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8A1E1" w14:textId="77777777" w:rsidR="00FA1594" w:rsidRPr="00FA1594" w:rsidRDefault="00FA1594" w:rsidP="00FA1594">
      <w:pPr>
        <w:rPr>
          <w:rFonts w:ascii="Segoe UI" w:eastAsiaTheme="majorEastAsia" w:hAnsi="Segoe UI" w:cs="Segoe UI"/>
          <w:color w:val="000000" w:themeColor="text1"/>
          <w:sz w:val="26"/>
          <w:szCs w:val="26"/>
        </w:rPr>
      </w:pPr>
    </w:p>
    <w:p w14:paraId="4CA6FE51"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br/>
        <w:t>Comprehensive Security Training Program:</w:t>
      </w:r>
    </w:p>
    <w:p w14:paraId="3D775180" w14:textId="16D079DC"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 xml:space="preserve">Developing a comprehensive training program for users interacting with the automated system is crucial for enhancing security awareness and promoting secure system usage. </w:t>
      </w:r>
      <w:r w:rsidR="006F1DBC">
        <w:rPr>
          <w:rFonts w:ascii="Segoe UI" w:eastAsiaTheme="majorEastAsia" w:hAnsi="Segoe UI" w:cs="Segoe UI"/>
          <w:color w:val="000000" w:themeColor="text1"/>
          <w:sz w:val="26"/>
          <w:szCs w:val="26"/>
        </w:rPr>
        <w:t>This is a</w:t>
      </w:r>
      <w:r w:rsidRPr="00FA1594">
        <w:rPr>
          <w:rFonts w:ascii="Segoe UI" w:eastAsiaTheme="majorEastAsia" w:hAnsi="Segoe UI" w:cs="Segoe UI"/>
          <w:color w:val="000000" w:themeColor="text1"/>
          <w:sz w:val="26"/>
          <w:szCs w:val="26"/>
        </w:rPr>
        <w:t xml:space="preserve"> detailed guide on creating an effective training program:</w:t>
      </w:r>
    </w:p>
    <w:p w14:paraId="257E80CE"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1. Program Overview and Objectives:</w:t>
      </w:r>
    </w:p>
    <w:p w14:paraId="0120287F" w14:textId="77777777" w:rsidR="00FA1594" w:rsidRPr="00FA1594" w:rsidRDefault="00FA1594" w:rsidP="00FA1594">
      <w:pPr>
        <w:numPr>
          <w:ilvl w:val="0"/>
          <w:numId w:val="1"/>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Provide an introduction to the training program, outlining its purpose and objectives.</w:t>
      </w:r>
    </w:p>
    <w:p w14:paraId="49BE3274" w14:textId="77777777" w:rsidR="00FA1594" w:rsidRPr="00FA1594" w:rsidRDefault="00FA1594" w:rsidP="00FA1594">
      <w:pPr>
        <w:numPr>
          <w:ilvl w:val="0"/>
          <w:numId w:val="1"/>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Clearly communicate the importance of secure system usage and the role of users in maintaining a secure environment.</w:t>
      </w:r>
    </w:p>
    <w:p w14:paraId="20A26D53"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2. Training Modules:</w:t>
      </w:r>
    </w:p>
    <w:p w14:paraId="1248DEA6"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Module 1: Introduction to Cybersecurity</w:t>
      </w:r>
    </w:p>
    <w:p w14:paraId="10924373" w14:textId="77777777" w:rsidR="00FA1594" w:rsidRPr="00FA1594" w:rsidRDefault="00FA1594" w:rsidP="00FA1594">
      <w:pPr>
        <w:numPr>
          <w:ilvl w:val="0"/>
          <w:numId w:val="2"/>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Define cybersecurity and its relevance to the automated system.</w:t>
      </w:r>
    </w:p>
    <w:p w14:paraId="56324EA5" w14:textId="77777777" w:rsidR="00FA1594" w:rsidRPr="00FA1594" w:rsidRDefault="00FA1594" w:rsidP="00FA1594">
      <w:pPr>
        <w:numPr>
          <w:ilvl w:val="0"/>
          <w:numId w:val="2"/>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Introduce basic cybersecurity concepts, terminology, and the impact of security incidents.</w:t>
      </w:r>
    </w:p>
    <w:p w14:paraId="62FFEECC"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Module 2: Understanding the Automated System</w:t>
      </w:r>
    </w:p>
    <w:p w14:paraId="0F7906AB" w14:textId="77777777" w:rsidR="00FA1594" w:rsidRPr="00FA1594" w:rsidRDefault="00FA1594" w:rsidP="00FA1594">
      <w:pPr>
        <w:numPr>
          <w:ilvl w:val="0"/>
          <w:numId w:val="3"/>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Provide an overview of the automated system, its functionalities, and its role within the organization.</w:t>
      </w:r>
    </w:p>
    <w:p w14:paraId="31017995" w14:textId="77777777" w:rsidR="00FA1594" w:rsidRPr="00FA1594" w:rsidRDefault="00FA1594" w:rsidP="00FA1594">
      <w:pPr>
        <w:numPr>
          <w:ilvl w:val="0"/>
          <w:numId w:val="3"/>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Highlight the importance of user involvement in maintaining system security.</w:t>
      </w:r>
    </w:p>
    <w:p w14:paraId="20A20A18"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Module 3: Secure System Usage</w:t>
      </w:r>
    </w:p>
    <w:p w14:paraId="036A00B5" w14:textId="77777777" w:rsidR="00FA1594" w:rsidRPr="00FA1594" w:rsidRDefault="00FA1594" w:rsidP="00FA1594">
      <w:pPr>
        <w:numPr>
          <w:ilvl w:val="0"/>
          <w:numId w:val="4"/>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Emphasize the significance of secure system usage practices.</w:t>
      </w:r>
    </w:p>
    <w:p w14:paraId="14A9C5E5" w14:textId="77777777" w:rsidR="00FA1594" w:rsidRPr="00FA1594" w:rsidRDefault="00FA1594" w:rsidP="00FA1594">
      <w:pPr>
        <w:numPr>
          <w:ilvl w:val="0"/>
          <w:numId w:val="4"/>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Cover topics such as strong password policies, account security, and data protection.</w:t>
      </w:r>
    </w:p>
    <w:p w14:paraId="5019A720"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Module 4: Recognizing Security Threats</w:t>
      </w:r>
    </w:p>
    <w:p w14:paraId="032D54AA" w14:textId="77777777" w:rsidR="00FA1594" w:rsidRPr="00FA1594" w:rsidRDefault="00FA1594" w:rsidP="00FA1594">
      <w:pPr>
        <w:numPr>
          <w:ilvl w:val="0"/>
          <w:numId w:val="5"/>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lastRenderedPageBreak/>
        <w:t>Educate users on common security threats, including phishing, malware, and social engineering attacks.</w:t>
      </w:r>
    </w:p>
    <w:p w14:paraId="7D15AFA8" w14:textId="77777777" w:rsidR="00FA1594" w:rsidRPr="00FA1594" w:rsidRDefault="00FA1594" w:rsidP="00FA1594">
      <w:pPr>
        <w:numPr>
          <w:ilvl w:val="0"/>
          <w:numId w:val="5"/>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Provide examples and scenarios for better understanding.</w:t>
      </w:r>
    </w:p>
    <w:p w14:paraId="4400BF30"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Module 5: Best Practices for Data Protection</w:t>
      </w:r>
    </w:p>
    <w:p w14:paraId="6BB36848" w14:textId="77777777" w:rsidR="00FA1594" w:rsidRPr="00FA1594" w:rsidRDefault="00FA1594" w:rsidP="00FA1594">
      <w:pPr>
        <w:numPr>
          <w:ilvl w:val="0"/>
          <w:numId w:val="6"/>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Outline best practices for handling sensitive data within the automated system.</w:t>
      </w:r>
    </w:p>
    <w:p w14:paraId="5CB475CF" w14:textId="77777777" w:rsidR="00FA1594" w:rsidRPr="00FA1594" w:rsidRDefault="00FA1594" w:rsidP="00FA1594">
      <w:pPr>
        <w:numPr>
          <w:ilvl w:val="0"/>
          <w:numId w:val="6"/>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Cover data encryption, secure file handling, and data backup procedures.</w:t>
      </w:r>
    </w:p>
    <w:p w14:paraId="12187685"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Module 6: Access Control and Authentication</w:t>
      </w:r>
    </w:p>
    <w:p w14:paraId="4F878A82" w14:textId="77777777" w:rsidR="00FA1594" w:rsidRPr="00FA1594" w:rsidRDefault="00FA1594" w:rsidP="00FA1594">
      <w:pPr>
        <w:numPr>
          <w:ilvl w:val="0"/>
          <w:numId w:val="7"/>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Explain the importance of access control and authentication mechanisms.</w:t>
      </w:r>
    </w:p>
    <w:p w14:paraId="1DD96DED" w14:textId="77777777" w:rsidR="00FA1594" w:rsidRPr="00FA1594" w:rsidRDefault="00FA1594" w:rsidP="00FA1594">
      <w:pPr>
        <w:numPr>
          <w:ilvl w:val="0"/>
          <w:numId w:val="7"/>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Guide users on proper password management, multi-factor authentication, and role-based access control.</w:t>
      </w:r>
    </w:p>
    <w:p w14:paraId="395AE8A0"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Module 7: Incident Reporting and Response</w:t>
      </w:r>
    </w:p>
    <w:p w14:paraId="6F9B1F8F" w14:textId="77777777" w:rsidR="00FA1594" w:rsidRPr="00FA1594" w:rsidRDefault="00FA1594" w:rsidP="00FA1594">
      <w:pPr>
        <w:numPr>
          <w:ilvl w:val="0"/>
          <w:numId w:val="8"/>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Instruct users on the process of reporting security incidents promptly.</w:t>
      </w:r>
    </w:p>
    <w:p w14:paraId="2D169E32" w14:textId="77777777" w:rsidR="00FA1594" w:rsidRPr="00FA1594" w:rsidRDefault="00FA1594" w:rsidP="00FA1594">
      <w:pPr>
        <w:numPr>
          <w:ilvl w:val="0"/>
          <w:numId w:val="8"/>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Provide guidelines on the steps to take in case of a suspected security breach.</w:t>
      </w:r>
    </w:p>
    <w:p w14:paraId="57BFB7B5"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3. Training Delivery Methods:</w:t>
      </w:r>
    </w:p>
    <w:p w14:paraId="70F788E5" w14:textId="77777777" w:rsidR="00FA1594" w:rsidRPr="00FA1594" w:rsidRDefault="00FA1594" w:rsidP="00FA1594">
      <w:pPr>
        <w:numPr>
          <w:ilvl w:val="0"/>
          <w:numId w:val="9"/>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Utilize a combination of in-person and online training sessions.</w:t>
      </w:r>
    </w:p>
    <w:p w14:paraId="634BB9D7" w14:textId="77777777" w:rsidR="00FA1594" w:rsidRPr="00FA1594" w:rsidRDefault="00FA1594" w:rsidP="00FA1594">
      <w:pPr>
        <w:numPr>
          <w:ilvl w:val="0"/>
          <w:numId w:val="9"/>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Incorporate interactive elements, such as quizzes, case studies, and practical exercises.</w:t>
      </w:r>
    </w:p>
    <w:p w14:paraId="6B2568A9"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4. Training Materials:</w:t>
      </w:r>
    </w:p>
    <w:p w14:paraId="152D0964" w14:textId="77777777" w:rsidR="00FA1594" w:rsidRPr="00FA1594" w:rsidRDefault="00FA1594" w:rsidP="00FA1594">
      <w:pPr>
        <w:numPr>
          <w:ilvl w:val="0"/>
          <w:numId w:val="10"/>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Develop comprehensive training materials, including presentations, handouts, and reference guides.</w:t>
      </w:r>
    </w:p>
    <w:p w14:paraId="7BCE0DAD" w14:textId="77777777" w:rsidR="00FA1594" w:rsidRPr="00FA1594" w:rsidRDefault="00FA1594" w:rsidP="00FA1594">
      <w:pPr>
        <w:numPr>
          <w:ilvl w:val="0"/>
          <w:numId w:val="10"/>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Provide links to additional resources and cybersecurity best practices.</w:t>
      </w:r>
    </w:p>
    <w:p w14:paraId="2AEFA993"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5. Training Schedule:</w:t>
      </w:r>
    </w:p>
    <w:p w14:paraId="47492C77" w14:textId="77777777" w:rsidR="00FA1594" w:rsidRPr="00FA1594" w:rsidRDefault="00FA1594" w:rsidP="00FA1594">
      <w:pPr>
        <w:numPr>
          <w:ilvl w:val="0"/>
          <w:numId w:val="11"/>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Establish a training schedule that accommodates the needs of different user groups.</w:t>
      </w:r>
    </w:p>
    <w:p w14:paraId="5D3BB6AF" w14:textId="77777777" w:rsidR="00FA1594" w:rsidRPr="00FA1594" w:rsidRDefault="00FA1594" w:rsidP="00FA1594">
      <w:pPr>
        <w:numPr>
          <w:ilvl w:val="0"/>
          <w:numId w:val="11"/>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lastRenderedPageBreak/>
        <w:t>Consider periodic refresher courses to reinforce key concepts.</w:t>
      </w:r>
    </w:p>
    <w:p w14:paraId="56DC2F2A"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6. Training Assessments:</w:t>
      </w:r>
    </w:p>
    <w:p w14:paraId="580A450F" w14:textId="77777777" w:rsidR="00FA1594" w:rsidRPr="00FA1594" w:rsidRDefault="00FA1594" w:rsidP="00FA1594">
      <w:pPr>
        <w:numPr>
          <w:ilvl w:val="0"/>
          <w:numId w:val="12"/>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Implement assessments to evaluate users' understanding of the training material.</w:t>
      </w:r>
    </w:p>
    <w:p w14:paraId="1D083262" w14:textId="77777777" w:rsidR="00FA1594" w:rsidRPr="00FA1594" w:rsidRDefault="00FA1594" w:rsidP="00FA1594">
      <w:pPr>
        <w:numPr>
          <w:ilvl w:val="0"/>
          <w:numId w:val="12"/>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Conduct quizzes or simulations to test their ability to identify and respond to security threats.</w:t>
      </w:r>
    </w:p>
    <w:p w14:paraId="5E819C96"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7. Role-Specific Training:</w:t>
      </w:r>
    </w:p>
    <w:p w14:paraId="2D610F2B" w14:textId="77777777" w:rsidR="00FA1594" w:rsidRPr="00FA1594" w:rsidRDefault="00FA1594" w:rsidP="00FA1594">
      <w:pPr>
        <w:numPr>
          <w:ilvl w:val="0"/>
          <w:numId w:val="13"/>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Tailor training content based on users' roles and responsibilities within the automated system.</w:t>
      </w:r>
    </w:p>
    <w:p w14:paraId="7F8FB4F1" w14:textId="77777777" w:rsidR="00FA1594" w:rsidRPr="00FA1594" w:rsidRDefault="00FA1594" w:rsidP="00FA1594">
      <w:pPr>
        <w:numPr>
          <w:ilvl w:val="0"/>
          <w:numId w:val="13"/>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Provide role-specific guidance on security practices.</w:t>
      </w:r>
    </w:p>
    <w:p w14:paraId="471D76F7"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8. User Engagement Strategies:</w:t>
      </w:r>
    </w:p>
    <w:p w14:paraId="5069AD7B" w14:textId="77777777" w:rsidR="00FA1594" w:rsidRPr="00FA1594" w:rsidRDefault="00FA1594" w:rsidP="00FA1594">
      <w:pPr>
        <w:numPr>
          <w:ilvl w:val="0"/>
          <w:numId w:val="14"/>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Foster user engagement through interactive sessions, Q&amp;A segments, and discussion forums.</w:t>
      </w:r>
    </w:p>
    <w:p w14:paraId="01313A07" w14:textId="77777777" w:rsidR="00FA1594" w:rsidRPr="00FA1594" w:rsidRDefault="00FA1594" w:rsidP="00FA1594">
      <w:pPr>
        <w:numPr>
          <w:ilvl w:val="0"/>
          <w:numId w:val="14"/>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Encourage users to share their experiences and insights related to system security.</w:t>
      </w:r>
    </w:p>
    <w:p w14:paraId="588BD910"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9. Feedback Mechanism:</w:t>
      </w:r>
    </w:p>
    <w:p w14:paraId="08130F56" w14:textId="77777777" w:rsidR="00FA1594" w:rsidRPr="00FA1594" w:rsidRDefault="00FA1594" w:rsidP="00FA1594">
      <w:pPr>
        <w:numPr>
          <w:ilvl w:val="0"/>
          <w:numId w:val="15"/>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Establish a feedback mechanism to gather input from users regarding the training program.</w:t>
      </w:r>
    </w:p>
    <w:p w14:paraId="5E4010FC" w14:textId="77777777" w:rsidR="00FA1594" w:rsidRPr="00FA1594" w:rsidRDefault="00FA1594" w:rsidP="00FA1594">
      <w:pPr>
        <w:numPr>
          <w:ilvl w:val="0"/>
          <w:numId w:val="15"/>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Use feedback to improve and update training materials.</w:t>
      </w:r>
    </w:p>
    <w:p w14:paraId="5AD87CF8"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10. Certification and Recognition:</w:t>
      </w:r>
    </w:p>
    <w:p w14:paraId="3E3F25BD"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bashCopy code</w:t>
      </w:r>
    </w:p>
    <w:p w14:paraId="17978FDD"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 xml:space="preserve">- Consider implementing a certification system for users who successfully complete the training. - Recognize and celebrate users who demonstrate a commitment to maintaining a secure system. </w:t>
      </w:r>
    </w:p>
    <w:p w14:paraId="2C76E0B6"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11. Continuous Awareness Campaigns:</w:t>
      </w:r>
    </w:p>
    <w:p w14:paraId="67976E45"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cssCopy code</w:t>
      </w:r>
    </w:p>
    <w:p w14:paraId="376E4A33"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lastRenderedPageBreak/>
        <w:t xml:space="preserve">- Conduct periodic awareness campaigns to reinforce security practices. - Use email newsletters, posters, and announcements to keep security awareness high. </w:t>
      </w:r>
    </w:p>
    <w:p w14:paraId="1D21470B"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12. Integration with Onboarding Process:</w:t>
      </w:r>
    </w:p>
    <w:p w14:paraId="20AF3389"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sqlCopy code</w:t>
      </w:r>
    </w:p>
    <w:p w14:paraId="7C58CDA2"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 xml:space="preserve">- Integrate cybersecurity training into the onboarding process for new users. - Ensure that all users receive foundational security training upon joining the organization. </w:t>
      </w:r>
    </w:p>
    <w:p w14:paraId="75D5A8E6"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13. Stay Informed:</w:t>
      </w:r>
    </w:p>
    <w:p w14:paraId="20BD72DF"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vbnetCopy code</w:t>
      </w:r>
    </w:p>
    <w:p w14:paraId="1EEC9D78"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 xml:space="preserve">- Regularly update training materials to align with evolving cybersecurity threats and best practices. - Provide users with the latest information on emerging security trends. </w:t>
      </w:r>
    </w:p>
    <w:p w14:paraId="7661D0DE"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Conclusion:</w:t>
      </w:r>
    </w:p>
    <w:p w14:paraId="2196D168"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A comprehensive training program that emphasizes secure system usage, best practices, and awareness of potential security threats is vital for creating a security-conscious user community. By combining relevant content, engaging delivery methods, and continuous improvement strategies, the training program can significantly contribute to the overall cybersecurity posture of the organization.</w:t>
      </w:r>
    </w:p>
    <w:p w14:paraId="31EC46E4" w14:textId="77777777" w:rsidR="00FA1594" w:rsidRPr="00FA1594" w:rsidRDefault="00FA1594" w:rsidP="00FA1594">
      <w:pPr>
        <w:rPr>
          <w:rFonts w:ascii="Segoe UI" w:eastAsiaTheme="majorEastAsia" w:hAnsi="Segoe UI" w:cs="Segoe UI"/>
          <w:color w:val="000000" w:themeColor="text1"/>
          <w:sz w:val="26"/>
          <w:szCs w:val="26"/>
        </w:rPr>
      </w:pPr>
    </w:p>
    <w:p w14:paraId="506876F0"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color w:val="000000" w:themeColor="text1"/>
          <w:sz w:val="26"/>
          <w:szCs w:val="26"/>
        </w:rPr>
        <w:t>Thorough Testing and Vulnerability Remediation:</w:t>
      </w:r>
    </w:p>
    <w:p w14:paraId="52A7B46C"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1. Comprehensive Testing Approach:</w:t>
      </w:r>
    </w:p>
    <w:p w14:paraId="06C167E8" w14:textId="77777777" w:rsidR="00FA1594" w:rsidRPr="00FA1594" w:rsidRDefault="00FA1594" w:rsidP="00FA1594">
      <w:pPr>
        <w:numPr>
          <w:ilvl w:val="0"/>
          <w:numId w:val="16"/>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Develop a testing plan that encompasses functional, security, and performance testing.</w:t>
      </w:r>
    </w:p>
    <w:p w14:paraId="44BBEC7F" w14:textId="77777777" w:rsidR="00FA1594" w:rsidRPr="00FA1594" w:rsidRDefault="00FA1594" w:rsidP="00FA1594">
      <w:pPr>
        <w:numPr>
          <w:ilvl w:val="0"/>
          <w:numId w:val="16"/>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Include various testing methodologies to ensure a holistic assessment of the automated system.</w:t>
      </w:r>
    </w:p>
    <w:p w14:paraId="786CAD55"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2. Functional Testing:</w:t>
      </w:r>
    </w:p>
    <w:p w14:paraId="7C4296FA" w14:textId="77777777" w:rsidR="00FA1594" w:rsidRPr="00FA1594" w:rsidRDefault="00FA1594" w:rsidP="00FA1594">
      <w:pPr>
        <w:numPr>
          <w:ilvl w:val="0"/>
          <w:numId w:val="17"/>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Verify that all system functionalities work as intended.</w:t>
      </w:r>
    </w:p>
    <w:p w14:paraId="21A6F3D3" w14:textId="77777777" w:rsidR="00FA1594" w:rsidRPr="00FA1594" w:rsidRDefault="00FA1594" w:rsidP="00FA1594">
      <w:pPr>
        <w:numPr>
          <w:ilvl w:val="0"/>
          <w:numId w:val="17"/>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lastRenderedPageBreak/>
        <w:t>Conduct unit testing, integration testing, and system testing to validate the correct operation of each component.</w:t>
      </w:r>
    </w:p>
    <w:p w14:paraId="1CE4BB00"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3. Security Testing:</w:t>
      </w:r>
    </w:p>
    <w:p w14:paraId="0DE69E35"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3.1 Penetration Testing:</w:t>
      </w:r>
    </w:p>
    <w:p w14:paraId="63501B5D" w14:textId="77777777" w:rsidR="00FA1594" w:rsidRPr="00FA1594" w:rsidRDefault="00FA1594" w:rsidP="00FA1594">
      <w:pPr>
        <w:numPr>
          <w:ilvl w:val="0"/>
          <w:numId w:val="18"/>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Engage professional penetration testers to simulate real-world attacks.</w:t>
      </w:r>
    </w:p>
    <w:p w14:paraId="13369CE6" w14:textId="77777777" w:rsidR="00FA1594" w:rsidRPr="00FA1594" w:rsidRDefault="00FA1594" w:rsidP="00FA1594">
      <w:pPr>
        <w:numPr>
          <w:ilvl w:val="0"/>
          <w:numId w:val="18"/>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Identify and exploit vulnerabilities to assess the system's resilience against external threats.</w:t>
      </w:r>
    </w:p>
    <w:p w14:paraId="312DDC6D"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3.2 Security Assessments:</w:t>
      </w:r>
    </w:p>
    <w:p w14:paraId="476E1644" w14:textId="77777777" w:rsidR="00FA1594" w:rsidRPr="00FA1594" w:rsidRDefault="00FA1594" w:rsidP="00FA1594">
      <w:pPr>
        <w:numPr>
          <w:ilvl w:val="0"/>
          <w:numId w:val="19"/>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Perform security assessments, including code reviews and static/dynamic analysis.</w:t>
      </w:r>
    </w:p>
    <w:p w14:paraId="65591248" w14:textId="77777777" w:rsidR="00FA1594" w:rsidRPr="00FA1594" w:rsidRDefault="00FA1594" w:rsidP="00FA1594">
      <w:pPr>
        <w:numPr>
          <w:ilvl w:val="0"/>
          <w:numId w:val="19"/>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Identify security flaws in the system's design, architecture, and implementation.</w:t>
      </w:r>
    </w:p>
    <w:p w14:paraId="251F3D5C"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4. Performance Testing:</w:t>
      </w:r>
    </w:p>
    <w:p w14:paraId="3A81A6CC" w14:textId="77777777" w:rsidR="00FA1594" w:rsidRPr="00FA1594" w:rsidRDefault="00FA1594" w:rsidP="00FA1594">
      <w:pPr>
        <w:numPr>
          <w:ilvl w:val="0"/>
          <w:numId w:val="20"/>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Assess the system's performance under various conditions.</w:t>
      </w:r>
    </w:p>
    <w:p w14:paraId="1AE8B8AD" w14:textId="77777777" w:rsidR="00FA1594" w:rsidRPr="00FA1594" w:rsidRDefault="00FA1594" w:rsidP="00FA1594">
      <w:pPr>
        <w:numPr>
          <w:ilvl w:val="0"/>
          <w:numId w:val="20"/>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Conduct load testing, stress testing, and scalability testing to ensure the system can handle expected workloads.</w:t>
      </w:r>
    </w:p>
    <w:p w14:paraId="6D019325"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5. Integration Testing:</w:t>
      </w:r>
    </w:p>
    <w:p w14:paraId="7076EB86" w14:textId="77777777" w:rsidR="00FA1594" w:rsidRPr="00FA1594" w:rsidRDefault="00FA1594" w:rsidP="00FA1594">
      <w:pPr>
        <w:numPr>
          <w:ilvl w:val="0"/>
          <w:numId w:val="21"/>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Validate the interactions between different system components.</w:t>
      </w:r>
    </w:p>
    <w:p w14:paraId="1D3661E7" w14:textId="77777777" w:rsidR="00FA1594" w:rsidRPr="00FA1594" w:rsidRDefault="00FA1594" w:rsidP="00FA1594">
      <w:pPr>
        <w:numPr>
          <w:ilvl w:val="0"/>
          <w:numId w:val="21"/>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Ensure seamless communication and data exchange between integrated modules.</w:t>
      </w:r>
    </w:p>
    <w:p w14:paraId="4A5695E3"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6. User Acceptance Testing (UAT):</w:t>
      </w:r>
    </w:p>
    <w:p w14:paraId="76C0FD6D" w14:textId="77777777" w:rsidR="00FA1594" w:rsidRPr="00FA1594" w:rsidRDefault="00FA1594" w:rsidP="00FA1594">
      <w:pPr>
        <w:numPr>
          <w:ilvl w:val="0"/>
          <w:numId w:val="22"/>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Involve end-users in UAT to validate that the system meets their expectations.</w:t>
      </w:r>
    </w:p>
    <w:p w14:paraId="64C7483D" w14:textId="77777777" w:rsidR="00FA1594" w:rsidRPr="00FA1594" w:rsidRDefault="00FA1594" w:rsidP="00FA1594">
      <w:pPr>
        <w:numPr>
          <w:ilvl w:val="0"/>
          <w:numId w:val="22"/>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Gather feedback to identify potential usability issues and areas for improvement.</w:t>
      </w:r>
    </w:p>
    <w:p w14:paraId="4C2B3FED"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7. Automated Testing:</w:t>
      </w:r>
    </w:p>
    <w:p w14:paraId="324032ED" w14:textId="77777777" w:rsidR="00FA1594" w:rsidRPr="00FA1594" w:rsidRDefault="00FA1594" w:rsidP="00FA1594">
      <w:pPr>
        <w:numPr>
          <w:ilvl w:val="0"/>
          <w:numId w:val="23"/>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Implement automated testing tools for repetitive and regression testing.</w:t>
      </w:r>
    </w:p>
    <w:p w14:paraId="63EE810B" w14:textId="77777777" w:rsidR="00FA1594" w:rsidRPr="00FA1594" w:rsidRDefault="00FA1594" w:rsidP="00FA1594">
      <w:pPr>
        <w:numPr>
          <w:ilvl w:val="0"/>
          <w:numId w:val="23"/>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lastRenderedPageBreak/>
        <w:t>Automate security scans and vulnerability assessments to streamline the testing process.</w:t>
      </w:r>
    </w:p>
    <w:p w14:paraId="4FD95FC2"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8. Test Data Security:</w:t>
      </w:r>
    </w:p>
    <w:p w14:paraId="613B6A5E" w14:textId="77777777" w:rsidR="00FA1594" w:rsidRPr="00FA1594" w:rsidRDefault="00FA1594" w:rsidP="00FA1594">
      <w:pPr>
        <w:numPr>
          <w:ilvl w:val="0"/>
          <w:numId w:val="24"/>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Securely manage and protect test data to avoid leaks of sensitive information.</w:t>
      </w:r>
    </w:p>
    <w:p w14:paraId="3F6C90A2" w14:textId="77777777" w:rsidR="00FA1594" w:rsidRPr="00FA1594" w:rsidRDefault="00FA1594" w:rsidP="00FA1594">
      <w:pPr>
        <w:numPr>
          <w:ilvl w:val="0"/>
          <w:numId w:val="24"/>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Use anonymized or synthetic data for testing purposes.</w:t>
      </w:r>
    </w:p>
    <w:p w14:paraId="42F573B0"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9. Documentation of Testing Procedures:</w:t>
      </w:r>
    </w:p>
    <w:p w14:paraId="5D6402CC" w14:textId="77777777" w:rsidR="00FA1594" w:rsidRPr="00FA1594" w:rsidRDefault="00FA1594" w:rsidP="00FA1594">
      <w:pPr>
        <w:numPr>
          <w:ilvl w:val="0"/>
          <w:numId w:val="25"/>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Document detailed testing procedures and methodologies.</w:t>
      </w:r>
    </w:p>
    <w:p w14:paraId="60CC4079" w14:textId="77777777" w:rsidR="00FA1594" w:rsidRPr="00FA1594" w:rsidRDefault="00FA1594" w:rsidP="00FA1594">
      <w:pPr>
        <w:numPr>
          <w:ilvl w:val="0"/>
          <w:numId w:val="25"/>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Ensure that testing documentation is comprehensive and accessible to relevant stakeholders.</w:t>
      </w:r>
    </w:p>
    <w:p w14:paraId="16D23F2C"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10. Vulnerability Prioritization:</w:t>
      </w:r>
    </w:p>
    <w:p w14:paraId="1ACE2CF7"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csharpCopy code</w:t>
      </w:r>
    </w:p>
    <w:p w14:paraId="729FB91F"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 xml:space="preserve">- Prioritize identified vulnerabilities based on their severity and potential impact. - Categorize vulnerabilities using a risk-based approach. </w:t>
      </w:r>
    </w:p>
    <w:p w14:paraId="748DDFB5"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11. Remediation Planning:</w:t>
      </w:r>
    </w:p>
    <w:p w14:paraId="01CC0FEE"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diffCopy code</w:t>
      </w:r>
    </w:p>
    <w:p w14:paraId="0C8BC39A"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 xml:space="preserve">- Develop a remediation plan outlining corrective measures for each identified vulnerability. - Establish timelines and priorities for addressing vulnerabilities based on their criticality. </w:t>
      </w:r>
    </w:p>
    <w:p w14:paraId="68DBAFE1"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12. Implementing Corrective Measures:</w:t>
      </w:r>
    </w:p>
    <w:p w14:paraId="4EF73FC4"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cssCopy code</w:t>
      </w:r>
    </w:p>
    <w:p w14:paraId="7E56287A"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 xml:space="preserve">- Address vulnerabilities through code fixes, configuration changes, or additional security controls. - Collaborate with development and operations teams to ensure seamless implementation. </w:t>
      </w:r>
    </w:p>
    <w:p w14:paraId="4A5BCE33"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13. Retesting:</w:t>
      </w:r>
    </w:p>
    <w:p w14:paraId="3F025A5C"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diffCopy code</w:t>
      </w:r>
    </w:p>
    <w:p w14:paraId="58516179"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lastRenderedPageBreak/>
        <w:t xml:space="preserve">- Conduct retesting after implementing corrective measures. - Verify that vulnerabilities have been effectively remediated and that the system remains functional. </w:t>
      </w:r>
    </w:p>
    <w:p w14:paraId="451547EE"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14. Continuous Monitoring:</w:t>
      </w:r>
    </w:p>
    <w:p w14:paraId="5C7561A8"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vbnetCopy code</w:t>
      </w:r>
    </w:p>
    <w:p w14:paraId="1E304EF6"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 xml:space="preserve">- Implement continuous monitoring to detect new vulnerabilities that may emerge. - Update testing procedures based on lessons learned from previous assessments. </w:t>
      </w:r>
    </w:p>
    <w:p w14:paraId="3E52008B"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15. Feedback Loop:</w:t>
      </w:r>
    </w:p>
    <w:p w14:paraId="6AEBB1C8"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cssCopy code</w:t>
      </w:r>
    </w:p>
    <w:p w14:paraId="6F1024F6"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 xml:space="preserve">- Establish a feedback loop between testing teams and development teams. - Encourage collaboration to enhance communication and understanding of security requirements. </w:t>
      </w:r>
    </w:p>
    <w:p w14:paraId="5966F35E"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16. Knowledge Sharing:</w:t>
      </w:r>
    </w:p>
    <w:p w14:paraId="5D933CAE"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csharpCopy code</w:t>
      </w:r>
    </w:p>
    <w:p w14:paraId="748BCFC0"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 xml:space="preserve">- Share insights and lessons learned from testing activities with relevant teams. - Foster a culture of continuous improvement in security practices. </w:t>
      </w:r>
    </w:p>
    <w:p w14:paraId="32ADF236"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17. Regulatory Compliance Testing:</w:t>
      </w:r>
    </w:p>
    <w:p w14:paraId="5631C607"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sqlCopy code</w:t>
      </w:r>
    </w:p>
    <w:p w14:paraId="4E86CE2A"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 xml:space="preserve">- Ensure that testing procedures align with regulatory compliance requirements. - Verify that the system meets industry-specific security standards. </w:t>
      </w:r>
    </w:p>
    <w:p w14:paraId="249FF002"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Conclusion:</w:t>
      </w:r>
    </w:p>
    <w:p w14:paraId="26C752E5"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 xml:space="preserve">Thorough testing, including functional, security, and performance testing, is essential to identify and address vulnerabilities in the automated system. By adopting a comprehensive testing approach, prioritizing vulnerabilities, and implementing corrective measures, the project ensures a resilient and secure system. Regular testing, continuous monitoring, and collaboration between </w:t>
      </w:r>
      <w:r w:rsidRPr="00FA1594">
        <w:rPr>
          <w:rFonts w:ascii="Segoe UI" w:eastAsiaTheme="majorEastAsia" w:hAnsi="Segoe UI" w:cs="Segoe UI"/>
          <w:color w:val="000000" w:themeColor="text1"/>
          <w:sz w:val="26"/>
          <w:szCs w:val="26"/>
        </w:rPr>
        <w:lastRenderedPageBreak/>
        <w:t>testing and development teams contribute to an ongoing commitment to security and the mitigation of emerging threats.</w:t>
      </w:r>
    </w:p>
    <w:p w14:paraId="2F80ED12"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Objective:</w:t>
      </w:r>
    </w:p>
    <w:p w14:paraId="00139187"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The objective of this testing plan is to ensure the comprehensive evaluation of the cyber-enabled ship's automated system, covering functional, security, and performance aspects. The plan aims to identify and address vulnerabilities through various testing methodologies, including penetration testing, security assessments, and performance testing.</w:t>
      </w:r>
    </w:p>
    <w:p w14:paraId="09C28E2F"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Testing Phases:</w:t>
      </w:r>
    </w:p>
    <w:p w14:paraId="07D56603"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 xml:space="preserve">1. </w:t>
      </w:r>
      <w:r w:rsidRPr="00FA1594">
        <w:rPr>
          <w:rFonts w:ascii="Segoe UI" w:eastAsiaTheme="majorEastAsia" w:hAnsi="Segoe UI" w:cs="Segoe UI"/>
          <w:b/>
          <w:bCs/>
          <w:color w:val="000000" w:themeColor="text1"/>
          <w:sz w:val="26"/>
          <w:szCs w:val="26"/>
        </w:rPr>
        <w:t>Functional Testing:</w:t>
      </w:r>
    </w:p>
    <w:p w14:paraId="20B7466B" w14:textId="77777777" w:rsidR="00FA1594" w:rsidRPr="00FA1594" w:rsidRDefault="00FA1594" w:rsidP="00FA1594">
      <w:pPr>
        <w:numPr>
          <w:ilvl w:val="0"/>
          <w:numId w:val="26"/>
        </w:numPr>
        <w:rPr>
          <w:rFonts w:ascii="Segoe UI" w:eastAsiaTheme="majorEastAsia" w:hAnsi="Segoe UI" w:cs="Segoe UI"/>
          <w:color w:val="000000" w:themeColor="text1"/>
          <w:sz w:val="26"/>
          <w:szCs w:val="26"/>
        </w:rPr>
      </w:pPr>
      <w:r w:rsidRPr="00FA1594">
        <w:rPr>
          <w:rFonts w:ascii="Segoe UI" w:eastAsiaTheme="majorEastAsia" w:hAnsi="Segoe UI" w:cs="Segoe UI"/>
          <w:b/>
          <w:bCs/>
          <w:color w:val="000000" w:themeColor="text1"/>
          <w:sz w:val="26"/>
          <w:szCs w:val="26"/>
        </w:rPr>
        <w:t>Unit Testing:</w:t>
      </w:r>
    </w:p>
    <w:p w14:paraId="32154989" w14:textId="77777777" w:rsidR="00FA1594" w:rsidRPr="00FA1594" w:rsidRDefault="00FA1594" w:rsidP="00FA1594">
      <w:pPr>
        <w:numPr>
          <w:ilvl w:val="1"/>
          <w:numId w:val="26"/>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Validate individual components to ensure they perform as designed.</w:t>
      </w:r>
    </w:p>
    <w:p w14:paraId="75B2EC26" w14:textId="77777777" w:rsidR="00FA1594" w:rsidRPr="00FA1594" w:rsidRDefault="00FA1594" w:rsidP="00FA1594">
      <w:pPr>
        <w:numPr>
          <w:ilvl w:val="1"/>
          <w:numId w:val="26"/>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Identify and rectify any code-level issues.</w:t>
      </w:r>
    </w:p>
    <w:p w14:paraId="6C1A76C5" w14:textId="77777777" w:rsidR="00FA1594" w:rsidRPr="00FA1594" w:rsidRDefault="00FA1594" w:rsidP="00FA1594">
      <w:pPr>
        <w:numPr>
          <w:ilvl w:val="0"/>
          <w:numId w:val="26"/>
        </w:numPr>
        <w:rPr>
          <w:rFonts w:ascii="Segoe UI" w:eastAsiaTheme="majorEastAsia" w:hAnsi="Segoe UI" w:cs="Segoe UI"/>
          <w:color w:val="000000" w:themeColor="text1"/>
          <w:sz w:val="26"/>
          <w:szCs w:val="26"/>
        </w:rPr>
      </w:pPr>
      <w:r w:rsidRPr="00FA1594">
        <w:rPr>
          <w:rFonts w:ascii="Segoe UI" w:eastAsiaTheme="majorEastAsia" w:hAnsi="Segoe UI" w:cs="Segoe UI"/>
          <w:b/>
          <w:bCs/>
          <w:color w:val="000000" w:themeColor="text1"/>
          <w:sz w:val="26"/>
          <w:szCs w:val="26"/>
        </w:rPr>
        <w:t>Integration Testing:</w:t>
      </w:r>
    </w:p>
    <w:p w14:paraId="4E4B6544" w14:textId="77777777" w:rsidR="00FA1594" w:rsidRPr="00FA1594" w:rsidRDefault="00FA1594" w:rsidP="00FA1594">
      <w:pPr>
        <w:numPr>
          <w:ilvl w:val="1"/>
          <w:numId w:val="26"/>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Verify seamless interaction between different modules and components.</w:t>
      </w:r>
    </w:p>
    <w:p w14:paraId="3D78CBBA" w14:textId="77777777" w:rsidR="00FA1594" w:rsidRPr="00FA1594" w:rsidRDefault="00FA1594" w:rsidP="00FA1594">
      <w:pPr>
        <w:numPr>
          <w:ilvl w:val="1"/>
          <w:numId w:val="26"/>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Detect and resolve integration-related issues.</w:t>
      </w:r>
    </w:p>
    <w:p w14:paraId="5E2C793B" w14:textId="77777777" w:rsidR="00FA1594" w:rsidRPr="00FA1594" w:rsidRDefault="00FA1594" w:rsidP="00FA1594">
      <w:pPr>
        <w:numPr>
          <w:ilvl w:val="0"/>
          <w:numId w:val="26"/>
        </w:numPr>
        <w:rPr>
          <w:rFonts w:ascii="Segoe UI" w:eastAsiaTheme="majorEastAsia" w:hAnsi="Segoe UI" w:cs="Segoe UI"/>
          <w:color w:val="000000" w:themeColor="text1"/>
          <w:sz w:val="26"/>
          <w:szCs w:val="26"/>
        </w:rPr>
      </w:pPr>
      <w:r w:rsidRPr="00FA1594">
        <w:rPr>
          <w:rFonts w:ascii="Segoe UI" w:eastAsiaTheme="majorEastAsia" w:hAnsi="Segoe UI" w:cs="Segoe UI"/>
          <w:b/>
          <w:bCs/>
          <w:color w:val="000000" w:themeColor="text1"/>
          <w:sz w:val="26"/>
          <w:szCs w:val="26"/>
        </w:rPr>
        <w:t>System Testing:</w:t>
      </w:r>
    </w:p>
    <w:p w14:paraId="6B33C464" w14:textId="77777777" w:rsidR="00FA1594" w:rsidRPr="00FA1594" w:rsidRDefault="00FA1594" w:rsidP="00FA1594">
      <w:pPr>
        <w:numPr>
          <w:ilvl w:val="1"/>
          <w:numId w:val="26"/>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Assess the overall system's functionality and behavior.</w:t>
      </w:r>
    </w:p>
    <w:p w14:paraId="3C02291D" w14:textId="77777777" w:rsidR="00FA1594" w:rsidRPr="00FA1594" w:rsidRDefault="00FA1594" w:rsidP="00FA1594">
      <w:pPr>
        <w:numPr>
          <w:ilvl w:val="1"/>
          <w:numId w:val="26"/>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Confirm that all functionalities work as intended.</w:t>
      </w:r>
    </w:p>
    <w:p w14:paraId="39F00FE2" w14:textId="77777777" w:rsidR="00FA1594" w:rsidRPr="00FA1594" w:rsidRDefault="00FA1594" w:rsidP="00FA1594">
      <w:pPr>
        <w:numPr>
          <w:ilvl w:val="0"/>
          <w:numId w:val="26"/>
        </w:numPr>
        <w:rPr>
          <w:rFonts w:ascii="Segoe UI" w:eastAsiaTheme="majorEastAsia" w:hAnsi="Segoe UI" w:cs="Segoe UI"/>
          <w:color w:val="000000" w:themeColor="text1"/>
          <w:sz w:val="26"/>
          <w:szCs w:val="26"/>
        </w:rPr>
      </w:pPr>
      <w:r w:rsidRPr="00FA1594">
        <w:rPr>
          <w:rFonts w:ascii="Segoe UI" w:eastAsiaTheme="majorEastAsia" w:hAnsi="Segoe UI" w:cs="Segoe UI"/>
          <w:b/>
          <w:bCs/>
          <w:color w:val="000000" w:themeColor="text1"/>
          <w:sz w:val="26"/>
          <w:szCs w:val="26"/>
        </w:rPr>
        <w:t>User Acceptance Testing (UAT):</w:t>
      </w:r>
    </w:p>
    <w:p w14:paraId="499E1C7B" w14:textId="77777777" w:rsidR="00FA1594" w:rsidRPr="00FA1594" w:rsidRDefault="00FA1594" w:rsidP="00FA1594">
      <w:pPr>
        <w:numPr>
          <w:ilvl w:val="1"/>
          <w:numId w:val="26"/>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Involve end-users to validate the system against real-world scenarios.</w:t>
      </w:r>
    </w:p>
    <w:p w14:paraId="51B76A2F" w14:textId="77777777" w:rsidR="00FA1594" w:rsidRPr="00FA1594" w:rsidRDefault="00FA1594" w:rsidP="00FA1594">
      <w:pPr>
        <w:numPr>
          <w:ilvl w:val="1"/>
          <w:numId w:val="26"/>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Gather feedback on usability and identify potential improvements.</w:t>
      </w:r>
    </w:p>
    <w:p w14:paraId="04715C34"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 xml:space="preserve">2. </w:t>
      </w:r>
      <w:r w:rsidRPr="00FA1594">
        <w:rPr>
          <w:rFonts w:ascii="Segoe UI" w:eastAsiaTheme="majorEastAsia" w:hAnsi="Segoe UI" w:cs="Segoe UI"/>
          <w:b/>
          <w:bCs/>
          <w:color w:val="000000" w:themeColor="text1"/>
          <w:sz w:val="26"/>
          <w:szCs w:val="26"/>
        </w:rPr>
        <w:t>Security Testing:</w:t>
      </w:r>
    </w:p>
    <w:p w14:paraId="0BEAE32D" w14:textId="77777777" w:rsidR="00FA1594" w:rsidRPr="00FA1594" w:rsidRDefault="00FA1594" w:rsidP="00FA1594">
      <w:pPr>
        <w:numPr>
          <w:ilvl w:val="0"/>
          <w:numId w:val="27"/>
        </w:numPr>
        <w:rPr>
          <w:rFonts w:ascii="Segoe UI" w:eastAsiaTheme="majorEastAsia" w:hAnsi="Segoe UI" w:cs="Segoe UI"/>
          <w:color w:val="000000" w:themeColor="text1"/>
          <w:sz w:val="26"/>
          <w:szCs w:val="26"/>
        </w:rPr>
      </w:pPr>
      <w:r w:rsidRPr="00FA1594">
        <w:rPr>
          <w:rFonts w:ascii="Segoe UI" w:eastAsiaTheme="majorEastAsia" w:hAnsi="Segoe UI" w:cs="Segoe UI"/>
          <w:b/>
          <w:bCs/>
          <w:color w:val="000000" w:themeColor="text1"/>
          <w:sz w:val="26"/>
          <w:szCs w:val="26"/>
        </w:rPr>
        <w:t>Penetration Testing:</w:t>
      </w:r>
    </w:p>
    <w:p w14:paraId="4D19F63C" w14:textId="77777777" w:rsidR="00FA1594" w:rsidRPr="00FA1594" w:rsidRDefault="00FA1594" w:rsidP="00FA1594">
      <w:pPr>
        <w:numPr>
          <w:ilvl w:val="1"/>
          <w:numId w:val="27"/>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lastRenderedPageBreak/>
        <w:t>Engage external penetration testers to simulate real-world attacks.</w:t>
      </w:r>
    </w:p>
    <w:p w14:paraId="7808412C" w14:textId="77777777" w:rsidR="00FA1594" w:rsidRPr="00FA1594" w:rsidRDefault="00FA1594" w:rsidP="00FA1594">
      <w:pPr>
        <w:numPr>
          <w:ilvl w:val="1"/>
          <w:numId w:val="27"/>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Identify and exploit vulnerabilities to assess system resilience.</w:t>
      </w:r>
    </w:p>
    <w:p w14:paraId="6FB92BF8" w14:textId="77777777" w:rsidR="00FA1594" w:rsidRPr="00FA1594" w:rsidRDefault="00FA1594" w:rsidP="00FA1594">
      <w:pPr>
        <w:numPr>
          <w:ilvl w:val="0"/>
          <w:numId w:val="27"/>
        </w:numPr>
        <w:rPr>
          <w:rFonts w:ascii="Segoe UI" w:eastAsiaTheme="majorEastAsia" w:hAnsi="Segoe UI" w:cs="Segoe UI"/>
          <w:color w:val="000000" w:themeColor="text1"/>
          <w:sz w:val="26"/>
          <w:szCs w:val="26"/>
        </w:rPr>
      </w:pPr>
      <w:r w:rsidRPr="00FA1594">
        <w:rPr>
          <w:rFonts w:ascii="Segoe UI" w:eastAsiaTheme="majorEastAsia" w:hAnsi="Segoe UI" w:cs="Segoe UI"/>
          <w:b/>
          <w:bCs/>
          <w:color w:val="000000" w:themeColor="text1"/>
          <w:sz w:val="26"/>
          <w:szCs w:val="26"/>
        </w:rPr>
        <w:t>Security Assessments:</w:t>
      </w:r>
    </w:p>
    <w:p w14:paraId="2DD8B405" w14:textId="77777777" w:rsidR="00FA1594" w:rsidRPr="00FA1594" w:rsidRDefault="00FA1594" w:rsidP="00FA1594">
      <w:pPr>
        <w:numPr>
          <w:ilvl w:val="1"/>
          <w:numId w:val="27"/>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Conduct code reviews, static and dynamic analysis to identify security flaws.</w:t>
      </w:r>
    </w:p>
    <w:p w14:paraId="6D7EDF15" w14:textId="77777777" w:rsidR="00FA1594" w:rsidRPr="00FA1594" w:rsidRDefault="00FA1594" w:rsidP="00FA1594">
      <w:pPr>
        <w:numPr>
          <w:ilvl w:val="1"/>
          <w:numId w:val="27"/>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Assess the system's design, architecture, and implementation for vulnerabilities.</w:t>
      </w:r>
    </w:p>
    <w:p w14:paraId="37411C78" w14:textId="77777777" w:rsidR="00FA1594" w:rsidRPr="00FA1594" w:rsidRDefault="00FA1594" w:rsidP="00FA1594">
      <w:pPr>
        <w:numPr>
          <w:ilvl w:val="0"/>
          <w:numId w:val="27"/>
        </w:numPr>
        <w:rPr>
          <w:rFonts w:ascii="Segoe UI" w:eastAsiaTheme="majorEastAsia" w:hAnsi="Segoe UI" w:cs="Segoe UI"/>
          <w:color w:val="000000" w:themeColor="text1"/>
          <w:sz w:val="26"/>
          <w:szCs w:val="26"/>
        </w:rPr>
      </w:pPr>
      <w:r w:rsidRPr="00FA1594">
        <w:rPr>
          <w:rFonts w:ascii="Segoe UI" w:eastAsiaTheme="majorEastAsia" w:hAnsi="Segoe UI" w:cs="Segoe UI"/>
          <w:b/>
          <w:bCs/>
          <w:color w:val="000000" w:themeColor="text1"/>
          <w:sz w:val="26"/>
          <w:szCs w:val="26"/>
        </w:rPr>
        <w:t>Automated Security Scans:</w:t>
      </w:r>
    </w:p>
    <w:p w14:paraId="57EDFA8A" w14:textId="77777777" w:rsidR="00FA1594" w:rsidRPr="00FA1594" w:rsidRDefault="00FA1594" w:rsidP="00FA1594">
      <w:pPr>
        <w:numPr>
          <w:ilvl w:val="1"/>
          <w:numId w:val="27"/>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Implement automated tools for regular security scans.</w:t>
      </w:r>
    </w:p>
    <w:p w14:paraId="5FB15CE4" w14:textId="77777777" w:rsidR="00FA1594" w:rsidRPr="00FA1594" w:rsidRDefault="00FA1594" w:rsidP="00FA1594">
      <w:pPr>
        <w:numPr>
          <w:ilvl w:val="1"/>
          <w:numId w:val="27"/>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Identify common vulnerabilities and weaknesses.</w:t>
      </w:r>
    </w:p>
    <w:p w14:paraId="32459216"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 xml:space="preserve">3. </w:t>
      </w:r>
      <w:r w:rsidRPr="00FA1594">
        <w:rPr>
          <w:rFonts w:ascii="Segoe UI" w:eastAsiaTheme="majorEastAsia" w:hAnsi="Segoe UI" w:cs="Segoe UI"/>
          <w:b/>
          <w:bCs/>
          <w:color w:val="000000" w:themeColor="text1"/>
          <w:sz w:val="26"/>
          <w:szCs w:val="26"/>
        </w:rPr>
        <w:t>Performance Testing:</w:t>
      </w:r>
    </w:p>
    <w:p w14:paraId="3202281D" w14:textId="77777777" w:rsidR="00FA1594" w:rsidRPr="00FA1594" w:rsidRDefault="00FA1594" w:rsidP="00FA1594">
      <w:pPr>
        <w:numPr>
          <w:ilvl w:val="0"/>
          <w:numId w:val="28"/>
        </w:numPr>
        <w:rPr>
          <w:rFonts w:ascii="Segoe UI" w:eastAsiaTheme="majorEastAsia" w:hAnsi="Segoe UI" w:cs="Segoe UI"/>
          <w:color w:val="000000" w:themeColor="text1"/>
          <w:sz w:val="26"/>
          <w:szCs w:val="26"/>
        </w:rPr>
      </w:pPr>
      <w:r w:rsidRPr="00FA1594">
        <w:rPr>
          <w:rFonts w:ascii="Segoe UI" w:eastAsiaTheme="majorEastAsia" w:hAnsi="Segoe UI" w:cs="Segoe UI"/>
          <w:b/>
          <w:bCs/>
          <w:color w:val="000000" w:themeColor="text1"/>
          <w:sz w:val="26"/>
          <w:szCs w:val="26"/>
        </w:rPr>
        <w:t>Load Testing:</w:t>
      </w:r>
    </w:p>
    <w:p w14:paraId="17C9BD60" w14:textId="77777777" w:rsidR="00FA1594" w:rsidRPr="00FA1594" w:rsidRDefault="00FA1594" w:rsidP="00FA1594">
      <w:pPr>
        <w:numPr>
          <w:ilvl w:val="1"/>
          <w:numId w:val="28"/>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Evaluate system performance under expected and peak loads.</w:t>
      </w:r>
    </w:p>
    <w:p w14:paraId="3172C160" w14:textId="77777777" w:rsidR="00FA1594" w:rsidRPr="00FA1594" w:rsidRDefault="00FA1594" w:rsidP="00FA1594">
      <w:pPr>
        <w:numPr>
          <w:ilvl w:val="1"/>
          <w:numId w:val="28"/>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Identify performance bottlenecks and areas for optimization.</w:t>
      </w:r>
    </w:p>
    <w:p w14:paraId="1A714DE1" w14:textId="77777777" w:rsidR="00FA1594" w:rsidRPr="00FA1594" w:rsidRDefault="00FA1594" w:rsidP="00FA1594">
      <w:pPr>
        <w:numPr>
          <w:ilvl w:val="0"/>
          <w:numId w:val="28"/>
        </w:numPr>
        <w:rPr>
          <w:rFonts w:ascii="Segoe UI" w:eastAsiaTheme="majorEastAsia" w:hAnsi="Segoe UI" w:cs="Segoe UI"/>
          <w:color w:val="000000" w:themeColor="text1"/>
          <w:sz w:val="26"/>
          <w:szCs w:val="26"/>
        </w:rPr>
      </w:pPr>
      <w:r w:rsidRPr="00FA1594">
        <w:rPr>
          <w:rFonts w:ascii="Segoe UI" w:eastAsiaTheme="majorEastAsia" w:hAnsi="Segoe UI" w:cs="Segoe UI"/>
          <w:b/>
          <w:bCs/>
          <w:color w:val="000000" w:themeColor="text1"/>
          <w:sz w:val="26"/>
          <w:szCs w:val="26"/>
        </w:rPr>
        <w:t>Stress Testing:</w:t>
      </w:r>
    </w:p>
    <w:p w14:paraId="07C56797" w14:textId="77777777" w:rsidR="00FA1594" w:rsidRPr="00FA1594" w:rsidRDefault="00FA1594" w:rsidP="00FA1594">
      <w:pPr>
        <w:numPr>
          <w:ilvl w:val="1"/>
          <w:numId w:val="28"/>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Assess the system's behavior under stress conditions.</w:t>
      </w:r>
    </w:p>
    <w:p w14:paraId="3B23BDD5" w14:textId="77777777" w:rsidR="00FA1594" w:rsidRPr="00FA1594" w:rsidRDefault="00FA1594" w:rsidP="00FA1594">
      <w:pPr>
        <w:numPr>
          <w:ilvl w:val="1"/>
          <w:numId w:val="28"/>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Identify failure points and ensure graceful degradation.</w:t>
      </w:r>
    </w:p>
    <w:p w14:paraId="65367423" w14:textId="77777777" w:rsidR="00FA1594" w:rsidRPr="00FA1594" w:rsidRDefault="00FA1594" w:rsidP="00FA1594">
      <w:pPr>
        <w:numPr>
          <w:ilvl w:val="0"/>
          <w:numId w:val="28"/>
        </w:numPr>
        <w:rPr>
          <w:rFonts w:ascii="Segoe UI" w:eastAsiaTheme="majorEastAsia" w:hAnsi="Segoe UI" w:cs="Segoe UI"/>
          <w:color w:val="000000" w:themeColor="text1"/>
          <w:sz w:val="26"/>
          <w:szCs w:val="26"/>
        </w:rPr>
      </w:pPr>
      <w:r w:rsidRPr="00FA1594">
        <w:rPr>
          <w:rFonts w:ascii="Segoe UI" w:eastAsiaTheme="majorEastAsia" w:hAnsi="Segoe UI" w:cs="Segoe UI"/>
          <w:b/>
          <w:bCs/>
          <w:color w:val="000000" w:themeColor="text1"/>
          <w:sz w:val="26"/>
          <w:szCs w:val="26"/>
        </w:rPr>
        <w:t>Scalability Testing:</w:t>
      </w:r>
    </w:p>
    <w:p w14:paraId="751241CC" w14:textId="77777777" w:rsidR="00FA1594" w:rsidRPr="00FA1594" w:rsidRDefault="00FA1594" w:rsidP="00FA1594">
      <w:pPr>
        <w:numPr>
          <w:ilvl w:val="1"/>
          <w:numId w:val="28"/>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Evaluate the system's ability to scale with increased demand.</w:t>
      </w:r>
    </w:p>
    <w:p w14:paraId="58731C34" w14:textId="77777777" w:rsidR="00FA1594" w:rsidRPr="00FA1594" w:rsidRDefault="00FA1594" w:rsidP="00FA1594">
      <w:pPr>
        <w:numPr>
          <w:ilvl w:val="1"/>
          <w:numId w:val="28"/>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Ensure performance remains consistent as the user base grows.</w:t>
      </w:r>
    </w:p>
    <w:p w14:paraId="530DE2B6"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 xml:space="preserve">4. </w:t>
      </w:r>
      <w:r w:rsidRPr="00FA1594">
        <w:rPr>
          <w:rFonts w:ascii="Segoe UI" w:eastAsiaTheme="majorEastAsia" w:hAnsi="Segoe UI" w:cs="Segoe UI"/>
          <w:b/>
          <w:bCs/>
          <w:color w:val="000000" w:themeColor="text1"/>
          <w:sz w:val="26"/>
          <w:szCs w:val="26"/>
        </w:rPr>
        <w:t>Data Security Testing:</w:t>
      </w:r>
    </w:p>
    <w:p w14:paraId="56BF4891" w14:textId="77777777" w:rsidR="00FA1594" w:rsidRPr="00FA1594" w:rsidRDefault="00FA1594" w:rsidP="00FA1594">
      <w:pPr>
        <w:numPr>
          <w:ilvl w:val="0"/>
          <w:numId w:val="29"/>
        </w:numPr>
        <w:rPr>
          <w:rFonts w:ascii="Segoe UI" w:eastAsiaTheme="majorEastAsia" w:hAnsi="Segoe UI" w:cs="Segoe UI"/>
          <w:color w:val="000000" w:themeColor="text1"/>
          <w:sz w:val="26"/>
          <w:szCs w:val="26"/>
        </w:rPr>
      </w:pPr>
      <w:r w:rsidRPr="00FA1594">
        <w:rPr>
          <w:rFonts w:ascii="Segoe UI" w:eastAsiaTheme="majorEastAsia" w:hAnsi="Segoe UI" w:cs="Segoe UI"/>
          <w:b/>
          <w:bCs/>
          <w:color w:val="000000" w:themeColor="text1"/>
          <w:sz w:val="26"/>
          <w:szCs w:val="26"/>
        </w:rPr>
        <w:t>Secure Test Data Management:</w:t>
      </w:r>
    </w:p>
    <w:p w14:paraId="034FC476" w14:textId="77777777" w:rsidR="00FA1594" w:rsidRPr="00FA1594" w:rsidRDefault="00FA1594" w:rsidP="00FA1594">
      <w:pPr>
        <w:numPr>
          <w:ilvl w:val="1"/>
          <w:numId w:val="29"/>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Ensure test data used during testing is securely managed.</w:t>
      </w:r>
    </w:p>
    <w:p w14:paraId="263097EB" w14:textId="77777777" w:rsidR="00FA1594" w:rsidRPr="00FA1594" w:rsidRDefault="00FA1594" w:rsidP="00FA1594">
      <w:pPr>
        <w:numPr>
          <w:ilvl w:val="1"/>
          <w:numId w:val="29"/>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Use anonymized or synthetic data to avoid exposure of sensitive information.</w:t>
      </w:r>
    </w:p>
    <w:p w14:paraId="3140DCEE"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lastRenderedPageBreak/>
        <w:t xml:space="preserve">5. </w:t>
      </w:r>
      <w:r w:rsidRPr="00FA1594">
        <w:rPr>
          <w:rFonts w:ascii="Segoe UI" w:eastAsiaTheme="majorEastAsia" w:hAnsi="Segoe UI" w:cs="Segoe UI"/>
          <w:b/>
          <w:bCs/>
          <w:color w:val="000000" w:themeColor="text1"/>
          <w:sz w:val="26"/>
          <w:szCs w:val="26"/>
        </w:rPr>
        <w:t>Documentation:</w:t>
      </w:r>
    </w:p>
    <w:p w14:paraId="206856AD" w14:textId="77777777" w:rsidR="00FA1594" w:rsidRPr="00FA1594" w:rsidRDefault="00FA1594" w:rsidP="00FA1594">
      <w:pPr>
        <w:numPr>
          <w:ilvl w:val="0"/>
          <w:numId w:val="30"/>
        </w:numPr>
        <w:rPr>
          <w:rFonts w:ascii="Segoe UI" w:eastAsiaTheme="majorEastAsia" w:hAnsi="Segoe UI" w:cs="Segoe UI"/>
          <w:color w:val="000000" w:themeColor="text1"/>
          <w:sz w:val="26"/>
          <w:szCs w:val="26"/>
        </w:rPr>
      </w:pPr>
      <w:r w:rsidRPr="00FA1594">
        <w:rPr>
          <w:rFonts w:ascii="Segoe UI" w:eastAsiaTheme="majorEastAsia" w:hAnsi="Segoe UI" w:cs="Segoe UI"/>
          <w:b/>
          <w:bCs/>
          <w:color w:val="000000" w:themeColor="text1"/>
          <w:sz w:val="26"/>
          <w:szCs w:val="26"/>
        </w:rPr>
        <w:t>Testing Procedures:</w:t>
      </w:r>
    </w:p>
    <w:p w14:paraId="5DD1F7DF" w14:textId="77777777" w:rsidR="00FA1594" w:rsidRPr="00FA1594" w:rsidRDefault="00FA1594" w:rsidP="00FA1594">
      <w:pPr>
        <w:numPr>
          <w:ilvl w:val="1"/>
          <w:numId w:val="30"/>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Document detailed testing procedures and methodologies.</w:t>
      </w:r>
    </w:p>
    <w:p w14:paraId="5B1F1BB9" w14:textId="77777777" w:rsidR="00FA1594" w:rsidRPr="00FA1594" w:rsidRDefault="00FA1594" w:rsidP="00FA1594">
      <w:pPr>
        <w:numPr>
          <w:ilvl w:val="1"/>
          <w:numId w:val="30"/>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Maintain comprehensive documentation accessible to relevant stakeholders.</w:t>
      </w:r>
    </w:p>
    <w:p w14:paraId="53776FC2"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 xml:space="preserve">6. </w:t>
      </w:r>
      <w:r w:rsidRPr="00FA1594">
        <w:rPr>
          <w:rFonts w:ascii="Segoe UI" w:eastAsiaTheme="majorEastAsia" w:hAnsi="Segoe UI" w:cs="Segoe UI"/>
          <w:b/>
          <w:bCs/>
          <w:color w:val="000000" w:themeColor="text1"/>
          <w:sz w:val="26"/>
          <w:szCs w:val="26"/>
        </w:rPr>
        <w:t>Vulnerability Management:</w:t>
      </w:r>
    </w:p>
    <w:p w14:paraId="2807405E" w14:textId="77777777" w:rsidR="00FA1594" w:rsidRPr="00FA1594" w:rsidRDefault="00FA1594" w:rsidP="00FA1594">
      <w:pPr>
        <w:numPr>
          <w:ilvl w:val="0"/>
          <w:numId w:val="31"/>
        </w:numPr>
        <w:rPr>
          <w:rFonts w:ascii="Segoe UI" w:eastAsiaTheme="majorEastAsia" w:hAnsi="Segoe UI" w:cs="Segoe UI"/>
          <w:color w:val="000000" w:themeColor="text1"/>
          <w:sz w:val="26"/>
          <w:szCs w:val="26"/>
        </w:rPr>
      </w:pPr>
      <w:r w:rsidRPr="00FA1594">
        <w:rPr>
          <w:rFonts w:ascii="Segoe UI" w:eastAsiaTheme="majorEastAsia" w:hAnsi="Segoe UI" w:cs="Segoe UI"/>
          <w:b/>
          <w:bCs/>
          <w:color w:val="000000" w:themeColor="text1"/>
          <w:sz w:val="26"/>
          <w:szCs w:val="26"/>
        </w:rPr>
        <w:t>Vulnerability Identification:</w:t>
      </w:r>
    </w:p>
    <w:p w14:paraId="393D164A" w14:textId="77777777" w:rsidR="00FA1594" w:rsidRPr="00FA1594" w:rsidRDefault="00FA1594" w:rsidP="00FA1594">
      <w:pPr>
        <w:numPr>
          <w:ilvl w:val="1"/>
          <w:numId w:val="31"/>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Use automated tools and manual assessments to identify vulnerabilities.</w:t>
      </w:r>
    </w:p>
    <w:p w14:paraId="778CDAF0" w14:textId="77777777" w:rsidR="00FA1594" w:rsidRPr="00FA1594" w:rsidRDefault="00FA1594" w:rsidP="00FA1594">
      <w:pPr>
        <w:numPr>
          <w:ilvl w:val="1"/>
          <w:numId w:val="31"/>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Classify vulnerabilities based on severity and potential impact.</w:t>
      </w:r>
    </w:p>
    <w:p w14:paraId="71B82305" w14:textId="77777777" w:rsidR="00FA1594" w:rsidRPr="00FA1594" w:rsidRDefault="00FA1594" w:rsidP="00FA1594">
      <w:pPr>
        <w:numPr>
          <w:ilvl w:val="0"/>
          <w:numId w:val="31"/>
        </w:numPr>
        <w:rPr>
          <w:rFonts w:ascii="Segoe UI" w:eastAsiaTheme="majorEastAsia" w:hAnsi="Segoe UI" w:cs="Segoe UI"/>
          <w:color w:val="000000" w:themeColor="text1"/>
          <w:sz w:val="26"/>
          <w:szCs w:val="26"/>
        </w:rPr>
      </w:pPr>
      <w:r w:rsidRPr="00FA1594">
        <w:rPr>
          <w:rFonts w:ascii="Segoe UI" w:eastAsiaTheme="majorEastAsia" w:hAnsi="Segoe UI" w:cs="Segoe UI"/>
          <w:b/>
          <w:bCs/>
          <w:color w:val="000000" w:themeColor="text1"/>
          <w:sz w:val="26"/>
          <w:szCs w:val="26"/>
        </w:rPr>
        <w:t>Remediation Planning:</w:t>
      </w:r>
    </w:p>
    <w:p w14:paraId="40245E25" w14:textId="77777777" w:rsidR="00FA1594" w:rsidRPr="00FA1594" w:rsidRDefault="00FA1594" w:rsidP="00FA1594">
      <w:pPr>
        <w:numPr>
          <w:ilvl w:val="1"/>
          <w:numId w:val="31"/>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Develop a remediation plan for each identified vulnerability.</w:t>
      </w:r>
    </w:p>
    <w:p w14:paraId="4E3C7780" w14:textId="77777777" w:rsidR="00FA1594" w:rsidRPr="00FA1594" w:rsidRDefault="00FA1594" w:rsidP="00FA1594">
      <w:pPr>
        <w:numPr>
          <w:ilvl w:val="1"/>
          <w:numId w:val="31"/>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Prioritize and schedule corrective measures.</w:t>
      </w:r>
    </w:p>
    <w:p w14:paraId="00C13CF9" w14:textId="77777777" w:rsidR="00FA1594" w:rsidRPr="00FA1594" w:rsidRDefault="00FA1594" w:rsidP="00FA1594">
      <w:pPr>
        <w:numPr>
          <w:ilvl w:val="0"/>
          <w:numId w:val="31"/>
        </w:numPr>
        <w:rPr>
          <w:rFonts w:ascii="Segoe UI" w:eastAsiaTheme="majorEastAsia" w:hAnsi="Segoe UI" w:cs="Segoe UI"/>
          <w:color w:val="000000" w:themeColor="text1"/>
          <w:sz w:val="26"/>
          <w:szCs w:val="26"/>
        </w:rPr>
      </w:pPr>
      <w:r w:rsidRPr="00FA1594">
        <w:rPr>
          <w:rFonts w:ascii="Segoe UI" w:eastAsiaTheme="majorEastAsia" w:hAnsi="Segoe UI" w:cs="Segoe UI"/>
          <w:b/>
          <w:bCs/>
          <w:color w:val="000000" w:themeColor="text1"/>
          <w:sz w:val="26"/>
          <w:szCs w:val="26"/>
        </w:rPr>
        <w:t>Implementation and Retesting:</w:t>
      </w:r>
    </w:p>
    <w:p w14:paraId="104CDD46" w14:textId="77777777" w:rsidR="00FA1594" w:rsidRPr="00FA1594" w:rsidRDefault="00FA1594" w:rsidP="00FA1594">
      <w:pPr>
        <w:numPr>
          <w:ilvl w:val="1"/>
          <w:numId w:val="31"/>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Implement corrective measures for identified vulnerabilities.</w:t>
      </w:r>
    </w:p>
    <w:p w14:paraId="6FD17E7A" w14:textId="77777777" w:rsidR="00FA1594" w:rsidRPr="00FA1594" w:rsidRDefault="00FA1594" w:rsidP="00FA1594">
      <w:pPr>
        <w:numPr>
          <w:ilvl w:val="1"/>
          <w:numId w:val="31"/>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Conduct retesting to verify the effectiveness of remediation efforts.</w:t>
      </w:r>
    </w:p>
    <w:p w14:paraId="52EDEE91"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 xml:space="preserve">7. </w:t>
      </w:r>
      <w:r w:rsidRPr="00FA1594">
        <w:rPr>
          <w:rFonts w:ascii="Segoe UI" w:eastAsiaTheme="majorEastAsia" w:hAnsi="Segoe UI" w:cs="Segoe UI"/>
          <w:b/>
          <w:bCs/>
          <w:color w:val="000000" w:themeColor="text1"/>
          <w:sz w:val="26"/>
          <w:szCs w:val="26"/>
        </w:rPr>
        <w:t>Continuous Monitoring:</w:t>
      </w:r>
    </w:p>
    <w:p w14:paraId="0CE603A0" w14:textId="77777777" w:rsidR="00FA1594" w:rsidRPr="00FA1594" w:rsidRDefault="00FA1594" w:rsidP="00FA1594">
      <w:pPr>
        <w:numPr>
          <w:ilvl w:val="0"/>
          <w:numId w:val="32"/>
        </w:numPr>
        <w:rPr>
          <w:rFonts w:ascii="Segoe UI" w:eastAsiaTheme="majorEastAsia" w:hAnsi="Segoe UI" w:cs="Segoe UI"/>
          <w:color w:val="000000" w:themeColor="text1"/>
          <w:sz w:val="26"/>
          <w:szCs w:val="26"/>
        </w:rPr>
      </w:pPr>
      <w:r w:rsidRPr="00FA1594">
        <w:rPr>
          <w:rFonts w:ascii="Segoe UI" w:eastAsiaTheme="majorEastAsia" w:hAnsi="Segoe UI" w:cs="Segoe UI"/>
          <w:b/>
          <w:bCs/>
          <w:color w:val="000000" w:themeColor="text1"/>
          <w:sz w:val="26"/>
          <w:szCs w:val="26"/>
        </w:rPr>
        <w:t>Ongoing Security Monitoring:</w:t>
      </w:r>
    </w:p>
    <w:p w14:paraId="6F25C785" w14:textId="77777777" w:rsidR="00FA1594" w:rsidRPr="00FA1594" w:rsidRDefault="00FA1594" w:rsidP="00FA1594">
      <w:pPr>
        <w:numPr>
          <w:ilvl w:val="1"/>
          <w:numId w:val="32"/>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Implement continuous monitoring mechanisms to detect new vulnerabilities.</w:t>
      </w:r>
    </w:p>
    <w:p w14:paraId="17643494" w14:textId="77777777" w:rsidR="00FA1594" w:rsidRPr="00FA1594" w:rsidRDefault="00FA1594" w:rsidP="00FA1594">
      <w:pPr>
        <w:numPr>
          <w:ilvl w:val="1"/>
          <w:numId w:val="32"/>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Update testing procedures based on lessons learned and emerging threats.</w:t>
      </w:r>
    </w:p>
    <w:p w14:paraId="7A41BD98"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 xml:space="preserve">8. </w:t>
      </w:r>
      <w:r w:rsidRPr="00FA1594">
        <w:rPr>
          <w:rFonts w:ascii="Segoe UI" w:eastAsiaTheme="majorEastAsia" w:hAnsi="Segoe UI" w:cs="Segoe UI"/>
          <w:b/>
          <w:bCs/>
          <w:color w:val="000000" w:themeColor="text1"/>
          <w:sz w:val="26"/>
          <w:szCs w:val="26"/>
        </w:rPr>
        <w:t>Regulatory Compliance Testing:</w:t>
      </w:r>
    </w:p>
    <w:p w14:paraId="47137A63" w14:textId="77777777" w:rsidR="00FA1594" w:rsidRPr="00FA1594" w:rsidRDefault="00FA1594" w:rsidP="00FA1594">
      <w:pPr>
        <w:numPr>
          <w:ilvl w:val="0"/>
          <w:numId w:val="33"/>
        </w:numPr>
        <w:rPr>
          <w:rFonts w:ascii="Segoe UI" w:eastAsiaTheme="majorEastAsia" w:hAnsi="Segoe UI" w:cs="Segoe UI"/>
          <w:color w:val="000000" w:themeColor="text1"/>
          <w:sz w:val="26"/>
          <w:szCs w:val="26"/>
        </w:rPr>
      </w:pPr>
      <w:r w:rsidRPr="00FA1594">
        <w:rPr>
          <w:rFonts w:ascii="Segoe UI" w:eastAsiaTheme="majorEastAsia" w:hAnsi="Segoe UI" w:cs="Segoe UI"/>
          <w:b/>
          <w:bCs/>
          <w:color w:val="000000" w:themeColor="text1"/>
          <w:sz w:val="26"/>
          <w:szCs w:val="26"/>
        </w:rPr>
        <w:t>Compliance Assessment:</w:t>
      </w:r>
    </w:p>
    <w:p w14:paraId="514AFFB5" w14:textId="77777777" w:rsidR="00FA1594" w:rsidRPr="00FA1594" w:rsidRDefault="00FA1594" w:rsidP="00FA1594">
      <w:pPr>
        <w:numPr>
          <w:ilvl w:val="1"/>
          <w:numId w:val="33"/>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Ensure that testing procedures align with regulatory compliance requirements.</w:t>
      </w:r>
    </w:p>
    <w:p w14:paraId="45409121" w14:textId="77777777" w:rsidR="00FA1594" w:rsidRPr="00FA1594" w:rsidRDefault="00FA1594" w:rsidP="00FA1594">
      <w:pPr>
        <w:numPr>
          <w:ilvl w:val="1"/>
          <w:numId w:val="33"/>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lastRenderedPageBreak/>
        <w:t>Verify adherence to industry-specific security standards.</w:t>
      </w:r>
    </w:p>
    <w:p w14:paraId="590C78AD"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Roles and Responsibilities:</w:t>
      </w:r>
    </w:p>
    <w:p w14:paraId="4E7E6EF2" w14:textId="77777777" w:rsidR="00FA1594" w:rsidRPr="00FA1594" w:rsidRDefault="00FA1594" w:rsidP="00FA1594">
      <w:pPr>
        <w:numPr>
          <w:ilvl w:val="0"/>
          <w:numId w:val="34"/>
        </w:numPr>
        <w:rPr>
          <w:rFonts w:ascii="Segoe UI" w:eastAsiaTheme="majorEastAsia" w:hAnsi="Segoe UI" w:cs="Segoe UI"/>
          <w:color w:val="000000" w:themeColor="text1"/>
          <w:sz w:val="26"/>
          <w:szCs w:val="26"/>
        </w:rPr>
      </w:pPr>
      <w:r w:rsidRPr="00FA1594">
        <w:rPr>
          <w:rFonts w:ascii="Segoe UI" w:eastAsiaTheme="majorEastAsia" w:hAnsi="Segoe UI" w:cs="Segoe UI"/>
          <w:b/>
          <w:bCs/>
          <w:color w:val="000000" w:themeColor="text1"/>
          <w:sz w:val="26"/>
          <w:szCs w:val="26"/>
        </w:rPr>
        <w:t>Testing Team:</w:t>
      </w:r>
    </w:p>
    <w:p w14:paraId="63731B8B" w14:textId="77777777" w:rsidR="00FA1594" w:rsidRPr="00FA1594" w:rsidRDefault="00FA1594" w:rsidP="00FA1594">
      <w:pPr>
        <w:numPr>
          <w:ilvl w:val="1"/>
          <w:numId w:val="34"/>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Conduct all testing activities according to defined procedures.</w:t>
      </w:r>
    </w:p>
    <w:p w14:paraId="51F49756" w14:textId="77777777" w:rsidR="00FA1594" w:rsidRPr="00FA1594" w:rsidRDefault="00FA1594" w:rsidP="00FA1594">
      <w:pPr>
        <w:numPr>
          <w:ilvl w:val="1"/>
          <w:numId w:val="34"/>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Document and report findings.</w:t>
      </w:r>
    </w:p>
    <w:p w14:paraId="2F5E910A" w14:textId="77777777" w:rsidR="00FA1594" w:rsidRPr="00FA1594" w:rsidRDefault="00FA1594" w:rsidP="00FA1594">
      <w:pPr>
        <w:numPr>
          <w:ilvl w:val="0"/>
          <w:numId w:val="34"/>
        </w:numPr>
        <w:rPr>
          <w:rFonts w:ascii="Segoe UI" w:eastAsiaTheme="majorEastAsia" w:hAnsi="Segoe UI" w:cs="Segoe UI"/>
          <w:color w:val="000000" w:themeColor="text1"/>
          <w:sz w:val="26"/>
          <w:szCs w:val="26"/>
        </w:rPr>
      </w:pPr>
      <w:r w:rsidRPr="00FA1594">
        <w:rPr>
          <w:rFonts w:ascii="Segoe UI" w:eastAsiaTheme="majorEastAsia" w:hAnsi="Segoe UI" w:cs="Segoe UI"/>
          <w:b/>
          <w:bCs/>
          <w:color w:val="000000" w:themeColor="text1"/>
          <w:sz w:val="26"/>
          <w:szCs w:val="26"/>
        </w:rPr>
        <w:t>Development Team:</w:t>
      </w:r>
    </w:p>
    <w:p w14:paraId="59EEFB75" w14:textId="77777777" w:rsidR="00FA1594" w:rsidRPr="00FA1594" w:rsidRDefault="00FA1594" w:rsidP="00FA1594">
      <w:pPr>
        <w:numPr>
          <w:ilvl w:val="1"/>
          <w:numId w:val="34"/>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Collaborate with the testing team to address identified issues.</w:t>
      </w:r>
    </w:p>
    <w:p w14:paraId="403194A4" w14:textId="77777777" w:rsidR="00FA1594" w:rsidRPr="00FA1594" w:rsidRDefault="00FA1594" w:rsidP="00FA1594">
      <w:pPr>
        <w:numPr>
          <w:ilvl w:val="1"/>
          <w:numId w:val="34"/>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Implement corrective measures promptly.</w:t>
      </w:r>
    </w:p>
    <w:p w14:paraId="492028F3" w14:textId="77777777" w:rsidR="00FA1594" w:rsidRPr="00FA1594" w:rsidRDefault="00FA1594" w:rsidP="00FA1594">
      <w:pPr>
        <w:numPr>
          <w:ilvl w:val="0"/>
          <w:numId w:val="34"/>
        </w:numPr>
        <w:rPr>
          <w:rFonts w:ascii="Segoe UI" w:eastAsiaTheme="majorEastAsia" w:hAnsi="Segoe UI" w:cs="Segoe UI"/>
          <w:color w:val="000000" w:themeColor="text1"/>
          <w:sz w:val="26"/>
          <w:szCs w:val="26"/>
        </w:rPr>
      </w:pPr>
      <w:r w:rsidRPr="00FA1594">
        <w:rPr>
          <w:rFonts w:ascii="Segoe UI" w:eastAsiaTheme="majorEastAsia" w:hAnsi="Segoe UI" w:cs="Segoe UI"/>
          <w:b/>
          <w:bCs/>
          <w:color w:val="000000" w:themeColor="text1"/>
          <w:sz w:val="26"/>
          <w:szCs w:val="26"/>
        </w:rPr>
        <w:t>Security Experts:</w:t>
      </w:r>
    </w:p>
    <w:p w14:paraId="71CFD627" w14:textId="77777777" w:rsidR="00FA1594" w:rsidRPr="00FA1594" w:rsidRDefault="00FA1594" w:rsidP="00FA1594">
      <w:pPr>
        <w:numPr>
          <w:ilvl w:val="1"/>
          <w:numId w:val="34"/>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Oversee security testing activities.</w:t>
      </w:r>
    </w:p>
    <w:p w14:paraId="4D579B3D" w14:textId="77777777" w:rsidR="00FA1594" w:rsidRPr="00FA1594" w:rsidRDefault="00FA1594" w:rsidP="00FA1594">
      <w:pPr>
        <w:numPr>
          <w:ilvl w:val="1"/>
          <w:numId w:val="34"/>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Provide expertise in vulnerability identification and remediation.</w:t>
      </w:r>
    </w:p>
    <w:p w14:paraId="34EB63C7" w14:textId="77777777" w:rsidR="00FA1594" w:rsidRPr="00FA1594" w:rsidRDefault="00FA1594" w:rsidP="00FA1594">
      <w:pPr>
        <w:numPr>
          <w:ilvl w:val="0"/>
          <w:numId w:val="34"/>
        </w:numPr>
        <w:rPr>
          <w:rFonts w:ascii="Segoe UI" w:eastAsiaTheme="majorEastAsia" w:hAnsi="Segoe UI" w:cs="Segoe UI"/>
          <w:color w:val="000000" w:themeColor="text1"/>
          <w:sz w:val="26"/>
          <w:szCs w:val="26"/>
        </w:rPr>
      </w:pPr>
      <w:r w:rsidRPr="00FA1594">
        <w:rPr>
          <w:rFonts w:ascii="Segoe UI" w:eastAsiaTheme="majorEastAsia" w:hAnsi="Segoe UI" w:cs="Segoe UI"/>
          <w:b/>
          <w:bCs/>
          <w:color w:val="000000" w:themeColor="text1"/>
          <w:sz w:val="26"/>
          <w:szCs w:val="26"/>
        </w:rPr>
        <w:t>End-Users:</w:t>
      </w:r>
    </w:p>
    <w:p w14:paraId="455FA35B" w14:textId="77777777" w:rsidR="00FA1594" w:rsidRPr="00FA1594" w:rsidRDefault="00FA1594" w:rsidP="00FA1594">
      <w:pPr>
        <w:numPr>
          <w:ilvl w:val="1"/>
          <w:numId w:val="34"/>
        </w:num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Participate in UAT and provide feedback on system functionality and usability.</w:t>
      </w:r>
    </w:p>
    <w:p w14:paraId="010AC0A4"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Timeline:</w:t>
      </w:r>
    </w:p>
    <w:p w14:paraId="148CFA3E"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The testing plan will be executed over a defined timeline, with regular checkpoints for feedback, adjustments, and collaboration between testing and development teams.</w:t>
      </w:r>
    </w:p>
    <w:p w14:paraId="7F68EBDF" w14:textId="77777777" w:rsidR="00FA1594" w:rsidRPr="00FA1594" w:rsidRDefault="00FA1594" w:rsidP="00FA1594">
      <w:pPr>
        <w:rPr>
          <w:rFonts w:ascii="Segoe UI" w:eastAsiaTheme="majorEastAsia" w:hAnsi="Segoe UI" w:cs="Segoe UI"/>
          <w:b/>
          <w:bCs/>
          <w:color w:val="000000" w:themeColor="text1"/>
          <w:sz w:val="26"/>
          <w:szCs w:val="26"/>
        </w:rPr>
      </w:pPr>
      <w:r w:rsidRPr="00FA1594">
        <w:rPr>
          <w:rFonts w:ascii="Segoe UI" w:eastAsiaTheme="majorEastAsia" w:hAnsi="Segoe UI" w:cs="Segoe UI"/>
          <w:b/>
          <w:bCs/>
          <w:color w:val="000000" w:themeColor="text1"/>
          <w:sz w:val="26"/>
          <w:szCs w:val="26"/>
        </w:rPr>
        <w:t>Conclusion:</w:t>
      </w:r>
    </w:p>
    <w:p w14:paraId="772DBD10" w14:textId="77777777" w:rsidR="00FA1594" w:rsidRPr="00FA1594" w:rsidRDefault="00FA1594" w:rsidP="00FA1594">
      <w:pPr>
        <w:rPr>
          <w:rFonts w:ascii="Segoe UI" w:eastAsiaTheme="majorEastAsia" w:hAnsi="Segoe UI" w:cs="Segoe UI"/>
          <w:color w:val="000000" w:themeColor="text1"/>
          <w:sz w:val="26"/>
          <w:szCs w:val="26"/>
        </w:rPr>
      </w:pPr>
      <w:r w:rsidRPr="00FA1594">
        <w:rPr>
          <w:rFonts w:ascii="Segoe UI" w:eastAsiaTheme="majorEastAsia" w:hAnsi="Segoe UI" w:cs="Segoe UI"/>
          <w:color w:val="000000" w:themeColor="text1"/>
          <w:sz w:val="26"/>
          <w:szCs w:val="26"/>
        </w:rPr>
        <w:t>This testing plan provides a structured approach to evaluate and enhance the cyber-enabled ship's automated system. By systematically addressing functional, security, and performance aspects, the plan aims to ensure the system's robustness, resilience, and compliance with industry standards and regulations. Continuous monitoring and collaboration between teams contribute to an ongoing commitment to security and the mitigation of emerging threats.</w:t>
      </w:r>
    </w:p>
    <w:p w14:paraId="30BAF863" w14:textId="77777777" w:rsidR="00FA1594" w:rsidRPr="00FA1594" w:rsidRDefault="00FA1594" w:rsidP="00FA1594">
      <w:pPr>
        <w:rPr>
          <w:rFonts w:ascii="Segoe UI" w:eastAsiaTheme="majorEastAsia" w:hAnsi="Segoe UI" w:cs="Segoe UI"/>
          <w:color w:val="000000" w:themeColor="text1"/>
          <w:sz w:val="26"/>
          <w:szCs w:val="26"/>
        </w:rPr>
      </w:pPr>
    </w:p>
    <w:p w14:paraId="06332B8A" w14:textId="77777777" w:rsidR="00021A9F" w:rsidRPr="00FA1594" w:rsidRDefault="00021A9F">
      <w:pPr>
        <w:rPr>
          <w:color w:val="000000" w:themeColor="text1"/>
        </w:rPr>
      </w:pPr>
    </w:p>
    <w:sectPr w:rsidR="00021A9F" w:rsidRPr="00FA1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897"/>
    <w:multiLevelType w:val="multilevel"/>
    <w:tmpl w:val="D754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66D74"/>
    <w:multiLevelType w:val="multilevel"/>
    <w:tmpl w:val="B2340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F1664"/>
    <w:multiLevelType w:val="multilevel"/>
    <w:tmpl w:val="3C5A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D40842"/>
    <w:multiLevelType w:val="multilevel"/>
    <w:tmpl w:val="1A38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0247F6"/>
    <w:multiLevelType w:val="multilevel"/>
    <w:tmpl w:val="BB588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694ECA"/>
    <w:multiLevelType w:val="multilevel"/>
    <w:tmpl w:val="B8B4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6F32D5"/>
    <w:multiLevelType w:val="multilevel"/>
    <w:tmpl w:val="AF3C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F043E8"/>
    <w:multiLevelType w:val="multilevel"/>
    <w:tmpl w:val="AEA6B0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7657A2"/>
    <w:multiLevelType w:val="multilevel"/>
    <w:tmpl w:val="62E6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C40D9F"/>
    <w:multiLevelType w:val="multilevel"/>
    <w:tmpl w:val="8078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FC5040"/>
    <w:multiLevelType w:val="multilevel"/>
    <w:tmpl w:val="EF86A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D13243"/>
    <w:multiLevelType w:val="multilevel"/>
    <w:tmpl w:val="E3501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A94C20"/>
    <w:multiLevelType w:val="multilevel"/>
    <w:tmpl w:val="3916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F06DBF"/>
    <w:multiLevelType w:val="multilevel"/>
    <w:tmpl w:val="048E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846D59"/>
    <w:multiLevelType w:val="multilevel"/>
    <w:tmpl w:val="6BF4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E1767C"/>
    <w:multiLevelType w:val="multilevel"/>
    <w:tmpl w:val="83DC1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E025A3"/>
    <w:multiLevelType w:val="multilevel"/>
    <w:tmpl w:val="1FDC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C97CE7"/>
    <w:multiLevelType w:val="multilevel"/>
    <w:tmpl w:val="E86C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104759"/>
    <w:multiLevelType w:val="multilevel"/>
    <w:tmpl w:val="CAC8E4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142924"/>
    <w:multiLevelType w:val="multilevel"/>
    <w:tmpl w:val="2042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FE515E"/>
    <w:multiLevelType w:val="multilevel"/>
    <w:tmpl w:val="9FDC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593E82"/>
    <w:multiLevelType w:val="multilevel"/>
    <w:tmpl w:val="8A48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0F6449"/>
    <w:multiLevelType w:val="multilevel"/>
    <w:tmpl w:val="FC52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2D65EF"/>
    <w:multiLevelType w:val="multilevel"/>
    <w:tmpl w:val="9644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950C61"/>
    <w:multiLevelType w:val="multilevel"/>
    <w:tmpl w:val="2BD2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E7565D"/>
    <w:multiLevelType w:val="multilevel"/>
    <w:tmpl w:val="E6E0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FC0CB7"/>
    <w:multiLevelType w:val="multilevel"/>
    <w:tmpl w:val="F4B8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CD41CB"/>
    <w:multiLevelType w:val="multilevel"/>
    <w:tmpl w:val="BADA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FB6BE8"/>
    <w:multiLevelType w:val="multilevel"/>
    <w:tmpl w:val="06D8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56767A"/>
    <w:multiLevelType w:val="multilevel"/>
    <w:tmpl w:val="EFF299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943A18"/>
    <w:multiLevelType w:val="multilevel"/>
    <w:tmpl w:val="CEAA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4D6CC3"/>
    <w:multiLevelType w:val="multilevel"/>
    <w:tmpl w:val="A242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C81F81"/>
    <w:multiLevelType w:val="multilevel"/>
    <w:tmpl w:val="BC361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AA2B43"/>
    <w:multiLevelType w:val="multilevel"/>
    <w:tmpl w:val="E82C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23"/>
  </w:num>
  <w:num w:numId="3">
    <w:abstractNumId w:val="27"/>
  </w:num>
  <w:num w:numId="4">
    <w:abstractNumId w:val="9"/>
  </w:num>
  <w:num w:numId="5">
    <w:abstractNumId w:val="16"/>
  </w:num>
  <w:num w:numId="6">
    <w:abstractNumId w:val="25"/>
  </w:num>
  <w:num w:numId="7">
    <w:abstractNumId w:val="8"/>
  </w:num>
  <w:num w:numId="8">
    <w:abstractNumId w:val="21"/>
  </w:num>
  <w:num w:numId="9">
    <w:abstractNumId w:val="14"/>
  </w:num>
  <w:num w:numId="10">
    <w:abstractNumId w:val="19"/>
  </w:num>
  <w:num w:numId="11">
    <w:abstractNumId w:val="6"/>
  </w:num>
  <w:num w:numId="12">
    <w:abstractNumId w:val="20"/>
  </w:num>
  <w:num w:numId="13">
    <w:abstractNumId w:val="17"/>
  </w:num>
  <w:num w:numId="14">
    <w:abstractNumId w:val="22"/>
  </w:num>
  <w:num w:numId="15">
    <w:abstractNumId w:val="31"/>
  </w:num>
  <w:num w:numId="16">
    <w:abstractNumId w:val="24"/>
  </w:num>
  <w:num w:numId="17">
    <w:abstractNumId w:val="3"/>
  </w:num>
  <w:num w:numId="18">
    <w:abstractNumId w:val="13"/>
  </w:num>
  <w:num w:numId="19">
    <w:abstractNumId w:val="5"/>
  </w:num>
  <w:num w:numId="20">
    <w:abstractNumId w:val="2"/>
  </w:num>
  <w:num w:numId="21">
    <w:abstractNumId w:val="30"/>
  </w:num>
  <w:num w:numId="22">
    <w:abstractNumId w:val="33"/>
  </w:num>
  <w:num w:numId="23">
    <w:abstractNumId w:val="12"/>
  </w:num>
  <w:num w:numId="24">
    <w:abstractNumId w:val="0"/>
  </w:num>
  <w:num w:numId="25">
    <w:abstractNumId w:val="28"/>
  </w:num>
  <w:num w:numId="26">
    <w:abstractNumId w:val="15"/>
  </w:num>
  <w:num w:numId="27">
    <w:abstractNumId w:val="29"/>
  </w:num>
  <w:num w:numId="28">
    <w:abstractNumId w:val="11"/>
  </w:num>
  <w:num w:numId="29">
    <w:abstractNumId w:val="32"/>
  </w:num>
  <w:num w:numId="30">
    <w:abstractNumId w:val="18"/>
  </w:num>
  <w:num w:numId="31">
    <w:abstractNumId w:val="7"/>
  </w:num>
  <w:num w:numId="32">
    <w:abstractNumId w:val="1"/>
  </w:num>
  <w:num w:numId="33">
    <w:abstractNumId w:val="10"/>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27"/>
    <w:rsid w:val="00021A9F"/>
    <w:rsid w:val="006F1DBC"/>
    <w:rsid w:val="00861935"/>
    <w:rsid w:val="0087013B"/>
    <w:rsid w:val="00941144"/>
    <w:rsid w:val="00A80462"/>
    <w:rsid w:val="00FA1594"/>
    <w:rsid w:val="00FB2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1B1D4"/>
  <w15:chartTrackingRefBased/>
  <w15:docId w15:val="{6AE89233-6F7C-436C-AF9B-72E78A94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927"/>
  </w:style>
  <w:style w:type="paragraph" w:styleId="Heading2">
    <w:name w:val="heading 2"/>
    <w:basedOn w:val="Normal"/>
    <w:next w:val="Normal"/>
    <w:link w:val="Heading2Char"/>
    <w:uiPriority w:val="9"/>
    <w:semiHidden/>
    <w:unhideWhenUsed/>
    <w:qFormat/>
    <w:rsid w:val="00FB29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B29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29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B29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29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2927"/>
    <w:rPr>
      <w:rFonts w:ascii="Times New Roman" w:eastAsia="Times New Roman" w:hAnsi="Times New Roman" w:cs="Times New Roman"/>
      <w:b/>
      <w:bCs/>
      <w:sz w:val="24"/>
      <w:szCs w:val="24"/>
    </w:rPr>
  </w:style>
  <w:style w:type="paragraph" w:styleId="NormalWeb">
    <w:name w:val="Normal (Web)"/>
    <w:basedOn w:val="Normal"/>
    <w:uiPriority w:val="99"/>
    <w:unhideWhenUsed/>
    <w:rsid w:val="00FB29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2927"/>
    <w:rPr>
      <w:b/>
      <w:bCs/>
    </w:rPr>
  </w:style>
  <w:style w:type="paragraph" w:styleId="HTMLPreformatted">
    <w:name w:val="HTML Preformatted"/>
    <w:basedOn w:val="Normal"/>
    <w:link w:val="HTMLPreformattedChar"/>
    <w:uiPriority w:val="99"/>
    <w:semiHidden/>
    <w:unhideWhenUsed/>
    <w:rsid w:val="00FB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9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2927"/>
    <w:rPr>
      <w:rFonts w:ascii="Courier New" w:eastAsia="Times New Roman" w:hAnsi="Courier New" w:cs="Courier New"/>
      <w:sz w:val="20"/>
      <w:szCs w:val="20"/>
    </w:rPr>
  </w:style>
  <w:style w:type="character" w:customStyle="1" w:styleId="hljs-keyword">
    <w:name w:val="hljs-keyword"/>
    <w:basedOn w:val="DefaultParagraphFont"/>
    <w:rsid w:val="00FB2927"/>
  </w:style>
  <w:style w:type="character" w:customStyle="1" w:styleId="hljs-builtin">
    <w:name w:val="hljs-built_in"/>
    <w:basedOn w:val="DefaultParagraphFont"/>
    <w:rsid w:val="00FB2927"/>
  </w:style>
  <w:style w:type="character" w:customStyle="1" w:styleId="hljs-operator">
    <w:name w:val="hljs-operator"/>
    <w:basedOn w:val="DefaultParagraphFont"/>
    <w:rsid w:val="00FB2927"/>
  </w:style>
  <w:style w:type="character" w:customStyle="1" w:styleId="hljs-selector-tag">
    <w:name w:val="hljs-selector-tag"/>
    <w:basedOn w:val="DefaultParagraphFont"/>
    <w:rsid w:val="00FB2927"/>
  </w:style>
  <w:style w:type="character" w:customStyle="1" w:styleId="hljs-deletion">
    <w:name w:val="hljs-deletion"/>
    <w:basedOn w:val="DefaultParagraphFont"/>
    <w:rsid w:val="00861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1922</Words>
  <Characters>10961</Characters>
  <Application>Microsoft Office Word</Application>
  <DocSecurity>0</DocSecurity>
  <Lines>91</Lines>
  <Paragraphs>25</Paragraphs>
  <ScaleCrop>false</ScaleCrop>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B</dc:creator>
  <cp:keywords/>
  <dc:description/>
  <cp:lastModifiedBy>TARUN B</cp:lastModifiedBy>
  <cp:revision>5</cp:revision>
  <dcterms:created xsi:type="dcterms:W3CDTF">2024-01-09T08:16:00Z</dcterms:created>
  <dcterms:modified xsi:type="dcterms:W3CDTF">2024-01-22T14:25:00Z</dcterms:modified>
</cp:coreProperties>
</file>