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5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</w:p>
    <w:p w:rsidR="00000000" w:rsidDel="00000000" w:rsidP="00000000" w:rsidRDefault="00000000" w:rsidRPr="00000000">
      <w:pPr>
        <w:spacing w:after="12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b w:val="1"/>
          <w:color w:val="333333"/>
          <w:sz w:val="45"/>
          <w:szCs w:val="45"/>
          <w:highlight w:val="white"/>
          <w:rtl w:val="0"/>
        </w:rPr>
        <w:t xml:space="preserve">Бібліотеки і формати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5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5"/>
        <w:gridCol w:w="360"/>
        <w:gridCol w:w="4410"/>
        <w:tblGridChange w:id="0">
          <w:tblGrid>
            <w:gridCol w:w="4785"/>
            <w:gridCol w:w="360"/>
            <w:gridCol w:w="4410"/>
          </w:tblGrid>
        </w:tblGridChange>
      </w:tblGrid>
      <w:tr>
        <w:trPr>
          <w:trHeight w:val="3000" w:hRule="atLeast"/>
        </w:trPr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КП-62</w:t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Лук’янець Михайло Олександрович</w:t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____” “____________” 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 р.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58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25"/>
        <w:gridCol w:w="4905"/>
        <w:gridCol w:w="2050"/>
        <w:tblGridChange w:id="0">
          <w:tblGrid>
            <w:gridCol w:w="2625"/>
            <w:gridCol w:w="4905"/>
            <w:gridCol w:w="20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Штрафні бали:</w:t>
            </w:r>
          </w:p>
          <w:tbl>
            <w:tblPr>
              <w:tblStyle w:val="Table2"/>
              <w:bidiVisual w:val="0"/>
              <w:tblW w:w="237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335"/>
              <w:tblGridChange w:id="0">
                <w:tblGrid>
                  <w:gridCol w:w="1035"/>
                  <w:gridCol w:w="1335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Термін здачі</w:t>
                    <w:br w:type="textWrapping"/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Оформлення звіту</w:t>
                    <w:br w:type="textWrapping"/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Нараховані бали:</w:t>
            </w:r>
          </w:p>
          <w:tbl>
            <w:tblPr>
              <w:tblStyle w:val="Table3"/>
              <w:bidiVisual w:val="0"/>
              <w:tblW w:w="465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15"/>
              <w:gridCol w:w="1470"/>
              <w:gridCol w:w="1665"/>
              <w:tblGridChange w:id="0">
                <w:tblGrid>
                  <w:gridCol w:w="1515"/>
                  <w:gridCol w:w="1470"/>
                  <w:gridCol w:w="1665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ind w:left="-57" w:right="-57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Корект. програм (2 бала)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теор. питання (1 бал)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прогр. питання (2 бала)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бал:</w:t>
            </w:r>
          </w:p>
          <w:tbl>
            <w:tblPr>
              <w:tblStyle w:val="Table4"/>
              <w:bidiVisual w:val="0"/>
              <w:tblW w:w="1824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824"/>
              <w:tblGridChange w:id="0">
                <w:tblGrid>
                  <w:gridCol w:w="1824"/>
                </w:tblGrid>
              </w:tblGridChange>
            </w:tblGrid>
            <w:tr>
              <w:trPr>
                <w:trHeight w:val="10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120" w:before="120" w:line="240" w:lineRule="auto"/>
                    <w:contextualSpacing w:val="0"/>
                    <w:jc w:val="center"/>
                    <w:rPr>
                      <w:rFonts w:ascii="Consolas" w:cs="Consolas" w:eastAsia="Consolas" w:hAnsi="Consolas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2017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використовувати та створювати статичні бібліотеки в ОС Linux. Навчитися працювати із текстовими форматами обміну даних XML та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264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bookmarkStart w:colFirst="0" w:colLast="0" w:name="_mt3vvsydo26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Завдання №1. Формати даних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Встановити та налаштувати бібліотеки для роботи із форматами XML та JSON.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Підключити бібліотеки до проекту лабораторної роботи №4. Додати до модуля сховища даних можливість завантаження і збереження даних у файл у форматах XML та JSON (без модифікації коду інших модулів).</w:t>
      </w:r>
    </w:p>
    <w:p w:rsidR="00000000" w:rsidDel="00000000" w:rsidP="00000000" w:rsidRDefault="00000000" w:rsidRPr="00000000">
      <w:pPr>
        <w:spacing w:after="160" w:line="342.8568" w:lineRule="auto"/>
        <w:contextualSpacing w:val="0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8f8f8" w:val="clear"/>
          <w:rtl w:val="0"/>
        </w:rPr>
        <w:t xml:space="preserve">/* storage.h */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br w:type="textWrapping"/>
        <w:t xml:space="preserve">...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8f8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8f8" w:val="clear"/>
          <w:rtl w:val="0"/>
        </w:rPr>
        <w:t xml:space="preserve">Storage_writeAsXml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8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8f8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 * filePath, List 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);</w:t>
        <w:br w:type="textWrapping"/>
        <w:t xml:space="preserve">List 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8f8" w:val="clear"/>
          <w:rtl w:val="0"/>
        </w:rPr>
        <w:t xml:space="preserve">Storage_readAsXml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8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8f8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 * filePath);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8f8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8f8" w:val="clear"/>
          <w:rtl w:val="0"/>
        </w:rPr>
        <w:t xml:space="preserve">Storage_writeAsJson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8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8f8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 * filePath, List 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);</w:t>
        <w:br w:type="textWrapping"/>
        <w:t xml:space="preserve">List 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8f8" w:val="clear"/>
          <w:rtl w:val="0"/>
        </w:rPr>
        <w:t xml:space="preserve">Storage_readAsJson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8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8f8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 * filePath);</w:t>
        <w:br w:type="textWrapping"/>
        <w:t xml:space="preserve">...</w:t>
        <w:br w:type="textWrapping"/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Після цього додати у модулі CUI можливість автоматичного визначення формату даних у файлі, що відкривається користувачем (на основі його файлового розширення) із використанням відповідної функції конвертації для зчитування даних.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Аналогічно зберігати дані у відповідному форматі, коли користувач захоче зберегти дані у файл із розширенням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2f4" w:val="clear"/>
          <w:rtl w:val="0"/>
        </w:rPr>
        <w:t xml:space="preserve">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2f4" w:val="clear"/>
          <w:rtl w:val="0"/>
        </w:rPr>
        <w:t xml:space="preserve">.json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2f4" w:val="clear"/>
          <w:rtl w:val="0"/>
        </w:rPr>
        <w:t xml:space="preserve">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264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bookmarkStart w:colFirst="0" w:colLast="0" w:name="_1kvfzgfikk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Завдання №2. Бібліотеки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Розділити код з лабораторної роботи №4 на бібліотечний і програмний (користувацький). У бібліотечний код винести всі модулі програми і створити на його основі статичну бібліотеку, яку підключати у основний проект. Описати конфігурацію CMake для компіляції і встановлення статичної бібліотеки.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880" w:firstLine="72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&lt;progbase.h&gt;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&lt;string.h&gt;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&lt;ctype.h&gt;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"interface.h"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"dino.h"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"totest.h"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"saves.h"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"list.h"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main(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argv[])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(argc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(!strcmp(argv[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"-test"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test()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conShift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MAIN_SHIFT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*START_TEXT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"Hello User!  Welcome to jurasic's park pre-alpha version 0.0.2.255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\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"You can choose what to do via pressing needed button. Press h for 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Press q to quit program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*START_INFO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"Press 1 to rewrite certain 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2 to rewrite one dino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3 to delete needed 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4 to save data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5 to copy data from one dino to another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6 to find all dinos with mass less than 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7 to add dino if possible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8 to fill with some random data ALL fields(for tests only!)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h to 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redraw(MAIN_SHIFT.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MAIN_SHIFT.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flagMode = 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"Press 1 for new array. Press 2 for existing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readFileName[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(flagMode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readFileTemp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"read file 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strcpy( readFileName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readFileTemp)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free(readFileTemp)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list = readFile(readFileName)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'q'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= conGetChar()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number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"number of a dino"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toChange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"new 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field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"field to rewrite"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(atoi(number)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!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(number[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free(number)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free(toChange)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free(field)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changeField(List_elementAt(list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atoi(number))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"field was changed"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free(number)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free(toChange)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free(field)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numberOfDino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"number of a dino"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name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age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friend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"number of friend"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mass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(atoi(numberOfDino)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!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(numberOfDino[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"Not correct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free(numberOfDino)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free(age)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free(friend)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free(mass)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changeField(List_elementAt(list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atoi(numberOfDino))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changeField(List_elementAt(list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atoi(numberOfDino))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changeField(List_elementAt(list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atoi(numberOfDino))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"friend"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changeField(List_elementAt(list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atoi(numberOfDino))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"Data was changed"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free(numberOfDino)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free(age)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free(friend)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free(mass)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numberToDelete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"number of a dino to delete"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(numberToDelete[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"Not correct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free(numberToDelete)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delete(list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atoi(numberToDelete))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free(numberToDelete)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"Dino was deleted. Or not"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'4'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saveFileName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"save file 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(!saveFile(list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saveFileName)){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"Data saved"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"Save was absolutely sabotaged"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free(saveFileName)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first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"dino to rewrite"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second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"dino to copy"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(first[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 || !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(second[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 ||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atoi(first)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atoi(second)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"Not correct numbers"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free(first)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free(second)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rewrite(list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atoi(first)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atoi(second))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"Data copied"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free(first)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free(second)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'6'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massLower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result = findByMass(list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atof(massLower))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(strlen(result)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"Not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printResult(result)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free(result)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free(massLower)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'7'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data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"data in format name age mass number of friend"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(!writeFromStr(list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data)){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"Added successfully"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"Added not successfully"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free(data)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'8'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fillRandList(list)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"Dinos were randomized"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'h'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printInfoText(START_INFO)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List_free(&amp;list)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exitInter()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bbb52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dino.h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 Created by tgifr on 03.12.16.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&lt;pbconsole.h&gt;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&lt;progbase.h&gt;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&lt;string.h&gt;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&lt;time.h&gt;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"list.h"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#ifndef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LAB3_DYNO_H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LAB3_DYNO_H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897bb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897bb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NAMES_SIZE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897b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DIN0_NAMES[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writeFromStr(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*str)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writeInStr(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dyno)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writeFromText(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*writeInText(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delete(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toDelete)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rewrite(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toRewrite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toCopy)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changeField(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*dyno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findByMass(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mass)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initializeList(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fillRandList(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#endif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//LAB3_DYNO_H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dino.c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 Created by tgifr on 03.12.16.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&lt;ctype.h&gt;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"dino.h"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"list.h"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DIN0_NAMES[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"Kvadrat"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"Jurasic"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"Star"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"Katzchen"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"Jet"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"Half"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"life"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"3"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"Night_Fury"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"Moonshine"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writeFromStr(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*str){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test[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strcpy(test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temp = strtok(test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tempDino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(strcmp(tempDino-&gt;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|| tempDino-&gt;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tempDino-&gt;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i++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tempDino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EXIT_FAILURE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strcpy(tempDino-&gt;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 = strtok(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tempDino-&gt;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atoi(temp)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 = strtok(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tempDino-&gt;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 atof(temp)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 = strtok(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atoi(temp)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atoi(temp) &gt; 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tempDino-&gt;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atoi(temp))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EXIT_SUCCESS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writeInStr(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dyno){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*result = malloc(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200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(result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sprintf(result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%s %i %.3f %i\n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writeFromText(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*text){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list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(list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initializeList(list)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toCopy[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toCopy[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text[i]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toCopy[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text[i]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strcat(temp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toCopy)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(text[i]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temp[i]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(!writeFromStr(list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temp))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strcpy(temp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*writeInText(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result[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temp = writeInStr(List_elementAt(list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strcat(result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temp = malloc((strlen(result)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strcpy(temp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result)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delete(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toDelete){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(toDelete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toDelete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temp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toDelete)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strcpy(temp-&gt;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rewrite(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toRewrite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toCopy){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(toRewrite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toCopy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toCopy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toRewrite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toRewriteD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toRewrite)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toCopyD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toCopy)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strcpy(toRewriteD-&gt;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toCopyD-&gt;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toRewriteD-&gt;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toCopyD-&gt;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toRewriteD-&gt;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toCopyD-&gt;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toRewriteD-&gt;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toCopyD-&gt;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changeField(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*dyno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(!strcmp(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field)){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strcpy(dyno-&gt;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toChange)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(!strcmp(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field)){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atoi(toChange)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(!strcmp(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field)){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atof(toChange)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(!strcmp(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"friend"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field) &amp;&amp; atoi(toChange)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atoi(toChange))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findByMass(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mass){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tempD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&lt; mass){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strcat(temp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strcat(temp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result = malloc((strlen(temp)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(result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strcpy(result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initializeList(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temp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strcpy(temp-&gt;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number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fillRandList(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srand(time(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temp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strcpy(temp-&gt;name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DIN0_NAMES[rand() % NAMES_SIZE])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temp-&gt;friend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rand() % MAX_SIZE)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temp-&gt;age =  (rand() %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temp-&gt;mass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/ ((rand() %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saves.h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 Created by tgifr on 03.12.16.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"dino.h"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#ifndef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LAB3_SAVES_H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LAB3_SAVES_H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Storage_writeAsXml(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*filePath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 *list)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 * Storage_readAsXml(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filePath)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Storage_writeAsJson(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*filePath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 *list)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 * Storage_readAsJson(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filePath)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Storage_write(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*filePath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 *list)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 * Storage_read(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filePath)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 * Storage_readAsTxt(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*readFileName)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Storage_writeAsTxt(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 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*saveFileName)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#endif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//LAB3_SAVES_H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saves.c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a9b7c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Created by tgifr on 03.12.16.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&lt;stdio.h&gt;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"../include/dino.h"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"../include/list.h"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&lt;libxml/parser.h&gt;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"../include/list.h"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&lt;jansson.h&gt;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"../include/saves.h"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TXT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XML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NO_EXTENSION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 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readAllText(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filename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text)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line[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fr = fopen(filename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(fr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(fgets(line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strcat(text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line)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fclose(fr)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analyzeExtension(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str){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dot = 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(*dot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'.'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&amp;&amp; *dot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dot++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(*dot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NO_EXTENSION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dot 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(strcmp(dot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"xml"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XML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else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(strcmp(dot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"json"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else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(strcmp(dot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"txt"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TXT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else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NO_EXTENSION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Storage_write(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*filePath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*list){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(analyzeExtension(filePath)){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NO_EXTENSION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EXIT_FAILURE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case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XML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Storage_writeAsXml(filePath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case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Storage_writeAsJson(filePath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case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TXT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Storage_writeAsTxt(list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filePath)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default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EXIT_FAILURE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Storage_read(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filePath){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(analyzeExtension(filePath)){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XML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Storage_readAsXml(filePath)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case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Storage_readAsJson(filePath)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default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Storage_readAsTxt(filePath)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Storage_writeAsXml(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*filePath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*list){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write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((write = fopen(filePath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EXIT_FAILURE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xmlDoc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doc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xmlNode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rootNode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xmlNode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dinoNode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strBuf[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4000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doc = xmlNewDoc(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BAD_CAST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"1.0"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create xml tree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   // create one root element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rootNode = xmlNewNode(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BAD_CAST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"dinos"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xmlDocSetRootElement(doc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rootNode)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student child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++)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dino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dinoNode = xmlNewChild(rootNode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BAD_CAST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"dino"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xmlNewChild(dinoNode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BAD_CAST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BAD_CAST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dino-&gt;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sprintf(strBuf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dino-&gt;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copy number to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xmlNewChild(dinoNode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BAD_CAST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BAD_CAST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strBuf)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sprintf(strBuf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dino-&gt;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copy number to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xmlNewChild(dinoNode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BAD_CAST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BAD_CAST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strBuf)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sprintf(strBuf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dino-&gt;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copy number to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xmlNewChild(dinoNode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BAD_CAST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"friend"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BAD_CAST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strBuf)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copy xml contents to char buffer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xmlBuffer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bufferPtr = xmlBufferCreate()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xmlNodeDump(bufferPtr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xmlNode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*)doc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fprintf(write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*)bufferPtr-&gt;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xmlBufferFree(bufferPtr)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xmlFreeDoc(doc)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fclose(write)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EXIT_SUCCESS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Storage_readAsXml(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filePath){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xmlStr[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(readAllText(filePath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xmlStr)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xmlDoc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xDoc = xmlReadMemory(xmlStr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)strlen(xmlStr)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xDoc)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"Error parsing xml"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xmlNode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xRootEl = xmlDocGetRootElement(xDoc)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xmlNode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xCur = xRootEl-&gt;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children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!= xCur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xCur = xCur-&gt;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XML_ELEMENT_NODE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xCur-&gt;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cur = dino_new()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xmlNode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xJ = xCur-&gt;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children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!= xJ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xJ = xJ-&gt;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XML_ELEMENT_NODE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xJ-&gt;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content 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*)xmlNodeGetContent(xJ)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       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(xmlStrcmp(xJ-&gt;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BAD_CAST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"friend"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            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atoi(content))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(xmlStrcmp(xJ-&gt;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BAD_CAST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            strcpy(cur-&gt;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content)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(xmlStrcmp(xJ-&gt;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BAD_CAST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            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  atoi( content)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(xmlStrcmp(xJ-&gt;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BAD_CAST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            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 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atof( content)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"ERROR WHILE READING"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        xmlFree(content)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 = writeInStr(cur)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free(cur)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writeFromStr(list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free(temp)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xmlFreeDoc(xDoc)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Storage_writeAsJson(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*filePath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*list){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write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((write = fopen(filePath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EXIT_FAILURE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(filePath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|| list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EXIT_FAILURE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object construction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arr = json_array()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 List_count(list)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i++)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cur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curJ = json_object()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json_object_set_new(curJ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json_string(cur-&gt;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json_object_set_new(curJ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json_integer(cur-&gt;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json_object_set_new(curJ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"score"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json_real(cur-&gt;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json_object_set_new(curJ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"friend"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json_integer(cur-&gt;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json_array_append(arr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curJ)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create JSON document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jsonString = json_dumps(arr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JSON_INDENT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fprintf(write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jsonString)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free(jsonString)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decrease reference count (free's memory when count is 0')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json_decref(arr)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fclose(write)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EXIT_SUCCESS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Storage_readAsJson(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filePath){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jsonStr[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(readAllText(filePath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jsonStr)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json_error_t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err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jsonArr = json_loads(jsonStr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&amp;err)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index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value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json_array_foreach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(jsonArr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value)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cur = dino_new()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strcpy(cur-&gt;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*) json_string_value(json_object_get(value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json_real_value(json_object_get(value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json_integer_value(json_object_get(value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json_integer_value(json_object_get(value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"friend"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 = writeInStr(cur)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writeFromStr(list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free(temp)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free(cur)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json_decref(jsonArr)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Storage_readAsTxt(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*readFileName){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read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((read = fopen(readFileName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(!feof(read)){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fgets(temp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read)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(writeFromStr(list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temp)){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fclose(read)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Storage_writeAsTxt(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*saveFileName){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save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((save = fopen(saveFileName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EXIT_FAILURE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toWrite = writeInText(list)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fprintf(save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toWrite)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free(toWrite)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fclose(save)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EXIT_SUCCESS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a9b7c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interface.h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Created by tgifr on 03.12.16.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&lt;pbconsole.h&gt;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&lt;progbase.h&gt;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&lt;string.h&gt;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"dino.h"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#ifndef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INTERFACE_H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INTERFACE_H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redraw(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rows)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clearAnim()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*TEXT)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printInfoText(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*HELP)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conShift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short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short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cleanInp()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getStringInter(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whatGet)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exitInter()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printStructArr(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 *list))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start(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*START_TEXT)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printResult(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result)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#endif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//LAB3_INTERFACE_H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interface.c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Created by tgifr on 03.12.16.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"interface.h"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"list.h"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long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MILLIS_WAIT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DEF_SIZE =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87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EXIT_TEXT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  _____  ____   ____  _____  ______     ________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      "  / ____|/ 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/ 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|  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|  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 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  / /  ____|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      " | |  __| |  | | |  | | |  | | |_)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 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_/ /| |__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      " | | |_ | |  | | |  | | |  | |  _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  / |  __|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      " | |__| | |__| | |__| | |__| | |_) | | |  | |____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      "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_____|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____/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____/|_____/|____/  |_|  |______|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redraw(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rows){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conResize(DEF_SIZE.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DEF_SIZE.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)cols)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conClear()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const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actSize = { DEF_SIZE.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DEF_SIZE.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)rows}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conSetAttr(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BG_WHITE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conSetAttr(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FG_INTENSITY_BLUE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&lt;= 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conMove(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fflush(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stdout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sleepMillis(MILLIS_WAIT/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&lt;= 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conMove(i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fflush(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stdout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sleepMillis(MILLIS_WAIT)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conReset()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 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clearAnim(){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const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&lt;= 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conSetAttr(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BG_INTENSITY_BLACK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&lt;= 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conMove(j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conSetAttr(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BG_DEFAULT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&lt;= 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    conMove(j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== 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&lt;= 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    conMove(j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fflush(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stdout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sleepMillis(MILLIS_WAIT)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conReset()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*TEXT){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yShift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 strlen(TEXT)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(TEXT[i]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yShift++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 yShift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TEXT[i])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printInfoText(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*HELP){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key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printText(HELP)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(key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'h'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key = conGetChar()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cleanInp()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conDefPos(){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actSize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cleanInp(){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actSize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 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                                    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cleanCanvas(){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conReset()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actSize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&lt; 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 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conMove(j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getStringInter(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whatGet){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actSize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"Please, enter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whatGet)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result = getString()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cleanInp()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exitInter(){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clearAnim()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printText(EXIT_TEXT)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sleepMillis(MILLIS_WAIT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conClear()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printStructArr(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*list){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conMove(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6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(strcmp(temp-&gt;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|| 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|| 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"Dino number[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]. Name: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. Age: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. Mass: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%.3f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. Friend: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start(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*START_TEXT){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conMove(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key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START_TEXT)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(key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'1'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&amp;&amp; key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key = conGetChar()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key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printResult(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result){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actSize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6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result)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totest.h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 Created by tgifr on 03.12.16.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&lt;assert.h&gt;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LAB3_TOTEST_H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LAB3_TOTEST_H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//LAB3_TOTEST_H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totest.c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Created by tgifr on 03.12.16.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&lt;check.h&gt;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"totest.h"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"dino.h"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"saves.h"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"list.h"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START_TEST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createList_void_eqMAXSIZE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ck_assert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(dino_count(list1)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END_TEST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START_TEST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(initializeList_void_eqNULL){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ck_assert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END_TEST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START_TEST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(writeInStr_dino_eqZeroStr){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tempStr = writeInStr(List_elementAt(list1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ck_assert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(!strcmp(tempStr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0 0.000 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free(tempStr)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END_TEST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START_TEST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(writeFromStr_str_eqEnteredStr)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ck_assert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(writeFromStr(list1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15 25 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END_TEST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START_TEST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(writeFromStr_strUncorrect_AgeEqZero)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writeFromStr(list1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a5 5 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ck_assert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END_TEST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START_TEST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(writeInStr_dino_eqEnteredStr){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writeFromStr(list1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15 25 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tempStr = writeInStr(List_elementAt(list1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ck_assert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(!strcmp(tempStr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15 25.000 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free(tempStr)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END_TEST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START_TEST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(writeInStr_dinoWithUncorrectEnteredMass_MassIsZero){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writeFromStr(list1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15 blah 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tempStr = writeInStr(List_elementAt(list1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ck_assert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(!strcmp(tempStr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15 0.000 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free(tempStr)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END_TEST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Suite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*test_suite()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Suite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 = suite_create(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"Module"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TCase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tc_sample = tcase_create(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"TestCase"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tcase_add_test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createList_void_eqMAXSIZE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tcase_add_test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initializeList_void_eqNULL)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tcase_add_test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writeInStr_dino_eqZeroStr)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tcase_add_test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writeFromStr_str_eqEnteredStr)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tcase_add_test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writeInStr_dino_eqEnteredStr)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tcase_add_test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writeFromStr_strUncorrect_AgeEqZero)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tcase_add_test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writeInStr_dinoWithUncorrectEnteredMass_MassIsZero)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suite_add_tcase(s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tc_sample)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test(){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Suite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 = test_suite()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SRunner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*sr = srunner_create(s)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srunner_set_fork_status(sr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CK_NOFORK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srunner_run_all(sr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CK_VERBOSE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srunner_free(sr)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(dino_count(list1)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(strcmp(List_elementAt(list1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(!writeFromStr(list1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10 15 1"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15.0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(strcmp(List_elementAt(list1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tempStr = writeInStr(List_elementAt(list1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(strcmp(tempStr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10 15.000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free(tempStr)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rewrite(list1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15.0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(strcmp(List_elementAt(list1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tempStr = writeInStr(List_elementAt(list1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(strcmp(tempStr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10 15.000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free(tempStr)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(list1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90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list.c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Created by tgifr on 19.02.17.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&lt;assert.h&gt;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"list.h"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"dino.h"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"dino.h"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createDinoList(){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result = malloc(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result-&gt;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head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 dino_new()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 = result-&gt;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 dino_new()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 = 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dino_count(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*self)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count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cur = self-&gt;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(cur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count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cur = 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List_elementAt(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position)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(position &gt;=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(self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just to throw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cur = self-&gt;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&amp;&amp; i != position)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i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cur = 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!= position)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cur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*dino_new()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node 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*)malloc(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node-&gt;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**self)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!= self)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cur = (*self)-&gt;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(cur!=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temp = cur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cur = 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free(temp)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free(*self)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*self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90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list.h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Created by tgifr on 19.02.17.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#ifndef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LAB3_LIST_H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LAB3_LIST_H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typedef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typedef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dino_count(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*self)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List_elementAt(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position)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dino_new()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**self)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#endif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//LAB3_LIST_H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023700" cy="35814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35814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35814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35814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було використано можливості мови С з викорситання динамічної пам’яті, структур данних, вказівників та файлових потоків.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виконано розділення програми на окремі модулі і їх модульне тестування.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620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image" Target="media/image05.png"/><Relationship Id="rId6" Type="http://schemas.openxmlformats.org/officeDocument/2006/relationships/image" Target="media/image09.png"/><Relationship Id="rId7" Type="http://schemas.openxmlformats.org/officeDocument/2006/relationships/image" Target="media/image07.png"/><Relationship Id="rId8" Type="http://schemas.openxmlformats.org/officeDocument/2006/relationships/image" Target="media/image04.png"/></Relationships>
</file>