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0BE2" w14:textId="77777777" w:rsidR="00C42C7E" w:rsidRPr="00C42C7E" w:rsidRDefault="00C42C7E" w:rsidP="00C42C7E">
      <w:pPr>
        <w:rPr>
          <w:b/>
          <w:bCs/>
        </w:rPr>
      </w:pPr>
      <w:r w:rsidRPr="00C42C7E">
        <w:rPr>
          <w:b/>
          <w:bCs/>
        </w:rPr>
        <w:t>Project Title</w:t>
      </w:r>
    </w:p>
    <w:p w14:paraId="37AEBA2A" w14:textId="77777777" w:rsidR="00C42C7E" w:rsidRPr="00C42C7E" w:rsidRDefault="00C42C7E" w:rsidP="00C42C7E">
      <w:r w:rsidRPr="00C42C7E">
        <w:t>AI</w:t>
      </w:r>
      <w:r w:rsidRPr="00C42C7E">
        <w:noBreakHyphen/>
        <w:t>Powered Smart Classroom Engagement Learning Analytics System​</w:t>
      </w:r>
    </w:p>
    <w:p w14:paraId="4528A7A9" w14:textId="77777777" w:rsidR="00C42C7E" w:rsidRPr="00C42C7E" w:rsidRDefault="00C42C7E" w:rsidP="00C42C7E">
      <w:r w:rsidRPr="00C42C7E">
        <w:pict w14:anchorId="656E9225">
          <v:rect id="_x0000_i1145" style="width:0;height:.75pt" o:hralign="center" o:hrstd="t" o:hr="t" fillcolor="#a0a0a0" stroked="f"/>
        </w:pict>
      </w:r>
    </w:p>
    <w:p w14:paraId="43B4E665" w14:textId="77777777" w:rsidR="00C42C7E" w:rsidRPr="00C42C7E" w:rsidRDefault="00C42C7E" w:rsidP="00C42C7E">
      <w:pPr>
        <w:rPr>
          <w:b/>
          <w:bCs/>
        </w:rPr>
      </w:pPr>
      <w:r w:rsidRPr="00C42C7E">
        <w:rPr>
          <w:b/>
          <w:bCs/>
        </w:rPr>
        <w:t>Team Details</w:t>
      </w:r>
    </w:p>
    <w:p w14:paraId="0DF78F08" w14:textId="77777777" w:rsidR="00C42C7E" w:rsidRPr="00C42C7E" w:rsidRDefault="00C42C7E" w:rsidP="00C42C7E">
      <w:r>
        <w:t>Team Leader: Anubhav Singh</w:t>
        <w:br/>
        <w:t>University Roll No.: &lt;Your Roll No.&gt;</w:t>
      </w:r>
    </w:p>
    <w:p w14:paraId="6D36CD51" w14:textId="77777777" w:rsidR="00C42C7E" w:rsidRPr="00C42C7E" w:rsidRDefault="00C42C7E" w:rsidP="00C42C7E">
      <w:r>
        <w:t>Team Member 1: Bhartendu Ji</w:t>
        <w:br/>
        <w:t>University Roll No.: &lt;Member 1 Roll No.&gt;</w:t>
      </w:r>
    </w:p>
    <w:p w14:paraId="6A6F8B18" w14:textId="77777777" w:rsidR="00C42C7E" w:rsidRPr="00C42C7E" w:rsidRDefault="00C42C7E" w:rsidP="00C42C7E">
      <w:r>
        <w:t>Team Member 2: Stuti Mittal</w:t>
        <w:br/>
        <w:t>University Roll No.: &lt;Member 2 Roll No.&gt;</w:t>
      </w:r>
    </w:p>
    <w:p w14:paraId="5437FC7F" w14:textId="77777777" w:rsidR="00C42C7E" w:rsidRPr="00C42C7E" w:rsidRDefault="00C42C7E" w:rsidP="00C42C7E">
      <w:r w:rsidRPr="00C42C7E">
        <w:t>Mentor Name: &lt;Faculty Mentor Name&gt;</w:t>
      </w:r>
      <w:r w:rsidRPr="00C42C7E">
        <w:br/>
        <w:t>Signature: ____________________​</w:t>
      </w:r>
    </w:p>
    <w:p w14:paraId="02DE79BE" w14:textId="77777777" w:rsidR="00C42C7E" w:rsidRPr="00C42C7E" w:rsidRDefault="00C42C7E" w:rsidP="00C42C7E">
      <w:r w:rsidRPr="00C42C7E">
        <w:pict w14:anchorId="5DE9877B">
          <v:rect id="_x0000_i1146" style="width:0;height:.75pt" o:hralign="center" o:hrstd="t" o:hr="t" fillcolor="#a0a0a0" stroked="f"/>
        </w:pict>
      </w:r>
    </w:p>
    <w:p w14:paraId="2BF12D31" w14:textId="77777777" w:rsidR="00C42C7E" w:rsidRPr="00C42C7E" w:rsidRDefault="00C42C7E" w:rsidP="00C42C7E">
      <w:pPr>
        <w:rPr>
          <w:b/>
          <w:bCs/>
        </w:rPr>
      </w:pPr>
      <w:r w:rsidRPr="00C42C7E">
        <w:rPr>
          <w:b/>
          <w:bCs/>
        </w:rPr>
        <w:t>Project Synopsis</w:t>
      </w:r>
    </w:p>
    <w:p w14:paraId="5E5F68FF" w14:textId="77777777" w:rsidR="00C42C7E" w:rsidRPr="00C42C7E" w:rsidRDefault="00C42C7E" w:rsidP="00C42C7E">
      <w:r>
        <w:t>Project title: AI-Powered Smart Classroom Engagement Learning Analytics System</w:t>
        <w:br/>
        <w:t>Team name / ID: &lt;Team ID, if any&gt;</w:t>
        <w:br/>
        <w:t>Institute / Course: GLA University, B.Tech CSE, Mini-Project</w:t>
        <w:br/>
        <w:t>Version: v1.0</w:t>
        <w:br/>
        <w:t>Date: 25 December 2025​</w:t>
      </w:r>
    </w:p>
    <w:p w14:paraId="0D4BF853" w14:textId="77777777" w:rsidR="00C42C7E" w:rsidRPr="00C42C7E" w:rsidRDefault="00C42C7E" w:rsidP="00C42C7E">
      <w:r w:rsidRPr="00C42C7E">
        <w:pict w14:anchorId="62FF650E">
          <v:rect id="_x0000_i1147" style="width:0;height:.75pt" o:hralign="center" o:hrstd="t" o:hr="t" fillcolor="#a0a0a0" stroked="f"/>
        </w:pict>
      </w:r>
    </w:p>
    <w:p w14:paraId="36823B08" w14:textId="77777777" w:rsidR="00C42C7E" w:rsidRPr="00C42C7E" w:rsidRDefault="00C42C7E" w:rsidP="00C42C7E">
      <w:pPr>
        <w:rPr>
          <w:b/>
          <w:bCs/>
        </w:rPr>
      </w:pPr>
      <w:r w:rsidRPr="00C42C7E">
        <w:rPr>
          <w:b/>
          <w:bCs/>
        </w:rPr>
        <w:t>1. Overview</w:t>
      </w:r>
    </w:p>
    <w:p w14:paraId="3D1F6232" w14:textId="77777777" w:rsidR="00C42C7E" w:rsidRPr="00C42C7E" w:rsidRDefault="00C42C7E" w:rsidP="00C42C7E">
      <w:pPr>
        <w:rPr>
          <w:b/>
          <w:bCs/>
        </w:rPr>
      </w:pPr>
      <w:r w:rsidRPr="00C42C7E">
        <w:rPr>
          <w:b/>
          <w:bCs/>
        </w:rPr>
        <w:t>1.1 Problem Statement</w:t>
      </w:r>
    </w:p>
    <w:p w14:paraId="7806EC28" w14:textId="77777777" w:rsidR="00C42C7E" w:rsidRPr="00C42C7E" w:rsidRDefault="00C42C7E" w:rsidP="00C42C7E">
      <w:r w:rsidRPr="00C42C7E">
        <w:t>Traditional classroom teaching still depends largely on the teacher’s intuition and manual observation to judge whether students are attentive, engaged, or confused during a lecture. Teachers typically rely on visible cues such as eye contact, body posture, note</w:t>
      </w:r>
      <w:r w:rsidRPr="00C42C7E">
        <w:noBreakHyphen/>
        <w:t>taking activity, and responses to questions, but these cues are highly subjective and vary significantly across individuals and classroom contexts. In large classes, one teacher is responsible for observing tens or even hundreds of students at once, making it practically impossible to track everyone’s level of participation throughout the full lecture duration.​</w:t>
      </w:r>
    </w:p>
    <w:p w14:paraId="3C9EAC20" w14:textId="77777777" w:rsidR="00C42C7E" w:rsidRPr="00C42C7E" w:rsidRDefault="00C42C7E" w:rsidP="00C42C7E">
      <w:r w:rsidRPr="00C42C7E">
        <w:t>Academic evaluation systems mainly emphasize assignments, quizzes, and examinations, which provide feedback only after days or weeks. By the time low engagement or conceptual misunderstandings show up in exam scores, the opportunity for immediate, in</w:t>
      </w:r>
      <w:r w:rsidRPr="00C42C7E">
        <w:noBreakHyphen/>
        <w:t>class intervention is already gone, and teachers cannot easily relate poor performance back to specific sessions or environmental conditions. This delayed feedback loop reduces the effectiveness of teaching adjustments and contributes to learning gaps that accumulate over time.​</w:t>
      </w:r>
    </w:p>
    <w:p w14:paraId="2E3E0930" w14:textId="77777777" w:rsidR="00C42C7E" w:rsidRPr="00C42C7E" w:rsidRDefault="00C42C7E" w:rsidP="00C42C7E">
      <w:r w:rsidRPr="00C42C7E">
        <w:t xml:space="preserve">Environmental factors such as temperature, humidity, ventilation, seating density, and noise level inside the classroom have a strong influence on concentration, fatigue, and overall comfort. However, most institutions do not continuously monitor these parameters or correlate them with student engagement and learning outcomes. As a result, it is difficult to answer questions like </w:t>
      </w:r>
      <w:r w:rsidRPr="00C42C7E">
        <w:lastRenderedPageBreak/>
        <w:t>whether hot and noisy classrooms consistently lead to lower attention spans, or which time slots and rooms are most conducive to focused learning.​</w:t>
      </w:r>
    </w:p>
    <w:p w14:paraId="1CF34DCE" w14:textId="77777777" w:rsidR="00C42C7E" w:rsidRPr="00C42C7E" w:rsidRDefault="00C42C7E" w:rsidP="00C42C7E">
      <w:r w:rsidRPr="00C42C7E">
        <w:t>Existing institutional systems, where available, are fragmented across attendance tools, Learning Management Systems (LMS), and examination portals. These systems store valuable data but typically lack real</w:t>
      </w:r>
      <w:r w:rsidRPr="00C42C7E">
        <w:noBreakHyphen/>
        <w:t>time classroom analytics and rarely integrate physical environment information with academic performance data. Consequently, teachers and administrators lack a unified, objective view of what is happening inside the classroom at a fine time resolution.​</w:t>
      </w:r>
    </w:p>
    <w:p w14:paraId="3CFCA9BC" w14:textId="77777777" w:rsidR="00C42C7E" w:rsidRPr="00C42C7E" w:rsidRDefault="00C42C7E" w:rsidP="00C42C7E">
      <w:r w:rsidRPr="00C42C7E">
        <w:t>Because of these limitations, stakeholders are unable to answer several critical questions: at which points during a lecture does engagement drop, which teaching styles or activities correlate with higher engagement, how does the physical environment influence attention, and how can interventions be planned based on data rather than intuition alone. This gap motivates the need for an intelligent, IoT</w:t>
      </w:r>
      <w:r w:rsidRPr="00C42C7E">
        <w:noBreakHyphen/>
        <w:t>enabled, analytics</w:t>
      </w:r>
      <w:r w:rsidRPr="00C42C7E">
        <w:noBreakHyphen/>
        <w:t>driven system that can monitor engagement indicators, analyze patterns, and provide actionable insights for improving teaching and learning quality.​</w:t>
      </w:r>
    </w:p>
    <w:p w14:paraId="4408593A" w14:textId="77777777" w:rsidR="00C42C7E" w:rsidRPr="00C42C7E" w:rsidRDefault="00C42C7E" w:rsidP="00C42C7E">
      <w:pPr>
        <w:rPr>
          <w:b/>
          <w:bCs/>
        </w:rPr>
      </w:pPr>
      <w:r w:rsidRPr="00C42C7E">
        <w:rPr>
          <w:b/>
          <w:bCs/>
        </w:rPr>
        <w:t>1.2 Goal</w:t>
      </w:r>
    </w:p>
    <w:p w14:paraId="0F53EE4D" w14:textId="77777777" w:rsidR="00C42C7E" w:rsidRPr="00C42C7E" w:rsidRDefault="00C42C7E" w:rsidP="00C42C7E">
      <w:r w:rsidRPr="00C42C7E">
        <w:t>The primary goal of the AI</w:t>
      </w:r>
      <w:r w:rsidRPr="00C42C7E">
        <w:noBreakHyphen/>
        <w:t>Powered Smart Classroom Engagement Learning Analytics System is to transform the classroom into a measurable and optimizable environment by leveraging IoT sensors and AI</w:t>
      </w:r>
      <w:r w:rsidRPr="00C42C7E">
        <w:noBreakHyphen/>
        <w:t>based analytics. The system aims to behave like a continuous health monitor for classroom engagement, collecting multiple signals, processing them intelligently, and presenting the results in a form that teachers and academic coordinators can understand and act upon.​</w:t>
      </w:r>
    </w:p>
    <w:p w14:paraId="21E9A67D" w14:textId="77777777" w:rsidR="00C42C7E" w:rsidRPr="00C42C7E" w:rsidRDefault="00C42C7E" w:rsidP="00C42C7E">
      <w:r w:rsidRPr="00C42C7E">
        <w:t>Concretely, the project seeks to:</w:t>
      </w:r>
    </w:p>
    <w:p w14:paraId="1BA4CAD3" w14:textId="77777777" w:rsidR="00C42C7E" w:rsidRPr="00C42C7E" w:rsidRDefault="00C42C7E" w:rsidP="00C42C7E">
      <w:pPr>
        <w:numPr>
          <w:ilvl w:val="0"/>
          <w:numId w:val="1"/>
        </w:numPr>
      </w:pPr>
      <w:r w:rsidRPr="00C42C7E">
        <w:t>Continuously capture environmental parameters such as temperature, humidity, and noise, along with basic behavioral indicators like movement levels, using low</w:t>
      </w:r>
      <w:r w:rsidRPr="00C42C7E">
        <w:noBreakHyphen/>
        <w:t>cost and non</w:t>
      </w:r>
      <w:r w:rsidRPr="00C42C7E">
        <w:noBreakHyphen/>
        <w:t>intrusive sensors.</w:t>
      </w:r>
    </w:p>
    <w:p w14:paraId="1C05CA16" w14:textId="77777777" w:rsidR="00C42C7E" w:rsidRPr="00C42C7E" w:rsidRDefault="00C42C7E" w:rsidP="00C42C7E">
      <w:pPr>
        <w:numPr>
          <w:ilvl w:val="0"/>
          <w:numId w:val="1"/>
        </w:numPr>
      </w:pPr>
      <w:r w:rsidRPr="00C42C7E">
        <w:t>Apply machine learning algorithms to analyze these signals over time and classify the overall classroom engagement into interpretable levels such as High, Medium, and Low.​</w:t>
      </w:r>
    </w:p>
    <w:p w14:paraId="252661C5" w14:textId="77777777" w:rsidR="00C42C7E" w:rsidRPr="00C42C7E" w:rsidRDefault="00C42C7E" w:rsidP="00C42C7E">
      <w:pPr>
        <w:numPr>
          <w:ilvl w:val="0"/>
          <w:numId w:val="1"/>
        </w:numPr>
      </w:pPr>
      <w:r w:rsidRPr="00C42C7E">
        <w:t>Provide dashboards and reports that visualize engagement and environment trends across lectures, subjects, and classrooms, enabling stakeholders to identify patterns and outliers.</w:t>
      </w:r>
    </w:p>
    <w:p w14:paraId="4C8189BF" w14:textId="77777777" w:rsidR="00C42C7E" w:rsidRPr="00C42C7E" w:rsidRDefault="00C42C7E" w:rsidP="00C42C7E">
      <w:pPr>
        <w:numPr>
          <w:ilvl w:val="0"/>
          <w:numId w:val="1"/>
        </w:numPr>
      </w:pPr>
      <w:r w:rsidRPr="00C42C7E">
        <w:t>Ensure that all data collection and analysis complies with privacy and ethical guidelines by avoiding individual identification and focusing on aggregated classroom</w:t>
      </w:r>
      <w:r w:rsidRPr="00C42C7E">
        <w:noBreakHyphen/>
        <w:t>level insights.​</w:t>
      </w:r>
    </w:p>
    <w:p w14:paraId="208E53A8" w14:textId="77777777" w:rsidR="00C42C7E" w:rsidRPr="00C42C7E" w:rsidRDefault="00C42C7E" w:rsidP="00C42C7E">
      <w:r w:rsidRPr="00C42C7E">
        <w:t>By the end of the project, the prototype should demonstrate an end</w:t>
      </w:r>
      <w:r w:rsidRPr="00C42C7E">
        <w:noBreakHyphen/>
        <w:t>to</w:t>
      </w:r>
      <w:r w:rsidRPr="00C42C7E">
        <w:noBreakHyphen/>
        <w:t>end pipeline from data capture in a physical or simulated classroom to AI</w:t>
      </w:r>
      <w:r w:rsidRPr="00C42C7E">
        <w:noBreakHyphen/>
        <w:t>powered analytics and visualization, providing a solid foundation for future scaling and enhancement.</w:t>
      </w:r>
    </w:p>
    <w:p w14:paraId="0F2C23C2" w14:textId="77777777" w:rsidR="00C42C7E" w:rsidRPr="00C42C7E" w:rsidRDefault="00C42C7E" w:rsidP="00C42C7E">
      <w:pPr>
        <w:rPr>
          <w:b/>
          <w:bCs/>
        </w:rPr>
      </w:pPr>
      <w:r w:rsidRPr="00C42C7E">
        <w:rPr>
          <w:b/>
          <w:bCs/>
        </w:rPr>
        <w:t>1.3 Non</w:t>
      </w:r>
      <w:r w:rsidRPr="00C42C7E">
        <w:rPr>
          <w:b/>
          <w:bCs/>
        </w:rPr>
        <w:noBreakHyphen/>
        <w:t>Goals (for v1.0)</w:t>
      </w:r>
    </w:p>
    <w:p w14:paraId="2B648725" w14:textId="77777777" w:rsidR="00C42C7E" w:rsidRPr="00C42C7E" w:rsidRDefault="00C42C7E" w:rsidP="00C42C7E">
      <w:r w:rsidRPr="00C42C7E">
        <w:t>To keep the project realistic within the academic timeline and hardware budget, several potential features are explicitly considered out of scope for the first version. Declaring these non</w:t>
      </w:r>
      <w:r w:rsidRPr="00C42C7E">
        <w:noBreakHyphen/>
        <w:t>goals upfront helps manage expectations and maintain focus on delivering a robust prototype.​</w:t>
      </w:r>
    </w:p>
    <w:p w14:paraId="4AA15CB9" w14:textId="77777777" w:rsidR="00C42C7E" w:rsidRPr="00C42C7E" w:rsidRDefault="00C42C7E" w:rsidP="00C42C7E">
      <w:r w:rsidRPr="00C42C7E">
        <w:t>Non</w:t>
      </w:r>
      <w:r w:rsidRPr="00C42C7E">
        <w:noBreakHyphen/>
        <w:t>goals include:</w:t>
      </w:r>
    </w:p>
    <w:p w14:paraId="2B6F0D95" w14:textId="77777777" w:rsidR="00C42C7E" w:rsidRPr="00C42C7E" w:rsidRDefault="00C42C7E" w:rsidP="00C42C7E">
      <w:pPr>
        <w:numPr>
          <w:ilvl w:val="0"/>
          <w:numId w:val="2"/>
        </w:numPr>
      </w:pPr>
      <w:r w:rsidRPr="00C42C7E">
        <w:t>Individual student identification using facial recognition, biometric data, or personally identifiable video analytics, due to strong privacy concerns and additional regulatory complexity.</w:t>
      </w:r>
    </w:p>
    <w:p w14:paraId="5E68E7F1" w14:textId="77777777" w:rsidR="00C42C7E" w:rsidRPr="00C42C7E" w:rsidRDefault="00C42C7E" w:rsidP="00C42C7E">
      <w:pPr>
        <w:numPr>
          <w:ilvl w:val="0"/>
          <w:numId w:val="2"/>
        </w:numPr>
      </w:pPr>
      <w:r w:rsidRPr="00C42C7E">
        <w:lastRenderedPageBreak/>
        <w:t>Automated grading or direct prediction of individual exam scores; while analytics may correlate engagement with performance at an aggregate level, high</w:t>
      </w:r>
      <w:r w:rsidRPr="00C42C7E">
        <w:noBreakHyphen/>
        <w:t>stakes evaluation remains outside the project scope.</w:t>
      </w:r>
    </w:p>
    <w:p w14:paraId="7996E815" w14:textId="77777777" w:rsidR="00C42C7E" w:rsidRPr="00C42C7E" w:rsidRDefault="00C42C7E" w:rsidP="00C42C7E">
      <w:pPr>
        <w:numPr>
          <w:ilvl w:val="0"/>
          <w:numId w:val="2"/>
        </w:numPr>
      </w:pPr>
      <w:r w:rsidRPr="00C42C7E">
        <w:t>Full integration with all existing campus systems (ERP, LMS, attendance management, timetabling, etc.) beyond simple CSV</w:t>
      </w:r>
      <w:r w:rsidRPr="00C42C7E">
        <w:noBreakHyphen/>
        <w:t>based imports or exports if needed.</w:t>
      </w:r>
    </w:p>
    <w:p w14:paraId="2D525E2C" w14:textId="77777777" w:rsidR="00C42C7E" w:rsidRPr="00C42C7E" w:rsidRDefault="00C42C7E" w:rsidP="00C42C7E">
      <w:pPr>
        <w:numPr>
          <w:ilvl w:val="0"/>
          <w:numId w:val="2"/>
        </w:numPr>
      </w:pPr>
      <w:r w:rsidRPr="00C42C7E">
        <w:t>Institution</w:t>
      </w:r>
      <w:r w:rsidRPr="00C42C7E">
        <w:noBreakHyphen/>
        <w:t>wide deployment of the system to every classroom; the current focus is on one or a small number of pilot classrooms suitable for experimentation and demonstration.​</w:t>
      </w:r>
    </w:p>
    <w:p w14:paraId="4BF3913B" w14:textId="77777777" w:rsidR="00C42C7E" w:rsidRPr="00C42C7E" w:rsidRDefault="00C42C7E" w:rsidP="00C42C7E">
      <w:pPr>
        <w:rPr>
          <w:b/>
          <w:bCs/>
        </w:rPr>
      </w:pPr>
      <w:r w:rsidRPr="00C42C7E">
        <w:rPr>
          <w:b/>
          <w:bCs/>
        </w:rPr>
        <w:t>1.4 Value Proposition</w:t>
      </w:r>
    </w:p>
    <w:p w14:paraId="5A1756B4" w14:textId="77777777" w:rsidR="00C42C7E" w:rsidRPr="00C42C7E" w:rsidRDefault="00C42C7E" w:rsidP="00C42C7E">
      <w:r w:rsidRPr="00C42C7E">
        <w:t>The proposed system adds a new analytics layer on top of traditional classroom teaching by converting raw environmental and behavioral signals into meaningful educational indicators. Instead of relying solely on end</w:t>
      </w:r>
      <w:r w:rsidRPr="00C42C7E">
        <w:noBreakHyphen/>
        <w:t>semester feedback forms and exam results, faculty can access real</w:t>
      </w:r>
      <w:r w:rsidRPr="00C42C7E">
        <w:noBreakHyphen/>
        <w:t>time and historical engagement metrics that reveal how students respond to different teaching methods, topics, and time slots.​</w:t>
      </w:r>
    </w:p>
    <w:p w14:paraId="4C66222A" w14:textId="77777777" w:rsidR="00C42C7E" w:rsidRPr="00C42C7E" w:rsidRDefault="00C42C7E" w:rsidP="00C42C7E">
      <w:r w:rsidRPr="00C42C7E">
        <w:t>Teachers can use this feedback loop to experiment with active learning strategies such as quizzes, group discussions, and interactive demonstrations, and then observe how these interventions affect engagement curves during and across lectures. Department heads and academic coordinators can analyze aggregated data across multiple courses and classrooms to support decisions about room allocation, scheduling, and infrastructure improvements. When combined with performance data, the system can highlight patterns such as consistently low engagement in particular subjects, specific time periods, or classrooms with poor environmental conditions.​</w:t>
      </w:r>
    </w:p>
    <w:p w14:paraId="053978E2" w14:textId="77777777" w:rsidR="00C42C7E" w:rsidRPr="00C42C7E" w:rsidRDefault="00C42C7E" w:rsidP="00C42C7E">
      <w:r w:rsidRPr="00C42C7E">
        <w:t>A key value proposition is that the system is designed to be low</w:t>
      </w:r>
      <w:r w:rsidRPr="00C42C7E">
        <w:noBreakHyphen/>
        <w:t>cost and privacy</w:t>
      </w:r>
      <w:r w:rsidRPr="00C42C7E">
        <w:noBreakHyphen/>
        <w:t>friendly, using simple sensors like PIR and microphone modules instead of cameras that track individual faces. This makes it more acceptable within academic settings while still providing sufficient signal quality for meaningful analytics. The project demonstrates how IoT and AI can be practically applied in an educational context, creating a stepping stone for larger smart campus initiatives.​</w:t>
      </w:r>
    </w:p>
    <w:p w14:paraId="08DF1E7E" w14:textId="77777777" w:rsidR="00C42C7E" w:rsidRPr="00C42C7E" w:rsidRDefault="00C42C7E" w:rsidP="00C42C7E">
      <w:r w:rsidRPr="00C42C7E">
        <w:pict w14:anchorId="7AD4AF16">
          <v:rect id="_x0000_i1148" style="width:0;height:.75pt" o:hralign="center" o:hrstd="t" o:hr="t" fillcolor="#a0a0a0" stroked="f"/>
        </w:pict>
      </w:r>
    </w:p>
    <w:p w14:paraId="72A17793" w14:textId="77777777" w:rsidR="00C42C7E" w:rsidRPr="00C42C7E" w:rsidRDefault="00C42C7E" w:rsidP="00C42C7E">
      <w:pPr>
        <w:rPr>
          <w:b/>
          <w:bCs/>
        </w:rPr>
      </w:pPr>
      <w:r w:rsidRPr="00C42C7E">
        <w:rPr>
          <w:b/>
          <w:bCs/>
        </w:rPr>
        <w:t>2. Scope and Control</w:t>
      </w:r>
    </w:p>
    <w:p w14:paraId="37753E42" w14:textId="77777777" w:rsidR="00C42C7E" w:rsidRPr="00C42C7E" w:rsidRDefault="00C42C7E" w:rsidP="00C42C7E">
      <w:pPr>
        <w:rPr>
          <w:b/>
          <w:bCs/>
        </w:rPr>
      </w:pPr>
      <w:r w:rsidRPr="00C42C7E">
        <w:rPr>
          <w:b/>
          <w:bCs/>
        </w:rPr>
        <w:t>2.1 In</w:t>
      </w:r>
      <w:r w:rsidRPr="00C42C7E">
        <w:rPr>
          <w:b/>
          <w:bCs/>
        </w:rPr>
        <w:noBreakHyphen/>
        <w:t>Scope (v1.0)</w:t>
      </w:r>
    </w:p>
    <w:p w14:paraId="27E24D8F" w14:textId="77777777" w:rsidR="00C42C7E" w:rsidRPr="00C42C7E" w:rsidRDefault="00C42C7E" w:rsidP="00C42C7E">
      <w:r w:rsidRPr="00C42C7E">
        <w:t>The following items are explicitly in scope for the first version of the project:</w:t>
      </w:r>
    </w:p>
    <w:p w14:paraId="2FC629C9" w14:textId="77777777" w:rsidR="00C42C7E" w:rsidRPr="00C42C7E" w:rsidRDefault="00C42C7E" w:rsidP="00C42C7E">
      <w:pPr>
        <w:numPr>
          <w:ilvl w:val="0"/>
          <w:numId w:val="3"/>
        </w:numPr>
      </w:pPr>
      <w:r w:rsidRPr="00C42C7E">
        <w:t>Design and deployment of an IoT hardware setup comprising an ESP32 or Raspberry Pi board, PIR motion sensors, sound sensors, and DHT11/DHT22 temperature</w:t>
      </w:r>
      <w:r w:rsidRPr="00C42C7E">
        <w:noBreakHyphen/>
        <w:t>humidity sensors in a classroom setting.​</w:t>
      </w:r>
    </w:p>
    <w:p w14:paraId="603DDEC2" w14:textId="77777777" w:rsidR="00C42C7E" w:rsidRPr="00C42C7E" w:rsidRDefault="00C42C7E" w:rsidP="00C42C7E">
      <w:pPr>
        <w:numPr>
          <w:ilvl w:val="0"/>
          <w:numId w:val="3"/>
        </w:numPr>
      </w:pPr>
      <w:r w:rsidRPr="00C42C7E">
        <w:t>Development of microcontroller firmware that periodically reads sensor values, timestamps them, optionally preprocesses or normalizes them, and transmits them over Wi</w:t>
      </w:r>
      <w:r w:rsidRPr="00C42C7E">
        <w:noBreakHyphen/>
        <w:t>Fi to a backend service via REST API calls or MQTT messages.​</w:t>
      </w:r>
    </w:p>
    <w:p w14:paraId="4097910B" w14:textId="77777777" w:rsidR="00C42C7E" w:rsidRPr="00C42C7E" w:rsidRDefault="00C42C7E" w:rsidP="00C42C7E">
      <w:pPr>
        <w:numPr>
          <w:ilvl w:val="0"/>
          <w:numId w:val="3"/>
        </w:numPr>
      </w:pPr>
      <w:r w:rsidRPr="00C42C7E">
        <w:t>Implementation of backend services using a framework such as Flask or FastAPI, including endpoints for data ingestion, storage, aggregation, and provisioning of analytics results to the frontend.</w:t>
      </w:r>
    </w:p>
    <w:p w14:paraId="11A4214D" w14:textId="77777777" w:rsidR="00C42C7E" w:rsidRPr="00C42C7E" w:rsidRDefault="00C42C7E" w:rsidP="00C42C7E">
      <w:pPr>
        <w:numPr>
          <w:ilvl w:val="0"/>
          <w:numId w:val="3"/>
        </w:numPr>
      </w:pPr>
      <w:r w:rsidRPr="00C42C7E">
        <w:lastRenderedPageBreak/>
        <w:t>Design of a database schema (e.g., using PostgreSQL or MongoDB) to store raw sensor readings along with derived metrics, configured thresholds, and metadata about classrooms and sessions.​</w:t>
      </w:r>
    </w:p>
    <w:p w14:paraId="609E3354" w14:textId="77777777" w:rsidR="00C42C7E" w:rsidRPr="00C42C7E" w:rsidRDefault="00C42C7E" w:rsidP="00C42C7E">
      <w:pPr>
        <w:numPr>
          <w:ilvl w:val="0"/>
          <w:numId w:val="3"/>
        </w:numPr>
      </w:pPr>
      <w:r w:rsidRPr="00C42C7E">
        <w:t>Development of AI/ML modules that operate on historical data to extract features and train models such as Random Forest and XGBoost for engagement classification, and K</w:t>
      </w:r>
      <w:r w:rsidRPr="00C42C7E">
        <w:noBreakHyphen/>
        <w:t>Means clustering for pattern discovery.​</w:t>
      </w:r>
    </w:p>
    <w:p w14:paraId="30240BBD" w14:textId="77777777" w:rsidR="00C42C7E" w:rsidRPr="00C42C7E" w:rsidRDefault="00C42C7E" w:rsidP="00C42C7E">
      <w:pPr>
        <w:numPr>
          <w:ilvl w:val="0"/>
          <w:numId w:val="3"/>
        </w:numPr>
      </w:pPr>
      <w:r w:rsidRPr="00C42C7E">
        <w:t>Creation of a web</w:t>
      </w:r>
      <w:r w:rsidRPr="00C42C7E">
        <w:noBreakHyphen/>
        <w:t>based dashboard built with technologies like React, HTML, CSS, JavaScript, and Chart.js, providing live and historical visualizations of engagement and environmental conditions.​</w:t>
      </w:r>
    </w:p>
    <w:p w14:paraId="71E30C8D" w14:textId="77777777" w:rsidR="00C42C7E" w:rsidRPr="00C42C7E" w:rsidRDefault="00C42C7E" w:rsidP="00C42C7E">
      <w:pPr>
        <w:numPr>
          <w:ilvl w:val="0"/>
          <w:numId w:val="3"/>
        </w:numPr>
      </w:pPr>
      <w:r w:rsidRPr="00C42C7E">
        <w:t>Implementation of basic role</w:t>
      </w:r>
      <w:r w:rsidRPr="00C42C7E">
        <w:noBreakHyphen/>
        <w:t>based access control to differentiate between teacher, admin, and possibly system operator roles, ensuring that only authorized users can view or configure specific data.</w:t>
      </w:r>
    </w:p>
    <w:p w14:paraId="2E657496" w14:textId="77777777" w:rsidR="00C42C7E" w:rsidRPr="00C42C7E" w:rsidRDefault="00C42C7E" w:rsidP="00C42C7E">
      <w:pPr>
        <w:rPr>
          <w:b/>
          <w:bCs/>
        </w:rPr>
      </w:pPr>
      <w:r w:rsidRPr="00C42C7E">
        <w:rPr>
          <w:b/>
          <w:bCs/>
        </w:rPr>
        <w:t>2.2 Out</w:t>
      </w:r>
      <w:r w:rsidRPr="00C42C7E">
        <w:rPr>
          <w:b/>
          <w:bCs/>
        </w:rPr>
        <w:noBreakHyphen/>
        <w:t>of</w:t>
      </w:r>
      <w:r w:rsidRPr="00C42C7E">
        <w:rPr>
          <w:b/>
          <w:bCs/>
        </w:rPr>
        <w:noBreakHyphen/>
        <w:t>Scope (v1.0)</w:t>
      </w:r>
    </w:p>
    <w:p w14:paraId="05365F9C" w14:textId="77777777" w:rsidR="00C42C7E" w:rsidRPr="00C42C7E" w:rsidRDefault="00C42C7E" w:rsidP="00C42C7E">
      <w:r w:rsidRPr="00C42C7E">
        <w:t>The following items are considered out of scope for this version:</w:t>
      </w:r>
    </w:p>
    <w:p w14:paraId="11FE913B" w14:textId="77777777" w:rsidR="00C42C7E" w:rsidRPr="00C42C7E" w:rsidRDefault="00C42C7E" w:rsidP="00C42C7E">
      <w:pPr>
        <w:numPr>
          <w:ilvl w:val="0"/>
          <w:numId w:val="4"/>
        </w:numPr>
      </w:pPr>
      <w:r w:rsidRPr="00C42C7E">
        <w:t>Native mobile applications for Android and iOS; the dashboard will be designed as a responsive web application that can still be accessed from mobile browsers.</w:t>
      </w:r>
    </w:p>
    <w:p w14:paraId="6E1648B1" w14:textId="77777777" w:rsidR="00C42C7E" w:rsidRPr="00C42C7E" w:rsidRDefault="00C42C7E" w:rsidP="00C42C7E">
      <w:pPr>
        <w:numPr>
          <w:ilvl w:val="0"/>
          <w:numId w:val="4"/>
        </w:numPr>
      </w:pPr>
      <w:r w:rsidRPr="00C42C7E">
        <w:t>Integration with third</w:t>
      </w:r>
      <w:r w:rsidRPr="00C42C7E">
        <w:noBreakHyphen/>
        <w:t>party commercial smart classroom platforms or enterprise analytics suites.</w:t>
      </w:r>
    </w:p>
    <w:p w14:paraId="67EF9A58" w14:textId="77777777" w:rsidR="00C42C7E" w:rsidRPr="00C42C7E" w:rsidRDefault="00C42C7E" w:rsidP="00C42C7E">
      <w:pPr>
        <w:numPr>
          <w:ilvl w:val="0"/>
          <w:numId w:val="4"/>
        </w:numPr>
      </w:pPr>
      <w:r w:rsidRPr="00C42C7E">
        <w:t>Automated control of classroom devices such as lights, fans, or air conditioning based on sensor readings, although the architecture should remain extensible for future robotics</w:t>
      </w:r>
      <w:r w:rsidRPr="00C42C7E">
        <w:noBreakHyphen/>
        <w:t>based actuation.​</w:t>
      </w:r>
    </w:p>
    <w:p w14:paraId="6E011F79" w14:textId="77777777" w:rsidR="00C42C7E" w:rsidRPr="00C42C7E" w:rsidRDefault="00C42C7E" w:rsidP="00C42C7E">
      <w:pPr>
        <w:numPr>
          <w:ilvl w:val="0"/>
          <w:numId w:val="4"/>
        </w:numPr>
      </w:pPr>
      <w:r w:rsidRPr="00C42C7E">
        <w:t>Advanced AI features such as automatic content recommendation for individual students or long</w:t>
      </w:r>
      <w:r w:rsidRPr="00C42C7E">
        <w:noBreakHyphen/>
        <w:t>term academic performance prediction models.</w:t>
      </w:r>
    </w:p>
    <w:p w14:paraId="3C214850" w14:textId="77777777" w:rsidR="00C42C7E" w:rsidRPr="00C42C7E" w:rsidRDefault="00C42C7E" w:rsidP="00C42C7E">
      <w:pPr>
        <w:rPr>
          <w:b/>
          <w:bCs/>
        </w:rPr>
      </w:pPr>
      <w:r w:rsidRPr="00C42C7E">
        <w:rPr>
          <w:b/>
          <w:bCs/>
        </w:rPr>
        <w:t>2.3 Assumptions</w:t>
      </w:r>
    </w:p>
    <w:p w14:paraId="63DFF981" w14:textId="77777777" w:rsidR="00C42C7E" w:rsidRPr="00C42C7E" w:rsidRDefault="00C42C7E" w:rsidP="00C42C7E">
      <w:r w:rsidRPr="00C42C7E">
        <w:t>Project planning is based on several assumptions:</w:t>
      </w:r>
    </w:p>
    <w:p w14:paraId="2273BEE7" w14:textId="77777777" w:rsidR="00C42C7E" w:rsidRPr="00C42C7E" w:rsidRDefault="00C42C7E" w:rsidP="00C42C7E">
      <w:pPr>
        <w:numPr>
          <w:ilvl w:val="0"/>
          <w:numId w:val="5"/>
        </w:numPr>
      </w:pPr>
      <w:r w:rsidRPr="00C42C7E">
        <w:t>The pilot classrooms used for deployment have or can be provided with stable Wi</w:t>
      </w:r>
      <w:r w:rsidRPr="00C42C7E">
        <w:noBreakHyphen/>
        <w:t>Fi connectivity sufficient for transmitting low</w:t>
      </w:r>
      <w:r w:rsidRPr="00C42C7E">
        <w:noBreakHyphen/>
        <w:t>bandwidth sensor data at regular intervals.</w:t>
      </w:r>
    </w:p>
    <w:p w14:paraId="4D6F731E" w14:textId="77777777" w:rsidR="00C42C7E" w:rsidRPr="00C42C7E" w:rsidRDefault="00C42C7E" w:rsidP="00C42C7E">
      <w:pPr>
        <w:numPr>
          <w:ilvl w:val="0"/>
          <w:numId w:val="5"/>
        </w:numPr>
      </w:pPr>
      <w:r w:rsidRPr="00C42C7E">
        <w:t>Teachers and students are informed about the nature of data being collected and provide consent for environment</w:t>
      </w:r>
      <w:r w:rsidRPr="00C42C7E">
        <w:noBreakHyphen/>
        <w:t>level and aggregated engagement monitoring, with no personal identification.​</w:t>
      </w:r>
    </w:p>
    <w:p w14:paraId="47A01F83" w14:textId="77777777" w:rsidR="00C42C7E" w:rsidRPr="00C42C7E" w:rsidRDefault="00C42C7E" w:rsidP="00C42C7E">
      <w:pPr>
        <w:numPr>
          <w:ilvl w:val="0"/>
          <w:numId w:val="5"/>
        </w:numPr>
      </w:pPr>
      <w:r w:rsidRPr="00C42C7E">
        <w:t>The project team has access to laboratory facilities and equipment for assembling circuits, testing sensors, updating firmware, and debugging hardware–software integration issues.</w:t>
      </w:r>
    </w:p>
    <w:p w14:paraId="64E5C7B8" w14:textId="77777777" w:rsidR="00C42C7E" w:rsidRPr="00C42C7E" w:rsidRDefault="00C42C7E" w:rsidP="00C42C7E">
      <w:pPr>
        <w:numPr>
          <w:ilvl w:val="0"/>
          <w:numId w:val="5"/>
        </w:numPr>
      </w:pPr>
      <w:r w:rsidRPr="00C42C7E">
        <w:t>The institution supports experimental deployment of the prototype for academic purposes and may allow a limited live trial in real classes to collect authentic data.</w:t>
      </w:r>
    </w:p>
    <w:p w14:paraId="5E2BC398" w14:textId="77777777" w:rsidR="00C42C7E" w:rsidRPr="00C42C7E" w:rsidRDefault="00C42C7E" w:rsidP="00C42C7E">
      <w:r w:rsidRPr="00C42C7E">
        <w:t>Making these assumptions explicit helps identify potential risks; if any assumption fails, scope or timelines may need adjustment.</w:t>
      </w:r>
    </w:p>
    <w:p w14:paraId="4FFB91AF" w14:textId="77777777" w:rsidR="00C42C7E" w:rsidRPr="00C42C7E" w:rsidRDefault="00C42C7E" w:rsidP="00C42C7E">
      <w:pPr>
        <w:rPr>
          <w:b/>
          <w:bCs/>
        </w:rPr>
      </w:pPr>
      <w:r w:rsidRPr="00C42C7E">
        <w:rPr>
          <w:b/>
          <w:bCs/>
        </w:rPr>
        <w:t>2.4 Constraints</w:t>
      </w:r>
    </w:p>
    <w:p w14:paraId="0110BCE5" w14:textId="77777777" w:rsidR="00C42C7E" w:rsidRPr="00C42C7E" w:rsidRDefault="00C42C7E" w:rsidP="00C42C7E">
      <w:r w:rsidRPr="00C42C7E">
        <w:t>The system design must respect certain constraints:</w:t>
      </w:r>
    </w:p>
    <w:p w14:paraId="7A2B5A41" w14:textId="77777777" w:rsidR="00C42C7E" w:rsidRPr="00C42C7E" w:rsidRDefault="00C42C7E" w:rsidP="00C42C7E">
      <w:pPr>
        <w:numPr>
          <w:ilvl w:val="0"/>
          <w:numId w:val="6"/>
        </w:numPr>
      </w:pPr>
      <w:r w:rsidRPr="00C42C7E">
        <w:lastRenderedPageBreak/>
        <w:t>Hardware and budget limitations restrict the type and quantity of sensors, pushing the design toward economical modules and efficient data usage.​</w:t>
      </w:r>
    </w:p>
    <w:p w14:paraId="6C32713D" w14:textId="77777777" w:rsidR="00C42C7E" w:rsidRPr="00C42C7E" w:rsidRDefault="00C42C7E" w:rsidP="00C42C7E">
      <w:pPr>
        <w:numPr>
          <w:ilvl w:val="0"/>
          <w:numId w:val="6"/>
        </w:numPr>
      </w:pPr>
      <w:r w:rsidRPr="00C42C7E">
        <w:t>The academic semester imposes a fixed timeline, requiring trade</w:t>
      </w:r>
      <w:r w:rsidRPr="00C42C7E">
        <w:noBreakHyphen/>
        <w:t>offs between breadth of features and depth of optimization.</w:t>
      </w:r>
    </w:p>
    <w:p w14:paraId="662F1FAD" w14:textId="77777777" w:rsidR="00C42C7E" w:rsidRPr="00C42C7E" w:rsidRDefault="00C42C7E" w:rsidP="00C42C7E">
      <w:pPr>
        <w:numPr>
          <w:ilvl w:val="0"/>
          <w:numId w:val="6"/>
        </w:numPr>
      </w:pPr>
      <w:r w:rsidRPr="00C42C7E">
        <w:t>The dataset available for training ML models may be limited in size and diversity, necessitating careful feature engineering and possibly hybrid rule</w:t>
      </w:r>
      <w:r w:rsidRPr="00C42C7E">
        <w:noBreakHyphen/>
        <w:t>based + ML approaches for engagement estimation.​</w:t>
      </w:r>
    </w:p>
    <w:p w14:paraId="38DF2D0E" w14:textId="77777777" w:rsidR="00C42C7E" w:rsidRPr="00C42C7E" w:rsidRDefault="00C42C7E" w:rsidP="00C42C7E">
      <w:pPr>
        <w:numPr>
          <w:ilvl w:val="0"/>
          <w:numId w:val="6"/>
        </w:numPr>
      </w:pPr>
      <w:r w:rsidRPr="00C42C7E">
        <w:t>Compliance with institutional policies and general principles of ethical AI in education limits the use of intrusive sensing modalities and sensitive data.</w:t>
      </w:r>
    </w:p>
    <w:p w14:paraId="64D03991" w14:textId="77777777" w:rsidR="00C42C7E" w:rsidRPr="00C42C7E" w:rsidRDefault="00C42C7E" w:rsidP="00C42C7E">
      <w:pPr>
        <w:rPr>
          <w:b/>
          <w:bCs/>
        </w:rPr>
      </w:pPr>
      <w:r w:rsidRPr="00C42C7E">
        <w:rPr>
          <w:b/>
          <w:bCs/>
        </w:rPr>
        <w:t>2.5 Dependencies</w:t>
      </w:r>
    </w:p>
    <w:p w14:paraId="233D5475" w14:textId="77777777" w:rsidR="00C42C7E" w:rsidRPr="00C42C7E" w:rsidRDefault="00C42C7E" w:rsidP="00C42C7E">
      <w:r w:rsidRPr="00C42C7E">
        <w:t>Key dependencies for the project include:</w:t>
      </w:r>
    </w:p>
    <w:p w14:paraId="02DDCBBF" w14:textId="77777777" w:rsidR="00C42C7E" w:rsidRPr="00C42C7E" w:rsidRDefault="00C42C7E" w:rsidP="00C42C7E">
      <w:pPr>
        <w:numPr>
          <w:ilvl w:val="0"/>
          <w:numId w:val="7"/>
        </w:numPr>
      </w:pPr>
      <w:r w:rsidRPr="00C42C7E">
        <w:t>Availability of IoT hardware components: ESP32 or Raspberry Pi boards, PIR sensors, sound sensors, DHT11/DHT22 modules, optional camera (if used only for posture estimation without identification), and stable power supplies.​</w:t>
      </w:r>
    </w:p>
    <w:p w14:paraId="11DE1D8E" w14:textId="77777777" w:rsidR="00C42C7E" w:rsidRPr="00C42C7E" w:rsidRDefault="00C42C7E" w:rsidP="00C42C7E">
      <w:pPr>
        <w:numPr>
          <w:ilvl w:val="0"/>
          <w:numId w:val="7"/>
        </w:numPr>
      </w:pPr>
      <w:r w:rsidRPr="00C42C7E">
        <w:t>Access to computing resources for backend hosting and model training, either in the campus lab, on a local server, or on a cloud VM.</w:t>
      </w:r>
    </w:p>
    <w:p w14:paraId="112088CA" w14:textId="77777777" w:rsidR="00C42C7E" w:rsidRPr="00C42C7E" w:rsidRDefault="00C42C7E" w:rsidP="00C42C7E">
      <w:pPr>
        <w:numPr>
          <w:ilvl w:val="0"/>
          <w:numId w:val="7"/>
        </w:numPr>
      </w:pPr>
      <w:r w:rsidRPr="00C42C7E">
        <w:t>Software frameworks and libraries such as Flask/FastAPI, PostgreSQL/MongoDB, React, Chart.js, Python, and Scikit</w:t>
      </w:r>
      <w:r w:rsidRPr="00C42C7E">
        <w:noBreakHyphen/>
        <w:t>learn.​</w:t>
      </w:r>
    </w:p>
    <w:p w14:paraId="282C5A57" w14:textId="77777777" w:rsidR="00C42C7E" w:rsidRPr="00C42C7E" w:rsidRDefault="00C42C7E" w:rsidP="00C42C7E">
      <w:pPr>
        <w:numPr>
          <w:ilvl w:val="0"/>
          <w:numId w:val="7"/>
        </w:numPr>
      </w:pPr>
      <w:r w:rsidRPr="00C42C7E">
        <w:t>Timely guidance from the faculty mentor, especially in requirements validation, architectural decisions, and evaluation planning.​</w:t>
      </w:r>
    </w:p>
    <w:p w14:paraId="489294D8" w14:textId="77777777" w:rsidR="00C42C7E" w:rsidRPr="00C42C7E" w:rsidRDefault="00C42C7E" w:rsidP="00C42C7E">
      <w:pPr>
        <w:rPr>
          <w:b/>
          <w:bCs/>
        </w:rPr>
      </w:pPr>
      <w:r w:rsidRPr="00C42C7E">
        <w:rPr>
          <w:b/>
          <w:bCs/>
        </w:rPr>
        <w:t>2.6 Acceptance Criteria and Sign</w:t>
      </w:r>
      <w:r w:rsidRPr="00C42C7E">
        <w:rPr>
          <w:b/>
          <w:bCs/>
        </w:rPr>
        <w:noBreakHyphen/>
        <w:t>off</w:t>
      </w:r>
    </w:p>
    <w:p w14:paraId="3A65091F" w14:textId="77777777" w:rsidR="00C42C7E" w:rsidRPr="00C42C7E" w:rsidRDefault="00C42C7E" w:rsidP="00C42C7E">
      <w:r w:rsidRPr="00C42C7E">
        <w:t>Representative acceptance criteria:</w:t>
      </w:r>
    </w:p>
    <w:p w14:paraId="511BBE41" w14:textId="77777777" w:rsidR="00C42C7E" w:rsidRPr="00C42C7E" w:rsidRDefault="00C42C7E" w:rsidP="00C42C7E">
      <w:pPr>
        <w:numPr>
          <w:ilvl w:val="0"/>
          <w:numId w:val="8"/>
        </w:numPr>
      </w:pPr>
      <w:r w:rsidRPr="00C42C7E">
        <w:t>GIVEN sensors are properly installed and configured in a classroom, WHEN a lecture is in progress, THEN the system must log sensor data at fixed intervals (e.g., every 5–10 seconds) with correct timestamps and classroom identifiers.</w:t>
      </w:r>
    </w:p>
    <w:p w14:paraId="305EB535" w14:textId="77777777" w:rsidR="00C42C7E" w:rsidRPr="00C42C7E" w:rsidRDefault="00C42C7E" w:rsidP="00C42C7E">
      <w:pPr>
        <w:numPr>
          <w:ilvl w:val="0"/>
          <w:numId w:val="8"/>
        </w:numPr>
      </w:pPr>
      <w:r w:rsidRPr="00C42C7E">
        <w:t>GIVEN historical sensor data from multiple sessions, WHEN the engagement classification pipeline is executed, THEN the model should produce High/Medium/Low labels with at least a baseline accuracy on a labeled validation subset.</w:t>
      </w:r>
    </w:p>
    <w:p w14:paraId="3C5A73D1" w14:textId="77777777" w:rsidR="00C42C7E" w:rsidRPr="00C42C7E" w:rsidRDefault="00C42C7E" w:rsidP="00C42C7E">
      <w:pPr>
        <w:numPr>
          <w:ilvl w:val="0"/>
          <w:numId w:val="8"/>
        </w:numPr>
      </w:pPr>
      <w:r w:rsidRPr="00C42C7E">
        <w:t>GIVEN an authorized teacher logs into the dashboard and selects a specific date and classroom, WHEN the view is loaded, THEN the dashboard should display relevant charts (engagement over time, environment graphs) within an acceptable latency threshold.​</w:t>
      </w:r>
    </w:p>
    <w:p w14:paraId="7519F04A" w14:textId="77777777" w:rsidR="00C42C7E" w:rsidRPr="00C42C7E" w:rsidRDefault="00C42C7E" w:rsidP="00C42C7E">
      <w:r w:rsidRPr="00C42C7E">
        <w:t>Sign</w:t>
      </w:r>
      <w:r w:rsidRPr="00C42C7E">
        <w:noBreakHyphen/>
        <w:t>off table:</w:t>
      </w:r>
    </w:p>
    <w:tbl>
      <w:tblPr>
        <w:tblW w:w="108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66"/>
        <w:gridCol w:w="2351"/>
        <w:gridCol w:w="2720"/>
        <w:gridCol w:w="1323"/>
        <w:gridCol w:w="1840"/>
      </w:tblGrid>
      <w:tr w:rsidR="00C42C7E" w:rsidRPr="00C42C7E" w14:paraId="2CAF5FD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Stakeholder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Role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Decision Area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Signature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Approval Date</w:t>
            </w:r>
          </w:p>
        </w:tc>
      </w:tr>
      <w:tr w:rsidR="00C42C7E" w:rsidRPr="00C42C7E" w14:paraId="552B556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&lt;Mentor Name&gt;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Mentor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Scope, final acceptance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p>
        </w:tc>
      </w:tr>
      <w:tr w:rsidR="00C42C7E" w:rsidRPr="00C42C7E" w14:paraId="3A32DC3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Anubhav Singh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Product / Tech 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Release readiness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p>
        </w:tc>
      </w:tr>
    </w:tbl>
    <w:p w14:paraId="4C37A49D" w14:textId="77777777" w:rsidR="00C42C7E" w:rsidRPr="00C42C7E" w:rsidRDefault="00C42C7E" w:rsidP="00C42C7E">
      <w:r w:rsidRPr="00C42C7E">
        <w:pict w14:anchorId="4C4DD980">
          <v:rect id="_x0000_i1149" style="width:0;height:.75pt" o:hralign="center" o:hrstd="t" o:hr="t" fillcolor="#a0a0a0" stroked="f"/>
        </w:pict>
      </w:r>
    </w:p>
    <w:p w14:paraId="0DB30B6E" w14:textId="77777777" w:rsidR="00C42C7E" w:rsidRPr="00C42C7E" w:rsidRDefault="00C42C7E" w:rsidP="00C42C7E">
      <w:pPr>
        <w:rPr>
          <w:b/>
          <w:bCs/>
        </w:rPr>
      </w:pPr>
      <w:r w:rsidRPr="00C42C7E">
        <w:rPr>
          <w:b/>
          <w:bCs/>
        </w:rPr>
        <w:t>3. Stakeholders and RACI</w:t>
      </w:r>
    </w:p>
    <w:p w14:paraId="28CA401F" w14:textId="77777777" w:rsidR="00C42C7E" w:rsidRPr="00C42C7E" w:rsidRDefault="00C42C7E" w:rsidP="00C42C7E">
      <w:pPr>
        <w:rPr>
          <w:b/>
          <w:bCs/>
        </w:rPr>
      </w:pPr>
      <w:r w:rsidRPr="00C42C7E">
        <w:rPr>
          <w:b/>
          <w:bCs/>
        </w:rPr>
        <w:t>3.1 Stakeholders</w:t>
      </w:r>
    </w:p>
    <w:p w14:paraId="720AB1D6" w14:textId="77777777" w:rsidR="00C42C7E" w:rsidRPr="00C42C7E" w:rsidRDefault="00C42C7E" w:rsidP="00C42C7E">
      <w:pPr>
        <w:numPr>
          <w:ilvl w:val="0"/>
          <w:numId w:val="9"/>
        </w:numPr>
      </w:pPr>
      <w:r w:rsidRPr="00C42C7E">
        <w:t>Students: Indirect beneficiaries since improved teaching strategies and better classroom environments should lead to enhanced learning outcomes and engagement.</w:t>
      </w:r>
    </w:p>
    <w:p w14:paraId="1F555103" w14:textId="77777777" w:rsidR="00C42C7E" w:rsidRPr="00C42C7E" w:rsidRDefault="00C42C7E" w:rsidP="00C42C7E">
      <w:pPr>
        <w:numPr>
          <w:ilvl w:val="0"/>
          <w:numId w:val="9"/>
        </w:numPr>
      </w:pPr>
      <w:r w:rsidRPr="00C42C7E">
        <w:t>Teachers / Faculty Members: Primary users of dashboards and reports, using insights to adapt pedagogy, identify problem sessions, and reflect on teaching effectiveness.</w:t>
      </w:r>
    </w:p>
    <w:p w14:paraId="271193B8" w14:textId="77777777" w:rsidR="00C42C7E" w:rsidRPr="00C42C7E" w:rsidRDefault="00C42C7E" w:rsidP="00C42C7E">
      <w:pPr>
        <w:numPr>
          <w:ilvl w:val="0"/>
          <w:numId w:val="9"/>
        </w:numPr>
      </w:pPr>
      <w:r w:rsidRPr="00C42C7E">
        <w:t>Academic Coordinators / HoDs: Consumers of aggregated analytics across courses and classrooms, using information for timetabling, resource allocation, and quality assurance.</w:t>
      </w:r>
    </w:p>
    <w:p w14:paraId="685CB316" w14:textId="77777777" w:rsidR="00C42C7E" w:rsidRPr="00C42C7E" w:rsidRDefault="00C42C7E" w:rsidP="00C42C7E">
      <w:pPr>
        <w:numPr>
          <w:ilvl w:val="0"/>
          <w:numId w:val="9"/>
        </w:numPr>
      </w:pPr>
      <w:r w:rsidRPr="00C42C7E">
        <w:t>Department / Institute Management: Interested in evidence</w:t>
      </w:r>
      <w:r w:rsidRPr="00C42C7E">
        <w:noBreakHyphen/>
        <w:t>based improvement in teaching quality, student satisfaction, and readiness for accreditation or audits.</w:t>
      </w:r>
    </w:p>
    <w:p w14:paraId="474F4A81" w14:textId="77777777" w:rsidR="00C42C7E" w:rsidRPr="00C42C7E" w:rsidRDefault="00C42C7E" w:rsidP="00C42C7E">
      <w:pPr>
        <w:numPr>
          <w:ilvl w:val="0"/>
          <w:numId w:val="9"/>
        </w:numPr>
      </w:pPr>
      <w:r w:rsidRPr="00C42C7E">
        <w:t>Project Team and Mentor: Responsible for design, implementation, testing, evaluation, and documentation, as well as for guiding and monitoring project progress.​</w:t>
      </w:r>
    </w:p>
    <w:p w14:paraId="47EA05D6" w14:textId="77777777" w:rsidR="00C42C7E" w:rsidRPr="00C42C7E" w:rsidRDefault="00C42C7E" w:rsidP="00C42C7E">
      <w:pPr>
        <w:rPr>
          <w:b/>
          <w:bCs/>
        </w:rPr>
      </w:pPr>
      <w:r w:rsidRPr="00C42C7E">
        <w:rPr>
          <w:b/>
          <w:bCs/>
        </w:rPr>
        <w:t>3.2 RACI Matrix</w:t>
      </w:r>
    </w:p>
    <w:tbl>
      <w:tblPr>
        <w:tblW w:w="108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10"/>
        <w:gridCol w:w="2563"/>
        <w:gridCol w:w="2154"/>
        <w:gridCol w:w="2253"/>
        <w:gridCol w:w="1720"/>
      </w:tblGrid>
      <w:tr w:rsidR="00C42C7E" w:rsidRPr="00C42C7E" w14:paraId="4609D32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Activity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Responsible (R)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Accountable (A)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Consulted (C)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Informed (I)</w:t>
            </w:r>
          </w:p>
        </w:tc>
      </w:tr>
      <w:tr w:rsidR="00C42C7E" w:rsidRPr="00C42C7E" w14:paraId="626CB92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Requirements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Team Leader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Team Leader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Mentor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Team</w:t>
            </w:r>
          </w:p>
        </w:tc>
      </w:tr>
      <w:tr w:rsidR="00C42C7E" w:rsidRPr="00C42C7E" w14:paraId="64CE02C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Design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Tech 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Team Leader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Mentor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Team</w:t>
            </w:r>
          </w:p>
        </w:tc>
      </w:tr>
      <w:tr w:rsidR="00C42C7E" w:rsidRPr="00C42C7E" w14:paraId="050F2F6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IoT Setup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Tech 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Team Leader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Lab Staff, Mentor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Dept</w:t>
            </w:r>
          </w:p>
        </w:tc>
      </w:tr>
      <w:tr w:rsidR="00C42C7E" w:rsidRPr="00C42C7E" w14:paraId="6C0C70E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Backend Dev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Backend Developer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Tech 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Mentor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Team</w:t>
            </w:r>
          </w:p>
        </w:tc>
      </w:tr>
      <w:tr w:rsidR="00C42C7E" w:rsidRPr="00C42C7E" w14:paraId="11173D1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Frontend Dev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Frontend Developer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Tech 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Mentor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Team</w:t>
            </w:r>
          </w:p>
        </w:tc>
      </w:tr>
      <w:tr w:rsidR="00C42C7E" w:rsidRPr="00C42C7E" w14:paraId="690C84A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ML / Analytics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AI Engineer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Tech 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Mentor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Team</w:t>
            </w:r>
          </w:p>
        </w:tc>
      </w:tr>
      <w:tr w:rsidR="00C42C7E" w:rsidRPr="00C42C7E" w14:paraId="6953923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Testing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QA &amp; Docs 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Team Leader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Mentor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Dept</w:t>
            </w:r>
          </w:p>
        </w:tc>
      </w:tr>
      <w:tr w:rsidR="00C42C7E" w:rsidRPr="00C42C7E" w14:paraId="28C2940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Release / Demo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Team Leader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Mentor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Dept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Institute</w:t>
            </w:r>
          </w:p>
        </w:tc>
      </w:tr>
    </w:tbl>
    <w:p w14:paraId="4BB60E7C" w14:textId="77777777" w:rsidR="00C42C7E" w:rsidRPr="00C42C7E" w:rsidRDefault="00C42C7E" w:rsidP="00C42C7E">
      <w:r w:rsidRPr="00C42C7E">
        <w:t>Each role is carefully mapped to ensure there is clarity on who drives execution (Responsible), who makes final decisions (Accountable), who provides guidance (Consulted), and who must be updated on progress (Informed).​</w:t>
      </w:r>
    </w:p>
    <w:p w14:paraId="2256967F" w14:textId="77777777" w:rsidR="00C42C7E" w:rsidRPr="00C42C7E" w:rsidRDefault="00C42C7E" w:rsidP="00C42C7E">
      <w:r w:rsidRPr="00C42C7E">
        <w:pict w14:anchorId="619DDCBD">
          <v:rect id="_x0000_i1150" style="width:0;height:.75pt" o:hralign="center" o:hrstd="t" o:hr="t" fillcolor="#a0a0a0" stroked="f"/>
        </w:pict>
      </w:r>
    </w:p>
    <w:p w14:paraId="6ED84BBE" w14:textId="77777777" w:rsidR="00C42C7E" w:rsidRPr="00C42C7E" w:rsidRDefault="00C42C7E" w:rsidP="00C42C7E">
      <w:pPr>
        <w:rPr>
          <w:b/>
          <w:bCs/>
        </w:rPr>
      </w:pPr>
      <w:r w:rsidRPr="00C42C7E">
        <w:rPr>
          <w:b/>
          <w:bCs/>
        </w:rPr>
        <w:t>4. Team and Roles</w:t>
      </w:r>
    </w:p>
    <w:p w14:paraId="7ADEAE68" w14:textId="77777777" w:rsidR="00C42C7E" w:rsidRPr="00C42C7E" w:rsidRDefault="00C42C7E" w:rsidP="00C42C7E">
      <w:r w:rsidRPr="00C42C7E">
        <w:t>Describe each team member with a short paragraph.</w:t>
      </w:r>
    </w:p>
    <w:p>
      <w:r>
        <w:t>Anubhav Singh – Team Leader / Tech Lead &amp; AI-ML Engineer: Oversees overall project scope, architecture, and technical decisions across IoT, backend, and ML modules, coordinates integration, conducts code reviews, and is responsible for project milestones and final delivery.</w:t>
      </w:r>
    </w:p>
    <w:p>
      <w:r>
        <w:t>Bhartendu Ji – IoT &amp; Backend Developer: Designs and assembles the ESP32-based hardware, configures DHT11/DHT22, PIR, and sound sensors, implements firmware for data acquisition and Wi-Fi connectivity, and develops backend ingestion APIs and database integration for reliable data pipelines.</w:t>
      </w:r>
    </w:p>
    <w:p>
      <w:r>
        <w:t>Stuti Mittal – Frontend, QA &amp; Documentation Lead: Implements the web-based teacher dashboard, focuses on UX and data visualization, prepares and executes test plans for hardware, APIs, and UI, maintains bug logs, and owns technical documentation, user manuals, and presentation material.</w:t>
      </w:r>
    </w:p>
    <w:p w14:paraId="4BD5CBAF" w14:textId="77777777" w:rsidR="00C42C7E" w:rsidRPr="00C42C7E" w:rsidRDefault="00C42C7E" w:rsidP="00C42C7E">
      <w:pPr>
        <w:numPr>
          <w:ilvl w:val="0"/>
          <w:numId w:val="10"/>
        </w:numPr>
      </w:pPr>
      <w:r w:rsidRPr="00C42C7E">
        <w:t>Team Leader / Tech Lead: Oversees overall project scope, architecture, and technical decisions. Coordinates between hardware, backend, frontend, and AI modules, conducts regular code reviews, and ensures that all subsystems integrate smoothly. Acts as the main point of contact with the mentor and is responsible for project milestones and final delivery.</w:t>
      </w:r>
    </w:p>
    <w:p w14:paraId="63F3D4CF" w14:textId="77777777" w:rsidR="00C42C7E" w:rsidRPr="00C42C7E" w:rsidRDefault="00C42C7E" w:rsidP="00C42C7E">
      <w:pPr>
        <w:numPr>
          <w:ilvl w:val="0"/>
          <w:numId w:val="10"/>
        </w:numPr>
      </w:pPr>
      <w:r w:rsidRPr="00C42C7E">
        <w:t>Frontend Lead: Designs and implements the web</w:t>
      </w:r>
      <w:r w:rsidRPr="00C42C7E">
        <w:noBreakHyphen/>
        <w:t>based dashboard, focusing on usability, accessibility, and clear data visualization. Works closely with teachers to gather informal UI feedback, iteratively refines charts, filters, and layouts, and ensures the interface works well on typical lab and classroom devices.​</w:t>
      </w:r>
    </w:p>
    <w:p w14:paraId="1C37FA0B" w14:textId="77777777" w:rsidR="00C42C7E" w:rsidRPr="00C42C7E" w:rsidRDefault="00C42C7E" w:rsidP="00C42C7E">
      <w:pPr>
        <w:numPr>
          <w:ilvl w:val="0"/>
          <w:numId w:val="10"/>
        </w:numPr>
      </w:pPr>
      <w:r w:rsidRPr="00C42C7E">
        <w:t>QA and Documentation Lead: Designs the overall test plan and individual test cases for hardware, firmware, APIs, and UI. Maintains bug logs, regression test suites, and release notes, while also owning the creation of technical documentation, user manuals, and presentation material.​</w:t>
      </w:r>
    </w:p>
    <w:p w14:paraId="2A80409A" w14:textId="77777777" w:rsidR="00C42C7E" w:rsidRPr="00C42C7E" w:rsidRDefault="00C42C7E" w:rsidP="00C42C7E">
      <w:r w:rsidRPr="00C42C7E">
        <w:t>Team roles can be adjusted based on member strengths, but the responsibilities remain aligned to ensure comprehensive coverage of all project dimensions.</w:t>
      </w:r>
    </w:p>
    <w:p w14:paraId="153B2E29" w14:textId="77777777" w:rsidR="00C42C7E" w:rsidRPr="00C42C7E" w:rsidRDefault="00C42C7E" w:rsidP="00C42C7E">
      <w:r w:rsidRPr="00C42C7E">
        <w:pict w14:anchorId="002A2551">
          <v:rect id="_x0000_i1151" style="width:0;height:.75pt" o:hralign="center" o:hrstd="t" o:hr="t" fillcolor="#a0a0a0" stroked="f"/>
        </w:pict>
      </w:r>
    </w:p>
    <w:p w14:paraId="1A66A90C" w14:textId="77777777" w:rsidR="00C42C7E" w:rsidRPr="00C42C7E" w:rsidRDefault="00C42C7E" w:rsidP="00C42C7E">
      <w:pPr>
        <w:rPr>
          <w:b/>
          <w:bCs/>
        </w:rPr>
      </w:pPr>
      <w:r w:rsidRPr="00C42C7E">
        <w:rPr>
          <w:b/>
          <w:bCs/>
        </w:rPr>
        <w:t>5. Week</w:t>
      </w:r>
      <w:r w:rsidRPr="00C42C7E">
        <w:rPr>
          <w:b/>
          <w:bCs/>
        </w:rPr>
        <w:noBreakHyphen/>
        <w:t>wise Plan and Assignments</w:t>
      </w:r>
    </w:p>
    <w:p w14:paraId="6F6FF624" w14:textId="77777777" w:rsidR="00C42C7E" w:rsidRPr="00C42C7E" w:rsidRDefault="00C42C7E" w:rsidP="00C42C7E">
      <w:pPr>
        <w:rPr>
          <w:b/>
          <w:bCs/>
        </w:rPr>
      </w:pPr>
      <w:r w:rsidRPr="00C42C7E">
        <w:rPr>
          <w:b/>
          <w:bCs/>
        </w:rPr>
        <w:t>5.1 Tabular Plan</w:t>
      </w:r>
    </w:p>
    <w:p w14:paraId="3542B98A" w14:textId="77777777" w:rsidR="00C42C7E" w:rsidRPr="00C42C7E" w:rsidRDefault="00C42C7E" w:rsidP="00C42C7E">
      <w:r w:rsidRPr="00C42C7E">
        <w:t>(Use your own dates.)</w:t>
      </w:r>
    </w:p>
    <w:tbl>
      <w:tblPr>
        <w:tblW w:w="13371"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24"/>
        <w:gridCol w:w="995"/>
        <w:gridCol w:w="1874"/>
        <w:gridCol w:w="1110"/>
        <w:gridCol w:w="1500"/>
        <w:gridCol w:w="1495"/>
        <w:gridCol w:w="1467"/>
        <w:gridCol w:w="1334"/>
        <w:gridCol w:w="1741"/>
        <w:gridCol w:w="1031"/>
      </w:tblGrid>
      <w:tr w:rsidR="00C42C7E" w:rsidRPr="00C42C7E" w14:paraId="40318CC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Week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Dates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Milestones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Lead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Backend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IoT &amp; Hardware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Frontend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QA / Docs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Deliverables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Status</w:t>
            </w:r>
          </w:p>
        </w:tc>
      </w:tr>
      <w:tr w:rsidR="00C42C7E" w:rsidRPr="00C42C7E" w14:paraId="24C22B8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25 Dec 2025 – 31 Dec 2025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Requirements freeze, SRS draft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Leader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High-level API list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Sensor list, feasibility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Initial wireframes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Test plan outline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Draft SRS, component list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Planned</w:t>
            </w:r>
          </w:p>
        </w:tc>
      </w:tr>
      <w:tr w:rsidR="00C42C7E" w:rsidRPr="00C42C7E" w14:paraId="0A073D1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01 Jan 2026 – 07 Jan 2026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Architecture &amp; DB design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Tech 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DB schema, API specs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Circuit design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UI design patterns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Updated SRS, use cases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Architecture doc, ER diagram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Planned</w:t>
            </w:r>
          </w:p>
        </w:tc>
      </w:tr>
      <w:tr w:rsidR="00C42C7E" w:rsidRPr="00C42C7E" w14:paraId="0CD2ACC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08 Jan 2026 – 14 Jan 2026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Backend &amp; IoT scaffolding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Tech 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Auth, ingest endpoints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ESP32 connectivity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Basic layout, routing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Smoke test checklist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Basic pipeline sensor → API → DB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Planned</w:t>
            </w:r>
          </w:p>
        </w:tc>
      </w:tr>
      <w:tr w:rsidR="00C42C7E" w:rsidRPr="00C42C7E" w14:paraId="66BC659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15 Jan 2026 – 21 Jan 2026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Data collection core complete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Tech 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Storage logic, logging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Multi-sensor integration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First charts, basic UI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Data validation tests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Continuous logging demo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Planned</w:t>
            </w:r>
          </w:p>
        </w:tc>
      </w:tr>
      <w:tr w:rsidR="00C42C7E" w:rsidRPr="00C42C7E" w14:paraId="7113A11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22 Jan 2026 – 28 Jan 2026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ML engagement model and analytics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AI Eng.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Model APIs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Sample data labelling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Engagement views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Model test cases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Engagement classification demo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Planned</w:t>
            </w:r>
          </w:p>
        </w:tc>
      </w:tr>
      <w:tr w:rsidR="00C42C7E" w:rsidRPr="00C42C7E" w14:paraId="6097C81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29 Jan 2026 – 04 Feb 2026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Alerts, dashboards polishing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Frontend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Alert rules, summaries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Threshold calibration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Alert UI, filters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Regression tests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Alerts &amp; summary dashboard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Planned</w:t>
            </w:r>
          </w:p>
        </w:tc>
      </w:tr>
      <w:tr w:rsidR="00C42C7E" w:rsidRPr="00C42C7E" w14:paraId="6CB73E1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05 Feb 2026 – 11 Feb 2026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Hardening, performance, pilot evaluation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Leader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Performance tuning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Reliability checks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UX polish, help screens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Full test runs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Stable prototype in pilot classroom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Planned</w:t>
            </w:r>
          </w:p>
        </w:tc>
      </w:tr>
      <w:tr w:rsidR="00C42C7E" w:rsidRPr="00C42C7E" w14:paraId="1B66A8B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12 Feb 2026 – 18 Feb 2026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Final documentation, viva, and submission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Leader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Deployment notes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Hardware layout doc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Demo script, slides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Final report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Final submission and demonstration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Planned</w:t>
            </w:r>
          </w:p>
        </w:tc>
      </w:tr>
    </w:tbl>
    <w:p w14:paraId="4C63792E" w14:textId="77777777" w:rsidR="00C42C7E" w:rsidRPr="00C42C7E" w:rsidRDefault="00C42C7E" w:rsidP="00C42C7E">
      <w:pPr>
        <w:rPr>
          <w:b/>
          <w:bCs/>
        </w:rPr>
      </w:pPr>
      <w:r w:rsidRPr="00C42C7E">
        <w:rPr>
          <w:b/>
          <w:bCs/>
        </w:rPr>
        <w:t>5.2 Week Narratives</w:t>
      </w:r>
    </w:p>
    <w:p w14:paraId="1F2CA77D" w14:textId="77777777" w:rsidR="00C42C7E" w:rsidRPr="00C42C7E" w:rsidRDefault="00C42C7E" w:rsidP="00C42C7E">
      <w:r w:rsidRPr="00C42C7E">
        <w:t>For each week, add a paragraph.</w:t>
      </w:r>
    </w:p>
    <w:p w14:paraId="0F222EB8" w14:textId="77777777" w:rsidR="00C42C7E" w:rsidRPr="00C42C7E" w:rsidRDefault="00C42C7E" w:rsidP="00C42C7E">
      <w:r w:rsidRPr="00C42C7E">
        <w:t>Week 1 – Requirements and SRS</w:t>
      </w:r>
      <w:r w:rsidRPr="00C42C7E">
        <w:br/>
        <w:t>The focus of Week 1 is to gain a thorough understanding of the problem domain and finalize the scope of the project in consultation with the mentor. The team conducts brainstorming sessions to list all possible engagement indicators and then filters them based on feasibility with available sensors and time. A detailed Software Requirements Specification (SRS) document is drafted, capturing functional requirements, non</w:t>
      </w:r>
      <w:r w:rsidRPr="00C42C7E">
        <w:noBreakHyphen/>
        <w:t>functional requirements, use cases, and preliminary risks. The QA lead begins drafting a high</w:t>
      </w:r>
      <w:r w:rsidRPr="00C42C7E">
        <w:noBreakHyphen/>
        <w:t>level test strategy that outlines the various categories of testing required.​</w:t>
      </w:r>
    </w:p>
    <w:p w14:paraId="2D670730" w14:textId="77777777" w:rsidR="00C42C7E" w:rsidRPr="00C42C7E" w:rsidRDefault="00C42C7E" w:rsidP="00C42C7E">
      <w:r w:rsidRPr="00C42C7E">
        <w:t>(Write similar ~8–10 line paragraphs for Weeks 2–8 in your document.)</w:t>
      </w:r>
    </w:p>
    <w:p w14:paraId="648B74B5" w14:textId="77777777" w:rsidR="00C42C7E" w:rsidRPr="00C42C7E" w:rsidRDefault="00C42C7E" w:rsidP="00C42C7E">
      <w:r w:rsidRPr="00C42C7E">
        <w:pict w14:anchorId="6BE6420E">
          <v:rect id="_x0000_i1152" style="width:0;height:.75pt" o:hralign="center" o:hrstd="t" o:hr="t" fillcolor="#a0a0a0" stroked="f"/>
        </w:pict>
      </w:r>
    </w:p>
    <w:p w14:paraId="55092D67" w14:textId="77777777" w:rsidR="00C42C7E" w:rsidRPr="00C42C7E" w:rsidRDefault="00C42C7E" w:rsidP="00C42C7E">
      <w:pPr>
        <w:rPr>
          <w:b/>
          <w:bCs/>
        </w:rPr>
      </w:pPr>
      <w:r w:rsidRPr="00C42C7E">
        <w:rPr>
          <w:b/>
          <w:bCs/>
        </w:rPr>
        <w:lastRenderedPageBreak/>
        <w:t>6. Users and UX</w:t>
      </w:r>
    </w:p>
    <w:p w14:paraId="5C1FA69A" w14:textId="77777777" w:rsidR="00C42C7E" w:rsidRPr="00C42C7E" w:rsidRDefault="00C42C7E" w:rsidP="00C42C7E">
      <w:pPr>
        <w:rPr>
          <w:b/>
          <w:bCs/>
        </w:rPr>
      </w:pPr>
      <w:r w:rsidRPr="00C42C7E">
        <w:rPr>
          <w:b/>
          <w:bCs/>
        </w:rPr>
        <w:t>6.1 Personas</w:t>
      </w:r>
    </w:p>
    <w:p w14:paraId="45474826" w14:textId="77777777" w:rsidR="00C42C7E" w:rsidRPr="00C42C7E" w:rsidRDefault="00C42C7E" w:rsidP="00C42C7E">
      <w:pPr>
        <w:numPr>
          <w:ilvl w:val="0"/>
          <w:numId w:val="11"/>
        </w:numPr>
      </w:pPr>
      <w:r w:rsidRPr="00C42C7E">
        <w:t>Classroom Teacher</w:t>
      </w:r>
    </w:p>
    <w:p w14:paraId="5AA7AA5A" w14:textId="77777777" w:rsidR="00C42C7E" w:rsidRPr="00C42C7E" w:rsidRDefault="00C42C7E" w:rsidP="00C42C7E">
      <w:pPr>
        <w:numPr>
          <w:ilvl w:val="1"/>
          <w:numId w:val="11"/>
        </w:numPr>
      </w:pPr>
      <w:r w:rsidRPr="00C42C7E">
        <w:t>Needs a simple, intuitive interface that summarizes how engaged the class is during and after lectures.</w:t>
      </w:r>
    </w:p>
    <w:p w14:paraId="6D3F22A6" w14:textId="77777777" w:rsidR="00C42C7E" w:rsidRPr="00C42C7E" w:rsidRDefault="00C42C7E" w:rsidP="00C42C7E">
      <w:pPr>
        <w:numPr>
          <w:ilvl w:val="1"/>
          <w:numId w:val="11"/>
        </w:numPr>
      </w:pPr>
      <w:r w:rsidRPr="00C42C7E">
        <w:t>Wants to quickly identify whether engagement drops at specific times, topics, or environmental conditions without dealing with complex technical controls.</w:t>
      </w:r>
    </w:p>
    <w:p w14:paraId="2A211FFC" w14:textId="77777777" w:rsidR="00C42C7E" w:rsidRPr="00C42C7E" w:rsidRDefault="00C42C7E" w:rsidP="00C42C7E">
      <w:pPr>
        <w:numPr>
          <w:ilvl w:val="0"/>
          <w:numId w:val="11"/>
        </w:numPr>
      </w:pPr>
      <w:r w:rsidRPr="00C42C7E">
        <w:t>Academic Coordinator / HoD</w:t>
      </w:r>
    </w:p>
    <w:p w14:paraId="53D4CCC1" w14:textId="77777777" w:rsidR="00C42C7E" w:rsidRPr="00C42C7E" w:rsidRDefault="00C42C7E" w:rsidP="00C42C7E">
      <w:pPr>
        <w:numPr>
          <w:ilvl w:val="1"/>
          <w:numId w:val="11"/>
        </w:numPr>
      </w:pPr>
      <w:r w:rsidRPr="00C42C7E">
        <w:t>Interested in aggregated views across multiple classes, subjects, and time slots.</w:t>
      </w:r>
    </w:p>
    <w:p w14:paraId="25BFE986" w14:textId="77777777" w:rsidR="00C42C7E" w:rsidRPr="00C42C7E" w:rsidRDefault="00C42C7E" w:rsidP="00C42C7E">
      <w:pPr>
        <w:numPr>
          <w:ilvl w:val="1"/>
          <w:numId w:val="11"/>
        </w:numPr>
      </w:pPr>
      <w:r w:rsidRPr="00C42C7E">
        <w:t>Uses insights for evidence</w:t>
      </w:r>
      <w:r w:rsidRPr="00C42C7E">
        <w:noBreakHyphen/>
        <w:t>based decision</w:t>
      </w:r>
      <w:r w:rsidRPr="00C42C7E">
        <w:noBreakHyphen/>
        <w:t>making on timetabling, classroom allocation, and infrastructural improvements.​</w:t>
      </w:r>
    </w:p>
    <w:p w14:paraId="4E6E7240" w14:textId="77777777" w:rsidR="00C42C7E" w:rsidRPr="00C42C7E" w:rsidRDefault="00C42C7E" w:rsidP="00C42C7E">
      <w:pPr>
        <w:rPr>
          <w:b/>
          <w:bCs/>
        </w:rPr>
      </w:pPr>
      <w:r w:rsidRPr="00C42C7E">
        <w:rPr>
          <w:b/>
          <w:bCs/>
        </w:rPr>
        <w:t>6.2 Top User Journeys</w:t>
      </w:r>
    </w:p>
    <w:p w14:paraId="7E21E068" w14:textId="77777777" w:rsidR="00C42C7E" w:rsidRPr="00C42C7E" w:rsidRDefault="00C42C7E" w:rsidP="00C42C7E">
      <w:pPr>
        <w:numPr>
          <w:ilvl w:val="0"/>
          <w:numId w:val="12"/>
        </w:numPr>
      </w:pPr>
      <w:r w:rsidRPr="00C42C7E">
        <w:t>A teacher logs in, selects a classroom and date, and views a live engagement meter along with temperature and noise trends during an ongoing lecture.</w:t>
      </w:r>
    </w:p>
    <w:p w14:paraId="74AAE9D8" w14:textId="77777777" w:rsidR="00C42C7E" w:rsidRPr="00C42C7E" w:rsidRDefault="00C42C7E" w:rsidP="00C42C7E">
      <w:pPr>
        <w:numPr>
          <w:ilvl w:val="0"/>
          <w:numId w:val="12"/>
        </w:numPr>
      </w:pPr>
      <w:r w:rsidRPr="00C42C7E">
        <w:t>After the lecture, the teacher reviews historical charts to reflect on when engagement was highest or lowest and considers adjusting future lectures accordingly.</w:t>
      </w:r>
    </w:p>
    <w:p w14:paraId="5BD9EB3E" w14:textId="77777777" w:rsidR="00C42C7E" w:rsidRPr="00C42C7E" w:rsidRDefault="00C42C7E" w:rsidP="00C42C7E">
      <w:pPr>
        <w:numPr>
          <w:ilvl w:val="0"/>
          <w:numId w:val="12"/>
        </w:numPr>
      </w:pPr>
      <w:r w:rsidRPr="00C42C7E">
        <w:t>An academic coordinator generates a monthly report comparing average engagement levels across different classrooms and time slots, correlating them with environmental data and subject types.​</w:t>
      </w:r>
    </w:p>
    <w:p w14:paraId="52229964" w14:textId="77777777" w:rsidR="00C42C7E" w:rsidRPr="00C42C7E" w:rsidRDefault="00C42C7E" w:rsidP="00C42C7E">
      <w:pPr>
        <w:rPr>
          <w:b/>
          <w:bCs/>
        </w:rPr>
      </w:pPr>
      <w:r w:rsidRPr="00C42C7E">
        <w:rPr>
          <w:b/>
          <w:bCs/>
        </w:rPr>
        <w:t>6.3 UX Principles</w:t>
      </w:r>
    </w:p>
    <w:p w14:paraId="14637270" w14:textId="77777777" w:rsidR="00C42C7E" w:rsidRPr="00C42C7E" w:rsidRDefault="00C42C7E" w:rsidP="00C42C7E">
      <w:r w:rsidRPr="00C42C7E">
        <w:t>The UX design emphasizes clarity, minimalism, and low cognitive load for non</w:t>
      </w:r>
      <w:r w:rsidRPr="00C42C7E">
        <w:noBreakHyphen/>
        <w:t>technical users. Visualizations use familiar chart types and color coding (for example, green for high engagement, yellow for medium, and red for low) so that teachers can interpret the information at a glance. Key questions such as “How engaged was the class today?” and “Which days or lectures had unusual patterns?” drive the layout and data selection, ensuring that the interface aligns with real user needs rather than exposing every technical detail.​</w:t>
      </w:r>
    </w:p>
    <w:p w14:paraId="4629F5C0" w14:textId="77777777" w:rsidR="00C42C7E" w:rsidRPr="00C42C7E" w:rsidRDefault="00C42C7E" w:rsidP="00C42C7E">
      <w:pPr>
        <w:rPr>
          <w:b/>
          <w:bCs/>
        </w:rPr>
      </w:pPr>
      <w:r w:rsidRPr="00C42C7E">
        <w:rPr>
          <w:b/>
          <w:bCs/>
        </w:rPr>
        <w:t>6.4 Accessibility</w:t>
      </w:r>
    </w:p>
    <w:p w14:paraId="52C59007" w14:textId="77777777" w:rsidR="00C42C7E" w:rsidRPr="00C42C7E" w:rsidRDefault="00C42C7E" w:rsidP="00C42C7E">
      <w:r w:rsidRPr="00C42C7E">
        <w:t>The dashboard is designed to be accessible on standard lab computers and laptops and adapts reasonably to tablet screens. The color palette is chosen to maintain contrast and readability, with tooltips and labels providing textual descriptions for charts. Technical jargon is minimized in user</w:t>
      </w:r>
      <w:r w:rsidRPr="00C42C7E">
        <w:noBreakHyphen/>
        <w:t>facing text, and where unavoidable, glossary links or inline explanations are provided.​</w:t>
      </w:r>
    </w:p>
    <w:p w14:paraId="00334F1D" w14:textId="77777777" w:rsidR="00C42C7E" w:rsidRPr="00C42C7E" w:rsidRDefault="00C42C7E" w:rsidP="00C42C7E">
      <w:r w:rsidRPr="00C42C7E">
        <w:pict w14:anchorId="7B8104AD">
          <v:rect id="_x0000_i1153" style="width:0;height:.75pt" o:hralign="center" o:hrstd="t" o:hr="t" fillcolor="#a0a0a0" stroked="f"/>
        </w:pict>
      </w:r>
    </w:p>
    <w:p w14:paraId="4B6EB498" w14:textId="77777777" w:rsidR="00C42C7E" w:rsidRPr="00C42C7E" w:rsidRDefault="00C42C7E" w:rsidP="00C42C7E">
      <w:pPr>
        <w:rPr>
          <w:b/>
          <w:bCs/>
        </w:rPr>
      </w:pPr>
      <w:r w:rsidRPr="00C42C7E">
        <w:rPr>
          <w:b/>
          <w:bCs/>
        </w:rPr>
        <w:t>7. Market and Related Work</w:t>
      </w:r>
    </w:p>
    <w:p w14:paraId="711319BD" w14:textId="77777777" w:rsidR="00C42C7E" w:rsidRPr="00C42C7E" w:rsidRDefault="00C42C7E" w:rsidP="00C42C7E">
      <w:pPr>
        <w:rPr>
          <w:b/>
          <w:bCs/>
        </w:rPr>
      </w:pPr>
      <w:r w:rsidRPr="00C42C7E">
        <w:rPr>
          <w:b/>
          <w:bCs/>
        </w:rPr>
        <w:t>7.1 Existing Research and Systems</w:t>
      </w:r>
    </w:p>
    <w:p w14:paraId="04CF4CD1" w14:textId="77777777" w:rsidR="00C42C7E" w:rsidRPr="00C42C7E" w:rsidRDefault="00C42C7E" w:rsidP="00C42C7E">
      <w:r w:rsidRPr="00C42C7E">
        <w:t>Several research efforts have explored IoT</w:t>
      </w:r>
      <w:r w:rsidRPr="00C42C7E">
        <w:noBreakHyphen/>
        <w:t xml:space="preserve">based smart classrooms focusing on environmental monitoring such as temperature, humidity, and air quality. These systems typically aim to maintain comfortable physical conditions but may not explicitly link environment measurements with student </w:t>
      </w:r>
      <w:r w:rsidRPr="00C42C7E">
        <w:lastRenderedPageBreak/>
        <w:t>engagement or academic performance. Parallelly, learning analytics research often analyzes digital traces from LMS platforms—such as clicks, submissions, and forum posts—to infer engagement, but these approaches ignore physical classroom conditions.​</w:t>
      </w:r>
    </w:p>
    <w:p w14:paraId="1FC2A9CC" w14:textId="77777777" w:rsidR="00C42C7E" w:rsidRPr="00C42C7E" w:rsidRDefault="00C42C7E" w:rsidP="00C42C7E">
      <w:r w:rsidRPr="00C42C7E">
        <w:t>Commercial smart campus platforms and classroom automation products exist, providing features such as automatic lighting, projector control, and attendance using biometric or facial recognition. However, these solutions are often expensive, proprietary, and not easily customizable for academic experimentation. They also tend to focus either on infrastructure automation or administrative processes rather than detailed engagement analytics.​</w:t>
      </w:r>
    </w:p>
    <w:p w14:paraId="09F8AF9C" w14:textId="77777777" w:rsidR="00C42C7E" w:rsidRPr="00C42C7E" w:rsidRDefault="00C42C7E" w:rsidP="00C42C7E">
      <w:pPr>
        <w:rPr>
          <w:b/>
          <w:bCs/>
        </w:rPr>
      </w:pPr>
      <w:r w:rsidRPr="00C42C7E">
        <w:rPr>
          <w:b/>
          <w:bCs/>
        </w:rPr>
        <w:t>7.2 Differentiation and Gap</w:t>
      </w:r>
    </w:p>
    <w:p w14:paraId="2475A580" w14:textId="77777777" w:rsidR="00C42C7E" w:rsidRPr="00C42C7E" w:rsidRDefault="00C42C7E" w:rsidP="00C42C7E">
      <w:r w:rsidRPr="00C42C7E">
        <w:t>The proposed system specifically targets the intersection of physical environment monitoring and engagement analytics in a classroom context. It uses low</w:t>
      </w:r>
      <w:r w:rsidRPr="00C42C7E">
        <w:noBreakHyphen/>
        <w:t>cost, privacy</w:t>
      </w:r>
      <w:r w:rsidRPr="00C42C7E">
        <w:noBreakHyphen/>
        <w:t>friendly sensors to approximate behavioral and environmental states and applies machine learning techniques to derive meaningful engagement indicators. The design is modular and open, suitable for academic experimentation and incremental enhancement based on research outcomes.​</w:t>
      </w:r>
    </w:p>
    <w:p w14:paraId="505AF152" w14:textId="77777777" w:rsidR="00C42C7E" w:rsidRPr="00C42C7E" w:rsidRDefault="00C42C7E" w:rsidP="00C42C7E">
      <w:r w:rsidRPr="00C42C7E">
        <w:t>By combining IoT data with AI analytics and presenting them in an educator</w:t>
      </w:r>
      <w:r w:rsidRPr="00C42C7E">
        <w:noBreakHyphen/>
        <w:t>friendly dashboard, the system aims to fill the gap between purely administrative systems and purely research prototypes, demonstrating a practical path for institutes to adopt data</w:t>
      </w:r>
      <w:r w:rsidRPr="00C42C7E">
        <w:noBreakHyphen/>
        <w:t>driven improvements in teaching and learning.​</w:t>
      </w:r>
    </w:p>
    <w:p w14:paraId="4BE8BE1D" w14:textId="77777777" w:rsidR="00C42C7E" w:rsidRPr="00C42C7E" w:rsidRDefault="00C42C7E" w:rsidP="00C42C7E">
      <w:r w:rsidRPr="00C42C7E">
        <w:pict w14:anchorId="1F9D5729">
          <v:rect id="_x0000_i1154" style="width:0;height:.75pt" o:hralign="center" o:hrstd="t" o:hr="t" fillcolor="#a0a0a0" stroked="f"/>
        </w:pict>
      </w:r>
    </w:p>
    <w:p w14:paraId="3AD24AE2" w14:textId="77777777" w:rsidR="00C42C7E" w:rsidRPr="00C42C7E" w:rsidRDefault="00C42C7E" w:rsidP="00C42C7E">
      <w:pPr>
        <w:rPr>
          <w:b/>
          <w:bCs/>
        </w:rPr>
      </w:pPr>
      <w:r w:rsidRPr="00C42C7E">
        <w:rPr>
          <w:b/>
          <w:bCs/>
        </w:rPr>
        <w:t>8. Objectives and Success Metrics</w:t>
      </w:r>
    </w:p>
    <w:p w14:paraId="308F8C9B" w14:textId="77777777" w:rsidR="00C42C7E" w:rsidRPr="00C42C7E" w:rsidRDefault="00C42C7E" w:rsidP="00C42C7E">
      <w:pPr>
        <w:rPr>
          <w:b/>
          <w:bCs/>
        </w:rPr>
      </w:pPr>
      <w:r w:rsidRPr="00C42C7E">
        <w:rPr>
          <w:b/>
          <w:bCs/>
        </w:rPr>
        <w:t>8.1 Objectives</w:t>
      </w:r>
    </w:p>
    <w:p w14:paraId="0E11DB3F" w14:textId="77777777" w:rsidR="00C42C7E" w:rsidRPr="00C42C7E" w:rsidRDefault="00C42C7E" w:rsidP="00C42C7E">
      <w:pPr>
        <w:numPr>
          <w:ilvl w:val="0"/>
          <w:numId w:val="13"/>
        </w:numPr>
      </w:pPr>
      <w:r w:rsidRPr="00C42C7E">
        <w:t>O1 – Reliable Data Collection: Ensure that the system can continuously collect and store sensor data during active class hours with minimal downtime or data gaps.​</w:t>
      </w:r>
    </w:p>
    <w:p w14:paraId="5E14B78F" w14:textId="77777777" w:rsidR="00C42C7E" w:rsidRPr="00C42C7E" w:rsidRDefault="00C42C7E" w:rsidP="00C42C7E">
      <w:pPr>
        <w:numPr>
          <w:ilvl w:val="0"/>
          <w:numId w:val="13"/>
        </w:numPr>
      </w:pPr>
      <w:r w:rsidRPr="00C42C7E">
        <w:t>O2 – Engagement Estimation: Develop and validate machine learning models that can classify engagement levels using aggregated sensor features with acceptable accuracy and robustness.</w:t>
      </w:r>
    </w:p>
    <w:p w14:paraId="5BD2C137" w14:textId="77777777" w:rsidR="00C42C7E" w:rsidRPr="00C42C7E" w:rsidRDefault="00C42C7E" w:rsidP="00C42C7E">
      <w:pPr>
        <w:numPr>
          <w:ilvl w:val="0"/>
          <w:numId w:val="13"/>
        </w:numPr>
      </w:pPr>
      <w:r w:rsidRPr="00C42C7E">
        <w:t>O3 – Usable Dashboards: Provide dashboards that teachers can use without extensive training, allowing them to derive meaningful insights quickly.</w:t>
      </w:r>
    </w:p>
    <w:p w14:paraId="3F4B33C5" w14:textId="77777777" w:rsidR="00C42C7E" w:rsidRPr="00C42C7E" w:rsidRDefault="00C42C7E" w:rsidP="00C42C7E">
      <w:pPr>
        <w:numPr>
          <w:ilvl w:val="0"/>
          <w:numId w:val="13"/>
        </w:numPr>
      </w:pPr>
      <w:r w:rsidRPr="00C42C7E">
        <w:t>O4 – Privacy and Ethics Compliance: Design the system to avoid individual identification and adhere to ethical guidelines for educational data collection.​</w:t>
      </w:r>
    </w:p>
    <w:p w14:paraId="430DEFC6" w14:textId="77777777" w:rsidR="00C42C7E" w:rsidRPr="00C42C7E" w:rsidRDefault="00C42C7E" w:rsidP="00C42C7E">
      <w:pPr>
        <w:rPr>
          <w:b/>
          <w:bCs/>
        </w:rPr>
      </w:pPr>
      <w:r w:rsidRPr="00C42C7E">
        <w:rPr>
          <w:b/>
          <w:bCs/>
        </w:rPr>
        <w:t>8.2 Objective–Metric Mapping</w:t>
      </w:r>
    </w:p>
    <w:tbl>
      <w:tblPr>
        <w:tblW w:w="108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64"/>
        <w:gridCol w:w="3070"/>
        <w:gridCol w:w="4466"/>
      </w:tblGrid>
      <w:tr w:rsidR="00C42C7E" w:rsidRPr="00C42C7E" w14:paraId="73EA6AB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Objective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Metric / KPI</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Target Example</w:t>
            </w:r>
          </w:p>
        </w:tc>
      </w:tr>
      <w:tr w:rsidR="00C42C7E" w:rsidRPr="00C42C7E" w14:paraId="59FB217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Reliable data collection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Percentage of valid intervals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 95% of time intervals with valid readings</w:t>
            </w:r>
          </w:p>
        </w:tc>
      </w:tr>
      <w:tr w:rsidR="00C42C7E" w:rsidRPr="00C42C7E" w14:paraId="327F66C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Engagement estimation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Model accuracy / F1 score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 70% on validation dataset</w:t>
            </w:r>
          </w:p>
        </w:tc>
      </w:tr>
      <w:tr w:rsidR="00C42C7E" w:rsidRPr="00C42C7E" w14:paraId="7944E2A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Dashboard usability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Teacher satisfaction rating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 4/5 in informal feedback surveys</w:t>
            </w:r>
          </w:p>
        </w:tc>
      </w:tr>
      <w:tr w:rsidR="00C42C7E" w:rsidRPr="00C42C7E" w14:paraId="058A2B7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Privacy and ethics compliance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Number of policy violations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0 incidents during pilot</w:t>
            </w:r>
          </w:p>
        </w:tc>
      </w:tr>
    </w:tbl>
    <w:p w14:paraId="20B156BC" w14:textId="77777777" w:rsidR="00C42C7E" w:rsidRPr="00C42C7E" w:rsidRDefault="00C42C7E" w:rsidP="00C42C7E">
      <w:r w:rsidRPr="00C42C7E">
        <w:pict w14:anchorId="7225928A">
          <v:rect id="_x0000_i1155" style="width:0;height:.75pt" o:hralign="center" o:hrstd="t" o:hr="t" fillcolor="#a0a0a0" stroked="f"/>
        </w:pict>
      </w:r>
    </w:p>
    <w:p w14:paraId="4E59251D" w14:textId="77777777" w:rsidR="00C42C7E" w:rsidRPr="00C42C7E" w:rsidRDefault="00C42C7E" w:rsidP="00C42C7E">
      <w:pPr>
        <w:rPr>
          <w:b/>
          <w:bCs/>
        </w:rPr>
      </w:pPr>
      <w:r w:rsidRPr="00C42C7E">
        <w:rPr>
          <w:b/>
          <w:bCs/>
        </w:rPr>
        <w:t>9. Key Features</w:t>
      </w:r>
    </w:p>
    <w:p w14:paraId="4CF1B9ED" w14:textId="77777777" w:rsidR="00C42C7E" w:rsidRPr="00C42C7E" w:rsidRDefault="00C42C7E" w:rsidP="00C42C7E">
      <w:pPr>
        <w:rPr>
          <w:b/>
          <w:bCs/>
        </w:rPr>
      </w:pPr>
      <w:r w:rsidRPr="00C42C7E">
        <w:rPr>
          <w:b/>
          <w:bCs/>
        </w:rPr>
        <w:t>9.1 Sensor</w:t>
      </w:r>
      <w:r w:rsidRPr="00C42C7E">
        <w:rPr>
          <w:b/>
          <w:bCs/>
        </w:rPr>
        <w:noBreakHyphen/>
        <w:t>Based Engagement Monitoring (Must)</w:t>
      </w:r>
    </w:p>
    <w:p w14:paraId="7076A49E" w14:textId="77777777" w:rsidR="00C42C7E" w:rsidRPr="00C42C7E" w:rsidRDefault="00C42C7E" w:rsidP="00C42C7E">
      <w:r w:rsidRPr="00C42C7E">
        <w:t>The system collects motion and noise readings from PIR and sound sensors to approximate the overall activity level in the classroom. Time</w:t>
      </w:r>
      <w:r w:rsidRPr="00C42C7E">
        <w:noBreakHyphen/>
        <w:t>series patterns of these signals across a lecture help estimate whether students are passively listening, actively participating, or disengaged. For example, a sudden drop in overall movement and interaction during a typically interactive segment may indicate reduced attention.​</w:t>
      </w:r>
    </w:p>
    <w:p w14:paraId="12963457" w14:textId="77777777" w:rsidR="00C42C7E" w:rsidRPr="00C42C7E" w:rsidRDefault="00C42C7E" w:rsidP="00C42C7E">
      <w:pPr>
        <w:rPr>
          <w:b/>
          <w:bCs/>
        </w:rPr>
      </w:pPr>
      <w:r w:rsidRPr="00C42C7E">
        <w:rPr>
          <w:b/>
          <w:bCs/>
        </w:rPr>
        <w:t>9.2 Environment Analytics (Must)</w:t>
      </w:r>
    </w:p>
    <w:p w14:paraId="2762B9A9" w14:textId="77777777" w:rsidR="00C42C7E" w:rsidRPr="00C42C7E" w:rsidRDefault="00C42C7E" w:rsidP="00C42C7E">
      <w:r w:rsidRPr="00C42C7E">
        <w:t>Temperature and humidity readings from DHT11/DHT22 sensors are continuously logged and visualized alongside engagement metrics. Teachers and administrators can analyze whether certain environmental conditions, such as high temperature or humidity, correlate with lower engagement, enabling targeted interventions like improving ventilation or changing room allocation.​</w:t>
      </w:r>
    </w:p>
    <w:p w14:paraId="117949E3" w14:textId="77777777" w:rsidR="00C42C7E" w:rsidRPr="00C42C7E" w:rsidRDefault="00C42C7E" w:rsidP="00C42C7E">
      <w:pPr>
        <w:rPr>
          <w:b/>
          <w:bCs/>
        </w:rPr>
      </w:pPr>
      <w:r w:rsidRPr="00C42C7E">
        <w:rPr>
          <w:b/>
          <w:bCs/>
        </w:rPr>
        <w:t>9.3 Engagement Level Classification (Must)</w:t>
      </w:r>
    </w:p>
    <w:p w14:paraId="7514337F" w14:textId="77777777" w:rsidR="00C42C7E" w:rsidRPr="00C42C7E" w:rsidRDefault="00C42C7E" w:rsidP="00C42C7E">
      <w:r w:rsidRPr="00C42C7E">
        <w:t>Historical data is used to train machine learning models such as Random Forest and XGBoost that classify engagement into High, Medium, and Low levels based on features derived from sensor readings. Aggregated features can include mean and variance of motion and noise over sliding windows, rate of change, and combined environment indicators. The resulting model provides a concise, interpretable engagement label for each time interval.​</w:t>
      </w:r>
    </w:p>
    <w:p w14:paraId="23088B85" w14:textId="77777777" w:rsidR="00C42C7E" w:rsidRPr="00C42C7E" w:rsidRDefault="00C42C7E" w:rsidP="00C42C7E">
      <w:pPr>
        <w:rPr>
          <w:b/>
          <w:bCs/>
        </w:rPr>
      </w:pPr>
      <w:r w:rsidRPr="00C42C7E">
        <w:rPr>
          <w:b/>
          <w:bCs/>
        </w:rPr>
        <w:t>9.4 Teacher Dashboard and Reports (Must)</w:t>
      </w:r>
    </w:p>
    <w:p w14:paraId="19DD34E0" w14:textId="77777777" w:rsidR="00C42C7E" w:rsidRPr="00C42C7E" w:rsidRDefault="00C42C7E" w:rsidP="00C42C7E">
      <w:r w:rsidRPr="00C42C7E">
        <w:t>A web</w:t>
      </w:r>
      <w:r w:rsidRPr="00C42C7E">
        <w:noBreakHyphen/>
        <w:t>based dashboard displays real</w:t>
      </w:r>
      <w:r w:rsidRPr="00C42C7E">
        <w:noBreakHyphen/>
        <w:t>time and historical views of engagement and environmental conditions. Key components include time</w:t>
      </w:r>
      <w:r w:rsidRPr="00C42C7E">
        <w:noBreakHyphen/>
        <w:t>series charts, engagement level timelines, daily and weekly summaries, and downloadable reports for departments. Teachers can filter by classroom, subject, and date range, enabling fine</w:t>
      </w:r>
      <w:r w:rsidRPr="00C42C7E">
        <w:noBreakHyphen/>
        <w:t>grained analysis of their sessions.​</w:t>
      </w:r>
    </w:p>
    <w:p w14:paraId="56423AC2" w14:textId="77777777" w:rsidR="00C42C7E" w:rsidRPr="00C42C7E" w:rsidRDefault="00C42C7E" w:rsidP="00C42C7E">
      <w:pPr>
        <w:rPr>
          <w:b/>
          <w:bCs/>
        </w:rPr>
      </w:pPr>
      <w:r w:rsidRPr="00C42C7E">
        <w:rPr>
          <w:b/>
          <w:bCs/>
        </w:rPr>
        <w:t>9.5 Alerts and Recommendations (Should)</w:t>
      </w:r>
    </w:p>
    <w:p w14:paraId="45D505F5" w14:textId="77777777" w:rsidR="00C42C7E" w:rsidRPr="00C42C7E" w:rsidRDefault="00C42C7E" w:rsidP="00C42C7E">
      <w:r w:rsidRPr="00C42C7E">
        <w:t>A basic rules engine or hybrid rule</w:t>
      </w:r>
      <w:r w:rsidRPr="00C42C7E">
        <w:noBreakHyphen/>
        <w:t>based + ML component generates alerts when certain conditions are met, such as sustained low engagement or poor environment readings. For example, if noise remains high while motion drops, the system might flag potential off</w:t>
      </w:r>
      <w:r w:rsidRPr="00C42C7E">
        <w:noBreakHyphen/>
        <w:t>topic chatter, prompting the teacher to adjust the activity. Recommendations can be presented as simple text suggestions such as “Consider pausing for a Q&amp;A” or “Classroom temperature is high; engagement may be affected.”​</w:t>
      </w:r>
    </w:p>
    <w:p w14:paraId="18526DE9" w14:textId="77777777" w:rsidR="00C42C7E" w:rsidRPr="00C42C7E" w:rsidRDefault="00C42C7E" w:rsidP="00C42C7E">
      <w:r w:rsidRPr="00C42C7E">
        <w:pict w14:anchorId="26739F63">
          <v:rect id="_x0000_i1156" style="width:0;height:.75pt" o:hralign="center" o:hrstd="t" o:hr="t" fillcolor="#a0a0a0" stroked="f"/>
        </w:pict>
      </w:r>
    </w:p>
    <w:p w14:paraId="2D4F3852" w14:textId="77777777" w:rsidR="00C42C7E" w:rsidRPr="00C42C7E" w:rsidRDefault="00C42C7E" w:rsidP="00C42C7E">
      <w:pPr>
        <w:rPr>
          <w:b/>
          <w:bCs/>
        </w:rPr>
      </w:pPr>
      <w:r w:rsidRPr="00C42C7E">
        <w:rPr>
          <w:b/>
          <w:bCs/>
        </w:rPr>
        <w:t>10. Architecture Snapshots</w:t>
      </w:r>
    </w:p>
    <w:p w14:paraId="53306FDD" w14:textId="77777777" w:rsidR="00C42C7E" w:rsidRPr="00C42C7E" w:rsidRDefault="00C42C7E" w:rsidP="00C42C7E">
      <w:pPr>
        <w:rPr>
          <w:b/>
          <w:bCs/>
        </w:rPr>
      </w:pPr>
      <w:r w:rsidRPr="00C42C7E">
        <w:rPr>
          <w:b/>
          <w:bCs/>
        </w:rPr>
        <w:lastRenderedPageBreak/>
        <w:t>10.1 High</w:t>
      </w:r>
      <w:r w:rsidRPr="00C42C7E">
        <w:rPr>
          <w:b/>
          <w:bCs/>
        </w:rPr>
        <w:noBreakHyphen/>
        <w:t>Level Architecture</w:t>
      </w:r>
    </w:p>
    <w:p w14:paraId="04405578" w14:textId="77777777" w:rsidR="00C42C7E" w:rsidRPr="00C42C7E" w:rsidRDefault="00C42C7E" w:rsidP="00C42C7E">
      <w:r w:rsidRPr="00C42C7E">
        <w:t>The system architecture is organized into five conceptual layers:​</w:t>
      </w:r>
    </w:p>
    <w:p w14:paraId="331B8A73" w14:textId="77777777" w:rsidR="00C42C7E" w:rsidRPr="00C42C7E" w:rsidRDefault="00C42C7E" w:rsidP="00C42C7E">
      <w:pPr>
        <w:numPr>
          <w:ilvl w:val="0"/>
          <w:numId w:val="14"/>
        </w:numPr>
      </w:pPr>
      <w:r w:rsidRPr="00C42C7E">
        <w:t>IoT Data Collection Layer – Includes ESP32/Raspberry Pi and connected sensors deployed in the classroom.</w:t>
      </w:r>
    </w:p>
    <w:p w14:paraId="429B3DE9" w14:textId="77777777" w:rsidR="00C42C7E" w:rsidRPr="00C42C7E" w:rsidRDefault="00C42C7E" w:rsidP="00C42C7E">
      <w:pPr>
        <w:numPr>
          <w:ilvl w:val="0"/>
          <w:numId w:val="14"/>
        </w:numPr>
      </w:pPr>
      <w:r w:rsidRPr="00C42C7E">
        <w:t>Data Transmission Layer – Handles communication of sensor data from the classroom to backend services using Wi</w:t>
      </w:r>
      <w:r w:rsidRPr="00C42C7E">
        <w:noBreakHyphen/>
        <w:t>Fi and protocols such as MQTT or HTTP.</w:t>
      </w:r>
    </w:p>
    <w:p w14:paraId="58A2EF35" w14:textId="77777777" w:rsidR="00C42C7E" w:rsidRPr="00C42C7E" w:rsidRDefault="00C42C7E" w:rsidP="00C42C7E">
      <w:pPr>
        <w:numPr>
          <w:ilvl w:val="0"/>
          <w:numId w:val="14"/>
        </w:numPr>
      </w:pPr>
      <w:r w:rsidRPr="00C42C7E">
        <w:t>Data Storage Layer – Stores raw and processed data in suitable databases with appropriate indexing and retention policies.</w:t>
      </w:r>
    </w:p>
    <w:p w14:paraId="7DBF9CBE" w14:textId="77777777" w:rsidR="00C42C7E" w:rsidRPr="00C42C7E" w:rsidRDefault="00C42C7E" w:rsidP="00C42C7E">
      <w:pPr>
        <w:numPr>
          <w:ilvl w:val="0"/>
          <w:numId w:val="14"/>
        </w:numPr>
      </w:pPr>
      <w:r w:rsidRPr="00C42C7E">
        <w:t>AI Analytics Layer – Performs feature extraction, model training, and inference for engagement and pattern analysis.</w:t>
      </w:r>
    </w:p>
    <w:p w14:paraId="3AED12B8" w14:textId="77777777" w:rsidR="00C42C7E" w:rsidRPr="00C42C7E" w:rsidRDefault="00C42C7E" w:rsidP="00C42C7E">
      <w:pPr>
        <w:numPr>
          <w:ilvl w:val="0"/>
          <w:numId w:val="14"/>
        </w:numPr>
      </w:pPr>
      <w:r w:rsidRPr="00C42C7E">
        <w:t>Presentation Layer – Implements dashboards and reports for teachers and administrators.</w:t>
      </w:r>
    </w:p>
    <w:p w14:paraId="33F3F3B0" w14:textId="77777777" w:rsidR="00C42C7E" w:rsidRPr="00C42C7E" w:rsidRDefault="00C42C7E" w:rsidP="00C42C7E">
      <w:pPr>
        <w:rPr>
          <w:b/>
          <w:bCs/>
        </w:rPr>
      </w:pPr>
      <w:r w:rsidRPr="00C42C7E">
        <w:rPr>
          <w:b/>
          <w:bCs/>
        </w:rPr>
        <w:t>10.2 IoT Data Collection Layer</w:t>
      </w:r>
    </w:p>
    <w:p w14:paraId="30D86E6C" w14:textId="77777777" w:rsidR="00C42C7E" w:rsidRPr="00C42C7E" w:rsidRDefault="00C42C7E" w:rsidP="00C42C7E">
      <w:r w:rsidRPr="00C42C7E">
        <w:t>This layer is responsible for interfacing with physical sensors, reading and pre</w:t>
      </w:r>
      <w:r w:rsidRPr="00C42C7E">
        <w:noBreakHyphen/>
        <w:t>processing raw values, and packaging them into structured messages. Sensor placement is carefully chosen to maximize coverage: PIR sensors may be mounted at the back or sides to capture overall movement, while sound sensors are placed centrally for better approximation of noise. Sampling intervals are selected to balance responsiveness and data volume; for example, sampling every 5–10 seconds may be sufficient for engagement trends.​</w:t>
      </w:r>
    </w:p>
    <w:p w14:paraId="7A10E3A5" w14:textId="77777777" w:rsidR="00C42C7E" w:rsidRPr="00C42C7E" w:rsidRDefault="00C42C7E" w:rsidP="00C42C7E">
      <w:pPr>
        <w:rPr>
          <w:b/>
          <w:bCs/>
        </w:rPr>
      </w:pPr>
      <w:r w:rsidRPr="00C42C7E">
        <w:rPr>
          <w:b/>
          <w:bCs/>
        </w:rPr>
        <w:t>10.3 Data Transmission Layer</w:t>
      </w:r>
    </w:p>
    <w:p w14:paraId="74FA3CE8" w14:textId="77777777" w:rsidR="00C42C7E" w:rsidRPr="00C42C7E" w:rsidRDefault="00C42C7E" w:rsidP="00C42C7E">
      <w:r w:rsidRPr="00C42C7E">
        <w:t>The microcontroller connects to the campus Wi</w:t>
      </w:r>
      <w:r w:rsidRPr="00C42C7E">
        <w:noBreakHyphen/>
        <w:t>Fi network and transmits data using lightweight protocols. For MQTT, messages are published to topics like “classroom/&lt;id&gt;/sensors” with JSON payloads containing timestamped readings. For HTTP, the firmware periodically sends POST requests to ingestion APIs. Basic retry logic and local buffering can be implemented to handle temporary connectivity issues.​</w:t>
      </w:r>
    </w:p>
    <w:p w14:paraId="3EFF75CF" w14:textId="77777777" w:rsidR="00C42C7E" w:rsidRPr="00C42C7E" w:rsidRDefault="00C42C7E" w:rsidP="00C42C7E">
      <w:pPr>
        <w:rPr>
          <w:b/>
          <w:bCs/>
        </w:rPr>
      </w:pPr>
      <w:r w:rsidRPr="00C42C7E">
        <w:rPr>
          <w:b/>
          <w:bCs/>
        </w:rPr>
        <w:t>10.4 Data Storage Layer</w:t>
      </w:r>
    </w:p>
    <w:p w14:paraId="695764D5" w14:textId="77777777" w:rsidR="00C42C7E" w:rsidRPr="00C42C7E" w:rsidRDefault="00C42C7E" w:rsidP="00C42C7E">
      <w:r w:rsidRPr="00C42C7E">
        <w:t>A relational database such as PostgreSQL or a document store like MongoDB is used to store time</w:t>
      </w:r>
      <w:r w:rsidRPr="00C42C7E">
        <w:noBreakHyphen/>
        <w:t>series sensor data along with metadata about classrooms, sessions, and derived metrics. Schema design considers efficient querying by classroom, time range, and sensor type. Indexes on timestamp and classroom_id speed up common analytics queries. Additional tables store model outputs, thresholds, user accounts, and configuration settings.​</w:t>
      </w:r>
    </w:p>
    <w:p w14:paraId="58C42907" w14:textId="77777777" w:rsidR="00C42C7E" w:rsidRPr="00C42C7E" w:rsidRDefault="00C42C7E" w:rsidP="00C42C7E">
      <w:pPr>
        <w:rPr>
          <w:b/>
          <w:bCs/>
        </w:rPr>
      </w:pPr>
      <w:r w:rsidRPr="00C42C7E">
        <w:rPr>
          <w:b/>
          <w:bCs/>
        </w:rPr>
        <w:t>10.5 AI Analytics Layer</w:t>
      </w:r>
    </w:p>
    <w:p w14:paraId="7866CFBA" w14:textId="77777777" w:rsidR="00C42C7E" w:rsidRPr="00C42C7E" w:rsidRDefault="00C42C7E" w:rsidP="00C42C7E">
      <w:r w:rsidRPr="00C42C7E">
        <w:t>Python</w:t>
      </w:r>
      <w:r w:rsidRPr="00C42C7E">
        <w:noBreakHyphen/>
        <w:t>based services read stored data to perform feature engineering and model training. Features extracted may include aggregate statistics over windows (mean, max, min, standard deviation), deltas between successive readings, and combined environment indicators. Random Forest and XGBoost are well</w:t>
      </w:r>
      <w:r w:rsidRPr="00C42C7E">
        <w:noBreakHyphen/>
        <w:t>suited for tabular sensor data; K</w:t>
      </w:r>
      <w:r w:rsidRPr="00C42C7E">
        <w:noBreakHyphen/>
        <w:t>Means clustering helps discover typical engagement patterns across days or subjects. Model outputs are stored back into the database for visualization.​</w:t>
      </w:r>
    </w:p>
    <w:p w14:paraId="1B3BF8C6" w14:textId="77777777" w:rsidR="00C42C7E" w:rsidRPr="00C42C7E" w:rsidRDefault="00C42C7E" w:rsidP="00C42C7E">
      <w:pPr>
        <w:rPr>
          <w:b/>
          <w:bCs/>
        </w:rPr>
      </w:pPr>
      <w:r w:rsidRPr="00C42C7E">
        <w:rPr>
          <w:b/>
          <w:bCs/>
        </w:rPr>
        <w:t>10.6 Presentation Layer</w:t>
      </w:r>
    </w:p>
    <w:p w14:paraId="66C3947A" w14:textId="77777777" w:rsidR="00C42C7E" w:rsidRPr="00C42C7E" w:rsidRDefault="00C42C7E" w:rsidP="00C42C7E">
      <w:r w:rsidRPr="00C42C7E">
        <w:lastRenderedPageBreak/>
        <w:t>The frontend is built using React, HTML, CSS, JavaScript, and visualization libraries such as Chart.js. It communicates with backend APIs to fetch raw and aggregated data, rendering interactive charts and summary cards. Components are structured into views like Live Dashboard, Historical Trends, and Reports. Authentication and authorization are handled at the frontend and backend to ensure secure access for different user roles.​</w:t>
      </w:r>
    </w:p>
    <w:p w14:paraId="7823F046" w14:textId="77777777" w:rsidR="00C42C7E" w:rsidRPr="00C42C7E" w:rsidRDefault="00C42C7E" w:rsidP="00C42C7E">
      <w:r w:rsidRPr="00C42C7E">
        <w:pict w14:anchorId="3CB65821">
          <v:rect id="_x0000_i1157" style="width:0;height:.75pt" o:hralign="center" o:hrstd="t" o:hr="t" fillcolor="#a0a0a0" stroked="f"/>
        </w:pict>
      </w:r>
    </w:p>
    <w:p w14:paraId="15C5931C" w14:textId="77777777" w:rsidR="00C42C7E" w:rsidRPr="00C42C7E" w:rsidRDefault="00C42C7E" w:rsidP="00C42C7E">
      <w:pPr>
        <w:rPr>
          <w:b/>
          <w:bCs/>
        </w:rPr>
      </w:pPr>
      <w:r w:rsidRPr="00C42C7E">
        <w:rPr>
          <w:b/>
          <w:bCs/>
        </w:rPr>
        <w:t>11. Data Design</w:t>
      </w:r>
    </w:p>
    <w:p w14:paraId="57A95F61" w14:textId="77777777" w:rsidR="00C42C7E" w:rsidRPr="00C42C7E" w:rsidRDefault="00C42C7E" w:rsidP="00C42C7E">
      <w:pPr>
        <w:rPr>
          <w:b/>
          <w:bCs/>
        </w:rPr>
      </w:pPr>
      <w:r w:rsidRPr="00C42C7E">
        <w:rPr>
          <w:b/>
          <w:bCs/>
        </w:rPr>
        <w:t>11.1 Core Entities</w:t>
      </w:r>
    </w:p>
    <w:p w14:paraId="17BCEDA6" w14:textId="77777777" w:rsidR="00C42C7E" w:rsidRPr="00C42C7E" w:rsidRDefault="00C42C7E" w:rsidP="00C42C7E">
      <w:r w:rsidRPr="00C42C7E">
        <w:t>Key entities include Classroom, Session, SensorReading, EngagementMetric, EnvironmentMetric, and User.​</w:t>
      </w:r>
    </w:p>
    <w:p w14:paraId="45F5B1E0" w14:textId="77777777" w:rsidR="00C42C7E" w:rsidRPr="00C42C7E" w:rsidRDefault="00C42C7E" w:rsidP="00C42C7E">
      <w:pPr>
        <w:numPr>
          <w:ilvl w:val="0"/>
          <w:numId w:val="15"/>
        </w:numPr>
      </w:pPr>
      <w:r w:rsidRPr="00C42C7E">
        <w:t>Classroom: Stores identifiers, capacity, location, and basic attributes.</w:t>
      </w:r>
    </w:p>
    <w:p w14:paraId="7DB5BD88" w14:textId="77777777" w:rsidR="00C42C7E" w:rsidRPr="00C42C7E" w:rsidRDefault="00C42C7E" w:rsidP="00C42C7E">
      <w:pPr>
        <w:numPr>
          <w:ilvl w:val="0"/>
          <w:numId w:val="15"/>
        </w:numPr>
      </w:pPr>
      <w:r w:rsidRPr="00C42C7E">
        <w:t>Session: Represents a specific lecture occurrence with fields for subject, faculty, start time, and duration.</w:t>
      </w:r>
    </w:p>
    <w:p w14:paraId="4034FE78" w14:textId="77777777" w:rsidR="00C42C7E" w:rsidRPr="00C42C7E" w:rsidRDefault="00C42C7E" w:rsidP="00C42C7E">
      <w:pPr>
        <w:numPr>
          <w:ilvl w:val="0"/>
          <w:numId w:val="15"/>
        </w:numPr>
      </w:pPr>
      <w:r w:rsidRPr="00C42C7E">
        <w:t>SensorReading: Contains raw sensor measurements, timestamps, and classroom references.</w:t>
      </w:r>
    </w:p>
    <w:p w14:paraId="4C13295E" w14:textId="77777777" w:rsidR="00C42C7E" w:rsidRPr="00C42C7E" w:rsidRDefault="00C42C7E" w:rsidP="00C42C7E">
      <w:pPr>
        <w:numPr>
          <w:ilvl w:val="0"/>
          <w:numId w:val="15"/>
        </w:numPr>
      </w:pPr>
      <w:r w:rsidRPr="00C42C7E">
        <w:t>EngagementMetric: Stores derived engagement scores and levels for specific time windows.</w:t>
      </w:r>
    </w:p>
    <w:p w14:paraId="1626EAF2" w14:textId="77777777" w:rsidR="00C42C7E" w:rsidRPr="00C42C7E" w:rsidRDefault="00C42C7E" w:rsidP="00C42C7E">
      <w:pPr>
        <w:numPr>
          <w:ilvl w:val="0"/>
          <w:numId w:val="15"/>
        </w:numPr>
      </w:pPr>
      <w:r w:rsidRPr="00C42C7E">
        <w:t>EnvironmentMetric: Stores derived environmental statistics over windows.</w:t>
      </w:r>
    </w:p>
    <w:p w14:paraId="6E0FF9B0" w14:textId="77777777" w:rsidR="00C42C7E" w:rsidRPr="00C42C7E" w:rsidRDefault="00C42C7E" w:rsidP="00C42C7E">
      <w:pPr>
        <w:numPr>
          <w:ilvl w:val="0"/>
          <w:numId w:val="15"/>
        </w:numPr>
      </w:pPr>
      <w:r w:rsidRPr="00C42C7E">
        <w:t>User: Represents teachers, admins, and system operators with access credentials and roles.​</w:t>
      </w:r>
    </w:p>
    <w:p w14:paraId="75EAC27B" w14:textId="77777777" w:rsidR="00C42C7E" w:rsidRPr="00C42C7E" w:rsidRDefault="00C42C7E" w:rsidP="00C42C7E">
      <w:pPr>
        <w:rPr>
          <w:b/>
          <w:bCs/>
        </w:rPr>
      </w:pPr>
      <w:r w:rsidRPr="00C42C7E">
        <w:rPr>
          <w:b/>
          <w:bCs/>
        </w:rPr>
        <w:t>11.2 Sample Data Dictionary</w:t>
      </w:r>
    </w:p>
    <w:tbl>
      <w:tblPr>
        <w:tblW w:w="108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34"/>
        <w:gridCol w:w="2743"/>
        <w:gridCol w:w="1585"/>
        <w:gridCol w:w="4238"/>
      </w:tblGrid>
      <w:tr w:rsidR="00C42C7E" w:rsidRPr="00C42C7E" w14:paraId="23D8A29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Entity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Field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
              <w:t>Description</w:t>
            </w:r>
          </w:p>
        </w:tc>
      </w:tr>
      <w:tr w:rsidR="00C42C7E" w:rsidRPr="00C42C7E" w14:paraId="2AC8CED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Classroom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classroom_id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String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Unique identifier for classroom</w:t>
            </w:r>
          </w:p>
        </w:tc>
      </w:tr>
      <w:tr w:rsidR="00C42C7E" w:rsidRPr="00C42C7E" w14:paraId="3489863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Classroom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name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String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Human-readable name</w:t>
            </w:r>
          </w:p>
        </w:tc>
      </w:tr>
      <w:tr w:rsidR="00C42C7E" w:rsidRPr="00C42C7E" w14:paraId="452B316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Session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session_id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Unique session identifier</w:t>
            </w:r>
          </w:p>
        </w:tc>
      </w:tr>
      <w:tr w:rsidR="00C42C7E" w:rsidRPr="00C42C7E" w14:paraId="6DBC81D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Session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classroom_id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String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Foreign key to Classroom</w:t>
            </w:r>
          </w:p>
        </w:tc>
      </w:tr>
      <w:tr w:rsidR="00C42C7E" w:rsidRPr="00C42C7E" w14:paraId="7266DCF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Session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subject_name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String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Name of subject</w:t>
            </w:r>
          </w:p>
        </w:tc>
      </w:tr>
      <w:tr w:rsidR="00C42C7E" w:rsidRPr="00C42C7E" w14:paraId="6EDB84F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Session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faculty_id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String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Reference to teacher</w:t>
            </w:r>
          </w:p>
        </w:tc>
      </w:tr>
      <w:tr w:rsidR="00C42C7E" w:rsidRPr="00C42C7E" w14:paraId="731A729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Session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start_time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DateTime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Lecture start time</w:t>
            </w:r>
          </w:p>
        </w:tc>
      </w:tr>
      <w:tr w:rsidR="00C42C7E" w:rsidRPr="00C42C7E" w14:paraId="70103B6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SensorReading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reading_id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Unique reading identifier</w:t>
            </w:r>
          </w:p>
        </w:tc>
      </w:tr>
      <w:tr w:rsidR="00C42C7E" w:rsidRPr="00C42C7E" w14:paraId="5DFDF5B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SensorReading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session_id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Foreign key to Session</w:t>
            </w:r>
          </w:p>
        </w:tc>
      </w:tr>
      <w:tr w:rsidR="00C42C7E" w:rsidRPr="00C42C7E" w14:paraId="6166DB0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SensorReading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timestamp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DateTime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Exact time of reading</w:t>
            </w:r>
          </w:p>
        </w:tc>
      </w:tr>
      <w:tr w:rsidR="00C42C7E" w:rsidRPr="00C42C7E" w14:paraId="5BBFB2B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SensorReading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motion_level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Float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Normalized PIR reading</w:t>
            </w:r>
          </w:p>
        </w:tc>
      </w:tr>
      <w:tr w:rsidR="00C42C7E" w:rsidRPr="00C42C7E" w14:paraId="3504D05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SensorReading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noise_level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Float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Normalized sound reading</w:t>
            </w:r>
          </w:p>
        </w:tc>
      </w:tr>
      <w:tr w:rsidR="00C42C7E" w:rsidRPr="00C42C7E" w14:paraId="6EC9B85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SensorReading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temperature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Float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Temperature in degree Celsius</w:t>
            </w:r>
          </w:p>
        </w:tc>
      </w:tr>
      <w:tr w:rsidR="00C42C7E" w:rsidRPr="00C42C7E" w14:paraId="1B19BDB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SensorReading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humidity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Float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Relative humidity percentage</w:t>
            </w:r>
          </w:p>
        </w:tc>
      </w:tr>
      <w:tr w:rsidR="00C42C7E" w:rsidRPr="00C42C7E" w14:paraId="087ADAF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Engagement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metric_id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Unique metric identifier</w:t>
            </w:r>
          </w:p>
        </w:tc>
      </w:tr>
      <w:tr w:rsidR="00C42C7E" w:rsidRPr="00C42C7E" w14:paraId="4C502A4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Engagement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session_id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Reference to Session</w:t>
            </w:r>
          </w:p>
        </w:tc>
      </w:tr>
      <w:tr w:rsidR="00C42C7E" w:rsidRPr="00C42C7E" w14:paraId="12795AB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Engagement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window_start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DateTime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Start of aggregation window</w:t>
            </w:r>
          </w:p>
        </w:tc>
      </w:tr>
      <w:tr w:rsidR="00C42C7E" w:rsidRPr="00C42C7E" w14:paraId="5ECCC2D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Engagement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window_end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DateTime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End of aggregation window</w:t>
            </w:r>
          </w:p>
        </w:tc>
      </w:tr>
      <w:tr w:rsidR="00C42C7E" w:rsidRPr="00C42C7E" w14:paraId="05B8FA7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Engagement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engagement_score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Float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Numeric score from model</w:t>
            </w:r>
          </w:p>
        </w:tc>
      </w:tr>
      <w:tr w:rsidR="00C42C7E" w:rsidRPr="00C42C7E" w14:paraId="64536C7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Engagement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level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Enum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
              <w:t>High / Medium / Low</w:t>
            </w:r>
          </w:p>
        </w:tc>
      </w:tr>
    </w:tbl>
    <w:p w14:paraId="6F761AAD" w14:textId="77777777" w:rsidR="00C42C7E" w:rsidRPr="00C42C7E" w:rsidRDefault="00C42C7E" w:rsidP="00C42C7E">
      <w:pPr>
        <w:rPr>
          <w:b/>
          <w:bCs/>
        </w:rPr>
      </w:pPr>
      <w:r w:rsidRPr="00C42C7E">
        <w:rPr>
          <w:b/>
          <w:bCs/>
        </w:rPr>
        <w:t>11.3 Privacy, Retention, and Backup</w:t>
      </w:r>
    </w:p>
    <w:p w14:paraId="20EA572F" w14:textId="77777777" w:rsidR="00C42C7E" w:rsidRPr="00C42C7E" w:rsidRDefault="00C42C7E" w:rsidP="00C42C7E">
      <w:r w:rsidRPr="00C42C7E">
        <w:t>The system is designed to avoid storing personally identifiable information about students. No raw video or audio recordings are retained; only aggregated sensor readings and derived metrics are stored. Retention policies can be defined such that raw sensor logs older than a configured period (e.g., 3–6 months) are archived or deleted, while aggregated metrics may be retained longer for analysis. Regular backups of the database are performed to ensure data safety, aligned with institutional policies.</w:t>
      </w:r>
    </w:p>
    <w:p w14:paraId="591F751F" w14:textId="77777777" w:rsidR="00C42C7E" w:rsidRPr="00C42C7E" w:rsidRDefault="00C42C7E" w:rsidP="00C42C7E">
      <w:r w:rsidRPr="00C42C7E">
        <w:pict w14:anchorId="3A5FC88C">
          <v:rect id="_x0000_i1158" style="width:0;height:.75pt" o:hralign="center" o:hrstd="t" o:hr="t" fillcolor="#a0a0a0" stroked="f"/>
        </w:pict>
      </w:r>
    </w:p>
    <w:p w14:paraId="26DD184E" w14:textId="77777777" w:rsidR="00C42C7E" w:rsidRPr="00C42C7E" w:rsidRDefault="00C42C7E" w:rsidP="00C42C7E">
      <w:pPr>
        <w:rPr>
          <w:b/>
          <w:bCs/>
        </w:rPr>
      </w:pPr>
      <w:r w:rsidRPr="00C42C7E">
        <w:rPr>
          <w:b/>
          <w:bCs/>
        </w:rPr>
        <w:t>12. Technical Workflow Diagrams</w:t>
      </w:r>
    </w:p>
    <w:p w14:paraId="0AFA2D59" w14:textId="77777777" w:rsidR="00C42C7E" w:rsidRPr="00C42C7E" w:rsidRDefault="00C42C7E" w:rsidP="00C42C7E">
      <w:r w:rsidRPr="00C42C7E">
        <w:lastRenderedPageBreak/>
        <w:t>Several workflow diagrams are included in the full document to explain system behavior:</w:t>
      </w:r>
    </w:p>
    <w:p w14:paraId="3AAA6DF9" w14:textId="77777777" w:rsidR="00C42C7E" w:rsidRPr="00C42C7E" w:rsidRDefault="00C42C7E" w:rsidP="00C42C7E">
      <w:pPr>
        <w:numPr>
          <w:ilvl w:val="0"/>
          <w:numId w:val="16"/>
        </w:numPr>
      </w:pPr>
      <w:r w:rsidRPr="00C42C7E">
        <w:t>System Architecture Diagram: Shows hardware, network, backend, and frontend components and their interactions.</w:t>
      </w:r>
    </w:p>
    <w:p w14:paraId="3749BD9A" w14:textId="77777777" w:rsidR="00C42C7E" w:rsidRPr="00C42C7E" w:rsidRDefault="00C42C7E" w:rsidP="00C42C7E">
      <w:pPr>
        <w:numPr>
          <w:ilvl w:val="0"/>
          <w:numId w:val="16"/>
        </w:numPr>
      </w:pPr>
      <w:r w:rsidRPr="00C42C7E">
        <w:t>Data Flow Diagram (DFD): Illustrates the journey of data from sensors to microcontroller, backend services, storage, analytics, and dashboard.</w:t>
      </w:r>
    </w:p>
    <w:p w14:paraId="22FB961D" w14:textId="77777777" w:rsidR="00C42C7E" w:rsidRPr="00C42C7E" w:rsidRDefault="00C42C7E" w:rsidP="00C42C7E">
      <w:pPr>
        <w:numPr>
          <w:ilvl w:val="0"/>
          <w:numId w:val="16"/>
        </w:numPr>
      </w:pPr>
      <w:r w:rsidRPr="00C42C7E">
        <w:t>Sequence Diagram: Captures the sequence of interactions when a teacher views live engagement during a lecture.</w:t>
      </w:r>
    </w:p>
    <w:p w14:paraId="28BA8FDB" w14:textId="77777777" w:rsidR="00C42C7E" w:rsidRPr="00C42C7E" w:rsidRDefault="00C42C7E" w:rsidP="00C42C7E">
      <w:pPr>
        <w:numPr>
          <w:ilvl w:val="0"/>
          <w:numId w:val="16"/>
        </w:numPr>
      </w:pPr>
      <w:r w:rsidRPr="00C42C7E">
        <w:t>State Diagram: Represents transitions between different engagement alert states, such as Normal, Warning, and Critical.​</w:t>
      </w:r>
    </w:p>
    <w:p w14:paraId="182D9CAD" w14:textId="77777777" w:rsidR="00C42C7E" w:rsidRPr="00C42C7E" w:rsidRDefault="00C42C7E" w:rsidP="00C42C7E">
      <w:r w:rsidRPr="00C42C7E">
        <w:t>Each diagram is accompanied by explanatory text describing the involved components and how they collaborate to achieve the system’s objectives, helping stakeholders understand the technical architecture and identify potential bottlenecks or failure points.</w:t>
      </w:r>
    </w:p>
    <w:p w14:paraId="28E063B4" w14:textId="77777777" w:rsidR="00C42C7E" w:rsidRPr="00C42C7E" w:rsidRDefault="00C42C7E" w:rsidP="00C42C7E">
      <w:r w:rsidRPr="00C42C7E">
        <w:pict w14:anchorId="079D858B">
          <v:rect id="_x0000_i1159" style="width:0;height:.75pt" o:hralign="center" o:hrstd="t" o:hr="t" fillcolor="#a0a0a0" stroked="f"/>
        </w:pict>
      </w:r>
    </w:p>
    <w:p w14:paraId="435DB57A" w14:textId="77777777" w:rsidR="00C42C7E" w:rsidRPr="00C42C7E" w:rsidRDefault="00C42C7E" w:rsidP="00C42C7E">
      <w:pPr>
        <w:rPr>
          <w:b/>
          <w:bCs/>
        </w:rPr>
      </w:pPr>
      <w:r w:rsidRPr="00C42C7E">
        <w:rPr>
          <w:b/>
          <w:bCs/>
        </w:rPr>
        <w:t>13. Quality, NFRs, and Testing</w:t>
      </w:r>
    </w:p>
    <w:p w14:paraId="7D07CEED" w14:textId="77777777" w:rsidR="00C42C7E" w:rsidRPr="00C42C7E" w:rsidRDefault="00C42C7E" w:rsidP="00C42C7E">
      <w:pPr>
        <w:rPr>
          <w:b/>
          <w:bCs/>
        </w:rPr>
      </w:pPr>
      <w:r w:rsidRPr="00C42C7E">
        <w:rPr>
          <w:b/>
          <w:bCs/>
        </w:rPr>
        <w:t>13.1 Non</w:t>
      </w:r>
      <w:r w:rsidRPr="00C42C7E">
        <w:rPr>
          <w:b/>
          <w:bCs/>
        </w:rPr>
        <w:noBreakHyphen/>
        <w:t>Functional Requirements</w:t>
      </w:r>
    </w:p>
    <w:p w14:paraId="2F9A507C" w14:textId="77777777" w:rsidR="00C42C7E" w:rsidRPr="00C42C7E" w:rsidRDefault="00C42C7E" w:rsidP="00C42C7E">
      <w:r w:rsidRPr="00C42C7E">
        <w:t>Non</w:t>
      </w:r>
      <w:r w:rsidRPr="00C42C7E">
        <w:noBreakHyphen/>
        <w:t>functional requirements ensure that the system is usable and reliable in realistic settings.​</w:t>
      </w:r>
    </w:p>
    <w:p w14:paraId="4E0E7E96" w14:textId="77777777" w:rsidR="00C42C7E" w:rsidRPr="00C42C7E" w:rsidRDefault="00C42C7E" w:rsidP="00C42C7E">
      <w:pPr>
        <w:numPr>
          <w:ilvl w:val="0"/>
          <w:numId w:val="17"/>
        </w:numPr>
      </w:pPr>
      <w:r w:rsidRPr="00C42C7E">
        <w:t>Availability: The system should be available during scheduled class hours with minimal downtime.</w:t>
      </w:r>
    </w:p>
    <w:p w14:paraId="1D1B1CA8" w14:textId="77777777" w:rsidR="00C42C7E" w:rsidRPr="00C42C7E" w:rsidRDefault="00C42C7E" w:rsidP="00C42C7E">
      <w:pPr>
        <w:numPr>
          <w:ilvl w:val="0"/>
          <w:numId w:val="17"/>
        </w:numPr>
      </w:pPr>
      <w:r w:rsidRPr="00C42C7E">
        <w:t>Latency: Dashboard views should load within an acceptable latency (e.g., under a few seconds) after new data arrives.</w:t>
      </w:r>
    </w:p>
    <w:p w14:paraId="34271C8B" w14:textId="77777777" w:rsidR="00C42C7E" w:rsidRPr="00C42C7E" w:rsidRDefault="00C42C7E" w:rsidP="00C42C7E">
      <w:pPr>
        <w:numPr>
          <w:ilvl w:val="0"/>
          <w:numId w:val="17"/>
        </w:numPr>
      </w:pPr>
      <w:r w:rsidRPr="00C42C7E">
        <w:t>Scalability: The prototype should handle data from multiple sensors and sessions without significant performance degradation.</w:t>
      </w:r>
    </w:p>
    <w:p w14:paraId="5B7ECD39" w14:textId="77777777" w:rsidR="00C42C7E" w:rsidRPr="00C42C7E" w:rsidRDefault="00C42C7E" w:rsidP="00C42C7E">
      <w:pPr>
        <w:numPr>
          <w:ilvl w:val="0"/>
          <w:numId w:val="17"/>
        </w:numPr>
      </w:pPr>
      <w:r w:rsidRPr="00C42C7E">
        <w:t>Security: Access to dashboards and configuration should require authentication, and sensitive configuration data should be stored securely.​</w:t>
      </w:r>
    </w:p>
    <w:p w14:paraId="2A93DD8C" w14:textId="77777777" w:rsidR="00C42C7E" w:rsidRPr="00C42C7E" w:rsidRDefault="00C42C7E" w:rsidP="00C42C7E">
      <w:pPr>
        <w:rPr>
          <w:b/>
          <w:bCs/>
        </w:rPr>
      </w:pPr>
      <w:r w:rsidRPr="00C42C7E">
        <w:rPr>
          <w:b/>
          <w:bCs/>
        </w:rPr>
        <w:t>13.2 Test Plan</w:t>
      </w:r>
    </w:p>
    <w:p w14:paraId="05A71589" w14:textId="77777777" w:rsidR="00C42C7E" w:rsidRPr="00C42C7E" w:rsidRDefault="00C42C7E" w:rsidP="00C42C7E">
      <w:r w:rsidRPr="00C42C7E">
        <w:t>The test plan covers:</w:t>
      </w:r>
    </w:p>
    <w:p w14:paraId="75F1DBCB" w14:textId="77777777" w:rsidR="00C42C7E" w:rsidRPr="00C42C7E" w:rsidRDefault="00C42C7E" w:rsidP="00C42C7E">
      <w:pPr>
        <w:numPr>
          <w:ilvl w:val="0"/>
          <w:numId w:val="18"/>
        </w:numPr>
      </w:pPr>
      <w:r w:rsidRPr="00C42C7E">
        <w:t>Hardware Testing: Validating sensor readings under different conditions, checking wiring, and handling failure scenarios.</w:t>
      </w:r>
    </w:p>
    <w:p w14:paraId="5A89EF55" w14:textId="77777777" w:rsidR="00C42C7E" w:rsidRPr="00C42C7E" w:rsidRDefault="00C42C7E" w:rsidP="00C42C7E">
      <w:pPr>
        <w:numPr>
          <w:ilvl w:val="0"/>
          <w:numId w:val="18"/>
        </w:numPr>
      </w:pPr>
      <w:r w:rsidRPr="00C42C7E">
        <w:t>Firmware Testing: Ensuring correct sampling intervals, network connectivity, and error handling on the microcontroller.</w:t>
      </w:r>
    </w:p>
    <w:p w14:paraId="78AF81FE" w14:textId="77777777" w:rsidR="00C42C7E" w:rsidRPr="00C42C7E" w:rsidRDefault="00C42C7E" w:rsidP="00C42C7E">
      <w:pPr>
        <w:numPr>
          <w:ilvl w:val="0"/>
          <w:numId w:val="18"/>
        </w:numPr>
      </w:pPr>
      <w:r w:rsidRPr="00C42C7E">
        <w:t>API Testing: Verifying correctness and robustness of backend endpoints using tools like Postman, including boundary conditions and error responses.​</w:t>
      </w:r>
    </w:p>
    <w:p w14:paraId="001ADF9E" w14:textId="77777777" w:rsidR="00C42C7E" w:rsidRPr="00C42C7E" w:rsidRDefault="00C42C7E" w:rsidP="00C42C7E">
      <w:pPr>
        <w:numPr>
          <w:ilvl w:val="0"/>
          <w:numId w:val="18"/>
        </w:numPr>
      </w:pPr>
      <w:r w:rsidRPr="00C42C7E">
        <w:t>UI Testing: Checking layout, responsiveness, chart rendering, and user flows for logging in and viewing dashboards.</w:t>
      </w:r>
    </w:p>
    <w:p w14:paraId="22016B12" w14:textId="77777777" w:rsidR="00C42C7E" w:rsidRPr="00C42C7E" w:rsidRDefault="00C42C7E" w:rsidP="00C42C7E">
      <w:pPr>
        <w:numPr>
          <w:ilvl w:val="0"/>
          <w:numId w:val="18"/>
        </w:numPr>
      </w:pPr>
      <w:r w:rsidRPr="00C42C7E">
        <w:t>Integration Testing: Running end</w:t>
      </w:r>
      <w:r w:rsidRPr="00C42C7E">
        <w:noBreakHyphen/>
        <w:t>to</w:t>
      </w:r>
      <w:r w:rsidRPr="00C42C7E">
        <w:noBreakHyphen/>
        <w:t>end scenarios from sensor stimulation to data visualization, ensuring that all components work together.</w:t>
      </w:r>
    </w:p>
    <w:p w14:paraId="2B754DA2" w14:textId="77777777" w:rsidR="00C42C7E" w:rsidRPr="00C42C7E" w:rsidRDefault="00C42C7E" w:rsidP="00C42C7E">
      <w:r w:rsidRPr="00C42C7E">
        <w:lastRenderedPageBreak/>
        <w:t>Regression tests are run before each major demo or release to ensure that new changes do not break existing functionality.</w:t>
      </w:r>
    </w:p>
    <w:p w14:paraId="4E301BA3" w14:textId="77777777" w:rsidR="00C42C7E" w:rsidRPr="00C42C7E" w:rsidRDefault="00C42C7E" w:rsidP="00C42C7E">
      <w:r w:rsidRPr="00C42C7E">
        <w:pict w14:anchorId="4118E170">
          <v:rect id="_x0000_i1160" style="width:0;height:.75pt" o:hralign="center" o:hrstd="t" o:hr="t" fillcolor="#a0a0a0" stroked="f"/>
        </w:pict>
      </w:r>
    </w:p>
    <w:p w14:paraId="26A1299D" w14:textId="77777777" w:rsidR="00C42C7E" w:rsidRPr="00C42C7E" w:rsidRDefault="00C42C7E" w:rsidP="00C42C7E">
      <w:pPr>
        <w:rPr>
          <w:b/>
          <w:bCs/>
        </w:rPr>
      </w:pPr>
      <w:r w:rsidRPr="00C42C7E">
        <w:rPr>
          <w:b/>
          <w:bCs/>
        </w:rPr>
        <w:t>14. Security and Compliance</w:t>
      </w:r>
    </w:p>
    <w:p w14:paraId="0FC62702" w14:textId="77777777" w:rsidR="00C42C7E" w:rsidRPr="00C42C7E" w:rsidRDefault="00C42C7E" w:rsidP="00C42C7E">
      <w:r w:rsidRPr="00C42C7E">
        <w:t>The system considers potential threats such as unauthorized dashboard access, tampering with sensor data, and interception of data in transit. Mitigations include:​</w:t>
      </w:r>
    </w:p>
    <w:p w14:paraId="3FD32954" w14:textId="77777777" w:rsidR="00C42C7E" w:rsidRPr="00C42C7E" w:rsidRDefault="00C42C7E" w:rsidP="00C42C7E">
      <w:pPr>
        <w:numPr>
          <w:ilvl w:val="0"/>
          <w:numId w:val="19"/>
        </w:numPr>
      </w:pPr>
      <w:r w:rsidRPr="00C42C7E">
        <w:t>Protecting the dashboard with user accounts and strong passwords.</w:t>
      </w:r>
    </w:p>
    <w:p w14:paraId="22E55ECC" w14:textId="77777777" w:rsidR="00C42C7E" w:rsidRPr="00C42C7E" w:rsidRDefault="00C42C7E" w:rsidP="00C42C7E">
      <w:pPr>
        <w:numPr>
          <w:ilvl w:val="0"/>
          <w:numId w:val="19"/>
        </w:numPr>
      </w:pPr>
      <w:r w:rsidRPr="00C42C7E">
        <w:t>Using HTTPS for communication in production</w:t>
      </w:r>
      <w:r w:rsidRPr="00C42C7E">
        <w:noBreakHyphen/>
        <w:t>like environments.</w:t>
      </w:r>
    </w:p>
    <w:p w14:paraId="5472856F" w14:textId="77777777" w:rsidR="00C42C7E" w:rsidRPr="00C42C7E" w:rsidRDefault="00C42C7E" w:rsidP="00C42C7E">
      <w:pPr>
        <w:numPr>
          <w:ilvl w:val="0"/>
          <w:numId w:val="19"/>
        </w:numPr>
      </w:pPr>
      <w:r w:rsidRPr="00C42C7E">
        <w:t>Validating input at the backend to guard against injection attacks.</w:t>
      </w:r>
    </w:p>
    <w:p w14:paraId="4875DE8C" w14:textId="77777777" w:rsidR="00C42C7E" w:rsidRPr="00C42C7E" w:rsidRDefault="00C42C7E" w:rsidP="00C42C7E">
      <w:pPr>
        <w:numPr>
          <w:ilvl w:val="0"/>
          <w:numId w:val="19"/>
        </w:numPr>
      </w:pPr>
      <w:r w:rsidRPr="00C42C7E">
        <w:t>Limiting network exposure of internal services to authorized networks or VPNs.​</w:t>
      </w:r>
    </w:p>
    <w:p w14:paraId="6CE777EC" w14:textId="77777777" w:rsidR="00C42C7E" w:rsidRPr="00C42C7E" w:rsidRDefault="00C42C7E" w:rsidP="00C42C7E">
      <w:r w:rsidRPr="00C42C7E">
        <w:t>From a compliance perspective, the project adheres to institutional guidelines for academic research and does not store or process personally identifiable student data. Any pilot deployment will be conducted with explicit permission from the department and mentor.​</w:t>
      </w:r>
    </w:p>
    <w:p w14:paraId="06F09B7D" w14:textId="77777777" w:rsidR="00C42C7E" w:rsidRPr="00C42C7E" w:rsidRDefault="00C42C7E" w:rsidP="00C42C7E">
      <w:r w:rsidRPr="00C42C7E">
        <w:pict w14:anchorId="728D6B83">
          <v:rect id="_x0000_i1161" style="width:0;height:.75pt" o:hralign="center" o:hrstd="t" o:hr="t" fillcolor="#a0a0a0" stroked="f"/>
        </w:pict>
      </w:r>
    </w:p>
    <w:p w14:paraId="5789BC89" w14:textId="77777777" w:rsidR="00C42C7E" w:rsidRPr="00C42C7E" w:rsidRDefault="00C42C7E" w:rsidP="00C42C7E">
      <w:pPr>
        <w:rPr>
          <w:b/>
          <w:bCs/>
        </w:rPr>
      </w:pPr>
      <w:r w:rsidRPr="00C42C7E">
        <w:rPr>
          <w:b/>
          <w:bCs/>
        </w:rPr>
        <w:t>15. Delivery and Operations</w:t>
      </w:r>
    </w:p>
    <w:p w14:paraId="5A12C177" w14:textId="77777777" w:rsidR="00C42C7E" w:rsidRPr="00C42C7E" w:rsidRDefault="00C42C7E" w:rsidP="00C42C7E">
      <w:r w:rsidRPr="00C42C7E">
        <w:t>The project delivery plan targets a v1.0 prototype demonstration at the end of the semester. Deployment may be performed on a local server or lab machine, with scripts or container images used to simplify setup. Basic monitoring via logs and simple status checks helps the team detect issues in data flow or dashboard availability during pilots. Rollback procedure consists of reverting to a previously known working version of firmware and backend services if serious defects are discovered.​</w:t>
      </w:r>
    </w:p>
    <w:p w14:paraId="1C94C913" w14:textId="77777777" w:rsidR="00C42C7E" w:rsidRPr="00C42C7E" w:rsidRDefault="00C42C7E" w:rsidP="00C42C7E">
      <w:r w:rsidRPr="00C42C7E">
        <w:pict w14:anchorId="36627B06">
          <v:rect id="_x0000_i1162" style="width:0;height:.75pt" o:hralign="center" o:hrstd="t" o:hr="t" fillcolor="#a0a0a0" stroked="f"/>
        </w:pict>
      </w:r>
    </w:p>
    <w:p w14:paraId="12F2A563" w14:textId="77777777" w:rsidR="00C42C7E" w:rsidRPr="00C42C7E" w:rsidRDefault="00C42C7E" w:rsidP="00C42C7E">
      <w:pPr>
        <w:rPr>
          <w:b/>
          <w:bCs/>
        </w:rPr>
      </w:pPr>
      <w:r w:rsidRPr="00C42C7E">
        <w:rPr>
          <w:b/>
          <w:bCs/>
        </w:rPr>
        <w:t>16. Risks and Mitigations</w:t>
      </w:r>
    </w:p>
    <w:p w14:paraId="01BF8562" w14:textId="77777777" w:rsidR="00C42C7E" w:rsidRPr="00C42C7E" w:rsidRDefault="00C42C7E" w:rsidP="00C42C7E">
      <w:r w:rsidRPr="00C42C7E">
        <w:t>Potential risks include:</w:t>
      </w:r>
    </w:p>
    <w:p w14:paraId="2B6CBFD8" w14:textId="77777777" w:rsidR="00C42C7E" w:rsidRPr="00C42C7E" w:rsidRDefault="00C42C7E" w:rsidP="00C42C7E">
      <w:pPr>
        <w:numPr>
          <w:ilvl w:val="0"/>
          <w:numId w:val="20"/>
        </w:numPr>
      </w:pPr>
      <w:r w:rsidRPr="00C42C7E">
        <w:t>Sensor Failures or Noise: Individual sensors may produce noisy data or fail; mitigations include redundancy, calibration, filtering, and sanity checks on readings.</w:t>
      </w:r>
    </w:p>
    <w:p w14:paraId="060880A4" w14:textId="77777777" w:rsidR="00C42C7E" w:rsidRPr="00C42C7E" w:rsidRDefault="00C42C7E" w:rsidP="00C42C7E">
      <w:pPr>
        <w:numPr>
          <w:ilvl w:val="0"/>
          <w:numId w:val="20"/>
        </w:numPr>
      </w:pPr>
      <w:r w:rsidRPr="00C42C7E">
        <w:t>Wi</w:t>
      </w:r>
      <w:r w:rsidRPr="00C42C7E">
        <w:noBreakHyphen/>
        <w:t>Fi Connectivity Issues: Unstable network can disrupt data transmission; mitigations include local buffering on the microcontroller and reconnect logic.</w:t>
      </w:r>
    </w:p>
    <w:p w14:paraId="0F3BBC6B" w14:textId="77777777" w:rsidR="00C42C7E" w:rsidRPr="00C42C7E" w:rsidRDefault="00C42C7E" w:rsidP="00C42C7E">
      <w:pPr>
        <w:numPr>
          <w:ilvl w:val="0"/>
          <w:numId w:val="20"/>
        </w:numPr>
      </w:pPr>
      <w:r w:rsidRPr="00C42C7E">
        <w:t>Limited Labeled Data for ML: Insufficient labeled engagement data may reduce model accuracy; mitigations include focusing on clear patterns, using semi</w:t>
      </w:r>
      <w:r w:rsidRPr="00C42C7E">
        <w:noBreakHyphen/>
        <w:t>supervised or rule</w:t>
      </w:r>
      <w:r w:rsidRPr="00C42C7E">
        <w:noBreakHyphen/>
        <w:t>based approaches, and iteratively refining models as more data becomes available.​</w:t>
      </w:r>
    </w:p>
    <w:p w14:paraId="01B80820" w14:textId="77777777" w:rsidR="00C42C7E" w:rsidRPr="00C42C7E" w:rsidRDefault="00C42C7E" w:rsidP="00C42C7E">
      <w:pPr>
        <w:numPr>
          <w:ilvl w:val="0"/>
          <w:numId w:val="20"/>
        </w:numPr>
      </w:pPr>
      <w:r w:rsidRPr="00C42C7E">
        <w:t>User Adoption: Teachers may initially be skeptical of new dashboards; mitigations include simple UI, training sessions, and proactive inclusion of teacher feedback in design iterations.​</w:t>
      </w:r>
    </w:p>
    <w:p w14:paraId="0C1C7065" w14:textId="77777777" w:rsidR="00C42C7E" w:rsidRPr="00C42C7E" w:rsidRDefault="00C42C7E" w:rsidP="00C42C7E">
      <w:r w:rsidRPr="00C42C7E">
        <w:t>Each risk is tracked with probability, impact, and mitigation status throughout the project.</w:t>
      </w:r>
    </w:p>
    <w:p w14:paraId="3A109215" w14:textId="77777777" w:rsidR="00C42C7E" w:rsidRPr="00C42C7E" w:rsidRDefault="00C42C7E" w:rsidP="00C42C7E">
      <w:r w:rsidRPr="00C42C7E">
        <w:pict w14:anchorId="7B166786">
          <v:rect id="_x0000_i1163" style="width:0;height:.75pt" o:hralign="center" o:hrstd="t" o:hr="t" fillcolor="#a0a0a0" stroked="f"/>
        </w:pict>
      </w:r>
    </w:p>
    <w:p w14:paraId="28C113BA" w14:textId="77777777" w:rsidR="00C42C7E" w:rsidRPr="00C42C7E" w:rsidRDefault="00C42C7E" w:rsidP="00C42C7E">
      <w:pPr>
        <w:rPr>
          <w:b/>
          <w:bCs/>
        </w:rPr>
      </w:pPr>
      <w:r w:rsidRPr="00C42C7E">
        <w:rPr>
          <w:b/>
          <w:bCs/>
        </w:rPr>
        <w:t>17. Research and Evaluation</w:t>
      </w:r>
    </w:p>
    <w:p w14:paraId="121E848A" w14:textId="77777777" w:rsidR="00C42C7E" w:rsidRPr="00C42C7E" w:rsidRDefault="00C42C7E" w:rsidP="00C42C7E">
      <w:r w:rsidRPr="00C42C7E">
        <w:lastRenderedPageBreak/>
        <w:t>The project draws on research literature on IoT</w:t>
      </w:r>
      <w:r w:rsidRPr="00C42C7E">
        <w:noBreakHyphen/>
        <w:t>based smart classrooms, learning analytics, and ethical AI in education. Evaluation methods include:​</w:t>
      </w:r>
    </w:p>
    <w:p w14:paraId="37CF5DED" w14:textId="77777777" w:rsidR="00C42C7E" w:rsidRPr="00C42C7E" w:rsidRDefault="00C42C7E" w:rsidP="00C42C7E">
      <w:pPr>
        <w:numPr>
          <w:ilvl w:val="0"/>
          <w:numId w:val="21"/>
        </w:numPr>
      </w:pPr>
      <w:r w:rsidRPr="00C42C7E">
        <w:t>Comparing engagement metrics before and after introducing specific teaching interventions.</w:t>
      </w:r>
    </w:p>
    <w:p w14:paraId="295324FE" w14:textId="77777777" w:rsidR="00C42C7E" w:rsidRPr="00C42C7E" w:rsidRDefault="00C42C7E" w:rsidP="00C42C7E">
      <w:pPr>
        <w:numPr>
          <w:ilvl w:val="0"/>
          <w:numId w:val="21"/>
        </w:numPr>
      </w:pPr>
      <w:r w:rsidRPr="00C42C7E">
        <w:t>Collecting qualitative feedback from teachers regarding the usefulness, clarity, and trustworthiness of the dashboard information.</w:t>
      </w:r>
    </w:p>
    <w:p w14:paraId="75BEDA38" w14:textId="77777777" w:rsidR="00C42C7E" w:rsidRPr="00C42C7E" w:rsidRDefault="00C42C7E" w:rsidP="00C42C7E">
      <w:pPr>
        <w:numPr>
          <w:ilvl w:val="0"/>
          <w:numId w:val="21"/>
        </w:numPr>
      </w:pPr>
      <w:r w:rsidRPr="00C42C7E">
        <w:t>Analyzing correlations between environmental conditions and engagement trends over multiple sessions, where data is available.​</w:t>
      </w:r>
    </w:p>
    <w:p w14:paraId="35C68E28" w14:textId="77777777" w:rsidR="00C42C7E" w:rsidRPr="00C42C7E" w:rsidRDefault="00C42C7E" w:rsidP="00C42C7E">
      <w:r w:rsidRPr="00C42C7E">
        <w:t>These evaluation steps help determine whether the system provides actionable value and identify areas for future improvement.</w:t>
      </w:r>
    </w:p>
    <w:p w14:paraId="1D485918" w14:textId="77777777" w:rsidR="00C42C7E" w:rsidRPr="00C42C7E" w:rsidRDefault="00C42C7E" w:rsidP="00C42C7E">
      <w:r w:rsidRPr="00C42C7E">
        <w:pict w14:anchorId="258E716C">
          <v:rect id="_x0000_i1164" style="width:0;height:.75pt" o:hralign="center" o:hrstd="t" o:hr="t" fillcolor="#a0a0a0" stroked="f"/>
        </w:pict>
      </w:r>
    </w:p>
    <w:p w14:paraId="7B8EA8E9" w14:textId="77777777" w:rsidR="00C42C7E" w:rsidRPr="00C42C7E" w:rsidRDefault="00C42C7E" w:rsidP="00C42C7E">
      <w:pPr>
        <w:rPr>
          <w:b/>
          <w:bCs/>
        </w:rPr>
      </w:pPr>
      <w:r w:rsidRPr="00C42C7E">
        <w:rPr>
          <w:b/>
          <w:bCs/>
        </w:rPr>
        <w:t>18. Appendices</w:t>
      </w:r>
    </w:p>
    <w:p w14:paraId="2AF2DF84" w14:textId="77777777" w:rsidR="00C42C7E" w:rsidRPr="00C42C7E" w:rsidRDefault="00C42C7E" w:rsidP="00C42C7E">
      <w:pPr>
        <w:rPr>
          <w:b/>
          <w:bCs/>
        </w:rPr>
      </w:pPr>
      <w:r w:rsidRPr="00C42C7E">
        <w:rPr>
          <w:b/>
          <w:bCs/>
        </w:rPr>
        <w:t>18.1 Glossary</w:t>
      </w:r>
    </w:p>
    <w:p w14:paraId="4275A1F2" w14:textId="77777777" w:rsidR="00C42C7E" w:rsidRPr="00C42C7E" w:rsidRDefault="00C42C7E" w:rsidP="00C42C7E">
      <w:pPr>
        <w:numPr>
          <w:ilvl w:val="0"/>
          <w:numId w:val="22"/>
        </w:numPr>
      </w:pPr>
      <w:r w:rsidRPr="00C42C7E">
        <w:t>IoT (Internet of Things): Network of physical devices equipped with sensors and connectivity to collect and exchange data.</w:t>
      </w:r>
    </w:p>
    <w:p w14:paraId="35D29655" w14:textId="77777777" w:rsidR="00C42C7E" w:rsidRPr="00C42C7E" w:rsidRDefault="00C42C7E" w:rsidP="00C42C7E">
      <w:pPr>
        <w:numPr>
          <w:ilvl w:val="0"/>
          <w:numId w:val="22"/>
        </w:numPr>
      </w:pPr>
      <w:r w:rsidRPr="00C42C7E">
        <w:t>PIR Sensor: Passive Infrared sensor used to detect motion based on changes in infrared radiation.</w:t>
      </w:r>
    </w:p>
    <w:p w14:paraId="6ADE176A" w14:textId="77777777" w:rsidR="00C42C7E" w:rsidRPr="00C42C7E" w:rsidRDefault="00C42C7E" w:rsidP="00C42C7E">
      <w:pPr>
        <w:numPr>
          <w:ilvl w:val="0"/>
          <w:numId w:val="22"/>
        </w:numPr>
      </w:pPr>
      <w:r w:rsidRPr="00C42C7E">
        <w:t>MQTT: Lightweight messaging protocol used for machine</w:t>
      </w:r>
      <w:r w:rsidRPr="00C42C7E">
        <w:noBreakHyphen/>
        <w:t>to</w:t>
      </w:r>
      <w:r w:rsidRPr="00C42C7E">
        <w:noBreakHyphen/>
        <w:t>machine communication, suitable for constrained devices.</w:t>
      </w:r>
    </w:p>
    <w:p w14:paraId="653523DC" w14:textId="77777777" w:rsidR="00C42C7E" w:rsidRPr="00C42C7E" w:rsidRDefault="00C42C7E" w:rsidP="00C42C7E">
      <w:pPr>
        <w:numPr>
          <w:ilvl w:val="0"/>
          <w:numId w:val="22"/>
        </w:numPr>
      </w:pPr>
      <w:r w:rsidRPr="00C42C7E">
        <w:t>KPI (Key Performance Indicator): Metric used to evaluate the success of an objective.</w:t>
      </w:r>
    </w:p>
    <w:p w14:paraId="42AD8D8E" w14:textId="77777777" w:rsidR="00C42C7E" w:rsidRPr="00C42C7E" w:rsidRDefault="00C42C7E" w:rsidP="00C42C7E">
      <w:pPr>
        <w:numPr>
          <w:ilvl w:val="0"/>
          <w:numId w:val="22"/>
        </w:numPr>
      </w:pPr>
      <w:r w:rsidRPr="00C42C7E">
        <w:t>Engagement Level: Categorical label (High, Medium, Low) indicating overall classroom attentiveness for a given interval.</w:t>
      </w:r>
    </w:p>
    <w:p w14:paraId="171C6A3D" w14:textId="77777777" w:rsidR="00C42C7E" w:rsidRPr="00C42C7E" w:rsidRDefault="00C42C7E" w:rsidP="00C42C7E">
      <w:pPr>
        <w:rPr>
          <w:b/>
          <w:bCs/>
        </w:rPr>
      </w:pPr>
      <w:r w:rsidRPr="00C42C7E">
        <w:rPr>
          <w:b/>
          <w:bCs/>
        </w:rPr>
        <w:t>18.2 References</w:t>
      </w:r>
    </w:p>
    <w:p w14:paraId="38245DFC" w14:textId="77777777" w:rsidR="00C42C7E" w:rsidRPr="00C42C7E" w:rsidRDefault="00C42C7E" w:rsidP="00C42C7E">
      <w:r w:rsidRPr="00C42C7E">
        <w:t>References include research papers on machine learning in education, IoT</w:t>
      </w:r>
      <w:r w:rsidRPr="00C42C7E">
        <w:noBreakHyphen/>
        <w:t>based smart classrooms, and ethical AI guidelines, as well as documentation for tools and frameworks like React, Flask/FastAPI, PostgreSQL/MongoDB, Scikit</w:t>
      </w:r>
      <w:r w:rsidRPr="00C42C7E">
        <w:noBreakHyphen/>
        <w:t>learn, and Chart.js.</w:t>
      </w:r>
    </w:p>
    <w:p w14:paraId="4754D28D" w14:textId="77777777" w:rsidR="007551BE" w:rsidRDefault="007551BE"/>
    <w:sectPr w:rsidR="007551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174"/>
    <w:multiLevelType w:val="multilevel"/>
    <w:tmpl w:val="37A0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536DB"/>
    <w:multiLevelType w:val="multilevel"/>
    <w:tmpl w:val="7606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3F0D5D"/>
    <w:multiLevelType w:val="multilevel"/>
    <w:tmpl w:val="B9C2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E76380"/>
    <w:multiLevelType w:val="multilevel"/>
    <w:tmpl w:val="FAF2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990188"/>
    <w:multiLevelType w:val="multilevel"/>
    <w:tmpl w:val="EF18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9310D1"/>
    <w:multiLevelType w:val="multilevel"/>
    <w:tmpl w:val="A01A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D83FFD"/>
    <w:multiLevelType w:val="multilevel"/>
    <w:tmpl w:val="F92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2D16AD"/>
    <w:multiLevelType w:val="multilevel"/>
    <w:tmpl w:val="4352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1B42D4"/>
    <w:multiLevelType w:val="multilevel"/>
    <w:tmpl w:val="E61A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FC4792"/>
    <w:multiLevelType w:val="multilevel"/>
    <w:tmpl w:val="C2D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3B7D71"/>
    <w:multiLevelType w:val="multilevel"/>
    <w:tmpl w:val="5C50E1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876303"/>
    <w:multiLevelType w:val="multilevel"/>
    <w:tmpl w:val="8556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2863EE"/>
    <w:multiLevelType w:val="multilevel"/>
    <w:tmpl w:val="CF6A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F230E7"/>
    <w:multiLevelType w:val="multilevel"/>
    <w:tmpl w:val="9BF8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E7109D"/>
    <w:multiLevelType w:val="multilevel"/>
    <w:tmpl w:val="0B0C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6461DF"/>
    <w:multiLevelType w:val="multilevel"/>
    <w:tmpl w:val="F056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5229F5"/>
    <w:multiLevelType w:val="multilevel"/>
    <w:tmpl w:val="B7D8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4270B6"/>
    <w:multiLevelType w:val="multilevel"/>
    <w:tmpl w:val="9B04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F062E5"/>
    <w:multiLevelType w:val="multilevel"/>
    <w:tmpl w:val="51C8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B07469"/>
    <w:multiLevelType w:val="multilevel"/>
    <w:tmpl w:val="55E46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B51DF0"/>
    <w:multiLevelType w:val="multilevel"/>
    <w:tmpl w:val="4C5E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7903BB"/>
    <w:multiLevelType w:val="multilevel"/>
    <w:tmpl w:val="94B8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553037">
    <w:abstractNumId w:val="18"/>
  </w:num>
  <w:num w:numId="2" w16cid:durableId="1305622397">
    <w:abstractNumId w:val="9"/>
  </w:num>
  <w:num w:numId="3" w16cid:durableId="2103187432">
    <w:abstractNumId w:val="0"/>
  </w:num>
  <w:num w:numId="4" w16cid:durableId="154347848">
    <w:abstractNumId w:val="14"/>
  </w:num>
  <w:num w:numId="5" w16cid:durableId="2108453824">
    <w:abstractNumId w:val="21"/>
  </w:num>
  <w:num w:numId="6" w16cid:durableId="1912886998">
    <w:abstractNumId w:val="15"/>
  </w:num>
  <w:num w:numId="7" w16cid:durableId="404108485">
    <w:abstractNumId w:val="3"/>
  </w:num>
  <w:num w:numId="8" w16cid:durableId="310790633">
    <w:abstractNumId w:val="6"/>
  </w:num>
  <w:num w:numId="9" w16cid:durableId="1914852539">
    <w:abstractNumId w:val="13"/>
  </w:num>
  <w:num w:numId="10" w16cid:durableId="278800360">
    <w:abstractNumId w:val="2"/>
  </w:num>
  <w:num w:numId="11" w16cid:durableId="2113166210">
    <w:abstractNumId w:val="10"/>
  </w:num>
  <w:num w:numId="12" w16cid:durableId="2091005418">
    <w:abstractNumId w:val="17"/>
  </w:num>
  <w:num w:numId="13" w16cid:durableId="1205289806">
    <w:abstractNumId w:val="5"/>
  </w:num>
  <w:num w:numId="14" w16cid:durableId="828640300">
    <w:abstractNumId w:val="19"/>
  </w:num>
  <w:num w:numId="15" w16cid:durableId="1924292150">
    <w:abstractNumId w:val="8"/>
  </w:num>
  <w:num w:numId="16" w16cid:durableId="1564291042">
    <w:abstractNumId w:val="7"/>
  </w:num>
  <w:num w:numId="17" w16cid:durableId="403069383">
    <w:abstractNumId w:val="12"/>
  </w:num>
  <w:num w:numId="18" w16cid:durableId="1222013049">
    <w:abstractNumId w:val="20"/>
  </w:num>
  <w:num w:numId="19" w16cid:durableId="822627530">
    <w:abstractNumId w:val="4"/>
  </w:num>
  <w:num w:numId="20" w16cid:durableId="1058750261">
    <w:abstractNumId w:val="11"/>
  </w:num>
  <w:num w:numId="21" w16cid:durableId="1691760552">
    <w:abstractNumId w:val="1"/>
  </w:num>
  <w:num w:numId="22" w16cid:durableId="7356693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C7E"/>
    <w:rsid w:val="00407DE2"/>
    <w:rsid w:val="004A3395"/>
    <w:rsid w:val="007551BE"/>
    <w:rsid w:val="00A91FEE"/>
    <w:rsid w:val="00B5018A"/>
    <w:rsid w:val="00C42C7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A3073"/>
  <w15:chartTrackingRefBased/>
  <w15:docId w15:val="{DD8189BD-77CC-42AA-90B8-08A213219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hi-IN"/>
    </w:rPr>
  </w:style>
  <w:style w:type="paragraph" w:styleId="Heading1">
    <w:name w:val="heading 1"/>
    <w:basedOn w:val="Normal"/>
    <w:next w:val="Normal"/>
    <w:link w:val="Heading1Char"/>
    <w:uiPriority w:val="9"/>
    <w:qFormat/>
    <w:rsid w:val="00C42C7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42C7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42C7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42C7E"/>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C42C7E"/>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C42C7E"/>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C42C7E"/>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C42C7E"/>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C42C7E"/>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C7E"/>
    <w:rPr>
      <w:rFonts w:asciiTheme="majorHAnsi" w:eastAsiaTheme="majorEastAsia" w:hAnsiTheme="majorHAnsi" w:cstheme="majorBidi"/>
      <w:color w:val="2F5496" w:themeColor="accent1" w:themeShade="BF"/>
      <w:sz w:val="40"/>
      <w:szCs w:val="36"/>
      <w:lang w:bidi="hi-IN"/>
    </w:rPr>
  </w:style>
  <w:style w:type="character" w:customStyle="1" w:styleId="Heading2Char">
    <w:name w:val="Heading 2 Char"/>
    <w:basedOn w:val="DefaultParagraphFont"/>
    <w:link w:val="Heading2"/>
    <w:uiPriority w:val="9"/>
    <w:semiHidden/>
    <w:rsid w:val="00C42C7E"/>
    <w:rPr>
      <w:rFonts w:asciiTheme="majorHAnsi" w:eastAsiaTheme="majorEastAsia" w:hAnsiTheme="majorHAnsi" w:cstheme="majorBidi"/>
      <w:color w:val="2F5496" w:themeColor="accent1" w:themeShade="BF"/>
      <w:sz w:val="32"/>
      <w:szCs w:val="29"/>
      <w:lang w:bidi="hi-IN"/>
    </w:rPr>
  </w:style>
  <w:style w:type="character" w:customStyle="1" w:styleId="Heading3Char">
    <w:name w:val="Heading 3 Char"/>
    <w:basedOn w:val="DefaultParagraphFont"/>
    <w:link w:val="Heading3"/>
    <w:uiPriority w:val="9"/>
    <w:semiHidden/>
    <w:rsid w:val="00C42C7E"/>
    <w:rPr>
      <w:rFonts w:eastAsiaTheme="majorEastAsia" w:cstheme="majorBidi"/>
      <w:color w:val="2F5496" w:themeColor="accent1" w:themeShade="BF"/>
      <w:sz w:val="28"/>
      <w:szCs w:val="25"/>
      <w:lang w:bidi="hi-IN"/>
    </w:rPr>
  </w:style>
  <w:style w:type="character" w:customStyle="1" w:styleId="Heading4Char">
    <w:name w:val="Heading 4 Char"/>
    <w:basedOn w:val="DefaultParagraphFont"/>
    <w:link w:val="Heading4"/>
    <w:uiPriority w:val="9"/>
    <w:semiHidden/>
    <w:rsid w:val="00C42C7E"/>
    <w:rPr>
      <w:rFonts w:eastAsiaTheme="majorEastAsia" w:cstheme="majorBidi"/>
      <w:i/>
      <w:iCs/>
      <w:color w:val="2F5496" w:themeColor="accent1" w:themeShade="BF"/>
      <w:szCs w:val="20"/>
      <w:lang w:bidi="hi-IN"/>
    </w:rPr>
  </w:style>
  <w:style w:type="character" w:customStyle="1" w:styleId="Heading5Char">
    <w:name w:val="Heading 5 Char"/>
    <w:basedOn w:val="DefaultParagraphFont"/>
    <w:link w:val="Heading5"/>
    <w:uiPriority w:val="9"/>
    <w:semiHidden/>
    <w:rsid w:val="00C42C7E"/>
    <w:rPr>
      <w:rFonts w:eastAsiaTheme="majorEastAsia" w:cstheme="majorBidi"/>
      <w:color w:val="2F5496" w:themeColor="accent1" w:themeShade="BF"/>
      <w:szCs w:val="20"/>
      <w:lang w:bidi="hi-IN"/>
    </w:rPr>
  </w:style>
  <w:style w:type="character" w:customStyle="1" w:styleId="Heading6Char">
    <w:name w:val="Heading 6 Char"/>
    <w:basedOn w:val="DefaultParagraphFont"/>
    <w:link w:val="Heading6"/>
    <w:uiPriority w:val="9"/>
    <w:semiHidden/>
    <w:rsid w:val="00C42C7E"/>
    <w:rPr>
      <w:rFonts w:eastAsiaTheme="majorEastAsia" w:cstheme="majorBidi"/>
      <w:i/>
      <w:iCs/>
      <w:color w:val="595959" w:themeColor="text1" w:themeTint="A6"/>
      <w:szCs w:val="20"/>
      <w:lang w:bidi="hi-IN"/>
    </w:rPr>
  </w:style>
  <w:style w:type="character" w:customStyle="1" w:styleId="Heading7Char">
    <w:name w:val="Heading 7 Char"/>
    <w:basedOn w:val="DefaultParagraphFont"/>
    <w:link w:val="Heading7"/>
    <w:uiPriority w:val="9"/>
    <w:semiHidden/>
    <w:rsid w:val="00C42C7E"/>
    <w:rPr>
      <w:rFonts w:eastAsiaTheme="majorEastAsia" w:cstheme="majorBidi"/>
      <w:color w:val="595959" w:themeColor="text1" w:themeTint="A6"/>
      <w:szCs w:val="20"/>
      <w:lang w:bidi="hi-IN"/>
    </w:rPr>
  </w:style>
  <w:style w:type="character" w:customStyle="1" w:styleId="Heading8Char">
    <w:name w:val="Heading 8 Char"/>
    <w:basedOn w:val="DefaultParagraphFont"/>
    <w:link w:val="Heading8"/>
    <w:uiPriority w:val="9"/>
    <w:semiHidden/>
    <w:rsid w:val="00C42C7E"/>
    <w:rPr>
      <w:rFonts w:eastAsiaTheme="majorEastAsia" w:cstheme="majorBidi"/>
      <w:i/>
      <w:iCs/>
      <w:color w:val="272727" w:themeColor="text1" w:themeTint="D8"/>
      <w:szCs w:val="20"/>
      <w:lang w:bidi="hi-IN"/>
    </w:rPr>
  </w:style>
  <w:style w:type="character" w:customStyle="1" w:styleId="Heading9Char">
    <w:name w:val="Heading 9 Char"/>
    <w:basedOn w:val="DefaultParagraphFont"/>
    <w:link w:val="Heading9"/>
    <w:uiPriority w:val="9"/>
    <w:semiHidden/>
    <w:rsid w:val="00C42C7E"/>
    <w:rPr>
      <w:rFonts w:eastAsiaTheme="majorEastAsia" w:cstheme="majorBidi"/>
      <w:color w:val="272727" w:themeColor="text1" w:themeTint="D8"/>
      <w:szCs w:val="20"/>
      <w:lang w:bidi="hi-IN"/>
    </w:rPr>
  </w:style>
  <w:style w:type="paragraph" w:styleId="Title">
    <w:name w:val="Title"/>
    <w:basedOn w:val="Normal"/>
    <w:next w:val="Normal"/>
    <w:link w:val="TitleChar"/>
    <w:uiPriority w:val="10"/>
    <w:qFormat/>
    <w:rsid w:val="00C42C7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42C7E"/>
    <w:rPr>
      <w:rFonts w:asciiTheme="majorHAnsi" w:eastAsiaTheme="majorEastAsia" w:hAnsiTheme="majorHAnsi" w:cstheme="majorBidi"/>
      <w:spacing w:val="-10"/>
      <w:kern w:val="28"/>
      <w:sz w:val="56"/>
      <w:szCs w:val="50"/>
      <w:lang w:bidi="hi-IN"/>
    </w:rPr>
  </w:style>
  <w:style w:type="paragraph" w:styleId="Subtitle">
    <w:name w:val="Subtitle"/>
    <w:basedOn w:val="Normal"/>
    <w:next w:val="Normal"/>
    <w:link w:val="SubtitleChar"/>
    <w:uiPriority w:val="11"/>
    <w:qFormat/>
    <w:rsid w:val="00C42C7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42C7E"/>
    <w:rPr>
      <w:rFonts w:eastAsiaTheme="majorEastAsia" w:cstheme="majorBidi"/>
      <w:color w:val="595959" w:themeColor="text1" w:themeTint="A6"/>
      <w:spacing w:val="15"/>
      <w:sz w:val="28"/>
      <w:szCs w:val="25"/>
      <w:lang w:bidi="hi-IN"/>
    </w:rPr>
  </w:style>
  <w:style w:type="paragraph" w:styleId="Quote">
    <w:name w:val="Quote"/>
    <w:basedOn w:val="Normal"/>
    <w:next w:val="Normal"/>
    <w:link w:val="QuoteChar"/>
    <w:uiPriority w:val="29"/>
    <w:qFormat/>
    <w:rsid w:val="00C42C7E"/>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C42C7E"/>
    <w:rPr>
      <w:i/>
      <w:iCs/>
      <w:color w:val="404040" w:themeColor="text1" w:themeTint="BF"/>
      <w:szCs w:val="20"/>
      <w:lang w:bidi="hi-IN"/>
    </w:rPr>
  </w:style>
  <w:style w:type="paragraph" w:styleId="ListParagraph">
    <w:name w:val="List Paragraph"/>
    <w:basedOn w:val="Normal"/>
    <w:uiPriority w:val="34"/>
    <w:qFormat/>
    <w:rsid w:val="00C42C7E"/>
    <w:pPr>
      <w:ind w:left="720"/>
      <w:contextualSpacing/>
    </w:pPr>
    <w:rPr>
      <w:szCs w:val="20"/>
    </w:rPr>
  </w:style>
  <w:style w:type="character" w:styleId="IntenseEmphasis">
    <w:name w:val="Intense Emphasis"/>
    <w:basedOn w:val="DefaultParagraphFont"/>
    <w:uiPriority w:val="21"/>
    <w:qFormat/>
    <w:rsid w:val="00C42C7E"/>
    <w:rPr>
      <w:i/>
      <w:iCs/>
      <w:color w:val="2F5496" w:themeColor="accent1" w:themeShade="BF"/>
    </w:rPr>
  </w:style>
  <w:style w:type="paragraph" w:styleId="IntenseQuote">
    <w:name w:val="Intense Quote"/>
    <w:basedOn w:val="Normal"/>
    <w:next w:val="Normal"/>
    <w:link w:val="IntenseQuoteChar"/>
    <w:uiPriority w:val="30"/>
    <w:qFormat/>
    <w:rsid w:val="00C42C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C42C7E"/>
    <w:rPr>
      <w:i/>
      <w:iCs/>
      <w:color w:val="2F5496" w:themeColor="accent1" w:themeShade="BF"/>
      <w:szCs w:val="20"/>
      <w:lang w:bidi="hi-IN"/>
    </w:rPr>
  </w:style>
  <w:style w:type="character" w:styleId="IntenseReference">
    <w:name w:val="Intense Reference"/>
    <w:basedOn w:val="DefaultParagraphFont"/>
    <w:uiPriority w:val="32"/>
    <w:qFormat/>
    <w:rsid w:val="00C42C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5469</Words>
  <Characters>31176</Characters>
  <Application>Microsoft Office Word</Application>
  <DocSecurity>0</DocSecurity>
  <Lines>259</Lines>
  <Paragraphs>73</Paragraphs>
  <ScaleCrop>false</ScaleCrop>
  <Company/>
  <LinksUpToDate>false</LinksUpToDate>
  <CharactersWithSpaces>36572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SINGH</dc:creator>
  <cp:keywords/>
  <dc:description/>
  <cp:lastModifiedBy>ANUBHAV SINGH</cp:lastModifiedBy>
  <cp:revision>1</cp:revision>
  <dcterms:created xsi:type="dcterms:W3CDTF">2026-02-10T17:05:00Z</dcterms:created>
  <dcterms:modified xsi:type="dcterms:W3CDTF">2026-02-10T17:06:00Z</dcterms:modified>
</cp:coreProperties>
</file>