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SIMULACIÒN DE RECORRIDO BFS Y DFS EN GRAFOS  CON ANIMACIÒN</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Para empezar utilice </w:t>
      </w:r>
      <w:r w:rsidDel="00000000" w:rsidR="00000000" w:rsidRPr="00000000">
        <w:rPr>
          <w:sz w:val="21"/>
          <w:szCs w:val="21"/>
          <w:rtl w:val="0"/>
        </w:rPr>
        <w:t xml:space="preserve">!</w:t>
      </w:r>
      <w:r w:rsidDel="00000000" w:rsidR="00000000" w:rsidRPr="00000000">
        <w:rPr>
          <w:sz w:val="21"/>
          <w:szCs w:val="21"/>
          <w:rtl w:val="0"/>
        </w:rPr>
        <w:t xml:space="preserve">pip install networkx </w:t>
      </w:r>
      <w:r w:rsidDel="00000000" w:rsidR="00000000" w:rsidRPr="00000000">
        <w:rPr>
          <w:rtl w:val="0"/>
        </w:rPr>
        <w:t xml:space="preserve">una libreria que nos sirve para trabajar con grafos, ademas importe otras librerías que me yudaron en el desarrolllo del codigo, NetworkX se utiliza para crear y trabajar con el grafo, Matplotlib para poder dibujarlo en pantalla, FuncAnimation para generar la animación del recorrido de los nodos, HTML para que esa animación se pueda mostrar correctamente en Google Colab y deque se usa para manejar la cola que necesita el algoritmo BFS para recorrer el grafo por niveles.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Decidí utilizar 8 nodos porque cuando probé el ejercicio con solo 6 nodos, el recorrido de BFS y DFS me daba prácticamente el mismo resultado, y no se podía notar bien la diferencia entre ambos algoritmos. Con más nodos el recorrido se vuelve más claro.</w:t>
      </w:r>
      <w:r w:rsidDel="00000000" w:rsidR="00000000" w:rsidRPr="00000000">
        <w:rPr>
          <w:rtl w:val="0"/>
        </w:rPr>
      </w:r>
    </w:p>
    <w:p w:rsidR="00000000" w:rsidDel="00000000" w:rsidP="00000000" w:rsidRDefault="00000000" w:rsidRPr="00000000" w14:paraId="00000004">
      <w:pPr>
        <w:spacing w:after="240" w:before="240" w:lineRule="auto"/>
        <w:jc w:val="both"/>
        <w:rPr/>
      </w:pPr>
      <w:r w:rsidDel="00000000" w:rsidR="00000000" w:rsidRPr="00000000">
        <w:rPr>
          <w:rtl w:val="0"/>
        </w:rPr>
        <w:t xml:space="preserve">A, B, C, D, E, F, G, H</w:t>
      </w:r>
    </w:p>
    <w:p w:rsidR="00000000" w:rsidDel="00000000" w:rsidP="00000000" w:rsidRDefault="00000000" w:rsidRPr="00000000" w14:paraId="00000005">
      <w:pPr>
        <w:spacing w:after="240" w:before="240" w:lineRule="auto"/>
        <w:jc w:val="both"/>
        <w:rPr>
          <w:sz w:val="34"/>
          <w:szCs w:val="34"/>
        </w:rPr>
      </w:pPr>
      <w:r w:rsidDel="00000000" w:rsidR="00000000" w:rsidRPr="00000000">
        <w:rPr>
          <w:rFonts w:ascii="Arial Unicode MS" w:cs="Arial Unicode MS" w:eastAsia="Arial Unicode MS" w:hAnsi="Arial Unicode MS"/>
          <w:rtl w:val="0"/>
        </w:rPr>
        <w:t xml:space="preserve">A → B, C</w:t>
        <w:br w:type="textWrapping"/>
        <w:t xml:space="preserve">B → D, E</w:t>
        <w:br w:type="textWrapping"/>
        <w:t xml:space="preserve">C → F, G</w:t>
        <w:br w:type="textWrapping"/>
        <w:t xml:space="preserve">D → H</w:t>
      </w:r>
      <w:r w:rsidDel="00000000" w:rsidR="00000000" w:rsidRPr="00000000">
        <w:rPr>
          <w:rtl w:val="0"/>
        </w:rPr>
      </w:r>
    </w:p>
    <w:p w:rsidR="00000000" w:rsidDel="00000000" w:rsidP="00000000" w:rsidRDefault="00000000" w:rsidRPr="00000000" w14:paraId="00000006">
      <w:pPr>
        <w:spacing w:after="240" w:before="240" w:lineRule="auto"/>
        <w:jc w:val="both"/>
        <w:rPr/>
      </w:pPr>
      <w:r w:rsidDel="00000000" w:rsidR="00000000" w:rsidRPr="00000000">
        <w:rPr>
          <w:rtl w:val="0"/>
        </w:rPr>
        <w:t xml:space="preserve">Utilicé DiGraph porque el grafo es dirigido, o sea, las conexiones tienen una dirección específica.</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Luego utilicé un ciclo for para agregar cada conexión del grafo:</w:t>
      </w:r>
    </w:p>
    <w:p w:rsidR="00000000" w:rsidDel="00000000" w:rsidP="00000000" w:rsidRDefault="00000000" w:rsidRPr="00000000" w14:paraId="00000008">
      <w:pPr>
        <w:rPr/>
      </w:pPr>
      <w:r w:rsidDel="00000000" w:rsidR="00000000" w:rsidRPr="00000000">
        <w:rPr>
          <w:rtl w:val="0"/>
        </w:rPr>
        <w:t xml:space="preserve">for nodo in grafo:</w:t>
      </w:r>
    </w:p>
    <w:p w:rsidR="00000000" w:rsidDel="00000000" w:rsidP="00000000" w:rsidRDefault="00000000" w:rsidRPr="00000000" w14:paraId="00000009">
      <w:pPr>
        <w:rPr/>
      </w:pPr>
      <w:r w:rsidDel="00000000" w:rsidR="00000000" w:rsidRPr="00000000">
        <w:rPr>
          <w:rtl w:val="0"/>
        </w:rPr>
        <w:t xml:space="preserve">for vecino in grafo[nodo]:</w:t>
      </w:r>
    </w:p>
    <w:p w:rsidR="00000000" w:rsidDel="00000000" w:rsidP="00000000" w:rsidRDefault="00000000" w:rsidRPr="00000000" w14:paraId="0000000A">
      <w:pPr>
        <w:rPr/>
      </w:pPr>
      <w:r w:rsidDel="00000000" w:rsidR="00000000" w:rsidRPr="00000000">
        <w:rPr>
          <w:rtl w:val="0"/>
        </w:rPr>
        <w:t xml:space="preserve">G.add_edge(nodo, vecino)</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Aquí lo que hice fue recorrer cada nodo del diccionario y luego recorrer sus vecinos para crear las conexiones (aristas) entre ellos dentro del grafo.</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Luego definí la posición de los nodos con: pos = nx.spring_layout(G, k=5)</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Esta función organiza automáticamente los nodos en el espacio para que el grafo se vea más claro visualmente, como los nodos quedaban muy juntos, utilice unl parámetro k=5 ayuda a separar más los nodos para que no queden muy juntos y el grafo sea más fácil de entender, porque k=1, 2, 3, 4, no perminita ver los nodos bien.</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También implementé los algoritmos DFS, que significa búsqueda en profundidad y BFS que recorre el grafo profundizando lo más posible antes de retroceder.</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def dfs(grafo, nodo, visitados): Visita el nodo actual y se guarda en la lista de nodos visitados, luego se revisan todos sus nodos vecinos y para cada uno de ellos, se vuelve a llamar a la función dfs, asi el algoritmo sigue avanzando en profundidad dentro del grafo antes de regresar, permitiendo recorrer todos los nodos conectados.</w:t>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Fonts w:ascii="Roboto Mono" w:cs="Roboto Mono" w:eastAsia="Roboto Mono" w:hAnsi="Roboto Mono"/>
          <w:rtl w:val="0"/>
        </w:rPr>
        <w:t xml:space="preserve">def bfs(grafo, inicio):</w:t>
      </w:r>
      <w:r w:rsidDel="00000000" w:rsidR="00000000" w:rsidRPr="00000000">
        <w:rPr>
          <w:rtl w:val="0"/>
        </w:rPr>
        <w:t xml:space="preserve">Utiliza una lista llamada visitados para guardar los nodos que ya se recorrieron y una cola (deque) para controlar el orden y primero se agrega el nodo inicial, luego se va sacando cada nodo, se marca como visitado y se agregan sus vecinos a la cola; este proceso continúa hasta que la cola queda vacía y así, el BFS recorre el grafo por niveles, visitando primero los nodos más cercanos.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Después ejecuté los dos algoritmos comenzando desde el nodo A:</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visitados_bfs = bfs(grafo, "A")</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visitados_dfs = dfs(grafo, "A", [])</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Luego organice e imprimí los resultados en pantalla para ver el orden en que se recorren los nodos y cuántos nodos fueron visitados de manera organizada para que se detalle bien el recorrido de los nodos.</w:t>
      </w:r>
    </w:p>
    <w:p w:rsidR="00000000" w:rsidDel="00000000" w:rsidP="00000000" w:rsidRDefault="00000000" w:rsidRPr="00000000" w14:paraId="00000016">
      <w:pPr>
        <w:spacing w:after="240" w:before="240" w:lineRule="auto"/>
        <w:jc w:val="both"/>
        <w:rPr/>
      </w:pPr>
      <w:r w:rsidDel="00000000" w:rsidR="00000000" w:rsidRPr="00000000">
        <w:rPr>
          <w:rFonts w:ascii="Roboto Mono" w:cs="Roboto Mono" w:eastAsia="Roboto Mono" w:hAnsi="Roboto Mono"/>
          <w:rtl w:val="0"/>
        </w:rPr>
        <w:t xml:space="preserve">def animar_grafo(G, pos, visitados, titulo):</w:t>
      </w:r>
      <w:r w:rsidDel="00000000" w:rsidR="00000000" w:rsidRPr="00000000">
        <w:rPr>
          <w:rtl w:val="0"/>
        </w:rPr>
        <w:t xml:space="preserve">R</w:t>
      </w:r>
      <w:r w:rsidDel="00000000" w:rsidR="00000000" w:rsidRPr="00000000">
        <w:rPr>
          <w:rtl w:val="0"/>
        </w:rPr>
        <w:t xml:space="preserve">ealiza la animación del recorrido del grafo, la idea es mostrar paso a paso cómo se van visitando los nodos durante la ejecución del algoritmo, lo que permite identificar fácilmente cómo avanza el recorrido progresivo, Utilice la FuncAnimation, que permite actualizar el grafo en cada momento de la animación.</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Y finalice utilice estas dos funciones que generan las dos animaciones, del recorrido BFS y DFS.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display(animar_grafo(G, pos, visitados_bfs, "Recorrido BFS"))</w:t>
      </w:r>
    </w:p>
    <w:p w:rsidR="00000000" w:rsidDel="00000000" w:rsidP="00000000" w:rsidRDefault="00000000" w:rsidRPr="00000000" w14:paraId="00000019">
      <w:pPr>
        <w:jc w:val="both"/>
        <w:rPr/>
      </w:pPr>
      <w:r w:rsidDel="00000000" w:rsidR="00000000" w:rsidRPr="00000000">
        <w:rPr>
          <w:rtl w:val="0"/>
        </w:rPr>
        <w:t xml:space="preserve">display(animar_grafo(G, pos, visitados_dfs, "Recorrido DFS"))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