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3052" w:rsidRDefault="007F1697" w:rsidP="00743052">
      <w:pPr>
        <w:pStyle w:val="Title"/>
      </w:pPr>
      <w:r>
        <w:t>158.7</w:t>
      </w:r>
      <w:r w:rsidR="00EB1962">
        <w:t>50</w:t>
      </w:r>
      <w:r w:rsidR="00743052">
        <w:t xml:space="preserve"> </w:t>
      </w:r>
      <w:r w:rsidR="00EB1962">
        <w:t>Research Methods</w:t>
      </w:r>
    </w:p>
    <w:p w:rsidR="00BE42AA" w:rsidRDefault="00BE42AA" w:rsidP="00743052">
      <w:pPr>
        <w:pStyle w:val="Subtitle"/>
      </w:pPr>
      <w:r>
        <w:t xml:space="preserve">Student Name:   </w:t>
      </w:r>
      <w:r w:rsidRPr="00BE42AA">
        <w:rPr>
          <w:u w:val="single"/>
        </w:rPr>
        <w:t xml:space="preserve">     </w:t>
      </w:r>
      <w:r>
        <w:rPr>
          <w:u w:val="single"/>
        </w:rPr>
        <w:t>______________________________________________________________</w:t>
      </w:r>
      <w:r w:rsidRPr="00BE42AA">
        <w:rPr>
          <w:u w:val="single"/>
        </w:rPr>
        <w:t xml:space="preserve">                                                                                                 </w:t>
      </w:r>
    </w:p>
    <w:p w:rsidR="00BE42AA" w:rsidRDefault="00BE42AA" w:rsidP="00743052">
      <w:pPr>
        <w:pStyle w:val="Subtitle"/>
      </w:pPr>
    </w:p>
    <w:p w:rsidR="00743052" w:rsidRDefault="00743052" w:rsidP="00743052">
      <w:pPr>
        <w:pStyle w:val="Subtitle"/>
      </w:pPr>
      <w:r>
        <w:t>Presentations 201</w:t>
      </w:r>
      <w:r w:rsidR="00EB1962"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474"/>
        <w:gridCol w:w="1139"/>
        <w:gridCol w:w="121"/>
        <w:gridCol w:w="1778"/>
        <w:gridCol w:w="1980"/>
        <w:gridCol w:w="1416"/>
      </w:tblGrid>
      <w:tr w:rsidR="00743052" w:rsidRPr="00743052" w:rsidTr="00743052">
        <w:tc>
          <w:tcPr>
            <w:tcW w:w="7826" w:type="dxa"/>
            <w:gridSpan w:val="6"/>
          </w:tcPr>
          <w:p w:rsidR="00743052" w:rsidRPr="00743052" w:rsidRDefault="00743052" w:rsidP="00590F3A">
            <w:r w:rsidRPr="00EB1962">
              <w:rPr>
                <w:highlight w:val="yellow"/>
              </w:rPr>
              <w:t>Timekeeping</w:t>
            </w:r>
            <w:r w:rsidRPr="00743052">
              <w:t xml:space="preserve"> (taking </w:t>
            </w:r>
            <w:r>
              <w:t>too long or finishing to</w:t>
            </w:r>
            <w:r w:rsidRPr="00743052">
              <w:t>o quickly are both poor timekeeping)</w:t>
            </w:r>
          </w:p>
        </w:tc>
        <w:tc>
          <w:tcPr>
            <w:tcW w:w="1416" w:type="dxa"/>
          </w:tcPr>
          <w:p w:rsidR="00743052" w:rsidRPr="00743052" w:rsidRDefault="00743052" w:rsidP="00590F3A">
            <w:r>
              <w:t>Total</w:t>
            </w:r>
          </w:p>
        </w:tc>
      </w:tr>
      <w:tr w:rsidR="00EB1962" w:rsidRPr="00743052" w:rsidTr="002F7DD2">
        <w:tc>
          <w:tcPr>
            <w:tcW w:w="3947" w:type="dxa"/>
            <w:gridSpan w:val="3"/>
          </w:tcPr>
          <w:p w:rsidR="00EB1962" w:rsidRPr="00743052" w:rsidRDefault="00EB1962" w:rsidP="00743052">
            <w:r>
              <w:t>Very poor (0)</w:t>
            </w:r>
            <w:r w:rsidRPr="00743052">
              <w:tab/>
            </w:r>
          </w:p>
          <w:p w:rsidR="00EB1962" w:rsidRPr="00743052" w:rsidRDefault="00EB1962" w:rsidP="00590F3A"/>
        </w:tc>
        <w:tc>
          <w:tcPr>
            <w:tcW w:w="1899" w:type="dxa"/>
            <w:gridSpan w:val="2"/>
          </w:tcPr>
          <w:p w:rsidR="00EB1962" w:rsidRDefault="00EB1962" w:rsidP="00EB1962">
            <w:r w:rsidRPr="00743052">
              <w:t>Good</w:t>
            </w:r>
            <w:r>
              <w:t xml:space="preserve"> (1)</w:t>
            </w:r>
          </w:p>
          <w:p w:rsidR="00EB1962" w:rsidRPr="00743052" w:rsidRDefault="00EB1962" w:rsidP="00EB1962"/>
        </w:tc>
        <w:tc>
          <w:tcPr>
            <w:tcW w:w="1980" w:type="dxa"/>
          </w:tcPr>
          <w:p w:rsidR="00EB1962" w:rsidRDefault="00EB1962" w:rsidP="00465D3D">
            <w:pPr>
              <w:jc w:val="both"/>
            </w:pPr>
            <w:r w:rsidRPr="00743052">
              <w:t>Very good</w:t>
            </w:r>
            <w:r>
              <w:t xml:space="preserve"> (2)</w:t>
            </w:r>
          </w:p>
          <w:p w:rsidR="00EB1962" w:rsidRPr="00743052" w:rsidRDefault="00EB1962" w:rsidP="00465D3D">
            <w:pPr>
              <w:jc w:val="both"/>
            </w:pPr>
            <w:r>
              <w:t xml:space="preserve">12 minutes </w:t>
            </w:r>
          </w:p>
        </w:tc>
        <w:tc>
          <w:tcPr>
            <w:tcW w:w="1416" w:type="dxa"/>
          </w:tcPr>
          <w:p w:rsidR="00EB1962" w:rsidRPr="00743052" w:rsidRDefault="00EB1962" w:rsidP="00590F3A">
            <w:r>
              <w:t>2</w:t>
            </w:r>
          </w:p>
        </w:tc>
      </w:tr>
      <w:tr w:rsidR="00465D3D" w:rsidRPr="00743052" w:rsidTr="00C3050C">
        <w:tc>
          <w:tcPr>
            <w:tcW w:w="9242" w:type="dxa"/>
            <w:gridSpan w:val="7"/>
          </w:tcPr>
          <w:p w:rsidR="00465D3D" w:rsidRPr="00743052" w:rsidRDefault="00465D3D" w:rsidP="00590F3A">
            <w:r w:rsidRPr="00EB1962">
              <w:rPr>
                <w:highlight w:val="yellow"/>
              </w:rPr>
              <w:t>Number of slides</w:t>
            </w:r>
          </w:p>
        </w:tc>
      </w:tr>
      <w:tr w:rsidR="00465D3D" w:rsidRPr="00743052" w:rsidTr="00465D3D">
        <w:tc>
          <w:tcPr>
            <w:tcW w:w="2808" w:type="dxa"/>
            <w:gridSpan w:val="2"/>
          </w:tcPr>
          <w:p w:rsidR="00465D3D" w:rsidRPr="00743052" w:rsidRDefault="00465D3D" w:rsidP="00465D3D">
            <w:r>
              <w:t xml:space="preserve">Far </w:t>
            </w:r>
            <w:r w:rsidRPr="00743052">
              <w:t>too many</w:t>
            </w:r>
            <w:r>
              <w:t xml:space="preserve"> (0)</w:t>
            </w:r>
          </w:p>
        </w:tc>
        <w:tc>
          <w:tcPr>
            <w:tcW w:w="3038" w:type="dxa"/>
            <w:gridSpan w:val="3"/>
          </w:tcPr>
          <w:p w:rsidR="00465D3D" w:rsidRPr="00743052" w:rsidRDefault="00465D3D" w:rsidP="00465D3D">
            <w:r>
              <w:t>A bit too many, or not quite enough (1)</w:t>
            </w:r>
          </w:p>
        </w:tc>
        <w:tc>
          <w:tcPr>
            <w:tcW w:w="1980" w:type="dxa"/>
          </w:tcPr>
          <w:p w:rsidR="00465D3D" w:rsidRDefault="00465D3D" w:rsidP="00590F3A">
            <w:r>
              <w:t>Just right (2)</w:t>
            </w:r>
          </w:p>
          <w:p w:rsidR="00465D3D" w:rsidRPr="00743052" w:rsidRDefault="00465D3D" w:rsidP="00590F3A"/>
        </w:tc>
        <w:tc>
          <w:tcPr>
            <w:tcW w:w="1416" w:type="dxa"/>
          </w:tcPr>
          <w:p w:rsidR="00465D3D" w:rsidRDefault="00465D3D" w:rsidP="00590F3A">
            <w:r>
              <w:t>2</w:t>
            </w:r>
          </w:p>
        </w:tc>
      </w:tr>
      <w:tr w:rsidR="00465D3D" w:rsidRPr="00743052" w:rsidTr="004D55BB">
        <w:tc>
          <w:tcPr>
            <w:tcW w:w="9242" w:type="dxa"/>
            <w:gridSpan w:val="7"/>
          </w:tcPr>
          <w:p w:rsidR="00465D3D" w:rsidRDefault="00465D3D" w:rsidP="00590F3A">
            <w:r w:rsidRPr="00EB1962">
              <w:rPr>
                <w:highlight w:val="yellow"/>
              </w:rPr>
              <w:t>Quality of slide</w:t>
            </w:r>
            <w:r w:rsidRPr="00743052">
              <w:t xml:space="preserve"> (appearance)</w:t>
            </w:r>
          </w:p>
        </w:tc>
      </w:tr>
      <w:tr w:rsidR="00EB1962" w:rsidRPr="00743052" w:rsidTr="002E3BFE">
        <w:tc>
          <w:tcPr>
            <w:tcW w:w="2334" w:type="dxa"/>
          </w:tcPr>
          <w:p w:rsidR="00EB1962" w:rsidRPr="00743052" w:rsidRDefault="00EB1962" w:rsidP="00743052">
            <w:r w:rsidRPr="00743052">
              <w:t>H</w:t>
            </w:r>
            <w:r>
              <w:t>ide</w:t>
            </w:r>
            <w:r w:rsidRPr="00743052">
              <w:t>o</w:t>
            </w:r>
            <w:r>
              <w:t>us (0)</w:t>
            </w:r>
            <w:r w:rsidRPr="00743052">
              <w:tab/>
            </w:r>
            <w:r w:rsidRPr="00743052">
              <w:tab/>
            </w:r>
          </w:p>
        </w:tc>
        <w:tc>
          <w:tcPr>
            <w:tcW w:w="3512" w:type="dxa"/>
            <w:gridSpan w:val="4"/>
          </w:tcPr>
          <w:p w:rsidR="00EB1962" w:rsidRPr="00743052" w:rsidRDefault="00EB1962" w:rsidP="00590F3A">
            <w:r>
              <w:t>OK (1)</w:t>
            </w:r>
          </w:p>
        </w:tc>
        <w:tc>
          <w:tcPr>
            <w:tcW w:w="1980" w:type="dxa"/>
          </w:tcPr>
          <w:p w:rsidR="00EB1962" w:rsidRPr="00743052" w:rsidRDefault="00EB1962" w:rsidP="00EB1962">
            <w:r w:rsidRPr="00743052">
              <w:t>Beautiful</w:t>
            </w:r>
            <w:r>
              <w:t xml:space="preserve"> (2)</w:t>
            </w:r>
          </w:p>
        </w:tc>
        <w:tc>
          <w:tcPr>
            <w:tcW w:w="1416" w:type="dxa"/>
          </w:tcPr>
          <w:p w:rsidR="00EB1962" w:rsidRPr="00743052" w:rsidRDefault="00EB1962" w:rsidP="00590F3A">
            <w:r>
              <w:t>2</w:t>
            </w:r>
          </w:p>
        </w:tc>
      </w:tr>
      <w:tr w:rsidR="00465D3D" w:rsidRPr="00743052" w:rsidTr="00197A5F">
        <w:tc>
          <w:tcPr>
            <w:tcW w:w="9242" w:type="dxa"/>
            <w:gridSpan w:val="7"/>
          </w:tcPr>
          <w:p w:rsidR="00465D3D" w:rsidRPr="00743052" w:rsidRDefault="00465D3D" w:rsidP="00590F3A">
            <w:r w:rsidRPr="00EB1962">
              <w:rPr>
                <w:highlight w:val="yellow"/>
              </w:rPr>
              <w:t>Quality of slides</w:t>
            </w:r>
            <w:r>
              <w:t xml:space="preserve"> (text den</w:t>
            </w:r>
            <w:r w:rsidRPr="00743052">
              <w:t>sity)</w:t>
            </w:r>
          </w:p>
        </w:tc>
      </w:tr>
      <w:tr w:rsidR="00EB1962" w:rsidRPr="00743052" w:rsidTr="00D03A62">
        <w:tc>
          <w:tcPr>
            <w:tcW w:w="2334" w:type="dxa"/>
          </w:tcPr>
          <w:p w:rsidR="00EB1962" w:rsidRPr="00743052" w:rsidRDefault="00EB1962" w:rsidP="00743052">
            <w:r>
              <w:t>Far too much (0)</w:t>
            </w:r>
            <w:r w:rsidRPr="00743052">
              <w:tab/>
            </w:r>
            <w:r w:rsidRPr="00743052">
              <w:tab/>
            </w:r>
          </w:p>
        </w:tc>
        <w:tc>
          <w:tcPr>
            <w:tcW w:w="3512" w:type="dxa"/>
            <w:gridSpan w:val="4"/>
          </w:tcPr>
          <w:p w:rsidR="00EB1962" w:rsidRPr="00743052" w:rsidRDefault="00EB1962" w:rsidP="00EB1962">
            <w:r w:rsidRPr="00743052">
              <w:t>bit too much</w:t>
            </w:r>
            <w:r>
              <w:t xml:space="preserve"> (1) or N</w:t>
            </w:r>
            <w:r w:rsidRPr="00743052">
              <w:t>ot enough</w:t>
            </w:r>
            <w:r>
              <w:t xml:space="preserve"> (1)</w:t>
            </w:r>
          </w:p>
        </w:tc>
        <w:tc>
          <w:tcPr>
            <w:tcW w:w="1980" w:type="dxa"/>
          </w:tcPr>
          <w:p w:rsidR="00EB1962" w:rsidRPr="00743052" w:rsidRDefault="00EB1962" w:rsidP="00EB1962">
            <w:r>
              <w:t>J</w:t>
            </w:r>
            <w:r w:rsidRPr="00743052">
              <w:t>ust righ</w:t>
            </w:r>
            <w:r>
              <w:t>t (2)</w:t>
            </w:r>
          </w:p>
        </w:tc>
        <w:tc>
          <w:tcPr>
            <w:tcW w:w="1416" w:type="dxa"/>
          </w:tcPr>
          <w:p w:rsidR="00EB1962" w:rsidRPr="00743052" w:rsidRDefault="00EB1962" w:rsidP="00590F3A">
            <w:r>
              <w:t>2</w:t>
            </w:r>
          </w:p>
        </w:tc>
      </w:tr>
      <w:tr w:rsidR="00465D3D" w:rsidRPr="00743052" w:rsidTr="00606358">
        <w:tc>
          <w:tcPr>
            <w:tcW w:w="9242" w:type="dxa"/>
            <w:gridSpan w:val="7"/>
          </w:tcPr>
          <w:p w:rsidR="00465D3D" w:rsidRDefault="00465D3D" w:rsidP="00590F3A">
            <w:r w:rsidRPr="00214C40">
              <w:rPr>
                <w:highlight w:val="yellow"/>
              </w:rPr>
              <w:t>Quality of slides</w:t>
            </w:r>
            <w:r w:rsidRPr="00743052">
              <w:t xml:space="preserve"> (actual content)</w:t>
            </w:r>
          </w:p>
        </w:tc>
      </w:tr>
      <w:tr w:rsidR="00743052" w:rsidRPr="00743052" w:rsidTr="00465D3D">
        <w:tc>
          <w:tcPr>
            <w:tcW w:w="2334" w:type="dxa"/>
          </w:tcPr>
          <w:p w:rsidR="00743052" w:rsidRPr="00743052" w:rsidRDefault="00743052" w:rsidP="00743052">
            <w:r w:rsidRPr="00743052">
              <w:t>Dreadful</w:t>
            </w:r>
            <w:r w:rsidRPr="00743052">
              <w:tab/>
            </w:r>
            <w:r w:rsidR="00465D3D">
              <w:t>(0)</w:t>
            </w:r>
            <w:r w:rsidRPr="00743052">
              <w:tab/>
            </w:r>
            <w:r w:rsidRPr="00743052">
              <w:tab/>
            </w:r>
            <w:r w:rsidRPr="00743052">
              <w:tab/>
            </w:r>
          </w:p>
        </w:tc>
        <w:tc>
          <w:tcPr>
            <w:tcW w:w="1734" w:type="dxa"/>
            <w:gridSpan w:val="3"/>
          </w:tcPr>
          <w:p w:rsidR="00743052" w:rsidRPr="00743052" w:rsidRDefault="00465D3D" w:rsidP="00590F3A">
            <w:r>
              <w:t>N</w:t>
            </w:r>
            <w:r w:rsidR="00743052">
              <w:t>eeds wo</w:t>
            </w:r>
            <w:r w:rsidR="00743052" w:rsidRPr="00743052">
              <w:t>rk</w:t>
            </w:r>
            <w:r>
              <w:t xml:space="preserve"> (1)</w:t>
            </w:r>
          </w:p>
        </w:tc>
        <w:tc>
          <w:tcPr>
            <w:tcW w:w="1778" w:type="dxa"/>
          </w:tcPr>
          <w:p w:rsidR="00743052" w:rsidRPr="00743052" w:rsidRDefault="00465D3D" w:rsidP="00590F3A">
            <w:r w:rsidRPr="00743052">
              <w:t>G</w:t>
            </w:r>
            <w:r w:rsidR="00743052" w:rsidRPr="00743052">
              <w:t>ood</w:t>
            </w:r>
            <w:r>
              <w:t xml:space="preserve"> (2)</w:t>
            </w:r>
          </w:p>
        </w:tc>
        <w:tc>
          <w:tcPr>
            <w:tcW w:w="1980" w:type="dxa"/>
          </w:tcPr>
          <w:p w:rsidR="00743052" w:rsidRPr="00743052" w:rsidRDefault="00465D3D" w:rsidP="00EB1962">
            <w:r w:rsidRPr="00743052">
              <w:t>E</w:t>
            </w:r>
            <w:r w:rsidR="00743052" w:rsidRPr="00743052">
              <w:t>x</w:t>
            </w:r>
            <w:r w:rsidR="00743052">
              <w:t>ce</w:t>
            </w:r>
            <w:r w:rsidR="00743052" w:rsidRPr="00743052">
              <w:t>ll</w:t>
            </w:r>
            <w:r w:rsidR="00743052">
              <w:t>en</w:t>
            </w:r>
            <w:r w:rsidR="00743052" w:rsidRPr="00743052">
              <w:t>t</w:t>
            </w:r>
            <w:r>
              <w:t xml:space="preserve"> (</w:t>
            </w:r>
            <w:r w:rsidR="00EB1962">
              <w:t>4</w:t>
            </w:r>
            <w:r>
              <w:t>)</w:t>
            </w:r>
          </w:p>
        </w:tc>
        <w:tc>
          <w:tcPr>
            <w:tcW w:w="1416" w:type="dxa"/>
          </w:tcPr>
          <w:p w:rsidR="00743052" w:rsidRPr="00743052" w:rsidRDefault="00EB1962" w:rsidP="00590F3A">
            <w:r>
              <w:t>4</w:t>
            </w:r>
          </w:p>
        </w:tc>
      </w:tr>
      <w:tr w:rsidR="00465D3D" w:rsidRPr="00743052" w:rsidTr="00BF1AE6">
        <w:tc>
          <w:tcPr>
            <w:tcW w:w="9242" w:type="dxa"/>
            <w:gridSpan w:val="7"/>
          </w:tcPr>
          <w:p w:rsidR="00465D3D" w:rsidRPr="00743052" w:rsidRDefault="00465D3D" w:rsidP="00590F3A">
            <w:r w:rsidRPr="00214C40">
              <w:rPr>
                <w:highlight w:val="yellow"/>
              </w:rPr>
              <w:t>Verbal Presentations</w:t>
            </w:r>
            <w:r>
              <w:t xml:space="preserve"> (including answering questions)</w:t>
            </w:r>
          </w:p>
        </w:tc>
      </w:tr>
      <w:tr w:rsidR="00743052" w:rsidRPr="00743052" w:rsidTr="00465D3D">
        <w:tc>
          <w:tcPr>
            <w:tcW w:w="2334" w:type="dxa"/>
          </w:tcPr>
          <w:p w:rsidR="00743052" w:rsidRPr="00743052" w:rsidRDefault="00743052" w:rsidP="00743052">
            <w:r w:rsidRPr="00743052">
              <w:t>Dreadful</w:t>
            </w:r>
            <w:r w:rsidRPr="00743052">
              <w:tab/>
            </w:r>
            <w:r w:rsidR="00465D3D">
              <w:t>(0)</w:t>
            </w:r>
            <w:r w:rsidRPr="00743052">
              <w:tab/>
            </w:r>
            <w:r w:rsidRPr="00743052">
              <w:tab/>
            </w:r>
            <w:r w:rsidRPr="00743052">
              <w:tab/>
            </w:r>
          </w:p>
        </w:tc>
        <w:tc>
          <w:tcPr>
            <w:tcW w:w="1734" w:type="dxa"/>
            <w:gridSpan w:val="3"/>
          </w:tcPr>
          <w:p w:rsidR="00743052" w:rsidRPr="00743052" w:rsidRDefault="00743052" w:rsidP="00590F3A">
            <w:r w:rsidRPr="00743052">
              <w:t>dull but OK</w:t>
            </w:r>
            <w:r w:rsidR="00465D3D">
              <w:t xml:space="preserve"> (1)</w:t>
            </w:r>
          </w:p>
        </w:tc>
        <w:tc>
          <w:tcPr>
            <w:tcW w:w="1778" w:type="dxa"/>
          </w:tcPr>
          <w:p w:rsidR="00743052" w:rsidRPr="00743052" w:rsidRDefault="00743052" w:rsidP="00590F3A">
            <w:r w:rsidRPr="00743052">
              <w:t>not bad</w:t>
            </w:r>
            <w:r w:rsidR="00465D3D">
              <w:t xml:space="preserve"> (2)</w:t>
            </w:r>
          </w:p>
        </w:tc>
        <w:tc>
          <w:tcPr>
            <w:tcW w:w="1980" w:type="dxa"/>
          </w:tcPr>
          <w:p w:rsidR="00743052" w:rsidRPr="00743052" w:rsidRDefault="00743052" w:rsidP="00590F3A">
            <w:r w:rsidRPr="00743052">
              <w:t>very good</w:t>
            </w:r>
            <w:r w:rsidR="00465D3D">
              <w:t xml:space="preserve"> (3)</w:t>
            </w:r>
          </w:p>
        </w:tc>
        <w:tc>
          <w:tcPr>
            <w:tcW w:w="1416" w:type="dxa"/>
          </w:tcPr>
          <w:p w:rsidR="00743052" w:rsidRPr="00743052" w:rsidRDefault="00BF2B2B" w:rsidP="00590F3A">
            <w:r>
              <w:t>3</w:t>
            </w:r>
          </w:p>
        </w:tc>
      </w:tr>
      <w:tr w:rsidR="00743052" w:rsidRPr="00743052" w:rsidTr="00743052">
        <w:tc>
          <w:tcPr>
            <w:tcW w:w="7826" w:type="dxa"/>
            <w:gridSpan w:val="6"/>
          </w:tcPr>
          <w:p w:rsidR="00743052" w:rsidRPr="00743052" w:rsidRDefault="00743052" w:rsidP="00590F3A">
            <w:r w:rsidRPr="00214C40">
              <w:rPr>
                <w:highlight w:val="yellow"/>
              </w:rPr>
              <w:t>Over</w:t>
            </w:r>
            <w:r w:rsidR="00465D3D" w:rsidRPr="00214C40">
              <w:rPr>
                <w:highlight w:val="yellow"/>
              </w:rPr>
              <w:t>a</w:t>
            </w:r>
            <w:r w:rsidRPr="00214C40">
              <w:rPr>
                <w:highlight w:val="yellow"/>
              </w:rPr>
              <w:t xml:space="preserve">ll Impression of </w:t>
            </w:r>
            <w:r w:rsidR="00465D3D" w:rsidRPr="00214C40">
              <w:rPr>
                <w:highlight w:val="yellow"/>
              </w:rPr>
              <w:t>quality</w:t>
            </w:r>
            <w:r w:rsidRPr="00214C40">
              <w:rPr>
                <w:highlight w:val="yellow"/>
              </w:rPr>
              <w:t xml:space="preserve"> of re</w:t>
            </w:r>
            <w:r w:rsidR="00465D3D" w:rsidRPr="00214C40">
              <w:rPr>
                <w:highlight w:val="yellow"/>
              </w:rPr>
              <w:t>se</w:t>
            </w:r>
            <w:r w:rsidRPr="00214C40">
              <w:rPr>
                <w:highlight w:val="yellow"/>
              </w:rPr>
              <w:t>a</w:t>
            </w:r>
            <w:r w:rsidR="00465D3D" w:rsidRPr="00214C40">
              <w:rPr>
                <w:highlight w:val="yellow"/>
              </w:rPr>
              <w:t>r</w:t>
            </w:r>
            <w:r w:rsidRPr="00214C40">
              <w:rPr>
                <w:highlight w:val="yellow"/>
              </w:rPr>
              <w:t>ch project</w:t>
            </w:r>
          </w:p>
        </w:tc>
        <w:tc>
          <w:tcPr>
            <w:tcW w:w="1416" w:type="dxa"/>
          </w:tcPr>
          <w:p w:rsidR="00743052" w:rsidRDefault="00743052" w:rsidP="00590F3A"/>
        </w:tc>
      </w:tr>
      <w:tr w:rsidR="00743052" w:rsidTr="00743052">
        <w:tc>
          <w:tcPr>
            <w:tcW w:w="2334" w:type="dxa"/>
          </w:tcPr>
          <w:p w:rsidR="00743052" w:rsidRDefault="00743052" w:rsidP="00743052">
            <w:r w:rsidRPr="00743052">
              <w:t>Dreadful</w:t>
            </w:r>
            <w:r w:rsidRPr="00743052">
              <w:tab/>
            </w:r>
            <w:r w:rsidR="00465D3D">
              <w:t>(0)</w:t>
            </w:r>
            <w:r w:rsidRPr="00743052">
              <w:tab/>
            </w:r>
            <w:r w:rsidRPr="00743052">
              <w:tab/>
            </w:r>
            <w:r w:rsidRPr="00743052">
              <w:tab/>
            </w:r>
          </w:p>
        </w:tc>
        <w:tc>
          <w:tcPr>
            <w:tcW w:w="1613" w:type="dxa"/>
            <w:gridSpan w:val="2"/>
          </w:tcPr>
          <w:p w:rsidR="00743052" w:rsidRPr="00743052" w:rsidRDefault="00743052" w:rsidP="00590F3A">
            <w:r>
              <w:t>has some merit but needs majo</w:t>
            </w:r>
            <w:r w:rsidRPr="00743052">
              <w:t>r work</w:t>
            </w:r>
            <w:r w:rsidR="00465D3D">
              <w:t xml:space="preserve"> (1)</w:t>
            </w:r>
          </w:p>
        </w:tc>
        <w:tc>
          <w:tcPr>
            <w:tcW w:w="1899" w:type="dxa"/>
            <w:gridSpan w:val="2"/>
          </w:tcPr>
          <w:p w:rsidR="00743052" w:rsidRPr="00743052" w:rsidRDefault="00743052" w:rsidP="00EB1962">
            <w:r w:rsidRPr="00743052">
              <w:t>some small imp</w:t>
            </w:r>
            <w:r>
              <w:t>rovements</w:t>
            </w:r>
            <w:r w:rsidRPr="00743052">
              <w:t xml:space="preserve"> re</w:t>
            </w:r>
            <w:r>
              <w:t>q</w:t>
            </w:r>
            <w:r w:rsidRPr="00743052">
              <w:t>uired</w:t>
            </w:r>
            <w:r w:rsidR="00465D3D">
              <w:t xml:space="preserve"> (</w:t>
            </w:r>
            <w:r w:rsidR="00EB1962">
              <w:t>3</w:t>
            </w:r>
            <w:r w:rsidR="00465D3D">
              <w:t>)</w:t>
            </w:r>
          </w:p>
        </w:tc>
        <w:tc>
          <w:tcPr>
            <w:tcW w:w="1980" w:type="dxa"/>
          </w:tcPr>
          <w:p w:rsidR="00743052" w:rsidRPr="00743052" w:rsidRDefault="00EB1962" w:rsidP="00EB1962">
            <w:r>
              <w:t>excellent</w:t>
            </w:r>
            <w:r w:rsidR="00743052" w:rsidRPr="00743052">
              <w:tab/>
            </w:r>
            <w:r w:rsidR="00465D3D">
              <w:t xml:space="preserve"> (</w:t>
            </w:r>
            <w:r>
              <w:t>5</w:t>
            </w:r>
            <w:r w:rsidR="00465D3D">
              <w:t>)</w:t>
            </w:r>
          </w:p>
        </w:tc>
        <w:tc>
          <w:tcPr>
            <w:tcW w:w="1416" w:type="dxa"/>
          </w:tcPr>
          <w:p w:rsidR="00743052" w:rsidRPr="00743052" w:rsidRDefault="00EB1962" w:rsidP="00590F3A">
            <w:r>
              <w:t>5</w:t>
            </w:r>
          </w:p>
        </w:tc>
      </w:tr>
      <w:tr w:rsidR="00465D3D" w:rsidTr="00B64BFA">
        <w:tc>
          <w:tcPr>
            <w:tcW w:w="7826" w:type="dxa"/>
            <w:gridSpan w:val="6"/>
          </w:tcPr>
          <w:p w:rsidR="00465D3D" w:rsidRPr="00743052" w:rsidRDefault="00465D3D" w:rsidP="00590F3A">
            <w:r>
              <w:t>TOTAL</w:t>
            </w:r>
          </w:p>
        </w:tc>
        <w:tc>
          <w:tcPr>
            <w:tcW w:w="1416" w:type="dxa"/>
          </w:tcPr>
          <w:p w:rsidR="00465D3D" w:rsidRPr="00743052" w:rsidRDefault="00465D3D" w:rsidP="00590F3A">
            <w:r>
              <w:t>20</w:t>
            </w:r>
          </w:p>
        </w:tc>
      </w:tr>
    </w:tbl>
    <w:p w:rsidR="00743052" w:rsidRDefault="00743052" w:rsidP="00743052">
      <w:bookmarkStart w:id="0" w:name="_GoBack"/>
      <w:bookmarkEnd w:id="0"/>
    </w:p>
    <w:sectPr w:rsidR="0074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052"/>
    <w:rsid w:val="00061185"/>
    <w:rsid w:val="00214C40"/>
    <w:rsid w:val="00465D3D"/>
    <w:rsid w:val="00743052"/>
    <w:rsid w:val="007F1697"/>
    <w:rsid w:val="00BE42AA"/>
    <w:rsid w:val="00BF2B2B"/>
    <w:rsid w:val="00EB1962"/>
    <w:rsid w:val="00EF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3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30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3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430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30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305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305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Massey University</Company>
  <LinksUpToDate>false</LinksUpToDate>
  <CharactersWithSpaces>1018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Parsons, David</dc:creator>
  <cp:lastModifiedBy>Wang, Ruili</cp:lastModifiedBy>
  <cp:revision>2</cp:revision>
  <cp:lastPrinted>2015-11-13T23:58:00Z</cp:lastPrinted>
  <dcterms:created xsi:type="dcterms:W3CDTF">2018-05-21T03:33:00Z</dcterms:created>
  <dcterms:modified xsi:type="dcterms:W3CDTF">2018-05-21T03:33:00Z</dcterms:modified>
</cp:coreProperties>
</file>