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75C4317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13640D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3.06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819CE4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366BFF99" w14:textId="5D98C50F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5E5F9C41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14FA445B" w14:textId="0CF54ECF" w:rsidR="00B23C05" w:rsidRDefault="00B23C05" w:rsidP="004F1A79">
      <w:pPr>
        <w:rPr>
          <w:sz w:val="22"/>
        </w:rPr>
      </w:pPr>
      <w:r>
        <w:rPr>
          <w:rFonts w:hint="eastAsia"/>
          <w:sz w:val="22"/>
        </w:rPr>
        <w:t>마우스 스크롤을 이용하여 카메라 높이와 각도 조절 가능</w:t>
      </w:r>
    </w:p>
    <w:p w14:paraId="3398DBBC" w14:textId="77777777" w:rsidR="00AE4727" w:rsidRPr="00101C8A" w:rsidRDefault="00AE4727" w:rsidP="00AE4727">
      <w:pPr>
        <w:rPr>
          <w:sz w:val="22"/>
        </w:rPr>
      </w:pPr>
      <w:r>
        <w:rPr>
          <w:rFonts w:hint="eastAsia"/>
          <w:sz w:val="22"/>
        </w:rPr>
        <w:t xml:space="preserve">기존 클라이언트 지형 </w:t>
      </w:r>
      <w:r>
        <w:rPr>
          <w:sz w:val="22"/>
        </w:rPr>
        <w:t>200</w:t>
      </w:r>
      <w:r>
        <w:rPr>
          <w:rFonts w:hint="eastAsia"/>
          <w:sz w:val="22"/>
        </w:rPr>
        <w:t>X</w:t>
      </w:r>
      <w:r>
        <w:rPr>
          <w:sz w:val="22"/>
        </w:rPr>
        <w:t xml:space="preserve">120 -&gt; 240X100 </w:t>
      </w:r>
      <w:r>
        <w:rPr>
          <w:rFonts w:hint="eastAsia"/>
          <w:sz w:val="22"/>
        </w:rPr>
        <w:t>카메라에 더 맞게 수정했다.</w:t>
      </w:r>
    </w:p>
    <w:p w14:paraId="39DD21DB" w14:textId="77777777" w:rsidR="00977C28" w:rsidRPr="00AE4727" w:rsidRDefault="00977C28" w:rsidP="004F1A79">
      <w:pPr>
        <w:rPr>
          <w:sz w:val="22"/>
        </w:rPr>
      </w:pPr>
    </w:p>
    <w:p w14:paraId="12B7AFB8" w14:textId="08AF810E" w:rsidR="00977C28" w:rsidRDefault="00E86F33" w:rsidP="004F1A79">
      <w:pPr>
        <w:rPr>
          <w:sz w:val="22"/>
        </w:rPr>
      </w:pPr>
      <w:r>
        <w:rPr>
          <w:rFonts w:hint="eastAsia"/>
          <w:sz w:val="22"/>
        </w:rPr>
        <w:t xml:space="preserve">지형의 </w:t>
      </w:r>
      <w:r>
        <w:rPr>
          <w:sz w:val="22"/>
        </w:rPr>
        <w:t>Material</w:t>
      </w:r>
      <w:r>
        <w:rPr>
          <w:rFonts w:hint="eastAsia"/>
          <w:sz w:val="22"/>
        </w:rPr>
        <w:t>을 W</w:t>
      </w:r>
      <w:r>
        <w:rPr>
          <w:sz w:val="22"/>
        </w:rPr>
        <w:t>ave</w:t>
      </w:r>
      <w:r>
        <w:rPr>
          <w:rFonts w:hint="eastAsia"/>
          <w:sz w:val="22"/>
        </w:rPr>
        <w:t xml:space="preserve">가 없는 </w:t>
      </w:r>
      <w:r w:rsidR="00F5554E">
        <w:rPr>
          <w:rFonts w:hint="eastAsia"/>
          <w:sz w:val="22"/>
        </w:rPr>
        <w:t>텍스처를</w:t>
      </w:r>
      <w:r>
        <w:rPr>
          <w:rFonts w:hint="eastAsia"/>
          <w:sz w:val="22"/>
        </w:rPr>
        <w:t xml:space="preserve"> 기반으로 제작했고,</w:t>
      </w:r>
      <w:r>
        <w:rPr>
          <w:sz w:val="22"/>
        </w:rPr>
        <w:t xml:space="preserve"> </w:t>
      </w:r>
      <w:r w:rsidR="00F5554E">
        <w:rPr>
          <w:rFonts w:hint="eastAsia"/>
          <w:sz w:val="22"/>
        </w:rPr>
        <w:t>텍스처의</w:t>
      </w:r>
      <w:r>
        <w:rPr>
          <w:rFonts w:hint="eastAsia"/>
          <w:sz w:val="22"/>
        </w:rPr>
        <w:t xml:space="preserve"> 노멀맵과 높이에 따른 노멀맵 결합하여 표시.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지형의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미세한 울퉁불퉁함과 땅의 각도에 따른 명암을 둘 다 잡았음.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각진 모양으로 보이는 것은 아직 해결 불가.</w:t>
      </w:r>
    </w:p>
    <w:p w14:paraId="4FF6A07F" w14:textId="77777777" w:rsidR="00602982" w:rsidRDefault="00602982" w:rsidP="004F1A79">
      <w:pPr>
        <w:rPr>
          <w:rFonts w:hint="eastAsia"/>
          <w:sz w:val="22"/>
        </w:rPr>
      </w:pPr>
    </w:p>
    <w:p w14:paraId="714DA389" w14:textId="7D822D09" w:rsidR="00F5405B" w:rsidRDefault="00C7212C" w:rsidP="004F1A79">
      <w:pPr>
        <w:rPr>
          <w:sz w:val="22"/>
        </w:rPr>
      </w:pPr>
      <w:r>
        <w:rPr>
          <w:rFonts w:hint="eastAsia"/>
          <w:sz w:val="22"/>
        </w:rPr>
        <w:t>강휘가 제작한 클라이언트 네트워크 쓰레드 보완</w:t>
      </w:r>
      <w:r w:rsidR="000F0FA5">
        <w:rPr>
          <w:sz w:val="22"/>
        </w:rPr>
        <w:t xml:space="preserve"> </w:t>
      </w:r>
      <w:r w:rsidR="000F0FA5">
        <w:rPr>
          <w:rFonts w:hint="eastAsia"/>
          <w:sz w:val="22"/>
        </w:rPr>
        <w:t>(</w:t>
      </w:r>
      <w:r w:rsidR="006D70D1">
        <w:rPr>
          <w:rFonts w:hint="eastAsia"/>
          <w:sz w:val="22"/>
        </w:rPr>
        <w:t xml:space="preserve">함수 </w:t>
      </w:r>
      <w:r w:rsidR="00FE549C">
        <w:rPr>
          <w:rFonts w:hint="eastAsia"/>
          <w:sz w:val="22"/>
        </w:rPr>
        <w:t>변형</w:t>
      </w:r>
      <w:r w:rsidR="006D70D1">
        <w:rPr>
          <w:rFonts w:hint="eastAsia"/>
          <w:sz w:val="22"/>
        </w:rPr>
        <w:t>,</w:t>
      </w:r>
      <w:r w:rsidR="006D70D1">
        <w:rPr>
          <w:sz w:val="22"/>
        </w:rPr>
        <w:t xml:space="preserve"> </w:t>
      </w:r>
      <w:r w:rsidR="000F0FA5">
        <w:rPr>
          <w:rFonts w:hint="eastAsia"/>
          <w:sz w:val="22"/>
        </w:rPr>
        <w:t>W</w:t>
      </w:r>
      <w:r w:rsidR="000F0FA5">
        <w:rPr>
          <w:sz w:val="22"/>
        </w:rPr>
        <w:t xml:space="preserve">insock </w:t>
      </w:r>
      <w:r w:rsidR="000F0FA5">
        <w:rPr>
          <w:rFonts w:hint="eastAsia"/>
          <w:sz w:val="22"/>
        </w:rPr>
        <w:t>-</w:t>
      </w:r>
      <w:r w:rsidR="000F0FA5">
        <w:rPr>
          <w:sz w:val="22"/>
        </w:rPr>
        <w:t>&gt;</w:t>
      </w:r>
      <w:r w:rsidR="000F0FA5">
        <w:rPr>
          <w:rFonts w:hint="eastAsia"/>
          <w:sz w:val="22"/>
        </w:rPr>
        <w:t xml:space="preserve"> </w:t>
      </w:r>
      <w:r w:rsidR="000F0FA5">
        <w:rPr>
          <w:sz w:val="22"/>
        </w:rPr>
        <w:t>FSocket, Recv</w:t>
      </w:r>
      <w:r w:rsidR="000F0FA5">
        <w:rPr>
          <w:rFonts w:hint="eastAsia"/>
          <w:sz w:val="22"/>
        </w:rPr>
        <w:t xml:space="preserve">함수 </w:t>
      </w:r>
      <w:r w:rsidR="000F0FA5">
        <w:rPr>
          <w:sz w:val="22"/>
        </w:rPr>
        <w:t xml:space="preserve">Flag </w:t>
      </w:r>
      <w:r w:rsidR="000F0FA5">
        <w:rPr>
          <w:rFonts w:hint="eastAsia"/>
          <w:sz w:val="22"/>
        </w:rPr>
        <w:t>추가)</w:t>
      </w:r>
    </w:p>
    <w:p w14:paraId="0606AD28" w14:textId="492D86D0" w:rsidR="00A56427" w:rsidRDefault="00A56427" w:rsidP="004F1A79">
      <w:pPr>
        <w:rPr>
          <w:sz w:val="22"/>
        </w:rPr>
      </w:pPr>
    </w:p>
    <w:p w14:paraId="54EE57FC" w14:textId="67F6E72E" w:rsidR="00A56427" w:rsidRDefault="00A56427" w:rsidP="004F1A79">
      <w:pPr>
        <w:rPr>
          <w:sz w:val="22"/>
        </w:rPr>
      </w:pPr>
      <w:r>
        <w:rPr>
          <w:rFonts w:hint="eastAsia"/>
          <w:sz w:val="22"/>
        </w:rPr>
        <w:t>서버에서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지속적으로 플레이어의 위치를 보내주는데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이동할 때 끊겨서 보인다.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클라이언트에서 보간을 해서 좀더 부드럽게 만들었다.</w:t>
      </w:r>
    </w:p>
    <w:p w14:paraId="060FCE7E" w14:textId="216D5F4C" w:rsidR="00A56427" w:rsidRDefault="00A56427" w:rsidP="004F1A79">
      <w:pPr>
        <w:rPr>
          <w:sz w:val="22"/>
        </w:rPr>
      </w:pPr>
      <w:r>
        <w:rPr>
          <w:rFonts w:hint="eastAsia"/>
          <w:sz w:val="22"/>
        </w:rPr>
        <w:t>문제점:</w:t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erp(OldLocation, NewLocation, T)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T</w:t>
      </w:r>
      <w:r>
        <w:rPr>
          <w:rFonts w:hint="eastAsia"/>
          <w:sz w:val="22"/>
        </w:rPr>
        <w:t>값이 네트워크 속도에 영향을 받다 보니,</w:t>
      </w:r>
      <w:r>
        <w:rPr>
          <w:sz w:val="22"/>
        </w:rPr>
        <w:t xml:space="preserve"> </w:t>
      </w:r>
      <w:r>
        <w:rPr>
          <w:rFonts w:hint="eastAsia"/>
          <w:sz w:val="22"/>
        </w:rPr>
        <w:t>움직이는 속도가 기대한만큼 일정하지 않다.</w:t>
      </w:r>
    </w:p>
    <w:p w14:paraId="0A83DB44" w14:textId="55C76AE8" w:rsidR="002974BA" w:rsidRDefault="00CA0D8C" w:rsidP="004F1A79">
      <w:pPr>
        <w:rPr>
          <w:rFonts w:asciiTheme="minorEastAsia" w:hAnsiTheme="minorEastAsia" w:cs="Cascadia Mono" w:hint="eastAsia"/>
          <w:color w:val="000000"/>
          <w:kern w:val="0"/>
          <w:sz w:val="22"/>
        </w:rPr>
      </w:pPr>
      <w:r>
        <w:rPr>
          <w:sz w:val="22"/>
        </w:rPr>
        <w:t>T</w:t>
      </w:r>
      <w:r>
        <w:rPr>
          <w:sz w:val="22"/>
        </w:rPr>
        <w:t xml:space="preserve"> = </w:t>
      </w:r>
      <w:r>
        <w:rPr>
          <w:rFonts w:hint="eastAsia"/>
          <w:sz w:val="22"/>
        </w:rPr>
        <w:t>T</w:t>
      </w:r>
      <w:r>
        <w:rPr>
          <w:sz w:val="22"/>
        </w:rPr>
        <w:t xml:space="preserve">ick </w:t>
      </w:r>
      <w:r>
        <w:rPr>
          <w:rFonts w:hint="eastAsia"/>
          <w:sz w:val="22"/>
        </w:rPr>
        <w:t>업데이트 속도</w:t>
      </w:r>
      <w:r w:rsidR="00F14D26">
        <w:rPr>
          <w:rFonts w:hint="eastAsia"/>
          <w:sz w:val="22"/>
        </w:rPr>
        <w:t>(약1</w:t>
      </w:r>
      <w:r w:rsidR="00F14D26">
        <w:rPr>
          <w:sz w:val="22"/>
        </w:rPr>
        <w:t>5ms)</w:t>
      </w:r>
      <w:r>
        <w:rPr>
          <w:rFonts w:hint="eastAsia"/>
          <w:sz w:val="22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 xml:space="preserve">위치가 업데이트 되고 </w:t>
      </w:r>
      <w:r w:rsidRPr="00D00FC9">
        <w:rPr>
          <w:rFonts w:asciiTheme="minorEastAsia" w:hAnsiTheme="minorEastAsia" w:cs="Cascadia Mono"/>
          <w:color w:val="000000"/>
          <w:kern w:val="0"/>
          <w:sz w:val="22"/>
        </w:rPr>
        <w:t>Tick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>만 돌아간 횟수</w:t>
      </w:r>
      <w:r w:rsidRPr="00D00FC9">
        <w:rPr>
          <w:rFonts w:asciiTheme="minorEastAsia" w:hAnsiTheme="minorEastAsia" w:cs="Cascadia Mono"/>
          <w:color w:val="000000"/>
          <w:kern w:val="0"/>
          <w:sz w:val="22"/>
        </w:rPr>
        <w:t xml:space="preserve"> / 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>네트워크 쓰레드 업데이트 속도</w:t>
      </w:r>
      <w:r w:rsidR="00F14D26">
        <w:rPr>
          <w:rFonts w:asciiTheme="minorEastAsia" w:hAnsiTheme="minorEastAsia" w:cs="Cascadia Mono" w:hint="eastAsia"/>
          <w:color w:val="000000"/>
          <w:kern w:val="0"/>
          <w:sz w:val="22"/>
        </w:rPr>
        <w:t xml:space="preserve">(약 </w:t>
      </w:r>
      <w:r w:rsidR="00F14D26">
        <w:rPr>
          <w:rFonts w:asciiTheme="minorEastAsia" w:hAnsiTheme="minorEastAsia" w:cs="Cascadia Mono"/>
          <w:color w:val="000000"/>
          <w:kern w:val="0"/>
          <w:sz w:val="22"/>
        </w:rPr>
        <w:t>65</w:t>
      </w:r>
      <w:r w:rsidR="00F14D26">
        <w:rPr>
          <w:rFonts w:asciiTheme="minorEastAsia" w:hAnsiTheme="minorEastAsia" w:cs="Cascadia Mono" w:hint="eastAsia"/>
          <w:color w:val="000000"/>
          <w:kern w:val="0"/>
          <w:sz w:val="22"/>
        </w:rPr>
        <w:t>m</w:t>
      </w:r>
      <w:r w:rsidR="00F14D26">
        <w:rPr>
          <w:rFonts w:asciiTheme="minorEastAsia" w:hAnsiTheme="minorEastAsia" w:cs="Cascadia Mono"/>
          <w:color w:val="000000"/>
          <w:kern w:val="0"/>
          <w:sz w:val="22"/>
        </w:rPr>
        <w:t>s)</w:t>
      </w:r>
    </w:p>
    <w:p w14:paraId="469F2ECE" w14:textId="77777777" w:rsidR="0027380D" w:rsidRDefault="0027380D" w:rsidP="004F1A79">
      <w:pPr>
        <w:rPr>
          <w:rFonts w:hint="eastAsia"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95BCE10" w14:textId="77777777" w:rsidR="001D071C" w:rsidRDefault="001D071C" w:rsidP="0075088C">
      <w:pPr>
        <w:rPr>
          <w:bCs/>
          <w:sz w:val="22"/>
        </w:rPr>
      </w:pPr>
    </w:p>
    <w:p w14:paraId="54B0949A" w14:textId="77777777" w:rsidR="001D071C" w:rsidRDefault="001D071C" w:rsidP="0075088C">
      <w:pPr>
        <w:rPr>
          <w:bCs/>
          <w:sz w:val="22"/>
        </w:rPr>
      </w:pPr>
    </w:p>
    <w:p w14:paraId="78BF01DC" w14:textId="77777777" w:rsidR="005567CA" w:rsidRDefault="005567CA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lastRenderedPageBreak/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77E6B2C" w:rsidR="00BF44B9" w:rsidRPr="007C7B2F" w:rsidRDefault="00CF0481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1A2BEC8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C95469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891A" w14:textId="77777777" w:rsidR="000B440D" w:rsidRDefault="000B440D" w:rsidP="008307C8">
      <w:pPr>
        <w:spacing w:after="0" w:line="240" w:lineRule="auto"/>
      </w:pPr>
      <w:r>
        <w:separator/>
      </w:r>
    </w:p>
  </w:endnote>
  <w:endnote w:type="continuationSeparator" w:id="0">
    <w:p w14:paraId="1FD637CD" w14:textId="77777777" w:rsidR="000B440D" w:rsidRDefault="000B440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7D51" w14:textId="77777777" w:rsidR="000B440D" w:rsidRDefault="000B440D" w:rsidP="008307C8">
      <w:pPr>
        <w:spacing w:after="0" w:line="240" w:lineRule="auto"/>
      </w:pPr>
      <w:r>
        <w:separator/>
      </w:r>
    </w:p>
  </w:footnote>
  <w:footnote w:type="continuationSeparator" w:id="0">
    <w:p w14:paraId="3B08318A" w14:textId="77777777" w:rsidR="000B440D" w:rsidRDefault="000B440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3565"/>
    <w:rsid w:val="000C52FC"/>
    <w:rsid w:val="000F0FA5"/>
    <w:rsid w:val="000F1C78"/>
    <w:rsid w:val="000F3953"/>
    <w:rsid w:val="00101C8A"/>
    <w:rsid w:val="0012724A"/>
    <w:rsid w:val="00146D5B"/>
    <w:rsid w:val="00164054"/>
    <w:rsid w:val="00167580"/>
    <w:rsid w:val="001841D0"/>
    <w:rsid w:val="001902A7"/>
    <w:rsid w:val="001903C1"/>
    <w:rsid w:val="00191A55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5F73"/>
    <w:rsid w:val="00A81538"/>
    <w:rsid w:val="00A82855"/>
    <w:rsid w:val="00A84558"/>
    <w:rsid w:val="00A869D8"/>
    <w:rsid w:val="00A9211F"/>
    <w:rsid w:val="00A979AE"/>
    <w:rsid w:val="00AB79CA"/>
    <w:rsid w:val="00AE1372"/>
    <w:rsid w:val="00AE2D6B"/>
    <w:rsid w:val="00AE4727"/>
    <w:rsid w:val="00AF67F6"/>
    <w:rsid w:val="00B00FD1"/>
    <w:rsid w:val="00B01257"/>
    <w:rsid w:val="00B0608F"/>
    <w:rsid w:val="00B103B0"/>
    <w:rsid w:val="00B20E85"/>
    <w:rsid w:val="00B23C05"/>
    <w:rsid w:val="00B403B4"/>
    <w:rsid w:val="00B422F8"/>
    <w:rsid w:val="00B51504"/>
    <w:rsid w:val="00B56736"/>
    <w:rsid w:val="00B70D45"/>
    <w:rsid w:val="00B92CD1"/>
    <w:rsid w:val="00B951AA"/>
    <w:rsid w:val="00B975BC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7212C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7002F"/>
    <w:rsid w:val="00D72337"/>
    <w:rsid w:val="00D74E6F"/>
    <w:rsid w:val="00D818D1"/>
    <w:rsid w:val="00D9126E"/>
    <w:rsid w:val="00D96344"/>
    <w:rsid w:val="00DA0DE0"/>
    <w:rsid w:val="00DA2BE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61EA"/>
    <w:rsid w:val="00E673B9"/>
    <w:rsid w:val="00E86F33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C4AD7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211</cp:revision>
  <dcterms:created xsi:type="dcterms:W3CDTF">2022-04-07T20:27:00Z</dcterms:created>
  <dcterms:modified xsi:type="dcterms:W3CDTF">2023-03-11T12:52:00Z</dcterms:modified>
</cp:coreProperties>
</file>