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53" w:rsidRPr="00E11767" w:rsidRDefault="00CA361D">
      <w:pPr>
        <w:rPr>
          <w:rFonts w:ascii="Times New Roman" w:hAnsi="Times New Roman" w:cs="Times New Roman"/>
          <w:sz w:val="30"/>
          <w:szCs w:val="30"/>
        </w:rPr>
      </w:pPr>
      <w:r w:rsidRPr="00E11767">
        <w:rPr>
          <w:rFonts w:ascii="Times New Roman" w:hAnsi="Times New Roman" w:cs="Times New Roman"/>
          <w:sz w:val="30"/>
          <w:szCs w:val="30"/>
        </w:rPr>
        <w:t>Lý thuyết DBI:</w:t>
      </w:r>
    </w:p>
    <w:p w:rsidR="00CA361D" w:rsidRPr="00E11767" w:rsidRDefault="00E11767" w:rsidP="00E11767">
      <w:pPr>
        <w:shd w:val="clear" w:color="auto" w:fill="FFFFFF" w:themeFill="background1"/>
        <w:rPr>
          <w:rFonts w:ascii="Times New Roman" w:hAnsi="Times New Roman" w:cs="Times New Roman"/>
          <w:sz w:val="30"/>
          <w:szCs w:val="30"/>
        </w:rPr>
      </w:pPr>
      <w:r>
        <w:rPr>
          <w:rFonts w:ascii="Times New Roman" w:hAnsi="Times New Roman" w:cs="Times New Roman"/>
          <w:sz w:val="30"/>
          <w:szCs w:val="30"/>
        </w:rPr>
        <w:t>1)</w:t>
      </w:r>
      <w:r w:rsidR="00A55B72" w:rsidRPr="00E11767">
        <w:rPr>
          <w:rFonts w:ascii="Times New Roman" w:hAnsi="Times New Roman" w:cs="Times New Roman"/>
          <w:sz w:val="30"/>
          <w:szCs w:val="30"/>
        </w:rPr>
        <w:t>Mệnh đề </w:t>
      </w:r>
      <w:r w:rsidR="00A55B72" w:rsidRPr="00E11767">
        <w:rPr>
          <w:rFonts w:ascii="Times New Roman" w:hAnsi="Times New Roman" w:cs="Times New Roman"/>
          <w:b/>
          <w:bCs/>
          <w:sz w:val="30"/>
          <w:szCs w:val="30"/>
        </w:rPr>
        <w:t>GROUP BY trong SQL</w:t>
      </w:r>
      <w:r w:rsidR="00A55B72" w:rsidRPr="00E11767">
        <w:rPr>
          <w:rFonts w:ascii="Times New Roman" w:hAnsi="Times New Roman" w:cs="Times New Roman"/>
          <w:sz w:val="30"/>
          <w:szCs w:val="30"/>
        </w:rPr>
        <w:t> Server cho phép bạn sắp xếp các hàng của truy vấn theo nhóm. Các nhóm được xác định bởi các cột mà bạn chỉ định </w:t>
      </w:r>
      <w:r w:rsidR="00A55B72" w:rsidRPr="00E11767">
        <w:rPr>
          <w:rFonts w:ascii="Times New Roman" w:hAnsi="Times New Roman" w:cs="Times New Roman"/>
          <w:b/>
          <w:bCs/>
          <w:sz w:val="30"/>
          <w:szCs w:val="30"/>
        </w:rPr>
        <w:t>trong</w:t>
      </w:r>
      <w:r w:rsidR="00A55B72" w:rsidRPr="00E11767">
        <w:rPr>
          <w:rFonts w:ascii="Times New Roman" w:hAnsi="Times New Roman" w:cs="Times New Roman"/>
          <w:sz w:val="30"/>
          <w:szCs w:val="30"/>
        </w:rPr>
        <w:t> mệnh đề </w:t>
      </w:r>
      <w:r w:rsidR="00A55B72" w:rsidRPr="00E11767">
        <w:rPr>
          <w:rFonts w:ascii="Times New Roman" w:hAnsi="Times New Roman" w:cs="Times New Roman"/>
          <w:b/>
          <w:bCs/>
          <w:sz w:val="30"/>
          <w:szCs w:val="30"/>
        </w:rPr>
        <w:t>GROUP</w:t>
      </w:r>
      <w:r w:rsidR="00A55B72" w:rsidRPr="00E11767">
        <w:rPr>
          <w:rFonts w:ascii="Times New Roman" w:hAnsi="Times New Roman" w:cs="Times New Roman"/>
          <w:sz w:val="30"/>
          <w:szCs w:val="30"/>
        </w:rPr>
        <w:t> BY. Thông thường, </w:t>
      </w:r>
      <w:r w:rsidR="00A55B72" w:rsidRPr="00E11767">
        <w:rPr>
          <w:rFonts w:ascii="Times New Roman" w:hAnsi="Times New Roman" w:cs="Times New Roman"/>
          <w:b/>
          <w:bCs/>
          <w:sz w:val="30"/>
          <w:szCs w:val="30"/>
        </w:rPr>
        <w:t>GROUP</w:t>
      </w:r>
      <w:r w:rsidR="00A55B72" w:rsidRPr="00E11767">
        <w:rPr>
          <w:rFonts w:ascii="Times New Roman" w:hAnsi="Times New Roman" w:cs="Times New Roman"/>
          <w:sz w:val="30"/>
          <w:szCs w:val="30"/>
        </w:rPr>
        <w:t> BY được </w:t>
      </w:r>
      <w:r w:rsidR="00A55B72" w:rsidRPr="00E11767">
        <w:rPr>
          <w:rFonts w:ascii="Times New Roman" w:hAnsi="Times New Roman" w:cs="Times New Roman"/>
          <w:b/>
          <w:bCs/>
          <w:sz w:val="30"/>
          <w:szCs w:val="30"/>
        </w:rPr>
        <w:t>sử dụng để</w:t>
      </w:r>
      <w:r w:rsidR="00A55B72" w:rsidRPr="00E11767">
        <w:rPr>
          <w:rFonts w:ascii="Times New Roman" w:hAnsi="Times New Roman" w:cs="Times New Roman"/>
          <w:sz w:val="30"/>
          <w:szCs w:val="30"/>
        </w:rPr>
        <w:t> tính tổng theo điều kiện, đếm bản ghi thỏa mãn điều kiện nào đó hoặc tìm dữ liệu MIN, MAX</w:t>
      </w:r>
    </w:p>
    <w:p w:rsidR="00895ACD" w:rsidRPr="00E11767" w:rsidRDefault="00E11767" w:rsidP="00E11767">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2)</w:t>
      </w:r>
      <w:r w:rsidR="00895ACD" w:rsidRPr="00E11767">
        <w:rPr>
          <w:rFonts w:ascii="Times New Roman" w:hAnsi="Times New Roman" w:cs="Times New Roman"/>
          <w:sz w:val="30"/>
          <w:szCs w:val="30"/>
        </w:rPr>
        <w:t>Having: dùng HAVING khi có GROUP BY</w:t>
      </w:r>
      <w:r w:rsidR="00895ACD" w:rsidRPr="00E11767">
        <w:rPr>
          <w:rFonts w:ascii="Times New Roman" w:hAnsi="Times New Roman" w:cs="Times New Roman"/>
          <w:sz w:val="30"/>
          <w:szCs w:val="30"/>
        </w:rPr>
        <w:t xml:space="preserve"> và </w:t>
      </w:r>
      <w:r w:rsidR="00895ACD" w:rsidRPr="00E11767">
        <w:rPr>
          <w:rFonts w:ascii="Times New Roman" w:hAnsi="Times New Roman" w:cs="Times New Roman"/>
          <w:sz w:val="30"/>
          <w:szCs w:val="30"/>
        </w:rPr>
        <w:t>dùng để thiết lập điều kiện nhóm</w:t>
      </w:r>
    </w:p>
    <w:p w:rsidR="00930E1B" w:rsidRPr="00E11767" w:rsidRDefault="00930E1B" w:rsidP="00895ACD">
      <w:pPr>
        <w:autoSpaceDE w:val="0"/>
        <w:autoSpaceDN w:val="0"/>
        <w:adjustRightInd w:val="0"/>
        <w:spacing w:after="0" w:line="240" w:lineRule="auto"/>
        <w:rPr>
          <w:rFonts w:ascii="Times New Roman" w:hAnsi="Times New Roman" w:cs="Times New Roman"/>
          <w:sz w:val="30"/>
          <w:szCs w:val="30"/>
        </w:rPr>
      </w:pPr>
    </w:p>
    <w:p w:rsidR="00930E1B" w:rsidRPr="00E11767" w:rsidRDefault="00E11767" w:rsidP="00E11767">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3)</w:t>
      </w:r>
      <w:r w:rsidR="00BA364E" w:rsidRPr="00E11767">
        <w:rPr>
          <w:rFonts w:ascii="Times New Roman" w:hAnsi="Times New Roman" w:cs="Times New Roman"/>
          <w:sz w:val="30"/>
          <w:szCs w:val="30"/>
        </w:rPr>
        <w:t>S</w:t>
      </w:r>
      <w:r w:rsidR="00930E1B" w:rsidRPr="00E11767">
        <w:rPr>
          <w:rFonts w:ascii="Times New Roman" w:hAnsi="Times New Roman" w:cs="Times New Roman"/>
          <w:sz w:val="30"/>
          <w:szCs w:val="30"/>
        </w:rPr>
        <w:t>ub query: một câu query chứa nhiều query khác</w:t>
      </w:r>
      <w:r w:rsidR="00AA718C" w:rsidRPr="00E11767">
        <w:rPr>
          <w:rFonts w:ascii="Times New Roman" w:hAnsi="Times New Roman" w:cs="Times New Roman"/>
          <w:sz w:val="30"/>
          <w:szCs w:val="30"/>
        </w:rPr>
        <w:t>. Sub query</w:t>
      </w:r>
      <w:r w:rsidR="00930E1B" w:rsidRPr="00E11767">
        <w:rPr>
          <w:rFonts w:ascii="Times New Roman" w:hAnsi="Times New Roman" w:cs="Times New Roman"/>
          <w:sz w:val="30"/>
          <w:szCs w:val="30"/>
        </w:rPr>
        <w:t xml:space="preserve"> dùng để </w:t>
      </w:r>
      <w:r w:rsidR="00930E1B" w:rsidRPr="00E11767">
        <w:rPr>
          <w:rFonts w:ascii="Times New Roman" w:hAnsi="Times New Roman" w:cs="Times New Roman"/>
          <w:sz w:val="30"/>
          <w:szCs w:val="30"/>
        </w:rPr>
        <w:t>trả lời, cập nhật (UPDATE), thêm data(INSERT) trong các trường hợp phức tạp</w:t>
      </w:r>
      <w:r w:rsidR="00930E1B" w:rsidRPr="00E11767">
        <w:rPr>
          <w:rFonts w:ascii="Times New Roman" w:hAnsi="Times New Roman" w:cs="Times New Roman"/>
          <w:sz w:val="30"/>
          <w:szCs w:val="30"/>
        </w:rPr>
        <w:t>. T</w:t>
      </w:r>
      <w:r w:rsidR="00930E1B" w:rsidRPr="00E11767">
        <w:rPr>
          <w:rFonts w:ascii="Times New Roman" w:hAnsi="Times New Roman" w:cs="Times New Roman"/>
          <w:sz w:val="30"/>
          <w:szCs w:val="30"/>
        </w:rPr>
        <w:t>rong một số trường hợp, sub query có thể tăng tốc độ câu truy vấn.</w:t>
      </w:r>
    </w:p>
    <w:p w:rsidR="00930E1B" w:rsidRPr="00E11767" w:rsidRDefault="00930E1B" w:rsidP="00930E1B">
      <w:pPr>
        <w:autoSpaceDE w:val="0"/>
        <w:autoSpaceDN w:val="0"/>
        <w:adjustRightInd w:val="0"/>
        <w:spacing w:after="0" w:line="240" w:lineRule="auto"/>
        <w:rPr>
          <w:rFonts w:ascii="Times New Roman" w:hAnsi="Times New Roman" w:cs="Times New Roman"/>
          <w:sz w:val="30"/>
          <w:szCs w:val="30"/>
        </w:rPr>
      </w:pPr>
    </w:p>
    <w:p w:rsidR="00930E1B" w:rsidRPr="00E11767" w:rsidRDefault="00930E1B" w:rsidP="00930E1B">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SUB QUERY CÓ THỂ ĐẶT Ở:</w:t>
      </w:r>
    </w:p>
    <w:p w:rsidR="00930E1B" w:rsidRPr="00E11767" w:rsidRDefault="00BA364E" w:rsidP="00930E1B">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w:t>
      </w:r>
      <w:r w:rsidR="00930E1B" w:rsidRPr="00E11767">
        <w:rPr>
          <w:rFonts w:ascii="Times New Roman" w:hAnsi="Times New Roman" w:cs="Times New Roman"/>
          <w:sz w:val="30"/>
          <w:szCs w:val="30"/>
        </w:rPr>
        <w:t>SELECT/FROM/WHERE/HAVING</w:t>
      </w:r>
    </w:p>
    <w:p w:rsidR="00930E1B" w:rsidRPr="00E11767" w:rsidRDefault="00BA364E" w:rsidP="00930E1B">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w:t>
      </w:r>
      <w:r w:rsidR="00930E1B" w:rsidRPr="00E11767">
        <w:rPr>
          <w:rFonts w:ascii="Times New Roman" w:hAnsi="Times New Roman" w:cs="Times New Roman"/>
          <w:sz w:val="30"/>
          <w:szCs w:val="30"/>
        </w:rPr>
        <w:t>INSERT/UPDATE/DELETE</w:t>
      </w:r>
    </w:p>
    <w:p w:rsidR="00895ACD" w:rsidRPr="00E11767" w:rsidRDefault="00895ACD" w:rsidP="00895ACD">
      <w:pPr>
        <w:autoSpaceDE w:val="0"/>
        <w:autoSpaceDN w:val="0"/>
        <w:adjustRightInd w:val="0"/>
        <w:spacing w:after="0" w:line="240" w:lineRule="auto"/>
        <w:rPr>
          <w:rFonts w:ascii="Times New Roman" w:hAnsi="Times New Roman" w:cs="Times New Roman"/>
          <w:sz w:val="30"/>
          <w:szCs w:val="30"/>
        </w:rPr>
      </w:pPr>
    </w:p>
    <w:p w:rsidR="00BA364E" w:rsidRPr="00E11767" w:rsidRDefault="00E11767" w:rsidP="00E11767">
      <w:pPr>
        <w:autoSpaceDE w:val="0"/>
        <w:autoSpaceDN w:val="0"/>
        <w:adjustRightInd w:val="0"/>
        <w:spacing w:after="0" w:line="240" w:lineRule="auto"/>
        <w:rPr>
          <w:rFonts w:ascii="Times New Roman" w:hAnsi="Times New Roman" w:cs="Times New Roman"/>
          <w:sz w:val="30"/>
          <w:szCs w:val="30"/>
        </w:rPr>
      </w:pPr>
      <w:r>
        <w:rPr>
          <w:rFonts w:ascii="Times New Roman" w:hAnsi="Times New Roman" w:cs="Times New Roman"/>
          <w:sz w:val="30"/>
          <w:szCs w:val="30"/>
        </w:rPr>
        <w:t>4)</w:t>
      </w:r>
      <w:r w:rsidR="00BA364E" w:rsidRPr="00E11767">
        <w:rPr>
          <w:rFonts w:ascii="Times New Roman" w:hAnsi="Times New Roman" w:cs="Times New Roman"/>
          <w:sz w:val="30"/>
          <w:szCs w:val="30"/>
        </w:rPr>
        <w:t>T-SQL Programming</w:t>
      </w:r>
      <w:r w:rsidR="006A2ED1" w:rsidRPr="00E11767">
        <w:rPr>
          <w:rFonts w:ascii="Times New Roman" w:hAnsi="Times New Roman" w:cs="Times New Roman"/>
          <w:sz w:val="30"/>
          <w:szCs w:val="30"/>
        </w:rPr>
        <w:t xml:space="preserve">: </w:t>
      </w:r>
      <w:r w:rsidR="00BA364E" w:rsidRPr="00E11767">
        <w:rPr>
          <w:rFonts w:ascii="Times New Roman" w:hAnsi="Times New Roman" w:cs="Times New Roman"/>
          <w:sz w:val="30"/>
          <w:szCs w:val="30"/>
        </w:rPr>
        <w:t>khai báo biến</w:t>
      </w:r>
    </w:p>
    <w:p w:rsidR="00BA364E" w:rsidRPr="00E11767" w:rsidRDefault="00BA364E" w:rsidP="00BA364E">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local variable: khai báo bằng: DECLARE @varName datatype</w:t>
      </w:r>
    </w:p>
    <w:p w:rsidR="00BA364E" w:rsidRPr="00E11767" w:rsidRDefault="00BA364E" w:rsidP="00BA364E">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global variable: không khai báo, chỉ sử dụng, ký hiệu @@</w:t>
      </w:r>
    </w:p>
    <w:p w:rsidR="006A2ED1" w:rsidRPr="00E11767" w:rsidRDefault="006A2ED1" w:rsidP="00BA364E">
      <w:pPr>
        <w:autoSpaceDE w:val="0"/>
        <w:autoSpaceDN w:val="0"/>
        <w:adjustRightInd w:val="0"/>
        <w:spacing w:after="0" w:line="240" w:lineRule="auto"/>
        <w:rPr>
          <w:rFonts w:ascii="Times New Roman" w:hAnsi="Times New Roman" w:cs="Times New Roman"/>
          <w:sz w:val="30"/>
          <w:szCs w:val="30"/>
        </w:rPr>
      </w:pPr>
    </w:p>
    <w:p w:rsidR="00F3708C" w:rsidRPr="00E11767" w:rsidRDefault="00AA71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5)</w:t>
      </w:r>
      <w:r w:rsidR="001C6928" w:rsidRPr="00E11767">
        <w:rPr>
          <w:rFonts w:ascii="Times New Roman" w:hAnsi="Times New Roman" w:cs="Times New Roman"/>
          <w:sz w:val="30"/>
          <w:szCs w:val="30"/>
        </w:rPr>
        <w:t>V</w:t>
      </w:r>
      <w:r w:rsidR="001C6928" w:rsidRPr="00E11767">
        <w:rPr>
          <w:rFonts w:ascii="Times New Roman" w:hAnsi="Times New Roman" w:cs="Times New Roman"/>
          <w:sz w:val="30"/>
          <w:szCs w:val="30"/>
        </w:rPr>
        <w:t>iew --&gt; pre-defined, selected data --&gt; lưu trữ tạm thời</w:t>
      </w:r>
      <w:r w:rsidR="001C6928" w:rsidRPr="00E11767">
        <w:rPr>
          <w:rFonts w:ascii="Times New Roman" w:hAnsi="Times New Roman" w:cs="Times New Roman"/>
          <w:sz w:val="30"/>
          <w:szCs w:val="30"/>
        </w:rPr>
        <w:t xml:space="preserve"> </w:t>
      </w:r>
      <w:r w:rsidR="001C6928" w:rsidRPr="00E11767">
        <w:rPr>
          <w:rFonts w:ascii="Times New Roman" w:hAnsi="Times New Roman" w:cs="Times New Roman"/>
          <w:sz w:val="30"/>
          <w:szCs w:val="30"/>
        </w:rPr>
        <w:t>--&gt;</w:t>
      </w:r>
      <w:r w:rsidR="001C6928" w:rsidRPr="00E11767">
        <w:rPr>
          <w:rFonts w:ascii="Times New Roman" w:hAnsi="Times New Roman" w:cs="Times New Roman"/>
          <w:sz w:val="30"/>
          <w:szCs w:val="30"/>
        </w:rPr>
        <w:t xml:space="preserve"> </w:t>
      </w:r>
      <w:r w:rsidR="001C6928" w:rsidRPr="00E11767">
        <w:rPr>
          <w:rFonts w:ascii="Times New Roman" w:hAnsi="Times New Roman" w:cs="Times New Roman"/>
          <w:sz w:val="30"/>
          <w:szCs w:val="30"/>
        </w:rPr>
        <w:t>dùng(xem/insert data qua view)</w:t>
      </w:r>
    </w:p>
    <w:p w:rsidR="00F3708C" w:rsidRPr="00E11767" w:rsidRDefault="00F3708C" w:rsidP="00F3708C">
      <w:pPr>
        <w:autoSpaceDE w:val="0"/>
        <w:autoSpaceDN w:val="0"/>
        <w:adjustRightInd w:val="0"/>
        <w:spacing w:after="0" w:line="240" w:lineRule="auto"/>
        <w:rPr>
          <w:rFonts w:ascii="Times New Roman" w:hAnsi="Times New Roman" w:cs="Times New Roman"/>
          <w:sz w:val="30"/>
          <w:szCs w:val="30"/>
        </w:rPr>
      </w:pPr>
    </w:p>
    <w:p w:rsidR="00F3708C" w:rsidRPr="00E11767" w:rsidRDefault="00F370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6) </w:t>
      </w:r>
      <w:r w:rsidRPr="00E11767">
        <w:rPr>
          <w:rFonts w:ascii="Times New Roman" w:hAnsi="Times New Roman" w:cs="Times New Roman"/>
          <w:sz w:val="30"/>
          <w:szCs w:val="30"/>
        </w:rPr>
        <w:t>TRIGGER: phụ thuộc vào thao tác từ người dùng -&gt; INSERT/UPDATE/DELETE</w:t>
      </w:r>
      <w:r w:rsidRPr="00E11767">
        <w:rPr>
          <w:rFonts w:ascii="Times New Roman" w:hAnsi="Times New Roman" w:cs="Times New Roman"/>
          <w:sz w:val="30"/>
          <w:szCs w:val="30"/>
        </w:rPr>
        <w:t xml:space="preserve">. </w:t>
      </w:r>
      <w:r w:rsidRPr="00E11767">
        <w:rPr>
          <w:rFonts w:ascii="Times New Roman" w:hAnsi="Times New Roman" w:cs="Times New Roman"/>
          <w:sz w:val="30"/>
          <w:szCs w:val="30"/>
        </w:rPr>
        <w:t>(awaked)</w:t>
      </w:r>
    </w:p>
    <w:p w:rsidR="00F3708C" w:rsidRPr="00E11767" w:rsidRDefault="00F370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w:t>
      </w:r>
      <w:r w:rsidRPr="00E11767">
        <w:rPr>
          <w:rFonts w:ascii="Times New Roman" w:hAnsi="Times New Roman" w:cs="Times New Roman"/>
          <w:sz w:val="30"/>
          <w:szCs w:val="30"/>
        </w:rPr>
        <w:t>Mục đích?</w:t>
      </w:r>
    </w:p>
    <w:p w:rsidR="00F3708C" w:rsidRPr="00E11767" w:rsidRDefault="00F370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w:t>
      </w:r>
      <w:r w:rsidRPr="00E11767">
        <w:rPr>
          <w:rFonts w:ascii="Times New Roman" w:hAnsi="Times New Roman" w:cs="Times New Roman"/>
          <w:sz w:val="30"/>
          <w:szCs w:val="30"/>
        </w:rPr>
        <w:t>DESIGN DB: Constraints: PK,FK, NULL, NOT NULL, UNIQUE, DEFAULT, CHECK</w:t>
      </w:r>
    </w:p>
    <w:p w:rsidR="00F3708C" w:rsidRPr="00E11767" w:rsidRDefault="00F370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w:t>
      </w:r>
      <w:r w:rsidRPr="00E11767">
        <w:rPr>
          <w:rFonts w:ascii="Times New Roman" w:hAnsi="Times New Roman" w:cs="Times New Roman"/>
          <w:sz w:val="30"/>
          <w:szCs w:val="30"/>
        </w:rPr>
        <w:t>system implementation -&gt; business rules, integrity constraints</w:t>
      </w:r>
    </w:p>
    <w:p w:rsidR="001C6928" w:rsidRPr="00E11767" w:rsidRDefault="00F3708C" w:rsidP="00F370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----&gt;TRIGGER</w:t>
      </w:r>
    </w:p>
    <w:p w:rsidR="004C65C4" w:rsidRPr="00E11767" w:rsidRDefault="004C65C4" w:rsidP="00AA718C">
      <w:pPr>
        <w:autoSpaceDE w:val="0"/>
        <w:autoSpaceDN w:val="0"/>
        <w:adjustRightInd w:val="0"/>
        <w:spacing w:after="0" w:line="240" w:lineRule="auto"/>
        <w:rPr>
          <w:rFonts w:ascii="Times New Roman" w:hAnsi="Times New Roman" w:cs="Times New Roman"/>
          <w:sz w:val="30"/>
          <w:szCs w:val="30"/>
        </w:rPr>
      </w:pPr>
    </w:p>
    <w:p w:rsidR="00AA718C" w:rsidRPr="00E11767" w:rsidRDefault="00AA718C"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7) </w:t>
      </w:r>
      <w:r w:rsidRPr="00E11767">
        <w:rPr>
          <w:rFonts w:ascii="Times New Roman" w:hAnsi="Times New Roman" w:cs="Times New Roman"/>
          <w:sz w:val="30"/>
          <w:szCs w:val="30"/>
        </w:rPr>
        <w:t>SQL: Structure Query Language, 3 nhóm</w:t>
      </w:r>
    </w:p>
    <w:p w:rsidR="00AA718C" w:rsidRPr="00E11767" w:rsidRDefault="00AA718C"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w:t>
      </w:r>
      <w:r w:rsidRPr="00E11767">
        <w:rPr>
          <w:rFonts w:ascii="Times New Roman" w:hAnsi="Times New Roman" w:cs="Times New Roman"/>
          <w:sz w:val="30"/>
          <w:szCs w:val="30"/>
        </w:rPr>
        <w:t>DDL: Data Definition Language: CREATE, ALTER, DROP</w:t>
      </w:r>
    </w:p>
    <w:p w:rsidR="00AA718C" w:rsidRPr="00E11767" w:rsidRDefault="00AA718C"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-DML: Data Manipulation Language: INSERT, DELETE, UPDATE, SELECT</w:t>
      </w:r>
    </w:p>
    <w:p w:rsidR="00AA718C" w:rsidRPr="00E11767" w:rsidRDefault="00AA718C"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lastRenderedPageBreak/>
        <w:t>-DCL: Data Control Language: GRANT, REVOKE, DENY</w:t>
      </w:r>
    </w:p>
    <w:p w:rsidR="004C65C4" w:rsidRPr="00E11767" w:rsidRDefault="004C65C4" w:rsidP="00AA718C">
      <w:pPr>
        <w:autoSpaceDE w:val="0"/>
        <w:autoSpaceDN w:val="0"/>
        <w:adjustRightInd w:val="0"/>
        <w:spacing w:after="0" w:line="240" w:lineRule="auto"/>
        <w:rPr>
          <w:rFonts w:ascii="Times New Roman" w:hAnsi="Times New Roman" w:cs="Times New Roman"/>
          <w:sz w:val="30"/>
          <w:szCs w:val="30"/>
        </w:rPr>
      </w:pPr>
    </w:p>
    <w:p w:rsidR="00C933BE" w:rsidRPr="00E11767" w:rsidRDefault="004C65C4" w:rsidP="00C933BE">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8) </w:t>
      </w:r>
      <w:r w:rsidRPr="00E11767">
        <w:rPr>
          <w:rFonts w:ascii="Times New Roman" w:hAnsi="Times New Roman" w:cs="Times New Roman"/>
          <w:sz w:val="30"/>
          <w:szCs w:val="30"/>
        </w:rPr>
        <w:t>Stored procedure: INSERT/UPDATE/DELETE/SELECT</w:t>
      </w:r>
    </w:p>
    <w:p w:rsidR="00E11767" w:rsidRPr="00E11767" w:rsidRDefault="00E11767" w:rsidP="00C933BE">
      <w:pPr>
        <w:autoSpaceDE w:val="0"/>
        <w:autoSpaceDN w:val="0"/>
        <w:adjustRightInd w:val="0"/>
        <w:spacing w:after="0" w:line="240" w:lineRule="auto"/>
        <w:rPr>
          <w:rFonts w:ascii="Times New Roman" w:hAnsi="Times New Roman" w:cs="Times New Roman"/>
          <w:color w:val="008000"/>
          <w:sz w:val="30"/>
          <w:szCs w:val="30"/>
        </w:rPr>
      </w:pPr>
    </w:p>
    <w:p w:rsidR="00C933BE" w:rsidRPr="00E11767" w:rsidRDefault="00C933BE" w:rsidP="00C933BE">
      <w:pPr>
        <w:autoSpaceDE w:val="0"/>
        <w:autoSpaceDN w:val="0"/>
        <w:adjustRightInd w:val="0"/>
        <w:spacing w:after="0" w:line="240" w:lineRule="auto"/>
        <w:rPr>
          <w:rFonts w:ascii="Times New Roman" w:eastAsia="Times New Roman" w:hAnsi="Times New Roman" w:cs="Times New Roman"/>
          <w:color w:val="1B1B1B"/>
          <w:sz w:val="30"/>
          <w:szCs w:val="30"/>
        </w:rPr>
      </w:pPr>
      <w:r w:rsidRPr="00E11767">
        <w:rPr>
          <w:rFonts w:ascii="Times New Roman" w:hAnsi="Times New Roman" w:cs="Times New Roman"/>
          <w:color w:val="008000"/>
          <w:sz w:val="30"/>
          <w:szCs w:val="30"/>
        </w:rPr>
        <w:t xml:space="preserve">- </w:t>
      </w:r>
      <w:r w:rsidRPr="00C933BE">
        <w:rPr>
          <w:rFonts w:ascii="Times New Roman" w:eastAsia="Times New Roman" w:hAnsi="Times New Roman" w:cs="Times New Roman"/>
          <w:color w:val="1B1B1B"/>
          <w:sz w:val="30"/>
          <w:szCs w:val="30"/>
        </w:rPr>
        <w:t>Một stored procedure (thủ tục lưu trữ) có thể sử dụng lại nhiều lần. Vì vậy, nếu bạn có một truy vấn SQL mà bạn có ý định sử dụng nhiều lần thì hãy lưu nó dưới dạng một thủ tục lưu trữ, sau đó chỉ cần gọi nó để nó thực thi truy vấn SQL của bạn. Ngoài ra, bạn củng có thể truyền tham số cho một thủ tục lưu trữ...</w:t>
      </w:r>
    </w:p>
    <w:p w:rsidR="00E11767" w:rsidRPr="00E11767" w:rsidRDefault="00E11767" w:rsidP="00E11767">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Giúp viết các thủ tục bằng ngôn ngữ đơn giản, có mục đích chung và lưu trữ chúng trong cơ sở dữ liệu </w:t>
      </w:r>
    </w:p>
    <w:p w:rsidR="00E11767" w:rsidRPr="00E11767" w:rsidRDefault="00E11767" w:rsidP="00C933BE">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Chúng ta có thể sử dụng các thủ tục này trong các truy vấn SQL và các câu lệnh khác để thực hiện các phép tính</w:t>
      </w:r>
    </w:p>
    <w:p w:rsidR="00E11767" w:rsidRPr="00C933BE" w:rsidRDefault="00E11767" w:rsidP="00C933BE">
      <w:pPr>
        <w:autoSpaceDE w:val="0"/>
        <w:autoSpaceDN w:val="0"/>
        <w:adjustRightInd w:val="0"/>
        <w:spacing w:after="0" w:line="240" w:lineRule="auto"/>
        <w:rPr>
          <w:rFonts w:ascii="Times New Roman" w:hAnsi="Times New Roman" w:cs="Times New Roman"/>
          <w:sz w:val="30"/>
          <w:szCs w:val="30"/>
        </w:rPr>
      </w:pPr>
    </w:p>
    <w:p w:rsidR="00E26E38" w:rsidRPr="00E11767" w:rsidRDefault="00377CB0" w:rsidP="00E11767">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lang w:val="vi-VN"/>
        </w:rPr>
        <w:t xml:space="preserve">- </w:t>
      </w:r>
      <w:r w:rsidR="00E26E38" w:rsidRPr="00E11767">
        <w:rPr>
          <w:rFonts w:ascii="Times New Roman" w:hAnsi="Times New Roman" w:cs="Times New Roman"/>
          <w:sz w:val="30"/>
          <w:szCs w:val="30"/>
          <w:lang w:val="vi-VN"/>
        </w:rPr>
        <w:t xml:space="preserve">Using stored procedures offer numerous advantages over using SQL statements. </w:t>
      </w:r>
      <w:r w:rsidR="00E26E38" w:rsidRPr="00E11767">
        <w:rPr>
          <w:rFonts w:ascii="Times New Roman" w:hAnsi="Times New Roman" w:cs="Times New Roman"/>
          <w:sz w:val="30"/>
          <w:szCs w:val="30"/>
        </w:rPr>
        <w:t xml:space="preserve">These are: </w:t>
      </w:r>
    </w:p>
    <w:p w:rsidR="00E26E38" w:rsidRPr="00E11767" w:rsidRDefault="00E26E38"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Reuse of Code </w:t>
      </w:r>
    </w:p>
    <w:p w:rsidR="00E26E38" w:rsidRPr="00E11767" w:rsidRDefault="00E26E38"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Maintainability </w:t>
      </w:r>
    </w:p>
    <w:p w:rsidR="00E26E38" w:rsidRPr="00E11767" w:rsidRDefault="00E26E38"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Reduced Client/Server Traffic </w:t>
      </w:r>
    </w:p>
    <w:p w:rsidR="00E26E38" w:rsidRPr="00E11767" w:rsidRDefault="00E26E38"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xml:space="preserve">◦ Precompiled Execution </w:t>
      </w:r>
    </w:p>
    <w:p w:rsidR="00E26E38" w:rsidRPr="00E11767" w:rsidRDefault="00E26E38" w:rsidP="00AA718C">
      <w:pPr>
        <w:autoSpaceDE w:val="0"/>
        <w:autoSpaceDN w:val="0"/>
        <w:adjustRightInd w:val="0"/>
        <w:spacing w:after="0" w:line="240" w:lineRule="auto"/>
        <w:rPr>
          <w:rFonts w:ascii="Times New Roman" w:hAnsi="Times New Roman" w:cs="Times New Roman"/>
          <w:sz w:val="30"/>
          <w:szCs w:val="30"/>
        </w:rPr>
      </w:pPr>
      <w:r w:rsidRPr="00E11767">
        <w:rPr>
          <w:rFonts w:ascii="Times New Roman" w:hAnsi="Times New Roman" w:cs="Times New Roman"/>
          <w:sz w:val="30"/>
          <w:szCs w:val="30"/>
        </w:rPr>
        <w:t>◦ Improved Security</w:t>
      </w:r>
    </w:p>
    <w:p w:rsidR="004C3F9E" w:rsidRDefault="004C3F9E" w:rsidP="00AA718C">
      <w:pPr>
        <w:autoSpaceDE w:val="0"/>
        <w:autoSpaceDN w:val="0"/>
        <w:adjustRightInd w:val="0"/>
        <w:spacing w:after="0" w:line="240" w:lineRule="auto"/>
        <w:rPr>
          <w:rFonts w:ascii="Times New Roman" w:hAnsi="Times New Roman" w:cs="Times New Roman"/>
          <w:sz w:val="30"/>
          <w:szCs w:val="30"/>
        </w:rPr>
      </w:pPr>
      <w:bookmarkStart w:id="0" w:name="_GoBack"/>
      <w:bookmarkEnd w:id="0"/>
    </w:p>
    <w:p w:rsidR="00C933BE" w:rsidRPr="00E11767" w:rsidRDefault="00C933BE" w:rsidP="00AA718C">
      <w:pPr>
        <w:autoSpaceDE w:val="0"/>
        <w:autoSpaceDN w:val="0"/>
        <w:adjustRightInd w:val="0"/>
        <w:spacing w:after="0" w:line="240" w:lineRule="auto"/>
        <w:rPr>
          <w:rFonts w:ascii="Times New Roman" w:hAnsi="Times New Roman" w:cs="Times New Roman"/>
          <w:color w:val="000000"/>
          <w:sz w:val="30"/>
          <w:szCs w:val="30"/>
        </w:rPr>
      </w:pPr>
      <w:r w:rsidRPr="00E11767">
        <w:rPr>
          <w:rFonts w:ascii="Times New Roman" w:hAnsi="Times New Roman" w:cs="Times New Roman"/>
          <w:sz w:val="30"/>
          <w:szCs w:val="30"/>
        </w:rPr>
        <w:t xml:space="preserve">9) </w:t>
      </w:r>
      <w:r w:rsidRPr="00E11767">
        <w:rPr>
          <w:rFonts w:ascii="Times New Roman" w:hAnsi="Times New Roman" w:cs="Times New Roman"/>
          <w:color w:val="1B1B1B"/>
          <w:sz w:val="30"/>
          <w:szCs w:val="30"/>
          <w:shd w:val="clear" w:color="auto" w:fill="FFFFFF"/>
        </w:rPr>
        <w:t>Một function (hàm) được biên dịch và thực thi mỗi khi hàm đó được gọi. Hàm phải trả về giá trị</w:t>
      </w:r>
    </w:p>
    <w:sectPr w:rsidR="00C933BE" w:rsidRPr="00E11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6E5"/>
    <w:multiLevelType w:val="hybridMultilevel"/>
    <w:tmpl w:val="47E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5594E"/>
    <w:multiLevelType w:val="multilevel"/>
    <w:tmpl w:val="A49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B2C3A"/>
    <w:multiLevelType w:val="hybridMultilevel"/>
    <w:tmpl w:val="47E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0C3586"/>
    <w:multiLevelType w:val="hybridMultilevel"/>
    <w:tmpl w:val="47E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1D"/>
    <w:rsid w:val="0017292A"/>
    <w:rsid w:val="001C6928"/>
    <w:rsid w:val="001F249B"/>
    <w:rsid w:val="00377CB0"/>
    <w:rsid w:val="004C3F9E"/>
    <w:rsid w:val="004C65C4"/>
    <w:rsid w:val="006A2ED1"/>
    <w:rsid w:val="00895ACD"/>
    <w:rsid w:val="00930E1B"/>
    <w:rsid w:val="009E4D14"/>
    <w:rsid w:val="00A55A9E"/>
    <w:rsid w:val="00A55B72"/>
    <w:rsid w:val="00AA718C"/>
    <w:rsid w:val="00B400A2"/>
    <w:rsid w:val="00BA364E"/>
    <w:rsid w:val="00C933BE"/>
    <w:rsid w:val="00CA361D"/>
    <w:rsid w:val="00E11767"/>
    <w:rsid w:val="00E133AB"/>
    <w:rsid w:val="00E26E38"/>
    <w:rsid w:val="00F37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8EF6-58CC-47D6-A101-654A6FB6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D1"/>
    <w:pPr>
      <w:ind w:left="720"/>
      <w:contextualSpacing/>
    </w:pPr>
  </w:style>
  <w:style w:type="character" w:customStyle="1" w:styleId="jlqj4b">
    <w:name w:val="jlqj4b"/>
    <w:basedOn w:val="DefaultParagraphFont"/>
    <w:rsid w:val="0037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3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Tien Dat</dc:creator>
  <cp:keywords/>
  <dc:description/>
  <cp:lastModifiedBy>Nguyen Ho Tien Dat</cp:lastModifiedBy>
  <cp:revision>1</cp:revision>
  <dcterms:created xsi:type="dcterms:W3CDTF">2021-10-20T01:52:00Z</dcterms:created>
  <dcterms:modified xsi:type="dcterms:W3CDTF">2021-10-20T02:40:00Z</dcterms:modified>
</cp:coreProperties>
</file>