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68286" cy="8887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86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line="422" w:lineRule="exact" w:before="100"/>
        <w:ind w:left="2525" w:right="2567" w:firstLine="0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PHYSICS</w:t>
      </w:r>
    </w:p>
    <w:p>
      <w:pPr>
        <w:pStyle w:val="Heading1"/>
        <w:spacing w:line="328" w:lineRule="exact" w:before="0"/>
        <w:ind w:left="3063" w:right="3102"/>
        <w:jc w:val="center"/>
      </w:pPr>
      <w:r>
        <w:rPr/>
        <w:t>UNIVERSITI</w:t>
      </w:r>
      <w:r>
        <w:rPr>
          <w:spacing w:val="-4"/>
        </w:rPr>
        <w:t> </w:t>
      </w:r>
      <w:r>
        <w:rPr/>
        <w:t>SAINS</w:t>
      </w:r>
      <w:r>
        <w:rPr>
          <w:spacing w:val="-4"/>
        </w:rPr>
        <w:t> </w:t>
      </w:r>
      <w:r>
        <w:rPr/>
        <w:t>MALAYSIA</w:t>
      </w:r>
    </w:p>
    <w:p>
      <w:pPr>
        <w:pStyle w:val="BodyText"/>
        <w:spacing w:before="3"/>
        <w:rPr>
          <w:b/>
          <w:sz w:val="22"/>
        </w:rPr>
      </w:pPr>
      <w:r>
        <w:rPr/>
        <w:pict>
          <v:rect style="position:absolute;margin-left:55.200001pt;margin-top:15.016885pt;width:484.9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13"/>
        </w:rPr>
      </w:pPr>
    </w:p>
    <w:p>
      <w:pPr>
        <w:spacing w:before="101"/>
        <w:ind w:left="2531" w:right="2567" w:firstLine="0"/>
        <w:jc w:val="center"/>
        <w:rPr>
          <w:b/>
          <w:sz w:val="28"/>
        </w:rPr>
      </w:pPr>
      <w:r>
        <w:rPr>
          <w:b/>
          <w:sz w:val="28"/>
        </w:rPr>
        <w:t>ZCT191/192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PHYSICS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I/II</w:t>
      </w:r>
    </w:p>
    <w:p>
      <w:pPr>
        <w:pStyle w:val="Title"/>
      </w:pPr>
      <w:r>
        <w:rPr/>
        <w:t>1GP1</w:t>
      </w:r>
      <w:r>
        <w:rPr>
          <w:spacing w:val="-3"/>
        </w:rPr>
        <w:t> </w:t>
      </w:r>
      <w:r>
        <w:rPr/>
        <w:t>DYNAMICS</w:t>
      </w:r>
    </w:p>
    <w:p>
      <w:pPr>
        <w:spacing w:before="280"/>
        <w:ind w:left="2527" w:right="2567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Lab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Manual</w:t>
      </w:r>
    </w:p>
    <w:p>
      <w:pPr>
        <w:pStyle w:val="BodyText"/>
        <w:spacing w:before="3"/>
        <w:rPr>
          <w:b/>
          <w:i/>
          <w:sz w:val="22"/>
        </w:rPr>
      </w:pPr>
      <w:r>
        <w:rPr/>
        <w:pict>
          <v:rect style="position:absolute;margin-left:55.200001pt;margin-top:14.997295pt;width:484.9pt;height:1.4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29"/>
        </w:rPr>
      </w:pPr>
    </w:p>
    <w:p>
      <w:pPr>
        <w:pStyle w:val="Heading1"/>
        <w:spacing w:before="101"/>
      </w:pPr>
      <w:r>
        <w:rPr/>
        <w:t>OBJECTIVES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1" w:after="0"/>
        <w:ind w:left="699" w:right="0" w:hanging="426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gravitational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acceleration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</w:t>
      </w:r>
      <w:r>
        <w:rPr>
          <w:rFonts w:ascii="Cambria Math" w:eastAsia="Cambria Math"/>
          <w:sz w:val="24"/>
        </w:rPr>
        <w:t>𝑔</w:t>
      </w:r>
      <w:r>
        <w:rPr>
          <w:i/>
          <w:sz w:val="24"/>
        </w:rPr>
        <w:t>)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studying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fall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body.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73" w:lineRule="auto" w:before="42" w:after="0"/>
        <w:ind w:left="699" w:right="177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relationship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velocity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mass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glider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when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kinetic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potential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energies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fixed.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76" w:lineRule="auto" w:before="4" w:after="0"/>
        <w:ind w:left="699" w:right="180" w:hanging="425"/>
        <w:jc w:val="lef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concept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conservation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momentum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energy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through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collision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bodies.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1910" w:h="16840"/>
          <w:pgMar w:top="1120" w:bottom="280" w:left="1000" w:right="960"/>
        </w:sectPr>
      </w:pPr>
    </w:p>
    <w:p>
      <w:pPr>
        <w:pStyle w:val="Heading1"/>
      </w:pPr>
      <w:r>
        <w:rPr/>
        <w:t>THEORY</w:t>
      </w:r>
    </w:p>
    <w:p>
      <w:pPr>
        <w:pStyle w:val="BodyText"/>
        <w:rPr>
          <w:b/>
          <w:sz w:val="32"/>
        </w:rPr>
      </w:pPr>
    </w:p>
    <w:p>
      <w:pPr>
        <w:pStyle w:val="Heading2"/>
        <w:jc w:val="both"/>
      </w:pPr>
      <w:r>
        <w:rPr/>
        <w:t>Gravitational</w:t>
      </w:r>
      <w:r>
        <w:rPr>
          <w:spacing w:val="-6"/>
        </w:rPr>
        <w:t> </w:t>
      </w:r>
      <w:r>
        <w:rPr/>
        <w:t>Force</w:t>
      </w:r>
    </w:p>
    <w:p>
      <w:pPr>
        <w:pStyle w:val="BodyText"/>
        <w:spacing w:line="276" w:lineRule="auto" w:before="40"/>
        <w:ind w:left="132" w:right="170"/>
        <w:jc w:val="both"/>
      </w:pPr>
      <w:r>
        <w:rPr/>
        <w:t>Gravitation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attraction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exists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particles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Universe.</w:t>
      </w:r>
      <w:r>
        <w:rPr>
          <w:spacing w:val="-5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gravity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holding</w:t>
      </w:r>
      <w:r>
        <w:rPr>
          <w:spacing w:val="-8"/>
        </w:rPr>
        <w:t> </w:t>
      </w:r>
      <w:r>
        <w:rPr/>
        <w:t>objects</w:t>
      </w:r>
      <w:r>
        <w:rPr>
          <w:spacing w:val="-7"/>
        </w:rPr>
        <w:t> </w:t>
      </w:r>
      <w:r>
        <w:rPr/>
        <w:t>onto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surface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planets,</w:t>
      </w:r>
      <w:r>
        <w:rPr>
          <w:spacing w:val="-6"/>
        </w:rPr>
        <w:t> </w:t>
      </w:r>
      <w:r>
        <w:rPr/>
        <w:t>and</w:t>
      </w:r>
      <w:r>
        <w:rPr>
          <w:spacing w:val="-50"/>
        </w:rPr>
        <w:t> </w:t>
      </w:r>
      <w:r>
        <w:rPr/>
        <w:t>Newton's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inertia responsible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keeping</w:t>
      </w:r>
      <w:r>
        <w:rPr>
          <w:spacing w:val="-5"/>
        </w:rPr>
        <w:t> </w:t>
      </w:r>
      <w:r>
        <w:rPr/>
        <w:t>objects in</w:t>
      </w:r>
      <w:r>
        <w:rPr>
          <w:spacing w:val="-1"/>
        </w:rPr>
        <w:t> </w:t>
      </w:r>
      <w:r>
        <w:rPr/>
        <w:t>orbit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680" w:right="0" w:firstLine="0"/>
        <w:jc w:val="left"/>
        <w:rPr>
          <w:i/>
          <w:sz w:val="24"/>
        </w:rPr>
      </w:pPr>
      <w:r>
        <w:rPr>
          <w:sz w:val="24"/>
        </w:rPr>
        <w:t>"</w:t>
      </w:r>
      <w:r>
        <w:rPr>
          <w:i/>
          <w:sz w:val="24"/>
        </w:rPr>
        <w:t>Gravity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pulls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down</w:t>
      </w:r>
      <w:r>
        <w:rPr>
          <w:sz w:val="24"/>
        </w:rPr>
        <w:t>."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Merlin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Disney's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Sword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Stone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BodyText"/>
        <w:spacing w:line="276" w:lineRule="auto"/>
        <w:ind w:left="132" w:right="173" w:firstLine="566"/>
        <w:jc w:val="both"/>
      </w:pPr>
      <w:r>
        <w:rPr/>
        <w:t>Merlin was right, of course, but gravity does much more than just holding you in your</w:t>
      </w:r>
      <w:r>
        <w:rPr>
          <w:spacing w:val="1"/>
        </w:rPr>
        <w:t> </w:t>
      </w:r>
      <w:r>
        <w:rPr/>
        <w:t>chair.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genius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Isaac</w:t>
      </w:r>
      <w:r>
        <w:rPr>
          <w:spacing w:val="-10"/>
        </w:rPr>
        <w:t> </w:t>
      </w:r>
      <w:r>
        <w:rPr/>
        <w:t>Newton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recognise</w:t>
      </w:r>
      <w:r>
        <w:rPr>
          <w:spacing w:val="-8"/>
        </w:rPr>
        <w:t> </w:t>
      </w:r>
      <w:r>
        <w:rPr/>
        <w:t>this.</w:t>
      </w:r>
      <w:r>
        <w:rPr>
          <w:spacing w:val="-8"/>
        </w:rPr>
        <w:t> </w:t>
      </w:r>
      <w:r>
        <w:rPr/>
        <w:t>Newton</w:t>
      </w:r>
      <w:r>
        <w:rPr>
          <w:spacing w:val="-8"/>
        </w:rPr>
        <w:t> </w:t>
      </w:r>
      <w:r>
        <w:rPr/>
        <w:t>recalled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late</w:t>
      </w:r>
      <w:r>
        <w:rPr>
          <w:spacing w:val="-8"/>
        </w:rPr>
        <w:t> </w:t>
      </w:r>
      <w:r>
        <w:rPr/>
        <w:t>memoir</w:t>
      </w:r>
      <w:r>
        <w:rPr>
          <w:spacing w:val="-9"/>
        </w:rPr>
        <w:t> </w:t>
      </w:r>
      <w:r>
        <w:rPr/>
        <w:t>that</w:t>
      </w:r>
      <w:r>
        <w:rPr>
          <w:spacing w:val="-51"/>
        </w:rPr>
        <w:t> </w:t>
      </w:r>
      <w:r>
        <w:rPr/>
        <w:t>while he was trying to figure out what kept the Moon in the sky, he saw an apple fall to the</w:t>
      </w:r>
      <w:r>
        <w:rPr>
          <w:spacing w:val="1"/>
        </w:rPr>
        <w:t> </w:t>
      </w:r>
      <w:r>
        <w:rPr/>
        <w:t>ground in his orchard. Only then he realised that the Moon was not suspended in the sky, but</w:t>
      </w:r>
      <w:r>
        <w:rPr>
          <w:spacing w:val="1"/>
        </w:rPr>
        <w:t> </w:t>
      </w:r>
      <w:r>
        <w:rPr/>
        <w:t>continuously falling, like a cannon ball that was shot so fast it continuously misses the ground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falls away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curvature of the</w:t>
      </w:r>
      <w:r>
        <w:rPr>
          <w:spacing w:val="-1"/>
        </w:rPr>
        <w:t> </w:t>
      </w:r>
      <w:r>
        <w:rPr/>
        <w:t>Earth.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32" w:right="172" w:firstLine="566"/>
        <w:jc w:val="both"/>
      </w:pPr>
      <w:r>
        <w:rPr/>
        <w:t>According to Newton's third law, any two objects exert equal and oppositely directed</w:t>
      </w:r>
      <w:r>
        <w:rPr>
          <w:spacing w:val="1"/>
        </w:rPr>
        <w:t> </w:t>
      </w:r>
      <w:r>
        <w:rPr/>
        <w:t>gravitational</w:t>
      </w:r>
      <w:r>
        <w:rPr>
          <w:spacing w:val="1"/>
        </w:rPr>
        <w:t> </w:t>
      </w:r>
      <w:r>
        <w:rPr/>
        <w:t>pulls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Isaac</w:t>
      </w:r>
      <w:r>
        <w:rPr>
          <w:spacing w:val="1"/>
        </w:rPr>
        <w:t> </w:t>
      </w:r>
      <w:r>
        <w:rPr/>
        <w:t>Newton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gravity</w:t>
      </w:r>
      <w:r>
        <w:rPr>
          <w:spacing w:val="1"/>
        </w:rPr>
        <w:t> </w:t>
      </w:r>
      <w:r>
        <w:rPr>
          <w:spacing w:val="-1"/>
        </w:rPr>
        <w:t>mathematically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9"/>
        </w:rPr>
        <w:t> </w:t>
      </w:r>
      <w:r>
        <w:rPr>
          <w:spacing w:val="-1"/>
        </w:rPr>
        <w:t>he</w:t>
      </w:r>
      <w:r>
        <w:rPr>
          <w:spacing w:val="-10"/>
        </w:rPr>
        <w:t> </w:t>
      </w:r>
      <w:r>
        <w:rPr>
          <w:spacing w:val="-1"/>
        </w:rPr>
        <w:t>formulated</w:t>
      </w:r>
      <w:r>
        <w:rPr>
          <w:spacing w:val="-7"/>
        </w:rPr>
        <w:t> </w:t>
      </w:r>
      <w:r>
        <w:rPr>
          <w:spacing w:val="-1"/>
        </w:rPr>
        <w:t>his</w:t>
      </w:r>
      <w:r>
        <w:rPr>
          <w:spacing w:val="-10"/>
        </w:rPr>
        <w:t> </w:t>
      </w:r>
      <w:r>
        <w:rPr>
          <w:spacing w:val="-1"/>
        </w:rPr>
        <w:t>law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universal</w:t>
      </w:r>
      <w:r>
        <w:rPr>
          <w:spacing w:val="-10"/>
        </w:rPr>
        <w:t> </w:t>
      </w:r>
      <w:r>
        <w:rPr/>
        <w:t>gravitation.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gravitation</w:t>
      </w:r>
      <w:r>
        <w:rPr>
          <w:spacing w:val="-10"/>
        </w:rPr>
        <w:t> </w:t>
      </w:r>
      <w:r>
        <w:rPr/>
        <w:t>says</w:t>
      </w:r>
      <w:r>
        <w:rPr>
          <w:spacing w:val="-50"/>
        </w:rPr>
        <w:t> </w:t>
      </w:r>
      <w:r>
        <w:rPr/>
        <w:t>that gravity is strongest between two very massive objects, and gets much weaker as these</w:t>
      </w:r>
      <w:r>
        <w:rPr>
          <w:spacing w:val="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get further</w:t>
      </w:r>
      <w:r>
        <w:rPr>
          <w:spacing w:val="-1"/>
        </w:rPr>
        <w:t> </w:t>
      </w:r>
      <w:r>
        <w:rPr/>
        <w:t>apart.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jc w:val="both"/>
      </w:pPr>
      <w:r>
        <w:rPr/>
        <w:t>Free</w:t>
      </w:r>
      <w:r>
        <w:rPr>
          <w:spacing w:val="-2"/>
        </w:rPr>
        <w:t> </w:t>
      </w:r>
      <w:r>
        <w:rPr/>
        <w:t>Fall</w:t>
      </w:r>
    </w:p>
    <w:p>
      <w:pPr>
        <w:pStyle w:val="BodyText"/>
        <w:spacing w:line="276" w:lineRule="auto" w:before="42"/>
        <w:ind w:left="132" w:right="169"/>
        <w:jc w:val="both"/>
      </w:pPr>
      <w:r>
        <w:rPr/>
        <w:t>A</w:t>
      </w:r>
      <w:r>
        <w:rPr>
          <w:spacing w:val="-8"/>
        </w:rPr>
        <w:t> </w:t>
      </w:r>
      <w:r>
        <w:rPr/>
        <w:t>body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fall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sphere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accelerated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Earth’s</w:t>
      </w:r>
      <w:r>
        <w:rPr>
          <w:spacing w:val="-51"/>
        </w:rPr>
        <w:t> </w:t>
      </w:r>
      <w:r>
        <w:rPr/>
        <w:t>gravitational</w:t>
      </w:r>
      <w:r>
        <w:rPr>
          <w:spacing w:val="-8"/>
        </w:rPr>
        <w:t> </w:t>
      </w:r>
      <w:r>
        <w:rPr/>
        <w:t>force.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experiment,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acceleration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gravity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1"/>
        </w:rPr>
        <w:t> </w:t>
      </w:r>
      <w:r>
        <w:rPr/>
        <w:t>is</w:t>
      </w:r>
      <w:r>
        <w:rPr>
          <w:spacing w:val="-50"/>
        </w:rPr>
        <w:t> </w:t>
      </w:r>
      <w:r>
        <w:rPr>
          <w:spacing w:val="-1"/>
        </w:rPr>
        <w:t>constant.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velocity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body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zero,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𝑡</w:t>
      </w:r>
      <w:r>
        <w:rPr>
          <w:rFonts w:ascii="Cambria Math" w:hAnsi="Cambria Math" w:eastAsia="Cambria Math"/>
          <w:spacing w:val="4"/>
        </w:rPr>
        <w:t> </w:t>
      </w:r>
      <w:r>
        <w:rPr/>
        <w:t>taken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sphere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pass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distance</w:t>
      </w:r>
    </w:p>
    <w:p>
      <w:pPr>
        <w:pStyle w:val="BodyText"/>
        <w:spacing w:line="280" w:lineRule="exact"/>
        <w:ind w:left="132"/>
        <w:jc w:val="both"/>
      </w:pP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4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6"/>
        <w:gridCol w:w="2210"/>
      </w:tblGrid>
      <w:tr>
        <w:trPr>
          <w:trHeight w:val="583" w:hRule="atLeast"/>
        </w:trPr>
        <w:tc>
          <w:tcPr>
            <w:tcW w:w="2946" w:type="dxa"/>
          </w:tcPr>
          <w:p>
            <w:pPr>
              <w:pStyle w:val="TableParagraph"/>
              <w:spacing w:line="191" w:lineRule="exact"/>
              <w:ind w:right="148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tabs>
                <w:tab w:pos="633" w:val="left" w:leader="none"/>
              </w:tabs>
              <w:spacing w:line="172" w:lineRule="exact"/>
              <w:ind w:right="1493"/>
              <w:jc w:val="center"/>
              <w:rPr>
                <w:sz w:val="24"/>
              </w:rPr>
            </w:pPr>
            <w:r>
              <w:rPr>
                <w:sz w:val="24"/>
              </w:rPr>
              <w:t>𝑑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=</w:t>
              <w:tab/>
              <w:t>𝑔𝑡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.</w:t>
            </w:r>
          </w:p>
          <w:p>
            <w:pPr>
              <w:pStyle w:val="TableParagraph"/>
              <w:spacing w:line="201" w:lineRule="exact"/>
              <w:ind w:right="148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</w:tcPr>
          <w:p>
            <w:pPr>
              <w:pStyle w:val="TableParagraph"/>
              <w:spacing w:before="119"/>
              <w:ind w:right="198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(1)</w:t>
            </w:r>
          </w:p>
        </w:tc>
      </w:tr>
    </w:tbl>
    <w:p>
      <w:pPr>
        <w:pStyle w:val="BodyText"/>
        <w:spacing w:before="66"/>
        <w:ind w:left="132"/>
      </w:pPr>
      <w:r>
        <w:rPr/>
        <w:pict>
          <v:rect style="position:absolute;margin-left:294.529999pt;margin-top:-14.577626pt;width:6.6pt;height:.83997pt;mso-position-horizontal-relative:page;mso-position-vertical-relative:paragraph;z-index:-16433152" filled="true" fillcolor="#000000" stroked="false">
            <v:fill type="solid"/>
            <w10:wrap type="none"/>
          </v:rect>
        </w:pict>
      </w:r>
      <w:r>
        <w:rPr/>
        <w:t>The</w:t>
      </w:r>
      <w:r>
        <w:rPr>
          <w:spacing w:val="-1"/>
        </w:rPr>
        <w:t> </w:t>
      </w:r>
      <w:r>
        <w:rPr/>
        <w:t>value of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spacing w:val="4"/>
        </w:rPr>
        <w:t> </w:t>
      </w:r>
      <w:r>
        <w:rPr/>
        <w:t>can</w:t>
      </w:r>
      <w:r>
        <w:rPr>
          <w:spacing w:val="-1"/>
        </w:rPr>
        <w:t> </w:t>
      </w:r>
      <w:r>
        <w:rPr/>
        <w:t>be determined by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for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mbria Math" w:eastAsia="Cambria Math"/>
        </w:rPr>
        <w:t>𝑡</w:t>
      </w:r>
      <w:r>
        <w:rPr/>
        <w:t>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1" w:lineRule="auto"/>
        <w:ind w:left="132" w:right="169" w:firstLine="720"/>
        <w:jc w:val="both"/>
      </w:pP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>
          <w:b/>
        </w:rPr>
        <w:t>Equation</w:t>
      </w:r>
      <w:r>
        <w:rPr>
          <w:b/>
          <w:spacing w:val="-7"/>
        </w:rPr>
        <w:t> </w:t>
      </w:r>
      <w:r>
        <w:rPr>
          <w:b/>
        </w:rPr>
        <w:t>1</w:t>
      </w:r>
      <w:r>
        <w:rPr>
          <w:b/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𝑔</w:t>
      </w:r>
      <w:r>
        <w:rPr/>
        <w:t>,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50"/>
        </w:rPr>
        <w:t> </w:t>
      </w:r>
      <w:r>
        <w:rPr/>
        <w:t>we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measurements.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mechanics and electrical systems, there will be a time delay in measurement, since the system</w:t>
      </w:r>
      <w:r>
        <w:rPr>
          <w:spacing w:val="1"/>
        </w:rPr>
        <w:t> </w:t>
      </w:r>
      <w:r>
        <w:rPr/>
        <w:t>does not react immediately. So, the recorded time </w:t>
      </w:r>
      <w:r>
        <w:rPr>
          <w:rFonts w:ascii="Cambria Math" w:hAnsi="Cambria Math" w:eastAsia="Cambria Math"/>
        </w:rPr>
        <w:t>𝑡</w:t>
      </w:r>
      <w:r>
        <w:rPr>
          <w:rFonts w:ascii="Cambria Math" w:hAnsi="Cambria Math" w:eastAsia="Cambria Math"/>
          <w:position w:val="3"/>
        </w:rPr>
        <w:t>̅ </w:t>
      </w:r>
      <w:r>
        <w:rPr/>
        <w:t>by the timer may be different from the</w:t>
      </w:r>
      <w:r>
        <w:rPr>
          <w:spacing w:val="1"/>
        </w:rPr>
        <w:t> </w:t>
      </w:r>
      <w:r>
        <w:rPr/>
        <w:t>actual time taken by the sphere to fall along the distance </w:t>
      </w:r>
      <w:r>
        <w:rPr>
          <w:rFonts w:ascii="Cambria Math" w:hAnsi="Cambria Math" w:eastAsia="Cambria Math"/>
        </w:rPr>
        <w:t>𝑑</w:t>
      </w:r>
      <w:r>
        <w:rPr/>
        <w:t>. If the time delay </w:t>
      </w:r>
      <w:r>
        <w:rPr>
          <w:rFonts w:ascii="Cambria Math" w:hAnsi="Cambria Math" w:eastAsia="Cambria Math"/>
        </w:rPr>
        <w:t>Δ𝑡 </w:t>
      </w:r>
      <w:r>
        <w:rPr/>
        <w:t>is constant, we</w:t>
      </w:r>
      <w:r>
        <w:rPr>
          <w:spacing w:val="1"/>
        </w:rPr>
        <w:t> </w:t>
      </w:r>
      <w:r>
        <w:rPr/>
        <w:t>have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4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8"/>
        <w:gridCol w:w="2199"/>
      </w:tblGrid>
      <w:tr>
        <w:trPr>
          <w:trHeight w:val="281" w:hRule="atLeast"/>
        </w:trPr>
        <w:tc>
          <w:tcPr>
            <w:tcW w:w="2978" w:type="dxa"/>
          </w:tcPr>
          <w:p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𝑡</w:t>
            </w:r>
            <w:r>
              <w:rPr>
                <w:position w:val="3"/>
                <w:sz w:val="24"/>
              </w:rPr>
              <w:t>̅</w:t>
            </w:r>
            <w:r>
              <w:rPr>
                <w:spacing w:val="16"/>
                <w:position w:val="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𝑡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Δ𝑡,</w:t>
            </w:r>
          </w:p>
        </w:tc>
        <w:tc>
          <w:tcPr>
            <w:tcW w:w="2199" w:type="dxa"/>
          </w:tcPr>
          <w:p>
            <w:pPr>
              <w:pStyle w:val="TableParagraph"/>
              <w:spacing w:line="261" w:lineRule="exact"/>
              <w:ind w:right="19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(2)</w:t>
            </w:r>
          </w:p>
        </w:tc>
      </w:tr>
    </w:tbl>
    <w:p>
      <w:pPr>
        <w:pStyle w:val="BodyText"/>
        <w:spacing w:line="273" w:lineRule="auto" w:before="122"/>
        <w:ind w:left="132" w:right="170"/>
        <w:jc w:val="both"/>
      </w:pPr>
      <w:r>
        <w:rPr/>
        <w:t>where </w:t>
      </w:r>
      <w:r>
        <w:rPr>
          <w:rFonts w:ascii="Cambria Math" w:eastAsia="Cambria Math"/>
        </w:rPr>
        <w:t>𝑡 </w:t>
      </w:r>
      <w:r>
        <w:rPr/>
        <w:t>is the actual time for the sphere to fall down along the distance </w:t>
      </w:r>
      <w:r>
        <w:rPr>
          <w:rFonts w:ascii="Cambria Math" w:eastAsia="Cambria Math"/>
        </w:rPr>
        <w:t>𝑑</w:t>
      </w:r>
      <w:r>
        <w:rPr/>
        <w:t>. So, </w:t>
      </w:r>
      <w:r>
        <w:rPr>
          <w:b/>
        </w:rPr>
        <w:t>Equation 1 </w:t>
      </w:r>
      <w:r>
        <w:rPr/>
        <w:t>now</w:t>
      </w:r>
      <w:r>
        <w:rPr>
          <w:spacing w:val="-50"/>
        </w:rPr>
        <w:t> </w:t>
      </w:r>
      <w:r>
        <w:rPr/>
        <w:t>becomes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6"/>
        <w:gridCol w:w="2030"/>
      </w:tblGrid>
      <w:tr>
        <w:trPr>
          <w:trHeight w:val="583" w:hRule="atLeast"/>
        </w:trPr>
        <w:tc>
          <w:tcPr>
            <w:tcW w:w="3486" w:type="dxa"/>
          </w:tcPr>
          <w:p>
            <w:pPr>
              <w:pStyle w:val="TableParagraph"/>
              <w:spacing w:line="176" w:lineRule="exact"/>
              <w:ind w:left="65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tabs>
                <w:tab w:pos="831" w:val="left" w:leader="none"/>
              </w:tabs>
              <w:spacing w:line="136" w:lineRule="auto" w:before="33"/>
              <w:ind w:left="658" w:right="1513" w:hanging="459"/>
              <w:rPr>
                <w:sz w:val="24"/>
              </w:rPr>
            </w:pPr>
            <w:r>
              <w:rPr>
                <w:sz w:val="24"/>
              </w:rPr>
              <w:t>𝑑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=</w:t>
              <w:tab/>
              <w:tab/>
              <w:t>𝑔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𝑡</w:t>
            </w:r>
            <w:r>
              <w:rPr>
                <w:position w:val="3"/>
                <w:sz w:val="24"/>
              </w:rPr>
              <w:t>̅</w:t>
            </w:r>
            <w:r>
              <w:rPr>
                <w:spacing w:val="9"/>
                <w:position w:val="3"/>
                <w:sz w:val="24"/>
              </w:rPr>
              <w:t> </w:t>
            </w:r>
            <w:r>
              <w:rPr>
                <w:sz w:val="24"/>
              </w:rPr>
              <w:t>−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Δ𝑡</w:t>
            </w:r>
            <w:r>
              <w:rPr>
                <w:position w:val="1"/>
                <w:sz w:val="24"/>
              </w:rPr>
              <w:t>)</w:t>
            </w:r>
            <w:r>
              <w:rPr>
                <w:position w:val="1"/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-5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</w:t>
            </w:r>
          </w:p>
        </w:tc>
        <w:tc>
          <w:tcPr>
            <w:tcW w:w="2030" w:type="dxa"/>
          </w:tcPr>
          <w:p>
            <w:pPr>
              <w:pStyle w:val="TableParagraph"/>
              <w:spacing w:before="119"/>
              <w:ind w:right="198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(3)</w:t>
            </w:r>
          </w:p>
        </w:tc>
      </w:tr>
    </w:tbl>
    <w:p>
      <w:pPr>
        <w:pStyle w:val="BodyText"/>
        <w:spacing w:before="66"/>
        <w:ind w:left="132"/>
      </w:pPr>
      <w:r>
        <w:rPr/>
        <w:pict>
          <v:rect style="position:absolute;margin-left:276.410004pt;margin-top:-14.577684pt;width:6.6pt;height:.84003pt;mso-position-horizontal-relative:page;mso-position-vertical-relative:paragraph;z-index:-16432640" filled="true" fillcolor="#000000" stroked="false">
            <v:fill type="solid"/>
            <w10:wrap type="none"/>
          </v:rect>
        </w:pict>
      </w:r>
      <w:r>
        <w:rPr/>
        <w:t>or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567" w:footer="599" w:top="1040" w:bottom="780" w:left="1000" w:right="960"/>
          <w:pgNumType w:start="2"/>
        </w:sectPr>
      </w:pP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3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2067"/>
      </w:tblGrid>
      <w:tr>
        <w:trPr>
          <w:trHeight w:val="686" w:hRule="atLeast"/>
        </w:trPr>
        <w:tc>
          <w:tcPr>
            <w:tcW w:w="3374" w:type="dxa"/>
          </w:tcPr>
          <w:p>
            <w:pPr>
              <w:pStyle w:val="TableParagraph"/>
              <w:spacing w:line="219" w:lineRule="exact" w:before="58"/>
              <w:ind w:left="213" w:right="1545"/>
              <w:jc w:val="center"/>
              <w:rPr>
                <w:sz w:val="17"/>
              </w:rPr>
            </w:pPr>
            <w:r>
              <w:rPr>
                <w:position w:val="-2"/>
                <w:sz w:val="24"/>
              </w:rPr>
              <w:t>2</w:t>
            </w:r>
            <w:r>
              <w:rPr>
                <w:spacing w:val="91"/>
                <w:position w:val="-2"/>
                <w:sz w:val="24"/>
              </w:rPr>
              <w:t> </w:t>
            </w:r>
            <w:r>
              <w:rPr>
                <w:sz w:val="17"/>
                <w:u w:val="single"/>
              </w:rPr>
              <w:t>1</w:t>
            </w:r>
          </w:p>
          <w:p>
            <w:pPr>
              <w:pStyle w:val="TableParagraph"/>
              <w:spacing w:line="188" w:lineRule="exact"/>
              <w:ind w:left="213" w:right="1563"/>
              <w:jc w:val="center"/>
              <w:rPr>
                <w:sz w:val="24"/>
              </w:rPr>
            </w:pPr>
            <w:r>
              <w:rPr>
                <w:sz w:val="24"/>
              </w:rPr>
              <w:t>𝑡</w:t>
            </w:r>
            <w:r>
              <w:rPr>
                <w:position w:val="3"/>
                <w:sz w:val="24"/>
              </w:rPr>
              <w:t>̅</w:t>
            </w:r>
            <w:r>
              <w:rPr>
                <w:spacing w:val="20"/>
                <w:position w:val="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√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𝑑</w:t>
            </w:r>
            <w:r>
              <w:rPr>
                <w:position w:val="3"/>
                <w:sz w:val="17"/>
              </w:rPr>
              <w:t>2</w:t>
            </w:r>
            <w:r>
              <w:rPr>
                <w:spacing w:val="33"/>
                <w:position w:val="3"/>
                <w:sz w:val="17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Δ𝑡.</w:t>
            </w:r>
          </w:p>
          <w:p>
            <w:pPr>
              <w:pStyle w:val="TableParagraph"/>
              <w:spacing w:line="201" w:lineRule="exact"/>
              <w:ind w:left="213" w:right="1842"/>
              <w:jc w:val="center"/>
              <w:rPr>
                <w:sz w:val="24"/>
              </w:rPr>
            </w:pPr>
            <w:r>
              <w:rPr>
                <w:sz w:val="24"/>
              </w:rPr>
              <w:t>𝑔</w:t>
            </w:r>
          </w:p>
        </w:tc>
        <w:tc>
          <w:tcPr>
            <w:tcW w:w="2067" w:type="dxa"/>
          </w:tcPr>
          <w:p>
            <w:pPr>
              <w:pStyle w:val="TableParagraph"/>
              <w:spacing w:before="224"/>
              <w:ind w:right="19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(4)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6" w:lineRule="auto" w:before="100"/>
        <w:ind w:left="132" w:right="173" w:firstLine="720"/>
        <w:jc w:val="both"/>
      </w:pPr>
      <w:r>
        <w:rPr/>
        <w:pict>
          <v:rect style="position:absolute;margin-left:287.089996pt;margin-top:-36.997658pt;width:7.56pt;height:.84pt;mso-position-horizontal-relative:page;mso-position-vertical-relative:paragraph;z-index:-16432128" filled="true" fillcolor="#000000" stroked="false">
            <v:fill type="solid"/>
            <w10:wrap type="none"/>
          </v:rect>
        </w:pic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equipment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experiment,</w:t>
      </w:r>
      <w:r>
        <w:rPr>
          <w:spacing w:val="-6"/>
        </w:rPr>
        <w:t> </w:t>
      </w:r>
      <w:r>
        <w:rPr/>
        <w:t>you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50"/>
        </w:rPr>
        <w:t> </w:t>
      </w:r>
      <w:r>
        <w:rPr/>
        <w:t>various systematic errors in your measurement. You must find a way to minimise them by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observations and recognising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sources.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jc w:val="both"/>
      </w:pPr>
      <w:r>
        <w:rPr/>
        <w:t>Conservation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Momentum</w:t>
      </w:r>
    </w:p>
    <w:p>
      <w:pPr>
        <w:pStyle w:val="BodyText"/>
        <w:spacing w:line="276" w:lineRule="auto" w:before="42"/>
        <w:ind w:left="132" w:right="169"/>
        <w:jc w:val="both"/>
      </w:pPr>
      <w:r>
        <w:rPr/>
        <w:t>The</w:t>
      </w:r>
      <w:r>
        <w:rPr>
          <w:spacing w:val="-12"/>
        </w:rPr>
        <w:t> </w:t>
      </w:r>
      <w:r>
        <w:rPr>
          <w:i/>
        </w:rPr>
        <w:t>conservation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</w:rPr>
        <w:t>momentum</w:t>
      </w:r>
      <w:r>
        <w:rPr>
          <w:i/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fundamental</w:t>
      </w:r>
      <w:r>
        <w:rPr>
          <w:spacing w:val="-12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physics</w:t>
      </w:r>
      <w:r>
        <w:rPr>
          <w:spacing w:val="-13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conservation</w:t>
      </w:r>
      <w:r>
        <w:rPr>
          <w:spacing w:val="-50"/>
        </w:rPr>
        <w:t> </w:t>
      </w:r>
      <w:r>
        <w:rPr/>
        <w:t>of energy and the conservation of mass. Momentum (</w:t>
      </w:r>
      <w:r>
        <w:rPr>
          <w:rFonts w:ascii="Cambria Math" w:eastAsia="Cambria Math"/>
        </w:rPr>
        <w:t>𝑝</w:t>
      </w:r>
      <w:r>
        <w:rPr/>
        <w:t>) is defined to be the mass of an object</w:t>
      </w:r>
      <w:r>
        <w:rPr>
          <w:spacing w:val="1"/>
        </w:rPr>
        <w:t> </w:t>
      </w:r>
      <w:r>
        <w:rPr/>
        <w:t>multiplied by the velocity of the object, </w:t>
      </w:r>
      <w:r>
        <w:rPr>
          <w:rFonts w:ascii="Cambria Math" w:eastAsia="Cambria Math"/>
        </w:rPr>
        <w:t>𝑝 = 𝑚𝑣</w:t>
      </w:r>
      <w:r>
        <w:rPr/>
        <w:t>. The conservation of momentum states that</w:t>
      </w:r>
      <w:r>
        <w:rPr>
          <w:spacing w:val="1"/>
        </w:rPr>
        <w:t> </w:t>
      </w:r>
      <w:r>
        <w:rPr/>
        <w:t>within a problem domain, the amount of momentum remains constant; momentum is neither</w:t>
      </w:r>
      <w:r>
        <w:rPr>
          <w:spacing w:val="1"/>
        </w:rPr>
        <w:t> </w:t>
      </w:r>
      <w:r>
        <w:rPr/>
        <w:t>created</w:t>
      </w:r>
      <w:r>
        <w:rPr>
          <w:spacing w:val="-4"/>
        </w:rPr>
        <w:t> </w:t>
      </w:r>
      <w:r>
        <w:rPr/>
        <w:t>nor</w:t>
      </w:r>
      <w:r>
        <w:rPr>
          <w:spacing w:val="-5"/>
        </w:rPr>
        <w:t> </w:t>
      </w:r>
      <w:r>
        <w:rPr/>
        <w:t>destroyed,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forces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Newton's</w:t>
      </w:r>
      <w:r>
        <w:rPr>
          <w:spacing w:val="-50"/>
        </w:rPr>
        <w:t> </w:t>
      </w:r>
      <w:r>
        <w:rPr/>
        <w:t>laws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motion.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32" w:right="172" w:firstLine="720"/>
        <w:jc w:val="both"/>
      </w:pPr>
      <w:r>
        <w:rPr/>
        <w:t>Dealing with momentum is more difficult than dealing with mass and energy because</w:t>
      </w:r>
      <w:r>
        <w:rPr>
          <w:spacing w:val="1"/>
        </w:rPr>
        <w:t> </w:t>
      </w:r>
      <w:r>
        <w:rPr/>
        <w:t>momentum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quantity,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both a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 direction.</w:t>
      </w:r>
      <w:r>
        <w:rPr>
          <w:spacing w:val="1"/>
        </w:rPr>
        <w:t> </w:t>
      </w:r>
      <w:r>
        <w:rPr/>
        <w:t>Momentum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conserved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three</w:t>
      </w:r>
      <w:r>
        <w:rPr>
          <w:spacing w:val="-14"/>
        </w:rPr>
        <w:t> </w:t>
      </w:r>
      <w:r>
        <w:rPr>
          <w:spacing w:val="-1"/>
        </w:rPr>
        <w:t>physical</w:t>
      </w:r>
      <w:r>
        <w:rPr>
          <w:spacing w:val="-12"/>
        </w:rPr>
        <w:t> </w:t>
      </w:r>
      <w:r>
        <w:rPr/>
        <w:t>directions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2"/>
        </w:rPr>
        <w:t> </w:t>
      </w:r>
      <w:r>
        <w:rPr/>
        <w:t>time.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even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dealing</w:t>
      </w:r>
      <w:r>
        <w:rPr>
          <w:spacing w:val="-51"/>
        </w:rPr>
        <w:t> </w:t>
      </w:r>
      <w:r>
        <w:rPr/>
        <w:t>with a gas because forces in one direction can affect the momentum in another direction,</w:t>
      </w:r>
      <w:r>
        <w:rPr>
          <w:spacing w:val="1"/>
        </w:rPr>
        <w:t> </w:t>
      </w:r>
      <w:r>
        <w:rPr/>
        <w:t>causing</w:t>
      </w:r>
      <w:r>
        <w:rPr>
          <w:spacing w:val="-2"/>
        </w:rPr>
        <w:t> </w:t>
      </w:r>
      <w:r>
        <w:rPr/>
        <w:t>collisions 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molecules.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3" w:lineRule="auto"/>
        <w:ind w:left="132" w:right="176" w:firstLine="720"/>
        <w:jc w:val="both"/>
      </w:pPr>
      <w:r>
        <w:rPr/>
        <w:t>The</w:t>
      </w:r>
      <w:r>
        <w:rPr>
          <w:spacing w:val="-12"/>
        </w:rPr>
        <w:t> </w:t>
      </w:r>
      <w:r>
        <w:rPr/>
        <w:t>law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momentum</w:t>
      </w:r>
      <w:r>
        <w:rPr>
          <w:spacing w:val="-13"/>
        </w:rPr>
        <w:t> </w:t>
      </w:r>
      <w:r>
        <w:rPr/>
        <w:t>conservation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powerful</w:t>
      </w:r>
      <w:r>
        <w:rPr>
          <w:spacing w:val="-12"/>
        </w:rPr>
        <w:t> </w:t>
      </w:r>
      <w:r>
        <w:rPr/>
        <w:t>laws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physics.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law</w:t>
      </w:r>
      <w:r>
        <w:rPr>
          <w:spacing w:val="-51"/>
        </w:rPr>
        <w:t> </w:t>
      </w:r>
      <w:r>
        <w:rPr/>
        <w:t>of</w:t>
      </w:r>
      <w:r>
        <w:rPr>
          <w:spacing w:val="-2"/>
        </w:rPr>
        <w:t> </w:t>
      </w:r>
      <w:r>
        <w:rPr/>
        <w:t>momentum</w:t>
      </w:r>
      <w:r>
        <w:rPr>
          <w:spacing w:val="-2"/>
        </w:rPr>
        <w:t> </w:t>
      </w:r>
      <w:r>
        <w:rPr/>
        <w:t>conservation can be</w:t>
      </w:r>
      <w:r>
        <w:rPr>
          <w:spacing w:val="-1"/>
        </w:rPr>
        <w:t> </w:t>
      </w:r>
      <w:r>
        <w:rPr/>
        <w:t>summarised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rPr>
          <w:sz w:val="28"/>
        </w:rPr>
      </w:pPr>
    </w:p>
    <w:p>
      <w:pPr>
        <w:spacing w:line="276" w:lineRule="auto" w:before="0"/>
        <w:ind w:left="394" w:right="441" w:firstLine="5"/>
        <w:jc w:val="center"/>
        <w:rPr>
          <w:i/>
          <w:sz w:val="24"/>
        </w:rPr>
      </w:pPr>
      <w:r>
        <w:rPr>
          <w:i/>
          <w:sz w:val="24"/>
        </w:rPr>
        <w:t>For a collision occurring between object 1 and object 2 in an isolated system, the total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momentum of the two objects before the collision is equal to the total momentum of the two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objects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after the collision.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jc w:val="both"/>
      </w:pPr>
      <w:r>
        <w:rPr/>
        <w:t>Air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Collision</w:t>
      </w:r>
    </w:p>
    <w:p>
      <w:pPr>
        <w:pStyle w:val="BodyText"/>
        <w:spacing w:line="276" w:lineRule="auto" w:before="43"/>
        <w:ind w:left="132" w:right="169"/>
        <w:jc w:val="both"/>
      </w:pPr>
      <w:r>
        <w:rPr/>
        <w:t>An </w:t>
      </w:r>
      <w:r>
        <w:rPr>
          <w:i/>
        </w:rPr>
        <w:t>air track </w:t>
      </w:r>
      <w:r>
        <w:rPr/>
        <w:t>is a track without any friction, it is used to study the movement of any object in a</w:t>
      </w:r>
      <w:r>
        <w:rPr>
          <w:spacing w:val="1"/>
        </w:rPr>
        <w:t> </w:t>
      </w:r>
      <w:r>
        <w:rPr/>
        <w:t>straight line. An air source from a vacuum blower is directed into the tube of the triangular</w:t>
      </w:r>
      <w:r>
        <w:rPr>
          <w:spacing w:val="1"/>
        </w:rPr>
        <w:t> </w:t>
      </w:r>
      <w:r>
        <w:rPr/>
        <w:t>track to support the glider that moves across it. The air source must be placed as close as</w:t>
      </w:r>
      <w:r>
        <w:rPr>
          <w:spacing w:val="1"/>
        </w:rPr>
        <w:t> </w:t>
      </w:r>
      <w:r>
        <w:rPr/>
        <w:t>possible as it is needed to support the gliders. A 100 g load (given in the box) is placed on the</w:t>
      </w:r>
      <w:r>
        <w:rPr>
          <w:spacing w:val="1"/>
        </w:rPr>
        <w:t> </w:t>
      </w:r>
      <w:r>
        <w:rPr/>
        <w:t>glider before the spindle at the vacuum equipment, so that a load of at least 100 g can be</w:t>
      </w:r>
      <w:r>
        <w:rPr>
          <w:spacing w:val="1"/>
        </w:rPr>
        <w:t> </w:t>
      </w:r>
      <w:r>
        <w:rPr/>
        <w:t>supported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air without</w:t>
      </w:r>
      <w:r>
        <w:rPr>
          <w:spacing w:val="-1"/>
        </w:rPr>
        <w:t> </w:t>
      </w:r>
      <w:r>
        <w:rPr/>
        <w:t>friction.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32" w:right="167" w:firstLine="720"/>
        <w:jc w:val="both"/>
      </w:pPr>
      <w:r>
        <w:rPr/>
        <w:t>An air track must first be adjusted to level horizontally by using a water bubble level.</w:t>
      </w:r>
      <w:r>
        <w:rPr>
          <w:spacing w:val="1"/>
        </w:rPr>
        <w:t> </w:t>
      </w:r>
      <w:r>
        <w:rPr/>
        <w:t>Then, the air source is turned on, and an unloaded glider is placed on the track to for further</w:t>
      </w:r>
      <w:r>
        <w:rPr>
          <w:spacing w:val="1"/>
        </w:rPr>
        <w:t> </w:t>
      </w:r>
      <w:r>
        <w:rPr>
          <w:spacing w:val="-1"/>
        </w:rPr>
        <w:t>calibration: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glider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floating</w:t>
      </w:r>
      <w:r>
        <w:rPr>
          <w:spacing w:val="-10"/>
        </w:rPr>
        <w:t> </w:t>
      </w:r>
      <w:r>
        <w:rPr/>
        <w:t>statically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move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right.</w:t>
      </w:r>
      <w:r>
        <w:rPr>
          <w:spacing w:val="-10"/>
        </w:rPr>
        <w:t> </w:t>
      </w:r>
      <w:r>
        <w:rPr/>
        <w:t>Some</w:t>
      </w:r>
      <w:r>
        <w:rPr>
          <w:spacing w:val="-51"/>
        </w:rPr>
        <w:t> </w:t>
      </w:r>
      <w:r>
        <w:rPr/>
        <w:t>rubber</w:t>
      </w:r>
      <w:r>
        <w:rPr>
          <w:spacing w:val="-10"/>
        </w:rPr>
        <w:t> </w:t>
      </w:r>
      <w:r>
        <w:rPr/>
        <w:t>bands</w:t>
      </w:r>
      <w:r>
        <w:rPr>
          <w:spacing w:val="-10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placed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ends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track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gliders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colliding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track.</w:t>
      </w:r>
    </w:p>
    <w:p>
      <w:pPr>
        <w:spacing w:after="0" w:line="276" w:lineRule="auto"/>
        <w:jc w:val="both"/>
        <w:sectPr>
          <w:pgSz w:w="11910" w:h="16840"/>
          <w:pgMar w:header="567" w:footer="599" w:top="1040" w:bottom="780" w:left="1000" w:right="960"/>
        </w:sectPr>
      </w:pPr>
    </w:p>
    <w:p>
      <w:pPr>
        <w:pStyle w:val="BodyText"/>
        <w:spacing w:line="276" w:lineRule="auto" w:before="90"/>
        <w:ind w:left="132" w:right="169" w:firstLine="720"/>
        <w:jc w:val="both"/>
      </w:pPr>
      <w:r>
        <w:rPr/>
        <w:t>In this experiment, the glider velocity is determined using a </w:t>
      </w:r>
      <w:r>
        <w:rPr>
          <w:i/>
        </w:rPr>
        <w:t>photogate</w:t>
      </w:r>
      <w:r>
        <w:rPr/>
        <w:t>. A card can be</w:t>
      </w:r>
      <w:r>
        <w:rPr>
          <w:spacing w:val="1"/>
        </w:rPr>
        <w:t> </w:t>
      </w:r>
      <w:r>
        <w:rPr/>
        <w:t>placed on the glider to block the light beam from shinning in the photogate, which triggers the</w:t>
      </w:r>
      <w:r>
        <w:rPr>
          <w:spacing w:val="1"/>
        </w:rPr>
        <w:t> </w:t>
      </w:r>
      <w:r>
        <w:rPr/>
        <w:t>timer. When this light beam is blocked, the timer will start counting until the glider passes it</w:t>
      </w:r>
      <w:r>
        <w:rPr>
          <w:spacing w:val="1"/>
        </w:rPr>
        <w:t> </w:t>
      </w:r>
      <w:r>
        <w:rPr/>
        <w:t>and the light beam resumes. In this way, the glider’s velocity can be calculated from the time</w:t>
      </w:r>
      <w:r>
        <w:rPr>
          <w:spacing w:val="1"/>
        </w:rPr>
        <w:t> </w:t>
      </w:r>
      <w:r>
        <w:rPr/>
        <w:t>measured and the</w:t>
      </w:r>
      <w:r>
        <w:rPr>
          <w:spacing w:val="1"/>
        </w:rPr>
        <w:t> </w:t>
      </w:r>
      <w:r>
        <w:rPr/>
        <w:t>card</w:t>
      </w:r>
      <w:r>
        <w:rPr>
          <w:spacing w:val="-2"/>
        </w:rPr>
        <w:t> </w:t>
      </w:r>
      <w:r>
        <w:rPr/>
        <w:t>length.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1"/>
      </w:pPr>
      <w:r>
        <w:rPr/>
        <w:t>Potential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Kinetic</w:t>
      </w:r>
      <w:r>
        <w:rPr>
          <w:spacing w:val="-2"/>
        </w:rPr>
        <w:t> </w:t>
      </w:r>
      <w:r>
        <w:rPr/>
        <w:t>Energy</w:t>
      </w:r>
    </w:p>
    <w:p>
      <w:pPr>
        <w:pStyle w:val="BodyText"/>
        <w:spacing w:line="276" w:lineRule="auto" w:before="42"/>
        <w:ind w:left="132"/>
      </w:pPr>
      <w:r>
        <w:rPr/>
        <w:t>Rubber</w:t>
      </w:r>
      <w:r>
        <w:rPr>
          <w:spacing w:val="9"/>
        </w:rPr>
        <w:t> </w:t>
      </w:r>
      <w:r>
        <w:rPr/>
        <w:t>bands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supply</w:t>
      </w:r>
      <w:r>
        <w:rPr>
          <w:spacing w:val="9"/>
        </w:rPr>
        <w:t> </w:t>
      </w:r>
      <w:r>
        <w:rPr/>
        <w:t>a</w:t>
      </w:r>
      <w:r>
        <w:rPr>
          <w:spacing w:val="15"/>
        </w:rPr>
        <w:t> </w:t>
      </w:r>
      <w:r>
        <w:rPr>
          <w:i/>
        </w:rPr>
        <w:t>potential</w:t>
      </w:r>
      <w:r>
        <w:rPr>
          <w:i/>
          <w:spacing w:val="11"/>
        </w:rPr>
        <w:t> </w:t>
      </w:r>
      <w:r>
        <w:rPr>
          <w:i/>
        </w:rPr>
        <w:t>energy</w:t>
      </w:r>
      <w:r>
        <w:rPr>
          <w:i/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gliders.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energy</w:t>
      </w:r>
      <w:r>
        <w:rPr>
          <w:spacing w:val="9"/>
        </w:rPr>
        <w:t> </w:t>
      </w:r>
      <w:r>
        <w:rPr/>
        <w:t>of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rubber bands is given by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4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6"/>
        <w:gridCol w:w="2254"/>
      </w:tblGrid>
      <w:tr>
        <w:trPr>
          <w:trHeight w:val="313" w:hRule="atLeast"/>
        </w:trPr>
        <w:tc>
          <w:tcPr>
            <w:tcW w:w="2816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𝐸</w:t>
            </w:r>
            <w:r>
              <w:rPr>
                <w:sz w:val="24"/>
                <w:vertAlign w:val="subscript"/>
              </w:rPr>
              <w:t>𝑃</w:t>
            </w:r>
            <w:r>
              <w:rPr>
                <w:spacing w:val="2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𝑛𝜀,</w:t>
            </w:r>
          </w:p>
        </w:tc>
        <w:tc>
          <w:tcPr>
            <w:tcW w:w="2254" w:type="dxa"/>
          </w:tcPr>
          <w:p>
            <w:pPr>
              <w:pStyle w:val="TableParagraph"/>
              <w:ind w:right="198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(5)</w:t>
            </w:r>
          </w:p>
        </w:tc>
      </w:tr>
    </w:tbl>
    <w:p>
      <w:pPr>
        <w:pStyle w:val="BodyText"/>
        <w:spacing w:line="276" w:lineRule="auto" w:before="87"/>
        <w:ind w:left="132"/>
      </w:pPr>
      <w:r>
        <w:rPr/>
        <w:t>where</w:t>
      </w:r>
      <w:r>
        <w:rPr>
          <w:spacing w:val="-1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rubber</w:t>
      </w:r>
      <w:r>
        <w:rPr>
          <w:spacing w:val="-8"/>
        </w:rPr>
        <w:t> </w:t>
      </w:r>
      <w:r>
        <w:rPr/>
        <w:t>bands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ambria Math" w:eastAsia="Cambria Math"/>
        </w:rPr>
        <w:t>𝜀</w:t>
      </w:r>
      <w:r>
        <w:rPr>
          <w:rFonts w:ascii="Cambria Math" w:eastAsia="Cambria Math"/>
          <w:spacing w:val="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energy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rubber</w:t>
      </w:r>
      <w:r>
        <w:rPr>
          <w:spacing w:val="-5"/>
        </w:rPr>
        <w:t> </w:t>
      </w:r>
      <w:r>
        <w:rPr/>
        <w:t>band.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kinetic</w:t>
      </w:r>
      <w:r>
        <w:rPr>
          <w:spacing w:val="-50"/>
        </w:rPr>
        <w:t> </w:t>
      </w:r>
      <w:r>
        <w:rPr/>
        <w:t>energy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glider</w:t>
      </w:r>
      <w:r>
        <w:rPr>
          <w:spacing w:val="1"/>
        </w:rPr>
        <w:t> </w:t>
      </w:r>
      <w:r>
        <w:rPr/>
        <w:t>is given by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8"/>
        <w:gridCol w:w="2156"/>
      </w:tblGrid>
      <w:tr>
        <w:trPr>
          <w:trHeight w:val="583" w:hRule="atLeast"/>
        </w:trPr>
        <w:tc>
          <w:tcPr>
            <w:tcW w:w="3108" w:type="dxa"/>
          </w:tcPr>
          <w:p>
            <w:pPr>
              <w:pStyle w:val="TableParagraph"/>
              <w:spacing w:line="339" w:lineRule="exact"/>
              <w:ind w:left="200"/>
              <w:rPr>
                <w:sz w:val="24"/>
              </w:rPr>
            </w:pPr>
            <w:r>
              <w:rPr>
                <w:sz w:val="24"/>
              </w:rPr>
              <w:t>𝐸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8"/>
                <w:sz w:val="24"/>
              </w:rPr>
              <w:t> </w:t>
            </w:r>
            <w:r>
              <w:rPr>
                <w:position w:val="18"/>
                <w:sz w:val="24"/>
              </w:rPr>
              <w:t>1</w:t>
            </w:r>
            <w:r>
              <w:rPr>
                <w:spacing w:val="-9"/>
                <w:position w:val="18"/>
                <w:sz w:val="24"/>
              </w:rPr>
              <w:t> </w:t>
            </w:r>
            <w:r>
              <w:rPr>
                <w:sz w:val="24"/>
              </w:rPr>
              <w:t>𝑚𝑣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,</w:t>
            </w:r>
          </w:p>
          <w:p>
            <w:pPr>
              <w:pStyle w:val="TableParagraph"/>
              <w:tabs>
                <w:tab w:pos="785" w:val="left" w:leader="none"/>
              </w:tabs>
              <w:spacing w:line="81" w:lineRule="auto"/>
              <w:ind w:left="336"/>
              <w:rPr>
                <w:sz w:val="24"/>
              </w:rPr>
            </w:pPr>
            <w:r>
              <w:rPr>
                <w:sz w:val="17"/>
              </w:rPr>
              <w:t>𝐾</w:t>
              <w:tab/>
            </w:r>
            <w:r>
              <w:rPr>
                <w:position w:val="-10"/>
                <w:sz w:val="24"/>
              </w:rPr>
              <w:t>2</w:t>
            </w:r>
          </w:p>
        </w:tc>
        <w:tc>
          <w:tcPr>
            <w:tcW w:w="2156" w:type="dxa"/>
          </w:tcPr>
          <w:p>
            <w:pPr>
              <w:pStyle w:val="TableParagraph"/>
              <w:spacing w:before="117"/>
              <w:ind w:right="198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(6)</w:t>
            </w:r>
          </w:p>
        </w:tc>
      </w:tr>
    </w:tbl>
    <w:p>
      <w:pPr>
        <w:pStyle w:val="BodyText"/>
        <w:spacing w:line="276" w:lineRule="auto" w:before="64"/>
        <w:ind w:left="132"/>
      </w:pPr>
      <w:r>
        <w:rPr/>
        <w:pict>
          <v:rect style="position:absolute;margin-left:295.369995pt;margin-top:-14.557639pt;width:6.6pt;height:.84pt;mso-position-horizontal-relative:page;mso-position-vertical-relative:paragraph;z-index:-16431616" filled="true" fillcolor="#000000" stroked="false">
            <v:fill type="solid"/>
            <w10:wrap type="none"/>
          </v:rect>
        </w:pict>
      </w:r>
      <w:r>
        <w:rPr/>
        <w:t>where</w:t>
      </w:r>
      <w:r>
        <w:rPr>
          <w:spacing w:val="1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4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glider</w:t>
      </w:r>
      <w:r>
        <w:rPr>
          <w:spacing w:val="10"/>
        </w:rPr>
        <w:t> </w:t>
      </w:r>
      <w:r>
        <w:rPr/>
        <w:t>mass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6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glider</w:t>
      </w:r>
      <w:r>
        <w:rPr>
          <w:spacing w:val="10"/>
        </w:rPr>
        <w:t> </w:t>
      </w:r>
      <w:r>
        <w:rPr/>
        <w:t>velocity.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equating</w:t>
      </w:r>
      <w:r>
        <w:rPr>
          <w:spacing w:val="11"/>
        </w:rPr>
        <w:t> </w:t>
      </w:r>
      <w:r>
        <w:rPr/>
        <w:t>equations</w:t>
      </w:r>
      <w:r>
        <w:rPr>
          <w:spacing w:val="11"/>
        </w:rPr>
        <w:t> </w:t>
      </w:r>
      <w:r>
        <w:rPr/>
        <w:t>(5)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(6),</w:t>
      </w:r>
      <w:r>
        <w:rPr>
          <w:spacing w:val="11"/>
        </w:rPr>
        <w:t> </w:t>
      </w:r>
      <w:r>
        <w:rPr/>
        <w:t>we</w:t>
      </w:r>
      <w:r>
        <w:rPr>
          <w:spacing w:val="-50"/>
        </w:rPr>
        <w:t> </w:t>
      </w:r>
      <w:r>
        <w:rPr/>
        <w:t>get: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3"/>
        <w:gridCol w:w="2161"/>
      </w:tblGrid>
      <w:tr>
        <w:trPr>
          <w:trHeight w:val="583" w:hRule="atLeast"/>
        </w:trPr>
        <w:tc>
          <w:tcPr>
            <w:tcW w:w="3093" w:type="dxa"/>
          </w:tcPr>
          <w:p>
            <w:pPr>
              <w:pStyle w:val="TableParagraph"/>
              <w:spacing w:line="191" w:lineRule="exact"/>
              <w:ind w:right="1730"/>
              <w:jc w:val="right"/>
              <w:rPr>
                <w:sz w:val="24"/>
              </w:rPr>
            </w:pPr>
            <w:r>
              <w:rPr>
                <w:rFonts w:ascii="Times New Roman"/>
                <w:spacing w:val="-2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1</w:t>
            </w:r>
          </w:p>
          <w:p>
            <w:pPr>
              <w:pStyle w:val="TableParagraph"/>
              <w:tabs>
                <w:tab w:pos="1197" w:val="left" w:leader="none"/>
              </w:tabs>
              <w:spacing w:line="172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𝑣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2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2𝑛𝜀</w:t>
              <w:tab/>
              <w:t>,</w:t>
            </w:r>
          </w:p>
          <w:p>
            <w:pPr>
              <w:pStyle w:val="TableParagraph"/>
              <w:spacing w:line="201" w:lineRule="exact"/>
              <w:ind w:right="1698"/>
              <w:jc w:val="right"/>
              <w:rPr>
                <w:sz w:val="24"/>
              </w:rPr>
            </w:pPr>
            <w:r>
              <w:rPr>
                <w:sz w:val="24"/>
              </w:rPr>
              <w:t>𝑚</w:t>
            </w:r>
          </w:p>
        </w:tc>
        <w:tc>
          <w:tcPr>
            <w:tcW w:w="2161" w:type="dxa"/>
          </w:tcPr>
          <w:p>
            <w:pPr>
              <w:pStyle w:val="TableParagraph"/>
              <w:spacing w:before="119"/>
              <w:ind w:right="19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(7)</w:t>
            </w:r>
          </w:p>
        </w:tc>
      </w:tr>
    </w:tbl>
    <w:p>
      <w:pPr>
        <w:pStyle w:val="BodyText"/>
        <w:spacing w:before="4"/>
        <w:rPr>
          <w:sz w:val="33"/>
        </w:rPr>
      </w:pPr>
    </w:p>
    <w:p>
      <w:pPr>
        <w:pStyle w:val="BodyText"/>
        <w:spacing w:line="276" w:lineRule="auto"/>
        <w:ind w:left="132" w:right="169" w:firstLine="720"/>
        <w:jc w:val="both"/>
      </w:pPr>
      <w:r>
        <w:rPr/>
        <w:t>In this experiment, the number of rubber band is fixed. The potential energy of the</w:t>
      </w:r>
      <w:r>
        <w:rPr>
          <w:spacing w:val="1"/>
        </w:rPr>
        <w:t> </w:t>
      </w:r>
      <w:r>
        <w:rPr/>
        <w:t>rubber band </w:t>
      </w:r>
      <w:r>
        <w:rPr>
          <w:rFonts w:ascii="Cambria Math" w:eastAsia="Cambria Math"/>
        </w:rPr>
        <w:t>𝜀</w:t>
      </w:r>
      <w:r>
        <w:rPr/>
        <w:t>, is also fixed by stretching the rubber band at the same suitable distance every</w:t>
      </w:r>
      <w:r>
        <w:rPr>
          <w:spacing w:val="1"/>
        </w:rPr>
        <w:t> </w:t>
      </w:r>
      <w:r>
        <w:rPr/>
        <w:t>time. The glider mass is changed and the value of </w:t>
      </w:r>
      <w:r>
        <w:rPr>
          <w:rFonts w:ascii="Cambria Math" w:eastAsia="Cambria Math"/>
        </w:rPr>
        <w:t>𝑣 </w:t>
      </w:r>
      <w:r>
        <w:rPr/>
        <w:t>corresponding to the mass changed can be</w:t>
      </w:r>
      <w:r>
        <w:rPr>
          <w:spacing w:val="1"/>
        </w:rPr>
        <w:t> </w:t>
      </w:r>
      <w:r>
        <w:rPr/>
        <w:t>determined.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0"/>
      </w:pPr>
      <w:r>
        <w:rPr/>
        <w:t>EQUIPMENT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2"/>
      </w:pPr>
      <w:r>
        <w:rPr/>
        <w:t>PART</w:t>
      </w:r>
      <w:r>
        <w:rPr>
          <w:spacing w:val="-2"/>
        </w:rPr>
        <w:t> </w:t>
      </w:r>
      <w:r>
        <w:rPr/>
        <w:t>A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Metre</w:t>
      </w:r>
      <w:r>
        <w:rPr>
          <w:spacing w:val="-2"/>
          <w:sz w:val="24"/>
        </w:rPr>
        <w:t> </w:t>
      </w:r>
      <w:r>
        <w:rPr>
          <w:sz w:val="24"/>
        </w:rPr>
        <w:t>rule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Timer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Griffin</w:t>
      </w:r>
      <w:r>
        <w:rPr>
          <w:spacing w:val="-3"/>
          <w:sz w:val="24"/>
        </w:rPr>
        <w:t> </w:t>
      </w:r>
      <w:r>
        <w:rPr>
          <w:sz w:val="24"/>
        </w:rPr>
        <w:t>‘g’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fall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9/12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adapter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2" w:after="0"/>
        <w:ind w:left="699" w:right="0" w:hanging="426"/>
        <w:jc w:val="left"/>
        <w:rPr>
          <w:sz w:val="24"/>
        </w:rPr>
      </w:pPr>
      <w:r>
        <w:rPr>
          <w:sz w:val="24"/>
        </w:rPr>
        <w:t>Steel</w:t>
      </w:r>
      <w:r>
        <w:rPr>
          <w:spacing w:val="-1"/>
          <w:sz w:val="24"/>
        </w:rPr>
        <w:t> </w:t>
      </w:r>
      <w:r>
        <w:rPr>
          <w:sz w:val="24"/>
        </w:rPr>
        <w:t>sphere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0" w:val="left" w:leader="none"/>
        </w:tabs>
        <w:spacing w:line="240" w:lineRule="auto" w:before="40" w:after="0"/>
        <w:ind w:left="699" w:right="0" w:hanging="426"/>
        <w:jc w:val="left"/>
        <w:rPr>
          <w:sz w:val="24"/>
        </w:rPr>
      </w:pPr>
      <w:r>
        <w:rPr>
          <w:sz w:val="24"/>
        </w:rPr>
        <w:t>Retort</w:t>
      </w:r>
      <w:r>
        <w:rPr>
          <w:spacing w:val="-3"/>
          <w:sz w:val="24"/>
        </w:rPr>
        <w:t> </w:t>
      </w:r>
      <w:r>
        <w:rPr>
          <w:sz w:val="24"/>
        </w:rPr>
        <w:t>holder</w:t>
      </w:r>
      <w:r>
        <w:rPr>
          <w:spacing w:val="-2"/>
          <w:sz w:val="24"/>
        </w:rPr>
        <w:t> </w:t>
      </w:r>
      <w:r>
        <w:rPr>
          <w:sz w:val="24"/>
        </w:rPr>
        <w:t>and sphere</w:t>
      </w:r>
      <w:r>
        <w:rPr>
          <w:spacing w:val="-2"/>
          <w:sz w:val="24"/>
        </w:rPr>
        <w:t> </w:t>
      </w:r>
      <w:r>
        <w:rPr>
          <w:sz w:val="24"/>
        </w:rPr>
        <w:t>holder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spacing w:before="1"/>
      </w:pPr>
      <w:r>
        <w:rPr/>
        <w:t>PART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C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0" w:val="left" w:leader="none"/>
        </w:tabs>
        <w:spacing w:line="240" w:lineRule="auto" w:before="42" w:after="0"/>
        <w:ind w:left="699" w:right="0" w:hanging="426"/>
        <w:jc w:val="left"/>
        <w:rPr>
          <w:sz w:val="24"/>
        </w:rPr>
      </w:pP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gliders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photogates</w:t>
      </w:r>
      <w:r>
        <w:rPr>
          <w:spacing w:val="-2"/>
          <w:sz w:val="24"/>
        </w:rPr>
        <w:t> </w:t>
      </w:r>
      <w:r>
        <w:rPr>
          <w:sz w:val="24"/>
        </w:rPr>
        <w:t>(one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timer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without)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0" w:val="left" w:leader="none"/>
        </w:tabs>
        <w:spacing w:line="240" w:lineRule="auto" w:before="40" w:after="0"/>
        <w:ind w:left="699" w:right="0" w:hanging="426"/>
        <w:jc w:val="left"/>
        <w:rPr>
          <w:sz w:val="24"/>
        </w:rPr>
      </w:pPr>
      <w:r>
        <w:rPr>
          <w:sz w:val="24"/>
        </w:rPr>
        <w:t>Plasticine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Weighing</w:t>
      </w:r>
      <w:r>
        <w:rPr>
          <w:spacing w:val="-1"/>
          <w:sz w:val="24"/>
        </w:rPr>
        <w:t> </w:t>
      </w:r>
      <w:r>
        <w:rPr>
          <w:sz w:val="24"/>
        </w:rPr>
        <w:t>scale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567" w:footer="599" w:top="1040" w:bottom="780" w:left="1000" w:right="960"/>
        </w:sectPr>
      </w:pPr>
    </w:p>
    <w:p>
      <w:pPr>
        <w:pStyle w:val="Heading1"/>
      </w:pPr>
      <w:r>
        <w:rPr/>
        <w:t>PROCEDURE</w:t>
      </w:r>
    </w:p>
    <w:p>
      <w:pPr>
        <w:pStyle w:val="BodyText"/>
        <w:rPr>
          <w:b/>
          <w:sz w:val="32"/>
        </w:rPr>
      </w:pPr>
    </w:p>
    <w:p>
      <w:pPr>
        <w:spacing w:before="1"/>
        <w:ind w:left="132" w:right="0" w:firstLine="0"/>
        <w:jc w:val="left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Free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 Body</w:t>
      </w:r>
    </w:p>
    <w:p>
      <w:pPr>
        <w:pStyle w:val="BodyText"/>
        <w:spacing w:before="4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2271648</wp:posOffset>
            </wp:positionH>
            <wp:positionV relativeFrom="paragraph">
              <wp:posOffset>236051</wp:posOffset>
            </wp:positionV>
            <wp:extent cx="3047744" cy="27687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4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"/>
        <w:ind w:left="3063" w:right="3102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up for Part</w:t>
      </w:r>
      <w:r>
        <w:rPr>
          <w:spacing w:val="-3"/>
          <w:sz w:val="20"/>
        </w:rPr>
        <w:t> </w:t>
      </w:r>
      <w:r>
        <w:rPr>
          <w:sz w:val="20"/>
        </w:rPr>
        <w:t>A.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76" w:lineRule="auto"/>
        <w:ind w:left="132" w:right="161"/>
      </w:pP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3"/>
        </w:rPr>
        <w:t> </w:t>
      </w:r>
      <w:r>
        <w:rPr/>
        <w:t>steel</w:t>
      </w:r>
      <w:r>
        <w:rPr>
          <w:spacing w:val="2"/>
        </w:rPr>
        <w:t> </w:t>
      </w:r>
      <w:r>
        <w:rPr/>
        <w:t>sphere</w:t>
      </w:r>
      <w:r>
        <w:rPr>
          <w:spacing w:val="4"/>
        </w:rPr>
        <w:t> </w:t>
      </w:r>
      <w:r>
        <w:rPr/>
        <w:t>is used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body</w:t>
      </w:r>
      <w:r>
        <w:rPr>
          <w:spacing w:val="2"/>
        </w:rPr>
        <w:t> </w:t>
      </w:r>
      <w:r>
        <w:rPr/>
        <w:t>which</w:t>
      </w:r>
      <w:r>
        <w:rPr>
          <w:spacing w:val="5"/>
        </w:rPr>
        <w:t> </w:t>
      </w:r>
      <w:r>
        <w:rPr/>
        <w:t>will</w:t>
      </w:r>
      <w:r>
        <w:rPr>
          <w:spacing w:val="3"/>
        </w:rPr>
        <w:t> </w:t>
      </w:r>
      <w:r>
        <w:rPr/>
        <w:t>undergo</w:t>
      </w:r>
      <w:r>
        <w:rPr>
          <w:spacing w:val="3"/>
        </w:rPr>
        <w:t> </w:t>
      </w:r>
      <w:r>
        <w:rPr/>
        <w:t>free</w:t>
      </w:r>
      <w:r>
        <w:rPr>
          <w:spacing w:val="4"/>
        </w:rPr>
        <w:t> </w:t>
      </w:r>
      <w:r>
        <w:rPr/>
        <w:t>fall.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sphere</w:t>
      </w:r>
      <w:r>
        <w:rPr>
          <w:spacing w:val="3"/>
        </w:rPr>
        <w:t> </w:t>
      </w:r>
      <w:r>
        <w:rPr/>
        <w:t>holder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set</w:t>
      </w:r>
      <w:r>
        <w:rPr>
          <w:spacing w:val="7"/>
        </w:rPr>
        <w:t> </w:t>
      </w:r>
      <w:r>
        <w:rPr/>
        <w:t>up</w:t>
      </w:r>
      <w:r>
        <w:rPr>
          <w:spacing w:val="1"/>
        </w:rPr>
        <w:t> </w:t>
      </w:r>
      <w:r>
        <w:rPr/>
        <w:t>in</w:t>
      </w:r>
      <w:r>
        <w:rPr>
          <w:spacing w:val="-49"/>
        </w:rPr>
        <w:t> </w:t>
      </w:r>
      <w:r>
        <w:rPr/>
        <w:t>a</w:t>
      </w:r>
      <w:r>
        <w:rPr>
          <w:spacing w:val="-1"/>
        </w:rPr>
        <w:t> </w:t>
      </w:r>
      <w:r>
        <w:rPr/>
        <w:t>retort</w:t>
      </w:r>
      <w:r>
        <w:rPr>
          <w:spacing w:val="-1"/>
        </w:rPr>
        <w:t> </w:t>
      </w:r>
      <w:r>
        <w:rPr/>
        <w:t>holder and</w:t>
      </w:r>
      <w:r>
        <w:rPr>
          <w:spacing w:val="1"/>
        </w:rPr>
        <w:t> </w:t>
      </w:r>
      <w:r>
        <w:rPr/>
        <w:t>a receiver</w:t>
      </w:r>
      <w:r>
        <w:rPr>
          <w:spacing w:val="-1"/>
        </w:rPr>
        <w:t> </w:t>
      </w:r>
      <w:r>
        <w:rPr/>
        <w:t>plate is connected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40" w:lineRule="auto" w:before="0" w:after="0"/>
        <w:ind w:left="699" w:right="0" w:hanging="426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diameter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steel</w:t>
      </w:r>
      <w:r>
        <w:rPr>
          <w:spacing w:val="-2"/>
          <w:sz w:val="24"/>
        </w:rPr>
        <w:t> </w:t>
      </w:r>
      <w:r>
        <w:rPr>
          <w:sz w:val="24"/>
        </w:rPr>
        <w:t>sphere</w:t>
      </w:r>
      <w:r>
        <w:rPr>
          <w:spacing w:val="-1"/>
          <w:sz w:val="24"/>
        </w:rPr>
        <w:t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> </w:t>
      </w:r>
      <w:r>
        <w:rPr>
          <w:rFonts w:ascii="Cambria Math" w:eastAsia="Cambria Math"/>
          <w:sz w:val="24"/>
        </w:rPr>
        <w:t>10</w:t>
      </w:r>
      <w:r>
        <w:rPr>
          <w:rFonts w:ascii="Cambria Math" w:eastAsia="Cambria Math"/>
          <w:spacing w:val="-1"/>
          <w:sz w:val="24"/>
        </w:rPr>
        <w:t> </w:t>
      </w:r>
      <w:r>
        <w:rPr>
          <w:rFonts w:ascii="Cambria Math" w:eastAsia="Cambria Math"/>
          <w:sz w:val="24"/>
        </w:rPr>
        <w:t>cm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40" w:lineRule="auto" w:before="40" w:after="0"/>
        <w:ind w:left="699" w:right="0" w:hanging="426"/>
        <w:jc w:val="left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steel</w:t>
      </w:r>
      <w:r>
        <w:rPr>
          <w:spacing w:val="-1"/>
          <w:sz w:val="24"/>
        </w:rPr>
        <w:t> </w:t>
      </w:r>
      <w:r>
        <w:rPr>
          <w:sz w:val="24"/>
        </w:rPr>
        <w:t>sphere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holder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pulling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dowel</w:t>
      </w:r>
      <w:r>
        <w:rPr>
          <w:spacing w:val="-1"/>
          <w:sz w:val="24"/>
        </w:rPr>
        <w:t> </w:t>
      </w:r>
      <w:r>
        <w:rPr>
          <w:sz w:val="24"/>
        </w:rPr>
        <w:t>pin.</w:t>
      </w:r>
      <w:r>
        <w:rPr>
          <w:spacing w:val="-1"/>
          <w:sz w:val="24"/>
        </w:rPr>
        <w:t> </w:t>
      </w:r>
      <w:r>
        <w:rPr>
          <w:sz w:val="24"/>
        </w:rPr>
        <w:t>Reset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zero.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76" w:lineRule="auto" w:before="43" w:after="0"/>
        <w:ind w:left="699" w:right="173" w:hanging="425"/>
        <w:jc w:val="left"/>
        <w:rPr>
          <w:sz w:val="24"/>
        </w:rPr>
      </w:pP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dowel</w:t>
      </w:r>
      <w:r>
        <w:rPr>
          <w:spacing w:val="-4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free,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cause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sphere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fall.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4"/>
          <w:sz w:val="24"/>
        </w:rPr>
        <w:t> </w:t>
      </w:r>
      <w:r>
        <w:rPr>
          <w:sz w:val="24"/>
        </w:rPr>
        <w:t>taken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sphere to fall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receiver plate.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76" w:lineRule="auto" w:before="1" w:after="0"/>
        <w:ind w:left="699" w:right="172" w:hanging="425"/>
        <w:jc w:val="left"/>
        <w:rPr>
          <w:sz w:val="24"/>
        </w:rPr>
      </w:pPr>
      <w:r>
        <w:rPr>
          <w:sz w:val="24"/>
        </w:rPr>
        <w:t>Practice</w:t>
      </w:r>
      <w:r>
        <w:rPr>
          <w:spacing w:val="-8"/>
          <w:sz w:val="24"/>
        </w:rPr>
        <w:t> </w:t>
      </w:r>
      <w:r>
        <w:rPr>
          <w:sz w:val="24"/>
        </w:rPr>
        <w:t>steps</w:t>
      </w:r>
      <w:r>
        <w:rPr>
          <w:spacing w:val="-9"/>
          <w:sz w:val="24"/>
        </w:rPr>
        <w:t> </w:t>
      </w:r>
      <w:r>
        <w:rPr>
          <w:sz w:val="24"/>
        </w:rPr>
        <w:t>3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4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few</w:t>
      </w:r>
      <w:r>
        <w:rPr>
          <w:spacing w:val="-10"/>
          <w:sz w:val="24"/>
        </w:rPr>
        <w:t> </w:t>
      </w:r>
      <w:r>
        <w:rPr>
          <w:sz w:val="24"/>
        </w:rPr>
        <w:t>times.</w:t>
      </w:r>
      <w:r>
        <w:rPr>
          <w:spacing w:val="-8"/>
          <w:sz w:val="24"/>
        </w:rPr>
        <w:t> </w:t>
      </w:r>
      <w:r>
        <w:rPr>
          <w:sz w:val="24"/>
        </w:rPr>
        <w:t>Once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ready,</w:t>
      </w:r>
      <w:r>
        <w:rPr>
          <w:spacing w:val="-4"/>
          <w:sz w:val="24"/>
        </w:rPr>
        <w:t> </w:t>
      </w:r>
      <w:r>
        <w:rPr>
          <w:sz w:val="24"/>
        </w:rPr>
        <w:t>repeat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readings without</w:t>
      </w:r>
      <w:r>
        <w:rPr>
          <w:spacing w:val="-1"/>
          <w:sz w:val="24"/>
        </w:rPr>
        <w:t> </w:t>
      </w:r>
      <w:r>
        <w:rPr>
          <w:sz w:val="24"/>
        </w:rPr>
        <w:t>discarding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readings which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precise.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76" w:lineRule="auto" w:before="0" w:after="0"/>
        <w:ind w:left="699" w:right="174" w:hanging="425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5"/>
          <w:sz w:val="24"/>
        </w:rPr>
        <w:t> </w:t>
      </w:r>
      <w:r>
        <w:rPr>
          <w:sz w:val="24"/>
        </w:rPr>
        <w:t>steps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changing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values:</w:t>
      </w:r>
      <w:r>
        <w:rPr>
          <w:spacing w:val="-5"/>
          <w:sz w:val="24"/>
        </w:rPr>
        <w:t> </w:t>
      </w:r>
      <w:r>
        <w:rPr>
          <w:sz w:val="24"/>
        </w:rPr>
        <w:t>12,</w:t>
      </w:r>
      <w:r>
        <w:rPr>
          <w:spacing w:val="-3"/>
          <w:sz w:val="24"/>
        </w:rPr>
        <w:t> </w:t>
      </w:r>
      <w:r>
        <w:rPr>
          <w:sz w:val="24"/>
        </w:rPr>
        <w:t>15,</w:t>
      </w:r>
      <w:r>
        <w:rPr>
          <w:spacing w:val="-3"/>
          <w:sz w:val="24"/>
        </w:rPr>
        <w:t> </w:t>
      </w:r>
      <w:r>
        <w:rPr>
          <w:sz w:val="24"/>
        </w:rPr>
        <w:t>17,</w:t>
      </w:r>
      <w:r>
        <w:rPr>
          <w:spacing w:val="-4"/>
          <w:sz w:val="24"/>
        </w:rPr>
        <w:t> </w:t>
      </w:r>
      <w:r>
        <w:rPr>
          <w:sz w:val="24"/>
        </w:rPr>
        <w:t>20,</w:t>
      </w:r>
      <w:r>
        <w:rPr>
          <w:spacing w:val="-3"/>
          <w:sz w:val="24"/>
        </w:rPr>
        <w:t> </w:t>
      </w:r>
      <w:r>
        <w:rPr>
          <w:sz w:val="24"/>
        </w:rPr>
        <w:t>23, 25,</w:t>
      </w:r>
      <w:r>
        <w:rPr>
          <w:spacing w:val="-3"/>
          <w:sz w:val="24"/>
        </w:rPr>
        <w:t> </w:t>
      </w:r>
      <w:r>
        <w:rPr>
          <w:sz w:val="24"/>
        </w:rPr>
        <w:t>27,</w:t>
      </w:r>
      <w:r>
        <w:rPr>
          <w:spacing w:val="-50"/>
          <w:sz w:val="24"/>
        </w:rPr>
        <w:t> </w:t>
      </w:r>
      <w:r>
        <w:rPr>
          <w:sz w:val="24"/>
        </w:rPr>
        <w:t>30,</w:t>
      </w:r>
      <w:r>
        <w:rPr>
          <w:spacing w:val="-1"/>
          <w:sz w:val="24"/>
        </w:rPr>
        <w:t> </w:t>
      </w:r>
      <w:r>
        <w:rPr>
          <w:sz w:val="24"/>
        </w:rPr>
        <w:t>32, 35, 37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40</w:t>
      </w:r>
      <w:r>
        <w:rPr>
          <w:spacing w:val="-1"/>
          <w:sz w:val="24"/>
        </w:rPr>
        <w:t> </w:t>
      </w:r>
      <w:r>
        <w:rPr>
          <w:sz w:val="24"/>
        </w:rPr>
        <w:t>(cm).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76" w:lineRule="auto" w:before="0" w:after="0"/>
        <w:ind w:left="699" w:right="170" w:hanging="425"/>
        <w:jc w:val="left"/>
        <w:rPr>
          <w:sz w:val="24"/>
        </w:rPr>
      </w:pPr>
      <w:r>
        <w:rPr>
          <w:sz w:val="24"/>
        </w:rPr>
        <w:t>Record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data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table</w:t>
      </w:r>
      <w:r>
        <w:rPr>
          <w:spacing w:val="16"/>
          <w:sz w:val="24"/>
        </w:rPr>
        <w:t> </w:t>
      </w:r>
      <w:r>
        <w:rPr>
          <w:sz w:val="24"/>
        </w:rPr>
        <w:t>given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b/>
          <w:sz w:val="24"/>
        </w:rPr>
        <w:t>WORKSHEET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b/>
          <w:sz w:val="24"/>
        </w:rPr>
        <w:t>WORKSHEET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7"/>
          <w:sz w:val="24"/>
        </w:rPr>
        <w:t> </w:t>
      </w:r>
      <w:r>
        <w:rPr>
          <w:sz w:val="24"/>
        </w:rPr>
        <w:t>must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clipped</w:t>
      </w:r>
      <w:r>
        <w:rPr>
          <w:spacing w:val="-50"/>
          <w:sz w:val="24"/>
        </w:rPr>
        <w:t> </w:t>
      </w:r>
      <w:r>
        <w:rPr>
          <w:sz w:val="24"/>
        </w:rPr>
        <w:t>together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certified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lab officer.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101"/>
      </w:pP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Calculation</w:t>
      </w:r>
    </w:p>
    <w:p>
      <w:pPr>
        <w:spacing w:line="121" w:lineRule="exact" w:before="22"/>
        <w:ind w:left="3134" w:right="0" w:firstLine="0"/>
        <w:jc w:val="center"/>
        <w:rPr>
          <w:rFonts w:ascii="Cambria Math"/>
          <w:sz w:val="14"/>
        </w:rPr>
      </w:pPr>
      <w:r>
        <w:rPr>
          <w:rFonts w:ascii="Cambria Math"/>
          <w:w w:val="106"/>
          <w:sz w:val="14"/>
        </w:rPr>
        <w:t>1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82" w:lineRule="exact" w:before="0" w:after="0"/>
        <w:ind w:left="699" w:right="0" w:hanging="426"/>
        <w:jc w:val="both"/>
        <w:rPr>
          <w:sz w:val="24"/>
        </w:rPr>
      </w:pPr>
      <w:r>
        <w:rPr/>
        <w:pict>
          <v:rect style="position:absolute;margin-left:374.950012pt;margin-top:2.89799pt;width:4.2pt;height:.599980pt;mso-position-horizontal-relative:page;mso-position-vertical-relative:paragraph;z-index:-16430592" filled="true" fillcolor="#000000" stroked="false">
            <v:fill type="solid"/>
            <w10:wrap type="none"/>
          </v:rect>
        </w:pic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suitable</w:t>
      </w:r>
      <w:r>
        <w:rPr>
          <w:spacing w:val="10"/>
          <w:sz w:val="24"/>
        </w:rPr>
        <w:t> </w:t>
      </w:r>
      <w:r>
        <w:rPr>
          <w:sz w:val="24"/>
        </w:rPr>
        <w:t>equation,</w:t>
      </w:r>
      <w:r>
        <w:rPr>
          <w:spacing w:val="12"/>
          <w:sz w:val="24"/>
        </w:rPr>
        <w:t> </w:t>
      </w:r>
      <w:r>
        <w:rPr>
          <w:sz w:val="24"/>
        </w:rPr>
        <w:t>sketch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graph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𝑡</w:t>
      </w:r>
      <w:r>
        <w:rPr>
          <w:rFonts w:ascii="Cambria Math" w:hAnsi="Cambria Math" w:eastAsia="Cambria Math"/>
          <w:position w:val="3"/>
          <w:sz w:val="24"/>
        </w:rPr>
        <w:t>̅</w:t>
      </w:r>
      <w:r>
        <w:rPr>
          <w:rFonts w:ascii="Cambria Math" w:hAnsi="Cambria Math" w:eastAsia="Cambria Math"/>
          <w:spacing w:val="-1"/>
          <w:position w:val="3"/>
          <w:sz w:val="24"/>
        </w:rPr>
        <w:t> </w:t>
      </w:r>
      <w:r>
        <w:rPr>
          <w:sz w:val="24"/>
        </w:rPr>
        <w:t>versus</w:t>
      </w:r>
      <w:r>
        <w:rPr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𝑑</w:t>
      </w:r>
      <w:r>
        <w:rPr>
          <w:rFonts w:ascii="Cambria Math" w:hAnsi="Cambria Math" w:eastAsia="Cambria Math"/>
          <w:position w:val="3"/>
          <w:sz w:val="14"/>
        </w:rPr>
        <w:t>2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Determine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value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sz w:val="24"/>
        </w:rPr>
        <w:t>.</w:t>
      </w:r>
      <w:r>
        <w:rPr>
          <w:spacing w:val="1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45"/>
        <w:ind w:left="699"/>
        <w:jc w:val="both"/>
      </w:pPr>
      <w:r>
        <w:rPr>
          <w:rFonts w:ascii="Cambria Math" w:hAnsi="Cambria Math" w:eastAsia="Cambria Math"/>
        </w:rPr>
        <w:t>Δ𝑡</w:t>
      </w:r>
      <w:r>
        <w:rPr>
          <w:rFonts w:ascii="Cambria Math" w:hAnsi="Cambria Math" w:eastAsia="Cambria Math"/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graph.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76" w:lineRule="auto" w:before="40" w:after="0"/>
        <w:ind w:left="699" w:right="171" w:hanging="425"/>
        <w:jc w:val="both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slope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graph.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𝑔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sketch</w:t>
      </w:r>
      <w:r>
        <w:rPr>
          <w:spacing w:val="-5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z w:val="24"/>
        </w:rPr>
        <w:t>bars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76" w:lineRule="auto" w:before="1" w:after="0"/>
        <w:ind w:left="699" w:right="176" w:hanging="425"/>
        <w:jc w:val="both"/>
        <w:rPr>
          <w:sz w:val="24"/>
        </w:rPr>
      </w:pPr>
      <w:r>
        <w:rPr>
          <w:sz w:val="24"/>
        </w:rPr>
        <w:t>Compare your result value of </w:t>
      </w:r>
      <w:r>
        <w:rPr>
          <w:rFonts w:ascii="Cambria Math" w:eastAsia="Cambria Math"/>
          <w:sz w:val="24"/>
        </w:rPr>
        <w:t>𝑔 </w:t>
      </w:r>
      <w:r>
        <w:rPr>
          <w:sz w:val="24"/>
        </w:rPr>
        <w:t>with the standard value. Discuss your results and the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errors that exist in</w:t>
      </w:r>
      <w:r>
        <w:rPr>
          <w:spacing w:val="-1"/>
          <w:sz w:val="24"/>
        </w:rPr>
        <w:t> </w:t>
      </w:r>
      <w:r>
        <w:rPr>
          <w:sz w:val="24"/>
        </w:rPr>
        <w:t>this experiment.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76" w:lineRule="auto" w:before="1" w:after="0"/>
        <w:ind w:left="699" w:right="171" w:hanging="425"/>
        <w:jc w:val="both"/>
        <w:rPr>
          <w:sz w:val="24"/>
        </w:rPr>
      </w:pPr>
      <w:r>
        <w:rPr>
          <w:sz w:val="24"/>
        </w:rPr>
        <w:t>Complete and submit your report in </w:t>
      </w:r>
      <w:r>
        <w:rPr>
          <w:b/>
          <w:sz w:val="24"/>
        </w:rPr>
        <w:t>Part A </w:t>
      </w:r>
      <w:r>
        <w:rPr>
          <w:sz w:val="24"/>
        </w:rPr>
        <w:t>at the end of the first week of the laboratory</w:t>
      </w:r>
      <w:r>
        <w:rPr>
          <w:spacing w:val="1"/>
          <w:sz w:val="24"/>
        </w:rPr>
        <w:t> </w:t>
      </w:r>
      <w:r>
        <w:rPr>
          <w:sz w:val="24"/>
        </w:rPr>
        <w:t>session. Your report must contain the title of the experiment, the objectives, equipment,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calculations,</w:t>
      </w:r>
      <w:r>
        <w:rPr>
          <w:spacing w:val="1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analysis, discussion and</w:t>
      </w:r>
      <w:r>
        <w:rPr>
          <w:spacing w:val="1"/>
          <w:sz w:val="24"/>
        </w:rPr>
        <w:t> </w:t>
      </w:r>
      <w:r>
        <w:rPr>
          <w:sz w:val="24"/>
        </w:rPr>
        <w:t>conclusion.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567" w:footer="599" w:top="1040" w:bottom="780" w:left="1000" w:right="960"/>
        </w:sectPr>
      </w:pPr>
    </w:p>
    <w:p>
      <w:pPr>
        <w:pStyle w:val="Heading1"/>
        <w:jc w:val="both"/>
      </w:pPr>
      <w:r>
        <w:rPr/>
        <w:t>Part</w:t>
      </w:r>
      <w:r>
        <w:rPr>
          <w:spacing w:val="-3"/>
        </w:rPr>
        <w:t> </w:t>
      </w:r>
      <w:r>
        <w:rPr/>
        <w:t>B:</w:t>
      </w:r>
      <w:r>
        <w:rPr>
          <w:spacing w:val="-2"/>
        </w:rPr>
        <w:t> </w:t>
      </w:r>
      <w:r>
        <w:rPr/>
        <w:t>Air</w:t>
      </w:r>
      <w:r>
        <w:rPr>
          <w:spacing w:val="-3"/>
        </w:rPr>
        <w:t> </w:t>
      </w:r>
      <w:r>
        <w:rPr/>
        <w:t>Track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Glider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276" w:lineRule="auto"/>
        <w:ind w:left="132" w:right="169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2520314</wp:posOffset>
            </wp:positionH>
            <wp:positionV relativeFrom="paragraph">
              <wp:posOffset>897284</wp:posOffset>
            </wp:positionV>
            <wp:extent cx="2541273" cy="16302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73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the following two parts, you will study about the features of moving objects in straight</w:t>
      </w:r>
      <w:r>
        <w:rPr>
          <w:spacing w:val="1"/>
        </w:rPr>
        <w:t> </w:t>
      </w:r>
      <w:r>
        <w:rPr/>
        <w:t>horizontal directions. In this part, you will study the change from </w:t>
      </w:r>
      <w:r>
        <w:rPr>
          <w:i/>
        </w:rPr>
        <w:t>potential energy </w:t>
      </w:r>
      <w:r>
        <w:rPr/>
        <w:t>(rubber</w:t>
      </w:r>
      <w:r>
        <w:rPr>
          <w:spacing w:val="1"/>
        </w:rPr>
        <w:t> </w:t>
      </w:r>
      <w:r>
        <w:rPr/>
        <w:t>bands)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kinetic</w:t>
      </w:r>
      <w:r>
        <w:rPr>
          <w:i/>
          <w:spacing w:val="-8"/>
        </w:rPr>
        <w:t> </w:t>
      </w:r>
      <w:r>
        <w:rPr>
          <w:i/>
        </w:rPr>
        <w:t>energy</w:t>
      </w:r>
      <w:r>
        <w:rPr>
          <w:i/>
          <w:spacing w:val="-9"/>
        </w:rPr>
        <w:t> </w:t>
      </w:r>
      <w:r>
        <w:rPr/>
        <w:t>(glider).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glider</w:t>
      </w:r>
      <w:r>
        <w:rPr>
          <w:spacing w:val="-8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mass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8"/>
        </w:rPr>
        <w:t> </w:t>
      </w:r>
      <w:r>
        <w:rPr/>
        <w:t>the</w:t>
      </w:r>
      <w:r>
        <w:rPr>
          <w:spacing w:val="-51"/>
        </w:rPr>
        <w:t> </w:t>
      </w:r>
      <w:r>
        <w:rPr/>
        <w:t>conservation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energy. Use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rubber bands each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start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experiment.</w:t>
      </w:r>
    </w:p>
    <w:p>
      <w:pPr>
        <w:spacing w:before="44"/>
        <w:ind w:left="2525" w:right="2567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B.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156" w:after="0"/>
        <w:ind w:left="699" w:right="173" w:hanging="425"/>
        <w:jc w:val="both"/>
        <w:rPr>
          <w:sz w:val="24"/>
        </w:rPr>
      </w:pPr>
      <w:r>
        <w:rPr>
          <w:sz w:val="24"/>
        </w:rPr>
        <w:t>Set up the instruments as described in the </w:t>
      </w:r>
      <w:r>
        <w:rPr>
          <w:b/>
          <w:sz w:val="24"/>
        </w:rPr>
        <w:t>THEORY </w:t>
      </w:r>
      <w:r>
        <w:rPr>
          <w:sz w:val="24"/>
        </w:rPr>
        <w:t>section and as shown in </w:t>
      </w:r>
      <w:r>
        <w:rPr>
          <w:b/>
          <w:sz w:val="24"/>
        </w:rPr>
        <w:t>Figure 2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connecting only one phototransistor to the timer. Put the phototransistor at the place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is suitable.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0" w:after="0"/>
        <w:ind w:left="699" w:right="169" w:hanging="425"/>
        <w:jc w:val="both"/>
        <w:rPr>
          <w:sz w:val="24"/>
        </w:rPr>
      </w:pPr>
      <w:r>
        <w:rPr>
          <w:sz w:val="24"/>
        </w:rPr>
        <w:t>Adjust the air track such that it is levelled with the water bubble level, and test it with a</w:t>
      </w:r>
      <w:r>
        <w:rPr>
          <w:spacing w:val="1"/>
          <w:sz w:val="24"/>
        </w:rPr>
        <w:t> </w:t>
      </w:r>
      <w:r>
        <w:rPr>
          <w:sz w:val="24"/>
        </w:rPr>
        <w:t>glider.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0" w:after="0"/>
        <w:ind w:left="699" w:right="119" w:hanging="425"/>
        <w:jc w:val="both"/>
        <w:rPr>
          <w:sz w:val="24"/>
        </w:rPr>
      </w:pPr>
      <w:r>
        <w:rPr>
          <w:spacing w:val="-1"/>
          <w:sz w:val="24"/>
        </w:rPr>
        <w:t>Measure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record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card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length,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measure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mass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10"/>
          <w:sz w:val="24"/>
        </w:rPr>
        <w:t> </w:t>
      </w:r>
      <w:r>
        <w:rPr>
          <w:sz w:val="24"/>
        </w:rPr>
        <w:t>glider</w:t>
      </w:r>
      <w:r>
        <w:rPr>
          <w:spacing w:val="-11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load.</w:t>
      </w:r>
      <w:r>
        <w:rPr>
          <w:spacing w:val="-50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that, place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glider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1"/>
          <w:sz w:val="24"/>
        </w:rPr>
        <w:t> </w:t>
      </w:r>
      <w:r>
        <w:rPr>
          <w:sz w:val="24"/>
        </w:rPr>
        <w:t>end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track.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0" w:after="0"/>
        <w:ind w:left="699" w:right="171" w:hanging="425"/>
        <w:jc w:val="both"/>
        <w:rPr>
          <w:sz w:val="24"/>
        </w:rPr>
      </w:pPr>
      <w:r>
        <w:rPr>
          <w:sz w:val="24"/>
        </w:rPr>
        <w:t>Stretch the rubber band by pushing the glider between 1 to 2 cm. Note that the stretched</w:t>
      </w:r>
      <w:r>
        <w:rPr>
          <w:spacing w:val="-50"/>
          <w:sz w:val="24"/>
        </w:rPr>
        <w:t> </w:t>
      </w: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rubber</w:t>
      </w:r>
      <w:r>
        <w:rPr>
          <w:spacing w:val="-1"/>
          <w:sz w:val="24"/>
        </w:rPr>
        <w:t> </w:t>
      </w:r>
      <w:r>
        <w:rPr>
          <w:sz w:val="24"/>
        </w:rPr>
        <w:t>band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fixed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0" w:after="0"/>
        <w:ind w:left="699" w:right="168" w:hanging="425"/>
        <w:jc w:val="both"/>
        <w:rPr>
          <w:sz w:val="24"/>
        </w:rPr>
      </w:pPr>
      <w:r>
        <w:rPr>
          <w:sz w:val="24"/>
        </w:rPr>
        <w:t>Set the photogate timer to </w:t>
      </w:r>
      <w:r>
        <w:rPr>
          <w:b/>
          <w:sz w:val="24"/>
        </w:rPr>
        <w:t>GATE </w:t>
      </w:r>
      <w:r>
        <w:rPr>
          <w:sz w:val="24"/>
        </w:rPr>
        <w:t>mode, and press the </w:t>
      </w:r>
      <w:r>
        <w:rPr>
          <w:b/>
          <w:sz w:val="24"/>
        </w:rPr>
        <w:t>RESET </w:t>
      </w:r>
      <w:r>
        <w:rPr>
          <w:sz w:val="24"/>
        </w:rPr>
        <w:t>buttons. Let the glider free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glider</w:t>
      </w:r>
      <w:r>
        <w:rPr>
          <w:spacing w:val="-4"/>
          <w:sz w:val="24"/>
        </w:rPr>
        <w:t> </w:t>
      </w:r>
      <w:r>
        <w:rPr>
          <w:sz w:val="24"/>
        </w:rPr>
        <w:t>passed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photogate</w:t>
      </w:r>
      <w:r>
        <w:rPr>
          <w:spacing w:val="-4"/>
          <w:sz w:val="24"/>
        </w:rPr>
        <w:t> </w:t>
      </w:r>
      <w:r>
        <w:rPr>
          <w:sz w:val="24"/>
        </w:rPr>
        <w:t>timer</w:t>
      </w:r>
      <w:r>
        <w:rPr>
          <w:spacing w:val="-6"/>
          <w:sz w:val="24"/>
        </w:rPr>
        <w:t> </w:t>
      </w:r>
      <w:r>
        <w:rPr>
          <w:sz w:val="24"/>
        </w:rPr>
        <w:t>once.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let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glider</w:t>
      </w:r>
      <w:r>
        <w:rPr>
          <w:spacing w:val="-51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back!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40" w:lineRule="auto" w:before="1" w:after="0"/>
        <w:ind w:left="699" w:right="0" w:hanging="426"/>
        <w:jc w:val="both"/>
        <w:rPr>
          <w:sz w:val="24"/>
        </w:rPr>
      </w:pPr>
      <w:r>
        <w:rPr>
          <w:sz w:val="24"/>
        </w:rPr>
        <w:t>Reset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photogate</w:t>
      </w:r>
      <w:r>
        <w:rPr>
          <w:spacing w:val="-1"/>
          <w:sz w:val="24"/>
        </w:rPr>
        <w:t> </w:t>
      </w:r>
      <w:r>
        <w:rPr>
          <w:sz w:val="24"/>
        </w:rPr>
        <w:t>timer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zero</w:t>
      </w:r>
      <w:r>
        <w:rPr>
          <w:spacing w:val="-2"/>
          <w:sz w:val="24"/>
        </w:rPr>
        <w:t> </w:t>
      </w:r>
      <w:r>
        <w:rPr>
          <w:sz w:val="24"/>
        </w:rPr>
        <w:t>again,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repeat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previous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40" w:after="0"/>
        <w:ind w:left="699" w:right="169" w:hanging="425"/>
        <w:jc w:val="both"/>
        <w:rPr>
          <w:sz w:val="24"/>
        </w:rPr>
      </w:pPr>
      <w:r>
        <w:rPr>
          <w:sz w:val="24"/>
        </w:rPr>
        <w:t>Change the mass of the glider by adding weights, then repeat steps 5 and 6. Do this for at</w:t>
      </w:r>
      <w:r>
        <w:rPr>
          <w:spacing w:val="-50"/>
          <w:sz w:val="24"/>
        </w:rPr>
        <w:t> </w:t>
      </w:r>
      <w:r>
        <w:rPr>
          <w:sz w:val="24"/>
        </w:rPr>
        <w:t>least 8 different masses. You can increase the mass of the glider by using plasticine in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10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20</w:t>
      </w:r>
      <w:r>
        <w:rPr>
          <w:spacing w:val="-11"/>
          <w:sz w:val="24"/>
        </w:rPr>
        <w:t> </w:t>
      </w:r>
      <w:r>
        <w:rPr>
          <w:sz w:val="24"/>
        </w:rPr>
        <w:t>g.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necessary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increase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mass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fixed</w:t>
      </w:r>
      <w:r>
        <w:rPr>
          <w:spacing w:val="-10"/>
          <w:sz w:val="24"/>
        </w:rPr>
        <w:t> </w:t>
      </w:r>
      <w:r>
        <w:rPr>
          <w:sz w:val="24"/>
        </w:rPr>
        <w:t>values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1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76" w:lineRule="auto" w:before="2" w:after="0"/>
        <w:ind w:left="699" w:right="173" w:hanging="425"/>
        <w:jc w:val="both"/>
        <w:rPr>
          <w:sz w:val="24"/>
        </w:rPr>
      </w:pPr>
      <w:r>
        <w:rPr>
          <w:sz w:val="24"/>
        </w:rPr>
        <w:t>Record all the data in the table given in </w:t>
      </w:r>
      <w:r>
        <w:rPr>
          <w:b/>
          <w:sz w:val="24"/>
        </w:rPr>
        <w:t>WORKSHEET 2 – PART B</w:t>
      </w:r>
      <w:r>
        <w:rPr>
          <w:sz w:val="24"/>
        </w:rPr>
        <w:t>. Clip this data sheet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verified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z w:val="24"/>
        </w:rPr>
        <w:t>assistant.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274"/>
      </w:pP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Calculation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76" w:lineRule="auto" w:before="45" w:after="0"/>
        <w:ind w:left="699" w:right="170" w:hanging="425"/>
        <w:jc w:val="left"/>
        <w:rPr>
          <w:sz w:val="24"/>
        </w:rPr>
      </w:pPr>
      <w:r>
        <w:rPr>
          <w:sz w:val="24"/>
        </w:rPr>
        <w:t>Plot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graph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versus </w:t>
      </w:r>
      <w:r>
        <w:rPr>
          <w:rFonts w:ascii="Cambria Math" w:eastAsia="Cambria Math"/>
          <w:sz w:val="24"/>
          <w:vertAlign w:val="baseline"/>
        </w:rPr>
        <w:t>1/𝑚</w:t>
      </w:r>
      <w:r>
        <w:rPr>
          <w:rFonts w:ascii="Cambria Math" w:eastAsia="Cambria Math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determine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whether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your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agrees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Eq.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(7).</w:t>
      </w:r>
      <w:r>
        <w:rPr>
          <w:spacing w:val="-50"/>
          <w:sz w:val="24"/>
          <w:vertAlign w:val="baseline"/>
        </w:rPr>
        <w:t> </w:t>
      </w:r>
      <w:r>
        <w:rPr>
          <w:sz w:val="24"/>
          <w:vertAlign w:val="baseline"/>
        </w:rPr>
        <w:t>Calculate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 errors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involved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sketch 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error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bars 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your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graph.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40" w:lineRule="auto" w:before="1" w:after="0"/>
        <w:ind w:left="699" w:right="0" w:hanging="426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slope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40" w:lineRule="auto" w:before="42" w:after="0"/>
        <w:ind w:left="699" w:right="0" w:hanging="426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𝜀</w:t>
      </w:r>
      <w:r>
        <w:rPr>
          <w:rFonts w:ascii="Cambria Math" w:eastAsia="Cambria Math"/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rubber</w:t>
      </w:r>
      <w:r>
        <w:rPr>
          <w:spacing w:val="-2"/>
          <w:sz w:val="24"/>
        </w:rPr>
        <w:t> </w:t>
      </w:r>
      <w:r>
        <w:rPr>
          <w:sz w:val="24"/>
        </w:rPr>
        <w:t>band.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567" w:footer="599" w:top="1040" w:bottom="780" w:left="1000" w:right="960"/>
        </w:sectPr>
      </w:pP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C:</w:t>
      </w:r>
      <w:r>
        <w:rPr>
          <w:spacing w:val="-3"/>
        </w:rPr>
        <w:t> </w:t>
      </w:r>
      <w:r>
        <w:rPr/>
        <w:t>Air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Two Gliders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spacing w:line="276" w:lineRule="auto"/>
        <w:ind w:left="132" w:right="161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2520314</wp:posOffset>
            </wp:positionH>
            <wp:positionV relativeFrom="paragraph">
              <wp:posOffset>486947</wp:posOffset>
            </wp:positionV>
            <wp:extent cx="2542257" cy="187337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257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part is a little different from </w:t>
      </w:r>
      <w:r>
        <w:rPr>
          <w:b/>
        </w:rPr>
        <w:t>PART B</w:t>
      </w:r>
      <w:r>
        <w:rPr/>
        <w:t>. Here, you will study the conservation of momentum</w:t>
      </w:r>
      <w:r>
        <w:rPr>
          <w:spacing w:val="-50"/>
        </w:rPr>
        <w:t> </w:t>
      </w:r>
      <w:r>
        <w:rPr/>
        <w:t>and energy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collision between</w:t>
      </w:r>
      <w:r>
        <w:rPr>
          <w:spacing w:val="-1"/>
        </w:rPr>
        <w:t> </w:t>
      </w:r>
      <w:r>
        <w:rPr/>
        <w:t>two gliders</w:t>
      </w:r>
      <w:r>
        <w:rPr>
          <w:spacing w:val="-1"/>
        </w:rPr>
        <w:t> </w:t>
      </w:r>
      <w:r>
        <w:rPr/>
        <w:t>with different masses.</w:t>
      </w:r>
    </w:p>
    <w:p>
      <w:pPr>
        <w:spacing w:before="0"/>
        <w:ind w:left="2525" w:right="2567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C.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0" w:lineRule="auto" w:before="0" w:after="0"/>
        <w:ind w:left="699" w:right="0" w:hanging="426"/>
        <w:jc w:val="both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instrument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THEORY</w:t>
      </w:r>
      <w:r>
        <w:rPr>
          <w:b/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6" w:lineRule="auto" w:before="43" w:after="0"/>
        <w:ind w:left="699" w:right="169" w:hanging="425"/>
        <w:jc w:val="both"/>
        <w:rPr>
          <w:sz w:val="24"/>
        </w:rPr>
      </w:pPr>
      <w:r>
        <w:rPr>
          <w:sz w:val="24"/>
        </w:rPr>
        <w:t>Set up 2 photogates (one with timer and the other without), and place a glider without</w:t>
      </w:r>
      <w:r>
        <w:rPr>
          <w:spacing w:val="1"/>
          <w:sz w:val="24"/>
        </w:rPr>
        <w:t> </w:t>
      </w:r>
      <w:r>
        <w:rPr>
          <w:sz w:val="24"/>
        </w:rPr>
        <w:t>any load (known as the ‘small glider’ from here onwards) between the two photogates,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placed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distance apart.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6" w:lineRule="auto" w:before="0" w:after="0"/>
        <w:ind w:left="699" w:right="170" w:hanging="425"/>
        <w:jc w:val="both"/>
        <w:rPr>
          <w:sz w:val="24"/>
        </w:rPr>
      </w:pPr>
      <w:r>
        <w:rPr>
          <w:sz w:val="24"/>
        </w:rPr>
        <w:t>Add 100 g to another glider (known as the ‘big glider’ from here onwards) and place it at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air track.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6" w:lineRule="auto" w:before="0" w:after="0"/>
        <w:ind w:left="699" w:right="167" w:hanging="425"/>
        <w:jc w:val="both"/>
        <w:rPr>
          <w:sz w:val="24"/>
        </w:rPr>
      </w:pPr>
      <w:r>
        <w:rPr>
          <w:sz w:val="24"/>
        </w:rPr>
        <w:t>Displace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big</w:t>
      </w:r>
      <w:r>
        <w:rPr>
          <w:spacing w:val="-7"/>
          <w:sz w:val="24"/>
        </w:rPr>
        <w:t> </w:t>
      </w:r>
      <w:r>
        <w:rPr>
          <w:sz w:val="24"/>
        </w:rPr>
        <w:t>glider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suitable</w:t>
      </w:r>
      <w:r>
        <w:rPr>
          <w:spacing w:val="-7"/>
          <w:sz w:val="24"/>
        </w:rPr>
        <w:t> </w:t>
      </w:r>
      <w:r>
        <w:rPr>
          <w:sz w:val="24"/>
        </w:rPr>
        <w:t>stretch</w:t>
      </w:r>
      <w:r>
        <w:rPr>
          <w:spacing w:val="-6"/>
          <w:sz w:val="24"/>
        </w:rPr>
        <w:t> </w:t>
      </w:r>
      <w:r>
        <w:rPr>
          <w:sz w:val="24"/>
        </w:rPr>
        <w:t>distance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rubber</w:t>
      </w:r>
      <w:r>
        <w:rPr>
          <w:spacing w:val="-7"/>
          <w:sz w:val="24"/>
        </w:rPr>
        <w:t> </w:t>
      </w:r>
      <w:r>
        <w:rPr>
          <w:sz w:val="24"/>
        </w:rPr>
        <w:t>band</w:t>
      </w:r>
      <w:r>
        <w:rPr>
          <w:spacing w:val="-6"/>
          <w:sz w:val="24"/>
        </w:rPr>
        <w:t> </w:t>
      </w:r>
      <w:r>
        <w:rPr>
          <w:sz w:val="24"/>
        </w:rPr>
        <w:t>so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timer</w:t>
      </w:r>
      <w:r>
        <w:rPr>
          <w:spacing w:val="-5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measure the following times:</w:t>
      </w:r>
    </w:p>
    <w:p>
      <w:pPr>
        <w:pStyle w:val="ListParagraph"/>
        <w:numPr>
          <w:ilvl w:val="1"/>
          <w:numId w:val="8"/>
        </w:numPr>
        <w:tabs>
          <w:tab w:pos="1265" w:val="left" w:leader="none"/>
          <w:tab w:pos="1266" w:val="left" w:leader="none"/>
        </w:tabs>
        <w:spacing w:line="280" w:lineRule="exact" w:before="0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required 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big</w:t>
      </w:r>
      <w:r>
        <w:rPr>
          <w:spacing w:val="-2"/>
          <w:sz w:val="24"/>
        </w:rPr>
        <w:t> </w:t>
      </w:r>
      <w:r>
        <w:rPr>
          <w:sz w:val="24"/>
        </w:rPr>
        <w:t>glider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photogate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collision;</w:t>
      </w:r>
    </w:p>
    <w:p>
      <w:pPr>
        <w:pStyle w:val="ListParagraph"/>
        <w:numPr>
          <w:ilvl w:val="1"/>
          <w:numId w:val="8"/>
        </w:numPr>
        <w:tabs>
          <w:tab w:pos="1265" w:val="left" w:leader="none"/>
          <w:tab w:pos="1266" w:val="left" w:leader="none"/>
        </w:tabs>
        <w:spacing w:line="240" w:lineRule="auto" w:before="42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 small</w:t>
      </w:r>
      <w:r>
        <w:rPr>
          <w:spacing w:val="-2"/>
          <w:sz w:val="24"/>
        </w:rPr>
        <w:t> </w:t>
      </w:r>
      <w:r>
        <w:rPr>
          <w:sz w:val="24"/>
        </w:rPr>
        <w:t>glider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photogate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collision;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8"/>
        </w:numPr>
        <w:tabs>
          <w:tab w:pos="1265" w:val="left" w:leader="none"/>
          <w:tab w:pos="1266" w:val="left" w:leader="none"/>
        </w:tabs>
        <w:spacing w:line="240" w:lineRule="auto" w:before="43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glider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photogate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collision.</w:t>
      </w:r>
    </w:p>
    <w:p>
      <w:pPr>
        <w:pStyle w:val="BodyText"/>
        <w:spacing w:line="276" w:lineRule="auto" w:before="43"/>
        <w:ind w:left="699" w:right="174"/>
        <w:jc w:val="both"/>
      </w:pPr>
      <w:r>
        <w:rPr/>
        <w:t>Note that the collision must occur after the big glider has passed completely through</w:t>
      </w:r>
      <w:r>
        <w:rPr>
          <w:spacing w:val="1"/>
        </w:rPr>
        <w:t> </w:t>
      </w:r>
      <w:r>
        <w:rPr/>
        <w:t>photogate 1, and after collision both gliders must be fully separated before either glider</w:t>
      </w:r>
      <w:r>
        <w:rPr>
          <w:spacing w:val="1"/>
        </w:rPr>
        <w:t> </w:t>
      </w:r>
      <w:r>
        <w:rPr/>
        <w:t>passes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photogate.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6" w:lineRule="auto" w:before="0" w:after="0"/>
        <w:ind w:left="699" w:right="173" w:hanging="425"/>
        <w:jc w:val="both"/>
        <w:rPr>
          <w:sz w:val="24"/>
        </w:rPr>
      </w:pPr>
      <w:r>
        <w:rPr>
          <w:sz w:val="24"/>
        </w:rPr>
        <w:t>Set the photogate timer to </w:t>
      </w:r>
      <w:r>
        <w:rPr>
          <w:b/>
          <w:sz w:val="24"/>
        </w:rPr>
        <w:t>GATE </w:t>
      </w:r>
      <w:r>
        <w:rPr>
          <w:sz w:val="24"/>
        </w:rPr>
        <w:t>mode, and press the </w:t>
      </w:r>
      <w:r>
        <w:rPr>
          <w:b/>
          <w:sz w:val="24"/>
        </w:rPr>
        <w:t>RESET </w:t>
      </w:r>
      <w:r>
        <w:rPr>
          <w:sz w:val="24"/>
        </w:rPr>
        <w:t>button. Take 6 sets of data</w:t>
      </w:r>
      <w:r>
        <w:rPr>
          <w:spacing w:val="1"/>
          <w:sz w:val="24"/>
        </w:rPr>
        <w:t> </w:t>
      </w:r>
      <w:r>
        <w:rPr>
          <w:sz w:val="24"/>
        </w:rPr>
        <w:t>for each run. Note that you can use the memory function to store the initial times while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times are being</w:t>
      </w:r>
      <w:r>
        <w:rPr>
          <w:spacing w:val="-2"/>
          <w:sz w:val="24"/>
        </w:rPr>
        <w:t> </w:t>
      </w:r>
      <w:r>
        <w:rPr>
          <w:sz w:val="24"/>
        </w:rPr>
        <w:t>measured.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0" w:lineRule="auto" w:before="0" w:after="0"/>
        <w:ind w:left="699" w:right="0" w:hanging="426"/>
        <w:jc w:val="both"/>
        <w:rPr>
          <w:sz w:val="24"/>
        </w:rPr>
      </w:pPr>
      <w:r>
        <w:rPr>
          <w:sz w:val="24"/>
        </w:rPr>
        <w:t>Record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WORKSHEET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567" w:footer="599" w:top="1040" w:bottom="780" w:left="1000" w:right="960"/>
        </w:sectPr>
      </w:pPr>
    </w:p>
    <w:p>
      <w:pPr>
        <w:pStyle w:val="Heading2"/>
        <w:spacing w:before="90"/>
      </w:pP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Calculation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Calculate</w:t>
      </w:r>
    </w:p>
    <w:p>
      <w:pPr>
        <w:pStyle w:val="ListParagraph"/>
        <w:numPr>
          <w:ilvl w:val="1"/>
          <w:numId w:val="9"/>
        </w:numPr>
        <w:tabs>
          <w:tab w:pos="1265" w:val="left" w:leader="none"/>
          <w:tab w:pos="1266" w:val="left" w:leader="none"/>
        </w:tabs>
        <w:spacing w:line="240" w:lineRule="auto" w:before="43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velocity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1</w:t>
      </w:r>
      <w:r>
        <w:rPr>
          <w:rFonts w:ascii="Cambria Math" w:eastAsia="Cambria Math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big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glider before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collision;</w:t>
      </w:r>
    </w:p>
    <w:p>
      <w:pPr>
        <w:pStyle w:val="ListParagraph"/>
        <w:numPr>
          <w:ilvl w:val="1"/>
          <w:numId w:val="9"/>
        </w:numPr>
        <w:tabs>
          <w:tab w:pos="1265" w:val="left" w:leader="none"/>
          <w:tab w:pos="1266" w:val="left" w:leader="none"/>
        </w:tabs>
        <w:spacing w:line="240" w:lineRule="auto" w:before="42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velocity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rFonts w:ascii="Cambria Math" w:eastAsia="Cambria Math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small glider after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collision;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</w:p>
    <w:p>
      <w:pPr>
        <w:pStyle w:val="ListParagraph"/>
        <w:numPr>
          <w:ilvl w:val="1"/>
          <w:numId w:val="9"/>
        </w:numPr>
        <w:tabs>
          <w:tab w:pos="1265" w:val="left" w:leader="none"/>
          <w:tab w:pos="1266" w:val="left" w:leader="none"/>
        </w:tabs>
        <w:spacing w:line="240" w:lineRule="auto" w:before="43" w:after="0"/>
        <w:ind w:left="1266" w:right="0" w:hanging="425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velocity </w:t>
      </w:r>
      <w:r>
        <w:rPr>
          <w:rFonts w:ascii="Cambria Math" w:eastAsia="Cambria Math"/>
          <w:sz w:val="24"/>
        </w:rPr>
        <w:t>𝑣</w:t>
      </w:r>
      <w:r>
        <w:rPr>
          <w:rFonts w:ascii="Cambria Math" w:eastAsia="Cambria Math"/>
          <w:sz w:val="24"/>
          <w:vertAlign w:val="subscript"/>
        </w:rPr>
        <w:t>3</w:t>
      </w:r>
      <w:r>
        <w:rPr>
          <w:rFonts w:ascii="Cambria Math" w:eastAsia="Cambria Math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big glider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after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collision.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40" w:lineRule="auto" w:before="43" w:after="0"/>
        <w:ind w:left="699" w:right="0" w:hanging="426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momentum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collision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conserved.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40" w:lineRule="auto" w:before="40" w:after="0"/>
        <w:ind w:left="699" w:right="0" w:hanging="426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kinetic</w:t>
      </w:r>
      <w:r>
        <w:rPr>
          <w:spacing w:val="-3"/>
          <w:sz w:val="24"/>
        </w:rPr>
        <w:t> </w:t>
      </w:r>
      <w:r>
        <w:rPr>
          <w:sz w:val="24"/>
        </w:rPr>
        <w:t>energy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and after</w:t>
      </w:r>
      <w:r>
        <w:rPr>
          <w:spacing w:val="-2"/>
          <w:sz w:val="24"/>
        </w:rPr>
        <w:t> </w:t>
      </w:r>
      <w:r>
        <w:rPr>
          <w:sz w:val="24"/>
        </w:rPr>
        <w:t>collision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conserved.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40" w:lineRule="auto" w:before="42" w:after="0"/>
        <w:ind w:left="699" w:right="0" w:hanging="426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calculation.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76" w:lineRule="auto" w:before="43" w:after="0"/>
        <w:ind w:left="699" w:right="172" w:hanging="425"/>
        <w:jc w:val="both"/>
        <w:rPr>
          <w:sz w:val="24"/>
        </w:rPr>
      </w:pPr>
      <w:r>
        <w:rPr>
          <w:sz w:val="24"/>
        </w:rPr>
        <w:t>Complete and submit your report for </w:t>
      </w:r>
      <w:r>
        <w:rPr>
          <w:b/>
          <w:sz w:val="24"/>
        </w:rPr>
        <w:t>PART B </w:t>
      </w:r>
      <w:r>
        <w:rPr>
          <w:sz w:val="24"/>
        </w:rPr>
        <w:t>and </w:t>
      </w:r>
      <w:r>
        <w:rPr>
          <w:b/>
          <w:sz w:val="24"/>
        </w:rPr>
        <w:t>PART C </w:t>
      </w:r>
      <w:r>
        <w:rPr>
          <w:sz w:val="24"/>
        </w:rPr>
        <w:t>at the end of the laboratory</w:t>
      </w:r>
      <w:r>
        <w:rPr>
          <w:spacing w:val="1"/>
          <w:sz w:val="24"/>
        </w:rPr>
        <w:t> </w:t>
      </w:r>
      <w:r>
        <w:rPr>
          <w:sz w:val="24"/>
        </w:rPr>
        <w:t>session of your second week. Your report must contain the title, objectives, equipment,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graphs, calculations, error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2"/>
          <w:sz w:val="24"/>
        </w:rPr>
        <w:t> </w:t>
      </w:r>
      <w:r>
        <w:rPr>
          <w:sz w:val="24"/>
        </w:rPr>
        <w:t>discussion</w:t>
      </w:r>
      <w:r>
        <w:rPr>
          <w:spacing w:val="-1"/>
          <w:sz w:val="24"/>
        </w:rPr>
        <w:t> </w:t>
      </w:r>
      <w:r>
        <w:rPr>
          <w:sz w:val="24"/>
        </w:rPr>
        <w:t>and conclusion.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0"/>
      </w:pPr>
      <w:r>
        <w:rPr/>
        <w:t>REFERENCES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76" w:lineRule="auto" w:before="0" w:after="0"/>
        <w:ind w:left="560" w:right="169" w:hanging="286"/>
        <w:jc w:val="both"/>
        <w:rPr>
          <w:sz w:val="24"/>
        </w:rPr>
      </w:pPr>
      <w:r>
        <w:rPr>
          <w:sz w:val="24"/>
        </w:rPr>
        <w:t>Halliday, D., Resnick, R. and Walker, J. (2003). </w:t>
      </w:r>
      <w:r>
        <w:rPr>
          <w:i/>
          <w:sz w:val="24"/>
        </w:rPr>
        <w:t>Fundamentals of Physics (10</w:t>
      </w:r>
      <w:r>
        <w:rPr>
          <w:i/>
          <w:position w:val="6"/>
          <w:sz w:val="16"/>
        </w:rPr>
        <w:t>th </w:t>
      </w:r>
      <w:r>
        <w:rPr>
          <w:i/>
          <w:sz w:val="24"/>
        </w:rPr>
        <w:t>Edition)</w:t>
      </w:r>
      <w:r>
        <w:rPr>
          <w:sz w:val="24"/>
        </w:rPr>
        <w:t>, John</w:t>
      </w:r>
      <w:r>
        <w:rPr>
          <w:spacing w:val="1"/>
          <w:sz w:val="24"/>
        </w:rPr>
        <w:t> </w:t>
      </w:r>
      <w:r>
        <w:rPr>
          <w:sz w:val="24"/>
        </w:rPr>
        <w:t>Wiley</w:t>
      </w:r>
      <w:r>
        <w:rPr>
          <w:spacing w:val="-1"/>
          <w:sz w:val="24"/>
        </w:rPr>
        <w:t> </w:t>
      </w:r>
      <w:r>
        <w:rPr>
          <w:sz w:val="24"/>
        </w:rPr>
        <w:t>&amp; Sons.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1" w:after="0"/>
        <w:ind w:left="560" w:right="0" w:hanging="287"/>
        <w:jc w:val="left"/>
        <w:rPr>
          <w:sz w:val="24"/>
        </w:rPr>
      </w:pPr>
      <w:r>
        <w:rPr>
          <w:sz w:val="24"/>
        </w:rPr>
        <w:t>Cutnell,</w:t>
      </w:r>
      <w:r>
        <w:rPr>
          <w:spacing w:val="-2"/>
          <w:sz w:val="24"/>
        </w:rPr>
        <w:t> </w:t>
      </w:r>
      <w:r>
        <w:rPr>
          <w:sz w:val="24"/>
        </w:rPr>
        <w:t>J. D.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Johnson,</w:t>
      </w:r>
      <w:r>
        <w:rPr>
          <w:spacing w:val="-1"/>
          <w:sz w:val="24"/>
        </w:rPr>
        <w:t> </w:t>
      </w:r>
      <w:r>
        <w:rPr>
          <w:sz w:val="24"/>
        </w:rPr>
        <w:t>K. W.</w:t>
      </w:r>
      <w:r>
        <w:rPr>
          <w:spacing w:val="-2"/>
          <w:sz w:val="24"/>
        </w:rPr>
        <w:t> </w:t>
      </w:r>
      <w:r>
        <w:rPr>
          <w:sz w:val="24"/>
        </w:rPr>
        <w:t>(2009).</w:t>
      </w:r>
      <w:r>
        <w:rPr>
          <w:spacing w:val="-2"/>
          <w:sz w:val="24"/>
        </w:rPr>
        <w:t> </w:t>
      </w:r>
      <w:r>
        <w:rPr>
          <w:i/>
          <w:sz w:val="24"/>
        </w:rPr>
        <w:t>Physics (8</w:t>
      </w:r>
      <w:r>
        <w:rPr>
          <w:i/>
          <w:position w:val="6"/>
          <w:sz w:val="16"/>
        </w:rPr>
        <w:t>th</w:t>
      </w:r>
      <w:r>
        <w:rPr>
          <w:i/>
          <w:spacing w:val="16"/>
          <w:position w:val="6"/>
          <w:sz w:val="16"/>
        </w:rPr>
        <w:t> </w:t>
      </w:r>
      <w:r>
        <w:rPr>
          <w:i/>
          <w:sz w:val="24"/>
        </w:rPr>
        <w:t>Edition)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2"/>
          <w:sz w:val="24"/>
        </w:rPr>
        <w:t> </w:t>
      </w:r>
      <w:r>
        <w:rPr>
          <w:sz w:val="24"/>
        </w:rPr>
        <w:t>Wiley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Sons.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132" w:right="0" w:firstLine="0"/>
        <w:jc w:val="left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spacing w:before="5"/>
        <w:rPr>
          <w:b/>
          <w:sz w:val="32"/>
        </w:rPr>
      </w:pPr>
    </w:p>
    <w:p>
      <w:pPr>
        <w:spacing w:line="276" w:lineRule="auto" w:before="0"/>
        <w:ind w:left="132" w:right="174" w:firstLine="0"/>
        <w:jc w:val="both"/>
        <w:rPr>
          <w:sz w:val="24"/>
        </w:rPr>
      </w:pPr>
      <w:r>
        <w:rPr>
          <w:sz w:val="24"/>
        </w:rPr>
        <w:t>The original creator of this lab manual is unknown. This manual was revised and standardised</w:t>
      </w:r>
      <w:r>
        <w:rPr>
          <w:spacing w:val="-50"/>
          <w:sz w:val="24"/>
        </w:rPr>
        <w:t> </w:t>
      </w:r>
      <w:r>
        <w:rPr>
          <w:sz w:val="24"/>
        </w:rPr>
        <w:t>by </w:t>
      </w:r>
      <w:r>
        <w:rPr>
          <w:i/>
          <w:sz w:val="24"/>
        </w:rPr>
        <w:t>Dr. John Soo Yue Han </w:t>
      </w:r>
      <w:r>
        <w:rPr>
          <w:sz w:val="24"/>
        </w:rPr>
        <w:t>in 2020, edited by </w:t>
      </w:r>
      <w:r>
        <w:rPr>
          <w:i/>
          <w:sz w:val="24"/>
        </w:rPr>
        <w:t>Dr. Nur Azwin Ismail </w:t>
      </w:r>
      <w:r>
        <w:rPr>
          <w:sz w:val="24"/>
        </w:rPr>
        <w:t>in 2020 and </w:t>
      </w:r>
      <w:r>
        <w:rPr>
          <w:i/>
          <w:sz w:val="24"/>
        </w:rPr>
        <w:t>Dr. Suhana Arshad</w:t>
      </w:r>
      <w:r>
        <w:rPr>
          <w:i/>
          <w:spacing w:val="-50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6544" w:right="0" w:firstLine="0"/>
        <w:jc w:val="left"/>
        <w:rPr>
          <w:sz w:val="20"/>
        </w:rPr>
      </w:pPr>
      <w:r>
        <w:rPr>
          <w:i/>
          <w:sz w:val="20"/>
        </w:rPr>
        <w:t>Last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updated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22</w:t>
      </w:r>
      <w:r>
        <w:rPr>
          <w:spacing w:val="-3"/>
          <w:sz w:val="20"/>
        </w:rPr>
        <w:t> </w:t>
      </w:r>
      <w:r>
        <w:rPr>
          <w:sz w:val="20"/>
        </w:rPr>
        <w:t>October</w:t>
      </w:r>
      <w:r>
        <w:rPr>
          <w:spacing w:val="-3"/>
          <w:sz w:val="20"/>
        </w:rPr>
        <w:t> </w:t>
      </w:r>
      <w:r>
        <w:rPr>
          <w:sz w:val="20"/>
        </w:rPr>
        <w:t>2023</w:t>
      </w:r>
      <w:r>
        <w:rPr>
          <w:spacing w:val="-2"/>
          <w:sz w:val="20"/>
        </w:rPr>
        <w:t> </w:t>
      </w:r>
      <w:r>
        <w:rPr>
          <w:sz w:val="20"/>
        </w:rPr>
        <w:t>(JSYH)</w:t>
      </w:r>
    </w:p>
    <w:p>
      <w:pPr>
        <w:spacing w:after="0"/>
        <w:jc w:val="left"/>
        <w:rPr>
          <w:sz w:val="20"/>
        </w:rPr>
        <w:sectPr>
          <w:pgSz w:w="11910" w:h="16840"/>
          <w:pgMar w:header="567" w:footer="599" w:top="1040" w:bottom="780" w:left="1000" w:right="960"/>
        </w:sectPr>
      </w:pPr>
    </w:p>
    <w:p>
      <w:pPr>
        <w:spacing w:before="90"/>
        <w:ind w:left="2530" w:right="256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DYNAMICS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WORKSHEET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00"/>
        <w:ind w:left="132" w:right="0" w:firstLine="0"/>
        <w:jc w:val="left"/>
        <w:rPr>
          <w:sz w:val="24"/>
        </w:rPr>
      </w:pPr>
      <w:r>
        <w:rPr>
          <w:i/>
          <w:sz w:val="24"/>
        </w:rPr>
        <w:t>Instructions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please</w:t>
      </w:r>
      <w:r>
        <w:rPr>
          <w:spacing w:val="-1"/>
          <w:sz w:val="24"/>
        </w:rPr>
        <w:t> </w:t>
      </w:r>
      <w:r>
        <w:rPr>
          <w:sz w:val="24"/>
        </w:rPr>
        <w:t>complete </w:t>
      </w:r>
      <w:r>
        <w:rPr>
          <w:b/>
          <w:sz w:val="24"/>
        </w:rPr>
        <w:t>Worksheet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session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experiment.</w:t>
      </w:r>
    </w:p>
    <w:p>
      <w:pPr>
        <w:pStyle w:val="BodyText"/>
        <w:rPr>
          <w:sz w:val="31"/>
        </w:rPr>
      </w:pPr>
    </w:p>
    <w:p>
      <w:pPr>
        <w:pStyle w:val="BodyText"/>
        <w:tabs>
          <w:tab w:pos="2293" w:val="left" w:leader="none"/>
          <w:tab w:pos="7123" w:val="left" w:leader="none"/>
          <w:tab w:pos="8054" w:val="left" w:leader="none"/>
          <w:tab w:pos="9819" w:val="left" w:leader="none"/>
        </w:tabs>
        <w:spacing w:before="1"/>
        <w:ind w:left="132"/>
      </w:pPr>
      <w:r>
        <w:rPr/>
        <w:t>Name</w:t>
        <w:tab/>
        <w:t>:</w:t>
      </w:r>
      <w:r>
        <w:rPr>
          <w:u w:val="single"/>
        </w:rPr>
        <w:tab/>
      </w:r>
      <w:r>
        <w:rPr/>
        <w:t>_</w:t>
      </w:r>
      <w:r>
        <w:rPr>
          <w:spacing w:val="68"/>
        </w:rPr>
        <w:t> </w:t>
      </w:r>
      <w:r>
        <w:rPr/>
        <w:t>Date</w:t>
        <w:tab/>
        <w:t>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2293" w:val="left" w:leader="none"/>
          <w:tab w:pos="7260" w:val="left" w:leader="none"/>
          <w:tab w:pos="9819" w:val="left" w:leader="none"/>
        </w:tabs>
        <w:spacing w:before="42"/>
        <w:ind w:left="132"/>
      </w:pPr>
      <w:r>
        <w:rPr/>
        <w:t>Partner’s</w:t>
      </w:r>
      <w:r>
        <w:rPr>
          <w:spacing w:val="-1"/>
        </w:rPr>
        <w:t> </w:t>
      </w:r>
      <w:r>
        <w:rPr/>
        <w:t>Name</w:t>
        <w:tab/>
        <w:t>:</w:t>
      </w:r>
      <w:r>
        <w:rPr>
          <w:u w:val="single"/>
        </w:rPr>
        <w:tab/>
      </w:r>
      <w:r>
        <w:rPr/>
        <w:t>Group</w:t>
      </w:r>
      <w:r>
        <w:rPr>
          <w:spacing w:val="27"/>
        </w:rPr>
        <w:t> </w:t>
      </w:r>
      <w:r>
        <w:rPr/>
        <w:t>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55.200001pt;margin-top:19.438770pt;width:484.9pt;height:1.4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101"/>
      </w:pPr>
      <w:r>
        <w:rPr/>
        <w:t>Part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99" w:after="38"/>
        <w:ind w:left="3058" w:right="3102" w:firstLine="0"/>
        <w:jc w:val="center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A.</w:t>
      </w: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499"/>
        <w:gridCol w:w="770"/>
        <w:gridCol w:w="773"/>
        <w:gridCol w:w="770"/>
        <w:gridCol w:w="770"/>
        <w:gridCol w:w="770"/>
        <w:gridCol w:w="773"/>
        <w:gridCol w:w="770"/>
        <w:gridCol w:w="770"/>
        <w:gridCol w:w="771"/>
        <w:gridCol w:w="773"/>
        <w:gridCol w:w="771"/>
      </w:tblGrid>
      <w:tr>
        <w:trPr>
          <w:trHeight w:val="268" w:hRule="atLeast"/>
        </w:trPr>
        <w:tc>
          <w:tcPr>
            <w:tcW w:w="653" w:type="dxa"/>
            <w:vMerge w:val="restart"/>
            <w:shd w:val="clear" w:color="auto" w:fill="D9D9D9"/>
          </w:tcPr>
          <w:p>
            <w:pPr>
              <w:pStyle w:val="TableParagraph"/>
              <w:spacing w:before="4"/>
              <w:ind w:left="89" w:right="76"/>
              <w:jc w:val="center"/>
              <w:rPr>
                <w:sz w:val="20"/>
              </w:rPr>
            </w:pPr>
            <w:r>
              <w:rPr>
                <w:sz w:val="20"/>
              </w:rPr>
              <w:t>𝒅</w:t>
            </w:r>
          </w:p>
          <w:p>
            <w:pPr>
              <w:pStyle w:val="TableParagraph"/>
              <w:spacing w:before="34"/>
              <w:ind w:left="89" w:right="7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(cm)</w:t>
            </w:r>
          </w:p>
        </w:tc>
        <w:tc>
          <w:tcPr>
            <w:tcW w:w="499" w:type="dxa"/>
            <w:vMerge w:val="restart"/>
            <w:shd w:val="clear" w:color="auto" w:fill="D9D9D9"/>
          </w:tcPr>
          <w:p>
            <w:pPr>
              <w:pStyle w:val="TableParagraph"/>
              <w:spacing w:line="142" w:lineRule="exact" w:before="73"/>
              <w:ind w:left="268"/>
              <w:rPr>
                <w:sz w:val="14"/>
              </w:rPr>
            </w:pPr>
            <w:r>
              <w:rPr>
                <w:sz w:val="14"/>
                <w:u w:val="single"/>
              </w:rPr>
              <w:t>𝟏</w:t>
            </w:r>
          </w:p>
          <w:p>
            <w:pPr>
              <w:pStyle w:val="TableParagraph"/>
              <w:spacing w:line="212" w:lineRule="exact"/>
              <w:ind w:left="139"/>
              <w:rPr>
                <w:sz w:val="14"/>
              </w:rPr>
            </w:pPr>
            <w:r>
              <w:rPr>
                <w:position w:val="-1"/>
                <w:sz w:val="20"/>
              </w:rPr>
              <w:t>𝒅</w:t>
            </w:r>
            <w:r>
              <w:rPr>
                <w:sz w:val="14"/>
              </w:rPr>
              <w:t>𝟐</w:t>
            </w:r>
          </w:p>
        </w:tc>
        <w:tc>
          <w:tcPr>
            <w:tcW w:w="8481" w:type="dxa"/>
            <w:gridSpan w:val="11"/>
            <w:shd w:val="clear" w:color="auto" w:fill="D9D9D9"/>
          </w:tcPr>
          <w:p>
            <w:pPr>
              <w:pStyle w:val="TableParagraph"/>
              <w:spacing w:line="234" w:lineRule="exact"/>
              <w:ind w:left="3750" w:right="3736"/>
              <w:jc w:val="center"/>
              <w:rPr>
                <w:rFonts w:ascii="Cambria" w:eastAsia="Cambria"/>
                <w:b/>
                <w:sz w:val="20"/>
              </w:rPr>
            </w:pPr>
            <w:r>
              <w:rPr>
                <w:rFonts w:ascii="Cambria" w:eastAsia="Cambria"/>
                <w:b/>
                <w:sz w:val="20"/>
              </w:rPr>
              <w:t>Time,</w:t>
            </w:r>
            <w:r>
              <w:rPr>
                <w:rFonts w:ascii="Cambria" w:eastAsia="Cambria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𝒕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Cambria" w:eastAsia="Cambria"/>
                <w:b/>
                <w:sz w:val="20"/>
              </w:rPr>
              <w:t>(s)</w:t>
            </w:r>
          </w:p>
        </w:tc>
      </w:tr>
      <w:tr>
        <w:trPr>
          <w:trHeight w:val="270" w:hRule="atLeast"/>
        </w:trPr>
        <w:tc>
          <w:tcPr>
            <w:tcW w:w="65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8" w:right="27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𝟏</w:t>
            </w:r>
          </w:p>
        </w:tc>
        <w:tc>
          <w:tcPr>
            <w:tcW w:w="773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8" w:right="273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𝟐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5" w:right="27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𝟑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6" w:right="27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𝟒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8" w:right="268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𝟓</w:t>
            </w:r>
          </w:p>
        </w:tc>
        <w:tc>
          <w:tcPr>
            <w:tcW w:w="773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80" w:right="27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𝟔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8" w:right="27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𝟕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78" w:right="270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𝟖</w:t>
            </w:r>
          </w:p>
        </w:tc>
        <w:tc>
          <w:tcPr>
            <w:tcW w:w="771" w:type="dxa"/>
            <w:shd w:val="clear" w:color="auto" w:fill="D9D9D9"/>
          </w:tcPr>
          <w:p>
            <w:pPr>
              <w:pStyle w:val="TableParagraph"/>
              <w:spacing w:line="249" w:lineRule="exact" w:before="1"/>
              <w:ind w:left="282" w:right="270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𝟗</w:t>
            </w:r>
          </w:p>
        </w:tc>
        <w:tc>
          <w:tcPr>
            <w:tcW w:w="773" w:type="dxa"/>
            <w:shd w:val="clear" w:color="auto" w:fill="D9D9D9"/>
          </w:tcPr>
          <w:p>
            <w:pPr>
              <w:pStyle w:val="TableParagraph"/>
              <w:spacing w:line="248" w:lineRule="exact" w:before="2"/>
              <w:ind w:left="262"/>
              <w:rPr>
                <w:sz w:val="14"/>
              </w:rPr>
            </w:pPr>
            <w:r>
              <w:rPr>
                <w:position w:val="4"/>
                <w:sz w:val="20"/>
              </w:rPr>
              <w:t>𝒕</w:t>
            </w:r>
            <w:r>
              <w:rPr>
                <w:sz w:val="14"/>
              </w:rPr>
              <w:t>𝟏𝟎</w:t>
            </w:r>
          </w:p>
        </w:tc>
        <w:tc>
          <w:tcPr>
            <w:tcW w:w="771" w:type="dxa"/>
            <w:shd w:val="clear" w:color="auto" w:fill="D9D9D9"/>
          </w:tcPr>
          <w:p>
            <w:pPr>
              <w:pStyle w:val="TableParagraph"/>
              <w:spacing w:line="232" w:lineRule="exact"/>
              <w:ind w:left="282" w:right="268"/>
              <w:jc w:val="center"/>
              <w:rPr>
                <w:sz w:val="20"/>
              </w:rPr>
            </w:pPr>
            <w:r>
              <w:rPr>
                <w:position w:val="-1"/>
                <w:sz w:val="20"/>
              </w:rPr>
              <w:t>𝒕</w:t>
            </w:r>
            <w:r>
              <w:rPr>
                <w:sz w:val="20"/>
              </w:rPr>
              <w:t>̅</w:t>
            </w: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10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3.2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before="1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12</w:t>
            </w:r>
          </w:p>
        </w:tc>
        <w:tc>
          <w:tcPr>
            <w:tcW w:w="499" w:type="dxa"/>
          </w:tcPr>
          <w:p>
            <w:pPr>
              <w:pStyle w:val="TableParagraph"/>
              <w:spacing w:before="1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3.5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15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3.9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before="1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17</w:t>
            </w:r>
          </w:p>
        </w:tc>
        <w:tc>
          <w:tcPr>
            <w:tcW w:w="499" w:type="dxa"/>
          </w:tcPr>
          <w:p>
            <w:pPr>
              <w:pStyle w:val="TableParagraph"/>
              <w:spacing w:before="1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4.1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20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4.5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before="1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23</w:t>
            </w:r>
          </w:p>
        </w:tc>
        <w:tc>
          <w:tcPr>
            <w:tcW w:w="499" w:type="dxa"/>
          </w:tcPr>
          <w:p>
            <w:pPr>
              <w:pStyle w:val="TableParagraph"/>
              <w:spacing w:before="1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4.8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25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5.0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27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5.2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30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5.5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32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5.7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35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5.9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37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6.1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3" w:type="dxa"/>
          </w:tcPr>
          <w:p>
            <w:pPr>
              <w:pStyle w:val="TableParagraph"/>
              <w:spacing w:line="234" w:lineRule="exact"/>
              <w:ind w:right="196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40</w:t>
            </w:r>
          </w:p>
        </w:tc>
        <w:tc>
          <w:tcPr>
            <w:tcW w:w="499" w:type="dxa"/>
          </w:tcPr>
          <w:p>
            <w:pPr>
              <w:pStyle w:val="TableParagraph"/>
              <w:spacing w:line="234" w:lineRule="exact"/>
              <w:ind w:left="86" w:right="7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6.3</w:t>
            </w: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67" w:footer="599" w:top="1040" w:bottom="780" w:left="1000" w:right="960"/>
        </w:sectPr>
      </w:pPr>
    </w:p>
    <w:p>
      <w:pPr>
        <w:pStyle w:val="BodyText"/>
        <w:spacing w:before="2"/>
        <w:rPr>
          <w:sz w:val="27"/>
        </w:rPr>
      </w:pPr>
    </w:p>
    <w:p>
      <w:pPr>
        <w:spacing w:before="101"/>
        <w:ind w:left="3063" w:right="309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DYNAMICS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WORKSHEET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2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101"/>
        <w:ind w:left="132" w:right="0" w:firstLine="0"/>
        <w:jc w:val="left"/>
        <w:rPr>
          <w:sz w:val="24"/>
        </w:rPr>
      </w:pPr>
      <w:r>
        <w:rPr>
          <w:i/>
          <w:spacing w:val="-1"/>
          <w:sz w:val="24"/>
        </w:rPr>
        <w:t>Instructions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please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complete</w:t>
      </w:r>
      <w:r>
        <w:rPr>
          <w:spacing w:val="-10"/>
          <w:sz w:val="24"/>
        </w:rPr>
        <w:t> </w:t>
      </w:r>
      <w:r>
        <w:rPr>
          <w:b/>
          <w:sz w:val="24"/>
        </w:rPr>
        <w:t>Worksheet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end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second</w:t>
      </w:r>
      <w:r>
        <w:rPr>
          <w:spacing w:val="-10"/>
          <w:sz w:val="24"/>
        </w:rPr>
        <w:t> </w:t>
      </w:r>
      <w:r>
        <w:rPr>
          <w:sz w:val="24"/>
        </w:rPr>
        <w:t>session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experiment.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tabs>
          <w:tab w:pos="2293" w:val="left" w:leader="none"/>
          <w:tab w:pos="7123" w:val="left" w:leader="none"/>
          <w:tab w:pos="8054" w:val="left" w:leader="none"/>
          <w:tab w:pos="9819" w:val="left" w:leader="none"/>
        </w:tabs>
        <w:ind w:left="132"/>
      </w:pPr>
      <w:r>
        <w:rPr/>
        <w:t>Name</w:t>
        <w:tab/>
        <w:t>:</w:t>
      </w:r>
      <w:r>
        <w:rPr>
          <w:u w:val="single"/>
        </w:rPr>
        <w:tab/>
      </w:r>
      <w:r>
        <w:rPr/>
        <w:t>_</w:t>
      </w:r>
      <w:r>
        <w:rPr>
          <w:spacing w:val="68"/>
        </w:rPr>
        <w:t> </w:t>
      </w:r>
      <w:r>
        <w:rPr/>
        <w:t>Date</w:t>
        <w:tab/>
        <w:t>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2293" w:val="left" w:leader="none"/>
          <w:tab w:pos="7260" w:val="left" w:leader="none"/>
          <w:tab w:pos="9819" w:val="left" w:leader="none"/>
        </w:tabs>
        <w:spacing w:before="42"/>
        <w:ind w:left="132"/>
      </w:pPr>
      <w:r>
        <w:rPr/>
        <w:t>Partner’s</w:t>
      </w:r>
      <w:r>
        <w:rPr>
          <w:spacing w:val="-1"/>
        </w:rPr>
        <w:t> </w:t>
      </w:r>
      <w:r>
        <w:rPr/>
        <w:t>Name</w:t>
        <w:tab/>
        <w:t>:</w:t>
      </w:r>
      <w:r>
        <w:rPr>
          <w:u w:val="single"/>
        </w:rPr>
        <w:tab/>
      </w:r>
      <w:r>
        <w:rPr/>
        <w:t>Group</w:t>
      </w:r>
      <w:r>
        <w:rPr>
          <w:spacing w:val="27"/>
        </w:rPr>
        <w:t> </w:t>
      </w:r>
      <w:r>
        <w:rPr/>
        <w:t>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55.200001pt;margin-top:19.331865pt;width:484.9pt;height:1.44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00"/>
      </w:pPr>
      <w:r>
        <w:rPr/>
        <w:t>Part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tabs>
          <w:tab w:pos="3013" w:val="left" w:leader="none"/>
          <w:tab w:pos="4066" w:val="left" w:leader="none"/>
        </w:tabs>
        <w:spacing w:line="276" w:lineRule="auto"/>
        <w:ind w:left="132" w:right="5568"/>
      </w:pPr>
      <w:r>
        <w:rPr/>
        <w:t>Mass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unloaded</w:t>
      </w:r>
      <w:r>
        <w:rPr>
          <w:spacing w:val="-1"/>
        </w:rPr>
        <w:t> </w:t>
      </w:r>
      <w:r>
        <w:rPr/>
        <w:t>glider</w:t>
        <w:tab/>
        <w:t>:</w:t>
      </w:r>
      <w:r>
        <w:rPr>
          <w:u w:val="single"/>
        </w:rPr>
        <w:tab/>
      </w:r>
      <w:r>
        <w:rPr/>
        <w:t>g</w:t>
      </w:r>
      <w:r>
        <w:rPr>
          <w:spacing w:val="1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card</w:t>
        <w:tab/>
        <w:t>:</w:t>
      </w:r>
      <w:r>
        <w:rPr>
          <w:u w:val="single"/>
        </w:rPr>
        <w:tab/>
      </w:r>
      <w:r>
        <w:rPr/>
        <w:t>cm</w:t>
      </w:r>
    </w:p>
    <w:p>
      <w:pPr>
        <w:pStyle w:val="BodyText"/>
        <w:spacing w:before="8"/>
        <w:rPr>
          <w:sz w:val="27"/>
        </w:rPr>
      </w:pPr>
    </w:p>
    <w:p>
      <w:pPr>
        <w:spacing w:before="0" w:after="35"/>
        <w:ind w:left="2527" w:right="2567" w:firstLine="0"/>
        <w:jc w:val="center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</w:t>
      </w:r>
      <w:r>
        <w:rPr>
          <w:sz w:val="20"/>
        </w:rPr>
        <w:t>.</w:t>
      </w: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866"/>
        <w:gridCol w:w="864"/>
        <w:gridCol w:w="865"/>
        <w:gridCol w:w="860"/>
        <w:gridCol w:w="862"/>
        <w:gridCol w:w="862"/>
        <w:gridCol w:w="862"/>
        <w:gridCol w:w="860"/>
        <w:gridCol w:w="997"/>
        <w:gridCol w:w="867"/>
      </w:tblGrid>
      <w:tr>
        <w:trPr>
          <w:trHeight w:val="270" w:hRule="atLeast"/>
        </w:trPr>
        <w:tc>
          <w:tcPr>
            <w:tcW w:w="869" w:type="dxa"/>
            <w:vMerge w:val="restart"/>
            <w:shd w:val="clear" w:color="auto" w:fill="D9D9D9"/>
          </w:tcPr>
          <w:p>
            <w:pPr>
              <w:pStyle w:val="TableParagraph"/>
              <w:spacing w:before="9"/>
              <w:ind w:left="281" w:right="269"/>
              <w:jc w:val="center"/>
              <w:rPr>
                <w:sz w:val="20"/>
              </w:rPr>
            </w:pPr>
            <w:r>
              <w:rPr>
                <w:sz w:val="20"/>
              </w:rPr>
              <w:t>𝒎</w:t>
            </w:r>
          </w:p>
          <w:p>
            <w:pPr>
              <w:pStyle w:val="TableParagraph"/>
              <w:spacing w:before="34"/>
              <w:ind w:left="281" w:right="2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(g)</w:t>
            </w:r>
          </w:p>
        </w:tc>
        <w:tc>
          <w:tcPr>
            <w:tcW w:w="866" w:type="dxa"/>
            <w:vMerge w:val="restart"/>
            <w:shd w:val="clear" w:color="auto" w:fill="D9D9D9"/>
          </w:tcPr>
          <w:p>
            <w:pPr>
              <w:pStyle w:val="TableParagraph"/>
              <w:spacing w:before="9" w:after="47"/>
              <w:ind w:left="317" w:right="310"/>
              <w:jc w:val="center"/>
              <w:rPr>
                <w:sz w:val="20"/>
              </w:rPr>
            </w:pPr>
            <w:r>
              <w:rPr>
                <w:sz w:val="20"/>
              </w:rPr>
              <w:t>𝟏</w:t>
            </w:r>
          </w:p>
          <w:p>
            <w:pPr>
              <w:pStyle w:val="TableParagraph"/>
              <w:spacing w:line="20" w:lineRule="exact"/>
              <w:ind w:left="340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w:pict>
                <v:group style="width:9.25pt;height:.6pt;mso-position-horizontal-relative:char;mso-position-vertical-relative:line" coordorigin="0,0" coordsize="185,12">
                  <v:rect style="position:absolute;left:0;top:0;width:185;height:12" filled="true" fillcolor="#000000" stroked="false">
                    <v:fill type="solid"/>
                  </v:rect>
                </v:group>
              </w:pic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ind w:left="320" w:right="310"/>
              <w:jc w:val="center"/>
              <w:rPr>
                <w:sz w:val="20"/>
              </w:rPr>
            </w:pPr>
            <w:r>
              <w:rPr>
                <w:sz w:val="20"/>
              </w:rPr>
              <w:t>𝒎</w:t>
            </w:r>
          </w:p>
        </w:tc>
        <w:tc>
          <w:tcPr>
            <w:tcW w:w="6035" w:type="dxa"/>
            <w:gridSpan w:val="7"/>
            <w:shd w:val="clear" w:color="auto" w:fill="D9D9D9"/>
          </w:tcPr>
          <w:p>
            <w:pPr>
              <w:pStyle w:val="TableParagraph"/>
              <w:spacing w:line="234" w:lineRule="exact"/>
              <w:ind w:left="2523" w:right="2516"/>
              <w:jc w:val="center"/>
              <w:rPr>
                <w:rFonts w:ascii="Cambria" w:eastAsia="Cambria"/>
                <w:b/>
                <w:sz w:val="20"/>
              </w:rPr>
            </w:pPr>
            <w:r>
              <w:rPr>
                <w:rFonts w:ascii="Cambria" w:eastAsia="Cambria"/>
                <w:b/>
                <w:sz w:val="20"/>
              </w:rPr>
              <w:t>Time,</w:t>
            </w:r>
            <w:r>
              <w:rPr>
                <w:rFonts w:ascii="Cambria" w:eastAsia="Cambria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𝒕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Cambria" w:eastAsia="Cambria"/>
                <w:b/>
                <w:sz w:val="20"/>
              </w:rPr>
              <w:t>(s)</w:t>
            </w:r>
          </w:p>
        </w:tc>
        <w:tc>
          <w:tcPr>
            <w:tcW w:w="997" w:type="dxa"/>
            <w:vMerge w:val="restart"/>
            <w:shd w:val="clear" w:color="auto" w:fill="D9D9D9"/>
          </w:tcPr>
          <w:p>
            <w:pPr>
              <w:pStyle w:val="TableParagraph"/>
              <w:spacing w:before="4"/>
              <w:ind w:left="94" w:right="87"/>
              <w:jc w:val="center"/>
              <w:rPr>
                <w:sz w:val="20"/>
              </w:rPr>
            </w:pPr>
            <w:r>
              <w:rPr>
                <w:sz w:val="20"/>
              </w:rPr>
              <w:t>𝒗</w:t>
            </w:r>
          </w:p>
          <w:p>
            <w:pPr>
              <w:pStyle w:val="TableParagraph"/>
              <w:spacing w:before="44"/>
              <w:ind w:left="96" w:right="87"/>
              <w:jc w:val="center"/>
              <w:rPr>
                <w:rFonts w:ascii="Cambria" w:hAnsi="Cambria" w:eastAsia="Cambria"/>
                <w:b/>
                <w:sz w:val="20"/>
              </w:rPr>
            </w:pPr>
            <w:r>
              <w:rPr>
                <w:rFonts w:ascii="Cambria" w:hAnsi="Cambria" w:eastAsia="Cambria"/>
                <w:b/>
                <w:sz w:val="20"/>
              </w:rPr>
              <w:t>(</w:t>
            </w:r>
            <w:r>
              <w:rPr>
                <w:sz w:val="20"/>
              </w:rPr>
              <w:t>𝐜𝐦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𝐬</w:t>
            </w:r>
            <w:r>
              <w:rPr>
                <w:sz w:val="20"/>
                <w:vertAlign w:val="superscript"/>
              </w:rPr>
              <w:t>−𝟏</w:t>
            </w:r>
            <w:r>
              <w:rPr>
                <w:rFonts w:ascii="Cambria" w:hAnsi="Cambria" w:eastAsia="Cambria"/>
                <w:b/>
                <w:sz w:val="20"/>
                <w:vertAlign w:val="baseline"/>
              </w:rPr>
              <w:t>)</w:t>
            </w:r>
          </w:p>
        </w:tc>
        <w:tc>
          <w:tcPr>
            <w:tcW w:w="867" w:type="dxa"/>
            <w:vMerge w:val="restart"/>
            <w:shd w:val="clear" w:color="auto" w:fill="D9D9D9"/>
          </w:tcPr>
          <w:p>
            <w:pPr>
              <w:pStyle w:val="TableParagraph"/>
              <w:spacing w:before="128"/>
              <w:ind w:left="306" w:right="307"/>
              <w:jc w:val="center"/>
              <w:rPr>
                <w:sz w:val="14"/>
              </w:rPr>
            </w:pPr>
            <w:r>
              <w:rPr>
                <w:position w:val="-6"/>
                <w:sz w:val="20"/>
              </w:rPr>
              <w:t>𝒗</w:t>
            </w:r>
            <w:r>
              <w:rPr>
                <w:sz w:val="14"/>
              </w:rPr>
              <w:t>𝟐</w:t>
            </w:r>
          </w:p>
        </w:tc>
      </w:tr>
      <w:tr>
        <w:trPr>
          <w:trHeight w:val="275" w:hRule="atLeast"/>
        </w:trPr>
        <w:tc>
          <w:tcPr>
            <w:tcW w:w="86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3" w:right="323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𝟏</w:t>
            </w:r>
          </w:p>
        </w:tc>
        <w:tc>
          <w:tcPr>
            <w:tcW w:w="865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3" w:right="323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𝟐</w:t>
            </w:r>
          </w:p>
        </w:tc>
        <w:tc>
          <w:tcPr>
            <w:tcW w:w="860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2" w:right="319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𝟑</w:t>
            </w:r>
          </w:p>
        </w:tc>
        <w:tc>
          <w:tcPr>
            <w:tcW w:w="862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2" w:right="318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𝟒</w:t>
            </w:r>
          </w:p>
        </w:tc>
        <w:tc>
          <w:tcPr>
            <w:tcW w:w="862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2" w:right="318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𝟓</w:t>
            </w:r>
          </w:p>
        </w:tc>
        <w:tc>
          <w:tcPr>
            <w:tcW w:w="862" w:type="dxa"/>
            <w:shd w:val="clear" w:color="auto" w:fill="D9D9D9"/>
          </w:tcPr>
          <w:p>
            <w:pPr>
              <w:pStyle w:val="TableParagraph"/>
              <w:spacing w:line="254" w:lineRule="exact" w:before="1"/>
              <w:ind w:left="320" w:right="320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𝟔</w:t>
            </w:r>
          </w:p>
        </w:tc>
        <w:tc>
          <w:tcPr>
            <w:tcW w:w="860" w:type="dxa"/>
            <w:shd w:val="clear" w:color="auto" w:fill="D9D9D9"/>
          </w:tcPr>
          <w:p>
            <w:pPr>
              <w:pStyle w:val="TableParagraph"/>
              <w:spacing w:line="232" w:lineRule="exact"/>
              <w:ind w:left="322" w:right="315"/>
              <w:jc w:val="center"/>
              <w:rPr>
                <w:sz w:val="20"/>
              </w:rPr>
            </w:pPr>
            <w:r>
              <w:rPr>
                <w:position w:val="-1"/>
                <w:sz w:val="20"/>
              </w:rPr>
              <w:t>𝒕</w:t>
            </w:r>
            <w:r>
              <w:rPr>
                <w:sz w:val="20"/>
              </w:rPr>
              <w:t>̅</w:t>
            </w:r>
          </w:p>
        </w:tc>
        <w:tc>
          <w:tcPr>
            <w:tcW w:w="99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32"/>
      </w:pPr>
      <w:r>
        <w:rPr/>
        <w:t>Part</w:t>
      </w:r>
      <w:r>
        <w:rPr>
          <w:spacing w:val="-1"/>
        </w:rPr>
        <w:t> </w:t>
      </w:r>
      <w:r>
        <w:rPr/>
        <w:t>C</w:t>
      </w:r>
    </w:p>
    <w:p>
      <w:pPr>
        <w:pStyle w:val="BodyText"/>
        <w:spacing w:before="8"/>
        <w:rPr>
          <w:b/>
          <w:sz w:val="31"/>
        </w:rPr>
      </w:pPr>
    </w:p>
    <w:p>
      <w:pPr>
        <w:spacing w:before="1" w:after="35"/>
        <w:ind w:left="2527" w:right="2567" w:firstLine="0"/>
        <w:jc w:val="center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</w:t>
      </w:r>
      <w:r>
        <w:rPr>
          <w:sz w:val="20"/>
        </w:rPr>
        <w:t>.</w:t>
      </w: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045"/>
        <w:gridCol w:w="1044"/>
        <w:gridCol w:w="1042"/>
        <w:gridCol w:w="1045"/>
        <w:gridCol w:w="1045"/>
        <w:gridCol w:w="1046"/>
        <w:gridCol w:w="1605"/>
      </w:tblGrid>
      <w:tr>
        <w:trPr>
          <w:trHeight w:val="270" w:hRule="atLeast"/>
        </w:trPr>
        <w:tc>
          <w:tcPr>
            <w:tcW w:w="1815" w:type="dxa"/>
            <w:vMerge w:val="restart"/>
            <w:shd w:val="clear" w:color="auto" w:fill="D9D9D9"/>
          </w:tcPr>
          <w:p>
            <w:pPr>
              <w:pStyle w:val="TableParagraph"/>
              <w:spacing w:before="141"/>
              <w:ind w:left="1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Photogate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Passes</w:t>
            </w:r>
          </w:p>
        </w:tc>
        <w:tc>
          <w:tcPr>
            <w:tcW w:w="6267" w:type="dxa"/>
            <w:gridSpan w:val="6"/>
            <w:shd w:val="clear" w:color="auto" w:fill="D9D9D9"/>
          </w:tcPr>
          <w:p>
            <w:pPr>
              <w:pStyle w:val="TableParagraph"/>
              <w:spacing w:line="234" w:lineRule="exact"/>
              <w:ind w:left="2724" w:right="272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Time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(s)</w:t>
            </w:r>
          </w:p>
        </w:tc>
        <w:tc>
          <w:tcPr>
            <w:tcW w:w="1605" w:type="dxa"/>
            <w:vMerge w:val="restart"/>
            <w:shd w:val="clear" w:color="auto" w:fill="D9D9D9"/>
          </w:tcPr>
          <w:p>
            <w:pPr>
              <w:pStyle w:val="TableParagraph"/>
              <w:spacing w:line="234" w:lineRule="exact"/>
              <w:ind w:left="120" w:right="12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Average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Time,</w:t>
            </w:r>
          </w:p>
          <w:p>
            <w:pPr>
              <w:pStyle w:val="TableParagraph"/>
              <w:spacing w:before="16"/>
              <w:ind w:left="119" w:right="120"/>
              <w:jc w:val="center"/>
              <w:rPr>
                <w:rFonts w:ascii="Cambria" w:hAnsi="Cambria" w:eastAsia="Cambria"/>
                <w:b/>
                <w:sz w:val="20"/>
              </w:rPr>
            </w:pPr>
            <w:r>
              <w:rPr>
                <w:sz w:val="20"/>
              </w:rPr>
              <w:t>𝒕</w:t>
            </w:r>
            <w:r>
              <w:rPr>
                <w:position w:val="2"/>
                <w:sz w:val="20"/>
              </w:rPr>
              <w:t>̅</w:t>
            </w:r>
            <w:r>
              <w:rPr>
                <w:spacing w:val="1"/>
                <w:position w:val="2"/>
                <w:sz w:val="20"/>
              </w:rPr>
              <w:t> </w:t>
            </w:r>
            <w:r>
              <w:rPr>
                <w:rFonts w:ascii="Cambria" w:hAnsi="Cambria" w:eastAsia="Cambria"/>
                <w:b/>
                <w:sz w:val="20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181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" w:type="dxa"/>
            <w:shd w:val="clear" w:color="auto" w:fill="D9D9D9"/>
          </w:tcPr>
          <w:p>
            <w:pPr>
              <w:pStyle w:val="TableParagraph"/>
              <w:spacing w:line="248" w:lineRule="exact"/>
              <w:ind w:left="411" w:right="41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𝟏</w:t>
            </w:r>
          </w:p>
        </w:tc>
        <w:tc>
          <w:tcPr>
            <w:tcW w:w="1044" w:type="dxa"/>
            <w:shd w:val="clear" w:color="auto" w:fill="D9D9D9"/>
          </w:tcPr>
          <w:p>
            <w:pPr>
              <w:pStyle w:val="TableParagraph"/>
              <w:spacing w:line="248" w:lineRule="exact"/>
              <w:ind w:left="413" w:right="413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𝟐</w:t>
            </w:r>
          </w:p>
        </w:tc>
        <w:tc>
          <w:tcPr>
            <w:tcW w:w="1042" w:type="dxa"/>
            <w:shd w:val="clear" w:color="auto" w:fill="D9D9D9"/>
          </w:tcPr>
          <w:p>
            <w:pPr>
              <w:pStyle w:val="TableParagraph"/>
              <w:spacing w:line="248" w:lineRule="exact"/>
              <w:ind w:left="413" w:right="41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𝟑</w:t>
            </w:r>
          </w:p>
        </w:tc>
        <w:tc>
          <w:tcPr>
            <w:tcW w:w="1045" w:type="dxa"/>
            <w:shd w:val="clear" w:color="auto" w:fill="D9D9D9"/>
          </w:tcPr>
          <w:p>
            <w:pPr>
              <w:pStyle w:val="TableParagraph"/>
              <w:spacing w:line="248" w:lineRule="exact"/>
              <w:ind w:left="413" w:right="409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𝟒</w:t>
            </w:r>
          </w:p>
        </w:tc>
        <w:tc>
          <w:tcPr>
            <w:tcW w:w="1045" w:type="dxa"/>
            <w:shd w:val="clear" w:color="auto" w:fill="D9D9D9"/>
          </w:tcPr>
          <w:p>
            <w:pPr>
              <w:pStyle w:val="TableParagraph"/>
              <w:spacing w:line="248" w:lineRule="exact"/>
              <w:ind w:left="413" w:right="411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𝟓</w:t>
            </w:r>
          </w:p>
        </w:tc>
        <w:tc>
          <w:tcPr>
            <w:tcW w:w="1046" w:type="dxa"/>
            <w:shd w:val="clear" w:color="auto" w:fill="D9D9D9"/>
          </w:tcPr>
          <w:p>
            <w:pPr>
              <w:pStyle w:val="TableParagraph"/>
              <w:spacing w:line="248" w:lineRule="exact"/>
              <w:ind w:left="412" w:right="415"/>
              <w:jc w:val="center"/>
              <w:rPr>
                <w:sz w:val="14"/>
              </w:rPr>
            </w:pPr>
            <w:r>
              <w:rPr>
                <w:sz w:val="20"/>
              </w:rPr>
              <w:t>𝒕</w:t>
            </w:r>
            <w:r>
              <w:rPr>
                <w:position w:val="-3"/>
                <w:sz w:val="14"/>
              </w:rPr>
              <w:t>𝟔</w:t>
            </w:r>
          </w:p>
        </w:tc>
        <w:tc>
          <w:tcPr>
            <w:tcW w:w="160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1815" w:type="dxa"/>
          </w:tcPr>
          <w:p>
            <w:pPr>
              <w:pStyle w:val="TableParagraph"/>
              <w:ind w:left="95" w:right="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Big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Glider</w:t>
            </w:r>
          </w:p>
          <w:p>
            <w:pPr>
              <w:pStyle w:val="TableParagraph"/>
              <w:spacing w:before="36"/>
              <w:ind w:left="95" w:right="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(before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collision)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1815" w:type="dxa"/>
          </w:tcPr>
          <w:p>
            <w:pPr>
              <w:pStyle w:val="TableParagraph"/>
              <w:spacing w:line="234" w:lineRule="exact"/>
              <w:ind w:left="95" w:right="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Small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Glider</w:t>
            </w:r>
          </w:p>
          <w:p>
            <w:pPr>
              <w:pStyle w:val="TableParagraph"/>
              <w:spacing w:before="36"/>
              <w:ind w:left="95" w:right="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(after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collision)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1815" w:type="dxa"/>
          </w:tcPr>
          <w:p>
            <w:pPr>
              <w:pStyle w:val="TableParagraph"/>
              <w:spacing w:line="234" w:lineRule="exact"/>
              <w:ind w:left="95" w:right="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Big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Glider</w:t>
            </w:r>
          </w:p>
          <w:p>
            <w:pPr>
              <w:pStyle w:val="TableParagraph"/>
              <w:spacing w:before="34"/>
              <w:ind w:left="95" w:right="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(after</w:t>
            </w:r>
            <w:r>
              <w:rPr>
                <w:rFonts w:ascii="Cambria"/>
                <w:b/>
                <w:spacing w:val="-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collision)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header="567" w:footer="599" w:top="1040" w:bottom="780" w:left="10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099976pt;margin-top:800.976013pt;width:16.6pt;height:13.7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27.336037pt;width:143.25pt;height:13.7pt;mso-position-horizontal-relative:page;mso-position-vertical-relative:page;z-index:-164341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ZCT191/192</w:t>
                </w:r>
                <w:r>
                  <w:rPr>
                    <w:i/>
                    <w:spacing w:val="-5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Physics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Practical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I/II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27.336037pt;width:66.6pt;height:13.7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1GP1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Dynamics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560" w:hanging="28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9" w:hanging="2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66" w:hanging="42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42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66" w:hanging="42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42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9" w:hanging="425"/>
        <w:jc w:val="left"/>
      </w:pPr>
      <w:rPr>
        <w:rFonts w:hint="default" w:ascii="Cambria" w:hAnsi="Cambria" w:eastAsia="Cambria" w:cs="Cambria"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42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3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529" w:right="2567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42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 Math" w:hAnsi="Cambria Math" w:eastAsia="Cambria Math" w:cs="Cambria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Soo Yue Han</dc:creator>
  <dcterms:created xsi:type="dcterms:W3CDTF">2024-02-20T16:01:35Z</dcterms:created>
  <dcterms:modified xsi:type="dcterms:W3CDTF">2024-02-20T16:01:35Z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</Properties>
</file>