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4628" w14:textId="77777777" w:rsidR="00551413" w:rsidRPr="004001BE" w:rsidRDefault="00061119" w:rsidP="00294F8A">
      <w:pPr>
        <w:spacing w:line="240" w:lineRule="auto"/>
        <w:jc w:val="center"/>
        <w:rPr>
          <w:rFonts w:ascii="CMU Sans Serif" w:hAnsi="CMU Sans Serif" w:cs="CMU Sans Serif"/>
          <w:b/>
          <w:sz w:val="40"/>
          <w:szCs w:val="40"/>
          <w:lang w:val="en-US"/>
        </w:rPr>
      </w:pPr>
      <w:r w:rsidRPr="004001BE">
        <w:rPr>
          <w:rFonts w:ascii="CMU Sans Serif" w:hAnsi="CMU Sans Serif" w:cs="CMU Sans Serif"/>
          <w:b/>
          <w:sz w:val="40"/>
          <w:szCs w:val="40"/>
          <w:lang w:val="en-US"/>
        </w:rPr>
        <w:t>MARTIN PAUL JR.TABE-OJONG</w:t>
      </w:r>
    </w:p>
    <w:p w14:paraId="200926D4" w14:textId="77777777" w:rsidR="00551413" w:rsidRDefault="009C378A" w:rsidP="00294F8A">
      <w:pPr>
        <w:spacing w:line="240" w:lineRule="auto"/>
        <w:jc w:val="center"/>
        <w:rPr>
          <w:rFonts w:ascii="CMU Sans Serif" w:hAnsi="CMU Sans Serif" w:cs="CMU Sans Serif"/>
          <w:lang w:val="en-US"/>
        </w:rPr>
      </w:pPr>
      <w:r>
        <w:rPr>
          <w:rFonts w:ascii="CMU Sans Serif" w:hAnsi="CMU Sans Serif" w:cs="CMU Sans Serif"/>
          <w:lang w:val="en-US"/>
        </w:rPr>
        <w:t>In</w:t>
      </w:r>
      <w:r w:rsidR="009843C7">
        <w:rPr>
          <w:rFonts w:ascii="CMU Sans Serif" w:hAnsi="CMU Sans Serif" w:cs="CMU Sans Serif"/>
          <w:lang w:val="en-US"/>
        </w:rPr>
        <w:t>ternational Food Policy Research Institute (IFPRI)</w:t>
      </w:r>
    </w:p>
    <w:p w14:paraId="5825CC7E" w14:textId="508B60CA" w:rsidR="00551413" w:rsidRPr="00AE5D13" w:rsidRDefault="00551413" w:rsidP="00551413">
      <w:pPr>
        <w:spacing w:line="240" w:lineRule="auto"/>
        <w:rPr>
          <w:rFonts w:ascii="CMU Sans Serif" w:hAnsi="CMU Sans Serif" w:cs="CMU Sans Serif"/>
        </w:rPr>
      </w:pPr>
      <w:r w:rsidRPr="00FE34C4">
        <w:rPr>
          <w:rFonts w:ascii="CMU Sans Serif" w:hAnsi="CMU Sans Serif" w:cs="CMU Sans Serif"/>
          <w:b/>
          <w:lang w:val="en-GB"/>
        </w:rPr>
        <w:t>Address</w:t>
      </w:r>
      <w:r w:rsidR="00EC238A">
        <w:rPr>
          <w:rFonts w:ascii="CMU Sans Serif" w:hAnsi="CMU Sans Serif" w:cs="CMU Sans Serif"/>
          <w:lang w:val="en-GB"/>
        </w:rPr>
        <w:t xml:space="preserve">: </w:t>
      </w:r>
      <w:r w:rsidR="00AE5D13" w:rsidRPr="00AE5D13">
        <w:rPr>
          <w:rFonts w:ascii="CMU Sans Serif" w:hAnsi="CMU Sans Serif" w:cs="CMU Sans Serif"/>
          <w:lang w:val="en-GB"/>
        </w:rPr>
        <w:t>2 Port Said Street,</w:t>
      </w:r>
      <w:r w:rsidR="00AE5D13">
        <w:rPr>
          <w:rFonts w:ascii="CMU Sans Serif" w:hAnsi="CMU Sans Serif" w:cs="CMU Sans Serif"/>
          <w:lang w:val="en-GB"/>
        </w:rPr>
        <w:t xml:space="preserve"> </w:t>
      </w:r>
      <w:r w:rsidR="00AE5D13" w:rsidRPr="00AE5D13">
        <w:rPr>
          <w:rFonts w:ascii="CMU Sans Serif" w:hAnsi="CMU Sans Serif" w:cs="CMU Sans Serif"/>
        </w:rPr>
        <w:t>Maadi, Cairo. Egyp</w:t>
      </w:r>
      <w:r w:rsidR="00AE5D13">
        <w:rPr>
          <w:rFonts w:ascii="CMU Sans Serif" w:hAnsi="CMU Sans Serif" w:cs="CMU Sans Serif"/>
        </w:rPr>
        <w:t xml:space="preserve">t                                </w:t>
      </w:r>
      <w:r w:rsidRPr="00FE34C4">
        <w:rPr>
          <w:rFonts w:ascii="CMU Sans Serif" w:hAnsi="CMU Sans Serif" w:cs="CMU Sans Serif"/>
          <w:b/>
          <w:lang w:val="en-GB"/>
        </w:rPr>
        <w:t>Phone</w:t>
      </w:r>
      <w:r w:rsidR="00F03060">
        <w:rPr>
          <w:rFonts w:ascii="CMU Sans Serif" w:hAnsi="CMU Sans Serif" w:cs="CMU Sans Serif"/>
          <w:lang w:val="en-GB"/>
        </w:rPr>
        <w:t>: + (49) 1521-697-36-45</w:t>
      </w:r>
      <w:r w:rsidRPr="00FE34C4">
        <w:rPr>
          <w:rFonts w:ascii="CMU Sans Serif" w:hAnsi="CMU Sans Serif" w:cs="CMU Sans Serif"/>
          <w:lang w:val="en-GB"/>
        </w:rPr>
        <w:t xml:space="preserve"> </w:t>
      </w:r>
    </w:p>
    <w:p w14:paraId="3D22EE17" w14:textId="554D51E9" w:rsidR="00B678CD" w:rsidRDefault="00EC238A" w:rsidP="00551413">
      <w:pPr>
        <w:spacing w:line="240" w:lineRule="auto"/>
        <w:rPr>
          <w:rStyle w:val="Hyperlink"/>
          <w:rFonts w:ascii="CMU Sans Serif" w:hAnsi="CMU Sans Serif" w:cs="CMU Sans Serif"/>
          <w:lang w:val="en-US"/>
        </w:rPr>
      </w:pPr>
      <w:r w:rsidRPr="00CB67F3">
        <w:rPr>
          <w:rFonts w:ascii="CMU Sans Serif" w:hAnsi="CMU Sans Serif" w:cs="CMU Sans Serif"/>
          <w:b/>
          <w:lang w:val="en-GB"/>
        </w:rPr>
        <w:t>Nationality</w:t>
      </w:r>
      <w:r>
        <w:rPr>
          <w:rFonts w:ascii="CMU Sans Serif" w:hAnsi="CMU Sans Serif" w:cs="CMU Sans Serif"/>
          <w:lang w:val="en-GB"/>
        </w:rPr>
        <w:t xml:space="preserve">: Cameroonian                                 </w:t>
      </w:r>
      <w:r w:rsidR="00AE5D13">
        <w:rPr>
          <w:rFonts w:ascii="CMU Sans Serif" w:hAnsi="CMU Sans Serif" w:cs="CMU Sans Serif"/>
          <w:lang w:val="en-GB"/>
        </w:rPr>
        <w:t xml:space="preserve">                                   </w:t>
      </w:r>
      <w:r w:rsidR="00551413" w:rsidRPr="00FE34C4">
        <w:rPr>
          <w:rFonts w:ascii="CMU Sans Serif" w:hAnsi="CMU Sans Serif" w:cs="CMU Sans Serif"/>
          <w:b/>
          <w:lang w:val="en-GB"/>
        </w:rPr>
        <w:t>Email</w:t>
      </w:r>
      <w:r w:rsidR="00551413" w:rsidRPr="00FE34C4">
        <w:rPr>
          <w:rFonts w:ascii="CMU Sans Serif" w:hAnsi="CMU Sans Serif" w:cs="CMU Sans Serif"/>
          <w:lang w:val="en-GB"/>
        </w:rPr>
        <w:t xml:space="preserve">: </w:t>
      </w:r>
      <w:hyperlink r:id="rId6" w:history="1">
        <w:r w:rsidR="00AE5D13" w:rsidRPr="00EF7890">
          <w:rPr>
            <w:rStyle w:val="Hyperlink"/>
            <w:rFonts w:ascii="CMU Sans Serif" w:hAnsi="CMU Sans Serif" w:cs="CMU Sans Serif"/>
            <w:lang w:val="en-US"/>
          </w:rPr>
          <w:t>m.p.tabe-ojong@cgiar.org</w:t>
        </w:r>
      </w:hyperlink>
    </w:p>
    <w:p w14:paraId="0014CCEA" w14:textId="77777777" w:rsidR="00917B95" w:rsidRPr="00A65FBF" w:rsidRDefault="00687A43" w:rsidP="00A65FBF">
      <w:pPr>
        <w:spacing w:line="240" w:lineRule="auto"/>
        <w:jc w:val="center"/>
        <w:rPr>
          <w:rFonts w:ascii="CMU Sans Serif" w:hAnsi="CMU Sans Serif" w:cs="CMU Sans Serif"/>
          <w:color w:val="0000FF" w:themeColor="hyperlink"/>
          <w:u w:val="single"/>
          <w:lang w:val="en-US"/>
        </w:rPr>
      </w:pPr>
      <w:r w:rsidRPr="00CE1998">
        <w:rPr>
          <w:b/>
          <w:lang w:val="en-GB"/>
        </w:rPr>
        <w:t>Web</w:t>
      </w:r>
      <w:r w:rsidRPr="00CE1998">
        <w:rPr>
          <w:lang w:val="en-GB"/>
        </w:rPr>
        <w:t xml:space="preserve">: </w:t>
      </w:r>
      <w:hyperlink r:id="rId7" w:history="1">
        <w:r w:rsidR="007C751D" w:rsidRPr="00BC22A6">
          <w:rPr>
            <w:rStyle w:val="Hyperlink"/>
            <w:lang w:val="en-GB"/>
          </w:rPr>
          <w:t>https://sites.google.com/view/martin-paul-tabe-ojong/home</w:t>
        </w:r>
      </w:hyperlink>
    </w:p>
    <w:p w14:paraId="3905D758" w14:textId="77777777" w:rsidR="00B2645A" w:rsidRPr="00FE34C4" w:rsidRDefault="00B678CD" w:rsidP="00551413">
      <w:pPr>
        <w:spacing w:line="240" w:lineRule="auto"/>
        <w:rPr>
          <w:rFonts w:ascii="CMU Sans Serif" w:hAnsi="CMU Sans Serif" w:cs="CMU Sans Serif"/>
          <w:b/>
          <w:lang w:val="en-GB"/>
        </w:rPr>
      </w:pPr>
      <w:r>
        <w:rPr>
          <w:rFonts w:ascii="CMU Sans Serif" w:hAnsi="CMU Sans Serif" w:cs="CMU Sans Serif"/>
          <w:b/>
          <w:noProof/>
          <w:lang w:eastAsia="de-DE"/>
        </w:rPr>
        <mc:AlternateContent>
          <mc:Choice Requires="wps">
            <w:drawing>
              <wp:anchor distT="0" distB="0" distL="114300" distR="114300" simplePos="0" relativeHeight="251659264" behindDoc="0" locked="0" layoutInCell="1" allowOverlap="1" wp14:anchorId="1886333D" wp14:editId="6F687915">
                <wp:simplePos x="0" y="0"/>
                <wp:positionH relativeFrom="column">
                  <wp:posOffset>-28575</wp:posOffset>
                </wp:positionH>
                <wp:positionV relativeFrom="paragraph">
                  <wp:posOffset>246380</wp:posOffset>
                </wp:positionV>
                <wp:extent cx="60674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0674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4484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4pt" to="475.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gu7uwEAAN0DAAAOAAAAZHJzL2Uyb0RvYy54bWysU01v3CAQvVfqf0Dcu/Zum21lrTeHROkl&#10;SqN+/ACChzUSMAjI2vvvO+BdO0qrSq16wTDMezPvMd5dj9awI4So0bV8vao5Ayex0+7Q8h/f7959&#10;4iwm4Tph0EHLTxD59f7tm93gG9hgj6aDwIjExWbwLe9T8k1VRdmDFXGFHhxdKgxWJDqGQ9UFMRC7&#10;NdWmrrfVgKHzASXESNHb6ZLvC79SINMXpSIkZlpOvaWyhrI+5bXa70RzCML3Wp7bEP/QhRXaUdGZ&#10;6lYkwZ6D/oXKahkwokoribZCpbSEooHUrOtXar71wkPRQuZEP9sU/x+tfDjeuMdANgw+NtE/hqxi&#10;VMHmL/XHxmLWaTYLxsQkBbf19uOHzRVn8nJXLUAfYvoMaFnetNxol3WIRhzvY6JilHpJyWHj2ECM&#10;76/qkhXR6O5OG5PvyijAjQnsKOgR07jOj0YEL7LoZBwFFw1ll04GJvqvoJjuqOv1VCCP18IppASX&#10;LrzGUXaGKepgBp47+xPwnJ+hUEbvb8AzolRGl2aw1Q7D79perFBT/sWBSXe24Am7U3ndYg3NUHHu&#10;PO95SF+eC3z5K/c/AQAA//8DAFBLAwQUAAYACAAAACEAe1k9ndwAAAAIAQAADwAAAGRycy9kb3du&#10;cmV2LnhtbEyPwU7DMBBE70j8g7VI3FonhaAQ4lQFCS7QQ1skrtt4m0TE6yh22/D3LOIAx50Zzc4r&#10;l5Pr1YnG0Hk2kM4TUMS1tx03Bt53z7McVIjIFnvPZOCLAiyry4sSC+vPvKHTNjZKSjgUaKCNcSi0&#10;DnVLDsPcD8TiHfzoMMo5NtqOeJZy1+tFktxphx3LhxYHemqp/twenYGPxetuk75ws6bMDQe7yteP&#10;/GbM9dW0egAVaYp/YfiZL9Ohkk17f2QbVG9gdptJ0sBNLgTi32epsO1/BV2V+j9A9Q0AAP//AwBQ&#10;SwECLQAUAAYACAAAACEAtoM4kv4AAADhAQAAEwAAAAAAAAAAAAAAAAAAAAAAW0NvbnRlbnRfVHlw&#10;ZXNdLnhtbFBLAQItABQABgAIAAAAIQA4/SH/1gAAAJQBAAALAAAAAAAAAAAAAAAAAC8BAABfcmVs&#10;cy8ucmVsc1BLAQItABQABgAIAAAAIQAO2gu7uwEAAN0DAAAOAAAAAAAAAAAAAAAAAC4CAABkcnMv&#10;ZTJvRG9jLnhtbFBLAQItABQABgAIAAAAIQB7WT2d3AAAAAgBAAAPAAAAAAAAAAAAAAAAABUEAABk&#10;cnMvZG93bnJldi54bWxQSwUGAAAAAAQABADzAAAAHgUAAAAA&#10;" strokecolor="black [3213]" strokeweight=".5pt"/>
            </w:pict>
          </mc:Fallback>
        </mc:AlternateContent>
      </w:r>
      <w:r w:rsidR="00B2645A" w:rsidRPr="00FE34C4">
        <w:rPr>
          <w:rFonts w:ascii="CMU Sans Serif" w:hAnsi="CMU Sans Serif" w:cs="CMU Sans Serif"/>
          <w:b/>
          <w:lang w:val="en-GB"/>
        </w:rPr>
        <w:t>RESEARCH INTERESTS</w:t>
      </w:r>
    </w:p>
    <w:p w14:paraId="30231680" w14:textId="2FEC52A8" w:rsidR="00917B95" w:rsidRPr="00FE34C4" w:rsidRDefault="00E17F80" w:rsidP="004001BE">
      <w:pPr>
        <w:spacing w:line="360" w:lineRule="auto"/>
        <w:rPr>
          <w:rFonts w:ascii="CMU Sans Serif" w:hAnsi="CMU Sans Serif" w:cs="CMU Sans Serif"/>
          <w:lang w:val="en-GB"/>
        </w:rPr>
      </w:pPr>
      <w:r>
        <w:rPr>
          <w:rFonts w:ascii="CMU Sans Serif" w:hAnsi="CMU Sans Serif" w:cs="CMU Sans Serif"/>
          <w:lang w:val="en-GB"/>
        </w:rPr>
        <w:t xml:space="preserve">Impact evaluation and applied econometrics                                                                                 </w:t>
      </w:r>
      <w:r w:rsidR="00AB2769">
        <w:rPr>
          <w:rFonts w:ascii="CMU Sans Serif" w:hAnsi="CMU Sans Serif" w:cs="CMU Sans Serif"/>
          <w:lang w:val="en-GB"/>
        </w:rPr>
        <w:t>Climate change adaptation and mitigation (climate-smart agriculture)</w:t>
      </w:r>
      <w:r w:rsidR="00282BF4">
        <w:rPr>
          <w:rFonts w:ascii="CMU Sans Serif" w:hAnsi="CMU Sans Serif" w:cs="CMU Sans Serif"/>
          <w:lang w:val="en-GB"/>
        </w:rPr>
        <w:t xml:space="preserve">                                                                                                                                                                       Digitalization and disruptive technologies in Agriculture                                                                                                                                                                                        </w:t>
      </w:r>
      <w:r w:rsidR="009F1E00">
        <w:rPr>
          <w:rFonts w:ascii="CMU Sans Serif" w:hAnsi="CMU Sans Serif" w:cs="CMU Sans Serif"/>
          <w:lang w:val="en-GB"/>
        </w:rPr>
        <w:t xml:space="preserve">   </w:t>
      </w:r>
      <w:r w:rsidR="002E1C24">
        <w:rPr>
          <w:rFonts w:ascii="CMU Sans Serif" w:hAnsi="CMU Sans Serif" w:cs="CMU Sans Serif"/>
          <w:lang w:val="en-GB"/>
        </w:rPr>
        <w:t xml:space="preserve">                                        Social (rural) development, social protection, and poverty</w:t>
      </w:r>
      <w:r w:rsidR="009F1E00">
        <w:rPr>
          <w:rFonts w:ascii="CMU Sans Serif" w:hAnsi="CMU Sans Serif" w:cs="CMU Sans Serif"/>
          <w:lang w:val="en-GB"/>
        </w:rPr>
        <w:t xml:space="preserve">  </w:t>
      </w:r>
      <w:r w:rsidR="002E1C24">
        <w:rPr>
          <w:rFonts w:ascii="CMU Sans Serif" w:hAnsi="CMU Sans Serif" w:cs="CMU Sans Serif"/>
          <w:lang w:val="en-GB"/>
        </w:rPr>
        <w:t xml:space="preserve">                                                            </w:t>
      </w:r>
    </w:p>
    <w:p w14:paraId="4D22F135" w14:textId="77777777" w:rsidR="00061119" w:rsidRPr="009C378A" w:rsidRDefault="00511B01" w:rsidP="00551413">
      <w:pPr>
        <w:spacing w:line="240" w:lineRule="auto"/>
        <w:rPr>
          <w:rFonts w:ascii="CMU Sans Serif" w:hAnsi="CMU Sans Serif" w:cs="CMU Sans Serif"/>
          <w:b/>
          <w:lang w:val="en-GB"/>
        </w:rPr>
      </w:pPr>
      <w:r>
        <w:rPr>
          <w:rFonts w:ascii="CMU Sans Serif" w:hAnsi="CMU Sans Serif" w:cs="CMU Sans Serif"/>
          <w:b/>
          <w:noProof/>
          <w:lang w:eastAsia="de-DE"/>
        </w:rPr>
        <mc:AlternateContent>
          <mc:Choice Requires="wps">
            <w:drawing>
              <wp:anchor distT="0" distB="0" distL="114300" distR="114300" simplePos="0" relativeHeight="251667456" behindDoc="0" locked="0" layoutInCell="1" allowOverlap="1" wp14:anchorId="15FA173D" wp14:editId="365A3556">
                <wp:simplePos x="0" y="0"/>
                <wp:positionH relativeFrom="column">
                  <wp:posOffset>-28575</wp:posOffset>
                </wp:positionH>
                <wp:positionV relativeFrom="paragraph">
                  <wp:posOffset>211455</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58E59"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65pt" to="46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99tsgEAANQDAAAOAAAAZHJzL2Uyb0RvYy54bWysU8Fu2zAMvQ/oPwi6L3K6rdi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HT+3dXDWmqzndiAYaY8mdAx8qh49b4Mods5f4+ZSpGqeeUEra+2ITW&#10;9HfG2uqUDYAbG9le0tvlaV3einAvssgrSLG0Xk/5YOHI+g00Mz01u67V61YtnFIp8PnMaz1lF5im&#10;DmZg82fgKb9AoW7c34BnRK2MPs9gZzzG16ovUuhj/lmB49xFgifsD/VRqzS0OlW505qX3XzpV/jy&#10;M25/AgAA//8DAFBLAwQUAAYACAAAACEAgj1Kjd0AAAAIAQAADwAAAGRycy9kb3ducmV2LnhtbEyP&#10;wU7DMBBE70j8g7VI3FqnpFQlxKkQggviktAD3Nx4G0fE6zR2mvD3LOIAx50Zzb7Jd7PrxBmH0HpS&#10;sFomIJBqb1pqFOzfnhdbECFqMrrzhAq+MMCuuLzIdWb8RCWeq9gILqGQaQU2xj6TMtQWnQ5L3yOx&#10;d/SD05HPoZFm0BOXu07eJMlGOt0Sf7C6x0eL9Wc1OgUvp9ewX2/Kp/L9tK2mj+NoG49KXV/ND/cg&#10;Is7xLww/+IwOBTMd/EgmiE7BYn3LSQVpmoJg/y5dsXD4FWSRy/8Dim8AAAD//wMAUEsBAi0AFAAG&#10;AAgAAAAhALaDOJL+AAAA4QEAABMAAAAAAAAAAAAAAAAAAAAAAFtDb250ZW50X1R5cGVzXS54bWxQ&#10;SwECLQAUAAYACAAAACEAOP0h/9YAAACUAQAACwAAAAAAAAAAAAAAAAAvAQAAX3JlbHMvLnJlbHNQ&#10;SwECLQAUAAYACAAAACEA7nvfbbIBAADUAwAADgAAAAAAAAAAAAAAAAAuAgAAZHJzL2Uyb0RvYy54&#10;bWxQSwECLQAUAAYACAAAACEAgj1Kjd0AAAAIAQAADwAAAAAAAAAAAAAAAAAMBAAAZHJzL2Rvd25y&#10;ZXYueG1sUEsFBgAAAAAEAAQA8wAAABYFAAAAAA==&#10;" strokecolor="black [3213]"/>
            </w:pict>
          </mc:Fallback>
        </mc:AlternateContent>
      </w:r>
      <w:r w:rsidR="00061119" w:rsidRPr="009C378A">
        <w:rPr>
          <w:rFonts w:ascii="CMU Sans Serif" w:hAnsi="CMU Sans Serif" w:cs="CMU Sans Serif"/>
          <w:b/>
          <w:lang w:val="en-GB"/>
        </w:rPr>
        <w:t>EDUCATION</w:t>
      </w:r>
    </w:p>
    <w:p w14:paraId="508C6DBF" w14:textId="09C79C2E" w:rsidR="00061119" w:rsidRPr="00FE34C4" w:rsidRDefault="00294F8A" w:rsidP="00551413">
      <w:pPr>
        <w:spacing w:line="240" w:lineRule="auto"/>
        <w:rPr>
          <w:rFonts w:ascii="CMU Sans Serif" w:hAnsi="CMU Sans Serif" w:cs="CMU Sans Serif"/>
          <w:b/>
          <w:lang w:val="en-GB"/>
        </w:rPr>
      </w:pPr>
      <w:r w:rsidRPr="00FE34C4">
        <w:rPr>
          <w:rFonts w:ascii="CMU Sans Serif" w:hAnsi="CMU Sans Serif" w:cs="CMU Sans Serif"/>
          <w:b/>
          <w:lang w:val="en-GB"/>
        </w:rPr>
        <w:t>Ph.D. -</w:t>
      </w:r>
      <w:r w:rsidR="00061119" w:rsidRPr="00FE34C4">
        <w:rPr>
          <w:rFonts w:ascii="CMU Sans Serif" w:hAnsi="CMU Sans Serif" w:cs="CMU Sans Serif"/>
          <w:b/>
          <w:lang w:val="en-GB"/>
        </w:rPr>
        <w:t>Agricultural Economics</w:t>
      </w:r>
      <w:r w:rsidRPr="00FE34C4">
        <w:rPr>
          <w:rFonts w:ascii="CMU Sans Serif" w:hAnsi="CMU Sans Serif" w:cs="CMU Sans Serif"/>
          <w:b/>
          <w:lang w:val="en-GB"/>
        </w:rPr>
        <w:t xml:space="preserve"> </w:t>
      </w:r>
      <w:r w:rsidR="00061119" w:rsidRPr="00FE34C4">
        <w:rPr>
          <w:rFonts w:ascii="CMU Sans Serif" w:hAnsi="CMU Sans Serif" w:cs="CMU Sans Serif"/>
          <w:b/>
          <w:lang w:val="en-GB"/>
        </w:rPr>
        <w:t xml:space="preserve">- </w:t>
      </w:r>
      <w:r w:rsidR="00061119" w:rsidRPr="00FE34C4">
        <w:rPr>
          <w:rFonts w:ascii="CMU Sans Serif" w:hAnsi="CMU Sans Serif" w:cs="CMU Sans Serif"/>
          <w:lang w:val="en-GB"/>
        </w:rPr>
        <w:t>University of Bonn</w:t>
      </w:r>
      <w:r w:rsidR="00262C7B">
        <w:rPr>
          <w:rFonts w:ascii="CMU Sans Serif" w:hAnsi="CMU Sans Serif" w:cs="CMU Sans Serif"/>
          <w:lang w:val="en-GB"/>
        </w:rPr>
        <w:t>, Germany</w:t>
      </w:r>
      <w:r w:rsidR="00B2645A" w:rsidRPr="00FE34C4">
        <w:rPr>
          <w:rFonts w:ascii="CMU Sans Serif" w:hAnsi="CMU Sans Serif" w:cs="CMU Sans Serif"/>
          <w:lang w:val="en-GB"/>
        </w:rPr>
        <w:t xml:space="preserve">      </w:t>
      </w:r>
      <w:r w:rsidR="00FE34C4">
        <w:rPr>
          <w:rFonts w:ascii="CMU Sans Serif" w:hAnsi="CMU Sans Serif" w:cs="CMU Sans Serif"/>
          <w:lang w:val="en-GB"/>
        </w:rPr>
        <w:t xml:space="preserve">           </w:t>
      </w:r>
      <w:r w:rsidR="005770F3">
        <w:rPr>
          <w:rFonts w:ascii="CMU Sans Serif" w:hAnsi="CMU Sans Serif" w:cs="CMU Sans Serif"/>
          <w:lang w:val="en-GB"/>
        </w:rPr>
        <w:t xml:space="preserve">           </w:t>
      </w:r>
      <w:r w:rsidR="004C2BF1">
        <w:rPr>
          <w:rFonts w:ascii="CMU Sans Serif" w:hAnsi="CMU Sans Serif" w:cs="CMU Sans Serif"/>
          <w:lang w:val="en-GB"/>
        </w:rPr>
        <w:t xml:space="preserve">                       </w:t>
      </w:r>
      <w:r w:rsidR="005770F3">
        <w:rPr>
          <w:rFonts w:ascii="CMU Sans Serif" w:hAnsi="CMU Sans Serif" w:cs="CMU Sans Serif"/>
          <w:lang w:val="en-GB"/>
        </w:rPr>
        <w:t>(</w:t>
      </w:r>
      <w:r w:rsidR="00FE34C4">
        <w:rPr>
          <w:rFonts w:ascii="CMU Sans Serif" w:hAnsi="CMU Sans Serif" w:cs="CMU Sans Serif"/>
          <w:lang w:val="en-GB"/>
        </w:rPr>
        <w:t>2021)</w:t>
      </w:r>
      <w:r w:rsidR="00B2645A" w:rsidRPr="00FE34C4">
        <w:rPr>
          <w:rFonts w:ascii="CMU Sans Serif" w:hAnsi="CMU Sans Serif" w:cs="CMU Sans Serif"/>
          <w:lang w:val="en-GB"/>
        </w:rPr>
        <w:t xml:space="preserve">                                  </w:t>
      </w:r>
      <w:r w:rsidR="00FE34C4">
        <w:rPr>
          <w:rFonts w:ascii="CMU Sans Serif" w:hAnsi="CMU Sans Serif" w:cs="CMU Sans Serif"/>
          <w:lang w:val="en-GB"/>
        </w:rPr>
        <w:t xml:space="preserve">             </w:t>
      </w:r>
    </w:p>
    <w:p w14:paraId="365B1D04" w14:textId="6D171C13" w:rsidR="00061119" w:rsidRPr="00FE34C4" w:rsidRDefault="00061119" w:rsidP="00551413">
      <w:pPr>
        <w:spacing w:line="240" w:lineRule="auto"/>
        <w:rPr>
          <w:rFonts w:ascii="CMU Sans Serif" w:hAnsi="CMU Sans Serif" w:cs="CMU Sans Serif"/>
          <w:b/>
          <w:lang w:val="en-GB"/>
        </w:rPr>
      </w:pPr>
      <w:r w:rsidRPr="00FE34C4">
        <w:rPr>
          <w:rFonts w:ascii="CMU Sans Serif" w:hAnsi="CMU Sans Serif" w:cs="CMU Sans Serif"/>
          <w:b/>
          <w:lang w:val="en-GB"/>
        </w:rPr>
        <w:t>MSc.</w:t>
      </w:r>
      <w:r w:rsidR="00294F8A" w:rsidRPr="00FE34C4">
        <w:rPr>
          <w:rFonts w:ascii="CMU Sans Serif" w:hAnsi="CMU Sans Serif" w:cs="CMU Sans Serif"/>
          <w:b/>
          <w:lang w:val="en-GB"/>
        </w:rPr>
        <w:t xml:space="preserve"> </w:t>
      </w:r>
      <w:r w:rsidRPr="00FE34C4">
        <w:rPr>
          <w:rFonts w:ascii="CMU Sans Serif" w:hAnsi="CMU Sans Serif" w:cs="CMU Sans Serif"/>
          <w:b/>
          <w:lang w:val="en-GB"/>
        </w:rPr>
        <w:t>- Agricultural and Food Economics</w:t>
      </w:r>
      <w:r w:rsidR="00294F8A" w:rsidRPr="00FE34C4">
        <w:rPr>
          <w:rFonts w:ascii="CMU Sans Serif" w:hAnsi="CMU Sans Serif" w:cs="CMU Sans Serif"/>
          <w:b/>
          <w:lang w:val="en-GB"/>
        </w:rPr>
        <w:t xml:space="preserve"> </w:t>
      </w:r>
      <w:r w:rsidRPr="00FE34C4">
        <w:rPr>
          <w:rFonts w:ascii="CMU Sans Serif" w:hAnsi="CMU Sans Serif" w:cs="CMU Sans Serif"/>
          <w:b/>
          <w:lang w:val="en-GB"/>
        </w:rPr>
        <w:t xml:space="preserve">- </w:t>
      </w:r>
      <w:r w:rsidRPr="00FE34C4">
        <w:rPr>
          <w:rFonts w:ascii="CMU Sans Serif" w:hAnsi="CMU Sans Serif" w:cs="CMU Sans Serif"/>
          <w:lang w:val="en-GB"/>
        </w:rPr>
        <w:t>University of Bonn</w:t>
      </w:r>
      <w:r w:rsidR="00262C7B">
        <w:rPr>
          <w:rFonts w:ascii="CMU Sans Serif" w:hAnsi="CMU Sans Serif" w:cs="CMU Sans Serif"/>
          <w:lang w:val="en-GB"/>
        </w:rPr>
        <w:t>, Germany</w:t>
      </w:r>
      <w:r w:rsidRPr="00FE34C4">
        <w:rPr>
          <w:rFonts w:ascii="CMU Sans Serif" w:hAnsi="CMU Sans Serif" w:cs="CMU Sans Serif"/>
          <w:lang w:val="en-GB"/>
        </w:rPr>
        <w:t xml:space="preserve">  </w:t>
      </w:r>
      <w:r w:rsidR="00FE34C4">
        <w:rPr>
          <w:rFonts w:ascii="CMU Sans Serif" w:hAnsi="CMU Sans Serif" w:cs="CMU Sans Serif"/>
          <w:lang w:val="en-GB"/>
        </w:rPr>
        <w:t xml:space="preserve">         </w:t>
      </w:r>
      <w:r w:rsidR="00124938">
        <w:rPr>
          <w:rFonts w:ascii="CMU Sans Serif" w:hAnsi="CMU Sans Serif" w:cs="CMU Sans Serif"/>
          <w:lang w:val="en-GB"/>
        </w:rPr>
        <w:t xml:space="preserve"> </w:t>
      </w:r>
      <w:r w:rsidR="00FE34C4">
        <w:rPr>
          <w:rFonts w:ascii="CMU Sans Serif" w:hAnsi="CMU Sans Serif" w:cs="CMU Sans Serif"/>
          <w:lang w:val="en-GB"/>
        </w:rPr>
        <w:t xml:space="preserve">   </w:t>
      </w:r>
      <w:r w:rsidR="004C2BF1">
        <w:rPr>
          <w:rFonts w:ascii="CMU Sans Serif" w:hAnsi="CMU Sans Serif" w:cs="CMU Sans Serif"/>
          <w:lang w:val="en-GB"/>
        </w:rPr>
        <w:t xml:space="preserve">                    </w:t>
      </w:r>
      <w:r w:rsidR="00FE34C4">
        <w:rPr>
          <w:rFonts w:ascii="CMU Sans Serif" w:hAnsi="CMU Sans Serif" w:cs="CMU Sans Serif"/>
          <w:lang w:val="en-GB"/>
        </w:rPr>
        <w:t>(2017)</w:t>
      </w:r>
      <w:r w:rsidRPr="00FE34C4">
        <w:rPr>
          <w:rFonts w:ascii="CMU Sans Serif" w:hAnsi="CMU Sans Serif" w:cs="CMU Sans Serif"/>
          <w:lang w:val="en-GB"/>
        </w:rPr>
        <w:t xml:space="preserve">    </w:t>
      </w:r>
      <w:r w:rsidR="00B2645A" w:rsidRPr="00FE34C4">
        <w:rPr>
          <w:rFonts w:ascii="CMU Sans Serif" w:hAnsi="CMU Sans Serif" w:cs="CMU Sans Serif"/>
          <w:lang w:val="en-GB"/>
        </w:rPr>
        <w:t xml:space="preserve">                                               </w:t>
      </w:r>
      <w:r w:rsidR="00294F8A" w:rsidRPr="00FE34C4">
        <w:rPr>
          <w:rFonts w:ascii="CMU Sans Serif" w:hAnsi="CMU Sans Serif" w:cs="CMU Sans Serif"/>
          <w:lang w:val="en-GB"/>
        </w:rPr>
        <w:t xml:space="preserve">      </w:t>
      </w:r>
    </w:p>
    <w:p w14:paraId="6074FA1E" w14:textId="112ED8D5" w:rsidR="00917B95" w:rsidRDefault="00294F8A" w:rsidP="00551413">
      <w:pPr>
        <w:spacing w:line="240" w:lineRule="auto"/>
        <w:rPr>
          <w:rFonts w:ascii="CMU Sans Serif" w:hAnsi="CMU Sans Serif" w:cs="CMU Sans Serif"/>
          <w:lang w:val="en-GB"/>
        </w:rPr>
      </w:pPr>
      <w:r w:rsidRPr="00FE34C4">
        <w:rPr>
          <w:rFonts w:ascii="CMU Sans Serif" w:hAnsi="CMU Sans Serif" w:cs="CMU Sans Serif"/>
          <w:b/>
          <w:lang w:val="en-GB"/>
        </w:rPr>
        <w:t>BSc. -</w:t>
      </w:r>
      <w:r w:rsidR="00124938">
        <w:rPr>
          <w:rFonts w:ascii="CMU Sans Serif" w:hAnsi="CMU Sans Serif" w:cs="CMU Sans Serif"/>
          <w:b/>
          <w:lang w:val="en-GB"/>
        </w:rPr>
        <w:t xml:space="preserve"> </w:t>
      </w:r>
      <w:r w:rsidR="00061119" w:rsidRPr="00FE34C4">
        <w:rPr>
          <w:rFonts w:ascii="CMU Sans Serif" w:hAnsi="CMU Sans Serif" w:cs="CMU Sans Serif"/>
          <w:b/>
          <w:lang w:val="en-GB"/>
        </w:rPr>
        <w:t>Agricultural Economics</w:t>
      </w:r>
      <w:r w:rsidRPr="00FE34C4">
        <w:rPr>
          <w:rFonts w:ascii="CMU Sans Serif" w:hAnsi="CMU Sans Serif" w:cs="CMU Sans Serif"/>
          <w:b/>
          <w:lang w:val="en-GB"/>
        </w:rPr>
        <w:t xml:space="preserve"> - </w:t>
      </w:r>
      <w:r w:rsidRPr="00FE34C4">
        <w:rPr>
          <w:rFonts w:ascii="CMU Sans Serif" w:hAnsi="CMU Sans Serif" w:cs="CMU Sans Serif"/>
          <w:lang w:val="en-GB"/>
        </w:rPr>
        <w:t>University of Buea</w:t>
      </w:r>
      <w:r w:rsidR="00262C7B">
        <w:rPr>
          <w:rFonts w:ascii="CMU Sans Serif" w:hAnsi="CMU Sans Serif" w:cs="CMU Sans Serif"/>
          <w:lang w:val="en-GB"/>
        </w:rPr>
        <w:t>, Cameroon</w:t>
      </w:r>
      <w:r w:rsidR="00124938">
        <w:rPr>
          <w:rFonts w:ascii="CMU Sans Serif" w:hAnsi="CMU Sans Serif" w:cs="CMU Sans Serif"/>
          <w:lang w:val="en-GB"/>
        </w:rPr>
        <w:t xml:space="preserve">  </w:t>
      </w:r>
      <w:r w:rsidR="00B2645A" w:rsidRPr="00FE34C4">
        <w:rPr>
          <w:rFonts w:ascii="CMU Sans Serif" w:hAnsi="CMU Sans Serif" w:cs="CMU Sans Serif"/>
          <w:lang w:val="en-GB"/>
        </w:rPr>
        <w:t xml:space="preserve">      </w:t>
      </w:r>
      <w:r w:rsidR="00262C7B">
        <w:rPr>
          <w:rFonts w:ascii="CMU Sans Serif" w:hAnsi="CMU Sans Serif" w:cs="CMU Sans Serif"/>
          <w:lang w:val="en-GB"/>
        </w:rPr>
        <w:t xml:space="preserve"> </w:t>
      </w:r>
      <w:r w:rsidR="00FE34C4">
        <w:rPr>
          <w:rFonts w:ascii="CMU Sans Serif" w:hAnsi="CMU Sans Serif" w:cs="CMU Sans Serif"/>
          <w:lang w:val="en-GB"/>
        </w:rPr>
        <w:t xml:space="preserve">                </w:t>
      </w:r>
      <w:r w:rsidR="00124938">
        <w:rPr>
          <w:rFonts w:ascii="CMU Sans Serif" w:hAnsi="CMU Sans Serif" w:cs="CMU Sans Serif"/>
          <w:lang w:val="en-GB"/>
        </w:rPr>
        <w:t xml:space="preserve"> </w:t>
      </w:r>
      <w:r w:rsidR="00B2645A" w:rsidRPr="00FE34C4">
        <w:rPr>
          <w:rFonts w:ascii="CMU Sans Serif" w:hAnsi="CMU Sans Serif" w:cs="CMU Sans Serif"/>
          <w:lang w:val="en-GB"/>
        </w:rPr>
        <w:t xml:space="preserve"> </w:t>
      </w:r>
      <w:r w:rsidR="004C2BF1">
        <w:rPr>
          <w:rFonts w:ascii="CMU Sans Serif" w:hAnsi="CMU Sans Serif" w:cs="CMU Sans Serif"/>
          <w:lang w:val="en-GB"/>
        </w:rPr>
        <w:t xml:space="preserve">                       </w:t>
      </w:r>
      <w:r w:rsidR="00B2645A" w:rsidRPr="00FE34C4">
        <w:rPr>
          <w:rFonts w:ascii="CMU Sans Serif" w:hAnsi="CMU Sans Serif" w:cs="CMU Sans Serif"/>
          <w:lang w:val="en-GB"/>
        </w:rPr>
        <w:t xml:space="preserve"> </w:t>
      </w:r>
      <w:r w:rsidR="00FE34C4">
        <w:rPr>
          <w:rFonts w:ascii="CMU Sans Serif" w:hAnsi="CMU Sans Serif" w:cs="CMU Sans Serif"/>
          <w:lang w:val="en-GB"/>
        </w:rPr>
        <w:t>(2014)</w:t>
      </w:r>
      <w:r w:rsidR="00B2645A" w:rsidRPr="00FE34C4">
        <w:rPr>
          <w:rFonts w:ascii="CMU Sans Serif" w:hAnsi="CMU Sans Serif" w:cs="CMU Sans Serif"/>
          <w:lang w:val="en-GB"/>
        </w:rPr>
        <w:t xml:space="preserve">  </w:t>
      </w:r>
    </w:p>
    <w:p w14:paraId="02AC3EAC" w14:textId="77777777" w:rsidR="00551413" w:rsidRPr="00FE34C4" w:rsidRDefault="00B678CD" w:rsidP="00551413">
      <w:pPr>
        <w:spacing w:line="240" w:lineRule="auto"/>
        <w:rPr>
          <w:rFonts w:ascii="CMU Sans Serif" w:hAnsi="CMU Sans Serif" w:cs="CMU Sans Serif"/>
          <w:b/>
          <w:lang w:val="en-GB"/>
        </w:rPr>
      </w:pPr>
      <w:r>
        <w:rPr>
          <w:rFonts w:ascii="CMU Sans Serif" w:hAnsi="CMU Sans Serif" w:cs="CMU Sans Serif"/>
          <w:b/>
          <w:noProof/>
          <w:lang w:eastAsia="de-DE"/>
        </w:rPr>
        <mc:AlternateContent>
          <mc:Choice Requires="wps">
            <w:drawing>
              <wp:anchor distT="0" distB="0" distL="114300" distR="114300" simplePos="0" relativeHeight="251660288" behindDoc="0" locked="0" layoutInCell="1" allowOverlap="1" wp14:anchorId="3DBCE43B" wp14:editId="128C89EC">
                <wp:simplePos x="0" y="0"/>
                <wp:positionH relativeFrom="column">
                  <wp:posOffset>-28575</wp:posOffset>
                </wp:positionH>
                <wp:positionV relativeFrom="paragraph">
                  <wp:posOffset>234315</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2573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45pt" to="465.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99tsgEAANQDAAAOAAAAZHJzL2Uyb0RvYy54bWysU8Fu2zAMvQ/oPwi6L3K6rdi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HT+3dXDWmqzndiAYaY8mdAx8qh49b4Mods5f4+ZSpGqeeUEra+2ITW&#10;9HfG2uqUDYAbG9le0tvlaV3einAvssgrSLG0Xk/5YOHI+g00Mz01u67V61YtnFIp8PnMaz1lF5im&#10;DmZg82fgKb9AoW7c34BnRK2MPs9gZzzG16ovUuhj/lmB49xFgifsD/VRqzS0OlW505qX3XzpV/jy&#10;M25/AgAA//8DAFBLAwQUAAYACAAAACEADKlGtN0AAAAIAQAADwAAAGRycy9kb3ducmV2LnhtbEyP&#10;wU7DMBBE70j8g7VI3FqntERtGqdCCC6IS0IPcHPjbRI1Xqex04S/ZxGHctyZ0eybdDfZVlyw940j&#10;BYt5BAKpdKahSsH+43W2BuGDJqNbR6jgGz3sstubVCfGjZTjpQiV4BLyiVZQh9AlUvqyRqv93HVI&#10;7B1db3Xgs6+k6fXI5baVD1EUS6sb4g+17vC5xvJUDFbB2/nd71dx/pJ/ntfF+HUc6sqhUvd309MW&#10;RMApXMPwi8/okDHTwQ1kvGgVzFaPnFSwjDcg2N8sFywc/gSZpfL/gOwHAAD//wMAUEsBAi0AFAAG&#10;AAgAAAAhALaDOJL+AAAA4QEAABMAAAAAAAAAAAAAAAAAAAAAAFtDb250ZW50X1R5cGVzXS54bWxQ&#10;SwECLQAUAAYACAAAACEAOP0h/9YAAACUAQAACwAAAAAAAAAAAAAAAAAvAQAAX3JlbHMvLnJlbHNQ&#10;SwECLQAUAAYACAAAACEA7nvfbbIBAADUAwAADgAAAAAAAAAAAAAAAAAuAgAAZHJzL2Uyb0RvYy54&#10;bWxQSwECLQAUAAYACAAAACEADKlGtN0AAAAIAQAADwAAAAAAAAAAAAAAAAAMBAAAZHJzL2Rvd25y&#10;ZXYueG1sUEsFBgAAAAAEAAQA8wAAABYFAAAAAA==&#10;" strokecolor="black [3213]"/>
            </w:pict>
          </mc:Fallback>
        </mc:AlternateContent>
      </w:r>
      <w:r w:rsidR="00551413" w:rsidRPr="00FE34C4">
        <w:rPr>
          <w:rFonts w:ascii="CMU Sans Serif" w:hAnsi="CMU Sans Serif" w:cs="CMU Sans Serif"/>
          <w:b/>
          <w:lang w:val="en-GB"/>
        </w:rPr>
        <w:t>EXPERIENCE</w:t>
      </w:r>
    </w:p>
    <w:p w14:paraId="24ED03EF" w14:textId="30147156" w:rsidR="005770F3" w:rsidRPr="005770F3" w:rsidRDefault="00A32A81" w:rsidP="00D60DD8">
      <w:pPr>
        <w:spacing w:line="240" w:lineRule="auto"/>
        <w:rPr>
          <w:rFonts w:ascii="CMU Sans Serif" w:hAnsi="CMU Sans Serif" w:cs="CMU Sans Serif"/>
          <w:lang w:val="en-GB"/>
        </w:rPr>
      </w:pPr>
      <w:r>
        <w:rPr>
          <w:rFonts w:ascii="CMU Sans Serif" w:hAnsi="CMU Sans Serif" w:cs="CMU Sans Serif"/>
          <w:b/>
          <w:lang w:val="en-GB"/>
        </w:rPr>
        <w:t xml:space="preserve">Economist                          </w:t>
      </w:r>
      <w:r w:rsidR="005770F3">
        <w:rPr>
          <w:rFonts w:ascii="CMU Sans Serif" w:hAnsi="CMU Sans Serif" w:cs="CMU Sans Serif"/>
          <w:b/>
          <w:lang w:val="en-GB"/>
        </w:rPr>
        <w:t xml:space="preserve">                                                        </w:t>
      </w:r>
      <w:r w:rsidR="004C2BF1">
        <w:rPr>
          <w:rFonts w:ascii="CMU Sans Serif" w:hAnsi="CMU Sans Serif" w:cs="CMU Sans Serif"/>
          <w:b/>
          <w:lang w:val="en-GB"/>
        </w:rPr>
        <w:t xml:space="preserve">                                    </w:t>
      </w:r>
      <w:r w:rsidR="005770F3">
        <w:rPr>
          <w:rFonts w:ascii="CMU Sans Serif" w:hAnsi="CMU Sans Serif" w:cs="CMU Sans Serif"/>
          <w:b/>
          <w:lang w:val="en-GB"/>
        </w:rPr>
        <w:t>12/202</w:t>
      </w:r>
      <w:r w:rsidR="00FB7846">
        <w:rPr>
          <w:rFonts w:ascii="CMU Sans Serif" w:hAnsi="CMU Sans Serif" w:cs="CMU Sans Serif"/>
          <w:b/>
          <w:lang w:val="en-GB"/>
        </w:rPr>
        <w:t>1</w:t>
      </w:r>
      <w:r w:rsidR="005770F3">
        <w:rPr>
          <w:rFonts w:ascii="CMU Sans Serif" w:hAnsi="CMU Sans Serif" w:cs="CMU Sans Serif"/>
          <w:b/>
          <w:lang w:val="en-GB"/>
        </w:rPr>
        <w:t xml:space="preserve"> - present</w:t>
      </w:r>
      <w:r w:rsidR="005770F3" w:rsidRPr="00CB67F3">
        <w:rPr>
          <w:rFonts w:ascii="CMU Sans Serif" w:hAnsi="CMU Sans Serif" w:cs="CMU Sans Serif"/>
          <w:b/>
          <w:lang w:val="en-GB"/>
        </w:rPr>
        <w:t xml:space="preserve">                                                                                                                                                                   </w:t>
      </w:r>
      <w:r w:rsidR="005770F3">
        <w:rPr>
          <w:rFonts w:ascii="CMU Sans Serif" w:hAnsi="CMU Sans Serif" w:cs="CMU Sans Serif"/>
          <w:b/>
          <w:lang w:val="en-GB"/>
        </w:rPr>
        <w:t xml:space="preserve">International Food Policy Research Institute (IFPRI)                                                                  </w:t>
      </w:r>
      <w:r w:rsidR="005770F3" w:rsidRPr="00FE34C4">
        <w:rPr>
          <w:rFonts w:ascii="CMU Sans Serif" w:hAnsi="CMU Sans Serif" w:cs="CMU Sans Serif"/>
          <w:lang w:val="en-GB"/>
        </w:rPr>
        <w:t>(Activities:</w:t>
      </w:r>
      <w:r w:rsidR="005770F3">
        <w:rPr>
          <w:rFonts w:ascii="CMU Sans Serif" w:hAnsi="CMU Sans Serif" w:cs="CMU Sans Serif"/>
          <w:lang w:val="en-GB"/>
        </w:rPr>
        <w:t xml:space="preserve"> Conducting innovative research on </w:t>
      </w:r>
      <w:r w:rsidR="00AB2769">
        <w:rPr>
          <w:rFonts w:ascii="CMU Sans Serif" w:hAnsi="CMU Sans Serif" w:cs="CMU Sans Serif"/>
          <w:lang w:val="en-GB"/>
        </w:rPr>
        <w:t>technology adoption, land productivity, digitalization, and</w:t>
      </w:r>
      <w:r w:rsidR="004F4B72">
        <w:rPr>
          <w:rFonts w:ascii="CMU Sans Serif" w:hAnsi="CMU Sans Serif" w:cs="CMU Sans Serif"/>
          <w:lang w:val="en-GB"/>
        </w:rPr>
        <w:t>,</w:t>
      </w:r>
      <w:r w:rsidR="00AB2769">
        <w:rPr>
          <w:rFonts w:ascii="CMU Sans Serif" w:hAnsi="CMU Sans Serif" w:cs="CMU Sans Serif"/>
          <w:lang w:val="en-GB"/>
        </w:rPr>
        <w:t xml:space="preserve"> digital innovations, value chain analyses, </w:t>
      </w:r>
      <w:r w:rsidR="005770F3">
        <w:rPr>
          <w:rFonts w:ascii="CMU Sans Serif" w:hAnsi="CMU Sans Serif" w:cs="CMU Sans Serif"/>
          <w:lang w:val="en-GB"/>
        </w:rPr>
        <w:t xml:space="preserve"> </w:t>
      </w:r>
      <w:r w:rsidR="00AB2769">
        <w:rPr>
          <w:rFonts w:ascii="CMU Sans Serif" w:hAnsi="CMU Sans Serif" w:cs="CMU Sans Serif"/>
          <w:lang w:val="en-GB"/>
        </w:rPr>
        <w:t>climate change and climate-smart agriculture, farmer advisory systems and</w:t>
      </w:r>
      <w:r w:rsidR="004F4B72">
        <w:rPr>
          <w:rFonts w:ascii="CMU Sans Serif" w:hAnsi="CMU Sans Serif" w:cs="CMU Sans Serif"/>
          <w:lang w:val="en-GB"/>
        </w:rPr>
        <w:t>,</w:t>
      </w:r>
      <w:r w:rsidR="00AB2769">
        <w:rPr>
          <w:rFonts w:ascii="CMU Sans Serif" w:hAnsi="CMU Sans Serif" w:cs="CMU Sans Serif"/>
          <w:lang w:val="en-GB"/>
        </w:rPr>
        <w:t xml:space="preserve"> extension services, </w:t>
      </w:r>
      <w:r w:rsidR="004F4B72">
        <w:rPr>
          <w:rFonts w:ascii="CMU Sans Serif" w:hAnsi="CMU Sans Serif" w:cs="CMU Sans Serif"/>
          <w:lang w:val="en-GB"/>
        </w:rPr>
        <w:t xml:space="preserve">trade and global value chains as well as </w:t>
      </w:r>
      <w:r w:rsidR="005770F3">
        <w:rPr>
          <w:rFonts w:ascii="CMU Sans Serif" w:hAnsi="CMU Sans Serif" w:cs="CMU Sans Serif"/>
          <w:lang w:val="en-GB"/>
        </w:rPr>
        <w:t xml:space="preserve">social protection </w:t>
      </w:r>
      <w:r w:rsidR="004F4B72">
        <w:rPr>
          <w:rFonts w:ascii="CMU Sans Serif" w:hAnsi="CMU Sans Serif" w:cs="CMU Sans Serif"/>
          <w:lang w:val="en-GB"/>
        </w:rPr>
        <w:t xml:space="preserve">and </w:t>
      </w:r>
      <w:r w:rsidR="002F524D">
        <w:rPr>
          <w:rFonts w:ascii="CMU Sans Serif" w:hAnsi="CMU Sans Serif" w:cs="CMU Sans Serif"/>
          <w:lang w:val="en-GB"/>
        </w:rPr>
        <w:t>poverty</w:t>
      </w:r>
      <w:r w:rsidR="004F4B72">
        <w:rPr>
          <w:rFonts w:ascii="CMU Sans Serif" w:hAnsi="CMU Sans Serif" w:cs="CMU Sans Serif"/>
          <w:lang w:val="en-GB"/>
        </w:rPr>
        <w:t xml:space="preserve"> </w:t>
      </w:r>
      <w:r w:rsidR="005770F3">
        <w:rPr>
          <w:rFonts w:ascii="CMU Sans Serif" w:hAnsi="CMU Sans Serif" w:cs="CMU Sans Serif"/>
          <w:lang w:val="en-GB"/>
        </w:rPr>
        <w:t xml:space="preserve">using </w:t>
      </w:r>
      <w:r w:rsidR="00AB2769">
        <w:rPr>
          <w:rFonts w:ascii="CMU Sans Serif" w:hAnsi="CMU Sans Serif" w:cs="CMU Sans Serif"/>
          <w:lang w:val="en-GB"/>
        </w:rPr>
        <w:t>cutting-edge</w:t>
      </w:r>
      <w:r w:rsidR="005770F3">
        <w:rPr>
          <w:rFonts w:ascii="CMU Sans Serif" w:hAnsi="CMU Sans Serif" w:cs="CMU Sans Serif"/>
          <w:lang w:val="en-GB"/>
        </w:rPr>
        <w:t xml:space="preserve"> econometric techniques, leading country case studies</w:t>
      </w:r>
      <w:r w:rsidR="00D13528">
        <w:rPr>
          <w:rFonts w:ascii="CMU Sans Serif" w:hAnsi="CMU Sans Serif" w:cs="CMU Sans Serif"/>
          <w:lang w:val="en-GB"/>
        </w:rPr>
        <w:t>,</w:t>
      </w:r>
      <w:r w:rsidR="005770F3">
        <w:rPr>
          <w:rFonts w:ascii="CMU Sans Serif" w:hAnsi="CMU Sans Serif" w:cs="CMU Sans Serif"/>
          <w:lang w:val="en-GB"/>
        </w:rPr>
        <w:t xml:space="preserve"> and contributing to impact evaluations on </w:t>
      </w:r>
      <w:r w:rsidR="004F4B72">
        <w:rPr>
          <w:rFonts w:ascii="CMU Sans Serif" w:hAnsi="CMU Sans Serif" w:cs="CMU Sans Serif"/>
          <w:lang w:val="en-GB"/>
        </w:rPr>
        <w:t xml:space="preserve">social and rural </w:t>
      </w:r>
      <w:r w:rsidR="005770F3">
        <w:rPr>
          <w:rFonts w:ascii="CMU Sans Serif" w:hAnsi="CMU Sans Serif" w:cs="CMU Sans Serif"/>
          <w:lang w:val="en-GB"/>
        </w:rPr>
        <w:t>development, representing IFPRI on various occasions and supervise junior research staff, support the IFPRI Egypt research agenda and help in developing new research projects</w:t>
      </w:r>
      <w:r w:rsidR="005770F3" w:rsidRPr="00FE34C4">
        <w:rPr>
          <w:rFonts w:ascii="CMU Sans Serif" w:hAnsi="CMU Sans Serif" w:cs="CMU Sans Serif"/>
          <w:lang w:val="en-GB"/>
        </w:rPr>
        <w:t>).</w:t>
      </w:r>
    </w:p>
    <w:p w14:paraId="33BCAB30" w14:textId="7A436D80" w:rsidR="00A65FBF" w:rsidRDefault="00A65FBF" w:rsidP="00D60DD8">
      <w:pPr>
        <w:spacing w:line="240" w:lineRule="auto"/>
        <w:rPr>
          <w:rFonts w:ascii="CMU Sans Serif" w:hAnsi="CMU Sans Serif" w:cs="CMU Sans Serif"/>
          <w:lang w:val="en-GB"/>
        </w:rPr>
      </w:pPr>
      <w:r>
        <w:rPr>
          <w:rFonts w:ascii="CMU Sans Serif" w:hAnsi="CMU Sans Serif" w:cs="CMU Sans Serif"/>
          <w:b/>
          <w:lang w:val="en-GB"/>
        </w:rPr>
        <w:t xml:space="preserve">Visiting Researcher                                                           </w:t>
      </w:r>
      <w:r w:rsidR="004C2BF1">
        <w:rPr>
          <w:rFonts w:ascii="CMU Sans Serif" w:hAnsi="CMU Sans Serif" w:cs="CMU Sans Serif"/>
          <w:b/>
          <w:lang w:val="en-GB"/>
        </w:rPr>
        <w:t xml:space="preserve">                                            </w:t>
      </w:r>
      <w:r>
        <w:rPr>
          <w:rFonts w:ascii="CMU Sans Serif" w:hAnsi="CMU Sans Serif" w:cs="CMU Sans Serif"/>
          <w:b/>
          <w:lang w:val="en-GB"/>
        </w:rPr>
        <w:t xml:space="preserve"> 06/202</w:t>
      </w:r>
      <w:r w:rsidR="00FB7846">
        <w:rPr>
          <w:rFonts w:ascii="CMU Sans Serif" w:hAnsi="CMU Sans Serif" w:cs="CMU Sans Serif"/>
          <w:b/>
          <w:lang w:val="en-GB"/>
        </w:rPr>
        <w:t>1</w:t>
      </w:r>
      <w:r>
        <w:rPr>
          <w:rFonts w:ascii="CMU Sans Serif" w:hAnsi="CMU Sans Serif" w:cs="CMU Sans Serif"/>
          <w:b/>
          <w:lang w:val="en-GB"/>
        </w:rPr>
        <w:t>-12/2021</w:t>
      </w:r>
      <w:r w:rsidRPr="00CB67F3">
        <w:rPr>
          <w:rFonts w:ascii="CMU Sans Serif" w:hAnsi="CMU Sans Serif" w:cs="CMU Sans Serif"/>
          <w:b/>
          <w:lang w:val="en-GB"/>
        </w:rPr>
        <w:t xml:space="preserve">                                                                                                                                                                   </w:t>
      </w:r>
      <w:r>
        <w:rPr>
          <w:rFonts w:ascii="CMU Sans Serif" w:hAnsi="CMU Sans Serif" w:cs="CMU Sans Serif"/>
          <w:b/>
          <w:lang w:val="en-GB"/>
        </w:rPr>
        <w:t xml:space="preserve">Alliance of Bioversity and CIAT                                                                  </w:t>
      </w:r>
      <w:r w:rsidR="004C2BF1">
        <w:rPr>
          <w:rFonts w:ascii="CMU Sans Serif" w:hAnsi="CMU Sans Serif" w:cs="CMU Sans Serif"/>
          <w:b/>
          <w:lang w:val="en-GB"/>
        </w:rPr>
        <w:t xml:space="preserve">    </w:t>
      </w:r>
      <w:r>
        <w:rPr>
          <w:rFonts w:ascii="CMU Sans Serif" w:hAnsi="CMU Sans Serif" w:cs="CMU Sans Serif"/>
          <w:b/>
          <w:lang w:val="en-GB"/>
        </w:rPr>
        <w:t xml:space="preserve"> </w:t>
      </w:r>
      <w:r w:rsidR="004C2BF1">
        <w:rPr>
          <w:rFonts w:ascii="CMU Sans Serif" w:hAnsi="CMU Sans Serif" w:cs="CMU Sans Serif"/>
          <w:b/>
          <w:lang w:val="en-GB"/>
        </w:rPr>
        <w:t xml:space="preserve">                        </w:t>
      </w:r>
      <w:r w:rsidRPr="00FE34C4">
        <w:rPr>
          <w:rFonts w:ascii="CMU Sans Serif" w:hAnsi="CMU Sans Serif" w:cs="CMU Sans Serif"/>
          <w:lang w:val="en-GB"/>
        </w:rPr>
        <w:t xml:space="preserve">(Activities: </w:t>
      </w:r>
      <w:r>
        <w:rPr>
          <w:rFonts w:ascii="CMU Sans Serif" w:hAnsi="CMU Sans Serif" w:cs="CMU Sans Serif"/>
          <w:lang w:val="en-GB"/>
        </w:rPr>
        <w:t>Visiting researcher in the Foresight and Applied Economics Department. Collaborate in the study of cassava value chains. Manage, clean, and harmonize diverse community and household datasets for analysis in the framework of the Agriculture and Food Security Program. Report writing, presentation</w:t>
      </w:r>
      <w:r w:rsidR="00D13528">
        <w:rPr>
          <w:rFonts w:ascii="CMU Sans Serif" w:hAnsi="CMU Sans Serif" w:cs="CMU Sans Serif"/>
          <w:lang w:val="en-GB"/>
        </w:rPr>
        <w:t>,</w:t>
      </w:r>
      <w:r>
        <w:rPr>
          <w:rFonts w:ascii="CMU Sans Serif" w:hAnsi="CMU Sans Serif" w:cs="CMU Sans Serif"/>
          <w:lang w:val="en-GB"/>
        </w:rPr>
        <w:t xml:space="preserve"> and journal paper</w:t>
      </w:r>
      <w:r w:rsidRPr="00FE34C4">
        <w:rPr>
          <w:rFonts w:ascii="CMU Sans Serif" w:hAnsi="CMU Sans Serif" w:cs="CMU Sans Serif"/>
          <w:lang w:val="en-GB"/>
        </w:rPr>
        <w:t>).</w:t>
      </w:r>
    </w:p>
    <w:p w14:paraId="6800263A" w14:textId="2C3D47A3" w:rsidR="00A65FBF" w:rsidRPr="00A65FBF" w:rsidRDefault="00A65FBF" w:rsidP="00D60DD8">
      <w:pPr>
        <w:spacing w:line="240" w:lineRule="auto"/>
        <w:rPr>
          <w:rFonts w:ascii="CMU Sans Serif" w:hAnsi="CMU Sans Serif" w:cs="CMU Sans Serif"/>
          <w:b/>
          <w:lang w:val="en-GB"/>
        </w:rPr>
      </w:pPr>
      <w:r>
        <w:rPr>
          <w:rFonts w:ascii="CMU Sans Serif" w:hAnsi="CMU Sans Serif" w:cs="CMU Sans Serif"/>
          <w:b/>
          <w:lang w:val="en-GB"/>
        </w:rPr>
        <w:t xml:space="preserve">Consultant                                                                            </w:t>
      </w:r>
      <w:r w:rsidR="004C2BF1">
        <w:rPr>
          <w:rFonts w:ascii="CMU Sans Serif" w:hAnsi="CMU Sans Serif" w:cs="CMU Sans Serif"/>
          <w:b/>
          <w:lang w:val="en-GB"/>
        </w:rPr>
        <w:t xml:space="preserve">                                          </w:t>
      </w:r>
      <w:r>
        <w:rPr>
          <w:rFonts w:ascii="CMU Sans Serif" w:hAnsi="CMU Sans Serif" w:cs="CMU Sans Serif"/>
          <w:b/>
          <w:lang w:val="en-GB"/>
        </w:rPr>
        <w:t>08/202</w:t>
      </w:r>
      <w:r w:rsidR="00FB7846">
        <w:rPr>
          <w:rFonts w:ascii="CMU Sans Serif" w:hAnsi="CMU Sans Serif" w:cs="CMU Sans Serif"/>
          <w:b/>
          <w:lang w:val="en-GB"/>
        </w:rPr>
        <w:t>1</w:t>
      </w:r>
      <w:r>
        <w:rPr>
          <w:rFonts w:ascii="CMU Sans Serif" w:hAnsi="CMU Sans Serif" w:cs="CMU Sans Serif"/>
          <w:b/>
          <w:lang w:val="en-GB"/>
        </w:rPr>
        <w:t>-11/2021</w:t>
      </w:r>
      <w:r w:rsidRPr="00CB67F3">
        <w:rPr>
          <w:rFonts w:ascii="CMU Sans Serif" w:hAnsi="CMU Sans Serif" w:cs="CMU Sans Serif"/>
          <w:b/>
          <w:lang w:val="en-GB"/>
        </w:rPr>
        <w:t xml:space="preserve">                                                                                                                                                                   </w:t>
      </w:r>
      <w:r>
        <w:rPr>
          <w:rFonts w:ascii="CMU Sans Serif" w:hAnsi="CMU Sans Serif" w:cs="CMU Sans Serif"/>
          <w:b/>
          <w:lang w:val="en-GB"/>
        </w:rPr>
        <w:t xml:space="preserve">World Fish                                                                                         </w:t>
      </w:r>
      <w:r w:rsidR="004C2BF1">
        <w:rPr>
          <w:rFonts w:ascii="CMU Sans Serif" w:hAnsi="CMU Sans Serif" w:cs="CMU Sans Serif"/>
          <w:b/>
          <w:lang w:val="en-GB"/>
        </w:rPr>
        <w:t xml:space="preserve">                                        </w:t>
      </w:r>
      <w:r w:rsidRPr="00FE34C4">
        <w:rPr>
          <w:rFonts w:ascii="CMU Sans Serif" w:hAnsi="CMU Sans Serif" w:cs="CMU Sans Serif"/>
          <w:lang w:val="en-GB"/>
        </w:rPr>
        <w:t xml:space="preserve">(Activities: </w:t>
      </w:r>
      <w:r>
        <w:rPr>
          <w:rFonts w:ascii="CMU Sans Serif" w:hAnsi="CMU Sans Serif" w:cs="CMU Sans Serif"/>
          <w:lang w:val="en-GB"/>
        </w:rPr>
        <w:t xml:space="preserve">Consultant with the </w:t>
      </w:r>
      <w:r w:rsidR="00A32A81">
        <w:rPr>
          <w:rFonts w:ascii="CMU Sans Serif" w:hAnsi="CMU Sans Serif" w:cs="CMU Sans Serif"/>
          <w:lang w:val="en-GB"/>
        </w:rPr>
        <w:t>USAID-funded</w:t>
      </w:r>
      <w:r>
        <w:rPr>
          <w:rFonts w:ascii="CMU Sans Serif" w:hAnsi="CMU Sans Serif" w:cs="CMU Sans Serif"/>
          <w:lang w:val="en-GB"/>
        </w:rPr>
        <w:t xml:space="preserve"> project, Fish for Livelihood. Improving and maintaining the data collection instrument and drafting a research agenda to understand the links between aquaculture expansion and income, commercialization, food</w:t>
      </w:r>
      <w:r w:rsidR="00D13528">
        <w:rPr>
          <w:rFonts w:ascii="CMU Sans Serif" w:hAnsi="CMU Sans Serif" w:cs="CMU Sans Serif"/>
          <w:lang w:val="en-GB"/>
        </w:rPr>
        <w:t>,</w:t>
      </w:r>
      <w:r>
        <w:rPr>
          <w:rFonts w:ascii="CMU Sans Serif" w:hAnsi="CMU Sans Serif" w:cs="CMU Sans Serif"/>
          <w:lang w:val="en-GB"/>
        </w:rPr>
        <w:t xml:space="preserve"> and nutrition security</w:t>
      </w:r>
      <w:r w:rsidR="00D13528">
        <w:rPr>
          <w:rFonts w:ascii="CMU Sans Serif" w:hAnsi="CMU Sans Serif" w:cs="CMU Sans Serif"/>
          <w:lang w:val="en-GB"/>
        </w:rPr>
        <w:t>,</w:t>
      </w:r>
      <w:r>
        <w:rPr>
          <w:rFonts w:ascii="CMU Sans Serif" w:hAnsi="CMU Sans Serif" w:cs="CMU Sans Serif"/>
          <w:lang w:val="en-GB"/>
        </w:rPr>
        <w:t xml:space="preserve"> and changing gender roles. Data analysis and drafting success stories</w:t>
      </w:r>
      <w:r w:rsidRPr="00FE34C4">
        <w:rPr>
          <w:rFonts w:ascii="CMU Sans Serif" w:hAnsi="CMU Sans Serif" w:cs="CMU Sans Serif"/>
          <w:lang w:val="en-GB"/>
        </w:rPr>
        <w:t>).</w:t>
      </w:r>
    </w:p>
    <w:p w14:paraId="68C77E72" w14:textId="4E09A5F9" w:rsidR="00F75E23" w:rsidRDefault="00F75E23" w:rsidP="00D60DD8">
      <w:pPr>
        <w:spacing w:line="240" w:lineRule="auto"/>
        <w:rPr>
          <w:rFonts w:ascii="CMU Sans Serif" w:hAnsi="CMU Sans Serif" w:cs="CMU Sans Serif"/>
          <w:lang w:val="en-GB"/>
        </w:rPr>
      </w:pPr>
      <w:r>
        <w:rPr>
          <w:rFonts w:ascii="CMU Sans Serif" w:hAnsi="CMU Sans Serif" w:cs="CMU Sans Serif"/>
          <w:b/>
          <w:lang w:val="en-GB"/>
        </w:rPr>
        <w:t xml:space="preserve">Consultant                                                      </w:t>
      </w:r>
      <w:r w:rsidR="00C8015B">
        <w:rPr>
          <w:rFonts w:ascii="CMU Sans Serif" w:hAnsi="CMU Sans Serif" w:cs="CMU Sans Serif"/>
          <w:b/>
          <w:lang w:val="en-GB"/>
        </w:rPr>
        <w:t xml:space="preserve">                     </w:t>
      </w:r>
      <w:r w:rsidR="004C2BF1">
        <w:rPr>
          <w:rFonts w:ascii="CMU Sans Serif" w:hAnsi="CMU Sans Serif" w:cs="CMU Sans Serif"/>
          <w:b/>
          <w:lang w:val="en-GB"/>
        </w:rPr>
        <w:t xml:space="preserve">            </w:t>
      </w:r>
      <w:r w:rsidR="00C8015B">
        <w:rPr>
          <w:rFonts w:ascii="CMU Sans Serif" w:hAnsi="CMU Sans Serif" w:cs="CMU Sans Serif"/>
          <w:b/>
          <w:lang w:val="en-GB"/>
        </w:rPr>
        <w:t xml:space="preserve"> </w:t>
      </w:r>
      <w:r w:rsidR="004C2BF1">
        <w:rPr>
          <w:rFonts w:ascii="CMU Sans Serif" w:hAnsi="CMU Sans Serif" w:cs="CMU Sans Serif"/>
          <w:b/>
          <w:lang w:val="en-GB"/>
        </w:rPr>
        <w:t xml:space="preserve">                              </w:t>
      </w:r>
      <w:r w:rsidR="00C8015B">
        <w:rPr>
          <w:rFonts w:ascii="CMU Sans Serif" w:hAnsi="CMU Sans Serif" w:cs="CMU Sans Serif"/>
          <w:b/>
          <w:lang w:val="en-GB"/>
        </w:rPr>
        <w:t>07/2020-06/2021</w:t>
      </w:r>
      <w:r w:rsidRPr="00CB67F3">
        <w:rPr>
          <w:rFonts w:ascii="CMU Sans Serif" w:hAnsi="CMU Sans Serif" w:cs="CMU Sans Serif"/>
          <w:b/>
          <w:lang w:val="en-GB"/>
        </w:rPr>
        <w:t xml:space="preserve">                                                                                                                                                                   </w:t>
      </w:r>
      <w:r>
        <w:rPr>
          <w:rFonts w:ascii="CMU Sans Serif" w:hAnsi="CMU Sans Serif" w:cs="CMU Sans Serif"/>
          <w:b/>
          <w:lang w:val="en-GB"/>
        </w:rPr>
        <w:t xml:space="preserve">World Bank Group (WBG)                </w:t>
      </w:r>
      <w:r w:rsidRPr="00FE34C4">
        <w:rPr>
          <w:rFonts w:ascii="CMU Sans Serif" w:hAnsi="CMU Sans Serif" w:cs="CMU Sans Serif"/>
          <w:b/>
          <w:lang w:val="en-GB"/>
        </w:rPr>
        <w:t xml:space="preserve"> </w:t>
      </w:r>
      <w:r>
        <w:rPr>
          <w:rFonts w:ascii="CMU Sans Serif" w:hAnsi="CMU Sans Serif" w:cs="CMU Sans Serif"/>
          <w:b/>
          <w:lang w:val="en-GB"/>
        </w:rPr>
        <w:t xml:space="preserve">                                                  </w:t>
      </w:r>
      <w:r w:rsidR="004C2BF1">
        <w:rPr>
          <w:rFonts w:ascii="CMU Sans Serif" w:hAnsi="CMU Sans Serif" w:cs="CMU Sans Serif"/>
          <w:b/>
          <w:lang w:val="en-GB"/>
        </w:rPr>
        <w:t xml:space="preserve">                                       </w:t>
      </w:r>
      <w:r w:rsidRPr="00FE34C4">
        <w:rPr>
          <w:rFonts w:ascii="CMU Sans Serif" w:hAnsi="CMU Sans Serif" w:cs="CMU Sans Serif"/>
          <w:lang w:val="en-GB"/>
        </w:rPr>
        <w:t xml:space="preserve">(Activities: </w:t>
      </w:r>
      <w:r w:rsidR="000F7903">
        <w:rPr>
          <w:rFonts w:ascii="CMU Sans Serif" w:hAnsi="CMU Sans Serif" w:cs="CMU Sans Serif"/>
          <w:lang w:val="en-GB"/>
        </w:rPr>
        <w:t xml:space="preserve">Research assistant in the </w:t>
      </w:r>
      <w:r w:rsidR="00C8015B">
        <w:rPr>
          <w:rFonts w:ascii="CMU Sans Serif" w:hAnsi="CMU Sans Serif" w:cs="CMU Sans Serif"/>
          <w:lang w:val="en-GB"/>
        </w:rPr>
        <w:t>Lesotho</w:t>
      </w:r>
      <w:r w:rsidR="00D21A5A">
        <w:rPr>
          <w:rFonts w:ascii="CMU Sans Serif" w:hAnsi="CMU Sans Serif" w:cs="CMU Sans Serif"/>
          <w:lang w:val="en-GB"/>
        </w:rPr>
        <w:t xml:space="preserve"> </w:t>
      </w:r>
      <w:r w:rsidR="00A053E9">
        <w:rPr>
          <w:rFonts w:ascii="CMU Sans Serif" w:hAnsi="CMU Sans Serif" w:cs="CMU Sans Serif"/>
          <w:lang w:val="en-GB"/>
        </w:rPr>
        <w:t xml:space="preserve">Jobs pilot </w:t>
      </w:r>
      <w:r w:rsidR="00D21A5A">
        <w:rPr>
          <w:rFonts w:ascii="CMU Sans Serif" w:hAnsi="CMU Sans Serif" w:cs="CMU Sans Serif"/>
          <w:lang w:val="en-GB"/>
        </w:rPr>
        <w:t xml:space="preserve">which </w:t>
      </w:r>
      <w:r w:rsidR="00D13528">
        <w:rPr>
          <w:rFonts w:ascii="CMU Sans Serif" w:hAnsi="CMU Sans Serif" w:cs="CMU Sans Serif"/>
          <w:lang w:val="en-GB"/>
        </w:rPr>
        <w:t>centers</w:t>
      </w:r>
      <w:r w:rsidR="00D21A5A">
        <w:rPr>
          <w:rFonts w:ascii="CMU Sans Serif" w:hAnsi="CMU Sans Serif" w:cs="CMU Sans Serif"/>
          <w:lang w:val="en-GB"/>
        </w:rPr>
        <w:t xml:space="preserve"> around </w:t>
      </w:r>
      <w:r w:rsidR="00C8015B">
        <w:rPr>
          <w:rFonts w:ascii="CMU Sans Serif" w:hAnsi="CMU Sans Serif" w:cs="CMU Sans Serif"/>
          <w:lang w:val="en-GB"/>
        </w:rPr>
        <w:t xml:space="preserve">youth aspirations, </w:t>
      </w:r>
      <w:r w:rsidR="00BC4DCC">
        <w:rPr>
          <w:rFonts w:ascii="CMU Sans Serif" w:hAnsi="CMU Sans Serif" w:cs="CMU Sans Serif"/>
          <w:lang w:val="en-GB"/>
        </w:rPr>
        <w:t>preferences</w:t>
      </w:r>
      <w:r w:rsidR="00D13528">
        <w:rPr>
          <w:rFonts w:ascii="CMU Sans Serif" w:hAnsi="CMU Sans Serif" w:cs="CMU Sans Serif"/>
          <w:lang w:val="en-GB"/>
        </w:rPr>
        <w:t>,</w:t>
      </w:r>
      <w:r w:rsidR="00BC4DCC">
        <w:rPr>
          <w:rFonts w:ascii="CMU Sans Serif" w:hAnsi="CMU Sans Serif" w:cs="CMU Sans Serif"/>
          <w:lang w:val="en-GB"/>
        </w:rPr>
        <w:t xml:space="preserve"> career choices</w:t>
      </w:r>
      <w:r w:rsidR="00D13528">
        <w:rPr>
          <w:rFonts w:ascii="CMU Sans Serif" w:hAnsi="CMU Sans Serif" w:cs="CMU Sans Serif"/>
          <w:lang w:val="en-GB"/>
        </w:rPr>
        <w:t>,</w:t>
      </w:r>
      <w:r w:rsidR="00BC4DCC">
        <w:rPr>
          <w:rFonts w:ascii="CMU Sans Serif" w:hAnsi="CMU Sans Serif" w:cs="CMU Sans Serif"/>
          <w:lang w:val="en-GB"/>
        </w:rPr>
        <w:t xml:space="preserve"> </w:t>
      </w:r>
      <w:r w:rsidR="00C8015B">
        <w:rPr>
          <w:rFonts w:ascii="CMU Sans Serif" w:hAnsi="CMU Sans Serif" w:cs="CMU Sans Serif"/>
          <w:lang w:val="en-GB"/>
        </w:rPr>
        <w:t xml:space="preserve">and </w:t>
      </w:r>
      <w:r w:rsidR="00D13528">
        <w:rPr>
          <w:rFonts w:ascii="CMU Sans Serif" w:hAnsi="CMU Sans Serif" w:cs="CMU Sans Serif"/>
          <w:lang w:val="en-GB"/>
        </w:rPr>
        <w:t>labour</w:t>
      </w:r>
      <w:r w:rsidR="00D21A5A">
        <w:rPr>
          <w:rFonts w:ascii="CMU Sans Serif" w:hAnsi="CMU Sans Serif" w:cs="CMU Sans Serif"/>
          <w:lang w:val="en-GB"/>
        </w:rPr>
        <w:t xml:space="preserve"> market outcomes. </w:t>
      </w:r>
      <w:r w:rsidR="00C8015B">
        <w:rPr>
          <w:rFonts w:ascii="CMU Sans Serif" w:hAnsi="CMU Sans Serif" w:cs="CMU Sans Serif"/>
          <w:lang w:val="en-US"/>
        </w:rPr>
        <w:t>Assist</w:t>
      </w:r>
      <w:r w:rsidR="00C8015B" w:rsidRPr="00C8015B">
        <w:rPr>
          <w:rFonts w:ascii="CMU Sans Serif" w:hAnsi="CMU Sans Serif" w:cs="CMU Sans Serif"/>
          <w:lang w:val="en-US"/>
        </w:rPr>
        <w:t xml:space="preserve"> in the development of data collection </w:t>
      </w:r>
      <w:r w:rsidR="00C8015B" w:rsidRPr="00C8015B">
        <w:rPr>
          <w:rFonts w:ascii="CMU Sans Serif" w:hAnsi="CMU Sans Serif" w:cs="CMU Sans Serif"/>
          <w:lang w:val="en-US"/>
        </w:rPr>
        <w:lastRenderedPageBreak/>
        <w:t>instruments</w:t>
      </w:r>
      <w:r w:rsidR="00452456">
        <w:rPr>
          <w:rFonts w:ascii="CMU Sans Serif" w:hAnsi="CMU Sans Serif" w:cs="CMU Sans Serif"/>
          <w:lang w:val="en-US"/>
        </w:rPr>
        <w:t>, p</w:t>
      </w:r>
      <w:r w:rsidR="00C8015B">
        <w:rPr>
          <w:rFonts w:ascii="CMU Sans Serif" w:hAnsi="CMU Sans Serif" w:cs="CMU Sans Serif"/>
          <w:lang w:val="en-US"/>
        </w:rPr>
        <w:t>ilot</w:t>
      </w:r>
      <w:r w:rsidR="00C8015B" w:rsidRPr="00C8015B">
        <w:rPr>
          <w:rFonts w:ascii="CMU Sans Serif" w:hAnsi="CMU Sans Serif" w:cs="CMU Sans Serif"/>
          <w:lang w:val="en-US"/>
        </w:rPr>
        <w:t xml:space="preserve"> the data collection instruments, </w:t>
      </w:r>
      <w:r w:rsidR="00D13528">
        <w:rPr>
          <w:rFonts w:ascii="CMU Sans Serif" w:hAnsi="CMU Sans Serif" w:cs="CMU Sans Serif"/>
          <w:lang w:val="en-US"/>
        </w:rPr>
        <w:t>provide</w:t>
      </w:r>
      <w:r w:rsidR="00C8015B" w:rsidRPr="00C8015B">
        <w:rPr>
          <w:rFonts w:ascii="CMU Sans Serif" w:hAnsi="CMU Sans Serif" w:cs="CMU Sans Serif"/>
          <w:lang w:val="en-US"/>
        </w:rPr>
        <w:t xml:space="preserve"> feedback and a dataset from this exercise, and </w:t>
      </w:r>
      <w:r w:rsidR="00D13528">
        <w:rPr>
          <w:rFonts w:ascii="CMU Sans Serif" w:hAnsi="CMU Sans Serif" w:cs="CMU Sans Serif"/>
          <w:lang w:val="en-US"/>
        </w:rPr>
        <w:t>assist</w:t>
      </w:r>
      <w:r w:rsidR="00C8015B" w:rsidRPr="00C8015B">
        <w:rPr>
          <w:rFonts w:ascii="CMU Sans Serif" w:hAnsi="CMU Sans Serif" w:cs="CMU Sans Serif"/>
          <w:lang w:val="en-US"/>
        </w:rPr>
        <w:t xml:space="preserve"> the team in improving the data collection instrument. </w:t>
      </w:r>
      <w:r w:rsidR="00C8015B">
        <w:rPr>
          <w:rFonts w:ascii="CMU Sans Serif" w:hAnsi="CMU Sans Serif" w:cs="CMU Sans Serif"/>
          <w:lang w:val="en-US"/>
        </w:rPr>
        <w:t>Test</w:t>
      </w:r>
      <w:r w:rsidR="00C8015B" w:rsidRPr="00C8015B">
        <w:rPr>
          <w:rFonts w:ascii="CMU Sans Serif" w:hAnsi="CMU Sans Serif" w:cs="CMU Sans Serif"/>
          <w:lang w:val="en-US"/>
        </w:rPr>
        <w:t xml:space="preserve"> the context validity of the instrument, and psychometric reliabi</w:t>
      </w:r>
      <w:r w:rsidR="00BC4DCC">
        <w:rPr>
          <w:rFonts w:ascii="CMU Sans Serif" w:hAnsi="CMU Sans Serif" w:cs="CMU Sans Serif"/>
          <w:lang w:val="en-US"/>
        </w:rPr>
        <w:t>lity of the survey instrument. Develop</w:t>
      </w:r>
      <w:r w:rsidR="00C8015B" w:rsidRPr="00C8015B">
        <w:rPr>
          <w:rFonts w:ascii="CMU Sans Serif" w:hAnsi="CMU Sans Serif" w:cs="CMU Sans Serif"/>
          <w:lang w:val="en-US"/>
        </w:rPr>
        <w:t xml:space="preserve"> </w:t>
      </w:r>
      <w:r w:rsidR="00BC4DCC">
        <w:rPr>
          <w:rFonts w:ascii="CMU Sans Serif" w:hAnsi="CMU Sans Serif" w:cs="CMU Sans Serif"/>
          <w:lang w:val="en-US"/>
        </w:rPr>
        <w:t xml:space="preserve">an </w:t>
      </w:r>
      <w:r w:rsidR="00C8015B" w:rsidRPr="00C8015B">
        <w:rPr>
          <w:rFonts w:ascii="CMU Sans Serif" w:hAnsi="CMU Sans Serif" w:cs="CMU Sans Serif"/>
          <w:lang w:val="en-US"/>
        </w:rPr>
        <w:t xml:space="preserve">operations manual for </w:t>
      </w:r>
      <w:r w:rsidR="00BC4DCC">
        <w:rPr>
          <w:rFonts w:ascii="CMU Sans Serif" w:hAnsi="CMU Sans Serif" w:cs="CMU Sans Serif"/>
          <w:lang w:val="en-US"/>
        </w:rPr>
        <w:t xml:space="preserve">the </w:t>
      </w:r>
      <w:r w:rsidR="00C8015B" w:rsidRPr="00C8015B">
        <w:rPr>
          <w:rFonts w:ascii="CMU Sans Serif" w:hAnsi="CMU Sans Serif" w:cs="CMU Sans Serif"/>
          <w:lang w:val="en-US"/>
        </w:rPr>
        <w:t>survey im</w:t>
      </w:r>
      <w:r w:rsidR="00BC4DCC">
        <w:rPr>
          <w:rFonts w:ascii="CMU Sans Serif" w:hAnsi="CMU Sans Serif" w:cs="CMU Sans Serif"/>
          <w:lang w:val="en-US"/>
        </w:rPr>
        <w:t>plementation and data reporting</w:t>
      </w:r>
      <w:r w:rsidRPr="00FE34C4">
        <w:rPr>
          <w:rFonts w:ascii="CMU Sans Serif" w:hAnsi="CMU Sans Serif" w:cs="CMU Sans Serif"/>
          <w:lang w:val="en-GB"/>
        </w:rPr>
        <w:t>).</w:t>
      </w:r>
    </w:p>
    <w:p w14:paraId="484AD386" w14:textId="7D22D437" w:rsidR="006B42F8" w:rsidRPr="006B42F8" w:rsidRDefault="006B42F8" w:rsidP="00D60DD8">
      <w:pPr>
        <w:spacing w:line="240" w:lineRule="auto"/>
        <w:rPr>
          <w:rFonts w:ascii="CMU Sans Serif" w:hAnsi="CMU Sans Serif" w:cs="CMU Sans Serif"/>
          <w:b/>
          <w:lang w:val="en-GB"/>
        </w:rPr>
      </w:pPr>
      <w:r>
        <w:rPr>
          <w:rFonts w:ascii="CMU Sans Serif" w:hAnsi="CMU Sans Serif" w:cs="CMU Sans Serif"/>
          <w:b/>
          <w:lang w:val="en-GB"/>
        </w:rPr>
        <w:t xml:space="preserve">Consultant                                                                            </w:t>
      </w:r>
      <w:r w:rsidR="004C2BF1">
        <w:rPr>
          <w:rFonts w:ascii="CMU Sans Serif" w:hAnsi="CMU Sans Serif" w:cs="CMU Sans Serif"/>
          <w:b/>
          <w:lang w:val="en-GB"/>
        </w:rPr>
        <w:t xml:space="preserve">                                          </w:t>
      </w:r>
      <w:r>
        <w:rPr>
          <w:rFonts w:ascii="CMU Sans Serif" w:hAnsi="CMU Sans Serif" w:cs="CMU Sans Serif"/>
          <w:b/>
          <w:lang w:val="en-GB"/>
        </w:rPr>
        <w:t>08/2020-04/2021</w:t>
      </w:r>
      <w:r w:rsidRPr="00CB67F3">
        <w:rPr>
          <w:rFonts w:ascii="CMU Sans Serif" w:hAnsi="CMU Sans Serif" w:cs="CMU Sans Serif"/>
          <w:b/>
          <w:lang w:val="en-GB"/>
        </w:rPr>
        <w:t xml:space="preserve">                                                                                                                                                                   </w:t>
      </w:r>
      <w:r>
        <w:rPr>
          <w:rFonts w:ascii="CMU Sans Serif" w:hAnsi="CMU Sans Serif" w:cs="CMU Sans Serif"/>
          <w:b/>
          <w:lang w:val="en-GB"/>
        </w:rPr>
        <w:t xml:space="preserve">Global Crop Trust, Bonn Germany                                                          </w:t>
      </w:r>
      <w:r w:rsidR="004C2BF1">
        <w:rPr>
          <w:rFonts w:ascii="CMU Sans Serif" w:hAnsi="CMU Sans Serif" w:cs="CMU Sans Serif"/>
          <w:b/>
          <w:lang w:val="en-GB"/>
        </w:rPr>
        <w:t xml:space="preserve">                                  </w:t>
      </w:r>
      <w:r w:rsidRPr="00FE34C4">
        <w:rPr>
          <w:rFonts w:ascii="CMU Sans Serif" w:hAnsi="CMU Sans Serif" w:cs="CMU Sans Serif"/>
          <w:lang w:val="en-GB"/>
        </w:rPr>
        <w:t xml:space="preserve">(Activities: </w:t>
      </w:r>
      <w:r>
        <w:rPr>
          <w:rFonts w:ascii="CMU Sans Serif" w:hAnsi="CMU Sans Serif" w:cs="CMU Sans Serif"/>
          <w:lang w:val="en-GB"/>
        </w:rPr>
        <w:t>Genebank impact fellow and consultant charged with evaluating the contribution of the (International Crops Research Institute for the Semi-arid Tropics) ICRISAT genebank to varie</w:t>
      </w:r>
      <w:r w:rsidR="0048334B">
        <w:rPr>
          <w:rFonts w:ascii="CMU Sans Serif" w:hAnsi="CMU Sans Serif" w:cs="CMU Sans Serif"/>
          <w:lang w:val="en-GB"/>
        </w:rPr>
        <w:t>tal improvement and rural poverty</w:t>
      </w:r>
      <w:r>
        <w:rPr>
          <w:rFonts w:ascii="CMU Sans Serif" w:hAnsi="CMU Sans Serif" w:cs="CMU Sans Serif"/>
          <w:lang w:val="en-GB"/>
        </w:rPr>
        <w:t xml:space="preserve">. Extensive literature review and analyzing pedigree and panel </w:t>
      </w:r>
      <w:r w:rsidR="00D13528">
        <w:rPr>
          <w:rFonts w:ascii="CMU Sans Serif" w:hAnsi="CMU Sans Serif" w:cs="CMU Sans Serif"/>
          <w:lang w:val="en-GB"/>
        </w:rPr>
        <w:t>household-level</w:t>
      </w:r>
      <w:r>
        <w:rPr>
          <w:rFonts w:ascii="CMU Sans Serif" w:hAnsi="CMU Sans Serif" w:cs="CMU Sans Serif"/>
          <w:lang w:val="en-GB"/>
        </w:rPr>
        <w:t xml:space="preserve"> data on groundnut varieties in Malawi using robust econometric techniques. Drafting working papers</w:t>
      </w:r>
      <w:r w:rsidR="00BA74B5">
        <w:rPr>
          <w:rFonts w:ascii="CMU Sans Serif" w:hAnsi="CMU Sans Serif" w:cs="CMU Sans Serif"/>
          <w:lang w:val="en-GB"/>
        </w:rPr>
        <w:t>, policy briefs</w:t>
      </w:r>
      <w:r w:rsidR="00D13528">
        <w:rPr>
          <w:rFonts w:ascii="CMU Sans Serif" w:hAnsi="CMU Sans Serif" w:cs="CMU Sans Serif"/>
          <w:lang w:val="en-GB"/>
        </w:rPr>
        <w:t>,</w:t>
      </w:r>
      <w:r w:rsidR="0048334B">
        <w:rPr>
          <w:rFonts w:ascii="CMU Sans Serif" w:hAnsi="CMU Sans Serif" w:cs="CMU Sans Serif"/>
          <w:lang w:val="en-GB"/>
        </w:rPr>
        <w:t xml:space="preserve"> and two</w:t>
      </w:r>
      <w:r>
        <w:rPr>
          <w:rFonts w:ascii="CMU Sans Serif" w:hAnsi="CMU Sans Serif" w:cs="CMU Sans Serif"/>
          <w:lang w:val="en-GB"/>
        </w:rPr>
        <w:t xml:space="preserve"> journal article</w:t>
      </w:r>
      <w:r w:rsidR="0048334B">
        <w:rPr>
          <w:rFonts w:ascii="CMU Sans Serif" w:hAnsi="CMU Sans Serif" w:cs="CMU Sans Serif"/>
          <w:lang w:val="en-GB"/>
        </w:rPr>
        <w:t>s</w:t>
      </w:r>
      <w:r>
        <w:rPr>
          <w:rFonts w:ascii="CMU Sans Serif" w:hAnsi="CMU Sans Serif" w:cs="CMU Sans Serif"/>
          <w:lang w:val="en-GB"/>
        </w:rPr>
        <w:t>).</w:t>
      </w:r>
    </w:p>
    <w:p w14:paraId="79A19C09" w14:textId="35859A84" w:rsidR="00C30F0E" w:rsidRPr="00E17F80" w:rsidRDefault="00C8015B" w:rsidP="00D60DD8">
      <w:pPr>
        <w:spacing w:line="240" w:lineRule="auto"/>
        <w:rPr>
          <w:rFonts w:ascii="CMU Sans Serif" w:hAnsi="CMU Sans Serif" w:cs="CMU Sans Serif"/>
          <w:b/>
          <w:lang w:val="en-GB"/>
        </w:rPr>
      </w:pPr>
      <w:r>
        <w:rPr>
          <w:rFonts w:ascii="CMU Sans Serif" w:hAnsi="CMU Sans Serif" w:cs="CMU Sans Serif"/>
          <w:b/>
          <w:lang w:val="en-GB"/>
        </w:rPr>
        <w:t xml:space="preserve">Consultant                                                                            </w:t>
      </w:r>
      <w:r w:rsidR="004C2BF1">
        <w:rPr>
          <w:rFonts w:ascii="CMU Sans Serif" w:hAnsi="CMU Sans Serif" w:cs="CMU Sans Serif"/>
          <w:b/>
          <w:lang w:val="en-GB"/>
        </w:rPr>
        <w:t xml:space="preserve">                                   </w:t>
      </w:r>
      <w:r w:rsidR="00E17F80">
        <w:rPr>
          <w:rFonts w:ascii="CMU Sans Serif" w:hAnsi="CMU Sans Serif" w:cs="CMU Sans Serif"/>
          <w:b/>
          <w:lang w:val="en-GB"/>
        </w:rPr>
        <w:t xml:space="preserve">     </w:t>
      </w:r>
      <w:r w:rsidR="004C2BF1">
        <w:rPr>
          <w:rFonts w:ascii="CMU Sans Serif" w:hAnsi="CMU Sans Serif" w:cs="CMU Sans Serif"/>
          <w:b/>
          <w:lang w:val="en-GB"/>
        </w:rPr>
        <w:t xml:space="preserve"> </w:t>
      </w:r>
      <w:r>
        <w:rPr>
          <w:rFonts w:ascii="CMU Sans Serif" w:hAnsi="CMU Sans Serif" w:cs="CMU Sans Serif"/>
          <w:b/>
          <w:lang w:val="en-GB"/>
        </w:rPr>
        <w:t>01/2020-</w:t>
      </w:r>
      <w:r w:rsidR="00E17F80">
        <w:rPr>
          <w:rFonts w:ascii="CMU Sans Serif" w:hAnsi="CMU Sans Serif" w:cs="CMU Sans Serif"/>
          <w:b/>
          <w:lang w:val="en-GB"/>
        </w:rPr>
        <w:t xml:space="preserve"> 07/2020 </w:t>
      </w:r>
      <w:r>
        <w:rPr>
          <w:rFonts w:ascii="CMU Sans Serif" w:hAnsi="CMU Sans Serif" w:cs="CMU Sans Serif"/>
          <w:b/>
          <w:lang w:val="en-GB"/>
        </w:rPr>
        <w:t>World Bank Group (</w:t>
      </w:r>
      <w:proofErr w:type="gramStart"/>
      <w:r>
        <w:rPr>
          <w:rFonts w:ascii="CMU Sans Serif" w:hAnsi="CMU Sans Serif" w:cs="CMU Sans Serif"/>
          <w:b/>
          <w:lang w:val="en-GB"/>
        </w:rPr>
        <w:t xml:space="preserve">WBG)   </w:t>
      </w:r>
      <w:proofErr w:type="gramEnd"/>
      <w:r>
        <w:rPr>
          <w:rFonts w:ascii="CMU Sans Serif" w:hAnsi="CMU Sans Serif" w:cs="CMU Sans Serif"/>
          <w:b/>
          <w:lang w:val="en-GB"/>
        </w:rPr>
        <w:t xml:space="preserve">             </w:t>
      </w:r>
      <w:r w:rsidRPr="00FE34C4">
        <w:rPr>
          <w:rFonts w:ascii="CMU Sans Serif" w:hAnsi="CMU Sans Serif" w:cs="CMU Sans Serif"/>
          <w:b/>
          <w:lang w:val="en-GB"/>
        </w:rPr>
        <w:t xml:space="preserve"> </w:t>
      </w:r>
      <w:r>
        <w:rPr>
          <w:rFonts w:ascii="CMU Sans Serif" w:hAnsi="CMU Sans Serif" w:cs="CMU Sans Serif"/>
          <w:b/>
          <w:lang w:val="en-GB"/>
        </w:rPr>
        <w:t xml:space="preserve">                                                  </w:t>
      </w:r>
      <w:r w:rsidR="004C2BF1">
        <w:rPr>
          <w:rFonts w:ascii="CMU Sans Serif" w:hAnsi="CMU Sans Serif" w:cs="CMU Sans Serif"/>
          <w:b/>
          <w:lang w:val="en-GB"/>
        </w:rPr>
        <w:t xml:space="preserve">                                           </w:t>
      </w:r>
      <w:r w:rsidRPr="00FE34C4">
        <w:rPr>
          <w:rFonts w:ascii="CMU Sans Serif" w:hAnsi="CMU Sans Serif" w:cs="CMU Sans Serif"/>
          <w:lang w:val="en-GB"/>
        </w:rPr>
        <w:t xml:space="preserve">(Activities: </w:t>
      </w:r>
      <w:r>
        <w:rPr>
          <w:rFonts w:ascii="CMU Sans Serif" w:hAnsi="CMU Sans Serif" w:cs="CMU Sans Serif"/>
          <w:lang w:val="en-GB"/>
        </w:rPr>
        <w:t xml:space="preserve">Research assistant in the Cote d’Ivoire Jobs pilot which </w:t>
      </w:r>
      <w:r w:rsidR="00D13528">
        <w:rPr>
          <w:rFonts w:ascii="CMU Sans Serif" w:hAnsi="CMU Sans Serif" w:cs="CMU Sans Serif"/>
          <w:lang w:val="en-GB"/>
        </w:rPr>
        <w:t>centers</w:t>
      </w:r>
      <w:r>
        <w:rPr>
          <w:rFonts w:ascii="CMU Sans Serif" w:hAnsi="CMU Sans Serif" w:cs="CMU Sans Serif"/>
          <w:lang w:val="en-GB"/>
        </w:rPr>
        <w:t xml:space="preserve"> around economic inclusion into rice value chains to improve labour market outcomes and rural employment. Administrative data analysis and reporting, </w:t>
      </w:r>
      <w:r w:rsidR="00D13528">
        <w:rPr>
          <w:rFonts w:ascii="CMU Sans Serif" w:hAnsi="CMU Sans Serif" w:cs="CMU Sans Serif"/>
          <w:lang w:val="en-GB"/>
        </w:rPr>
        <w:t>coordinating</w:t>
      </w:r>
      <w:r w:rsidRPr="00FE34C4">
        <w:rPr>
          <w:rFonts w:ascii="CMU Sans Serif" w:hAnsi="CMU Sans Serif" w:cs="CMU Sans Serif"/>
          <w:lang w:val="en-GB"/>
        </w:rPr>
        <w:t xml:space="preserve"> and </w:t>
      </w:r>
      <w:r w:rsidR="00D13528">
        <w:rPr>
          <w:rFonts w:ascii="CMU Sans Serif" w:hAnsi="CMU Sans Serif" w:cs="CMU Sans Serif"/>
          <w:lang w:val="en-GB"/>
        </w:rPr>
        <w:t>supervising</w:t>
      </w:r>
      <w:r w:rsidRPr="00FE34C4">
        <w:rPr>
          <w:rFonts w:ascii="CMU Sans Serif" w:hAnsi="CMU Sans Serif" w:cs="CMU Sans Serif"/>
          <w:lang w:val="en-GB"/>
        </w:rPr>
        <w:t xml:space="preserve"> all data collection processes</w:t>
      </w:r>
      <w:r>
        <w:rPr>
          <w:rFonts w:ascii="CMU Sans Serif" w:hAnsi="CMU Sans Serif" w:cs="CMU Sans Serif"/>
          <w:lang w:val="en-GB"/>
        </w:rPr>
        <w:t xml:space="preserve"> by working with a survey firm</w:t>
      </w:r>
      <w:r w:rsidRPr="00FE34C4">
        <w:rPr>
          <w:rFonts w:ascii="CMU Sans Serif" w:hAnsi="CMU Sans Serif" w:cs="CMU Sans Serif"/>
          <w:lang w:val="en-GB"/>
        </w:rPr>
        <w:t xml:space="preserve">, sampling activities, </w:t>
      </w:r>
      <w:r>
        <w:rPr>
          <w:rFonts w:ascii="CMU Sans Serif" w:hAnsi="CMU Sans Serif" w:cs="CMU Sans Serif"/>
          <w:lang w:val="en-GB"/>
        </w:rPr>
        <w:t>data cleaning</w:t>
      </w:r>
      <w:r w:rsidR="00D13528">
        <w:rPr>
          <w:rFonts w:ascii="CMU Sans Serif" w:hAnsi="CMU Sans Serif" w:cs="CMU Sans Serif"/>
          <w:lang w:val="en-GB"/>
        </w:rPr>
        <w:t>,</w:t>
      </w:r>
      <w:r>
        <w:rPr>
          <w:rFonts w:ascii="CMU Sans Serif" w:hAnsi="CMU Sans Serif" w:cs="CMU Sans Serif"/>
          <w:lang w:val="en-GB"/>
        </w:rPr>
        <w:t xml:space="preserve"> and management, pilot</w:t>
      </w:r>
      <w:r w:rsidRPr="00FE34C4">
        <w:rPr>
          <w:rFonts w:ascii="CMU Sans Serif" w:hAnsi="CMU Sans Serif" w:cs="CMU Sans Serif"/>
          <w:lang w:val="en-GB"/>
        </w:rPr>
        <w:t xml:space="preserve"> </w:t>
      </w:r>
      <w:r>
        <w:rPr>
          <w:rFonts w:ascii="CMU Sans Serif" w:hAnsi="CMU Sans Serif" w:cs="CMU Sans Serif"/>
          <w:lang w:val="en-GB"/>
        </w:rPr>
        <w:t>baseline data analysis</w:t>
      </w:r>
      <w:r w:rsidR="00D13528">
        <w:rPr>
          <w:rFonts w:ascii="CMU Sans Serif" w:hAnsi="CMU Sans Serif" w:cs="CMU Sans Serif"/>
          <w:lang w:val="en-GB"/>
        </w:rPr>
        <w:t>,</w:t>
      </w:r>
      <w:r>
        <w:rPr>
          <w:rFonts w:ascii="CMU Sans Serif" w:hAnsi="CMU Sans Serif" w:cs="CMU Sans Serif"/>
          <w:lang w:val="en-GB"/>
        </w:rPr>
        <w:t xml:space="preserve"> and drafting project reports and manuscripts</w:t>
      </w:r>
      <w:r w:rsidRPr="00FE34C4">
        <w:rPr>
          <w:rFonts w:ascii="CMU Sans Serif" w:hAnsi="CMU Sans Serif" w:cs="CMU Sans Serif"/>
          <w:lang w:val="en-GB"/>
        </w:rPr>
        <w:t>).</w:t>
      </w:r>
    </w:p>
    <w:p w14:paraId="47EBF5BD" w14:textId="57AB0408" w:rsidR="00D60DD8" w:rsidRPr="00FE34C4" w:rsidRDefault="009A0B78" w:rsidP="00D60DD8">
      <w:pPr>
        <w:spacing w:line="240" w:lineRule="auto"/>
        <w:rPr>
          <w:rFonts w:ascii="CMU Sans Serif" w:hAnsi="CMU Sans Serif" w:cs="CMU Sans Serif"/>
          <w:lang w:val="en-GB"/>
        </w:rPr>
      </w:pPr>
      <w:r>
        <w:rPr>
          <w:rFonts w:ascii="CMU Sans Serif" w:hAnsi="CMU Sans Serif" w:cs="CMU Sans Serif"/>
          <w:b/>
          <w:lang w:val="en-GB"/>
        </w:rPr>
        <w:t xml:space="preserve">Survey </w:t>
      </w:r>
      <w:r w:rsidRPr="00CB67F3">
        <w:rPr>
          <w:rFonts w:ascii="CMU Sans Serif" w:hAnsi="CMU Sans Serif" w:cs="CMU Sans Serif"/>
          <w:b/>
          <w:lang w:val="en-GB"/>
        </w:rPr>
        <w:t xml:space="preserve">Coordinator                </w:t>
      </w:r>
      <w:r w:rsidR="009F1E00" w:rsidRPr="00CB67F3">
        <w:rPr>
          <w:rFonts w:ascii="CMU Sans Serif" w:hAnsi="CMU Sans Serif" w:cs="CMU Sans Serif"/>
          <w:b/>
          <w:lang w:val="en-GB"/>
        </w:rPr>
        <w:t xml:space="preserve">                   </w:t>
      </w:r>
      <w:r w:rsidR="00CB67F3" w:rsidRPr="00CB67F3">
        <w:rPr>
          <w:rFonts w:ascii="CMU Sans Serif" w:hAnsi="CMU Sans Serif" w:cs="CMU Sans Serif"/>
          <w:b/>
          <w:lang w:val="en-GB"/>
        </w:rPr>
        <w:t xml:space="preserve">                              </w:t>
      </w:r>
      <w:r w:rsidR="004C2BF1">
        <w:rPr>
          <w:rFonts w:ascii="CMU Sans Serif" w:hAnsi="CMU Sans Serif" w:cs="CMU Sans Serif"/>
          <w:b/>
          <w:lang w:val="en-GB"/>
        </w:rPr>
        <w:t xml:space="preserve">                                       </w:t>
      </w:r>
      <w:r w:rsidR="00BC4DCC">
        <w:rPr>
          <w:rFonts w:ascii="CMU Sans Serif" w:hAnsi="CMU Sans Serif" w:cs="CMU Sans Serif"/>
          <w:b/>
          <w:lang w:val="en-GB"/>
        </w:rPr>
        <w:t>05</w:t>
      </w:r>
      <w:r w:rsidR="009F1E00" w:rsidRPr="00CB67F3">
        <w:rPr>
          <w:rFonts w:ascii="CMU Sans Serif" w:hAnsi="CMU Sans Serif" w:cs="CMU Sans Serif"/>
          <w:b/>
          <w:lang w:val="en-GB"/>
        </w:rPr>
        <w:t xml:space="preserve">/2019-09/2019                                                                                                     </w:t>
      </w:r>
      <w:r w:rsidRPr="00CB67F3">
        <w:rPr>
          <w:rFonts w:ascii="CMU Sans Serif" w:hAnsi="CMU Sans Serif" w:cs="CMU Sans Serif"/>
          <w:b/>
          <w:lang w:val="en-GB"/>
        </w:rPr>
        <w:t xml:space="preserve">                                                              </w:t>
      </w:r>
      <w:r w:rsidR="00D60DD8" w:rsidRPr="00FE34C4">
        <w:rPr>
          <w:rFonts w:ascii="CMU Sans Serif" w:hAnsi="CMU Sans Serif" w:cs="CMU Sans Serif"/>
          <w:b/>
          <w:lang w:val="en-GB"/>
        </w:rPr>
        <w:t>Aspirations</w:t>
      </w:r>
      <w:r w:rsidR="00FE34C4">
        <w:rPr>
          <w:rFonts w:ascii="CMU Sans Serif" w:hAnsi="CMU Sans Serif" w:cs="CMU Sans Serif"/>
          <w:b/>
          <w:lang w:val="en-GB"/>
        </w:rPr>
        <w:t xml:space="preserve"> </w:t>
      </w:r>
      <w:r w:rsidR="00BC4DCC">
        <w:rPr>
          <w:rFonts w:ascii="CMU Sans Serif" w:hAnsi="CMU Sans Serif" w:cs="CMU Sans Serif"/>
          <w:b/>
          <w:lang w:val="en-GB"/>
        </w:rPr>
        <w:t>and F</w:t>
      </w:r>
      <w:r w:rsidR="00BC4DCC" w:rsidRPr="00FE34C4">
        <w:rPr>
          <w:rFonts w:ascii="CMU Sans Serif" w:hAnsi="CMU Sans Serif" w:cs="CMU Sans Serif"/>
          <w:b/>
          <w:lang w:val="en-GB"/>
        </w:rPr>
        <w:t xml:space="preserve">uture Rural Africa Baseline Survey in </w:t>
      </w:r>
      <w:r w:rsidR="00BC4DCC">
        <w:rPr>
          <w:rFonts w:ascii="CMU Sans Serif" w:hAnsi="CMU Sans Serif" w:cs="CMU Sans Serif"/>
          <w:b/>
          <w:lang w:val="en-GB"/>
        </w:rPr>
        <w:t>Kenya</w:t>
      </w:r>
      <w:r w:rsidR="00BC4DCC" w:rsidRPr="00FE34C4">
        <w:rPr>
          <w:rFonts w:ascii="CMU Sans Serif" w:hAnsi="CMU Sans Serif" w:cs="CMU Sans Serif"/>
          <w:lang w:val="en-GB"/>
        </w:rPr>
        <w:t xml:space="preserve"> </w:t>
      </w:r>
      <w:r w:rsidR="00C30F0E">
        <w:rPr>
          <w:rFonts w:ascii="CMU Sans Serif" w:hAnsi="CMU Sans Serif" w:cs="CMU Sans Serif"/>
          <w:lang w:val="en-GB"/>
        </w:rPr>
        <w:t xml:space="preserve">                          </w:t>
      </w:r>
      <w:r w:rsidR="004C2BF1">
        <w:rPr>
          <w:rFonts w:ascii="CMU Sans Serif" w:hAnsi="CMU Sans Serif" w:cs="CMU Sans Serif"/>
          <w:lang w:val="en-GB"/>
        </w:rPr>
        <w:t xml:space="preserve">                           </w:t>
      </w:r>
      <w:r w:rsidR="00D60DD8" w:rsidRPr="00FE34C4">
        <w:rPr>
          <w:rFonts w:ascii="CMU Sans Serif" w:hAnsi="CMU Sans Serif" w:cs="CMU Sans Serif"/>
          <w:lang w:val="en-GB"/>
        </w:rPr>
        <w:t xml:space="preserve">(Activities: Coordinate and supervise all data collection processes, sampling activities, drafting questionnaires on </w:t>
      </w:r>
      <w:r w:rsidR="009F1E00">
        <w:rPr>
          <w:rFonts w:ascii="CMU Sans Serif" w:hAnsi="CMU Sans Serif" w:cs="CMU Sans Serif"/>
          <w:lang w:val="en-GB"/>
        </w:rPr>
        <w:t>Survey S</w:t>
      </w:r>
      <w:r w:rsidR="00D60DD8" w:rsidRPr="00FE34C4">
        <w:rPr>
          <w:rFonts w:ascii="CMU Sans Serif" w:hAnsi="CMU Sans Serif" w:cs="CMU Sans Serif"/>
          <w:lang w:val="en-GB"/>
        </w:rPr>
        <w:t>olutions</w:t>
      </w:r>
      <w:r w:rsidR="00BC4DCC">
        <w:rPr>
          <w:rFonts w:ascii="CMU Sans Serif" w:hAnsi="CMU Sans Serif" w:cs="CMU Sans Serif"/>
          <w:lang w:val="en-GB"/>
        </w:rPr>
        <w:t xml:space="preserve"> and SurveyCTO</w:t>
      </w:r>
      <w:r w:rsidR="00D60DD8" w:rsidRPr="00FE34C4">
        <w:rPr>
          <w:rFonts w:ascii="CMU Sans Serif" w:hAnsi="CMU Sans Serif" w:cs="CMU Sans Serif"/>
          <w:lang w:val="en-GB"/>
        </w:rPr>
        <w:t xml:space="preserve">, Data scoping and reshaping, </w:t>
      </w:r>
      <w:r w:rsidR="00620BE5">
        <w:rPr>
          <w:rFonts w:ascii="CMU Sans Serif" w:hAnsi="CMU Sans Serif" w:cs="CMU Sans Serif"/>
          <w:lang w:val="en-GB"/>
        </w:rPr>
        <w:t>Real-time</w:t>
      </w:r>
      <w:r w:rsidR="00CB67F3">
        <w:rPr>
          <w:rFonts w:ascii="CMU Sans Serif" w:hAnsi="CMU Sans Serif" w:cs="CMU Sans Serif"/>
          <w:lang w:val="en-GB"/>
        </w:rPr>
        <w:t xml:space="preserve"> data checks</w:t>
      </w:r>
      <w:r w:rsidR="00D60DD8" w:rsidRPr="00FE34C4">
        <w:rPr>
          <w:rFonts w:ascii="CMU Sans Serif" w:hAnsi="CMU Sans Serif" w:cs="CMU Sans Serif"/>
          <w:lang w:val="en-GB"/>
        </w:rPr>
        <w:t>).</w:t>
      </w:r>
    </w:p>
    <w:p w14:paraId="423F1FDD" w14:textId="56C69D97" w:rsidR="00D60DD8" w:rsidRPr="00FE34C4" w:rsidRDefault="00D60DD8" w:rsidP="00D60DD8">
      <w:pPr>
        <w:spacing w:line="240" w:lineRule="auto"/>
        <w:rPr>
          <w:rFonts w:ascii="CMU Sans Serif" w:hAnsi="CMU Sans Serif" w:cs="CMU Sans Serif"/>
          <w:lang w:val="en-GB"/>
        </w:rPr>
      </w:pPr>
      <w:r w:rsidRPr="00FE34C4">
        <w:rPr>
          <w:rFonts w:ascii="CMU Sans Serif" w:hAnsi="CMU Sans Serif" w:cs="CMU Sans Serif"/>
          <w:b/>
          <w:lang w:val="en-GB"/>
        </w:rPr>
        <w:t>Research Assistant</w:t>
      </w:r>
      <w:r w:rsidR="009A0B78">
        <w:rPr>
          <w:rFonts w:ascii="CMU Sans Serif" w:hAnsi="CMU Sans Serif" w:cs="CMU Sans Serif"/>
          <w:lang w:val="en-GB"/>
        </w:rPr>
        <w:t xml:space="preserve">                         </w:t>
      </w:r>
      <w:r w:rsidR="009F1E00">
        <w:rPr>
          <w:rFonts w:ascii="CMU Sans Serif" w:hAnsi="CMU Sans Serif" w:cs="CMU Sans Serif"/>
          <w:lang w:val="en-GB"/>
        </w:rPr>
        <w:t xml:space="preserve">                      </w:t>
      </w:r>
      <w:r w:rsidR="00452456">
        <w:rPr>
          <w:rFonts w:ascii="CMU Sans Serif" w:hAnsi="CMU Sans Serif" w:cs="CMU Sans Serif"/>
          <w:lang w:val="en-GB"/>
        </w:rPr>
        <w:t xml:space="preserve">                      </w:t>
      </w:r>
      <w:r w:rsidR="004C2BF1">
        <w:rPr>
          <w:rFonts w:ascii="CMU Sans Serif" w:hAnsi="CMU Sans Serif" w:cs="CMU Sans Serif"/>
          <w:lang w:val="en-GB"/>
        </w:rPr>
        <w:t xml:space="preserve">        </w:t>
      </w:r>
      <w:r w:rsidR="00CB67F3">
        <w:rPr>
          <w:rFonts w:ascii="CMU Sans Serif" w:hAnsi="CMU Sans Serif" w:cs="CMU Sans Serif"/>
          <w:lang w:val="en-GB"/>
        </w:rPr>
        <w:t xml:space="preserve"> </w:t>
      </w:r>
      <w:r w:rsidR="004C2BF1">
        <w:rPr>
          <w:rFonts w:ascii="CMU Sans Serif" w:hAnsi="CMU Sans Serif" w:cs="CMU Sans Serif"/>
          <w:lang w:val="en-GB"/>
        </w:rPr>
        <w:t xml:space="preserve">                            </w:t>
      </w:r>
      <w:r w:rsidR="009F1E00" w:rsidRPr="00CB67F3">
        <w:rPr>
          <w:rFonts w:ascii="CMU Sans Serif" w:hAnsi="CMU Sans Serif" w:cs="CMU Sans Serif"/>
          <w:b/>
          <w:lang w:val="en-GB"/>
        </w:rPr>
        <w:t>04/2018</w:t>
      </w:r>
      <w:r w:rsidR="004C2BF1">
        <w:rPr>
          <w:rFonts w:ascii="CMU Sans Serif" w:hAnsi="CMU Sans Serif" w:cs="CMU Sans Serif"/>
          <w:b/>
          <w:lang w:val="en-GB"/>
        </w:rPr>
        <w:t>-10/2021</w:t>
      </w:r>
      <w:r w:rsidR="009A0B78" w:rsidRPr="00CB67F3">
        <w:rPr>
          <w:rFonts w:ascii="CMU Sans Serif" w:hAnsi="CMU Sans Serif" w:cs="CMU Sans Serif"/>
          <w:b/>
          <w:lang w:val="en-GB"/>
        </w:rPr>
        <w:t xml:space="preserve">                                                                </w:t>
      </w:r>
      <w:r w:rsidRPr="00CB67F3">
        <w:rPr>
          <w:rFonts w:ascii="CMU Sans Serif" w:hAnsi="CMU Sans Serif" w:cs="CMU Sans Serif"/>
          <w:b/>
          <w:lang w:val="en-GB"/>
        </w:rPr>
        <w:t xml:space="preserve"> </w:t>
      </w:r>
      <w:r w:rsidRPr="00FE34C4">
        <w:rPr>
          <w:rFonts w:ascii="CMU Sans Serif" w:hAnsi="CMU Sans Serif" w:cs="CMU Sans Serif"/>
          <w:b/>
          <w:lang w:val="en-GB"/>
        </w:rPr>
        <w:t>Institute for Food and Resource Economics</w:t>
      </w:r>
      <w:r w:rsidRPr="009A0B78">
        <w:rPr>
          <w:rFonts w:ascii="CMU Sans Serif" w:hAnsi="CMU Sans Serif" w:cs="CMU Sans Serif"/>
          <w:b/>
          <w:lang w:val="en-GB"/>
        </w:rPr>
        <w:t xml:space="preserve">, </w:t>
      </w:r>
      <w:r w:rsidR="009A0B78">
        <w:rPr>
          <w:rFonts w:ascii="CMU Sans Serif" w:hAnsi="CMU Sans Serif" w:cs="CMU Sans Serif"/>
          <w:b/>
          <w:lang w:val="en-GB"/>
        </w:rPr>
        <w:t xml:space="preserve">Bonn, </w:t>
      </w:r>
      <w:r w:rsidRPr="009A0B78">
        <w:rPr>
          <w:rFonts w:ascii="CMU Sans Serif" w:hAnsi="CMU Sans Serif" w:cs="CMU Sans Serif"/>
          <w:b/>
          <w:lang w:val="en-GB"/>
        </w:rPr>
        <w:t>Germany</w:t>
      </w:r>
      <w:r w:rsidR="00FE34C4" w:rsidRPr="00FE34C4">
        <w:rPr>
          <w:rFonts w:ascii="CMU Sans Serif" w:hAnsi="CMU Sans Serif" w:cs="CMU Sans Serif"/>
          <w:lang w:val="en-GB"/>
        </w:rPr>
        <w:t xml:space="preserve"> </w:t>
      </w:r>
      <w:r w:rsidR="009A0B78">
        <w:rPr>
          <w:rFonts w:ascii="CMU Sans Serif" w:hAnsi="CMU Sans Serif" w:cs="CMU Sans Serif"/>
          <w:lang w:val="en-GB"/>
        </w:rPr>
        <w:t xml:space="preserve"> </w:t>
      </w:r>
      <w:r w:rsidR="00B23EDA">
        <w:rPr>
          <w:rFonts w:ascii="CMU Sans Serif" w:hAnsi="CMU Sans Serif" w:cs="CMU Sans Serif"/>
          <w:lang w:val="en-GB"/>
        </w:rPr>
        <w:t xml:space="preserve">                                      </w:t>
      </w:r>
      <w:r w:rsidR="004C2BF1">
        <w:rPr>
          <w:rFonts w:ascii="CMU Sans Serif" w:hAnsi="CMU Sans Serif" w:cs="CMU Sans Serif"/>
          <w:lang w:val="en-GB"/>
        </w:rPr>
        <w:t xml:space="preserve">                        </w:t>
      </w:r>
      <w:r w:rsidR="00B23EDA">
        <w:rPr>
          <w:rFonts w:ascii="CMU Sans Serif" w:hAnsi="CMU Sans Serif" w:cs="CMU Sans Serif"/>
          <w:lang w:val="en-GB"/>
        </w:rPr>
        <w:t>(CAPI programming and questionnaire formulation, Data analysis</w:t>
      </w:r>
      <w:r w:rsidR="00620BE5">
        <w:rPr>
          <w:rFonts w:ascii="CMU Sans Serif" w:hAnsi="CMU Sans Serif" w:cs="CMU Sans Serif"/>
          <w:lang w:val="en-GB"/>
        </w:rPr>
        <w:t>,</w:t>
      </w:r>
      <w:r w:rsidR="00B23EDA">
        <w:rPr>
          <w:rFonts w:ascii="CMU Sans Serif" w:hAnsi="CMU Sans Serif" w:cs="CMU Sans Serif"/>
          <w:lang w:val="en-GB"/>
        </w:rPr>
        <w:t xml:space="preserve"> and scientific publications, MSc term paper supervision</w:t>
      </w:r>
      <w:r w:rsidR="00CB67F3">
        <w:rPr>
          <w:rFonts w:ascii="CMU Sans Serif" w:hAnsi="CMU Sans Serif" w:cs="CMU Sans Serif"/>
          <w:lang w:val="en-GB"/>
        </w:rPr>
        <w:t>, conference attendance</w:t>
      </w:r>
      <w:r w:rsidR="0048334B">
        <w:rPr>
          <w:rFonts w:ascii="CMU Sans Serif" w:hAnsi="CMU Sans Serif" w:cs="CMU Sans Serif"/>
          <w:lang w:val="en-GB"/>
        </w:rPr>
        <w:t>, Econometrics tutor</w:t>
      </w:r>
      <w:r w:rsidR="00B23EDA">
        <w:rPr>
          <w:rFonts w:ascii="CMU Sans Serif" w:hAnsi="CMU Sans Serif" w:cs="CMU Sans Serif"/>
          <w:lang w:val="en-GB"/>
        </w:rPr>
        <w:t>)</w:t>
      </w:r>
      <w:r w:rsidR="00D6394A">
        <w:rPr>
          <w:rFonts w:ascii="CMU Sans Serif" w:hAnsi="CMU Sans Serif" w:cs="CMU Sans Serif"/>
          <w:lang w:val="en-GB"/>
        </w:rPr>
        <w:t>.</w:t>
      </w:r>
      <w:r w:rsidR="009A0B78">
        <w:rPr>
          <w:rFonts w:ascii="CMU Sans Serif" w:hAnsi="CMU Sans Serif" w:cs="CMU Sans Serif"/>
          <w:lang w:val="en-GB"/>
        </w:rPr>
        <w:t xml:space="preserve">                   </w:t>
      </w:r>
    </w:p>
    <w:p w14:paraId="0AB630B6" w14:textId="3683EF4E" w:rsidR="00D60DD8" w:rsidRPr="00FE34C4" w:rsidRDefault="00D60DD8" w:rsidP="00D60DD8">
      <w:pPr>
        <w:spacing w:line="240" w:lineRule="auto"/>
        <w:rPr>
          <w:rFonts w:ascii="CMU Sans Serif" w:hAnsi="CMU Sans Serif" w:cs="CMU Sans Serif"/>
          <w:lang w:val="en-GB"/>
        </w:rPr>
      </w:pPr>
      <w:r w:rsidRPr="009A0B78">
        <w:rPr>
          <w:rFonts w:ascii="CMU Sans Serif" w:hAnsi="CMU Sans Serif" w:cs="CMU Sans Serif"/>
          <w:b/>
          <w:lang w:val="en-GB"/>
        </w:rPr>
        <w:t xml:space="preserve">Researcher </w:t>
      </w:r>
      <w:r w:rsidR="009A0B78">
        <w:rPr>
          <w:rFonts w:ascii="CMU Sans Serif" w:hAnsi="CMU Sans Serif" w:cs="CMU Sans Serif"/>
          <w:b/>
          <w:lang w:val="en-GB"/>
        </w:rPr>
        <w:t xml:space="preserve">                                                                     </w:t>
      </w:r>
      <w:r w:rsidR="009F1E00">
        <w:rPr>
          <w:rFonts w:ascii="CMU Sans Serif" w:hAnsi="CMU Sans Serif" w:cs="CMU Sans Serif"/>
          <w:b/>
          <w:lang w:val="en-GB"/>
        </w:rPr>
        <w:t xml:space="preserve">     </w:t>
      </w:r>
      <w:r w:rsidR="009A0B78">
        <w:rPr>
          <w:rFonts w:ascii="CMU Sans Serif" w:hAnsi="CMU Sans Serif" w:cs="CMU Sans Serif"/>
          <w:b/>
          <w:lang w:val="en-GB"/>
        </w:rPr>
        <w:t xml:space="preserve">  </w:t>
      </w:r>
      <w:r w:rsidR="004C2BF1">
        <w:rPr>
          <w:rFonts w:ascii="CMU Sans Serif" w:hAnsi="CMU Sans Serif" w:cs="CMU Sans Serif"/>
          <w:b/>
          <w:lang w:val="en-GB"/>
        </w:rPr>
        <w:t xml:space="preserve">                                         </w:t>
      </w:r>
      <w:r w:rsidR="009F1E00" w:rsidRPr="00CB67F3">
        <w:rPr>
          <w:rFonts w:ascii="CMU Sans Serif" w:hAnsi="CMU Sans Serif" w:cs="CMU Sans Serif"/>
          <w:b/>
          <w:lang w:val="en-GB"/>
        </w:rPr>
        <w:t xml:space="preserve">01.2018-04.2018                                                                                             </w:t>
      </w:r>
      <w:r w:rsidR="009A0B78" w:rsidRPr="00CB67F3">
        <w:rPr>
          <w:rFonts w:ascii="CMU Sans Serif" w:hAnsi="CMU Sans Serif" w:cs="CMU Sans Serif"/>
          <w:b/>
          <w:lang w:val="en-GB"/>
        </w:rPr>
        <w:t xml:space="preserve">                 </w:t>
      </w:r>
      <w:r w:rsidRPr="00CB67F3">
        <w:rPr>
          <w:rFonts w:ascii="CMU Sans Serif" w:hAnsi="CMU Sans Serif" w:cs="CMU Sans Serif"/>
          <w:b/>
          <w:lang w:val="en-GB"/>
        </w:rPr>
        <w:t xml:space="preserve"> </w:t>
      </w:r>
      <w:r w:rsidRPr="009A0B78">
        <w:rPr>
          <w:rFonts w:ascii="CMU Sans Serif" w:hAnsi="CMU Sans Serif" w:cs="CMU Sans Serif"/>
          <w:b/>
          <w:lang w:val="en-GB"/>
        </w:rPr>
        <w:t xml:space="preserve">Centre for Independent Development Research, </w:t>
      </w:r>
      <w:r w:rsidR="009A0B78">
        <w:rPr>
          <w:rFonts w:ascii="CMU Sans Serif" w:hAnsi="CMU Sans Serif" w:cs="CMU Sans Serif"/>
          <w:b/>
          <w:lang w:val="en-GB"/>
        </w:rPr>
        <w:t xml:space="preserve">Buea, Cameroon           </w:t>
      </w:r>
      <w:r w:rsidR="009F1E00">
        <w:rPr>
          <w:rFonts w:ascii="CMU Sans Serif" w:hAnsi="CMU Sans Serif" w:cs="CMU Sans Serif"/>
          <w:b/>
          <w:lang w:val="en-GB"/>
        </w:rPr>
        <w:t xml:space="preserve">         </w:t>
      </w:r>
      <w:r w:rsidR="004C2BF1">
        <w:rPr>
          <w:rFonts w:ascii="CMU Sans Serif" w:hAnsi="CMU Sans Serif" w:cs="CMU Sans Serif"/>
          <w:b/>
          <w:lang w:val="en-GB"/>
        </w:rPr>
        <w:t xml:space="preserve">                             </w:t>
      </w:r>
      <w:r w:rsidRPr="00FE34C4">
        <w:rPr>
          <w:rFonts w:ascii="CMU Sans Serif" w:hAnsi="CMU Sans Serif" w:cs="CMU Sans Serif"/>
          <w:lang w:val="en-GB"/>
        </w:rPr>
        <w:t>(Activities: Data collection on issues of Agricultural Production Economics, Rural Development and Agricultural Policy, Training Assistant for workshops on Agricultural Policy and Political Economy Analysis</w:t>
      </w:r>
      <w:r w:rsidR="00C30F0E">
        <w:rPr>
          <w:rFonts w:ascii="CMU Sans Serif" w:hAnsi="CMU Sans Serif" w:cs="CMU Sans Serif"/>
          <w:lang w:val="en-GB"/>
        </w:rPr>
        <w:t>)</w:t>
      </w:r>
      <w:r w:rsidRPr="00FE34C4">
        <w:rPr>
          <w:rFonts w:ascii="CMU Sans Serif" w:hAnsi="CMU Sans Serif" w:cs="CMU Sans Serif"/>
          <w:lang w:val="en-GB"/>
        </w:rPr>
        <w:t>.</w:t>
      </w:r>
    </w:p>
    <w:p w14:paraId="25341A33" w14:textId="5DE63031" w:rsidR="009C75B9" w:rsidRDefault="00D60DD8" w:rsidP="00D60DD8">
      <w:pPr>
        <w:spacing w:line="240" w:lineRule="auto"/>
        <w:rPr>
          <w:rFonts w:ascii="CMU Sans Serif" w:hAnsi="CMU Sans Serif" w:cs="CMU Sans Serif"/>
          <w:lang w:val="en-GB"/>
        </w:rPr>
      </w:pPr>
      <w:r w:rsidRPr="00FE34C4">
        <w:rPr>
          <w:rFonts w:ascii="CMU Sans Serif" w:hAnsi="CMU Sans Serif" w:cs="CMU Sans Serif"/>
          <w:b/>
          <w:lang w:val="en-GB"/>
        </w:rPr>
        <w:t xml:space="preserve">Research </w:t>
      </w:r>
      <w:r w:rsidR="009A0B78">
        <w:rPr>
          <w:rFonts w:ascii="CMU Sans Serif" w:hAnsi="CMU Sans Serif" w:cs="CMU Sans Serif"/>
          <w:b/>
          <w:lang w:val="en-GB"/>
        </w:rPr>
        <w:t>F</w:t>
      </w:r>
      <w:r w:rsidR="00FE34C4" w:rsidRPr="00FE34C4">
        <w:rPr>
          <w:rFonts w:ascii="CMU Sans Serif" w:hAnsi="CMU Sans Serif" w:cs="CMU Sans Serif"/>
          <w:b/>
          <w:lang w:val="en-GB"/>
        </w:rPr>
        <w:t>ellow</w:t>
      </w:r>
      <w:r w:rsidRPr="00FE34C4">
        <w:rPr>
          <w:rFonts w:ascii="CMU Sans Serif" w:hAnsi="CMU Sans Serif" w:cs="CMU Sans Serif"/>
          <w:b/>
          <w:lang w:val="en-GB"/>
        </w:rPr>
        <w:t xml:space="preserve"> </w:t>
      </w:r>
      <w:r w:rsidR="009A0B78">
        <w:rPr>
          <w:rFonts w:ascii="CMU Sans Serif" w:hAnsi="CMU Sans Serif" w:cs="CMU Sans Serif"/>
          <w:b/>
          <w:lang w:val="en-GB"/>
        </w:rPr>
        <w:t xml:space="preserve">                                                          </w:t>
      </w:r>
      <w:r w:rsidR="009F1E00">
        <w:rPr>
          <w:rFonts w:ascii="CMU Sans Serif" w:hAnsi="CMU Sans Serif" w:cs="CMU Sans Serif"/>
          <w:b/>
          <w:lang w:val="en-GB"/>
        </w:rPr>
        <w:t xml:space="preserve">  </w:t>
      </w:r>
      <w:r w:rsidR="00CB67F3">
        <w:rPr>
          <w:rFonts w:ascii="CMU Sans Serif" w:hAnsi="CMU Sans Serif" w:cs="CMU Sans Serif"/>
          <w:b/>
          <w:lang w:val="en-GB"/>
        </w:rPr>
        <w:t xml:space="preserve">        </w:t>
      </w:r>
      <w:r w:rsidR="004C2BF1">
        <w:rPr>
          <w:rFonts w:ascii="CMU Sans Serif" w:hAnsi="CMU Sans Serif" w:cs="CMU Sans Serif"/>
          <w:b/>
          <w:lang w:val="en-GB"/>
        </w:rPr>
        <w:t xml:space="preserve">                                      </w:t>
      </w:r>
      <w:r w:rsidR="009F1E00" w:rsidRPr="00CB67F3">
        <w:rPr>
          <w:rFonts w:ascii="CMU Sans Serif" w:hAnsi="CMU Sans Serif" w:cs="CMU Sans Serif"/>
          <w:b/>
          <w:lang w:val="en-GB"/>
        </w:rPr>
        <w:t xml:space="preserve">04.2017 - 10.2017                                                                                                 </w:t>
      </w:r>
      <w:r w:rsidR="009A0B78" w:rsidRPr="00CB67F3">
        <w:rPr>
          <w:rFonts w:ascii="CMU Sans Serif" w:hAnsi="CMU Sans Serif" w:cs="CMU Sans Serif"/>
          <w:b/>
          <w:lang w:val="en-GB"/>
        </w:rPr>
        <w:t xml:space="preserve">            </w:t>
      </w:r>
      <w:r w:rsidR="00FE34C4" w:rsidRPr="00FE34C4">
        <w:rPr>
          <w:rFonts w:ascii="CMU Sans Serif" w:hAnsi="CMU Sans Serif" w:cs="CMU Sans Serif"/>
          <w:b/>
          <w:lang w:val="en-GB"/>
        </w:rPr>
        <w:t>International Crops Research Institute for the Semi-Arid Tropics (</w:t>
      </w:r>
      <w:r w:rsidRPr="00FE34C4">
        <w:rPr>
          <w:rFonts w:ascii="CMU Sans Serif" w:hAnsi="CMU Sans Serif" w:cs="CMU Sans Serif"/>
          <w:b/>
          <w:lang w:val="en-GB"/>
        </w:rPr>
        <w:t>ICRISAT</w:t>
      </w:r>
      <w:r w:rsidR="00FE34C4" w:rsidRPr="00FE34C4">
        <w:rPr>
          <w:rFonts w:ascii="CMU Sans Serif" w:hAnsi="CMU Sans Serif" w:cs="CMU Sans Serif"/>
          <w:b/>
          <w:lang w:val="en-GB"/>
        </w:rPr>
        <w:t>)</w:t>
      </w:r>
      <w:r w:rsidRPr="00FE34C4">
        <w:rPr>
          <w:rFonts w:ascii="CMU Sans Serif" w:hAnsi="CMU Sans Serif" w:cs="CMU Sans Serif"/>
          <w:lang w:val="en-GB"/>
        </w:rPr>
        <w:t xml:space="preserve"> </w:t>
      </w:r>
      <w:r w:rsidR="009A0B78" w:rsidRPr="009A0B78">
        <w:rPr>
          <w:rFonts w:ascii="CMU Sans Serif" w:hAnsi="CMU Sans Serif" w:cs="CMU Sans Serif"/>
          <w:b/>
          <w:lang w:val="en-GB"/>
        </w:rPr>
        <w:t>Nairobi Kenya</w:t>
      </w:r>
      <w:r w:rsidR="009A0B78">
        <w:rPr>
          <w:rFonts w:ascii="CMU Sans Serif" w:hAnsi="CMU Sans Serif" w:cs="CMU Sans Serif"/>
          <w:b/>
          <w:lang w:val="en-GB"/>
        </w:rPr>
        <w:t xml:space="preserve">                                                                                   </w:t>
      </w:r>
      <w:r w:rsidR="009F1E00">
        <w:rPr>
          <w:rFonts w:ascii="CMU Sans Serif" w:hAnsi="CMU Sans Serif" w:cs="CMU Sans Serif"/>
          <w:b/>
          <w:lang w:val="en-GB"/>
        </w:rPr>
        <w:t xml:space="preserve">         </w:t>
      </w:r>
      <w:r w:rsidRPr="00FE34C4">
        <w:rPr>
          <w:rFonts w:ascii="CMU Sans Serif" w:hAnsi="CMU Sans Serif" w:cs="CMU Sans Serif"/>
          <w:lang w:val="en-GB"/>
        </w:rPr>
        <w:t xml:space="preserve">(Activities: </w:t>
      </w:r>
      <w:r w:rsidR="009F1E00">
        <w:rPr>
          <w:rFonts w:ascii="CMU Sans Serif" w:hAnsi="CMU Sans Serif" w:cs="CMU Sans Serif"/>
          <w:lang w:val="en-GB"/>
        </w:rPr>
        <w:t xml:space="preserve">CAPI programming, </w:t>
      </w:r>
      <w:r w:rsidRPr="00FE34C4">
        <w:rPr>
          <w:rFonts w:ascii="CMU Sans Serif" w:hAnsi="CMU Sans Serif" w:cs="CMU Sans Serif"/>
          <w:lang w:val="en-GB"/>
        </w:rPr>
        <w:t xml:space="preserve">Panel data econometric </w:t>
      </w:r>
      <w:r w:rsidR="009F1E00">
        <w:rPr>
          <w:rFonts w:ascii="CMU Sans Serif" w:hAnsi="CMU Sans Serif" w:cs="CMU Sans Serif"/>
          <w:lang w:val="en-GB"/>
        </w:rPr>
        <w:t>analysis, Data cleaning, I</w:t>
      </w:r>
      <w:r w:rsidRPr="00FE34C4">
        <w:rPr>
          <w:rFonts w:ascii="CMU Sans Serif" w:hAnsi="CMU Sans Serif" w:cs="CMU Sans Serif"/>
          <w:lang w:val="en-GB"/>
        </w:rPr>
        <w:t xml:space="preserve">mpact </w:t>
      </w:r>
      <w:r w:rsidR="009A0B78">
        <w:rPr>
          <w:rFonts w:ascii="CMU Sans Serif" w:hAnsi="CMU Sans Serif" w:cs="CMU Sans Serif"/>
          <w:lang w:val="en-GB"/>
        </w:rPr>
        <w:t>evaluation</w:t>
      </w:r>
      <w:r w:rsidR="009F1E00">
        <w:rPr>
          <w:rFonts w:ascii="CMU Sans Serif" w:hAnsi="CMU Sans Serif" w:cs="CMU Sans Serif"/>
          <w:lang w:val="en-GB"/>
        </w:rPr>
        <w:t>, Data collection</w:t>
      </w:r>
      <w:r w:rsidR="00E06D1E">
        <w:rPr>
          <w:rFonts w:ascii="CMU Sans Serif" w:hAnsi="CMU Sans Serif" w:cs="CMU Sans Serif"/>
          <w:lang w:val="en-GB"/>
        </w:rPr>
        <w:t>, Project management</w:t>
      </w:r>
      <w:r w:rsidR="009A0B78">
        <w:rPr>
          <w:rFonts w:ascii="CMU Sans Serif" w:hAnsi="CMU Sans Serif" w:cs="CMU Sans Serif"/>
          <w:lang w:val="en-GB"/>
        </w:rPr>
        <w:t>)</w:t>
      </w:r>
      <w:r w:rsidR="00551D20">
        <w:rPr>
          <w:rFonts w:ascii="CMU Sans Serif" w:hAnsi="CMU Sans Serif" w:cs="CMU Sans Serif"/>
          <w:lang w:val="en-GB"/>
        </w:rPr>
        <w:t>.</w:t>
      </w:r>
    </w:p>
    <w:p w14:paraId="62D3A263" w14:textId="77777777" w:rsidR="00C85752" w:rsidRPr="00FE34C4" w:rsidRDefault="00C85752" w:rsidP="00D60DD8">
      <w:pPr>
        <w:spacing w:line="240" w:lineRule="auto"/>
        <w:rPr>
          <w:rFonts w:ascii="CMU Sans Serif" w:hAnsi="CMU Sans Serif" w:cs="CMU Sans Serif"/>
          <w:lang w:val="en-GB"/>
        </w:rPr>
      </w:pPr>
    </w:p>
    <w:p w14:paraId="5ADDD70A" w14:textId="77777777" w:rsidR="00EC238A" w:rsidRPr="00B678CD" w:rsidRDefault="00B678CD" w:rsidP="00D60DD8">
      <w:pPr>
        <w:spacing w:line="240" w:lineRule="auto"/>
        <w:rPr>
          <w:rFonts w:ascii="CMU Sans Serif" w:hAnsi="CMU Sans Serif" w:cs="CMU Sans Serif"/>
          <w:b/>
          <w:lang w:val="en-GB"/>
        </w:rPr>
      </w:pPr>
      <w:r>
        <w:rPr>
          <w:rFonts w:ascii="CMU Sans Serif" w:hAnsi="CMU Sans Serif" w:cs="CMU Sans Serif"/>
          <w:b/>
          <w:noProof/>
          <w:lang w:eastAsia="de-DE"/>
        </w:rPr>
        <mc:AlternateContent>
          <mc:Choice Requires="wps">
            <w:drawing>
              <wp:anchor distT="0" distB="0" distL="114300" distR="114300" simplePos="0" relativeHeight="251661312" behindDoc="0" locked="0" layoutInCell="1" allowOverlap="1" wp14:anchorId="3493D816" wp14:editId="26D5840F">
                <wp:simplePos x="0" y="0"/>
                <wp:positionH relativeFrom="column">
                  <wp:posOffset>9525</wp:posOffset>
                </wp:positionH>
                <wp:positionV relativeFrom="paragraph">
                  <wp:posOffset>241300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CDF6BA"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9pt" to="464.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sgEAANQDAAAOAAAAZHJzL2Uyb0RvYy54bWysU01v2zAMvQ/YfxB0X+QUaxEYcXpo0V6G&#10;rdjHD1BlKhYgiYKkxc6/H6UkdrEOGDb0QosU3yP5RG9vJ2fZAWIy6Du+XjWcgVfYG7/v+I/vDx82&#10;nKUsfS8teuj4ERK/3b1/tx1DC1c4oO0hMiLxqR1Dx4ecQytEUgM4mVYYwNOlxuhkJjfuRR/lSOzO&#10;iqumuREjxj5EVJASRe9Pl3xX+bUGlb9onSAz23HqLVcbq30uVuy2st1HGQajzm3I/+jCSeOp6Ex1&#10;L7NkP6N5ReWMiphQ55VCJ1Bro6DOQNOsm9+m+TbIAHUWEieFWab0drTq8+HOP0WSYQypTeEplikm&#10;HV35Un9sqmIdZ7FgykxR8Hqzufl4TZqqy51YgCGm/AjoWDl03Bpf5pCtPHxKmYpR6iWlhK0vNqE1&#10;/YOxtjplA+DORnaQ9HZ5Wpe3ItyLLPIKUiyt11M+WjixfgXNTE/Nrmv1ulULp1QKfL7wWk/ZBaap&#10;gxnY/B14zi9QqBv3L+AZUSujzzPYGY/xT9UXKfQp/6LAae4iwTP2x/qoVRpanarcec3Lbr70K3z5&#10;GXe/AAAA//8DAFBLAwQUAAYACAAAACEAQ7xGGtoAAAAHAQAADwAAAGRycy9kb3ducmV2LnhtbEyP&#10;PU/DMBCGdyT+g3VIbNShQJWmcSqEYEEsCR1gc+NrHBGf09hpwr/nEEMZ3w+991y+nV0nTjiE1pOC&#10;20UCAqn2pqVGwe795SYFEaImoztPqOAbA2yLy4tcZ8ZPVOKpio3gEQqZVmBj7DMpQ23R6bDwPRJn&#10;Bz84HVkOjTSDnnjcdXKZJCvpdEt8weoenyzWX9XoFLwe38LuflU+lx/HtJo+D6NtPCp1fTU/bkBE&#10;nOO5DL/4jA4FM+39SCaIjvUDFxXcpfwRx+tlysb+z5BFLv/zFz8AAAD//wMAUEsBAi0AFAAGAAgA&#10;AAAhALaDOJL+AAAA4QEAABMAAAAAAAAAAAAAAAAAAAAAAFtDb250ZW50X1R5cGVzXS54bWxQSwEC&#10;LQAUAAYACAAAACEAOP0h/9YAAACUAQAACwAAAAAAAAAAAAAAAAAvAQAAX3JlbHMvLnJlbHNQSwEC&#10;LQAUAAYACAAAACEAGclzP7IBAADUAwAADgAAAAAAAAAAAAAAAAAuAgAAZHJzL2Uyb0RvYy54bWxQ&#10;SwECLQAUAAYACAAAACEAQ7xGGtoAAAAHAQAADwAAAAAAAAAAAAAAAAAMBAAAZHJzL2Rvd25yZXYu&#10;eG1sUEsFBgAAAAAEAAQA8wAAABMFAAAAAA==&#10;" strokecolor="black [3213]"/>
            </w:pict>
          </mc:Fallback>
        </mc:AlternateContent>
      </w:r>
      <w:r w:rsidR="00D60DD8" w:rsidRPr="00B678CD">
        <w:rPr>
          <w:rFonts w:ascii="CMU Sans Serif" w:hAnsi="CMU Sans Serif" w:cs="CMU Sans Serif"/>
          <w:b/>
          <w:lang w:val="en-GB"/>
        </w:rPr>
        <w:t>AWARDS</w:t>
      </w:r>
      <w:r w:rsidR="00B40D69">
        <w:rPr>
          <w:rFonts w:ascii="CMU Sans Serif" w:hAnsi="CMU Sans Serif" w:cs="CMU Sans Serif"/>
          <w:b/>
          <w:lang w:val="en-GB"/>
        </w:rPr>
        <w:t>, GRANTS</w:t>
      </w:r>
      <w:r w:rsidR="00D60DD8" w:rsidRPr="00B678CD">
        <w:rPr>
          <w:rFonts w:ascii="CMU Sans Serif" w:hAnsi="CMU Sans Serif" w:cs="CMU Sans Serif"/>
          <w:b/>
          <w:lang w:val="en-GB"/>
        </w:rPr>
        <w:t xml:space="preserve"> AND FELLOWSHIPS</w:t>
      </w:r>
      <w:r w:rsidR="009A0B78" w:rsidRPr="00B678CD">
        <w:rPr>
          <w:rFonts w:ascii="CMU Sans Serif" w:hAnsi="CMU Sans Serif" w:cs="CMU Sans Serif"/>
          <w:b/>
          <w:lang w:val="en-GB"/>
        </w:rPr>
        <w:t xml:space="preserve">  </w:t>
      </w:r>
    </w:p>
    <w:p w14:paraId="22E88C52" w14:textId="6C3F6EBB" w:rsidR="004C1E45" w:rsidRDefault="004C1E45" w:rsidP="00A65FBF">
      <w:pPr>
        <w:spacing w:line="240" w:lineRule="auto"/>
        <w:rPr>
          <w:rFonts w:ascii="CMU Sans Serif" w:hAnsi="CMU Sans Serif" w:cs="CMU Sans Serif"/>
          <w:b/>
          <w:lang w:val="en-GB"/>
        </w:rPr>
      </w:pPr>
      <w:r>
        <w:rPr>
          <w:rFonts w:ascii="CMU Sans Serif" w:hAnsi="CMU Sans Serif" w:cs="CMU Sans Serif"/>
          <w:b/>
          <w:lang w:val="en-GB"/>
        </w:rPr>
        <w:t xml:space="preserve">2022: </w:t>
      </w:r>
      <w:r w:rsidRPr="004C1E45">
        <w:rPr>
          <w:rFonts w:ascii="CMU Sans Serif" w:hAnsi="CMU Sans Serif" w:cs="CMU Sans Serif"/>
          <w:bCs/>
          <w:lang w:val="en-GB"/>
        </w:rPr>
        <w:t>Co-PI on</w:t>
      </w:r>
      <w:r>
        <w:rPr>
          <w:rFonts w:ascii="CMU Sans Serif" w:hAnsi="CMU Sans Serif" w:cs="CMU Sans Serif"/>
          <w:b/>
          <w:lang w:val="en-GB"/>
        </w:rPr>
        <w:t xml:space="preserve"> </w:t>
      </w:r>
      <w:r w:rsidRPr="004C1E45">
        <w:rPr>
          <w:rFonts w:ascii="CMU Sans Serif" w:hAnsi="CMU Sans Serif" w:cs="CMU Sans Serif"/>
          <w:bCs/>
          <w:lang w:val="en-GB"/>
        </w:rPr>
        <w:t>Blue social protection in Solomon Island ($140,000)</w:t>
      </w:r>
    </w:p>
    <w:p w14:paraId="0B8F8389" w14:textId="3B2F5BFB" w:rsidR="005770F3" w:rsidRDefault="005770F3" w:rsidP="00A65FBF">
      <w:pPr>
        <w:spacing w:line="240" w:lineRule="auto"/>
        <w:rPr>
          <w:rFonts w:ascii="CMU Sans Serif" w:hAnsi="CMU Sans Serif" w:cs="CMU Sans Serif"/>
          <w:lang w:val="en-GB"/>
        </w:rPr>
      </w:pPr>
      <w:r>
        <w:rPr>
          <w:rFonts w:ascii="CMU Sans Serif" w:hAnsi="CMU Sans Serif" w:cs="CMU Sans Serif"/>
          <w:b/>
          <w:lang w:val="en-GB"/>
        </w:rPr>
        <w:t xml:space="preserve">2021: </w:t>
      </w:r>
      <w:r w:rsidRPr="005770F3">
        <w:rPr>
          <w:rFonts w:ascii="CMU Sans Serif" w:hAnsi="CMU Sans Serif" w:cs="CMU Sans Serif"/>
          <w:lang w:val="en-GB"/>
        </w:rPr>
        <w:t>Economics and Governance of Global Value Chains in Africa</w:t>
      </w:r>
      <w:r>
        <w:rPr>
          <w:rFonts w:ascii="CMU Sans Serif" w:hAnsi="CMU Sans Serif" w:cs="CMU Sans Serif"/>
          <w:lang w:val="en-GB"/>
        </w:rPr>
        <w:t xml:space="preserve"> (€7</w:t>
      </w:r>
      <w:r w:rsidRPr="002B51E1">
        <w:rPr>
          <w:rFonts w:ascii="CMU Sans Serif" w:hAnsi="CMU Sans Serif" w:cs="CMU Sans Serif"/>
          <w:lang w:val="en-GB"/>
        </w:rPr>
        <w:t>,000).</w:t>
      </w:r>
    </w:p>
    <w:p w14:paraId="1BB5DDA3" w14:textId="77777777" w:rsidR="005770F3" w:rsidRPr="005770F3" w:rsidRDefault="005770F3" w:rsidP="00A65FBF">
      <w:pPr>
        <w:spacing w:line="240" w:lineRule="auto"/>
        <w:rPr>
          <w:rFonts w:ascii="CMU Sans Serif" w:hAnsi="CMU Sans Serif" w:cs="CMU Sans Serif"/>
          <w:lang w:val="en-GB"/>
        </w:rPr>
      </w:pPr>
      <w:r>
        <w:rPr>
          <w:rFonts w:ascii="CMU Sans Serif" w:hAnsi="CMU Sans Serif" w:cs="CMU Sans Serif"/>
          <w:b/>
          <w:lang w:val="en-GB"/>
        </w:rPr>
        <w:t xml:space="preserve">2021: </w:t>
      </w:r>
      <w:r>
        <w:rPr>
          <w:rFonts w:ascii="CMU Sans Serif" w:hAnsi="CMU Sans Serif" w:cs="CMU Sans Serif"/>
          <w:lang w:val="en-GB"/>
        </w:rPr>
        <w:t>Oil palm Expansion, food security and welfare in Cameroon (€</w:t>
      </w:r>
      <w:r w:rsidRPr="002B51E1">
        <w:rPr>
          <w:rFonts w:ascii="CMU Sans Serif" w:hAnsi="CMU Sans Serif" w:cs="CMU Sans Serif"/>
          <w:lang w:val="en-GB"/>
        </w:rPr>
        <w:t>5,000).</w:t>
      </w:r>
    </w:p>
    <w:p w14:paraId="2B0478E7" w14:textId="77777777" w:rsidR="00A65FBF" w:rsidRDefault="00A65FBF" w:rsidP="00A65FBF">
      <w:pPr>
        <w:spacing w:line="240" w:lineRule="auto"/>
        <w:rPr>
          <w:rFonts w:ascii="CMU Sans Serif" w:hAnsi="CMU Sans Serif" w:cs="CMU Sans Serif"/>
          <w:lang w:val="en-GB"/>
        </w:rPr>
      </w:pPr>
      <w:r>
        <w:rPr>
          <w:rFonts w:ascii="CMU Sans Serif" w:hAnsi="CMU Sans Serif" w:cs="CMU Sans Serif"/>
          <w:b/>
          <w:lang w:val="en-GB"/>
        </w:rPr>
        <w:t xml:space="preserve">2021: </w:t>
      </w:r>
      <w:r>
        <w:rPr>
          <w:rFonts w:ascii="CMU Sans Serif" w:hAnsi="CMU Sans Serif" w:cs="CMU Sans Serif"/>
          <w:lang w:val="en-GB"/>
        </w:rPr>
        <w:t>AAEA Travel Grant for participation at the 2021 AAEA &amp; WAEA meeting in Austin, TX</w:t>
      </w:r>
    </w:p>
    <w:p w14:paraId="659F02B8" w14:textId="77777777" w:rsidR="00A65FBF" w:rsidRPr="00A65FBF" w:rsidRDefault="00A65FBF" w:rsidP="00D60DD8">
      <w:pPr>
        <w:spacing w:line="240" w:lineRule="auto"/>
        <w:rPr>
          <w:rFonts w:ascii="CMU Sans Serif" w:hAnsi="CMU Sans Serif" w:cs="CMU Sans Serif"/>
          <w:lang w:val="en-GB"/>
        </w:rPr>
      </w:pPr>
      <w:r>
        <w:rPr>
          <w:rFonts w:ascii="CMU Sans Serif" w:hAnsi="CMU Sans Serif" w:cs="CMU Sans Serif"/>
          <w:b/>
          <w:lang w:val="en-GB"/>
        </w:rPr>
        <w:t xml:space="preserve">2021: </w:t>
      </w:r>
      <w:r>
        <w:rPr>
          <w:rFonts w:ascii="CMU Sans Serif" w:hAnsi="CMU Sans Serif" w:cs="CMU Sans Serif"/>
          <w:lang w:val="en-GB"/>
        </w:rPr>
        <w:t>IAAE grant for participation in the ICAE meeting in New Delhi, India</w:t>
      </w:r>
    </w:p>
    <w:p w14:paraId="20382DA7" w14:textId="77777777" w:rsidR="00EC2C5B" w:rsidRDefault="00EC2C5B" w:rsidP="00D60DD8">
      <w:pPr>
        <w:spacing w:line="240" w:lineRule="auto"/>
        <w:rPr>
          <w:rFonts w:ascii="CMU Sans Serif" w:hAnsi="CMU Sans Serif" w:cs="CMU Sans Serif"/>
          <w:lang w:val="en-GB"/>
        </w:rPr>
      </w:pPr>
      <w:r>
        <w:rPr>
          <w:rFonts w:ascii="CMU Sans Serif" w:hAnsi="CMU Sans Serif" w:cs="CMU Sans Serif"/>
          <w:b/>
          <w:lang w:val="en-GB"/>
        </w:rPr>
        <w:lastRenderedPageBreak/>
        <w:t xml:space="preserve">2020: </w:t>
      </w:r>
      <w:r w:rsidR="00B40D69" w:rsidRPr="002B51E1">
        <w:rPr>
          <w:rFonts w:ascii="CMU Sans Serif" w:hAnsi="CMU Sans Serif" w:cs="CMU Sans Serif"/>
          <w:lang w:val="en-GB"/>
        </w:rPr>
        <w:t xml:space="preserve">Contending with COVID-19 in </w:t>
      </w:r>
      <w:r w:rsidR="002B51E1" w:rsidRPr="002B51E1">
        <w:rPr>
          <w:rFonts w:ascii="CMU Sans Serif" w:hAnsi="CMU Sans Serif" w:cs="CMU Sans Serif"/>
          <w:lang w:val="en-GB"/>
        </w:rPr>
        <w:t xml:space="preserve">selected </w:t>
      </w:r>
      <w:r w:rsidR="00B40D69" w:rsidRPr="002B51E1">
        <w:rPr>
          <w:rFonts w:ascii="CMU Sans Serif" w:hAnsi="CMU Sans Serif" w:cs="CMU Sans Serif"/>
          <w:lang w:val="en-GB"/>
        </w:rPr>
        <w:t>Africa</w:t>
      </w:r>
      <w:r w:rsidR="002B51E1" w:rsidRPr="002B51E1">
        <w:rPr>
          <w:rFonts w:ascii="CMU Sans Serif" w:hAnsi="CMU Sans Serif" w:cs="CMU Sans Serif"/>
          <w:lang w:val="en-GB"/>
        </w:rPr>
        <w:t>n countries (€25,000).</w:t>
      </w:r>
    </w:p>
    <w:p w14:paraId="263C2D38" w14:textId="77777777" w:rsidR="006B42F8" w:rsidRDefault="006B42F8" w:rsidP="00D60DD8">
      <w:pPr>
        <w:spacing w:line="240" w:lineRule="auto"/>
        <w:rPr>
          <w:rFonts w:ascii="CMU Sans Serif" w:hAnsi="CMU Sans Serif" w:cs="CMU Sans Serif"/>
          <w:lang w:val="en-GB"/>
        </w:rPr>
      </w:pPr>
      <w:r>
        <w:rPr>
          <w:rFonts w:ascii="CMU Sans Serif" w:hAnsi="CMU Sans Serif" w:cs="CMU Sans Serif"/>
          <w:b/>
          <w:lang w:val="en-GB"/>
        </w:rPr>
        <w:t xml:space="preserve">2020: </w:t>
      </w:r>
      <w:r w:rsidR="00CE417F">
        <w:rPr>
          <w:rFonts w:ascii="CMU Sans Serif" w:hAnsi="CMU Sans Serif" w:cs="CMU Sans Serif"/>
          <w:lang w:val="en-GB"/>
        </w:rPr>
        <w:t>Genebank impact</w:t>
      </w:r>
      <w:r>
        <w:rPr>
          <w:rFonts w:ascii="CMU Sans Serif" w:hAnsi="CMU Sans Serif" w:cs="CMU Sans Serif"/>
          <w:lang w:val="en-GB"/>
        </w:rPr>
        <w:t xml:space="preserve"> </w:t>
      </w:r>
      <w:r w:rsidR="00CE417F">
        <w:rPr>
          <w:rFonts w:ascii="CMU Sans Serif" w:hAnsi="CMU Sans Serif" w:cs="CMU Sans Serif"/>
          <w:lang w:val="en-GB"/>
        </w:rPr>
        <w:t xml:space="preserve">fellowship with the Crop Trust </w:t>
      </w:r>
      <w:r>
        <w:rPr>
          <w:rFonts w:ascii="CMU Sans Serif" w:hAnsi="CMU Sans Serif" w:cs="CMU Sans Serif"/>
          <w:lang w:val="en-GB"/>
        </w:rPr>
        <w:t>(€14</w:t>
      </w:r>
      <w:r w:rsidRPr="002B51E1">
        <w:rPr>
          <w:rFonts w:ascii="CMU Sans Serif" w:hAnsi="CMU Sans Serif" w:cs="CMU Sans Serif"/>
          <w:lang w:val="en-GB"/>
        </w:rPr>
        <w:t>,000).</w:t>
      </w:r>
    </w:p>
    <w:p w14:paraId="6D9F971B" w14:textId="77777777" w:rsidR="00B40D69" w:rsidRDefault="00B40D69" w:rsidP="00D60DD8">
      <w:pPr>
        <w:spacing w:line="240" w:lineRule="auto"/>
        <w:rPr>
          <w:rFonts w:ascii="CMU Sans Serif" w:hAnsi="CMU Sans Serif" w:cs="CMU Sans Serif"/>
          <w:b/>
          <w:lang w:val="en-GB"/>
        </w:rPr>
      </w:pPr>
      <w:r>
        <w:rPr>
          <w:rFonts w:ascii="CMU Sans Serif" w:hAnsi="CMU Sans Serif" w:cs="CMU Sans Serif"/>
          <w:b/>
          <w:lang w:val="en-GB"/>
        </w:rPr>
        <w:t xml:space="preserve">2020: </w:t>
      </w:r>
      <w:r>
        <w:rPr>
          <w:rFonts w:ascii="CMU Sans Serif" w:hAnsi="CMU Sans Serif" w:cs="CMU Sans Serif"/>
          <w:lang w:val="en-GB"/>
        </w:rPr>
        <w:t>World Bank Group Africa</w:t>
      </w:r>
      <w:r w:rsidRPr="00EC2C5B">
        <w:rPr>
          <w:rFonts w:ascii="CMU Sans Serif" w:hAnsi="CMU Sans Serif" w:cs="CMU Sans Serif"/>
          <w:lang w:val="en-GB"/>
        </w:rPr>
        <w:t xml:space="preserve"> Fellowship</w:t>
      </w:r>
      <w:r>
        <w:rPr>
          <w:rFonts w:ascii="CMU Sans Serif" w:hAnsi="CMU Sans Serif" w:cs="CMU Sans Serif"/>
          <w:lang w:val="en-GB"/>
        </w:rPr>
        <w:t xml:space="preserve"> in Washington D.C. USA and Abidjan, Cote d’Ivoire (January – June 2020).</w:t>
      </w:r>
    </w:p>
    <w:p w14:paraId="1E74D7E1" w14:textId="77777777" w:rsidR="00D60DD8" w:rsidRPr="009A0B78" w:rsidRDefault="001B037E" w:rsidP="00D60DD8">
      <w:pPr>
        <w:spacing w:line="240" w:lineRule="auto"/>
        <w:rPr>
          <w:rFonts w:ascii="CMU Sans Serif" w:hAnsi="CMU Sans Serif" w:cs="CMU Sans Serif"/>
          <w:b/>
          <w:lang w:val="en-GB"/>
        </w:rPr>
      </w:pPr>
      <w:r w:rsidRPr="00EC238A">
        <w:rPr>
          <w:rFonts w:ascii="CMU Sans Serif" w:hAnsi="CMU Sans Serif" w:cs="CMU Sans Serif"/>
          <w:b/>
          <w:lang w:val="en-GB"/>
        </w:rPr>
        <w:t>2019</w:t>
      </w:r>
      <w:r w:rsidRPr="00FE34C4">
        <w:rPr>
          <w:rFonts w:ascii="CMU Sans Serif" w:hAnsi="CMU Sans Serif" w:cs="CMU Sans Serif"/>
          <w:lang w:val="en-GB"/>
        </w:rPr>
        <w:t xml:space="preserve">: </w:t>
      </w:r>
      <w:r w:rsidR="00D60DD8" w:rsidRPr="00FE34C4">
        <w:rPr>
          <w:rFonts w:ascii="CMU Sans Serif" w:hAnsi="CMU Sans Serif" w:cs="CMU Sans Serif"/>
          <w:lang w:val="en-GB"/>
        </w:rPr>
        <w:t>Hans H. Ruthenberg Graduate</w:t>
      </w:r>
      <w:r w:rsidRPr="00FE34C4">
        <w:rPr>
          <w:rFonts w:ascii="CMU Sans Serif" w:hAnsi="CMU Sans Serif" w:cs="CMU Sans Serif"/>
          <w:lang w:val="en-GB"/>
        </w:rPr>
        <w:t xml:space="preserve"> Award</w:t>
      </w:r>
      <w:r w:rsidR="00CB67F3">
        <w:rPr>
          <w:rFonts w:ascii="CMU Sans Serif" w:hAnsi="CMU Sans Serif" w:cs="CMU Sans Serif"/>
          <w:lang w:val="en-GB"/>
        </w:rPr>
        <w:t xml:space="preserve"> for a</w:t>
      </w:r>
      <w:r w:rsidR="00D60DD8" w:rsidRPr="00FE34C4">
        <w:rPr>
          <w:rFonts w:ascii="CMU Sans Serif" w:hAnsi="CMU Sans Serif" w:cs="CMU Sans Serif"/>
          <w:lang w:val="en-GB"/>
        </w:rPr>
        <w:t>n excellent thesis with a significant contribution to the improvement of farming and reduction of hunger in the world</w:t>
      </w:r>
      <w:r w:rsidR="002B51E1">
        <w:rPr>
          <w:rFonts w:ascii="CMU Sans Serif" w:hAnsi="CMU Sans Serif" w:cs="CMU Sans Serif"/>
          <w:lang w:val="en-GB"/>
        </w:rPr>
        <w:t xml:space="preserve"> </w:t>
      </w:r>
      <w:r w:rsidR="002B51E1" w:rsidRPr="002B51E1">
        <w:rPr>
          <w:rFonts w:ascii="CMU Sans Serif" w:hAnsi="CMU Sans Serif" w:cs="CMU Sans Serif"/>
          <w:lang w:val="en-GB"/>
        </w:rPr>
        <w:t>(€</w:t>
      </w:r>
      <w:r w:rsidR="002B51E1">
        <w:rPr>
          <w:rFonts w:ascii="CMU Sans Serif" w:hAnsi="CMU Sans Serif" w:cs="CMU Sans Serif"/>
          <w:lang w:val="en-GB"/>
        </w:rPr>
        <w:t>2500)</w:t>
      </w:r>
      <w:r w:rsidR="00C801B4">
        <w:rPr>
          <w:rFonts w:ascii="CMU Sans Serif" w:hAnsi="CMU Sans Serif" w:cs="CMU Sans Serif"/>
          <w:lang w:val="en-GB"/>
        </w:rPr>
        <w:t>.</w:t>
      </w:r>
    </w:p>
    <w:p w14:paraId="038A89F7" w14:textId="77777777" w:rsidR="00D60DD8" w:rsidRPr="00FE34C4" w:rsidRDefault="001B037E" w:rsidP="00D60DD8">
      <w:pPr>
        <w:spacing w:line="240" w:lineRule="auto"/>
        <w:rPr>
          <w:rFonts w:ascii="CMU Sans Serif" w:hAnsi="CMU Sans Serif" w:cs="CMU Sans Serif"/>
          <w:lang w:val="en-GB"/>
        </w:rPr>
      </w:pPr>
      <w:r w:rsidRPr="00EC238A">
        <w:rPr>
          <w:rFonts w:ascii="CMU Sans Serif" w:hAnsi="CMU Sans Serif" w:cs="CMU Sans Serif"/>
          <w:b/>
          <w:lang w:val="en-GB"/>
        </w:rPr>
        <w:t>2019</w:t>
      </w:r>
      <w:r w:rsidRPr="00FE34C4">
        <w:rPr>
          <w:rFonts w:ascii="CMU Sans Serif" w:hAnsi="CMU Sans Serif" w:cs="CMU Sans Serif"/>
          <w:lang w:val="en-GB"/>
        </w:rPr>
        <w:t xml:space="preserve">: </w:t>
      </w:r>
      <w:r w:rsidR="00D60DD8" w:rsidRPr="00FE34C4">
        <w:rPr>
          <w:rFonts w:ascii="CMU Sans Serif" w:hAnsi="CMU Sans Serif" w:cs="CMU Sans Serif"/>
          <w:lang w:val="en-GB"/>
        </w:rPr>
        <w:t>World Bank/GIZ/AERC fellowship on Land Economics and Governance at the University of Cape Town (UCT) in South Africa (Jan 7- Feb 8, 2019).</w:t>
      </w:r>
    </w:p>
    <w:p w14:paraId="74DB772F" w14:textId="77777777" w:rsidR="00D60DD8" w:rsidRPr="00FE34C4" w:rsidRDefault="001B037E" w:rsidP="00D60DD8">
      <w:pPr>
        <w:spacing w:line="240" w:lineRule="auto"/>
        <w:rPr>
          <w:rFonts w:ascii="CMU Sans Serif" w:hAnsi="CMU Sans Serif" w:cs="CMU Sans Serif"/>
          <w:lang w:val="en-GB"/>
        </w:rPr>
      </w:pPr>
      <w:r w:rsidRPr="00EC238A">
        <w:rPr>
          <w:rFonts w:ascii="CMU Sans Serif" w:hAnsi="CMU Sans Serif" w:cs="CMU Sans Serif"/>
          <w:b/>
          <w:lang w:val="en-GB"/>
        </w:rPr>
        <w:t>2018</w:t>
      </w:r>
      <w:r w:rsidRPr="00FE34C4">
        <w:rPr>
          <w:rFonts w:ascii="CMU Sans Serif" w:hAnsi="CMU Sans Serif" w:cs="CMU Sans Serif"/>
          <w:lang w:val="en-GB"/>
        </w:rPr>
        <w:t xml:space="preserve">: </w:t>
      </w:r>
      <w:r w:rsidR="00D60DD8" w:rsidRPr="00FE34C4">
        <w:rPr>
          <w:rFonts w:ascii="CMU Sans Serif" w:hAnsi="CMU Sans Serif" w:cs="CMU Sans Serif"/>
          <w:lang w:val="en-GB"/>
        </w:rPr>
        <w:t xml:space="preserve">IAAE young research scholar travel </w:t>
      </w:r>
      <w:r w:rsidRPr="00FE34C4">
        <w:rPr>
          <w:rFonts w:ascii="CMU Sans Serif" w:hAnsi="CMU Sans Serif" w:cs="CMU Sans Serif"/>
          <w:lang w:val="en-GB"/>
        </w:rPr>
        <w:t xml:space="preserve">grants for participation at the </w:t>
      </w:r>
      <w:r w:rsidR="00D60DD8" w:rsidRPr="00FE34C4">
        <w:rPr>
          <w:rFonts w:ascii="CMU Sans Serif" w:hAnsi="CMU Sans Serif" w:cs="CMU Sans Serif"/>
          <w:lang w:val="en-GB"/>
        </w:rPr>
        <w:t>International Conference of Agricultural Economists, Vancouver Canada</w:t>
      </w:r>
      <w:r w:rsidR="009C75B9">
        <w:rPr>
          <w:rFonts w:ascii="CMU Sans Serif" w:hAnsi="CMU Sans Serif" w:cs="CMU Sans Serif"/>
          <w:lang w:val="en-GB"/>
        </w:rPr>
        <w:t xml:space="preserve"> </w:t>
      </w:r>
      <w:r w:rsidR="009C75B9" w:rsidRPr="002B51E1">
        <w:rPr>
          <w:rFonts w:ascii="CMU Sans Serif" w:hAnsi="CMU Sans Serif" w:cs="CMU Sans Serif"/>
          <w:lang w:val="en-GB"/>
        </w:rPr>
        <w:t>(€</w:t>
      </w:r>
      <w:r w:rsidR="009C75B9">
        <w:rPr>
          <w:rFonts w:ascii="CMU Sans Serif" w:hAnsi="CMU Sans Serif" w:cs="CMU Sans Serif"/>
          <w:lang w:val="en-GB"/>
        </w:rPr>
        <w:t>3000).</w:t>
      </w:r>
    </w:p>
    <w:p w14:paraId="22783798" w14:textId="77777777" w:rsidR="00D60DD8" w:rsidRPr="00FE34C4" w:rsidRDefault="001B037E" w:rsidP="00D60DD8">
      <w:pPr>
        <w:spacing w:line="240" w:lineRule="auto"/>
        <w:rPr>
          <w:rFonts w:ascii="CMU Sans Serif" w:hAnsi="CMU Sans Serif" w:cs="CMU Sans Serif"/>
          <w:lang w:val="en-GB"/>
        </w:rPr>
      </w:pPr>
      <w:r w:rsidRPr="00EC238A">
        <w:rPr>
          <w:rFonts w:ascii="CMU Sans Serif" w:hAnsi="CMU Sans Serif" w:cs="CMU Sans Serif"/>
          <w:b/>
          <w:lang w:val="en-GB"/>
        </w:rPr>
        <w:t>2017</w:t>
      </w:r>
      <w:r w:rsidRPr="00FE34C4">
        <w:rPr>
          <w:rFonts w:ascii="CMU Sans Serif" w:hAnsi="CMU Sans Serif" w:cs="CMU Sans Serif"/>
          <w:lang w:val="en-GB"/>
        </w:rPr>
        <w:t xml:space="preserve">: </w:t>
      </w:r>
      <w:r w:rsidR="00D60DD8" w:rsidRPr="00FE34C4">
        <w:rPr>
          <w:rFonts w:ascii="CMU Sans Serif" w:hAnsi="CMU Sans Serif" w:cs="CMU Sans Serif"/>
          <w:lang w:val="en-GB"/>
        </w:rPr>
        <w:t xml:space="preserve">Scholarship of the GIZ (BEAF Program, Advisory Group for Development-Oriented Agricultural Research) for a research </w:t>
      </w:r>
      <w:r w:rsidR="00CE417F">
        <w:rPr>
          <w:rFonts w:ascii="CMU Sans Serif" w:hAnsi="CMU Sans Serif" w:cs="CMU Sans Serif"/>
          <w:lang w:val="en-GB"/>
        </w:rPr>
        <w:t>fellowship</w:t>
      </w:r>
      <w:r w:rsidR="00D60DD8" w:rsidRPr="00FE34C4">
        <w:rPr>
          <w:rFonts w:ascii="CMU Sans Serif" w:hAnsi="CMU Sans Serif" w:cs="CMU Sans Serif"/>
          <w:lang w:val="en-GB"/>
        </w:rPr>
        <w:t xml:space="preserve"> </w:t>
      </w:r>
      <w:r w:rsidRPr="00FE34C4">
        <w:rPr>
          <w:rFonts w:ascii="CMU Sans Serif" w:hAnsi="CMU Sans Serif" w:cs="CMU Sans Serif"/>
          <w:lang w:val="en-GB"/>
        </w:rPr>
        <w:t>at ICRISAT, Nairobi, Kenya.</w:t>
      </w:r>
      <w:r w:rsidR="009C75B9">
        <w:rPr>
          <w:rFonts w:ascii="CMU Sans Serif" w:hAnsi="CMU Sans Serif" w:cs="CMU Sans Serif"/>
          <w:lang w:val="en-GB"/>
        </w:rPr>
        <w:t xml:space="preserve"> </w:t>
      </w:r>
      <w:r w:rsidR="009C75B9" w:rsidRPr="002B51E1">
        <w:rPr>
          <w:rFonts w:ascii="CMU Sans Serif" w:hAnsi="CMU Sans Serif" w:cs="CMU Sans Serif"/>
          <w:lang w:val="en-GB"/>
        </w:rPr>
        <w:t>(€</w:t>
      </w:r>
      <w:r w:rsidR="009C75B9">
        <w:rPr>
          <w:rFonts w:ascii="CMU Sans Serif" w:hAnsi="CMU Sans Serif" w:cs="CMU Sans Serif"/>
          <w:lang w:val="en-GB"/>
        </w:rPr>
        <w:t>18000).</w:t>
      </w:r>
    </w:p>
    <w:p w14:paraId="78F97CE2" w14:textId="77777777" w:rsidR="00D60DD8" w:rsidRPr="00FE34C4" w:rsidRDefault="001B037E" w:rsidP="00D60DD8">
      <w:pPr>
        <w:spacing w:line="240" w:lineRule="auto"/>
        <w:rPr>
          <w:rFonts w:ascii="CMU Sans Serif" w:hAnsi="CMU Sans Serif" w:cs="CMU Sans Serif"/>
          <w:lang w:val="en-GB"/>
        </w:rPr>
      </w:pPr>
      <w:r w:rsidRPr="00EC238A">
        <w:rPr>
          <w:rFonts w:ascii="CMU Sans Serif" w:hAnsi="CMU Sans Serif" w:cs="CMU Sans Serif"/>
          <w:b/>
          <w:lang w:val="en-GB"/>
        </w:rPr>
        <w:t>2014</w:t>
      </w:r>
      <w:r w:rsidRPr="00FE34C4">
        <w:rPr>
          <w:rFonts w:ascii="CMU Sans Serif" w:hAnsi="CMU Sans Serif" w:cs="CMU Sans Serif"/>
          <w:lang w:val="en-GB"/>
        </w:rPr>
        <w:t xml:space="preserve">: </w:t>
      </w:r>
      <w:r w:rsidR="00D60DD8" w:rsidRPr="00FE34C4">
        <w:rPr>
          <w:rFonts w:ascii="CMU Sans Serif" w:hAnsi="CMU Sans Serif" w:cs="CMU Sans Serif"/>
          <w:lang w:val="en-GB"/>
        </w:rPr>
        <w:t>Most Disc</w:t>
      </w:r>
      <w:r w:rsidRPr="00FE34C4">
        <w:rPr>
          <w:rFonts w:ascii="CMU Sans Serif" w:hAnsi="CMU Sans Serif" w:cs="CMU Sans Serif"/>
          <w:lang w:val="en-GB"/>
        </w:rPr>
        <w:t>iplined undergraduate student at</w:t>
      </w:r>
      <w:r w:rsidR="00D60DD8" w:rsidRPr="00FE34C4">
        <w:rPr>
          <w:rFonts w:ascii="CMU Sans Serif" w:hAnsi="CMU Sans Serif" w:cs="CMU Sans Serif"/>
          <w:lang w:val="en-GB"/>
        </w:rPr>
        <w:t xml:space="preserve"> the University of Buea</w:t>
      </w:r>
      <w:r w:rsidRPr="00FE34C4">
        <w:rPr>
          <w:rFonts w:ascii="CMU Sans Serif" w:hAnsi="CMU Sans Serif" w:cs="CMU Sans Serif"/>
          <w:lang w:val="en-GB"/>
        </w:rPr>
        <w:t>, Cameroon</w:t>
      </w:r>
      <w:r w:rsidR="00D6394A">
        <w:rPr>
          <w:rFonts w:ascii="CMU Sans Serif" w:hAnsi="CMU Sans Serif" w:cs="CMU Sans Serif"/>
          <w:lang w:val="en-GB"/>
        </w:rPr>
        <w:t>.</w:t>
      </w:r>
    </w:p>
    <w:p w14:paraId="1638F2EC" w14:textId="77777777" w:rsidR="00D60DD8" w:rsidRPr="00FE34C4" w:rsidRDefault="001B037E" w:rsidP="00D60DD8">
      <w:pPr>
        <w:spacing w:line="240" w:lineRule="auto"/>
        <w:rPr>
          <w:rFonts w:ascii="CMU Sans Serif" w:hAnsi="CMU Sans Serif" w:cs="CMU Sans Serif"/>
          <w:lang w:val="en-GB"/>
        </w:rPr>
      </w:pPr>
      <w:r w:rsidRPr="00EC238A">
        <w:rPr>
          <w:rFonts w:ascii="CMU Sans Serif" w:hAnsi="CMU Sans Serif" w:cs="CMU Sans Serif"/>
          <w:b/>
          <w:lang w:val="en-GB"/>
        </w:rPr>
        <w:t>2014</w:t>
      </w:r>
      <w:r w:rsidRPr="00FE34C4">
        <w:rPr>
          <w:rFonts w:ascii="CMU Sans Serif" w:hAnsi="CMU Sans Serif" w:cs="CMU Sans Serif"/>
          <w:lang w:val="en-GB"/>
        </w:rPr>
        <w:t xml:space="preserve">: </w:t>
      </w:r>
      <w:r w:rsidR="00D60DD8" w:rsidRPr="00FE34C4">
        <w:rPr>
          <w:rFonts w:ascii="CMU Sans Serif" w:hAnsi="CMU Sans Serif" w:cs="CMU Sans Serif"/>
          <w:lang w:val="en-GB"/>
        </w:rPr>
        <w:t xml:space="preserve">Best graduating student in the Department of Agricultural Economics, University of Buea, </w:t>
      </w:r>
      <w:r w:rsidRPr="00FE34C4">
        <w:rPr>
          <w:rFonts w:ascii="CMU Sans Serif" w:hAnsi="CMU Sans Serif" w:cs="CMU Sans Serif"/>
          <w:lang w:val="en-GB"/>
        </w:rPr>
        <w:t>Cameroon</w:t>
      </w:r>
      <w:r w:rsidR="00D6394A">
        <w:rPr>
          <w:rFonts w:ascii="CMU Sans Serif" w:hAnsi="CMU Sans Serif" w:cs="CMU Sans Serif"/>
          <w:lang w:val="en-GB"/>
        </w:rPr>
        <w:t>.</w:t>
      </w:r>
    </w:p>
    <w:p w14:paraId="21CC154A" w14:textId="77777777" w:rsidR="00917B95" w:rsidRDefault="001B037E" w:rsidP="00551413">
      <w:pPr>
        <w:spacing w:line="240" w:lineRule="auto"/>
        <w:rPr>
          <w:rFonts w:ascii="CMU Sans Serif" w:hAnsi="CMU Sans Serif" w:cs="CMU Sans Serif"/>
          <w:lang w:val="en-GB"/>
        </w:rPr>
      </w:pPr>
      <w:r w:rsidRPr="00EC238A">
        <w:rPr>
          <w:rFonts w:ascii="CMU Sans Serif" w:hAnsi="CMU Sans Serif" w:cs="CMU Sans Serif"/>
          <w:b/>
          <w:lang w:val="en-GB"/>
        </w:rPr>
        <w:t>2014</w:t>
      </w:r>
      <w:r w:rsidRPr="00FE34C4">
        <w:rPr>
          <w:rFonts w:ascii="CMU Sans Serif" w:hAnsi="CMU Sans Serif" w:cs="CMU Sans Serif"/>
          <w:lang w:val="en-GB"/>
        </w:rPr>
        <w:t xml:space="preserve">: </w:t>
      </w:r>
      <w:r w:rsidR="00D60DD8" w:rsidRPr="00FE34C4">
        <w:rPr>
          <w:rFonts w:ascii="CMU Sans Serif" w:hAnsi="CMU Sans Serif" w:cs="CMU Sans Serif"/>
          <w:lang w:val="en-GB"/>
        </w:rPr>
        <w:t xml:space="preserve">Best graduating student in the Faculty of Agriculture and Veterinary Medicine, University of Buea, </w:t>
      </w:r>
      <w:r w:rsidRPr="00FE34C4">
        <w:rPr>
          <w:rFonts w:ascii="CMU Sans Serif" w:hAnsi="CMU Sans Serif" w:cs="CMU Sans Serif"/>
          <w:lang w:val="en-GB"/>
        </w:rPr>
        <w:t>Cameroon</w:t>
      </w:r>
      <w:r w:rsidR="00EC238A">
        <w:rPr>
          <w:rFonts w:ascii="CMU Sans Serif" w:hAnsi="CMU Sans Serif" w:cs="CMU Sans Serif"/>
          <w:lang w:val="en-GB"/>
        </w:rPr>
        <w:t>.</w:t>
      </w:r>
    </w:p>
    <w:p w14:paraId="2D596B49" w14:textId="77777777" w:rsidR="00551D20" w:rsidRDefault="00B678CD" w:rsidP="00551413">
      <w:pPr>
        <w:spacing w:line="240" w:lineRule="auto"/>
        <w:rPr>
          <w:rFonts w:ascii="CMU Sans Serif" w:hAnsi="CMU Sans Serif" w:cs="CMU Sans Serif"/>
          <w:b/>
          <w:lang w:val="en-GB"/>
        </w:rPr>
      </w:pPr>
      <w:r>
        <w:rPr>
          <w:rFonts w:ascii="CMU Sans Serif" w:hAnsi="CMU Sans Serif" w:cs="CMU Sans Serif"/>
          <w:b/>
          <w:noProof/>
          <w:lang w:eastAsia="de-DE"/>
        </w:rPr>
        <mc:AlternateContent>
          <mc:Choice Requires="wps">
            <w:drawing>
              <wp:anchor distT="0" distB="0" distL="114300" distR="114300" simplePos="0" relativeHeight="251662336" behindDoc="0" locked="0" layoutInCell="1" allowOverlap="1" wp14:anchorId="6837F289" wp14:editId="45606FB9">
                <wp:simplePos x="0" y="0"/>
                <wp:positionH relativeFrom="column">
                  <wp:posOffset>9525</wp:posOffset>
                </wp:positionH>
                <wp:positionV relativeFrom="paragraph">
                  <wp:posOffset>269240</wp:posOffset>
                </wp:positionV>
                <wp:extent cx="59340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5934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356C8"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2pt" to="46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HOswEAANQDAAAOAAAAZHJzL2Uyb0RvYy54bWysU9tu2zAMfR+wfxD0vsjp1l2MOH1o0b4M&#10;bbHLB6gyFQuQREHSYufvRymJXWwFhg17oUWK55A8ojdXk7NsDzEZ9B1frxrOwCvsjd91/Pu32zcf&#10;OUtZ+l5a9NDxAyR+tX39ajOGFi5wQNtDZETiUzuGjg85h1aIpAZwMq0wgKdLjdHJTG7ciT7Kkdid&#10;FRdN816MGPsQUUFKFL05XvJt5dcaVH7QOkFmtuPUW642VvtUrNhuZLuLMgxGndqQ/9CFk8ZT0Znq&#10;RmbJfkTzG5UzKmJCnVcKnUCtjYI6A02zbn6Z5usgA9RZSJwUZpnS/6NV9/tr/xhJhjGkNoXHWKaY&#10;dHTlS/2xqYp1mMWCKTNFwctPb981Hy45U+c7sQBDTPkO0LFy6Lg1vswhW7n/nDIVo9RzSglbX2xC&#10;a/pbY211ygbAtY1sL+nt8rQub0W4Z1nkFaRYWq+nfLBwZP0Cmpmeml3X6nWrFk6pFPh85rWesgtM&#10;UwczsPkz8JRfoFA37m/AM6JWRp9nsDMe40vVFyn0Mf+swHHuIsET9of6qFUaWp2q3GnNy24+9yt8&#10;+Rm3PwEAAP//AwBQSwMEFAAGAAgAAAAhAPv4OoHbAAAABwEAAA8AAABkcnMvZG93bnJldi54bWxM&#10;j8FOwzAQRO9I/IO1SNyoQwlRCXEqhOCCuCT0ADc33sYR8TqNnSb8PYs4wHF2RrNviu3ienHCMXSe&#10;FFyvEhBIjTcdtQp2b89XGxAhajK694QKvjDAtjw/K3Ru/EwVnurYCi6hkGsFNsYhlzI0Fp0OKz8g&#10;sXfwo9OR5dhKM+qZy10v10mSSac74g9WD/hosfmsJ6fg5fgadmlWPVXvx009fxwm23pU6vJiebgH&#10;EXGJf2H4wWd0KJlp7ycyQfSsbzmoIF2nINi+u8l42v73IMtC/ucvvwEAAP//AwBQSwECLQAUAAYA&#10;CAAAACEAtoM4kv4AAADhAQAAEwAAAAAAAAAAAAAAAAAAAAAAW0NvbnRlbnRfVHlwZXNdLnhtbFBL&#10;AQItABQABgAIAAAAIQA4/SH/1gAAAJQBAAALAAAAAAAAAAAAAAAAAC8BAABfcmVscy8ucmVsc1BL&#10;AQItABQABgAIAAAAIQDvb3HOswEAANQDAAAOAAAAAAAAAAAAAAAAAC4CAABkcnMvZTJvRG9jLnht&#10;bFBLAQItABQABgAIAAAAIQD7+DqB2wAAAAcBAAAPAAAAAAAAAAAAAAAAAA0EAABkcnMvZG93bnJl&#10;di54bWxQSwUGAAAAAAQABADzAAAAFQUAAAAA&#10;" strokecolor="black [3213]"/>
            </w:pict>
          </mc:Fallback>
        </mc:AlternateContent>
      </w:r>
      <w:r w:rsidR="00551D20" w:rsidRPr="00551D20">
        <w:rPr>
          <w:rFonts w:ascii="CMU Sans Serif" w:hAnsi="CMU Sans Serif" w:cs="CMU Sans Serif"/>
          <w:b/>
          <w:lang w:val="en-GB"/>
        </w:rPr>
        <w:t>TRAINING</w:t>
      </w:r>
    </w:p>
    <w:p w14:paraId="5A759A39" w14:textId="77777777" w:rsidR="00551D20" w:rsidRPr="00551D20" w:rsidRDefault="00551D20" w:rsidP="00551413">
      <w:pPr>
        <w:spacing w:line="240" w:lineRule="auto"/>
        <w:rPr>
          <w:rFonts w:ascii="CMU Sans Serif" w:hAnsi="CMU Sans Serif" w:cs="CMU Sans Serif"/>
          <w:b/>
          <w:lang w:val="en-GB"/>
        </w:rPr>
      </w:pPr>
      <w:r>
        <w:rPr>
          <w:rFonts w:ascii="CMU Sans Serif" w:hAnsi="CMU Sans Serif" w:cs="CMU Sans Serif"/>
          <w:b/>
          <w:lang w:val="en-GB"/>
        </w:rPr>
        <w:t>2019</w:t>
      </w:r>
      <w:r w:rsidRPr="00FB0F5D">
        <w:rPr>
          <w:rFonts w:ascii="CMU Sans Serif" w:hAnsi="CMU Sans Serif" w:cs="CMU Sans Serif"/>
          <w:lang w:val="en-GB"/>
        </w:rPr>
        <w:t>:</w:t>
      </w:r>
      <w:r>
        <w:rPr>
          <w:rFonts w:ascii="CMU Sans Serif" w:hAnsi="CMU Sans Serif" w:cs="CMU Sans Serif"/>
          <w:b/>
          <w:lang w:val="en-GB"/>
        </w:rPr>
        <w:t xml:space="preserve"> </w:t>
      </w:r>
      <w:r w:rsidRPr="00551D20">
        <w:rPr>
          <w:rFonts w:ascii="CMU Sans Serif" w:hAnsi="CMU Sans Serif" w:cs="CMU Sans Serif"/>
          <w:lang w:val="en-GB"/>
        </w:rPr>
        <w:t>PhD Specialization Course on Land Economics and Governance at the University of Cape Town, South Africa organized by AERC/GIZ/WORLD BANK</w:t>
      </w:r>
      <w:r w:rsidR="00D6394A">
        <w:rPr>
          <w:rFonts w:ascii="CMU Sans Serif" w:hAnsi="CMU Sans Serif" w:cs="CMU Sans Serif"/>
          <w:lang w:val="en-GB"/>
        </w:rPr>
        <w:t>.</w:t>
      </w:r>
      <w:r>
        <w:rPr>
          <w:rFonts w:ascii="CMU Sans Serif" w:hAnsi="CMU Sans Serif" w:cs="CMU Sans Serif"/>
          <w:b/>
          <w:lang w:val="en-GB"/>
        </w:rPr>
        <w:t xml:space="preserve"> </w:t>
      </w:r>
    </w:p>
    <w:p w14:paraId="6CAA5A37" w14:textId="77777777" w:rsidR="00EC2C5B" w:rsidRDefault="00551D20" w:rsidP="00551D20">
      <w:pPr>
        <w:spacing w:line="240" w:lineRule="auto"/>
        <w:rPr>
          <w:rFonts w:ascii="CMU Sans Serif" w:hAnsi="CMU Sans Serif" w:cs="CMU Sans Serif"/>
          <w:b/>
          <w:lang w:val="en-GB"/>
        </w:rPr>
      </w:pPr>
      <w:r w:rsidRPr="00551D20">
        <w:rPr>
          <w:rFonts w:ascii="CMU Sans Serif" w:hAnsi="CMU Sans Serif" w:cs="CMU Sans Serif"/>
          <w:b/>
          <w:lang w:val="en-GB"/>
        </w:rPr>
        <w:t>201</w:t>
      </w:r>
      <w:r w:rsidR="00EC2C5B">
        <w:rPr>
          <w:rFonts w:ascii="CMU Sans Serif" w:hAnsi="CMU Sans Serif" w:cs="CMU Sans Serif"/>
          <w:b/>
          <w:lang w:val="en-GB"/>
        </w:rPr>
        <w:t xml:space="preserve">9: </w:t>
      </w:r>
      <w:r w:rsidR="00EC2C5B" w:rsidRPr="00EC2C5B">
        <w:rPr>
          <w:rFonts w:ascii="CMU Sans Serif" w:hAnsi="CMU Sans Serif" w:cs="CMU Sans Serif"/>
          <w:lang w:val="en-GB"/>
        </w:rPr>
        <w:t>World Bank online course on STATA and GIS</w:t>
      </w:r>
      <w:r w:rsidR="002F13CD">
        <w:rPr>
          <w:rFonts w:ascii="CMU Sans Serif" w:hAnsi="CMU Sans Serif" w:cs="CMU Sans Serif"/>
          <w:lang w:val="en-GB"/>
        </w:rPr>
        <w:t>.</w:t>
      </w:r>
    </w:p>
    <w:p w14:paraId="5E53E431" w14:textId="77777777" w:rsidR="00551D20" w:rsidRPr="00551D20" w:rsidRDefault="00EC2C5B" w:rsidP="00551D20">
      <w:pPr>
        <w:spacing w:line="240" w:lineRule="auto"/>
        <w:rPr>
          <w:rFonts w:ascii="CMU Sans Serif" w:hAnsi="CMU Sans Serif" w:cs="CMU Sans Serif"/>
          <w:lang w:val="en-GB"/>
        </w:rPr>
      </w:pPr>
      <w:r>
        <w:rPr>
          <w:rFonts w:ascii="CMU Sans Serif" w:hAnsi="CMU Sans Serif" w:cs="CMU Sans Serif"/>
          <w:b/>
          <w:lang w:val="en-GB"/>
        </w:rPr>
        <w:t>201</w:t>
      </w:r>
      <w:r w:rsidR="00551D20" w:rsidRPr="00551D20">
        <w:rPr>
          <w:rFonts w:ascii="CMU Sans Serif" w:hAnsi="CMU Sans Serif" w:cs="CMU Sans Serif"/>
          <w:b/>
          <w:lang w:val="en-GB"/>
        </w:rPr>
        <w:t>6</w:t>
      </w:r>
      <w:r w:rsidR="00551D20" w:rsidRPr="00551D20">
        <w:rPr>
          <w:rFonts w:ascii="CMU Sans Serif" w:hAnsi="CMU Sans Serif" w:cs="CMU Sans Serif"/>
          <w:lang w:val="en-GB"/>
        </w:rPr>
        <w:t>: Seminar on ‘Field experimenta</w:t>
      </w:r>
      <w:r w:rsidR="00C30F0E">
        <w:rPr>
          <w:rFonts w:ascii="CMU Sans Serif" w:hAnsi="CMU Sans Serif" w:cs="CMU Sans Serif"/>
          <w:lang w:val="en-GB"/>
        </w:rPr>
        <w:t>tion in Development Economics’</w:t>
      </w:r>
      <w:r w:rsidR="00551D20">
        <w:rPr>
          <w:rFonts w:ascii="CMU Sans Serif" w:hAnsi="CMU Sans Serif" w:cs="CMU Sans Serif"/>
          <w:lang w:val="en-GB"/>
        </w:rPr>
        <w:t xml:space="preserve"> </w:t>
      </w:r>
      <w:r w:rsidR="00551D20" w:rsidRPr="00551D20">
        <w:rPr>
          <w:rFonts w:ascii="CMU Sans Serif" w:hAnsi="CMU Sans Serif" w:cs="CMU Sans Serif"/>
          <w:lang w:val="en-GB"/>
        </w:rPr>
        <w:t>organised by the AFEPA consortiu</w:t>
      </w:r>
      <w:r w:rsidR="00551D20">
        <w:rPr>
          <w:rFonts w:ascii="CMU Sans Serif" w:hAnsi="CMU Sans Serif" w:cs="CMU Sans Serif"/>
          <w:lang w:val="en-GB"/>
        </w:rPr>
        <w:t xml:space="preserve">m at the Catholic university of </w:t>
      </w:r>
      <w:r w:rsidR="00551D20" w:rsidRPr="00551D20">
        <w:rPr>
          <w:rFonts w:ascii="CMU Sans Serif" w:hAnsi="CMU Sans Serif" w:cs="CMU Sans Serif"/>
          <w:lang w:val="en-GB"/>
        </w:rPr>
        <w:t>Louvain, Belgium.</w:t>
      </w:r>
    </w:p>
    <w:p w14:paraId="53662183" w14:textId="77777777" w:rsidR="00551D20" w:rsidRPr="00551D20" w:rsidRDefault="00551D20" w:rsidP="00551D20">
      <w:pPr>
        <w:spacing w:line="240" w:lineRule="auto"/>
        <w:rPr>
          <w:rFonts w:ascii="CMU Sans Serif" w:hAnsi="CMU Sans Serif" w:cs="CMU Sans Serif"/>
          <w:lang w:val="en-GB"/>
        </w:rPr>
      </w:pPr>
      <w:r w:rsidRPr="00551D20">
        <w:rPr>
          <w:rFonts w:ascii="CMU Sans Serif" w:hAnsi="CMU Sans Serif" w:cs="CMU Sans Serif"/>
          <w:b/>
          <w:lang w:val="en-GB"/>
        </w:rPr>
        <w:t>2013</w:t>
      </w:r>
      <w:r w:rsidRPr="00551D20">
        <w:rPr>
          <w:rFonts w:ascii="CMU Sans Serif" w:hAnsi="CMU Sans Serif" w:cs="CMU Sans Serif"/>
          <w:lang w:val="en-GB"/>
        </w:rPr>
        <w:t xml:space="preserve">: Workshop on Statistical </w:t>
      </w:r>
      <w:r>
        <w:rPr>
          <w:rFonts w:ascii="CMU Sans Serif" w:hAnsi="CMU Sans Serif" w:cs="CMU Sans Serif"/>
          <w:lang w:val="en-GB"/>
        </w:rPr>
        <w:t xml:space="preserve">and Econometric </w:t>
      </w:r>
      <w:r w:rsidRPr="00551D20">
        <w:rPr>
          <w:rFonts w:ascii="CMU Sans Serif" w:hAnsi="CMU Sans Serif" w:cs="CMU Sans Serif"/>
          <w:lang w:val="en-GB"/>
        </w:rPr>
        <w:t>Anal</w:t>
      </w:r>
      <w:r>
        <w:rPr>
          <w:rFonts w:ascii="CMU Sans Serif" w:hAnsi="CMU Sans Serif" w:cs="CMU Sans Serif"/>
          <w:lang w:val="en-GB"/>
        </w:rPr>
        <w:t xml:space="preserve">ysis, organised by SOWEDA, SWR, </w:t>
      </w:r>
      <w:r w:rsidRPr="00551D20">
        <w:rPr>
          <w:rFonts w:ascii="CMU Sans Serif" w:hAnsi="CMU Sans Serif" w:cs="CMU Sans Serif"/>
          <w:lang w:val="en-GB"/>
        </w:rPr>
        <w:t>Cameroon</w:t>
      </w:r>
      <w:r w:rsidR="00FB0F5D">
        <w:rPr>
          <w:rFonts w:ascii="CMU Sans Serif" w:hAnsi="CMU Sans Serif" w:cs="CMU Sans Serif"/>
          <w:lang w:val="en-GB"/>
        </w:rPr>
        <w:t>.</w:t>
      </w:r>
    </w:p>
    <w:p w14:paraId="10208625" w14:textId="77777777" w:rsidR="002F13CD" w:rsidRPr="00A65FBF" w:rsidRDefault="00551D20" w:rsidP="00A65FBF">
      <w:pPr>
        <w:spacing w:line="240" w:lineRule="auto"/>
        <w:rPr>
          <w:rFonts w:ascii="CMU Sans Serif" w:hAnsi="CMU Sans Serif" w:cs="CMU Sans Serif"/>
          <w:lang w:val="en-GB"/>
        </w:rPr>
      </w:pPr>
      <w:r w:rsidRPr="00551D20">
        <w:rPr>
          <w:rFonts w:ascii="CMU Sans Serif" w:hAnsi="CMU Sans Serif" w:cs="CMU Sans Serif"/>
          <w:b/>
          <w:lang w:val="en-GB"/>
        </w:rPr>
        <w:t>2012</w:t>
      </w:r>
      <w:r w:rsidRPr="00551D20">
        <w:rPr>
          <w:rFonts w:ascii="CMU Sans Serif" w:hAnsi="CMU Sans Serif" w:cs="CMU Sans Serif"/>
          <w:lang w:val="en-GB"/>
        </w:rPr>
        <w:t>: Trainee at farmer business schoo</w:t>
      </w:r>
      <w:r>
        <w:rPr>
          <w:rFonts w:ascii="CMU Sans Serif" w:hAnsi="CMU Sans Serif" w:cs="CMU Sans Serif"/>
          <w:lang w:val="en-GB"/>
        </w:rPr>
        <w:t xml:space="preserve">l organized by GIZ and Ministry </w:t>
      </w:r>
      <w:r w:rsidRPr="00551D20">
        <w:rPr>
          <w:rFonts w:ascii="CMU Sans Serif" w:hAnsi="CMU Sans Serif" w:cs="CMU Sans Serif"/>
          <w:lang w:val="en-GB"/>
        </w:rPr>
        <w:t>of Agriculture in Cameroon</w:t>
      </w:r>
      <w:r>
        <w:rPr>
          <w:rFonts w:ascii="CMU Sans Serif" w:hAnsi="CMU Sans Serif" w:cs="CMU Sans Serif"/>
          <w:lang w:val="en-GB"/>
        </w:rPr>
        <w:t>.</w:t>
      </w:r>
    </w:p>
    <w:p w14:paraId="4AC6EDF7" w14:textId="77777777" w:rsidR="00917B95" w:rsidRDefault="00B678CD" w:rsidP="00061119">
      <w:pPr>
        <w:rPr>
          <w:rFonts w:ascii="CMU Sans Serif" w:hAnsi="CMU Sans Serif" w:cs="CMU Sans Serif"/>
          <w:b/>
          <w:lang w:val="en-US"/>
        </w:rPr>
      </w:pPr>
      <w:r>
        <w:rPr>
          <w:rFonts w:ascii="CMU Sans Serif" w:hAnsi="CMU Sans Serif" w:cs="CMU Sans Serif"/>
          <w:b/>
          <w:noProof/>
          <w:lang w:eastAsia="de-DE"/>
        </w:rPr>
        <mc:AlternateContent>
          <mc:Choice Requires="wps">
            <w:drawing>
              <wp:anchor distT="0" distB="0" distL="114300" distR="114300" simplePos="0" relativeHeight="251663360" behindDoc="0" locked="0" layoutInCell="1" allowOverlap="1" wp14:anchorId="1FAAF303" wp14:editId="7C3975A8">
                <wp:simplePos x="0" y="0"/>
                <wp:positionH relativeFrom="column">
                  <wp:posOffset>-19050</wp:posOffset>
                </wp:positionH>
                <wp:positionV relativeFrom="paragraph">
                  <wp:posOffset>190500</wp:posOffset>
                </wp:positionV>
                <wp:extent cx="59817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02E5D"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pt" to="4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pisgEAANQDAAAOAAAAZHJzL2Uyb0RvYy54bWysU01v2zAMvQ/YfxB0X2QX6NYZcXpo0V2G&#10;rdjHD1BlKhYgiYKkxc6/H6UkdrENGDb0QosU3yP5RG9vZ2fZAWIy6HvebhrOwCscjN/3/Pu3hzc3&#10;nKUs/SAteuj5ERK/3b1+tZ1CB1c4oh0gMiLxqZtCz8ecQydEUiM4mTYYwNOlxuhkJjfuxRDlROzO&#10;iqumeSsmjEOIqCAlit6fLvmu8msNKn/WOkFmtufUW642VvtUrNhtZbePMoxGnduQ/9GFk8ZT0YXq&#10;XmbJfkTzG5UzKmJCnTcKnUCtjYI6A03TNr9M83WUAeosJE4Ki0zp5WjVp8Odf4wkwxRSl8JjLFPM&#10;Orrypf7YXMU6LmLBnJmi4PX7m/ZdQ5qqy51YgSGm/AHQsXLouTW+zCE7efiYMhWj1EtKCVtfbEJr&#10;hgdjbXXKBsCdjewg6e3y3Ja3ItyzLPIKUqyt11M+WjixfgHNzEDNtrV63aqVUyoFPl94rafsAtPU&#10;wQJs/g485xco1I37F/CCqJXR5wXsjMf4p+qrFPqUf1HgNHeR4AmHY33UKg2tTlXuvOZlN5/7Fb7+&#10;jLufAAAA//8DAFBLAwQUAAYACAAAACEAHybe490AAAAIAQAADwAAAGRycy9kb3ducmV2LnhtbEyP&#10;P0/DMBDFdyS+g3VIbK0DQVWbxqkQggWxJHSAzY2vcdT4nMZOE749hxhguj/v9O738t3sOnHBIbSe&#10;FNwtExBItTctNQr27y+LNYgQNRndeUIFXxhgV1xf5TozfqISL1VsBJtQyLQCG2OfSRlqi06Hpe+R&#10;WDv6wenI49BIM+iJzV0n75NkJZ1uiT9Y3eOTxfpUjU7B6/kt7B9W5XP5cV5X0+dxtI1HpW5v5sct&#10;iIhz/DuGH3xGh4KZDn4kE0SnYJFylKggTbiyvkk33Bx+F7LI5f8AxTcAAAD//wMAUEsBAi0AFAAG&#10;AAgAAAAhALaDOJL+AAAA4QEAABMAAAAAAAAAAAAAAAAAAAAAAFtDb250ZW50X1R5cGVzXS54bWxQ&#10;SwECLQAUAAYACAAAACEAOP0h/9YAAACUAQAACwAAAAAAAAAAAAAAAAAvAQAAX3JlbHMvLnJlbHNQ&#10;SwECLQAUAAYACAAAACEAnndKYrIBAADUAwAADgAAAAAAAAAAAAAAAAAuAgAAZHJzL2Uyb0RvYy54&#10;bWxQSwECLQAUAAYACAAAACEAHybe490AAAAIAQAADwAAAAAAAAAAAAAAAAAMBAAAZHJzL2Rvd25y&#10;ZXYueG1sUEsFBgAAAAAEAAQA8wAAABYFAAAAAA==&#10;" strokecolor="black [3213]"/>
            </w:pict>
          </mc:Fallback>
        </mc:AlternateContent>
      </w:r>
      <w:r w:rsidR="00D60DD8" w:rsidRPr="00FE34C4">
        <w:rPr>
          <w:rFonts w:ascii="CMU Sans Serif" w:hAnsi="CMU Sans Serif" w:cs="CMU Sans Serif"/>
          <w:b/>
          <w:lang w:val="en-US"/>
        </w:rPr>
        <w:t>RESEARCH OUTPUT</w:t>
      </w:r>
      <w:r w:rsidR="009F1E00">
        <w:rPr>
          <w:rFonts w:ascii="CMU Sans Serif" w:hAnsi="CMU Sans Serif" w:cs="CMU Sans Serif"/>
          <w:b/>
          <w:lang w:val="en-US"/>
        </w:rPr>
        <w:t xml:space="preserve">                                                                              </w:t>
      </w:r>
    </w:p>
    <w:p w14:paraId="4CA4033B" w14:textId="15A1F6BD" w:rsidR="00D60DD8" w:rsidRDefault="00E85C68" w:rsidP="00061119">
      <w:pPr>
        <w:rPr>
          <w:rFonts w:ascii="CMU Sans Serif" w:hAnsi="CMU Sans Serif" w:cs="CMU Sans Serif"/>
          <w:b/>
          <w:u w:val="single"/>
          <w:lang w:val="en-US"/>
        </w:rPr>
      </w:pPr>
      <w:r>
        <w:rPr>
          <w:rFonts w:ascii="CMU Sans Serif" w:hAnsi="CMU Sans Serif" w:cs="CMU Sans Serif"/>
          <w:b/>
          <w:u w:val="single"/>
          <w:lang w:val="en-US"/>
        </w:rPr>
        <w:t xml:space="preserve">Selected </w:t>
      </w:r>
      <w:r w:rsidR="001B037E" w:rsidRPr="00B678CD">
        <w:rPr>
          <w:rFonts w:ascii="CMU Sans Serif" w:hAnsi="CMU Sans Serif" w:cs="CMU Sans Serif"/>
          <w:b/>
          <w:u w:val="single"/>
          <w:lang w:val="en-US"/>
        </w:rPr>
        <w:t>Peer-Reviewed Publications</w:t>
      </w:r>
    </w:p>
    <w:p w14:paraId="26592E65" w14:textId="2D35CC48" w:rsidR="00A75D02" w:rsidRDefault="00A75D02" w:rsidP="00285120">
      <w:pPr>
        <w:rPr>
          <w:rFonts w:ascii="CMU Sans Serif" w:hAnsi="CMU Sans Serif" w:cs="CMU Sans Serif"/>
          <w:b/>
          <w:lang w:val="en-US"/>
        </w:rPr>
      </w:pPr>
      <w:r w:rsidRPr="00A75D02">
        <w:rPr>
          <w:rFonts w:ascii="CMU Sans Serif" w:hAnsi="CMU Sans Serif" w:cs="CMU Sans Serif"/>
          <w:b/>
          <w:bCs/>
        </w:rPr>
        <w:t>Tabe-Ojong, M. P</w:t>
      </w:r>
      <w:r w:rsidRPr="00A75D02">
        <w:rPr>
          <w:rFonts w:ascii="CMU Sans Serif" w:hAnsi="CMU Sans Serif" w:cs="CMU Sans Serif"/>
          <w:b/>
        </w:rPr>
        <w:t>., </w:t>
      </w:r>
      <w:r w:rsidRPr="00A75D02">
        <w:rPr>
          <w:rFonts w:ascii="CMU Sans Serif" w:hAnsi="CMU Sans Serif" w:cs="CMU Sans Serif"/>
          <w:bCs/>
        </w:rPr>
        <w:t>Rukundo, E., Gebrekidan, B.H. (2023) "COVID-19 and Food Insecurity in Africa: Review of the Emerging Empirical Evidence</w:t>
      </w:r>
      <w:r w:rsidRPr="00A75D02">
        <w:rPr>
          <w:rFonts w:ascii="CMU Sans Serif" w:hAnsi="CMU Sans Serif" w:cs="CMU Sans Serif"/>
          <w:b/>
        </w:rPr>
        <w:t> ",  </w:t>
      </w:r>
      <w:r w:rsidRPr="00A75D02">
        <w:rPr>
          <w:rFonts w:ascii="CMU Sans Serif" w:hAnsi="CMU Sans Serif" w:cs="CMU Sans Serif"/>
          <w:b/>
          <w:bCs/>
          <w:color w:val="1F497D" w:themeColor="text2"/>
        </w:rPr>
        <w:t>European Review of Agricultural Economics</w:t>
      </w:r>
      <w:r w:rsidRPr="00A75D02">
        <w:rPr>
          <w:rFonts w:ascii="CMU Sans Serif" w:hAnsi="CMU Sans Serif" w:cs="CMU Sans Serif"/>
          <w:b/>
          <w:color w:val="1F497D" w:themeColor="text2"/>
        </w:rPr>
        <w:t>,  </w:t>
      </w:r>
      <w:r w:rsidRPr="00A75D02">
        <w:rPr>
          <w:rFonts w:ascii="CMU Sans Serif" w:hAnsi="CMU Sans Serif" w:cs="CMU Sans Serif"/>
          <w:bCs/>
        </w:rPr>
        <w:t>Forthcoming</w:t>
      </w:r>
      <w:r w:rsidRPr="00A75D02">
        <w:rPr>
          <w:rFonts w:ascii="CMU Sans Serif" w:hAnsi="CMU Sans Serif" w:cs="CMU Sans Serif"/>
          <w:bCs/>
          <w:i/>
          <w:iCs/>
        </w:rPr>
        <w:t>.</w:t>
      </w:r>
    </w:p>
    <w:p w14:paraId="4F742F6F" w14:textId="6FABA155" w:rsidR="00285120" w:rsidRDefault="00285120" w:rsidP="00285120">
      <w:pPr>
        <w:rPr>
          <w:rFonts w:ascii="CMU Sans Serif" w:hAnsi="CMU Sans Serif" w:cs="CMU Sans Serif"/>
          <w:bCs/>
          <w:i/>
          <w:iCs/>
          <w:lang w:val="en-US"/>
        </w:rPr>
      </w:pPr>
      <w:r w:rsidRPr="00262C7B">
        <w:rPr>
          <w:rFonts w:ascii="CMU Sans Serif" w:hAnsi="CMU Sans Serif" w:cs="CMU Sans Serif"/>
          <w:b/>
          <w:lang w:val="en-US"/>
        </w:rPr>
        <w:t>Tabe-Ojong, M. P</w:t>
      </w:r>
      <w:r w:rsidRPr="00262C7B">
        <w:rPr>
          <w:rFonts w:ascii="CMU Sans Serif" w:hAnsi="CMU Sans Serif" w:cs="CMU Sans Serif"/>
          <w:bCs/>
          <w:lang w:val="en-US"/>
        </w:rPr>
        <w:t>.</w:t>
      </w:r>
      <w:r>
        <w:rPr>
          <w:rFonts w:ascii="CMU Sans Serif" w:hAnsi="CMU Sans Serif" w:cs="CMU Sans Serif"/>
          <w:bCs/>
          <w:lang w:val="en-US"/>
        </w:rPr>
        <w:t xml:space="preserve">, Nyam, Y.S., Lokossou, J.C., Gebrekidan, B.H. </w:t>
      </w:r>
      <w:r w:rsidRPr="00262C7B">
        <w:rPr>
          <w:rFonts w:ascii="CMU Sans Serif" w:hAnsi="CMU Sans Serif" w:cs="CMU Sans Serif"/>
          <w:bCs/>
          <w:lang w:val="en-US"/>
        </w:rPr>
        <w:t>(202</w:t>
      </w:r>
      <w:r>
        <w:rPr>
          <w:rFonts w:ascii="CMU Sans Serif" w:hAnsi="CMU Sans Serif" w:cs="CMU Sans Serif"/>
          <w:bCs/>
          <w:lang w:val="en-US"/>
        </w:rPr>
        <w:t>3</w:t>
      </w:r>
      <w:r w:rsidRPr="00262C7B">
        <w:rPr>
          <w:rFonts w:ascii="CMU Sans Serif" w:hAnsi="CMU Sans Serif" w:cs="CMU Sans Serif"/>
          <w:bCs/>
          <w:lang w:val="en-US"/>
        </w:rPr>
        <w:t>) “</w:t>
      </w:r>
      <w:hyperlink r:id="rId8" w:history="1">
        <w:r w:rsidRPr="00285120">
          <w:rPr>
            <w:rStyle w:val="Hyperlink"/>
            <w:rFonts w:ascii="CMU Sans Serif" w:hAnsi="CMU Sans Serif" w:cs="CMU Sans Serif"/>
            <w:bCs/>
            <w:lang w:val="en-US"/>
          </w:rPr>
          <w:t>Farmer advisory systems and pesticide use in legume-based systems in West Africa</w:t>
        </w:r>
      </w:hyperlink>
      <w:r w:rsidRPr="00262C7B">
        <w:rPr>
          <w:rFonts w:ascii="CMU Sans Serif" w:hAnsi="CMU Sans Serif" w:cs="CMU Sans Serif"/>
          <w:bCs/>
          <w:lang w:val="en-US"/>
        </w:rPr>
        <w:t xml:space="preserve">”, </w:t>
      </w:r>
      <w:r>
        <w:rPr>
          <w:rFonts w:ascii="CMU Sans Serif" w:hAnsi="CMU Sans Serif" w:cs="CMU Sans Serif"/>
          <w:b/>
          <w:color w:val="1F497D" w:themeColor="text2"/>
          <w:lang w:val="en-US"/>
        </w:rPr>
        <w:t>Science of the Total Environment</w:t>
      </w:r>
      <w:r w:rsidRPr="00262C7B">
        <w:rPr>
          <w:rFonts w:ascii="CMU Sans Serif" w:hAnsi="CMU Sans Serif" w:cs="CMU Sans Serif"/>
          <w:bCs/>
          <w:lang w:val="en-US"/>
        </w:rPr>
        <w:t>,</w:t>
      </w:r>
      <w:r w:rsidRPr="00262C7B">
        <w:rPr>
          <w:rFonts w:ascii="CMU Sans Serif" w:hAnsi="CMU Sans Serif" w:cs="CMU Sans Serif"/>
          <w:bCs/>
          <w:i/>
          <w:iCs/>
          <w:lang w:val="en-US"/>
        </w:rPr>
        <w:t xml:space="preserve"> </w:t>
      </w:r>
      <w:r w:rsidRPr="00262C7B">
        <w:rPr>
          <w:rFonts w:ascii="CMU Sans Serif" w:hAnsi="CMU Sans Serif" w:cs="CMU Sans Serif"/>
          <w:bCs/>
          <w:lang w:val="en-US"/>
        </w:rPr>
        <w:t>Available online</w:t>
      </w:r>
      <w:r w:rsidRPr="00262C7B">
        <w:rPr>
          <w:rFonts w:ascii="CMU Sans Serif" w:hAnsi="CMU Sans Serif" w:cs="CMU Sans Serif"/>
          <w:bCs/>
          <w:i/>
          <w:iCs/>
          <w:lang w:val="en-US"/>
        </w:rPr>
        <w:t>.</w:t>
      </w:r>
    </w:p>
    <w:p w14:paraId="543D69BC" w14:textId="1AEB3FC1" w:rsidR="00285120" w:rsidRPr="00943E31" w:rsidRDefault="00285120" w:rsidP="00061119">
      <w:pPr>
        <w:rPr>
          <w:rFonts w:ascii="CMU Sans Serif" w:hAnsi="CMU Sans Serif" w:cs="CMU Sans Serif"/>
          <w:bCs/>
          <w:lang w:val="en-US"/>
        </w:rPr>
      </w:pPr>
      <w:r w:rsidRPr="00262C7B">
        <w:rPr>
          <w:rFonts w:ascii="CMU Sans Serif" w:hAnsi="CMU Sans Serif" w:cs="CMU Sans Serif"/>
          <w:b/>
          <w:lang w:val="en-US"/>
        </w:rPr>
        <w:t>Tabe-Ojong, M. P</w:t>
      </w:r>
      <w:r w:rsidRPr="00262C7B">
        <w:rPr>
          <w:rFonts w:ascii="CMU Sans Serif" w:hAnsi="CMU Sans Serif" w:cs="CMU Sans Serif"/>
          <w:bCs/>
          <w:lang w:val="en-US"/>
        </w:rPr>
        <w:t>.</w:t>
      </w:r>
      <w:r>
        <w:rPr>
          <w:rFonts w:ascii="CMU Sans Serif" w:hAnsi="CMU Sans Serif" w:cs="CMU Sans Serif"/>
          <w:bCs/>
          <w:lang w:val="en-US"/>
        </w:rPr>
        <w:t xml:space="preserve">, </w:t>
      </w:r>
      <w:r w:rsidR="00943E31">
        <w:rPr>
          <w:rFonts w:ascii="CMU Sans Serif" w:hAnsi="CMU Sans Serif" w:cs="CMU Sans Serif"/>
          <w:bCs/>
          <w:lang w:val="en-US"/>
        </w:rPr>
        <w:t>Ibarra</w:t>
      </w:r>
      <w:r>
        <w:rPr>
          <w:rFonts w:ascii="CMU Sans Serif" w:hAnsi="CMU Sans Serif" w:cs="CMU Sans Serif"/>
          <w:bCs/>
          <w:lang w:val="en-US"/>
        </w:rPr>
        <w:t xml:space="preserve">, </w:t>
      </w:r>
      <w:r w:rsidR="00943E31">
        <w:rPr>
          <w:rFonts w:ascii="CMU Sans Serif" w:hAnsi="CMU Sans Serif" w:cs="CMU Sans Serif"/>
          <w:bCs/>
          <w:lang w:val="en-US"/>
        </w:rPr>
        <w:t>L</w:t>
      </w:r>
      <w:r>
        <w:rPr>
          <w:rFonts w:ascii="CMU Sans Serif" w:hAnsi="CMU Sans Serif" w:cs="CMU Sans Serif"/>
          <w:bCs/>
          <w:lang w:val="en-US"/>
        </w:rPr>
        <w:t>.</w:t>
      </w:r>
      <w:r w:rsidR="00943E31">
        <w:rPr>
          <w:rFonts w:ascii="CMU Sans Serif" w:hAnsi="CMU Sans Serif" w:cs="CMU Sans Serif"/>
          <w:bCs/>
          <w:lang w:val="en-US"/>
        </w:rPr>
        <w:t>M</w:t>
      </w:r>
      <w:r>
        <w:rPr>
          <w:rFonts w:ascii="CMU Sans Serif" w:hAnsi="CMU Sans Serif" w:cs="CMU Sans Serif"/>
          <w:bCs/>
          <w:lang w:val="en-US"/>
        </w:rPr>
        <w:t xml:space="preserve">., </w:t>
      </w:r>
      <w:r w:rsidR="00943E31">
        <w:rPr>
          <w:rFonts w:ascii="CMU Sans Serif" w:hAnsi="CMU Sans Serif" w:cs="CMU Sans Serif"/>
          <w:bCs/>
          <w:lang w:val="en-US"/>
        </w:rPr>
        <w:t>Andrades</w:t>
      </w:r>
      <w:r>
        <w:rPr>
          <w:rFonts w:ascii="CMU Sans Serif" w:hAnsi="CMU Sans Serif" w:cs="CMU Sans Serif"/>
          <w:bCs/>
          <w:lang w:val="en-US"/>
        </w:rPr>
        <w:t xml:space="preserve">, </w:t>
      </w:r>
      <w:r w:rsidR="00943E31">
        <w:rPr>
          <w:rFonts w:ascii="CMU Sans Serif" w:hAnsi="CMU Sans Serif" w:cs="CMU Sans Serif"/>
          <w:bCs/>
          <w:lang w:val="en-US"/>
        </w:rPr>
        <w:t>R</w:t>
      </w:r>
      <w:r>
        <w:rPr>
          <w:rFonts w:ascii="CMU Sans Serif" w:hAnsi="CMU Sans Serif" w:cs="CMU Sans Serif"/>
          <w:bCs/>
          <w:lang w:val="en-US"/>
        </w:rPr>
        <w:t xml:space="preserve">., </w:t>
      </w:r>
      <w:r w:rsidR="00943E31">
        <w:rPr>
          <w:rFonts w:ascii="CMU Sans Serif" w:hAnsi="CMU Sans Serif" w:cs="CMU Sans Serif"/>
          <w:bCs/>
          <w:lang w:val="en-US"/>
        </w:rPr>
        <w:t>Labarta</w:t>
      </w:r>
      <w:r>
        <w:rPr>
          <w:rFonts w:ascii="CMU Sans Serif" w:hAnsi="CMU Sans Serif" w:cs="CMU Sans Serif"/>
          <w:bCs/>
          <w:lang w:val="en-US"/>
        </w:rPr>
        <w:t xml:space="preserve">, </w:t>
      </w:r>
      <w:r w:rsidR="00943E31">
        <w:rPr>
          <w:rFonts w:ascii="CMU Sans Serif" w:hAnsi="CMU Sans Serif" w:cs="CMU Sans Serif"/>
          <w:bCs/>
          <w:lang w:val="en-US"/>
        </w:rPr>
        <w:t>R</w:t>
      </w:r>
      <w:r>
        <w:rPr>
          <w:rFonts w:ascii="CMU Sans Serif" w:hAnsi="CMU Sans Serif" w:cs="CMU Sans Serif"/>
          <w:bCs/>
          <w:lang w:val="en-US"/>
        </w:rPr>
        <w:t xml:space="preserve">. </w:t>
      </w:r>
      <w:r w:rsidRPr="00262C7B">
        <w:rPr>
          <w:rFonts w:ascii="CMU Sans Serif" w:hAnsi="CMU Sans Serif" w:cs="CMU Sans Serif"/>
          <w:bCs/>
          <w:lang w:val="en-US"/>
        </w:rPr>
        <w:t>(202</w:t>
      </w:r>
      <w:r>
        <w:rPr>
          <w:rFonts w:ascii="CMU Sans Serif" w:hAnsi="CMU Sans Serif" w:cs="CMU Sans Serif"/>
          <w:bCs/>
          <w:lang w:val="en-US"/>
        </w:rPr>
        <w:t>3</w:t>
      </w:r>
      <w:r w:rsidRPr="00262C7B">
        <w:rPr>
          <w:rFonts w:ascii="CMU Sans Serif" w:hAnsi="CMU Sans Serif" w:cs="CMU Sans Serif"/>
          <w:bCs/>
          <w:lang w:val="en-US"/>
        </w:rPr>
        <w:t>) “</w:t>
      </w:r>
      <w:hyperlink r:id="rId9" w:history="1">
        <w:r w:rsidRPr="00943E31">
          <w:rPr>
            <w:rStyle w:val="Hyperlink"/>
            <w:rFonts w:ascii="CMU Sans Serif" w:hAnsi="CMU Sans Serif" w:cs="CMU Sans Serif"/>
            <w:lang w:val="en-GB"/>
          </w:rPr>
          <w:t>Soil conservation and smallholder welfare under Cassava-based systems in Thailand</w:t>
        </w:r>
      </w:hyperlink>
      <w:r w:rsidRPr="00262C7B">
        <w:rPr>
          <w:rFonts w:ascii="CMU Sans Serif" w:hAnsi="CMU Sans Serif" w:cs="CMU Sans Serif"/>
          <w:bCs/>
          <w:lang w:val="en-US"/>
        </w:rPr>
        <w:t xml:space="preserve">”, </w:t>
      </w:r>
      <w:r w:rsidR="00943E31">
        <w:rPr>
          <w:rFonts w:ascii="CMU Sans Serif" w:hAnsi="CMU Sans Serif" w:cs="CMU Sans Serif"/>
          <w:b/>
          <w:color w:val="1F497D" w:themeColor="text2"/>
          <w:lang w:val="en-US"/>
        </w:rPr>
        <w:t>Land Degradation and Development</w:t>
      </w:r>
      <w:r w:rsidR="00943E31">
        <w:rPr>
          <w:rFonts w:ascii="CMU Sans Serif" w:hAnsi="CMU Sans Serif" w:cs="CMU Sans Serif"/>
          <w:bCs/>
          <w:lang w:val="en-US"/>
        </w:rPr>
        <w:t>.</w:t>
      </w:r>
      <w:r w:rsidRPr="00262C7B">
        <w:rPr>
          <w:rFonts w:ascii="CMU Sans Serif" w:hAnsi="CMU Sans Serif" w:cs="CMU Sans Serif"/>
          <w:bCs/>
          <w:lang w:val="en-US"/>
        </w:rPr>
        <w:t>,</w:t>
      </w:r>
      <w:r w:rsidRPr="00262C7B">
        <w:rPr>
          <w:rFonts w:ascii="CMU Sans Serif" w:hAnsi="CMU Sans Serif" w:cs="CMU Sans Serif"/>
          <w:bCs/>
          <w:i/>
          <w:iCs/>
          <w:lang w:val="en-US"/>
        </w:rPr>
        <w:t xml:space="preserve"> </w:t>
      </w:r>
      <w:r w:rsidRPr="00262C7B">
        <w:rPr>
          <w:rFonts w:ascii="CMU Sans Serif" w:hAnsi="CMU Sans Serif" w:cs="CMU Sans Serif"/>
          <w:bCs/>
          <w:lang w:val="en-US"/>
        </w:rPr>
        <w:t>Available online</w:t>
      </w:r>
      <w:r w:rsidRPr="00262C7B">
        <w:rPr>
          <w:rFonts w:ascii="CMU Sans Serif" w:hAnsi="CMU Sans Serif" w:cs="CMU Sans Serif"/>
          <w:bCs/>
          <w:i/>
          <w:iCs/>
          <w:lang w:val="en-US"/>
        </w:rPr>
        <w:t>.</w:t>
      </w:r>
    </w:p>
    <w:p w14:paraId="6FC24DE7" w14:textId="1DA43F2E" w:rsidR="004C1E45" w:rsidRPr="004C1E45" w:rsidRDefault="004C1E45" w:rsidP="00262C7B">
      <w:pPr>
        <w:rPr>
          <w:rFonts w:ascii="CMU Sans Serif" w:hAnsi="CMU Sans Serif" w:cs="CMU Sans Serif"/>
          <w:bCs/>
          <w:lang w:val="en-US"/>
        </w:rPr>
      </w:pPr>
      <w:r w:rsidRPr="00262C7B">
        <w:rPr>
          <w:rFonts w:ascii="CMU Sans Serif" w:hAnsi="CMU Sans Serif" w:cs="CMU Sans Serif"/>
          <w:b/>
          <w:lang w:val="en-US"/>
        </w:rPr>
        <w:lastRenderedPageBreak/>
        <w:t>Tabe-Ojong, M. P</w:t>
      </w:r>
      <w:r w:rsidRPr="00262C7B">
        <w:rPr>
          <w:rFonts w:ascii="CMU Sans Serif" w:hAnsi="CMU Sans Serif" w:cs="CMU Sans Serif"/>
          <w:bCs/>
          <w:lang w:val="en-US"/>
        </w:rPr>
        <w:t>.(202</w:t>
      </w:r>
      <w:r>
        <w:rPr>
          <w:rFonts w:ascii="CMU Sans Serif" w:hAnsi="CMU Sans Serif" w:cs="CMU Sans Serif"/>
          <w:bCs/>
          <w:lang w:val="en-US"/>
        </w:rPr>
        <w:t>3</w:t>
      </w:r>
      <w:r w:rsidRPr="00262C7B">
        <w:rPr>
          <w:rFonts w:ascii="CMU Sans Serif" w:hAnsi="CMU Sans Serif" w:cs="CMU Sans Serif"/>
          <w:bCs/>
          <w:lang w:val="en-US"/>
        </w:rPr>
        <w:t>) “</w:t>
      </w:r>
      <w:hyperlink r:id="rId10" w:tgtFrame="_blank" w:history="1">
        <w:r w:rsidRPr="00262C7B">
          <w:rPr>
            <w:rStyle w:val="Hyperlink"/>
            <w:rFonts w:ascii="CMU Sans Serif" w:hAnsi="CMU Sans Serif" w:cs="CMU Sans Serif"/>
            <w:bCs/>
            <w:u w:val="none"/>
            <w:lang w:val="en-US"/>
          </w:rPr>
          <w:t>Action against invasive species: charcoal production, beekeeping and prosopis eradication in Kenya</w:t>
        </w:r>
      </w:hyperlink>
      <w:r w:rsidRPr="00262C7B">
        <w:rPr>
          <w:rFonts w:ascii="CMU Sans Serif" w:hAnsi="CMU Sans Serif" w:cs="CMU Sans Serif"/>
          <w:bCs/>
          <w:lang w:val="en-US"/>
        </w:rPr>
        <w:t xml:space="preserve">”, </w:t>
      </w:r>
      <w:r w:rsidRPr="00262C7B">
        <w:rPr>
          <w:rFonts w:ascii="CMU Sans Serif" w:hAnsi="CMU Sans Serif" w:cs="CMU Sans Serif"/>
          <w:b/>
          <w:color w:val="1F497D" w:themeColor="text2"/>
          <w:lang w:val="en-US"/>
        </w:rPr>
        <w:t>Ecological Economics</w:t>
      </w:r>
      <w:r w:rsidRPr="00262C7B">
        <w:rPr>
          <w:rFonts w:ascii="CMU Sans Serif" w:hAnsi="CMU Sans Serif" w:cs="CMU Sans Serif"/>
          <w:bCs/>
          <w:lang w:val="en-US"/>
        </w:rPr>
        <w:t>,</w:t>
      </w:r>
      <w:r w:rsidRPr="00262C7B">
        <w:rPr>
          <w:rFonts w:ascii="CMU Sans Serif" w:hAnsi="CMU Sans Serif" w:cs="CMU Sans Serif"/>
          <w:bCs/>
          <w:i/>
          <w:iCs/>
          <w:lang w:val="en-US"/>
        </w:rPr>
        <w:t xml:space="preserve"> </w:t>
      </w:r>
      <w:r w:rsidRPr="00262C7B">
        <w:rPr>
          <w:rFonts w:ascii="CMU Sans Serif" w:hAnsi="CMU Sans Serif" w:cs="CMU Sans Serif"/>
          <w:bCs/>
          <w:lang w:val="en-US"/>
        </w:rPr>
        <w:t>Available online</w:t>
      </w:r>
      <w:r w:rsidRPr="00262C7B">
        <w:rPr>
          <w:rFonts w:ascii="CMU Sans Serif" w:hAnsi="CMU Sans Serif" w:cs="CMU Sans Serif"/>
          <w:bCs/>
          <w:i/>
          <w:iCs/>
          <w:lang w:val="en-US"/>
        </w:rPr>
        <w:t>.</w:t>
      </w:r>
    </w:p>
    <w:p w14:paraId="1A66B66E" w14:textId="77777777" w:rsidR="00A75D02" w:rsidRDefault="00A75D02" w:rsidP="00262C7B">
      <w:pPr>
        <w:rPr>
          <w:rFonts w:ascii="CMU Sans Serif" w:hAnsi="CMU Sans Serif" w:cs="CMU Sans Serif"/>
          <w:b/>
          <w:lang w:val="en-US"/>
        </w:rPr>
      </w:pPr>
    </w:p>
    <w:p w14:paraId="3D54C3EC" w14:textId="6ADF7A60" w:rsidR="00262C7B" w:rsidRPr="00262C7B" w:rsidRDefault="00262C7B" w:rsidP="00262C7B">
      <w:pPr>
        <w:rPr>
          <w:rFonts w:ascii="CMU Sans Serif" w:hAnsi="CMU Sans Serif" w:cs="CMU Sans Serif"/>
          <w:bCs/>
          <w:lang w:val="en-US"/>
        </w:rPr>
      </w:pPr>
      <w:r w:rsidRPr="00262C7B">
        <w:rPr>
          <w:rFonts w:ascii="CMU Sans Serif" w:hAnsi="CMU Sans Serif" w:cs="CMU Sans Serif"/>
          <w:b/>
          <w:lang w:val="en-US"/>
        </w:rPr>
        <w:t>Tabe-Ojong, M. P</w:t>
      </w:r>
      <w:r w:rsidRPr="00262C7B">
        <w:rPr>
          <w:rFonts w:ascii="CMU Sans Serif" w:hAnsi="CMU Sans Serif" w:cs="CMU Sans Serif"/>
          <w:bCs/>
          <w:lang w:val="en-US"/>
        </w:rPr>
        <w:t>.(2022) “</w:t>
      </w:r>
      <w:hyperlink r:id="rId11" w:tgtFrame="_blank" w:history="1">
        <w:r w:rsidRPr="00262C7B">
          <w:rPr>
            <w:rStyle w:val="Hyperlink"/>
            <w:rFonts w:ascii="CMU Sans Serif" w:hAnsi="CMU Sans Serif" w:cs="CMU Sans Serif"/>
            <w:bCs/>
            <w:u w:val="none"/>
            <w:lang w:val="en-US"/>
          </w:rPr>
          <w:t>Do Producer Organizations Promote Environmental Sustainability Through Organic Soil Investments? Evidence from Cameroon</w:t>
        </w:r>
      </w:hyperlink>
      <w:r w:rsidRPr="00262C7B">
        <w:rPr>
          <w:rFonts w:ascii="CMU Sans Serif" w:hAnsi="CMU Sans Serif" w:cs="CMU Sans Serif"/>
          <w:bCs/>
          <w:lang w:val="en-US"/>
        </w:rPr>
        <w:t xml:space="preserve"> ”, </w:t>
      </w:r>
      <w:r w:rsidRPr="00262C7B">
        <w:rPr>
          <w:rFonts w:ascii="CMU Sans Serif" w:hAnsi="CMU Sans Serif" w:cs="CMU Sans Serif"/>
          <w:b/>
          <w:color w:val="1F497D" w:themeColor="text2"/>
          <w:lang w:val="en-US"/>
        </w:rPr>
        <w:t>Journal of Development Effectiveness</w:t>
      </w:r>
      <w:r w:rsidRPr="00262C7B">
        <w:rPr>
          <w:rFonts w:ascii="CMU Sans Serif" w:hAnsi="CMU Sans Serif" w:cs="CMU Sans Serif"/>
          <w:bCs/>
          <w:i/>
          <w:iCs/>
          <w:color w:val="1F497D" w:themeColor="text2"/>
          <w:lang w:val="en-US"/>
        </w:rPr>
        <w:t xml:space="preserve">, </w:t>
      </w:r>
      <w:r w:rsidRPr="00262C7B">
        <w:rPr>
          <w:rFonts w:ascii="CMU Sans Serif" w:hAnsi="CMU Sans Serif" w:cs="CMU Sans Serif"/>
          <w:bCs/>
          <w:lang w:val="en-US"/>
        </w:rPr>
        <w:t>Available online.</w:t>
      </w:r>
    </w:p>
    <w:p w14:paraId="5CE4A89B" w14:textId="390950FD" w:rsidR="00262C7B" w:rsidRPr="00262C7B" w:rsidRDefault="00262C7B" w:rsidP="00262C7B">
      <w:pPr>
        <w:rPr>
          <w:rFonts w:ascii="CMU Sans Serif" w:hAnsi="CMU Sans Serif" w:cs="CMU Sans Serif"/>
          <w:bCs/>
          <w:lang w:val="en-US"/>
        </w:rPr>
      </w:pPr>
      <w:r w:rsidRPr="00262C7B">
        <w:rPr>
          <w:rFonts w:ascii="CMU Sans Serif" w:hAnsi="CMU Sans Serif" w:cs="CMU Sans Serif"/>
          <w:b/>
          <w:lang w:val="en-US"/>
        </w:rPr>
        <w:t>Tabe-Ojong, M. P</w:t>
      </w:r>
      <w:r w:rsidRPr="00262C7B">
        <w:rPr>
          <w:rFonts w:ascii="CMU Sans Serif" w:hAnsi="CMU Sans Serif" w:cs="CMU Sans Serif"/>
          <w:bCs/>
          <w:lang w:val="en-US"/>
        </w:rPr>
        <w:t>., Dureti, G. G. (2022) "</w:t>
      </w:r>
      <w:hyperlink r:id="rId12" w:tgtFrame="_blank" w:history="1">
        <w:r w:rsidRPr="00262C7B">
          <w:rPr>
            <w:rStyle w:val="Hyperlink"/>
            <w:rFonts w:ascii="CMU Sans Serif" w:hAnsi="CMU Sans Serif" w:cs="CMU Sans Serif"/>
            <w:bCs/>
            <w:u w:val="none"/>
            <w:lang w:val="en-US"/>
          </w:rPr>
          <w:t>Are Agro-clusters Pro-Poor? Evidence from Ethiopia</w:t>
        </w:r>
      </w:hyperlink>
      <w:r w:rsidRPr="00262C7B">
        <w:rPr>
          <w:rFonts w:ascii="CMU Sans Serif" w:hAnsi="CMU Sans Serif" w:cs="CMU Sans Serif"/>
          <w:bCs/>
          <w:lang w:val="en-US"/>
        </w:rPr>
        <w:t xml:space="preserve"> ", </w:t>
      </w:r>
      <w:r w:rsidRPr="00262C7B">
        <w:rPr>
          <w:rFonts w:ascii="CMU Sans Serif" w:hAnsi="CMU Sans Serif" w:cs="CMU Sans Serif"/>
          <w:b/>
          <w:color w:val="1F497D" w:themeColor="text2"/>
          <w:lang w:val="en-US"/>
        </w:rPr>
        <w:t>Journal of Agricultural Economics</w:t>
      </w:r>
      <w:r w:rsidRPr="00262C7B">
        <w:rPr>
          <w:rFonts w:ascii="CMU Sans Serif" w:hAnsi="CMU Sans Serif" w:cs="CMU Sans Serif"/>
          <w:bCs/>
          <w:lang w:val="en-US"/>
        </w:rPr>
        <w:t>, Available online</w:t>
      </w:r>
      <w:r w:rsidRPr="00262C7B">
        <w:rPr>
          <w:rFonts w:ascii="CMU Sans Serif" w:hAnsi="CMU Sans Serif" w:cs="CMU Sans Serif"/>
          <w:bCs/>
          <w:i/>
          <w:iCs/>
          <w:lang w:val="en-US"/>
        </w:rPr>
        <w:t>.</w:t>
      </w:r>
    </w:p>
    <w:p w14:paraId="4AC2EA5C" w14:textId="77777777" w:rsidR="00262C7B" w:rsidRDefault="00262C7B" w:rsidP="00F734A5">
      <w:pPr>
        <w:rPr>
          <w:rFonts w:ascii="CMU Sans Serif" w:hAnsi="CMU Sans Serif" w:cs="CMU Sans Serif"/>
          <w:bCs/>
          <w:lang w:val="en-US"/>
        </w:rPr>
      </w:pPr>
      <w:r w:rsidRPr="00262C7B">
        <w:rPr>
          <w:rFonts w:ascii="CMU Sans Serif" w:hAnsi="CMU Sans Serif" w:cs="CMU Sans Serif"/>
          <w:b/>
        </w:rPr>
        <w:t>Tabe-Ojong, M. P</w:t>
      </w:r>
      <w:r w:rsidRPr="00262C7B">
        <w:rPr>
          <w:rFonts w:ascii="CMU Sans Serif" w:hAnsi="CMU Sans Serif" w:cs="CMU Sans Serif"/>
          <w:bCs/>
        </w:rPr>
        <w:t>., Fabinin, A.N., Minkoua, J.R., Molua, E.L.. Fonkeng, E.E. (2022) "</w:t>
      </w:r>
      <w:hyperlink r:id="rId13" w:tgtFrame="_blank" w:history="1">
        <w:r w:rsidRPr="00262C7B">
          <w:rPr>
            <w:rStyle w:val="Hyperlink"/>
            <w:rFonts w:ascii="CMU Sans Serif" w:hAnsi="CMU Sans Serif" w:cs="CMU Sans Serif"/>
            <w:bCs/>
            <w:u w:val="none"/>
          </w:rPr>
          <w:t>Organic Soil Amendments and Food Security: Evidence from Cameroon</w:t>
        </w:r>
      </w:hyperlink>
      <w:r w:rsidRPr="00262C7B">
        <w:rPr>
          <w:rFonts w:ascii="CMU Sans Serif" w:hAnsi="CMU Sans Serif" w:cs="CMU Sans Serif"/>
          <w:bCs/>
        </w:rPr>
        <w:t xml:space="preserve">", </w:t>
      </w:r>
      <w:r w:rsidRPr="00262C7B">
        <w:rPr>
          <w:rFonts w:ascii="CMU Sans Serif" w:hAnsi="CMU Sans Serif" w:cs="CMU Sans Serif"/>
          <w:b/>
          <w:color w:val="1F497D" w:themeColor="text2"/>
        </w:rPr>
        <w:t>Land Degradation and Development</w:t>
      </w:r>
      <w:r w:rsidRPr="00262C7B">
        <w:rPr>
          <w:rFonts w:ascii="CMU Sans Serif" w:hAnsi="CMU Sans Serif" w:cs="CMU Sans Serif"/>
          <w:b/>
        </w:rPr>
        <w:t>,</w:t>
      </w:r>
      <w:r w:rsidRPr="00262C7B">
        <w:rPr>
          <w:rFonts w:ascii="CMU Sans Serif" w:hAnsi="CMU Sans Serif" w:cs="CMU Sans Serif"/>
          <w:bCs/>
        </w:rPr>
        <w:t xml:space="preserve"> Available online.</w:t>
      </w:r>
    </w:p>
    <w:p w14:paraId="697411DB" w14:textId="1410275E" w:rsidR="00F734A5" w:rsidRPr="00262C7B" w:rsidRDefault="00F734A5" w:rsidP="00F734A5">
      <w:pPr>
        <w:rPr>
          <w:rFonts w:ascii="CMU Sans Serif" w:hAnsi="CMU Sans Serif" w:cs="CMU Sans Serif"/>
          <w:bCs/>
          <w:lang w:val="en-US"/>
        </w:rPr>
      </w:pPr>
      <w:r w:rsidRPr="00F734A5">
        <w:rPr>
          <w:rFonts w:ascii="CMU Sans Serif" w:hAnsi="CMU Sans Serif" w:cs="CMU Sans Serif"/>
          <w:b/>
          <w:bCs/>
          <w:lang w:val="en-US"/>
        </w:rPr>
        <w:t>Tabe-Ojong, M. P.,</w:t>
      </w:r>
      <w:r w:rsidRPr="00F734A5">
        <w:rPr>
          <w:rFonts w:ascii="CMU Sans Serif" w:hAnsi="CMU Sans Serif" w:cs="CMU Sans Serif"/>
          <w:lang w:val="en-US"/>
        </w:rPr>
        <w:t xml:space="preserve"> Gebrekidan, B.H., Rukundo, E., Boerner, J., Heckelei, T. (2022) "</w:t>
      </w:r>
      <w:hyperlink r:id="rId14" w:tgtFrame="_blank" w:history="1">
        <w:r w:rsidRPr="00F734A5">
          <w:rPr>
            <w:rStyle w:val="Hyperlink"/>
            <w:rFonts w:ascii="CMU Sans Serif" w:hAnsi="CMU Sans Serif" w:cs="CMU Sans Serif"/>
            <w:u w:val="none"/>
            <w:lang w:val="en-US"/>
          </w:rPr>
          <w:t>COVID-19 in Rural Africa: Food Access Disruptions, Food Insecurity and Coping Strategies in Kenya, Namibia, and Tanzania</w:t>
        </w:r>
      </w:hyperlink>
      <w:bookmarkStart w:id="0" w:name="_Hlk102478651"/>
      <w:r w:rsidRPr="00F734A5">
        <w:rPr>
          <w:rFonts w:ascii="CMU Sans Serif" w:hAnsi="CMU Sans Serif" w:cs="CMU Sans Serif"/>
          <w:lang w:val="en-US"/>
        </w:rPr>
        <w:t>"</w:t>
      </w:r>
      <w:bookmarkEnd w:id="0"/>
      <w:r w:rsidRPr="00F734A5">
        <w:rPr>
          <w:rFonts w:ascii="CMU Sans Serif" w:hAnsi="CMU Sans Serif" w:cs="CMU Sans Serif"/>
          <w:lang w:val="en-US"/>
        </w:rPr>
        <w:t xml:space="preserve">, </w:t>
      </w:r>
      <w:r w:rsidRPr="00262C7B">
        <w:rPr>
          <w:rFonts w:ascii="CMU Sans Serif" w:hAnsi="CMU Sans Serif" w:cs="CMU Sans Serif"/>
          <w:b/>
          <w:bCs/>
          <w:color w:val="1F497D" w:themeColor="text2"/>
          <w:lang w:val="en-US"/>
        </w:rPr>
        <w:t>Agricultural Economics</w:t>
      </w:r>
      <w:r w:rsidRPr="00F734A5">
        <w:rPr>
          <w:rFonts w:ascii="CMU Sans Serif" w:hAnsi="CMU Sans Serif" w:cs="CMU Sans Serif"/>
          <w:lang w:val="en-US"/>
        </w:rPr>
        <w:t xml:space="preserve">, </w:t>
      </w:r>
      <w:r w:rsidR="00620BE5">
        <w:rPr>
          <w:rFonts w:ascii="CMU Sans Serif" w:hAnsi="CMU Sans Serif" w:cs="CMU Sans Serif"/>
          <w:lang w:val="en-US"/>
        </w:rPr>
        <w:t>Available online.</w:t>
      </w:r>
      <w:r w:rsidRPr="00F734A5">
        <w:rPr>
          <w:rFonts w:ascii="CMU Sans Serif" w:hAnsi="CMU Sans Serif" w:cs="CMU Sans Serif"/>
          <w:i/>
          <w:iCs/>
          <w:lang w:val="en-US"/>
        </w:rPr>
        <w:t xml:space="preserve"> </w:t>
      </w:r>
    </w:p>
    <w:p w14:paraId="24DDE28D" w14:textId="16BB0EEC" w:rsidR="00F734A5" w:rsidRPr="00F734A5" w:rsidRDefault="00F734A5" w:rsidP="00F734A5">
      <w:pPr>
        <w:rPr>
          <w:rFonts w:ascii="CMU Sans Serif" w:hAnsi="CMU Sans Serif" w:cs="CMU Sans Serif"/>
          <w:lang w:val="en-US"/>
        </w:rPr>
      </w:pPr>
      <w:r w:rsidRPr="00F734A5">
        <w:rPr>
          <w:rFonts w:ascii="CMU Sans Serif" w:hAnsi="CMU Sans Serif" w:cs="CMU Sans Serif"/>
          <w:b/>
          <w:bCs/>
          <w:lang w:val="en-US"/>
        </w:rPr>
        <w:t>Tabe-Ojong, M. P</w:t>
      </w:r>
      <w:r w:rsidRPr="00F734A5">
        <w:rPr>
          <w:rFonts w:ascii="CMU Sans Serif" w:hAnsi="CMU Sans Serif" w:cs="CMU Sans Serif"/>
          <w:lang w:val="en-US"/>
        </w:rPr>
        <w:t>., Smale, M., Jamora, N., Azevedo, V. (2022) “</w:t>
      </w:r>
      <w:hyperlink r:id="rId15" w:tgtFrame="_blank" w:history="1">
        <w:r w:rsidRPr="00F734A5">
          <w:rPr>
            <w:rStyle w:val="Hyperlink"/>
            <w:rFonts w:ascii="CMU Sans Serif" w:hAnsi="CMU Sans Serif" w:cs="CMU Sans Serif"/>
            <w:u w:val="none"/>
            <w:lang w:val="en-US"/>
          </w:rPr>
          <w:t>Genebanks and market participation: Evidence from groundnut farmers in Malawi</w:t>
        </w:r>
      </w:hyperlink>
      <w:r w:rsidRPr="00F734A5">
        <w:rPr>
          <w:rFonts w:ascii="CMU Sans Serif" w:hAnsi="CMU Sans Serif" w:cs="CMU Sans Serif"/>
          <w:lang w:val="en-US"/>
        </w:rPr>
        <w:t xml:space="preserve"> ”, </w:t>
      </w:r>
      <w:r w:rsidRPr="00262C7B">
        <w:rPr>
          <w:rFonts w:ascii="CMU Sans Serif" w:hAnsi="CMU Sans Serif" w:cs="CMU Sans Serif"/>
          <w:b/>
          <w:bCs/>
          <w:color w:val="1F497D" w:themeColor="text2"/>
          <w:lang w:val="en-US"/>
        </w:rPr>
        <w:t>CABI Agriculture &amp; Bioscience</w:t>
      </w:r>
      <w:r w:rsidRPr="00F734A5">
        <w:rPr>
          <w:rFonts w:ascii="CMU Sans Serif" w:hAnsi="CMU Sans Serif" w:cs="CMU Sans Serif"/>
          <w:i/>
          <w:iCs/>
          <w:lang w:val="en-US"/>
        </w:rPr>
        <w:t xml:space="preserve">, </w:t>
      </w:r>
      <w:r w:rsidRPr="00F734A5">
        <w:rPr>
          <w:rFonts w:ascii="CMU Sans Serif" w:hAnsi="CMU Sans Serif" w:cs="CMU Sans Serif"/>
          <w:lang w:val="en-US"/>
        </w:rPr>
        <w:t>Available online.</w:t>
      </w:r>
    </w:p>
    <w:p w14:paraId="6F49113D" w14:textId="4D11CEB5" w:rsidR="00F734A5" w:rsidRPr="00F734A5" w:rsidRDefault="00F734A5" w:rsidP="00F734A5">
      <w:pPr>
        <w:rPr>
          <w:rFonts w:ascii="CMU Sans Serif" w:hAnsi="CMU Sans Serif" w:cs="CMU Sans Serif"/>
          <w:lang w:val="en-US"/>
        </w:rPr>
      </w:pPr>
      <w:r w:rsidRPr="00F734A5">
        <w:rPr>
          <w:rFonts w:ascii="CMU Sans Serif" w:hAnsi="CMU Sans Serif" w:cs="CMU Sans Serif"/>
          <w:b/>
          <w:bCs/>
          <w:lang w:val="en-US"/>
        </w:rPr>
        <w:t>Tabe-Ojong, M. P</w:t>
      </w:r>
      <w:r w:rsidRPr="00F734A5">
        <w:rPr>
          <w:rFonts w:ascii="CMU Sans Serif" w:hAnsi="CMU Sans Serif" w:cs="CMU Sans Serif"/>
          <w:lang w:val="en-US"/>
        </w:rPr>
        <w:t>.(2022) “</w:t>
      </w:r>
      <w:hyperlink r:id="rId16" w:tgtFrame="_blank" w:history="1">
        <w:r w:rsidRPr="00F734A5">
          <w:rPr>
            <w:rStyle w:val="Hyperlink"/>
            <w:rFonts w:ascii="CMU Sans Serif" w:hAnsi="CMU Sans Serif" w:cs="CMU Sans Serif"/>
            <w:u w:val="none"/>
            <w:lang w:val="en-US"/>
          </w:rPr>
          <w:t>Ecological shocks and non-cognitive skills: Evidence from Kenya</w:t>
        </w:r>
      </w:hyperlink>
      <w:r w:rsidRPr="00F734A5">
        <w:rPr>
          <w:rFonts w:ascii="CMU Sans Serif" w:hAnsi="CMU Sans Serif" w:cs="CMU Sans Serif"/>
          <w:lang w:val="en-US"/>
        </w:rPr>
        <w:t xml:space="preserve">”, </w:t>
      </w:r>
      <w:r w:rsidRPr="00F734A5">
        <w:rPr>
          <w:rFonts w:ascii="CMU Sans Serif" w:hAnsi="CMU Sans Serif" w:cs="CMU Sans Serif"/>
          <w:b/>
          <w:bCs/>
          <w:lang w:val="en-US"/>
        </w:rPr>
        <w:t>Ecological Economics</w:t>
      </w:r>
      <w:r w:rsidRPr="00F734A5">
        <w:rPr>
          <w:rFonts w:ascii="CMU Sans Serif" w:hAnsi="CMU Sans Serif" w:cs="CMU Sans Serif"/>
          <w:i/>
          <w:iCs/>
          <w:lang w:val="en-US"/>
        </w:rPr>
        <w:t xml:space="preserve">, </w:t>
      </w:r>
      <w:r w:rsidRPr="00F734A5">
        <w:rPr>
          <w:rFonts w:ascii="CMU Sans Serif" w:hAnsi="CMU Sans Serif" w:cs="CMU Sans Serif"/>
          <w:lang w:val="en-US"/>
        </w:rPr>
        <w:t>Available online</w:t>
      </w:r>
      <w:r w:rsidRPr="00F734A5">
        <w:rPr>
          <w:rFonts w:ascii="CMU Sans Serif" w:hAnsi="CMU Sans Serif" w:cs="CMU Sans Serif"/>
          <w:i/>
          <w:iCs/>
          <w:lang w:val="en-US"/>
        </w:rPr>
        <w:t xml:space="preserve">. </w:t>
      </w:r>
    </w:p>
    <w:p w14:paraId="521A930B" w14:textId="3811E0FE" w:rsidR="00F734A5" w:rsidRPr="00DE343C" w:rsidRDefault="00F734A5" w:rsidP="00061119">
      <w:pPr>
        <w:rPr>
          <w:rFonts w:ascii="CMU Sans Serif" w:hAnsi="CMU Sans Serif" w:cs="CMU Sans Serif"/>
          <w:lang w:val="en-US"/>
        </w:rPr>
      </w:pPr>
      <w:r w:rsidRPr="00F734A5">
        <w:rPr>
          <w:rFonts w:ascii="CMU Sans Serif" w:hAnsi="CMU Sans Serif" w:cs="CMU Sans Serif"/>
          <w:b/>
          <w:bCs/>
          <w:lang w:val="en-US"/>
        </w:rPr>
        <w:t>Tabe-Ojong, M. P</w:t>
      </w:r>
      <w:r w:rsidRPr="00F734A5">
        <w:rPr>
          <w:rFonts w:ascii="CMU Sans Serif" w:hAnsi="CMU Sans Serif" w:cs="CMU Sans Serif"/>
          <w:lang w:val="en-US"/>
        </w:rPr>
        <w:t>., Hauser, M., Mausch, K.(2022) “</w:t>
      </w:r>
      <w:hyperlink r:id="rId17" w:tgtFrame="_blank" w:history="1">
        <w:r w:rsidRPr="00F734A5">
          <w:rPr>
            <w:rStyle w:val="Hyperlink"/>
            <w:rFonts w:ascii="CMU Sans Serif" w:hAnsi="CMU Sans Serif" w:cs="CMU Sans Serif"/>
            <w:u w:val="none"/>
            <w:lang w:val="en-US"/>
          </w:rPr>
          <w:t>Does agricultural commercialization increase asset and livestock accumulation on smallholder farms in Ethiopia?</w:t>
        </w:r>
      </w:hyperlink>
      <w:r w:rsidRPr="00F734A5">
        <w:rPr>
          <w:rFonts w:ascii="CMU Sans Serif" w:hAnsi="CMU Sans Serif" w:cs="CMU Sans Serif"/>
          <w:lang w:val="en-US"/>
        </w:rPr>
        <w:t xml:space="preserve">”, </w:t>
      </w:r>
      <w:r w:rsidRPr="00262C7B">
        <w:rPr>
          <w:rFonts w:ascii="CMU Sans Serif" w:hAnsi="CMU Sans Serif" w:cs="CMU Sans Serif"/>
          <w:b/>
          <w:bCs/>
          <w:color w:val="1F497D" w:themeColor="text2"/>
          <w:lang w:val="en-US"/>
        </w:rPr>
        <w:t>Journal of Development Studies</w:t>
      </w:r>
      <w:r w:rsidRPr="00F734A5">
        <w:rPr>
          <w:rFonts w:ascii="CMU Sans Serif" w:hAnsi="CMU Sans Serif" w:cs="CMU Sans Serif"/>
          <w:i/>
          <w:iCs/>
          <w:lang w:val="en-US"/>
        </w:rPr>
        <w:t xml:space="preserve">, </w:t>
      </w:r>
      <w:r w:rsidRPr="00F734A5">
        <w:rPr>
          <w:rFonts w:ascii="CMU Sans Serif" w:hAnsi="CMU Sans Serif" w:cs="CMU Sans Serif"/>
          <w:lang w:val="en-US"/>
        </w:rPr>
        <w:t>Available online.</w:t>
      </w:r>
    </w:p>
    <w:p w14:paraId="2D04D708" w14:textId="13634065" w:rsidR="005770F3" w:rsidRPr="005770F3" w:rsidRDefault="005770F3" w:rsidP="00061119">
      <w:pPr>
        <w:rPr>
          <w:rFonts w:ascii="CMU Sans Serif" w:hAnsi="CMU Sans Serif" w:cs="CMU Sans Serif"/>
          <w:lang w:val="en-GB"/>
        </w:rPr>
      </w:pPr>
      <w:r w:rsidRPr="00A65FBF">
        <w:rPr>
          <w:rFonts w:ascii="CMU Sans Serif" w:hAnsi="CMU Sans Serif" w:cs="CMU Sans Serif"/>
          <w:b/>
          <w:bCs/>
          <w:lang w:val="en-GB"/>
        </w:rPr>
        <w:t>Tabe-Ojong, M. P</w:t>
      </w:r>
      <w:r w:rsidRPr="00A65FBF">
        <w:rPr>
          <w:rFonts w:ascii="CMU Sans Serif" w:hAnsi="CMU Sans Serif" w:cs="CMU Sans Serif"/>
          <w:lang w:val="en-GB"/>
        </w:rPr>
        <w:t>., Alvarez, M., Ihli, H., Becker, M., Heckelei, T. (</w:t>
      </w:r>
      <w:r>
        <w:rPr>
          <w:rFonts w:ascii="CMU Sans Serif" w:hAnsi="CMU Sans Serif" w:cs="CMU Sans Serif"/>
          <w:lang w:val="en-GB"/>
        </w:rPr>
        <w:t>2021)</w:t>
      </w:r>
      <w:r w:rsidRPr="00A65FBF">
        <w:rPr>
          <w:rFonts w:ascii="CMU Sans Serif" w:hAnsi="CMU Sans Serif" w:cs="CMU Sans Serif"/>
          <w:lang w:val="en-GB"/>
        </w:rPr>
        <w:t xml:space="preserve"> </w:t>
      </w:r>
      <w:r>
        <w:rPr>
          <w:rFonts w:ascii="CMU Sans Serif" w:hAnsi="CMU Sans Serif" w:cs="CMU Sans Serif"/>
          <w:lang w:val="en-GB"/>
        </w:rPr>
        <w:t>‘</w:t>
      </w:r>
      <w:hyperlink r:id="rId18" w:history="1">
        <w:r w:rsidRPr="00AE5D13">
          <w:rPr>
            <w:rStyle w:val="Hyperlink"/>
            <w:rFonts w:ascii="CMU Sans Serif" w:hAnsi="CMU Sans Serif" w:cs="CMU Sans Serif"/>
            <w:lang w:val="en-US"/>
          </w:rPr>
          <w:t>C</w:t>
        </w:r>
        <w:r w:rsidRPr="00AE5D13">
          <w:rPr>
            <w:rStyle w:val="Hyperlink"/>
            <w:rFonts w:ascii="CMU Sans Serif" w:hAnsi="CMU Sans Serif" w:cs="CMU Sans Serif"/>
            <w:lang w:val="en-GB"/>
          </w:rPr>
          <w:t xml:space="preserve">ontrol strategies of </w:t>
        </w:r>
        <w:r w:rsidRPr="00AE5D13">
          <w:rPr>
            <w:rStyle w:val="Hyperlink"/>
            <w:rFonts w:ascii="CMU Sans Serif" w:hAnsi="CMU Sans Serif" w:cs="CMU Sans Serif"/>
            <w:i/>
            <w:iCs/>
            <w:lang w:val="en-GB"/>
          </w:rPr>
          <w:t>Parthenium hysterophorus L</w:t>
        </w:r>
        <w:r w:rsidRPr="00AE5D13">
          <w:rPr>
            <w:rStyle w:val="Hyperlink"/>
            <w:rFonts w:ascii="CMU Sans Serif" w:hAnsi="CMU Sans Serif" w:cs="CMU Sans Serif"/>
            <w:lang w:val="en-GB"/>
          </w:rPr>
          <w:t>. on smallholder farms in Kenya’</w:t>
        </w:r>
      </w:hyperlink>
      <w:r>
        <w:rPr>
          <w:rFonts w:ascii="CMU Sans Serif" w:hAnsi="CMU Sans Serif" w:cs="CMU Sans Serif"/>
          <w:lang w:val="en-GB"/>
        </w:rPr>
        <w:t xml:space="preserve">, </w:t>
      </w:r>
      <w:r w:rsidRPr="00262C7B">
        <w:rPr>
          <w:rFonts w:ascii="CMU Sans Serif" w:hAnsi="CMU Sans Serif" w:cs="CMU Sans Serif"/>
          <w:b/>
          <w:bCs/>
          <w:iCs/>
          <w:color w:val="1F497D" w:themeColor="text2"/>
          <w:lang w:val="en-GB"/>
        </w:rPr>
        <w:t>Environmental Management</w:t>
      </w:r>
      <w:r w:rsidRPr="00A65FBF">
        <w:rPr>
          <w:rFonts w:ascii="CMU Sans Serif" w:hAnsi="CMU Sans Serif" w:cs="CMU Sans Serif"/>
          <w:i/>
          <w:lang w:val="en-GB"/>
        </w:rPr>
        <w:t xml:space="preserve">, </w:t>
      </w:r>
      <w:r w:rsidRPr="00620BE5">
        <w:rPr>
          <w:rFonts w:ascii="CMU Sans Serif" w:hAnsi="CMU Sans Serif" w:cs="CMU Sans Serif"/>
          <w:iCs/>
          <w:lang w:val="en-GB"/>
        </w:rPr>
        <w:t>A</w:t>
      </w:r>
      <w:r w:rsidR="00620BE5" w:rsidRPr="00620BE5">
        <w:rPr>
          <w:rFonts w:ascii="CMU Sans Serif" w:hAnsi="CMU Sans Serif" w:cs="CMU Sans Serif"/>
          <w:iCs/>
          <w:lang w:val="en-GB"/>
        </w:rPr>
        <w:t xml:space="preserve">vailable </w:t>
      </w:r>
    </w:p>
    <w:p w14:paraId="2DBA0EB8" w14:textId="196D7542" w:rsidR="005770F3" w:rsidRPr="005770F3" w:rsidRDefault="005770F3" w:rsidP="00061119">
      <w:pPr>
        <w:rPr>
          <w:rFonts w:ascii="CMU Sans Serif" w:hAnsi="CMU Sans Serif" w:cs="CMU Sans Serif"/>
          <w:lang w:val="en-GB"/>
        </w:rPr>
      </w:pPr>
      <w:r w:rsidRPr="005770F3">
        <w:rPr>
          <w:rFonts w:ascii="CMU Sans Serif" w:hAnsi="CMU Sans Serif" w:cs="CMU Sans Serif"/>
          <w:bCs/>
          <w:lang w:val="en-GB"/>
        </w:rPr>
        <w:t>Tabe-Ojong, M. P</w:t>
      </w:r>
      <w:r w:rsidRPr="005770F3">
        <w:rPr>
          <w:rFonts w:ascii="CMU Sans Serif" w:hAnsi="CMU Sans Serif" w:cs="CMU Sans Serif"/>
          <w:lang w:val="en-GB"/>
        </w:rPr>
        <w:t>., Ordway, E., Nkongho, R., Molua, E.L. (2021) "</w:t>
      </w:r>
      <w:hyperlink r:id="rId19" w:tgtFrame="_blank" w:history="1">
        <w:r w:rsidRPr="005770F3">
          <w:rPr>
            <w:rStyle w:val="Hyperlink"/>
            <w:rFonts w:ascii="CMU Sans Serif" w:hAnsi="CMU Sans Serif" w:cs="CMU Sans Serif"/>
            <w:lang w:val="en-GB"/>
          </w:rPr>
          <w:t>Oil palm expansion among non-industrial producers in Cameroon: Potentials for Synergy between Agro-economic Gains and Ecological Safeguards</w:t>
        </w:r>
      </w:hyperlink>
      <w:r w:rsidRPr="005770F3">
        <w:rPr>
          <w:rFonts w:ascii="CMU Sans Serif" w:hAnsi="CMU Sans Serif" w:cs="CMU Sans Serif"/>
          <w:lang w:val="en-GB"/>
        </w:rPr>
        <w:t>" ,</w:t>
      </w:r>
      <w:r w:rsidRPr="005770F3">
        <w:rPr>
          <w:rFonts w:ascii="CMU Sans Serif" w:hAnsi="CMU Sans Serif" w:cs="CMU Sans Serif"/>
          <w:bCs/>
          <w:lang w:val="en-GB"/>
        </w:rPr>
        <w:t xml:space="preserve"> </w:t>
      </w:r>
      <w:r w:rsidRPr="00262C7B">
        <w:rPr>
          <w:rFonts w:ascii="CMU Sans Serif" w:hAnsi="CMU Sans Serif" w:cs="CMU Sans Serif"/>
          <w:b/>
          <w:color w:val="1F497D" w:themeColor="text2"/>
          <w:lang w:val="en-GB"/>
        </w:rPr>
        <w:t>Forest Policy and Economics</w:t>
      </w:r>
      <w:r w:rsidRPr="005770F3">
        <w:rPr>
          <w:rFonts w:ascii="CMU Sans Serif" w:hAnsi="CMU Sans Serif" w:cs="CMU Sans Serif"/>
          <w:bCs/>
          <w:i/>
          <w:lang w:val="en-GB"/>
        </w:rPr>
        <w:t xml:space="preserve">, </w:t>
      </w:r>
      <w:r w:rsidR="00620BE5" w:rsidRPr="00620BE5">
        <w:rPr>
          <w:rFonts w:ascii="CMU Sans Serif" w:hAnsi="CMU Sans Serif" w:cs="CMU Sans Serif"/>
          <w:iCs/>
          <w:lang w:val="en-GB"/>
        </w:rPr>
        <w:t>Available on</w:t>
      </w:r>
      <w:r w:rsidR="00620BE5">
        <w:rPr>
          <w:rFonts w:ascii="CMU Sans Serif" w:hAnsi="CMU Sans Serif" w:cs="CMU Sans Serif"/>
          <w:iCs/>
          <w:lang w:val="en-GB"/>
        </w:rPr>
        <w:t>line.</w:t>
      </w:r>
    </w:p>
    <w:p w14:paraId="55D38741" w14:textId="2A2CF2DB" w:rsidR="00A65FBF" w:rsidRPr="00A65FBF" w:rsidRDefault="00A65FBF" w:rsidP="00061119">
      <w:pPr>
        <w:rPr>
          <w:rFonts w:ascii="CMU Sans Serif" w:hAnsi="CMU Sans Serif" w:cs="CMU Sans Serif"/>
          <w:i/>
          <w:lang w:val="en-GB"/>
        </w:rPr>
      </w:pPr>
      <w:r w:rsidRPr="004E4DBF">
        <w:rPr>
          <w:rFonts w:ascii="CMU Sans Serif" w:hAnsi="CMU Sans Serif" w:cs="CMU Sans Serif"/>
          <w:b/>
          <w:bCs/>
          <w:lang w:val="en-GB"/>
        </w:rPr>
        <w:t>Tabe-Ojong, M. P</w:t>
      </w:r>
      <w:r>
        <w:rPr>
          <w:rFonts w:ascii="CMU Sans Serif" w:hAnsi="CMU Sans Serif" w:cs="CMU Sans Serif"/>
          <w:lang w:val="en-GB"/>
        </w:rPr>
        <w:t xml:space="preserve">., Rukundo, E. (2021) </w:t>
      </w:r>
      <w:hyperlink r:id="rId20" w:history="1">
        <w:r w:rsidRPr="00A65FBF">
          <w:rPr>
            <w:rStyle w:val="Hyperlink"/>
            <w:rFonts w:ascii="CMU Sans Serif" w:hAnsi="CMU Sans Serif" w:cs="CMU Sans Serif"/>
            <w:lang w:val="en-GB"/>
          </w:rPr>
          <w:t>Religiosity and parental educational aspirations for children in Kenya</w:t>
        </w:r>
      </w:hyperlink>
      <w:r>
        <w:rPr>
          <w:rFonts w:ascii="CMU Sans Serif" w:hAnsi="CMU Sans Serif" w:cs="CMU Sans Serif"/>
          <w:lang w:val="en-GB"/>
        </w:rPr>
        <w:t xml:space="preserve">, </w:t>
      </w:r>
      <w:r w:rsidRPr="00262C7B">
        <w:rPr>
          <w:rFonts w:ascii="CMU Sans Serif" w:hAnsi="CMU Sans Serif" w:cs="CMU Sans Serif"/>
          <w:b/>
          <w:bCs/>
          <w:iCs/>
          <w:color w:val="1F497D" w:themeColor="text2"/>
          <w:lang w:val="en-GB"/>
        </w:rPr>
        <w:t>World Development Perspectives</w:t>
      </w:r>
      <w:r w:rsidRPr="00E451E2">
        <w:rPr>
          <w:rFonts w:ascii="CMU Sans Serif" w:hAnsi="CMU Sans Serif" w:cs="CMU Sans Serif"/>
          <w:iCs/>
          <w:lang w:val="en-GB"/>
        </w:rPr>
        <w:t>,</w:t>
      </w:r>
      <w:r>
        <w:rPr>
          <w:rFonts w:ascii="CMU Sans Serif" w:hAnsi="CMU Sans Serif" w:cs="CMU Sans Serif"/>
          <w:lang w:val="en-GB"/>
        </w:rPr>
        <w:t xml:space="preserve"> </w:t>
      </w:r>
      <w:r w:rsidR="00620BE5" w:rsidRPr="00620BE5">
        <w:rPr>
          <w:rFonts w:ascii="CMU Sans Serif" w:hAnsi="CMU Sans Serif" w:cs="CMU Sans Serif"/>
          <w:iCs/>
          <w:lang w:val="en-GB"/>
        </w:rPr>
        <w:t>Available online</w:t>
      </w:r>
      <w:r w:rsidR="00620BE5">
        <w:rPr>
          <w:rFonts w:ascii="CMU Sans Serif" w:hAnsi="CMU Sans Serif" w:cs="CMU Sans Serif"/>
          <w:iCs/>
          <w:lang w:val="en-GB"/>
        </w:rPr>
        <w:t>.</w:t>
      </w:r>
    </w:p>
    <w:p w14:paraId="2EF89D5C" w14:textId="78193B15" w:rsidR="00167CF7" w:rsidRPr="00167CF7" w:rsidRDefault="00167CF7" w:rsidP="00167CF7">
      <w:pPr>
        <w:rPr>
          <w:rFonts w:ascii="CMU Sans Serif" w:hAnsi="CMU Sans Serif" w:cs="CMU Sans Serif"/>
          <w:i/>
          <w:iCs/>
          <w:lang w:val="en-GB"/>
        </w:rPr>
      </w:pPr>
      <w:r w:rsidRPr="004E4DBF">
        <w:rPr>
          <w:rFonts w:ascii="CMU Sans Serif" w:hAnsi="CMU Sans Serif" w:cs="CMU Sans Serif"/>
          <w:b/>
          <w:bCs/>
          <w:lang w:val="en-GB"/>
        </w:rPr>
        <w:t>Tabe-Ojong, M. P</w:t>
      </w:r>
      <w:r w:rsidRPr="00A05C5F">
        <w:rPr>
          <w:rFonts w:ascii="CMU Sans Serif" w:hAnsi="CMU Sans Serif" w:cs="CMU Sans Serif"/>
          <w:lang w:val="en-GB"/>
        </w:rPr>
        <w:t xml:space="preserve">., </w:t>
      </w:r>
      <w:r>
        <w:rPr>
          <w:rFonts w:ascii="CMU Sans Serif" w:hAnsi="CMU Sans Serif" w:cs="CMU Sans Serif"/>
          <w:lang w:val="en-GB"/>
        </w:rPr>
        <w:t>Mausch, K., Woldeyohanes, T.,Heckelei, T.(2021) ‘</w:t>
      </w:r>
      <w:hyperlink r:id="rId21" w:history="1">
        <w:r w:rsidRPr="00A65FBF">
          <w:rPr>
            <w:rStyle w:val="Hyperlink"/>
            <w:rFonts w:ascii="CMU Sans Serif" w:hAnsi="CMU Sans Serif" w:cs="CMU Sans Serif"/>
            <w:lang w:val="en-GB"/>
          </w:rPr>
          <w:t>Three hurdles towards commercialization: Integrating subsistence chickpea producers in the market economy’</w:t>
        </w:r>
      </w:hyperlink>
      <w:r w:rsidRPr="00E74E66">
        <w:rPr>
          <w:rFonts w:ascii="CMU Sans Serif" w:hAnsi="CMU Sans Serif" w:cs="CMU Sans Serif"/>
          <w:lang w:val="en-GB"/>
        </w:rPr>
        <w:t xml:space="preserve">. </w:t>
      </w:r>
      <w:r>
        <w:rPr>
          <w:rFonts w:ascii="CMU Sans Serif" w:hAnsi="CMU Sans Serif" w:cs="CMU Sans Serif"/>
          <w:lang w:val="en-GB"/>
        </w:rPr>
        <w:t xml:space="preserve">                                          </w:t>
      </w:r>
      <w:r w:rsidRPr="00262C7B">
        <w:rPr>
          <w:rFonts w:ascii="CMU Sans Serif" w:hAnsi="CMU Sans Serif" w:cs="CMU Sans Serif"/>
          <w:b/>
          <w:bCs/>
          <w:color w:val="1F497D" w:themeColor="text2"/>
          <w:lang w:val="en-GB"/>
        </w:rPr>
        <w:t>European Review of Agricultural Economics</w:t>
      </w:r>
      <w:r w:rsidRPr="00E451E2">
        <w:rPr>
          <w:rFonts w:ascii="CMU Sans Serif" w:hAnsi="CMU Sans Serif" w:cs="CMU Sans Serif"/>
          <w:lang w:val="en-GB"/>
        </w:rPr>
        <w:t>,</w:t>
      </w:r>
      <w:r>
        <w:rPr>
          <w:rFonts w:ascii="CMU Sans Serif" w:hAnsi="CMU Sans Serif" w:cs="CMU Sans Serif"/>
          <w:i/>
          <w:iCs/>
          <w:lang w:val="en-GB"/>
        </w:rPr>
        <w:t xml:space="preserve"> </w:t>
      </w:r>
      <w:r w:rsidR="00E85C68" w:rsidRPr="00E85C68">
        <w:rPr>
          <w:rFonts w:ascii="CMU Sans Serif" w:hAnsi="CMU Sans Serif" w:cs="CMU Sans Serif"/>
          <w:lang w:val="en-GB"/>
        </w:rPr>
        <w:t>Available online</w:t>
      </w:r>
      <w:r>
        <w:rPr>
          <w:rFonts w:ascii="CMU Sans Serif" w:hAnsi="CMU Sans Serif" w:cs="CMU Sans Serif"/>
          <w:i/>
          <w:iCs/>
          <w:lang w:val="en-GB"/>
        </w:rPr>
        <w:t xml:space="preserve"> </w:t>
      </w:r>
      <w:r w:rsidR="00480639">
        <w:rPr>
          <w:rFonts w:ascii="CMU Sans Serif" w:hAnsi="CMU Sans Serif" w:cs="CMU Sans Serif"/>
          <w:i/>
          <w:iCs/>
          <w:lang w:val="en-GB"/>
        </w:rPr>
        <w:t xml:space="preserve">                                           </w:t>
      </w:r>
      <w:r w:rsidR="004C2BF1">
        <w:rPr>
          <w:rFonts w:ascii="CMU Sans Serif" w:hAnsi="CMU Sans Serif" w:cs="CMU Sans Serif"/>
          <w:i/>
          <w:iCs/>
          <w:lang w:val="en-GB"/>
        </w:rPr>
        <w:t xml:space="preserve">              </w:t>
      </w:r>
      <w:r w:rsidR="00480639">
        <w:rPr>
          <w:rFonts w:ascii="CMU Sans Serif" w:hAnsi="CMU Sans Serif" w:cs="CMU Sans Serif"/>
          <w:i/>
          <w:iCs/>
          <w:lang w:val="en-GB"/>
        </w:rPr>
        <w:t xml:space="preserve"> </w:t>
      </w:r>
      <w:hyperlink r:id="rId22" w:history="1">
        <w:r w:rsidRPr="00E74E66">
          <w:rPr>
            <w:rStyle w:val="Hyperlink"/>
            <w:rFonts w:ascii="CMU Sans Serif" w:hAnsi="CMU Sans Serif" w:cs="CMU Sans Serif"/>
            <w:lang w:val="en-GB"/>
          </w:rPr>
          <w:t>2019 Hans H. Ruthenberg Graduate Award</w:t>
        </w:r>
      </w:hyperlink>
    </w:p>
    <w:p w14:paraId="12B9969C" w14:textId="30E1DA05" w:rsidR="00167CF7" w:rsidRPr="00167CF7" w:rsidRDefault="00167CF7" w:rsidP="00061119">
      <w:pPr>
        <w:rPr>
          <w:rFonts w:ascii="CMU Sans Serif" w:hAnsi="CMU Sans Serif" w:cs="CMU Sans Serif"/>
          <w:i/>
          <w:lang w:val="en-GB"/>
        </w:rPr>
      </w:pPr>
      <w:r w:rsidRPr="004E4DBF">
        <w:rPr>
          <w:rFonts w:ascii="CMU Sans Serif" w:hAnsi="CMU Sans Serif" w:cs="CMU Sans Serif"/>
          <w:b/>
          <w:bCs/>
          <w:lang w:val="en-GB"/>
        </w:rPr>
        <w:t>Tabe-Ojong, M. P</w:t>
      </w:r>
      <w:r>
        <w:rPr>
          <w:rFonts w:ascii="CMU Sans Serif" w:hAnsi="CMU Sans Serif" w:cs="CMU Sans Serif"/>
          <w:lang w:val="en-GB"/>
        </w:rPr>
        <w:t>.,Heckelei, T., Baylis, K.(2021) ‘</w:t>
      </w:r>
      <w:hyperlink r:id="rId23" w:history="1">
        <w:r w:rsidRPr="00A65FBF">
          <w:rPr>
            <w:rStyle w:val="Hyperlink"/>
            <w:rFonts w:ascii="CMU Sans Serif" w:hAnsi="CMU Sans Serif" w:cs="CMU Sans Serif"/>
            <w:lang w:val="en-GB"/>
          </w:rPr>
          <w:t>Aspiration formation and ecological shocks in rural Kenya’</w:t>
        </w:r>
      </w:hyperlink>
      <w:r>
        <w:rPr>
          <w:rFonts w:ascii="CMU Sans Serif" w:hAnsi="CMU Sans Serif" w:cs="CMU Sans Serif"/>
          <w:lang w:val="en-GB"/>
        </w:rPr>
        <w:t xml:space="preserve"> </w:t>
      </w:r>
      <w:r w:rsidR="00480639" w:rsidRPr="00262C7B">
        <w:rPr>
          <w:rFonts w:ascii="CMU Sans Serif" w:hAnsi="CMU Sans Serif" w:cs="CMU Sans Serif"/>
          <w:b/>
          <w:bCs/>
          <w:iCs/>
          <w:color w:val="1F497D" w:themeColor="text2"/>
          <w:lang w:val="en-GB"/>
        </w:rPr>
        <w:t>European J</w:t>
      </w:r>
      <w:r w:rsidRPr="00262C7B">
        <w:rPr>
          <w:rFonts w:ascii="CMU Sans Serif" w:hAnsi="CMU Sans Serif" w:cs="CMU Sans Serif"/>
          <w:b/>
          <w:bCs/>
          <w:iCs/>
          <w:color w:val="1F497D" w:themeColor="text2"/>
          <w:lang w:val="en-GB"/>
        </w:rPr>
        <w:t>ournal of Development Research</w:t>
      </w:r>
      <w:r w:rsidR="00480639">
        <w:rPr>
          <w:rFonts w:ascii="CMU Sans Serif" w:hAnsi="CMU Sans Serif" w:cs="CMU Sans Serif"/>
          <w:i/>
          <w:lang w:val="en-GB"/>
        </w:rPr>
        <w:t xml:space="preserve">, </w:t>
      </w:r>
      <w:r w:rsidR="00E85C68" w:rsidRPr="00E85C68">
        <w:rPr>
          <w:rFonts w:ascii="CMU Sans Serif" w:hAnsi="CMU Sans Serif" w:cs="CMU Sans Serif"/>
          <w:iCs/>
          <w:lang w:val="en-GB"/>
        </w:rPr>
        <w:t>Available online</w:t>
      </w:r>
    </w:p>
    <w:p w14:paraId="74D39D62" w14:textId="77777777" w:rsidR="00287CE4" w:rsidRPr="00287CE4" w:rsidRDefault="00287CE4" w:rsidP="00061119">
      <w:pPr>
        <w:rPr>
          <w:rFonts w:ascii="CMU Sans Serif" w:hAnsi="CMU Sans Serif" w:cs="CMU Sans Serif"/>
          <w:b/>
          <w:lang w:val="en-GB"/>
        </w:rPr>
      </w:pPr>
      <w:r w:rsidRPr="004E4DBF">
        <w:rPr>
          <w:rFonts w:ascii="CMU Sans Serif" w:hAnsi="CMU Sans Serif" w:cs="CMU Sans Serif"/>
          <w:b/>
          <w:bCs/>
          <w:lang w:val="en-GB"/>
        </w:rPr>
        <w:t>Tabe-Ojong, M. P</w:t>
      </w:r>
      <w:r w:rsidRPr="00A05C5F">
        <w:rPr>
          <w:rFonts w:ascii="CMU Sans Serif" w:hAnsi="CMU Sans Serif" w:cs="CMU Sans Serif"/>
          <w:lang w:val="en-GB"/>
        </w:rPr>
        <w:t xml:space="preserve">., Molua, E.L., </w:t>
      </w:r>
      <w:r>
        <w:rPr>
          <w:rFonts w:ascii="CMU Sans Serif" w:hAnsi="CMU Sans Serif" w:cs="CMU Sans Serif"/>
          <w:lang w:val="en-GB"/>
        </w:rPr>
        <w:t>Ngoh, S.B., Beteck, S.E.(2021</w:t>
      </w:r>
      <w:r w:rsidRPr="00A05C5F">
        <w:rPr>
          <w:rFonts w:ascii="CMU Sans Serif" w:hAnsi="CMU Sans Serif" w:cs="CMU Sans Serif"/>
          <w:lang w:val="en-GB"/>
        </w:rPr>
        <w:t>), “</w:t>
      </w:r>
      <w:hyperlink r:id="rId24" w:history="1">
        <w:r w:rsidRPr="00CE417F">
          <w:rPr>
            <w:rStyle w:val="Hyperlink"/>
            <w:rFonts w:ascii="CMU Sans Serif" w:hAnsi="CMU Sans Serif" w:cs="CMU Sans Serif"/>
            <w:lang w:val="en-GB"/>
          </w:rPr>
          <w:t>Production, consumption and market diversification of grain legumes in the humid forest Agroecology of Cameroon</w:t>
        </w:r>
      </w:hyperlink>
      <w:r>
        <w:rPr>
          <w:rFonts w:ascii="CMU Sans Serif" w:hAnsi="CMU Sans Serif" w:cs="CMU Sans Serif"/>
          <w:lang w:val="en-GB"/>
        </w:rPr>
        <w:t>”,</w:t>
      </w:r>
      <w:r w:rsidRPr="00A05C5F">
        <w:rPr>
          <w:rFonts w:ascii="CMU Sans Serif" w:hAnsi="CMU Sans Serif" w:cs="CMU Sans Serif"/>
          <w:lang w:val="en-GB"/>
        </w:rPr>
        <w:t xml:space="preserve"> </w:t>
      </w:r>
      <w:r w:rsidRPr="00262C7B">
        <w:rPr>
          <w:rFonts w:ascii="CMU Sans Serif" w:hAnsi="CMU Sans Serif" w:cs="CMU Sans Serif"/>
          <w:b/>
          <w:color w:val="1F497D" w:themeColor="text2"/>
          <w:lang w:val="en-GB"/>
        </w:rPr>
        <w:t>Sustainable Production and consumption</w:t>
      </w:r>
      <w:r w:rsidRPr="00262C7B">
        <w:rPr>
          <w:rFonts w:ascii="CMU Sans Serif" w:hAnsi="CMU Sans Serif" w:cs="CMU Sans Serif"/>
          <w:color w:val="1F497D" w:themeColor="text2"/>
          <w:lang w:val="en-GB"/>
        </w:rPr>
        <w:t>,</w:t>
      </w:r>
      <w:r w:rsidRPr="00262C7B">
        <w:rPr>
          <w:rFonts w:ascii="CMU Sans Serif" w:hAnsi="CMU Sans Serif" w:cs="CMU Sans Serif"/>
          <w:b/>
          <w:color w:val="1F497D" w:themeColor="text2"/>
          <w:lang w:val="en-GB"/>
        </w:rPr>
        <w:t xml:space="preserve"> </w:t>
      </w:r>
      <w:r>
        <w:rPr>
          <w:rFonts w:ascii="CMU Sans Serif" w:hAnsi="CMU Sans Serif" w:cs="CMU Sans Serif"/>
          <w:lang w:val="en-GB"/>
        </w:rPr>
        <w:t>Vol 27, pp 193 – 202.</w:t>
      </w:r>
    </w:p>
    <w:p w14:paraId="28746650" w14:textId="4DF97C85" w:rsidR="004E4DBF" w:rsidRDefault="004E4DBF" w:rsidP="004E4DBF">
      <w:pPr>
        <w:rPr>
          <w:rFonts w:ascii="CMU Sans Serif" w:hAnsi="CMU Sans Serif" w:cs="CMU Sans Serif"/>
          <w:i/>
          <w:iCs/>
          <w:lang w:val="en-GB"/>
        </w:rPr>
      </w:pPr>
      <w:r w:rsidRPr="004E4DBF">
        <w:rPr>
          <w:rFonts w:ascii="CMU Sans Serif" w:hAnsi="CMU Sans Serif" w:cs="CMU Sans Serif"/>
          <w:b/>
          <w:bCs/>
          <w:lang w:val="en-GB"/>
        </w:rPr>
        <w:lastRenderedPageBreak/>
        <w:t>Tabe-Ojong, M. P</w:t>
      </w:r>
      <w:r w:rsidR="00C54979">
        <w:rPr>
          <w:rFonts w:ascii="CMU Sans Serif" w:hAnsi="CMU Sans Serif" w:cs="CMU Sans Serif"/>
          <w:lang w:val="en-GB"/>
        </w:rPr>
        <w:t>., Boakye,</w:t>
      </w:r>
      <w:r w:rsidRPr="004E4DBF">
        <w:rPr>
          <w:rFonts w:ascii="CMU Sans Serif" w:hAnsi="CMU Sans Serif" w:cs="CMU Sans Serif"/>
          <w:lang w:val="en-GB"/>
        </w:rPr>
        <w:t xml:space="preserve"> A.J.,Muliro,M. (2020), “</w:t>
      </w:r>
      <w:hyperlink r:id="rId25" w:history="1">
        <w:r w:rsidR="00C54979" w:rsidRPr="00CE417F">
          <w:rPr>
            <w:rStyle w:val="Hyperlink"/>
            <w:rFonts w:ascii="CMU Sans Serif" w:hAnsi="CMU Sans Serif" w:cs="CMU Sans Serif"/>
            <w:lang w:val="en-GB"/>
          </w:rPr>
          <w:t xml:space="preserve">Mitigating the impacts of floods </w:t>
        </w:r>
        <w:r w:rsidRPr="00CE417F">
          <w:rPr>
            <w:rStyle w:val="Hyperlink"/>
            <w:rFonts w:ascii="CMU Sans Serif" w:hAnsi="CMU Sans Serif" w:cs="CMU Sans Serif"/>
            <w:lang w:val="en-GB"/>
          </w:rPr>
          <w:t>using adaptive and resilient coping strategies: The role of the Emergency Livelihood Empowerment Against Poverty Programme (LEAP) in Ghana</w:t>
        </w:r>
      </w:hyperlink>
      <w:r w:rsidRPr="004E4DBF">
        <w:rPr>
          <w:rFonts w:ascii="CMU Sans Serif" w:hAnsi="CMU Sans Serif" w:cs="CMU Sans Serif"/>
          <w:lang w:val="en-GB"/>
        </w:rPr>
        <w:t xml:space="preserve">”, </w:t>
      </w:r>
      <w:r w:rsidRPr="00262C7B">
        <w:rPr>
          <w:rFonts w:ascii="CMU Sans Serif" w:hAnsi="CMU Sans Serif" w:cs="CMU Sans Serif"/>
          <w:b/>
          <w:color w:val="1F497D" w:themeColor="text2"/>
          <w:lang w:val="en-GB"/>
        </w:rPr>
        <w:t>Journal of Environmental Management</w:t>
      </w:r>
      <w:r w:rsidRPr="00E451E2">
        <w:rPr>
          <w:rFonts w:ascii="CMU Sans Serif" w:hAnsi="CMU Sans Serif" w:cs="CMU Sans Serif"/>
          <w:lang w:val="en-GB"/>
        </w:rPr>
        <w:t>,</w:t>
      </w:r>
      <w:r w:rsidRPr="00A05C5F">
        <w:rPr>
          <w:rFonts w:ascii="CMU Sans Serif" w:hAnsi="CMU Sans Serif" w:cs="CMU Sans Serif"/>
          <w:i/>
          <w:iCs/>
          <w:lang w:val="en-GB"/>
        </w:rPr>
        <w:t xml:space="preserve"> </w:t>
      </w:r>
      <w:r w:rsidR="00287CE4">
        <w:rPr>
          <w:rFonts w:ascii="CMU Sans Serif" w:hAnsi="CMU Sans Serif" w:cs="CMU Sans Serif"/>
          <w:lang w:val="en-GB"/>
        </w:rPr>
        <w:t>Vol 270 (110809)</w:t>
      </w:r>
      <w:r w:rsidRPr="004E4DBF">
        <w:rPr>
          <w:rFonts w:ascii="CMU Sans Serif" w:hAnsi="CMU Sans Serif" w:cs="CMU Sans Serif"/>
          <w:i/>
          <w:iCs/>
          <w:lang w:val="en-GB"/>
        </w:rPr>
        <w:t>.</w:t>
      </w:r>
    </w:p>
    <w:p w14:paraId="772AD700" w14:textId="77777777" w:rsidR="00943E31" w:rsidRPr="004E4DBF" w:rsidRDefault="00943E31" w:rsidP="004E4DBF">
      <w:pPr>
        <w:rPr>
          <w:rFonts w:ascii="CMU Sans Serif" w:hAnsi="CMU Sans Serif" w:cs="CMU Sans Serif"/>
          <w:b/>
          <w:lang w:val="en-GB"/>
        </w:rPr>
      </w:pPr>
    </w:p>
    <w:p w14:paraId="6ACCA577" w14:textId="47F4B247" w:rsidR="00CB248B" w:rsidRDefault="001B037E" w:rsidP="00061119">
      <w:pPr>
        <w:rPr>
          <w:rFonts w:ascii="CMU Sans Serif" w:hAnsi="CMU Sans Serif" w:cs="CMU Sans Serif"/>
          <w:b/>
          <w:u w:val="single"/>
          <w:lang w:val="en-US"/>
        </w:rPr>
      </w:pPr>
      <w:r w:rsidRPr="00B678CD">
        <w:rPr>
          <w:rFonts w:ascii="CMU Sans Serif" w:hAnsi="CMU Sans Serif" w:cs="CMU Sans Serif"/>
          <w:b/>
          <w:u w:val="single"/>
          <w:lang w:val="en-US"/>
        </w:rPr>
        <w:t>Working Papers</w:t>
      </w:r>
    </w:p>
    <w:p w14:paraId="2F1C4208" w14:textId="2BCAB525" w:rsidR="00943E31" w:rsidRDefault="00943E31" w:rsidP="00943E31">
      <w:pPr>
        <w:rPr>
          <w:rFonts w:ascii="Times New Roman" w:hAnsi="Times New Roman" w:cs="Times New Roman"/>
          <w:b/>
          <w:bCs/>
          <w:iCs/>
          <w:color w:val="1F497D" w:themeColor="text2"/>
          <w:lang w:val="en-GB"/>
        </w:rPr>
      </w:pPr>
      <w:r>
        <w:rPr>
          <w:rFonts w:ascii="CMU Sans Serif" w:hAnsi="CMU Sans Serif" w:cs="CMU Sans Serif"/>
          <w:bCs/>
          <w:lang w:val="en-US"/>
        </w:rPr>
        <w:t xml:space="preserve">The adoption of climate-smart </w:t>
      </w:r>
      <w:r w:rsidR="00CB248B">
        <w:rPr>
          <w:rFonts w:ascii="CMU Sans Serif" w:hAnsi="CMU Sans Serif" w:cs="CMU Sans Serif"/>
          <w:bCs/>
          <w:lang w:val="en-US"/>
        </w:rPr>
        <w:t>groundnut</w:t>
      </w:r>
      <w:r>
        <w:rPr>
          <w:rFonts w:ascii="CMU Sans Serif" w:hAnsi="CMU Sans Serif" w:cs="CMU Sans Serif"/>
          <w:bCs/>
          <w:lang w:val="en-US"/>
        </w:rPr>
        <w:t xml:space="preserve"> varieties increases agricultural production and smallholder commercialization in West Africa</w:t>
      </w:r>
      <w:r w:rsidRPr="004F4B72">
        <w:rPr>
          <w:rFonts w:ascii="CMU Sans Serif" w:hAnsi="CMU Sans Serif" w:cs="CMU Sans Serif"/>
          <w:bCs/>
          <w:lang w:val="en-US"/>
        </w:rPr>
        <w:t xml:space="preserve"> (with Bisrat Gebrekidan, Jourdain Lokossou &amp; </w:t>
      </w:r>
      <w:r>
        <w:rPr>
          <w:rFonts w:ascii="CMU Sans Serif" w:hAnsi="CMU Sans Serif" w:cs="CMU Sans Serif"/>
          <w:bCs/>
          <w:lang w:val="en-US"/>
        </w:rPr>
        <w:t>Hippolyte Affognon</w:t>
      </w:r>
      <w:r w:rsidRPr="004F4B72">
        <w:rPr>
          <w:rFonts w:ascii="CMU Sans Serif" w:hAnsi="CMU Sans Serif" w:cs="CMU Sans Serif"/>
          <w:bCs/>
          <w:lang w:val="en-US"/>
        </w:rPr>
        <w:t>);</w:t>
      </w:r>
      <w:r w:rsidRPr="004F4B72">
        <w:rPr>
          <w:rFonts w:ascii="CMU Sans Serif" w:hAnsi="CMU Sans Serif" w:cs="CMU Sans Serif"/>
          <w:b/>
          <w:lang w:val="en-US"/>
        </w:rPr>
        <w:t xml:space="preserve"> </w:t>
      </w:r>
      <w:r>
        <w:rPr>
          <w:rFonts w:ascii="Times New Roman" w:hAnsi="Times New Roman" w:cs="Times New Roman"/>
          <w:i/>
          <w:lang w:val="en-GB"/>
        </w:rPr>
        <w:t>Revise</w:t>
      </w:r>
      <w:r w:rsidR="00CB248B">
        <w:rPr>
          <w:rFonts w:ascii="Times New Roman" w:hAnsi="Times New Roman" w:cs="Times New Roman"/>
          <w:i/>
          <w:lang w:val="en-GB"/>
        </w:rPr>
        <w:t>d</w:t>
      </w:r>
      <w:r>
        <w:rPr>
          <w:rFonts w:ascii="Times New Roman" w:hAnsi="Times New Roman" w:cs="Times New Roman"/>
          <w:i/>
          <w:lang w:val="en-GB"/>
        </w:rPr>
        <w:t xml:space="preserve"> and Resubmit</w:t>
      </w:r>
      <w:r w:rsidR="00CB248B">
        <w:rPr>
          <w:rFonts w:ascii="Times New Roman" w:hAnsi="Times New Roman" w:cs="Times New Roman"/>
          <w:i/>
          <w:lang w:val="en-GB"/>
        </w:rPr>
        <w:t>ed</w:t>
      </w:r>
      <w:r>
        <w:rPr>
          <w:rFonts w:ascii="Times New Roman" w:hAnsi="Times New Roman" w:cs="Times New Roman"/>
          <w:i/>
          <w:lang w:val="en-GB"/>
        </w:rPr>
        <w:t xml:space="preserve"> </w:t>
      </w:r>
      <w:r w:rsidRPr="004F4B72">
        <w:rPr>
          <w:rFonts w:ascii="Times New Roman" w:hAnsi="Times New Roman" w:cs="Times New Roman"/>
          <w:i/>
          <w:lang w:val="en-GB"/>
        </w:rPr>
        <w:t xml:space="preserve">at </w:t>
      </w:r>
      <w:r>
        <w:rPr>
          <w:rFonts w:ascii="Times New Roman" w:hAnsi="Times New Roman" w:cs="Times New Roman"/>
          <w:b/>
          <w:bCs/>
          <w:iCs/>
          <w:color w:val="1F497D" w:themeColor="text2"/>
          <w:lang w:val="en-GB"/>
        </w:rPr>
        <w:t>Nature Communication.</w:t>
      </w:r>
    </w:p>
    <w:p w14:paraId="5DCD7C09" w14:textId="6EF11725" w:rsidR="00943E31" w:rsidRDefault="00943E31" w:rsidP="00061119">
      <w:pPr>
        <w:rPr>
          <w:rFonts w:ascii="Times New Roman" w:hAnsi="Times New Roman" w:cs="Times New Roman"/>
          <w:b/>
          <w:bCs/>
          <w:iCs/>
          <w:color w:val="1F497D" w:themeColor="text2"/>
          <w:lang w:val="en-GB"/>
        </w:rPr>
      </w:pPr>
      <w:r>
        <w:rPr>
          <w:rFonts w:ascii="CMU Sans Serif" w:hAnsi="CMU Sans Serif" w:cs="CMU Sans Serif"/>
          <w:bCs/>
          <w:lang w:val="en-US"/>
        </w:rPr>
        <w:t xml:space="preserve">Climate change adaptation and food security in West Africa </w:t>
      </w:r>
      <w:r w:rsidRPr="004F4B72">
        <w:rPr>
          <w:rFonts w:ascii="CMU Sans Serif" w:hAnsi="CMU Sans Serif" w:cs="CMU Sans Serif"/>
          <w:bCs/>
          <w:lang w:val="en-US"/>
        </w:rPr>
        <w:t xml:space="preserve">(with </w:t>
      </w:r>
      <w:r>
        <w:rPr>
          <w:rFonts w:ascii="CMU Sans Serif" w:hAnsi="CMU Sans Serif" w:cs="CMU Sans Serif"/>
          <w:bCs/>
          <w:lang w:val="en-US"/>
        </w:rPr>
        <w:t>Ghislain Aihounton &amp;</w:t>
      </w:r>
      <w:r w:rsidRPr="004F4B72">
        <w:rPr>
          <w:rFonts w:ascii="CMU Sans Serif" w:hAnsi="CMU Sans Serif" w:cs="CMU Sans Serif"/>
          <w:bCs/>
          <w:lang w:val="en-US"/>
        </w:rPr>
        <w:t xml:space="preserve"> Jourdain Lokossou);</w:t>
      </w:r>
      <w:r w:rsidRPr="004F4B72">
        <w:rPr>
          <w:rFonts w:ascii="CMU Sans Serif" w:hAnsi="CMU Sans Serif" w:cs="CMU Sans Serif"/>
          <w:b/>
          <w:lang w:val="en-US"/>
        </w:rPr>
        <w:t xml:space="preserve"> </w:t>
      </w:r>
      <w:r>
        <w:rPr>
          <w:rFonts w:ascii="Times New Roman" w:hAnsi="Times New Roman" w:cs="Times New Roman"/>
          <w:i/>
          <w:lang w:val="en-GB"/>
        </w:rPr>
        <w:t xml:space="preserve">Revised and Resubmitedt </w:t>
      </w:r>
      <w:r w:rsidRPr="004F4B72">
        <w:rPr>
          <w:rFonts w:ascii="Times New Roman" w:hAnsi="Times New Roman" w:cs="Times New Roman"/>
          <w:i/>
          <w:lang w:val="en-GB"/>
        </w:rPr>
        <w:t>t</w:t>
      </w:r>
      <w:r>
        <w:rPr>
          <w:rFonts w:ascii="Times New Roman" w:hAnsi="Times New Roman" w:cs="Times New Roman"/>
          <w:i/>
          <w:lang w:val="en-GB"/>
        </w:rPr>
        <w:t>o</w:t>
      </w:r>
      <w:r w:rsidRPr="004F4B72">
        <w:rPr>
          <w:rFonts w:ascii="Times New Roman" w:hAnsi="Times New Roman" w:cs="Times New Roman"/>
          <w:i/>
          <w:lang w:val="en-GB"/>
        </w:rPr>
        <w:t xml:space="preserve"> </w:t>
      </w:r>
      <w:r>
        <w:rPr>
          <w:rFonts w:ascii="Times New Roman" w:hAnsi="Times New Roman" w:cs="Times New Roman"/>
          <w:b/>
          <w:bCs/>
          <w:iCs/>
          <w:color w:val="1F497D" w:themeColor="text2"/>
          <w:lang w:val="en-GB"/>
        </w:rPr>
        <w:t>Global Environmental Change.</w:t>
      </w:r>
    </w:p>
    <w:p w14:paraId="6702F03E" w14:textId="3211EBE4" w:rsidR="000079CB" w:rsidRDefault="000079CB" w:rsidP="000079CB">
      <w:pPr>
        <w:rPr>
          <w:rFonts w:ascii="CMU Sans Serif" w:hAnsi="CMU Sans Serif" w:cs="CMU Sans Serif"/>
          <w:b/>
          <w:bCs/>
          <w:iCs/>
          <w:color w:val="1F497D" w:themeColor="text2"/>
          <w:lang w:val="en-GB"/>
        </w:rPr>
      </w:pPr>
      <w:r>
        <w:rPr>
          <w:rFonts w:ascii="CMU Sans Serif" w:hAnsi="CMU Sans Serif" w:cs="CMU Sans Serif"/>
          <w:lang w:val="en-GB"/>
        </w:rPr>
        <w:t xml:space="preserve">Oil palm production, income gains and off-farm employment among independent producers in Cameroon </w:t>
      </w:r>
      <w:r w:rsidRPr="00E74E66">
        <w:rPr>
          <w:rFonts w:ascii="CMU Sans Serif" w:hAnsi="CMU Sans Serif" w:cs="CMU Sans Serif"/>
          <w:lang w:val="en-GB"/>
        </w:rPr>
        <w:t>(with</w:t>
      </w:r>
      <w:r>
        <w:rPr>
          <w:rFonts w:ascii="CMU Sans Serif" w:hAnsi="CMU Sans Serif" w:cs="CMU Sans Serif"/>
          <w:lang w:val="en-GB"/>
        </w:rPr>
        <w:t xml:space="preserve"> Ernest L. Molua, Marco Alberto, Mkong Cynthia</w:t>
      </w:r>
      <w:r w:rsidR="00943E31">
        <w:rPr>
          <w:rFonts w:ascii="CMU Sans Serif" w:hAnsi="CMU Sans Serif" w:cs="CMU Sans Serif"/>
          <w:lang w:val="en-GB"/>
        </w:rPr>
        <w:t>)</w:t>
      </w:r>
      <w:r>
        <w:rPr>
          <w:rFonts w:ascii="CMU Sans Serif" w:hAnsi="CMU Sans Serif" w:cs="CMU Sans Serif"/>
          <w:lang w:val="en-GB"/>
        </w:rPr>
        <w:t>;</w:t>
      </w:r>
      <w:r>
        <w:rPr>
          <w:rStyle w:val="Hyperlink"/>
          <w:rFonts w:ascii="CMU Sans Serif" w:hAnsi="CMU Sans Serif" w:cs="CMU Sans Serif"/>
          <w:lang w:val="en-GB"/>
        </w:rPr>
        <w:t xml:space="preserve"> </w:t>
      </w:r>
      <w:r>
        <w:rPr>
          <w:rFonts w:ascii="CMU Sans Serif" w:hAnsi="CMU Sans Serif" w:cs="CMU Sans Serif"/>
          <w:i/>
          <w:lang w:val="en-GB"/>
        </w:rPr>
        <w:t>Revise</w:t>
      </w:r>
      <w:r w:rsidR="00D90AD0">
        <w:rPr>
          <w:rFonts w:ascii="CMU Sans Serif" w:hAnsi="CMU Sans Serif" w:cs="CMU Sans Serif"/>
          <w:i/>
          <w:lang w:val="en-GB"/>
        </w:rPr>
        <w:t>d</w:t>
      </w:r>
      <w:r>
        <w:rPr>
          <w:rFonts w:ascii="CMU Sans Serif" w:hAnsi="CMU Sans Serif" w:cs="CMU Sans Serif"/>
          <w:i/>
          <w:lang w:val="en-GB"/>
        </w:rPr>
        <w:t xml:space="preserve"> and Resubmit</w:t>
      </w:r>
      <w:r w:rsidR="00D90AD0">
        <w:rPr>
          <w:rFonts w:ascii="CMU Sans Serif" w:hAnsi="CMU Sans Serif" w:cs="CMU Sans Serif"/>
          <w:i/>
          <w:lang w:val="en-GB"/>
        </w:rPr>
        <w:t>ted</w:t>
      </w:r>
      <w:r>
        <w:rPr>
          <w:rFonts w:ascii="CMU Sans Serif" w:hAnsi="CMU Sans Serif" w:cs="CMU Sans Serif"/>
          <w:i/>
          <w:lang w:val="en-GB"/>
        </w:rPr>
        <w:t xml:space="preserve"> </w:t>
      </w:r>
      <w:r w:rsidR="00616160">
        <w:rPr>
          <w:rFonts w:ascii="CMU Sans Serif" w:hAnsi="CMU Sans Serif" w:cs="CMU Sans Serif"/>
          <w:i/>
          <w:lang w:val="en-GB"/>
        </w:rPr>
        <w:t>to</w:t>
      </w:r>
      <w:r>
        <w:rPr>
          <w:rFonts w:ascii="CMU Sans Serif" w:hAnsi="CMU Sans Serif" w:cs="CMU Sans Serif"/>
          <w:i/>
          <w:lang w:val="en-GB"/>
        </w:rPr>
        <w:t xml:space="preserve"> </w:t>
      </w:r>
      <w:r>
        <w:rPr>
          <w:rFonts w:ascii="CMU Sans Serif" w:hAnsi="CMU Sans Serif" w:cs="CMU Sans Serif"/>
          <w:b/>
          <w:bCs/>
          <w:iCs/>
          <w:color w:val="1F497D" w:themeColor="text2"/>
          <w:lang w:val="en-GB"/>
        </w:rPr>
        <w:t>Ecological Economics</w:t>
      </w:r>
      <w:r w:rsidRPr="004F4B72">
        <w:rPr>
          <w:rFonts w:ascii="CMU Sans Serif" w:hAnsi="CMU Sans Serif" w:cs="CMU Sans Serif"/>
          <w:b/>
          <w:bCs/>
          <w:iCs/>
          <w:color w:val="1F497D" w:themeColor="text2"/>
          <w:lang w:val="en-GB"/>
        </w:rPr>
        <w:t xml:space="preserve"> </w:t>
      </w:r>
    </w:p>
    <w:p w14:paraId="3E6FEDCF" w14:textId="6FDFF320" w:rsidR="000079CB" w:rsidRDefault="00D90AD0" w:rsidP="00061119">
      <w:pPr>
        <w:rPr>
          <w:rFonts w:ascii="Times New Roman" w:hAnsi="Times New Roman" w:cs="Times New Roman"/>
          <w:b/>
          <w:bCs/>
          <w:iCs/>
          <w:color w:val="1F497D" w:themeColor="text2"/>
          <w:lang w:val="en-GB"/>
        </w:rPr>
      </w:pPr>
      <w:r>
        <w:rPr>
          <w:rFonts w:ascii="CMU Sans Serif" w:hAnsi="CMU Sans Serif" w:cs="CMU Sans Serif"/>
          <w:bCs/>
          <w:lang w:val="en-US"/>
        </w:rPr>
        <w:t>Aspirations and investments in livestock: Evidence of Aspiration Failure in Kenya</w:t>
      </w:r>
      <w:r w:rsidR="000079CB" w:rsidRPr="004F4B72">
        <w:rPr>
          <w:rFonts w:ascii="CMU Sans Serif" w:hAnsi="CMU Sans Serif" w:cs="CMU Sans Serif"/>
          <w:bCs/>
          <w:lang w:val="en-US"/>
        </w:rPr>
        <w:t xml:space="preserve"> (</w:t>
      </w:r>
      <w:r>
        <w:rPr>
          <w:rFonts w:ascii="CMU Sans Serif" w:hAnsi="CMU Sans Serif" w:cs="CMU Sans Serif"/>
          <w:bCs/>
          <w:lang w:val="en-US"/>
        </w:rPr>
        <w:t>Thomas Heckelei and Sebastian Rasch</w:t>
      </w:r>
      <w:r w:rsidR="000079CB" w:rsidRPr="004F4B72">
        <w:rPr>
          <w:rFonts w:ascii="CMU Sans Serif" w:hAnsi="CMU Sans Serif" w:cs="CMU Sans Serif"/>
          <w:bCs/>
          <w:lang w:val="en-US"/>
        </w:rPr>
        <w:t>);</w:t>
      </w:r>
      <w:r w:rsidR="000079CB" w:rsidRPr="004F4B72">
        <w:rPr>
          <w:rFonts w:ascii="CMU Sans Serif" w:hAnsi="CMU Sans Serif" w:cs="CMU Sans Serif"/>
          <w:b/>
          <w:lang w:val="en-US"/>
        </w:rPr>
        <w:t xml:space="preserve"> </w:t>
      </w:r>
      <w:r>
        <w:rPr>
          <w:rFonts w:ascii="Times New Roman" w:hAnsi="Times New Roman" w:cs="Times New Roman"/>
          <w:i/>
          <w:lang w:val="en-GB"/>
        </w:rPr>
        <w:t>Revise</w:t>
      </w:r>
      <w:r w:rsidR="00943E31">
        <w:rPr>
          <w:rFonts w:ascii="Times New Roman" w:hAnsi="Times New Roman" w:cs="Times New Roman"/>
          <w:i/>
          <w:lang w:val="en-GB"/>
        </w:rPr>
        <w:t>d</w:t>
      </w:r>
      <w:r>
        <w:rPr>
          <w:rFonts w:ascii="Times New Roman" w:hAnsi="Times New Roman" w:cs="Times New Roman"/>
          <w:i/>
          <w:lang w:val="en-GB"/>
        </w:rPr>
        <w:t xml:space="preserve"> and Resubmit</w:t>
      </w:r>
      <w:r w:rsidR="00943E31">
        <w:rPr>
          <w:rFonts w:ascii="Times New Roman" w:hAnsi="Times New Roman" w:cs="Times New Roman"/>
          <w:i/>
          <w:lang w:val="en-GB"/>
        </w:rPr>
        <w:t>ted</w:t>
      </w:r>
      <w:r w:rsidR="000079CB">
        <w:rPr>
          <w:rFonts w:ascii="Times New Roman" w:hAnsi="Times New Roman" w:cs="Times New Roman"/>
          <w:i/>
          <w:lang w:val="en-GB"/>
        </w:rPr>
        <w:t xml:space="preserve"> </w:t>
      </w:r>
      <w:r w:rsidR="00943E31">
        <w:rPr>
          <w:rFonts w:ascii="Times New Roman" w:hAnsi="Times New Roman" w:cs="Times New Roman"/>
          <w:i/>
          <w:lang w:val="en-GB"/>
        </w:rPr>
        <w:t>to</w:t>
      </w:r>
      <w:r w:rsidR="000079CB" w:rsidRPr="004F4B72">
        <w:rPr>
          <w:rFonts w:ascii="Times New Roman" w:hAnsi="Times New Roman" w:cs="Times New Roman"/>
          <w:i/>
          <w:lang w:val="en-GB"/>
        </w:rPr>
        <w:t xml:space="preserve"> </w:t>
      </w:r>
      <w:r w:rsidR="000079CB">
        <w:rPr>
          <w:rFonts w:ascii="Times New Roman" w:hAnsi="Times New Roman" w:cs="Times New Roman"/>
          <w:b/>
          <w:bCs/>
          <w:iCs/>
          <w:color w:val="1F497D" w:themeColor="text2"/>
          <w:lang w:val="en-GB"/>
        </w:rPr>
        <w:t>Agricultural Economics.</w:t>
      </w:r>
    </w:p>
    <w:p w14:paraId="7D7F0137" w14:textId="2509A519" w:rsidR="002E1C24" w:rsidRDefault="002E1C24" w:rsidP="00061119">
      <w:pPr>
        <w:rPr>
          <w:rFonts w:ascii="Times New Roman" w:hAnsi="Times New Roman" w:cs="Times New Roman"/>
          <w:b/>
          <w:bCs/>
          <w:iCs/>
          <w:color w:val="1F497D" w:themeColor="text2"/>
          <w:lang w:val="en-GB"/>
        </w:rPr>
      </w:pPr>
      <w:r>
        <w:rPr>
          <w:rFonts w:ascii="CMU Sans Serif" w:hAnsi="CMU Sans Serif" w:cs="CMU Sans Serif"/>
          <w:bCs/>
          <w:lang w:val="en-US"/>
        </w:rPr>
        <w:t>Climate change adaptation and climate resilience in Ethiopia</w:t>
      </w:r>
      <w:r w:rsidRPr="004F4B72">
        <w:rPr>
          <w:rFonts w:ascii="CMU Sans Serif" w:hAnsi="CMU Sans Serif" w:cs="CMU Sans Serif"/>
          <w:bCs/>
          <w:lang w:val="en-US"/>
        </w:rPr>
        <w:t xml:space="preserve"> (with </w:t>
      </w:r>
      <w:r>
        <w:rPr>
          <w:rFonts w:ascii="CMU Sans Serif" w:hAnsi="CMU Sans Serif" w:cs="CMU Sans Serif"/>
          <w:bCs/>
          <w:lang w:val="en-US"/>
        </w:rPr>
        <w:t>Fissha Asmare</w:t>
      </w:r>
      <w:r w:rsidRPr="004F4B72">
        <w:rPr>
          <w:rFonts w:ascii="CMU Sans Serif" w:hAnsi="CMU Sans Serif" w:cs="CMU Sans Serif"/>
          <w:bCs/>
          <w:lang w:val="en-US"/>
        </w:rPr>
        <w:t>);</w:t>
      </w:r>
      <w:r w:rsidRPr="004F4B72">
        <w:rPr>
          <w:rFonts w:ascii="CMU Sans Serif" w:hAnsi="CMU Sans Serif" w:cs="CMU Sans Serif"/>
          <w:b/>
          <w:lang w:val="en-US"/>
        </w:rPr>
        <w:t xml:space="preserve"> </w:t>
      </w:r>
      <w:r>
        <w:rPr>
          <w:rFonts w:ascii="Times New Roman" w:hAnsi="Times New Roman" w:cs="Times New Roman"/>
          <w:i/>
          <w:lang w:val="en-GB"/>
        </w:rPr>
        <w:t xml:space="preserve">Under Review </w:t>
      </w:r>
      <w:r w:rsidRPr="004F4B72">
        <w:rPr>
          <w:rFonts w:ascii="Times New Roman" w:hAnsi="Times New Roman" w:cs="Times New Roman"/>
          <w:i/>
          <w:lang w:val="en-GB"/>
        </w:rPr>
        <w:t xml:space="preserve">at </w:t>
      </w:r>
      <w:r>
        <w:rPr>
          <w:rFonts w:ascii="Times New Roman" w:hAnsi="Times New Roman" w:cs="Times New Roman"/>
          <w:b/>
          <w:bCs/>
          <w:iCs/>
          <w:color w:val="1F497D" w:themeColor="text2"/>
          <w:lang w:val="en-GB"/>
        </w:rPr>
        <w:t xml:space="preserve">Journal of Environmental Economics and managament.  </w:t>
      </w:r>
    </w:p>
    <w:p w14:paraId="77DAFCE7" w14:textId="23AC1B06" w:rsidR="00943E31" w:rsidRPr="00943E31" w:rsidRDefault="00943E31" w:rsidP="00061119">
      <w:pPr>
        <w:rPr>
          <w:rFonts w:ascii="CMU Sans Serif" w:hAnsi="CMU Sans Serif" w:cs="CMU Sans Serif"/>
          <w:lang w:val="en-US"/>
        </w:rPr>
      </w:pPr>
      <w:r w:rsidRPr="00D13528">
        <w:rPr>
          <w:rFonts w:ascii="CMU Sans Serif" w:hAnsi="CMU Sans Serif" w:cs="CMU Sans Serif"/>
          <w:lang w:val="en-US"/>
        </w:rPr>
        <w:t>Small</w:t>
      </w:r>
      <w:r>
        <w:rPr>
          <w:rFonts w:ascii="CMU Sans Serif" w:hAnsi="CMU Sans Serif" w:cs="CMU Sans Serif"/>
          <w:lang w:val="en-US"/>
        </w:rPr>
        <w:t xml:space="preserve">holder farmer participation in profitable value chains and contract farming: Evidence from irrigated agriculture in Egypt </w:t>
      </w:r>
      <w:r w:rsidRPr="00D13528">
        <w:rPr>
          <w:rFonts w:ascii="CMU Sans Serif" w:hAnsi="CMU Sans Serif" w:cs="CMU Sans Serif"/>
          <w:lang w:val="en-US"/>
        </w:rPr>
        <w:t xml:space="preserve">(With </w:t>
      </w:r>
      <w:hyperlink r:id="rId26" w:tgtFrame="_blank" w:history="1">
        <w:r w:rsidRPr="00D13528">
          <w:rPr>
            <w:rStyle w:val="Hyperlink"/>
            <w:rFonts w:ascii="CMU Sans Serif" w:hAnsi="CMU Sans Serif" w:cs="CMU Sans Serif"/>
            <w:lang w:val="en-US"/>
          </w:rPr>
          <w:t>Kibrom Abay</w:t>
        </w:r>
      </w:hyperlink>
      <w:r w:rsidRPr="00D13528">
        <w:rPr>
          <w:rFonts w:ascii="CMU Sans Serif" w:hAnsi="CMU Sans Serif" w:cs="CMU Sans Serif"/>
          <w:lang w:val="en-US"/>
        </w:rPr>
        <w:t>)</w:t>
      </w:r>
      <w:r>
        <w:rPr>
          <w:rFonts w:ascii="CMU Sans Serif" w:hAnsi="CMU Sans Serif" w:cs="CMU Sans Serif"/>
          <w:lang w:val="en-US"/>
        </w:rPr>
        <w:t xml:space="preserve">: </w:t>
      </w:r>
      <w:r>
        <w:rPr>
          <w:rFonts w:ascii="Times New Roman" w:hAnsi="Times New Roman" w:cs="Times New Roman"/>
          <w:i/>
          <w:lang w:val="en-GB"/>
        </w:rPr>
        <w:t>Under Review at</w:t>
      </w:r>
      <w:r w:rsidRPr="004F4B72">
        <w:rPr>
          <w:rFonts w:ascii="Times New Roman" w:hAnsi="Times New Roman" w:cs="Times New Roman"/>
          <w:i/>
          <w:lang w:val="en-GB"/>
        </w:rPr>
        <w:t xml:space="preserve"> </w:t>
      </w:r>
      <w:r>
        <w:rPr>
          <w:rFonts w:ascii="Times New Roman" w:hAnsi="Times New Roman" w:cs="Times New Roman"/>
          <w:b/>
          <w:bCs/>
          <w:iCs/>
          <w:color w:val="1F497D" w:themeColor="text2"/>
          <w:lang w:val="en-GB"/>
        </w:rPr>
        <w:t>Agricultural Economics.</w:t>
      </w:r>
    </w:p>
    <w:p w14:paraId="557AF9A3" w14:textId="74CAA010" w:rsidR="003C7D36" w:rsidRDefault="004B3B2B" w:rsidP="00E74E66">
      <w:pPr>
        <w:rPr>
          <w:rFonts w:ascii="CMU Sans Serif" w:hAnsi="CMU Sans Serif" w:cs="CMU Sans Serif"/>
          <w:b/>
          <w:bCs/>
          <w:iCs/>
          <w:color w:val="1F497D" w:themeColor="text2"/>
          <w:lang w:val="en-GB"/>
        </w:rPr>
      </w:pPr>
      <w:r>
        <w:rPr>
          <w:rFonts w:ascii="CMU Sans Serif" w:hAnsi="CMU Sans Serif" w:cs="CMU Sans Serif"/>
          <w:lang w:val="en-GB"/>
        </w:rPr>
        <w:t>Oil palm expansion and educational outcomes</w:t>
      </w:r>
      <w:r w:rsidR="003C7D36" w:rsidRPr="00E74E66">
        <w:rPr>
          <w:rFonts w:ascii="CMU Sans Serif" w:hAnsi="CMU Sans Serif" w:cs="CMU Sans Serif"/>
          <w:lang w:val="en-GB"/>
        </w:rPr>
        <w:t xml:space="preserve">: </w:t>
      </w:r>
      <w:r>
        <w:rPr>
          <w:rFonts w:ascii="CMU Sans Serif" w:hAnsi="CMU Sans Serif" w:cs="CMU Sans Serif"/>
          <w:lang w:val="en-GB"/>
        </w:rPr>
        <w:t>Gendered evidence from Cameroon</w:t>
      </w:r>
      <w:r w:rsidR="003C7D36" w:rsidRPr="00E74E66">
        <w:rPr>
          <w:rFonts w:ascii="CMU Sans Serif" w:hAnsi="CMU Sans Serif" w:cs="CMU Sans Serif"/>
          <w:lang w:val="en-GB"/>
        </w:rPr>
        <w:t xml:space="preserve"> (with </w:t>
      </w:r>
      <w:hyperlink r:id="rId27" w:history="1">
        <w:r w:rsidRPr="00746F33">
          <w:rPr>
            <w:rStyle w:val="Hyperlink"/>
            <w:rFonts w:ascii="CMU Sans Serif" w:hAnsi="CMU Sans Serif" w:cs="CMU Sans Serif"/>
            <w:lang w:val="en-GB"/>
          </w:rPr>
          <w:t>Ernest L. Molua</w:t>
        </w:r>
      </w:hyperlink>
      <w:r>
        <w:rPr>
          <w:rStyle w:val="Hyperlink"/>
          <w:rFonts w:ascii="CMU Sans Serif" w:hAnsi="CMU Sans Serif" w:cs="CMU Sans Serif"/>
          <w:lang w:val="en-GB"/>
        </w:rPr>
        <w:t xml:space="preserve">); </w:t>
      </w:r>
      <w:r w:rsidR="005770F3" w:rsidRPr="00E65C23">
        <w:rPr>
          <w:rFonts w:ascii="CMU Sans Serif" w:hAnsi="CMU Sans Serif" w:cs="CMU Sans Serif"/>
          <w:i/>
          <w:lang w:val="en-GB"/>
        </w:rPr>
        <w:t>Under Review</w:t>
      </w:r>
      <w:r w:rsidR="00E85C68">
        <w:rPr>
          <w:rFonts w:ascii="CMU Sans Serif" w:hAnsi="CMU Sans Serif" w:cs="CMU Sans Serif"/>
          <w:i/>
          <w:lang w:val="en-GB"/>
        </w:rPr>
        <w:t xml:space="preserve"> at </w:t>
      </w:r>
      <w:r w:rsidR="00285120">
        <w:rPr>
          <w:rFonts w:ascii="CMU Sans Serif" w:hAnsi="CMU Sans Serif" w:cs="CMU Sans Serif"/>
          <w:b/>
          <w:bCs/>
          <w:iCs/>
          <w:color w:val="1F497D" w:themeColor="text2"/>
          <w:lang w:val="en-GB"/>
        </w:rPr>
        <w:t>Journal of Development Studies</w:t>
      </w:r>
      <w:r w:rsidR="00B81738" w:rsidRPr="004F4B72">
        <w:rPr>
          <w:rFonts w:ascii="CMU Sans Serif" w:hAnsi="CMU Sans Serif" w:cs="CMU Sans Serif"/>
          <w:b/>
          <w:bCs/>
          <w:iCs/>
          <w:color w:val="1F497D" w:themeColor="text2"/>
          <w:lang w:val="en-GB"/>
        </w:rPr>
        <w:t xml:space="preserve"> </w:t>
      </w:r>
    </w:p>
    <w:p w14:paraId="1C6B6D84" w14:textId="241D24C2" w:rsidR="00A75D02" w:rsidRPr="00A75D02" w:rsidRDefault="00A75D02" w:rsidP="00E74E66">
      <w:pPr>
        <w:rPr>
          <w:rFonts w:ascii="Times New Roman" w:hAnsi="Times New Roman" w:cs="Times New Roman"/>
          <w:b/>
          <w:bCs/>
          <w:iCs/>
          <w:color w:val="1F497D" w:themeColor="text2"/>
          <w:lang w:val="en-GB"/>
        </w:rPr>
      </w:pPr>
      <w:r w:rsidRPr="004F4B72">
        <w:rPr>
          <w:rFonts w:ascii="CMU Sans Serif" w:hAnsi="CMU Sans Serif" w:cs="CMU Sans Serif"/>
          <w:bCs/>
          <w:lang w:val="en-US"/>
        </w:rPr>
        <w:t>Public-private advisory systems and climate-smart agriculture: Evidence from West Africa (with Bisrat Gebrekidan, Jourdain Lokossou &amp; Sebastian Nyam);</w:t>
      </w:r>
      <w:r w:rsidRPr="004F4B72">
        <w:rPr>
          <w:rFonts w:ascii="CMU Sans Serif" w:hAnsi="CMU Sans Serif" w:cs="CMU Sans Serif"/>
          <w:b/>
          <w:lang w:val="en-US"/>
        </w:rPr>
        <w:t xml:space="preserve"> </w:t>
      </w:r>
      <w:r>
        <w:rPr>
          <w:rFonts w:ascii="Times New Roman" w:hAnsi="Times New Roman" w:cs="Times New Roman"/>
          <w:i/>
          <w:lang w:val="en-GB"/>
        </w:rPr>
        <w:t>To be submitted to</w:t>
      </w:r>
      <w:r w:rsidRPr="004F4B72">
        <w:rPr>
          <w:rFonts w:ascii="Times New Roman" w:hAnsi="Times New Roman" w:cs="Times New Roman"/>
          <w:i/>
          <w:lang w:val="en-GB"/>
        </w:rPr>
        <w:t xml:space="preserve"> </w:t>
      </w:r>
      <w:r>
        <w:rPr>
          <w:rFonts w:ascii="Times New Roman" w:hAnsi="Times New Roman" w:cs="Times New Roman"/>
          <w:b/>
          <w:bCs/>
          <w:iCs/>
          <w:color w:val="1F497D" w:themeColor="text2"/>
          <w:lang w:val="en-GB"/>
        </w:rPr>
        <w:t xml:space="preserve">Nature </w:t>
      </w:r>
      <w:r>
        <w:rPr>
          <w:rFonts w:ascii="Times New Roman" w:hAnsi="Times New Roman" w:cs="Times New Roman"/>
          <w:b/>
          <w:bCs/>
          <w:iCs/>
          <w:color w:val="1F497D" w:themeColor="text2"/>
          <w:lang w:val="en-GB"/>
        </w:rPr>
        <w:t>Climate Change</w:t>
      </w:r>
      <w:r>
        <w:rPr>
          <w:rFonts w:ascii="Times New Roman" w:hAnsi="Times New Roman" w:cs="Times New Roman"/>
          <w:b/>
          <w:bCs/>
          <w:iCs/>
          <w:color w:val="1F497D" w:themeColor="text2"/>
          <w:lang w:val="en-GB"/>
        </w:rPr>
        <w:t>.</w:t>
      </w:r>
    </w:p>
    <w:p w14:paraId="58490A7D" w14:textId="77777777" w:rsidR="00C85752" w:rsidRDefault="004001BE" w:rsidP="00E74E66">
      <w:pPr>
        <w:rPr>
          <w:rFonts w:ascii="CMU Sans Serif" w:hAnsi="CMU Sans Serif" w:cs="CMU Sans Serif"/>
          <w:b/>
          <w:u w:val="single"/>
          <w:lang w:val="en-US"/>
        </w:rPr>
      </w:pPr>
      <w:r w:rsidRPr="004001BE">
        <w:rPr>
          <w:rFonts w:ascii="CMU Sans Serif" w:hAnsi="CMU Sans Serif" w:cs="CMU Sans Serif"/>
          <w:b/>
          <w:u w:val="single"/>
          <w:lang w:val="en-US"/>
        </w:rPr>
        <w:t>Work in Progress</w:t>
      </w:r>
    </w:p>
    <w:p w14:paraId="65FDD145" w14:textId="4C7C9522" w:rsidR="00CE4B4E" w:rsidRDefault="00E65C23" w:rsidP="00E65C23">
      <w:pPr>
        <w:rPr>
          <w:rFonts w:ascii="CMU Sans Serif" w:hAnsi="CMU Sans Serif" w:cs="CMU Sans Serif"/>
          <w:lang w:val="en-GB"/>
        </w:rPr>
      </w:pPr>
      <w:r w:rsidRPr="00E65C23">
        <w:rPr>
          <w:rFonts w:ascii="CMU Sans Serif" w:hAnsi="CMU Sans Serif" w:cs="CMU Sans Serif"/>
          <w:lang w:val="en-GB"/>
        </w:rPr>
        <w:t>Willingness to pay for a prospective COVID-19 vaccine in developing countries: Evidence from six sub-Saharan African countries (with</w:t>
      </w:r>
      <w:hyperlink r:id="rId28" w:tgtFrame="_blank" w:history="1">
        <w:r w:rsidRPr="00E65C23">
          <w:rPr>
            <w:rStyle w:val="Hyperlink"/>
            <w:rFonts w:ascii="CMU Sans Serif" w:hAnsi="CMU Sans Serif" w:cs="CMU Sans Serif"/>
            <w:lang w:val="en-GB"/>
          </w:rPr>
          <w:t xml:space="preserve"> </w:t>
        </w:r>
      </w:hyperlink>
      <w:hyperlink r:id="rId29" w:tgtFrame="_blank" w:history="1">
        <w:r w:rsidRPr="00E65C23">
          <w:rPr>
            <w:rStyle w:val="Hyperlink"/>
            <w:rFonts w:ascii="CMU Sans Serif" w:hAnsi="CMU Sans Serif" w:cs="CMU Sans Serif"/>
            <w:lang w:val="en-GB"/>
          </w:rPr>
          <w:t>Emmanuel N. Rukundo</w:t>
        </w:r>
      </w:hyperlink>
      <w:r w:rsidRPr="00E65C23">
        <w:rPr>
          <w:rFonts w:ascii="CMU Sans Serif" w:hAnsi="CMU Sans Serif" w:cs="CMU Sans Serif"/>
          <w:lang w:val="en-GB"/>
        </w:rPr>
        <w:t xml:space="preserve"> and</w:t>
      </w:r>
      <w:hyperlink r:id="rId30" w:tgtFrame="_blank" w:history="1">
        <w:r w:rsidRPr="00E65C23">
          <w:rPr>
            <w:rStyle w:val="Hyperlink"/>
            <w:rFonts w:ascii="CMU Sans Serif" w:hAnsi="CMU Sans Serif" w:cs="CMU Sans Serif"/>
            <w:lang w:val="en-GB"/>
          </w:rPr>
          <w:t xml:space="preserve"> </w:t>
        </w:r>
      </w:hyperlink>
      <w:hyperlink r:id="rId31" w:tgtFrame="_blank" w:history="1">
        <w:r w:rsidRPr="00E65C23">
          <w:rPr>
            <w:rStyle w:val="Hyperlink"/>
            <w:rFonts w:ascii="CMU Sans Serif" w:hAnsi="CMU Sans Serif" w:cs="CMU Sans Serif"/>
            <w:lang w:val="en-GB"/>
          </w:rPr>
          <w:t>Bisrat H. Gebrekidan</w:t>
        </w:r>
      </w:hyperlink>
      <w:r w:rsidRPr="00E65C23">
        <w:rPr>
          <w:rFonts w:ascii="CMU Sans Serif" w:hAnsi="CMU Sans Serif" w:cs="CMU Sans Serif"/>
          <w:lang w:val="en-GB"/>
        </w:rPr>
        <w:t>).</w:t>
      </w:r>
    </w:p>
    <w:p w14:paraId="3F484497" w14:textId="527C26E7" w:rsidR="00A75D02" w:rsidRPr="00D13528" w:rsidRDefault="00D13528" w:rsidP="00D13528">
      <w:pPr>
        <w:rPr>
          <w:rFonts w:ascii="CMU Sans Serif" w:hAnsi="CMU Sans Serif" w:cs="CMU Sans Serif"/>
          <w:lang w:val="en-US"/>
        </w:rPr>
      </w:pPr>
      <w:r w:rsidRPr="00D13528">
        <w:rPr>
          <w:rFonts w:ascii="CMU Sans Serif" w:hAnsi="CMU Sans Serif" w:cs="CMU Sans Serif"/>
          <w:lang w:val="en-US"/>
        </w:rPr>
        <w:t xml:space="preserve">Oil palm production and dietary change: Comparative Evidence from Cameroon and Indonesia (with </w:t>
      </w:r>
      <w:hyperlink r:id="rId32" w:tgtFrame="_blank" w:history="1">
        <w:r w:rsidRPr="00D13528">
          <w:rPr>
            <w:rStyle w:val="Hyperlink"/>
            <w:rFonts w:ascii="CMU Sans Serif" w:hAnsi="CMU Sans Serif" w:cs="CMU Sans Serif"/>
            <w:lang w:val="en-US"/>
          </w:rPr>
          <w:t>Kibrom Sibhatu</w:t>
        </w:r>
      </w:hyperlink>
      <w:r w:rsidRPr="00D13528">
        <w:rPr>
          <w:rFonts w:ascii="CMU Sans Serif" w:hAnsi="CMU Sans Serif" w:cs="CMU Sans Serif"/>
          <w:lang w:val="en-US"/>
        </w:rPr>
        <w:t>)</w:t>
      </w:r>
    </w:p>
    <w:p w14:paraId="5C5E4619" w14:textId="27B415AF" w:rsidR="00E17F80" w:rsidRDefault="009C378A" w:rsidP="00061119">
      <w:pPr>
        <w:rPr>
          <w:rFonts w:ascii="CMU Sans Serif" w:hAnsi="CMU Sans Serif" w:cs="CMU Sans Serif"/>
          <w:b/>
          <w:u w:val="single"/>
          <w:lang w:val="en-US"/>
        </w:rPr>
      </w:pPr>
      <w:r w:rsidRPr="00B678CD">
        <w:rPr>
          <w:rFonts w:ascii="CMU Sans Serif" w:hAnsi="CMU Sans Serif" w:cs="CMU Sans Serif"/>
          <w:b/>
          <w:u w:val="single"/>
          <w:lang w:val="en-US"/>
        </w:rPr>
        <w:t>Conference Contributions</w:t>
      </w:r>
    </w:p>
    <w:p w14:paraId="4E8F5E26" w14:textId="5BC9FC50" w:rsidR="00F734A5" w:rsidRPr="00F734A5" w:rsidRDefault="00E17F80" w:rsidP="004B3B2B">
      <w:pPr>
        <w:spacing w:after="0" w:line="240" w:lineRule="auto"/>
        <w:rPr>
          <w:rFonts w:ascii="CMU Sans Serif" w:hAnsi="CMU Sans Serif" w:cs="CMU Sans Serif"/>
          <w:b/>
          <w:lang w:val="en-US"/>
        </w:rPr>
      </w:pPr>
      <w:r>
        <w:rPr>
          <w:rFonts w:ascii="CMU Sans Serif" w:hAnsi="CMU Sans Serif" w:cs="CMU Sans Serif"/>
          <w:b/>
          <w:lang w:val="en-US"/>
        </w:rPr>
        <w:t xml:space="preserve">2023: </w:t>
      </w:r>
      <w:r w:rsidRPr="00E17F80">
        <w:rPr>
          <w:rFonts w:ascii="CMU Sans Serif" w:hAnsi="CMU Sans Serif" w:cs="CMU Sans Serif"/>
          <w:bCs/>
          <w:lang w:val="en-US"/>
        </w:rPr>
        <w:t>ICRISAT, CSAE</w:t>
      </w:r>
      <w:r>
        <w:rPr>
          <w:rFonts w:ascii="CMU Sans Serif" w:hAnsi="CMU Sans Serif" w:cs="CMU Sans Serif"/>
          <w:bCs/>
          <w:lang w:val="en-US"/>
        </w:rPr>
        <w:t>, AES, ICAS, CORNELL</w:t>
      </w:r>
      <w:r w:rsidRPr="00E17F80">
        <w:rPr>
          <w:rFonts w:ascii="CMU Sans Serif" w:hAnsi="CMU Sans Serif" w:cs="CMU Sans Serif"/>
          <w:bCs/>
          <w:lang w:val="en-US"/>
        </w:rPr>
        <w:t xml:space="preserve">                                                                                                             </w:t>
      </w:r>
      <w:r>
        <w:rPr>
          <w:rFonts w:ascii="CMU Sans Serif" w:hAnsi="CMU Sans Serif" w:cs="CMU Sans Serif"/>
          <w:b/>
          <w:lang w:val="en-US"/>
        </w:rPr>
        <w:t xml:space="preserve"> </w:t>
      </w:r>
      <w:r w:rsidRPr="00E17F80">
        <w:rPr>
          <w:rFonts w:ascii="CMU Sans Serif" w:hAnsi="CMU Sans Serif" w:cs="CMU Sans Serif"/>
          <w:b/>
          <w:lang w:val="en-US"/>
        </w:rPr>
        <w:t xml:space="preserve">        </w:t>
      </w:r>
      <w:r w:rsidR="00F734A5" w:rsidRPr="00F734A5">
        <w:rPr>
          <w:rFonts w:ascii="CMU Sans Serif" w:hAnsi="CMU Sans Serif" w:cs="CMU Sans Serif"/>
          <w:b/>
          <w:lang w:val="en-US"/>
        </w:rPr>
        <w:t xml:space="preserve">2022: </w:t>
      </w:r>
      <w:r w:rsidR="00616160" w:rsidRPr="00616160">
        <w:rPr>
          <w:rFonts w:ascii="CMU Sans Serif" w:hAnsi="CMU Sans Serif" w:cs="CMU Sans Serif"/>
          <w:bCs/>
          <w:lang w:val="en-US"/>
        </w:rPr>
        <w:t>IDOS</w:t>
      </w:r>
      <w:r w:rsidR="00616160">
        <w:rPr>
          <w:rFonts w:ascii="CMU Sans Serif" w:hAnsi="CMU Sans Serif" w:cs="CMU Sans Serif"/>
          <w:bCs/>
          <w:lang w:val="en-US"/>
        </w:rPr>
        <w:t>,</w:t>
      </w:r>
      <w:r w:rsidR="00616160" w:rsidRPr="00616160">
        <w:rPr>
          <w:rFonts w:ascii="CMU Sans Serif" w:hAnsi="CMU Sans Serif" w:cs="CMU Sans Serif"/>
          <w:bCs/>
          <w:lang w:val="en-US"/>
        </w:rPr>
        <w:t xml:space="preserve"> NATO,</w:t>
      </w:r>
      <w:r w:rsidR="00616160">
        <w:rPr>
          <w:rFonts w:ascii="CMU Sans Serif" w:hAnsi="CMU Sans Serif" w:cs="CMU Sans Serif"/>
          <w:b/>
          <w:lang w:val="en-US"/>
        </w:rPr>
        <w:t xml:space="preserve"> </w:t>
      </w:r>
      <w:r w:rsidR="00F734A5" w:rsidRPr="00F734A5">
        <w:rPr>
          <w:rFonts w:ascii="CMU Sans Serif" w:hAnsi="CMU Sans Serif" w:cs="CMU Sans Serif"/>
          <w:bCs/>
          <w:lang w:val="en-US"/>
        </w:rPr>
        <w:t>AES, AAEA, MIASA policy conference</w:t>
      </w:r>
      <w:r w:rsidR="00434BEC">
        <w:rPr>
          <w:rFonts w:ascii="CMU Sans Serif" w:hAnsi="CMU Sans Serif" w:cs="CMU Sans Serif"/>
          <w:bCs/>
          <w:lang w:val="en-US"/>
        </w:rPr>
        <w:t>, PEGNET, African Economic Conference, IZA/WorldBank/UNUWIDER Jobs and Development conference</w:t>
      </w:r>
    </w:p>
    <w:p w14:paraId="315A3C1A" w14:textId="63DE0885" w:rsidR="000F4FA7" w:rsidRPr="000F4FA7" w:rsidRDefault="009C75B9" w:rsidP="004B3B2B">
      <w:pPr>
        <w:spacing w:after="0" w:line="240" w:lineRule="auto"/>
        <w:rPr>
          <w:rFonts w:ascii="CMU Sans Serif" w:hAnsi="CMU Sans Serif" w:cs="CMU Sans Serif"/>
          <w:i/>
          <w:lang w:val="en-US"/>
        </w:rPr>
      </w:pPr>
      <w:r>
        <w:rPr>
          <w:rFonts w:ascii="CMU Sans Serif" w:hAnsi="CMU Sans Serif" w:cs="CMU Sans Serif"/>
          <w:b/>
          <w:lang w:val="en-GB"/>
        </w:rPr>
        <w:t xml:space="preserve">2021: </w:t>
      </w:r>
      <w:r w:rsidRPr="009C75B9">
        <w:rPr>
          <w:rFonts w:ascii="CMU Sans Serif" w:hAnsi="CMU Sans Serif" w:cs="CMU Sans Serif"/>
          <w:lang w:val="en-GB"/>
        </w:rPr>
        <w:t>AAEA,</w:t>
      </w:r>
      <w:r>
        <w:rPr>
          <w:rFonts w:ascii="CMU Sans Serif" w:hAnsi="CMU Sans Serif" w:cs="CMU Sans Serif"/>
          <w:b/>
          <w:lang w:val="en-GB"/>
        </w:rPr>
        <w:t xml:space="preserve"> </w:t>
      </w:r>
      <w:r w:rsidRPr="009C75B9">
        <w:rPr>
          <w:rFonts w:ascii="CMU Sans Serif" w:hAnsi="CMU Sans Serif" w:cs="CMU Sans Serif"/>
          <w:lang w:val="en-GB"/>
        </w:rPr>
        <w:t xml:space="preserve">AARES, AES, EAAE, IAAE, </w:t>
      </w:r>
      <w:r>
        <w:rPr>
          <w:rFonts w:ascii="CMU Sans Serif" w:hAnsi="CMU Sans Serif" w:cs="CMU Sans Serif"/>
          <w:lang w:val="en-GB"/>
        </w:rPr>
        <w:t xml:space="preserve">EAERE, </w:t>
      </w:r>
      <w:r w:rsidRPr="009C75B9">
        <w:rPr>
          <w:rFonts w:ascii="CMU Sans Serif" w:hAnsi="CMU Sans Serif" w:cs="CMU Sans Serif"/>
          <w:lang w:val="en-GB"/>
        </w:rPr>
        <w:t>LICOS</w:t>
      </w:r>
      <w:r>
        <w:rPr>
          <w:rFonts w:ascii="CMU Sans Serif" w:hAnsi="CMU Sans Serif" w:cs="CMU Sans Serif"/>
          <w:lang w:val="en-GB"/>
        </w:rPr>
        <w:t xml:space="preserve"> seminar series</w:t>
      </w:r>
      <w:r w:rsidR="00F734A5">
        <w:rPr>
          <w:rFonts w:ascii="CMU Sans Serif" w:hAnsi="CMU Sans Serif" w:cs="CMU Sans Serif"/>
          <w:lang w:val="en-GB"/>
        </w:rPr>
        <w:t>, UNI-WIDER</w:t>
      </w:r>
    </w:p>
    <w:p w14:paraId="6DC0733B" w14:textId="77777777" w:rsidR="00BA74B5" w:rsidRPr="009C75B9" w:rsidRDefault="009C75B9" w:rsidP="004B3B2B">
      <w:pPr>
        <w:spacing w:after="0" w:line="240" w:lineRule="auto"/>
        <w:rPr>
          <w:rFonts w:ascii="CMU Sans Serif" w:hAnsi="CMU Sans Serif" w:cs="CMU Sans Serif"/>
          <w:i/>
          <w:lang w:val="en-US"/>
        </w:rPr>
      </w:pPr>
      <w:r>
        <w:rPr>
          <w:rFonts w:ascii="CMU Sans Serif" w:hAnsi="CMU Sans Serif" w:cs="CMU Sans Serif"/>
          <w:b/>
          <w:lang w:val="en-GB"/>
        </w:rPr>
        <w:t xml:space="preserve">2020: </w:t>
      </w:r>
      <w:r w:rsidRPr="009C75B9">
        <w:rPr>
          <w:rFonts w:ascii="CMU Sans Serif" w:hAnsi="CMU Sans Serif" w:cs="CMU Sans Serif"/>
          <w:lang w:val="en-GB"/>
        </w:rPr>
        <w:t>AAEA AES</w:t>
      </w:r>
    </w:p>
    <w:p w14:paraId="0B118AB5" w14:textId="77777777" w:rsidR="002A31DC" w:rsidRDefault="009C75B9" w:rsidP="004B3B2B">
      <w:pPr>
        <w:spacing w:after="0" w:line="240" w:lineRule="auto"/>
        <w:rPr>
          <w:rFonts w:ascii="CMU Sans Serif" w:hAnsi="CMU Sans Serif" w:cs="CMU Sans Serif"/>
          <w:lang w:val="en-GB"/>
        </w:rPr>
      </w:pPr>
      <w:r>
        <w:rPr>
          <w:rFonts w:ascii="CMU Sans Serif" w:hAnsi="CMU Sans Serif" w:cs="CMU Sans Serif"/>
          <w:b/>
          <w:lang w:val="en-GB"/>
        </w:rPr>
        <w:t xml:space="preserve">2019: </w:t>
      </w:r>
      <w:r w:rsidRPr="009C75B9">
        <w:rPr>
          <w:rFonts w:ascii="CMU Sans Serif" w:hAnsi="CMU Sans Serif" w:cs="CMU Sans Serif"/>
          <w:lang w:val="en-GB"/>
        </w:rPr>
        <w:t>Tropentag</w:t>
      </w:r>
    </w:p>
    <w:p w14:paraId="4E96EEE5" w14:textId="6DFC7B65" w:rsidR="009C75B9" w:rsidRDefault="009C75B9" w:rsidP="004B3B2B">
      <w:pPr>
        <w:spacing w:after="0" w:line="240" w:lineRule="auto"/>
        <w:rPr>
          <w:rFonts w:ascii="CMU Sans Serif" w:hAnsi="CMU Sans Serif" w:cs="CMU Sans Serif"/>
          <w:lang w:val="en-GB"/>
        </w:rPr>
      </w:pPr>
      <w:r w:rsidRPr="009C75B9">
        <w:rPr>
          <w:rFonts w:ascii="CMU Sans Serif" w:hAnsi="CMU Sans Serif" w:cs="CMU Sans Serif"/>
          <w:b/>
          <w:lang w:val="en-GB"/>
        </w:rPr>
        <w:t>2018</w:t>
      </w:r>
      <w:r>
        <w:rPr>
          <w:rFonts w:ascii="CMU Sans Serif" w:hAnsi="CMU Sans Serif" w:cs="CMU Sans Serif"/>
          <w:lang w:val="en-GB"/>
        </w:rPr>
        <w:t>: AES, IAAE</w:t>
      </w:r>
    </w:p>
    <w:p w14:paraId="690E006B" w14:textId="77777777" w:rsidR="00A75D02" w:rsidRDefault="00A75D02" w:rsidP="00A5625F">
      <w:pPr>
        <w:rPr>
          <w:rFonts w:ascii="CMU Sans Serif" w:hAnsi="CMU Sans Serif" w:cs="CMU Sans Serif"/>
          <w:b/>
          <w:u w:val="single"/>
          <w:lang w:val="en-US"/>
        </w:rPr>
      </w:pPr>
    </w:p>
    <w:p w14:paraId="25E90DB8" w14:textId="0D17E738" w:rsidR="00A5625F" w:rsidRDefault="00A5625F" w:rsidP="00A5625F">
      <w:pPr>
        <w:rPr>
          <w:rFonts w:ascii="CMU Sans Serif" w:hAnsi="CMU Sans Serif" w:cs="CMU Sans Serif"/>
          <w:b/>
          <w:u w:val="single"/>
          <w:lang w:val="en-US"/>
        </w:rPr>
      </w:pPr>
      <w:r>
        <w:rPr>
          <w:rFonts w:ascii="CMU Sans Serif" w:hAnsi="CMU Sans Serif" w:cs="CMU Sans Serif"/>
          <w:b/>
          <w:u w:val="single"/>
          <w:lang w:val="en-US"/>
        </w:rPr>
        <w:lastRenderedPageBreak/>
        <w:t xml:space="preserve">Invited presentations and panel </w:t>
      </w:r>
      <w:proofErr w:type="gramStart"/>
      <w:r>
        <w:rPr>
          <w:rFonts w:ascii="CMU Sans Serif" w:hAnsi="CMU Sans Serif" w:cs="CMU Sans Serif"/>
          <w:b/>
          <w:u w:val="single"/>
          <w:lang w:val="en-US"/>
        </w:rPr>
        <w:t>talks</w:t>
      </w:r>
      <w:proofErr w:type="gramEnd"/>
    </w:p>
    <w:p w14:paraId="4C533ED9" w14:textId="7C1CCFA8" w:rsidR="00A5625F" w:rsidRPr="00A5625F" w:rsidRDefault="00A5625F" w:rsidP="00A5625F">
      <w:pPr>
        <w:rPr>
          <w:rFonts w:ascii="CMU Sans Serif" w:hAnsi="CMU Sans Serif" w:cs="CMU Sans Serif"/>
          <w:bCs/>
          <w:lang w:val="en-US"/>
        </w:rPr>
      </w:pPr>
      <w:r w:rsidRPr="000079CB">
        <w:rPr>
          <w:rFonts w:ascii="CMU Sans Serif" w:hAnsi="CMU Sans Serif" w:cs="CMU Sans Serif"/>
          <w:b/>
          <w:lang w:val="en-US"/>
        </w:rPr>
        <w:t>2022</w:t>
      </w:r>
      <w:r>
        <w:rPr>
          <w:rFonts w:ascii="CMU Sans Serif" w:hAnsi="CMU Sans Serif" w:cs="CMU Sans Serif"/>
          <w:bCs/>
          <w:lang w:val="en-US"/>
        </w:rPr>
        <w:t>: Food</w:t>
      </w:r>
      <w:r w:rsidRPr="00A5625F">
        <w:rPr>
          <w:rFonts w:ascii="CMU Sans Serif" w:hAnsi="CMU Sans Serif" w:cs="CMU Sans Serif"/>
          <w:bCs/>
          <w:lang w:val="en-US"/>
        </w:rPr>
        <w:t xml:space="preserve"> </w:t>
      </w:r>
      <w:r>
        <w:rPr>
          <w:rFonts w:ascii="CMU Sans Serif" w:hAnsi="CMU Sans Serif" w:cs="CMU Sans Serif"/>
          <w:bCs/>
          <w:lang w:val="en-US"/>
        </w:rPr>
        <w:t>in</w:t>
      </w:r>
      <w:r w:rsidRPr="00A5625F">
        <w:rPr>
          <w:rFonts w:ascii="CMU Sans Serif" w:hAnsi="CMU Sans Serif" w:cs="CMU Sans Serif"/>
          <w:bCs/>
          <w:lang w:val="en-US"/>
        </w:rPr>
        <w:t>security in Africa</w:t>
      </w:r>
      <w:r>
        <w:rPr>
          <w:rFonts w:ascii="CMU Sans Serif" w:hAnsi="CMU Sans Serif" w:cs="CMU Sans Serif"/>
          <w:bCs/>
          <w:lang w:val="en-US"/>
        </w:rPr>
        <w:t xml:space="preserve"> and the middle east</w:t>
      </w:r>
      <w:r w:rsidRPr="00A5625F">
        <w:rPr>
          <w:rFonts w:ascii="CMU Sans Serif" w:hAnsi="CMU Sans Serif" w:cs="CMU Sans Serif"/>
          <w:bCs/>
          <w:lang w:val="en-US"/>
        </w:rPr>
        <w:t xml:space="preserve"> (</w:t>
      </w:r>
      <w:r>
        <w:rPr>
          <w:rFonts w:ascii="CMU Sans Serif" w:hAnsi="CMU Sans Serif" w:cs="CMU Sans Serif"/>
          <w:bCs/>
          <w:lang w:val="en-US"/>
        </w:rPr>
        <w:t>NATO</w:t>
      </w:r>
      <w:r w:rsidRPr="00A5625F">
        <w:rPr>
          <w:rFonts w:ascii="CMU Sans Serif" w:hAnsi="CMU Sans Serif" w:cs="CMU Sans Serif"/>
          <w:bCs/>
          <w:lang w:val="en-US"/>
        </w:rPr>
        <w:t xml:space="preserve">, </w:t>
      </w:r>
      <w:r>
        <w:rPr>
          <w:rFonts w:ascii="CMU Sans Serif" w:hAnsi="CMU Sans Serif" w:cs="CMU Sans Serif"/>
          <w:bCs/>
          <w:lang w:val="en-US"/>
        </w:rPr>
        <w:t>Italy</w:t>
      </w:r>
      <w:r w:rsidRPr="00A5625F">
        <w:rPr>
          <w:rFonts w:ascii="CMU Sans Serif" w:hAnsi="CMU Sans Serif" w:cs="CMU Sans Serif"/>
          <w:bCs/>
          <w:lang w:val="en-US"/>
        </w:rPr>
        <w:t>)</w:t>
      </w:r>
    </w:p>
    <w:p w14:paraId="1BA988B1" w14:textId="0C3298AA" w:rsidR="00A5625F" w:rsidRPr="00A5625F" w:rsidRDefault="00A5625F" w:rsidP="00A5625F">
      <w:pPr>
        <w:rPr>
          <w:rFonts w:ascii="CMU Sans Serif" w:hAnsi="CMU Sans Serif" w:cs="CMU Sans Serif"/>
          <w:bCs/>
          <w:lang w:val="en-US"/>
        </w:rPr>
      </w:pPr>
      <w:r w:rsidRPr="000079CB">
        <w:rPr>
          <w:rFonts w:ascii="CMU Sans Serif" w:hAnsi="CMU Sans Serif" w:cs="CMU Sans Serif"/>
          <w:b/>
          <w:lang w:val="en-US"/>
        </w:rPr>
        <w:t>2022</w:t>
      </w:r>
      <w:r>
        <w:rPr>
          <w:rFonts w:ascii="CMU Sans Serif" w:hAnsi="CMU Sans Serif" w:cs="CMU Sans Serif"/>
          <w:bCs/>
          <w:lang w:val="en-US"/>
        </w:rPr>
        <w:t xml:space="preserve">: </w:t>
      </w:r>
      <w:r w:rsidRPr="00A5625F">
        <w:rPr>
          <w:rFonts w:ascii="CMU Sans Serif" w:hAnsi="CMU Sans Serif" w:cs="CMU Sans Serif"/>
          <w:bCs/>
          <w:lang w:val="en-US"/>
        </w:rPr>
        <w:t>Climate change adaptation and food security in Africa (Nowegian council for Africa, Norway)</w:t>
      </w:r>
    </w:p>
    <w:p w14:paraId="0109FC8C" w14:textId="7328F06C" w:rsidR="00A5625F" w:rsidRDefault="00A5625F" w:rsidP="00A5625F">
      <w:pPr>
        <w:rPr>
          <w:rFonts w:ascii="CMU Sans Serif" w:hAnsi="CMU Sans Serif" w:cs="CMU Sans Serif"/>
          <w:bCs/>
          <w:lang w:val="en-US"/>
        </w:rPr>
      </w:pPr>
      <w:r w:rsidRPr="000079CB">
        <w:rPr>
          <w:rFonts w:ascii="CMU Sans Serif" w:hAnsi="CMU Sans Serif" w:cs="CMU Sans Serif"/>
          <w:b/>
          <w:lang w:val="en-US"/>
        </w:rPr>
        <w:t>2022</w:t>
      </w:r>
      <w:r>
        <w:rPr>
          <w:rFonts w:ascii="CMU Sans Serif" w:hAnsi="CMU Sans Serif" w:cs="CMU Sans Serif"/>
          <w:bCs/>
          <w:lang w:val="en-US"/>
        </w:rPr>
        <w:t>: Food insecurity in the Middle East region</w:t>
      </w:r>
      <w:r w:rsidRPr="00A5625F">
        <w:rPr>
          <w:rFonts w:ascii="CMU Sans Serif" w:hAnsi="CMU Sans Serif" w:cs="CMU Sans Serif"/>
          <w:bCs/>
          <w:lang w:val="en-US"/>
        </w:rPr>
        <w:t xml:space="preserve"> (</w:t>
      </w:r>
      <w:r>
        <w:rPr>
          <w:rFonts w:ascii="CMU Sans Serif" w:hAnsi="CMU Sans Serif" w:cs="CMU Sans Serif"/>
          <w:bCs/>
          <w:lang w:val="en-US"/>
        </w:rPr>
        <w:t>Middle East Council on Global Affairs, Qatar</w:t>
      </w:r>
      <w:r w:rsidRPr="00A5625F">
        <w:rPr>
          <w:rFonts w:ascii="CMU Sans Serif" w:hAnsi="CMU Sans Serif" w:cs="CMU Sans Serif"/>
          <w:bCs/>
          <w:lang w:val="en-US"/>
        </w:rPr>
        <w:t>)</w:t>
      </w:r>
    </w:p>
    <w:p w14:paraId="049C41EB" w14:textId="667EB435" w:rsidR="009D7F15" w:rsidRPr="00A5625F" w:rsidRDefault="009D7F15" w:rsidP="00A5625F">
      <w:pPr>
        <w:rPr>
          <w:rFonts w:ascii="CMU Sans Serif" w:hAnsi="CMU Sans Serif" w:cs="CMU Sans Serif"/>
          <w:bCs/>
          <w:lang w:val="en-US"/>
        </w:rPr>
      </w:pPr>
      <w:r w:rsidRPr="000079CB">
        <w:rPr>
          <w:rFonts w:ascii="CMU Sans Serif" w:hAnsi="CMU Sans Serif" w:cs="CMU Sans Serif"/>
          <w:b/>
          <w:lang w:val="en-US"/>
        </w:rPr>
        <w:t>2022</w:t>
      </w:r>
      <w:r>
        <w:rPr>
          <w:rFonts w:ascii="CMU Sans Serif" w:hAnsi="CMU Sans Serif" w:cs="CMU Sans Serif"/>
          <w:bCs/>
          <w:lang w:val="en-US"/>
        </w:rPr>
        <w:t>: Building green bridges through institutional sustainability</w:t>
      </w:r>
      <w:r w:rsidRPr="00A5625F">
        <w:rPr>
          <w:rFonts w:ascii="CMU Sans Serif" w:hAnsi="CMU Sans Serif" w:cs="CMU Sans Serif"/>
          <w:bCs/>
          <w:lang w:val="en-US"/>
        </w:rPr>
        <w:t xml:space="preserve"> (</w:t>
      </w:r>
      <w:r>
        <w:rPr>
          <w:rFonts w:ascii="CMU Sans Serif" w:hAnsi="CMU Sans Serif" w:cs="CMU Sans Serif"/>
          <w:bCs/>
          <w:lang w:val="en-US"/>
        </w:rPr>
        <w:t>DAAD, Egypt</w:t>
      </w:r>
      <w:r w:rsidRPr="00A5625F">
        <w:rPr>
          <w:rFonts w:ascii="CMU Sans Serif" w:hAnsi="CMU Sans Serif" w:cs="CMU Sans Serif"/>
          <w:bCs/>
          <w:lang w:val="en-US"/>
        </w:rPr>
        <w:t>)</w:t>
      </w:r>
    </w:p>
    <w:p w14:paraId="761F6F81" w14:textId="77777777" w:rsidR="004B3B2B" w:rsidRPr="002A31DC" w:rsidRDefault="004B3B2B" w:rsidP="004B3B2B">
      <w:pPr>
        <w:spacing w:after="0" w:line="240" w:lineRule="auto"/>
        <w:rPr>
          <w:rFonts w:ascii="CMU Sans Serif" w:hAnsi="CMU Sans Serif" w:cs="CMU Sans Serif"/>
          <w:lang w:val="en-GB"/>
        </w:rPr>
      </w:pPr>
    </w:p>
    <w:p w14:paraId="0F57B809" w14:textId="77777777" w:rsidR="009F1E00" w:rsidRDefault="00511B01" w:rsidP="009F1E00">
      <w:pPr>
        <w:rPr>
          <w:rFonts w:ascii="CMU Sans Serif" w:hAnsi="CMU Sans Serif" w:cs="CMU Sans Serif"/>
          <w:b/>
          <w:lang w:val="en-US"/>
        </w:rPr>
      </w:pPr>
      <w:r>
        <w:rPr>
          <w:rFonts w:ascii="CMU Sans Serif" w:hAnsi="CMU Sans Serif" w:cs="CMU Sans Serif"/>
          <w:b/>
          <w:noProof/>
          <w:lang w:eastAsia="de-DE"/>
        </w:rPr>
        <mc:AlternateContent>
          <mc:Choice Requires="wps">
            <w:drawing>
              <wp:anchor distT="0" distB="0" distL="114300" distR="114300" simplePos="0" relativeHeight="251664384" behindDoc="0" locked="0" layoutInCell="1" allowOverlap="1" wp14:anchorId="43639761" wp14:editId="5EB34D10">
                <wp:simplePos x="0" y="0"/>
                <wp:positionH relativeFrom="column">
                  <wp:posOffset>-28575</wp:posOffset>
                </wp:positionH>
                <wp:positionV relativeFrom="paragraph">
                  <wp:posOffset>228600</wp:posOffset>
                </wp:positionV>
                <wp:extent cx="60579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53ADE"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pt" to="474.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xsgEAANQDAAAOAAAAZHJzL2Uyb0RvYy54bWysU01v2zAMvQ/YfxB0X+QUa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FVzef2pIU3V+U4swBBT/gzoWDl03Bpf5pCt3H9JmYpR6jmlhK0vNqE1&#10;/b2xtjplA+DWRraX9HZ5Wpe3ItyrLPIKUiyt11M+WDiyfgXNTE/Nrmv1ulULp1QKfD7zWk/ZBaap&#10;gxnY/B14yi9QqBv3L+AZUSujzzPYGY/xT9UXKfQx/6zAce4iwTP2h/qoVRpanarcac3Lbr72K3z5&#10;GbcvAAAA//8DAFBLAwQUAAYACAAAACEAP7AccN0AAAAIAQAADwAAAGRycy9kb3ducmV2LnhtbEyP&#10;QU+DQBCF7yb+h82YeGsXFUlLWRpj9GK8gD3obQtTlpSdpexS8N87xkM9znsvb76XbWfbiTMOvnWk&#10;4G4ZgUCqXN1So2D38bpYgfBBU607R6jgGz1s8+urTKe1m6jAcxkawSXkU63AhNCnUvrKoNV+6Xok&#10;9g5usDrwOTSyHvTE5baT91GUSKtb4g9G9/hssDqWo1Xwdnr3uzgpXorP06qcvg6jaRwqdXszP21A&#10;BJzDJQy/+IwOOTPt3Ui1F52CRfzISQUPCU9ifx2vWdj/CTLP5P8B+Q8AAAD//wMAUEsBAi0AFAAG&#10;AAgAAAAhALaDOJL+AAAA4QEAABMAAAAAAAAAAAAAAAAAAAAAAFtDb250ZW50X1R5cGVzXS54bWxQ&#10;SwECLQAUAAYACAAAACEAOP0h/9YAAACUAQAACwAAAAAAAAAAAAAAAAAvAQAAX3JlbHMvLnJlbHNQ&#10;SwECLQAUAAYACAAAACEAxv9yMbIBAADUAwAADgAAAAAAAAAAAAAAAAAuAgAAZHJzL2Uyb0RvYy54&#10;bWxQSwECLQAUAAYACAAAACEAP7AccN0AAAAIAQAADwAAAAAAAAAAAAAAAAAMBAAAZHJzL2Rvd25y&#10;ZXYueG1sUEsFBgAAAAAEAAQA8wAAABYFAAAAAA==&#10;" strokecolor="black [3213]"/>
            </w:pict>
          </mc:Fallback>
        </mc:AlternateContent>
      </w:r>
      <w:r w:rsidR="001B037E" w:rsidRPr="00FE34C4">
        <w:rPr>
          <w:rFonts w:ascii="CMU Sans Serif" w:hAnsi="CMU Sans Serif" w:cs="CMU Sans Serif"/>
          <w:b/>
          <w:lang w:val="en-US"/>
        </w:rPr>
        <w:t>PROFESSIONAL AFFILIATIONS</w:t>
      </w:r>
    </w:p>
    <w:p w14:paraId="333BF9E0" w14:textId="5FFD3A7C" w:rsidR="009F1E00" w:rsidRPr="009F1E00" w:rsidRDefault="009F1E00" w:rsidP="009F1E00">
      <w:pPr>
        <w:pStyle w:val="ListParagraph"/>
        <w:numPr>
          <w:ilvl w:val="0"/>
          <w:numId w:val="2"/>
        </w:numPr>
        <w:rPr>
          <w:rFonts w:ascii="CMU Sans Serif" w:hAnsi="CMU Sans Serif" w:cs="CMU Sans Serif"/>
          <w:b/>
          <w:lang w:val="en-US"/>
        </w:rPr>
      </w:pPr>
      <w:r>
        <w:rPr>
          <w:rFonts w:ascii="CMU Sans Serif" w:hAnsi="CMU Sans Serif" w:cs="CMU Sans Serif"/>
          <w:b/>
          <w:lang w:val="en-US"/>
        </w:rPr>
        <w:t xml:space="preserve">Reviewer </w:t>
      </w:r>
      <w:r w:rsidR="00E451E2">
        <w:rPr>
          <w:rFonts w:ascii="CMU Sans Serif" w:hAnsi="CMU Sans Serif" w:cs="CMU Sans Serif"/>
          <w:b/>
          <w:lang w:val="en-US"/>
        </w:rPr>
        <w:t xml:space="preserve">for: </w:t>
      </w:r>
      <w:r w:rsidR="00E451E2" w:rsidRPr="00E451E2">
        <w:rPr>
          <w:rFonts w:ascii="CMU Sans Serif" w:hAnsi="CMU Sans Serif" w:cs="CMU Sans Serif"/>
          <w:bCs/>
          <w:lang w:val="en-US"/>
        </w:rPr>
        <w:t>Applied Economic perspectives and Policy</w:t>
      </w:r>
      <w:r w:rsidR="00E451E2">
        <w:rPr>
          <w:rFonts w:ascii="CMU Sans Serif" w:hAnsi="CMU Sans Serif" w:cs="CMU Sans Serif"/>
          <w:b/>
          <w:lang w:val="en-US"/>
        </w:rPr>
        <w:t>,</w:t>
      </w:r>
      <w:r w:rsidR="006B42F8">
        <w:rPr>
          <w:rFonts w:ascii="CMU Sans Serif" w:hAnsi="CMU Sans Serif" w:cs="CMU Sans Serif"/>
          <w:lang w:val="en-US"/>
        </w:rPr>
        <w:t xml:space="preserve"> </w:t>
      </w:r>
      <w:r w:rsidR="004B3B2B">
        <w:rPr>
          <w:rFonts w:ascii="CMU Sans Serif" w:hAnsi="CMU Sans Serif" w:cs="CMU Sans Serif"/>
          <w:lang w:val="en-US"/>
        </w:rPr>
        <w:t xml:space="preserve">Canadian Journal of Agricultural Economics, </w:t>
      </w:r>
      <w:r w:rsidR="00E17F80">
        <w:rPr>
          <w:rFonts w:ascii="CMU Sans Serif" w:hAnsi="CMU Sans Serif" w:cs="CMU Sans Serif"/>
          <w:lang w:val="en-US"/>
        </w:rPr>
        <w:t xml:space="preserve">Global Environmental Change, </w:t>
      </w:r>
      <w:r w:rsidR="006B42F8">
        <w:rPr>
          <w:rFonts w:ascii="CMU Sans Serif" w:hAnsi="CMU Sans Serif" w:cs="CMU Sans Serif"/>
          <w:lang w:val="en-US"/>
        </w:rPr>
        <w:t xml:space="preserve">Climate Risk Management, </w:t>
      </w:r>
      <w:r w:rsidR="006B42F8" w:rsidRPr="009F1E00">
        <w:rPr>
          <w:rFonts w:ascii="CMU Sans Serif" w:hAnsi="CMU Sans Serif" w:cs="CMU Sans Serif"/>
          <w:lang w:val="en-US"/>
        </w:rPr>
        <w:t>Development in practice</w:t>
      </w:r>
      <w:r w:rsidR="006B42F8">
        <w:rPr>
          <w:rFonts w:ascii="CMU Sans Serif" w:hAnsi="CMU Sans Serif" w:cs="CMU Sans Serif"/>
          <w:lang w:val="en-US"/>
        </w:rPr>
        <w:t xml:space="preserve">, </w:t>
      </w:r>
      <w:r w:rsidR="00616160">
        <w:rPr>
          <w:rFonts w:ascii="CMU Sans Serif" w:hAnsi="CMU Sans Serif" w:cs="CMU Sans Serif"/>
          <w:lang w:val="en-US"/>
        </w:rPr>
        <w:t xml:space="preserve">Environmental Management, </w:t>
      </w:r>
      <w:r w:rsidR="006B42F8">
        <w:rPr>
          <w:rFonts w:ascii="CMU Sans Serif" w:hAnsi="CMU Sans Serif" w:cs="CMU Sans Serif"/>
          <w:lang w:val="en-US"/>
        </w:rPr>
        <w:t xml:space="preserve">Environmental Research Letters, European Journal of Development Research, </w:t>
      </w:r>
      <w:r w:rsidR="00616160">
        <w:rPr>
          <w:rFonts w:ascii="CMU Sans Serif" w:hAnsi="CMU Sans Serif" w:cs="CMU Sans Serif"/>
          <w:lang w:val="en-US"/>
        </w:rPr>
        <w:t xml:space="preserve">Journal of Rural Studies, </w:t>
      </w:r>
      <w:r w:rsidR="00E451E2">
        <w:rPr>
          <w:rFonts w:ascii="CMU Sans Serif" w:hAnsi="CMU Sans Serif" w:cs="CMU Sans Serif"/>
          <w:lang w:val="en-US"/>
        </w:rPr>
        <w:t>Review of Economics of the household</w:t>
      </w:r>
      <w:r w:rsidR="006B42F8">
        <w:rPr>
          <w:rFonts w:ascii="CMU Sans Serif" w:hAnsi="CMU Sans Serif" w:cs="CMU Sans Serif"/>
          <w:lang w:val="en-US"/>
        </w:rPr>
        <w:t>, World Development Perspectives</w:t>
      </w:r>
      <w:r w:rsidR="00E451E2">
        <w:rPr>
          <w:rFonts w:ascii="CMU Sans Serif" w:hAnsi="CMU Sans Serif" w:cs="CMU Sans Serif"/>
          <w:lang w:val="en-US"/>
        </w:rPr>
        <w:t>.</w:t>
      </w:r>
    </w:p>
    <w:p w14:paraId="1EEDE097" w14:textId="393862AB" w:rsidR="00917B95" w:rsidRPr="007F67D3" w:rsidRDefault="009F1E00" w:rsidP="007F67D3">
      <w:pPr>
        <w:pStyle w:val="ListParagraph"/>
        <w:numPr>
          <w:ilvl w:val="0"/>
          <w:numId w:val="2"/>
        </w:numPr>
        <w:rPr>
          <w:rFonts w:ascii="CMU Sans Serif" w:hAnsi="CMU Sans Serif" w:cs="CMU Sans Serif"/>
          <w:lang w:val="en-GB"/>
        </w:rPr>
      </w:pPr>
      <w:r w:rsidRPr="009F1E00">
        <w:rPr>
          <w:rFonts w:ascii="CMU Sans Serif" w:hAnsi="CMU Sans Serif" w:cs="CMU Sans Serif"/>
          <w:b/>
          <w:lang w:val="en-US"/>
        </w:rPr>
        <w:t>Member</w:t>
      </w:r>
      <w:r>
        <w:rPr>
          <w:rFonts w:ascii="CMU Sans Serif" w:hAnsi="CMU Sans Serif" w:cs="CMU Sans Serif"/>
          <w:lang w:val="en-US"/>
        </w:rPr>
        <w:t xml:space="preserve">, </w:t>
      </w:r>
      <w:r w:rsidR="001B037E" w:rsidRPr="009F1E00">
        <w:rPr>
          <w:rFonts w:ascii="CMU Sans Serif" w:hAnsi="CMU Sans Serif" w:cs="CMU Sans Serif"/>
          <w:lang w:val="en-US"/>
        </w:rPr>
        <w:t>International Association of Agricultural Economists (IAAE)</w:t>
      </w:r>
      <w:r>
        <w:rPr>
          <w:rFonts w:ascii="CMU Sans Serif" w:hAnsi="CMU Sans Serif" w:cs="CMU Sans Serif"/>
          <w:lang w:val="en-US"/>
        </w:rPr>
        <w:t xml:space="preserve">, </w:t>
      </w:r>
      <w:r w:rsidR="00750D8E">
        <w:rPr>
          <w:rFonts w:ascii="CMU Sans Serif" w:hAnsi="CMU Sans Serif" w:cs="CMU Sans Serif"/>
          <w:lang w:val="en-US"/>
        </w:rPr>
        <w:t xml:space="preserve">American Agricultural and Applied Economics Association (AAEA), </w:t>
      </w:r>
      <w:r w:rsidR="00FD0D2F">
        <w:rPr>
          <w:rFonts w:ascii="CMU Sans Serif" w:hAnsi="CMU Sans Serif" w:cs="CMU Sans Serif"/>
          <w:lang w:val="en-US"/>
        </w:rPr>
        <w:t>African Association of Agricultural Economists (</w:t>
      </w:r>
      <w:r w:rsidR="009072C8">
        <w:rPr>
          <w:rFonts w:ascii="CMU Sans Serif" w:hAnsi="CMU Sans Serif" w:cs="CMU Sans Serif"/>
          <w:lang w:val="en-US"/>
        </w:rPr>
        <w:t xml:space="preserve">AAAE), </w:t>
      </w:r>
      <w:r w:rsidR="001B037E" w:rsidRPr="009F1E00">
        <w:rPr>
          <w:rFonts w:ascii="CMU Sans Serif" w:hAnsi="CMU Sans Serif" w:cs="CMU Sans Serif"/>
          <w:lang w:val="en-US"/>
        </w:rPr>
        <w:t>Agricultural Economics Society (AES)</w:t>
      </w:r>
      <w:r w:rsidR="00E451E2">
        <w:rPr>
          <w:rFonts w:ascii="CMU Sans Serif" w:hAnsi="CMU Sans Serif" w:cs="CMU Sans Serif"/>
          <w:lang w:val="en-US"/>
        </w:rPr>
        <w:t>.</w:t>
      </w:r>
    </w:p>
    <w:p w14:paraId="26CDCF02" w14:textId="77777777" w:rsidR="001B037E" w:rsidRPr="00551D20" w:rsidRDefault="00511B01" w:rsidP="00061119">
      <w:pPr>
        <w:rPr>
          <w:rFonts w:ascii="CMU Sans Serif" w:hAnsi="CMU Sans Serif" w:cs="CMU Sans Serif"/>
          <w:b/>
          <w:lang w:val="en-US"/>
        </w:rPr>
      </w:pPr>
      <w:r>
        <w:rPr>
          <w:rFonts w:ascii="CMU Sans Serif" w:hAnsi="CMU Sans Serif" w:cs="CMU Sans Serif"/>
          <w:b/>
          <w:noProof/>
          <w:lang w:eastAsia="de-DE"/>
        </w:rPr>
        <mc:AlternateContent>
          <mc:Choice Requires="wps">
            <w:drawing>
              <wp:anchor distT="0" distB="0" distL="114300" distR="114300" simplePos="0" relativeHeight="251666432" behindDoc="0" locked="0" layoutInCell="1" allowOverlap="1" wp14:anchorId="1FA03D13" wp14:editId="6153C8B5">
                <wp:simplePos x="0" y="0"/>
                <wp:positionH relativeFrom="column">
                  <wp:posOffset>-28575</wp:posOffset>
                </wp:positionH>
                <wp:positionV relativeFrom="paragraph">
                  <wp:posOffset>227330</wp:posOffset>
                </wp:positionV>
                <wp:extent cx="6019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1B8D0"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7.9pt" to="471.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tsQEAANQDAAAOAAAAZHJzL2Uyb0RvYy54bWysU01v2zAMvQ/YfxB0X2T3UHRGnB5atJdi&#10;K/bxA1SZigVIoiBpsfPvRymJXWwFhg270CLF90g+0dvb2Vl2gJgM+p63m4Yz8AoH4/c9//7t4cMN&#10;ZylLP0iLHnp+hMRvd+/fbafQwRWOaAeIjEh86qbQ8zHn0AmR1AhOpg0G8HSpMTqZyY17MUQ5Ebuz&#10;4qpprsWEcQgRFaRE0fvTJd9Vfq1B5c9aJ8jM9px6y9XGal+KFbut7PZRhtGocxvyH7pw0ngqulDd&#10;yyzZj2h+o3JGRUyo80ahE6i1UVBnoGna5pdpvo4yQJ2FxElhkSn9P1r16XDnnyPJMIXUpfAcyxSz&#10;jq58qT82V7GOi1gwZ6YoeN20H28a0lRd7sQKDDHlR0DHyqHn1vgyh+zk4SllKkapl5QStr7YhNYM&#10;D8ba6pQNgDsb2UHS2+W5LW9FuFdZ5BWkWFuvp3y0cGL9ApqZgZpta/W6VSunVAp8vvBaT9kFpqmD&#10;Bdj8GXjOL1CoG/c34AVRK6PPC9gZj/Gt6qsU+pR/UeA0d5HgBYdjfdQqDa1OVe685mU3X/sVvv6M&#10;u58AAAD//wMAUEsDBBQABgAIAAAAIQDsfBHy3AAAAAgBAAAPAAAAZHJzL2Rvd25yZXYueG1sTI/B&#10;TsMwEETvSPyDtUjcWgeaViXEqRCCC+KS0APc3HgbR8TrNHaa8Pcs4gDHnRnNvsl3s+vEGYfQelJw&#10;s0xAINXetNQo2L89L7YgQtRkdOcJFXxhgF1xeZHrzPiJSjxXsRFcQiHTCmyMfSZlqC06HZa+R2Lv&#10;6AenI59DI82gJy53nbxNko10uiX+YHWPjxbrz2p0Cl5Or2Gfbsqn8v20raaP42gbj0pdX80P9yAi&#10;zvEvDD/4jA4FMx38SCaITsEiXXNSwWrNC9i/S1csHH4FWeTy/4DiGwAA//8DAFBLAQItABQABgAI&#10;AAAAIQC2gziS/gAAAOEBAAATAAAAAAAAAAAAAAAAAAAAAABbQ29udGVudF9UeXBlc10ueG1sUEsB&#10;Ai0AFAAGAAgAAAAhADj9If/WAAAAlAEAAAsAAAAAAAAAAAAAAAAALwEAAF9yZWxzLy5yZWxzUEsB&#10;Ai0AFAAGAAgAAAAhAOSEb+2xAQAA1AMAAA4AAAAAAAAAAAAAAAAALgIAAGRycy9lMm9Eb2MueG1s&#10;UEsBAi0AFAAGAAgAAAAhAOx8EfLcAAAACAEAAA8AAAAAAAAAAAAAAAAACwQAAGRycy9kb3ducmV2&#10;LnhtbFBLBQYAAAAABAAEAPMAAAAUBQAAAAA=&#10;" strokecolor="black [3213]"/>
            </w:pict>
          </mc:Fallback>
        </mc:AlternateContent>
      </w:r>
      <w:r w:rsidR="009F1E00" w:rsidRPr="00551D20">
        <w:rPr>
          <w:rFonts w:ascii="CMU Sans Serif" w:hAnsi="CMU Sans Serif" w:cs="CMU Sans Serif"/>
          <w:b/>
          <w:lang w:val="en-US"/>
        </w:rPr>
        <w:t>SKILLS</w:t>
      </w:r>
    </w:p>
    <w:p w14:paraId="408B4483" w14:textId="77777777" w:rsidR="009F1E00" w:rsidRDefault="009F1E00" w:rsidP="009F1E00">
      <w:pPr>
        <w:pStyle w:val="ListParagraph"/>
        <w:numPr>
          <w:ilvl w:val="0"/>
          <w:numId w:val="3"/>
        </w:numPr>
        <w:rPr>
          <w:rFonts w:ascii="CMU Sans Serif" w:hAnsi="CMU Sans Serif" w:cs="CMU Sans Serif"/>
          <w:lang w:val="en-US"/>
        </w:rPr>
      </w:pPr>
      <w:r w:rsidRPr="009F1E00">
        <w:rPr>
          <w:rFonts w:ascii="CMU Sans Serif" w:hAnsi="CMU Sans Serif" w:cs="CMU Sans Serif"/>
          <w:b/>
          <w:lang w:val="en-US"/>
        </w:rPr>
        <w:t>Language</w:t>
      </w:r>
      <w:r w:rsidRPr="009F1E00">
        <w:rPr>
          <w:rFonts w:ascii="CMU Sans Serif" w:hAnsi="CMU Sans Serif" w:cs="CMU Sans Serif"/>
          <w:lang w:val="en-US"/>
        </w:rPr>
        <w:t>: Native: English and French. Advanced: German</w:t>
      </w:r>
    </w:p>
    <w:p w14:paraId="39D025B0" w14:textId="77777777" w:rsidR="00551D20" w:rsidRDefault="004001BE" w:rsidP="009C378A">
      <w:pPr>
        <w:pStyle w:val="ListParagraph"/>
        <w:numPr>
          <w:ilvl w:val="0"/>
          <w:numId w:val="3"/>
        </w:numPr>
        <w:rPr>
          <w:rFonts w:ascii="CMU Sans Serif" w:hAnsi="CMU Sans Serif" w:cs="CMU Sans Serif"/>
          <w:lang w:val="en-US"/>
        </w:rPr>
      </w:pPr>
      <w:r>
        <w:rPr>
          <w:rFonts w:ascii="CMU Sans Serif" w:hAnsi="CMU Sans Serif" w:cs="CMU Sans Serif"/>
          <w:b/>
          <w:lang w:val="en-US"/>
        </w:rPr>
        <w:t>Econometric Software</w:t>
      </w:r>
      <w:r w:rsidR="009F1E00" w:rsidRPr="009F1E00">
        <w:rPr>
          <w:rFonts w:ascii="CMU Sans Serif" w:hAnsi="CMU Sans Serif" w:cs="CMU Sans Serif"/>
          <w:lang w:val="en-US"/>
        </w:rPr>
        <w:t>:</w:t>
      </w:r>
      <w:r w:rsidR="00D53C41">
        <w:rPr>
          <w:rFonts w:ascii="CMU Sans Serif" w:hAnsi="CMU Sans Serif" w:cs="CMU Sans Serif"/>
          <w:lang w:val="en-US"/>
        </w:rPr>
        <w:t xml:space="preserve"> STATA</w:t>
      </w:r>
      <w:r w:rsidR="009F1E00">
        <w:rPr>
          <w:rFonts w:ascii="CMU Sans Serif" w:hAnsi="CMU Sans Serif" w:cs="CMU Sans Serif"/>
          <w:lang w:val="en-US"/>
        </w:rPr>
        <w:t>,</w:t>
      </w:r>
      <w:r w:rsidR="009C378A">
        <w:rPr>
          <w:rFonts w:ascii="CMU Sans Serif" w:hAnsi="CMU Sans Serif" w:cs="CMU Sans Serif"/>
          <w:lang w:val="en-US"/>
        </w:rPr>
        <w:t xml:space="preserve"> R, </w:t>
      </w:r>
      <w:r>
        <w:rPr>
          <w:rFonts w:ascii="CMU Sans Serif" w:hAnsi="CMU Sans Serif" w:cs="CMU Sans Serif"/>
          <w:lang w:val="en-US"/>
        </w:rPr>
        <w:t>SPSS</w:t>
      </w:r>
      <w:r w:rsidR="009C378A">
        <w:rPr>
          <w:rFonts w:ascii="CMU Sans Serif" w:hAnsi="CMU Sans Serif" w:cs="CMU Sans Serif"/>
          <w:lang w:val="en-US"/>
        </w:rPr>
        <w:t xml:space="preserve">, </w:t>
      </w:r>
      <w:r w:rsidR="00EC238A">
        <w:rPr>
          <w:rFonts w:ascii="CMU Sans Serif" w:hAnsi="CMU Sans Serif" w:cs="CMU Sans Serif"/>
          <w:lang w:val="en-US"/>
        </w:rPr>
        <w:t xml:space="preserve">FRONTIER, </w:t>
      </w:r>
      <w:r>
        <w:rPr>
          <w:rFonts w:ascii="CMU Sans Serif" w:hAnsi="CMU Sans Serif" w:cs="CMU Sans Serif"/>
          <w:lang w:val="en-US"/>
        </w:rPr>
        <w:t>E views</w:t>
      </w:r>
    </w:p>
    <w:p w14:paraId="0142B173" w14:textId="77777777" w:rsidR="004001BE" w:rsidRDefault="004001BE" w:rsidP="009C378A">
      <w:pPr>
        <w:pStyle w:val="ListParagraph"/>
        <w:numPr>
          <w:ilvl w:val="0"/>
          <w:numId w:val="3"/>
        </w:numPr>
        <w:rPr>
          <w:rFonts w:ascii="CMU Sans Serif" w:hAnsi="CMU Sans Serif" w:cs="CMU Sans Serif"/>
          <w:lang w:val="en-US"/>
        </w:rPr>
      </w:pPr>
      <w:r>
        <w:rPr>
          <w:rFonts w:ascii="CMU Sans Serif" w:hAnsi="CMU Sans Serif" w:cs="CMU Sans Serif"/>
          <w:b/>
          <w:lang w:val="en-US"/>
        </w:rPr>
        <w:t>Programming</w:t>
      </w:r>
      <w:r w:rsidRPr="004001BE">
        <w:rPr>
          <w:rFonts w:ascii="CMU Sans Serif" w:hAnsi="CMU Sans Serif" w:cs="CMU Sans Serif"/>
          <w:lang w:val="en-US"/>
        </w:rPr>
        <w:t>:</w:t>
      </w:r>
      <w:r>
        <w:rPr>
          <w:rFonts w:ascii="CMU Sans Serif" w:hAnsi="CMU Sans Serif" w:cs="CMU Sans Serif"/>
          <w:lang w:val="en-US"/>
        </w:rPr>
        <w:t xml:space="preserve"> CAPI ( Survey Solutions and Survey CTO), GAMS</w:t>
      </w:r>
    </w:p>
    <w:p w14:paraId="769E3A74" w14:textId="77777777" w:rsidR="004001BE" w:rsidRDefault="004001BE" w:rsidP="009C378A">
      <w:pPr>
        <w:pStyle w:val="ListParagraph"/>
        <w:numPr>
          <w:ilvl w:val="0"/>
          <w:numId w:val="3"/>
        </w:numPr>
        <w:rPr>
          <w:rFonts w:ascii="CMU Sans Serif" w:hAnsi="CMU Sans Serif" w:cs="CMU Sans Serif"/>
          <w:lang w:val="en-US"/>
        </w:rPr>
      </w:pPr>
      <w:r>
        <w:rPr>
          <w:rFonts w:ascii="CMU Sans Serif" w:hAnsi="CMU Sans Serif" w:cs="CMU Sans Serif"/>
          <w:b/>
          <w:lang w:val="en-US"/>
        </w:rPr>
        <w:t>Microsoft office</w:t>
      </w:r>
      <w:r w:rsidRPr="004001BE">
        <w:rPr>
          <w:rFonts w:ascii="CMU Sans Serif" w:hAnsi="CMU Sans Serif" w:cs="CMU Sans Serif"/>
          <w:lang w:val="en-US"/>
        </w:rPr>
        <w:t>:</w:t>
      </w:r>
      <w:r>
        <w:rPr>
          <w:rFonts w:ascii="CMU Sans Serif" w:hAnsi="CMU Sans Serif" w:cs="CMU Sans Serif"/>
          <w:lang w:val="en-US"/>
        </w:rPr>
        <w:t xml:space="preserve"> Excel, Powerpoint, Word.</w:t>
      </w:r>
    </w:p>
    <w:p w14:paraId="2F355E64" w14:textId="38C7471C" w:rsidR="00D4612F" w:rsidRDefault="004001BE" w:rsidP="00917B95">
      <w:pPr>
        <w:pStyle w:val="ListParagraph"/>
        <w:numPr>
          <w:ilvl w:val="0"/>
          <w:numId w:val="3"/>
        </w:numPr>
        <w:rPr>
          <w:rFonts w:ascii="CMU Sans Serif" w:hAnsi="CMU Sans Serif" w:cs="CMU Sans Serif"/>
          <w:lang w:val="en-US"/>
        </w:rPr>
      </w:pPr>
      <w:r>
        <w:rPr>
          <w:rFonts w:ascii="CMU Sans Serif" w:hAnsi="CMU Sans Serif" w:cs="CMU Sans Serif"/>
          <w:b/>
          <w:lang w:val="en-US"/>
        </w:rPr>
        <w:t>Maps</w:t>
      </w:r>
      <w:r w:rsidRPr="004001BE">
        <w:rPr>
          <w:rFonts w:ascii="CMU Sans Serif" w:hAnsi="CMU Sans Serif" w:cs="CMU Sans Serif"/>
          <w:lang w:val="en-US"/>
        </w:rPr>
        <w:t>:</w:t>
      </w:r>
      <w:r>
        <w:rPr>
          <w:rFonts w:ascii="CMU Sans Serif" w:hAnsi="CMU Sans Serif" w:cs="CMU Sans Serif"/>
          <w:lang w:val="en-US"/>
        </w:rPr>
        <w:t xml:space="preserve"> QGIS</w:t>
      </w:r>
    </w:p>
    <w:p w14:paraId="15CA9142" w14:textId="77777777" w:rsidR="00A75D02" w:rsidRDefault="00A75D02" w:rsidP="009C378A">
      <w:pPr>
        <w:rPr>
          <w:rFonts w:ascii="CMU Sans Serif" w:hAnsi="CMU Sans Serif" w:cs="CMU Sans Serif"/>
          <w:b/>
          <w:lang w:val="en-US"/>
        </w:rPr>
      </w:pPr>
    </w:p>
    <w:p w14:paraId="2D72F713" w14:textId="59330819" w:rsidR="00CB67F3" w:rsidRDefault="00511B01" w:rsidP="009C378A">
      <w:pPr>
        <w:rPr>
          <w:rFonts w:ascii="CMU Sans Serif" w:hAnsi="CMU Sans Serif" w:cs="CMU Sans Serif"/>
          <w:b/>
          <w:lang w:val="en-US"/>
        </w:rPr>
      </w:pPr>
      <w:r>
        <w:rPr>
          <w:rFonts w:ascii="CMU Sans Serif" w:hAnsi="CMU Sans Serif" w:cs="CMU Sans Serif"/>
          <w:b/>
          <w:noProof/>
          <w:lang w:eastAsia="de-DE"/>
        </w:rPr>
        <mc:AlternateContent>
          <mc:Choice Requires="wps">
            <w:drawing>
              <wp:anchor distT="0" distB="0" distL="114300" distR="114300" simplePos="0" relativeHeight="251665408" behindDoc="0" locked="0" layoutInCell="1" allowOverlap="1" wp14:anchorId="6647BA8B" wp14:editId="68CC4AD3">
                <wp:simplePos x="0" y="0"/>
                <wp:positionH relativeFrom="column">
                  <wp:posOffset>-28575</wp:posOffset>
                </wp:positionH>
                <wp:positionV relativeFrom="paragraph">
                  <wp:posOffset>281940</wp:posOffset>
                </wp:positionV>
                <wp:extent cx="60579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943497"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2.2pt" to="474.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xsgEAANQDAAAOAAAAZHJzL2Uyb0RvYy54bWysU01v2zAMvQ/YfxB0X+QUa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FVzef2pIU3V+U4swBBT/gzoWDl03Bpf5pCt3H9JmYpR6jmlhK0vNqE1&#10;/b2xtjplA+DWRraX9HZ5Wpe3ItyrLPIKUiyt11M+WDiyfgXNTE/Nrmv1ulULp1QKfD7zWk/ZBaap&#10;gxnY/B14yi9QqBv3L+AZUSujzzPYGY/xT9UXKfQx/6zAce4iwTP2h/qoVRpanarcac3Lbr72K3z5&#10;GbcvAAAA//8DAFBLAwQUAAYACAAAACEAzcDEztwAAAAIAQAADwAAAGRycy9kb3ducmV2LnhtbEyP&#10;wU7DMBBE70j8g7VI3FoHZKo2jVMhBBfEJaEHuLnJNo4ar9PYacLfs4gDHHdmNPsm282uExccQutJ&#10;w90yAYFU+bqlRsP+/WWxBhGiodp0nlDDFwbY5ddXmUlrP1GBlzI2gksopEaDjbFPpQyVRWfC0vdI&#10;7B394Ezkc2hkPZiJy10n75NkJZ1piT9Y0+OTxepUjk7D6/kt7NWqeC4+zuty+jyOtvGo9e3N/LgF&#10;EXGOf2H4wWd0yJnp4Eeqg+g0LNQDJzUopUCwv1EbFg6/gswz+X9A/g0AAP//AwBQSwECLQAUAAYA&#10;CAAAACEAtoM4kv4AAADhAQAAEwAAAAAAAAAAAAAAAAAAAAAAW0NvbnRlbnRfVHlwZXNdLnhtbFBL&#10;AQItABQABgAIAAAAIQA4/SH/1gAAAJQBAAALAAAAAAAAAAAAAAAAAC8BAABfcmVscy8ucmVsc1BL&#10;AQItABQABgAIAAAAIQDG/3IxsgEAANQDAAAOAAAAAAAAAAAAAAAAAC4CAABkcnMvZTJvRG9jLnht&#10;bFBLAQItABQABgAIAAAAIQDNwMTO3AAAAAgBAAAPAAAAAAAAAAAAAAAAAAwEAABkcnMvZG93bnJl&#10;di54bWxQSwUGAAAAAAQABADzAAAAFQUAAAAA&#10;" strokecolor="black [3213]"/>
            </w:pict>
          </mc:Fallback>
        </mc:AlternateContent>
      </w:r>
      <w:r w:rsidR="009C378A" w:rsidRPr="009C378A">
        <w:rPr>
          <w:rFonts w:ascii="CMU Sans Serif" w:hAnsi="CMU Sans Serif" w:cs="CMU Sans Serif"/>
          <w:b/>
          <w:lang w:val="en-US"/>
        </w:rPr>
        <w:t>REFERENCES</w:t>
      </w:r>
    </w:p>
    <w:p w14:paraId="2E7D5817" w14:textId="77777777" w:rsidR="009C378A" w:rsidRPr="00551D20" w:rsidRDefault="009C378A" w:rsidP="009C378A">
      <w:pPr>
        <w:rPr>
          <w:rFonts w:ascii="CMU Sans Serif" w:hAnsi="CMU Sans Serif" w:cs="CMU Sans Serif"/>
          <w:b/>
          <w:lang w:val="en-US"/>
        </w:rPr>
      </w:pPr>
      <w:r w:rsidRPr="00551D20">
        <w:rPr>
          <w:rFonts w:ascii="CMU Sans Serif" w:hAnsi="CMU Sans Serif" w:cs="CMU Sans Serif"/>
          <w:b/>
          <w:lang w:val="en-US"/>
        </w:rPr>
        <w:t>Prof. Dr. Thomas Heckelei</w:t>
      </w:r>
    </w:p>
    <w:p w14:paraId="099972A8" w14:textId="74D60939" w:rsidR="00452456" w:rsidRPr="00616160" w:rsidRDefault="000079CB" w:rsidP="009C378A">
      <w:pPr>
        <w:rPr>
          <w:rFonts w:ascii="CMU Sans Serif" w:hAnsi="CMU Sans Serif" w:cs="CMU Sans Serif"/>
          <w:lang w:val="en-US"/>
        </w:rPr>
      </w:pPr>
      <w:r>
        <w:rPr>
          <w:rFonts w:ascii="CMU Sans Serif" w:hAnsi="CMU Sans Serif" w:cs="CMU Sans Serif"/>
          <w:lang w:val="en-US"/>
        </w:rPr>
        <w:t>University of Bonn, Germany</w:t>
      </w:r>
      <w:r w:rsidR="00616160">
        <w:rPr>
          <w:rFonts w:ascii="CMU Sans Serif" w:hAnsi="CMU Sans Serif" w:cs="CMU Sans Serif"/>
          <w:lang w:val="en-US"/>
        </w:rPr>
        <w:t xml:space="preserve">, </w:t>
      </w:r>
      <w:hyperlink r:id="rId33" w:history="1">
        <w:r w:rsidR="00616160" w:rsidRPr="000B0319">
          <w:rPr>
            <w:rStyle w:val="Hyperlink"/>
            <w:rFonts w:ascii="CMU Sans Serif" w:hAnsi="CMU Sans Serif" w:cs="CMU Sans Serif"/>
            <w:lang w:val="en-US"/>
          </w:rPr>
          <w:t>thomas.heckelei@ilr.uni-bonn.de</w:t>
        </w:r>
      </w:hyperlink>
    </w:p>
    <w:p w14:paraId="5ED045B6" w14:textId="77777777" w:rsidR="00A65FBF" w:rsidRDefault="009C378A" w:rsidP="009C378A">
      <w:pPr>
        <w:rPr>
          <w:rFonts w:ascii="CMU Sans Serif" w:hAnsi="CMU Sans Serif" w:cs="CMU Sans Serif"/>
          <w:b/>
          <w:lang w:val="en-US"/>
        </w:rPr>
      </w:pPr>
      <w:r w:rsidRPr="00551D20">
        <w:rPr>
          <w:rFonts w:ascii="CMU Sans Serif" w:hAnsi="CMU Sans Serif" w:cs="CMU Sans Serif"/>
          <w:b/>
          <w:lang w:val="en-US"/>
        </w:rPr>
        <w:t xml:space="preserve">Prof. </w:t>
      </w:r>
      <w:r w:rsidR="00A65FBF">
        <w:rPr>
          <w:rFonts w:ascii="CMU Sans Serif" w:hAnsi="CMU Sans Serif" w:cs="CMU Sans Serif"/>
          <w:b/>
          <w:lang w:val="en-US"/>
        </w:rPr>
        <w:t>Melinda Smale</w:t>
      </w:r>
    </w:p>
    <w:p w14:paraId="1DC48DF2" w14:textId="06E4A3C7" w:rsidR="001A6015" w:rsidRPr="00616160" w:rsidRDefault="00A65FBF" w:rsidP="00551D20">
      <w:pPr>
        <w:rPr>
          <w:rStyle w:val="Hyperlink"/>
          <w:rFonts w:ascii="CMU Sans Serif" w:hAnsi="CMU Sans Serif" w:cs="CMU Sans Serif"/>
          <w:color w:val="auto"/>
          <w:u w:val="none"/>
          <w:lang w:val="en-US"/>
        </w:rPr>
      </w:pPr>
      <w:r w:rsidRPr="00A65FBF">
        <w:rPr>
          <w:rFonts w:ascii="CMU Sans Serif" w:hAnsi="CMU Sans Serif" w:cs="CMU Sans Serif"/>
          <w:lang w:val="en-US"/>
        </w:rPr>
        <w:t>Agri-food Economics, Michigan State University</w:t>
      </w:r>
      <w:r w:rsidR="000079CB">
        <w:rPr>
          <w:rFonts w:ascii="CMU Sans Serif" w:hAnsi="CMU Sans Serif" w:cs="CMU Sans Serif"/>
          <w:lang w:val="en-US"/>
        </w:rPr>
        <w:t>, USA</w:t>
      </w:r>
      <w:r w:rsidR="00616160">
        <w:rPr>
          <w:rFonts w:ascii="CMU Sans Serif" w:hAnsi="CMU Sans Serif" w:cs="CMU Sans Serif"/>
          <w:lang w:val="en-US"/>
        </w:rPr>
        <w:t xml:space="preserve">, </w:t>
      </w:r>
      <w:hyperlink r:id="rId34" w:history="1">
        <w:r w:rsidR="00616160" w:rsidRPr="000B0319">
          <w:rPr>
            <w:rStyle w:val="Hyperlink"/>
            <w:rFonts w:ascii="CMU Sans Serif" w:hAnsi="CMU Sans Serif" w:cs="CMU Sans Serif"/>
            <w:lang w:val="en-US"/>
          </w:rPr>
          <w:t>msmale@msu.edu</w:t>
        </w:r>
      </w:hyperlink>
    </w:p>
    <w:p w14:paraId="57D9F0DB" w14:textId="5F74D90E" w:rsidR="000079CB" w:rsidRDefault="000079CB" w:rsidP="000079CB">
      <w:pPr>
        <w:rPr>
          <w:rFonts w:ascii="CMU Sans Serif" w:hAnsi="CMU Sans Serif" w:cs="CMU Sans Serif"/>
          <w:b/>
          <w:lang w:val="en-US"/>
        </w:rPr>
      </w:pPr>
      <w:r>
        <w:rPr>
          <w:rFonts w:ascii="CMU Sans Serif" w:hAnsi="CMU Sans Serif" w:cs="CMU Sans Serif"/>
          <w:b/>
          <w:lang w:val="en-US"/>
        </w:rPr>
        <w:t>Dr</w:t>
      </w:r>
      <w:r w:rsidRPr="00551D20">
        <w:rPr>
          <w:rFonts w:ascii="CMU Sans Serif" w:hAnsi="CMU Sans Serif" w:cs="CMU Sans Serif"/>
          <w:b/>
          <w:lang w:val="en-US"/>
        </w:rPr>
        <w:t xml:space="preserve">. </w:t>
      </w:r>
      <w:r>
        <w:rPr>
          <w:rFonts w:ascii="CMU Sans Serif" w:hAnsi="CMU Sans Serif" w:cs="CMU Sans Serif"/>
          <w:b/>
          <w:lang w:val="en-US"/>
        </w:rPr>
        <w:t>Kai M</w:t>
      </w:r>
      <w:r w:rsidR="009D7F15">
        <w:rPr>
          <w:rFonts w:ascii="CMU Sans Serif" w:hAnsi="CMU Sans Serif" w:cs="CMU Sans Serif"/>
          <w:b/>
          <w:lang w:val="en-US"/>
        </w:rPr>
        <w:t>ausch</w:t>
      </w:r>
    </w:p>
    <w:p w14:paraId="6D09B5DB" w14:textId="717BF0DC" w:rsidR="000079CB" w:rsidRPr="00A65FBF" w:rsidRDefault="009D7F15" w:rsidP="00551D20">
      <w:pPr>
        <w:rPr>
          <w:rFonts w:ascii="CMU Sans Serif" w:hAnsi="CMU Sans Serif" w:cs="CMU Sans Serif"/>
          <w:lang w:val="en-US"/>
        </w:rPr>
      </w:pPr>
      <w:r>
        <w:rPr>
          <w:rFonts w:ascii="CMU Sans Serif" w:hAnsi="CMU Sans Serif" w:cs="CMU Sans Serif"/>
          <w:lang w:val="en-US"/>
        </w:rPr>
        <w:t>Senior Economist, CIFOR-ICRAF, Germany</w:t>
      </w:r>
      <w:r w:rsidR="00616160">
        <w:rPr>
          <w:rFonts w:ascii="CMU Sans Serif" w:hAnsi="CMU Sans Serif" w:cs="CMU Sans Serif"/>
          <w:lang w:val="en-US"/>
        </w:rPr>
        <w:t xml:space="preserve">, </w:t>
      </w:r>
      <w:hyperlink r:id="rId35" w:history="1">
        <w:r w:rsidR="000B36EE" w:rsidRPr="000B0319">
          <w:rPr>
            <w:rStyle w:val="Hyperlink"/>
            <w:rFonts w:ascii="CMU Sans Serif" w:hAnsi="CMU Sans Serif" w:cs="CMU Sans Serif"/>
            <w:lang w:val="en-US"/>
          </w:rPr>
          <w:t>k.mausch@cgiar.orgu</w:t>
        </w:r>
      </w:hyperlink>
    </w:p>
    <w:sectPr w:rsidR="000079CB" w:rsidRPr="00A65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U Sans Serif">
    <w:altName w:val="Mongolian Baiti"/>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6D26"/>
    <w:multiLevelType w:val="hybridMultilevel"/>
    <w:tmpl w:val="0FA80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2A17CD"/>
    <w:multiLevelType w:val="hybridMultilevel"/>
    <w:tmpl w:val="EAAEA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A93CC6"/>
    <w:multiLevelType w:val="hybridMultilevel"/>
    <w:tmpl w:val="7F48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2654253">
    <w:abstractNumId w:val="2"/>
  </w:num>
  <w:num w:numId="2" w16cid:durableId="224728856">
    <w:abstractNumId w:val="1"/>
  </w:num>
  <w:num w:numId="3" w16cid:durableId="127987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MjEwMjE3MTAxNzZS0lEKTi0uzszPAykwqwUA1NemUiwAAAA="/>
  </w:docVars>
  <w:rsids>
    <w:rsidRoot w:val="00551413"/>
    <w:rsid w:val="000079CB"/>
    <w:rsid w:val="0002222B"/>
    <w:rsid w:val="00054847"/>
    <w:rsid w:val="00061119"/>
    <w:rsid w:val="00075EB3"/>
    <w:rsid w:val="000B36EE"/>
    <w:rsid w:val="000F4FA7"/>
    <w:rsid w:val="000F7903"/>
    <w:rsid w:val="00124938"/>
    <w:rsid w:val="00164981"/>
    <w:rsid w:val="00167CF7"/>
    <w:rsid w:val="00167D79"/>
    <w:rsid w:val="001A6015"/>
    <w:rsid w:val="001B037E"/>
    <w:rsid w:val="001E5EB7"/>
    <w:rsid w:val="00216FCF"/>
    <w:rsid w:val="00262C7B"/>
    <w:rsid w:val="00282BF4"/>
    <w:rsid w:val="00285120"/>
    <w:rsid w:val="00287CE4"/>
    <w:rsid w:val="00294F8A"/>
    <w:rsid w:val="002A31DC"/>
    <w:rsid w:val="002B51E1"/>
    <w:rsid w:val="002E1C24"/>
    <w:rsid w:val="002F04AA"/>
    <w:rsid w:val="002F13CD"/>
    <w:rsid w:val="002F524D"/>
    <w:rsid w:val="003307C4"/>
    <w:rsid w:val="003B6798"/>
    <w:rsid w:val="003C7D36"/>
    <w:rsid w:val="003E4A93"/>
    <w:rsid w:val="004001BE"/>
    <w:rsid w:val="00411739"/>
    <w:rsid w:val="004162B9"/>
    <w:rsid w:val="00416E9E"/>
    <w:rsid w:val="00434BEC"/>
    <w:rsid w:val="00452456"/>
    <w:rsid w:val="0047557E"/>
    <w:rsid w:val="00480639"/>
    <w:rsid w:val="0048334B"/>
    <w:rsid w:val="004904BA"/>
    <w:rsid w:val="004B3B2B"/>
    <w:rsid w:val="004C0C0A"/>
    <w:rsid w:val="004C1E45"/>
    <w:rsid w:val="004C2BF1"/>
    <w:rsid w:val="004E4DBF"/>
    <w:rsid w:val="004F4B72"/>
    <w:rsid w:val="00511959"/>
    <w:rsid w:val="00511B01"/>
    <w:rsid w:val="00517CC6"/>
    <w:rsid w:val="0052333C"/>
    <w:rsid w:val="00551413"/>
    <w:rsid w:val="00551D20"/>
    <w:rsid w:val="00560567"/>
    <w:rsid w:val="005770F3"/>
    <w:rsid w:val="00616160"/>
    <w:rsid w:val="00620BE5"/>
    <w:rsid w:val="00687A43"/>
    <w:rsid w:val="006B32A8"/>
    <w:rsid w:val="006B42F8"/>
    <w:rsid w:val="00703288"/>
    <w:rsid w:val="007223AB"/>
    <w:rsid w:val="0073376E"/>
    <w:rsid w:val="00746D20"/>
    <w:rsid w:val="00746F33"/>
    <w:rsid w:val="007471E9"/>
    <w:rsid w:val="00750D8E"/>
    <w:rsid w:val="007A575C"/>
    <w:rsid w:val="007C751D"/>
    <w:rsid w:val="007D0F46"/>
    <w:rsid w:val="007F67D3"/>
    <w:rsid w:val="009072C8"/>
    <w:rsid w:val="00917B95"/>
    <w:rsid w:val="00943E31"/>
    <w:rsid w:val="00961A4E"/>
    <w:rsid w:val="009843C7"/>
    <w:rsid w:val="009A0B78"/>
    <w:rsid w:val="009A3072"/>
    <w:rsid w:val="009C378A"/>
    <w:rsid w:val="009C75B9"/>
    <w:rsid w:val="009C7F83"/>
    <w:rsid w:val="009D7F15"/>
    <w:rsid w:val="009E3439"/>
    <w:rsid w:val="009E4040"/>
    <w:rsid w:val="009F19CB"/>
    <w:rsid w:val="009F1E00"/>
    <w:rsid w:val="00A053E9"/>
    <w:rsid w:val="00A05C5F"/>
    <w:rsid w:val="00A1318E"/>
    <w:rsid w:val="00A32A81"/>
    <w:rsid w:val="00A5625F"/>
    <w:rsid w:val="00A65FBF"/>
    <w:rsid w:val="00A6622B"/>
    <w:rsid w:val="00A75D02"/>
    <w:rsid w:val="00A76ACE"/>
    <w:rsid w:val="00A8101A"/>
    <w:rsid w:val="00A82A27"/>
    <w:rsid w:val="00AB2769"/>
    <w:rsid w:val="00AB5B4F"/>
    <w:rsid w:val="00AD3C5C"/>
    <w:rsid w:val="00AE5D13"/>
    <w:rsid w:val="00B23EDA"/>
    <w:rsid w:val="00B2645A"/>
    <w:rsid w:val="00B40D69"/>
    <w:rsid w:val="00B678CD"/>
    <w:rsid w:val="00B81738"/>
    <w:rsid w:val="00BA4CAE"/>
    <w:rsid w:val="00BA74B5"/>
    <w:rsid w:val="00BC4DCC"/>
    <w:rsid w:val="00C30F0E"/>
    <w:rsid w:val="00C50213"/>
    <w:rsid w:val="00C51C4A"/>
    <w:rsid w:val="00C54979"/>
    <w:rsid w:val="00C64EE6"/>
    <w:rsid w:val="00C8015B"/>
    <w:rsid w:val="00C801B4"/>
    <w:rsid w:val="00C847FF"/>
    <w:rsid w:val="00C85752"/>
    <w:rsid w:val="00C96557"/>
    <w:rsid w:val="00CB248B"/>
    <w:rsid w:val="00CB67F3"/>
    <w:rsid w:val="00CE1998"/>
    <w:rsid w:val="00CE417F"/>
    <w:rsid w:val="00CE4B4E"/>
    <w:rsid w:val="00D13528"/>
    <w:rsid w:val="00D21A5A"/>
    <w:rsid w:val="00D3264B"/>
    <w:rsid w:val="00D4612F"/>
    <w:rsid w:val="00D53C41"/>
    <w:rsid w:val="00D60DD8"/>
    <w:rsid w:val="00D6394A"/>
    <w:rsid w:val="00D82C3B"/>
    <w:rsid w:val="00D90AD0"/>
    <w:rsid w:val="00D90C2D"/>
    <w:rsid w:val="00DB107A"/>
    <w:rsid w:val="00DB32B6"/>
    <w:rsid w:val="00DD6AC8"/>
    <w:rsid w:val="00DE343C"/>
    <w:rsid w:val="00E06D1E"/>
    <w:rsid w:val="00E147FE"/>
    <w:rsid w:val="00E17F80"/>
    <w:rsid w:val="00E408C2"/>
    <w:rsid w:val="00E451E2"/>
    <w:rsid w:val="00E65C23"/>
    <w:rsid w:val="00E66D89"/>
    <w:rsid w:val="00E74E66"/>
    <w:rsid w:val="00E8126E"/>
    <w:rsid w:val="00E85C68"/>
    <w:rsid w:val="00EC238A"/>
    <w:rsid w:val="00EC2C5B"/>
    <w:rsid w:val="00ED4A23"/>
    <w:rsid w:val="00EE6FB0"/>
    <w:rsid w:val="00F03060"/>
    <w:rsid w:val="00F035CC"/>
    <w:rsid w:val="00F22506"/>
    <w:rsid w:val="00F236C3"/>
    <w:rsid w:val="00F734A5"/>
    <w:rsid w:val="00F75E23"/>
    <w:rsid w:val="00F97428"/>
    <w:rsid w:val="00FA5583"/>
    <w:rsid w:val="00FB0F5D"/>
    <w:rsid w:val="00FB7846"/>
    <w:rsid w:val="00FD0D2F"/>
    <w:rsid w:val="00FE34C4"/>
    <w:rsid w:val="00FF1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7717"/>
  <w15:docId w15:val="{FD9EF35D-CA7D-4D84-9F76-64250D6E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413"/>
    <w:rPr>
      <w:color w:val="0000FF" w:themeColor="hyperlink"/>
      <w:u w:val="single"/>
    </w:rPr>
  </w:style>
  <w:style w:type="paragraph" w:styleId="ListParagraph">
    <w:name w:val="List Paragraph"/>
    <w:basedOn w:val="Normal"/>
    <w:uiPriority w:val="34"/>
    <w:qFormat/>
    <w:rsid w:val="009F1E00"/>
    <w:pPr>
      <w:ind w:left="720"/>
      <w:contextualSpacing/>
    </w:pPr>
  </w:style>
  <w:style w:type="paragraph" w:styleId="BalloonText">
    <w:name w:val="Balloon Text"/>
    <w:basedOn w:val="Normal"/>
    <w:link w:val="BalloonTextChar"/>
    <w:uiPriority w:val="99"/>
    <w:semiHidden/>
    <w:unhideWhenUsed/>
    <w:rsid w:val="00511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B01"/>
    <w:rPr>
      <w:rFonts w:ascii="Tahoma" w:hAnsi="Tahoma" w:cs="Tahoma"/>
      <w:sz w:val="16"/>
      <w:szCs w:val="16"/>
    </w:rPr>
  </w:style>
  <w:style w:type="character" w:styleId="FollowedHyperlink">
    <w:name w:val="FollowedHyperlink"/>
    <w:basedOn w:val="DefaultParagraphFont"/>
    <w:uiPriority w:val="99"/>
    <w:semiHidden/>
    <w:unhideWhenUsed/>
    <w:rsid w:val="00687A43"/>
    <w:rPr>
      <w:color w:val="800080" w:themeColor="followedHyperlink"/>
      <w:u w:val="single"/>
    </w:rPr>
  </w:style>
  <w:style w:type="character" w:styleId="UnresolvedMention">
    <w:name w:val="Unresolved Mention"/>
    <w:basedOn w:val="DefaultParagraphFont"/>
    <w:uiPriority w:val="99"/>
    <w:semiHidden/>
    <w:unhideWhenUsed/>
    <w:rsid w:val="00F73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950">
      <w:bodyDiv w:val="1"/>
      <w:marLeft w:val="0"/>
      <w:marRight w:val="0"/>
      <w:marTop w:val="0"/>
      <w:marBottom w:val="0"/>
      <w:divBdr>
        <w:top w:val="none" w:sz="0" w:space="0" w:color="auto"/>
        <w:left w:val="none" w:sz="0" w:space="0" w:color="auto"/>
        <w:bottom w:val="none" w:sz="0" w:space="0" w:color="auto"/>
        <w:right w:val="none" w:sz="0" w:space="0" w:color="auto"/>
      </w:divBdr>
    </w:div>
    <w:div w:id="257370723">
      <w:bodyDiv w:val="1"/>
      <w:marLeft w:val="0"/>
      <w:marRight w:val="0"/>
      <w:marTop w:val="0"/>
      <w:marBottom w:val="0"/>
      <w:divBdr>
        <w:top w:val="none" w:sz="0" w:space="0" w:color="auto"/>
        <w:left w:val="none" w:sz="0" w:space="0" w:color="auto"/>
        <w:bottom w:val="none" w:sz="0" w:space="0" w:color="auto"/>
        <w:right w:val="none" w:sz="0" w:space="0" w:color="auto"/>
      </w:divBdr>
    </w:div>
    <w:div w:id="274486529">
      <w:bodyDiv w:val="1"/>
      <w:marLeft w:val="0"/>
      <w:marRight w:val="0"/>
      <w:marTop w:val="0"/>
      <w:marBottom w:val="0"/>
      <w:divBdr>
        <w:top w:val="none" w:sz="0" w:space="0" w:color="auto"/>
        <w:left w:val="none" w:sz="0" w:space="0" w:color="auto"/>
        <w:bottom w:val="none" w:sz="0" w:space="0" w:color="auto"/>
        <w:right w:val="none" w:sz="0" w:space="0" w:color="auto"/>
      </w:divBdr>
    </w:div>
    <w:div w:id="317655293">
      <w:bodyDiv w:val="1"/>
      <w:marLeft w:val="0"/>
      <w:marRight w:val="0"/>
      <w:marTop w:val="0"/>
      <w:marBottom w:val="0"/>
      <w:divBdr>
        <w:top w:val="none" w:sz="0" w:space="0" w:color="auto"/>
        <w:left w:val="none" w:sz="0" w:space="0" w:color="auto"/>
        <w:bottom w:val="none" w:sz="0" w:space="0" w:color="auto"/>
        <w:right w:val="none" w:sz="0" w:space="0" w:color="auto"/>
      </w:divBdr>
    </w:div>
    <w:div w:id="361856891">
      <w:bodyDiv w:val="1"/>
      <w:marLeft w:val="0"/>
      <w:marRight w:val="0"/>
      <w:marTop w:val="0"/>
      <w:marBottom w:val="0"/>
      <w:divBdr>
        <w:top w:val="none" w:sz="0" w:space="0" w:color="auto"/>
        <w:left w:val="none" w:sz="0" w:space="0" w:color="auto"/>
        <w:bottom w:val="none" w:sz="0" w:space="0" w:color="auto"/>
        <w:right w:val="none" w:sz="0" w:space="0" w:color="auto"/>
      </w:divBdr>
    </w:div>
    <w:div w:id="457991641">
      <w:bodyDiv w:val="1"/>
      <w:marLeft w:val="0"/>
      <w:marRight w:val="0"/>
      <w:marTop w:val="0"/>
      <w:marBottom w:val="0"/>
      <w:divBdr>
        <w:top w:val="none" w:sz="0" w:space="0" w:color="auto"/>
        <w:left w:val="none" w:sz="0" w:space="0" w:color="auto"/>
        <w:bottom w:val="none" w:sz="0" w:space="0" w:color="auto"/>
        <w:right w:val="none" w:sz="0" w:space="0" w:color="auto"/>
      </w:divBdr>
    </w:div>
    <w:div w:id="588851520">
      <w:bodyDiv w:val="1"/>
      <w:marLeft w:val="0"/>
      <w:marRight w:val="0"/>
      <w:marTop w:val="0"/>
      <w:marBottom w:val="0"/>
      <w:divBdr>
        <w:top w:val="none" w:sz="0" w:space="0" w:color="auto"/>
        <w:left w:val="none" w:sz="0" w:space="0" w:color="auto"/>
        <w:bottom w:val="none" w:sz="0" w:space="0" w:color="auto"/>
        <w:right w:val="none" w:sz="0" w:space="0" w:color="auto"/>
      </w:divBdr>
    </w:div>
    <w:div w:id="770318620">
      <w:bodyDiv w:val="1"/>
      <w:marLeft w:val="0"/>
      <w:marRight w:val="0"/>
      <w:marTop w:val="0"/>
      <w:marBottom w:val="0"/>
      <w:divBdr>
        <w:top w:val="none" w:sz="0" w:space="0" w:color="auto"/>
        <w:left w:val="none" w:sz="0" w:space="0" w:color="auto"/>
        <w:bottom w:val="none" w:sz="0" w:space="0" w:color="auto"/>
        <w:right w:val="none" w:sz="0" w:space="0" w:color="auto"/>
      </w:divBdr>
    </w:div>
    <w:div w:id="836265167">
      <w:bodyDiv w:val="1"/>
      <w:marLeft w:val="0"/>
      <w:marRight w:val="0"/>
      <w:marTop w:val="0"/>
      <w:marBottom w:val="0"/>
      <w:divBdr>
        <w:top w:val="none" w:sz="0" w:space="0" w:color="auto"/>
        <w:left w:val="none" w:sz="0" w:space="0" w:color="auto"/>
        <w:bottom w:val="none" w:sz="0" w:space="0" w:color="auto"/>
        <w:right w:val="none" w:sz="0" w:space="0" w:color="auto"/>
      </w:divBdr>
    </w:div>
    <w:div w:id="847719718">
      <w:bodyDiv w:val="1"/>
      <w:marLeft w:val="0"/>
      <w:marRight w:val="0"/>
      <w:marTop w:val="0"/>
      <w:marBottom w:val="0"/>
      <w:divBdr>
        <w:top w:val="none" w:sz="0" w:space="0" w:color="auto"/>
        <w:left w:val="none" w:sz="0" w:space="0" w:color="auto"/>
        <w:bottom w:val="none" w:sz="0" w:space="0" w:color="auto"/>
        <w:right w:val="none" w:sz="0" w:space="0" w:color="auto"/>
      </w:divBdr>
    </w:div>
    <w:div w:id="852451809">
      <w:bodyDiv w:val="1"/>
      <w:marLeft w:val="0"/>
      <w:marRight w:val="0"/>
      <w:marTop w:val="0"/>
      <w:marBottom w:val="0"/>
      <w:divBdr>
        <w:top w:val="none" w:sz="0" w:space="0" w:color="auto"/>
        <w:left w:val="none" w:sz="0" w:space="0" w:color="auto"/>
        <w:bottom w:val="none" w:sz="0" w:space="0" w:color="auto"/>
        <w:right w:val="none" w:sz="0" w:space="0" w:color="auto"/>
      </w:divBdr>
      <w:divsChild>
        <w:div w:id="885600231">
          <w:marLeft w:val="0"/>
          <w:marRight w:val="0"/>
          <w:marTop w:val="0"/>
          <w:marBottom w:val="0"/>
          <w:divBdr>
            <w:top w:val="none" w:sz="0" w:space="0" w:color="auto"/>
            <w:left w:val="none" w:sz="0" w:space="0" w:color="auto"/>
            <w:bottom w:val="none" w:sz="0" w:space="0" w:color="auto"/>
            <w:right w:val="none" w:sz="0" w:space="0" w:color="auto"/>
          </w:divBdr>
        </w:div>
        <w:div w:id="897521463">
          <w:marLeft w:val="0"/>
          <w:marRight w:val="0"/>
          <w:marTop w:val="0"/>
          <w:marBottom w:val="0"/>
          <w:divBdr>
            <w:top w:val="none" w:sz="0" w:space="0" w:color="auto"/>
            <w:left w:val="none" w:sz="0" w:space="0" w:color="auto"/>
            <w:bottom w:val="none" w:sz="0" w:space="0" w:color="auto"/>
            <w:right w:val="none" w:sz="0" w:space="0" w:color="auto"/>
          </w:divBdr>
        </w:div>
        <w:div w:id="1994215347">
          <w:marLeft w:val="0"/>
          <w:marRight w:val="0"/>
          <w:marTop w:val="0"/>
          <w:marBottom w:val="0"/>
          <w:divBdr>
            <w:top w:val="none" w:sz="0" w:space="0" w:color="auto"/>
            <w:left w:val="none" w:sz="0" w:space="0" w:color="auto"/>
            <w:bottom w:val="none" w:sz="0" w:space="0" w:color="auto"/>
            <w:right w:val="none" w:sz="0" w:space="0" w:color="auto"/>
          </w:divBdr>
        </w:div>
      </w:divsChild>
    </w:div>
    <w:div w:id="1012563942">
      <w:bodyDiv w:val="1"/>
      <w:marLeft w:val="0"/>
      <w:marRight w:val="0"/>
      <w:marTop w:val="0"/>
      <w:marBottom w:val="0"/>
      <w:divBdr>
        <w:top w:val="none" w:sz="0" w:space="0" w:color="auto"/>
        <w:left w:val="none" w:sz="0" w:space="0" w:color="auto"/>
        <w:bottom w:val="none" w:sz="0" w:space="0" w:color="auto"/>
        <w:right w:val="none" w:sz="0" w:space="0" w:color="auto"/>
      </w:divBdr>
      <w:divsChild>
        <w:div w:id="241990603">
          <w:marLeft w:val="0"/>
          <w:marRight w:val="0"/>
          <w:marTop w:val="0"/>
          <w:marBottom w:val="0"/>
          <w:divBdr>
            <w:top w:val="none" w:sz="0" w:space="0" w:color="auto"/>
            <w:left w:val="none" w:sz="0" w:space="0" w:color="auto"/>
            <w:bottom w:val="none" w:sz="0" w:space="0" w:color="auto"/>
            <w:right w:val="none" w:sz="0" w:space="0" w:color="auto"/>
          </w:divBdr>
        </w:div>
        <w:div w:id="378556933">
          <w:marLeft w:val="0"/>
          <w:marRight w:val="0"/>
          <w:marTop w:val="0"/>
          <w:marBottom w:val="0"/>
          <w:divBdr>
            <w:top w:val="none" w:sz="0" w:space="0" w:color="auto"/>
            <w:left w:val="none" w:sz="0" w:space="0" w:color="auto"/>
            <w:bottom w:val="none" w:sz="0" w:space="0" w:color="auto"/>
            <w:right w:val="none" w:sz="0" w:space="0" w:color="auto"/>
          </w:divBdr>
        </w:div>
        <w:div w:id="589503810">
          <w:marLeft w:val="0"/>
          <w:marRight w:val="0"/>
          <w:marTop w:val="0"/>
          <w:marBottom w:val="0"/>
          <w:divBdr>
            <w:top w:val="none" w:sz="0" w:space="0" w:color="auto"/>
            <w:left w:val="none" w:sz="0" w:space="0" w:color="auto"/>
            <w:bottom w:val="none" w:sz="0" w:space="0" w:color="auto"/>
            <w:right w:val="none" w:sz="0" w:space="0" w:color="auto"/>
          </w:divBdr>
        </w:div>
      </w:divsChild>
    </w:div>
    <w:div w:id="1268461953">
      <w:bodyDiv w:val="1"/>
      <w:marLeft w:val="0"/>
      <w:marRight w:val="0"/>
      <w:marTop w:val="0"/>
      <w:marBottom w:val="0"/>
      <w:divBdr>
        <w:top w:val="none" w:sz="0" w:space="0" w:color="auto"/>
        <w:left w:val="none" w:sz="0" w:space="0" w:color="auto"/>
        <w:bottom w:val="none" w:sz="0" w:space="0" w:color="auto"/>
        <w:right w:val="none" w:sz="0" w:space="0" w:color="auto"/>
      </w:divBdr>
    </w:div>
    <w:div w:id="1472750527">
      <w:bodyDiv w:val="1"/>
      <w:marLeft w:val="0"/>
      <w:marRight w:val="0"/>
      <w:marTop w:val="0"/>
      <w:marBottom w:val="0"/>
      <w:divBdr>
        <w:top w:val="none" w:sz="0" w:space="0" w:color="auto"/>
        <w:left w:val="none" w:sz="0" w:space="0" w:color="auto"/>
        <w:bottom w:val="none" w:sz="0" w:space="0" w:color="auto"/>
        <w:right w:val="none" w:sz="0" w:space="0" w:color="auto"/>
      </w:divBdr>
    </w:div>
    <w:div w:id="1575623398">
      <w:bodyDiv w:val="1"/>
      <w:marLeft w:val="0"/>
      <w:marRight w:val="0"/>
      <w:marTop w:val="0"/>
      <w:marBottom w:val="0"/>
      <w:divBdr>
        <w:top w:val="none" w:sz="0" w:space="0" w:color="auto"/>
        <w:left w:val="none" w:sz="0" w:space="0" w:color="auto"/>
        <w:bottom w:val="none" w:sz="0" w:space="0" w:color="auto"/>
        <w:right w:val="none" w:sz="0" w:space="0" w:color="auto"/>
      </w:divBdr>
    </w:div>
    <w:div w:id="20588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q=https%3A%2F%2Fonlinelibrary.wiley.com%2Fdoi%2Fabs%2F10.1002%2Fldr.4523&amp;sa=D&amp;sntz=1&amp;usg=AOvVaw3ZEBco-8Cvc4gw-AVJSvJL" TargetMode="External"/><Relationship Id="rId18" Type="http://schemas.openxmlformats.org/officeDocument/2006/relationships/hyperlink" Target="https://link.springer.com/article/10.1007/s00267-021-01577-5" TargetMode="External"/><Relationship Id="rId26" Type="http://schemas.openxmlformats.org/officeDocument/2006/relationships/hyperlink" Target="https://www.google.com/url?q=https%3A%2F%2Fwww.ifpri.org%2Fprofile%2Fkibrom-abay&amp;sa=D&amp;sntz=1&amp;usg=AOvVaw3zXm1VPK5tCR30GCKwlmV8" TargetMode="External"/><Relationship Id="rId21" Type="http://schemas.openxmlformats.org/officeDocument/2006/relationships/hyperlink" Target="https://academic.oup.com/erae/advance-article/doi/10.1093/erae/jbab023/6265788" TargetMode="External"/><Relationship Id="rId34" Type="http://schemas.openxmlformats.org/officeDocument/2006/relationships/hyperlink" Target="mailto:msmale@msu.edu" TargetMode="External"/><Relationship Id="rId7" Type="http://schemas.openxmlformats.org/officeDocument/2006/relationships/hyperlink" Target="https://sites.google.com/view/martin-paul-tabe-ojong/home" TargetMode="External"/><Relationship Id="rId12" Type="http://schemas.openxmlformats.org/officeDocument/2006/relationships/hyperlink" Target="https://www.google.com/url?q=https%3A%2F%2Fonlinelibrary.wiley.com%2Fdoi%2Ffull%2F10.1111%2F1477-9552.12497&amp;sa=D&amp;sntz=1&amp;usg=AOvVaw3893nnPOkjNxy1-yzDqQZI" TargetMode="External"/><Relationship Id="rId17" Type="http://schemas.openxmlformats.org/officeDocument/2006/relationships/hyperlink" Target="https://www.google.com/url?q=https%3A%2F%2Fwww.tandfonline.com%2Fdoi%2Ffull%2F10.1080%2F00220388.2021.1983170&amp;sa=D&amp;sntz=1&amp;usg=AOvVaw1WBifbJ1_GIFoq2yo9NBCy" TargetMode="External"/><Relationship Id="rId25" Type="http://schemas.openxmlformats.org/officeDocument/2006/relationships/hyperlink" Target="https://www.sciencedirect.com/science/article/pii/S0301479720307404?dgcid=author" TargetMode="External"/><Relationship Id="rId33" Type="http://schemas.openxmlformats.org/officeDocument/2006/relationships/hyperlink" Target="mailto:thomas.heckelei@ilr.uni-bonn.de" TargetMode="External"/><Relationship Id="rId2" Type="http://schemas.openxmlformats.org/officeDocument/2006/relationships/numbering" Target="numbering.xml"/><Relationship Id="rId16" Type="http://schemas.openxmlformats.org/officeDocument/2006/relationships/hyperlink" Target="https://www.google.com/url?q=https%3A%2F%2Fwww.sciencedirect.com%2Fscience%2Farticle%2Fpii%2FS092180092100389X%23bb0135&amp;sa=D&amp;sntz=1&amp;usg=AOvVaw0ANm5skJN-Rq3GTZM_Ri3Q" TargetMode="External"/><Relationship Id="rId20" Type="http://schemas.openxmlformats.org/officeDocument/2006/relationships/hyperlink" Target="https://www.sciencedirect.com/science/article/pii/S2452292921000655" TargetMode="External"/><Relationship Id="rId29" Type="http://schemas.openxmlformats.org/officeDocument/2006/relationships/hyperlink" Target="https://www.google.com/url?q=https%3A%2F%2Fwww.ilr.uni-bonn.de%2Feslu%2Fstaff%2Frukundo%2Frukundo_e.htm&amp;sa=D&amp;sntz=1&amp;usg=AFQjCNGSThi0qFv8FRFdZChkd82PveKXuA" TargetMode="External"/><Relationship Id="rId1" Type="http://schemas.openxmlformats.org/officeDocument/2006/relationships/customXml" Target="../customXml/item1.xml"/><Relationship Id="rId6" Type="http://schemas.openxmlformats.org/officeDocument/2006/relationships/hyperlink" Target="mailto:m.p.tabe-ojong@cgiar.org" TargetMode="External"/><Relationship Id="rId11" Type="http://schemas.openxmlformats.org/officeDocument/2006/relationships/hyperlink" Target="https://www.google.com/url?q=https%3A%2F%2Fwww.tandfonline.com%2Fdoi%2Ffull%2F10.1080%2F19439342.2022.2130961%3Fsrc%3D&amp;sa=D&amp;sntz=1&amp;usg=AOvVaw0poTQ1YCfhCdrfX6CTFJ1r" TargetMode="External"/><Relationship Id="rId24" Type="http://schemas.openxmlformats.org/officeDocument/2006/relationships/hyperlink" Target="https://www.sciencedirect.com/science/article/abs/pii/S2352550920313634" TargetMode="External"/><Relationship Id="rId32" Type="http://schemas.openxmlformats.org/officeDocument/2006/relationships/hyperlink" Target="https://www.google.com/url?q=https%3A%2F%2Fktsibhatu.wordpress.com%2F&amp;sa=D&amp;sntz=1&amp;usg=AOvVaw2ZtmeswDhYTXuzTA6o2xV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url?q=https%3A%2F%2Fcabiagbio.biomedcentral.com%2Farticles%2F10.1186%2Fs43170-022-00082-x&amp;sa=D&amp;sntz=1&amp;usg=AOvVaw04wLgNJxew_AfPGEYu2qLb" TargetMode="External"/><Relationship Id="rId23" Type="http://schemas.openxmlformats.org/officeDocument/2006/relationships/hyperlink" Target="https://link.springer.com/article/10.1057/s41287-021-00411-2" TargetMode="External"/><Relationship Id="rId28" Type="http://schemas.openxmlformats.org/officeDocument/2006/relationships/hyperlink" Target="https://www.google.com/url?q=https%3A%2F%2Fwww.ilr.uni-bonn.de%2Feslu%2Fstaff%2Frukundo%2Frukundo_e.htm&amp;sa=D&amp;sntz=1&amp;usg=AFQjCNGSThi0qFv8FRFdZChkd82PveKXuA" TargetMode="External"/><Relationship Id="rId36" Type="http://schemas.openxmlformats.org/officeDocument/2006/relationships/fontTable" Target="fontTable.xml"/><Relationship Id="rId10" Type="http://schemas.openxmlformats.org/officeDocument/2006/relationships/hyperlink" Target="https://www.google.com/url?q=https%3A%2F%2Fwww.sciencedirect.com%2Fscience%2Farticle%2Fpii%2FS0921800922002750%23bb0080&amp;sa=D&amp;sntz=1&amp;usg=AOvVaw0VdkjDqccRIQkCb7GPVNBx" TargetMode="External"/><Relationship Id="rId19" Type="http://schemas.openxmlformats.org/officeDocument/2006/relationships/hyperlink" Target="https://www.google.com/url?q=https%3A%2F%2Fwww.sciencedirect.com%2Fscience%2Farticle%2Fpii%2FS1389934121002513%3Fdgcid%3Dcoauthor&amp;sa=D&amp;sntz=1&amp;usg=AFQjCNGbYWZyUvrXWdg8zROeSTd1eutgFA" TargetMode="External"/><Relationship Id="rId31" Type="http://schemas.openxmlformats.org/officeDocument/2006/relationships/hyperlink" Target="http://www.google.com/url?q=http%3A%2F%2Fwww.ilr.uni-bonn.de%2Fagpo%2Fstaff%2Fgebrekidan%2Fgebrekidan_e.htm&amp;sa=D&amp;sntz=1&amp;usg=AFQjCNE80ZeQFvBVguqkqcxemdp_UskkIA" TargetMode="External"/><Relationship Id="rId4" Type="http://schemas.openxmlformats.org/officeDocument/2006/relationships/settings" Target="settings.xml"/><Relationship Id="rId9" Type="http://schemas.openxmlformats.org/officeDocument/2006/relationships/hyperlink" Target="https://doi.org/10.1002/ldr.4569" TargetMode="External"/><Relationship Id="rId14" Type="http://schemas.openxmlformats.org/officeDocument/2006/relationships/hyperlink" Target="https://www.google.com/url?q=https%3A%2F%2Fonlinelibrary.wiley.com%2Fdoi%2Ffull%2F10.1111%2Fagec.12709&amp;sa=D&amp;sntz=1&amp;usg=AOvVaw2AMB3wE37uc85GOrXkMhE7" TargetMode="External"/><Relationship Id="rId22" Type="http://schemas.openxmlformats.org/officeDocument/2006/relationships/hyperlink" Target="http://www.stiftung-fiat-panis.de/en/science-awards/hans-h-ruthenberg/2019" TargetMode="External"/><Relationship Id="rId27" Type="http://schemas.openxmlformats.org/officeDocument/2006/relationships/hyperlink" Target="https://ipbes.net/users/ernestlytiamolua" TargetMode="External"/><Relationship Id="rId30" Type="http://schemas.openxmlformats.org/officeDocument/2006/relationships/hyperlink" Target="http://www.google.com/url?q=http%3A%2F%2Fwww.ilr.uni-bonn.de%2Fagpo%2Fstaff%2Fgebrekidan%2Fgebrekidan_e.htm&amp;sa=D&amp;sntz=1&amp;usg=AFQjCNE80ZeQFvBVguqkqcxemdp_UskkIA" TargetMode="External"/><Relationship Id="rId35" Type="http://schemas.openxmlformats.org/officeDocument/2006/relationships/hyperlink" Target="mailto:k.mausch@cgiar.orgu" TargetMode="External"/><Relationship Id="rId8" Type="http://schemas.openxmlformats.org/officeDocument/2006/relationships/hyperlink" Target="https://doi.org/10.1016/j.scitotenv.2022.16128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9C962-44D5-4EE5-AF62-7F0AD51D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2714</Words>
  <Characters>19900</Characters>
  <Application>Microsoft Office Word</Application>
  <DocSecurity>0</DocSecurity>
  <Lines>663</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Paul Tabe-Ojong</dc:creator>
  <cp:lastModifiedBy>Tabe-Ojong, Martin Paul Jr (IFPRI-Egypt)</cp:lastModifiedBy>
  <cp:revision>4</cp:revision>
  <cp:lastPrinted>2022-11-23T15:09:00Z</cp:lastPrinted>
  <dcterms:created xsi:type="dcterms:W3CDTF">2023-02-08T10:56:00Z</dcterms:created>
  <dcterms:modified xsi:type="dcterms:W3CDTF">2023-02-25T10:44:00Z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1afdb528-c401-3a0d-94b5-e09ddcef5e66</vt:lpwstr>
  </property>
  <property fmtid="{D5CDD505-2E9C-101B-9397-08002B2CF9AE}" pid="4" name="Mendeley Citation Style_1">
    <vt:lpwstr>http://www.zotero.org/styles/apa</vt:lpwstr>
  </property>
  <property fmtid="{D5CDD505-2E9C-101B-9397-08002B2CF9AE}" pid="5" name="GrammarlyDocumentId">
    <vt:lpwstr>d9b60b277d48fb88d61bc743d3ef5ed8519730be066d2d211dcf94b227daaf59</vt:lpwstr>
  </property>
</Properties>
</file>