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1BFCB788">
      <w:r w:rsidR="4FC9047C">
        <w:rPr/>
        <w:t>Notes to take on Feedback task</w:t>
      </w:r>
    </w:p>
    <w:p w:rsidR="4FC9047C" w:rsidRDefault="4FC9047C" w14:paraId="339DA807" w14:textId="57B69AFE">
      <w:r w:rsidR="4FC9047C">
        <w:rPr/>
        <w:t>-User Interface</w:t>
      </w:r>
      <w:r>
        <w:br/>
      </w:r>
      <w:r w:rsidR="21D0F93F">
        <w:rPr/>
        <w:t>-User Feedback</w:t>
      </w:r>
      <w:r>
        <w:br/>
      </w:r>
      <w:r w:rsidR="429F187A">
        <w:rPr/>
        <w:t>-Observation of Use</w:t>
      </w:r>
    </w:p>
    <w:p w:rsidR="429F187A" w:rsidRDefault="429F187A" w14:paraId="3C47DB44" w14:textId="34D604C9">
      <w:r w:rsidR="429F187A">
        <w:rPr/>
        <w:t>Ways to gather (Non-technical Feedback)</w:t>
      </w:r>
      <w:r>
        <w:br/>
      </w:r>
      <w:r w:rsidR="730E99FE">
        <w:rPr/>
        <w:t>1. Questionnaires</w:t>
      </w:r>
    </w:p>
    <w:p w:rsidR="730E99FE" w:rsidRDefault="730E99FE" w14:paraId="49B9E130" w14:textId="1F06BE5D">
      <w:r w:rsidR="730E99FE">
        <w:rPr/>
        <w:t>2. Scenario Document with observation record</w:t>
      </w:r>
    </w:p>
    <w:p w:rsidR="6D93D10C" w:rsidRDefault="6D93D10C" w14:paraId="4F7CC836" w14:textId="0134E5E4"/>
    <w:p w:rsidR="52FE50A2" w:rsidRDefault="52FE50A2" w14:paraId="3C879948" w14:textId="25BA2B12">
      <w:r w:rsidR="52FE50A2">
        <w:rPr/>
        <w:t>Technical Feedback</w:t>
      </w:r>
    </w:p>
    <w:p w:rsidR="52FE50A2" w:rsidRDefault="52FE50A2" w14:paraId="0128BEF2" w14:textId="2ED69FDE">
      <w:r w:rsidR="52FE50A2">
        <w:rPr/>
        <w:t>-Code review of structure</w:t>
      </w:r>
      <w:r>
        <w:br/>
      </w:r>
      <w:r w:rsidR="0A1CCEA9">
        <w:rPr/>
        <w:t>-Code review of secure programming</w:t>
      </w:r>
      <w:r>
        <w:br/>
      </w:r>
      <w:r w:rsidR="4BB6D28D">
        <w:rPr/>
        <w:t>-Review of database schema</w:t>
      </w:r>
    </w:p>
    <w:p w:rsidR="4BB6D28D" w:rsidRDefault="4BB6D28D" w14:paraId="4DC40C98" w14:textId="5ABEDD81">
      <w:r w:rsidR="4BB6D28D">
        <w:rPr/>
        <w:t>Ways to gather</w:t>
      </w:r>
    </w:p>
    <w:p w:rsidR="4BB6D28D" w:rsidP="6D93D10C" w:rsidRDefault="4BB6D28D" w14:paraId="6646F76C" w14:textId="3A05EB9C">
      <w:pPr>
        <w:pStyle w:val="ListParagraph"/>
        <w:numPr>
          <w:ilvl w:val="0"/>
          <w:numId w:val="1"/>
        </w:numPr>
        <w:rPr/>
      </w:pPr>
      <w:r w:rsidR="4BB6D28D">
        <w:rPr/>
        <w:t>Feedback form</w:t>
      </w:r>
    </w:p>
    <w:p w:rsidR="6D93D10C" w:rsidP="6D93D10C" w:rsidRDefault="6D93D10C" w14:paraId="5FEECCB0" w14:textId="1D7F69C4">
      <w:pPr>
        <w:pStyle w:val="ListParagraph"/>
        <w:ind w:left="720"/>
      </w:pPr>
    </w:p>
    <w:p w:rsidR="767E333E" w:rsidP="6D93D10C" w:rsidRDefault="767E333E" w14:paraId="3CE041FE" w14:textId="3405F267">
      <w:pPr>
        <w:pStyle w:val="Normal"/>
        <w:ind w:left="0"/>
      </w:pPr>
      <w:r w:rsidR="767E333E">
        <w:rPr/>
        <w:t>Pre-amble of plan to gather feedback</w:t>
      </w:r>
      <w:r>
        <w:br/>
      </w:r>
      <w:r w:rsidR="086760BE">
        <w:rPr/>
        <w:t xml:space="preserve">-Who </w:t>
      </w:r>
      <w:r w:rsidR="086760BE">
        <w:rPr/>
        <w:t>it’s</w:t>
      </w:r>
      <w:r w:rsidR="086760BE">
        <w:rPr/>
        <w:t xml:space="preserve"> for</w:t>
      </w:r>
      <w:r>
        <w:br/>
      </w:r>
      <w:r w:rsidR="76D078C5">
        <w:rPr/>
        <w:t>-</w:t>
      </w:r>
      <w:r w:rsidR="53885B92">
        <w:rPr/>
        <w:t>How it’s designed</w:t>
      </w:r>
      <w:r>
        <w:br/>
      </w:r>
    </w:p>
    <w:p w:rsidR="20043467" w:rsidP="6D93D10C" w:rsidRDefault="20043467" w14:paraId="17761164" w14:textId="764011CA">
      <w:pPr>
        <w:pStyle w:val="Normal"/>
        <w:ind w:left="0"/>
      </w:pPr>
      <w:r w:rsidR="20043467">
        <w:rPr/>
        <w:t>Leave and collect feedback outside of exam hours</w:t>
      </w:r>
      <w:r>
        <w:br/>
      </w:r>
      <w:r w:rsidR="553869A6">
        <w:rPr/>
        <w:t xml:space="preserve">Show the numbers and data (MS forms) </w:t>
      </w:r>
    </w:p>
    <w:p w:rsidR="3876FF25" w:rsidP="6D93D10C" w:rsidRDefault="3876FF25" w14:paraId="06D03662" w14:textId="0232A2C4">
      <w:pPr>
        <w:pStyle w:val="Normal"/>
        <w:ind w:left="0"/>
      </w:pPr>
      <w:r w:rsidR="3876FF25">
        <w:rPr/>
        <w:t xml:space="preserve">Last thing should be what </w:t>
      </w:r>
      <w:r w:rsidR="3876FF25">
        <w:rPr/>
        <w:t>you’d</w:t>
      </w:r>
      <w:r w:rsidR="3876FF25">
        <w:rPr/>
        <w:t xml:space="preserve"> to improve the product and wh</w:t>
      </w:r>
      <w:r w:rsidR="1A62EEF6">
        <w:rPr/>
        <w:t>y</w:t>
      </w:r>
      <w:r>
        <w:br/>
      </w:r>
      <w:r w:rsidR="5F5AE246">
        <w:rPr/>
        <w:t xml:space="preserve">Just because it </w:t>
      </w:r>
      <w:r w:rsidR="5F5AE246">
        <w:rPr/>
        <w:t>isn’t</w:t>
      </w:r>
      <w:r w:rsidR="5F5AE246">
        <w:rPr/>
        <w:t xml:space="preserve"> implemented </w:t>
      </w:r>
      <w:r w:rsidR="5F5AE246">
        <w:rPr/>
        <w:t>doesn’t</w:t>
      </w:r>
      <w:r w:rsidR="5F5AE246">
        <w:rPr/>
        <w:t xml:space="preserve"> mean you </w:t>
      </w:r>
      <w:r w:rsidR="5F5AE246">
        <w:rPr/>
        <w:t>shouldn’t</w:t>
      </w:r>
      <w:r w:rsidR="5F5AE246">
        <w:rPr/>
        <w:t xml:space="preserve"> build feedback collection </w:t>
      </w:r>
      <w:r w:rsidR="5F5AE246">
        <w:rPr/>
        <w:t xml:space="preserve">around it </w:t>
      </w:r>
    </w:p>
    <w:p w:rsidR="6D93D10C" w:rsidP="6D93D10C" w:rsidRDefault="6D93D10C" w14:paraId="470085C3" w14:textId="62854C94">
      <w:pPr>
        <w:pStyle w:val="Normal"/>
        <w:ind w:left="0"/>
      </w:pPr>
    </w:p>
    <w:p w:rsidR="1A62EEF6" w:rsidP="6D93D10C" w:rsidRDefault="1A62EEF6" w14:paraId="199FDA56" w14:textId="65550314">
      <w:pPr>
        <w:pStyle w:val="Normal"/>
        <w:ind w:left="0"/>
      </w:pPr>
      <w:r w:rsidR="1A62EEF6">
        <w:rPr/>
        <w:t>Make sure to have good subtitling</w:t>
      </w:r>
      <w:r>
        <w:br/>
      </w:r>
    </w:p>
    <w:p w:rsidR="777AA5E2" w:rsidP="6D93D10C" w:rsidRDefault="777AA5E2" w14:paraId="57B65937" w14:textId="63AD77EF">
      <w:pPr>
        <w:pStyle w:val="Normal"/>
        <w:ind w:left="0"/>
      </w:pPr>
      <w:r w:rsidR="777AA5E2">
        <w:rPr/>
        <w:t>Evidence to submit</w:t>
      </w:r>
      <w:r>
        <w:br/>
      </w:r>
      <w:r w:rsidR="62BC2729">
        <w:rPr/>
        <w:t>Design report – of how the feedback systems are suitable</w:t>
      </w:r>
      <w:r>
        <w:br/>
      </w:r>
      <w:r w:rsidR="3897FD1A">
        <w:rPr/>
        <w:t>Summary of findings report</w:t>
      </w:r>
      <w:r>
        <w:br/>
      </w:r>
      <w:r w:rsidR="3492622B">
        <w:rPr/>
        <w:t>Print screens of full system</w:t>
      </w:r>
      <w:r>
        <w:br/>
      </w:r>
      <w:r w:rsidR="3DBC289D">
        <w:rPr/>
        <w:t>Append</w:t>
      </w:r>
      <w:r w:rsidR="48B51B65">
        <w:rPr/>
        <w:t>ix</w:t>
      </w:r>
      <w:r w:rsidR="3DBC289D">
        <w:rPr/>
        <w:t xml:space="preserve"> </w:t>
      </w:r>
      <w:r w:rsidR="04A83060">
        <w:rPr/>
        <w:t>(</w:t>
      </w:r>
      <w:r w:rsidR="04A83060">
        <w:rPr/>
        <w:t>Seperate</w:t>
      </w:r>
      <w:r w:rsidR="04A83060">
        <w:rPr/>
        <w:t xml:space="preserve"> document) of </w:t>
      </w:r>
      <w:r w:rsidR="3DBC289D">
        <w:rPr/>
        <w:t xml:space="preserve">raw </w:t>
      </w:r>
      <w:r w:rsidR="7B5D8AB8">
        <w:rPr/>
        <w:t>questions and data</w:t>
      </w:r>
    </w:p>
    <w:p w:rsidR="2E471C73" w:rsidP="6D93D10C" w:rsidRDefault="2E471C73" w14:paraId="206194BF" w14:textId="622942E0">
      <w:pPr>
        <w:pStyle w:val="Normal"/>
        <w:ind w:left="0"/>
      </w:pPr>
      <w:r w:rsidR="2E471C73">
        <w:rPr/>
        <w:t xml:space="preserve">Planned </w:t>
      </w:r>
      <w:r w:rsidR="0AF0081D">
        <w:rPr/>
        <w:t>S</w:t>
      </w:r>
      <w:r w:rsidR="2E471C73">
        <w:rPr/>
        <w:t>tructure</w:t>
      </w:r>
      <w:r w:rsidR="56CDC89D">
        <w:rPr/>
        <w:t xml:space="preserve"> (Non-Technical)</w:t>
      </w:r>
    </w:p>
    <w:p w:rsidR="7411AC04" w:rsidP="6D93D10C" w:rsidRDefault="7411AC04" w14:paraId="14D255F5" w14:textId="60888253">
      <w:pPr>
        <w:pStyle w:val="Normal"/>
        <w:ind w:left="0"/>
      </w:pPr>
      <w:r w:rsidR="7411AC04">
        <w:rPr/>
        <w:t>Record a name</w:t>
      </w:r>
      <w:r>
        <w:br/>
      </w:r>
      <w:r w:rsidR="7819247E">
        <w:rPr/>
        <w:t xml:space="preserve">Ask to log in and place a question </w:t>
      </w:r>
      <w:r w:rsidR="7819247E">
        <w:rPr/>
        <w:t>regarding</w:t>
      </w:r>
      <w:r w:rsidR="7819247E">
        <w:rPr/>
        <w:t xml:space="preserve"> it</w:t>
      </w:r>
      <w:r>
        <w:br/>
      </w:r>
      <w:r w:rsidR="415D745A">
        <w:rPr/>
        <w:t>1-10 scale for various elements</w:t>
      </w:r>
      <w:r>
        <w:br/>
      </w:r>
      <w:r w:rsidR="0492DF99">
        <w:rPr/>
        <w:t>Likert scale for how well everything worked</w:t>
      </w:r>
      <w:r>
        <w:br/>
      </w:r>
      <w:r w:rsidR="7B25E79B">
        <w:rPr/>
        <w:t xml:space="preserve">Please add </w:t>
      </w:r>
      <w:r w:rsidR="7B25E79B">
        <w:rPr/>
        <w:t>additional</w:t>
      </w:r>
      <w:r w:rsidR="7B25E79B">
        <w:rPr/>
        <w:t xml:space="preserve"> comments</w:t>
      </w:r>
    </w:p>
    <w:p w:rsidR="60578326" w:rsidP="6D93D10C" w:rsidRDefault="60578326" w14:paraId="7F11FD66" w14:textId="4D62DAA2">
      <w:pPr>
        <w:pStyle w:val="Normal"/>
        <w:ind w:left="0"/>
      </w:pPr>
      <w:r w:rsidR="60578326">
        <w:rPr/>
        <w:t xml:space="preserve">Planned </w:t>
      </w:r>
      <w:r w:rsidR="60578326">
        <w:rPr/>
        <w:t>Structure(</w:t>
      </w:r>
      <w:r w:rsidR="60578326">
        <w:rPr/>
        <w:t>Technical)</w:t>
      </w:r>
      <w:r>
        <w:br/>
      </w:r>
      <w:r w:rsidR="0E2D4699">
        <w:rPr/>
        <w:t>Have a code review alongside a fellow programmer</w:t>
      </w:r>
      <w:r>
        <w:br/>
      </w:r>
      <w:r w:rsidR="3D7B95C4">
        <w:rPr/>
        <w:t xml:space="preserve">Perhaps </w:t>
      </w:r>
      <w:r w:rsidR="1DA7FDD9">
        <w:rPr/>
        <w:t xml:space="preserve">give to a </w:t>
      </w:r>
      <w:r w:rsidR="1DA7FDD9">
        <w:rPr/>
        <w:t>lower-school</w:t>
      </w:r>
      <w:r w:rsidR="1DA7FDD9">
        <w:rPr/>
        <w:t xml:space="preserve"> technical class</w:t>
      </w:r>
    </w:p>
    <w:p w:rsidR="6D93D10C" w:rsidP="6D93D10C" w:rsidRDefault="6D93D10C" w14:paraId="6A816D33" w14:textId="14A4697F">
      <w:pPr>
        <w:pStyle w:val="Normal"/>
        <w:ind w:left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a0125e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60D70F"/>
    <w:rsid w:val="041464EE"/>
    <w:rsid w:val="0492DF99"/>
    <w:rsid w:val="04A83060"/>
    <w:rsid w:val="05040B63"/>
    <w:rsid w:val="078B2C4D"/>
    <w:rsid w:val="086760BE"/>
    <w:rsid w:val="0A1CCEA9"/>
    <w:rsid w:val="0AF0081D"/>
    <w:rsid w:val="0E2D4699"/>
    <w:rsid w:val="0EDFE67F"/>
    <w:rsid w:val="1A62EEF6"/>
    <w:rsid w:val="1DA7FDD9"/>
    <w:rsid w:val="20043467"/>
    <w:rsid w:val="21D0F93F"/>
    <w:rsid w:val="25D963F3"/>
    <w:rsid w:val="2640D128"/>
    <w:rsid w:val="278D2565"/>
    <w:rsid w:val="2835D1F6"/>
    <w:rsid w:val="2E471C73"/>
    <w:rsid w:val="2EE78576"/>
    <w:rsid w:val="2F711932"/>
    <w:rsid w:val="3492622B"/>
    <w:rsid w:val="3560D70F"/>
    <w:rsid w:val="36F178FF"/>
    <w:rsid w:val="3876FF25"/>
    <w:rsid w:val="3897FD1A"/>
    <w:rsid w:val="3D7B95C4"/>
    <w:rsid w:val="3DBC289D"/>
    <w:rsid w:val="3E06A9E6"/>
    <w:rsid w:val="40E0F53D"/>
    <w:rsid w:val="415D745A"/>
    <w:rsid w:val="429F187A"/>
    <w:rsid w:val="4556E1AD"/>
    <w:rsid w:val="46959E28"/>
    <w:rsid w:val="47521913"/>
    <w:rsid w:val="48B51B65"/>
    <w:rsid w:val="4BB6D28D"/>
    <w:rsid w:val="4FC9047C"/>
    <w:rsid w:val="52FE50A2"/>
    <w:rsid w:val="534AC0DB"/>
    <w:rsid w:val="53885B92"/>
    <w:rsid w:val="54F6F43F"/>
    <w:rsid w:val="553869A6"/>
    <w:rsid w:val="56CDC89D"/>
    <w:rsid w:val="5D59DE53"/>
    <w:rsid w:val="5F5AE246"/>
    <w:rsid w:val="60578326"/>
    <w:rsid w:val="62BC2729"/>
    <w:rsid w:val="67718643"/>
    <w:rsid w:val="6D93D10C"/>
    <w:rsid w:val="6EC3EE83"/>
    <w:rsid w:val="70AD3A32"/>
    <w:rsid w:val="730E99FE"/>
    <w:rsid w:val="73EA2A3A"/>
    <w:rsid w:val="7411AC04"/>
    <w:rsid w:val="767E333E"/>
    <w:rsid w:val="76D078C5"/>
    <w:rsid w:val="777AA5E2"/>
    <w:rsid w:val="778DF1F1"/>
    <w:rsid w:val="7819247E"/>
    <w:rsid w:val="7B25E79B"/>
    <w:rsid w:val="7B5D8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F549C"/>
  <w15:chartTrackingRefBased/>
  <w15:docId w15:val="{4B8B3FBF-F5C8-421C-8331-CD37D096850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D93D10C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9c21d4036774cc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2025-04-28T07:55:42.2929076Z</dcterms:created>
  <dcterms:modified xsi:type="dcterms:W3CDTF">2025-04-28T08:42:40.3141134Z</dcterms:modified>
  <dc:creator>Reece Morton (11 MPA)</dc:creator>
  <lastModifiedBy>Reece Morton (11 MPA)</lastModifiedBy>
</coreProperties>
</file>