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EDF74" w14:textId="77777777" w:rsidR="00BE1B22" w:rsidRDefault="00BE1B22" w:rsidP="00BE1B22">
      <w:pPr>
        <w:keepNext/>
        <w:spacing w:before="240" w:after="120" w:line="240" w:lineRule="auto"/>
        <w:ind w:firstLine="709"/>
        <w:jc w:val="right"/>
        <w:outlineLvl w:val="0"/>
        <w:rPr>
          <w:rFonts w:ascii="Times New Roman" w:hAnsi="Times New Roman"/>
          <w:b/>
          <w:sz w:val="24"/>
        </w:rPr>
      </w:pPr>
      <w:r>
        <w:rPr>
          <w:rFonts w:ascii="Times New Roman" w:hAnsi="Times New Roman"/>
          <w:b/>
          <w:sz w:val="24"/>
        </w:rPr>
        <w:t>Приложение 2. Программы профессиональных модулей</w:t>
      </w:r>
    </w:p>
    <w:p w14:paraId="19BF44D4" w14:textId="77777777" w:rsidR="00BE1B22" w:rsidRDefault="00BE1B22" w:rsidP="00BE1B22">
      <w:pPr>
        <w:spacing w:after="0" w:line="240" w:lineRule="auto"/>
        <w:rPr>
          <w:rFonts w:asciiTheme="minorHAnsi" w:hAnsiTheme="minorHAnsi"/>
        </w:rPr>
      </w:pPr>
    </w:p>
    <w:p w14:paraId="59C02AC4" w14:textId="77777777" w:rsidR="00BE1B22" w:rsidRDefault="00BE1B22" w:rsidP="00BE1B22">
      <w:pPr>
        <w:spacing w:after="0" w:line="360" w:lineRule="auto"/>
        <w:jc w:val="right"/>
        <w:outlineLvl w:val="1"/>
        <w:rPr>
          <w:rFonts w:ascii="Times New Roman" w:hAnsi="Times New Roman"/>
          <w:b/>
          <w:sz w:val="24"/>
        </w:rPr>
      </w:pPr>
      <w:r>
        <w:rPr>
          <w:rFonts w:ascii="Times New Roman" w:hAnsi="Times New Roman"/>
          <w:b/>
          <w:sz w:val="24"/>
        </w:rPr>
        <w:t>Приложение 2.1</w:t>
      </w:r>
    </w:p>
    <w:p w14:paraId="3C35926C" w14:textId="77777777" w:rsidR="00BE1B22" w:rsidRDefault="00BE1B22" w:rsidP="00BE1B22">
      <w:pPr>
        <w:spacing w:after="0" w:line="360" w:lineRule="auto"/>
        <w:jc w:val="right"/>
        <w:rPr>
          <w:rFonts w:ascii="Times New Roman" w:hAnsi="Times New Roman"/>
          <w:b/>
          <w:sz w:val="24"/>
        </w:rPr>
      </w:pPr>
      <w:r>
        <w:rPr>
          <w:rFonts w:ascii="Times New Roman" w:hAnsi="Times New Roman"/>
          <w:sz w:val="24"/>
        </w:rPr>
        <w:t>к ОПОП-П по профессии</w:t>
      </w:r>
    </w:p>
    <w:p w14:paraId="6E3EFE51" w14:textId="77777777" w:rsidR="00BE1B22" w:rsidRPr="006F76C5" w:rsidRDefault="00BE1B22" w:rsidP="00BE1B22">
      <w:pPr>
        <w:spacing w:after="0" w:line="240" w:lineRule="auto"/>
        <w:jc w:val="right"/>
        <w:rPr>
          <w:rFonts w:ascii="Times New Roman" w:hAnsi="Times New Roman"/>
          <w:i/>
          <w:sz w:val="24"/>
        </w:rPr>
      </w:pPr>
      <w:r w:rsidRPr="006F76C5">
        <w:rPr>
          <w:rFonts w:ascii="Times New Roman" w:hAnsi="Times New Roman"/>
          <w:i/>
          <w:sz w:val="24"/>
        </w:rPr>
        <w:t xml:space="preserve">13.01.10 Электромонтер по ремонту </w:t>
      </w:r>
    </w:p>
    <w:p w14:paraId="01AF5567" w14:textId="77777777" w:rsidR="00BE1B22" w:rsidRPr="006F76C5" w:rsidRDefault="00BE1B22" w:rsidP="00BE1B22">
      <w:pPr>
        <w:spacing w:after="0" w:line="240" w:lineRule="auto"/>
        <w:jc w:val="right"/>
        <w:rPr>
          <w:rFonts w:ascii="Times New Roman" w:hAnsi="Times New Roman"/>
          <w:i/>
          <w:sz w:val="24"/>
        </w:rPr>
      </w:pPr>
      <w:r w:rsidRPr="006F76C5">
        <w:rPr>
          <w:rFonts w:ascii="Times New Roman" w:hAnsi="Times New Roman"/>
          <w:i/>
          <w:sz w:val="24"/>
        </w:rPr>
        <w:t>и обслуживанию электрооборудования</w:t>
      </w:r>
    </w:p>
    <w:p w14:paraId="3E6BFA27" w14:textId="77777777" w:rsidR="00BE1B22" w:rsidRPr="006F76C5" w:rsidRDefault="00BE1B22" w:rsidP="00BE1B22">
      <w:pPr>
        <w:spacing w:after="0" w:line="240" w:lineRule="auto"/>
        <w:jc w:val="right"/>
        <w:rPr>
          <w:rFonts w:ascii="Times New Roman" w:hAnsi="Times New Roman"/>
          <w:i/>
          <w:sz w:val="24"/>
        </w:rPr>
      </w:pPr>
      <w:r w:rsidRPr="006F76C5">
        <w:rPr>
          <w:rFonts w:ascii="Times New Roman" w:hAnsi="Times New Roman"/>
          <w:i/>
          <w:sz w:val="24"/>
        </w:rPr>
        <w:t xml:space="preserve"> (по отраслям)</w:t>
      </w:r>
    </w:p>
    <w:p w14:paraId="4F688AAD" w14:textId="77777777" w:rsidR="00BE1B22" w:rsidRDefault="00BE1B22" w:rsidP="00BE1B22">
      <w:pPr>
        <w:spacing w:after="0" w:line="240" w:lineRule="auto"/>
        <w:jc w:val="center"/>
        <w:rPr>
          <w:rFonts w:ascii="Times New Roman" w:hAnsi="Times New Roman"/>
          <w:b/>
          <w:i/>
          <w:sz w:val="24"/>
        </w:rPr>
      </w:pPr>
    </w:p>
    <w:p w14:paraId="789CFDE3" w14:textId="77777777" w:rsidR="00BE1B22" w:rsidRDefault="00BE1B22" w:rsidP="00BE1B22">
      <w:pPr>
        <w:spacing w:after="0" w:line="240" w:lineRule="auto"/>
        <w:jc w:val="center"/>
        <w:rPr>
          <w:rFonts w:ascii="Times New Roman" w:hAnsi="Times New Roman"/>
          <w:b/>
          <w:i/>
          <w:sz w:val="24"/>
        </w:rPr>
      </w:pPr>
    </w:p>
    <w:p w14:paraId="39C4F503" w14:textId="77777777" w:rsidR="00BE1B22" w:rsidRDefault="00BE1B22" w:rsidP="00BE1B22">
      <w:pPr>
        <w:spacing w:after="0" w:line="240" w:lineRule="auto"/>
        <w:jc w:val="center"/>
        <w:rPr>
          <w:rFonts w:ascii="Times New Roman" w:hAnsi="Times New Roman"/>
          <w:b/>
          <w:i/>
          <w:sz w:val="24"/>
        </w:rPr>
      </w:pPr>
    </w:p>
    <w:p w14:paraId="53F83E31" w14:textId="77777777" w:rsidR="00BE1B22" w:rsidRDefault="00BE1B22" w:rsidP="00BE1B22">
      <w:pPr>
        <w:spacing w:after="0" w:line="240" w:lineRule="auto"/>
        <w:jc w:val="center"/>
        <w:rPr>
          <w:rFonts w:ascii="Times New Roman" w:hAnsi="Times New Roman"/>
          <w:b/>
          <w:i/>
          <w:sz w:val="24"/>
        </w:rPr>
      </w:pPr>
    </w:p>
    <w:p w14:paraId="7576D04A" w14:textId="77777777" w:rsidR="00BE1B22" w:rsidRDefault="00BE1B22" w:rsidP="00BE1B22">
      <w:pPr>
        <w:spacing w:after="0" w:line="240" w:lineRule="auto"/>
        <w:jc w:val="center"/>
        <w:rPr>
          <w:rFonts w:ascii="Times New Roman" w:hAnsi="Times New Roman"/>
          <w:b/>
          <w:i/>
          <w:sz w:val="24"/>
        </w:rPr>
      </w:pPr>
    </w:p>
    <w:p w14:paraId="6A2195B3" w14:textId="77777777" w:rsidR="00BE1B22" w:rsidRDefault="00BE1B22" w:rsidP="00BE1B22">
      <w:pPr>
        <w:spacing w:after="0" w:line="240" w:lineRule="auto"/>
        <w:jc w:val="center"/>
        <w:rPr>
          <w:rFonts w:ascii="Times New Roman" w:hAnsi="Times New Roman"/>
          <w:b/>
          <w:i/>
          <w:sz w:val="24"/>
        </w:rPr>
      </w:pPr>
    </w:p>
    <w:p w14:paraId="2578E6BF" w14:textId="77777777" w:rsidR="00BE1B22" w:rsidRDefault="00BE1B22" w:rsidP="00BE1B22">
      <w:pPr>
        <w:spacing w:after="0" w:line="240" w:lineRule="auto"/>
        <w:jc w:val="center"/>
        <w:rPr>
          <w:rFonts w:ascii="Times New Roman" w:hAnsi="Times New Roman"/>
          <w:b/>
          <w:i/>
          <w:sz w:val="24"/>
        </w:rPr>
      </w:pPr>
    </w:p>
    <w:p w14:paraId="2A38E463" w14:textId="77777777" w:rsidR="00BE1B22" w:rsidRDefault="00BE1B22" w:rsidP="00BE1B22">
      <w:pPr>
        <w:spacing w:after="0" w:line="240" w:lineRule="auto"/>
        <w:jc w:val="center"/>
        <w:rPr>
          <w:rFonts w:ascii="Times New Roman" w:hAnsi="Times New Roman"/>
          <w:b/>
          <w:i/>
          <w:sz w:val="24"/>
        </w:rPr>
      </w:pPr>
    </w:p>
    <w:p w14:paraId="639E69E0" w14:textId="77777777" w:rsidR="00BE1B22" w:rsidRDefault="00BE1B22" w:rsidP="00BE1B22">
      <w:pPr>
        <w:spacing w:after="0" w:line="240" w:lineRule="auto"/>
        <w:jc w:val="center"/>
        <w:rPr>
          <w:rFonts w:ascii="Times New Roman" w:hAnsi="Times New Roman"/>
          <w:b/>
          <w:i/>
          <w:sz w:val="24"/>
        </w:rPr>
      </w:pPr>
    </w:p>
    <w:p w14:paraId="4F50B441" w14:textId="77777777" w:rsidR="00BE1B22" w:rsidRDefault="00BE1B22" w:rsidP="00BE1B22">
      <w:pPr>
        <w:spacing w:after="0" w:line="240" w:lineRule="auto"/>
        <w:jc w:val="center"/>
        <w:rPr>
          <w:rFonts w:ascii="Times New Roman" w:hAnsi="Times New Roman"/>
          <w:b/>
          <w:i/>
          <w:sz w:val="24"/>
        </w:rPr>
      </w:pPr>
    </w:p>
    <w:p w14:paraId="66200172" w14:textId="77777777" w:rsidR="00BE1B22" w:rsidRDefault="00BE1B22" w:rsidP="00BE1B22">
      <w:pPr>
        <w:spacing w:after="0" w:line="240" w:lineRule="auto"/>
        <w:jc w:val="center"/>
        <w:rPr>
          <w:rFonts w:ascii="Times New Roman" w:hAnsi="Times New Roman"/>
          <w:b/>
          <w:i/>
          <w:sz w:val="24"/>
        </w:rPr>
      </w:pPr>
    </w:p>
    <w:p w14:paraId="74E45877" w14:textId="77777777" w:rsidR="00BE1B22" w:rsidRDefault="00BE1B22" w:rsidP="00BE1B22">
      <w:pPr>
        <w:spacing w:after="0" w:line="240" w:lineRule="auto"/>
        <w:jc w:val="center"/>
        <w:rPr>
          <w:rFonts w:ascii="Times New Roman" w:hAnsi="Times New Roman"/>
          <w:b/>
          <w:i/>
          <w:sz w:val="24"/>
        </w:rPr>
      </w:pPr>
    </w:p>
    <w:p w14:paraId="7722B634" w14:textId="77777777" w:rsidR="00BE1B22" w:rsidRDefault="00BE1B22" w:rsidP="00BE1B22">
      <w:pPr>
        <w:spacing w:after="0" w:line="240" w:lineRule="auto"/>
        <w:jc w:val="center"/>
        <w:rPr>
          <w:rFonts w:ascii="Times New Roman" w:hAnsi="Times New Roman"/>
          <w:b/>
          <w:i/>
          <w:sz w:val="24"/>
        </w:rPr>
      </w:pPr>
    </w:p>
    <w:p w14:paraId="09B4D52A" w14:textId="77777777" w:rsidR="00BE1B22" w:rsidRDefault="00BE1B22" w:rsidP="00BE1B22">
      <w:pPr>
        <w:spacing w:after="0" w:line="240" w:lineRule="auto"/>
        <w:jc w:val="center"/>
        <w:rPr>
          <w:rFonts w:ascii="Times New Roman" w:hAnsi="Times New Roman"/>
          <w:b/>
          <w:i/>
          <w:sz w:val="24"/>
        </w:rPr>
      </w:pPr>
    </w:p>
    <w:p w14:paraId="796271DD" w14:textId="77777777" w:rsidR="00BE1B22" w:rsidRDefault="00BE1B22" w:rsidP="00BE1B22">
      <w:pPr>
        <w:spacing w:after="0" w:line="240" w:lineRule="auto"/>
        <w:jc w:val="center"/>
        <w:rPr>
          <w:rFonts w:ascii="Times New Roman" w:hAnsi="Times New Roman"/>
          <w:b/>
          <w:i/>
          <w:sz w:val="24"/>
        </w:rPr>
      </w:pPr>
    </w:p>
    <w:p w14:paraId="50B721AC" w14:textId="77777777" w:rsidR="00BE1B22" w:rsidRDefault="00BE1B22" w:rsidP="00BE1B22">
      <w:pPr>
        <w:spacing w:after="0" w:line="240" w:lineRule="auto"/>
        <w:jc w:val="center"/>
        <w:rPr>
          <w:rFonts w:ascii="Times New Roman" w:hAnsi="Times New Roman"/>
          <w:b/>
          <w:sz w:val="24"/>
        </w:rPr>
      </w:pPr>
      <w:r>
        <w:rPr>
          <w:rFonts w:ascii="Times New Roman" w:hAnsi="Times New Roman"/>
          <w:b/>
          <w:sz w:val="24"/>
        </w:rPr>
        <w:t>РАБОЧАЯ ПРОГРАММА ПРОФЕССИОНАЛЬНОГО МОДУЛЯ</w:t>
      </w:r>
    </w:p>
    <w:p w14:paraId="1C939D07" w14:textId="77777777" w:rsidR="00BE1B22" w:rsidRDefault="00BE1B22" w:rsidP="00BE1B22">
      <w:pPr>
        <w:spacing w:after="0" w:line="240" w:lineRule="auto"/>
        <w:jc w:val="center"/>
        <w:rPr>
          <w:rFonts w:ascii="Times New Roman" w:hAnsi="Times New Roman"/>
          <w:b/>
          <w:sz w:val="24"/>
          <w:u w:val="single"/>
        </w:rPr>
      </w:pPr>
    </w:p>
    <w:p w14:paraId="65FBCB57" w14:textId="77777777" w:rsidR="00BE1B22" w:rsidRDefault="00BE1B22" w:rsidP="00BE1B22">
      <w:pPr>
        <w:spacing w:after="0"/>
        <w:jc w:val="center"/>
        <w:rPr>
          <w:rFonts w:ascii="Times New Roman" w:hAnsi="Times New Roman"/>
          <w:b/>
          <w:sz w:val="24"/>
        </w:rPr>
      </w:pPr>
      <w:r>
        <w:rPr>
          <w:rFonts w:ascii="Times New Roman" w:hAnsi="Times New Roman"/>
          <w:b/>
          <w:sz w:val="24"/>
        </w:rPr>
        <w:t>«ПМ.01 Выполнение монтажа и наладки устройств электроснабжения и электрооборудования (по отраслям)»</w:t>
      </w:r>
    </w:p>
    <w:p w14:paraId="07B4B27C" w14:textId="77777777" w:rsidR="00BE1B22" w:rsidRDefault="00BE1B22" w:rsidP="00BE1B22">
      <w:pPr>
        <w:jc w:val="center"/>
        <w:rPr>
          <w:rFonts w:ascii="Times New Roman" w:hAnsi="Times New Roman"/>
          <w:i/>
          <w:sz w:val="28"/>
          <w:vertAlign w:val="superscript"/>
        </w:rPr>
      </w:pPr>
    </w:p>
    <w:p w14:paraId="3A2FE569" w14:textId="77777777" w:rsidR="00BE1B22" w:rsidRDefault="00BE1B22" w:rsidP="00BE1B22">
      <w:pPr>
        <w:spacing w:after="0" w:line="240" w:lineRule="auto"/>
        <w:jc w:val="center"/>
        <w:rPr>
          <w:rFonts w:ascii="Times New Roman" w:hAnsi="Times New Roman"/>
          <w:b/>
          <w:i/>
          <w:sz w:val="24"/>
        </w:rPr>
      </w:pPr>
    </w:p>
    <w:p w14:paraId="5A80C6FB" w14:textId="77777777" w:rsidR="00BE1B22" w:rsidRDefault="00BE1B22" w:rsidP="00BE1B22">
      <w:pPr>
        <w:spacing w:after="0" w:line="240" w:lineRule="auto"/>
        <w:jc w:val="center"/>
        <w:rPr>
          <w:rFonts w:ascii="Times New Roman" w:hAnsi="Times New Roman"/>
          <w:b/>
          <w:i/>
          <w:sz w:val="24"/>
        </w:rPr>
      </w:pPr>
    </w:p>
    <w:p w14:paraId="195E8339" w14:textId="77777777" w:rsidR="00BE1B22" w:rsidRDefault="00BE1B22" w:rsidP="00BE1B22">
      <w:pPr>
        <w:spacing w:after="0" w:line="240" w:lineRule="auto"/>
        <w:jc w:val="center"/>
        <w:rPr>
          <w:rFonts w:ascii="Times New Roman" w:hAnsi="Times New Roman"/>
          <w:b/>
          <w:i/>
          <w:sz w:val="24"/>
        </w:rPr>
      </w:pPr>
    </w:p>
    <w:p w14:paraId="59DCD4BB" w14:textId="77777777" w:rsidR="00BE1B22" w:rsidRDefault="00BE1B22" w:rsidP="00BE1B22">
      <w:pPr>
        <w:spacing w:after="0" w:line="240" w:lineRule="auto"/>
        <w:jc w:val="center"/>
        <w:rPr>
          <w:rFonts w:ascii="Times New Roman" w:hAnsi="Times New Roman"/>
          <w:b/>
          <w:i/>
          <w:sz w:val="24"/>
        </w:rPr>
      </w:pPr>
    </w:p>
    <w:p w14:paraId="07D9FE87" w14:textId="77777777" w:rsidR="00BE1B22" w:rsidRDefault="00BE1B22" w:rsidP="00BE1B22">
      <w:pPr>
        <w:spacing w:after="0" w:line="240" w:lineRule="auto"/>
        <w:jc w:val="center"/>
        <w:rPr>
          <w:rFonts w:ascii="Times New Roman" w:hAnsi="Times New Roman"/>
          <w:b/>
          <w:i/>
          <w:sz w:val="24"/>
        </w:rPr>
      </w:pPr>
    </w:p>
    <w:p w14:paraId="5106266E" w14:textId="77777777" w:rsidR="00BE1B22" w:rsidRDefault="00BE1B22" w:rsidP="00BE1B22">
      <w:pPr>
        <w:spacing w:after="0" w:line="240" w:lineRule="auto"/>
        <w:jc w:val="center"/>
        <w:rPr>
          <w:rFonts w:ascii="Times New Roman" w:hAnsi="Times New Roman"/>
          <w:b/>
          <w:i/>
          <w:sz w:val="24"/>
        </w:rPr>
      </w:pPr>
    </w:p>
    <w:p w14:paraId="73FD3C4C" w14:textId="77777777" w:rsidR="00BE1B22" w:rsidRDefault="00BE1B22" w:rsidP="00BE1B22">
      <w:pPr>
        <w:spacing w:after="0" w:line="240" w:lineRule="auto"/>
        <w:jc w:val="center"/>
        <w:rPr>
          <w:rFonts w:ascii="Times New Roman" w:hAnsi="Times New Roman"/>
          <w:b/>
          <w:i/>
          <w:sz w:val="24"/>
        </w:rPr>
      </w:pPr>
    </w:p>
    <w:p w14:paraId="54FF36DB" w14:textId="77777777" w:rsidR="00BE1B22" w:rsidRDefault="00BE1B22" w:rsidP="00BE1B22">
      <w:pPr>
        <w:spacing w:after="0" w:line="240" w:lineRule="auto"/>
        <w:jc w:val="center"/>
        <w:rPr>
          <w:rFonts w:ascii="Times New Roman" w:hAnsi="Times New Roman"/>
          <w:b/>
          <w:i/>
          <w:sz w:val="24"/>
        </w:rPr>
      </w:pPr>
    </w:p>
    <w:p w14:paraId="5DE84427" w14:textId="77777777" w:rsidR="00BE1B22" w:rsidRDefault="00BE1B22" w:rsidP="00BE1B22">
      <w:pPr>
        <w:spacing w:after="0" w:line="240" w:lineRule="auto"/>
        <w:jc w:val="center"/>
        <w:rPr>
          <w:rFonts w:ascii="Times New Roman" w:hAnsi="Times New Roman"/>
          <w:b/>
          <w:i/>
          <w:sz w:val="24"/>
        </w:rPr>
      </w:pPr>
    </w:p>
    <w:p w14:paraId="328B68C8" w14:textId="77777777" w:rsidR="00BE1B22" w:rsidRDefault="00BE1B22" w:rsidP="00BE1B22">
      <w:pPr>
        <w:spacing w:after="0" w:line="240" w:lineRule="auto"/>
        <w:jc w:val="center"/>
        <w:rPr>
          <w:rFonts w:ascii="Times New Roman" w:hAnsi="Times New Roman"/>
          <w:b/>
          <w:i/>
          <w:sz w:val="24"/>
        </w:rPr>
      </w:pPr>
    </w:p>
    <w:p w14:paraId="293F879D" w14:textId="77777777" w:rsidR="00BE1B22" w:rsidRDefault="00BE1B22" w:rsidP="00BE1B22">
      <w:pPr>
        <w:spacing w:after="0" w:line="240" w:lineRule="auto"/>
        <w:jc w:val="center"/>
        <w:rPr>
          <w:rFonts w:ascii="Times New Roman" w:hAnsi="Times New Roman"/>
          <w:b/>
          <w:i/>
          <w:sz w:val="24"/>
        </w:rPr>
      </w:pPr>
    </w:p>
    <w:p w14:paraId="05426C67" w14:textId="77777777" w:rsidR="00BE1B22" w:rsidRDefault="00BE1B22" w:rsidP="00BE1B22">
      <w:pPr>
        <w:spacing w:after="0" w:line="240" w:lineRule="auto"/>
        <w:jc w:val="center"/>
        <w:rPr>
          <w:rFonts w:ascii="Times New Roman" w:hAnsi="Times New Roman"/>
          <w:b/>
          <w:i/>
          <w:sz w:val="24"/>
        </w:rPr>
      </w:pPr>
    </w:p>
    <w:p w14:paraId="60456124" w14:textId="77777777" w:rsidR="00BE1B22" w:rsidRDefault="00BE1B22" w:rsidP="00BE1B22">
      <w:pPr>
        <w:spacing w:after="0" w:line="240" w:lineRule="auto"/>
        <w:jc w:val="center"/>
        <w:rPr>
          <w:rFonts w:ascii="Times New Roman" w:hAnsi="Times New Roman"/>
          <w:b/>
          <w:i/>
          <w:sz w:val="24"/>
        </w:rPr>
      </w:pPr>
    </w:p>
    <w:p w14:paraId="60AC84FB" w14:textId="77777777" w:rsidR="00BE1B22" w:rsidRDefault="00BE1B22" w:rsidP="00BE1B22">
      <w:pPr>
        <w:spacing w:after="0" w:line="240" w:lineRule="auto"/>
        <w:jc w:val="center"/>
        <w:rPr>
          <w:rFonts w:ascii="Times New Roman" w:hAnsi="Times New Roman"/>
          <w:b/>
          <w:i/>
          <w:sz w:val="24"/>
        </w:rPr>
      </w:pPr>
    </w:p>
    <w:p w14:paraId="55768865" w14:textId="77777777" w:rsidR="00BE1B22" w:rsidRDefault="00BE1B22" w:rsidP="00BE1B22">
      <w:pPr>
        <w:spacing w:after="0" w:line="240" w:lineRule="auto"/>
        <w:jc w:val="center"/>
        <w:rPr>
          <w:rFonts w:ascii="Times New Roman" w:hAnsi="Times New Roman"/>
          <w:b/>
          <w:i/>
          <w:sz w:val="24"/>
        </w:rPr>
      </w:pPr>
    </w:p>
    <w:p w14:paraId="3F5B6428" w14:textId="77777777" w:rsidR="00BE1B22" w:rsidRDefault="00BE1B22" w:rsidP="00BE1B22">
      <w:pPr>
        <w:spacing w:after="0" w:line="240" w:lineRule="auto"/>
        <w:jc w:val="center"/>
        <w:rPr>
          <w:rFonts w:ascii="Times New Roman" w:hAnsi="Times New Roman"/>
          <w:b/>
          <w:i/>
          <w:sz w:val="24"/>
        </w:rPr>
      </w:pPr>
    </w:p>
    <w:p w14:paraId="301E27BA" w14:textId="77777777" w:rsidR="00BE1B22" w:rsidRDefault="00BE1B22" w:rsidP="00BE1B22">
      <w:pPr>
        <w:spacing w:after="0" w:line="240" w:lineRule="auto"/>
        <w:jc w:val="center"/>
        <w:rPr>
          <w:rFonts w:ascii="Times New Roman" w:hAnsi="Times New Roman"/>
          <w:b/>
          <w:i/>
          <w:sz w:val="24"/>
        </w:rPr>
      </w:pPr>
    </w:p>
    <w:p w14:paraId="0FE6D234" w14:textId="77777777" w:rsidR="00BE1B22" w:rsidRDefault="00BE1B22" w:rsidP="00BE1B22">
      <w:pPr>
        <w:spacing w:after="0" w:line="240" w:lineRule="auto"/>
        <w:jc w:val="center"/>
        <w:rPr>
          <w:rFonts w:ascii="Times New Roman" w:hAnsi="Times New Roman"/>
          <w:b/>
          <w:sz w:val="24"/>
        </w:rPr>
      </w:pPr>
      <w:r>
        <w:rPr>
          <w:rFonts w:ascii="Times New Roman" w:hAnsi="Times New Roman"/>
          <w:b/>
        </w:rPr>
        <w:t>2023 г.</w:t>
      </w:r>
    </w:p>
    <w:p w14:paraId="251AE13F" w14:textId="77777777" w:rsidR="00BE1B22" w:rsidRDefault="00BE1B22" w:rsidP="00BE1B22">
      <w:pPr>
        <w:sectPr w:rsidR="00BE1B22" w:rsidSect="00B241D9">
          <w:footerReference w:type="default" r:id="rId7"/>
          <w:pgSz w:w="11906" w:h="16838"/>
          <w:pgMar w:top="1134" w:right="567" w:bottom="1134" w:left="1701" w:header="709" w:footer="709" w:gutter="0"/>
          <w:cols w:space="720"/>
          <w:titlePg/>
          <w:docGrid w:linePitch="299"/>
        </w:sectPr>
      </w:pPr>
    </w:p>
    <w:p w14:paraId="133FE4E3" w14:textId="77777777" w:rsidR="00BE1B22" w:rsidRDefault="00BE1B22" w:rsidP="00BE1B22">
      <w:pPr>
        <w:spacing w:after="0"/>
        <w:jc w:val="center"/>
        <w:rPr>
          <w:rFonts w:ascii="Times New Roman" w:hAnsi="Times New Roman"/>
          <w:b/>
          <w:i/>
          <w:sz w:val="24"/>
        </w:rPr>
      </w:pPr>
      <w:r>
        <w:rPr>
          <w:rFonts w:ascii="Times New Roman" w:hAnsi="Times New Roman"/>
          <w:b/>
          <w:i/>
          <w:sz w:val="24"/>
        </w:rPr>
        <w:lastRenderedPageBreak/>
        <w:t>СОДЕРЖАНИЕ</w:t>
      </w:r>
    </w:p>
    <w:p w14:paraId="153C9862" w14:textId="77777777" w:rsidR="00BE1B22" w:rsidRDefault="00BE1B22" w:rsidP="00BE1B22">
      <w:pPr>
        <w:spacing w:after="0"/>
        <w:jc w:val="both"/>
        <w:rPr>
          <w:rFonts w:ascii="Times New Roman" w:hAnsi="Times New Roman"/>
          <w:b/>
          <w:i/>
          <w:sz w:val="24"/>
        </w:rPr>
      </w:pPr>
    </w:p>
    <w:tbl>
      <w:tblPr>
        <w:tblW w:w="0" w:type="auto"/>
        <w:tblLayout w:type="fixed"/>
        <w:tblLook w:val="04A0" w:firstRow="1" w:lastRow="0" w:firstColumn="1" w:lastColumn="0" w:noHBand="0" w:noVBand="1"/>
      </w:tblPr>
      <w:tblGrid>
        <w:gridCol w:w="7501"/>
        <w:gridCol w:w="1854"/>
      </w:tblGrid>
      <w:tr w:rsidR="00BE1B22" w14:paraId="54CF40F7" w14:textId="77777777" w:rsidTr="001D009C">
        <w:tc>
          <w:tcPr>
            <w:tcW w:w="7501" w:type="dxa"/>
          </w:tcPr>
          <w:p w14:paraId="50AE98C1" w14:textId="77777777" w:rsidR="00BE1B22" w:rsidRDefault="00BE1B22" w:rsidP="001D009C">
            <w:pPr>
              <w:numPr>
                <w:ilvl w:val="0"/>
                <w:numId w:val="1"/>
              </w:numPr>
              <w:tabs>
                <w:tab w:val="left" w:pos="284"/>
              </w:tabs>
              <w:rPr>
                <w:rFonts w:ascii="Times New Roman" w:hAnsi="Times New Roman"/>
                <w:b/>
                <w:sz w:val="24"/>
              </w:rPr>
            </w:pPr>
            <w:r>
              <w:rPr>
                <w:rFonts w:ascii="Times New Roman" w:hAnsi="Times New Roman"/>
                <w:b/>
                <w:sz w:val="24"/>
              </w:rPr>
              <w:t>ОБЩАЯ ХАРАКТЕРИСТИКА РАБОЧЕЙ ПРОГРАММЫ ПРОФЕССИОНАЛЬНОГО МОДУЛЯ</w:t>
            </w:r>
          </w:p>
        </w:tc>
        <w:tc>
          <w:tcPr>
            <w:tcW w:w="1854" w:type="dxa"/>
          </w:tcPr>
          <w:p w14:paraId="552703F2" w14:textId="77777777" w:rsidR="00BE1B22" w:rsidRDefault="00BE1B22" w:rsidP="001D009C">
            <w:pPr>
              <w:rPr>
                <w:rFonts w:ascii="Times New Roman" w:hAnsi="Times New Roman"/>
                <w:b/>
                <w:sz w:val="24"/>
              </w:rPr>
            </w:pPr>
            <w:r>
              <w:rPr>
                <w:rFonts w:ascii="Times New Roman" w:hAnsi="Times New Roman"/>
                <w:b/>
                <w:sz w:val="24"/>
              </w:rPr>
              <w:t xml:space="preserve">          3</w:t>
            </w:r>
          </w:p>
        </w:tc>
      </w:tr>
      <w:tr w:rsidR="00BE1B22" w14:paraId="616766A4" w14:textId="77777777" w:rsidTr="001D009C">
        <w:tc>
          <w:tcPr>
            <w:tcW w:w="7501" w:type="dxa"/>
          </w:tcPr>
          <w:p w14:paraId="2DFC2CB5" w14:textId="77777777" w:rsidR="00BE1B22" w:rsidRDefault="00BE1B22" w:rsidP="001D009C">
            <w:pPr>
              <w:numPr>
                <w:ilvl w:val="0"/>
                <w:numId w:val="1"/>
              </w:numPr>
              <w:tabs>
                <w:tab w:val="left" w:pos="284"/>
              </w:tabs>
              <w:rPr>
                <w:rFonts w:ascii="Times New Roman" w:hAnsi="Times New Roman"/>
                <w:b/>
                <w:sz w:val="24"/>
              </w:rPr>
            </w:pPr>
            <w:r>
              <w:rPr>
                <w:rFonts w:ascii="Times New Roman" w:hAnsi="Times New Roman"/>
                <w:b/>
                <w:sz w:val="24"/>
              </w:rPr>
              <w:t>СТРУКТУРА И СОДЕРЖАНИЕ ПРОФЕССИОНАЛЬНОГО МОДУЛЯ</w:t>
            </w:r>
          </w:p>
          <w:p w14:paraId="3E4BE196" w14:textId="77777777" w:rsidR="00BE1B22" w:rsidRDefault="00BE1B22" w:rsidP="001D009C">
            <w:pPr>
              <w:numPr>
                <w:ilvl w:val="0"/>
                <w:numId w:val="1"/>
              </w:numPr>
              <w:tabs>
                <w:tab w:val="left" w:pos="284"/>
              </w:tabs>
              <w:rPr>
                <w:rFonts w:ascii="Times New Roman" w:hAnsi="Times New Roman"/>
                <w:b/>
                <w:sz w:val="24"/>
              </w:rPr>
            </w:pPr>
            <w:r>
              <w:rPr>
                <w:rFonts w:ascii="Times New Roman" w:hAnsi="Times New Roman"/>
                <w:b/>
                <w:sz w:val="24"/>
              </w:rPr>
              <w:t>УСЛОВИЯ РЕАЛИЗАЦИИ ПРОФЕССИОНАЛЬНОГО МОДУЛЯ</w:t>
            </w:r>
          </w:p>
        </w:tc>
        <w:tc>
          <w:tcPr>
            <w:tcW w:w="1854" w:type="dxa"/>
          </w:tcPr>
          <w:p w14:paraId="001A1C6D" w14:textId="77777777" w:rsidR="00BE1B22" w:rsidRDefault="00BE1B22" w:rsidP="001D009C">
            <w:pPr>
              <w:rPr>
                <w:rFonts w:ascii="Times New Roman" w:hAnsi="Times New Roman"/>
                <w:b/>
                <w:sz w:val="24"/>
              </w:rPr>
            </w:pPr>
            <w:r>
              <w:rPr>
                <w:rFonts w:ascii="Times New Roman" w:hAnsi="Times New Roman"/>
                <w:b/>
                <w:sz w:val="24"/>
              </w:rPr>
              <w:t xml:space="preserve">          8</w:t>
            </w:r>
          </w:p>
          <w:p w14:paraId="04C1286A" w14:textId="77777777" w:rsidR="00BE1B22" w:rsidRDefault="00BE1B22" w:rsidP="001D009C">
            <w:pPr>
              <w:rPr>
                <w:rFonts w:ascii="Times New Roman" w:hAnsi="Times New Roman"/>
                <w:sz w:val="24"/>
              </w:rPr>
            </w:pPr>
          </w:p>
          <w:p w14:paraId="01382170" w14:textId="77777777" w:rsidR="00BE1B22" w:rsidRPr="00B241D9" w:rsidRDefault="00BE1B22" w:rsidP="001D009C">
            <w:pPr>
              <w:rPr>
                <w:rFonts w:ascii="Times New Roman" w:hAnsi="Times New Roman"/>
                <w:b/>
                <w:color w:val="auto"/>
                <w:sz w:val="24"/>
              </w:rPr>
            </w:pPr>
            <w:r>
              <w:rPr>
                <w:rFonts w:ascii="Times New Roman" w:hAnsi="Times New Roman"/>
                <w:b/>
                <w:color w:val="auto"/>
                <w:sz w:val="24"/>
              </w:rPr>
              <w:t xml:space="preserve">          </w:t>
            </w:r>
            <w:r w:rsidRPr="00B241D9">
              <w:rPr>
                <w:rFonts w:ascii="Times New Roman" w:hAnsi="Times New Roman"/>
                <w:b/>
                <w:color w:val="auto"/>
                <w:sz w:val="24"/>
              </w:rPr>
              <w:t>20</w:t>
            </w:r>
          </w:p>
        </w:tc>
      </w:tr>
      <w:tr w:rsidR="00BE1B22" w14:paraId="2F45DD9C" w14:textId="77777777" w:rsidTr="001D009C">
        <w:tc>
          <w:tcPr>
            <w:tcW w:w="7501" w:type="dxa"/>
          </w:tcPr>
          <w:p w14:paraId="56D987E6" w14:textId="77777777" w:rsidR="00BE1B22" w:rsidRDefault="00BE1B22" w:rsidP="001D009C">
            <w:pPr>
              <w:numPr>
                <w:ilvl w:val="0"/>
                <w:numId w:val="1"/>
              </w:numPr>
              <w:rPr>
                <w:rFonts w:ascii="Times New Roman" w:hAnsi="Times New Roman"/>
                <w:b/>
                <w:sz w:val="24"/>
              </w:rPr>
            </w:pPr>
            <w:r>
              <w:rPr>
                <w:rFonts w:ascii="Times New Roman" w:hAnsi="Times New Roman"/>
                <w:b/>
                <w:sz w:val="24"/>
              </w:rPr>
              <w:t>КОНТРОЛЬ И ОЦЕНКА РЕЗУЛЬТАТОВ ОСВОЕНИЯ ПРОФЕССИОНАЛЬНОГО МОДУЛЯ</w:t>
            </w:r>
          </w:p>
          <w:p w14:paraId="723F5D84" w14:textId="77777777" w:rsidR="00BE1B22" w:rsidRDefault="00BE1B22" w:rsidP="001D009C">
            <w:pPr>
              <w:rPr>
                <w:rFonts w:ascii="Times New Roman" w:hAnsi="Times New Roman"/>
                <w:b/>
                <w:sz w:val="24"/>
              </w:rPr>
            </w:pPr>
          </w:p>
        </w:tc>
        <w:tc>
          <w:tcPr>
            <w:tcW w:w="1854" w:type="dxa"/>
          </w:tcPr>
          <w:p w14:paraId="03F37E6D" w14:textId="77777777" w:rsidR="00BE1B22" w:rsidRDefault="00BE1B22" w:rsidP="001D009C">
            <w:pPr>
              <w:rPr>
                <w:rFonts w:ascii="Times New Roman" w:hAnsi="Times New Roman"/>
                <w:b/>
                <w:sz w:val="24"/>
              </w:rPr>
            </w:pPr>
            <w:r>
              <w:rPr>
                <w:rFonts w:ascii="Times New Roman" w:hAnsi="Times New Roman"/>
                <w:b/>
                <w:sz w:val="24"/>
              </w:rPr>
              <w:t xml:space="preserve">          22</w:t>
            </w:r>
          </w:p>
        </w:tc>
      </w:tr>
    </w:tbl>
    <w:p w14:paraId="2653847D" w14:textId="77777777" w:rsidR="00BE1B22" w:rsidRDefault="00BE1B22" w:rsidP="00BE1B22">
      <w:pPr>
        <w:spacing w:after="0"/>
        <w:jc w:val="center"/>
        <w:rPr>
          <w:rFonts w:ascii="Times New Roman" w:hAnsi="Times New Roman"/>
          <w:b/>
          <w:i/>
          <w:sz w:val="24"/>
        </w:rPr>
      </w:pPr>
    </w:p>
    <w:p w14:paraId="6D0E6894" w14:textId="77777777" w:rsidR="00BE1B22" w:rsidRDefault="00BE1B22" w:rsidP="00BE1B22">
      <w:pPr>
        <w:spacing w:after="0"/>
        <w:rPr>
          <w:rFonts w:ascii="Times New Roman" w:hAnsi="Times New Roman"/>
          <w:b/>
          <w:i/>
          <w:sz w:val="24"/>
        </w:rPr>
      </w:pPr>
    </w:p>
    <w:p w14:paraId="5CCEE64E" w14:textId="77777777" w:rsidR="00BE1B22" w:rsidRDefault="00BE1B22" w:rsidP="00BE1B22">
      <w:pPr>
        <w:sectPr w:rsidR="00BE1B22">
          <w:pgSz w:w="11907" w:h="16840"/>
          <w:pgMar w:top="1134" w:right="851" w:bottom="992" w:left="1418" w:header="709" w:footer="709" w:gutter="0"/>
          <w:cols w:space="720"/>
        </w:sectPr>
      </w:pPr>
    </w:p>
    <w:p w14:paraId="086637F3" w14:textId="77777777" w:rsidR="00BE1B22" w:rsidRDefault="00BE1B22" w:rsidP="00BE1B22">
      <w:pPr>
        <w:spacing w:after="0"/>
        <w:jc w:val="center"/>
        <w:rPr>
          <w:rFonts w:ascii="Times New Roman" w:hAnsi="Times New Roman"/>
          <w:b/>
          <w:sz w:val="24"/>
        </w:rPr>
      </w:pPr>
      <w:r>
        <w:rPr>
          <w:rFonts w:ascii="Times New Roman" w:hAnsi="Times New Roman"/>
          <w:b/>
          <w:sz w:val="24"/>
        </w:rPr>
        <w:lastRenderedPageBreak/>
        <w:t>1. ОБЩАЯ ХАРАКТЕРИСТИКА РАБОЧЕЙ ПРОГРАММЫ</w:t>
      </w:r>
    </w:p>
    <w:p w14:paraId="547D112F" w14:textId="77777777" w:rsidR="00BE1B22" w:rsidRDefault="00BE1B22" w:rsidP="00BE1B22">
      <w:pPr>
        <w:spacing w:after="0"/>
        <w:jc w:val="center"/>
        <w:rPr>
          <w:rFonts w:ascii="Times New Roman" w:hAnsi="Times New Roman"/>
          <w:b/>
          <w:sz w:val="24"/>
        </w:rPr>
      </w:pPr>
      <w:r>
        <w:rPr>
          <w:rFonts w:ascii="Times New Roman" w:hAnsi="Times New Roman"/>
          <w:b/>
          <w:sz w:val="24"/>
        </w:rPr>
        <w:t>ПРОФЕССИОНАЛЬНОГО МОДУЛЯ</w:t>
      </w:r>
    </w:p>
    <w:p w14:paraId="5D0922D8" w14:textId="77777777" w:rsidR="00BE1B22" w:rsidRDefault="00BE1B22" w:rsidP="00BE1B22">
      <w:pPr>
        <w:spacing w:after="0"/>
        <w:jc w:val="center"/>
        <w:rPr>
          <w:rFonts w:ascii="Times New Roman" w:hAnsi="Times New Roman"/>
          <w:b/>
          <w:sz w:val="24"/>
        </w:rPr>
      </w:pPr>
      <w:r>
        <w:rPr>
          <w:rFonts w:ascii="Times New Roman" w:hAnsi="Times New Roman"/>
          <w:b/>
          <w:sz w:val="24"/>
        </w:rPr>
        <w:t xml:space="preserve">«ПМ.01 </w:t>
      </w:r>
      <w:bookmarkStart w:id="0" w:name="_Hlk148423847"/>
      <w:r>
        <w:rPr>
          <w:rFonts w:ascii="Times New Roman" w:hAnsi="Times New Roman"/>
          <w:b/>
          <w:sz w:val="24"/>
        </w:rPr>
        <w:t>Выполнение монтажа и наладки устройств электроснабжения и электрооборудования</w:t>
      </w:r>
      <w:bookmarkEnd w:id="0"/>
      <w:r>
        <w:rPr>
          <w:rFonts w:ascii="Times New Roman" w:hAnsi="Times New Roman"/>
          <w:b/>
          <w:sz w:val="24"/>
        </w:rPr>
        <w:t xml:space="preserve"> (по отраслям)»</w:t>
      </w:r>
    </w:p>
    <w:p w14:paraId="428AB274" w14:textId="77777777" w:rsidR="00BE1B22" w:rsidRDefault="00BE1B22" w:rsidP="00BE1B22">
      <w:pPr>
        <w:spacing w:after="0"/>
        <w:ind w:firstLine="709"/>
        <w:rPr>
          <w:rFonts w:ascii="Times New Roman" w:hAnsi="Times New Roman"/>
          <w:b/>
          <w:sz w:val="24"/>
        </w:rPr>
      </w:pPr>
      <w:r>
        <w:rPr>
          <w:rFonts w:ascii="Times New Roman" w:hAnsi="Times New Roman"/>
          <w:b/>
          <w:sz w:val="24"/>
        </w:rPr>
        <w:t xml:space="preserve">1.1. </w:t>
      </w:r>
      <w:bookmarkStart w:id="1" w:name="_Hlk511590080"/>
      <w:r>
        <w:rPr>
          <w:rFonts w:ascii="Times New Roman" w:hAnsi="Times New Roman"/>
          <w:b/>
          <w:sz w:val="24"/>
        </w:rPr>
        <w:t xml:space="preserve">Цель и планируемые результаты освоения профессионального модуля </w:t>
      </w:r>
      <w:bookmarkEnd w:id="1"/>
    </w:p>
    <w:p w14:paraId="5DECDAE4" w14:textId="77777777" w:rsidR="00BE1B22" w:rsidRDefault="00BE1B22" w:rsidP="00BE1B22">
      <w:pPr>
        <w:spacing w:after="0"/>
        <w:ind w:firstLine="709"/>
        <w:jc w:val="both"/>
        <w:rPr>
          <w:rFonts w:ascii="Times New Roman" w:hAnsi="Times New Roman"/>
          <w:sz w:val="24"/>
        </w:rPr>
      </w:pPr>
      <w:r>
        <w:rPr>
          <w:rFonts w:ascii="Times New Roman" w:hAnsi="Times New Roman"/>
          <w:sz w:val="24"/>
        </w:rPr>
        <w:t xml:space="preserve">В результате изучения профессионального модуля обучающийся должен освоить основной вид деятельности </w:t>
      </w:r>
      <w:r>
        <w:rPr>
          <w:rFonts w:ascii="Times New Roman" w:hAnsi="Times New Roman"/>
          <w:i/>
          <w:sz w:val="24"/>
        </w:rPr>
        <w:t>«</w:t>
      </w:r>
      <w:r w:rsidRPr="00407DD3">
        <w:rPr>
          <w:rFonts w:ascii="Times New Roman" w:hAnsi="Times New Roman"/>
          <w:sz w:val="24"/>
        </w:rPr>
        <w:t>Выполнение монтажа и наладки устройств электроснабжения и электрооборудования</w:t>
      </w:r>
      <w:r>
        <w:rPr>
          <w:rFonts w:ascii="Times New Roman" w:hAnsi="Times New Roman"/>
          <w:i/>
          <w:sz w:val="24"/>
        </w:rPr>
        <w:t xml:space="preserve">» </w:t>
      </w:r>
      <w:r>
        <w:rPr>
          <w:rFonts w:ascii="Times New Roman" w:hAnsi="Times New Roman"/>
          <w:sz w:val="24"/>
        </w:rPr>
        <w:t>и соответствующие ему общие компетенции и профессиональные компетенции:</w:t>
      </w:r>
    </w:p>
    <w:p w14:paraId="629632FE" w14:textId="77777777" w:rsidR="00BE1B22" w:rsidRDefault="00BE1B22" w:rsidP="00BE1B22">
      <w:pPr>
        <w:numPr>
          <w:ilvl w:val="2"/>
          <w:numId w:val="2"/>
        </w:numPr>
        <w:spacing w:after="0"/>
        <w:jc w:val="both"/>
        <w:rPr>
          <w:rFonts w:ascii="Times New Roman" w:hAnsi="Times New Roman"/>
          <w:sz w:val="24"/>
        </w:rPr>
      </w:pPr>
      <w:r>
        <w:rPr>
          <w:rFonts w:ascii="Times New Roman" w:hAnsi="Times New Roman"/>
          <w:sz w:val="24"/>
        </w:rPr>
        <w:t>Перечень общих компетенций</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72"/>
        <w:gridCol w:w="7749"/>
      </w:tblGrid>
      <w:tr w:rsidR="00BE1B22" w14:paraId="0F278B02" w14:textId="77777777" w:rsidTr="001D009C">
        <w:tc>
          <w:tcPr>
            <w:tcW w:w="1172" w:type="dxa"/>
            <w:tcBorders>
              <w:top w:val="single" w:sz="4" w:space="0" w:color="000000"/>
              <w:left w:val="single" w:sz="4" w:space="0" w:color="000000"/>
              <w:bottom w:val="single" w:sz="4" w:space="0" w:color="000000"/>
              <w:right w:val="single" w:sz="4" w:space="0" w:color="000000"/>
            </w:tcBorders>
          </w:tcPr>
          <w:p w14:paraId="372F3621" w14:textId="77777777" w:rsidR="00BE1B22" w:rsidRDefault="00BE1B22" w:rsidP="001D009C">
            <w:pPr>
              <w:spacing w:after="0" w:line="240" w:lineRule="auto"/>
              <w:rPr>
                <w:rFonts w:ascii="Times New Roman" w:hAnsi="Times New Roman"/>
                <w:i/>
                <w:sz w:val="24"/>
              </w:rPr>
            </w:pPr>
            <w:r>
              <w:rPr>
                <w:rFonts w:ascii="Times New Roman" w:hAnsi="Times New Roman"/>
                <w:i/>
                <w:sz w:val="24"/>
              </w:rPr>
              <w:t>Код</w:t>
            </w:r>
          </w:p>
        </w:tc>
        <w:tc>
          <w:tcPr>
            <w:tcW w:w="7749" w:type="dxa"/>
            <w:tcBorders>
              <w:top w:val="single" w:sz="4" w:space="0" w:color="000000"/>
              <w:left w:val="single" w:sz="4" w:space="0" w:color="000000"/>
              <w:bottom w:val="single" w:sz="4" w:space="0" w:color="000000"/>
              <w:right w:val="single" w:sz="4" w:space="0" w:color="000000"/>
            </w:tcBorders>
          </w:tcPr>
          <w:p w14:paraId="293C737F" w14:textId="77777777" w:rsidR="00BE1B22" w:rsidRDefault="00BE1B22" w:rsidP="001D009C">
            <w:pPr>
              <w:spacing w:after="0" w:line="240" w:lineRule="auto"/>
              <w:jc w:val="center"/>
              <w:rPr>
                <w:rFonts w:ascii="Times New Roman" w:hAnsi="Times New Roman"/>
                <w:sz w:val="24"/>
              </w:rPr>
            </w:pPr>
            <w:r>
              <w:rPr>
                <w:rFonts w:ascii="Times New Roman" w:hAnsi="Times New Roman"/>
                <w:sz w:val="24"/>
              </w:rPr>
              <w:t>Наименование общих компетенций</w:t>
            </w:r>
          </w:p>
        </w:tc>
      </w:tr>
      <w:tr w:rsidR="00BE1B22" w14:paraId="74C78773" w14:textId="77777777" w:rsidTr="001D009C">
        <w:trPr>
          <w:trHeight w:val="327"/>
        </w:trPr>
        <w:tc>
          <w:tcPr>
            <w:tcW w:w="1172" w:type="dxa"/>
            <w:tcBorders>
              <w:top w:val="single" w:sz="4" w:space="0" w:color="000000"/>
              <w:left w:val="single" w:sz="4" w:space="0" w:color="000000"/>
              <w:bottom w:val="single" w:sz="4" w:space="0" w:color="000000"/>
              <w:right w:val="single" w:sz="4" w:space="0" w:color="000000"/>
            </w:tcBorders>
          </w:tcPr>
          <w:p w14:paraId="7B0C8438" w14:textId="77777777" w:rsidR="00BE1B22" w:rsidRDefault="00BE1B22" w:rsidP="001D009C">
            <w:pPr>
              <w:spacing w:after="0" w:line="240" w:lineRule="auto"/>
              <w:rPr>
                <w:rFonts w:ascii="Times New Roman" w:hAnsi="Times New Roman"/>
                <w:b/>
                <w:sz w:val="24"/>
              </w:rPr>
            </w:pPr>
            <w:r>
              <w:rPr>
                <w:rFonts w:ascii="Times New Roman" w:hAnsi="Times New Roman"/>
              </w:rPr>
              <w:t>ОК 01</w:t>
            </w:r>
          </w:p>
        </w:tc>
        <w:tc>
          <w:tcPr>
            <w:tcW w:w="7749" w:type="dxa"/>
            <w:tcBorders>
              <w:top w:val="single" w:sz="4" w:space="0" w:color="000000"/>
              <w:left w:val="single" w:sz="4" w:space="0" w:color="000000"/>
              <w:bottom w:val="single" w:sz="4" w:space="0" w:color="000000"/>
              <w:right w:val="single" w:sz="4" w:space="0" w:color="000000"/>
            </w:tcBorders>
          </w:tcPr>
          <w:p w14:paraId="2A3956E6" w14:textId="77777777" w:rsidR="00BE1B22" w:rsidRDefault="00BE1B22" w:rsidP="001D009C">
            <w:pPr>
              <w:spacing w:after="0" w:line="240" w:lineRule="auto"/>
              <w:rPr>
                <w:rFonts w:ascii="Times New Roman" w:hAnsi="Times New Roman"/>
                <w:i/>
                <w:sz w:val="24"/>
              </w:rPr>
            </w:pPr>
            <w:r>
              <w:rPr>
                <w:rFonts w:ascii="Times New Roman" w:hAnsi="Times New Roman"/>
              </w:rPr>
              <w:t>Выбирать способы решения задач профессиональной деятельности применительно к различным контекстам.</w:t>
            </w:r>
          </w:p>
        </w:tc>
      </w:tr>
      <w:tr w:rsidR="00BE1B22" w14:paraId="1A78D60B" w14:textId="77777777" w:rsidTr="001D009C">
        <w:tc>
          <w:tcPr>
            <w:tcW w:w="1172" w:type="dxa"/>
            <w:tcBorders>
              <w:top w:val="single" w:sz="4" w:space="0" w:color="000000"/>
              <w:left w:val="single" w:sz="4" w:space="0" w:color="000000"/>
              <w:bottom w:val="single" w:sz="4" w:space="0" w:color="000000"/>
              <w:right w:val="single" w:sz="4" w:space="0" w:color="000000"/>
            </w:tcBorders>
          </w:tcPr>
          <w:p w14:paraId="25A43513" w14:textId="77777777" w:rsidR="00BE1B22" w:rsidRDefault="00BE1B22" w:rsidP="001D009C">
            <w:pPr>
              <w:spacing w:after="0" w:line="240" w:lineRule="auto"/>
              <w:rPr>
                <w:rFonts w:ascii="Times New Roman" w:hAnsi="Times New Roman"/>
                <w:b/>
                <w:sz w:val="24"/>
              </w:rPr>
            </w:pPr>
            <w:r>
              <w:rPr>
                <w:rFonts w:ascii="Times New Roman" w:hAnsi="Times New Roman"/>
                <w:sz w:val="24"/>
              </w:rPr>
              <w:t>ОК 04</w:t>
            </w:r>
          </w:p>
        </w:tc>
        <w:tc>
          <w:tcPr>
            <w:tcW w:w="7749" w:type="dxa"/>
            <w:tcBorders>
              <w:top w:val="single" w:sz="4" w:space="0" w:color="000000"/>
              <w:left w:val="single" w:sz="4" w:space="0" w:color="000000"/>
              <w:bottom w:val="single" w:sz="4" w:space="0" w:color="000000"/>
              <w:right w:val="single" w:sz="4" w:space="0" w:color="000000"/>
            </w:tcBorders>
          </w:tcPr>
          <w:p w14:paraId="2794DBC4" w14:textId="77777777" w:rsidR="00BE1B22" w:rsidRDefault="00BE1B22" w:rsidP="001D009C">
            <w:pPr>
              <w:spacing w:after="0" w:line="240" w:lineRule="auto"/>
              <w:rPr>
                <w:rFonts w:ascii="Times New Roman" w:hAnsi="Times New Roman"/>
                <w:sz w:val="24"/>
              </w:rPr>
            </w:pPr>
            <w:r>
              <w:rPr>
                <w:rFonts w:ascii="Times New Roman" w:hAnsi="Times New Roman"/>
                <w:sz w:val="24"/>
              </w:rPr>
              <w:t xml:space="preserve">Эффективно взаимодействовать </w:t>
            </w:r>
          </w:p>
          <w:p w14:paraId="14BFBB15" w14:textId="77777777" w:rsidR="00BE1B22" w:rsidRDefault="00BE1B22" w:rsidP="001D009C">
            <w:pPr>
              <w:spacing w:after="0" w:line="240" w:lineRule="auto"/>
              <w:rPr>
                <w:rFonts w:ascii="Times New Roman" w:hAnsi="Times New Roman"/>
                <w:sz w:val="24"/>
              </w:rPr>
            </w:pPr>
            <w:r>
              <w:rPr>
                <w:rFonts w:ascii="Times New Roman" w:hAnsi="Times New Roman"/>
                <w:sz w:val="24"/>
              </w:rPr>
              <w:t>и работать в коллективе и команде</w:t>
            </w:r>
          </w:p>
        </w:tc>
      </w:tr>
    </w:tbl>
    <w:p w14:paraId="28B82D6D" w14:textId="77777777" w:rsidR="00BE1B22" w:rsidRDefault="00BE1B22" w:rsidP="00BE1B22">
      <w:pPr>
        <w:spacing w:after="0" w:line="240" w:lineRule="auto"/>
        <w:ind w:firstLine="709"/>
        <w:jc w:val="both"/>
        <w:rPr>
          <w:rFonts w:ascii="Times New Roman" w:hAnsi="Times New Roman"/>
          <w:sz w:val="24"/>
        </w:rPr>
      </w:pPr>
    </w:p>
    <w:p w14:paraId="3CB388BD" w14:textId="77777777" w:rsidR="00BE1B22" w:rsidRDefault="00BE1B22" w:rsidP="00BE1B22">
      <w:pPr>
        <w:spacing w:after="0" w:line="240" w:lineRule="auto"/>
        <w:ind w:firstLine="709"/>
        <w:rPr>
          <w:rFonts w:ascii="Times New Roman" w:hAnsi="Times New Roman"/>
          <w:sz w:val="24"/>
        </w:rPr>
      </w:pPr>
      <w:r>
        <w:rPr>
          <w:rFonts w:ascii="Times New Roman" w:hAnsi="Times New Roman"/>
          <w:sz w:val="24"/>
        </w:rPr>
        <w:t xml:space="preserve">1.1.2. Перечень профессиональных компетенций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8"/>
        <w:gridCol w:w="7773"/>
      </w:tblGrid>
      <w:tr w:rsidR="00BE1B22" w14:paraId="09C7A69A" w14:textId="77777777" w:rsidTr="001D009C">
        <w:tc>
          <w:tcPr>
            <w:tcW w:w="1148" w:type="dxa"/>
            <w:tcBorders>
              <w:top w:val="single" w:sz="4" w:space="0" w:color="000000"/>
              <w:left w:val="single" w:sz="4" w:space="0" w:color="000000"/>
              <w:bottom w:val="single" w:sz="4" w:space="0" w:color="000000"/>
              <w:right w:val="single" w:sz="4" w:space="0" w:color="000000"/>
            </w:tcBorders>
          </w:tcPr>
          <w:p w14:paraId="4E9181D7" w14:textId="77777777" w:rsidR="00BE1B22" w:rsidRDefault="00BE1B22" w:rsidP="001D009C">
            <w:pPr>
              <w:spacing w:after="0" w:line="240" w:lineRule="auto"/>
              <w:rPr>
                <w:rFonts w:ascii="Times New Roman" w:hAnsi="Times New Roman"/>
                <w:i/>
                <w:sz w:val="24"/>
              </w:rPr>
            </w:pPr>
            <w:r>
              <w:rPr>
                <w:rFonts w:ascii="Times New Roman" w:hAnsi="Times New Roman"/>
                <w:i/>
                <w:sz w:val="24"/>
              </w:rPr>
              <w:t>Код</w:t>
            </w:r>
          </w:p>
        </w:tc>
        <w:tc>
          <w:tcPr>
            <w:tcW w:w="7773" w:type="dxa"/>
            <w:tcBorders>
              <w:top w:val="single" w:sz="4" w:space="0" w:color="000000"/>
              <w:left w:val="single" w:sz="4" w:space="0" w:color="000000"/>
              <w:bottom w:val="single" w:sz="4" w:space="0" w:color="000000"/>
              <w:right w:val="single" w:sz="4" w:space="0" w:color="000000"/>
            </w:tcBorders>
          </w:tcPr>
          <w:p w14:paraId="3F2F0460" w14:textId="77777777" w:rsidR="00BE1B22" w:rsidRDefault="00BE1B22" w:rsidP="001D009C">
            <w:pPr>
              <w:spacing w:after="0" w:line="240" w:lineRule="auto"/>
              <w:rPr>
                <w:rFonts w:ascii="Times New Roman" w:hAnsi="Times New Roman"/>
                <w:sz w:val="24"/>
              </w:rPr>
            </w:pPr>
            <w:r>
              <w:rPr>
                <w:rFonts w:ascii="Times New Roman" w:hAnsi="Times New Roman"/>
                <w:sz w:val="24"/>
              </w:rPr>
              <w:t>Наименование видов деятельности и профессиональных компетенций</w:t>
            </w:r>
          </w:p>
        </w:tc>
      </w:tr>
      <w:tr w:rsidR="00BE1B22" w14:paraId="06B95BCE" w14:textId="77777777" w:rsidTr="001D009C">
        <w:tc>
          <w:tcPr>
            <w:tcW w:w="1148" w:type="dxa"/>
            <w:tcBorders>
              <w:top w:val="single" w:sz="4" w:space="0" w:color="000000"/>
              <w:left w:val="single" w:sz="4" w:space="0" w:color="000000"/>
              <w:bottom w:val="single" w:sz="4" w:space="0" w:color="000000"/>
              <w:right w:val="single" w:sz="4" w:space="0" w:color="000000"/>
            </w:tcBorders>
          </w:tcPr>
          <w:p w14:paraId="4B4F1F9C" w14:textId="77777777" w:rsidR="00BE1B22" w:rsidRPr="00D06ECC" w:rsidRDefault="00BE1B22" w:rsidP="001D009C">
            <w:pPr>
              <w:spacing w:after="0" w:line="240" w:lineRule="auto"/>
              <w:rPr>
                <w:rFonts w:ascii="Times New Roman" w:hAnsi="Times New Roman"/>
                <w:b/>
                <w:sz w:val="24"/>
              </w:rPr>
            </w:pPr>
            <w:r w:rsidRPr="00D06ECC">
              <w:rPr>
                <w:rFonts w:ascii="Times New Roman" w:hAnsi="Times New Roman"/>
                <w:b/>
                <w:sz w:val="24"/>
              </w:rPr>
              <w:t>ВД 1</w:t>
            </w:r>
          </w:p>
        </w:tc>
        <w:tc>
          <w:tcPr>
            <w:tcW w:w="7773" w:type="dxa"/>
            <w:tcBorders>
              <w:top w:val="single" w:sz="4" w:space="0" w:color="000000"/>
              <w:left w:val="single" w:sz="4" w:space="0" w:color="000000"/>
              <w:bottom w:val="single" w:sz="4" w:space="0" w:color="000000"/>
              <w:right w:val="single" w:sz="4" w:space="0" w:color="000000"/>
            </w:tcBorders>
          </w:tcPr>
          <w:p w14:paraId="357C9052" w14:textId="77777777" w:rsidR="00BE1B22" w:rsidRDefault="00BE1B22" w:rsidP="001D009C">
            <w:pPr>
              <w:spacing w:line="240" w:lineRule="auto"/>
            </w:pPr>
            <w:r>
              <w:rPr>
                <w:rFonts w:ascii="Times New Roman" w:hAnsi="Times New Roman"/>
                <w:sz w:val="24"/>
              </w:rPr>
              <w:t>Выполнение монтажа и наладки устройств электроснабжения и электрооборудования (по отраслям)</w:t>
            </w:r>
          </w:p>
        </w:tc>
      </w:tr>
      <w:tr w:rsidR="00BE1B22" w14:paraId="1B09A544" w14:textId="77777777" w:rsidTr="001D009C">
        <w:tc>
          <w:tcPr>
            <w:tcW w:w="1148" w:type="dxa"/>
            <w:tcBorders>
              <w:top w:val="single" w:sz="4" w:space="0" w:color="000000"/>
              <w:left w:val="single" w:sz="4" w:space="0" w:color="000000"/>
              <w:bottom w:val="single" w:sz="4" w:space="0" w:color="000000"/>
              <w:right w:val="single" w:sz="4" w:space="0" w:color="000000"/>
            </w:tcBorders>
          </w:tcPr>
          <w:p w14:paraId="1003A24A" w14:textId="77777777" w:rsidR="00BE1B22" w:rsidRPr="00D06ECC" w:rsidRDefault="00BE1B22" w:rsidP="001D009C">
            <w:pPr>
              <w:spacing w:after="0" w:line="240" w:lineRule="auto"/>
              <w:rPr>
                <w:rFonts w:ascii="Times New Roman" w:hAnsi="Times New Roman"/>
                <w:b/>
                <w:sz w:val="24"/>
              </w:rPr>
            </w:pPr>
            <w:r w:rsidRPr="00D06ECC">
              <w:rPr>
                <w:rFonts w:ascii="Times New Roman" w:hAnsi="Times New Roman"/>
                <w:b/>
                <w:sz w:val="24"/>
              </w:rPr>
              <w:t>ПК 1.1.</w:t>
            </w:r>
          </w:p>
        </w:tc>
        <w:tc>
          <w:tcPr>
            <w:tcW w:w="77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75AA0D" w14:textId="77777777" w:rsidR="00BE1B22" w:rsidRDefault="00BE1B22" w:rsidP="001D009C">
            <w:pPr>
              <w:pStyle w:val="2"/>
              <w:spacing w:before="0" w:line="240" w:lineRule="auto"/>
              <w:jc w:val="both"/>
              <w:rPr>
                <w:rFonts w:ascii="Times New Roman" w:hAnsi="Times New Roman"/>
                <w:color w:val="000000"/>
                <w:sz w:val="24"/>
              </w:rPr>
            </w:pPr>
            <w:r>
              <w:rPr>
                <w:rFonts w:ascii="Times New Roman" w:hAnsi="Times New Roman"/>
                <w:color w:val="000000"/>
                <w:sz w:val="24"/>
              </w:rPr>
              <w:t xml:space="preserve">Выполнять сборку, монтаж и установку основных узлов электрических аппаратов, электрических </w:t>
            </w:r>
            <w:proofErr w:type="gramStart"/>
            <w:r>
              <w:rPr>
                <w:rFonts w:ascii="Times New Roman" w:hAnsi="Times New Roman"/>
                <w:color w:val="000000"/>
                <w:sz w:val="24"/>
              </w:rPr>
              <w:t>машин,  электрооборудования</w:t>
            </w:r>
            <w:proofErr w:type="gramEnd"/>
            <w:r>
              <w:rPr>
                <w:rFonts w:ascii="Times New Roman" w:hAnsi="Times New Roman"/>
                <w:color w:val="000000"/>
                <w:sz w:val="24"/>
              </w:rPr>
              <w:t xml:space="preserve"> трансформаторных подстанций  и цехового электрооборудования.</w:t>
            </w:r>
          </w:p>
        </w:tc>
      </w:tr>
      <w:tr w:rsidR="00BE1B22" w14:paraId="594D45A2" w14:textId="77777777" w:rsidTr="001D009C">
        <w:tc>
          <w:tcPr>
            <w:tcW w:w="1148" w:type="dxa"/>
            <w:tcBorders>
              <w:top w:val="single" w:sz="4" w:space="0" w:color="000000"/>
              <w:left w:val="single" w:sz="4" w:space="0" w:color="000000"/>
              <w:bottom w:val="single" w:sz="4" w:space="0" w:color="000000"/>
              <w:right w:val="single" w:sz="4" w:space="0" w:color="000000"/>
            </w:tcBorders>
          </w:tcPr>
          <w:p w14:paraId="5C15F4F2" w14:textId="77777777" w:rsidR="00BE1B22" w:rsidRPr="00D06ECC" w:rsidRDefault="00BE1B22" w:rsidP="001D009C">
            <w:pPr>
              <w:spacing w:after="0" w:line="240" w:lineRule="auto"/>
              <w:rPr>
                <w:rFonts w:ascii="Times New Roman" w:hAnsi="Times New Roman"/>
                <w:b/>
                <w:sz w:val="24"/>
              </w:rPr>
            </w:pPr>
            <w:r w:rsidRPr="00D06ECC">
              <w:rPr>
                <w:rFonts w:ascii="Times New Roman" w:hAnsi="Times New Roman"/>
                <w:b/>
                <w:sz w:val="24"/>
              </w:rPr>
              <w:t>ПК 1.2.</w:t>
            </w:r>
          </w:p>
        </w:tc>
        <w:tc>
          <w:tcPr>
            <w:tcW w:w="7773" w:type="dxa"/>
            <w:tcBorders>
              <w:top w:val="single" w:sz="4" w:space="0" w:color="000000"/>
              <w:left w:val="single" w:sz="4" w:space="0" w:color="000000"/>
              <w:bottom w:val="single" w:sz="4" w:space="0" w:color="000000"/>
              <w:right w:val="single" w:sz="4" w:space="0" w:color="000000"/>
            </w:tcBorders>
          </w:tcPr>
          <w:p w14:paraId="5162E08C" w14:textId="77777777" w:rsidR="00BE1B22" w:rsidRDefault="00BE1B22" w:rsidP="001D009C">
            <w:pPr>
              <w:spacing w:beforeAutospacing="1" w:after="0" w:line="240" w:lineRule="auto"/>
              <w:rPr>
                <w:rFonts w:ascii="Times New Roman" w:hAnsi="Times New Roman"/>
                <w:sz w:val="24"/>
              </w:rPr>
            </w:pPr>
            <w:r w:rsidRPr="00B8147F">
              <w:rPr>
                <w:rFonts w:ascii="Times New Roman" w:hAnsi="Times New Roman"/>
              </w:rPr>
              <w:t>Выполнять установочные работы элементной базы и исполнительных механизмов устройств электроснабжения.</w:t>
            </w:r>
          </w:p>
        </w:tc>
      </w:tr>
      <w:tr w:rsidR="00BE1B22" w14:paraId="22C2E8EC" w14:textId="77777777" w:rsidTr="001D009C">
        <w:tc>
          <w:tcPr>
            <w:tcW w:w="1148" w:type="dxa"/>
            <w:tcBorders>
              <w:top w:val="single" w:sz="4" w:space="0" w:color="000000"/>
              <w:left w:val="single" w:sz="4" w:space="0" w:color="000000"/>
              <w:bottom w:val="single" w:sz="4" w:space="0" w:color="000000"/>
              <w:right w:val="single" w:sz="4" w:space="0" w:color="000000"/>
            </w:tcBorders>
          </w:tcPr>
          <w:p w14:paraId="04752B7A" w14:textId="77777777" w:rsidR="00BE1B22" w:rsidRPr="00D06ECC" w:rsidRDefault="00BE1B22" w:rsidP="001D009C">
            <w:pPr>
              <w:spacing w:after="0" w:line="240" w:lineRule="auto"/>
              <w:rPr>
                <w:rFonts w:ascii="Times New Roman" w:hAnsi="Times New Roman"/>
                <w:b/>
                <w:sz w:val="24"/>
              </w:rPr>
            </w:pPr>
            <w:r w:rsidRPr="00D06ECC">
              <w:rPr>
                <w:rFonts w:ascii="Times New Roman" w:hAnsi="Times New Roman"/>
                <w:b/>
                <w:sz w:val="24"/>
              </w:rPr>
              <w:t xml:space="preserve">ПК 1.4. </w:t>
            </w:r>
          </w:p>
        </w:tc>
        <w:tc>
          <w:tcPr>
            <w:tcW w:w="7773" w:type="dxa"/>
            <w:tcBorders>
              <w:top w:val="single" w:sz="4" w:space="0" w:color="000000"/>
              <w:left w:val="single" w:sz="4" w:space="0" w:color="000000"/>
              <w:bottom w:val="single" w:sz="4" w:space="0" w:color="000000"/>
              <w:right w:val="single" w:sz="4" w:space="0" w:color="000000"/>
            </w:tcBorders>
          </w:tcPr>
          <w:p w14:paraId="1E118FB6" w14:textId="77777777" w:rsidR="00BE1B22" w:rsidRDefault="00BE1B22" w:rsidP="001D009C">
            <w:pPr>
              <w:spacing w:after="0" w:line="240" w:lineRule="auto"/>
              <w:rPr>
                <w:rFonts w:ascii="Times New Roman" w:hAnsi="Times New Roman"/>
                <w:sz w:val="24"/>
              </w:rPr>
            </w:pPr>
            <w:r>
              <w:rPr>
                <w:rFonts w:ascii="Times New Roman" w:hAnsi="Times New Roman"/>
                <w:sz w:val="24"/>
              </w:rPr>
              <w:t>Производить оперативные переключения и испытания устройств электроснабжения и электрооборудования</w:t>
            </w:r>
          </w:p>
        </w:tc>
      </w:tr>
    </w:tbl>
    <w:p w14:paraId="2A6E7B3B" w14:textId="77777777" w:rsidR="00BE1B22" w:rsidRDefault="00BE1B22" w:rsidP="00BE1B22">
      <w:pPr>
        <w:pStyle w:val="a3"/>
        <w:spacing w:after="0" w:line="240" w:lineRule="auto"/>
        <w:ind w:left="0"/>
        <w:rPr>
          <w:rFonts w:ascii="Times New Roman" w:hAnsi="Times New Roman"/>
          <w:sz w:val="24"/>
        </w:rPr>
      </w:pPr>
    </w:p>
    <w:p w14:paraId="6B7A4393" w14:textId="77777777" w:rsidR="00BE1B22" w:rsidRDefault="00BE1B22" w:rsidP="00BE1B22">
      <w:pPr>
        <w:pStyle w:val="a3"/>
        <w:numPr>
          <w:ilvl w:val="2"/>
          <w:numId w:val="2"/>
        </w:numPr>
        <w:spacing w:after="0" w:line="240" w:lineRule="auto"/>
        <w:rPr>
          <w:rFonts w:ascii="Times New Roman" w:hAnsi="Times New Roman"/>
          <w:sz w:val="24"/>
        </w:rPr>
      </w:pPr>
      <w:r>
        <w:rPr>
          <w:rFonts w:ascii="Times New Roman" w:hAnsi="Times New Roman"/>
          <w:sz w:val="24"/>
        </w:rPr>
        <w:t>В результате освоения профессионального модуля обучающийся должен:</w:t>
      </w:r>
    </w:p>
    <w:tbl>
      <w:tblPr>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6"/>
        <w:gridCol w:w="1104"/>
        <w:gridCol w:w="6096"/>
      </w:tblGrid>
      <w:tr w:rsidR="004B0D99" w14:paraId="16591DC7" w14:textId="77777777" w:rsidTr="00682DD3">
        <w:tc>
          <w:tcPr>
            <w:tcW w:w="1726" w:type="dxa"/>
            <w:vMerge w:val="restart"/>
            <w:tcBorders>
              <w:top w:val="single" w:sz="4" w:space="0" w:color="000000"/>
              <w:left w:val="single" w:sz="4" w:space="0" w:color="000000"/>
              <w:right w:val="single" w:sz="4" w:space="0" w:color="000000"/>
            </w:tcBorders>
          </w:tcPr>
          <w:p w14:paraId="0585D8EF" w14:textId="77777777" w:rsidR="004B0D99" w:rsidRDefault="004B0D99" w:rsidP="00682DD3">
            <w:pPr>
              <w:spacing w:after="0" w:line="240" w:lineRule="auto"/>
              <w:rPr>
                <w:rFonts w:ascii="Times New Roman" w:hAnsi="Times New Roman"/>
                <w:sz w:val="24"/>
              </w:rPr>
            </w:pPr>
            <w:r>
              <w:rPr>
                <w:rFonts w:ascii="Times New Roman" w:hAnsi="Times New Roman"/>
                <w:sz w:val="24"/>
              </w:rPr>
              <w:t>Владеть навыками</w:t>
            </w:r>
          </w:p>
        </w:tc>
        <w:tc>
          <w:tcPr>
            <w:tcW w:w="1104" w:type="dxa"/>
            <w:tcBorders>
              <w:top w:val="single" w:sz="4" w:space="0" w:color="000000"/>
              <w:left w:val="single" w:sz="4" w:space="0" w:color="000000"/>
              <w:bottom w:val="single" w:sz="4" w:space="0" w:color="000000"/>
              <w:right w:val="single" w:sz="4" w:space="0" w:color="000000"/>
            </w:tcBorders>
          </w:tcPr>
          <w:p w14:paraId="7AE00BCF" w14:textId="77777777" w:rsidR="004B0D99" w:rsidRDefault="004B0D99" w:rsidP="00682DD3">
            <w:pPr>
              <w:spacing w:after="0" w:line="240" w:lineRule="auto"/>
              <w:jc w:val="center"/>
              <w:rPr>
                <w:rFonts w:ascii="Times New Roman" w:hAnsi="Times New Roman"/>
                <w:i/>
                <w:sz w:val="24"/>
              </w:rPr>
            </w:pPr>
            <w:r w:rsidRPr="00B8147F">
              <w:rPr>
                <w:rFonts w:ascii="Times New Roman" w:hAnsi="Times New Roman"/>
              </w:rPr>
              <w:t>Н 1.1.01</w:t>
            </w:r>
          </w:p>
        </w:tc>
        <w:tc>
          <w:tcPr>
            <w:tcW w:w="6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31ECE1" w14:textId="77777777" w:rsidR="004B0D99" w:rsidRDefault="004B0D99" w:rsidP="00682DD3">
            <w:pPr>
              <w:spacing w:after="0" w:line="240" w:lineRule="auto"/>
              <w:rPr>
                <w:rFonts w:ascii="Times New Roman" w:hAnsi="Times New Roman"/>
                <w:b/>
                <w:sz w:val="24"/>
              </w:rPr>
            </w:pPr>
            <w:r>
              <w:rPr>
                <w:rFonts w:ascii="Times New Roman" w:hAnsi="Times New Roman"/>
                <w:sz w:val="24"/>
              </w:rPr>
              <w:t>Чтения электрических схем и чертежей устройств электроснабжения и электрооборудования</w:t>
            </w:r>
          </w:p>
        </w:tc>
      </w:tr>
      <w:tr w:rsidR="004B0D99" w14:paraId="3E58FB9C" w14:textId="77777777" w:rsidTr="00682DD3">
        <w:tc>
          <w:tcPr>
            <w:tcW w:w="1726" w:type="dxa"/>
            <w:vMerge/>
            <w:tcBorders>
              <w:left w:val="single" w:sz="4" w:space="0" w:color="000000"/>
              <w:right w:val="single" w:sz="4" w:space="0" w:color="000000"/>
            </w:tcBorders>
          </w:tcPr>
          <w:p w14:paraId="73D80AF2" w14:textId="77777777" w:rsidR="004B0D99" w:rsidRDefault="004B0D99" w:rsidP="00682DD3">
            <w:pPr>
              <w:spacing w:after="0"/>
            </w:pPr>
          </w:p>
        </w:tc>
        <w:tc>
          <w:tcPr>
            <w:tcW w:w="1104" w:type="dxa"/>
            <w:tcBorders>
              <w:top w:val="single" w:sz="4" w:space="0" w:color="000000"/>
              <w:left w:val="single" w:sz="4" w:space="0" w:color="000000"/>
              <w:bottom w:val="single" w:sz="4" w:space="0" w:color="000000"/>
              <w:right w:val="single" w:sz="4" w:space="0" w:color="000000"/>
            </w:tcBorders>
          </w:tcPr>
          <w:p w14:paraId="4228E234" w14:textId="77777777" w:rsidR="004B0D99" w:rsidRDefault="004B0D99" w:rsidP="00682DD3">
            <w:pPr>
              <w:spacing w:after="0" w:line="240" w:lineRule="auto"/>
              <w:jc w:val="center"/>
              <w:rPr>
                <w:rFonts w:ascii="Times New Roman" w:hAnsi="Times New Roman"/>
                <w:sz w:val="24"/>
              </w:rPr>
            </w:pPr>
            <w:r w:rsidRPr="00B8147F">
              <w:rPr>
                <w:rFonts w:ascii="Times New Roman" w:hAnsi="Times New Roman"/>
              </w:rPr>
              <w:t>Н 1.1.02</w:t>
            </w:r>
          </w:p>
        </w:tc>
        <w:tc>
          <w:tcPr>
            <w:tcW w:w="6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7AAD59" w14:textId="77777777" w:rsidR="004B0D99" w:rsidRDefault="004B0D99" w:rsidP="00682DD3">
            <w:pPr>
              <w:spacing w:after="0" w:line="240" w:lineRule="auto"/>
              <w:rPr>
                <w:rFonts w:ascii="Times New Roman" w:hAnsi="Times New Roman"/>
                <w:b/>
                <w:sz w:val="24"/>
              </w:rPr>
            </w:pPr>
            <w:r>
              <w:rPr>
                <w:rFonts w:ascii="Times New Roman" w:hAnsi="Times New Roman"/>
                <w:sz w:val="24"/>
              </w:rPr>
              <w:t>Монтажа и наладки устройств электроснабжения и электрооборудования</w:t>
            </w:r>
          </w:p>
        </w:tc>
      </w:tr>
      <w:tr w:rsidR="004B0D99" w14:paraId="057D39D6" w14:textId="77777777" w:rsidTr="00682DD3">
        <w:tc>
          <w:tcPr>
            <w:tcW w:w="1726" w:type="dxa"/>
            <w:vMerge/>
            <w:tcBorders>
              <w:left w:val="single" w:sz="4" w:space="0" w:color="000000"/>
              <w:right w:val="single" w:sz="4" w:space="0" w:color="000000"/>
            </w:tcBorders>
          </w:tcPr>
          <w:p w14:paraId="76B96610" w14:textId="77777777" w:rsidR="004B0D99" w:rsidRDefault="004B0D99" w:rsidP="00682DD3">
            <w:pPr>
              <w:spacing w:after="0"/>
            </w:pPr>
          </w:p>
        </w:tc>
        <w:tc>
          <w:tcPr>
            <w:tcW w:w="1104" w:type="dxa"/>
            <w:tcBorders>
              <w:top w:val="single" w:sz="4" w:space="0" w:color="000000"/>
              <w:left w:val="single" w:sz="4" w:space="0" w:color="000000"/>
              <w:bottom w:val="single" w:sz="4" w:space="0" w:color="000000"/>
              <w:right w:val="single" w:sz="4" w:space="0" w:color="000000"/>
            </w:tcBorders>
          </w:tcPr>
          <w:p w14:paraId="418D5E36" w14:textId="77777777" w:rsidR="004B0D99" w:rsidRDefault="004B0D99" w:rsidP="00682DD3">
            <w:pPr>
              <w:spacing w:after="0" w:line="240" w:lineRule="auto"/>
              <w:jc w:val="center"/>
              <w:rPr>
                <w:rFonts w:ascii="Times New Roman" w:hAnsi="Times New Roman"/>
                <w:sz w:val="24"/>
              </w:rPr>
            </w:pPr>
            <w:r w:rsidRPr="00B8147F">
              <w:rPr>
                <w:rFonts w:ascii="Times New Roman" w:hAnsi="Times New Roman"/>
              </w:rPr>
              <w:t>Н 1.1.03</w:t>
            </w:r>
          </w:p>
        </w:tc>
        <w:tc>
          <w:tcPr>
            <w:tcW w:w="6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6414C2" w14:textId="77777777" w:rsidR="004B0D99" w:rsidRDefault="004B0D99" w:rsidP="00682DD3">
            <w:pPr>
              <w:spacing w:after="0" w:line="240" w:lineRule="auto"/>
              <w:rPr>
                <w:rFonts w:ascii="Times New Roman" w:hAnsi="Times New Roman"/>
                <w:b/>
                <w:sz w:val="24"/>
              </w:rPr>
            </w:pPr>
            <w:r>
              <w:rPr>
                <w:rFonts w:ascii="Times New Roman" w:hAnsi="Times New Roman"/>
                <w:sz w:val="24"/>
              </w:rPr>
              <w:t>Наладки электрической части станков с системами электромашинного и электромагнитного управления и технологичного оборудования</w:t>
            </w:r>
          </w:p>
        </w:tc>
      </w:tr>
      <w:tr w:rsidR="004B0D99" w14:paraId="0E642FB1" w14:textId="77777777" w:rsidTr="00682DD3">
        <w:tc>
          <w:tcPr>
            <w:tcW w:w="1726" w:type="dxa"/>
            <w:vMerge/>
            <w:tcBorders>
              <w:left w:val="single" w:sz="4" w:space="0" w:color="000000"/>
              <w:right w:val="single" w:sz="4" w:space="0" w:color="000000"/>
            </w:tcBorders>
          </w:tcPr>
          <w:p w14:paraId="302074AD" w14:textId="77777777" w:rsidR="004B0D99" w:rsidRDefault="004B0D99" w:rsidP="00682DD3">
            <w:pPr>
              <w:spacing w:after="0"/>
            </w:pPr>
          </w:p>
        </w:tc>
        <w:tc>
          <w:tcPr>
            <w:tcW w:w="1104" w:type="dxa"/>
          </w:tcPr>
          <w:p w14:paraId="6828D195"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Н 1.2.01</w:t>
            </w:r>
          </w:p>
        </w:tc>
        <w:tc>
          <w:tcPr>
            <w:tcW w:w="6096" w:type="dxa"/>
            <w:tcMar>
              <w:top w:w="0" w:type="dxa"/>
              <w:left w:w="108" w:type="dxa"/>
              <w:bottom w:w="0" w:type="dxa"/>
              <w:right w:w="108" w:type="dxa"/>
            </w:tcMar>
          </w:tcPr>
          <w:p w14:paraId="00FD3EF0" w14:textId="77777777" w:rsidR="004B0D99" w:rsidRPr="00B8147F" w:rsidRDefault="004B0D99" w:rsidP="00682DD3">
            <w:pPr>
              <w:spacing w:after="0" w:line="23" w:lineRule="atLeast"/>
              <w:jc w:val="both"/>
              <w:rPr>
                <w:rFonts w:ascii="Times New Roman" w:hAnsi="Times New Roman"/>
              </w:rPr>
            </w:pPr>
            <w:r w:rsidRPr="00B8147F">
              <w:rPr>
                <w:rFonts w:ascii="Times New Roman" w:eastAsia="Arial" w:hAnsi="Times New Roman"/>
                <w:lang w:bidi="ru-RU"/>
              </w:rPr>
              <w:t xml:space="preserve">Монтажа и наладки </w:t>
            </w:r>
            <w:r w:rsidRPr="00B8147F">
              <w:rPr>
                <w:rFonts w:ascii="Times New Roman" w:hAnsi="Times New Roman"/>
              </w:rPr>
              <w:t>элементной базы и исполнительных механизмов устройств электроснабжения;</w:t>
            </w:r>
          </w:p>
        </w:tc>
      </w:tr>
      <w:tr w:rsidR="004B0D99" w14:paraId="5301FDE8" w14:textId="77777777" w:rsidTr="00682DD3">
        <w:tc>
          <w:tcPr>
            <w:tcW w:w="1726" w:type="dxa"/>
            <w:vMerge/>
            <w:tcBorders>
              <w:left w:val="single" w:sz="4" w:space="0" w:color="000000"/>
              <w:right w:val="single" w:sz="4" w:space="0" w:color="000000"/>
            </w:tcBorders>
          </w:tcPr>
          <w:p w14:paraId="34865D1D" w14:textId="77777777" w:rsidR="004B0D99" w:rsidRDefault="004B0D99" w:rsidP="00682DD3">
            <w:pPr>
              <w:spacing w:after="0"/>
            </w:pPr>
          </w:p>
        </w:tc>
        <w:tc>
          <w:tcPr>
            <w:tcW w:w="1104" w:type="dxa"/>
          </w:tcPr>
          <w:p w14:paraId="21AEEF47"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Н 1.2.02</w:t>
            </w:r>
          </w:p>
        </w:tc>
        <w:tc>
          <w:tcPr>
            <w:tcW w:w="6096" w:type="dxa"/>
            <w:tcMar>
              <w:top w:w="0" w:type="dxa"/>
              <w:left w:w="108" w:type="dxa"/>
              <w:bottom w:w="0" w:type="dxa"/>
              <w:right w:w="108" w:type="dxa"/>
            </w:tcMar>
          </w:tcPr>
          <w:p w14:paraId="4F1E286F" w14:textId="77777777" w:rsidR="004B0D99" w:rsidRPr="00B8147F" w:rsidRDefault="004B0D99" w:rsidP="00682DD3">
            <w:pPr>
              <w:spacing w:after="0" w:line="240" w:lineRule="auto"/>
              <w:jc w:val="both"/>
              <w:rPr>
                <w:rFonts w:ascii="Times New Roman" w:hAnsi="Times New Roman"/>
              </w:rPr>
            </w:pPr>
            <w:r w:rsidRPr="00B8147F">
              <w:rPr>
                <w:rFonts w:ascii="Times New Roman" w:eastAsia="Arial" w:hAnsi="Times New Roman"/>
                <w:lang w:bidi="ru-RU"/>
              </w:rPr>
              <w:t xml:space="preserve">Монтажа </w:t>
            </w:r>
            <w:r w:rsidRPr="00B8147F">
              <w:rPr>
                <w:rFonts w:ascii="Times New Roman" w:hAnsi="Times New Roman"/>
              </w:rPr>
              <w:t>элементной базы и исполнительных механизмов устройств электроснабжения (трансформаторов, генераторов, силовых коммутационных аппаратов, электрических сетей и пр.).</w:t>
            </w:r>
          </w:p>
        </w:tc>
      </w:tr>
      <w:tr w:rsidR="004B0D99" w14:paraId="53CA33B9" w14:textId="77777777" w:rsidTr="00682DD3">
        <w:tc>
          <w:tcPr>
            <w:tcW w:w="1726" w:type="dxa"/>
            <w:vMerge/>
            <w:tcBorders>
              <w:left w:val="single" w:sz="4" w:space="0" w:color="000000"/>
              <w:right w:val="single" w:sz="4" w:space="0" w:color="000000"/>
            </w:tcBorders>
          </w:tcPr>
          <w:p w14:paraId="0E768BB2" w14:textId="77777777" w:rsidR="004B0D99" w:rsidRDefault="004B0D99" w:rsidP="00682DD3">
            <w:pPr>
              <w:spacing w:after="0"/>
            </w:pPr>
          </w:p>
        </w:tc>
        <w:tc>
          <w:tcPr>
            <w:tcW w:w="1104" w:type="dxa"/>
          </w:tcPr>
          <w:p w14:paraId="74D9DA0B"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Н 1.2.03</w:t>
            </w:r>
          </w:p>
        </w:tc>
        <w:tc>
          <w:tcPr>
            <w:tcW w:w="6096" w:type="dxa"/>
            <w:tcMar>
              <w:top w:w="0" w:type="dxa"/>
              <w:left w:w="108" w:type="dxa"/>
              <w:bottom w:w="0" w:type="dxa"/>
              <w:right w:w="108" w:type="dxa"/>
            </w:tcMar>
          </w:tcPr>
          <w:p w14:paraId="648EC28B" w14:textId="77777777" w:rsidR="004B0D99" w:rsidRPr="00B8147F" w:rsidRDefault="004B0D99" w:rsidP="00682DD3">
            <w:pPr>
              <w:spacing w:after="0" w:line="23" w:lineRule="atLeast"/>
              <w:jc w:val="both"/>
              <w:rPr>
                <w:rFonts w:ascii="Times New Roman" w:eastAsia="Arial" w:hAnsi="Times New Roman"/>
                <w:lang w:bidi="ru-RU"/>
              </w:rPr>
            </w:pPr>
            <w:r w:rsidRPr="00B8147F">
              <w:rPr>
                <w:rFonts w:ascii="Times New Roman" w:eastAsia="Arial" w:hAnsi="Times New Roman"/>
                <w:lang w:bidi="ru-RU"/>
              </w:rPr>
              <w:t>Наладки и регулирования сложных и экспериментальных схем технологического оборудования;</w:t>
            </w:r>
          </w:p>
        </w:tc>
      </w:tr>
      <w:tr w:rsidR="004B0D99" w14:paraId="13D9B700" w14:textId="77777777" w:rsidTr="00682DD3">
        <w:tc>
          <w:tcPr>
            <w:tcW w:w="1726" w:type="dxa"/>
            <w:vMerge/>
            <w:tcBorders>
              <w:left w:val="single" w:sz="4" w:space="0" w:color="000000"/>
              <w:right w:val="single" w:sz="4" w:space="0" w:color="000000"/>
            </w:tcBorders>
          </w:tcPr>
          <w:p w14:paraId="0F2F2943" w14:textId="77777777" w:rsidR="004B0D99" w:rsidRDefault="004B0D99" w:rsidP="00682DD3">
            <w:pPr>
              <w:spacing w:after="0"/>
            </w:pPr>
          </w:p>
        </w:tc>
        <w:tc>
          <w:tcPr>
            <w:tcW w:w="1104" w:type="dxa"/>
          </w:tcPr>
          <w:p w14:paraId="1F4E95C8"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Н 1.2.04</w:t>
            </w:r>
          </w:p>
        </w:tc>
        <w:tc>
          <w:tcPr>
            <w:tcW w:w="6096" w:type="dxa"/>
            <w:tcMar>
              <w:top w:w="0" w:type="dxa"/>
              <w:left w:w="108" w:type="dxa"/>
              <w:bottom w:w="0" w:type="dxa"/>
              <w:right w:w="108" w:type="dxa"/>
            </w:tcMar>
          </w:tcPr>
          <w:p w14:paraId="24D4D41A" w14:textId="77777777" w:rsidR="004B0D99" w:rsidRPr="00B8147F" w:rsidRDefault="004B0D99" w:rsidP="00682DD3">
            <w:pPr>
              <w:spacing w:after="0" w:line="23" w:lineRule="atLeast"/>
              <w:jc w:val="both"/>
              <w:rPr>
                <w:rFonts w:ascii="Times New Roman" w:eastAsia="Arial" w:hAnsi="Times New Roman"/>
                <w:lang w:bidi="ru-RU"/>
              </w:rPr>
            </w:pPr>
            <w:r w:rsidRPr="00B8147F">
              <w:rPr>
                <w:rFonts w:ascii="Times New Roman" w:eastAsia="Arial" w:hAnsi="Times New Roman"/>
                <w:lang w:bidi="ru-RU"/>
              </w:rPr>
              <w:t>Наладки генераторов высокочастотных установок;</w:t>
            </w:r>
          </w:p>
        </w:tc>
      </w:tr>
      <w:tr w:rsidR="004B0D99" w14:paraId="194523C8" w14:textId="77777777" w:rsidTr="00682DD3">
        <w:tc>
          <w:tcPr>
            <w:tcW w:w="1726" w:type="dxa"/>
            <w:vMerge/>
            <w:tcBorders>
              <w:left w:val="single" w:sz="4" w:space="0" w:color="000000"/>
              <w:right w:val="single" w:sz="4" w:space="0" w:color="000000"/>
            </w:tcBorders>
          </w:tcPr>
          <w:p w14:paraId="224E2E67" w14:textId="77777777" w:rsidR="004B0D99" w:rsidRDefault="004B0D99" w:rsidP="00682DD3">
            <w:pPr>
              <w:spacing w:after="0"/>
            </w:pPr>
          </w:p>
        </w:tc>
        <w:tc>
          <w:tcPr>
            <w:tcW w:w="1104" w:type="dxa"/>
          </w:tcPr>
          <w:p w14:paraId="2C56F01F"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Н 1.2.05</w:t>
            </w:r>
          </w:p>
        </w:tc>
        <w:tc>
          <w:tcPr>
            <w:tcW w:w="6096" w:type="dxa"/>
            <w:tcMar>
              <w:top w:w="0" w:type="dxa"/>
              <w:left w:w="108" w:type="dxa"/>
              <w:bottom w:w="0" w:type="dxa"/>
              <w:right w:w="108" w:type="dxa"/>
            </w:tcMar>
          </w:tcPr>
          <w:p w14:paraId="1E46B2C6" w14:textId="77777777" w:rsidR="004B0D99" w:rsidRPr="00B8147F" w:rsidRDefault="004B0D99" w:rsidP="00682DD3">
            <w:pPr>
              <w:spacing w:after="0" w:line="23" w:lineRule="atLeast"/>
              <w:jc w:val="both"/>
              <w:rPr>
                <w:rFonts w:ascii="Times New Roman" w:eastAsia="Arial" w:hAnsi="Times New Roman"/>
                <w:lang w:bidi="ru-RU"/>
              </w:rPr>
            </w:pPr>
            <w:r w:rsidRPr="00B8147F">
              <w:rPr>
                <w:rFonts w:ascii="Times New Roman" w:eastAsia="Arial" w:hAnsi="Times New Roman"/>
                <w:lang w:bidi="ru-RU"/>
              </w:rPr>
              <w:t>Наладки сварочного оборудования с электронными схемами управления;</w:t>
            </w:r>
          </w:p>
        </w:tc>
      </w:tr>
      <w:tr w:rsidR="004B0D99" w14:paraId="46A1F67E" w14:textId="77777777" w:rsidTr="00682DD3">
        <w:tc>
          <w:tcPr>
            <w:tcW w:w="1726" w:type="dxa"/>
            <w:vMerge/>
            <w:tcBorders>
              <w:left w:val="single" w:sz="4" w:space="0" w:color="000000"/>
              <w:right w:val="single" w:sz="4" w:space="0" w:color="000000"/>
            </w:tcBorders>
          </w:tcPr>
          <w:p w14:paraId="0C7A7EEF" w14:textId="77777777" w:rsidR="004B0D99" w:rsidRDefault="004B0D99" w:rsidP="00682DD3">
            <w:pPr>
              <w:spacing w:after="0"/>
            </w:pPr>
          </w:p>
        </w:tc>
        <w:tc>
          <w:tcPr>
            <w:tcW w:w="1104" w:type="dxa"/>
            <w:tcBorders>
              <w:top w:val="single" w:sz="4" w:space="0" w:color="000000"/>
              <w:left w:val="single" w:sz="4" w:space="0" w:color="000000"/>
              <w:bottom w:val="single" w:sz="4" w:space="0" w:color="000000"/>
              <w:right w:val="single" w:sz="4" w:space="0" w:color="000000"/>
            </w:tcBorders>
          </w:tcPr>
          <w:p w14:paraId="5264510B" w14:textId="77777777" w:rsidR="004B0D99" w:rsidRDefault="004B0D99" w:rsidP="00682DD3">
            <w:pPr>
              <w:spacing w:after="0" w:line="240" w:lineRule="auto"/>
              <w:jc w:val="center"/>
              <w:rPr>
                <w:rFonts w:ascii="Times New Roman" w:hAnsi="Times New Roman"/>
                <w:sz w:val="24"/>
              </w:rPr>
            </w:pPr>
            <w:r w:rsidRPr="00B8147F">
              <w:rPr>
                <w:rFonts w:ascii="Times New Roman" w:hAnsi="Times New Roman"/>
              </w:rPr>
              <w:t>Н 1.2.06</w:t>
            </w:r>
          </w:p>
        </w:tc>
        <w:tc>
          <w:tcPr>
            <w:tcW w:w="6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85F201" w14:textId="77777777" w:rsidR="004B0D99" w:rsidRDefault="004B0D99" w:rsidP="00682DD3">
            <w:pPr>
              <w:spacing w:after="0" w:line="240" w:lineRule="auto"/>
              <w:rPr>
                <w:rFonts w:ascii="Times New Roman" w:hAnsi="Times New Roman"/>
                <w:b/>
                <w:sz w:val="24"/>
              </w:rPr>
            </w:pPr>
            <w:r>
              <w:rPr>
                <w:rFonts w:ascii="Times New Roman" w:hAnsi="Times New Roman"/>
                <w:sz w:val="24"/>
              </w:rPr>
              <w:t xml:space="preserve">Выполнения электропроводок на изолированных опорах, непосредственно по строительным </w:t>
            </w:r>
            <w:r>
              <w:rPr>
                <w:rFonts w:ascii="Times New Roman" w:hAnsi="Times New Roman"/>
                <w:sz w:val="24"/>
              </w:rPr>
              <w:lastRenderedPageBreak/>
              <w:t>конструкциям, на лотках, на струнах, в трубах, под штукатуркой, в каналах, в коробах</w:t>
            </w:r>
          </w:p>
        </w:tc>
      </w:tr>
      <w:tr w:rsidR="004B0D99" w14:paraId="7295B7DE" w14:textId="77777777" w:rsidTr="00682DD3">
        <w:tc>
          <w:tcPr>
            <w:tcW w:w="1726" w:type="dxa"/>
            <w:vMerge/>
            <w:tcBorders>
              <w:left w:val="single" w:sz="4" w:space="0" w:color="000000"/>
              <w:right w:val="single" w:sz="4" w:space="0" w:color="000000"/>
            </w:tcBorders>
          </w:tcPr>
          <w:p w14:paraId="4E7A096D" w14:textId="77777777" w:rsidR="004B0D99" w:rsidRDefault="004B0D99" w:rsidP="00682DD3">
            <w:pPr>
              <w:spacing w:after="0"/>
            </w:pPr>
          </w:p>
        </w:tc>
        <w:tc>
          <w:tcPr>
            <w:tcW w:w="1104" w:type="dxa"/>
          </w:tcPr>
          <w:p w14:paraId="3AC889A4"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Н 1.3.01</w:t>
            </w:r>
          </w:p>
        </w:tc>
        <w:tc>
          <w:tcPr>
            <w:tcW w:w="6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5539C3" w14:textId="77777777" w:rsidR="004B0D99" w:rsidRDefault="004B0D99" w:rsidP="00682DD3">
            <w:pPr>
              <w:spacing w:after="0" w:line="240" w:lineRule="auto"/>
              <w:rPr>
                <w:rFonts w:ascii="Times New Roman" w:hAnsi="Times New Roman"/>
                <w:sz w:val="24"/>
              </w:rPr>
            </w:pPr>
            <w:r w:rsidRPr="00F77972">
              <w:rPr>
                <w:rFonts w:ascii="Times New Roman" w:hAnsi="Times New Roman"/>
                <w:sz w:val="24"/>
              </w:rPr>
              <w:t>Подготовки отремонтированных устройств электроснабжения, электрооборудования и электрической части технологического оборудования;</w:t>
            </w:r>
          </w:p>
        </w:tc>
      </w:tr>
      <w:tr w:rsidR="004B0D99" w14:paraId="046B1CA9" w14:textId="77777777" w:rsidTr="00682DD3">
        <w:tc>
          <w:tcPr>
            <w:tcW w:w="1726" w:type="dxa"/>
            <w:vMerge/>
            <w:tcBorders>
              <w:left w:val="single" w:sz="4" w:space="0" w:color="000000"/>
              <w:right w:val="single" w:sz="4" w:space="0" w:color="000000"/>
            </w:tcBorders>
          </w:tcPr>
          <w:p w14:paraId="74BBAB2B" w14:textId="77777777" w:rsidR="004B0D99" w:rsidRDefault="004B0D99" w:rsidP="00682DD3">
            <w:pPr>
              <w:spacing w:after="0"/>
            </w:pPr>
          </w:p>
        </w:tc>
        <w:tc>
          <w:tcPr>
            <w:tcW w:w="1104" w:type="dxa"/>
          </w:tcPr>
          <w:p w14:paraId="5EA283A2"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Н 1.3.02</w:t>
            </w:r>
          </w:p>
        </w:tc>
        <w:tc>
          <w:tcPr>
            <w:tcW w:w="6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A0D72A" w14:textId="77777777" w:rsidR="004B0D99" w:rsidRDefault="004B0D99" w:rsidP="00682DD3">
            <w:pPr>
              <w:spacing w:after="0" w:line="240" w:lineRule="auto"/>
              <w:rPr>
                <w:rFonts w:ascii="Times New Roman" w:hAnsi="Times New Roman"/>
                <w:sz w:val="24"/>
              </w:rPr>
            </w:pPr>
            <w:r w:rsidRPr="00F77972">
              <w:rPr>
                <w:rFonts w:ascii="Times New Roman" w:hAnsi="Times New Roman"/>
                <w:sz w:val="24"/>
              </w:rPr>
              <w:t>Проверки сложных схем устройств электроснабжения, электрооборудования и электрической части технологического оборудования к сдаче в эксплуатацию</w:t>
            </w:r>
          </w:p>
        </w:tc>
      </w:tr>
      <w:tr w:rsidR="004B0D99" w14:paraId="0B1FC494" w14:textId="77777777" w:rsidTr="00682DD3">
        <w:tc>
          <w:tcPr>
            <w:tcW w:w="1726" w:type="dxa"/>
            <w:vMerge/>
            <w:tcBorders>
              <w:left w:val="single" w:sz="4" w:space="0" w:color="000000"/>
              <w:bottom w:val="single" w:sz="4" w:space="0" w:color="000000"/>
              <w:right w:val="single" w:sz="4" w:space="0" w:color="000000"/>
            </w:tcBorders>
          </w:tcPr>
          <w:p w14:paraId="1C372DED" w14:textId="77777777" w:rsidR="004B0D99" w:rsidRDefault="004B0D99" w:rsidP="00682DD3">
            <w:pPr>
              <w:spacing w:after="0"/>
            </w:pPr>
          </w:p>
        </w:tc>
        <w:tc>
          <w:tcPr>
            <w:tcW w:w="1104" w:type="dxa"/>
            <w:tcBorders>
              <w:top w:val="single" w:sz="4" w:space="0" w:color="000000"/>
              <w:left w:val="single" w:sz="4" w:space="0" w:color="000000"/>
              <w:bottom w:val="single" w:sz="4" w:space="0" w:color="000000"/>
              <w:right w:val="single" w:sz="4" w:space="0" w:color="000000"/>
            </w:tcBorders>
          </w:tcPr>
          <w:p w14:paraId="0BE9AF39" w14:textId="77777777" w:rsidR="004B0D99" w:rsidRDefault="004B0D99" w:rsidP="00682DD3">
            <w:pPr>
              <w:spacing w:after="0" w:line="240" w:lineRule="auto"/>
              <w:jc w:val="center"/>
              <w:rPr>
                <w:rFonts w:ascii="Times New Roman" w:hAnsi="Times New Roman"/>
                <w:sz w:val="24"/>
              </w:rPr>
            </w:pPr>
            <w:r w:rsidRPr="00B8147F">
              <w:rPr>
                <w:rFonts w:ascii="Times New Roman" w:hAnsi="Times New Roman"/>
              </w:rPr>
              <w:t>Н 1.4.01</w:t>
            </w:r>
          </w:p>
        </w:tc>
        <w:tc>
          <w:tcPr>
            <w:tcW w:w="6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F3D42F" w14:textId="77777777" w:rsidR="004B0D99" w:rsidRDefault="004B0D99" w:rsidP="00682DD3">
            <w:pPr>
              <w:spacing w:after="0" w:line="240" w:lineRule="auto"/>
              <w:rPr>
                <w:rFonts w:ascii="Times New Roman" w:hAnsi="Times New Roman"/>
                <w:sz w:val="24"/>
              </w:rPr>
            </w:pPr>
            <w:r>
              <w:rPr>
                <w:rFonts w:ascii="Times New Roman" w:hAnsi="Times New Roman"/>
                <w:sz w:val="24"/>
              </w:rPr>
              <w:t>Участия в составе бригады при проведении пуско-наладочных работ в электроустановках, на электрооборудовании и электрической части технологического оборудования</w:t>
            </w:r>
          </w:p>
        </w:tc>
      </w:tr>
      <w:tr w:rsidR="004B0D99" w14:paraId="7F9F95C5" w14:textId="77777777" w:rsidTr="00682DD3">
        <w:tc>
          <w:tcPr>
            <w:tcW w:w="1726" w:type="dxa"/>
            <w:vMerge w:val="restart"/>
            <w:tcBorders>
              <w:top w:val="single" w:sz="4" w:space="0" w:color="000000"/>
              <w:left w:val="single" w:sz="4" w:space="0" w:color="000000"/>
              <w:bottom w:val="single" w:sz="4" w:space="0" w:color="000000"/>
              <w:right w:val="single" w:sz="4" w:space="0" w:color="000000"/>
            </w:tcBorders>
          </w:tcPr>
          <w:p w14:paraId="5CC50967" w14:textId="77777777" w:rsidR="004B0D99" w:rsidRDefault="004B0D99" w:rsidP="00682DD3">
            <w:pPr>
              <w:spacing w:after="0" w:line="240" w:lineRule="auto"/>
              <w:rPr>
                <w:rFonts w:ascii="Times New Roman" w:hAnsi="Times New Roman"/>
                <w:sz w:val="24"/>
              </w:rPr>
            </w:pPr>
            <w:r>
              <w:rPr>
                <w:rFonts w:ascii="Times New Roman" w:hAnsi="Times New Roman"/>
                <w:sz w:val="24"/>
              </w:rPr>
              <w:t>Уметь</w:t>
            </w:r>
          </w:p>
        </w:tc>
        <w:tc>
          <w:tcPr>
            <w:tcW w:w="1104" w:type="dxa"/>
            <w:tcBorders>
              <w:top w:val="single" w:sz="4" w:space="0" w:color="000000"/>
              <w:left w:val="single" w:sz="4" w:space="0" w:color="000000"/>
              <w:bottom w:val="single" w:sz="4" w:space="0" w:color="000000"/>
              <w:right w:val="single" w:sz="4" w:space="0" w:color="000000"/>
            </w:tcBorders>
          </w:tcPr>
          <w:p w14:paraId="0E0691A2" w14:textId="77777777" w:rsidR="004B0D99" w:rsidRDefault="004B0D99" w:rsidP="00682DD3">
            <w:pPr>
              <w:spacing w:after="0" w:line="240" w:lineRule="auto"/>
              <w:jc w:val="center"/>
              <w:rPr>
                <w:rFonts w:ascii="Times New Roman" w:hAnsi="Times New Roman"/>
                <w:i/>
                <w:sz w:val="24"/>
              </w:rPr>
            </w:pPr>
          </w:p>
        </w:tc>
        <w:tc>
          <w:tcPr>
            <w:tcW w:w="6096" w:type="dxa"/>
            <w:tcBorders>
              <w:top w:val="single" w:sz="4" w:space="0" w:color="000000"/>
              <w:left w:val="single" w:sz="4" w:space="0" w:color="000000"/>
              <w:bottom w:val="single" w:sz="4" w:space="0" w:color="000000"/>
              <w:right w:val="single" w:sz="4" w:space="0" w:color="000000"/>
            </w:tcBorders>
          </w:tcPr>
          <w:p w14:paraId="2D0DA5D5" w14:textId="77777777" w:rsidR="004B0D99" w:rsidRDefault="004B0D99" w:rsidP="00682DD3">
            <w:pPr>
              <w:spacing w:after="0" w:line="240" w:lineRule="auto"/>
              <w:rPr>
                <w:rFonts w:ascii="Times New Roman" w:hAnsi="Times New Roman"/>
                <w:sz w:val="24"/>
              </w:rPr>
            </w:pPr>
          </w:p>
        </w:tc>
      </w:tr>
      <w:tr w:rsidR="004B0D99" w14:paraId="6F42BD88"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2841AC04" w14:textId="77777777" w:rsidR="004B0D99" w:rsidRDefault="004B0D99" w:rsidP="00682DD3">
            <w:pPr>
              <w:spacing w:after="0"/>
            </w:pPr>
          </w:p>
        </w:tc>
        <w:tc>
          <w:tcPr>
            <w:tcW w:w="1104" w:type="dxa"/>
            <w:tcBorders>
              <w:top w:val="single" w:sz="4" w:space="0" w:color="000000"/>
              <w:left w:val="single" w:sz="4" w:space="0" w:color="000000"/>
              <w:bottom w:val="single" w:sz="4" w:space="0" w:color="000000"/>
              <w:right w:val="single" w:sz="4" w:space="0" w:color="000000"/>
            </w:tcBorders>
          </w:tcPr>
          <w:p w14:paraId="7A70DC42" w14:textId="77777777" w:rsidR="004B0D99" w:rsidRDefault="004B0D99" w:rsidP="00682DD3">
            <w:pPr>
              <w:spacing w:after="0" w:line="240" w:lineRule="auto"/>
              <w:jc w:val="center"/>
              <w:rPr>
                <w:rFonts w:ascii="Times New Roman" w:hAnsi="Times New Roman"/>
                <w:sz w:val="24"/>
              </w:rPr>
            </w:pPr>
            <w:r w:rsidRPr="00B8147F">
              <w:rPr>
                <w:rFonts w:ascii="Times New Roman" w:hAnsi="Times New Roman"/>
              </w:rPr>
              <w:t>У 1.1.01</w:t>
            </w:r>
          </w:p>
        </w:tc>
        <w:tc>
          <w:tcPr>
            <w:tcW w:w="6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BEC2C4" w14:textId="77777777" w:rsidR="004B0D99" w:rsidRDefault="004B0D99" w:rsidP="00682DD3">
            <w:pPr>
              <w:spacing w:after="0" w:line="240" w:lineRule="auto"/>
              <w:rPr>
                <w:rFonts w:ascii="Times New Roman" w:hAnsi="Times New Roman"/>
                <w:b/>
                <w:sz w:val="24"/>
              </w:rPr>
            </w:pPr>
            <w:r>
              <w:rPr>
                <w:rFonts w:ascii="Times New Roman" w:hAnsi="Times New Roman"/>
                <w:sz w:val="24"/>
              </w:rPr>
              <w:t>Выбирать инструменты для производства работ монтажу и наладке устройств электроснабжения и электрооборудования</w:t>
            </w:r>
          </w:p>
        </w:tc>
      </w:tr>
      <w:tr w:rsidR="004B0D99" w14:paraId="373762FE"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6E6DEC8F" w14:textId="77777777" w:rsidR="004B0D99" w:rsidRDefault="004B0D99" w:rsidP="00682DD3">
            <w:pPr>
              <w:spacing w:after="0"/>
            </w:pPr>
          </w:p>
        </w:tc>
        <w:tc>
          <w:tcPr>
            <w:tcW w:w="1104" w:type="dxa"/>
            <w:tcBorders>
              <w:top w:val="single" w:sz="4" w:space="0" w:color="000000"/>
              <w:left w:val="single" w:sz="4" w:space="0" w:color="000000"/>
              <w:bottom w:val="single" w:sz="4" w:space="0" w:color="000000"/>
              <w:right w:val="single" w:sz="4" w:space="0" w:color="000000"/>
            </w:tcBorders>
          </w:tcPr>
          <w:p w14:paraId="0A19285B" w14:textId="77777777" w:rsidR="004B0D99" w:rsidRDefault="004B0D99" w:rsidP="00682DD3">
            <w:pPr>
              <w:spacing w:after="0" w:line="240" w:lineRule="auto"/>
              <w:jc w:val="center"/>
              <w:rPr>
                <w:rFonts w:ascii="Times New Roman" w:hAnsi="Times New Roman"/>
                <w:sz w:val="24"/>
              </w:rPr>
            </w:pPr>
            <w:r w:rsidRPr="00B8147F">
              <w:rPr>
                <w:rFonts w:ascii="Times New Roman" w:hAnsi="Times New Roman"/>
              </w:rPr>
              <w:t>У 1.1.02</w:t>
            </w:r>
          </w:p>
        </w:tc>
        <w:tc>
          <w:tcPr>
            <w:tcW w:w="6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2DEF06" w14:textId="77777777" w:rsidR="004B0D99" w:rsidRDefault="004B0D99" w:rsidP="00682DD3">
            <w:pPr>
              <w:spacing w:after="0" w:line="240" w:lineRule="auto"/>
              <w:rPr>
                <w:rFonts w:ascii="Times New Roman" w:hAnsi="Times New Roman"/>
                <w:b/>
                <w:sz w:val="24"/>
              </w:rPr>
            </w:pPr>
            <w:r>
              <w:rPr>
                <w:rFonts w:ascii="Times New Roman" w:hAnsi="Times New Roman"/>
                <w:sz w:val="24"/>
              </w:rPr>
              <w:t xml:space="preserve">Выбирать инструменты и приспособления для производства работ по регулировке и сдаче электрической части станков с системами электромашинного и электромагнитного управления технологического оборудования </w:t>
            </w:r>
          </w:p>
        </w:tc>
      </w:tr>
      <w:tr w:rsidR="004B0D99" w14:paraId="11B011B1"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62DD6B63" w14:textId="77777777" w:rsidR="004B0D99" w:rsidRDefault="004B0D99" w:rsidP="00682DD3">
            <w:pPr>
              <w:spacing w:after="0"/>
            </w:pPr>
          </w:p>
        </w:tc>
        <w:tc>
          <w:tcPr>
            <w:tcW w:w="1104" w:type="dxa"/>
            <w:tcBorders>
              <w:top w:val="single" w:sz="4" w:space="0" w:color="000000"/>
              <w:left w:val="single" w:sz="4" w:space="0" w:color="000000"/>
              <w:bottom w:val="single" w:sz="4" w:space="0" w:color="000000"/>
              <w:right w:val="single" w:sz="4" w:space="0" w:color="000000"/>
            </w:tcBorders>
          </w:tcPr>
          <w:p w14:paraId="636D9FE3" w14:textId="77777777" w:rsidR="004B0D99" w:rsidRDefault="004B0D99" w:rsidP="00682DD3">
            <w:pPr>
              <w:spacing w:after="0" w:line="240" w:lineRule="auto"/>
              <w:jc w:val="center"/>
              <w:rPr>
                <w:rFonts w:ascii="Times New Roman" w:hAnsi="Times New Roman"/>
                <w:sz w:val="24"/>
              </w:rPr>
            </w:pPr>
            <w:r w:rsidRPr="00B8147F">
              <w:rPr>
                <w:rFonts w:ascii="Times New Roman" w:hAnsi="Times New Roman"/>
              </w:rPr>
              <w:t>У 1.1.03</w:t>
            </w:r>
          </w:p>
        </w:tc>
        <w:tc>
          <w:tcPr>
            <w:tcW w:w="6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9BA905" w14:textId="77777777" w:rsidR="004B0D99" w:rsidRDefault="004B0D99" w:rsidP="00682DD3">
            <w:pPr>
              <w:spacing w:after="0" w:line="240" w:lineRule="auto"/>
              <w:rPr>
                <w:rFonts w:ascii="Times New Roman" w:hAnsi="Times New Roman"/>
                <w:b/>
                <w:sz w:val="24"/>
              </w:rPr>
            </w:pPr>
            <w:r>
              <w:rPr>
                <w:rFonts w:ascii="Times New Roman" w:hAnsi="Times New Roman"/>
                <w:sz w:val="24"/>
              </w:rPr>
              <w:t>Монтировать электрооборудование автоматизации систем управления вентиляции, кондиционирования, водоснабжения, отопления и др.</w:t>
            </w:r>
          </w:p>
        </w:tc>
      </w:tr>
      <w:tr w:rsidR="004B0D99" w14:paraId="605ACDC8"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2AA363EE" w14:textId="77777777" w:rsidR="004B0D99" w:rsidRDefault="004B0D99" w:rsidP="00682DD3">
            <w:pPr>
              <w:spacing w:after="0"/>
            </w:pPr>
          </w:p>
        </w:tc>
        <w:tc>
          <w:tcPr>
            <w:tcW w:w="1104" w:type="dxa"/>
            <w:tcBorders>
              <w:top w:val="single" w:sz="4" w:space="0" w:color="000000"/>
              <w:left w:val="single" w:sz="4" w:space="0" w:color="000000"/>
              <w:bottom w:val="single" w:sz="4" w:space="0" w:color="000000"/>
              <w:right w:val="single" w:sz="4" w:space="0" w:color="000000"/>
            </w:tcBorders>
          </w:tcPr>
          <w:p w14:paraId="593D76E1" w14:textId="77777777" w:rsidR="004B0D99" w:rsidRDefault="004B0D99" w:rsidP="00682DD3">
            <w:pPr>
              <w:spacing w:after="0" w:line="240" w:lineRule="auto"/>
              <w:jc w:val="center"/>
              <w:rPr>
                <w:rFonts w:ascii="Times New Roman" w:hAnsi="Times New Roman"/>
                <w:sz w:val="24"/>
              </w:rPr>
            </w:pPr>
            <w:r w:rsidRPr="00B8147F">
              <w:rPr>
                <w:rFonts w:ascii="Times New Roman" w:hAnsi="Times New Roman"/>
              </w:rPr>
              <w:t>У 1.1.04</w:t>
            </w:r>
          </w:p>
        </w:tc>
        <w:tc>
          <w:tcPr>
            <w:tcW w:w="6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067247" w14:textId="77777777" w:rsidR="004B0D99" w:rsidRDefault="004B0D99" w:rsidP="00682DD3">
            <w:pPr>
              <w:spacing w:after="0" w:line="240" w:lineRule="auto"/>
              <w:rPr>
                <w:rFonts w:ascii="Times New Roman" w:hAnsi="Times New Roman"/>
                <w:b/>
                <w:sz w:val="24"/>
              </w:rPr>
            </w:pPr>
            <w:r>
              <w:rPr>
                <w:rFonts w:ascii="Times New Roman" w:hAnsi="Times New Roman"/>
                <w:sz w:val="24"/>
              </w:rPr>
              <w:t>Подключать измерительные приборы на электрооборудовании автоматизации систем управления вентиляции, кондиционирования, водоснабжения, отопления и др.</w:t>
            </w:r>
          </w:p>
        </w:tc>
      </w:tr>
      <w:tr w:rsidR="004B0D99" w14:paraId="643B59BA"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16955025" w14:textId="77777777" w:rsidR="004B0D99" w:rsidRDefault="004B0D99" w:rsidP="00682DD3">
            <w:pPr>
              <w:spacing w:after="0"/>
            </w:pPr>
          </w:p>
        </w:tc>
        <w:tc>
          <w:tcPr>
            <w:tcW w:w="1104" w:type="dxa"/>
            <w:tcBorders>
              <w:top w:val="single" w:sz="4" w:space="0" w:color="000000"/>
              <w:left w:val="single" w:sz="4" w:space="0" w:color="000000"/>
              <w:bottom w:val="single" w:sz="4" w:space="0" w:color="000000"/>
              <w:right w:val="single" w:sz="4" w:space="0" w:color="000000"/>
            </w:tcBorders>
          </w:tcPr>
          <w:p w14:paraId="793050CA" w14:textId="77777777" w:rsidR="004B0D99" w:rsidRDefault="004B0D99" w:rsidP="00682DD3">
            <w:pPr>
              <w:spacing w:after="0" w:line="240" w:lineRule="auto"/>
              <w:jc w:val="center"/>
              <w:rPr>
                <w:rFonts w:ascii="Times New Roman" w:hAnsi="Times New Roman"/>
                <w:sz w:val="24"/>
              </w:rPr>
            </w:pPr>
            <w:r w:rsidRPr="00B8147F">
              <w:rPr>
                <w:rFonts w:ascii="Times New Roman" w:hAnsi="Times New Roman"/>
              </w:rPr>
              <w:t>У 1.1.05</w:t>
            </w:r>
          </w:p>
        </w:tc>
        <w:tc>
          <w:tcPr>
            <w:tcW w:w="6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983BCF" w14:textId="77777777" w:rsidR="004B0D99" w:rsidRDefault="004B0D99" w:rsidP="00682DD3">
            <w:pPr>
              <w:spacing w:after="0" w:line="240" w:lineRule="auto"/>
              <w:rPr>
                <w:rFonts w:ascii="Times New Roman" w:hAnsi="Times New Roman"/>
                <w:b/>
                <w:sz w:val="24"/>
              </w:rPr>
            </w:pPr>
            <w:r>
              <w:rPr>
                <w:rFonts w:ascii="Times New Roman" w:hAnsi="Times New Roman"/>
                <w:sz w:val="24"/>
              </w:rPr>
              <w:t xml:space="preserve">Измерять емкость, индуктивность и частоту на электрооборудовании </w:t>
            </w:r>
          </w:p>
        </w:tc>
      </w:tr>
      <w:tr w:rsidR="004B0D99" w14:paraId="1168486E"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53EE1321" w14:textId="77777777" w:rsidR="004B0D99" w:rsidRDefault="004B0D99" w:rsidP="00682DD3">
            <w:pPr>
              <w:spacing w:after="0"/>
            </w:pPr>
          </w:p>
        </w:tc>
        <w:tc>
          <w:tcPr>
            <w:tcW w:w="1104" w:type="dxa"/>
            <w:tcBorders>
              <w:top w:val="single" w:sz="4" w:space="0" w:color="000000"/>
              <w:left w:val="single" w:sz="4" w:space="0" w:color="000000"/>
              <w:bottom w:val="single" w:sz="4" w:space="0" w:color="000000"/>
              <w:right w:val="single" w:sz="4" w:space="0" w:color="000000"/>
            </w:tcBorders>
          </w:tcPr>
          <w:p w14:paraId="6F60BBAB" w14:textId="77777777" w:rsidR="004B0D99" w:rsidRDefault="004B0D99" w:rsidP="00682DD3">
            <w:pPr>
              <w:spacing w:after="0" w:line="240" w:lineRule="auto"/>
              <w:jc w:val="center"/>
              <w:rPr>
                <w:rFonts w:ascii="Times New Roman" w:hAnsi="Times New Roman"/>
                <w:sz w:val="24"/>
              </w:rPr>
            </w:pPr>
            <w:r w:rsidRPr="00B8147F">
              <w:rPr>
                <w:rFonts w:ascii="Times New Roman" w:hAnsi="Times New Roman"/>
              </w:rPr>
              <w:t>У 1.1.06</w:t>
            </w:r>
          </w:p>
        </w:tc>
        <w:tc>
          <w:tcPr>
            <w:tcW w:w="6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0C716D" w14:textId="77777777" w:rsidR="004B0D99" w:rsidRDefault="004B0D99" w:rsidP="00682DD3">
            <w:pPr>
              <w:spacing w:after="0" w:line="240" w:lineRule="auto"/>
              <w:rPr>
                <w:rFonts w:ascii="Times New Roman" w:hAnsi="Times New Roman"/>
                <w:b/>
                <w:sz w:val="24"/>
              </w:rPr>
            </w:pPr>
            <w:r>
              <w:rPr>
                <w:rFonts w:ascii="Times New Roman" w:hAnsi="Times New Roman"/>
                <w:sz w:val="24"/>
              </w:rPr>
              <w:t>Измерять ток, напряжение, мощность и коэффициент мощности станков с системами электромашинного и электромагнитного управления и технологического оборудования</w:t>
            </w:r>
          </w:p>
        </w:tc>
      </w:tr>
      <w:tr w:rsidR="004B0D99" w14:paraId="3491A161"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68AF51BD" w14:textId="77777777" w:rsidR="004B0D99" w:rsidRDefault="004B0D99" w:rsidP="00682DD3">
            <w:pPr>
              <w:spacing w:after="0"/>
            </w:pPr>
          </w:p>
        </w:tc>
        <w:tc>
          <w:tcPr>
            <w:tcW w:w="1104" w:type="dxa"/>
            <w:tcBorders>
              <w:top w:val="single" w:sz="4" w:space="0" w:color="000000"/>
              <w:left w:val="single" w:sz="4" w:space="0" w:color="000000"/>
              <w:bottom w:val="single" w:sz="4" w:space="0" w:color="000000"/>
              <w:right w:val="single" w:sz="4" w:space="0" w:color="000000"/>
            </w:tcBorders>
          </w:tcPr>
          <w:p w14:paraId="28DFBF31" w14:textId="77777777" w:rsidR="004B0D99" w:rsidRDefault="004B0D99" w:rsidP="00682DD3">
            <w:pPr>
              <w:spacing w:after="0" w:line="240" w:lineRule="auto"/>
              <w:jc w:val="center"/>
              <w:rPr>
                <w:rFonts w:ascii="Times New Roman" w:hAnsi="Times New Roman"/>
                <w:sz w:val="24"/>
              </w:rPr>
            </w:pPr>
            <w:r w:rsidRPr="00B8147F">
              <w:rPr>
                <w:rFonts w:ascii="Times New Roman" w:hAnsi="Times New Roman"/>
              </w:rPr>
              <w:t>У 1.1.07</w:t>
            </w:r>
          </w:p>
        </w:tc>
        <w:tc>
          <w:tcPr>
            <w:tcW w:w="6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B6741F" w14:textId="77777777" w:rsidR="004B0D99" w:rsidRDefault="004B0D99" w:rsidP="00682DD3">
            <w:pPr>
              <w:spacing w:after="0" w:line="240" w:lineRule="auto"/>
              <w:rPr>
                <w:rFonts w:ascii="Times New Roman" w:hAnsi="Times New Roman"/>
                <w:b/>
                <w:sz w:val="24"/>
              </w:rPr>
            </w:pPr>
            <w:r>
              <w:rPr>
                <w:rFonts w:ascii="Times New Roman" w:hAnsi="Times New Roman"/>
                <w:sz w:val="24"/>
              </w:rPr>
              <w:t>Определять полярность обмоток электрических машин и электрооборудования</w:t>
            </w:r>
          </w:p>
        </w:tc>
      </w:tr>
      <w:tr w:rsidR="004B0D99" w14:paraId="6BA69383"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51E8D117" w14:textId="77777777" w:rsidR="004B0D99" w:rsidRDefault="004B0D99" w:rsidP="00682DD3">
            <w:pPr>
              <w:spacing w:after="0"/>
            </w:pPr>
          </w:p>
        </w:tc>
        <w:tc>
          <w:tcPr>
            <w:tcW w:w="1104" w:type="dxa"/>
            <w:tcBorders>
              <w:top w:val="single" w:sz="4" w:space="0" w:color="000000"/>
              <w:left w:val="single" w:sz="4" w:space="0" w:color="000000"/>
              <w:bottom w:val="single" w:sz="4" w:space="0" w:color="000000"/>
              <w:right w:val="single" w:sz="4" w:space="0" w:color="000000"/>
            </w:tcBorders>
          </w:tcPr>
          <w:p w14:paraId="6BAA4ACD" w14:textId="77777777" w:rsidR="004B0D99" w:rsidRDefault="004B0D99" w:rsidP="00682DD3">
            <w:pPr>
              <w:spacing w:after="0" w:line="240" w:lineRule="auto"/>
              <w:jc w:val="center"/>
              <w:rPr>
                <w:rFonts w:ascii="Times New Roman" w:hAnsi="Times New Roman"/>
                <w:sz w:val="24"/>
              </w:rPr>
            </w:pPr>
            <w:r w:rsidRPr="00B8147F">
              <w:rPr>
                <w:rFonts w:ascii="Times New Roman" w:hAnsi="Times New Roman"/>
              </w:rPr>
              <w:t>У 1.1.08</w:t>
            </w:r>
          </w:p>
        </w:tc>
        <w:tc>
          <w:tcPr>
            <w:tcW w:w="6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048671" w14:textId="77777777" w:rsidR="004B0D99" w:rsidRDefault="004B0D99" w:rsidP="00682DD3">
            <w:pPr>
              <w:spacing w:after="0" w:line="240" w:lineRule="auto"/>
              <w:rPr>
                <w:rFonts w:ascii="Times New Roman" w:hAnsi="Times New Roman"/>
                <w:b/>
                <w:sz w:val="24"/>
              </w:rPr>
            </w:pPr>
            <w:r>
              <w:rPr>
                <w:rFonts w:ascii="Times New Roman" w:hAnsi="Times New Roman"/>
                <w:sz w:val="24"/>
              </w:rPr>
              <w:t>Определять степень увлажненности изоляции станков с системами электромашинного и электромагнитного управления и технологичного оборудования</w:t>
            </w:r>
          </w:p>
        </w:tc>
      </w:tr>
      <w:tr w:rsidR="004B0D99" w14:paraId="012813D7"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7075E92B" w14:textId="77777777" w:rsidR="004B0D99" w:rsidRDefault="004B0D99" w:rsidP="00682DD3">
            <w:pPr>
              <w:spacing w:after="0"/>
            </w:pPr>
          </w:p>
        </w:tc>
        <w:tc>
          <w:tcPr>
            <w:tcW w:w="1104" w:type="dxa"/>
            <w:tcBorders>
              <w:top w:val="single" w:sz="4" w:space="0" w:color="000000"/>
              <w:left w:val="single" w:sz="4" w:space="0" w:color="000000"/>
              <w:bottom w:val="single" w:sz="4" w:space="0" w:color="000000"/>
              <w:right w:val="single" w:sz="4" w:space="0" w:color="000000"/>
            </w:tcBorders>
          </w:tcPr>
          <w:p w14:paraId="767F1C11" w14:textId="77777777" w:rsidR="004B0D99" w:rsidRDefault="004B0D99" w:rsidP="00682DD3">
            <w:pPr>
              <w:spacing w:after="0" w:line="240" w:lineRule="auto"/>
              <w:jc w:val="center"/>
              <w:rPr>
                <w:rFonts w:ascii="Times New Roman" w:hAnsi="Times New Roman"/>
                <w:sz w:val="24"/>
              </w:rPr>
            </w:pPr>
            <w:r w:rsidRPr="00B8147F">
              <w:rPr>
                <w:rFonts w:ascii="Times New Roman" w:hAnsi="Times New Roman"/>
              </w:rPr>
              <w:t>У 1.1.</w:t>
            </w:r>
            <w:r>
              <w:rPr>
                <w:rFonts w:ascii="Times New Roman" w:hAnsi="Times New Roman"/>
              </w:rPr>
              <w:t>09</w:t>
            </w:r>
          </w:p>
        </w:tc>
        <w:tc>
          <w:tcPr>
            <w:tcW w:w="6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64A55A" w14:textId="77777777" w:rsidR="004B0D99" w:rsidRDefault="004B0D99" w:rsidP="00682DD3">
            <w:pPr>
              <w:spacing w:after="0" w:line="240" w:lineRule="auto"/>
              <w:rPr>
                <w:rFonts w:ascii="Times New Roman" w:hAnsi="Times New Roman"/>
                <w:b/>
                <w:sz w:val="24"/>
              </w:rPr>
            </w:pPr>
            <w:r>
              <w:rPr>
                <w:rFonts w:ascii="Times New Roman" w:hAnsi="Times New Roman"/>
                <w:sz w:val="24"/>
              </w:rPr>
              <w:t>Подготавливать рабочее место для рационального и безопасного выполнения работ по монтажу и наладке устройств электроснабжения и электрооборудования</w:t>
            </w:r>
          </w:p>
        </w:tc>
      </w:tr>
      <w:tr w:rsidR="004B0D99" w14:paraId="78D7E3E4"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798DBDAC" w14:textId="77777777" w:rsidR="004B0D99" w:rsidRDefault="004B0D99" w:rsidP="00682DD3">
            <w:pPr>
              <w:spacing w:after="0"/>
            </w:pPr>
          </w:p>
        </w:tc>
        <w:tc>
          <w:tcPr>
            <w:tcW w:w="1104" w:type="dxa"/>
            <w:tcBorders>
              <w:top w:val="single" w:sz="4" w:space="0" w:color="000000"/>
              <w:left w:val="single" w:sz="4" w:space="0" w:color="000000"/>
              <w:bottom w:val="single" w:sz="4" w:space="0" w:color="000000"/>
              <w:right w:val="single" w:sz="4" w:space="0" w:color="000000"/>
            </w:tcBorders>
          </w:tcPr>
          <w:p w14:paraId="4DB273E2" w14:textId="77777777" w:rsidR="004B0D99" w:rsidRDefault="004B0D99" w:rsidP="00682DD3">
            <w:pPr>
              <w:spacing w:after="0" w:line="240" w:lineRule="auto"/>
              <w:jc w:val="center"/>
              <w:rPr>
                <w:rFonts w:ascii="Times New Roman" w:hAnsi="Times New Roman"/>
                <w:sz w:val="24"/>
              </w:rPr>
            </w:pPr>
            <w:r w:rsidRPr="00B8147F">
              <w:rPr>
                <w:rFonts w:ascii="Times New Roman" w:hAnsi="Times New Roman"/>
              </w:rPr>
              <w:t>У 1.1.10</w:t>
            </w:r>
          </w:p>
        </w:tc>
        <w:tc>
          <w:tcPr>
            <w:tcW w:w="6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1488FB" w14:textId="77777777" w:rsidR="004B0D99" w:rsidRDefault="004B0D99" w:rsidP="00682DD3">
            <w:pPr>
              <w:spacing w:after="0" w:line="240" w:lineRule="auto"/>
              <w:rPr>
                <w:rFonts w:ascii="Times New Roman" w:hAnsi="Times New Roman"/>
                <w:b/>
                <w:sz w:val="24"/>
              </w:rPr>
            </w:pPr>
            <w:r>
              <w:rPr>
                <w:rFonts w:ascii="Times New Roman" w:hAnsi="Times New Roman"/>
                <w:sz w:val="24"/>
              </w:rPr>
              <w:t>Производить регулировку электрооборудования устройств электроснабжения и электрооборудования</w:t>
            </w:r>
          </w:p>
        </w:tc>
      </w:tr>
      <w:tr w:rsidR="004B0D99" w14:paraId="3429E579"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0D4E9273" w14:textId="77777777" w:rsidR="004B0D99" w:rsidRDefault="004B0D99" w:rsidP="00682DD3">
            <w:pPr>
              <w:spacing w:after="0"/>
            </w:pPr>
          </w:p>
        </w:tc>
        <w:tc>
          <w:tcPr>
            <w:tcW w:w="1104" w:type="dxa"/>
            <w:tcBorders>
              <w:top w:val="single" w:sz="4" w:space="0" w:color="000000"/>
              <w:left w:val="single" w:sz="4" w:space="0" w:color="000000"/>
              <w:bottom w:val="single" w:sz="4" w:space="0" w:color="000000"/>
              <w:right w:val="single" w:sz="4" w:space="0" w:color="000000"/>
            </w:tcBorders>
          </w:tcPr>
          <w:p w14:paraId="1A54F98E" w14:textId="77777777" w:rsidR="004B0D99" w:rsidRDefault="004B0D99" w:rsidP="00682DD3">
            <w:pPr>
              <w:spacing w:after="0" w:line="240" w:lineRule="auto"/>
              <w:jc w:val="center"/>
              <w:rPr>
                <w:rFonts w:ascii="Times New Roman" w:hAnsi="Times New Roman"/>
                <w:sz w:val="24"/>
              </w:rPr>
            </w:pPr>
            <w:r w:rsidRPr="00B8147F">
              <w:rPr>
                <w:rFonts w:ascii="Times New Roman" w:hAnsi="Times New Roman"/>
              </w:rPr>
              <w:t>У 1.1.11</w:t>
            </w:r>
          </w:p>
        </w:tc>
        <w:tc>
          <w:tcPr>
            <w:tcW w:w="6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F683C5" w14:textId="77777777" w:rsidR="004B0D99" w:rsidRDefault="004B0D99" w:rsidP="00682DD3">
            <w:pPr>
              <w:spacing w:after="0" w:line="240" w:lineRule="auto"/>
              <w:rPr>
                <w:rFonts w:ascii="Times New Roman" w:hAnsi="Times New Roman"/>
                <w:b/>
                <w:sz w:val="24"/>
              </w:rPr>
            </w:pPr>
            <w:r>
              <w:rPr>
                <w:rFonts w:ascii="Times New Roman" w:hAnsi="Times New Roman"/>
                <w:sz w:val="24"/>
              </w:rPr>
              <w:t>Монтировать пусковую и защитную аппаратуру электрооборудования автоматизации систем управления вентиляции, кондиционирования, водоснабжения, отопления и др.</w:t>
            </w:r>
          </w:p>
        </w:tc>
      </w:tr>
      <w:tr w:rsidR="004B0D99" w14:paraId="7192626D"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465522AE" w14:textId="77777777" w:rsidR="004B0D99" w:rsidRDefault="004B0D99" w:rsidP="00682DD3">
            <w:pPr>
              <w:spacing w:after="0"/>
            </w:pPr>
          </w:p>
        </w:tc>
        <w:tc>
          <w:tcPr>
            <w:tcW w:w="1104" w:type="dxa"/>
            <w:tcBorders>
              <w:top w:val="single" w:sz="4" w:space="0" w:color="000000"/>
              <w:left w:val="single" w:sz="4" w:space="0" w:color="000000"/>
              <w:bottom w:val="single" w:sz="4" w:space="0" w:color="000000"/>
              <w:right w:val="single" w:sz="4" w:space="0" w:color="000000"/>
            </w:tcBorders>
          </w:tcPr>
          <w:p w14:paraId="4B20513D"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У 1.2.01</w:t>
            </w:r>
          </w:p>
        </w:tc>
        <w:tc>
          <w:tcPr>
            <w:tcW w:w="6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D97DCF" w14:textId="77777777" w:rsidR="004B0D99" w:rsidRPr="00B8147F" w:rsidRDefault="004B0D99" w:rsidP="00682DD3">
            <w:pPr>
              <w:spacing w:after="0" w:line="23" w:lineRule="atLeast"/>
              <w:rPr>
                <w:rFonts w:ascii="Times New Roman" w:hAnsi="Times New Roman"/>
                <w:b/>
              </w:rPr>
            </w:pPr>
            <w:r w:rsidRPr="00B8147F">
              <w:rPr>
                <w:rFonts w:ascii="Times New Roman" w:hAnsi="Times New Roman"/>
              </w:rPr>
              <w:t>Выбирать инструменты для производства работ по установке и монтажу элементной базы и исполнительных механизмов устройств электроснабжения</w:t>
            </w:r>
          </w:p>
          <w:p w14:paraId="7FBC3035" w14:textId="77777777" w:rsidR="004B0D99" w:rsidRPr="00B8147F" w:rsidRDefault="004B0D99" w:rsidP="00682DD3">
            <w:pPr>
              <w:spacing w:after="0" w:line="23" w:lineRule="atLeast"/>
              <w:rPr>
                <w:rFonts w:ascii="Times New Roman" w:eastAsia="Arial" w:hAnsi="Times New Roman" w:cs="Arial"/>
                <w:lang w:bidi="ru-RU"/>
              </w:rPr>
            </w:pPr>
          </w:p>
        </w:tc>
      </w:tr>
      <w:tr w:rsidR="004B0D99" w14:paraId="639D4BE7"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17D6F57F" w14:textId="77777777" w:rsidR="004B0D99" w:rsidRDefault="004B0D99" w:rsidP="00682DD3">
            <w:pPr>
              <w:spacing w:after="0"/>
            </w:pPr>
          </w:p>
        </w:tc>
        <w:tc>
          <w:tcPr>
            <w:tcW w:w="1104" w:type="dxa"/>
            <w:tcBorders>
              <w:top w:val="single" w:sz="4" w:space="0" w:color="000000"/>
              <w:left w:val="single" w:sz="4" w:space="0" w:color="000000"/>
              <w:bottom w:val="single" w:sz="4" w:space="0" w:color="000000"/>
              <w:right w:val="single" w:sz="4" w:space="0" w:color="000000"/>
            </w:tcBorders>
          </w:tcPr>
          <w:p w14:paraId="2C94D364"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У 1.2.02</w:t>
            </w:r>
          </w:p>
        </w:tc>
        <w:tc>
          <w:tcPr>
            <w:tcW w:w="6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7E7D64" w14:textId="77777777" w:rsidR="004B0D99" w:rsidRPr="00B8147F" w:rsidRDefault="004B0D99" w:rsidP="00682DD3">
            <w:pPr>
              <w:spacing w:after="0" w:line="23" w:lineRule="atLeast"/>
              <w:rPr>
                <w:rFonts w:ascii="Times New Roman" w:hAnsi="Times New Roman"/>
              </w:rPr>
            </w:pPr>
            <w:r w:rsidRPr="00B8147F">
              <w:rPr>
                <w:rFonts w:ascii="Times New Roman" w:hAnsi="Times New Roman"/>
              </w:rPr>
              <w:t>Выбирать инструменты и приспособления для производства работ по регулировке и сдаче электрических схем технологического оборудования;</w:t>
            </w:r>
          </w:p>
        </w:tc>
      </w:tr>
      <w:tr w:rsidR="004B0D99" w14:paraId="21CE3289"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2475D04F" w14:textId="77777777" w:rsidR="004B0D99" w:rsidRDefault="004B0D99" w:rsidP="00682DD3">
            <w:pPr>
              <w:spacing w:after="0"/>
            </w:pPr>
          </w:p>
        </w:tc>
        <w:tc>
          <w:tcPr>
            <w:tcW w:w="1104" w:type="dxa"/>
            <w:tcBorders>
              <w:top w:val="single" w:sz="4" w:space="0" w:color="000000"/>
              <w:left w:val="single" w:sz="4" w:space="0" w:color="000000"/>
              <w:bottom w:val="single" w:sz="4" w:space="0" w:color="000000"/>
              <w:right w:val="single" w:sz="4" w:space="0" w:color="000000"/>
            </w:tcBorders>
          </w:tcPr>
          <w:p w14:paraId="56C5360C"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У 1.2.03</w:t>
            </w:r>
          </w:p>
        </w:tc>
        <w:tc>
          <w:tcPr>
            <w:tcW w:w="6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B751E9" w14:textId="77777777" w:rsidR="004B0D99" w:rsidRPr="00B8147F" w:rsidRDefault="004B0D99" w:rsidP="00682DD3">
            <w:pPr>
              <w:spacing w:after="0" w:line="23" w:lineRule="atLeast"/>
              <w:rPr>
                <w:rFonts w:ascii="Times New Roman" w:hAnsi="Times New Roman"/>
              </w:rPr>
            </w:pPr>
            <w:r w:rsidRPr="00B8147F">
              <w:rPr>
                <w:rFonts w:ascii="Times New Roman" w:eastAsia="Arial" w:hAnsi="Times New Roman" w:cs="Arial"/>
                <w:lang w:bidi="ru-RU"/>
              </w:rPr>
              <w:t xml:space="preserve">Монтировать элементную базу на электрооборудовании автоматизации систем управления вентиляции, кондиционирования, водоснабжения, отопления и </w:t>
            </w:r>
            <w:r w:rsidRPr="00B8147F">
              <w:rPr>
                <w:rFonts w:ascii="Times New Roman" w:hAnsi="Times New Roman"/>
              </w:rPr>
              <w:t>технологическом оборудовании;</w:t>
            </w:r>
          </w:p>
        </w:tc>
      </w:tr>
      <w:tr w:rsidR="004B0D99" w14:paraId="19E2400C"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7E7571E8" w14:textId="77777777" w:rsidR="004B0D99" w:rsidRDefault="004B0D99" w:rsidP="00682DD3">
            <w:pPr>
              <w:spacing w:after="0"/>
            </w:pPr>
          </w:p>
        </w:tc>
        <w:tc>
          <w:tcPr>
            <w:tcW w:w="1104" w:type="dxa"/>
            <w:tcBorders>
              <w:top w:val="single" w:sz="4" w:space="0" w:color="000000"/>
              <w:left w:val="single" w:sz="4" w:space="0" w:color="000000"/>
              <w:bottom w:val="single" w:sz="4" w:space="0" w:color="000000"/>
              <w:right w:val="single" w:sz="4" w:space="0" w:color="000000"/>
            </w:tcBorders>
          </w:tcPr>
          <w:p w14:paraId="7A9FBDB3"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У 1.2.04</w:t>
            </w:r>
          </w:p>
        </w:tc>
        <w:tc>
          <w:tcPr>
            <w:tcW w:w="6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3D75EF" w14:textId="77777777" w:rsidR="004B0D99" w:rsidRPr="00B8147F" w:rsidRDefault="004B0D99" w:rsidP="00682DD3">
            <w:pPr>
              <w:spacing w:after="0" w:line="23" w:lineRule="atLeast"/>
              <w:rPr>
                <w:rFonts w:ascii="Times New Roman" w:hAnsi="Times New Roman"/>
              </w:rPr>
            </w:pPr>
            <w:r w:rsidRPr="00B8147F">
              <w:rPr>
                <w:rFonts w:ascii="Times New Roman" w:eastAsia="Arial" w:hAnsi="Times New Roman" w:cs="Arial"/>
                <w:lang w:bidi="ru-RU"/>
              </w:rPr>
              <w:t xml:space="preserve">Устанавливать измерительные приборы на электрооборудовании автоматизации систем управления вентиляции, кондиционирования, водоснабжения, отопления и </w:t>
            </w:r>
            <w:r w:rsidRPr="00B8147F">
              <w:rPr>
                <w:rFonts w:ascii="Times New Roman" w:hAnsi="Times New Roman"/>
              </w:rPr>
              <w:t>технологическом оборудовании;</w:t>
            </w:r>
          </w:p>
        </w:tc>
      </w:tr>
      <w:tr w:rsidR="004B0D99" w14:paraId="06B02EDC"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17BFC741" w14:textId="77777777" w:rsidR="004B0D99" w:rsidRDefault="004B0D99" w:rsidP="00682DD3">
            <w:pPr>
              <w:spacing w:after="0"/>
            </w:pPr>
          </w:p>
        </w:tc>
        <w:tc>
          <w:tcPr>
            <w:tcW w:w="1104" w:type="dxa"/>
            <w:tcBorders>
              <w:top w:val="single" w:sz="4" w:space="0" w:color="000000"/>
              <w:left w:val="single" w:sz="4" w:space="0" w:color="000000"/>
              <w:bottom w:val="single" w:sz="4" w:space="0" w:color="000000"/>
              <w:right w:val="single" w:sz="4" w:space="0" w:color="000000"/>
            </w:tcBorders>
          </w:tcPr>
          <w:p w14:paraId="334BD99D"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У 1.2.05</w:t>
            </w:r>
          </w:p>
        </w:tc>
        <w:tc>
          <w:tcPr>
            <w:tcW w:w="6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E81D12" w14:textId="77777777" w:rsidR="004B0D99" w:rsidRPr="00B8147F" w:rsidRDefault="004B0D99" w:rsidP="00682DD3">
            <w:pPr>
              <w:spacing w:after="0" w:line="23" w:lineRule="atLeast"/>
              <w:rPr>
                <w:rFonts w:ascii="Times New Roman" w:hAnsi="Times New Roman"/>
              </w:rPr>
            </w:pPr>
            <w:r w:rsidRPr="00B8147F">
              <w:rPr>
                <w:rFonts w:ascii="Times New Roman" w:eastAsia="Arial" w:hAnsi="Times New Roman" w:cs="Arial"/>
                <w:lang w:bidi="ru-RU"/>
              </w:rPr>
              <w:t xml:space="preserve">Определять дефекты </w:t>
            </w:r>
            <w:r w:rsidRPr="00B8147F">
              <w:rPr>
                <w:rFonts w:ascii="Times New Roman" w:hAnsi="Times New Roman"/>
              </w:rPr>
              <w:t xml:space="preserve">элементной базы и исполнительных механизмов устройств электроснабжения. </w:t>
            </w:r>
          </w:p>
        </w:tc>
      </w:tr>
      <w:tr w:rsidR="004B0D99" w14:paraId="343A238D"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30025004" w14:textId="77777777" w:rsidR="004B0D99" w:rsidRDefault="004B0D99" w:rsidP="00682DD3">
            <w:pPr>
              <w:spacing w:after="0"/>
            </w:pPr>
          </w:p>
        </w:tc>
        <w:tc>
          <w:tcPr>
            <w:tcW w:w="1104" w:type="dxa"/>
          </w:tcPr>
          <w:p w14:paraId="63C475BA"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У 1.2.06</w:t>
            </w:r>
          </w:p>
        </w:tc>
        <w:tc>
          <w:tcPr>
            <w:tcW w:w="6096" w:type="dxa"/>
            <w:tcMar>
              <w:top w:w="0" w:type="dxa"/>
              <w:left w:w="108" w:type="dxa"/>
              <w:bottom w:w="0" w:type="dxa"/>
              <w:right w:w="108" w:type="dxa"/>
            </w:tcMar>
          </w:tcPr>
          <w:p w14:paraId="02E55D54" w14:textId="77777777" w:rsidR="004B0D99" w:rsidRPr="00B8147F" w:rsidRDefault="004B0D99" w:rsidP="00682DD3">
            <w:pPr>
              <w:spacing w:after="0" w:line="23" w:lineRule="atLeast"/>
              <w:jc w:val="both"/>
              <w:rPr>
                <w:rFonts w:ascii="Times New Roman" w:hAnsi="Times New Roman"/>
              </w:rPr>
            </w:pPr>
            <w:r w:rsidRPr="00B8147F">
              <w:rPr>
                <w:rFonts w:ascii="Times New Roman" w:hAnsi="Times New Roman"/>
              </w:rPr>
              <w:t>Определять степень увлажненности изоляции электрооборудования;</w:t>
            </w:r>
          </w:p>
        </w:tc>
      </w:tr>
      <w:tr w:rsidR="004B0D99" w14:paraId="476CEB0C"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3572AF5E" w14:textId="77777777" w:rsidR="004B0D99" w:rsidRDefault="004B0D99" w:rsidP="00682DD3">
            <w:pPr>
              <w:spacing w:after="0"/>
            </w:pPr>
          </w:p>
        </w:tc>
        <w:tc>
          <w:tcPr>
            <w:tcW w:w="1104" w:type="dxa"/>
            <w:tcBorders>
              <w:top w:val="single" w:sz="4" w:space="0" w:color="000000"/>
              <w:left w:val="single" w:sz="4" w:space="0" w:color="000000"/>
              <w:bottom w:val="single" w:sz="4" w:space="0" w:color="000000"/>
              <w:right w:val="single" w:sz="4" w:space="0" w:color="000000"/>
            </w:tcBorders>
          </w:tcPr>
          <w:p w14:paraId="0BBE7D26"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У 1.2.07</w:t>
            </w:r>
          </w:p>
        </w:tc>
        <w:tc>
          <w:tcPr>
            <w:tcW w:w="6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D3BFAC" w14:textId="77777777" w:rsidR="004B0D99" w:rsidRPr="00B8147F" w:rsidRDefault="004B0D99" w:rsidP="00682DD3">
            <w:pPr>
              <w:spacing w:after="0" w:line="23" w:lineRule="atLeast"/>
              <w:rPr>
                <w:rFonts w:ascii="Times New Roman" w:hAnsi="Times New Roman"/>
              </w:rPr>
            </w:pPr>
            <w:r w:rsidRPr="00B8147F">
              <w:rPr>
                <w:rFonts w:ascii="Times New Roman" w:eastAsia="Arial" w:hAnsi="Times New Roman" w:cs="Arial"/>
                <w:lang w:bidi="ru-RU"/>
              </w:rPr>
              <w:t xml:space="preserve">Подготавливать рабочее место для рационального и безопасного выполнения работ </w:t>
            </w:r>
            <w:r w:rsidRPr="00B8147F">
              <w:rPr>
                <w:rFonts w:ascii="Times New Roman" w:hAnsi="Times New Roman"/>
              </w:rPr>
              <w:t>установочным работам элементной базы и исполнительных механизмов устройств электроснабжения</w:t>
            </w:r>
          </w:p>
        </w:tc>
      </w:tr>
      <w:tr w:rsidR="004B0D99" w14:paraId="44F9D6E8"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388202BA" w14:textId="77777777" w:rsidR="004B0D99" w:rsidRDefault="004B0D99" w:rsidP="00682DD3">
            <w:pPr>
              <w:spacing w:after="0"/>
            </w:pPr>
          </w:p>
        </w:tc>
        <w:tc>
          <w:tcPr>
            <w:tcW w:w="1104" w:type="dxa"/>
            <w:tcBorders>
              <w:top w:val="single" w:sz="4" w:space="0" w:color="000000"/>
              <w:left w:val="single" w:sz="4" w:space="0" w:color="000000"/>
              <w:bottom w:val="single" w:sz="4" w:space="0" w:color="000000"/>
              <w:right w:val="single" w:sz="4" w:space="0" w:color="000000"/>
            </w:tcBorders>
          </w:tcPr>
          <w:p w14:paraId="6EAF6B77"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У 1.2.08</w:t>
            </w:r>
          </w:p>
        </w:tc>
        <w:tc>
          <w:tcPr>
            <w:tcW w:w="6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BAA286" w14:textId="77777777" w:rsidR="004B0D99" w:rsidRPr="00B8147F" w:rsidRDefault="004B0D99" w:rsidP="00682DD3">
            <w:pPr>
              <w:spacing w:after="0" w:line="23" w:lineRule="atLeast"/>
              <w:rPr>
                <w:rFonts w:ascii="Times New Roman" w:eastAsia="Arial" w:hAnsi="Times New Roman" w:cs="Arial"/>
                <w:b/>
                <w:bCs/>
              </w:rPr>
            </w:pPr>
            <w:r w:rsidRPr="00B8147F">
              <w:rPr>
                <w:rFonts w:ascii="Times New Roman" w:hAnsi="Times New Roman"/>
              </w:rPr>
              <w:t xml:space="preserve">Читать сложные, экспериментальные электрические схемы технологического оборудования, генераторов высокочастотных установок, </w:t>
            </w:r>
            <w:r w:rsidRPr="00B8147F">
              <w:rPr>
                <w:rFonts w:ascii="Times New Roman" w:eastAsia="Arial" w:hAnsi="Times New Roman" w:cs="Arial"/>
                <w:lang w:bidi="ru-RU"/>
              </w:rPr>
              <w:t>сварочного оборудования</w:t>
            </w:r>
            <w:r w:rsidRPr="00B8147F">
              <w:rPr>
                <w:rFonts w:ascii="Times New Roman" w:hAnsi="Times New Roman"/>
              </w:rPr>
              <w:t>,</w:t>
            </w:r>
            <w:r w:rsidRPr="00B8147F">
              <w:rPr>
                <w:rFonts w:ascii="Times New Roman" w:eastAsia="Arial" w:hAnsi="Times New Roman" w:cs="Arial"/>
                <w:lang w:bidi="ru-RU"/>
              </w:rPr>
              <w:t xml:space="preserve"> систем управления вентиляции, кондиционирования, водоснабжения, отопления</w:t>
            </w:r>
            <w:r w:rsidRPr="00B8147F">
              <w:rPr>
                <w:rFonts w:ascii="Times New Roman" w:eastAsia="Arial" w:hAnsi="Times New Roman" w:cs="Arial"/>
                <w:b/>
                <w:bCs/>
              </w:rPr>
              <w:t>;</w:t>
            </w:r>
          </w:p>
        </w:tc>
      </w:tr>
      <w:tr w:rsidR="004B0D99" w14:paraId="33B00D21"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3FB64F28" w14:textId="77777777" w:rsidR="004B0D99" w:rsidRDefault="004B0D99" w:rsidP="00682DD3">
            <w:pPr>
              <w:spacing w:after="0"/>
            </w:pPr>
          </w:p>
        </w:tc>
        <w:tc>
          <w:tcPr>
            <w:tcW w:w="1104" w:type="dxa"/>
          </w:tcPr>
          <w:p w14:paraId="5007994E"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У 1.3.01</w:t>
            </w:r>
          </w:p>
        </w:tc>
        <w:tc>
          <w:tcPr>
            <w:tcW w:w="6096" w:type="dxa"/>
            <w:tcMar>
              <w:top w:w="0" w:type="dxa"/>
              <w:left w:w="108" w:type="dxa"/>
              <w:bottom w:w="0" w:type="dxa"/>
              <w:right w:w="108" w:type="dxa"/>
            </w:tcMar>
          </w:tcPr>
          <w:p w14:paraId="4E913521" w14:textId="77777777" w:rsidR="004B0D99" w:rsidRPr="00B8147F" w:rsidRDefault="004B0D99" w:rsidP="00682DD3">
            <w:pPr>
              <w:spacing w:after="0" w:line="240" w:lineRule="auto"/>
              <w:jc w:val="both"/>
              <w:rPr>
                <w:rFonts w:ascii="Times New Roman" w:hAnsi="Times New Roman"/>
              </w:rPr>
            </w:pPr>
            <w:r w:rsidRPr="00B8147F">
              <w:rPr>
                <w:rFonts w:ascii="Times New Roman" w:hAnsi="Times New Roman"/>
              </w:rPr>
              <w:t>Выбирать инструменты и приспособления для производства работ по регулировке и сдаче устройств электроснабжения, электрооборудования и электрической части технологического оборудования;</w:t>
            </w:r>
          </w:p>
        </w:tc>
      </w:tr>
      <w:tr w:rsidR="004B0D99" w14:paraId="273B7141"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03F4722D" w14:textId="77777777" w:rsidR="004B0D99" w:rsidRDefault="004B0D99" w:rsidP="00682DD3">
            <w:pPr>
              <w:spacing w:after="0"/>
            </w:pPr>
          </w:p>
        </w:tc>
        <w:tc>
          <w:tcPr>
            <w:tcW w:w="1104" w:type="dxa"/>
          </w:tcPr>
          <w:p w14:paraId="53CCCAE4"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У 1.3.02</w:t>
            </w:r>
          </w:p>
        </w:tc>
        <w:tc>
          <w:tcPr>
            <w:tcW w:w="6096" w:type="dxa"/>
            <w:tcMar>
              <w:top w:w="0" w:type="dxa"/>
              <w:left w:w="108" w:type="dxa"/>
              <w:bottom w:w="0" w:type="dxa"/>
              <w:right w:w="108" w:type="dxa"/>
            </w:tcMar>
          </w:tcPr>
          <w:p w14:paraId="72905C8D" w14:textId="77777777" w:rsidR="004B0D99" w:rsidRPr="00B8147F" w:rsidRDefault="004B0D99" w:rsidP="00682DD3">
            <w:pPr>
              <w:spacing w:after="0" w:line="240" w:lineRule="auto"/>
              <w:jc w:val="both"/>
              <w:rPr>
                <w:rFonts w:ascii="Times New Roman" w:hAnsi="Times New Roman"/>
              </w:rPr>
            </w:pPr>
            <w:r w:rsidRPr="00B8147F">
              <w:rPr>
                <w:rFonts w:ascii="Times New Roman" w:hAnsi="Times New Roman"/>
              </w:rPr>
              <w:t>Измерять емкость, индуктивность и частоту устройств электроснабжения, электрооборудования и электрической части технологического оборудования;</w:t>
            </w:r>
          </w:p>
        </w:tc>
      </w:tr>
      <w:tr w:rsidR="004B0D99" w14:paraId="01099D27"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2E7490F9" w14:textId="77777777" w:rsidR="004B0D99" w:rsidRDefault="004B0D99" w:rsidP="00682DD3">
            <w:pPr>
              <w:spacing w:after="0"/>
            </w:pPr>
          </w:p>
        </w:tc>
        <w:tc>
          <w:tcPr>
            <w:tcW w:w="1104" w:type="dxa"/>
          </w:tcPr>
          <w:p w14:paraId="48EA6970"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У 1.3.03</w:t>
            </w:r>
          </w:p>
        </w:tc>
        <w:tc>
          <w:tcPr>
            <w:tcW w:w="6096" w:type="dxa"/>
            <w:tcMar>
              <w:top w:w="0" w:type="dxa"/>
              <w:left w:w="108" w:type="dxa"/>
              <w:bottom w:w="0" w:type="dxa"/>
              <w:right w:w="108" w:type="dxa"/>
            </w:tcMar>
          </w:tcPr>
          <w:p w14:paraId="63DBC461" w14:textId="77777777" w:rsidR="004B0D99" w:rsidRPr="00B8147F" w:rsidRDefault="004B0D99" w:rsidP="00682DD3">
            <w:pPr>
              <w:spacing w:after="0" w:line="240" w:lineRule="auto"/>
              <w:jc w:val="both"/>
              <w:rPr>
                <w:rFonts w:ascii="Times New Roman" w:hAnsi="Times New Roman"/>
              </w:rPr>
            </w:pPr>
            <w:r w:rsidRPr="00B8147F">
              <w:rPr>
                <w:rFonts w:ascii="Times New Roman" w:hAnsi="Times New Roman"/>
              </w:rPr>
              <w:t>Измерять ток фазы и напряжение устройств электроснабжения, электрооборудования и электрической части технологического оборудования;</w:t>
            </w:r>
          </w:p>
        </w:tc>
      </w:tr>
      <w:tr w:rsidR="004B0D99" w14:paraId="3C0DA321"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68DE8176" w14:textId="77777777" w:rsidR="004B0D99" w:rsidRDefault="004B0D99" w:rsidP="00682DD3">
            <w:pPr>
              <w:spacing w:after="0"/>
            </w:pPr>
          </w:p>
        </w:tc>
        <w:tc>
          <w:tcPr>
            <w:tcW w:w="1104" w:type="dxa"/>
          </w:tcPr>
          <w:p w14:paraId="3B1970B9"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У 1.3.04</w:t>
            </w:r>
          </w:p>
        </w:tc>
        <w:tc>
          <w:tcPr>
            <w:tcW w:w="6096" w:type="dxa"/>
            <w:tcMar>
              <w:top w:w="0" w:type="dxa"/>
              <w:left w:w="108" w:type="dxa"/>
              <w:bottom w:w="0" w:type="dxa"/>
              <w:right w:w="108" w:type="dxa"/>
            </w:tcMar>
          </w:tcPr>
          <w:p w14:paraId="5A063AE1" w14:textId="77777777" w:rsidR="004B0D99" w:rsidRPr="00B8147F" w:rsidRDefault="004B0D99" w:rsidP="00682DD3">
            <w:pPr>
              <w:spacing w:after="0" w:line="240" w:lineRule="auto"/>
              <w:jc w:val="both"/>
              <w:rPr>
                <w:rFonts w:ascii="Times New Roman" w:hAnsi="Times New Roman"/>
              </w:rPr>
            </w:pPr>
            <w:r w:rsidRPr="00B8147F">
              <w:rPr>
                <w:rFonts w:ascii="Times New Roman" w:hAnsi="Times New Roman"/>
              </w:rPr>
              <w:t>Измерять ток, напряжение, мощность и коэффициент мощности цеховых устройств электроснабжения, электрооборудования и электрической части технологического оборудования;</w:t>
            </w:r>
          </w:p>
        </w:tc>
      </w:tr>
      <w:tr w:rsidR="004B0D99" w14:paraId="19053A2F"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7237F736" w14:textId="77777777" w:rsidR="004B0D99" w:rsidRDefault="004B0D99" w:rsidP="00682DD3">
            <w:pPr>
              <w:spacing w:after="0"/>
            </w:pPr>
          </w:p>
        </w:tc>
        <w:tc>
          <w:tcPr>
            <w:tcW w:w="1104" w:type="dxa"/>
          </w:tcPr>
          <w:p w14:paraId="6813C4BB"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У 1.3.05</w:t>
            </w:r>
          </w:p>
        </w:tc>
        <w:tc>
          <w:tcPr>
            <w:tcW w:w="6096" w:type="dxa"/>
            <w:tcMar>
              <w:top w:w="0" w:type="dxa"/>
              <w:left w:w="108" w:type="dxa"/>
              <w:bottom w:w="0" w:type="dxa"/>
              <w:right w:w="108" w:type="dxa"/>
            </w:tcMar>
          </w:tcPr>
          <w:p w14:paraId="596F2C59" w14:textId="77777777" w:rsidR="004B0D99" w:rsidRPr="00B8147F" w:rsidRDefault="004B0D99" w:rsidP="00682DD3">
            <w:pPr>
              <w:spacing w:after="0" w:line="240" w:lineRule="auto"/>
              <w:jc w:val="both"/>
              <w:rPr>
                <w:rFonts w:ascii="Times New Roman" w:hAnsi="Times New Roman"/>
              </w:rPr>
            </w:pPr>
            <w:r w:rsidRPr="00B8147F">
              <w:rPr>
                <w:rFonts w:ascii="Times New Roman" w:hAnsi="Times New Roman"/>
              </w:rPr>
              <w:t>Определять полярность обмоток устройств электроснабжения, электрооборудования и электрической части технологического оборудования;</w:t>
            </w:r>
          </w:p>
        </w:tc>
      </w:tr>
      <w:tr w:rsidR="004B0D99" w14:paraId="3550649F"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7895ED78" w14:textId="77777777" w:rsidR="004B0D99" w:rsidRDefault="004B0D99" w:rsidP="00682DD3">
            <w:pPr>
              <w:spacing w:after="0"/>
            </w:pPr>
          </w:p>
        </w:tc>
        <w:tc>
          <w:tcPr>
            <w:tcW w:w="1104" w:type="dxa"/>
          </w:tcPr>
          <w:p w14:paraId="2AC410FA"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У 1.3.06</w:t>
            </w:r>
          </w:p>
        </w:tc>
        <w:tc>
          <w:tcPr>
            <w:tcW w:w="6096" w:type="dxa"/>
            <w:tcMar>
              <w:top w:w="0" w:type="dxa"/>
              <w:left w:w="108" w:type="dxa"/>
              <w:bottom w:w="0" w:type="dxa"/>
              <w:right w:w="108" w:type="dxa"/>
            </w:tcMar>
          </w:tcPr>
          <w:p w14:paraId="3ECC0E61" w14:textId="77777777" w:rsidR="004B0D99" w:rsidRPr="00B8147F" w:rsidRDefault="004B0D99" w:rsidP="00682DD3">
            <w:pPr>
              <w:spacing w:after="0" w:line="240" w:lineRule="auto"/>
              <w:jc w:val="both"/>
              <w:rPr>
                <w:rFonts w:ascii="Times New Roman" w:hAnsi="Times New Roman"/>
              </w:rPr>
            </w:pPr>
            <w:r w:rsidRPr="00B8147F">
              <w:rPr>
                <w:rFonts w:ascii="Times New Roman" w:hAnsi="Times New Roman"/>
              </w:rPr>
              <w:t>Определять степень увлажненности изоляции устройств электроснабжения, электрооборудования и электрической части технологического оборудования;</w:t>
            </w:r>
          </w:p>
        </w:tc>
      </w:tr>
      <w:tr w:rsidR="004B0D99" w14:paraId="7C516335"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6831093E" w14:textId="77777777" w:rsidR="004B0D99" w:rsidRDefault="004B0D99" w:rsidP="00682DD3">
            <w:pPr>
              <w:spacing w:after="0"/>
            </w:pPr>
          </w:p>
        </w:tc>
        <w:tc>
          <w:tcPr>
            <w:tcW w:w="1104" w:type="dxa"/>
          </w:tcPr>
          <w:p w14:paraId="3C3C756D"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У 1.3.07</w:t>
            </w:r>
          </w:p>
        </w:tc>
        <w:tc>
          <w:tcPr>
            <w:tcW w:w="6096" w:type="dxa"/>
            <w:tcMar>
              <w:top w:w="0" w:type="dxa"/>
              <w:left w:w="108" w:type="dxa"/>
              <w:bottom w:w="0" w:type="dxa"/>
              <w:right w:w="108" w:type="dxa"/>
            </w:tcMar>
          </w:tcPr>
          <w:p w14:paraId="7671B1A2" w14:textId="77777777" w:rsidR="004B0D99" w:rsidRPr="00B8147F" w:rsidRDefault="004B0D99" w:rsidP="00682DD3">
            <w:pPr>
              <w:spacing w:after="0" w:line="240" w:lineRule="auto"/>
              <w:jc w:val="both"/>
              <w:rPr>
                <w:rFonts w:ascii="Times New Roman" w:hAnsi="Times New Roman"/>
              </w:rPr>
            </w:pPr>
            <w:r w:rsidRPr="00B8147F">
              <w:rPr>
                <w:rFonts w:ascii="Times New Roman" w:hAnsi="Times New Roman"/>
              </w:rPr>
              <w:t>Подготавливать рабочее место для рационального и безопасного выполнения работ по регулировке и сдаче устройств электроснабжения, электрооборудования и электрической части технологического оборудования;</w:t>
            </w:r>
          </w:p>
          <w:p w14:paraId="02B8884B" w14:textId="77777777" w:rsidR="004B0D99" w:rsidRPr="00B8147F" w:rsidRDefault="004B0D99" w:rsidP="00682DD3">
            <w:pPr>
              <w:spacing w:after="0" w:line="240" w:lineRule="auto"/>
              <w:jc w:val="both"/>
              <w:rPr>
                <w:rFonts w:ascii="Times New Roman" w:hAnsi="Times New Roman"/>
              </w:rPr>
            </w:pPr>
            <w:r w:rsidRPr="00B8147F">
              <w:rPr>
                <w:rFonts w:ascii="Times New Roman" w:hAnsi="Times New Roman"/>
              </w:rPr>
              <w:t>Порядок оформления протоколов и актов испытания устройств электроснабжения, электрооборудования и электрической части технологического оборудования;</w:t>
            </w:r>
          </w:p>
        </w:tc>
      </w:tr>
      <w:tr w:rsidR="004B0D99" w14:paraId="71BD5AB7"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5957F0C6" w14:textId="77777777" w:rsidR="004B0D99" w:rsidRDefault="004B0D99" w:rsidP="00682DD3">
            <w:pPr>
              <w:spacing w:after="0"/>
            </w:pPr>
          </w:p>
        </w:tc>
        <w:tc>
          <w:tcPr>
            <w:tcW w:w="1104" w:type="dxa"/>
          </w:tcPr>
          <w:p w14:paraId="1DBCCAE7"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У 1.3.08</w:t>
            </w:r>
          </w:p>
        </w:tc>
        <w:tc>
          <w:tcPr>
            <w:tcW w:w="6096" w:type="dxa"/>
            <w:tcMar>
              <w:top w:w="0" w:type="dxa"/>
              <w:left w:w="108" w:type="dxa"/>
              <w:bottom w:w="0" w:type="dxa"/>
              <w:right w:w="108" w:type="dxa"/>
            </w:tcMar>
          </w:tcPr>
          <w:p w14:paraId="6EC0B3C4" w14:textId="77777777" w:rsidR="004B0D99" w:rsidRPr="00B8147F" w:rsidRDefault="004B0D99" w:rsidP="00682DD3">
            <w:pPr>
              <w:spacing w:after="0" w:line="240" w:lineRule="auto"/>
              <w:jc w:val="both"/>
              <w:rPr>
                <w:rFonts w:ascii="Times New Roman" w:hAnsi="Times New Roman"/>
                <w:b/>
              </w:rPr>
            </w:pPr>
            <w:r w:rsidRPr="00B8147F">
              <w:rPr>
                <w:rFonts w:ascii="Times New Roman" w:hAnsi="Times New Roman"/>
              </w:rPr>
              <w:t>Читать электрические схемы и чертежи устройств электроснабжения, электрооборудования и электрической части технологического оборудования</w:t>
            </w:r>
          </w:p>
        </w:tc>
      </w:tr>
      <w:tr w:rsidR="004B0D99" w14:paraId="58B83E22"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084E09B5" w14:textId="77777777" w:rsidR="004B0D99" w:rsidRDefault="004B0D99" w:rsidP="00682DD3">
            <w:pPr>
              <w:spacing w:after="0"/>
            </w:pPr>
          </w:p>
        </w:tc>
        <w:tc>
          <w:tcPr>
            <w:tcW w:w="1104" w:type="dxa"/>
            <w:tcBorders>
              <w:top w:val="single" w:sz="4" w:space="0" w:color="000000"/>
              <w:left w:val="single" w:sz="4" w:space="0" w:color="000000"/>
              <w:bottom w:val="single" w:sz="4" w:space="0" w:color="000000"/>
              <w:right w:val="single" w:sz="4" w:space="0" w:color="000000"/>
            </w:tcBorders>
          </w:tcPr>
          <w:p w14:paraId="34D71589" w14:textId="77777777" w:rsidR="004B0D99" w:rsidRDefault="004B0D99" w:rsidP="00682DD3">
            <w:pPr>
              <w:spacing w:after="0" w:line="240" w:lineRule="auto"/>
              <w:rPr>
                <w:rFonts w:ascii="Times New Roman" w:hAnsi="Times New Roman"/>
                <w:sz w:val="24"/>
              </w:rPr>
            </w:pPr>
            <w:r w:rsidRPr="00B8147F">
              <w:rPr>
                <w:rFonts w:ascii="Times New Roman" w:hAnsi="Times New Roman"/>
              </w:rPr>
              <w:t>У 1.4.01</w:t>
            </w:r>
          </w:p>
        </w:tc>
        <w:tc>
          <w:tcPr>
            <w:tcW w:w="6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61E5C3" w14:textId="77777777" w:rsidR="004B0D99" w:rsidRDefault="004B0D99" w:rsidP="00682DD3">
            <w:pPr>
              <w:spacing w:after="0" w:line="240" w:lineRule="auto"/>
              <w:rPr>
                <w:rFonts w:ascii="Times New Roman" w:hAnsi="Times New Roman"/>
                <w:sz w:val="24"/>
              </w:rPr>
            </w:pPr>
            <w:r>
              <w:rPr>
                <w:rFonts w:ascii="Times New Roman" w:hAnsi="Times New Roman"/>
                <w:sz w:val="24"/>
              </w:rPr>
              <w:t>Анализировать принимаемые решения и прогнозировать их последствия</w:t>
            </w:r>
          </w:p>
        </w:tc>
      </w:tr>
      <w:tr w:rsidR="004B0D99" w14:paraId="64405072"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2F348574" w14:textId="77777777" w:rsidR="004B0D99" w:rsidRDefault="004B0D99" w:rsidP="00682DD3">
            <w:pPr>
              <w:spacing w:after="0"/>
            </w:pPr>
          </w:p>
        </w:tc>
        <w:tc>
          <w:tcPr>
            <w:tcW w:w="1104" w:type="dxa"/>
            <w:tcBorders>
              <w:top w:val="single" w:sz="4" w:space="0" w:color="000000"/>
              <w:left w:val="single" w:sz="4" w:space="0" w:color="000000"/>
              <w:bottom w:val="single" w:sz="4" w:space="0" w:color="000000"/>
              <w:right w:val="single" w:sz="4" w:space="0" w:color="000000"/>
            </w:tcBorders>
          </w:tcPr>
          <w:p w14:paraId="0CF08A96" w14:textId="77777777" w:rsidR="004B0D99" w:rsidRDefault="004B0D99" w:rsidP="00682DD3">
            <w:pPr>
              <w:spacing w:after="0" w:line="240" w:lineRule="auto"/>
              <w:rPr>
                <w:rFonts w:ascii="Times New Roman" w:hAnsi="Times New Roman"/>
                <w:sz w:val="24"/>
              </w:rPr>
            </w:pPr>
            <w:r>
              <w:rPr>
                <w:rFonts w:ascii="Times New Roman" w:hAnsi="Times New Roman"/>
              </w:rPr>
              <w:t xml:space="preserve"> </w:t>
            </w:r>
            <w:r w:rsidRPr="00B8147F">
              <w:rPr>
                <w:rFonts w:ascii="Times New Roman" w:hAnsi="Times New Roman"/>
              </w:rPr>
              <w:t>У 1.4.02</w:t>
            </w:r>
          </w:p>
        </w:tc>
        <w:tc>
          <w:tcPr>
            <w:tcW w:w="6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014EFF" w14:textId="77777777" w:rsidR="004B0D99" w:rsidRDefault="004B0D99" w:rsidP="00682DD3">
            <w:pPr>
              <w:spacing w:after="0" w:line="240" w:lineRule="auto"/>
              <w:rPr>
                <w:rFonts w:ascii="Times New Roman" w:hAnsi="Times New Roman"/>
                <w:sz w:val="24"/>
              </w:rPr>
            </w:pPr>
            <w:r>
              <w:rPr>
                <w:rFonts w:ascii="Times New Roman" w:hAnsi="Times New Roman"/>
                <w:sz w:val="24"/>
              </w:rPr>
              <w:t>Выявлять случаи, когда нарушение требований охраны труда может повлечь за собой угрозу здоровью или жизни рабочих бригады</w:t>
            </w:r>
          </w:p>
        </w:tc>
      </w:tr>
      <w:tr w:rsidR="004B0D99" w14:paraId="001CB441"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125B0E05" w14:textId="77777777" w:rsidR="004B0D99" w:rsidRDefault="004B0D99" w:rsidP="00682DD3">
            <w:pPr>
              <w:spacing w:after="0"/>
            </w:pPr>
          </w:p>
        </w:tc>
        <w:tc>
          <w:tcPr>
            <w:tcW w:w="1104" w:type="dxa"/>
            <w:tcBorders>
              <w:top w:val="single" w:sz="4" w:space="0" w:color="000000"/>
              <w:left w:val="single" w:sz="4" w:space="0" w:color="000000"/>
              <w:bottom w:val="single" w:sz="4" w:space="0" w:color="000000"/>
              <w:right w:val="single" w:sz="4" w:space="0" w:color="000000"/>
            </w:tcBorders>
          </w:tcPr>
          <w:p w14:paraId="4A358FD0" w14:textId="77777777" w:rsidR="004B0D99" w:rsidRDefault="004B0D99" w:rsidP="00682DD3">
            <w:pPr>
              <w:spacing w:after="0" w:line="240" w:lineRule="auto"/>
              <w:rPr>
                <w:rFonts w:ascii="Times New Roman" w:hAnsi="Times New Roman"/>
                <w:sz w:val="24"/>
              </w:rPr>
            </w:pPr>
            <w:r>
              <w:rPr>
                <w:rFonts w:ascii="Times New Roman" w:hAnsi="Times New Roman"/>
              </w:rPr>
              <w:t xml:space="preserve">  </w:t>
            </w:r>
            <w:r w:rsidRPr="00B8147F">
              <w:rPr>
                <w:rFonts w:ascii="Times New Roman" w:hAnsi="Times New Roman"/>
              </w:rPr>
              <w:t>У 1.4.03</w:t>
            </w:r>
          </w:p>
        </w:tc>
        <w:tc>
          <w:tcPr>
            <w:tcW w:w="6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DAE8AC" w14:textId="77777777" w:rsidR="004B0D99" w:rsidRDefault="004B0D99" w:rsidP="00682DD3">
            <w:pPr>
              <w:spacing w:after="0" w:line="240" w:lineRule="auto"/>
              <w:rPr>
                <w:rFonts w:ascii="Times New Roman" w:hAnsi="Times New Roman"/>
                <w:sz w:val="24"/>
              </w:rPr>
            </w:pPr>
            <w:r>
              <w:rPr>
                <w:rFonts w:ascii="Times New Roman" w:hAnsi="Times New Roman"/>
                <w:sz w:val="24"/>
              </w:rPr>
              <w:t>Контролировать соблюдение условий правильного хранения инвентаря, материалов, инструментов и оборудования, необходимых для производства работ</w:t>
            </w:r>
          </w:p>
        </w:tc>
      </w:tr>
      <w:tr w:rsidR="004B0D99" w14:paraId="58C6952D"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683BC3B4" w14:textId="77777777" w:rsidR="004B0D99" w:rsidRDefault="004B0D99" w:rsidP="00682DD3">
            <w:pPr>
              <w:spacing w:after="0"/>
            </w:pPr>
          </w:p>
        </w:tc>
        <w:tc>
          <w:tcPr>
            <w:tcW w:w="1104" w:type="dxa"/>
            <w:tcBorders>
              <w:top w:val="single" w:sz="4" w:space="0" w:color="000000"/>
              <w:left w:val="single" w:sz="4" w:space="0" w:color="000000"/>
              <w:bottom w:val="single" w:sz="4" w:space="0" w:color="000000"/>
              <w:right w:val="single" w:sz="4" w:space="0" w:color="000000"/>
            </w:tcBorders>
          </w:tcPr>
          <w:p w14:paraId="57CFC308" w14:textId="77777777" w:rsidR="004B0D99" w:rsidRDefault="004B0D99" w:rsidP="00682DD3">
            <w:pPr>
              <w:spacing w:after="0" w:line="240" w:lineRule="auto"/>
              <w:rPr>
                <w:rFonts w:ascii="Times New Roman" w:hAnsi="Times New Roman"/>
                <w:sz w:val="24"/>
              </w:rPr>
            </w:pPr>
            <w:r>
              <w:rPr>
                <w:rFonts w:ascii="Times New Roman" w:hAnsi="Times New Roman"/>
              </w:rPr>
              <w:t xml:space="preserve">  </w:t>
            </w:r>
            <w:r w:rsidRPr="00B8147F">
              <w:rPr>
                <w:rFonts w:ascii="Times New Roman" w:hAnsi="Times New Roman"/>
              </w:rPr>
              <w:t>У 1.4.04</w:t>
            </w:r>
          </w:p>
        </w:tc>
        <w:tc>
          <w:tcPr>
            <w:tcW w:w="6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79EEAF" w14:textId="77777777" w:rsidR="004B0D99" w:rsidRDefault="004B0D99" w:rsidP="00682DD3">
            <w:pPr>
              <w:spacing w:after="0" w:line="240" w:lineRule="auto"/>
              <w:rPr>
                <w:rFonts w:ascii="Times New Roman" w:hAnsi="Times New Roman"/>
                <w:sz w:val="24"/>
              </w:rPr>
            </w:pPr>
            <w:r>
              <w:rPr>
                <w:rFonts w:ascii="Times New Roman" w:hAnsi="Times New Roman"/>
                <w:sz w:val="24"/>
              </w:rPr>
              <w:t>Планировать работу, оценивать качество выполнения работ</w:t>
            </w:r>
          </w:p>
        </w:tc>
      </w:tr>
      <w:tr w:rsidR="004B0D99" w14:paraId="5E98392B"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5555C4E0" w14:textId="77777777" w:rsidR="004B0D99" w:rsidRDefault="004B0D99" w:rsidP="00682DD3">
            <w:pPr>
              <w:spacing w:after="0"/>
            </w:pPr>
          </w:p>
        </w:tc>
        <w:tc>
          <w:tcPr>
            <w:tcW w:w="1104" w:type="dxa"/>
            <w:tcBorders>
              <w:top w:val="single" w:sz="4" w:space="0" w:color="000000"/>
              <w:left w:val="single" w:sz="4" w:space="0" w:color="000000"/>
              <w:bottom w:val="single" w:sz="4" w:space="0" w:color="000000"/>
              <w:right w:val="single" w:sz="4" w:space="0" w:color="000000"/>
            </w:tcBorders>
          </w:tcPr>
          <w:p w14:paraId="566EA3EF" w14:textId="77777777" w:rsidR="004B0D99" w:rsidRDefault="004B0D99" w:rsidP="00682DD3">
            <w:pPr>
              <w:spacing w:after="0" w:line="240" w:lineRule="auto"/>
              <w:rPr>
                <w:rFonts w:ascii="Times New Roman" w:hAnsi="Times New Roman"/>
                <w:sz w:val="24"/>
              </w:rPr>
            </w:pPr>
            <w:r>
              <w:rPr>
                <w:rFonts w:ascii="Times New Roman" w:hAnsi="Times New Roman"/>
              </w:rPr>
              <w:t xml:space="preserve">  </w:t>
            </w:r>
            <w:r w:rsidRPr="00B8147F">
              <w:rPr>
                <w:rFonts w:ascii="Times New Roman" w:hAnsi="Times New Roman"/>
              </w:rPr>
              <w:t>3 1.1.01</w:t>
            </w:r>
          </w:p>
        </w:tc>
        <w:tc>
          <w:tcPr>
            <w:tcW w:w="6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93EA81" w14:textId="77777777" w:rsidR="004B0D99" w:rsidRDefault="004B0D99" w:rsidP="00682DD3">
            <w:pPr>
              <w:spacing w:after="0" w:line="240" w:lineRule="auto"/>
              <w:rPr>
                <w:rFonts w:ascii="Times New Roman" w:hAnsi="Times New Roman"/>
                <w:b/>
                <w:sz w:val="24"/>
              </w:rPr>
            </w:pPr>
            <w:r>
              <w:rPr>
                <w:rFonts w:ascii="Times New Roman" w:hAnsi="Times New Roman"/>
                <w:sz w:val="24"/>
              </w:rPr>
              <w:t>Виды и правила применения средств индивидуальной и коллективной защиты при выполнении работ монтажу и наладке устройств электроснабжения и электрооборудования</w:t>
            </w:r>
          </w:p>
        </w:tc>
      </w:tr>
      <w:tr w:rsidR="004B0D99" w14:paraId="53AB8E6C"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10D60C74" w14:textId="77777777" w:rsidR="004B0D99" w:rsidRDefault="004B0D99" w:rsidP="00682DD3">
            <w:pPr>
              <w:spacing w:after="0"/>
            </w:pPr>
          </w:p>
        </w:tc>
        <w:tc>
          <w:tcPr>
            <w:tcW w:w="1104" w:type="dxa"/>
            <w:tcBorders>
              <w:top w:val="single" w:sz="4" w:space="0" w:color="000000"/>
              <w:left w:val="single" w:sz="4" w:space="0" w:color="000000"/>
              <w:bottom w:val="single" w:sz="4" w:space="0" w:color="000000"/>
              <w:right w:val="single" w:sz="4" w:space="0" w:color="000000"/>
            </w:tcBorders>
          </w:tcPr>
          <w:p w14:paraId="7EA86BD8" w14:textId="77777777" w:rsidR="004B0D99" w:rsidRDefault="004B0D99" w:rsidP="00682DD3">
            <w:pPr>
              <w:spacing w:after="0" w:line="240" w:lineRule="auto"/>
              <w:rPr>
                <w:rFonts w:ascii="Times New Roman" w:hAnsi="Times New Roman"/>
                <w:sz w:val="24"/>
              </w:rPr>
            </w:pPr>
            <w:r>
              <w:rPr>
                <w:rFonts w:ascii="Times New Roman" w:hAnsi="Times New Roman"/>
              </w:rPr>
              <w:t xml:space="preserve">  </w:t>
            </w:r>
            <w:r w:rsidRPr="00B8147F">
              <w:rPr>
                <w:rFonts w:ascii="Times New Roman" w:hAnsi="Times New Roman"/>
              </w:rPr>
              <w:t>3 1.1.02</w:t>
            </w:r>
          </w:p>
        </w:tc>
        <w:tc>
          <w:tcPr>
            <w:tcW w:w="6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3E3608" w14:textId="77777777" w:rsidR="004B0D99" w:rsidRDefault="004B0D99" w:rsidP="00682DD3">
            <w:pPr>
              <w:spacing w:after="0" w:line="240" w:lineRule="auto"/>
              <w:rPr>
                <w:rFonts w:ascii="Times New Roman" w:hAnsi="Times New Roman"/>
                <w:b/>
                <w:sz w:val="24"/>
              </w:rPr>
            </w:pPr>
            <w:r>
              <w:rPr>
                <w:rFonts w:ascii="Times New Roman" w:hAnsi="Times New Roman"/>
                <w:sz w:val="24"/>
              </w:rPr>
              <w:t>Виды, конструкция, назначение, возможности и правила использования инструментов и приспособлений для производства работ по регулировке и сдаче станков с системами электромашинного и электромагнитного управления и технологического оборудования</w:t>
            </w:r>
          </w:p>
        </w:tc>
      </w:tr>
      <w:tr w:rsidR="004B0D99" w14:paraId="57126C05"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7783A3F1" w14:textId="77777777" w:rsidR="004B0D99" w:rsidRDefault="004B0D99" w:rsidP="00682DD3">
            <w:pPr>
              <w:spacing w:after="0"/>
            </w:pPr>
          </w:p>
        </w:tc>
        <w:tc>
          <w:tcPr>
            <w:tcW w:w="1104" w:type="dxa"/>
            <w:tcBorders>
              <w:top w:val="single" w:sz="4" w:space="0" w:color="000000"/>
              <w:left w:val="single" w:sz="4" w:space="0" w:color="000000"/>
              <w:bottom w:val="single" w:sz="4" w:space="0" w:color="000000"/>
              <w:right w:val="single" w:sz="4" w:space="0" w:color="000000"/>
            </w:tcBorders>
          </w:tcPr>
          <w:p w14:paraId="1035452C"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З 1.1.03</w:t>
            </w:r>
          </w:p>
        </w:tc>
        <w:tc>
          <w:tcPr>
            <w:tcW w:w="6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AB5CC2" w14:textId="77777777" w:rsidR="004B0D99" w:rsidRPr="00B8147F" w:rsidRDefault="004B0D99" w:rsidP="00682DD3">
            <w:pPr>
              <w:spacing w:after="0" w:line="23" w:lineRule="atLeast"/>
              <w:rPr>
                <w:rFonts w:ascii="Times New Roman" w:hAnsi="Times New Roman"/>
              </w:rPr>
            </w:pPr>
            <w:r w:rsidRPr="00B8147F">
              <w:rPr>
                <w:rFonts w:ascii="Times New Roman" w:hAnsi="Times New Roman"/>
              </w:rPr>
              <w:t xml:space="preserve">Нормы и объем приемо-сдаточных испытаний, </w:t>
            </w:r>
            <w:r w:rsidRPr="00B8147F">
              <w:rPr>
                <w:rFonts w:ascii="Times New Roman" w:eastAsia="Arial" w:hAnsi="Times New Roman" w:cs="Arial"/>
                <w:lang w:bidi="ru-RU"/>
              </w:rPr>
              <w:t>особенности электрооборудования автоматизации систем управления вентиляции, кондиционирования, водоснабжения, отопления и др.</w:t>
            </w:r>
          </w:p>
        </w:tc>
      </w:tr>
      <w:tr w:rsidR="004B0D99" w14:paraId="31B441E0"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78C6EB15" w14:textId="77777777" w:rsidR="004B0D99" w:rsidRDefault="004B0D99" w:rsidP="00682DD3">
            <w:pPr>
              <w:spacing w:after="0"/>
            </w:pPr>
          </w:p>
        </w:tc>
        <w:tc>
          <w:tcPr>
            <w:tcW w:w="1104" w:type="dxa"/>
          </w:tcPr>
          <w:p w14:paraId="02357AB8"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З 1.1.04</w:t>
            </w:r>
          </w:p>
        </w:tc>
        <w:tc>
          <w:tcPr>
            <w:tcW w:w="6096" w:type="dxa"/>
            <w:tcMar>
              <w:top w:w="0" w:type="dxa"/>
              <w:left w:w="108" w:type="dxa"/>
              <w:bottom w:w="0" w:type="dxa"/>
              <w:right w:w="108" w:type="dxa"/>
            </w:tcMar>
          </w:tcPr>
          <w:p w14:paraId="58B1A282" w14:textId="77777777" w:rsidR="004B0D99" w:rsidRPr="00B8147F" w:rsidRDefault="004B0D99" w:rsidP="00682DD3">
            <w:pPr>
              <w:spacing w:after="0" w:line="23" w:lineRule="atLeast"/>
              <w:jc w:val="both"/>
              <w:rPr>
                <w:rFonts w:ascii="Times New Roman" w:eastAsia="Arial" w:hAnsi="Times New Roman" w:cs="Arial"/>
                <w:lang w:bidi="ru-RU"/>
              </w:rPr>
            </w:pPr>
            <w:r w:rsidRPr="00B8147F">
              <w:rPr>
                <w:rFonts w:ascii="Times New Roman" w:hAnsi="Times New Roman"/>
              </w:rPr>
              <w:t xml:space="preserve">Порядок и последовательность проведения работ по регулировке и сдаче вводимого в строй оборудования станков с системами электромашинного и электромагнитного управления и </w:t>
            </w:r>
            <w:r w:rsidRPr="00B8147F">
              <w:rPr>
                <w:rFonts w:ascii="Times New Roman" w:eastAsia="Arial" w:hAnsi="Times New Roman" w:cs="Arial"/>
                <w:lang w:bidi="ru-RU"/>
              </w:rPr>
              <w:t>технологического оборудования;</w:t>
            </w:r>
          </w:p>
        </w:tc>
      </w:tr>
      <w:tr w:rsidR="004B0D99" w14:paraId="2A38CA64"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6B500763" w14:textId="77777777" w:rsidR="004B0D99" w:rsidRDefault="004B0D99" w:rsidP="00682DD3">
            <w:pPr>
              <w:spacing w:after="0"/>
            </w:pPr>
          </w:p>
        </w:tc>
        <w:tc>
          <w:tcPr>
            <w:tcW w:w="1104" w:type="dxa"/>
          </w:tcPr>
          <w:p w14:paraId="78385912"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З 1.1.05</w:t>
            </w:r>
          </w:p>
        </w:tc>
        <w:tc>
          <w:tcPr>
            <w:tcW w:w="6096" w:type="dxa"/>
            <w:tcMar>
              <w:top w:w="0" w:type="dxa"/>
              <w:left w:w="108" w:type="dxa"/>
              <w:bottom w:w="0" w:type="dxa"/>
              <w:right w:w="108" w:type="dxa"/>
            </w:tcMar>
          </w:tcPr>
          <w:p w14:paraId="24BE0E56" w14:textId="77777777" w:rsidR="004B0D99" w:rsidRPr="00B8147F" w:rsidRDefault="004B0D99" w:rsidP="00682DD3">
            <w:pPr>
              <w:spacing w:after="0" w:line="23" w:lineRule="atLeast"/>
              <w:jc w:val="both"/>
              <w:rPr>
                <w:rFonts w:ascii="Times New Roman" w:hAnsi="Times New Roman"/>
              </w:rPr>
            </w:pPr>
            <w:r w:rsidRPr="00B8147F">
              <w:rPr>
                <w:rFonts w:ascii="Times New Roman" w:hAnsi="Times New Roman"/>
              </w:rPr>
              <w:t>Порядок проведения измерений при производстве пусконаладочных работ;</w:t>
            </w:r>
          </w:p>
        </w:tc>
      </w:tr>
      <w:tr w:rsidR="004B0D99" w14:paraId="59E47F0A"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5FB92D4D" w14:textId="77777777" w:rsidR="004B0D99" w:rsidRDefault="004B0D99" w:rsidP="00682DD3">
            <w:pPr>
              <w:spacing w:after="0"/>
            </w:pPr>
          </w:p>
        </w:tc>
        <w:tc>
          <w:tcPr>
            <w:tcW w:w="1104" w:type="dxa"/>
          </w:tcPr>
          <w:p w14:paraId="5E0BCE0B"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З 1.1.06</w:t>
            </w:r>
          </w:p>
        </w:tc>
        <w:tc>
          <w:tcPr>
            <w:tcW w:w="6096" w:type="dxa"/>
            <w:tcMar>
              <w:top w:w="0" w:type="dxa"/>
              <w:left w:w="108" w:type="dxa"/>
              <w:bottom w:w="0" w:type="dxa"/>
              <w:right w:w="108" w:type="dxa"/>
            </w:tcMar>
          </w:tcPr>
          <w:p w14:paraId="05EC6B7E" w14:textId="77777777" w:rsidR="004B0D99" w:rsidRPr="00B8147F" w:rsidRDefault="004B0D99" w:rsidP="00682DD3">
            <w:pPr>
              <w:spacing w:after="0" w:line="23" w:lineRule="atLeast"/>
              <w:jc w:val="both"/>
              <w:rPr>
                <w:rFonts w:ascii="Times New Roman" w:eastAsia="Arial" w:hAnsi="Times New Roman" w:cs="Arial"/>
                <w:lang w:bidi="ru-RU"/>
              </w:rPr>
            </w:pPr>
            <w:r w:rsidRPr="00B8147F">
              <w:rPr>
                <w:rFonts w:ascii="Times New Roman" w:eastAsia="Arial" w:hAnsi="Times New Roman" w:cs="Arial"/>
                <w:lang w:bidi="ru-RU"/>
              </w:rPr>
              <w:t>Порядок выполнения пусконаладочных работ электрооборудования автоматизации систем управления вентиляции, кондиционирования, водоснабжения, отопления и др.</w:t>
            </w:r>
          </w:p>
        </w:tc>
      </w:tr>
      <w:tr w:rsidR="004B0D99" w14:paraId="51161C15"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2DEA7A4D" w14:textId="77777777" w:rsidR="004B0D99" w:rsidRDefault="004B0D99" w:rsidP="00682DD3">
            <w:pPr>
              <w:spacing w:after="0"/>
            </w:pPr>
          </w:p>
        </w:tc>
        <w:tc>
          <w:tcPr>
            <w:tcW w:w="1104" w:type="dxa"/>
            <w:tcBorders>
              <w:top w:val="single" w:sz="4" w:space="0" w:color="000000"/>
              <w:left w:val="single" w:sz="4" w:space="0" w:color="000000"/>
              <w:bottom w:val="single" w:sz="4" w:space="0" w:color="000000"/>
              <w:right w:val="single" w:sz="4" w:space="0" w:color="000000"/>
            </w:tcBorders>
          </w:tcPr>
          <w:p w14:paraId="1762A362"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З 1.1.07</w:t>
            </w:r>
          </w:p>
        </w:tc>
        <w:tc>
          <w:tcPr>
            <w:tcW w:w="6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229E0D" w14:textId="77777777" w:rsidR="004B0D99" w:rsidRPr="00B8147F" w:rsidRDefault="004B0D99" w:rsidP="00682DD3">
            <w:pPr>
              <w:widowControl w:val="0"/>
              <w:autoSpaceDE w:val="0"/>
              <w:autoSpaceDN w:val="0"/>
              <w:adjustRightInd w:val="0"/>
              <w:spacing w:after="0" w:line="23" w:lineRule="atLeast"/>
              <w:rPr>
                <w:rFonts w:ascii="Times New Roman" w:eastAsia="Arial" w:hAnsi="Times New Roman" w:cs="Arial"/>
                <w:lang w:bidi="ru-RU"/>
              </w:rPr>
            </w:pPr>
            <w:r w:rsidRPr="00B8147F">
              <w:rPr>
                <w:rFonts w:ascii="Times New Roman" w:eastAsia="Arial" w:hAnsi="Times New Roman" w:cs="Arial"/>
                <w:lang w:bidi="ru-RU"/>
              </w:rPr>
              <w:t>Требования охраны труда, пожарной, промышленной, экологической без</w:t>
            </w:r>
            <w:r>
              <w:rPr>
                <w:rFonts w:ascii="Times New Roman" w:eastAsia="Arial" w:hAnsi="Times New Roman" w:cs="Arial"/>
                <w:lang w:bidi="ru-RU"/>
              </w:rPr>
              <w:t>опасности и электробезопасности</w:t>
            </w:r>
          </w:p>
        </w:tc>
      </w:tr>
      <w:tr w:rsidR="004B0D99" w14:paraId="174F2390"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584036C8" w14:textId="77777777" w:rsidR="004B0D99" w:rsidRDefault="004B0D99" w:rsidP="00682DD3">
            <w:pPr>
              <w:spacing w:after="0"/>
            </w:pPr>
          </w:p>
        </w:tc>
        <w:tc>
          <w:tcPr>
            <w:tcW w:w="1104" w:type="dxa"/>
            <w:tcBorders>
              <w:top w:val="single" w:sz="4" w:space="0" w:color="000000"/>
              <w:left w:val="single" w:sz="4" w:space="0" w:color="000000"/>
              <w:bottom w:val="single" w:sz="4" w:space="0" w:color="000000"/>
              <w:right w:val="single" w:sz="4" w:space="0" w:color="000000"/>
            </w:tcBorders>
          </w:tcPr>
          <w:p w14:paraId="328278BD"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З 1.1.08</w:t>
            </w:r>
          </w:p>
        </w:tc>
        <w:tc>
          <w:tcPr>
            <w:tcW w:w="6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5EBB95" w14:textId="77777777" w:rsidR="004B0D99" w:rsidRPr="00B8147F" w:rsidRDefault="004B0D99" w:rsidP="00682DD3">
            <w:pPr>
              <w:spacing w:after="0" w:line="23" w:lineRule="atLeast"/>
              <w:rPr>
                <w:rFonts w:ascii="Times New Roman" w:eastAsia="Arial" w:hAnsi="Times New Roman" w:cs="Arial"/>
                <w:lang w:bidi="ru-RU"/>
              </w:rPr>
            </w:pPr>
            <w:r w:rsidRPr="00B8147F">
              <w:rPr>
                <w:rFonts w:ascii="Times New Roman" w:eastAsia="Arial" w:hAnsi="Times New Roman" w:cs="Arial"/>
                <w:lang w:bidi="ru-RU"/>
              </w:rPr>
              <w:t>Требования, предъявляемые к рабочему месту для производства монтажных и пусконаладочных работ электрооборудования автоматизации систем управления вентиляции, кондиционирования, водоснабжения, отопления и др.</w:t>
            </w:r>
          </w:p>
        </w:tc>
      </w:tr>
      <w:tr w:rsidR="004B0D99" w14:paraId="1696E65E"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52141C62" w14:textId="77777777" w:rsidR="004B0D99" w:rsidRDefault="004B0D99" w:rsidP="00682DD3">
            <w:pPr>
              <w:spacing w:after="0"/>
            </w:pPr>
          </w:p>
        </w:tc>
        <w:tc>
          <w:tcPr>
            <w:tcW w:w="1104" w:type="dxa"/>
            <w:tcBorders>
              <w:top w:val="single" w:sz="4" w:space="0" w:color="000000"/>
              <w:left w:val="single" w:sz="4" w:space="0" w:color="000000"/>
              <w:bottom w:val="single" w:sz="4" w:space="0" w:color="000000"/>
              <w:right w:val="single" w:sz="4" w:space="0" w:color="000000"/>
            </w:tcBorders>
          </w:tcPr>
          <w:p w14:paraId="6891C9F8"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З 1.2.01</w:t>
            </w:r>
          </w:p>
        </w:tc>
        <w:tc>
          <w:tcPr>
            <w:tcW w:w="6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FE1E4A" w14:textId="77777777" w:rsidR="004B0D99" w:rsidRPr="00B8147F" w:rsidRDefault="004B0D99" w:rsidP="00682DD3">
            <w:pPr>
              <w:spacing w:after="0" w:line="23" w:lineRule="atLeast"/>
              <w:rPr>
                <w:rFonts w:ascii="Times New Roman" w:hAnsi="Times New Roman"/>
                <w:b/>
              </w:rPr>
            </w:pPr>
            <w:r w:rsidRPr="00B8147F">
              <w:rPr>
                <w:rFonts w:ascii="Times New Roman" w:eastAsia="Arial" w:hAnsi="Times New Roman" w:cs="Arial"/>
                <w:lang w:bidi="ru-RU"/>
              </w:rPr>
              <w:t xml:space="preserve">Виды и правила применения средств индивидуальной и коллективной защиты при выполнении </w:t>
            </w:r>
            <w:r w:rsidRPr="00B8147F">
              <w:rPr>
                <w:rFonts w:ascii="Times New Roman" w:hAnsi="Times New Roman"/>
              </w:rPr>
              <w:t>установочных работ элементной базы и исполнительных механизмов устройств электроснабжения</w:t>
            </w:r>
          </w:p>
          <w:p w14:paraId="1EDCC5A4" w14:textId="77777777" w:rsidR="004B0D99" w:rsidRPr="00B8147F" w:rsidRDefault="004B0D99" w:rsidP="00682DD3">
            <w:pPr>
              <w:spacing w:after="0" w:line="23" w:lineRule="atLeast"/>
              <w:rPr>
                <w:rFonts w:ascii="Times New Roman" w:eastAsia="Arial" w:hAnsi="Times New Roman" w:cs="Arial"/>
                <w:lang w:bidi="ru-RU"/>
              </w:rPr>
            </w:pPr>
          </w:p>
        </w:tc>
      </w:tr>
      <w:tr w:rsidR="004B0D99" w14:paraId="0D29039C"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36106A0F" w14:textId="77777777" w:rsidR="004B0D99" w:rsidRDefault="004B0D99" w:rsidP="00682DD3">
            <w:pPr>
              <w:spacing w:after="0"/>
            </w:pPr>
          </w:p>
        </w:tc>
        <w:tc>
          <w:tcPr>
            <w:tcW w:w="1104" w:type="dxa"/>
          </w:tcPr>
          <w:p w14:paraId="2EC186FC"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З 1.2.02</w:t>
            </w:r>
          </w:p>
        </w:tc>
        <w:tc>
          <w:tcPr>
            <w:tcW w:w="6096" w:type="dxa"/>
            <w:tcMar>
              <w:top w:w="0" w:type="dxa"/>
              <w:left w:w="108" w:type="dxa"/>
              <w:bottom w:w="0" w:type="dxa"/>
              <w:right w:w="108" w:type="dxa"/>
            </w:tcMar>
          </w:tcPr>
          <w:p w14:paraId="51643A9A" w14:textId="77777777" w:rsidR="004B0D99" w:rsidRPr="00B8147F" w:rsidRDefault="004B0D99" w:rsidP="00682DD3">
            <w:pPr>
              <w:spacing w:after="0" w:line="23" w:lineRule="atLeast"/>
              <w:jc w:val="both"/>
              <w:rPr>
                <w:rFonts w:ascii="Times New Roman" w:hAnsi="Times New Roman"/>
              </w:rPr>
            </w:pPr>
            <w:r w:rsidRPr="00B8147F">
              <w:rPr>
                <w:rFonts w:ascii="Times New Roman" w:hAnsi="Times New Roman"/>
              </w:rPr>
              <w:t>Виды, конструкция и назначение генераторов высокочастотных установок;</w:t>
            </w:r>
          </w:p>
        </w:tc>
      </w:tr>
      <w:tr w:rsidR="004B0D99" w14:paraId="6561E89D"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797C2D18" w14:textId="77777777" w:rsidR="004B0D99" w:rsidRDefault="004B0D99" w:rsidP="00682DD3">
            <w:pPr>
              <w:spacing w:after="0"/>
            </w:pPr>
          </w:p>
        </w:tc>
        <w:tc>
          <w:tcPr>
            <w:tcW w:w="1104" w:type="dxa"/>
            <w:tcBorders>
              <w:top w:val="single" w:sz="4" w:space="0" w:color="000000"/>
              <w:left w:val="single" w:sz="4" w:space="0" w:color="000000"/>
              <w:bottom w:val="single" w:sz="4" w:space="0" w:color="000000"/>
              <w:right w:val="single" w:sz="4" w:space="0" w:color="000000"/>
            </w:tcBorders>
          </w:tcPr>
          <w:p w14:paraId="2BDADF1E"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З 1.2.03</w:t>
            </w:r>
          </w:p>
        </w:tc>
        <w:tc>
          <w:tcPr>
            <w:tcW w:w="6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AE3CDF" w14:textId="77777777" w:rsidR="004B0D99" w:rsidRPr="00B8147F" w:rsidRDefault="004B0D99" w:rsidP="00682DD3">
            <w:pPr>
              <w:spacing w:after="0" w:line="23" w:lineRule="atLeast"/>
              <w:rPr>
                <w:rFonts w:ascii="Times New Roman" w:eastAsia="Arial" w:hAnsi="Times New Roman" w:cs="Arial"/>
                <w:lang w:bidi="ru-RU"/>
              </w:rPr>
            </w:pPr>
            <w:r w:rsidRPr="00B8147F">
              <w:rPr>
                <w:rFonts w:ascii="Times New Roman" w:eastAsia="Arial" w:hAnsi="Times New Roman" w:cs="Arial"/>
                <w:lang w:bidi="ru-RU"/>
              </w:rPr>
              <w:t xml:space="preserve">Виды, конструкция, назначение, возможности и правила использования инструментов и приспособлений для производства работ по </w:t>
            </w:r>
            <w:r w:rsidRPr="00B8147F">
              <w:rPr>
                <w:rFonts w:ascii="Times New Roman" w:hAnsi="Times New Roman"/>
              </w:rPr>
              <w:t>установке элементной базы и исполнительных механизмов устройств электроснабжения</w:t>
            </w:r>
          </w:p>
        </w:tc>
      </w:tr>
      <w:tr w:rsidR="004B0D99" w14:paraId="6B080185"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7825B250" w14:textId="77777777" w:rsidR="004B0D99" w:rsidRDefault="004B0D99" w:rsidP="00682DD3">
            <w:pPr>
              <w:spacing w:after="0"/>
            </w:pPr>
          </w:p>
        </w:tc>
        <w:tc>
          <w:tcPr>
            <w:tcW w:w="1104" w:type="dxa"/>
            <w:tcBorders>
              <w:top w:val="single" w:sz="4" w:space="0" w:color="000000"/>
              <w:left w:val="single" w:sz="4" w:space="0" w:color="000000"/>
              <w:bottom w:val="single" w:sz="4" w:space="0" w:color="000000"/>
              <w:right w:val="single" w:sz="4" w:space="0" w:color="000000"/>
            </w:tcBorders>
          </w:tcPr>
          <w:p w14:paraId="59369AC0"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З 1.2.04</w:t>
            </w:r>
          </w:p>
        </w:tc>
        <w:tc>
          <w:tcPr>
            <w:tcW w:w="6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DBA2FA" w14:textId="77777777" w:rsidR="004B0D99" w:rsidRPr="00B8147F" w:rsidRDefault="004B0D99" w:rsidP="00682DD3">
            <w:pPr>
              <w:spacing w:after="0" w:line="23" w:lineRule="atLeast"/>
              <w:rPr>
                <w:rFonts w:ascii="Times New Roman" w:hAnsi="Times New Roman"/>
              </w:rPr>
            </w:pPr>
            <w:r w:rsidRPr="00B8147F">
              <w:rPr>
                <w:rFonts w:ascii="Times New Roman" w:hAnsi="Times New Roman"/>
              </w:rPr>
              <w:t xml:space="preserve">Нормы и объем приемо-сдаточных </w:t>
            </w:r>
            <w:r>
              <w:rPr>
                <w:rFonts w:ascii="Times New Roman" w:hAnsi="Times New Roman"/>
              </w:rPr>
              <w:t>испытаний</w:t>
            </w:r>
          </w:p>
        </w:tc>
      </w:tr>
      <w:tr w:rsidR="004B0D99" w14:paraId="0421ADFD"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2D2F4E11" w14:textId="77777777" w:rsidR="004B0D99" w:rsidRDefault="004B0D99" w:rsidP="00682DD3">
            <w:pPr>
              <w:spacing w:after="0"/>
            </w:pPr>
          </w:p>
        </w:tc>
        <w:tc>
          <w:tcPr>
            <w:tcW w:w="1104" w:type="dxa"/>
          </w:tcPr>
          <w:p w14:paraId="0AD2BAAB"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З 1.2.05</w:t>
            </w:r>
          </w:p>
        </w:tc>
        <w:tc>
          <w:tcPr>
            <w:tcW w:w="6096" w:type="dxa"/>
            <w:tcMar>
              <w:top w:w="0" w:type="dxa"/>
              <w:left w:w="108" w:type="dxa"/>
              <w:bottom w:w="0" w:type="dxa"/>
              <w:right w:w="108" w:type="dxa"/>
            </w:tcMar>
          </w:tcPr>
          <w:p w14:paraId="514FF974" w14:textId="77777777" w:rsidR="004B0D99" w:rsidRPr="00B8147F" w:rsidRDefault="004B0D99" w:rsidP="00682DD3">
            <w:pPr>
              <w:spacing w:after="0" w:line="23" w:lineRule="atLeast"/>
              <w:jc w:val="both"/>
              <w:rPr>
                <w:rFonts w:ascii="Times New Roman" w:hAnsi="Times New Roman"/>
              </w:rPr>
            </w:pPr>
            <w:r w:rsidRPr="00B8147F">
              <w:rPr>
                <w:rFonts w:ascii="Times New Roman" w:eastAsia="Arial" w:hAnsi="Times New Roman" w:cs="Arial"/>
                <w:lang w:bidi="ru-RU"/>
              </w:rPr>
              <w:t>Особенности электрооборудования автоматизации систем управления вентиляции, кондиционирования, водоснабжения, отопления;</w:t>
            </w:r>
          </w:p>
        </w:tc>
      </w:tr>
      <w:tr w:rsidR="004B0D99" w14:paraId="29C921DC"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1B1C6408" w14:textId="77777777" w:rsidR="004B0D99" w:rsidRDefault="004B0D99" w:rsidP="00682DD3">
            <w:pPr>
              <w:spacing w:after="0"/>
            </w:pPr>
          </w:p>
        </w:tc>
        <w:tc>
          <w:tcPr>
            <w:tcW w:w="1104" w:type="dxa"/>
          </w:tcPr>
          <w:p w14:paraId="2B364553"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З 1.2.06</w:t>
            </w:r>
          </w:p>
        </w:tc>
        <w:tc>
          <w:tcPr>
            <w:tcW w:w="6096" w:type="dxa"/>
            <w:tcMar>
              <w:top w:w="0" w:type="dxa"/>
              <w:left w:w="108" w:type="dxa"/>
              <w:bottom w:w="0" w:type="dxa"/>
              <w:right w:w="108" w:type="dxa"/>
            </w:tcMar>
          </w:tcPr>
          <w:p w14:paraId="5C0E4064" w14:textId="77777777" w:rsidR="004B0D99" w:rsidRPr="00B8147F" w:rsidRDefault="004B0D99" w:rsidP="00682DD3">
            <w:pPr>
              <w:spacing w:after="0" w:line="23" w:lineRule="atLeast"/>
              <w:jc w:val="both"/>
              <w:rPr>
                <w:rFonts w:ascii="Times New Roman" w:hAnsi="Times New Roman"/>
              </w:rPr>
            </w:pPr>
            <w:r w:rsidRPr="00B8147F">
              <w:rPr>
                <w:rFonts w:ascii="Times New Roman" w:hAnsi="Times New Roman"/>
              </w:rPr>
              <w:t>Порядок и последовательность проведения работ по регулировке и сдаче особо сложных, экспериментальных электрических схем технологического оборудования;</w:t>
            </w:r>
          </w:p>
        </w:tc>
      </w:tr>
      <w:tr w:rsidR="004B0D99" w14:paraId="124DF25F"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2424AD1F" w14:textId="77777777" w:rsidR="004B0D99" w:rsidRDefault="004B0D99" w:rsidP="00682DD3">
            <w:pPr>
              <w:spacing w:after="0"/>
            </w:pPr>
          </w:p>
        </w:tc>
        <w:tc>
          <w:tcPr>
            <w:tcW w:w="1104" w:type="dxa"/>
            <w:tcBorders>
              <w:top w:val="single" w:sz="4" w:space="0" w:color="000000"/>
              <w:left w:val="single" w:sz="4" w:space="0" w:color="000000"/>
              <w:bottom w:val="single" w:sz="4" w:space="0" w:color="000000"/>
              <w:right w:val="single" w:sz="4" w:space="0" w:color="000000"/>
            </w:tcBorders>
          </w:tcPr>
          <w:p w14:paraId="2E123A95"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З 1.2.07</w:t>
            </w:r>
          </w:p>
        </w:tc>
        <w:tc>
          <w:tcPr>
            <w:tcW w:w="6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5E2213" w14:textId="77777777" w:rsidR="004B0D99" w:rsidRPr="00B8147F" w:rsidRDefault="004B0D99" w:rsidP="00682DD3">
            <w:pPr>
              <w:spacing w:after="0" w:line="23" w:lineRule="atLeast"/>
              <w:rPr>
                <w:rFonts w:ascii="Times New Roman" w:hAnsi="Times New Roman"/>
              </w:rPr>
            </w:pPr>
            <w:r w:rsidRPr="00B8147F">
              <w:rPr>
                <w:rFonts w:ascii="Times New Roman" w:hAnsi="Times New Roman"/>
              </w:rPr>
              <w:t>Порядок и последовательность проведения работ по установке элементной базы и исполнительных механи</w:t>
            </w:r>
            <w:r>
              <w:rPr>
                <w:rFonts w:ascii="Times New Roman" w:hAnsi="Times New Roman"/>
              </w:rPr>
              <w:t>змов устройств электроснабжения</w:t>
            </w:r>
          </w:p>
        </w:tc>
      </w:tr>
      <w:tr w:rsidR="004B0D99" w14:paraId="22C505EE"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5357D438" w14:textId="77777777" w:rsidR="004B0D99" w:rsidRDefault="004B0D99" w:rsidP="00682DD3">
            <w:pPr>
              <w:spacing w:after="0"/>
            </w:pPr>
          </w:p>
        </w:tc>
        <w:tc>
          <w:tcPr>
            <w:tcW w:w="1104" w:type="dxa"/>
            <w:tcBorders>
              <w:top w:val="single" w:sz="4" w:space="0" w:color="000000"/>
              <w:left w:val="single" w:sz="4" w:space="0" w:color="000000"/>
              <w:bottom w:val="single" w:sz="4" w:space="0" w:color="000000"/>
              <w:right w:val="single" w:sz="4" w:space="0" w:color="000000"/>
            </w:tcBorders>
          </w:tcPr>
          <w:p w14:paraId="6B753A8A"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З 1.2.08</w:t>
            </w:r>
          </w:p>
        </w:tc>
        <w:tc>
          <w:tcPr>
            <w:tcW w:w="6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53A3F1" w14:textId="77777777" w:rsidR="004B0D99" w:rsidRPr="00B8147F" w:rsidRDefault="004B0D99" w:rsidP="00682DD3">
            <w:pPr>
              <w:spacing w:after="0" w:line="23" w:lineRule="atLeast"/>
              <w:rPr>
                <w:rFonts w:ascii="Times New Roman" w:hAnsi="Times New Roman"/>
              </w:rPr>
            </w:pPr>
            <w:r w:rsidRPr="00B8147F">
              <w:rPr>
                <w:rFonts w:ascii="Times New Roman" w:hAnsi="Times New Roman"/>
              </w:rPr>
              <w:t>Порядок проведения измерений при производстве пусконаладочных работ;</w:t>
            </w:r>
          </w:p>
        </w:tc>
      </w:tr>
      <w:tr w:rsidR="004B0D99" w14:paraId="3C35FEF4"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7B8149D5" w14:textId="77777777" w:rsidR="004B0D99" w:rsidRDefault="004B0D99" w:rsidP="00682DD3">
            <w:pPr>
              <w:spacing w:after="0"/>
            </w:pPr>
          </w:p>
        </w:tc>
        <w:tc>
          <w:tcPr>
            <w:tcW w:w="1104" w:type="dxa"/>
            <w:tcBorders>
              <w:top w:val="single" w:sz="4" w:space="0" w:color="000000"/>
              <w:left w:val="single" w:sz="4" w:space="0" w:color="000000"/>
              <w:bottom w:val="single" w:sz="4" w:space="0" w:color="000000"/>
              <w:right w:val="single" w:sz="4" w:space="0" w:color="000000"/>
            </w:tcBorders>
          </w:tcPr>
          <w:p w14:paraId="29FA706F"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З 1.2.09</w:t>
            </w:r>
          </w:p>
        </w:tc>
        <w:tc>
          <w:tcPr>
            <w:tcW w:w="6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B81623" w14:textId="77777777" w:rsidR="004B0D99" w:rsidRPr="00B8147F" w:rsidRDefault="004B0D99" w:rsidP="00682DD3">
            <w:pPr>
              <w:widowControl w:val="0"/>
              <w:autoSpaceDE w:val="0"/>
              <w:autoSpaceDN w:val="0"/>
              <w:adjustRightInd w:val="0"/>
              <w:spacing w:after="0" w:line="23" w:lineRule="atLeast"/>
              <w:rPr>
                <w:rFonts w:ascii="Times New Roman" w:eastAsia="Arial" w:hAnsi="Times New Roman" w:cs="Arial"/>
                <w:lang w:bidi="ru-RU"/>
              </w:rPr>
            </w:pPr>
            <w:r w:rsidRPr="00B8147F">
              <w:rPr>
                <w:rFonts w:ascii="Times New Roman" w:eastAsia="Arial" w:hAnsi="Times New Roman" w:cs="Arial"/>
                <w:lang w:bidi="ru-RU"/>
              </w:rPr>
              <w:t>Требования охраны труда, пожарной, промышленной, экологической без</w:t>
            </w:r>
            <w:r>
              <w:rPr>
                <w:rFonts w:ascii="Times New Roman" w:eastAsia="Arial" w:hAnsi="Times New Roman" w:cs="Arial"/>
                <w:lang w:bidi="ru-RU"/>
              </w:rPr>
              <w:t>опасности и электробезопасности</w:t>
            </w:r>
          </w:p>
        </w:tc>
      </w:tr>
      <w:tr w:rsidR="004B0D99" w14:paraId="4C6C9936"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7E829FFE" w14:textId="77777777" w:rsidR="004B0D99" w:rsidRDefault="004B0D99" w:rsidP="00682DD3">
            <w:pPr>
              <w:spacing w:after="0"/>
            </w:pPr>
          </w:p>
        </w:tc>
        <w:tc>
          <w:tcPr>
            <w:tcW w:w="1104" w:type="dxa"/>
          </w:tcPr>
          <w:p w14:paraId="7440CCCE"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З 1.2.10</w:t>
            </w:r>
          </w:p>
        </w:tc>
        <w:tc>
          <w:tcPr>
            <w:tcW w:w="6096" w:type="dxa"/>
            <w:tcMar>
              <w:top w:w="0" w:type="dxa"/>
              <w:left w:w="108" w:type="dxa"/>
              <w:bottom w:w="0" w:type="dxa"/>
              <w:right w:w="108" w:type="dxa"/>
            </w:tcMar>
          </w:tcPr>
          <w:p w14:paraId="74FDECA6" w14:textId="77777777" w:rsidR="004B0D99" w:rsidRPr="00B8147F" w:rsidRDefault="004B0D99" w:rsidP="00682DD3">
            <w:pPr>
              <w:spacing w:after="0" w:line="23" w:lineRule="atLeast"/>
              <w:jc w:val="both"/>
              <w:rPr>
                <w:rFonts w:ascii="Times New Roman" w:eastAsia="Arial" w:hAnsi="Times New Roman" w:cs="Arial"/>
                <w:lang w:bidi="ru-RU"/>
              </w:rPr>
            </w:pPr>
            <w:r w:rsidRPr="00B8147F">
              <w:rPr>
                <w:rFonts w:ascii="Times New Roman" w:eastAsia="Arial" w:hAnsi="Times New Roman" w:cs="Arial"/>
                <w:lang w:bidi="ru-RU"/>
              </w:rPr>
              <w:t xml:space="preserve">Требования, предъявляемые к рабочему месту для производства работ </w:t>
            </w:r>
            <w:r w:rsidRPr="00B8147F">
              <w:rPr>
                <w:rFonts w:ascii="Times New Roman" w:hAnsi="Times New Roman"/>
              </w:rPr>
              <w:t>по установке элементной базы и исполнительных механизмов устройств электроснабжения</w:t>
            </w:r>
            <w:r w:rsidRPr="00B8147F">
              <w:rPr>
                <w:rFonts w:ascii="Times New Roman" w:eastAsia="Arial" w:hAnsi="Times New Roman" w:cs="Arial"/>
                <w:lang w:bidi="ru-RU"/>
              </w:rPr>
              <w:t>;</w:t>
            </w:r>
          </w:p>
        </w:tc>
      </w:tr>
      <w:tr w:rsidR="004B0D99" w14:paraId="18E56E8B"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7D3E7EA9" w14:textId="77777777" w:rsidR="004B0D99" w:rsidRDefault="004B0D99" w:rsidP="00682DD3">
            <w:pPr>
              <w:spacing w:after="0"/>
            </w:pPr>
          </w:p>
        </w:tc>
        <w:tc>
          <w:tcPr>
            <w:tcW w:w="1104" w:type="dxa"/>
          </w:tcPr>
          <w:p w14:paraId="618E15A0"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З 1.2.11</w:t>
            </w:r>
          </w:p>
        </w:tc>
        <w:tc>
          <w:tcPr>
            <w:tcW w:w="6096" w:type="dxa"/>
            <w:tcMar>
              <w:top w:w="0" w:type="dxa"/>
              <w:left w:w="108" w:type="dxa"/>
              <w:bottom w:w="0" w:type="dxa"/>
              <w:right w:w="108" w:type="dxa"/>
            </w:tcMar>
          </w:tcPr>
          <w:p w14:paraId="22E07B43" w14:textId="77777777" w:rsidR="004B0D99" w:rsidRPr="00B8147F" w:rsidRDefault="004B0D99" w:rsidP="00682DD3">
            <w:pPr>
              <w:spacing w:after="0" w:line="23" w:lineRule="atLeast"/>
              <w:jc w:val="both"/>
              <w:rPr>
                <w:rFonts w:ascii="Times New Roman" w:eastAsia="Arial" w:hAnsi="Times New Roman" w:cs="Arial"/>
                <w:lang w:bidi="ru-RU"/>
              </w:rPr>
            </w:pPr>
            <w:r w:rsidRPr="00B8147F">
              <w:rPr>
                <w:rFonts w:ascii="Times New Roman" w:eastAsia="Arial" w:hAnsi="Times New Roman" w:cs="Arial"/>
                <w:lang w:bidi="ru-RU"/>
              </w:rPr>
              <w:t xml:space="preserve">Конструкция и устройство </w:t>
            </w:r>
            <w:r w:rsidRPr="00B8147F">
              <w:rPr>
                <w:rFonts w:ascii="Times New Roman" w:hAnsi="Times New Roman"/>
              </w:rPr>
              <w:t xml:space="preserve">устройств </w:t>
            </w:r>
            <w:proofErr w:type="gramStart"/>
            <w:r w:rsidRPr="00B8147F">
              <w:rPr>
                <w:rFonts w:ascii="Times New Roman" w:hAnsi="Times New Roman"/>
              </w:rPr>
              <w:t>электроснабжения,  электрооборудования</w:t>
            </w:r>
            <w:proofErr w:type="gramEnd"/>
            <w:r w:rsidRPr="00B8147F">
              <w:rPr>
                <w:rFonts w:ascii="Times New Roman" w:hAnsi="Times New Roman"/>
              </w:rPr>
              <w:t xml:space="preserve"> и электрической части технологического оборудования;</w:t>
            </w:r>
          </w:p>
        </w:tc>
      </w:tr>
      <w:tr w:rsidR="004B0D99" w14:paraId="757D95E3"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34CE7CA0" w14:textId="77777777" w:rsidR="004B0D99" w:rsidRDefault="004B0D99" w:rsidP="00682DD3">
            <w:pPr>
              <w:spacing w:after="0"/>
            </w:pPr>
          </w:p>
        </w:tc>
        <w:tc>
          <w:tcPr>
            <w:tcW w:w="1104" w:type="dxa"/>
          </w:tcPr>
          <w:p w14:paraId="708FCD74"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З 1.3.01</w:t>
            </w:r>
          </w:p>
        </w:tc>
        <w:tc>
          <w:tcPr>
            <w:tcW w:w="6096" w:type="dxa"/>
            <w:tcMar>
              <w:top w:w="0" w:type="dxa"/>
              <w:left w:w="108" w:type="dxa"/>
              <w:bottom w:w="0" w:type="dxa"/>
              <w:right w:w="108" w:type="dxa"/>
            </w:tcMar>
          </w:tcPr>
          <w:p w14:paraId="57C9D858" w14:textId="77777777" w:rsidR="004B0D99" w:rsidRPr="00B8147F" w:rsidRDefault="004B0D99" w:rsidP="00682DD3">
            <w:pPr>
              <w:spacing w:after="0" w:line="23" w:lineRule="atLeast"/>
              <w:jc w:val="both"/>
              <w:rPr>
                <w:rFonts w:ascii="Times New Roman" w:hAnsi="Times New Roman"/>
              </w:rPr>
            </w:pPr>
            <w:r w:rsidRPr="00B8147F">
              <w:rPr>
                <w:rFonts w:ascii="Times New Roman" w:hAnsi="Times New Roman"/>
              </w:rPr>
              <w:t>Требования, предъявляемые к рабочему месту для производства работ по регулировке и сдаче устройств электроснабжения, электрооборудования и электрической части технологического оборудования;</w:t>
            </w:r>
          </w:p>
        </w:tc>
      </w:tr>
      <w:tr w:rsidR="004B0D99" w14:paraId="6156BC3C"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6DEC1136" w14:textId="77777777" w:rsidR="004B0D99" w:rsidRDefault="004B0D99" w:rsidP="00682DD3">
            <w:pPr>
              <w:spacing w:after="0"/>
            </w:pPr>
          </w:p>
        </w:tc>
        <w:tc>
          <w:tcPr>
            <w:tcW w:w="1104" w:type="dxa"/>
          </w:tcPr>
          <w:p w14:paraId="145D2640"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З 1.3.02</w:t>
            </w:r>
          </w:p>
        </w:tc>
        <w:tc>
          <w:tcPr>
            <w:tcW w:w="6096" w:type="dxa"/>
            <w:tcMar>
              <w:top w:w="0" w:type="dxa"/>
              <w:left w:w="108" w:type="dxa"/>
              <w:bottom w:w="0" w:type="dxa"/>
              <w:right w:w="108" w:type="dxa"/>
            </w:tcMar>
          </w:tcPr>
          <w:p w14:paraId="549132CD" w14:textId="77777777" w:rsidR="004B0D99" w:rsidRPr="00B8147F" w:rsidRDefault="004B0D99" w:rsidP="00682DD3">
            <w:pPr>
              <w:spacing w:after="0" w:line="23" w:lineRule="atLeast"/>
              <w:jc w:val="both"/>
              <w:rPr>
                <w:rFonts w:ascii="Times New Roman" w:hAnsi="Times New Roman"/>
              </w:rPr>
            </w:pPr>
            <w:r w:rsidRPr="00B8147F">
              <w:rPr>
                <w:rFonts w:ascii="Times New Roman" w:hAnsi="Times New Roman"/>
              </w:rPr>
              <w:t>Виды, конструкция, назначение, возможности и правила использования инструментов и приспособлений для производства работ по регулировке и сдаче устройств электроснабжения, электрооборудования и электрической части технологического оборудования;</w:t>
            </w:r>
          </w:p>
        </w:tc>
      </w:tr>
      <w:tr w:rsidR="004B0D99" w14:paraId="294764B8"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57803ADD" w14:textId="77777777" w:rsidR="004B0D99" w:rsidRDefault="004B0D99" w:rsidP="00682DD3">
            <w:pPr>
              <w:spacing w:after="0"/>
            </w:pPr>
          </w:p>
        </w:tc>
        <w:tc>
          <w:tcPr>
            <w:tcW w:w="1104" w:type="dxa"/>
          </w:tcPr>
          <w:p w14:paraId="6D5F0DCB"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З 1.3.03</w:t>
            </w:r>
          </w:p>
        </w:tc>
        <w:tc>
          <w:tcPr>
            <w:tcW w:w="6096" w:type="dxa"/>
            <w:tcMar>
              <w:top w:w="0" w:type="dxa"/>
              <w:left w:w="108" w:type="dxa"/>
              <w:bottom w:w="0" w:type="dxa"/>
              <w:right w:w="108" w:type="dxa"/>
            </w:tcMar>
          </w:tcPr>
          <w:p w14:paraId="72A118F5" w14:textId="77777777" w:rsidR="004B0D99" w:rsidRPr="00B8147F" w:rsidRDefault="004B0D99" w:rsidP="00682DD3">
            <w:pPr>
              <w:spacing w:after="0" w:line="23" w:lineRule="atLeast"/>
              <w:jc w:val="both"/>
              <w:rPr>
                <w:rFonts w:ascii="Times New Roman" w:hAnsi="Times New Roman"/>
              </w:rPr>
            </w:pPr>
            <w:r w:rsidRPr="00B8147F">
              <w:rPr>
                <w:rFonts w:ascii="Times New Roman" w:hAnsi="Times New Roman"/>
              </w:rPr>
              <w:t>Порядок и последовательность проведения работ по регулировке и сдаче вводимого в строй устройств электроснабжения, электрооборудования и электрической части технологического оборудования;</w:t>
            </w:r>
          </w:p>
        </w:tc>
      </w:tr>
      <w:tr w:rsidR="004B0D99" w14:paraId="6DDAF482"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32EFA81B" w14:textId="77777777" w:rsidR="004B0D99" w:rsidRDefault="004B0D99" w:rsidP="00682DD3">
            <w:pPr>
              <w:spacing w:after="0"/>
            </w:pPr>
          </w:p>
        </w:tc>
        <w:tc>
          <w:tcPr>
            <w:tcW w:w="1104" w:type="dxa"/>
          </w:tcPr>
          <w:p w14:paraId="2F10F5AB"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З 1.3.04</w:t>
            </w:r>
          </w:p>
        </w:tc>
        <w:tc>
          <w:tcPr>
            <w:tcW w:w="6096" w:type="dxa"/>
            <w:tcMar>
              <w:top w:w="0" w:type="dxa"/>
              <w:left w:w="108" w:type="dxa"/>
              <w:bottom w:w="0" w:type="dxa"/>
              <w:right w:w="108" w:type="dxa"/>
            </w:tcMar>
          </w:tcPr>
          <w:p w14:paraId="38AD5D24" w14:textId="77777777" w:rsidR="004B0D99" w:rsidRPr="00B8147F" w:rsidRDefault="004B0D99" w:rsidP="00682DD3">
            <w:pPr>
              <w:spacing w:after="0" w:line="23" w:lineRule="atLeast"/>
              <w:jc w:val="both"/>
              <w:rPr>
                <w:rFonts w:ascii="Times New Roman" w:hAnsi="Times New Roman"/>
              </w:rPr>
            </w:pPr>
            <w:r w:rsidRPr="00B8147F">
              <w:rPr>
                <w:rFonts w:ascii="Times New Roman" w:hAnsi="Times New Roman"/>
              </w:rPr>
              <w:t>Порядок оформления протоколов и актов испытания устройств электроснабжения, электрооборудования и электрической части технологического оборудования;</w:t>
            </w:r>
          </w:p>
        </w:tc>
      </w:tr>
      <w:tr w:rsidR="004B0D99" w14:paraId="24C1D7E0"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03E3158B" w14:textId="77777777" w:rsidR="004B0D99" w:rsidRDefault="004B0D99" w:rsidP="00682DD3">
            <w:pPr>
              <w:spacing w:after="0"/>
            </w:pPr>
          </w:p>
        </w:tc>
        <w:tc>
          <w:tcPr>
            <w:tcW w:w="1104" w:type="dxa"/>
          </w:tcPr>
          <w:p w14:paraId="39BE21C8"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З 1.3.05</w:t>
            </w:r>
          </w:p>
        </w:tc>
        <w:tc>
          <w:tcPr>
            <w:tcW w:w="6096" w:type="dxa"/>
            <w:tcMar>
              <w:top w:w="0" w:type="dxa"/>
              <w:left w:w="108" w:type="dxa"/>
              <w:bottom w:w="0" w:type="dxa"/>
              <w:right w:w="108" w:type="dxa"/>
            </w:tcMar>
          </w:tcPr>
          <w:p w14:paraId="4E22B68B" w14:textId="77777777" w:rsidR="004B0D99" w:rsidRPr="00B8147F" w:rsidRDefault="004B0D99" w:rsidP="00682DD3">
            <w:pPr>
              <w:spacing w:after="0" w:line="23" w:lineRule="atLeast"/>
              <w:jc w:val="both"/>
              <w:rPr>
                <w:rFonts w:ascii="Times New Roman" w:hAnsi="Times New Roman"/>
                <w:b/>
              </w:rPr>
            </w:pPr>
            <w:r w:rsidRPr="00B8147F">
              <w:rPr>
                <w:rFonts w:ascii="Times New Roman" w:hAnsi="Times New Roman"/>
              </w:rPr>
              <w:t>Правила технической эксплуатации электроустановок;</w:t>
            </w:r>
          </w:p>
        </w:tc>
      </w:tr>
      <w:tr w:rsidR="004B0D99" w14:paraId="5E4449BC"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3B837D00" w14:textId="77777777" w:rsidR="004B0D99" w:rsidRDefault="004B0D99" w:rsidP="00682DD3">
            <w:pPr>
              <w:spacing w:after="0"/>
            </w:pPr>
          </w:p>
        </w:tc>
        <w:tc>
          <w:tcPr>
            <w:tcW w:w="1104" w:type="dxa"/>
          </w:tcPr>
          <w:p w14:paraId="3E5F2D8F"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З 1.3.06</w:t>
            </w:r>
          </w:p>
        </w:tc>
        <w:tc>
          <w:tcPr>
            <w:tcW w:w="6096" w:type="dxa"/>
            <w:tcMar>
              <w:top w:w="0" w:type="dxa"/>
              <w:left w:w="108" w:type="dxa"/>
              <w:bottom w:w="0" w:type="dxa"/>
              <w:right w:w="108" w:type="dxa"/>
            </w:tcMar>
          </w:tcPr>
          <w:p w14:paraId="6463A881" w14:textId="77777777" w:rsidR="004B0D99" w:rsidRPr="00B8147F" w:rsidRDefault="004B0D99" w:rsidP="00682DD3">
            <w:pPr>
              <w:spacing w:after="0" w:line="23" w:lineRule="atLeast"/>
              <w:jc w:val="both"/>
              <w:rPr>
                <w:rFonts w:ascii="Times New Roman" w:hAnsi="Times New Roman"/>
              </w:rPr>
            </w:pPr>
            <w:r w:rsidRPr="00B8147F">
              <w:rPr>
                <w:rFonts w:ascii="Times New Roman" w:hAnsi="Times New Roman"/>
              </w:rPr>
              <w:t>Нормы и объем приемо-сдаточных испытаний;</w:t>
            </w:r>
          </w:p>
        </w:tc>
      </w:tr>
      <w:tr w:rsidR="004B0D99" w14:paraId="2C1FF353"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7CCD8836" w14:textId="77777777" w:rsidR="004B0D99" w:rsidRDefault="004B0D99" w:rsidP="00682DD3">
            <w:pPr>
              <w:spacing w:after="0"/>
            </w:pPr>
          </w:p>
        </w:tc>
        <w:tc>
          <w:tcPr>
            <w:tcW w:w="1104" w:type="dxa"/>
          </w:tcPr>
          <w:p w14:paraId="73EF746D"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З 1.3.07</w:t>
            </w:r>
          </w:p>
        </w:tc>
        <w:tc>
          <w:tcPr>
            <w:tcW w:w="6096" w:type="dxa"/>
            <w:tcMar>
              <w:top w:w="0" w:type="dxa"/>
              <w:left w:w="108" w:type="dxa"/>
              <w:bottom w:w="0" w:type="dxa"/>
              <w:right w:w="108" w:type="dxa"/>
            </w:tcMar>
          </w:tcPr>
          <w:p w14:paraId="445280B2" w14:textId="77777777" w:rsidR="004B0D99" w:rsidRPr="00B8147F" w:rsidRDefault="004B0D99" w:rsidP="00682DD3">
            <w:pPr>
              <w:spacing w:after="0" w:line="23" w:lineRule="atLeast"/>
              <w:jc w:val="both"/>
              <w:rPr>
                <w:rFonts w:ascii="Times New Roman" w:hAnsi="Times New Roman"/>
              </w:rPr>
            </w:pPr>
            <w:r w:rsidRPr="00B8147F">
              <w:rPr>
                <w:rFonts w:ascii="Times New Roman" w:hAnsi="Times New Roman"/>
              </w:rPr>
              <w:t>Порядок проведения измерений при производстве пусконаладочных работ;</w:t>
            </w:r>
          </w:p>
        </w:tc>
      </w:tr>
      <w:tr w:rsidR="004B0D99" w14:paraId="10E0268E"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60C675A4" w14:textId="77777777" w:rsidR="004B0D99" w:rsidRDefault="004B0D99" w:rsidP="00682DD3">
            <w:pPr>
              <w:spacing w:after="0"/>
            </w:pPr>
          </w:p>
        </w:tc>
        <w:tc>
          <w:tcPr>
            <w:tcW w:w="1104" w:type="dxa"/>
          </w:tcPr>
          <w:p w14:paraId="389C0126"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З 1.3.08</w:t>
            </w:r>
          </w:p>
        </w:tc>
        <w:tc>
          <w:tcPr>
            <w:tcW w:w="6096" w:type="dxa"/>
            <w:tcMar>
              <w:top w:w="0" w:type="dxa"/>
              <w:left w:w="108" w:type="dxa"/>
              <w:bottom w:w="0" w:type="dxa"/>
              <w:right w:w="108" w:type="dxa"/>
            </w:tcMar>
          </w:tcPr>
          <w:p w14:paraId="53E4F036" w14:textId="77777777" w:rsidR="004B0D99" w:rsidRPr="00B8147F" w:rsidRDefault="004B0D99" w:rsidP="00682DD3">
            <w:pPr>
              <w:spacing w:after="0" w:line="23" w:lineRule="atLeast"/>
              <w:jc w:val="both"/>
              <w:rPr>
                <w:rFonts w:ascii="Times New Roman" w:hAnsi="Times New Roman"/>
              </w:rPr>
            </w:pPr>
            <w:r w:rsidRPr="00B8147F">
              <w:rPr>
                <w:rFonts w:ascii="Times New Roman" w:hAnsi="Times New Roman"/>
              </w:rPr>
              <w:t>Виды и правила применения средств индивидуальной и коллективной защиты при выполнении работ по регулировке и сдаче вводимых в строй устройств электроснабжения, электрооборудования и электрической части технологического оборудования;</w:t>
            </w:r>
          </w:p>
        </w:tc>
      </w:tr>
      <w:tr w:rsidR="004B0D99" w14:paraId="389EFE50"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0233CE63" w14:textId="77777777" w:rsidR="004B0D99" w:rsidRDefault="004B0D99" w:rsidP="00682DD3">
            <w:pPr>
              <w:spacing w:after="0"/>
            </w:pPr>
          </w:p>
        </w:tc>
        <w:tc>
          <w:tcPr>
            <w:tcW w:w="1104" w:type="dxa"/>
          </w:tcPr>
          <w:p w14:paraId="1881534E"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З 1.3.09</w:t>
            </w:r>
          </w:p>
        </w:tc>
        <w:tc>
          <w:tcPr>
            <w:tcW w:w="6096" w:type="dxa"/>
            <w:tcMar>
              <w:top w:w="0" w:type="dxa"/>
              <w:left w:w="108" w:type="dxa"/>
              <w:bottom w:w="0" w:type="dxa"/>
              <w:right w:w="108" w:type="dxa"/>
            </w:tcMar>
          </w:tcPr>
          <w:p w14:paraId="346598AD" w14:textId="77777777" w:rsidR="004B0D99" w:rsidRPr="00B8147F" w:rsidRDefault="004B0D99" w:rsidP="00682DD3">
            <w:pPr>
              <w:spacing w:after="0" w:line="23" w:lineRule="atLeast"/>
              <w:jc w:val="both"/>
              <w:rPr>
                <w:rFonts w:ascii="Times New Roman" w:hAnsi="Times New Roman"/>
                <w:b/>
              </w:rPr>
            </w:pPr>
            <w:r w:rsidRPr="00B8147F">
              <w:rPr>
                <w:rFonts w:ascii="Times New Roman" w:hAnsi="Times New Roman"/>
              </w:rPr>
              <w:t>Требования охраны труда, пожарной, промышленной, экологической безопасности и электробезопасности</w:t>
            </w:r>
          </w:p>
        </w:tc>
      </w:tr>
      <w:tr w:rsidR="004B0D99" w14:paraId="6D3A8F47"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468F1842" w14:textId="77777777" w:rsidR="004B0D99" w:rsidRDefault="004B0D99" w:rsidP="00682DD3">
            <w:pPr>
              <w:spacing w:after="0"/>
            </w:pPr>
          </w:p>
        </w:tc>
        <w:tc>
          <w:tcPr>
            <w:tcW w:w="1104" w:type="dxa"/>
            <w:tcBorders>
              <w:top w:val="single" w:sz="4" w:space="0" w:color="000000"/>
              <w:left w:val="single" w:sz="4" w:space="0" w:color="000000"/>
              <w:bottom w:val="single" w:sz="4" w:space="0" w:color="000000"/>
              <w:right w:val="single" w:sz="4" w:space="0" w:color="000000"/>
            </w:tcBorders>
          </w:tcPr>
          <w:p w14:paraId="7AA2639B"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З 1.4.01</w:t>
            </w:r>
          </w:p>
        </w:tc>
        <w:tc>
          <w:tcPr>
            <w:tcW w:w="6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D42406" w14:textId="77777777" w:rsidR="004B0D99" w:rsidRPr="00B8147F" w:rsidRDefault="004B0D99" w:rsidP="00682DD3">
            <w:pPr>
              <w:spacing w:after="0" w:line="23" w:lineRule="atLeast"/>
              <w:rPr>
                <w:rFonts w:ascii="Times New Roman" w:hAnsi="Times New Roman"/>
                <w:b/>
              </w:rPr>
            </w:pPr>
            <w:r w:rsidRPr="00B8147F">
              <w:rPr>
                <w:rFonts w:ascii="Times New Roman" w:hAnsi="Times New Roman"/>
              </w:rPr>
              <w:t>Документационное обеспечение деятельности бригады</w:t>
            </w:r>
          </w:p>
          <w:p w14:paraId="5F76D79D" w14:textId="77777777" w:rsidR="004B0D99" w:rsidRPr="00B8147F" w:rsidRDefault="004B0D99" w:rsidP="00682DD3">
            <w:pPr>
              <w:spacing w:after="0" w:line="23" w:lineRule="atLeast"/>
              <w:rPr>
                <w:rFonts w:ascii="Times New Roman" w:hAnsi="Times New Roman"/>
              </w:rPr>
            </w:pPr>
          </w:p>
        </w:tc>
      </w:tr>
      <w:tr w:rsidR="004B0D99" w14:paraId="63EDBEE7"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7A97908C" w14:textId="77777777" w:rsidR="004B0D99" w:rsidRDefault="004B0D99" w:rsidP="00682DD3">
            <w:pPr>
              <w:spacing w:after="0"/>
            </w:pPr>
          </w:p>
        </w:tc>
        <w:tc>
          <w:tcPr>
            <w:tcW w:w="1104" w:type="dxa"/>
            <w:tcBorders>
              <w:top w:val="single" w:sz="4" w:space="0" w:color="000000"/>
              <w:left w:val="single" w:sz="4" w:space="0" w:color="000000"/>
              <w:bottom w:val="single" w:sz="4" w:space="0" w:color="000000"/>
              <w:right w:val="single" w:sz="4" w:space="0" w:color="000000"/>
            </w:tcBorders>
          </w:tcPr>
          <w:p w14:paraId="23915182"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З 1.4.02</w:t>
            </w:r>
          </w:p>
        </w:tc>
        <w:tc>
          <w:tcPr>
            <w:tcW w:w="6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F0AB71" w14:textId="77777777" w:rsidR="004B0D99" w:rsidRPr="00B8147F" w:rsidRDefault="004B0D99" w:rsidP="00682DD3">
            <w:pPr>
              <w:spacing w:after="0" w:line="23" w:lineRule="atLeast"/>
              <w:rPr>
                <w:rFonts w:ascii="Times New Roman" w:hAnsi="Times New Roman"/>
              </w:rPr>
            </w:pPr>
            <w:r>
              <w:rPr>
                <w:rFonts w:ascii="Times New Roman" w:hAnsi="Times New Roman"/>
              </w:rPr>
              <w:t>Методы эффективной коммуникации</w:t>
            </w:r>
          </w:p>
        </w:tc>
      </w:tr>
      <w:tr w:rsidR="004B0D99" w14:paraId="12AF2D00"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32C18E3E" w14:textId="77777777" w:rsidR="004B0D99" w:rsidRDefault="004B0D99" w:rsidP="00682DD3">
            <w:pPr>
              <w:spacing w:after="0"/>
            </w:pPr>
          </w:p>
        </w:tc>
        <w:tc>
          <w:tcPr>
            <w:tcW w:w="1104" w:type="dxa"/>
          </w:tcPr>
          <w:p w14:paraId="467AB0B2"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З 1.4.03</w:t>
            </w:r>
          </w:p>
        </w:tc>
        <w:tc>
          <w:tcPr>
            <w:tcW w:w="6096" w:type="dxa"/>
            <w:tcMar>
              <w:top w:w="0" w:type="dxa"/>
              <w:left w:w="108" w:type="dxa"/>
              <w:bottom w:w="0" w:type="dxa"/>
              <w:right w:w="108" w:type="dxa"/>
            </w:tcMar>
          </w:tcPr>
          <w:p w14:paraId="6BD98423" w14:textId="77777777" w:rsidR="004B0D99" w:rsidRPr="00B8147F" w:rsidRDefault="004B0D99" w:rsidP="00682DD3">
            <w:pPr>
              <w:spacing w:after="0" w:line="23" w:lineRule="atLeast"/>
              <w:jc w:val="both"/>
              <w:rPr>
                <w:rFonts w:ascii="Times New Roman" w:hAnsi="Times New Roman"/>
              </w:rPr>
            </w:pPr>
            <w:r w:rsidRPr="00B8147F">
              <w:rPr>
                <w:rFonts w:ascii="Times New Roman" w:hAnsi="Times New Roman"/>
              </w:rPr>
              <w:t>Номенклатура, правила эксплуатации и хранения ручных и механизированных инструментов, инвентаря, приспособлений и оснастки;</w:t>
            </w:r>
          </w:p>
        </w:tc>
      </w:tr>
      <w:tr w:rsidR="004B0D99" w14:paraId="2E16F767"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655E1D42" w14:textId="77777777" w:rsidR="004B0D99" w:rsidRDefault="004B0D99" w:rsidP="00682DD3">
            <w:pPr>
              <w:spacing w:after="0"/>
            </w:pPr>
          </w:p>
        </w:tc>
        <w:tc>
          <w:tcPr>
            <w:tcW w:w="1104" w:type="dxa"/>
            <w:tcBorders>
              <w:top w:val="single" w:sz="4" w:space="0" w:color="000000"/>
              <w:left w:val="single" w:sz="4" w:space="0" w:color="000000"/>
              <w:bottom w:val="single" w:sz="4" w:space="0" w:color="000000"/>
              <w:right w:val="single" w:sz="4" w:space="0" w:color="000000"/>
            </w:tcBorders>
          </w:tcPr>
          <w:p w14:paraId="66955905"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З 1.4.04</w:t>
            </w:r>
          </w:p>
        </w:tc>
        <w:tc>
          <w:tcPr>
            <w:tcW w:w="6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85122D" w14:textId="77777777" w:rsidR="004B0D99" w:rsidRPr="00B8147F" w:rsidRDefault="004B0D99" w:rsidP="00682DD3">
            <w:pPr>
              <w:spacing w:after="0" w:line="23" w:lineRule="atLeast"/>
              <w:rPr>
                <w:rFonts w:ascii="Times New Roman" w:hAnsi="Times New Roman"/>
              </w:rPr>
            </w:pPr>
            <w:r w:rsidRPr="00B8147F">
              <w:rPr>
                <w:rFonts w:ascii="Times New Roman" w:hAnsi="Times New Roman"/>
              </w:rPr>
              <w:t>Виды ответственности за несоблюдение требований охраны труда, производственной санитарии и пожарной бе</w:t>
            </w:r>
            <w:r>
              <w:rPr>
                <w:rFonts w:ascii="Times New Roman" w:hAnsi="Times New Roman"/>
              </w:rPr>
              <w:t>зопасности в ходе ведения работ</w:t>
            </w:r>
          </w:p>
        </w:tc>
      </w:tr>
      <w:tr w:rsidR="004B0D99" w14:paraId="25382831"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421E06F4" w14:textId="77777777" w:rsidR="004B0D99" w:rsidRDefault="004B0D99" w:rsidP="00682DD3">
            <w:pPr>
              <w:spacing w:after="0"/>
            </w:pPr>
          </w:p>
        </w:tc>
        <w:tc>
          <w:tcPr>
            <w:tcW w:w="1104" w:type="dxa"/>
            <w:tcBorders>
              <w:top w:val="single" w:sz="4" w:space="0" w:color="000000"/>
              <w:left w:val="single" w:sz="4" w:space="0" w:color="000000"/>
              <w:bottom w:val="single" w:sz="4" w:space="0" w:color="000000"/>
              <w:right w:val="single" w:sz="4" w:space="0" w:color="000000"/>
            </w:tcBorders>
          </w:tcPr>
          <w:p w14:paraId="14FDA4FF"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З 1.4.05</w:t>
            </w:r>
          </w:p>
        </w:tc>
        <w:tc>
          <w:tcPr>
            <w:tcW w:w="6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AF82C2" w14:textId="77777777" w:rsidR="004B0D99" w:rsidRPr="00B8147F" w:rsidRDefault="004B0D99" w:rsidP="00682DD3">
            <w:pPr>
              <w:spacing w:after="0" w:line="23" w:lineRule="atLeast"/>
              <w:rPr>
                <w:rFonts w:ascii="Times New Roman" w:hAnsi="Times New Roman"/>
              </w:rPr>
            </w:pPr>
            <w:r w:rsidRPr="00B8147F">
              <w:rPr>
                <w:rFonts w:ascii="Times New Roman" w:hAnsi="Times New Roman"/>
              </w:rPr>
              <w:t>Правила техническо</w:t>
            </w:r>
            <w:r>
              <w:rPr>
                <w:rFonts w:ascii="Times New Roman" w:hAnsi="Times New Roman"/>
              </w:rPr>
              <w:t>й эксплуатации электроустановок</w:t>
            </w:r>
          </w:p>
        </w:tc>
      </w:tr>
      <w:tr w:rsidR="004B0D99" w14:paraId="4AF0F5DE"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766A9FDD" w14:textId="77777777" w:rsidR="004B0D99" w:rsidRDefault="004B0D99" w:rsidP="00682DD3">
            <w:pPr>
              <w:spacing w:after="0"/>
            </w:pPr>
          </w:p>
        </w:tc>
        <w:tc>
          <w:tcPr>
            <w:tcW w:w="1104" w:type="dxa"/>
            <w:tcBorders>
              <w:top w:val="single" w:sz="4" w:space="0" w:color="000000"/>
              <w:left w:val="single" w:sz="4" w:space="0" w:color="000000"/>
              <w:bottom w:val="single" w:sz="4" w:space="0" w:color="000000"/>
              <w:right w:val="single" w:sz="4" w:space="0" w:color="000000"/>
            </w:tcBorders>
          </w:tcPr>
          <w:p w14:paraId="7383C6BC"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З 1.4.06</w:t>
            </w:r>
          </w:p>
        </w:tc>
        <w:tc>
          <w:tcPr>
            <w:tcW w:w="6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6C1867" w14:textId="77777777" w:rsidR="004B0D99" w:rsidRPr="00B8147F" w:rsidRDefault="004B0D99" w:rsidP="00682DD3">
            <w:pPr>
              <w:spacing w:after="0" w:line="23" w:lineRule="atLeast"/>
              <w:rPr>
                <w:rFonts w:ascii="Times New Roman" w:hAnsi="Times New Roman"/>
              </w:rPr>
            </w:pPr>
            <w:r w:rsidRPr="00B8147F">
              <w:rPr>
                <w:rFonts w:ascii="Times New Roman" w:hAnsi="Times New Roman"/>
              </w:rPr>
              <w:t>Порядок</w:t>
            </w:r>
            <w:r>
              <w:rPr>
                <w:rFonts w:ascii="Times New Roman" w:hAnsi="Times New Roman"/>
              </w:rPr>
              <w:t xml:space="preserve"> действий в нештатных ситуациях</w:t>
            </w:r>
          </w:p>
        </w:tc>
      </w:tr>
      <w:tr w:rsidR="004B0D99" w14:paraId="5058037E"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1915264F" w14:textId="77777777" w:rsidR="004B0D99" w:rsidRDefault="004B0D99" w:rsidP="00682DD3">
            <w:pPr>
              <w:spacing w:after="0"/>
            </w:pPr>
          </w:p>
        </w:tc>
        <w:tc>
          <w:tcPr>
            <w:tcW w:w="1104" w:type="dxa"/>
            <w:tcBorders>
              <w:top w:val="single" w:sz="4" w:space="0" w:color="000000"/>
              <w:left w:val="single" w:sz="4" w:space="0" w:color="000000"/>
              <w:bottom w:val="single" w:sz="4" w:space="0" w:color="000000"/>
              <w:right w:val="single" w:sz="4" w:space="0" w:color="000000"/>
            </w:tcBorders>
          </w:tcPr>
          <w:p w14:paraId="5B6B6450"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З 1.4.07</w:t>
            </w:r>
          </w:p>
        </w:tc>
        <w:tc>
          <w:tcPr>
            <w:tcW w:w="6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F43312" w14:textId="77777777" w:rsidR="004B0D99" w:rsidRPr="00B8147F" w:rsidRDefault="004B0D99" w:rsidP="00682DD3">
            <w:pPr>
              <w:spacing w:after="0" w:line="23" w:lineRule="atLeast"/>
              <w:rPr>
                <w:rFonts w:ascii="Times New Roman" w:hAnsi="Times New Roman"/>
              </w:rPr>
            </w:pPr>
            <w:r w:rsidRPr="00B8147F">
              <w:rPr>
                <w:rFonts w:ascii="Times New Roman" w:hAnsi="Times New Roman"/>
              </w:rPr>
              <w:t>Принципы разрешения конфликтных ситуаций;</w:t>
            </w:r>
          </w:p>
        </w:tc>
      </w:tr>
      <w:tr w:rsidR="004B0D99" w14:paraId="5F75CDA9" w14:textId="77777777" w:rsidTr="00682DD3">
        <w:tc>
          <w:tcPr>
            <w:tcW w:w="1726" w:type="dxa"/>
            <w:vMerge/>
            <w:tcBorders>
              <w:top w:val="single" w:sz="4" w:space="0" w:color="000000"/>
              <w:left w:val="single" w:sz="4" w:space="0" w:color="000000"/>
              <w:bottom w:val="single" w:sz="4" w:space="0" w:color="000000"/>
              <w:right w:val="single" w:sz="4" w:space="0" w:color="000000"/>
            </w:tcBorders>
          </w:tcPr>
          <w:p w14:paraId="5B8ADD53" w14:textId="77777777" w:rsidR="004B0D99" w:rsidRDefault="004B0D99" w:rsidP="00682DD3">
            <w:pPr>
              <w:spacing w:after="0"/>
            </w:pPr>
          </w:p>
        </w:tc>
        <w:tc>
          <w:tcPr>
            <w:tcW w:w="1104" w:type="dxa"/>
            <w:tcBorders>
              <w:top w:val="single" w:sz="4" w:space="0" w:color="000000"/>
              <w:left w:val="single" w:sz="4" w:space="0" w:color="000000"/>
              <w:bottom w:val="single" w:sz="4" w:space="0" w:color="000000"/>
              <w:right w:val="single" w:sz="4" w:space="0" w:color="000000"/>
            </w:tcBorders>
          </w:tcPr>
          <w:p w14:paraId="7959B036" w14:textId="77777777" w:rsidR="004B0D99" w:rsidRPr="00B8147F" w:rsidRDefault="004B0D99" w:rsidP="00682DD3">
            <w:pPr>
              <w:spacing w:after="0" w:line="23" w:lineRule="atLeast"/>
              <w:jc w:val="center"/>
              <w:rPr>
                <w:rFonts w:ascii="Times New Roman" w:hAnsi="Times New Roman"/>
              </w:rPr>
            </w:pPr>
            <w:r w:rsidRPr="00B8147F">
              <w:rPr>
                <w:rFonts w:ascii="Times New Roman" w:hAnsi="Times New Roman"/>
              </w:rPr>
              <w:t>З 1.4.08</w:t>
            </w:r>
          </w:p>
        </w:tc>
        <w:tc>
          <w:tcPr>
            <w:tcW w:w="60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C9F983" w14:textId="77777777" w:rsidR="004B0D99" w:rsidRPr="00B8147F" w:rsidRDefault="004B0D99" w:rsidP="00682DD3">
            <w:pPr>
              <w:spacing w:after="0" w:line="23" w:lineRule="atLeast"/>
              <w:rPr>
                <w:rFonts w:ascii="Times New Roman" w:hAnsi="Times New Roman"/>
                <w:b/>
              </w:rPr>
            </w:pPr>
            <w:r w:rsidRPr="00B8147F">
              <w:rPr>
                <w:rFonts w:ascii="Times New Roman" w:hAnsi="Times New Roman"/>
              </w:rPr>
              <w:t>Психология общения и межличностных отношений в группах и коллективах</w:t>
            </w:r>
          </w:p>
        </w:tc>
      </w:tr>
    </w:tbl>
    <w:p w14:paraId="4C7F40A2" w14:textId="77777777" w:rsidR="00BE1B22" w:rsidRDefault="00BE1B22" w:rsidP="00BE1B22">
      <w:pPr>
        <w:pStyle w:val="a3"/>
        <w:spacing w:after="0" w:line="240" w:lineRule="auto"/>
        <w:ind w:left="1428"/>
        <w:rPr>
          <w:rFonts w:ascii="Times New Roman" w:hAnsi="Times New Roman"/>
          <w:sz w:val="24"/>
        </w:rPr>
      </w:pPr>
    </w:p>
    <w:p w14:paraId="03600DC4" w14:textId="77777777" w:rsidR="00BE1B22" w:rsidRDefault="00BE1B22" w:rsidP="00BE1B22">
      <w:pPr>
        <w:spacing w:after="0" w:line="240" w:lineRule="auto"/>
        <w:jc w:val="both"/>
        <w:rPr>
          <w:rFonts w:ascii="Times New Roman" w:hAnsi="Times New Roman"/>
          <w:sz w:val="24"/>
        </w:rPr>
      </w:pPr>
    </w:p>
    <w:p w14:paraId="16FCC670" w14:textId="77777777" w:rsidR="00BE1B22" w:rsidRDefault="00BE1B22" w:rsidP="00BE1B22">
      <w:pPr>
        <w:pStyle w:val="a3"/>
        <w:numPr>
          <w:ilvl w:val="0"/>
          <w:numId w:val="3"/>
        </w:numPr>
        <w:spacing w:after="0" w:line="240" w:lineRule="auto"/>
        <w:ind w:left="0" w:firstLine="709"/>
        <w:jc w:val="both"/>
        <w:rPr>
          <w:rFonts w:ascii="Times New Roman" w:hAnsi="Times New Roman"/>
          <w:b/>
          <w:sz w:val="24"/>
        </w:rPr>
      </w:pPr>
      <w:r>
        <w:rPr>
          <w:rFonts w:ascii="Times New Roman" w:hAnsi="Times New Roman"/>
          <w:b/>
          <w:sz w:val="24"/>
        </w:rPr>
        <w:t>Количество часов, отводимое на освоение профессионального модуля</w:t>
      </w:r>
    </w:p>
    <w:p w14:paraId="7A556CEF" w14:textId="77777777" w:rsidR="00BE1B22" w:rsidRDefault="00BE1B22" w:rsidP="00BE1B22">
      <w:pPr>
        <w:pStyle w:val="a3"/>
        <w:spacing w:after="0"/>
        <w:ind w:left="0"/>
        <w:rPr>
          <w:rFonts w:ascii="Times New Roman" w:hAnsi="Times New Roman"/>
          <w:sz w:val="24"/>
        </w:rPr>
      </w:pPr>
    </w:p>
    <w:p w14:paraId="3A40FA25" w14:textId="77777777" w:rsidR="00BE1B22" w:rsidRDefault="00BE1B22" w:rsidP="00BE1B22">
      <w:pPr>
        <w:spacing w:after="0" w:line="240" w:lineRule="auto"/>
        <w:rPr>
          <w:rFonts w:ascii="Times New Roman" w:hAnsi="Times New Roman"/>
          <w:sz w:val="24"/>
        </w:rPr>
      </w:pPr>
      <w:bookmarkStart w:id="2" w:name="_Hlk131174930"/>
      <w:r>
        <w:rPr>
          <w:rFonts w:ascii="Times New Roman" w:hAnsi="Times New Roman"/>
          <w:sz w:val="24"/>
        </w:rPr>
        <w:t xml:space="preserve">Всего часов </w:t>
      </w:r>
      <w:proofErr w:type="gramStart"/>
      <w:r>
        <w:rPr>
          <w:rFonts w:ascii="Times New Roman" w:hAnsi="Times New Roman"/>
          <w:sz w:val="24"/>
        </w:rPr>
        <w:t>288,  в</w:t>
      </w:r>
      <w:proofErr w:type="gramEnd"/>
      <w:r>
        <w:rPr>
          <w:rFonts w:ascii="Times New Roman" w:hAnsi="Times New Roman"/>
          <w:sz w:val="24"/>
        </w:rPr>
        <w:t xml:space="preserve"> том числе в форме практической подготовки- 36</w:t>
      </w:r>
    </w:p>
    <w:p w14:paraId="69C937E1" w14:textId="77777777" w:rsidR="00BE1B22" w:rsidRDefault="00BE1B22" w:rsidP="00BE1B22">
      <w:pPr>
        <w:spacing w:after="0" w:line="240" w:lineRule="auto"/>
        <w:rPr>
          <w:rFonts w:ascii="Times New Roman" w:hAnsi="Times New Roman"/>
          <w:sz w:val="24"/>
        </w:rPr>
      </w:pPr>
    </w:p>
    <w:p w14:paraId="677195CB" w14:textId="77777777" w:rsidR="00BE1B22" w:rsidRDefault="00BE1B22" w:rsidP="00BE1B22">
      <w:pPr>
        <w:spacing w:after="0" w:line="240" w:lineRule="auto"/>
        <w:rPr>
          <w:rFonts w:ascii="Times New Roman" w:hAnsi="Times New Roman"/>
          <w:sz w:val="24"/>
        </w:rPr>
      </w:pPr>
      <w:r>
        <w:rPr>
          <w:rFonts w:ascii="Times New Roman" w:hAnsi="Times New Roman"/>
          <w:sz w:val="24"/>
        </w:rPr>
        <w:t>Из них на освоение МДК01.01 - 96</w:t>
      </w:r>
    </w:p>
    <w:p w14:paraId="0B8C6B89" w14:textId="77777777" w:rsidR="00BE1B22" w:rsidRDefault="00BE1B22" w:rsidP="00BE1B22">
      <w:pPr>
        <w:spacing w:after="0" w:line="240" w:lineRule="auto"/>
        <w:rPr>
          <w:rFonts w:ascii="Times New Roman" w:hAnsi="Times New Roman"/>
          <w:sz w:val="24"/>
        </w:rPr>
      </w:pPr>
      <w:r>
        <w:rPr>
          <w:rFonts w:ascii="Times New Roman" w:hAnsi="Times New Roman"/>
          <w:sz w:val="24"/>
        </w:rPr>
        <w:t>в том числе самостоятельная работа-0</w:t>
      </w:r>
    </w:p>
    <w:p w14:paraId="250611A1" w14:textId="77777777" w:rsidR="00BE1B22" w:rsidRDefault="00BE1B22" w:rsidP="00BE1B22">
      <w:pPr>
        <w:spacing w:after="0" w:line="240" w:lineRule="auto"/>
        <w:rPr>
          <w:rFonts w:ascii="Times New Roman" w:hAnsi="Times New Roman"/>
          <w:sz w:val="24"/>
        </w:rPr>
      </w:pPr>
      <w:r>
        <w:rPr>
          <w:rFonts w:ascii="Times New Roman" w:hAnsi="Times New Roman"/>
          <w:sz w:val="24"/>
        </w:rPr>
        <w:t>практики, в том числе учебная- 108</w:t>
      </w:r>
    </w:p>
    <w:p w14:paraId="74DF236E" w14:textId="77777777" w:rsidR="00BE1B22" w:rsidRDefault="00BE1B22" w:rsidP="00BE1B22">
      <w:pPr>
        <w:spacing w:after="0" w:line="240" w:lineRule="auto"/>
        <w:rPr>
          <w:rFonts w:ascii="Times New Roman" w:hAnsi="Times New Roman"/>
          <w:sz w:val="24"/>
        </w:rPr>
      </w:pPr>
      <w:r>
        <w:rPr>
          <w:rFonts w:ascii="Times New Roman" w:hAnsi="Times New Roman"/>
          <w:sz w:val="24"/>
        </w:rPr>
        <w:t xml:space="preserve"> производственная -72</w:t>
      </w:r>
    </w:p>
    <w:p w14:paraId="2F5F19EA" w14:textId="77777777" w:rsidR="00BE1B22" w:rsidRDefault="00BE1B22" w:rsidP="00BE1B22">
      <w:pPr>
        <w:spacing w:after="0" w:line="240" w:lineRule="auto"/>
        <w:rPr>
          <w:rFonts w:ascii="Times New Roman" w:hAnsi="Times New Roman"/>
          <w:i/>
          <w:sz w:val="24"/>
        </w:rPr>
      </w:pPr>
      <w:r>
        <w:rPr>
          <w:rFonts w:ascii="Times New Roman" w:hAnsi="Times New Roman"/>
          <w:sz w:val="24"/>
        </w:rPr>
        <w:t>Промежуточная аттестация-</w:t>
      </w:r>
      <w:r>
        <w:rPr>
          <w:rFonts w:ascii="Times New Roman" w:hAnsi="Times New Roman"/>
          <w:i/>
          <w:sz w:val="24"/>
        </w:rPr>
        <w:t xml:space="preserve"> </w:t>
      </w:r>
      <w:r w:rsidRPr="008B7BF0">
        <w:rPr>
          <w:rFonts w:ascii="Times New Roman" w:hAnsi="Times New Roman"/>
          <w:sz w:val="24"/>
        </w:rPr>
        <w:t>12</w:t>
      </w:r>
      <w:bookmarkEnd w:id="2"/>
    </w:p>
    <w:p w14:paraId="6E71EFA9" w14:textId="77777777" w:rsidR="00BE1B22" w:rsidRDefault="00BE1B22" w:rsidP="00BE1B22">
      <w:pPr>
        <w:sectPr w:rsidR="00BE1B22">
          <w:pgSz w:w="11906" w:h="16838"/>
          <w:pgMar w:top="1134" w:right="1274" w:bottom="1134" w:left="1701" w:header="708" w:footer="708" w:gutter="0"/>
          <w:cols w:space="720"/>
        </w:sectPr>
      </w:pPr>
    </w:p>
    <w:p w14:paraId="24041571" w14:textId="77777777" w:rsidR="00BE1B22" w:rsidRDefault="00BE1B22" w:rsidP="00BE1B22">
      <w:pPr>
        <w:spacing w:after="0"/>
        <w:jc w:val="center"/>
        <w:rPr>
          <w:rFonts w:ascii="Times New Roman" w:hAnsi="Times New Roman"/>
          <w:b/>
          <w:caps/>
          <w:sz w:val="24"/>
        </w:rPr>
      </w:pPr>
      <w:r>
        <w:rPr>
          <w:rFonts w:ascii="Times New Roman" w:hAnsi="Times New Roman"/>
          <w:b/>
          <w:caps/>
          <w:sz w:val="24"/>
        </w:rPr>
        <w:lastRenderedPageBreak/>
        <w:t>2. Структура и содержание профессионального модуля</w:t>
      </w:r>
    </w:p>
    <w:p w14:paraId="4BB74B05" w14:textId="77777777" w:rsidR="00BE1B22" w:rsidRDefault="00BE1B22" w:rsidP="00BE1B22">
      <w:pPr>
        <w:spacing w:after="0"/>
        <w:ind w:firstLine="851"/>
        <w:rPr>
          <w:rFonts w:ascii="Times New Roman" w:hAnsi="Times New Roman"/>
        </w:rPr>
      </w:pPr>
      <w:r>
        <w:rPr>
          <w:rFonts w:ascii="Times New Roman" w:hAnsi="Times New Roman"/>
          <w:b/>
          <w:sz w:val="24"/>
        </w:rPr>
        <w:t>2.1. Структура профессионального модуля</w:t>
      </w:r>
    </w:p>
    <w:p w14:paraId="51C5D6C8" w14:textId="77777777" w:rsidR="00BE1B22" w:rsidRPr="006F76C5" w:rsidRDefault="00BE1B22" w:rsidP="00BE1B22">
      <w:pPr>
        <w:spacing w:after="0" w:line="240" w:lineRule="auto"/>
        <w:rPr>
          <w:rFonts w:ascii="Times New Roman" w:hAnsi="Times New Roman"/>
          <w:i/>
          <w:sz w:val="24"/>
        </w:rPr>
      </w:pPr>
    </w:p>
    <w:p w14:paraId="2DCD99F0" w14:textId="77777777" w:rsidR="00BE1B22" w:rsidRDefault="00BE1B22" w:rsidP="00BE1B22">
      <w:pPr>
        <w:spacing w:after="0" w:line="240" w:lineRule="auto"/>
        <w:ind w:firstLine="709"/>
        <w:jc w:val="both"/>
        <w:rPr>
          <w:rFonts w:ascii="Times New Roman" w:hAnsi="Times New Roman"/>
          <w:b/>
          <w:sz w:val="24"/>
        </w:rPr>
      </w:pPr>
    </w:p>
    <w:tbl>
      <w:tblPr>
        <w:tblW w:w="14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64"/>
        <w:gridCol w:w="3020"/>
        <w:gridCol w:w="862"/>
        <w:gridCol w:w="1097"/>
        <w:gridCol w:w="852"/>
        <w:gridCol w:w="1718"/>
        <w:gridCol w:w="1662"/>
        <w:gridCol w:w="23"/>
        <w:gridCol w:w="808"/>
        <w:gridCol w:w="44"/>
        <w:gridCol w:w="922"/>
        <w:gridCol w:w="1799"/>
      </w:tblGrid>
      <w:tr w:rsidR="00BE1B22" w14:paraId="047EF680" w14:textId="77777777" w:rsidTr="001D009C">
        <w:trPr>
          <w:trHeight w:val="484"/>
        </w:trPr>
        <w:tc>
          <w:tcPr>
            <w:tcW w:w="1764" w:type="dxa"/>
            <w:vMerge w:val="restart"/>
            <w:tcBorders>
              <w:top w:val="single" w:sz="4" w:space="0" w:color="000000"/>
              <w:left w:val="single" w:sz="4" w:space="0" w:color="000000"/>
              <w:bottom w:val="single" w:sz="4" w:space="0" w:color="000000"/>
              <w:right w:val="single" w:sz="4" w:space="0" w:color="000000"/>
            </w:tcBorders>
            <w:vAlign w:val="center"/>
          </w:tcPr>
          <w:p w14:paraId="43975983" w14:textId="77777777" w:rsidR="00BE1B22" w:rsidRDefault="00BE1B22" w:rsidP="001D009C">
            <w:pPr>
              <w:spacing w:after="0" w:line="240" w:lineRule="auto"/>
              <w:ind w:left="-57" w:right="-57"/>
              <w:jc w:val="center"/>
              <w:rPr>
                <w:rFonts w:ascii="Times New Roman" w:hAnsi="Times New Roman"/>
                <w:sz w:val="20"/>
              </w:rPr>
            </w:pPr>
            <w:r>
              <w:rPr>
                <w:rFonts w:ascii="Times New Roman" w:hAnsi="Times New Roman"/>
                <w:sz w:val="20"/>
              </w:rPr>
              <w:t>Коды профессиональных и общих компетенций</w:t>
            </w:r>
          </w:p>
        </w:tc>
        <w:tc>
          <w:tcPr>
            <w:tcW w:w="3020" w:type="dxa"/>
            <w:vMerge w:val="restart"/>
            <w:tcBorders>
              <w:top w:val="single" w:sz="4" w:space="0" w:color="000000"/>
              <w:left w:val="single" w:sz="4" w:space="0" w:color="000000"/>
              <w:bottom w:val="single" w:sz="4" w:space="0" w:color="000000"/>
              <w:right w:val="single" w:sz="4" w:space="0" w:color="000000"/>
            </w:tcBorders>
            <w:vAlign w:val="center"/>
          </w:tcPr>
          <w:p w14:paraId="2051E1D1" w14:textId="77777777" w:rsidR="00BE1B22" w:rsidRDefault="00BE1B22" w:rsidP="001D009C">
            <w:pPr>
              <w:spacing w:after="0" w:line="240" w:lineRule="auto"/>
              <w:ind w:left="-57" w:right="-57"/>
              <w:jc w:val="center"/>
              <w:rPr>
                <w:rFonts w:ascii="Times New Roman" w:hAnsi="Times New Roman"/>
                <w:sz w:val="20"/>
              </w:rPr>
            </w:pPr>
            <w:r>
              <w:rPr>
                <w:rFonts w:ascii="Times New Roman" w:hAnsi="Times New Roman"/>
                <w:sz w:val="20"/>
              </w:rPr>
              <w:t>Наименования разделов профессионального модуля</w:t>
            </w:r>
          </w:p>
        </w:tc>
        <w:tc>
          <w:tcPr>
            <w:tcW w:w="862" w:type="dxa"/>
            <w:vMerge w:val="restart"/>
            <w:tcBorders>
              <w:top w:val="single" w:sz="4" w:space="0" w:color="000000"/>
              <w:left w:val="single" w:sz="4" w:space="0" w:color="000000"/>
              <w:bottom w:val="single" w:sz="4" w:space="0" w:color="000000"/>
              <w:right w:val="single" w:sz="4" w:space="0" w:color="000000"/>
            </w:tcBorders>
            <w:vAlign w:val="center"/>
          </w:tcPr>
          <w:p w14:paraId="0050BFA2" w14:textId="77777777" w:rsidR="00BE1B22" w:rsidRDefault="00BE1B22" w:rsidP="001D009C">
            <w:pPr>
              <w:spacing w:after="0" w:line="240" w:lineRule="auto"/>
              <w:jc w:val="center"/>
              <w:rPr>
                <w:rFonts w:ascii="Times New Roman" w:hAnsi="Times New Roman"/>
                <w:sz w:val="20"/>
              </w:rPr>
            </w:pPr>
            <w:r>
              <w:rPr>
                <w:rFonts w:ascii="Times New Roman" w:hAnsi="Times New Roman"/>
                <w:sz w:val="20"/>
              </w:rPr>
              <w:t>Всего, час.</w:t>
            </w:r>
          </w:p>
        </w:tc>
        <w:tc>
          <w:tcPr>
            <w:tcW w:w="1097" w:type="dxa"/>
            <w:vMerge w:val="restart"/>
            <w:tcBorders>
              <w:top w:val="single" w:sz="4" w:space="0" w:color="000000"/>
              <w:left w:val="single" w:sz="4" w:space="0" w:color="000000"/>
              <w:bottom w:val="single" w:sz="4" w:space="0" w:color="000000"/>
              <w:right w:val="single" w:sz="4" w:space="0" w:color="000000"/>
            </w:tcBorders>
            <w:textDirection w:val="btLr"/>
            <w:vAlign w:val="center"/>
          </w:tcPr>
          <w:p w14:paraId="34D45FE0" w14:textId="77777777" w:rsidR="00BE1B22" w:rsidRDefault="00BE1B22" w:rsidP="001D009C">
            <w:pPr>
              <w:spacing w:after="0" w:line="240" w:lineRule="auto"/>
              <w:ind w:left="113" w:right="113"/>
              <w:jc w:val="center"/>
              <w:rPr>
                <w:rFonts w:ascii="Times New Roman" w:hAnsi="Times New Roman"/>
                <w:sz w:val="20"/>
              </w:rPr>
            </w:pPr>
            <w:r>
              <w:rPr>
                <w:rFonts w:ascii="Times New Roman" w:hAnsi="Times New Roman"/>
                <w:sz w:val="20"/>
              </w:rPr>
              <w:t>В т.ч. в форме практической подготовки</w:t>
            </w:r>
          </w:p>
        </w:tc>
        <w:tc>
          <w:tcPr>
            <w:tcW w:w="7828" w:type="dxa"/>
            <w:gridSpan w:val="8"/>
            <w:tcBorders>
              <w:top w:val="single" w:sz="4" w:space="0" w:color="000000"/>
              <w:left w:val="single" w:sz="4" w:space="0" w:color="000000"/>
              <w:bottom w:val="single" w:sz="4" w:space="0" w:color="000000"/>
              <w:right w:val="single" w:sz="4" w:space="0" w:color="000000"/>
            </w:tcBorders>
          </w:tcPr>
          <w:p w14:paraId="526EECCB" w14:textId="77777777" w:rsidR="00BE1B22" w:rsidRDefault="00BE1B22" w:rsidP="001D009C">
            <w:pPr>
              <w:spacing w:after="0" w:line="240" w:lineRule="auto"/>
              <w:jc w:val="center"/>
              <w:rPr>
                <w:rFonts w:ascii="Times New Roman" w:hAnsi="Times New Roman"/>
                <w:sz w:val="20"/>
              </w:rPr>
            </w:pPr>
            <w:r>
              <w:rPr>
                <w:rFonts w:ascii="Times New Roman" w:hAnsi="Times New Roman"/>
                <w:sz w:val="20"/>
              </w:rPr>
              <w:t xml:space="preserve">Объем профессионального модуля, </w:t>
            </w:r>
            <w:proofErr w:type="spellStart"/>
            <w:r>
              <w:rPr>
                <w:rFonts w:ascii="Times New Roman" w:hAnsi="Times New Roman"/>
                <w:sz w:val="20"/>
              </w:rPr>
              <w:t>ак</w:t>
            </w:r>
            <w:proofErr w:type="spellEnd"/>
            <w:r>
              <w:rPr>
                <w:rFonts w:ascii="Times New Roman" w:hAnsi="Times New Roman"/>
                <w:sz w:val="20"/>
              </w:rPr>
              <w:t>. час.</w:t>
            </w:r>
          </w:p>
        </w:tc>
      </w:tr>
      <w:tr w:rsidR="00BE1B22" w14:paraId="55C8A017" w14:textId="77777777" w:rsidTr="001D009C">
        <w:trPr>
          <w:trHeight w:val="58"/>
        </w:trPr>
        <w:tc>
          <w:tcPr>
            <w:tcW w:w="1764" w:type="dxa"/>
            <w:vMerge/>
            <w:tcBorders>
              <w:top w:val="single" w:sz="4" w:space="0" w:color="000000"/>
              <w:left w:val="single" w:sz="4" w:space="0" w:color="000000"/>
              <w:bottom w:val="single" w:sz="4" w:space="0" w:color="000000"/>
              <w:right w:val="single" w:sz="4" w:space="0" w:color="000000"/>
            </w:tcBorders>
            <w:vAlign w:val="center"/>
          </w:tcPr>
          <w:p w14:paraId="15C33C4F" w14:textId="77777777" w:rsidR="00BE1B22" w:rsidRDefault="00BE1B22" w:rsidP="001D009C"/>
        </w:tc>
        <w:tc>
          <w:tcPr>
            <w:tcW w:w="3020" w:type="dxa"/>
            <w:vMerge/>
            <w:tcBorders>
              <w:top w:val="single" w:sz="4" w:space="0" w:color="000000"/>
              <w:left w:val="single" w:sz="4" w:space="0" w:color="000000"/>
              <w:bottom w:val="single" w:sz="4" w:space="0" w:color="000000"/>
              <w:right w:val="single" w:sz="4" w:space="0" w:color="000000"/>
            </w:tcBorders>
            <w:vAlign w:val="center"/>
          </w:tcPr>
          <w:p w14:paraId="7DED51D3" w14:textId="77777777" w:rsidR="00BE1B22" w:rsidRDefault="00BE1B22" w:rsidP="001D009C"/>
        </w:tc>
        <w:tc>
          <w:tcPr>
            <w:tcW w:w="862" w:type="dxa"/>
            <w:vMerge/>
            <w:tcBorders>
              <w:top w:val="single" w:sz="4" w:space="0" w:color="000000"/>
              <w:left w:val="single" w:sz="4" w:space="0" w:color="000000"/>
              <w:bottom w:val="single" w:sz="4" w:space="0" w:color="000000"/>
              <w:right w:val="single" w:sz="4" w:space="0" w:color="000000"/>
            </w:tcBorders>
            <w:vAlign w:val="center"/>
          </w:tcPr>
          <w:p w14:paraId="14691586" w14:textId="77777777" w:rsidR="00BE1B22" w:rsidRDefault="00BE1B22" w:rsidP="001D009C"/>
        </w:tc>
        <w:tc>
          <w:tcPr>
            <w:tcW w:w="1097" w:type="dxa"/>
            <w:vMerge/>
            <w:tcBorders>
              <w:top w:val="single" w:sz="4" w:space="0" w:color="000000"/>
              <w:left w:val="single" w:sz="4" w:space="0" w:color="000000"/>
              <w:bottom w:val="single" w:sz="4" w:space="0" w:color="000000"/>
              <w:right w:val="single" w:sz="4" w:space="0" w:color="000000"/>
            </w:tcBorders>
            <w:textDirection w:val="btLr"/>
            <w:vAlign w:val="center"/>
          </w:tcPr>
          <w:p w14:paraId="1E6B718D" w14:textId="77777777" w:rsidR="00BE1B22" w:rsidRDefault="00BE1B22" w:rsidP="001D009C"/>
        </w:tc>
        <w:tc>
          <w:tcPr>
            <w:tcW w:w="5063" w:type="dxa"/>
            <w:gridSpan w:val="5"/>
            <w:tcBorders>
              <w:top w:val="single" w:sz="4" w:space="0" w:color="000000"/>
              <w:left w:val="single" w:sz="4" w:space="0" w:color="000000"/>
              <w:bottom w:val="single" w:sz="4" w:space="0" w:color="000000"/>
              <w:right w:val="single" w:sz="4" w:space="0" w:color="000000"/>
            </w:tcBorders>
          </w:tcPr>
          <w:p w14:paraId="1AEFE6B9" w14:textId="77777777" w:rsidR="00BE1B22" w:rsidRDefault="00BE1B22" w:rsidP="001D009C">
            <w:pPr>
              <w:spacing w:after="0" w:line="240" w:lineRule="auto"/>
              <w:jc w:val="center"/>
              <w:rPr>
                <w:rFonts w:ascii="Times New Roman" w:hAnsi="Times New Roman"/>
              </w:rPr>
            </w:pPr>
            <w:r>
              <w:rPr>
                <w:rFonts w:ascii="Times New Roman" w:hAnsi="Times New Roman"/>
              </w:rPr>
              <w:t>Обучение по МДК 01.01</w:t>
            </w:r>
          </w:p>
        </w:tc>
        <w:tc>
          <w:tcPr>
            <w:tcW w:w="2765" w:type="dxa"/>
            <w:gridSpan w:val="3"/>
            <w:vMerge w:val="restart"/>
            <w:tcBorders>
              <w:top w:val="single" w:sz="4" w:space="0" w:color="000000"/>
              <w:left w:val="single" w:sz="4" w:space="0" w:color="000000"/>
              <w:bottom w:val="single" w:sz="4" w:space="0" w:color="000000"/>
              <w:right w:val="single" w:sz="4" w:space="0" w:color="000000"/>
            </w:tcBorders>
            <w:vAlign w:val="center"/>
          </w:tcPr>
          <w:p w14:paraId="0072F90A" w14:textId="77777777" w:rsidR="00BE1B22" w:rsidRDefault="00BE1B22" w:rsidP="001D009C">
            <w:pPr>
              <w:spacing w:after="0" w:line="240" w:lineRule="auto"/>
              <w:jc w:val="center"/>
              <w:rPr>
                <w:rFonts w:ascii="Times New Roman" w:hAnsi="Times New Roman"/>
              </w:rPr>
            </w:pPr>
            <w:r>
              <w:rPr>
                <w:rFonts w:ascii="Times New Roman" w:hAnsi="Times New Roman"/>
              </w:rPr>
              <w:t>Практики</w:t>
            </w:r>
          </w:p>
        </w:tc>
      </w:tr>
      <w:tr w:rsidR="00BE1B22" w14:paraId="6562E94C" w14:textId="77777777" w:rsidTr="001D009C">
        <w:tc>
          <w:tcPr>
            <w:tcW w:w="1764" w:type="dxa"/>
            <w:vMerge/>
            <w:tcBorders>
              <w:top w:val="single" w:sz="4" w:space="0" w:color="000000"/>
              <w:left w:val="single" w:sz="4" w:space="0" w:color="000000"/>
              <w:bottom w:val="single" w:sz="4" w:space="0" w:color="000000"/>
              <w:right w:val="single" w:sz="4" w:space="0" w:color="000000"/>
            </w:tcBorders>
            <w:vAlign w:val="center"/>
          </w:tcPr>
          <w:p w14:paraId="0CB279B0" w14:textId="77777777" w:rsidR="00BE1B22" w:rsidRDefault="00BE1B22" w:rsidP="001D009C"/>
        </w:tc>
        <w:tc>
          <w:tcPr>
            <w:tcW w:w="3020" w:type="dxa"/>
            <w:vMerge/>
            <w:tcBorders>
              <w:top w:val="single" w:sz="4" w:space="0" w:color="000000"/>
              <w:left w:val="single" w:sz="4" w:space="0" w:color="000000"/>
              <w:bottom w:val="single" w:sz="4" w:space="0" w:color="000000"/>
              <w:right w:val="single" w:sz="4" w:space="0" w:color="000000"/>
            </w:tcBorders>
            <w:vAlign w:val="center"/>
          </w:tcPr>
          <w:p w14:paraId="35F30006" w14:textId="77777777" w:rsidR="00BE1B22" w:rsidRDefault="00BE1B22" w:rsidP="001D009C"/>
        </w:tc>
        <w:tc>
          <w:tcPr>
            <w:tcW w:w="862" w:type="dxa"/>
            <w:vMerge/>
            <w:tcBorders>
              <w:top w:val="single" w:sz="4" w:space="0" w:color="000000"/>
              <w:left w:val="single" w:sz="4" w:space="0" w:color="000000"/>
              <w:bottom w:val="single" w:sz="4" w:space="0" w:color="000000"/>
              <w:right w:val="single" w:sz="4" w:space="0" w:color="000000"/>
            </w:tcBorders>
            <w:vAlign w:val="center"/>
          </w:tcPr>
          <w:p w14:paraId="4654AAAA" w14:textId="77777777" w:rsidR="00BE1B22" w:rsidRDefault="00BE1B22" w:rsidP="001D009C"/>
        </w:tc>
        <w:tc>
          <w:tcPr>
            <w:tcW w:w="1097" w:type="dxa"/>
            <w:vMerge/>
            <w:tcBorders>
              <w:top w:val="single" w:sz="4" w:space="0" w:color="000000"/>
              <w:left w:val="single" w:sz="4" w:space="0" w:color="000000"/>
              <w:bottom w:val="single" w:sz="4" w:space="0" w:color="000000"/>
              <w:right w:val="single" w:sz="4" w:space="0" w:color="000000"/>
            </w:tcBorders>
            <w:textDirection w:val="btLr"/>
            <w:vAlign w:val="center"/>
          </w:tcPr>
          <w:p w14:paraId="39241659" w14:textId="77777777" w:rsidR="00BE1B22" w:rsidRDefault="00BE1B22" w:rsidP="001D009C"/>
        </w:tc>
        <w:tc>
          <w:tcPr>
            <w:tcW w:w="852" w:type="dxa"/>
            <w:vMerge w:val="restart"/>
            <w:tcBorders>
              <w:top w:val="single" w:sz="4" w:space="0" w:color="000000"/>
              <w:left w:val="single" w:sz="4" w:space="0" w:color="000000"/>
              <w:bottom w:val="single" w:sz="4" w:space="0" w:color="000000"/>
              <w:right w:val="single" w:sz="4" w:space="0" w:color="000000"/>
            </w:tcBorders>
          </w:tcPr>
          <w:p w14:paraId="387A1EF6" w14:textId="77777777" w:rsidR="00BE1B22" w:rsidRDefault="00BE1B22" w:rsidP="001D009C">
            <w:pPr>
              <w:spacing w:after="0" w:line="240" w:lineRule="auto"/>
              <w:jc w:val="center"/>
              <w:rPr>
                <w:rFonts w:ascii="Times New Roman" w:hAnsi="Times New Roman"/>
                <w:sz w:val="20"/>
              </w:rPr>
            </w:pPr>
            <w:r>
              <w:rPr>
                <w:rFonts w:ascii="Times New Roman" w:hAnsi="Times New Roman"/>
                <w:sz w:val="20"/>
              </w:rPr>
              <w:t>Всего</w:t>
            </w:r>
          </w:p>
        </w:tc>
        <w:tc>
          <w:tcPr>
            <w:tcW w:w="4211" w:type="dxa"/>
            <w:gridSpan w:val="4"/>
            <w:tcBorders>
              <w:top w:val="single" w:sz="4" w:space="0" w:color="000000"/>
              <w:left w:val="single" w:sz="4" w:space="0" w:color="000000"/>
              <w:bottom w:val="single" w:sz="4" w:space="0" w:color="000000"/>
              <w:right w:val="single" w:sz="4" w:space="0" w:color="000000"/>
            </w:tcBorders>
          </w:tcPr>
          <w:p w14:paraId="400299E9" w14:textId="77777777" w:rsidR="00BE1B22" w:rsidRDefault="00BE1B22" w:rsidP="001D009C">
            <w:pPr>
              <w:spacing w:after="0" w:line="240" w:lineRule="auto"/>
              <w:jc w:val="center"/>
              <w:rPr>
                <w:rFonts w:ascii="Times New Roman" w:hAnsi="Times New Roman"/>
              </w:rPr>
            </w:pPr>
            <w:r>
              <w:rPr>
                <w:rFonts w:ascii="Times New Roman" w:hAnsi="Times New Roman"/>
              </w:rPr>
              <w:t>В том числе</w:t>
            </w:r>
          </w:p>
        </w:tc>
        <w:tc>
          <w:tcPr>
            <w:tcW w:w="2765" w:type="dxa"/>
            <w:gridSpan w:val="3"/>
            <w:vMerge/>
            <w:tcBorders>
              <w:top w:val="single" w:sz="4" w:space="0" w:color="000000"/>
              <w:left w:val="single" w:sz="4" w:space="0" w:color="000000"/>
              <w:bottom w:val="single" w:sz="4" w:space="0" w:color="000000"/>
              <w:right w:val="single" w:sz="4" w:space="0" w:color="000000"/>
            </w:tcBorders>
            <w:vAlign w:val="center"/>
          </w:tcPr>
          <w:p w14:paraId="3ED7519E" w14:textId="77777777" w:rsidR="00BE1B22" w:rsidRDefault="00BE1B22" w:rsidP="001D009C"/>
        </w:tc>
      </w:tr>
      <w:tr w:rsidR="00BE1B22" w14:paraId="79B1F6D8" w14:textId="77777777" w:rsidTr="001D009C">
        <w:trPr>
          <w:trHeight w:val="1748"/>
        </w:trPr>
        <w:tc>
          <w:tcPr>
            <w:tcW w:w="1764" w:type="dxa"/>
            <w:vMerge/>
            <w:tcBorders>
              <w:top w:val="single" w:sz="4" w:space="0" w:color="000000"/>
              <w:left w:val="single" w:sz="4" w:space="0" w:color="000000"/>
              <w:bottom w:val="single" w:sz="4" w:space="0" w:color="000000"/>
              <w:right w:val="single" w:sz="4" w:space="0" w:color="000000"/>
            </w:tcBorders>
            <w:vAlign w:val="center"/>
          </w:tcPr>
          <w:p w14:paraId="1E9CECB7" w14:textId="77777777" w:rsidR="00BE1B22" w:rsidRDefault="00BE1B22" w:rsidP="001D009C"/>
        </w:tc>
        <w:tc>
          <w:tcPr>
            <w:tcW w:w="3020" w:type="dxa"/>
            <w:vMerge/>
            <w:tcBorders>
              <w:top w:val="single" w:sz="4" w:space="0" w:color="000000"/>
              <w:left w:val="single" w:sz="4" w:space="0" w:color="000000"/>
              <w:bottom w:val="single" w:sz="4" w:space="0" w:color="000000"/>
              <w:right w:val="single" w:sz="4" w:space="0" w:color="000000"/>
            </w:tcBorders>
            <w:vAlign w:val="center"/>
          </w:tcPr>
          <w:p w14:paraId="0531F5BC" w14:textId="77777777" w:rsidR="00BE1B22" w:rsidRDefault="00BE1B22" w:rsidP="001D009C"/>
        </w:tc>
        <w:tc>
          <w:tcPr>
            <w:tcW w:w="862" w:type="dxa"/>
            <w:vMerge/>
            <w:tcBorders>
              <w:top w:val="single" w:sz="4" w:space="0" w:color="000000"/>
              <w:left w:val="single" w:sz="4" w:space="0" w:color="000000"/>
              <w:bottom w:val="single" w:sz="4" w:space="0" w:color="000000"/>
              <w:right w:val="single" w:sz="4" w:space="0" w:color="000000"/>
            </w:tcBorders>
            <w:vAlign w:val="center"/>
          </w:tcPr>
          <w:p w14:paraId="68ACEB2F" w14:textId="77777777" w:rsidR="00BE1B22" w:rsidRDefault="00BE1B22" w:rsidP="001D009C"/>
        </w:tc>
        <w:tc>
          <w:tcPr>
            <w:tcW w:w="1097" w:type="dxa"/>
            <w:vMerge/>
            <w:tcBorders>
              <w:top w:val="single" w:sz="4" w:space="0" w:color="000000"/>
              <w:left w:val="single" w:sz="4" w:space="0" w:color="000000"/>
              <w:bottom w:val="single" w:sz="4" w:space="0" w:color="000000"/>
              <w:right w:val="single" w:sz="4" w:space="0" w:color="000000"/>
            </w:tcBorders>
            <w:textDirection w:val="btLr"/>
            <w:vAlign w:val="center"/>
          </w:tcPr>
          <w:p w14:paraId="4CC76BA0" w14:textId="77777777" w:rsidR="00BE1B22" w:rsidRDefault="00BE1B22" w:rsidP="001D009C"/>
        </w:tc>
        <w:tc>
          <w:tcPr>
            <w:tcW w:w="852" w:type="dxa"/>
            <w:vMerge/>
            <w:tcBorders>
              <w:top w:val="single" w:sz="4" w:space="0" w:color="000000"/>
              <w:left w:val="single" w:sz="4" w:space="0" w:color="000000"/>
              <w:bottom w:val="single" w:sz="4" w:space="0" w:color="000000"/>
              <w:right w:val="single" w:sz="4" w:space="0" w:color="000000"/>
            </w:tcBorders>
          </w:tcPr>
          <w:p w14:paraId="1978B524" w14:textId="77777777" w:rsidR="00BE1B22" w:rsidRDefault="00BE1B22" w:rsidP="001D009C"/>
        </w:tc>
        <w:tc>
          <w:tcPr>
            <w:tcW w:w="1718" w:type="dxa"/>
            <w:tcBorders>
              <w:top w:val="single" w:sz="4" w:space="0" w:color="000000"/>
              <w:left w:val="single" w:sz="4" w:space="0" w:color="000000"/>
              <w:bottom w:val="single" w:sz="4" w:space="0" w:color="000000"/>
              <w:right w:val="single" w:sz="4" w:space="0" w:color="000000"/>
            </w:tcBorders>
            <w:vAlign w:val="center"/>
          </w:tcPr>
          <w:p w14:paraId="46C9DBA7" w14:textId="77777777" w:rsidR="00BE1B22" w:rsidRDefault="00BE1B22" w:rsidP="001D009C">
            <w:pPr>
              <w:spacing w:after="0" w:line="240" w:lineRule="auto"/>
              <w:ind w:left="-57" w:right="-57"/>
              <w:jc w:val="center"/>
              <w:rPr>
                <w:rFonts w:ascii="Times New Roman" w:hAnsi="Times New Roman"/>
                <w:i/>
                <w:sz w:val="20"/>
              </w:rPr>
            </w:pPr>
            <w:r>
              <w:rPr>
                <w:rFonts w:ascii="Times New Roman" w:hAnsi="Times New Roman"/>
                <w:sz w:val="20"/>
              </w:rPr>
              <w:t>Лабораторных и практических занятий</w:t>
            </w:r>
          </w:p>
        </w:tc>
        <w:tc>
          <w:tcPr>
            <w:tcW w:w="1662" w:type="dxa"/>
            <w:tcBorders>
              <w:top w:val="single" w:sz="4" w:space="0" w:color="000000"/>
              <w:left w:val="single" w:sz="4" w:space="0" w:color="000000"/>
              <w:bottom w:val="single" w:sz="4" w:space="0" w:color="000000"/>
              <w:right w:val="single" w:sz="4" w:space="0" w:color="000000"/>
            </w:tcBorders>
            <w:vAlign w:val="center"/>
          </w:tcPr>
          <w:p w14:paraId="48FC6AA3" w14:textId="77777777" w:rsidR="00BE1B22" w:rsidRDefault="00BE1B22" w:rsidP="001D009C">
            <w:pPr>
              <w:spacing w:after="0" w:line="240" w:lineRule="auto"/>
              <w:ind w:left="-57" w:right="-57"/>
              <w:jc w:val="center"/>
              <w:rPr>
                <w:rFonts w:ascii="Times New Roman" w:hAnsi="Times New Roman"/>
                <w:sz w:val="20"/>
              </w:rPr>
            </w:pPr>
            <w:r>
              <w:rPr>
                <w:rFonts w:ascii="Times New Roman" w:hAnsi="Times New Roman"/>
                <w:sz w:val="20"/>
              </w:rPr>
              <w:t>Самостоятельная работа</w:t>
            </w:r>
          </w:p>
        </w:tc>
        <w:tc>
          <w:tcPr>
            <w:tcW w:w="831" w:type="dxa"/>
            <w:gridSpan w:val="2"/>
            <w:tcBorders>
              <w:top w:val="single" w:sz="4" w:space="0" w:color="000000"/>
              <w:left w:val="single" w:sz="4" w:space="0" w:color="000000"/>
              <w:bottom w:val="single" w:sz="4" w:space="0" w:color="000000"/>
              <w:right w:val="single" w:sz="4" w:space="0" w:color="000000"/>
            </w:tcBorders>
            <w:textDirection w:val="btLr"/>
            <w:vAlign w:val="center"/>
          </w:tcPr>
          <w:p w14:paraId="1693C84F" w14:textId="77777777" w:rsidR="00BE1B22" w:rsidRDefault="00BE1B22" w:rsidP="001D009C">
            <w:pPr>
              <w:spacing w:after="0" w:line="240" w:lineRule="auto"/>
              <w:ind w:left="-57" w:right="-57"/>
              <w:jc w:val="center"/>
              <w:rPr>
                <w:rFonts w:ascii="Times New Roman" w:hAnsi="Times New Roman"/>
                <w:sz w:val="20"/>
              </w:rPr>
            </w:pPr>
            <w:r>
              <w:rPr>
                <w:rFonts w:ascii="Times New Roman" w:hAnsi="Times New Roman"/>
                <w:sz w:val="20"/>
              </w:rPr>
              <w:t>Промежуточная аттестация</w:t>
            </w:r>
          </w:p>
        </w:tc>
        <w:tc>
          <w:tcPr>
            <w:tcW w:w="966" w:type="dxa"/>
            <w:gridSpan w:val="2"/>
            <w:tcBorders>
              <w:top w:val="single" w:sz="4" w:space="0" w:color="000000"/>
              <w:left w:val="single" w:sz="4" w:space="0" w:color="000000"/>
              <w:bottom w:val="single" w:sz="4" w:space="0" w:color="000000"/>
              <w:right w:val="single" w:sz="4" w:space="0" w:color="000000"/>
            </w:tcBorders>
            <w:vAlign w:val="center"/>
          </w:tcPr>
          <w:p w14:paraId="3E78310D" w14:textId="77777777" w:rsidR="00BE1B22" w:rsidRDefault="00BE1B22" w:rsidP="001D009C">
            <w:pPr>
              <w:spacing w:after="0" w:line="240" w:lineRule="auto"/>
              <w:ind w:left="-57" w:right="-57"/>
              <w:jc w:val="center"/>
              <w:rPr>
                <w:rFonts w:ascii="Times New Roman" w:hAnsi="Times New Roman"/>
                <w:i/>
                <w:sz w:val="20"/>
              </w:rPr>
            </w:pPr>
            <w:r>
              <w:rPr>
                <w:rFonts w:ascii="Times New Roman" w:hAnsi="Times New Roman"/>
                <w:sz w:val="20"/>
              </w:rPr>
              <w:t>Учебная</w:t>
            </w:r>
          </w:p>
        </w:tc>
        <w:tc>
          <w:tcPr>
            <w:tcW w:w="1799" w:type="dxa"/>
            <w:tcBorders>
              <w:top w:val="single" w:sz="4" w:space="0" w:color="000000"/>
              <w:left w:val="single" w:sz="4" w:space="0" w:color="000000"/>
              <w:bottom w:val="single" w:sz="4" w:space="0" w:color="000000"/>
              <w:right w:val="single" w:sz="4" w:space="0" w:color="000000"/>
            </w:tcBorders>
            <w:vAlign w:val="center"/>
          </w:tcPr>
          <w:p w14:paraId="23FE9BF6" w14:textId="77777777" w:rsidR="00BE1B22" w:rsidRDefault="00BE1B22" w:rsidP="001D009C">
            <w:pPr>
              <w:spacing w:after="0" w:line="240" w:lineRule="auto"/>
              <w:ind w:left="-57" w:right="-57"/>
              <w:jc w:val="center"/>
              <w:rPr>
                <w:rFonts w:ascii="Times New Roman" w:hAnsi="Times New Roman"/>
                <w:i/>
                <w:sz w:val="20"/>
              </w:rPr>
            </w:pPr>
            <w:r>
              <w:rPr>
                <w:rFonts w:ascii="Times New Roman" w:hAnsi="Times New Roman"/>
                <w:sz w:val="20"/>
              </w:rPr>
              <w:t>Производственная</w:t>
            </w:r>
          </w:p>
        </w:tc>
      </w:tr>
      <w:tr w:rsidR="00BE1B22" w14:paraId="68319DD0" w14:textId="77777777" w:rsidTr="001D009C">
        <w:trPr>
          <w:trHeight w:val="415"/>
        </w:trPr>
        <w:tc>
          <w:tcPr>
            <w:tcW w:w="1764" w:type="dxa"/>
            <w:tcBorders>
              <w:top w:val="single" w:sz="4" w:space="0" w:color="000000"/>
              <w:left w:val="single" w:sz="4" w:space="0" w:color="000000"/>
              <w:bottom w:val="single" w:sz="4" w:space="0" w:color="000000"/>
              <w:right w:val="single" w:sz="4" w:space="0" w:color="000000"/>
            </w:tcBorders>
            <w:vAlign w:val="center"/>
          </w:tcPr>
          <w:p w14:paraId="3B57AB70" w14:textId="77777777" w:rsidR="00BE1B22" w:rsidRDefault="00BE1B22" w:rsidP="001D009C">
            <w:pPr>
              <w:spacing w:after="0" w:line="240" w:lineRule="auto"/>
              <w:jc w:val="center"/>
              <w:rPr>
                <w:rFonts w:ascii="Times New Roman" w:hAnsi="Times New Roman"/>
                <w:i/>
              </w:rPr>
            </w:pPr>
            <w:r>
              <w:rPr>
                <w:rFonts w:ascii="Times New Roman" w:hAnsi="Times New Roman"/>
                <w:i/>
              </w:rPr>
              <w:t>1</w:t>
            </w:r>
          </w:p>
        </w:tc>
        <w:tc>
          <w:tcPr>
            <w:tcW w:w="3020" w:type="dxa"/>
            <w:tcBorders>
              <w:top w:val="single" w:sz="4" w:space="0" w:color="000000"/>
              <w:left w:val="single" w:sz="4" w:space="0" w:color="000000"/>
              <w:bottom w:val="single" w:sz="4" w:space="0" w:color="000000"/>
              <w:right w:val="single" w:sz="4" w:space="0" w:color="000000"/>
            </w:tcBorders>
            <w:vAlign w:val="center"/>
          </w:tcPr>
          <w:p w14:paraId="2D58C1FA" w14:textId="77777777" w:rsidR="00BE1B22" w:rsidRDefault="00BE1B22" w:rsidP="001D009C">
            <w:pPr>
              <w:spacing w:after="0" w:line="240" w:lineRule="auto"/>
              <w:jc w:val="center"/>
              <w:rPr>
                <w:rFonts w:ascii="Times New Roman" w:hAnsi="Times New Roman"/>
                <w:i/>
              </w:rPr>
            </w:pPr>
            <w:r>
              <w:rPr>
                <w:rFonts w:ascii="Times New Roman" w:hAnsi="Times New Roman"/>
                <w:i/>
              </w:rPr>
              <w:t>2</w:t>
            </w:r>
          </w:p>
        </w:tc>
        <w:tc>
          <w:tcPr>
            <w:tcW w:w="862" w:type="dxa"/>
            <w:tcBorders>
              <w:top w:val="single" w:sz="4" w:space="0" w:color="000000"/>
              <w:left w:val="single" w:sz="4" w:space="0" w:color="000000"/>
              <w:bottom w:val="single" w:sz="4" w:space="0" w:color="000000"/>
              <w:right w:val="single" w:sz="4" w:space="0" w:color="000000"/>
            </w:tcBorders>
            <w:vAlign w:val="center"/>
          </w:tcPr>
          <w:p w14:paraId="411668F0" w14:textId="77777777" w:rsidR="00BE1B22" w:rsidRDefault="00BE1B22" w:rsidP="001D009C">
            <w:pPr>
              <w:spacing w:after="0" w:line="240" w:lineRule="auto"/>
              <w:jc w:val="center"/>
              <w:rPr>
                <w:rFonts w:ascii="Times New Roman" w:hAnsi="Times New Roman"/>
                <w:i/>
              </w:rPr>
            </w:pPr>
            <w:r>
              <w:rPr>
                <w:rFonts w:ascii="Times New Roman" w:hAnsi="Times New Roman"/>
                <w:i/>
              </w:rPr>
              <w:t>3</w:t>
            </w:r>
          </w:p>
        </w:tc>
        <w:tc>
          <w:tcPr>
            <w:tcW w:w="1097" w:type="dxa"/>
            <w:tcBorders>
              <w:top w:val="single" w:sz="4" w:space="0" w:color="000000"/>
              <w:left w:val="single" w:sz="4" w:space="0" w:color="000000"/>
              <w:bottom w:val="single" w:sz="4" w:space="0" w:color="000000"/>
              <w:right w:val="single" w:sz="4" w:space="0" w:color="000000"/>
            </w:tcBorders>
            <w:vAlign w:val="center"/>
          </w:tcPr>
          <w:p w14:paraId="13C4A638" w14:textId="77777777" w:rsidR="00BE1B22" w:rsidRDefault="00BE1B22" w:rsidP="001D009C">
            <w:pPr>
              <w:spacing w:after="0" w:line="240" w:lineRule="auto"/>
              <w:jc w:val="center"/>
              <w:rPr>
                <w:rFonts w:ascii="Times New Roman" w:hAnsi="Times New Roman"/>
                <w:i/>
              </w:rPr>
            </w:pPr>
            <w:r>
              <w:rPr>
                <w:rFonts w:ascii="Times New Roman" w:hAnsi="Times New Roman"/>
                <w:i/>
              </w:rPr>
              <w:t>4</w:t>
            </w:r>
          </w:p>
        </w:tc>
        <w:tc>
          <w:tcPr>
            <w:tcW w:w="852" w:type="dxa"/>
            <w:tcBorders>
              <w:top w:val="single" w:sz="4" w:space="0" w:color="000000"/>
              <w:left w:val="single" w:sz="4" w:space="0" w:color="000000"/>
              <w:bottom w:val="single" w:sz="4" w:space="0" w:color="000000"/>
              <w:right w:val="single" w:sz="4" w:space="0" w:color="000000"/>
            </w:tcBorders>
            <w:vAlign w:val="center"/>
          </w:tcPr>
          <w:p w14:paraId="7A295C73" w14:textId="77777777" w:rsidR="00BE1B22" w:rsidRDefault="00BE1B22" w:rsidP="001D009C">
            <w:pPr>
              <w:spacing w:after="0" w:line="240" w:lineRule="auto"/>
              <w:jc w:val="center"/>
              <w:rPr>
                <w:rFonts w:ascii="Times New Roman" w:hAnsi="Times New Roman"/>
                <w:i/>
              </w:rPr>
            </w:pPr>
            <w:r>
              <w:rPr>
                <w:rFonts w:ascii="Times New Roman" w:hAnsi="Times New Roman"/>
                <w:i/>
              </w:rPr>
              <w:t>5</w:t>
            </w:r>
          </w:p>
        </w:tc>
        <w:tc>
          <w:tcPr>
            <w:tcW w:w="1718" w:type="dxa"/>
            <w:tcBorders>
              <w:top w:val="single" w:sz="4" w:space="0" w:color="000000"/>
              <w:left w:val="single" w:sz="4" w:space="0" w:color="000000"/>
              <w:bottom w:val="single" w:sz="4" w:space="0" w:color="000000"/>
              <w:right w:val="single" w:sz="4" w:space="0" w:color="000000"/>
            </w:tcBorders>
            <w:vAlign w:val="center"/>
          </w:tcPr>
          <w:p w14:paraId="1FCCAB21" w14:textId="77777777" w:rsidR="00BE1B22" w:rsidRDefault="00BE1B22" w:rsidP="001D009C">
            <w:pPr>
              <w:spacing w:after="0" w:line="240" w:lineRule="auto"/>
              <w:jc w:val="center"/>
              <w:rPr>
                <w:rFonts w:ascii="Times New Roman" w:hAnsi="Times New Roman"/>
                <w:i/>
              </w:rPr>
            </w:pPr>
            <w:r>
              <w:rPr>
                <w:rFonts w:ascii="Times New Roman" w:hAnsi="Times New Roman"/>
                <w:i/>
              </w:rPr>
              <w:t>6</w:t>
            </w:r>
          </w:p>
        </w:tc>
        <w:tc>
          <w:tcPr>
            <w:tcW w:w="1662" w:type="dxa"/>
            <w:tcBorders>
              <w:top w:val="single" w:sz="4" w:space="0" w:color="000000"/>
              <w:left w:val="single" w:sz="4" w:space="0" w:color="000000"/>
              <w:bottom w:val="single" w:sz="4" w:space="0" w:color="000000"/>
              <w:right w:val="single" w:sz="4" w:space="0" w:color="000000"/>
            </w:tcBorders>
            <w:vAlign w:val="center"/>
          </w:tcPr>
          <w:p w14:paraId="09CDD481" w14:textId="77777777" w:rsidR="00BE1B22" w:rsidRDefault="00BE1B22" w:rsidP="001D009C">
            <w:pPr>
              <w:spacing w:after="0" w:line="240" w:lineRule="auto"/>
              <w:jc w:val="center"/>
              <w:rPr>
                <w:rFonts w:ascii="Times New Roman" w:hAnsi="Times New Roman"/>
                <w:i/>
              </w:rPr>
            </w:pPr>
            <w:r>
              <w:rPr>
                <w:rFonts w:ascii="Times New Roman" w:hAnsi="Times New Roman"/>
                <w:i/>
              </w:rPr>
              <w:t>7</w:t>
            </w:r>
          </w:p>
        </w:tc>
        <w:tc>
          <w:tcPr>
            <w:tcW w:w="831" w:type="dxa"/>
            <w:gridSpan w:val="2"/>
            <w:tcBorders>
              <w:top w:val="single" w:sz="4" w:space="0" w:color="000000"/>
              <w:left w:val="single" w:sz="4" w:space="0" w:color="000000"/>
              <w:bottom w:val="single" w:sz="4" w:space="0" w:color="000000"/>
              <w:right w:val="single" w:sz="4" w:space="0" w:color="000000"/>
            </w:tcBorders>
            <w:vAlign w:val="center"/>
          </w:tcPr>
          <w:p w14:paraId="385DFF3A" w14:textId="77777777" w:rsidR="00BE1B22" w:rsidRDefault="00BE1B22" w:rsidP="001D009C">
            <w:pPr>
              <w:spacing w:after="0" w:line="240" w:lineRule="auto"/>
              <w:jc w:val="center"/>
              <w:rPr>
                <w:rFonts w:ascii="Times New Roman" w:hAnsi="Times New Roman"/>
                <w:i/>
              </w:rPr>
            </w:pPr>
            <w:r>
              <w:rPr>
                <w:rFonts w:ascii="Times New Roman" w:hAnsi="Times New Roman"/>
                <w:i/>
              </w:rPr>
              <w:t>8</w:t>
            </w:r>
          </w:p>
        </w:tc>
        <w:tc>
          <w:tcPr>
            <w:tcW w:w="966" w:type="dxa"/>
            <w:gridSpan w:val="2"/>
            <w:tcBorders>
              <w:top w:val="single" w:sz="4" w:space="0" w:color="000000"/>
              <w:left w:val="single" w:sz="4" w:space="0" w:color="000000"/>
              <w:bottom w:val="single" w:sz="4" w:space="0" w:color="000000"/>
              <w:right w:val="single" w:sz="4" w:space="0" w:color="000000"/>
            </w:tcBorders>
            <w:vAlign w:val="center"/>
          </w:tcPr>
          <w:p w14:paraId="09152DEA" w14:textId="77777777" w:rsidR="00BE1B22" w:rsidRDefault="00BE1B22" w:rsidP="001D009C">
            <w:pPr>
              <w:spacing w:after="0" w:line="240" w:lineRule="auto"/>
              <w:jc w:val="center"/>
              <w:rPr>
                <w:rFonts w:ascii="Times New Roman" w:hAnsi="Times New Roman"/>
                <w:i/>
              </w:rPr>
            </w:pPr>
            <w:r>
              <w:rPr>
                <w:rFonts w:ascii="Times New Roman" w:hAnsi="Times New Roman"/>
                <w:i/>
              </w:rPr>
              <w:t>9</w:t>
            </w:r>
          </w:p>
        </w:tc>
        <w:tc>
          <w:tcPr>
            <w:tcW w:w="1799" w:type="dxa"/>
            <w:tcBorders>
              <w:top w:val="single" w:sz="4" w:space="0" w:color="000000"/>
              <w:left w:val="single" w:sz="4" w:space="0" w:color="000000"/>
              <w:bottom w:val="single" w:sz="4" w:space="0" w:color="000000"/>
              <w:right w:val="single" w:sz="4" w:space="0" w:color="000000"/>
            </w:tcBorders>
            <w:vAlign w:val="center"/>
          </w:tcPr>
          <w:p w14:paraId="0C8F1552" w14:textId="77777777" w:rsidR="00BE1B22" w:rsidRDefault="00BE1B22" w:rsidP="001D009C">
            <w:pPr>
              <w:spacing w:after="0" w:line="240" w:lineRule="auto"/>
              <w:jc w:val="center"/>
              <w:rPr>
                <w:rFonts w:ascii="Times New Roman" w:hAnsi="Times New Roman"/>
                <w:i/>
              </w:rPr>
            </w:pPr>
            <w:r>
              <w:rPr>
                <w:rFonts w:ascii="Times New Roman" w:hAnsi="Times New Roman"/>
                <w:i/>
              </w:rPr>
              <w:t>10</w:t>
            </w:r>
          </w:p>
        </w:tc>
      </w:tr>
      <w:tr w:rsidR="00BE1B22" w14:paraId="01808C02" w14:textId="77777777" w:rsidTr="001D009C">
        <w:tc>
          <w:tcPr>
            <w:tcW w:w="1764" w:type="dxa"/>
            <w:tcBorders>
              <w:top w:val="single" w:sz="4" w:space="0" w:color="000000"/>
              <w:left w:val="single" w:sz="4" w:space="0" w:color="000000"/>
              <w:bottom w:val="single" w:sz="4" w:space="0" w:color="000000"/>
              <w:right w:val="single" w:sz="4" w:space="0" w:color="000000"/>
            </w:tcBorders>
          </w:tcPr>
          <w:p w14:paraId="52802926" w14:textId="77777777" w:rsidR="00BE1B22" w:rsidRDefault="00BE1B22" w:rsidP="001D009C">
            <w:pPr>
              <w:spacing w:after="0" w:line="240" w:lineRule="auto"/>
              <w:rPr>
                <w:rFonts w:ascii="Times New Roman" w:hAnsi="Times New Roman"/>
                <w:b/>
              </w:rPr>
            </w:pPr>
            <w:r>
              <w:rPr>
                <w:rFonts w:ascii="Times New Roman" w:hAnsi="Times New Roman"/>
                <w:b/>
              </w:rPr>
              <w:t>ПК 1.1, ПК 1.2, ПК 1.4</w:t>
            </w:r>
          </w:p>
          <w:p w14:paraId="19B788EC" w14:textId="77777777" w:rsidR="00BE1B22" w:rsidRDefault="00BE1B22" w:rsidP="001D009C">
            <w:pPr>
              <w:spacing w:after="0" w:line="240" w:lineRule="auto"/>
              <w:rPr>
                <w:rFonts w:ascii="Times New Roman" w:hAnsi="Times New Roman"/>
                <w:b/>
              </w:rPr>
            </w:pPr>
            <w:r>
              <w:rPr>
                <w:rFonts w:ascii="Times New Roman" w:hAnsi="Times New Roman"/>
                <w:b/>
              </w:rPr>
              <w:t xml:space="preserve">ОК 01, ОК 04 </w:t>
            </w:r>
          </w:p>
        </w:tc>
        <w:tc>
          <w:tcPr>
            <w:tcW w:w="3020" w:type="dxa"/>
            <w:tcBorders>
              <w:top w:val="single" w:sz="4" w:space="0" w:color="000000"/>
              <w:left w:val="single" w:sz="4" w:space="0" w:color="000000"/>
              <w:bottom w:val="single" w:sz="4" w:space="0" w:color="000000"/>
              <w:right w:val="single" w:sz="4" w:space="0" w:color="000000"/>
            </w:tcBorders>
          </w:tcPr>
          <w:p w14:paraId="310C91B7" w14:textId="77777777" w:rsidR="00BE1B22" w:rsidRDefault="00BE1B22" w:rsidP="001D009C">
            <w:pPr>
              <w:spacing w:after="0" w:line="240" w:lineRule="auto"/>
              <w:rPr>
                <w:rFonts w:ascii="Times New Roman" w:hAnsi="Times New Roman"/>
              </w:rPr>
            </w:pPr>
            <w:r>
              <w:rPr>
                <w:rFonts w:ascii="Times New Roman" w:hAnsi="Times New Roman"/>
              </w:rPr>
              <w:t xml:space="preserve">Раздел 1. </w:t>
            </w:r>
            <w:proofErr w:type="gramStart"/>
            <w:r>
              <w:rPr>
                <w:rFonts w:ascii="Times New Roman" w:hAnsi="Times New Roman"/>
              </w:rPr>
              <w:t>Электромонтажные  и</w:t>
            </w:r>
            <w:proofErr w:type="gramEnd"/>
            <w:r>
              <w:rPr>
                <w:rFonts w:ascii="Times New Roman" w:hAnsi="Times New Roman"/>
              </w:rPr>
              <w:t xml:space="preserve"> сборочные работы  устройств электроснабжения и электрооборудования</w:t>
            </w:r>
          </w:p>
        </w:tc>
        <w:tc>
          <w:tcPr>
            <w:tcW w:w="862" w:type="dxa"/>
            <w:tcBorders>
              <w:top w:val="single" w:sz="4" w:space="0" w:color="000000"/>
              <w:left w:val="single" w:sz="4" w:space="0" w:color="000000"/>
              <w:bottom w:val="single" w:sz="4" w:space="0" w:color="000000"/>
              <w:right w:val="single" w:sz="4" w:space="0" w:color="000000"/>
            </w:tcBorders>
          </w:tcPr>
          <w:p w14:paraId="4A3ED400" w14:textId="77777777" w:rsidR="00BE1B22" w:rsidRDefault="00BE1B22" w:rsidP="001D009C">
            <w:pPr>
              <w:spacing w:after="0" w:line="240" w:lineRule="auto"/>
              <w:jc w:val="center"/>
              <w:rPr>
                <w:rFonts w:ascii="Times New Roman" w:hAnsi="Times New Roman"/>
                <w:b/>
              </w:rPr>
            </w:pPr>
            <w:r>
              <w:rPr>
                <w:rFonts w:ascii="Times New Roman" w:hAnsi="Times New Roman"/>
                <w:b/>
              </w:rPr>
              <w:t>96</w:t>
            </w:r>
          </w:p>
        </w:tc>
        <w:tc>
          <w:tcPr>
            <w:tcW w:w="1097" w:type="dxa"/>
            <w:tcBorders>
              <w:top w:val="single" w:sz="4" w:space="0" w:color="000000"/>
              <w:left w:val="single" w:sz="4" w:space="0" w:color="000000"/>
              <w:bottom w:val="single" w:sz="4" w:space="0" w:color="000000"/>
              <w:right w:val="single" w:sz="4" w:space="0" w:color="000000"/>
            </w:tcBorders>
          </w:tcPr>
          <w:p w14:paraId="6757D884" w14:textId="77777777" w:rsidR="00BE1B22" w:rsidRDefault="00BE1B22" w:rsidP="001D009C">
            <w:pPr>
              <w:spacing w:after="0" w:line="240" w:lineRule="auto"/>
              <w:jc w:val="center"/>
              <w:rPr>
                <w:rFonts w:ascii="Times New Roman" w:hAnsi="Times New Roman"/>
              </w:rPr>
            </w:pPr>
            <w:r>
              <w:rPr>
                <w:rFonts w:ascii="Times New Roman" w:hAnsi="Times New Roman"/>
              </w:rPr>
              <w:t>36</w:t>
            </w:r>
          </w:p>
        </w:tc>
        <w:tc>
          <w:tcPr>
            <w:tcW w:w="852" w:type="dxa"/>
            <w:tcBorders>
              <w:top w:val="single" w:sz="4" w:space="0" w:color="000000"/>
              <w:left w:val="single" w:sz="4" w:space="0" w:color="000000"/>
              <w:bottom w:val="single" w:sz="4" w:space="0" w:color="000000"/>
              <w:right w:val="single" w:sz="4" w:space="0" w:color="000000"/>
            </w:tcBorders>
          </w:tcPr>
          <w:p w14:paraId="301A3BF6" w14:textId="77777777" w:rsidR="00BE1B22" w:rsidRDefault="00BE1B22" w:rsidP="001D009C">
            <w:pPr>
              <w:spacing w:after="0" w:line="240" w:lineRule="auto"/>
              <w:jc w:val="center"/>
              <w:rPr>
                <w:rFonts w:ascii="Times New Roman" w:hAnsi="Times New Roman"/>
                <w:b/>
              </w:rPr>
            </w:pPr>
            <w:r>
              <w:rPr>
                <w:rFonts w:ascii="Times New Roman" w:hAnsi="Times New Roman"/>
                <w:b/>
              </w:rPr>
              <w:t>96</w:t>
            </w:r>
          </w:p>
        </w:tc>
        <w:tc>
          <w:tcPr>
            <w:tcW w:w="1718" w:type="dxa"/>
            <w:tcBorders>
              <w:top w:val="single" w:sz="4" w:space="0" w:color="000000"/>
              <w:left w:val="single" w:sz="4" w:space="0" w:color="000000"/>
              <w:bottom w:val="single" w:sz="4" w:space="0" w:color="000000"/>
              <w:right w:val="single" w:sz="4" w:space="0" w:color="000000"/>
            </w:tcBorders>
          </w:tcPr>
          <w:p w14:paraId="797B1771" w14:textId="77777777" w:rsidR="00BE1B22" w:rsidRDefault="00BE1B22" w:rsidP="001D009C">
            <w:pPr>
              <w:spacing w:after="0" w:line="240" w:lineRule="auto"/>
              <w:jc w:val="center"/>
              <w:rPr>
                <w:rFonts w:ascii="Times New Roman" w:hAnsi="Times New Roman"/>
                <w:b/>
              </w:rPr>
            </w:pPr>
            <w:r>
              <w:rPr>
                <w:rFonts w:ascii="Times New Roman" w:hAnsi="Times New Roman"/>
              </w:rPr>
              <w:t>36</w:t>
            </w:r>
          </w:p>
        </w:tc>
        <w:tc>
          <w:tcPr>
            <w:tcW w:w="1662" w:type="dxa"/>
            <w:tcBorders>
              <w:top w:val="single" w:sz="4" w:space="0" w:color="000000"/>
              <w:left w:val="single" w:sz="4" w:space="0" w:color="000000"/>
              <w:bottom w:val="single" w:sz="4" w:space="0" w:color="000000"/>
              <w:right w:val="single" w:sz="4" w:space="0" w:color="000000"/>
            </w:tcBorders>
          </w:tcPr>
          <w:p w14:paraId="023F4A68" w14:textId="77777777" w:rsidR="00BE1B22" w:rsidRDefault="00BE1B22" w:rsidP="001D009C">
            <w:pPr>
              <w:spacing w:after="0" w:line="240" w:lineRule="auto"/>
              <w:jc w:val="center"/>
              <w:rPr>
                <w:rFonts w:ascii="Times New Roman" w:hAnsi="Times New Roman"/>
              </w:rPr>
            </w:pPr>
          </w:p>
        </w:tc>
        <w:tc>
          <w:tcPr>
            <w:tcW w:w="831" w:type="dxa"/>
            <w:gridSpan w:val="2"/>
            <w:tcBorders>
              <w:top w:val="single" w:sz="4" w:space="0" w:color="000000"/>
              <w:left w:val="single" w:sz="4" w:space="0" w:color="000000"/>
              <w:bottom w:val="single" w:sz="4" w:space="0" w:color="000000"/>
              <w:right w:val="single" w:sz="4" w:space="0" w:color="000000"/>
            </w:tcBorders>
          </w:tcPr>
          <w:p w14:paraId="5116311A" w14:textId="77777777" w:rsidR="00BE1B22" w:rsidRDefault="00BE1B22" w:rsidP="001D009C">
            <w:pPr>
              <w:spacing w:after="0" w:line="240" w:lineRule="auto"/>
              <w:jc w:val="center"/>
              <w:rPr>
                <w:rFonts w:ascii="Times New Roman" w:hAnsi="Times New Roman"/>
              </w:rPr>
            </w:pPr>
          </w:p>
        </w:tc>
        <w:tc>
          <w:tcPr>
            <w:tcW w:w="966" w:type="dxa"/>
            <w:gridSpan w:val="2"/>
            <w:tcBorders>
              <w:top w:val="single" w:sz="4" w:space="0" w:color="000000"/>
              <w:left w:val="single" w:sz="4" w:space="0" w:color="000000"/>
              <w:bottom w:val="single" w:sz="4" w:space="0" w:color="000000"/>
              <w:right w:val="single" w:sz="4" w:space="0" w:color="000000"/>
            </w:tcBorders>
          </w:tcPr>
          <w:p w14:paraId="5B668A90" w14:textId="77777777" w:rsidR="00BE1B22" w:rsidRDefault="00BE1B22" w:rsidP="001D009C">
            <w:pPr>
              <w:spacing w:after="0" w:line="240" w:lineRule="auto"/>
              <w:jc w:val="center"/>
              <w:rPr>
                <w:rFonts w:ascii="Times New Roman" w:hAnsi="Times New Roman"/>
                <w:b/>
              </w:rPr>
            </w:pPr>
          </w:p>
        </w:tc>
        <w:tc>
          <w:tcPr>
            <w:tcW w:w="1799" w:type="dxa"/>
            <w:tcBorders>
              <w:top w:val="single" w:sz="4" w:space="0" w:color="000000"/>
              <w:left w:val="single" w:sz="4" w:space="0" w:color="000000"/>
              <w:bottom w:val="single" w:sz="4" w:space="0" w:color="000000"/>
              <w:right w:val="single" w:sz="4" w:space="0" w:color="000000"/>
            </w:tcBorders>
          </w:tcPr>
          <w:p w14:paraId="07DE982C" w14:textId="77777777" w:rsidR="00BE1B22" w:rsidRDefault="00BE1B22" w:rsidP="001D009C">
            <w:pPr>
              <w:spacing w:after="0" w:line="240" w:lineRule="auto"/>
              <w:jc w:val="center"/>
              <w:rPr>
                <w:rFonts w:ascii="Times New Roman" w:hAnsi="Times New Roman"/>
                <w:b/>
              </w:rPr>
            </w:pPr>
          </w:p>
        </w:tc>
      </w:tr>
      <w:tr w:rsidR="00BE1B22" w14:paraId="0ED72284" w14:textId="77777777" w:rsidTr="001D009C">
        <w:trPr>
          <w:trHeight w:val="314"/>
        </w:trPr>
        <w:tc>
          <w:tcPr>
            <w:tcW w:w="1764" w:type="dxa"/>
            <w:tcBorders>
              <w:top w:val="single" w:sz="4" w:space="0" w:color="000000"/>
              <w:left w:val="single" w:sz="4" w:space="0" w:color="000000"/>
              <w:bottom w:val="single" w:sz="4" w:space="0" w:color="000000"/>
              <w:right w:val="single" w:sz="4" w:space="0" w:color="000000"/>
            </w:tcBorders>
          </w:tcPr>
          <w:p w14:paraId="3B87C8CC" w14:textId="77777777" w:rsidR="00BE1B22" w:rsidRDefault="00BE1B22" w:rsidP="001D009C">
            <w:pPr>
              <w:spacing w:after="0" w:line="240" w:lineRule="auto"/>
              <w:rPr>
                <w:rFonts w:ascii="Times New Roman" w:hAnsi="Times New Roman"/>
              </w:rPr>
            </w:pPr>
          </w:p>
        </w:tc>
        <w:tc>
          <w:tcPr>
            <w:tcW w:w="3020" w:type="dxa"/>
            <w:tcBorders>
              <w:top w:val="single" w:sz="4" w:space="0" w:color="000000"/>
              <w:left w:val="single" w:sz="4" w:space="0" w:color="000000"/>
              <w:bottom w:val="single" w:sz="4" w:space="0" w:color="000000"/>
              <w:right w:val="single" w:sz="4" w:space="0" w:color="000000"/>
            </w:tcBorders>
          </w:tcPr>
          <w:p w14:paraId="632F0A0F" w14:textId="77777777" w:rsidR="00BE1B22" w:rsidRDefault="00BE1B22" w:rsidP="001D009C">
            <w:pPr>
              <w:spacing w:after="0" w:line="240" w:lineRule="auto"/>
              <w:rPr>
                <w:rFonts w:ascii="Times New Roman" w:hAnsi="Times New Roman"/>
              </w:rPr>
            </w:pPr>
            <w:r>
              <w:rPr>
                <w:rFonts w:ascii="Times New Roman" w:hAnsi="Times New Roman"/>
              </w:rPr>
              <w:t>Учебная практика</w:t>
            </w:r>
          </w:p>
        </w:tc>
        <w:tc>
          <w:tcPr>
            <w:tcW w:w="862" w:type="dxa"/>
            <w:tcBorders>
              <w:top w:val="single" w:sz="4" w:space="0" w:color="000000"/>
              <w:left w:val="single" w:sz="4" w:space="0" w:color="000000"/>
              <w:bottom w:val="single" w:sz="4" w:space="0" w:color="000000"/>
              <w:right w:val="single" w:sz="4" w:space="0" w:color="000000"/>
            </w:tcBorders>
          </w:tcPr>
          <w:p w14:paraId="1EA1BF7D" w14:textId="77777777" w:rsidR="00BE1B22" w:rsidRDefault="00BE1B22" w:rsidP="001D009C">
            <w:pPr>
              <w:spacing w:after="0" w:line="240" w:lineRule="auto"/>
              <w:jc w:val="center"/>
              <w:rPr>
                <w:rFonts w:ascii="Times New Roman" w:hAnsi="Times New Roman"/>
                <w:b/>
              </w:rPr>
            </w:pPr>
            <w:r>
              <w:rPr>
                <w:rFonts w:ascii="Times New Roman" w:hAnsi="Times New Roman"/>
                <w:b/>
              </w:rPr>
              <w:t>108</w:t>
            </w:r>
          </w:p>
        </w:tc>
        <w:tc>
          <w:tcPr>
            <w:tcW w:w="1097" w:type="dxa"/>
            <w:tcBorders>
              <w:top w:val="single" w:sz="4" w:space="0" w:color="000000"/>
              <w:left w:val="single" w:sz="4" w:space="0" w:color="000000"/>
              <w:bottom w:val="single" w:sz="4" w:space="0" w:color="000000"/>
              <w:right w:val="single" w:sz="4" w:space="0" w:color="000000"/>
            </w:tcBorders>
          </w:tcPr>
          <w:p w14:paraId="3E3BD050" w14:textId="77777777" w:rsidR="00BE1B22" w:rsidRDefault="00BE1B22" w:rsidP="001D009C">
            <w:pPr>
              <w:spacing w:after="0" w:line="240" w:lineRule="auto"/>
              <w:jc w:val="center"/>
              <w:rPr>
                <w:rFonts w:ascii="Times New Roman" w:hAnsi="Times New Roman"/>
              </w:rPr>
            </w:pPr>
            <w:r>
              <w:rPr>
                <w:rFonts w:ascii="Times New Roman" w:hAnsi="Times New Roman"/>
                <w:b/>
              </w:rPr>
              <w:t>108</w:t>
            </w:r>
          </w:p>
        </w:tc>
        <w:tc>
          <w:tcPr>
            <w:tcW w:w="852" w:type="dxa"/>
            <w:tcBorders>
              <w:top w:val="single" w:sz="4" w:space="0" w:color="000000"/>
              <w:left w:val="single" w:sz="4" w:space="0" w:color="000000"/>
              <w:bottom w:val="single" w:sz="4" w:space="0" w:color="000000"/>
              <w:right w:val="single" w:sz="4" w:space="0" w:color="000000"/>
            </w:tcBorders>
          </w:tcPr>
          <w:p w14:paraId="17B365DB" w14:textId="77777777" w:rsidR="00BE1B22" w:rsidRDefault="00BE1B22" w:rsidP="001D009C">
            <w:pPr>
              <w:spacing w:after="0" w:line="240" w:lineRule="auto"/>
              <w:jc w:val="center"/>
              <w:rPr>
                <w:rFonts w:ascii="Times New Roman" w:hAnsi="Times New Roman"/>
                <w:b/>
              </w:rPr>
            </w:pPr>
          </w:p>
        </w:tc>
        <w:tc>
          <w:tcPr>
            <w:tcW w:w="1718" w:type="dxa"/>
            <w:tcBorders>
              <w:top w:val="single" w:sz="4" w:space="0" w:color="000000"/>
              <w:left w:val="single" w:sz="4" w:space="0" w:color="000000"/>
              <w:bottom w:val="single" w:sz="4" w:space="0" w:color="000000"/>
              <w:right w:val="single" w:sz="4" w:space="0" w:color="000000"/>
            </w:tcBorders>
          </w:tcPr>
          <w:p w14:paraId="58573F66" w14:textId="77777777" w:rsidR="00BE1B22" w:rsidRDefault="00BE1B22" w:rsidP="001D009C">
            <w:pPr>
              <w:spacing w:after="0" w:line="240" w:lineRule="auto"/>
              <w:jc w:val="center"/>
              <w:rPr>
                <w:rFonts w:ascii="Times New Roman" w:hAnsi="Times New Roman"/>
              </w:rPr>
            </w:pPr>
          </w:p>
        </w:tc>
        <w:tc>
          <w:tcPr>
            <w:tcW w:w="1662" w:type="dxa"/>
            <w:tcBorders>
              <w:top w:val="single" w:sz="4" w:space="0" w:color="000000"/>
              <w:left w:val="single" w:sz="4" w:space="0" w:color="000000"/>
              <w:bottom w:val="single" w:sz="4" w:space="0" w:color="000000"/>
              <w:right w:val="single" w:sz="4" w:space="0" w:color="000000"/>
            </w:tcBorders>
          </w:tcPr>
          <w:p w14:paraId="262818C7" w14:textId="77777777" w:rsidR="00BE1B22" w:rsidRDefault="00BE1B22" w:rsidP="001D009C">
            <w:pPr>
              <w:spacing w:after="0" w:line="240" w:lineRule="auto"/>
              <w:jc w:val="center"/>
              <w:rPr>
                <w:rFonts w:ascii="Times New Roman" w:hAnsi="Times New Roman"/>
              </w:rPr>
            </w:pPr>
          </w:p>
        </w:tc>
        <w:tc>
          <w:tcPr>
            <w:tcW w:w="831" w:type="dxa"/>
            <w:gridSpan w:val="2"/>
            <w:tcBorders>
              <w:top w:val="single" w:sz="4" w:space="0" w:color="000000"/>
              <w:left w:val="single" w:sz="4" w:space="0" w:color="000000"/>
              <w:bottom w:val="single" w:sz="4" w:space="0" w:color="000000"/>
              <w:right w:val="single" w:sz="4" w:space="0" w:color="000000"/>
            </w:tcBorders>
          </w:tcPr>
          <w:p w14:paraId="6B4B5345" w14:textId="77777777" w:rsidR="00BE1B22" w:rsidRDefault="00BE1B22" w:rsidP="001D009C">
            <w:pPr>
              <w:spacing w:after="0" w:line="240" w:lineRule="auto"/>
              <w:jc w:val="center"/>
              <w:rPr>
                <w:rFonts w:ascii="Times New Roman" w:hAnsi="Times New Roman"/>
              </w:rPr>
            </w:pPr>
          </w:p>
        </w:tc>
        <w:tc>
          <w:tcPr>
            <w:tcW w:w="966" w:type="dxa"/>
            <w:gridSpan w:val="2"/>
            <w:tcBorders>
              <w:top w:val="single" w:sz="4" w:space="0" w:color="000000"/>
              <w:left w:val="single" w:sz="4" w:space="0" w:color="000000"/>
              <w:bottom w:val="single" w:sz="4" w:space="0" w:color="000000"/>
              <w:right w:val="single" w:sz="4" w:space="0" w:color="000000"/>
            </w:tcBorders>
          </w:tcPr>
          <w:p w14:paraId="43C67B1F" w14:textId="77777777" w:rsidR="00BE1B22" w:rsidRDefault="00BE1B22" w:rsidP="001D009C">
            <w:pPr>
              <w:spacing w:after="0" w:line="240" w:lineRule="auto"/>
              <w:jc w:val="center"/>
              <w:rPr>
                <w:rFonts w:ascii="Times New Roman" w:hAnsi="Times New Roman"/>
                <w:b/>
              </w:rPr>
            </w:pPr>
            <w:r>
              <w:rPr>
                <w:rFonts w:ascii="Times New Roman" w:hAnsi="Times New Roman"/>
                <w:b/>
              </w:rPr>
              <w:t>108</w:t>
            </w:r>
          </w:p>
        </w:tc>
        <w:tc>
          <w:tcPr>
            <w:tcW w:w="1799" w:type="dxa"/>
            <w:tcBorders>
              <w:top w:val="single" w:sz="4" w:space="0" w:color="000000"/>
              <w:left w:val="single" w:sz="4" w:space="0" w:color="000000"/>
              <w:bottom w:val="single" w:sz="4" w:space="0" w:color="000000"/>
              <w:right w:val="single" w:sz="4" w:space="0" w:color="000000"/>
            </w:tcBorders>
          </w:tcPr>
          <w:p w14:paraId="306E343F" w14:textId="77777777" w:rsidR="00BE1B22" w:rsidRDefault="00BE1B22" w:rsidP="001D009C">
            <w:pPr>
              <w:spacing w:after="0" w:line="240" w:lineRule="auto"/>
              <w:jc w:val="center"/>
              <w:rPr>
                <w:rFonts w:ascii="Times New Roman" w:hAnsi="Times New Roman"/>
                <w:b/>
              </w:rPr>
            </w:pPr>
          </w:p>
        </w:tc>
      </w:tr>
      <w:tr w:rsidR="00BE1B22" w14:paraId="531B071D" w14:textId="77777777" w:rsidTr="001D009C">
        <w:trPr>
          <w:trHeight w:val="314"/>
        </w:trPr>
        <w:tc>
          <w:tcPr>
            <w:tcW w:w="1764" w:type="dxa"/>
            <w:tcBorders>
              <w:top w:val="single" w:sz="4" w:space="0" w:color="000000"/>
              <w:left w:val="single" w:sz="4" w:space="0" w:color="000000"/>
              <w:bottom w:val="single" w:sz="4" w:space="0" w:color="000000"/>
              <w:right w:val="single" w:sz="4" w:space="0" w:color="000000"/>
            </w:tcBorders>
          </w:tcPr>
          <w:p w14:paraId="6E53DC52" w14:textId="77777777" w:rsidR="00BE1B22" w:rsidRDefault="00BE1B22" w:rsidP="001D009C">
            <w:pPr>
              <w:spacing w:after="0" w:line="240" w:lineRule="auto"/>
              <w:rPr>
                <w:rFonts w:ascii="Times New Roman" w:hAnsi="Times New Roman"/>
              </w:rPr>
            </w:pPr>
          </w:p>
        </w:tc>
        <w:tc>
          <w:tcPr>
            <w:tcW w:w="3020" w:type="dxa"/>
            <w:tcBorders>
              <w:top w:val="single" w:sz="4" w:space="0" w:color="000000"/>
              <w:left w:val="single" w:sz="4" w:space="0" w:color="000000"/>
              <w:bottom w:val="single" w:sz="4" w:space="0" w:color="000000"/>
              <w:right w:val="single" w:sz="4" w:space="0" w:color="000000"/>
            </w:tcBorders>
          </w:tcPr>
          <w:p w14:paraId="223822BD" w14:textId="77777777" w:rsidR="00BE1B22" w:rsidRDefault="00BE1B22" w:rsidP="001D009C">
            <w:pPr>
              <w:spacing w:after="0" w:line="240" w:lineRule="auto"/>
              <w:rPr>
                <w:rFonts w:ascii="Times New Roman" w:hAnsi="Times New Roman"/>
                <w:b/>
                <w:u w:val="single"/>
              </w:rPr>
            </w:pPr>
            <w:r>
              <w:rPr>
                <w:rFonts w:ascii="Times New Roman" w:hAnsi="Times New Roman"/>
              </w:rPr>
              <w:t>Производственная практика</w:t>
            </w:r>
          </w:p>
        </w:tc>
        <w:tc>
          <w:tcPr>
            <w:tcW w:w="862" w:type="dxa"/>
            <w:tcBorders>
              <w:top w:val="single" w:sz="4" w:space="0" w:color="000000"/>
              <w:left w:val="single" w:sz="4" w:space="0" w:color="000000"/>
              <w:bottom w:val="single" w:sz="4" w:space="0" w:color="000000"/>
              <w:right w:val="single" w:sz="4" w:space="0" w:color="000000"/>
            </w:tcBorders>
          </w:tcPr>
          <w:p w14:paraId="5E996455" w14:textId="77777777" w:rsidR="00BE1B22" w:rsidRDefault="00BE1B22" w:rsidP="001D009C">
            <w:pPr>
              <w:spacing w:after="0" w:line="240" w:lineRule="auto"/>
              <w:jc w:val="center"/>
              <w:rPr>
                <w:rFonts w:ascii="Times New Roman" w:hAnsi="Times New Roman"/>
                <w:b/>
              </w:rPr>
            </w:pPr>
            <w:r>
              <w:rPr>
                <w:rFonts w:ascii="Times New Roman" w:hAnsi="Times New Roman"/>
                <w:b/>
              </w:rPr>
              <w:t>72</w:t>
            </w:r>
          </w:p>
        </w:tc>
        <w:tc>
          <w:tcPr>
            <w:tcW w:w="1097" w:type="dxa"/>
            <w:tcBorders>
              <w:top w:val="single" w:sz="4" w:space="0" w:color="000000"/>
              <w:left w:val="single" w:sz="4" w:space="0" w:color="000000"/>
              <w:bottom w:val="single" w:sz="4" w:space="0" w:color="000000"/>
              <w:right w:val="single" w:sz="4" w:space="0" w:color="000000"/>
            </w:tcBorders>
          </w:tcPr>
          <w:p w14:paraId="3DAAE925" w14:textId="77777777" w:rsidR="00BE1B22" w:rsidRDefault="00BE1B22" w:rsidP="001D009C">
            <w:pPr>
              <w:spacing w:after="0" w:line="240" w:lineRule="auto"/>
              <w:jc w:val="center"/>
              <w:rPr>
                <w:rFonts w:ascii="Times New Roman" w:hAnsi="Times New Roman"/>
              </w:rPr>
            </w:pPr>
            <w:r>
              <w:rPr>
                <w:rFonts w:ascii="Times New Roman" w:hAnsi="Times New Roman"/>
                <w:b/>
              </w:rPr>
              <w:t>72</w:t>
            </w:r>
          </w:p>
        </w:tc>
        <w:tc>
          <w:tcPr>
            <w:tcW w:w="852" w:type="dxa"/>
            <w:tcBorders>
              <w:top w:val="single" w:sz="4" w:space="0" w:color="000000"/>
              <w:left w:val="single" w:sz="4" w:space="0" w:color="000000"/>
              <w:bottom w:val="single" w:sz="4" w:space="0" w:color="000000"/>
              <w:right w:val="single" w:sz="4" w:space="0" w:color="000000"/>
            </w:tcBorders>
          </w:tcPr>
          <w:p w14:paraId="60BF093B" w14:textId="77777777" w:rsidR="00BE1B22" w:rsidRDefault="00BE1B22" w:rsidP="001D009C">
            <w:pPr>
              <w:spacing w:after="0" w:line="240" w:lineRule="auto"/>
              <w:jc w:val="center"/>
              <w:rPr>
                <w:rFonts w:ascii="Times New Roman" w:hAnsi="Times New Roman"/>
                <w:b/>
              </w:rPr>
            </w:pPr>
          </w:p>
        </w:tc>
        <w:tc>
          <w:tcPr>
            <w:tcW w:w="1718" w:type="dxa"/>
            <w:tcBorders>
              <w:top w:val="single" w:sz="4" w:space="0" w:color="000000"/>
              <w:left w:val="single" w:sz="4" w:space="0" w:color="000000"/>
              <w:bottom w:val="single" w:sz="4" w:space="0" w:color="000000"/>
              <w:right w:val="single" w:sz="4" w:space="0" w:color="000000"/>
            </w:tcBorders>
          </w:tcPr>
          <w:p w14:paraId="1BD1FFA4" w14:textId="77777777" w:rsidR="00BE1B22" w:rsidRDefault="00BE1B22" w:rsidP="001D009C">
            <w:pPr>
              <w:spacing w:after="0" w:line="240" w:lineRule="auto"/>
              <w:jc w:val="center"/>
              <w:rPr>
                <w:rFonts w:ascii="Times New Roman" w:hAnsi="Times New Roman"/>
              </w:rPr>
            </w:pPr>
          </w:p>
        </w:tc>
        <w:tc>
          <w:tcPr>
            <w:tcW w:w="1662" w:type="dxa"/>
            <w:tcBorders>
              <w:top w:val="single" w:sz="4" w:space="0" w:color="000000"/>
              <w:left w:val="single" w:sz="4" w:space="0" w:color="000000"/>
              <w:bottom w:val="single" w:sz="4" w:space="0" w:color="000000"/>
              <w:right w:val="single" w:sz="4" w:space="0" w:color="000000"/>
            </w:tcBorders>
          </w:tcPr>
          <w:p w14:paraId="6248FCEF" w14:textId="77777777" w:rsidR="00BE1B22" w:rsidRDefault="00BE1B22" w:rsidP="001D009C">
            <w:pPr>
              <w:spacing w:after="0" w:line="240" w:lineRule="auto"/>
              <w:jc w:val="center"/>
              <w:rPr>
                <w:rFonts w:ascii="Times New Roman" w:hAnsi="Times New Roman"/>
              </w:rPr>
            </w:pPr>
          </w:p>
        </w:tc>
        <w:tc>
          <w:tcPr>
            <w:tcW w:w="831" w:type="dxa"/>
            <w:gridSpan w:val="2"/>
            <w:tcBorders>
              <w:top w:val="single" w:sz="4" w:space="0" w:color="000000"/>
              <w:left w:val="single" w:sz="4" w:space="0" w:color="000000"/>
              <w:bottom w:val="single" w:sz="4" w:space="0" w:color="000000"/>
              <w:right w:val="single" w:sz="4" w:space="0" w:color="000000"/>
            </w:tcBorders>
          </w:tcPr>
          <w:p w14:paraId="251C4C2B" w14:textId="77777777" w:rsidR="00BE1B22" w:rsidRDefault="00BE1B22" w:rsidP="001D009C">
            <w:pPr>
              <w:spacing w:after="0" w:line="240" w:lineRule="auto"/>
              <w:jc w:val="center"/>
              <w:rPr>
                <w:rFonts w:ascii="Times New Roman" w:hAnsi="Times New Roman"/>
              </w:rPr>
            </w:pPr>
          </w:p>
        </w:tc>
        <w:tc>
          <w:tcPr>
            <w:tcW w:w="966" w:type="dxa"/>
            <w:gridSpan w:val="2"/>
            <w:tcBorders>
              <w:top w:val="single" w:sz="4" w:space="0" w:color="000000"/>
              <w:left w:val="single" w:sz="4" w:space="0" w:color="000000"/>
              <w:bottom w:val="single" w:sz="4" w:space="0" w:color="000000"/>
              <w:right w:val="single" w:sz="4" w:space="0" w:color="000000"/>
            </w:tcBorders>
          </w:tcPr>
          <w:p w14:paraId="49A2E450" w14:textId="77777777" w:rsidR="00BE1B22" w:rsidRDefault="00BE1B22" w:rsidP="001D009C">
            <w:pPr>
              <w:spacing w:after="0" w:line="240" w:lineRule="auto"/>
              <w:jc w:val="center"/>
              <w:rPr>
                <w:rFonts w:ascii="Times New Roman" w:hAnsi="Times New Roman"/>
                <w:b/>
              </w:rPr>
            </w:pPr>
          </w:p>
        </w:tc>
        <w:tc>
          <w:tcPr>
            <w:tcW w:w="1799" w:type="dxa"/>
            <w:tcBorders>
              <w:top w:val="single" w:sz="4" w:space="0" w:color="000000"/>
              <w:left w:val="single" w:sz="4" w:space="0" w:color="000000"/>
              <w:bottom w:val="single" w:sz="4" w:space="0" w:color="000000"/>
              <w:right w:val="single" w:sz="4" w:space="0" w:color="000000"/>
            </w:tcBorders>
          </w:tcPr>
          <w:p w14:paraId="091DB0F9" w14:textId="77777777" w:rsidR="00BE1B22" w:rsidRDefault="00BE1B22" w:rsidP="001D009C">
            <w:pPr>
              <w:spacing w:after="0" w:line="240" w:lineRule="auto"/>
              <w:jc w:val="center"/>
              <w:rPr>
                <w:rFonts w:ascii="Times New Roman" w:hAnsi="Times New Roman"/>
                <w:b/>
              </w:rPr>
            </w:pPr>
            <w:r>
              <w:rPr>
                <w:rFonts w:ascii="Times New Roman" w:hAnsi="Times New Roman"/>
                <w:b/>
              </w:rPr>
              <w:t>72</w:t>
            </w:r>
          </w:p>
        </w:tc>
      </w:tr>
      <w:tr w:rsidR="00BE1B22" w14:paraId="32B81BD8" w14:textId="77777777" w:rsidTr="001D009C">
        <w:tc>
          <w:tcPr>
            <w:tcW w:w="1764" w:type="dxa"/>
            <w:tcBorders>
              <w:top w:val="single" w:sz="4" w:space="0" w:color="000000"/>
              <w:left w:val="single" w:sz="4" w:space="0" w:color="000000"/>
              <w:bottom w:val="single" w:sz="4" w:space="0" w:color="000000"/>
              <w:right w:val="single" w:sz="4" w:space="0" w:color="000000"/>
            </w:tcBorders>
          </w:tcPr>
          <w:p w14:paraId="4EECC863" w14:textId="77777777" w:rsidR="00BE1B22" w:rsidRDefault="00BE1B22" w:rsidP="001D009C">
            <w:pPr>
              <w:spacing w:after="0" w:line="240" w:lineRule="auto"/>
              <w:rPr>
                <w:rFonts w:ascii="Times New Roman" w:hAnsi="Times New Roman"/>
                <w:i/>
              </w:rPr>
            </w:pPr>
          </w:p>
        </w:tc>
        <w:tc>
          <w:tcPr>
            <w:tcW w:w="3020" w:type="dxa"/>
            <w:tcBorders>
              <w:top w:val="single" w:sz="4" w:space="0" w:color="000000"/>
              <w:left w:val="single" w:sz="4" w:space="0" w:color="000000"/>
              <w:bottom w:val="single" w:sz="4" w:space="0" w:color="000000"/>
              <w:right w:val="single" w:sz="4" w:space="0" w:color="000000"/>
            </w:tcBorders>
          </w:tcPr>
          <w:p w14:paraId="6CD06A89" w14:textId="77777777" w:rsidR="00BE1B22" w:rsidRDefault="00BE1B22" w:rsidP="001D009C">
            <w:pPr>
              <w:spacing w:after="0" w:line="240" w:lineRule="auto"/>
              <w:rPr>
                <w:rFonts w:ascii="Times New Roman" w:hAnsi="Times New Roman"/>
              </w:rPr>
            </w:pPr>
            <w:r>
              <w:rPr>
                <w:rFonts w:ascii="Times New Roman" w:hAnsi="Times New Roman"/>
              </w:rPr>
              <w:t>Промежуточная аттестация</w:t>
            </w:r>
          </w:p>
        </w:tc>
        <w:tc>
          <w:tcPr>
            <w:tcW w:w="862" w:type="dxa"/>
            <w:tcBorders>
              <w:top w:val="single" w:sz="4" w:space="0" w:color="000000"/>
              <w:left w:val="single" w:sz="4" w:space="0" w:color="000000"/>
              <w:bottom w:val="single" w:sz="4" w:space="0" w:color="000000"/>
              <w:right w:val="single" w:sz="4" w:space="0" w:color="000000"/>
            </w:tcBorders>
          </w:tcPr>
          <w:p w14:paraId="1293EB2E" w14:textId="77777777" w:rsidR="00BE1B22" w:rsidRDefault="00BE1B22" w:rsidP="001D009C">
            <w:pPr>
              <w:spacing w:after="0" w:line="240" w:lineRule="auto"/>
              <w:jc w:val="center"/>
              <w:rPr>
                <w:rFonts w:ascii="Times New Roman" w:hAnsi="Times New Roman"/>
                <w:b/>
              </w:rPr>
            </w:pPr>
            <w:r>
              <w:rPr>
                <w:rFonts w:ascii="Times New Roman" w:hAnsi="Times New Roman"/>
                <w:b/>
              </w:rPr>
              <w:t>12</w:t>
            </w:r>
          </w:p>
        </w:tc>
        <w:tc>
          <w:tcPr>
            <w:tcW w:w="1097" w:type="dxa"/>
            <w:tcBorders>
              <w:top w:val="single" w:sz="4" w:space="0" w:color="000000"/>
              <w:left w:val="single" w:sz="4" w:space="0" w:color="000000"/>
              <w:bottom w:val="single" w:sz="4" w:space="0" w:color="000000"/>
              <w:right w:val="single" w:sz="4" w:space="0" w:color="000000"/>
            </w:tcBorders>
            <w:shd w:val="clear" w:color="auto" w:fill="C0C0C0"/>
          </w:tcPr>
          <w:p w14:paraId="4FB1FC48" w14:textId="77777777" w:rsidR="00BE1B22" w:rsidRDefault="00BE1B22" w:rsidP="001D009C">
            <w:pPr>
              <w:spacing w:after="0" w:line="240" w:lineRule="auto"/>
              <w:jc w:val="center"/>
              <w:rPr>
                <w:rFonts w:ascii="Times New Roman" w:hAnsi="Times New Roman"/>
                <w:i/>
              </w:rPr>
            </w:pPr>
            <w:r>
              <w:rPr>
                <w:rFonts w:ascii="Times New Roman" w:hAnsi="Times New Roman"/>
                <w:i/>
              </w:rPr>
              <w:t>12</w:t>
            </w:r>
          </w:p>
        </w:tc>
        <w:tc>
          <w:tcPr>
            <w:tcW w:w="852" w:type="dxa"/>
            <w:tcBorders>
              <w:top w:val="single" w:sz="4" w:space="0" w:color="000000"/>
              <w:left w:val="single" w:sz="4" w:space="0" w:color="000000"/>
              <w:bottom w:val="single" w:sz="4" w:space="0" w:color="000000"/>
              <w:right w:val="single" w:sz="4" w:space="0" w:color="000000"/>
            </w:tcBorders>
            <w:shd w:val="clear" w:color="auto" w:fill="C0C0C0"/>
          </w:tcPr>
          <w:p w14:paraId="7A283550" w14:textId="77777777" w:rsidR="00BE1B22" w:rsidRDefault="00BE1B22" w:rsidP="001D009C">
            <w:pPr>
              <w:spacing w:after="0" w:line="240" w:lineRule="auto"/>
              <w:jc w:val="center"/>
              <w:rPr>
                <w:rFonts w:ascii="Times New Roman" w:hAnsi="Times New Roman"/>
                <w:i/>
              </w:rPr>
            </w:pPr>
          </w:p>
        </w:tc>
        <w:tc>
          <w:tcPr>
            <w:tcW w:w="1718" w:type="dxa"/>
            <w:tcBorders>
              <w:top w:val="single" w:sz="4" w:space="0" w:color="000000"/>
              <w:left w:val="single" w:sz="4" w:space="0" w:color="000000"/>
              <w:bottom w:val="single" w:sz="4" w:space="0" w:color="000000"/>
              <w:right w:val="single" w:sz="4" w:space="0" w:color="000000"/>
            </w:tcBorders>
            <w:shd w:val="clear" w:color="auto" w:fill="C0C0C0"/>
          </w:tcPr>
          <w:p w14:paraId="73923220" w14:textId="77777777" w:rsidR="00BE1B22" w:rsidRDefault="00BE1B22" w:rsidP="001D009C">
            <w:pPr>
              <w:spacing w:after="0" w:line="240" w:lineRule="auto"/>
              <w:jc w:val="center"/>
              <w:rPr>
                <w:rFonts w:ascii="Times New Roman" w:hAnsi="Times New Roman"/>
                <w:i/>
              </w:rPr>
            </w:pPr>
          </w:p>
        </w:tc>
        <w:tc>
          <w:tcPr>
            <w:tcW w:w="3459" w:type="dxa"/>
            <w:gridSpan w:val="5"/>
            <w:tcBorders>
              <w:top w:val="single" w:sz="4" w:space="0" w:color="000000"/>
              <w:left w:val="single" w:sz="4" w:space="0" w:color="000000"/>
              <w:bottom w:val="single" w:sz="4" w:space="0" w:color="000000"/>
              <w:right w:val="single" w:sz="4" w:space="0" w:color="000000"/>
            </w:tcBorders>
            <w:shd w:val="clear" w:color="auto" w:fill="C0C0C0"/>
          </w:tcPr>
          <w:p w14:paraId="4A99DD66" w14:textId="77777777" w:rsidR="00BE1B22" w:rsidRDefault="00BE1B22" w:rsidP="001D009C">
            <w:pPr>
              <w:spacing w:after="0" w:line="240" w:lineRule="auto"/>
              <w:jc w:val="center"/>
              <w:rPr>
                <w:rFonts w:ascii="Times New Roman" w:hAnsi="Times New Roman"/>
                <w:i/>
              </w:rPr>
            </w:pPr>
            <w:r>
              <w:rPr>
                <w:rFonts w:ascii="Times New Roman" w:hAnsi="Times New Roman"/>
                <w:i/>
              </w:rPr>
              <w:t xml:space="preserve">              12</w:t>
            </w:r>
          </w:p>
        </w:tc>
        <w:tc>
          <w:tcPr>
            <w:tcW w:w="1799" w:type="dxa"/>
            <w:tcBorders>
              <w:top w:val="single" w:sz="4" w:space="0" w:color="000000"/>
              <w:left w:val="single" w:sz="4" w:space="0" w:color="000000"/>
              <w:bottom w:val="single" w:sz="4" w:space="0" w:color="000000"/>
              <w:right w:val="single" w:sz="4" w:space="0" w:color="000000"/>
            </w:tcBorders>
          </w:tcPr>
          <w:p w14:paraId="0BCF81ED" w14:textId="77777777" w:rsidR="00BE1B22" w:rsidRDefault="00BE1B22" w:rsidP="001D009C">
            <w:pPr>
              <w:spacing w:after="0" w:line="240" w:lineRule="auto"/>
              <w:jc w:val="center"/>
              <w:rPr>
                <w:rFonts w:ascii="Times New Roman" w:hAnsi="Times New Roman"/>
              </w:rPr>
            </w:pPr>
          </w:p>
        </w:tc>
      </w:tr>
      <w:tr w:rsidR="00BE1B22" w14:paraId="0C7D9560" w14:textId="77777777" w:rsidTr="001D009C">
        <w:tc>
          <w:tcPr>
            <w:tcW w:w="1764" w:type="dxa"/>
            <w:tcBorders>
              <w:top w:val="single" w:sz="4" w:space="0" w:color="000000"/>
              <w:left w:val="single" w:sz="4" w:space="0" w:color="000000"/>
              <w:bottom w:val="single" w:sz="4" w:space="0" w:color="000000"/>
              <w:right w:val="single" w:sz="4" w:space="0" w:color="000000"/>
            </w:tcBorders>
          </w:tcPr>
          <w:p w14:paraId="5C10F087" w14:textId="77777777" w:rsidR="00BE1B22" w:rsidRDefault="00BE1B22" w:rsidP="001D009C">
            <w:pPr>
              <w:spacing w:line="240" w:lineRule="auto"/>
              <w:rPr>
                <w:rFonts w:ascii="Times New Roman" w:hAnsi="Times New Roman"/>
                <w:b/>
                <w:i/>
              </w:rPr>
            </w:pPr>
          </w:p>
        </w:tc>
        <w:tc>
          <w:tcPr>
            <w:tcW w:w="3020" w:type="dxa"/>
            <w:tcBorders>
              <w:top w:val="single" w:sz="4" w:space="0" w:color="000000"/>
              <w:left w:val="single" w:sz="4" w:space="0" w:color="000000"/>
              <w:bottom w:val="single" w:sz="4" w:space="0" w:color="000000"/>
              <w:right w:val="single" w:sz="4" w:space="0" w:color="000000"/>
            </w:tcBorders>
          </w:tcPr>
          <w:p w14:paraId="10E85AB0" w14:textId="77777777" w:rsidR="00BE1B22" w:rsidRDefault="00BE1B22" w:rsidP="001D009C">
            <w:pPr>
              <w:spacing w:line="240" w:lineRule="auto"/>
              <w:rPr>
                <w:rFonts w:ascii="Times New Roman" w:hAnsi="Times New Roman"/>
                <w:b/>
                <w:i/>
              </w:rPr>
            </w:pPr>
            <w:r>
              <w:rPr>
                <w:rFonts w:ascii="Times New Roman" w:hAnsi="Times New Roman"/>
                <w:b/>
                <w:i/>
              </w:rPr>
              <w:t xml:space="preserve">Всего: </w:t>
            </w:r>
          </w:p>
        </w:tc>
        <w:tc>
          <w:tcPr>
            <w:tcW w:w="862" w:type="dxa"/>
            <w:tcBorders>
              <w:top w:val="single" w:sz="4" w:space="0" w:color="000000"/>
              <w:left w:val="single" w:sz="4" w:space="0" w:color="000000"/>
              <w:bottom w:val="single" w:sz="4" w:space="0" w:color="000000"/>
              <w:right w:val="single" w:sz="4" w:space="0" w:color="000000"/>
            </w:tcBorders>
          </w:tcPr>
          <w:p w14:paraId="3CEBDE24" w14:textId="77777777" w:rsidR="00BE1B22" w:rsidRDefault="00BE1B22" w:rsidP="001D009C">
            <w:pPr>
              <w:spacing w:after="0" w:line="240" w:lineRule="auto"/>
              <w:jc w:val="center"/>
              <w:rPr>
                <w:rFonts w:ascii="Times New Roman" w:hAnsi="Times New Roman"/>
                <w:b/>
                <w:i/>
              </w:rPr>
            </w:pPr>
            <w:r>
              <w:rPr>
                <w:rFonts w:ascii="Times New Roman" w:hAnsi="Times New Roman"/>
                <w:b/>
                <w:i/>
              </w:rPr>
              <w:t>288</w:t>
            </w:r>
          </w:p>
        </w:tc>
        <w:tc>
          <w:tcPr>
            <w:tcW w:w="1097" w:type="dxa"/>
            <w:tcBorders>
              <w:top w:val="single" w:sz="4" w:space="0" w:color="000000"/>
              <w:left w:val="single" w:sz="4" w:space="0" w:color="000000"/>
              <w:bottom w:val="single" w:sz="4" w:space="0" w:color="000000"/>
              <w:right w:val="single" w:sz="4" w:space="0" w:color="000000"/>
            </w:tcBorders>
          </w:tcPr>
          <w:p w14:paraId="3FB5DA81" w14:textId="77777777" w:rsidR="00BE1B22" w:rsidRDefault="00BE1B22" w:rsidP="001D009C">
            <w:pPr>
              <w:spacing w:after="0" w:line="240" w:lineRule="auto"/>
              <w:jc w:val="center"/>
              <w:rPr>
                <w:rFonts w:ascii="Times New Roman" w:hAnsi="Times New Roman"/>
                <w:b/>
                <w:i/>
              </w:rPr>
            </w:pPr>
            <w:r>
              <w:rPr>
                <w:rFonts w:ascii="Times New Roman" w:hAnsi="Times New Roman"/>
                <w:b/>
                <w:i/>
              </w:rPr>
              <w:t>216</w:t>
            </w:r>
          </w:p>
        </w:tc>
        <w:tc>
          <w:tcPr>
            <w:tcW w:w="852" w:type="dxa"/>
            <w:tcBorders>
              <w:top w:val="single" w:sz="4" w:space="0" w:color="000000"/>
              <w:left w:val="single" w:sz="4" w:space="0" w:color="000000"/>
              <w:bottom w:val="single" w:sz="4" w:space="0" w:color="000000"/>
              <w:right w:val="single" w:sz="4" w:space="0" w:color="000000"/>
            </w:tcBorders>
          </w:tcPr>
          <w:p w14:paraId="3E8C4F05" w14:textId="77777777" w:rsidR="00BE1B22" w:rsidRDefault="00BE1B22" w:rsidP="001D009C">
            <w:pPr>
              <w:spacing w:after="0" w:line="240" w:lineRule="auto"/>
              <w:jc w:val="center"/>
              <w:rPr>
                <w:rFonts w:ascii="Times New Roman" w:hAnsi="Times New Roman"/>
                <w:b/>
                <w:i/>
              </w:rPr>
            </w:pPr>
            <w:r>
              <w:rPr>
                <w:rFonts w:ascii="Times New Roman" w:hAnsi="Times New Roman"/>
                <w:b/>
                <w:i/>
              </w:rPr>
              <w:t>96</w:t>
            </w:r>
          </w:p>
        </w:tc>
        <w:tc>
          <w:tcPr>
            <w:tcW w:w="1718" w:type="dxa"/>
            <w:tcBorders>
              <w:top w:val="single" w:sz="4" w:space="0" w:color="000000"/>
              <w:left w:val="single" w:sz="4" w:space="0" w:color="000000"/>
              <w:bottom w:val="single" w:sz="4" w:space="0" w:color="000000"/>
              <w:right w:val="single" w:sz="4" w:space="0" w:color="000000"/>
            </w:tcBorders>
          </w:tcPr>
          <w:p w14:paraId="27C04996" w14:textId="77777777" w:rsidR="00BE1B22" w:rsidRDefault="00BE1B22" w:rsidP="001D009C">
            <w:pPr>
              <w:spacing w:after="0" w:line="240" w:lineRule="auto"/>
              <w:jc w:val="center"/>
              <w:rPr>
                <w:rFonts w:ascii="Times New Roman" w:hAnsi="Times New Roman"/>
                <w:b/>
                <w:i/>
              </w:rPr>
            </w:pPr>
            <w:r>
              <w:rPr>
                <w:rFonts w:ascii="Times New Roman" w:hAnsi="Times New Roman"/>
                <w:b/>
                <w:i/>
              </w:rPr>
              <w:t>36</w:t>
            </w:r>
          </w:p>
        </w:tc>
        <w:tc>
          <w:tcPr>
            <w:tcW w:w="1685" w:type="dxa"/>
            <w:gridSpan w:val="2"/>
            <w:tcBorders>
              <w:top w:val="single" w:sz="4" w:space="0" w:color="000000"/>
              <w:left w:val="single" w:sz="4" w:space="0" w:color="000000"/>
              <w:bottom w:val="single" w:sz="4" w:space="0" w:color="000000"/>
              <w:right w:val="single" w:sz="4" w:space="0" w:color="000000"/>
            </w:tcBorders>
          </w:tcPr>
          <w:p w14:paraId="16D3C002" w14:textId="77777777" w:rsidR="00BE1B22" w:rsidRDefault="00BE1B22" w:rsidP="001D009C">
            <w:pPr>
              <w:spacing w:after="0" w:line="240" w:lineRule="auto"/>
              <w:jc w:val="center"/>
              <w:rPr>
                <w:rFonts w:ascii="Times New Roman" w:hAnsi="Times New Roman"/>
                <w:b/>
                <w:i/>
              </w:rPr>
            </w:pPr>
          </w:p>
        </w:tc>
        <w:tc>
          <w:tcPr>
            <w:tcW w:w="852" w:type="dxa"/>
            <w:gridSpan w:val="2"/>
            <w:tcBorders>
              <w:top w:val="single" w:sz="4" w:space="0" w:color="000000"/>
              <w:left w:val="single" w:sz="4" w:space="0" w:color="000000"/>
              <w:bottom w:val="single" w:sz="4" w:space="0" w:color="000000"/>
              <w:right w:val="single" w:sz="4" w:space="0" w:color="000000"/>
            </w:tcBorders>
          </w:tcPr>
          <w:p w14:paraId="5479CF43" w14:textId="77777777" w:rsidR="00BE1B22" w:rsidRDefault="00BE1B22" w:rsidP="001D009C">
            <w:pPr>
              <w:spacing w:after="0" w:line="240" w:lineRule="auto"/>
              <w:jc w:val="center"/>
              <w:rPr>
                <w:rFonts w:ascii="Times New Roman" w:hAnsi="Times New Roman"/>
                <w:b/>
                <w:i/>
                <w:vertAlign w:val="superscript"/>
              </w:rPr>
            </w:pPr>
            <w:r>
              <w:rPr>
                <w:rFonts w:ascii="Times New Roman" w:hAnsi="Times New Roman"/>
                <w:b/>
                <w:i/>
              </w:rPr>
              <w:t>12</w:t>
            </w:r>
          </w:p>
        </w:tc>
        <w:tc>
          <w:tcPr>
            <w:tcW w:w="922" w:type="dxa"/>
            <w:tcBorders>
              <w:top w:val="single" w:sz="4" w:space="0" w:color="000000"/>
              <w:left w:val="single" w:sz="4" w:space="0" w:color="000000"/>
              <w:bottom w:val="single" w:sz="4" w:space="0" w:color="000000"/>
              <w:right w:val="single" w:sz="4" w:space="0" w:color="000000"/>
            </w:tcBorders>
          </w:tcPr>
          <w:p w14:paraId="60112291" w14:textId="77777777" w:rsidR="00BE1B22" w:rsidRDefault="00BE1B22" w:rsidP="001D009C">
            <w:pPr>
              <w:spacing w:after="0" w:line="240" w:lineRule="auto"/>
              <w:jc w:val="center"/>
              <w:rPr>
                <w:rFonts w:ascii="Times New Roman" w:hAnsi="Times New Roman"/>
                <w:b/>
                <w:i/>
              </w:rPr>
            </w:pPr>
            <w:r>
              <w:rPr>
                <w:rFonts w:ascii="Times New Roman" w:hAnsi="Times New Roman"/>
                <w:b/>
                <w:i/>
              </w:rPr>
              <w:t>108</w:t>
            </w:r>
          </w:p>
        </w:tc>
        <w:tc>
          <w:tcPr>
            <w:tcW w:w="1799" w:type="dxa"/>
            <w:tcBorders>
              <w:top w:val="single" w:sz="4" w:space="0" w:color="000000"/>
              <w:left w:val="single" w:sz="4" w:space="0" w:color="000000"/>
              <w:bottom w:val="single" w:sz="4" w:space="0" w:color="000000"/>
              <w:right w:val="single" w:sz="4" w:space="0" w:color="000000"/>
            </w:tcBorders>
          </w:tcPr>
          <w:p w14:paraId="0C67FDBB" w14:textId="77777777" w:rsidR="00BE1B22" w:rsidRDefault="00BE1B22" w:rsidP="001D009C">
            <w:pPr>
              <w:spacing w:after="0" w:line="240" w:lineRule="auto"/>
              <w:jc w:val="center"/>
              <w:rPr>
                <w:rFonts w:ascii="Times New Roman" w:hAnsi="Times New Roman"/>
                <w:b/>
                <w:i/>
              </w:rPr>
            </w:pPr>
            <w:r>
              <w:rPr>
                <w:rFonts w:ascii="Times New Roman" w:hAnsi="Times New Roman"/>
                <w:b/>
                <w:i/>
              </w:rPr>
              <w:t>72</w:t>
            </w:r>
          </w:p>
        </w:tc>
      </w:tr>
    </w:tbl>
    <w:p w14:paraId="48D83E52" w14:textId="77777777" w:rsidR="00BE1B22" w:rsidRDefault="00BE1B22" w:rsidP="00BE1B22">
      <w:pPr>
        <w:spacing w:after="0" w:line="240" w:lineRule="auto"/>
        <w:ind w:firstLine="709"/>
        <w:jc w:val="both"/>
        <w:rPr>
          <w:rFonts w:ascii="Times New Roman" w:hAnsi="Times New Roman"/>
          <w:b/>
          <w:sz w:val="24"/>
        </w:rPr>
      </w:pPr>
    </w:p>
    <w:p w14:paraId="2ADB9D57" w14:textId="77777777" w:rsidR="00BE1B22" w:rsidRDefault="00BE1B22" w:rsidP="00BE1B22">
      <w:pPr>
        <w:rPr>
          <w:rFonts w:ascii="Times New Roman" w:hAnsi="Times New Roman"/>
          <w:b/>
          <w:sz w:val="24"/>
        </w:rPr>
      </w:pPr>
      <w:r>
        <w:br w:type="page"/>
      </w:r>
      <w:r>
        <w:rPr>
          <w:rFonts w:ascii="Times New Roman" w:hAnsi="Times New Roman"/>
          <w:b/>
          <w:sz w:val="24"/>
        </w:rPr>
        <w:lastRenderedPageBreak/>
        <w:t xml:space="preserve"> 2.2. Тематический план и содержание профессионального модуля (ПМ)</w:t>
      </w:r>
    </w:p>
    <w:tbl>
      <w:tblPr>
        <w:tblW w:w="149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95"/>
        <w:gridCol w:w="7665"/>
        <w:gridCol w:w="1367"/>
        <w:gridCol w:w="2228"/>
        <w:gridCol w:w="1344"/>
      </w:tblGrid>
      <w:tr w:rsidR="00BE1B22" w:rsidRPr="00407DD3" w14:paraId="2AC2FF3A" w14:textId="77777777" w:rsidTr="001D009C">
        <w:trPr>
          <w:trHeight w:val="1204"/>
        </w:trPr>
        <w:tc>
          <w:tcPr>
            <w:tcW w:w="2395" w:type="dxa"/>
            <w:tcBorders>
              <w:top w:val="single" w:sz="4" w:space="0" w:color="000000"/>
              <w:left w:val="single" w:sz="4" w:space="0" w:color="000000"/>
              <w:bottom w:val="single" w:sz="4" w:space="0" w:color="000000"/>
              <w:right w:val="single" w:sz="4" w:space="0" w:color="000000"/>
            </w:tcBorders>
          </w:tcPr>
          <w:p w14:paraId="462FEC5F" w14:textId="77777777" w:rsidR="00BE1B22" w:rsidRPr="00407DD3" w:rsidRDefault="00BE1B22" w:rsidP="001D009C">
            <w:pPr>
              <w:spacing w:after="0"/>
              <w:jc w:val="center"/>
              <w:rPr>
                <w:rFonts w:ascii="Times New Roman" w:hAnsi="Times New Roman"/>
                <w:b/>
                <w:szCs w:val="22"/>
              </w:rPr>
            </w:pPr>
            <w:r w:rsidRPr="00407DD3">
              <w:rPr>
                <w:rFonts w:ascii="Times New Roman" w:hAnsi="Times New Roman"/>
                <w:b/>
                <w:szCs w:val="22"/>
              </w:rPr>
              <w:t>Наименование разделов и тем профессионального модуля (ПМ), междисциплинарных курсов (МДК)</w:t>
            </w:r>
          </w:p>
        </w:tc>
        <w:tc>
          <w:tcPr>
            <w:tcW w:w="7665" w:type="dxa"/>
            <w:tcBorders>
              <w:top w:val="single" w:sz="4" w:space="0" w:color="000000"/>
              <w:left w:val="single" w:sz="4" w:space="0" w:color="000000"/>
              <w:bottom w:val="single" w:sz="4" w:space="0" w:color="000000"/>
              <w:right w:val="single" w:sz="4" w:space="0" w:color="000000"/>
            </w:tcBorders>
          </w:tcPr>
          <w:p w14:paraId="378BC337" w14:textId="77777777" w:rsidR="00BE1B22" w:rsidRPr="00407DD3" w:rsidRDefault="00BE1B22" w:rsidP="001D009C">
            <w:pPr>
              <w:spacing w:after="0" w:line="240" w:lineRule="auto"/>
              <w:jc w:val="center"/>
              <w:rPr>
                <w:rFonts w:ascii="Times New Roman" w:hAnsi="Times New Roman"/>
                <w:b/>
                <w:szCs w:val="22"/>
              </w:rPr>
            </w:pPr>
            <w:r w:rsidRPr="00407DD3">
              <w:rPr>
                <w:rFonts w:ascii="Times New Roman" w:hAnsi="Times New Roman"/>
                <w:b/>
                <w:szCs w:val="22"/>
              </w:rPr>
              <w:t>Содержание учебного материала,</w:t>
            </w:r>
          </w:p>
          <w:p w14:paraId="07CCF27F" w14:textId="77777777" w:rsidR="00BE1B22" w:rsidRPr="00407DD3" w:rsidRDefault="00BE1B22" w:rsidP="001D009C">
            <w:pPr>
              <w:spacing w:after="0" w:line="240" w:lineRule="auto"/>
              <w:jc w:val="center"/>
              <w:rPr>
                <w:rFonts w:ascii="Times New Roman" w:hAnsi="Times New Roman"/>
                <w:b/>
                <w:szCs w:val="22"/>
              </w:rPr>
            </w:pPr>
            <w:r w:rsidRPr="00407DD3">
              <w:rPr>
                <w:rFonts w:ascii="Times New Roman" w:hAnsi="Times New Roman"/>
                <w:b/>
                <w:szCs w:val="22"/>
              </w:rPr>
              <w:t xml:space="preserve">лабораторные работы и практические занятия, самостоятельная учебная работа обучающихся, курсовая работа (проект) </w:t>
            </w:r>
          </w:p>
        </w:tc>
        <w:tc>
          <w:tcPr>
            <w:tcW w:w="1367" w:type="dxa"/>
            <w:tcBorders>
              <w:top w:val="single" w:sz="4" w:space="0" w:color="000000"/>
              <w:left w:val="single" w:sz="4" w:space="0" w:color="000000"/>
              <w:bottom w:val="single" w:sz="4" w:space="0" w:color="000000"/>
              <w:right w:val="single" w:sz="4" w:space="0" w:color="000000"/>
            </w:tcBorders>
          </w:tcPr>
          <w:p w14:paraId="5C7F999F" w14:textId="77777777" w:rsidR="00BE1B22" w:rsidRPr="00407DD3" w:rsidRDefault="00BE1B22" w:rsidP="001D009C">
            <w:pPr>
              <w:spacing w:after="0"/>
              <w:jc w:val="center"/>
              <w:rPr>
                <w:rFonts w:ascii="Times New Roman" w:hAnsi="Times New Roman"/>
                <w:b/>
                <w:szCs w:val="22"/>
              </w:rPr>
            </w:pPr>
            <w:r w:rsidRPr="00407DD3">
              <w:rPr>
                <w:rFonts w:ascii="Times New Roman" w:hAnsi="Times New Roman"/>
                <w:b/>
                <w:szCs w:val="22"/>
              </w:rPr>
              <w:t>Объем, акад. ч / в том числе в форме практической подготовки, акад. ч</w:t>
            </w:r>
          </w:p>
        </w:tc>
        <w:tc>
          <w:tcPr>
            <w:tcW w:w="2228" w:type="dxa"/>
            <w:tcBorders>
              <w:top w:val="single" w:sz="4" w:space="0" w:color="000000"/>
              <w:left w:val="single" w:sz="4" w:space="0" w:color="000000"/>
              <w:bottom w:val="single" w:sz="4" w:space="0" w:color="000000"/>
              <w:right w:val="single" w:sz="4" w:space="0" w:color="000000"/>
            </w:tcBorders>
          </w:tcPr>
          <w:p w14:paraId="26355E67" w14:textId="77777777" w:rsidR="00BE1B22" w:rsidRPr="00407DD3" w:rsidRDefault="00BE1B22" w:rsidP="001D009C">
            <w:pPr>
              <w:spacing w:after="0"/>
              <w:jc w:val="center"/>
              <w:rPr>
                <w:rFonts w:ascii="Times New Roman" w:hAnsi="Times New Roman"/>
                <w:b/>
                <w:szCs w:val="22"/>
              </w:rPr>
            </w:pPr>
            <w:r w:rsidRPr="00407DD3">
              <w:rPr>
                <w:rFonts w:ascii="Times New Roman" w:hAnsi="Times New Roman"/>
                <w:b/>
                <w:szCs w:val="22"/>
              </w:rPr>
              <w:t>Код ПК, ОК</w:t>
            </w:r>
          </w:p>
        </w:tc>
        <w:tc>
          <w:tcPr>
            <w:tcW w:w="1344" w:type="dxa"/>
            <w:tcBorders>
              <w:top w:val="single" w:sz="4" w:space="0" w:color="000000"/>
              <w:left w:val="single" w:sz="4" w:space="0" w:color="000000"/>
              <w:bottom w:val="single" w:sz="4" w:space="0" w:color="000000"/>
              <w:right w:val="single" w:sz="4" w:space="0" w:color="000000"/>
            </w:tcBorders>
          </w:tcPr>
          <w:p w14:paraId="68734FA3" w14:textId="77777777" w:rsidR="00BE1B22" w:rsidRPr="00407DD3" w:rsidRDefault="00BE1B22" w:rsidP="001D009C">
            <w:pPr>
              <w:spacing w:after="0"/>
              <w:jc w:val="center"/>
              <w:rPr>
                <w:rFonts w:ascii="Times New Roman" w:hAnsi="Times New Roman"/>
                <w:b/>
                <w:szCs w:val="22"/>
              </w:rPr>
            </w:pPr>
            <w:r w:rsidRPr="00407DD3">
              <w:rPr>
                <w:rFonts w:ascii="Times New Roman" w:hAnsi="Times New Roman"/>
                <w:b/>
                <w:szCs w:val="22"/>
              </w:rPr>
              <w:t>Код Н/У/З</w:t>
            </w:r>
          </w:p>
        </w:tc>
      </w:tr>
      <w:tr w:rsidR="00BE1B22" w:rsidRPr="00407DD3" w14:paraId="702D0829" w14:textId="77777777" w:rsidTr="001D009C">
        <w:tc>
          <w:tcPr>
            <w:tcW w:w="2395" w:type="dxa"/>
            <w:tcBorders>
              <w:top w:val="single" w:sz="4" w:space="0" w:color="000000"/>
              <w:left w:val="single" w:sz="4" w:space="0" w:color="000000"/>
              <w:bottom w:val="single" w:sz="4" w:space="0" w:color="000000"/>
              <w:right w:val="single" w:sz="4" w:space="0" w:color="000000"/>
            </w:tcBorders>
          </w:tcPr>
          <w:p w14:paraId="15C613D6" w14:textId="77777777" w:rsidR="00BE1B22" w:rsidRPr="00407DD3" w:rsidRDefault="00BE1B22" w:rsidP="001D009C">
            <w:pPr>
              <w:spacing w:after="0"/>
              <w:jc w:val="center"/>
              <w:rPr>
                <w:rFonts w:ascii="Times New Roman" w:hAnsi="Times New Roman"/>
                <w:b/>
                <w:szCs w:val="22"/>
              </w:rPr>
            </w:pPr>
            <w:r w:rsidRPr="00407DD3">
              <w:rPr>
                <w:rFonts w:ascii="Times New Roman" w:hAnsi="Times New Roman"/>
                <w:b/>
                <w:szCs w:val="22"/>
              </w:rPr>
              <w:t>1</w:t>
            </w:r>
          </w:p>
        </w:tc>
        <w:tc>
          <w:tcPr>
            <w:tcW w:w="7665" w:type="dxa"/>
            <w:tcBorders>
              <w:top w:val="single" w:sz="4" w:space="0" w:color="000000"/>
              <w:left w:val="single" w:sz="4" w:space="0" w:color="000000"/>
              <w:bottom w:val="single" w:sz="4" w:space="0" w:color="000000"/>
              <w:right w:val="single" w:sz="4" w:space="0" w:color="000000"/>
            </w:tcBorders>
          </w:tcPr>
          <w:p w14:paraId="6AF3C252" w14:textId="77777777" w:rsidR="00BE1B22" w:rsidRPr="00407DD3" w:rsidRDefault="00BE1B22" w:rsidP="001D009C">
            <w:pPr>
              <w:spacing w:after="0"/>
              <w:jc w:val="center"/>
              <w:rPr>
                <w:rFonts w:ascii="Times New Roman" w:hAnsi="Times New Roman"/>
                <w:b/>
                <w:szCs w:val="22"/>
              </w:rPr>
            </w:pPr>
            <w:r w:rsidRPr="00407DD3">
              <w:rPr>
                <w:rFonts w:ascii="Times New Roman" w:hAnsi="Times New Roman"/>
                <w:b/>
                <w:szCs w:val="22"/>
              </w:rPr>
              <w:t>2</w:t>
            </w:r>
          </w:p>
        </w:tc>
        <w:tc>
          <w:tcPr>
            <w:tcW w:w="1367" w:type="dxa"/>
            <w:tcBorders>
              <w:top w:val="single" w:sz="4" w:space="0" w:color="000000"/>
              <w:left w:val="single" w:sz="4" w:space="0" w:color="000000"/>
              <w:bottom w:val="single" w:sz="4" w:space="0" w:color="000000"/>
              <w:right w:val="single" w:sz="4" w:space="0" w:color="000000"/>
            </w:tcBorders>
          </w:tcPr>
          <w:p w14:paraId="2472ABDE" w14:textId="77777777" w:rsidR="00BE1B22" w:rsidRPr="00407DD3" w:rsidRDefault="00BE1B22" w:rsidP="001D009C">
            <w:pPr>
              <w:spacing w:after="0"/>
              <w:jc w:val="center"/>
              <w:rPr>
                <w:rFonts w:ascii="Times New Roman" w:hAnsi="Times New Roman"/>
                <w:b/>
                <w:szCs w:val="22"/>
              </w:rPr>
            </w:pPr>
            <w:r w:rsidRPr="00407DD3">
              <w:rPr>
                <w:rFonts w:ascii="Times New Roman" w:hAnsi="Times New Roman"/>
                <w:b/>
                <w:szCs w:val="22"/>
              </w:rPr>
              <w:t>3</w:t>
            </w:r>
          </w:p>
        </w:tc>
        <w:tc>
          <w:tcPr>
            <w:tcW w:w="2228" w:type="dxa"/>
            <w:tcBorders>
              <w:top w:val="single" w:sz="4" w:space="0" w:color="000000"/>
              <w:left w:val="single" w:sz="4" w:space="0" w:color="000000"/>
              <w:bottom w:val="single" w:sz="4" w:space="0" w:color="000000"/>
              <w:right w:val="single" w:sz="4" w:space="0" w:color="000000"/>
            </w:tcBorders>
          </w:tcPr>
          <w:p w14:paraId="5E3822A9" w14:textId="77777777" w:rsidR="00BE1B22" w:rsidRPr="00407DD3" w:rsidRDefault="00BE1B22" w:rsidP="001D009C">
            <w:pPr>
              <w:spacing w:after="0"/>
              <w:jc w:val="center"/>
              <w:rPr>
                <w:rFonts w:ascii="Times New Roman" w:hAnsi="Times New Roman"/>
                <w:b/>
                <w:szCs w:val="22"/>
              </w:rPr>
            </w:pPr>
            <w:r w:rsidRPr="00407DD3">
              <w:rPr>
                <w:rFonts w:ascii="Times New Roman" w:hAnsi="Times New Roman"/>
                <w:b/>
                <w:szCs w:val="22"/>
              </w:rPr>
              <w:t>4</w:t>
            </w:r>
          </w:p>
        </w:tc>
        <w:tc>
          <w:tcPr>
            <w:tcW w:w="1344" w:type="dxa"/>
            <w:tcBorders>
              <w:top w:val="single" w:sz="4" w:space="0" w:color="000000"/>
              <w:left w:val="single" w:sz="4" w:space="0" w:color="000000"/>
              <w:bottom w:val="single" w:sz="4" w:space="0" w:color="000000"/>
              <w:right w:val="single" w:sz="4" w:space="0" w:color="000000"/>
            </w:tcBorders>
          </w:tcPr>
          <w:p w14:paraId="2A96A462" w14:textId="77777777" w:rsidR="00BE1B22" w:rsidRPr="00407DD3" w:rsidRDefault="00BE1B22" w:rsidP="001D009C">
            <w:pPr>
              <w:spacing w:after="0"/>
              <w:jc w:val="center"/>
              <w:rPr>
                <w:rFonts w:ascii="Times New Roman" w:hAnsi="Times New Roman"/>
                <w:b/>
                <w:szCs w:val="22"/>
              </w:rPr>
            </w:pPr>
            <w:r w:rsidRPr="00407DD3">
              <w:rPr>
                <w:rFonts w:ascii="Times New Roman" w:hAnsi="Times New Roman"/>
                <w:b/>
                <w:szCs w:val="22"/>
              </w:rPr>
              <w:t>5</w:t>
            </w:r>
          </w:p>
        </w:tc>
      </w:tr>
      <w:tr w:rsidR="00BE1B22" w:rsidRPr="00407DD3" w14:paraId="41B39998" w14:textId="77777777" w:rsidTr="001D009C">
        <w:tc>
          <w:tcPr>
            <w:tcW w:w="10060" w:type="dxa"/>
            <w:gridSpan w:val="2"/>
            <w:tcBorders>
              <w:top w:val="single" w:sz="4" w:space="0" w:color="000000"/>
              <w:left w:val="single" w:sz="4" w:space="0" w:color="000000"/>
              <w:bottom w:val="single" w:sz="4" w:space="0" w:color="000000"/>
              <w:right w:val="single" w:sz="4" w:space="0" w:color="000000"/>
            </w:tcBorders>
          </w:tcPr>
          <w:p w14:paraId="0A9EEE74" w14:textId="77777777" w:rsidR="00BE1B22" w:rsidRPr="00407DD3" w:rsidRDefault="00BE1B22" w:rsidP="001D009C">
            <w:pPr>
              <w:spacing w:after="0" w:line="240" w:lineRule="auto"/>
              <w:rPr>
                <w:rFonts w:ascii="Times New Roman" w:hAnsi="Times New Roman"/>
                <w:i/>
                <w:szCs w:val="22"/>
              </w:rPr>
            </w:pPr>
            <w:r w:rsidRPr="00407DD3">
              <w:rPr>
                <w:rFonts w:ascii="Times New Roman" w:hAnsi="Times New Roman"/>
                <w:b/>
                <w:szCs w:val="22"/>
              </w:rPr>
              <w:t xml:space="preserve">Раздел 1. </w:t>
            </w:r>
            <w:proofErr w:type="gramStart"/>
            <w:r w:rsidRPr="00407DD3">
              <w:rPr>
                <w:rFonts w:ascii="Times New Roman" w:hAnsi="Times New Roman"/>
                <w:b/>
                <w:szCs w:val="22"/>
              </w:rPr>
              <w:t>Электромонтажные  и</w:t>
            </w:r>
            <w:proofErr w:type="gramEnd"/>
            <w:r w:rsidRPr="00407DD3">
              <w:rPr>
                <w:rFonts w:ascii="Times New Roman" w:hAnsi="Times New Roman"/>
                <w:b/>
                <w:szCs w:val="22"/>
              </w:rPr>
              <w:t xml:space="preserve"> сборочные работы  устройств электроснабжения и электрооборудования</w:t>
            </w:r>
          </w:p>
        </w:tc>
        <w:tc>
          <w:tcPr>
            <w:tcW w:w="1367" w:type="dxa"/>
            <w:tcBorders>
              <w:top w:val="single" w:sz="4" w:space="0" w:color="000000"/>
              <w:left w:val="single" w:sz="4" w:space="0" w:color="000000"/>
              <w:bottom w:val="single" w:sz="4" w:space="0" w:color="000000"/>
              <w:right w:val="single" w:sz="4" w:space="0" w:color="000000"/>
            </w:tcBorders>
          </w:tcPr>
          <w:p w14:paraId="0E2E9ECD" w14:textId="77777777" w:rsidR="00BE1B22" w:rsidRPr="00407DD3" w:rsidRDefault="00BE1B22" w:rsidP="001D009C">
            <w:pPr>
              <w:spacing w:after="0" w:line="240" w:lineRule="auto"/>
              <w:jc w:val="center"/>
              <w:rPr>
                <w:rFonts w:ascii="Times New Roman" w:hAnsi="Times New Roman"/>
                <w:i/>
                <w:szCs w:val="22"/>
              </w:rPr>
            </w:pPr>
            <w:r w:rsidRPr="00407DD3">
              <w:rPr>
                <w:rFonts w:ascii="Times New Roman" w:hAnsi="Times New Roman"/>
                <w:b/>
                <w:szCs w:val="22"/>
              </w:rPr>
              <w:t>60/36</w:t>
            </w:r>
          </w:p>
        </w:tc>
        <w:tc>
          <w:tcPr>
            <w:tcW w:w="2228" w:type="dxa"/>
            <w:tcBorders>
              <w:top w:val="single" w:sz="4" w:space="0" w:color="000000"/>
              <w:left w:val="single" w:sz="4" w:space="0" w:color="000000"/>
              <w:bottom w:val="single" w:sz="4" w:space="0" w:color="000000"/>
              <w:right w:val="single" w:sz="4" w:space="0" w:color="000000"/>
            </w:tcBorders>
          </w:tcPr>
          <w:p w14:paraId="2D8EDCF7" w14:textId="77777777" w:rsidR="00BE1B22" w:rsidRPr="00407DD3" w:rsidRDefault="00BE1B22" w:rsidP="001D009C">
            <w:pPr>
              <w:spacing w:after="0" w:line="240" w:lineRule="auto"/>
              <w:jc w:val="both"/>
              <w:rPr>
                <w:rFonts w:ascii="Times New Roman" w:hAnsi="Times New Roman"/>
                <w:i/>
                <w:szCs w:val="22"/>
              </w:rPr>
            </w:pPr>
          </w:p>
        </w:tc>
        <w:tc>
          <w:tcPr>
            <w:tcW w:w="1344" w:type="dxa"/>
            <w:tcBorders>
              <w:top w:val="single" w:sz="4" w:space="0" w:color="000000"/>
              <w:left w:val="single" w:sz="4" w:space="0" w:color="000000"/>
              <w:bottom w:val="single" w:sz="4" w:space="0" w:color="000000"/>
              <w:right w:val="single" w:sz="4" w:space="0" w:color="000000"/>
            </w:tcBorders>
          </w:tcPr>
          <w:p w14:paraId="5CBFB5F0" w14:textId="77777777" w:rsidR="00BE1B22" w:rsidRPr="00407DD3" w:rsidRDefault="00BE1B22" w:rsidP="001D009C">
            <w:pPr>
              <w:spacing w:after="0" w:line="240" w:lineRule="auto"/>
              <w:jc w:val="both"/>
              <w:rPr>
                <w:rFonts w:ascii="Times New Roman" w:hAnsi="Times New Roman"/>
                <w:i/>
                <w:szCs w:val="22"/>
              </w:rPr>
            </w:pPr>
          </w:p>
        </w:tc>
      </w:tr>
      <w:tr w:rsidR="00BE1B22" w:rsidRPr="00407DD3" w14:paraId="27F1AF0A" w14:textId="77777777" w:rsidTr="001D009C">
        <w:trPr>
          <w:trHeight w:val="749"/>
        </w:trPr>
        <w:tc>
          <w:tcPr>
            <w:tcW w:w="10060" w:type="dxa"/>
            <w:gridSpan w:val="2"/>
            <w:tcBorders>
              <w:top w:val="single" w:sz="4" w:space="0" w:color="000000"/>
              <w:left w:val="single" w:sz="4" w:space="0" w:color="000000"/>
              <w:bottom w:val="single" w:sz="4" w:space="0" w:color="000000"/>
              <w:right w:val="single" w:sz="4" w:space="0" w:color="000000"/>
            </w:tcBorders>
          </w:tcPr>
          <w:p w14:paraId="22183B28" w14:textId="77777777" w:rsidR="00BE1B22" w:rsidRPr="00407DD3" w:rsidRDefault="00BE1B22" w:rsidP="001D009C">
            <w:pPr>
              <w:spacing w:after="0" w:line="240" w:lineRule="auto"/>
              <w:rPr>
                <w:rFonts w:ascii="Times New Roman" w:hAnsi="Times New Roman"/>
                <w:i/>
                <w:szCs w:val="22"/>
              </w:rPr>
            </w:pPr>
            <w:r w:rsidRPr="00407DD3">
              <w:rPr>
                <w:rFonts w:ascii="Times New Roman" w:hAnsi="Times New Roman"/>
                <w:b/>
                <w:szCs w:val="22"/>
              </w:rPr>
              <w:t xml:space="preserve">МДК 01.01 </w:t>
            </w:r>
            <w:proofErr w:type="gramStart"/>
            <w:r w:rsidRPr="00407DD3">
              <w:rPr>
                <w:rFonts w:ascii="Times New Roman" w:hAnsi="Times New Roman"/>
                <w:b/>
                <w:szCs w:val="22"/>
              </w:rPr>
              <w:t>« Технология</w:t>
            </w:r>
            <w:proofErr w:type="gramEnd"/>
            <w:r w:rsidRPr="00407DD3">
              <w:rPr>
                <w:rFonts w:ascii="Times New Roman" w:hAnsi="Times New Roman"/>
                <w:b/>
                <w:szCs w:val="22"/>
              </w:rPr>
              <w:t xml:space="preserve"> электромонтажных  и сборочных работ устройств электроснабжения и электрооборудования»</w:t>
            </w:r>
          </w:p>
        </w:tc>
        <w:tc>
          <w:tcPr>
            <w:tcW w:w="1367" w:type="dxa"/>
            <w:tcBorders>
              <w:top w:val="single" w:sz="4" w:space="0" w:color="000000"/>
              <w:left w:val="single" w:sz="4" w:space="0" w:color="000000"/>
              <w:bottom w:val="single" w:sz="4" w:space="0" w:color="000000"/>
              <w:right w:val="single" w:sz="4" w:space="0" w:color="000000"/>
            </w:tcBorders>
          </w:tcPr>
          <w:p w14:paraId="16A22654" w14:textId="77777777" w:rsidR="00BE1B22" w:rsidRPr="00407DD3" w:rsidRDefault="00BE1B22" w:rsidP="001D009C">
            <w:pPr>
              <w:spacing w:after="0" w:line="240" w:lineRule="auto"/>
              <w:jc w:val="both"/>
              <w:rPr>
                <w:rFonts w:ascii="Times New Roman" w:hAnsi="Times New Roman"/>
                <w:b/>
                <w:szCs w:val="22"/>
              </w:rPr>
            </w:pPr>
            <w:r w:rsidRPr="00407DD3">
              <w:rPr>
                <w:rFonts w:ascii="Times New Roman" w:hAnsi="Times New Roman"/>
                <w:b/>
                <w:szCs w:val="22"/>
              </w:rPr>
              <w:t xml:space="preserve">    60/36</w:t>
            </w:r>
          </w:p>
        </w:tc>
        <w:tc>
          <w:tcPr>
            <w:tcW w:w="2228" w:type="dxa"/>
            <w:tcBorders>
              <w:top w:val="single" w:sz="4" w:space="0" w:color="000000"/>
              <w:left w:val="single" w:sz="4" w:space="0" w:color="000000"/>
              <w:bottom w:val="single" w:sz="4" w:space="0" w:color="000000"/>
              <w:right w:val="single" w:sz="4" w:space="0" w:color="000000"/>
            </w:tcBorders>
          </w:tcPr>
          <w:p w14:paraId="65A53237" w14:textId="77777777" w:rsidR="00BE1B22" w:rsidRPr="00407DD3" w:rsidRDefault="00BE1B22" w:rsidP="001D009C">
            <w:pPr>
              <w:spacing w:after="0" w:line="240" w:lineRule="auto"/>
              <w:jc w:val="both"/>
              <w:rPr>
                <w:rFonts w:ascii="Times New Roman" w:hAnsi="Times New Roman"/>
                <w:i/>
                <w:szCs w:val="22"/>
              </w:rPr>
            </w:pPr>
          </w:p>
        </w:tc>
        <w:tc>
          <w:tcPr>
            <w:tcW w:w="1344" w:type="dxa"/>
            <w:tcBorders>
              <w:top w:val="single" w:sz="4" w:space="0" w:color="000000"/>
              <w:left w:val="single" w:sz="4" w:space="0" w:color="000000"/>
              <w:bottom w:val="single" w:sz="4" w:space="0" w:color="000000"/>
              <w:right w:val="single" w:sz="4" w:space="0" w:color="000000"/>
            </w:tcBorders>
          </w:tcPr>
          <w:p w14:paraId="0D844FAF" w14:textId="77777777" w:rsidR="00BE1B22" w:rsidRPr="00407DD3" w:rsidRDefault="00BE1B22" w:rsidP="001D009C">
            <w:pPr>
              <w:spacing w:after="0" w:line="240" w:lineRule="auto"/>
              <w:jc w:val="both"/>
              <w:rPr>
                <w:rFonts w:ascii="Times New Roman" w:hAnsi="Times New Roman"/>
                <w:i/>
                <w:szCs w:val="22"/>
              </w:rPr>
            </w:pPr>
          </w:p>
        </w:tc>
      </w:tr>
      <w:tr w:rsidR="00BE1B22" w:rsidRPr="00407DD3" w14:paraId="77864175" w14:textId="77777777" w:rsidTr="001D009C">
        <w:tc>
          <w:tcPr>
            <w:tcW w:w="2395" w:type="dxa"/>
            <w:vMerge w:val="restart"/>
            <w:tcBorders>
              <w:top w:val="single" w:sz="4" w:space="0" w:color="000000"/>
              <w:left w:val="single" w:sz="4" w:space="0" w:color="000000"/>
              <w:right w:val="single" w:sz="4" w:space="0" w:color="000000"/>
            </w:tcBorders>
          </w:tcPr>
          <w:p w14:paraId="7DD4CA87" w14:textId="77777777" w:rsidR="00BE1B22" w:rsidRPr="00407DD3" w:rsidRDefault="00BE1B22" w:rsidP="001D009C">
            <w:pPr>
              <w:spacing w:after="0" w:line="240" w:lineRule="auto"/>
              <w:rPr>
                <w:rFonts w:ascii="Times New Roman" w:hAnsi="Times New Roman"/>
                <w:b/>
                <w:szCs w:val="22"/>
              </w:rPr>
            </w:pPr>
            <w:r w:rsidRPr="00407DD3">
              <w:rPr>
                <w:rFonts w:ascii="Times New Roman" w:hAnsi="Times New Roman"/>
                <w:b/>
                <w:szCs w:val="22"/>
              </w:rPr>
              <w:t>1 курс 2 семестр</w:t>
            </w:r>
          </w:p>
          <w:p w14:paraId="676A8A36" w14:textId="77777777" w:rsidR="00BE1B22" w:rsidRPr="00407DD3" w:rsidRDefault="00BE1B22" w:rsidP="001D009C">
            <w:pPr>
              <w:spacing w:after="0" w:line="240" w:lineRule="auto"/>
              <w:rPr>
                <w:rFonts w:ascii="Times New Roman" w:hAnsi="Times New Roman"/>
                <w:b/>
                <w:szCs w:val="22"/>
              </w:rPr>
            </w:pPr>
            <w:r w:rsidRPr="00407DD3">
              <w:rPr>
                <w:rFonts w:ascii="Times New Roman" w:hAnsi="Times New Roman"/>
                <w:b/>
                <w:szCs w:val="22"/>
              </w:rPr>
              <w:t xml:space="preserve">Тема 1.1. Основы </w:t>
            </w:r>
            <w:proofErr w:type="spellStart"/>
            <w:r w:rsidRPr="00407DD3">
              <w:rPr>
                <w:rFonts w:ascii="Times New Roman" w:hAnsi="Times New Roman"/>
                <w:b/>
                <w:szCs w:val="22"/>
              </w:rPr>
              <w:t>слесарно</w:t>
            </w:r>
            <w:proofErr w:type="spellEnd"/>
            <w:r w:rsidRPr="00407DD3">
              <w:rPr>
                <w:rFonts w:ascii="Times New Roman" w:hAnsi="Times New Roman"/>
                <w:b/>
                <w:szCs w:val="22"/>
              </w:rPr>
              <w:t xml:space="preserve"> – сборочных работ</w:t>
            </w:r>
          </w:p>
        </w:tc>
        <w:tc>
          <w:tcPr>
            <w:tcW w:w="7665" w:type="dxa"/>
            <w:tcBorders>
              <w:top w:val="single" w:sz="4" w:space="0" w:color="000000"/>
              <w:left w:val="single" w:sz="4" w:space="0" w:color="000000"/>
              <w:bottom w:val="single" w:sz="4" w:space="0" w:color="000000"/>
              <w:right w:val="single" w:sz="4" w:space="0" w:color="000000"/>
            </w:tcBorders>
          </w:tcPr>
          <w:p w14:paraId="7D452C7B" w14:textId="77777777" w:rsidR="00BE1B22" w:rsidRPr="00407DD3" w:rsidRDefault="00BE1B22" w:rsidP="001D009C">
            <w:pPr>
              <w:spacing w:after="0" w:line="240" w:lineRule="auto"/>
              <w:rPr>
                <w:rFonts w:ascii="Times New Roman" w:hAnsi="Times New Roman"/>
                <w:b/>
                <w:szCs w:val="22"/>
              </w:rPr>
            </w:pPr>
            <w:r w:rsidRPr="00407DD3">
              <w:rPr>
                <w:rFonts w:ascii="Times New Roman" w:hAnsi="Times New Roman"/>
                <w:b/>
                <w:szCs w:val="22"/>
              </w:rPr>
              <w:t xml:space="preserve">Содержание </w:t>
            </w:r>
          </w:p>
        </w:tc>
        <w:tc>
          <w:tcPr>
            <w:tcW w:w="1367" w:type="dxa"/>
            <w:tcBorders>
              <w:top w:val="single" w:sz="4" w:space="0" w:color="000000"/>
              <w:left w:val="single" w:sz="4" w:space="0" w:color="000000"/>
              <w:bottom w:val="single" w:sz="4" w:space="0" w:color="auto"/>
              <w:right w:val="single" w:sz="4" w:space="0" w:color="000000"/>
            </w:tcBorders>
          </w:tcPr>
          <w:p w14:paraId="61C855FB" w14:textId="77777777" w:rsidR="00BE1B22" w:rsidRPr="00407DD3" w:rsidRDefault="00BE1B22" w:rsidP="001D009C">
            <w:pPr>
              <w:spacing w:after="0"/>
              <w:jc w:val="center"/>
              <w:rPr>
                <w:rFonts w:ascii="Times New Roman" w:hAnsi="Times New Roman"/>
                <w:i/>
                <w:szCs w:val="22"/>
              </w:rPr>
            </w:pPr>
            <w:r w:rsidRPr="00407DD3">
              <w:rPr>
                <w:rFonts w:ascii="Times New Roman" w:hAnsi="Times New Roman"/>
                <w:i/>
                <w:szCs w:val="22"/>
              </w:rPr>
              <w:t>14</w:t>
            </w:r>
          </w:p>
        </w:tc>
        <w:tc>
          <w:tcPr>
            <w:tcW w:w="2228" w:type="dxa"/>
            <w:tcBorders>
              <w:top w:val="single" w:sz="4" w:space="0" w:color="000000"/>
              <w:left w:val="single" w:sz="4" w:space="0" w:color="000000"/>
              <w:bottom w:val="single" w:sz="4" w:space="0" w:color="auto"/>
              <w:right w:val="single" w:sz="4" w:space="0" w:color="000000"/>
            </w:tcBorders>
          </w:tcPr>
          <w:p w14:paraId="5D975C38" w14:textId="77777777" w:rsidR="00BE1B22" w:rsidRPr="00407DD3" w:rsidRDefault="00BE1B22" w:rsidP="001D009C">
            <w:pPr>
              <w:spacing w:after="0"/>
              <w:jc w:val="both"/>
              <w:rPr>
                <w:rFonts w:ascii="Times New Roman" w:hAnsi="Times New Roman"/>
                <w:i/>
                <w:szCs w:val="22"/>
              </w:rPr>
            </w:pPr>
          </w:p>
        </w:tc>
        <w:tc>
          <w:tcPr>
            <w:tcW w:w="1344" w:type="dxa"/>
            <w:tcBorders>
              <w:top w:val="single" w:sz="4" w:space="0" w:color="000000"/>
              <w:left w:val="single" w:sz="4" w:space="0" w:color="000000"/>
              <w:bottom w:val="single" w:sz="4" w:space="0" w:color="000000"/>
              <w:right w:val="single" w:sz="4" w:space="0" w:color="000000"/>
            </w:tcBorders>
          </w:tcPr>
          <w:p w14:paraId="12B9A89D" w14:textId="77777777" w:rsidR="00BE1B22" w:rsidRPr="00407DD3" w:rsidRDefault="00BE1B22" w:rsidP="001D009C">
            <w:pPr>
              <w:spacing w:after="0"/>
              <w:jc w:val="both"/>
              <w:rPr>
                <w:rFonts w:ascii="Times New Roman" w:hAnsi="Times New Roman"/>
                <w:i/>
                <w:szCs w:val="22"/>
              </w:rPr>
            </w:pPr>
          </w:p>
        </w:tc>
      </w:tr>
      <w:tr w:rsidR="00BE1B22" w:rsidRPr="00407DD3" w14:paraId="3F4ED9DC" w14:textId="77777777" w:rsidTr="001D009C">
        <w:trPr>
          <w:trHeight w:val="1066"/>
        </w:trPr>
        <w:tc>
          <w:tcPr>
            <w:tcW w:w="2395" w:type="dxa"/>
            <w:vMerge/>
            <w:tcBorders>
              <w:left w:val="single" w:sz="4" w:space="0" w:color="000000"/>
              <w:right w:val="single" w:sz="4" w:space="0" w:color="000000"/>
            </w:tcBorders>
          </w:tcPr>
          <w:p w14:paraId="748A2F12" w14:textId="77777777" w:rsidR="00BE1B22" w:rsidRPr="00407DD3" w:rsidRDefault="00BE1B22" w:rsidP="001D009C">
            <w:pPr>
              <w:spacing w:after="0"/>
              <w:rPr>
                <w:szCs w:val="22"/>
              </w:rPr>
            </w:pPr>
          </w:p>
        </w:tc>
        <w:tc>
          <w:tcPr>
            <w:tcW w:w="7665" w:type="dxa"/>
            <w:tcBorders>
              <w:top w:val="single" w:sz="4" w:space="0" w:color="000000"/>
              <w:left w:val="single" w:sz="4" w:space="0" w:color="000000"/>
              <w:bottom w:val="single" w:sz="4" w:space="0" w:color="000000"/>
              <w:right w:val="single" w:sz="4" w:space="0" w:color="000000"/>
            </w:tcBorders>
          </w:tcPr>
          <w:p w14:paraId="743CB242" w14:textId="77777777" w:rsidR="00BE1B22" w:rsidRPr="00407DD3" w:rsidRDefault="00BE1B22" w:rsidP="001D009C">
            <w:pPr>
              <w:spacing w:after="0" w:line="240" w:lineRule="auto"/>
              <w:rPr>
                <w:rFonts w:ascii="Times New Roman" w:hAnsi="Times New Roman"/>
                <w:szCs w:val="22"/>
              </w:rPr>
            </w:pPr>
            <w:r w:rsidRPr="00407DD3">
              <w:rPr>
                <w:rFonts w:ascii="Times New Roman" w:hAnsi="Times New Roman"/>
                <w:b/>
                <w:szCs w:val="22"/>
              </w:rPr>
              <w:t>Слесарные, слесарно-сборочные операции</w:t>
            </w:r>
            <w:r w:rsidRPr="00407DD3">
              <w:rPr>
                <w:rFonts w:ascii="Times New Roman" w:hAnsi="Times New Roman"/>
                <w:szCs w:val="22"/>
              </w:rPr>
              <w:t>. Их назначение. Типовые слесарные операции. Рабочий (слесарно-сборочный) инструмент и приспособления, их устройство, назначение и приемы пользования Требования подготовки деталей к сборке.</w:t>
            </w:r>
          </w:p>
          <w:p w14:paraId="578F7D65" w14:textId="77777777" w:rsidR="00BE1B22" w:rsidRPr="00407DD3" w:rsidRDefault="00BE1B22" w:rsidP="001D009C">
            <w:pPr>
              <w:spacing w:after="0" w:line="240" w:lineRule="auto"/>
              <w:rPr>
                <w:rFonts w:ascii="Times New Roman" w:eastAsia="Calibri" w:hAnsi="Times New Roman"/>
                <w:szCs w:val="22"/>
              </w:rPr>
            </w:pPr>
            <w:r w:rsidRPr="00407DD3">
              <w:rPr>
                <w:rFonts w:ascii="Times New Roman" w:hAnsi="Times New Roman"/>
                <w:b/>
                <w:szCs w:val="22"/>
              </w:rPr>
              <w:t>Общие сведения о допусках и посадках.</w:t>
            </w:r>
            <w:r w:rsidRPr="00407DD3">
              <w:rPr>
                <w:rFonts w:ascii="Times New Roman" w:hAnsi="Times New Roman"/>
                <w:kern w:val="1"/>
                <w:szCs w:val="22"/>
              </w:rPr>
              <w:t xml:space="preserve"> Виды размеров. Предельные отклонения. </w:t>
            </w:r>
            <w:r w:rsidRPr="00407DD3">
              <w:rPr>
                <w:rFonts w:ascii="Times New Roman" w:eastAsia="Calibri" w:hAnsi="Times New Roman"/>
                <w:szCs w:val="22"/>
              </w:rPr>
              <w:t>Допуск: понятие, поле, схема расположения, условия годности размера детали. Посадка: понятие, классификация.</w:t>
            </w:r>
          </w:p>
          <w:p w14:paraId="36CA696D" w14:textId="77777777" w:rsidR="00BE1B22" w:rsidRPr="00407DD3" w:rsidRDefault="00BE1B22" w:rsidP="001D009C">
            <w:pPr>
              <w:spacing w:after="0" w:line="240" w:lineRule="auto"/>
              <w:rPr>
                <w:rFonts w:ascii="Times New Roman" w:hAnsi="Times New Roman"/>
                <w:szCs w:val="22"/>
              </w:rPr>
            </w:pPr>
            <w:r w:rsidRPr="00407DD3">
              <w:rPr>
                <w:rFonts w:ascii="Times New Roman" w:hAnsi="Times New Roman"/>
                <w:b/>
                <w:szCs w:val="22"/>
              </w:rPr>
              <w:t xml:space="preserve">Разметочные работы. </w:t>
            </w:r>
            <w:r w:rsidRPr="00407DD3">
              <w:rPr>
                <w:rFonts w:ascii="Times New Roman" w:hAnsi="Times New Roman"/>
                <w:szCs w:val="22"/>
              </w:rPr>
              <w:t>Разметка, виды, инструменты и приспособления для выполнения разметочных работ.</w:t>
            </w:r>
          </w:p>
          <w:p w14:paraId="0E3B5D5B" w14:textId="77777777" w:rsidR="00BE1B22" w:rsidRPr="00407DD3" w:rsidRDefault="00BE1B22" w:rsidP="001D009C">
            <w:pPr>
              <w:spacing w:after="0" w:line="240" w:lineRule="auto"/>
              <w:rPr>
                <w:rFonts w:ascii="Times New Roman" w:hAnsi="Times New Roman"/>
                <w:szCs w:val="22"/>
              </w:rPr>
            </w:pPr>
            <w:proofErr w:type="gramStart"/>
            <w:r w:rsidRPr="00407DD3">
              <w:rPr>
                <w:rFonts w:ascii="Times New Roman" w:hAnsi="Times New Roman"/>
                <w:b/>
                <w:szCs w:val="22"/>
              </w:rPr>
              <w:t>Сборка  подвижных</w:t>
            </w:r>
            <w:proofErr w:type="gramEnd"/>
            <w:r w:rsidRPr="00407DD3">
              <w:rPr>
                <w:rFonts w:ascii="Times New Roman" w:hAnsi="Times New Roman"/>
                <w:b/>
                <w:szCs w:val="22"/>
              </w:rPr>
              <w:t xml:space="preserve"> соединений</w:t>
            </w:r>
            <w:r w:rsidRPr="00407DD3">
              <w:rPr>
                <w:rFonts w:ascii="Times New Roman" w:hAnsi="Times New Roman"/>
                <w:szCs w:val="22"/>
              </w:rPr>
              <w:t xml:space="preserve">. Технология сборки подвижных разъемных и </w:t>
            </w:r>
            <w:proofErr w:type="gramStart"/>
            <w:r w:rsidRPr="00407DD3">
              <w:rPr>
                <w:rFonts w:ascii="Times New Roman" w:hAnsi="Times New Roman"/>
                <w:szCs w:val="22"/>
              </w:rPr>
              <w:t>неразъемных  соединений</w:t>
            </w:r>
            <w:proofErr w:type="gramEnd"/>
            <w:r w:rsidRPr="00407DD3">
              <w:rPr>
                <w:rFonts w:ascii="Times New Roman" w:hAnsi="Times New Roman"/>
                <w:szCs w:val="22"/>
              </w:rPr>
              <w:t>. Приемы и правила выполнения операций. Рабочий (слесарно-сборочный) инструмент и приспособления, их устройство, назначение и приемы пользования. Применение подвижных соединений. Требования безопасности выполнения слесарно-</w:t>
            </w:r>
            <w:proofErr w:type="gramStart"/>
            <w:r w:rsidRPr="00407DD3">
              <w:rPr>
                <w:rFonts w:ascii="Times New Roman" w:hAnsi="Times New Roman"/>
                <w:szCs w:val="22"/>
              </w:rPr>
              <w:t>сборочных  работ</w:t>
            </w:r>
            <w:proofErr w:type="gramEnd"/>
            <w:r w:rsidRPr="00407DD3">
              <w:rPr>
                <w:rFonts w:ascii="Times New Roman" w:hAnsi="Times New Roman"/>
                <w:szCs w:val="22"/>
              </w:rPr>
              <w:t>.</w:t>
            </w:r>
          </w:p>
          <w:p w14:paraId="16792EF9" w14:textId="77777777" w:rsidR="00BE1B22" w:rsidRPr="00407DD3" w:rsidRDefault="00BE1B22" w:rsidP="001D009C">
            <w:pPr>
              <w:spacing w:after="0" w:line="240" w:lineRule="auto"/>
              <w:rPr>
                <w:rFonts w:ascii="Times New Roman" w:hAnsi="Times New Roman"/>
                <w:szCs w:val="22"/>
              </w:rPr>
            </w:pPr>
            <w:r w:rsidRPr="00407DD3">
              <w:rPr>
                <w:rFonts w:ascii="Times New Roman" w:hAnsi="Times New Roman"/>
                <w:b/>
                <w:szCs w:val="22"/>
              </w:rPr>
              <w:t>Сборка неподвижных соединений</w:t>
            </w:r>
            <w:r w:rsidRPr="00407DD3">
              <w:rPr>
                <w:rFonts w:ascii="Times New Roman" w:hAnsi="Times New Roman"/>
                <w:szCs w:val="22"/>
              </w:rPr>
              <w:t xml:space="preserve">. Технология сборки неподвижных разъемных и неразъемных соединений. Приемы и правила выполнения </w:t>
            </w:r>
            <w:r w:rsidRPr="00407DD3">
              <w:rPr>
                <w:rFonts w:ascii="Times New Roman" w:hAnsi="Times New Roman"/>
                <w:szCs w:val="22"/>
              </w:rPr>
              <w:lastRenderedPageBreak/>
              <w:t>операций. Рабочий (слесарно-сборочный) инструмент и приспособления, их устройство, назначение и приемы пользования. Применение неподвижных соединений. Требования безопасности выполнения слесарно-</w:t>
            </w:r>
            <w:proofErr w:type="gramStart"/>
            <w:r w:rsidRPr="00407DD3">
              <w:rPr>
                <w:rFonts w:ascii="Times New Roman" w:hAnsi="Times New Roman"/>
                <w:szCs w:val="22"/>
              </w:rPr>
              <w:t>сборочных  работ</w:t>
            </w:r>
            <w:proofErr w:type="gramEnd"/>
            <w:r w:rsidRPr="00407DD3">
              <w:rPr>
                <w:rFonts w:ascii="Times New Roman" w:hAnsi="Times New Roman"/>
                <w:szCs w:val="22"/>
              </w:rPr>
              <w:t>.</w:t>
            </w:r>
          </w:p>
          <w:p w14:paraId="420BC1CD" w14:textId="77777777" w:rsidR="00BE1B22" w:rsidRPr="00407DD3" w:rsidRDefault="00BE1B22" w:rsidP="001D009C">
            <w:pPr>
              <w:spacing w:after="0" w:line="240" w:lineRule="auto"/>
              <w:rPr>
                <w:rFonts w:ascii="Times New Roman" w:hAnsi="Times New Roman"/>
                <w:szCs w:val="22"/>
              </w:rPr>
            </w:pPr>
            <w:r w:rsidRPr="00407DD3">
              <w:rPr>
                <w:rFonts w:ascii="Times New Roman" w:hAnsi="Times New Roman"/>
                <w:b/>
                <w:szCs w:val="22"/>
              </w:rPr>
              <w:t>Дефекты сборки.</w:t>
            </w:r>
            <w:r w:rsidRPr="00407DD3">
              <w:rPr>
                <w:rFonts w:ascii="Times New Roman" w:hAnsi="Times New Roman"/>
                <w:szCs w:val="22"/>
              </w:rPr>
              <w:t xml:space="preserve"> Дефекты сборки. Способы выявления и устранения дефектов. Пригонка деталей.</w:t>
            </w:r>
          </w:p>
          <w:p w14:paraId="5816A9EA" w14:textId="77777777" w:rsidR="00BE1B22" w:rsidRPr="00407DD3" w:rsidRDefault="00BE1B22" w:rsidP="001D009C">
            <w:pPr>
              <w:spacing w:after="0" w:line="240" w:lineRule="auto"/>
              <w:rPr>
                <w:rFonts w:ascii="Times New Roman" w:hAnsi="Times New Roman"/>
                <w:szCs w:val="22"/>
              </w:rPr>
            </w:pPr>
            <w:r w:rsidRPr="00407DD3">
              <w:rPr>
                <w:rFonts w:ascii="Times New Roman" w:hAnsi="Times New Roman"/>
                <w:b/>
                <w:szCs w:val="22"/>
              </w:rPr>
              <w:t>Лужение и пайка.</w:t>
            </w:r>
            <w:r w:rsidRPr="00407DD3">
              <w:rPr>
                <w:rFonts w:ascii="Times New Roman" w:hAnsi="Times New Roman"/>
                <w:szCs w:val="22"/>
              </w:rPr>
              <w:t xml:space="preserve"> Назначение, применяемый инструмент, материалы, приспособления. Технологический процесс лужения. Требования безопасности выполнения слесарно-сборочных и электромонтажных работ.</w:t>
            </w:r>
          </w:p>
          <w:p w14:paraId="78816B0B" w14:textId="77777777" w:rsidR="00BE1B22" w:rsidRPr="00407DD3" w:rsidRDefault="00BE1B22" w:rsidP="001D009C">
            <w:pPr>
              <w:spacing w:after="0" w:line="240" w:lineRule="auto"/>
              <w:rPr>
                <w:rFonts w:ascii="Times New Roman" w:hAnsi="Times New Roman"/>
                <w:szCs w:val="22"/>
              </w:rPr>
            </w:pPr>
          </w:p>
        </w:tc>
        <w:tc>
          <w:tcPr>
            <w:tcW w:w="1367" w:type="dxa"/>
            <w:tcBorders>
              <w:top w:val="single" w:sz="4" w:space="0" w:color="auto"/>
              <w:left w:val="single" w:sz="4" w:space="0" w:color="000000"/>
              <w:bottom w:val="single" w:sz="4" w:space="0" w:color="000000"/>
              <w:right w:val="single" w:sz="4" w:space="0" w:color="000000"/>
            </w:tcBorders>
          </w:tcPr>
          <w:p w14:paraId="17F47A90" w14:textId="77777777" w:rsidR="00BE1B22" w:rsidRPr="00407DD3" w:rsidRDefault="00BE1B22" w:rsidP="001D009C">
            <w:pPr>
              <w:spacing w:after="0"/>
              <w:jc w:val="center"/>
              <w:rPr>
                <w:rFonts w:ascii="Times New Roman" w:hAnsi="Times New Roman"/>
                <w:i/>
                <w:szCs w:val="22"/>
              </w:rPr>
            </w:pPr>
            <w:r w:rsidRPr="00407DD3">
              <w:rPr>
                <w:rFonts w:ascii="Times New Roman" w:hAnsi="Times New Roman"/>
                <w:i/>
                <w:szCs w:val="22"/>
              </w:rPr>
              <w:lastRenderedPageBreak/>
              <w:t>14</w:t>
            </w:r>
          </w:p>
        </w:tc>
        <w:tc>
          <w:tcPr>
            <w:tcW w:w="2228" w:type="dxa"/>
            <w:tcBorders>
              <w:top w:val="single" w:sz="4" w:space="0" w:color="auto"/>
              <w:left w:val="single" w:sz="4" w:space="0" w:color="000000"/>
              <w:bottom w:val="single" w:sz="4" w:space="0" w:color="000000"/>
              <w:right w:val="single" w:sz="4" w:space="0" w:color="000000"/>
            </w:tcBorders>
          </w:tcPr>
          <w:p w14:paraId="190E99A4" w14:textId="77777777" w:rsidR="00BE1B22" w:rsidRPr="00407DD3" w:rsidRDefault="00BE1B22" w:rsidP="001D009C">
            <w:pPr>
              <w:spacing w:after="0" w:line="240" w:lineRule="auto"/>
              <w:rPr>
                <w:rFonts w:ascii="Times New Roman" w:hAnsi="Times New Roman"/>
                <w:b/>
                <w:szCs w:val="22"/>
              </w:rPr>
            </w:pPr>
            <w:r w:rsidRPr="00407DD3">
              <w:rPr>
                <w:rFonts w:ascii="Times New Roman" w:hAnsi="Times New Roman"/>
                <w:b/>
                <w:szCs w:val="22"/>
              </w:rPr>
              <w:t>ПК 1.1, ОК 01</w:t>
            </w:r>
          </w:p>
          <w:p w14:paraId="6028EC50" w14:textId="77777777" w:rsidR="00BE1B22" w:rsidRPr="00407DD3" w:rsidRDefault="00BE1B22" w:rsidP="001D009C">
            <w:pPr>
              <w:spacing w:after="0" w:line="240" w:lineRule="auto"/>
              <w:rPr>
                <w:rFonts w:ascii="Times New Roman" w:hAnsi="Times New Roman"/>
                <w:b/>
                <w:szCs w:val="22"/>
              </w:rPr>
            </w:pPr>
          </w:p>
        </w:tc>
        <w:tc>
          <w:tcPr>
            <w:tcW w:w="1344" w:type="dxa"/>
            <w:vMerge w:val="restart"/>
            <w:tcBorders>
              <w:top w:val="single" w:sz="4" w:space="0" w:color="000000"/>
              <w:left w:val="single" w:sz="4" w:space="0" w:color="000000"/>
              <w:right w:val="single" w:sz="4" w:space="0" w:color="000000"/>
            </w:tcBorders>
          </w:tcPr>
          <w:p w14:paraId="1CFE9AB2"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 xml:space="preserve">Н 1.1.01 </w:t>
            </w:r>
          </w:p>
          <w:p w14:paraId="6E816C23"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У 1.1.01</w:t>
            </w:r>
          </w:p>
          <w:p w14:paraId="761E73DF"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 xml:space="preserve">У 1.1.02 </w:t>
            </w:r>
          </w:p>
          <w:p w14:paraId="09502747"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 xml:space="preserve">У 1.1.09 </w:t>
            </w:r>
          </w:p>
          <w:p w14:paraId="62FF8C9B"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З 1.1.08</w:t>
            </w:r>
          </w:p>
          <w:p w14:paraId="00C210E5" w14:textId="77777777" w:rsidR="00BE1B22" w:rsidRPr="00407DD3" w:rsidRDefault="00BE1B22" w:rsidP="001D009C">
            <w:pPr>
              <w:spacing w:after="0" w:line="240" w:lineRule="auto"/>
              <w:jc w:val="both"/>
              <w:rPr>
                <w:rFonts w:ascii="Times New Roman" w:hAnsi="Times New Roman"/>
                <w:bCs/>
                <w:iCs/>
                <w:szCs w:val="22"/>
              </w:rPr>
            </w:pPr>
            <w:r w:rsidRPr="00407DD3">
              <w:rPr>
                <w:rFonts w:ascii="Times New Roman" w:hAnsi="Times New Roman"/>
                <w:szCs w:val="22"/>
              </w:rPr>
              <w:t>З 1.1.07</w:t>
            </w:r>
            <w:r w:rsidRPr="00407DD3">
              <w:rPr>
                <w:rFonts w:ascii="Times New Roman" w:hAnsi="Times New Roman"/>
                <w:bCs/>
                <w:iCs/>
                <w:szCs w:val="22"/>
              </w:rPr>
              <w:t xml:space="preserve"> </w:t>
            </w:r>
          </w:p>
          <w:p w14:paraId="300EDAF6" w14:textId="77777777" w:rsidR="00BE1B22" w:rsidRPr="00407DD3" w:rsidRDefault="00BE1B22" w:rsidP="001D009C">
            <w:pPr>
              <w:spacing w:after="0" w:line="240" w:lineRule="auto"/>
              <w:jc w:val="both"/>
              <w:rPr>
                <w:rFonts w:ascii="Times New Roman" w:hAnsi="Times New Roman"/>
                <w:bCs/>
                <w:iCs/>
                <w:szCs w:val="22"/>
              </w:rPr>
            </w:pPr>
            <w:proofErr w:type="spellStart"/>
            <w:r w:rsidRPr="00407DD3">
              <w:rPr>
                <w:rFonts w:ascii="Times New Roman" w:hAnsi="Times New Roman"/>
                <w:bCs/>
                <w:iCs/>
                <w:szCs w:val="22"/>
              </w:rPr>
              <w:t>Уо</w:t>
            </w:r>
            <w:proofErr w:type="spellEnd"/>
            <w:r w:rsidRPr="00407DD3">
              <w:rPr>
                <w:rFonts w:ascii="Times New Roman" w:hAnsi="Times New Roman"/>
                <w:bCs/>
                <w:iCs/>
                <w:szCs w:val="22"/>
              </w:rPr>
              <w:t xml:space="preserve"> 01.03 </w:t>
            </w:r>
          </w:p>
          <w:p w14:paraId="44F2EAEE" w14:textId="77777777" w:rsidR="00BE1B22" w:rsidRPr="00407DD3" w:rsidRDefault="00BE1B22" w:rsidP="001D009C">
            <w:pPr>
              <w:spacing w:after="0" w:line="240" w:lineRule="auto"/>
              <w:jc w:val="both"/>
              <w:rPr>
                <w:rFonts w:ascii="Times New Roman" w:hAnsi="Times New Roman"/>
                <w:b/>
                <w:szCs w:val="22"/>
              </w:rPr>
            </w:pPr>
            <w:proofErr w:type="spellStart"/>
            <w:r w:rsidRPr="00407DD3">
              <w:rPr>
                <w:rFonts w:ascii="Times New Roman" w:hAnsi="Times New Roman"/>
                <w:bCs/>
                <w:iCs/>
                <w:szCs w:val="22"/>
              </w:rPr>
              <w:t>Зо</w:t>
            </w:r>
            <w:proofErr w:type="spellEnd"/>
            <w:r w:rsidRPr="00407DD3">
              <w:rPr>
                <w:rFonts w:ascii="Times New Roman" w:hAnsi="Times New Roman"/>
                <w:bCs/>
                <w:iCs/>
                <w:szCs w:val="22"/>
              </w:rPr>
              <w:t xml:space="preserve"> 01.03</w:t>
            </w:r>
          </w:p>
          <w:p w14:paraId="362B9074"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 xml:space="preserve">Н 1.2.01 </w:t>
            </w:r>
          </w:p>
          <w:p w14:paraId="40518829"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У 1.2.01</w:t>
            </w:r>
          </w:p>
          <w:p w14:paraId="12E15474"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 xml:space="preserve">У 1.2.02 </w:t>
            </w:r>
          </w:p>
          <w:p w14:paraId="6971AB86"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У 1.2.04</w:t>
            </w:r>
          </w:p>
          <w:p w14:paraId="48CE1529"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З 1.2.03</w:t>
            </w:r>
          </w:p>
          <w:p w14:paraId="250EABCD"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 xml:space="preserve">З 1.2.09 </w:t>
            </w:r>
          </w:p>
          <w:p w14:paraId="3EE18C26"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 xml:space="preserve">Н 1.4.01 </w:t>
            </w:r>
          </w:p>
          <w:p w14:paraId="6DCA5BE1"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 xml:space="preserve">У 1.4.03 </w:t>
            </w:r>
          </w:p>
          <w:p w14:paraId="0733AAEC"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lastRenderedPageBreak/>
              <w:t>З 1.4.03</w:t>
            </w:r>
          </w:p>
          <w:p w14:paraId="6430CDAA" w14:textId="77777777" w:rsidR="00BE1B22" w:rsidRPr="00407DD3" w:rsidRDefault="00BE1B22" w:rsidP="001D009C">
            <w:pPr>
              <w:spacing w:after="0" w:line="240" w:lineRule="auto"/>
              <w:jc w:val="both"/>
              <w:rPr>
                <w:rFonts w:ascii="Times New Roman" w:hAnsi="Times New Roman"/>
                <w:b/>
                <w:szCs w:val="22"/>
              </w:rPr>
            </w:pPr>
          </w:p>
        </w:tc>
      </w:tr>
      <w:tr w:rsidR="00BE1B22" w:rsidRPr="00407DD3" w14:paraId="31972E87" w14:textId="77777777" w:rsidTr="001D009C">
        <w:trPr>
          <w:trHeight w:val="285"/>
        </w:trPr>
        <w:tc>
          <w:tcPr>
            <w:tcW w:w="2395" w:type="dxa"/>
            <w:vMerge/>
            <w:tcBorders>
              <w:left w:val="single" w:sz="4" w:space="0" w:color="000000"/>
              <w:right w:val="single" w:sz="4" w:space="0" w:color="000000"/>
            </w:tcBorders>
          </w:tcPr>
          <w:p w14:paraId="4F08A45D" w14:textId="77777777" w:rsidR="00BE1B22" w:rsidRPr="00407DD3" w:rsidRDefault="00BE1B22" w:rsidP="001D009C">
            <w:pPr>
              <w:spacing w:after="0"/>
              <w:rPr>
                <w:szCs w:val="22"/>
              </w:rPr>
            </w:pPr>
          </w:p>
        </w:tc>
        <w:tc>
          <w:tcPr>
            <w:tcW w:w="7665" w:type="dxa"/>
            <w:tcBorders>
              <w:top w:val="single" w:sz="4" w:space="0" w:color="000000"/>
              <w:left w:val="single" w:sz="4" w:space="0" w:color="000000"/>
              <w:bottom w:val="single" w:sz="4" w:space="0" w:color="auto"/>
              <w:right w:val="single" w:sz="4" w:space="0" w:color="000000"/>
            </w:tcBorders>
          </w:tcPr>
          <w:p w14:paraId="19965CA7" w14:textId="77777777" w:rsidR="00BE1B22" w:rsidRPr="00407DD3" w:rsidRDefault="00BE1B22" w:rsidP="001D009C">
            <w:pPr>
              <w:spacing w:after="0" w:line="240" w:lineRule="auto"/>
              <w:jc w:val="both"/>
              <w:rPr>
                <w:rFonts w:ascii="Times New Roman" w:hAnsi="Times New Roman"/>
                <w:b/>
                <w:szCs w:val="22"/>
              </w:rPr>
            </w:pPr>
            <w:r w:rsidRPr="00407DD3">
              <w:rPr>
                <w:rFonts w:ascii="Times New Roman" w:hAnsi="Times New Roman"/>
                <w:b/>
                <w:szCs w:val="22"/>
              </w:rPr>
              <w:t>В том числе практических занятий и лабораторных работ</w:t>
            </w:r>
          </w:p>
        </w:tc>
        <w:tc>
          <w:tcPr>
            <w:tcW w:w="1367" w:type="dxa"/>
            <w:tcBorders>
              <w:top w:val="single" w:sz="4" w:space="0" w:color="000000"/>
              <w:left w:val="single" w:sz="4" w:space="0" w:color="000000"/>
              <w:bottom w:val="single" w:sz="4" w:space="0" w:color="auto"/>
              <w:right w:val="single" w:sz="4" w:space="0" w:color="000000"/>
            </w:tcBorders>
          </w:tcPr>
          <w:p w14:paraId="386D367B" w14:textId="77777777" w:rsidR="00BE1B22" w:rsidRPr="00407DD3" w:rsidRDefault="00BE1B22" w:rsidP="001D009C">
            <w:pPr>
              <w:spacing w:after="0"/>
              <w:jc w:val="center"/>
              <w:rPr>
                <w:rFonts w:ascii="Times New Roman" w:hAnsi="Times New Roman"/>
                <w:b/>
                <w:szCs w:val="22"/>
              </w:rPr>
            </w:pPr>
            <w:r w:rsidRPr="00407DD3">
              <w:rPr>
                <w:rFonts w:ascii="Times New Roman" w:hAnsi="Times New Roman"/>
                <w:b/>
                <w:szCs w:val="22"/>
              </w:rPr>
              <w:t>8</w:t>
            </w:r>
          </w:p>
        </w:tc>
        <w:tc>
          <w:tcPr>
            <w:tcW w:w="2228" w:type="dxa"/>
            <w:tcBorders>
              <w:top w:val="single" w:sz="4" w:space="0" w:color="000000"/>
              <w:left w:val="single" w:sz="4" w:space="0" w:color="000000"/>
              <w:bottom w:val="single" w:sz="4" w:space="0" w:color="auto"/>
              <w:right w:val="single" w:sz="4" w:space="0" w:color="000000"/>
            </w:tcBorders>
          </w:tcPr>
          <w:p w14:paraId="50CFCEEB" w14:textId="77777777" w:rsidR="00BE1B22" w:rsidRPr="00407DD3" w:rsidRDefault="00BE1B22" w:rsidP="001D009C">
            <w:pPr>
              <w:spacing w:after="0"/>
              <w:jc w:val="both"/>
              <w:rPr>
                <w:rFonts w:ascii="Times New Roman" w:hAnsi="Times New Roman"/>
                <w:i/>
                <w:szCs w:val="22"/>
              </w:rPr>
            </w:pPr>
          </w:p>
        </w:tc>
        <w:tc>
          <w:tcPr>
            <w:tcW w:w="1344" w:type="dxa"/>
            <w:vMerge/>
            <w:tcBorders>
              <w:left w:val="single" w:sz="4" w:space="0" w:color="000000"/>
              <w:right w:val="single" w:sz="4" w:space="0" w:color="000000"/>
            </w:tcBorders>
          </w:tcPr>
          <w:p w14:paraId="4F41FD17" w14:textId="77777777" w:rsidR="00BE1B22" w:rsidRPr="00407DD3" w:rsidRDefault="00BE1B22" w:rsidP="001D009C">
            <w:pPr>
              <w:spacing w:after="0" w:line="240" w:lineRule="auto"/>
              <w:jc w:val="both"/>
              <w:rPr>
                <w:rFonts w:ascii="Times New Roman" w:hAnsi="Times New Roman"/>
                <w:b/>
                <w:i/>
                <w:szCs w:val="22"/>
              </w:rPr>
            </w:pPr>
          </w:p>
        </w:tc>
      </w:tr>
      <w:tr w:rsidR="00BE1B22" w:rsidRPr="00407DD3" w14:paraId="7DE8BECF" w14:textId="77777777" w:rsidTr="001D009C">
        <w:trPr>
          <w:trHeight w:val="195"/>
        </w:trPr>
        <w:tc>
          <w:tcPr>
            <w:tcW w:w="2395" w:type="dxa"/>
            <w:vMerge/>
            <w:tcBorders>
              <w:left w:val="single" w:sz="4" w:space="0" w:color="000000"/>
              <w:right w:val="single" w:sz="4" w:space="0" w:color="000000"/>
            </w:tcBorders>
          </w:tcPr>
          <w:p w14:paraId="0FE0BC59" w14:textId="77777777" w:rsidR="00BE1B22" w:rsidRPr="00407DD3" w:rsidRDefault="00BE1B22" w:rsidP="001D009C">
            <w:pPr>
              <w:spacing w:after="0"/>
              <w:rPr>
                <w:szCs w:val="22"/>
              </w:rPr>
            </w:pPr>
          </w:p>
        </w:tc>
        <w:tc>
          <w:tcPr>
            <w:tcW w:w="7665" w:type="dxa"/>
            <w:tcBorders>
              <w:top w:val="single" w:sz="4" w:space="0" w:color="auto"/>
              <w:left w:val="single" w:sz="4" w:space="0" w:color="000000"/>
              <w:bottom w:val="single" w:sz="4" w:space="0" w:color="auto"/>
              <w:right w:val="single" w:sz="4" w:space="0" w:color="000000"/>
            </w:tcBorders>
          </w:tcPr>
          <w:p w14:paraId="3BA66ADD" w14:textId="77777777" w:rsidR="00BE1B22" w:rsidRPr="00407DD3" w:rsidRDefault="00BE1B22" w:rsidP="001D009C">
            <w:pPr>
              <w:suppressAutoHyphens/>
              <w:spacing w:after="0" w:line="240" w:lineRule="auto"/>
              <w:jc w:val="both"/>
              <w:rPr>
                <w:rFonts w:ascii="Times New Roman" w:hAnsi="Times New Roman"/>
                <w:szCs w:val="22"/>
              </w:rPr>
            </w:pPr>
            <w:r w:rsidRPr="00407DD3">
              <w:rPr>
                <w:rFonts w:ascii="Times New Roman" w:hAnsi="Times New Roman"/>
                <w:szCs w:val="22"/>
              </w:rPr>
              <w:t xml:space="preserve">Измерение линейных размеров детали </w:t>
            </w:r>
          </w:p>
          <w:p w14:paraId="7A5E7387" w14:textId="77777777" w:rsidR="00BE1B22" w:rsidRPr="00407DD3" w:rsidRDefault="00BE1B22" w:rsidP="001D009C">
            <w:pPr>
              <w:suppressAutoHyphens/>
              <w:spacing w:after="0" w:line="240" w:lineRule="auto"/>
              <w:jc w:val="both"/>
              <w:rPr>
                <w:rFonts w:ascii="Times New Roman" w:hAnsi="Times New Roman"/>
                <w:szCs w:val="22"/>
              </w:rPr>
            </w:pPr>
            <w:r w:rsidRPr="00407DD3">
              <w:rPr>
                <w:rFonts w:ascii="Times New Roman" w:hAnsi="Times New Roman"/>
                <w:spacing w:val="-8"/>
                <w:szCs w:val="22"/>
              </w:rPr>
              <w:t>Определение предельных отклонений и размеров</w:t>
            </w:r>
            <w:r w:rsidRPr="00407DD3">
              <w:rPr>
                <w:rFonts w:ascii="Times New Roman" w:hAnsi="Times New Roman"/>
                <w:kern w:val="1"/>
                <w:szCs w:val="22"/>
              </w:rPr>
              <w:t xml:space="preserve"> </w:t>
            </w:r>
          </w:p>
          <w:p w14:paraId="1482FAAE"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 xml:space="preserve">Выбор инструментов и приспособлений для выполнения слесарных работ </w:t>
            </w:r>
          </w:p>
          <w:p w14:paraId="7FD7A9C4"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Выполнение сборки неподвижных соединений</w:t>
            </w:r>
          </w:p>
          <w:p w14:paraId="0F98CC20" w14:textId="77777777" w:rsidR="00BE1B22" w:rsidRPr="00407DD3" w:rsidRDefault="00BE1B22" w:rsidP="001D009C">
            <w:pPr>
              <w:spacing w:after="0" w:line="240" w:lineRule="auto"/>
              <w:jc w:val="both"/>
              <w:rPr>
                <w:rFonts w:ascii="Times New Roman" w:hAnsi="Times New Roman"/>
                <w:b/>
                <w:szCs w:val="22"/>
              </w:rPr>
            </w:pPr>
          </w:p>
        </w:tc>
        <w:tc>
          <w:tcPr>
            <w:tcW w:w="1367" w:type="dxa"/>
            <w:tcBorders>
              <w:top w:val="single" w:sz="4" w:space="0" w:color="auto"/>
              <w:left w:val="single" w:sz="4" w:space="0" w:color="000000"/>
              <w:bottom w:val="single" w:sz="4" w:space="0" w:color="auto"/>
              <w:right w:val="single" w:sz="4" w:space="0" w:color="000000"/>
            </w:tcBorders>
          </w:tcPr>
          <w:p w14:paraId="73DBAE48" w14:textId="77777777" w:rsidR="00BE1B22" w:rsidRDefault="00BE1B22" w:rsidP="001D009C">
            <w:pPr>
              <w:spacing w:after="0" w:line="240" w:lineRule="auto"/>
              <w:jc w:val="center"/>
              <w:rPr>
                <w:rFonts w:ascii="Times New Roman" w:hAnsi="Times New Roman"/>
                <w:i/>
                <w:szCs w:val="22"/>
              </w:rPr>
            </w:pPr>
            <w:r>
              <w:rPr>
                <w:rFonts w:ascii="Times New Roman" w:hAnsi="Times New Roman"/>
                <w:i/>
                <w:szCs w:val="22"/>
              </w:rPr>
              <w:t>2</w:t>
            </w:r>
          </w:p>
          <w:p w14:paraId="4DB9E502" w14:textId="77777777" w:rsidR="00BE1B22" w:rsidRDefault="00BE1B22" w:rsidP="001D009C">
            <w:pPr>
              <w:spacing w:after="0" w:line="240" w:lineRule="auto"/>
              <w:jc w:val="center"/>
              <w:rPr>
                <w:rFonts w:ascii="Times New Roman" w:hAnsi="Times New Roman"/>
                <w:i/>
                <w:szCs w:val="22"/>
              </w:rPr>
            </w:pPr>
            <w:r>
              <w:rPr>
                <w:rFonts w:ascii="Times New Roman" w:hAnsi="Times New Roman"/>
                <w:i/>
                <w:szCs w:val="22"/>
              </w:rPr>
              <w:t>2</w:t>
            </w:r>
          </w:p>
          <w:p w14:paraId="6F936A72" w14:textId="77777777" w:rsidR="00BE1B22" w:rsidRDefault="00BE1B22" w:rsidP="001D009C">
            <w:pPr>
              <w:spacing w:after="0" w:line="240" w:lineRule="auto"/>
              <w:jc w:val="center"/>
              <w:rPr>
                <w:rFonts w:ascii="Times New Roman" w:hAnsi="Times New Roman"/>
                <w:i/>
                <w:szCs w:val="22"/>
              </w:rPr>
            </w:pPr>
            <w:r>
              <w:rPr>
                <w:rFonts w:ascii="Times New Roman" w:hAnsi="Times New Roman"/>
                <w:i/>
                <w:szCs w:val="22"/>
              </w:rPr>
              <w:t>2</w:t>
            </w:r>
          </w:p>
          <w:p w14:paraId="056786C3" w14:textId="77777777" w:rsidR="00BE1B22" w:rsidRPr="00407DD3" w:rsidRDefault="00BE1B22" w:rsidP="001D009C">
            <w:pPr>
              <w:spacing w:after="0" w:line="240" w:lineRule="auto"/>
              <w:jc w:val="center"/>
              <w:rPr>
                <w:rFonts w:ascii="Times New Roman" w:hAnsi="Times New Roman"/>
                <w:i/>
                <w:szCs w:val="22"/>
              </w:rPr>
            </w:pPr>
            <w:r>
              <w:rPr>
                <w:rFonts w:ascii="Times New Roman" w:hAnsi="Times New Roman"/>
                <w:i/>
                <w:szCs w:val="22"/>
              </w:rPr>
              <w:t>2</w:t>
            </w:r>
          </w:p>
        </w:tc>
        <w:tc>
          <w:tcPr>
            <w:tcW w:w="2228" w:type="dxa"/>
            <w:tcBorders>
              <w:top w:val="single" w:sz="4" w:space="0" w:color="auto"/>
              <w:left w:val="single" w:sz="4" w:space="0" w:color="000000"/>
              <w:bottom w:val="single" w:sz="4" w:space="0" w:color="auto"/>
              <w:right w:val="single" w:sz="4" w:space="0" w:color="000000"/>
            </w:tcBorders>
          </w:tcPr>
          <w:p w14:paraId="6FA99751" w14:textId="77777777" w:rsidR="00BE1B22" w:rsidRPr="00407DD3" w:rsidRDefault="00BE1B22" w:rsidP="001D009C">
            <w:pPr>
              <w:spacing w:after="0" w:line="240" w:lineRule="auto"/>
              <w:rPr>
                <w:rFonts w:ascii="Times New Roman" w:hAnsi="Times New Roman"/>
                <w:b/>
                <w:szCs w:val="22"/>
              </w:rPr>
            </w:pPr>
            <w:r w:rsidRPr="00407DD3">
              <w:rPr>
                <w:rFonts w:ascii="Times New Roman" w:hAnsi="Times New Roman"/>
                <w:b/>
                <w:szCs w:val="22"/>
              </w:rPr>
              <w:t xml:space="preserve"> ПК 1.2, ПК 1.4</w:t>
            </w:r>
          </w:p>
          <w:p w14:paraId="581EEC45" w14:textId="77777777" w:rsidR="00BE1B22" w:rsidRPr="00407DD3" w:rsidRDefault="00BE1B22" w:rsidP="001D009C">
            <w:pPr>
              <w:spacing w:after="0"/>
              <w:jc w:val="both"/>
              <w:rPr>
                <w:rFonts w:ascii="Times New Roman" w:hAnsi="Times New Roman"/>
                <w:i/>
                <w:szCs w:val="22"/>
              </w:rPr>
            </w:pPr>
          </w:p>
        </w:tc>
        <w:tc>
          <w:tcPr>
            <w:tcW w:w="1344" w:type="dxa"/>
            <w:vMerge/>
            <w:tcBorders>
              <w:left w:val="single" w:sz="4" w:space="0" w:color="000000"/>
              <w:bottom w:val="single" w:sz="4" w:space="0" w:color="auto"/>
              <w:right w:val="single" w:sz="4" w:space="0" w:color="000000"/>
            </w:tcBorders>
          </w:tcPr>
          <w:p w14:paraId="355AF7FF" w14:textId="77777777" w:rsidR="00BE1B22" w:rsidRPr="00407DD3" w:rsidRDefault="00BE1B22" w:rsidP="001D009C">
            <w:pPr>
              <w:spacing w:after="0" w:line="240" w:lineRule="auto"/>
              <w:jc w:val="both"/>
              <w:rPr>
                <w:rFonts w:ascii="Times New Roman" w:hAnsi="Times New Roman"/>
                <w:b/>
                <w:i/>
                <w:szCs w:val="22"/>
              </w:rPr>
            </w:pPr>
          </w:p>
        </w:tc>
      </w:tr>
      <w:tr w:rsidR="00BE1B22" w:rsidRPr="00407DD3" w14:paraId="5134E44C" w14:textId="77777777" w:rsidTr="001D009C">
        <w:trPr>
          <w:trHeight w:val="422"/>
        </w:trPr>
        <w:tc>
          <w:tcPr>
            <w:tcW w:w="2395" w:type="dxa"/>
            <w:vMerge w:val="restart"/>
            <w:tcBorders>
              <w:left w:val="single" w:sz="4" w:space="0" w:color="000000"/>
              <w:right w:val="single" w:sz="4" w:space="0" w:color="000000"/>
            </w:tcBorders>
          </w:tcPr>
          <w:p w14:paraId="64ED0ED9" w14:textId="77777777" w:rsidR="00BE1B22" w:rsidRPr="00407DD3" w:rsidRDefault="00BE1B22" w:rsidP="001D009C">
            <w:pPr>
              <w:spacing w:after="0"/>
              <w:rPr>
                <w:szCs w:val="22"/>
              </w:rPr>
            </w:pPr>
            <w:r w:rsidRPr="00407DD3">
              <w:rPr>
                <w:rFonts w:ascii="Times New Roman" w:hAnsi="Times New Roman"/>
                <w:b/>
                <w:szCs w:val="22"/>
              </w:rPr>
              <w:t xml:space="preserve">Тема 1.2. </w:t>
            </w:r>
            <w:proofErr w:type="gramStart"/>
            <w:r w:rsidRPr="00407DD3">
              <w:rPr>
                <w:rFonts w:ascii="Times New Roman" w:hAnsi="Times New Roman"/>
                <w:b/>
                <w:szCs w:val="22"/>
              </w:rPr>
              <w:t>Основы  электромонтажных</w:t>
            </w:r>
            <w:proofErr w:type="gramEnd"/>
            <w:r w:rsidRPr="00407DD3">
              <w:rPr>
                <w:rFonts w:ascii="Times New Roman" w:hAnsi="Times New Roman"/>
                <w:b/>
                <w:szCs w:val="22"/>
              </w:rPr>
              <w:t xml:space="preserve"> работ</w:t>
            </w:r>
          </w:p>
        </w:tc>
        <w:tc>
          <w:tcPr>
            <w:tcW w:w="7665" w:type="dxa"/>
            <w:tcBorders>
              <w:top w:val="single" w:sz="4" w:space="0" w:color="auto"/>
              <w:left w:val="single" w:sz="4" w:space="0" w:color="000000"/>
              <w:bottom w:val="single" w:sz="4" w:space="0" w:color="auto"/>
              <w:right w:val="single" w:sz="4" w:space="0" w:color="000000"/>
            </w:tcBorders>
          </w:tcPr>
          <w:p w14:paraId="755F7A36" w14:textId="77777777" w:rsidR="00BE1B22" w:rsidRPr="00407DD3" w:rsidRDefault="00BE1B22" w:rsidP="001D009C">
            <w:pPr>
              <w:spacing w:after="0"/>
              <w:ind w:left="720"/>
              <w:rPr>
                <w:rFonts w:ascii="Times New Roman" w:hAnsi="Times New Roman"/>
                <w:b/>
                <w:szCs w:val="22"/>
              </w:rPr>
            </w:pPr>
            <w:r w:rsidRPr="00407DD3">
              <w:rPr>
                <w:rFonts w:ascii="Times New Roman" w:hAnsi="Times New Roman"/>
                <w:b/>
                <w:szCs w:val="22"/>
              </w:rPr>
              <w:t>Содержание</w:t>
            </w:r>
          </w:p>
        </w:tc>
        <w:tc>
          <w:tcPr>
            <w:tcW w:w="1367" w:type="dxa"/>
            <w:tcBorders>
              <w:top w:val="single" w:sz="4" w:space="0" w:color="auto"/>
              <w:left w:val="single" w:sz="4" w:space="0" w:color="000000"/>
              <w:bottom w:val="single" w:sz="4" w:space="0" w:color="auto"/>
              <w:right w:val="single" w:sz="4" w:space="0" w:color="000000"/>
            </w:tcBorders>
          </w:tcPr>
          <w:p w14:paraId="6AE07295" w14:textId="77777777" w:rsidR="00BE1B22" w:rsidRPr="00407DD3" w:rsidRDefault="00BE1B22" w:rsidP="001D009C">
            <w:pPr>
              <w:spacing w:after="0"/>
              <w:jc w:val="center"/>
              <w:rPr>
                <w:rFonts w:ascii="Times New Roman" w:hAnsi="Times New Roman"/>
                <w:b/>
                <w:szCs w:val="22"/>
              </w:rPr>
            </w:pPr>
            <w:r w:rsidRPr="00407DD3">
              <w:rPr>
                <w:rFonts w:ascii="Times New Roman" w:hAnsi="Times New Roman"/>
                <w:b/>
                <w:szCs w:val="22"/>
              </w:rPr>
              <w:t>6</w:t>
            </w:r>
          </w:p>
        </w:tc>
        <w:tc>
          <w:tcPr>
            <w:tcW w:w="2228" w:type="dxa"/>
            <w:tcBorders>
              <w:left w:val="single" w:sz="4" w:space="0" w:color="000000"/>
              <w:bottom w:val="single" w:sz="4" w:space="0" w:color="auto"/>
              <w:right w:val="single" w:sz="4" w:space="0" w:color="000000"/>
            </w:tcBorders>
          </w:tcPr>
          <w:p w14:paraId="3F98BFD5" w14:textId="77777777" w:rsidR="00BE1B22" w:rsidRPr="00407DD3" w:rsidRDefault="00BE1B22" w:rsidP="001D009C">
            <w:pPr>
              <w:spacing w:after="0"/>
              <w:jc w:val="both"/>
              <w:rPr>
                <w:rFonts w:ascii="Times New Roman" w:hAnsi="Times New Roman"/>
                <w:szCs w:val="22"/>
              </w:rPr>
            </w:pPr>
          </w:p>
        </w:tc>
        <w:tc>
          <w:tcPr>
            <w:tcW w:w="1344" w:type="dxa"/>
            <w:tcBorders>
              <w:left w:val="single" w:sz="4" w:space="0" w:color="000000"/>
              <w:bottom w:val="single" w:sz="4" w:space="0" w:color="auto"/>
              <w:right w:val="single" w:sz="4" w:space="0" w:color="000000"/>
            </w:tcBorders>
          </w:tcPr>
          <w:p w14:paraId="6204120A" w14:textId="77777777" w:rsidR="00BE1B22" w:rsidRPr="00407DD3" w:rsidRDefault="00BE1B22" w:rsidP="001D009C">
            <w:pPr>
              <w:spacing w:after="0" w:line="240" w:lineRule="auto"/>
              <w:jc w:val="both"/>
              <w:rPr>
                <w:rFonts w:ascii="Times New Roman" w:hAnsi="Times New Roman"/>
                <w:b/>
                <w:szCs w:val="22"/>
              </w:rPr>
            </w:pPr>
          </w:p>
        </w:tc>
      </w:tr>
      <w:tr w:rsidR="00BE1B22" w:rsidRPr="00407DD3" w14:paraId="26AC4268" w14:textId="77777777" w:rsidTr="001D009C">
        <w:trPr>
          <w:trHeight w:val="987"/>
        </w:trPr>
        <w:tc>
          <w:tcPr>
            <w:tcW w:w="2395" w:type="dxa"/>
            <w:vMerge/>
            <w:tcBorders>
              <w:left w:val="single" w:sz="4" w:space="0" w:color="000000"/>
              <w:right w:val="single" w:sz="4" w:space="0" w:color="000000"/>
            </w:tcBorders>
          </w:tcPr>
          <w:p w14:paraId="75270934" w14:textId="77777777" w:rsidR="00BE1B22" w:rsidRPr="00407DD3" w:rsidRDefault="00BE1B22" w:rsidP="001D009C">
            <w:pPr>
              <w:spacing w:after="0"/>
              <w:rPr>
                <w:rFonts w:ascii="Times New Roman" w:hAnsi="Times New Roman"/>
                <w:b/>
                <w:szCs w:val="22"/>
              </w:rPr>
            </w:pPr>
          </w:p>
        </w:tc>
        <w:tc>
          <w:tcPr>
            <w:tcW w:w="7665" w:type="dxa"/>
            <w:tcBorders>
              <w:top w:val="single" w:sz="4" w:space="0" w:color="auto"/>
              <w:left w:val="single" w:sz="4" w:space="0" w:color="000000"/>
              <w:bottom w:val="single" w:sz="4" w:space="0" w:color="auto"/>
              <w:right w:val="single" w:sz="4" w:space="0" w:color="000000"/>
            </w:tcBorders>
          </w:tcPr>
          <w:p w14:paraId="759908AC"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b/>
                <w:szCs w:val="22"/>
              </w:rPr>
              <w:t xml:space="preserve">Электромонтажные материалы и изделия. </w:t>
            </w:r>
            <w:r w:rsidRPr="00407DD3">
              <w:rPr>
                <w:rFonts w:ascii="Times New Roman" w:hAnsi="Times New Roman"/>
                <w:szCs w:val="22"/>
              </w:rPr>
              <w:t xml:space="preserve">Материалы и изделия, применяемые для монтажа электроустановок. Монтажные и </w:t>
            </w:r>
            <w:proofErr w:type="spellStart"/>
            <w:r w:rsidRPr="00407DD3">
              <w:rPr>
                <w:rFonts w:ascii="Times New Roman" w:hAnsi="Times New Roman"/>
                <w:szCs w:val="22"/>
              </w:rPr>
              <w:t>электроустановочные</w:t>
            </w:r>
            <w:proofErr w:type="spellEnd"/>
            <w:r w:rsidRPr="00407DD3">
              <w:rPr>
                <w:rFonts w:ascii="Times New Roman" w:hAnsi="Times New Roman"/>
                <w:szCs w:val="22"/>
              </w:rPr>
              <w:t xml:space="preserve"> изделия и детали.</w:t>
            </w:r>
          </w:p>
          <w:p w14:paraId="0AEEA733"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b/>
                <w:szCs w:val="22"/>
              </w:rPr>
              <w:t xml:space="preserve">Электромонтажные механизмы, инструменты и приспособления. </w:t>
            </w:r>
            <w:proofErr w:type="gramStart"/>
            <w:r w:rsidRPr="00407DD3">
              <w:rPr>
                <w:rFonts w:ascii="Times New Roman" w:hAnsi="Times New Roman"/>
                <w:szCs w:val="22"/>
              </w:rPr>
              <w:t>Механизмы  и</w:t>
            </w:r>
            <w:proofErr w:type="gramEnd"/>
            <w:r w:rsidRPr="00407DD3">
              <w:rPr>
                <w:rFonts w:ascii="Times New Roman" w:hAnsi="Times New Roman"/>
                <w:szCs w:val="22"/>
              </w:rPr>
              <w:t xml:space="preserve"> инструменты для пробивных и крепежных работ: виды, назначение, правила работы.</w:t>
            </w:r>
          </w:p>
          <w:p w14:paraId="0090F49F" w14:textId="77777777" w:rsidR="00BE1B22" w:rsidRPr="00407DD3" w:rsidRDefault="00BE1B22" w:rsidP="001D009C">
            <w:pPr>
              <w:spacing w:after="0" w:line="240" w:lineRule="auto"/>
              <w:jc w:val="both"/>
              <w:rPr>
                <w:rFonts w:ascii="Times New Roman" w:hAnsi="Times New Roman"/>
                <w:b/>
                <w:szCs w:val="22"/>
              </w:rPr>
            </w:pPr>
            <w:r w:rsidRPr="00407DD3">
              <w:rPr>
                <w:rFonts w:ascii="Times New Roman" w:hAnsi="Times New Roman"/>
                <w:b/>
                <w:szCs w:val="22"/>
              </w:rPr>
              <w:t xml:space="preserve">Инструменты и механизмы для соединения и </w:t>
            </w:r>
            <w:proofErr w:type="spellStart"/>
            <w:r w:rsidRPr="00407DD3">
              <w:rPr>
                <w:rFonts w:ascii="Times New Roman" w:hAnsi="Times New Roman"/>
                <w:b/>
                <w:szCs w:val="22"/>
              </w:rPr>
              <w:t>оконцовки</w:t>
            </w:r>
            <w:proofErr w:type="spellEnd"/>
            <w:r w:rsidRPr="00407DD3">
              <w:rPr>
                <w:rFonts w:ascii="Times New Roman" w:hAnsi="Times New Roman"/>
                <w:b/>
                <w:szCs w:val="22"/>
              </w:rPr>
              <w:t xml:space="preserve"> кабелей. </w:t>
            </w:r>
            <w:r w:rsidRPr="00407DD3">
              <w:rPr>
                <w:rFonts w:ascii="Times New Roman" w:hAnsi="Times New Roman"/>
                <w:szCs w:val="22"/>
              </w:rPr>
              <w:t>Виды, назначение, правила работы.</w:t>
            </w:r>
            <w:r w:rsidRPr="00407DD3">
              <w:rPr>
                <w:rFonts w:ascii="Times New Roman" w:hAnsi="Times New Roman"/>
                <w:b/>
                <w:szCs w:val="22"/>
              </w:rPr>
              <w:t xml:space="preserve"> </w:t>
            </w:r>
          </w:p>
        </w:tc>
        <w:tc>
          <w:tcPr>
            <w:tcW w:w="1367" w:type="dxa"/>
            <w:tcBorders>
              <w:top w:val="single" w:sz="4" w:space="0" w:color="auto"/>
              <w:left w:val="single" w:sz="4" w:space="0" w:color="000000"/>
              <w:bottom w:val="single" w:sz="4" w:space="0" w:color="auto"/>
              <w:right w:val="single" w:sz="4" w:space="0" w:color="000000"/>
            </w:tcBorders>
          </w:tcPr>
          <w:p w14:paraId="540527DD" w14:textId="77777777" w:rsidR="00BE1B22" w:rsidRPr="00407DD3" w:rsidRDefault="00BE1B22" w:rsidP="001D009C">
            <w:pPr>
              <w:spacing w:after="0"/>
              <w:jc w:val="center"/>
              <w:rPr>
                <w:rFonts w:ascii="Times New Roman" w:hAnsi="Times New Roman"/>
                <w:i/>
                <w:szCs w:val="22"/>
              </w:rPr>
            </w:pPr>
            <w:r w:rsidRPr="00407DD3">
              <w:rPr>
                <w:rFonts w:ascii="Times New Roman" w:hAnsi="Times New Roman"/>
                <w:i/>
                <w:szCs w:val="22"/>
              </w:rPr>
              <w:t>6</w:t>
            </w:r>
          </w:p>
        </w:tc>
        <w:tc>
          <w:tcPr>
            <w:tcW w:w="2228" w:type="dxa"/>
            <w:vMerge w:val="restart"/>
            <w:tcBorders>
              <w:top w:val="single" w:sz="4" w:space="0" w:color="auto"/>
              <w:left w:val="single" w:sz="4" w:space="0" w:color="000000"/>
              <w:right w:val="single" w:sz="4" w:space="0" w:color="000000"/>
            </w:tcBorders>
          </w:tcPr>
          <w:p w14:paraId="64D73AA7" w14:textId="77777777" w:rsidR="00BE1B22" w:rsidRPr="00407DD3" w:rsidRDefault="00BE1B22" w:rsidP="001D009C">
            <w:pPr>
              <w:spacing w:after="0" w:line="240" w:lineRule="auto"/>
              <w:rPr>
                <w:rFonts w:ascii="Times New Roman" w:hAnsi="Times New Roman"/>
                <w:b/>
                <w:szCs w:val="22"/>
              </w:rPr>
            </w:pPr>
            <w:r w:rsidRPr="00407DD3">
              <w:rPr>
                <w:rFonts w:ascii="Times New Roman" w:hAnsi="Times New Roman"/>
                <w:b/>
                <w:szCs w:val="22"/>
              </w:rPr>
              <w:t xml:space="preserve">ПК 1.1, </w:t>
            </w:r>
            <w:r>
              <w:rPr>
                <w:rFonts w:ascii="Times New Roman" w:hAnsi="Times New Roman"/>
                <w:b/>
                <w:szCs w:val="22"/>
              </w:rPr>
              <w:t xml:space="preserve">ПК 1.2, </w:t>
            </w:r>
            <w:r w:rsidRPr="00407DD3">
              <w:rPr>
                <w:rFonts w:ascii="Times New Roman" w:hAnsi="Times New Roman"/>
                <w:b/>
                <w:szCs w:val="22"/>
              </w:rPr>
              <w:t>ПК 1.4</w:t>
            </w:r>
          </w:p>
          <w:p w14:paraId="2FF1F727" w14:textId="77777777" w:rsidR="00BE1B22" w:rsidRPr="00407DD3" w:rsidRDefault="00BE1B22" w:rsidP="001D009C">
            <w:pPr>
              <w:spacing w:after="0"/>
              <w:jc w:val="both"/>
              <w:rPr>
                <w:rFonts w:ascii="Times New Roman" w:hAnsi="Times New Roman"/>
                <w:szCs w:val="22"/>
              </w:rPr>
            </w:pPr>
            <w:r w:rsidRPr="00407DD3">
              <w:rPr>
                <w:rFonts w:ascii="Times New Roman" w:hAnsi="Times New Roman"/>
                <w:b/>
                <w:szCs w:val="22"/>
              </w:rPr>
              <w:t>ОК 01</w:t>
            </w:r>
          </w:p>
        </w:tc>
        <w:tc>
          <w:tcPr>
            <w:tcW w:w="1344" w:type="dxa"/>
            <w:vMerge w:val="restart"/>
            <w:tcBorders>
              <w:top w:val="single" w:sz="4" w:space="0" w:color="auto"/>
              <w:left w:val="single" w:sz="4" w:space="0" w:color="000000"/>
              <w:right w:val="single" w:sz="4" w:space="0" w:color="000000"/>
            </w:tcBorders>
          </w:tcPr>
          <w:p w14:paraId="70A36EE1"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 xml:space="preserve">Н 1.1.01 </w:t>
            </w:r>
          </w:p>
          <w:p w14:paraId="48E1942A"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У 1.1.01</w:t>
            </w:r>
          </w:p>
          <w:p w14:paraId="10FDF4CA"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 xml:space="preserve">У 1.1.02 </w:t>
            </w:r>
          </w:p>
          <w:p w14:paraId="79A4A193"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 xml:space="preserve">У 1.1.09 </w:t>
            </w:r>
          </w:p>
          <w:p w14:paraId="3BD78D72"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З 1.1.08</w:t>
            </w:r>
          </w:p>
          <w:p w14:paraId="575A30CB" w14:textId="77777777" w:rsidR="00BE1B22" w:rsidRPr="00407DD3" w:rsidRDefault="00BE1B22" w:rsidP="001D009C">
            <w:pPr>
              <w:spacing w:after="0" w:line="240" w:lineRule="auto"/>
              <w:jc w:val="both"/>
              <w:rPr>
                <w:rFonts w:ascii="Times New Roman" w:hAnsi="Times New Roman"/>
                <w:bCs/>
                <w:iCs/>
                <w:szCs w:val="22"/>
              </w:rPr>
            </w:pPr>
            <w:r w:rsidRPr="00407DD3">
              <w:rPr>
                <w:rFonts w:ascii="Times New Roman" w:hAnsi="Times New Roman"/>
                <w:szCs w:val="22"/>
              </w:rPr>
              <w:t>З 1.1.07</w:t>
            </w:r>
            <w:r w:rsidRPr="00407DD3">
              <w:rPr>
                <w:rFonts w:ascii="Times New Roman" w:hAnsi="Times New Roman"/>
                <w:bCs/>
                <w:iCs/>
                <w:szCs w:val="22"/>
              </w:rPr>
              <w:t xml:space="preserve"> </w:t>
            </w:r>
          </w:p>
          <w:p w14:paraId="3A0EC88B"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 xml:space="preserve">У 1.4.03 </w:t>
            </w:r>
          </w:p>
          <w:p w14:paraId="64304C71" w14:textId="77777777" w:rsidR="00BE1B22" w:rsidRPr="00407DD3" w:rsidRDefault="00BE1B22" w:rsidP="001D009C">
            <w:pPr>
              <w:spacing w:after="0" w:line="240" w:lineRule="auto"/>
              <w:jc w:val="both"/>
              <w:rPr>
                <w:rFonts w:ascii="Times New Roman" w:hAnsi="Times New Roman"/>
                <w:bCs/>
                <w:iCs/>
                <w:szCs w:val="22"/>
              </w:rPr>
            </w:pPr>
            <w:r w:rsidRPr="00407DD3">
              <w:rPr>
                <w:rFonts w:ascii="Times New Roman" w:hAnsi="Times New Roman"/>
                <w:szCs w:val="22"/>
              </w:rPr>
              <w:t>З 1.4.03</w:t>
            </w:r>
            <w:r w:rsidRPr="00407DD3">
              <w:rPr>
                <w:rFonts w:ascii="Times New Roman" w:hAnsi="Times New Roman"/>
                <w:bCs/>
                <w:iCs/>
                <w:szCs w:val="22"/>
              </w:rPr>
              <w:t xml:space="preserve"> </w:t>
            </w:r>
          </w:p>
          <w:p w14:paraId="2BF183FD" w14:textId="77777777" w:rsidR="00BE1B22" w:rsidRPr="00407DD3" w:rsidRDefault="00BE1B22" w:rsidP="001D009C">
            <w:pPr>
              <w:spacing w:after="0" w:line="240" w:lineRule="auto"/>
              <w:jc w:val="both"/>
              <w:rPr>
                <w:rFonts w:ascii="Times New Roman" w:hAnsi="Times New Roman"/>
                <w:bCs/>
                <w:iCs/>
                <w:szCs w:val="22"/>
              </w:rPr>
            </w:pPr>
            <w:proofErr w:type="spellStart"/>
            <w:r w:rsidRPr="00407DD3">
              <w:rPr>
                <w:rFonts w:ascii="Times New Roman" w:hAnsi="Times New Roman"/>
                <w:bCs/>
                <w:iCs/>
                <w:szCs w:val="22"/>
              </w:rPr>
              <w:t>Уо</w:t>
            </w:r>
            <w:proofErr w:type="spellEnd"/>
            <w:r w:rsidRPr="00407DD3">
              <w:rPr>
                <w:rFonts w:ascii="Times New Roman" w:hAnsi="Times New Roman"/>
                <w:bCs/>
                <w:iCs/>
                <w:szCs w:val="22"/>
              </w:rPr>
              <w:t xml:space="preserve"> 01.09</w:t>
            </w:r>
          </w:p>
          <w:p w14:paraId="6B613AD4"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 xml:space="preserve">У 1.2.01 </w:t>
            </w:r>
          </w:p>
          <w:p w14:paraId="0C1AC085" w14:textId="77777777" w:rsidR="00BE1B22" w:rsidRPr="00407DD3" w:rsidRDefault="00BE1B22" w:rsidP="001D009C">
            <w:pPr>
              <w:spacing w:after="0" w:line="240" w:lineRule="auto"/>
              <w:jc w:val="both"/>
              <w:rPr>
                <w:rFonts w:ascii="Times New Roman" w:hAnsi="Times New Roman"/>
                <w:bCs/>
                <w:iCs/>
                <w:szCs w:val="22"/>
              </w:rPr>
            </w:pPr>
            <w:r w:rsidRPr="00407DD3">
              <w:rPr>
                <w:rFonts w:ascii="Times New Roman" w:hAnsi="Times New Roman"/>
                <w:szCs w:val="22"/>
              </w:rPr>
              <w:lastRenderedPageBreak/>
              <w:t>У 1.2.02</w:t>
            </w:r>
            <w:r w:rsidRPr="00407DD3">
              <w:rPr>
                <w:rFonts w:ascii="Times New Roman" w:hAnsi="Times New Roman"/>
                <w:bCs/>
                <w:iCs/>
                <w:szCs w:val="22"/>
              </w:rPr>
              <w:t xml:space="preserve"> </w:t>
            </w:r>
          </w:p>
          <w:p w14:paraId="79585833"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У 1.4.03</w:t>
            </w:r>
          </w:p>
          <w:p w14:paraId="4D3C8AF9" w14:textId="77777777" w:rsidR="00BE1B22" w:rsidRPr="00407DD3" w:rsidRDefault="00BE1B22" w:rsidP="001D009C">
            <w:pPr>
              <w:spacing w:after="0" w:line="240" w:lineRule="auto"/>
              <w:jc w:val="both"/>
              <w:rPr>
                <w:rFonts w:ascii="Times New Roman" w:hAnsi="Times New Roman"/>
                <w:bCs/>
                <w:iCs/>
                <w:szCs w:val="22"/>
              </w:rPr>
            </w:pPr>
            <w:r w:rsidRPr="00407DD3">
              <w:rPr>
                <w:rFonts w:ascii="Times New Roman" w:hAnsi="Times New Roman"/>
                <w:szCs w:val="22"/>
              </w:rPr>
              <w:t>У 1.4.0</w:t>
            </w:r>
            <w:r>
              <w:rPr>
                <w:rFonts w:ascii="Times New Roman" w:hAnsi="Times New Roman"/>
                <w:szCs w:val="22"/>
              </w:rPr>
              <w:t>4</w:t>
            </w:r>
          </w:p>
        </w:tc>
      </w:tr>
      <w:tr w:rsidR="00BE1B22" w:rsidRPr="00407DD3" w14:paraId="2D700727" w14:textId="77777777" w:rsidTr="001D009C">
        <w:trPr>
          <w:trHeight w:val="555"/>
        </w:trPr>
        <w:tc>
          <w:tcPr>
            <w:tcW w:w="2395" w:type="dxa"/>
            <w:vMerge/>
            <w:tcBorders>
              <w:left w:val="single" w:sz="4" w:space="0" w:color="000000"/>
              <w:right w:val="single" w:sz="4" w:space="0" w:color="000000"/>
            </w:tcBorders>
          </w:tcPr>
          <w:p w14:paraId="397C625A" w14:textId="77777777" w:rsidR="00BE1B22" w:rsidRPr="00407DD3" w:rsidRDefault="00BE1B22" w:rsidP="001D009C">
            <w:pPr>
              <w:spacing w:after="0"/>
              <w:rPr>
                <w:rFonts w:ascii="Times New Roman" w:hAnsi="Times New Roman"/>
                <w:b/>
                <w:szCs w:val="22"/>
              </w:rPr>
            </w:pPr>
          </w:p>
        </w:tc>
        <w:tc>
          <w:tcPr>
            <w:tcW w:w="7665" w:type="dxa"/>
            <w:tcBorders>
              <w:top w:val="single" w:sz="4" w:space="0" w:color="auto"/>
              <w:left w:val="single" w:sz="4" w:space="0" w:color="000000"/>
              <w:bottom w:val="single" w:sz="4" w:space="0" w:color="auto"/>
              <w:right w:val="single" w:sz="4" w:space="0" w:color="000000"/>
            </w:tcBorders>
          </w:tcPr>
          <w:p w14:paraId="73D5F6FA" w14:textId="77777777" w:rsidR="00BE1B22" w:rsidRPr="00407DD3" w:rsidRDefault="00BE1B22" w:rsidP="001D009C">
            <w:pPr>
              <w:spacing w:after="0"/>
              <w:rPr>
                <w:rFonts w:ascii="Times New Roman" w:hAnsi="Times New Roman"/>
                <w:b/>
                <w:szCs w:val="22"/>
              </w:rPr>
            </w:pPr>
            <w:r w:rsidRPr="00407DD3">
              <w:rPr>
                <w:rFonts w:ascii="Times New Roman" w:hAnsi="Times New Roman"/>
                <w:b/>
                <w:szCs w:val="22"/>
              </w:rPr>
              <w:t>В том числе практических занятий и лабораторных работ</w:t>
            </w:r>
          </w:p>
        </w:tc>
        <w:tc>
          <w:tcPr>
            <w:tcW w:w="1367" w:type="dxa"/>
            <w:tcBorders>
              <w:top w:val="single" w:sz="4" w:space="0" w:color="auto"/>
              <w:left w:val="single" w:sz="4" w:space="0" w:color="000000"/>
              <w:bottom w:val="single" w:sz="4" w:space="0" w:color="auto"/>
              <w:right w:val="single" w:sz="4" w:space="0" w:color="000000"/>
            </w:tcBorders>
          </w:tcPr>
          <w:p w14:paraId="7270BE51" w14:textId="77777777" w:rsidR="00BE1B22" w:rsidRPr="00407DD3" w:rsidRDefault="00BE1B22" w:rsidP="001D009C">
            <w:pPr>
              <w:spacing w:after="0"/>
              <w:jc w:val="center"/>
              <w:rPr>
                <w:rFonts w:ascii="Times New Roman" w:hAnsi="Times New Roman"/>
                <w:b/>
                <w:szCs w:val="22"/>
              </w:rPr>
            </w:pPr>
            <w:r w:rsidRPr="00407DD3">
              <w:rPr>
                <w:rFonts w:ascii="Times New Roman" w:hAnsi="Times New Roman"/>
                <w:b/>
                <w:szCs w:val="22"/>
              </w:rPr>
              <w:t>2</w:t>
            </w:r>
          </w:p>
        </w:tc>
        <w:tc>
          <w:tcPr>
            <w:tcW w:w="2228" w:type="dxa"/>
            <w:vMerge/>
            <w:tcBorders>
              <w:left w:val="single" w:sz="4" w:space="0" w:color="000000"/>
              <w:right w:val="single" w:sz="4" w:space="0" w:color="000000"/>
            </w:tcBorders>
          </w:tcPr>
          <w:p w14:paraId="6A422009" w14:textId="77777777" w:rsidR="00BE1B22" w:rsidRPr="00407DD3" w:rsidRDefault="00BE1B22" w:rsidP="001D009C">
            <w:pPr>
              <w:spacing w:after="0"/>
              <w:jc w:val="both"/>
              <w:rPr>
                <w:rFonts w:ascii="Times New Roman" w:hAnsi="Times New Roman"/>
                <w:szCs w:val="22"/>
              </w:rPr>
            </w:pPr>
          </w:p>
        </w:tc>
        <w:tc>
          <w:tcPr>
            <w:tcW w:w="1344" w:type="dxa"/>
            <w:vMerge/>
            <w:tcBorders>
              <w:left w:val="single" w:sz="4" w:space="0" w:color="000000"/>
              <w:right w:val="single" w:sz="4" w:space="0" w:color="000000"/>
            </w:tcBorders>
          </w:tcPr>
          <w:p w14:paraId="05D3E7CB" w14:textId="77777777" w:rsidR="00BE1B22" w:rsidRPr="00407DD3" w:rsidRDefault="00BE1B22" w:rsidP="001D009C">
            <w:pPr>
              <w:spacing w:after="0" w:line="240" w:lineRule="auto"/>
              <w:jc w:val="both"/>
              <w:rPr>
                <w:rFonts w:ascii="Times New Roman" w:hAnsi="Times New Roman"/>
                <w:b/>
                <w:szCs w:val="22"/>
              </w:rPr>
            </w:pPr>
          </w:p>
        </w:tc>
      </w:tr>
      <w:tr w:rsidR="00BE1B22" w:rsidRPr="00407DD3" w14:paraId="295C918E" w14:textId="77777777" w:rsidTr="001D009C">
        <w:trPr>
          <w:trHeight w:val="2747"/>
        </w:trPr>
        <w:tc>
          <w:tcPr>
            <w:tcW w:w="2395" w:type="dxa"/>
            <w:vMerge/>
            <w:tcBorders>
              <w:left w:val="single" w:sz="4" w:space="0" w:color="000000"/>
              <w:bottom w:val="single" w:sz="4" w:space="0" w:color="auto"/>
              <w:right w:val="single" w:sz="4" w:space="0" w:color="000000"/>
            </w:tcBorders>
          </w:tcPr>
          <w:p w14:paraId="3DCF23AF" w14:textId="77777777" w:rsidR="00BE1B22" w:rsidRPr="00407DD3" w:rsidRDefault="00BE1B22" w:rsidP="001D009C">
            <w:pPr>
              <w:spacing w:after="0"/>
              <w:rPr>
                <w:rFonts w:ascii="Times New Roman" w:hAnsi="Times New Roman"/>
                <w:b/>
                <w:szCs w:val="22"/>
              </w:rPr>
            </w:pPr>
          </w:p>
        </w:tc>
        <w:tc>
          <w:tcPr>
            <w:tcW w:w="7665" w:type="dxa"/>
            <w:tcBorders>
              <w:top w:val="single" w:sz="4" w:space="0" w:color="auto"/>
              <w:left w:val="single" w:sz="4" w:space="0" w:color="000000"/>
              <w:bottom w:val="single" w:sz="4" w:space="0" w:color="auto"/>
              <w:right w:val="single" w:sz="4" w:space="0" w:color="000000"/>
            </w:tcBorders>
          </w:tcPr>
          <w:p w14:paraId="4E98B31C" w14:textId="77777777" w:rsidR="00BE1B22" w:rsidRPr="00407DD3" w:rsidRDefault="00BE1B22" w:rsidP="001D009C">
            <w:pPr>
              <w:spacing w:after="0"/>
              <w:rPr>
                <w:rFonts w:ascii="Times New Roman" w:hAnsi="Times New Roman"/>
                <w:szCs w:val="22"/>
              </w:rPr>
            </w:pPr>
            <w:r w:rsidRPr="00407DD3">
              <w:rPr>
                <w:rFonts w:ascii="Times New Roman" w:hAnsi="Times New Roman"/>
                <w:szCs w:val="22"/>
              </w:rPr>
              <w:t xml:space="preserve">Выбор инструментов для соединения и </w:t>
            </w:r>
            <w:proofErr w:type="spellStart"/>
            <w:r w:rsidRPr="00407DD3">
              <w:rPr>
                <w:rFonts w:ascii="Times New Roman" w:hAnsi="Times New Roman"/>
                <w:szCs w:val="22"/>
              </w:rPr>
              <w:t>оконцовки</w:t>
            </w:r>
            <w:proofErr w:type="spellEnd"/>
            <w:r w:rsidRPr="00407DD3">
              <w:rPr>
                <w:rFonts w:ascii="Times New Roman" w:hAnsi="Times New Roman"/>
                <w:szCs w:val="22"/>
              </w:rPr>
              <w:t xml:space="preserve"> кабеля</w:t>
            </w:r>
          </w:p>
        </w:tc>
        <w:tc>
          <w:tcPr>
            <w:tcW w:w="1367" w:type="dxa"/>
            <w:tcBorders>
              <w:top w:val="single" w:sz="4" w:space="0" w:color="auto"/>
              <w:left w:val="single" w:sz="4" w:space="0" w:color="000000"/>
              <w:bottom w:val="single" w:sz="4" w:space="0" w:color="auto"/>
              <w:right w:val="single" w:sz="4" w:space="0" w:color="000000"/>
            </w:tcBorders>
          </w:tcPr>
          <w:p w14:paraId="531C1E66" w14:textId="77777777" w:rsidR="00BE1B22" w:rsidRPr="00407DD3" w:rsidRDefault="00BE1B22" w:rsidP="001D009C">
            <w:pPr>
              <w:spacing w:after="0"/>
              <w:jc w:val="center"/>
              <w:rPr>
                <w:rFonts w:ascii="Times New Roman" w:hAnsi="Times New Roman"/>
                <w:i/>
                <w:szCs w:val="22"/>
              </w:rPr>
            </w:pPr>
            <w:r w:rsidRPr="00407DD3">
              <w:rPr>
                <w:rFonts w:ascii="Times New Roman" w:hAnsi="Times New Roman"/>
                <w:i/>
                <w:szCs w:val="22"/>
              </w:rPr>
              <w:t>2</w:t>
            </w:r>
          </w:p>
        </w:tc>
        <w:tc>
          <w:tcPr>
            <w:tcW w:w="2228" w:type="dxa"/>
            <w:vMerge/>
            <w:tcBorders>
              <w:left w:val="single" w:sz="4" w:space="0" w:color="000000"/>
              <w:bottom w:val="single" w:sz="4" w:space="0" w:color="auto"/>
              <w:right w:val="single" w:sz="4" w:space="0" w:color="000000"/>
            </w:tcBorders>
          </w:tcPr>
          <w:p w14:paraId="78C7181A" w14:textId="77777777" w:rsidR="00BE1B22" w:rsidRPr="00407DD3" w:rsidRDefault="00BE1B22" w:rsidP="001D009C">
            <w:pPr>
              <w:spacing w:after="0" w:line="240" w:lineRule="auto"/>
              <w:rPr>
                <w:rFonts w:ascii="Times New Roman" w:hAnsi="Times New Roman"/>
                <w:szCs w:val="22"/>
              </w:rPr>
            </w:pPr>
          </w:p>
        </w:tc>
        <w:tc>
          <w:tcPr>
            <w:tcW w:w="1344" w:type="dxa"/>
            <w:vMerge/>
            <w:tcBorders>
              <w:left w:val="single" w:sz="4" w:space="0" w:color="000000"/>
              <w:bottom w:val="single" w:sz="4" w:space="0" w:color="auto"/>
              <w:right w:val="single" w:sz="4" w:space="0" w:color="000000"/>
            </w:tcBorders>
          </w:tcPr>
          <w:p w14:paraId="08F4909D" w14:textId="77777777" w:rsidR="00BE1B22" w:rsidRPr="00407DD3" w:rsidRDefault="00BE1B22" w:rsidP="001D009C">
            <w:pPr>
              <w:spacing w:after="0" w:line="240" w:lineRule="auto"/>
              <w:jc w:val="both"/>
              <w:rPr>
                <w:rFonts w:ascii="Times New Roman" w:hAnsi="Times New Roman"/>
                <w:b/>
                <w:szCs w:val="22"/>
              </w:rPr>
            </w:pPr>
          </w:p>
        </w:tc>
      </w:tr>
      <w:tr w:rsidR="00BE1B22" w:rsidRPr="00407DD3" w14:paraId="72176D6D" w14:textId="77777777" w:rsidTr="001D009C">
        <w:trPr>
          <w:trHeight w:val="480"/>
        </w:trPr>
        <w:tc>
          <w:tcPr>
            <w:tcW w:w="2395" w:type="dxa"/>
            <w:vMerge w:val="restart"/>
            <w:tcBorders>
              <w:top w:val="single" w:sz="4" w:space="0" w:color="auto"/>
              <w:left w:val="single" w:sz="4" w:space="0" w:color="000000"/>
              <w:right w:val="single" w:sz="4" w:space="0" w:color="000000"/>
            </w:tcBorders>
          </w:tcPr>
          <w:p w14:paraId="5F48C91A" w14:textId="77777777" w:rsidR="00BE1B22" w:rsidRPr="00407DD3" w:rsidRDefault="00BE1B22" w:rsidP="001D009C">
            <w:pPr>
              <w:spacing w:after="0"/>
              <w:rPr>
                <w:rFonts w:ascii="Times New Roman" w:hAnsi="Times New Roman"/>
                <w:b/>
                <w:szCs w:val="22"/>
              </w:rPr>
            </w:pPr>
            <w:r w:rsidRPr="00407DD3">
              <w:rPr>
                <w:rFonts w:ascii="Times New Roman" w:hAnsi="Times New Roman"/>
                <w:b/>
                <w:szCs w:val="22"/>
              </w:rPr>
              <w:t>Тема 1.3. Основные сведения об электрическом освещении</w:t>
            </w:r>
          </w:p>
        </w:tc>
        <w:tc>
          <w:tcPr>
            <w:tcW w:w="7665" w:type="dxa"/>
            <w:tcBorders>
              <w:top w:val="single" w:sz="4" w:space="0" w:color="auto"/>
              <w:left w:val="single" w:sz="4" w:space="0" w:color="000000"/>
              <w:bottom w:val="single" w:sz="4" w:space="0" w:color="auto"/>
              <w:right w:val="single" w:sz="4" w:space="0" w:color="000000"/>
            </w:tcBorders>
          </w:tcPr>
          <w:p w14:paraId="0657E675" w14:textId="77777777" w:rsidR="00BE1B22" w:rsidRPr="00407DD3" w:rsidRDefault="00BE1B22" w:rsidP="001D009C">
            <w:pPr>
              <w:spacing w:after="0"/>
              <w:rPr>
                <w:rFonts w:ascii="Times New Roman" w:hAnsi="Times New Roman"/>
                <w:b/>
                <w:szCs w:val="22"/>
              </w:rPr>
            </w:pPr>
            <w:r w:rsidRPr="00407DD3">
              <w:rPr>
                <w:rFonts w:ascii="Times New Roman" w:hAnsi="Times New Roman"/>
                <w:b/>
                <w:szCs w:val="22"/>
              </w:rPr>
              <w:t>Содержание</w:t>
            </w:r>
          </w:p>
        </w:tc>
        <w:tc>
          <w:tcPr>
            <w:tcW w:w="1367" w:type="dxa"/>
            <w:tcBorders>
              <w:top w:val="single" w:sz="4" w:space="0" w:color="auto"/>
              <w:left w:val="single" w:sz="4" w:space="0" w:color="000000"/>
              <w:bottom w:val="single" w:sz="4" w:space="0" w:color="auto"/>
              <w:right w:val="single" w:sz="4" w:space="0" w:color="000000"/>
            </w:tcBorders>
          </w:tcPr>
          <w:p w14:paraId="7530BB37" w14:textId="77777777" w:rsidR="00BE1B22" w:rsidRPr="00407DD3" w:rsidRDefault="00BE1B22" w:rsidP="001D009C">
            <w:pPr>
              <w:spacing w:after="0"/>
              <w:jc w:val="center"/>
              <w:rPr>
                <w:rFonts w:ascii="Times New Roman" w:hAnsi="Times New Roman"/>
                <w:b/>
                <w:szCs w:val="22"/>
              </w:rPr>
            </w:pPr>
            <w:r w:rsidRPr="00407DD3">
              <w:rPr>
                <w:rFonts w:ascii="Times New Roman" w:hAnsi="Times New Roman"/>
                <w:b/>
                <w:szCs w:val="22"/>
              </w:rPr>
              <w:t>8</w:t>
            </w:r>
          </w:p>
        </w:tc>
        <w:tc>
          <w:tcPr>
            <w:tcW w:w="2228" w:type="dxa"/>
            <w:tcBorders>
              <w:top w:val="single" w:sz="4" w:space="0" w:color="auto"/>
              <w:left w:val="single" w:sz="4" w:space="0" w:color="000000"/>
              <w:bottom w:val="single" w:sz="4" w:space="0" w:color="auto"/>
              <w:right w:val="single" w:sz="4" w:space="0" w:color="000000"/>
            </w:tcBorders>
          </w:tcPr>
          <w:p w14:paraId="698B2D55" w14:textId="77777777" w:rsidR="00BE1B22" w:rsidRPr="00407DD3" w:rsidRDefault="00BE1B22" w:rsidP="001D009C">
            <w:pPr>
              <w:spacing w:after="0"/>
              <w:jc w:val="both"/>
              <w:rPr>
                <w:rFonts w:ascii="Times New Roman" w:hAnsi="Times New Roman"/>
                <w:szCs w:val="22"/>
              </w:rPr>
            </w:pPr>
          </w:p>
        </w:tc>
        <w:tc>
          <w:tcPr>
            <w:tcW w:w="1344" w:type="dxa"/>
            <w:tcBorders>
              <w:top w:val="single" w:sz="4" w:space="0" w:color="auto"/>
              <w:left w:val="single" w:sz="4" w:space="0" w:color="000000"/>
              <w:bottom w:val="single" w:sz="4" w:space="0" w:color="auto"/>
              <w:right w:val="single" w:sz="4" w:space="0" w:color="000000"/>
            </w:tcBorders>
          </w:tcPr>
          <w:p w14:paraId="1B56F591" w14:textId="77777777" w:rsidR="00BE1B22" w:rsidRPr="00407DD3" w:rsidRDefault="00BE1B22" w:rsidP="001D009C">
            <w:pPr>
              <w:spacing w:after="0" w:line="240" w:lineRule="auto"/>
              <w:jc w:val="both"/>
              <w:rPr>
                <w:rFonts w:ascii="Times New Roman" w:hAnsi="Times New Roman"/>
                <w:b/>
                <w:szCs w:val="22"/>
              </w:rPr>
            </w:pPr>
          </w:p>
        </w:tc>
      </w:tr>
      <w:tr w:rsidR="00BE1B22" w:rsidRPr="00407DD3" w14:paraId="19E5B477" w14:textId="77777777" w:rsidTr="001D009C">
        <w:trPr>
          <w:trHeight w:val="750"/>
        </w:trPr>
        <w:tc>
          <w:tcPr>
            <w:tcW w:w="2395" w:type="dxa"/>
            <w:vMerge/>
            <w:tcBorders>
              <w:left w:val="single" w:sz="4" w:space="0" w:color="000000"/>
              <w:right w:val="single" w:sz="4" w:space="0" w:color="000000"/>
            </w:tcBorders>
          </w:tcPr>
          <w:p w14:paraId="07CDDFD1" w14:textId="77777777" w:rsidR="00BE1B22" w:rsidRPr="00407DD3" w:rsidRDefault="00BE1B22" w:rsidP="001D009C">
            <w:pPr>
              <w:spacing w:after="0"/>
              <w:rPr>
                <w:rFonts w:ascii="Times New Roman" w:hAnsi="Times New Roman"/>
                <w:b/>
                <w:szCs w:val="22"/>
              </w:rPr>
            </w:pPr>
          </w:p>
        </w:tc>
        <w:tc>
          <w:tcPr>
            <w:tcW w:w="7665" w:type="dxa"/>
            <w:tcBorders>
              <w:top w:val="single" w:sz="4" w:space="0" w:color="auto"/>
              <w:left w:val="single" w:sz="4" w:space="0" w:color="000000"/>
              <w:bottom w:val="single" w:sz="4" w:space="0" w:color="auto"/>
              <w:right w:val="single" w:sz="4" w:space="0" w:color="000000"/>
            </w:tcBorders>
          </w:tcPr>
          <w:p w14:paraId="00101A17"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b/>
                <w:szCs w:val="22"/>
              </w:rPr>
              <w:t xml:space="preserve">Осветительные электроустановки. </w:t>
            </w:r>
            <w:r w:rsidRPr="00407DD3">
              <w:rPr>
                <w:rFonts w:ascii="Times New Roman" w:hAnsi="Times New Roman"/>
                <w:szCs w:val="22"/>
              </w:rPr>
              <w:t>Виды освещения, требования к освещению, источники света.</w:t>
            </w:r>
          </w:p>
          <w:p w14:paraId="04C58A93"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b/>
                <w:szCs w:val="22"/>
              </w:rPr>
              <w:t xml:space="preserve">Устройства для присоединения осветительных электроустановок. </w:t>
            </w:r>
            <w:r w:rsidRPr="00407DD3">
              <w:rPr>
                <w:rFonts w:ascii="Times New Roman" w:hAnsi="Times New Roman"/>
                <w:szCs w:val="22"/>
              </w:rPr>
              <w:t>Конструкции, назначение и способы установки.</w:t>
            </w:r>
          </w:p>
          <w:p w14:paraId="2961CEF2"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b/>
                <w:szCs w:val="22"/>
              </w:rPr>
              <w:t>Монтаж светильников.</w:t>
            </w:r>
            <w:r w:rsidRPr="00407DD3">
              <w:rPr>
                <w:rFonts w:ascii="Times New Roman" w:hAnsi="Times New Roman"/>
                <w:szCs w:val="22"/>
              </w:rPr>
              <w:t xml:space="preserve"> Светильники: классификация, типы, устройство. Монтаж </w:t>
            </w:r>
            <w:proofErr w:type="gramStart"/>
            <w:r w:rsidRPr="00407DD3">
              <w:rPr>
                <w:rFonts w:ascii="Times New Roman" w:hAnsi="Times New Roman"/>
                <w:szCs w:val="22"/>
              </w:rPr>
              <w:t>и  ремонт</w:t>
            </w:r>
            <w:proofErr w:type="gramEnd"/>
            <w:r w:rsidRPr="00407DD3">
              <w:rPr>
                <w:rFonts w:ascii="Times New Roman" w:hAnsi="Times New Roman"/>
                <w:szCs w:val="22"/>
              </w:rPr>
              <w:t xml:space="preserve"> светильников. Приемы и правила выполнения операций. Требования безопасности выполнения слесарно-сборочных и электромонтажных работ </w:t>
            </w:r>
          </w:p>
          <w:p w14:paraId="284CDB1F"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b/>
                <w:szCs w:val="22"/>
              </w:rPr>
              <w:t>Схемы управления освещением</w:t>
            </w:r>
            <w:r w:rsidRPr="00407DD3">
              <w:rPr>
                <w:rFonts w:ascii="Times New Roman" w:hAnsi="Times New Roman"/>
                <w:szCs w:val="22"/>
              </w:rPr>
              <w:t xml:space="preserve">. Местное, централизованное, дистанционное и автоматическое управление освещением. </w:t>
            </w:r>
          </w:p>
          <w:p w14:paraId="277F0749" w14:textId="77777777" w:rsidR="00BE1B22" w:rsidRPr="00407DD3" w:rsidRDefault="00BE1B22" w:rsidP="001D009C">
            <w:pPr>
              <w:spacing w:after="0"/>
              <w:rPr>
                <w:rFonts w:ascii="Times New Roman" w:hAnsi="Times New Roman"/>
                <w:b/>
                <w:szCs w:val="22"/>
              </w:rPr>
            </w:pPr>
          </w:p>
        </w:tc>
        <w:tc>
          <w:tcPr>
            <w:tcW w:w="1367" w:type="dxa"/>
            <w:tcBorders>
              <w:top w:val="single" w:sz="4" w:space="0" w:color="auto"/>
              <w:left w:val="single" w:sz="4" w:space="0" w:color="000000"/>
              <w:bottom w:val="single" w:sz="4" w:space="0" w:color="auto"/>
              <w:right w:val="single" w:sz="4" w:space="0" w:color="000000"/>
            </w:tcBorders>
          </w:tcPr>
          <w:p w14:paraId="4F4738E3" w14:textId="77777777" w:rsidR="00BE1B22" w:rsidRPr="00407DD3" w:rsidRDefault="00BE1B22" w:rsidP="001D009C">
            <w:pPr>
              <w:spacing w:after="0"/>
              <w:jc w:val="center"/>
              <w:rPr>
                <w:rFonts w:ascii="Times New Roman" w:hAnsi="Times New Roman"/>
                <w:i/>
                <w:szCs w:val="22"/>
              </w:rPr>
            </w:pPr>
            <w:r w:rsidRPr="00407DD3">
              <w:rPr>
                <w:rFonts w:ascii="Times New Roman" w:hAnsi="Times New Roman"/>
                <w:i/>
                <w:szCs w:val="22"/>
              </w:rPr>
              <w:t>8</w:t>
            </w:r>
          </w:p>
        </w:tc>
        <w:tc>
          <w:tcPr>
            <w:tcW w:w="2228" w:type="dxa"/>
            <w:vMerge w:val="restart"/>
            <w:tcBorders>
              <w:top w:val="single" w:sz="4" w:space="0" w:color="auto"/>
              <w:left w:val="single" w:sz="4" w:space="0" w:color="000000"/>
              <w:right w:val="single" w:sz="4" w:space="0" w:color="000000"/>
            </w:tcBorders>
          </w:tcPr>
          <w:p w14:paraId="7A5E2D3C" w14:textId="77777777" w:rsidR="00BE1B22" w:rsidRPr="00407DD3" w:rsidRDefault="00BE1B22" w:rsidP="001D009C">
            <w:pPr>
              <w:spacing w:after="0" w:line="240" w:lineRule="auto"/>
              <w:rPr>
                <w:rFonts w:ascii="Times New Roman" w:hAnsi="Times New Roman"/>
                <w:b/>
                <w:szCs w:val="22"/>
              </w:rPr>
            </w:pPr>
            <w:r w:rsidRPr="00407DD3">
              <w:rPr>
                <w:rFonts w:ascii="Times New Roman" w:hAnsi="Times New Roman"/>
                <w:b/>
                <w:szCs w:val="22"/>
              </w:rPr>
              <w:t>ПК 1.1, ПК 1.4,</w:t>
            </w:r>
          </w:p>
          <w:p w14:paraId="09FA4FA9" w14:textId="77777777" w:rsidR="00BE1B22" w:rsidRPr="00407DD3" w:rsidRDefault="00BE1B22" w:rsidP="001D009C">
            <w:pPr>
              <w:spacing w:after="0" w:line="240" w:lineRule="auto"/>
              <w:rPr>
                <w:rFonts w:ascii="Times New Roman" w:hAnsi="Times New Roman"/>
                <w:b/>
                <w:szCs w:val="22"/>
              </w:rPr>
            </w:pPr>
            <w:r w:rsidRPr="00407DD3">
              <w:rPr>
                <w:rFonts w:ascii="Times New Roman" w:hAnsi="Times New Roman"/>
                <w:b/>
                <w:szCs w:val="22"/>
              </w:rPr>
              <w:t>ОК 01</w:t>
            </w:r>
          </w:p>
          <w:p w14:paraId="62CEB96B" w14:textId="77777777" w:rsidR="00BE1B22" w:rsidRPr="00407DD3" w:rsidRDefault="00BE1B22" w:rsidP="001D009C">
            <w:pPr>
              <w:spacing w:after="0" w:line="240" w:lineRule="auto"/>
              <w:rPr>
                <w:rFonts w:ascii="Times New Roman" w:hAnsi="Times New Roman"/>
                <w:b/>
                <w:szCs w:val="22"/>
              </w:rPr>
            </w:pPr>
          </w:p>
          <w:p w14:paraId="2FAC3276" w14:textId="77777777" w:rsidR="00BE1B22" w:rsidRPr="00407DD3" w:rsidRDefault="00BE1B22" w:rsidP="001D009C">
            <w:pPr>
              <w:spacing w:after="0"/>
              <w:jc w:val="both"/>
              <w:rPr>
                <w:rFonts w:ascii="Times New Roman" w:hAnsi="Times New Roman"/>
                <w:szCs w:val="22"/>
              </w:rPr>
            </w:pPr>
          </w:p>
        </w:tc>
        <w:tc>
          <w:tcPr>
            <w:tcW w:w="1344" w:type="dxa"/>
            <w:vMerge w:val="restart"/>
            <w:tcBorders>
              <w:top w:val="single" w:sz="4" w:space="0" w:color="auto"/>
              <w:left w:val="single" w:sz="4" w:space="0" w:color="000000"/>
              <w:right w:val="single" w:sz="4" w:space="0" w:color="000000"/>
            </w:tcBorders>
          </w:tcPr>
          <w:p w14:paraId="7C18A49E"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Н 1.1.01</w:t>
            </w:r>
          </w:p>
          <w:p w14:paraId="587033BD"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 xml:space="preserve">У 1.1.12 </w:t>
            </w:r>
          </w:p>
          <w:p w14:paraId="637DBAB1"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З 1.1.05</w:t>
            </w:r>
          </w:p>
          <w:p w14:paraId="696FFAC1"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 xml:space="preserve">Н 1.4.01 </w:t>
            </w:r>
          </w:p>
          <w:p w14:paraId="07F3B1E2"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 xml:space="preserve">У 1.4.01 </w:t>
            </w:r>
          </w:p>
          <w:p w14:paraId="2AFBD091"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 xml:space="preserve">У 1.4.02 </w:t>
            </w:r>
          </w:p>
          <w:p w14:paraId="197D1DA0"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 xml:space="preserve">У 1.4.03 </w:t>
            </w:r>
          </w:p>
          <w:p w14:paraId="6FE63985" w14:textId="77777777" w:rsidR="00BE1B22" w:rsidRPr="00407DD3" w:rsidRDefault="00BE1B22" w:rsidP="001D009C">
            <w:pPr>
              <w:spacing w:after="0" w:line="240" w:lineRule="auto"/>
              <w:jc w:val="both"/>
              <w:rPr>
                <w:rFonts w:ascii="Times New Roman" w:hAnsi="Times New Roman"/>
                <w:bCs/>
                <w:iCs/>
                <w:szCs w:val="22"/>
              </w:rPr>
            </w:pPr>
            <w:r w:rsidRPr="00407DD3">
              <w:rPr>
                <w:rFonts w:ascii="Times New Roman" w:hAnsi="Times New Roman"/>
                <w:szCs w:val="22"/>
              </w:rPr>
              <w:t>З 1.4.03</w:t>
            </w:r>
            <w:r w:rsidRPr="00407DD3">
              <w:rPr>
                <w:rFonts w:ascii="Times New Roman" w:hAnsi="Times New Roman"/>
                <w:bCs/>
                <w:iCs/>
                <w:szCs w:val="22"/>
              </w:rPr>
              <w:t xml:space="preserve"> </w:t>
            </w:r>
          </w:p>
          <w:p w14:paraId="6E399E92" w14:textId="77777777" w:rsidR="00BE1B22" w:rsidRPr="00407DD3" w:rsidRDefault="00BE1B22" w:rsidP="001D009C">
            <w:pPr>
              <w:spacing w:after="0" w:line="240" w:lineRule="auto"/>
              <w:jc w:val="both"/>
              <w:rPr>
                <w:rFonts w:ascii="Times New Roman" w:hAnsi="Times New Roman"/>
                <w:bCs/>
                <w:iCs/>
                <w:szCs w:val="22"/>
              </w:rPr>
            </w:pPr>
            <w:proofErr w:type="spellStart"/>
            <w:r w:rsidRPr="00407DD3">
              <w:rPr>
                <w:rFonts w:ascii="Times New Roman" w:hAnsi="Times New Roman"/>
                <w:bCs/>
                <w:iCs/>
                <w:szCs w:val="22"/>
              </w:rPr>
              <w:t>Уо</w:t>
            </w:r>
            <w:proofErr w:type="spellEnd"/>
            <w:r w:rsidRPr="00407DD3">
              <w:rPr>
                <w:rFonts w:ascii="Times New Roman" w:hAnsi="Times New Roman"/>
                <w:bCs/>
                <w:iCs/>
                <w:szCs w:val="22"/>
              </w:rPr>
              <w:t xml:space="preserve"> 01.09</w:t>
            </w:r>
          </w:p>
          <w:p w14:paraId="33853F9A" w14:textId="77777777" w:rsidR="00BE1B22" w:rsidRPr="00407DD3" w:rsidRDefault="00BE1B22" w:rsidP="001D009C">
            <w:pPr>
              <w:spacing w:after="0" w:line="240" w:lineRule="auto"/>
              <w:jc w:val="both"/>
              <w:rPr>
                <w:rFonts w:ascii="Times New Roman" w:hAnsi="Times New Roman"/>
                <w:b/>
                <w:szCs w:val="22"/>
              </w:rPr>
            </w:pPr>
          </w:p>
        </w:tc>
      </w:tr>
      <w:tr w:rsidR="00BE1B22" w:rsidRPr="00407DD3" w14:paraId="54B1017D" w14:textId="77777777" w:rsidTr="001D009C">
        <w:trPr>
          <w:trHeight w:val="560"/>
        </w:trPr>
        <w:tc>
          <w:tcPr>
            <w:tcW w:w="2395" w:type="dxa"/>
            <w:vMerge/>
            <w:tcBorders>
              <w:left w:val="single" w:sz="4" w:space="0" w:color="000000"/>
              <w:right w:val="single" w:sz="4" w:space="0" w:color="000000"/>
            </w:tcBorders>
          </w:tcPr>
          <w:p w14:paraId="1C48F194" w14:textId="77777777" w:rsidR="00BE1B22" w:rsidRPr="00407DD3" w:rsidRDefault="00BE1B22" w:rsidP="001D009C">
            <w:pPr>
              <w:spacing w:after="0"/>
              <w:rPr>
                <w:rFonts w:ascii="Times New Roman" w:hAnsi="Times New Roman"/>
                <w:b/>
                <w:szCs w:val="22"/>
              </w:rPr>
            </w:pPr>
          </w:p>
        </w:tc>
        <w:tc>
          <w:tcPr>
            <w:tcW w:w="7665" w:type="dxa"/>
            <w:tcBorders>
              <w:top w:val="single" w:sz="4" w:space="0" w:color="auto"/>
              <w:left w:val="single" w:sz="4" w:space="0" w:color="000000"/>
              <w:bottom w:val="single" w:sz="4" w:space="0" w:color="auto"/>
              <w:right w:val="single" w:sz="4" w:space="0" w:color="000000"/>
            </w:tcBorders>
          </w:tcPr>
          <w:p w14:paraId="35688505" w14:textId="77777777" w:rsidR="00BE1B22" w:rsidRPr="00407DD3" w:rsidRDefault="00BE1B22" w:rsidP="001D009C">
            <w:pPr>
              <w:spacing w:after="0"/>
              <w:rPr>
                <w:rFonts w:ascii="Times New Roman" w:hAnsi="Times New Roman"/>
                <w:b/>
                <w:szCs w:val="22"/>
              </w:rPr>
            </w:pPr>
            <w:r w:rsidRPr="00407DD3">
              <w:rPr>
                <w:rFonts w:ascii="Times New Roman" w:hAnsi="Times New Roman"/>
                <w:b/>
                <w:szCs w:val="22"/>
              </w:rPr>
              <w:t>В том числе практических занятий и лабораторных работ</w:t>
            </w:r>
          </w:p>
        </w:tc>
        <w:tc>
          <w:tcPr>
            <w:tcW w:w="1367" w:type="dxa"/>
            <w:tcBorders>
              <w:top w:val="single" w:sz="4" w:space="0" w:color="auto"/>
              <w:left w:val="single" w:sz="4" w:space="0" w:color="000000"/>
              <w:bottom w:val="single" w:sz="4" w:space="0" w:color="auto"/>
              <w:right w:val="single" w:sz="4" w:space="0" w:color="000000"/>
            </w:tcBorders>
          </w:tcPr>
          <w:p w14:paraId="05C3EAE2" w14:textId="77777777" w:rsidR="00BE1B22" w:rsidRPr="00407DD3" w:rsidRDefault="00BE1B22" w:rsidP="001D009C">
            <w:pPr>
              <w:spacing w:after="0"/>
              <w:jc w:val="center"/>
              <w:rPr>
                <w:rFonts w:ascii="Times New Roman" w:hAnsi="Times New Roman"/>
                <w:b/>
                <w:szCs w:val="22"/>
              </w:rPr>
            </w:pPr>
            <w:r w:rsidRPr="00407DD3">
              <w:rPr>
                <w:rFonts w:ascii="Times New Roman" w:hAnsi="Times New Roman"/>
                <w:b/>
                <w:szCs w:val="22"/>
              </w:rPr>
              <w:t>6</w:t>
            </w:r>
          </w:p>
        </w:tc>
        <w:tc>
          <w:tcPr>
            <w:tcW w:w="2228" w:type="dxa"/>
            <w:vMerge/>
            <w:tcBorders>
              <w:left w:val="single" w:sz="4" w:space="0" w:color="000000"/>
              <w:right w:val="single" w:sz="4" w:space="0" w:color="000000"/>
            </w:tcBorders>
          </w:tcPr>
          <w:p w14:paraId="4816A051" w14:textId="77777777" w:rsidR="00BE1B22" w:rsidRPr="00407DD3" w:rsidRDefault="00BE1B22" w:rsidP="001D009C">
            <w:pPr>
              <w:spacing w:after="0"/>
              <w:jc w:val="both"/>
              <w:rPr>
                <w:rFonts w:ascii="Times New Roman" w:hAnsi="Times New Roman"/>
                <w:szCs w:val="22"/>
              </w:rPr>
            </w:pPr>
          </w:p>
        </w:tc>
        <w:tc>
          <w:tcPr>
            <w:tcW w:w="1344" w:type="dxa"/>
            <w:vMerge/>
            <w:tcBorders>
              <w:left w:val="single" w:sz="4" w:space="0" w:color="000000"/>
              <w:right w:val="single" w:sz="4" w:space="0" w:color="000000"/>
            </w:tcBorders>
          </w:tcPr>
          <w:p w14:paraId="27111074" w14:textId="77777777" w:rsidR="00BE1B22" w:rsidRPr="00407DD3" w:rsidRDefault="00BE1B22" w:rsidP="001D009C">
            <w:pPr>
              <w:spacing w:after="0" w:line="240" w:lineRule="auto"/>
              <w:jc w:val="both"/>
              <w:rPr>
                <w:rFonts w:ascii="Times New Roman" w:hAnsi="Times New Roman"/>
                <w:b/>
                <w:szCs w:val="22"/>
              </w:rPr>
            </w:pPr>
          </w:p>
        </w:tc>
      </w:tr>
      <w:tr w:rsidR="00BE1B22" w:rsidRPr="00407DD3" w14:paraId="4193C8ED" w14:textId="77777777" w:rsidTr="001D009C">
        <w:trPr>
          <w:trHeight w:val="868"/>
        </w:trPr>
        <w:tc>
          <w:tcPr>
            <w:tcW w:w="2395" w:type="dxa"/>
            <w:vMerge/>
            <w:tcBorders>
              <w:left w:val="single" w:sz="4" w:space="0" w:color="000000"/>
              <w:right w:val="single" w:sz="4" w:space="0" w:color="000000"/>
            </w:tcBorders>
          </w:tcPr>
          <w:p w14:paraId="2592FFF7" w14:textId="77777777" w:rsidR="00BE1B22" w:rsidRPr="00407DD3" w:rsidRDefault="00BE1B22" w:rsidP="001D009C">
            <w:pPr>
              <w:spacing w:after="0"/>
              <w:rPr>
                <w:rFonts w:ascii="Times New Roman" w:hAnsi="Times New Roman"/>
                <w:b/>
                <w:szCs w:val="22"/>
              </w:rPr>
            </w:pPr>
          </w:p>
        </w:tc>
        <w:tc>
          <w:tcPr>
            <w:tcW w:w="7665" w:type="dxa"/>
            <w:tcBorders>
              <w:top w:val="single" w:sz="4" w:space="0" w:color="auto"/>
              <w:left w:val="single" w:sz="4" w:space="0" w:color="000000"/>
              <w:bottom w:val="single" w:sz="4" w:space="0" w:color="auto"/>
              <w:right w:val="single" w:sz="4" w:space="0" w:color="000000"/>
            </w:tcBorders>
          </w:tcPr>
          <w:p w14:paraId="13725B42" w14:textId="77777777" w:rsidR="00BE1B22" w:rsidRPr="00407DD3" w:rsidRDefault="00BE1B22" w:rsidP="001D009C">
            <w:pPr>
              <w:spacing w:after="0"/>
              <w:rPr>
                <w:rFonts w:ascii="Times New Roman" w:hAnsi="Times New Roman"/>
                <w:szCs w:val="22"/>
              </w:rPr>
            </w:pPr>
            <w:r w:rsidRPr="00407DD3">
              <w:rPr>
                <w:rFonts w:ascii="Times New Roman" w:hAnsi="Times New Roman"/>
                <w:szCs w:val="22"/>
              </w:rPr>
              <w:t>Схемы включения ламп накаливания</w:t>
            </w:r>
          </w:p>
          <w:p w14:paraId="2523B31E" w14:textId="77777777" w:rsidR="00BE1B22" w:rsidRPr="00407DD3" w:rsidRDefault="00BE1B22" w:rsidP="001D009C">
            <w:pPr>
              <w:spacing w:after="0"/>
              <w:rPr>
                <w:rFonts w:ascii="Times New Roman" w:hAnsi="Times New Roman"/>
                <w:szCs w:val="22"/>
              </w:rPr>
            </w:pPr>
            <w:r w:rsidRPr="00407DD3">
              <w:rPr>
                <w:rFonts w:ascii="Times New Roman" w:hAnsi="Times New Roman"/>
                <w:szCs w:val="22"/>
              </w:rPr>
              <w:t>Схемы включения люминесцентных ламп</w:t>
            </w:r>
          </w:p>
          <w:p w14:paraId="659B4BF4" w14:textId="77777777" w:rsidR="00BE1B22" w:rsidRPr="00407DD3" w:rsidRDefault="00BE1B22" w:rsidP="001D009C">
            <w:pPr>
              <w:spacing w:after="0"/>
              <w:rPr>
                <w:rFonts w:ascii="Times New Roman" w:hAnsi="Times New Roman"/>
                <w:b/>
                <w:szCs w:val="22"/>
              </w:rPr>
            </w:pPr>
            <w:r w:rsidRPr="00407DD3">
              <w:rPr>
                <w:rFonts w:ascii="Times New Roman" w:hAnsi="Times New Roman"/>
                <w:szCs w:val="22"/>
              </w:rPr>
              <w:t>Схемы управления освещением</w:t>
            </w:r>
          </w:p>
        </w:tc>
        <w:tc>
          <w:tcPr>
            <w:tcW w:w="1367" w:type="dxa"/>
            <w:tcBorders>
              <w:top w:val="single" w:sz="4" w:space="0" w:color="auto"/>
              <w:left w:val="single" w:sz="4" w:space="0" w:color="000000"/>
              <w:bottom w:val="single" w:sz="4" w:space="0" w:color="auto"/>
              <w:right w:val="single" w:sz="4" w:space="0" w:color="000000"/>
            </w:tcBorders>
          </w:tcPr>
          <w:p w14:paraId="11BDC97A" w14:textId="77777777" w:rsidR="00BE1B22" w:rsidRDefault="00BE1B22" w:rsidP="001D009C">
            <w:pPr>
              <w:spacing w:after="0" w:line="240" w:lineRule="auto"/>
              <w:jc w:val="center"/>
              <w:rPr>
                <w:rFonts w:ascii="Times New Roman" w:hAnsi="Times New Roman"/>
                <w:i/>
                <w:szCs w:val="22"/>
              </w:rPr>
            </w:pPr>
            <w:r>
              <w:rPr>
                <w:rFonts w:ascii="Times New Roman" w:hAnsi="Times New Roman"/>
                <w:i/>
                <w:szCs w:val="22"/>
              </w:rPr>
              <w:t>2</w:t>
            </w:r>
          </w:p>
          <w:p w14:paraId="38E70E22" w14:textId="77777777" w:rsidR="00BE1B22" w:rsidRDefault="00BE1B22" w:rsidP="001D009C">
            <w:pPr>
              <w:spacing w:after="0" w:line="240" w:lineRule="auto"/>
              <w:jc w:val="center"/>
              <w:rPr>
                <w:rFonts w:ascii="Times New Roman" w:hAnsi="Times New Roman"/>
                <w:i/>
                <w:szCs w:val="22"/>
              </w:rPr>
            </w:pPr>
            <w:r>
              <w:rPr>
                <w:rFonts w:ascii="Times New Roman" w:hAnsi="Times New Roman"/>
                <w:i/>
                <w:szCs w:val="22"/>
              </w:rPr>
              <w:t>2</w:t>
            </w:r>
          </w:p>
          <w:p w14:paraId="13160CC4" w14:textId="77777777" w:rsidR="00BE1B22" w:rsidRPr="00407DD3" w:rsidRDefault="00BE1B22" w:rsidP="001D009C">
            <w:pPr>
              <w:spacing w:after="0" w:line="240" w:lineRule="auto"/>
              <w:jc w:val="center"/>
              <w:rPr>
                <w:rFonts w:ascii="Times New Roman" w:hAnsi="Times New Roman"/>
                <w:i/>
                <w:szCs w:val="22"/>
              </w:rPr>
            </w:pPr>
            <w:r>
              <w:rPr>
                <w:rFonts w:ascii="Times New Roman" w:hAnsi="Times New Roman"/>
                <w:i/>
                <w:szCs w:val="22"/>
              </w:rPr>
              <w:t>2</w:t>
            </w:r>
          </w:p>
        </w:tc>
        <w:tc>
          <w:tcPr>
            <w:tcW w:w="2228" w:type="dxa"/>
            <w:vMerge/>
            <w:tcBorders>
              <w:left w:val="single" w:sz="4" w:space="0" w:color="000000"/>
              <w:bottom w:val="single" w:sz="4" w:space="0" w:color="auto"/>
              <w:right w:val="single" w:sz="4" w:space="0" w:color="000000"/>
            </w:tcBorders>
          </w:tcPr>
          <w:p w14:paraId="4FF46995" w14:textId="77777777" w:rsidR="00BE1B22" w:rsidRPr="00407DD3" w:rsidRDefault="00BE1B22" w:rsidP="001D009C">
            <w:pPr>
              <w:spacing w:after="0"/>
              <w:jc w:val="both"/>
              <w:rPr>
                <w:rFonts w:ascii="Times New Roman" w:hAnsi="Times New Roman"/>
                <w:szCs w:val="22"/>
              </w:rPr>
            </w:pPr>
          </w:p>
        </w:tc>
        <w:tc>
          <w:tcPr>
            <w:tcW w:w="1344" w:type="dxa"/>
            <w:vMerge/>
            <w:tcBorders>
              <w:left w:val="single" w:sz="4" w:space="0" w:color="000000"/>
              <w:bottom w:val="single" w:sz="4" w:space="0" w:color="auto"/>
              <w:right w:val="single" w:sz="4" w:space="0" w:color="000000"/>
            </w:tcBorders>
          </w:tcPr>
          <w:p w14:paraId="6E8363AD" w14:textId="77777777" w:rsidR="00BE1B22" w:rsidRPr="00407DD3" w:rsidRDefault="00BE1B22" w:rsidP="001D009C">
            <w:pPr>
              <w:spacing w:after="0" w:line="240" w:lineRule="auto"/>
              <w:jc w:val="both"/>
              <w:rPr>
                <w:rFonts w:ascii="Times New Roman" w:hAnsi="Times New Roman"/>
                <w:b/>
                <w:szCs w:val="22"/>
              </w:rPr>
            </w:pPr>
          </w:p>
        </w:tc>
      </w:tr>
      <w:tr w:rsidR="00BE1B22" w:rsidRPr="00407DD3" w14:paraId="3EA7B245" w14:textId="77777777" w:rsidTr="001D009C">
        <w:trPr>
          <w:trHeight w:val="525"/>
        </w:trPr>
        <w:tc>
          <w:tcPr>
            <w:tcW w:w="2395" w:type="dxa"/>
            <w:vMerge/>
            <w:tcBorders>
              <w:left w:val="single" w:sz="4" w:space="0" w:color="000000"/>
              <w:bottom w:val="single" w:sz="4" w:space="0" w:color="000000"/>
              <w:right w:val="single" w:sz="4" w:space="0" w:color="000000"/>
            </w:tcBorders>
          </w:tcPr>
          <w:p w14:paraId="5D900749" w14:textId="77777777" w:rsidR="00BE1B22" w:rsidRPr="00407DD3" w:rsidRDefault="00BE1B22" w:rsidP="001D009C">
            <w:pPr>
              <w:spacing w:after="0"/>
              <w:rPr>
                <w:rFonts w:ascii="Times New Roman" w:hAnsi="Times New Roman"/>
                <w:b/>
                <w:szCs w:val="22"/>
              </w:rPr>
            </w:pPr>
          </w:p>
        </w:tc>
        <w:tc>
          <w:tcPr>
            <w:tcW w:w="7665" w:type="dxa"/>
            <w:tcBorders>
              <w:top w:val="single" w:sz="4" w:space="0" w:color="auto"/>
              <w:left w:val="single" w:sz="4" w:space="0" w:color="000000"/>
              <w:bottom w:val="single" w:sz="4" w:space="0" w:color="000000"/>
              <w:right w:val="single" w:sz="4" w:space="0" w:color="000000"/>
            </w:tcBorders>
          </w:tcPr>
          <w:p w14:paraId="79745787" w14:textId="77777777" w:rsidR="00BE1B22" w:rsidRPr="00407DD3" w:rsidRDefault="00BE1B22" w:rsidP="001D009C">
            <w:pPr>
              <w:spacing w:after="0"/>
              <w:rPr>
                <w:rFonts w:ascii="Times New Roman" w:hAnsi="Times New Roman"/>
                <w:b/>
                <w:szCs w:val="22"/>
              </w:rPr>
            </w:pPr>
            <w:r w:rsidRPr="00407DD3">
              <w:rPr>
                <w:rFonts w:ascii="Times New Roman" w:hAnsi="Times New Roman"/>
                <w:b/>
                <w:szCs w:val="22"/>
              </w:rPr>
              <w:t>Всего за 1 курс 2 семестр</w:t>
            </w:r>
          </w:p>
        </w:tc>
        <w:tc>
          <w:tcPr>
            <w:tcW w:w="1367" w:type="dxa"/>
            <w:tcBorders>
              <w:top w:val="single" w:sz="4" w:space="0" w:color="auto"/>
              <w:left w:val="single" w:sz="4" w:space="0" w:color="000000"/>
              <w:bottom w:val="single" w:sz="4" w:space="0" w:color="auto"/>
              <w:right w:val="single" w:sz="4" w:space="0" w:color="000000"/>
            </w:tcBorders>
          </w:tcPr>
          <w:p w14:paraId="7F4ED857" w14:textId="77777777" w:rsidR="00BE1B22" w:rsidRPr="00407DD3" w:rsidRDefault="00BE1B22" w:rsidP="001D009C">
            <w:pPr>
              <w:spacing w:after="0"/>
              <w:jc w:val="center"/>
              <w:rPr>
                <w:rFonts w:ascii="Times New Roman" w:hAnsi="Times New Roman"/>
                <w:b/>
                <w:i/>
                <w:szCs w:val="22"/>
              </w:rPr>
            </w:pPr>
            <w:r w:rsidRPr="00407DD3">
              <w:rPr>
                <w:rFonts w:ascii="Times New Roman" w:hAnsi="Times New Roman"/>
                <w:b/>
                <w:i/>
                <w:szCs w:val="22"/>
              </w:rPr>
              <w:t>28/16</w:t>
            </w:r>
          </w:p>
        </w:tc>
        <w:tc>
          <w:tcPr>
            <w:tcW w:w="2228" w:type="dxa"/>
            <w:tcBorders>
              <w:top w:val="single" w:sz="4" w:space="0" w:color="auto"/>
              <w:left w:val="single" w:sz="4" w:space="0" w:color="000000"/>
              <w:bottom w:val="single" w:sz="4" w:space="0" w:color="auto"/>
              <w:right w:val="single" w:sz="4" w:space="0" w:color="000000"/>
            </w:tcBorders>
          </w:tcPr>
          <w:p w14:paraId="0ECE7D04" w14:textId="77777777" w:rsidR="00BE1B22" w:rsidRPr="00407DD3" w:rsidRDefault="00BE1B22" w:rsidP="001D009C">
            <w:pPr>
              <w:spacing w:after="0"/>
              <w:jc w:val="both"/>
              <w:rPr>
                <w:rFonts w:ascii="Times New Roman" w:hAnsi="Times New Roman"/>
                <w:szCs w:val="22"/>
              </w:rPr>
            </w:pPr>
          </w:p>
        </w:tc>
        <w:tc>
          <w:tcPr>
            <w:tcW w:w="1344" w:type="dxa"/>
            <w:tcBorders>
              <w:top w:val="single" w:sz="4" w:space="0" w:color="auto"/>
              <w:left w:val="single" w:sz="4" w:space="0" w:color="000000"/>
              <w:bottom w:val="single" w:sz="4" w:space="0" w:color="auto"/>
              <w:right w:val="single" w:sz="4" w:space="0" w:color="000000"/>
            </w:tcBorders>
          </w:tcPr>
          <w:p w14:paraId="229EBC3A" w14:textId="77777777" w:rsidR="00BE1B22" w:rsidRPr="00407DD3" w:rsidRDefault="00BE1B22" w:rsidP="001D009C">
            <w:pPr>
              <w:spacing w:after="0" w:line="240" w:lineRule="auto"/>
              <w:jc w:val="both"/>
              <w:rPr>
                <w:rFonts w:ascii="Times New Roman" w:hAnsi="Times New Roman"/>
                <w:b/>
                <w:szCs w:val="22"/>
              </w:rPr>
            </w:pPr>
          </w:p>
        </w:tc>
      </w:tr>
      <w:tr w:rsidR="00BE1B22" w:rsidRPr="00407DD3" w14:paraId="0A2239E8" w14:textId="77777777" w:rsidTr="001D009C">
        <w:trPr>
          <w:trHeight w:val="20"/>
        </w:trPr>
        <w:tc>
          <w:tcPr>
            <w:tcW w:w="2395" w:type="dxa"/>
            <w:tcBorders>
              <w:top w:val="single" w:sz="4" w:space="0" w:color="000000"/>
              <w:left w:val="single" w:sz="4" w:space="0" w:color="000000"/>
              <w:bottom w:val="single" w:sz="4" w:space="0" w:color="auto"/>
              <w:right w:val="single" w:sz="4" w:space="0" w:color="000000"/>
            </w:tcBorders>
          </w:tcPr>
          <w:p w14:paraId="426ED98F" w14:textId="77777777" w:rsidR="00BE1B22" w:rsidRPr="00407DD3" w:rsidRDefault="00BE1B22" w:rsidP="001D009C">
            <w:pPr>
              <w:spacing w:after="0" w:line="240" w:lineRule="auto"/>
              <w:rPr>
                <w:rFonts w:ascii="Times New Roman" w:hAnsi="Times New Roman"/>
                <w:b/>
                <w:szCs w:val="22"/>
              </w:rPr>
            </w:pPr>
            <w:r w:rsidRPr="00407DD3">
              <w:rPr>
                <w:rFonts w:ascii="Times New Roman" w:hAnsi="Times New Roman"/>
                <w:b/>
                <w:szCs w:val="22"/>
              </w:rPr>
              <w:t>2 курс 3 семестр</w:t>
            </w:r>
          </w:p>
          <w:p w14:paraId="319D0A48" w14:textId="77777777" w:rsidR="00BE1B22" w:rsidRPr="00407DD3" w:rsidRDefault="00BE1B22" w:rsidP="001D009C">
            <w:pPr>
              <w:spacing w:after="0" w:line="240" w:lineRule="auto"/>
              <w:rPr>
                <w:rFonts w:ascii="Times New Roman" w:hAnsi="Times New Roman"/>
                <w:b/>
                <w:szCs w:val="22"/>
              </w:rPr>
            </w:pPr>
          </w:p>
        </w:tc>
        <w:tc>
          <w:tcPr>
            <w:tcW w:w="7665" w:type="dxa"/>
            <w:tcBorders>
              <w:top w:val="single" w:sz="4" w:space="0" w:color="000000"/>
              <w:left w:val="single" w:sz="4" w:space="0" w:color="000000"/>
              <w:bottom w:val="single" w:sz="4" w:space="0" w:color="auto"/>
              <w:right w:val="single" w:sz="4" w:space="0" w:color="000000"/>
            </w:tcBorders>
          </w:tcPr>
          <w:p w14:paraId="70A042FF" w14:textId="77777777" w:rsidR="00BE1B22" w:rsidRPr="00407DD3" w:rsidRDefault="00BE1B22" w:rsidP="001D009C">
            <w:pPr>
              <w:spacing w:after="0" w:line="240" w:lineRule="auto"/>
              <w:rPr>
                <w:rFonts w:ascii="Times New Roman" w:hAnsi="Times New Roman"/>
                <w:szCs w:val="22"/>
              </w:rPr>
            </w:pPr>
            <w:r w:rsidRPr="00407DD3">
              <w:rPr>
                <w:rFonts w:ascii="Times New Roman" w:hAnsi="Times New Roman"/>
                <w:b/>
                <w:szCs w:val="22"/>
              </w:rPr>
              <w:t xml:space="preserve">Содержание </w:t>
            </w:r>
          </w:p>
        </w:tc>
        <w:tc>
          <w:tcPr>
            <w:tcW w:w="1367" w:type="dxa"/>
            <w:tcBorders>
              <w:top w:val="single" w:sz="4" w:space="0" w:color="auto"/>
              <w:left w:val="single" w:sz="4" w:space="0" w:color="000000"/>
              <w:bottom w:val="single" w:sz="4" w:space="0" w:color="000000"/>
              <w:right w:val="single" w:sz="4" w:space="0" w:color="000000"/>
            </w:tcBorders>
          </w:tcPr>
          <w:p w14:paraId="4F371E7B" w14:textId="77777777" w:rsidR="00BE1B22" w:rsidRPr="00407DD3" w:rsidRDefault="00BE1B22" w:rsidP="001D009C">
            <w:pPr>
              <w:spacing w:after="0"/>
              <w:jc w:val="center"/>
              <w:rPr>
                <w:rFonts w:ascii="Times New Roman" w:hAnsi="Times New Roman"/>
                <w:b/>
                <w:szCs w:val="22"/>
              </w:rPr>
            </w:pPr>
            <w:r w:rsidRPr="00407DD3">
              <w:rPr>
                <w:rFonts w:ascii="Times New Roman" w:hAnsi="Times New Roman"/>
                <w:b/>
                <w:szCs w:val="22"/>
              </w:rPr>
              <w:t>4</w:t>
            </w:r>
          </w:p>
        </w:tc>
        <w:tc>
          <w:tcPr>
            <w:tcW w:w="2228" w:type="dxa"/>
            <w:tcBorders>
              <w:top w:val="single" w:sz="4" w:space="0" w:color="auto"/>
              <w:left w:val="single" w:sz="4" w:space="0" w:color="000000"/>
              <w:bottom w:val="single" w:sz="4" w:space="0" w:color="000000"/>
              <w:right w:val="single" w:sz="4" w:space="0" w:color="000000"/>
            </w:tcBorders>
          </w:tcPr>
          <w:p w14:paraId="1099399D" w14:textId="77777777" w:rsidR="00BE1B22" w:rsidRPr="00407DD3" w:rsidRDefault="00BE1B22" w:rsidP="001D009C">
            <w:pPr>
              <w:spacing w:after="0"/>
              <w:jc w:val="both"/>
              <w:rPr>
                <w:rFonts w:ascii="Times New Roman" w:hAnsi="Times New Roman"/>
                <w:szCs w:val="22"/>
              </w:rPr>
            </w:pPr>
          </w:p>
        </w:tc>
        <w:tc>
          <w:tcPr>
            <w:tcW w:w="1344" w:type="dxa"/>
            <w:tcBorders>
              <w:top w:val="single" w:sz="4" w:space="0" w:color="auto"/>
              <w:left w:val="single" w:sz="4" w:space="0" w:color="000000"/>
              <w:bottom w:val="single" w:sz="4" w:space="0" w:color="000000"/>
              <w:right w:val="single" w:sz="4" w:space="0" w:color="000000"/>
            </w:tcBorders>
          </w:tcPr>
          <w:p w14:paraId="61440936" w14:textId="77777777" w:rsidR="00BE1B22" w:rsidRPr="00407DD3" w:rsidRDefault="00BE1B22" w:rsidP="001D009C">
            <w:pPr>
              <w:spacing w:after="0" w:line="240" w:lineRule="auto"/>
              <w:jc w:val="both"/>
              <w:rPr>
                <w:rFonts w:ascii="Times New Roman" w:hAnsi="Times New Roman"/>
                <w:b/>
                <w:szCs w:val="22"/>
              </w:rPr>
            </w:pPr>
          </w:p>
        </w:tc>
      </w:tr>
      <w:tr w:rsidR="00BE1B22" w:rsidRPr="00407DD3" w14:paraId="3B701DFA" w14:textId="77777777" w:rsidTr="001D009C">
        <w:trPr>
          <w:trHeight w:val="2207"/>
        </w:trPr>
        <w:tc>
          <w:tcPr>
            <w:tcW w:w="2395" w:type="dxa"/>
            <w:vMerge w:val="restart"/>
            <w:tcBorders>
              <w:top w:val="single" w:sz="4" w:space="0" w:color="auto"/>
              <w:left w:val="single" w:sz="4" w:space="0" w:color="000000"/>
              <w:right w:val="single" w:sz="4" w:space="0" w:color="000000"/>
            </w:tcBorders>
          </w:tcPr>
          <w:p w14:paraId="5E14323A" w14:textId="77777777" w:rsidR="00BE1B22" w:rsidRPr="00407DD3" w:rsidRDefault="00BE1B22" w:rsidP="001D009C">
            <w:pPr>
              <w:spacing w:after="0" w:line="240" w:lineRule="auto"/>
              <w:rPr>
                <w:szCs w:val="22"/>
              </w:rPr>
            </w:pPr>
            <w:r w:rsidRPr="00407DD3">
              <w:rPr>
                <w:rFonts w:ascii="Times New Roman" w:hAnsi="Times New Roman"/>
                <w:b/>
                <w:szCs w:val="22"/>
              </w:rPr>
              <w:lastRenderedPageBreak/>
              <w:t>Тема 1.5 Монтаж устройств защитного заземления</w:t>
            </w:r>
          </w:p>
        </w:tc>
        <w:tc>
          <w:tcPr>
            <w:tcW w:w="7665" w:type="dxa"/>
            <w:tcBorders>
              <w:top w:val="single" w:sz="4" w:space="0" w:color="auto"/>
              <w:left w:val="single" w:sz="4" w:space="0" w:color="000000"/>
              <w:bottom w:val="single" w:sz="4" w:space="0" w:color="auto"/>
              <w:right w:val="single" w:sz="4" w:space="0" w:color="000000"/>
            </w:tcBorders>
          </w:tcPr>
          <w:p w14:paraId="47D7B6B5"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b/>
                <w:szCs w:val="22"/>
              </w:rPr>
              <w:t xml:space="preserve">Заземляющие устройства. </w:t>
            </w:r>
            <w:r w:rsidRPr="00407DD3">
              <w:rPr>
                <w:rFonts w:ascii="Times New Roman" w:hAnsi="Times New Roman"/>
                <w:szCs w:val="22"/>
              </w:rPr>
              <w:t xml:space="preserve">Заземляющие устройства: назначение, устройство. Требования к заземляющим устройствам. Монтаж заземляющих устройств. Требования безопасности </w:t>
            </w:r>
            <w:proofErr w:type="gramStart"/>
            <w:r w:rsidRPr="00407DD3">
              <w:rPr>
                <w:rFonts w:ascii="Times New Roman" w:hAnsi="Times New Roman"/>
                <w:szCs w:val="22"/>
              </w:rPr>
              <w:t>выполнения  электромонтажных</w:t>
            </w:r>
            <w:proofErr w:type="gramEnd"/>
            <w:r w:rsidRPr="00407DD3">
              <w:rPr>
                <w:rFonts w:ascii="Times New Roman" w:hAnsi="Times New Roman"/>
                <w:szCs w:val="22"/>
              </w:rPr>
              <w:t xml:space="preserve"> работ</w:t>
            </w:r>
          </w:p>
          <w:p w14:paraId="39891D37"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b/>
                <w:szCs w:val="22"/>
              </w:rPr>
              <w:t>Технология монтажа устройств заземления и защиты:</w:t>
            </w:r>
            <w:r w:rsidRPr="00407DD3">
              <w:rPr>
                <w:rFonts w:ascii="Times New Roman" w:hAnsi="Times New Roman"/>
                <w:szCs w:val="22"/>
              </w:rPr>
              <w:t xml:space="preserve"> заземление и защитные меры безопасности, технология выполнения работ по устройству заземления, устройства защитного отключения (УЗО)</w:t>
            </w:r>
          </w:p>
        </w:tc>
        <w:tc>
          <w:tcPr>
            <w:tcW w:w="1367" w:type="dxa"/>
            <w:tcBorders>
              <w:top w:val="single" w:sz="4" w:space="0" w:color="000000"/>
              <w:left w:val="single" w:sz="4" w:space="0" w:color="000000"/>
              <w:bottom w:val="single" w:sz="4" w:space="0" w:color="auto"/>
              <w:right w:val="single" w:sz="4" w:space="0" w:color="000000"/>
            </w:tcBorders>
          </w:tcPr>
          <w:p w14:paraId="5C328A31" w14:textId="77777777" w:rsidR="00BE1B22" w:rsidRPr="00407DD3" w:rsidRDefault="00BE1B22" w:rsidP="001D009C">
            <w:pPr>
              <w:spacing w:after="0"/>
              <w:jc w:val="center"/>
              <w:rPr>
                <w:rFonts w:ascii="Times New Roman" w:hAnsi="Times New Roman"/>
                <w:i/>
                <w:szCs w:val="22"/>
              </w:rPr>
            </w:pPr>
            <w:r w:rsidRPr="00407DD3">
              <w:rPr>
                <w:rFonts w:ascii="Times New Roman" w:hAnsi="Times New Roman"/>
                <w:i/>
                <w:szCs w:val="22"/>
              </w:rPr>
              <w:t>4</w:t>
            </w:r>
          </w:p>
        </w:tc>
        <w:tc>
          <w:tcPr>
            <w:tcW w:w="2228" w:type="dxa"/>
            <w:vMerge w:val="restart"/>
            <w:tcBorders>
              <w:top w:val="single" w:sz="4" w:space="0" w:color="000000"/>
              <w:left w:val="single" w:sz="4" w:space="0" w:color="000000"/>
              <w:right w:val="single" w:sz="4" w:space="0" w:color="000000"/>
            </w:tcBorders>
          </w:tcPr>
          <w:p w14:paraId="19EC5105" w14:textId="77777777" w:rsidR="00BE1B22" w:rsidRPr="00407DD3" w:rsidRDefault="00BE1B22" w:rsidP="001D009C">
            <w:pPr>
              <w:spacing w:after="0" w:line="240" w:lineRule="auto"/>
              <w:rPr>
                <w:rFonts w:ascii="Times New Roman" w:hAnsi="Times New Roman"/>
                <w:b/>
                <w:szCs w:val="22"/>
              </w:rPr>
            </w:pPr>
            <w:r w:rsidRPr="00407DD3">
              <w:rPr>
                <w:rFonts w:ascii="Times New Roman" w:hAnsi="Times New Roman"/>
                <w:b/>
                <w:szCs w:val="22"/>
              </w:rPr>
              <w:t xml:space="preserve">ПК 1.1, ПК 1.2, </w:t>
            </w:r>
          </w:p>
          <w:p w14:paraId="19ECF0C7" w14:textId="77777777" w:rsidR="00BE1B22" w:rsidRPr="00407DD3" w:rsidRDefault="00BE1B22" w:rsidP="001D009C">
            <w:pPr>
              <w:spacing w:after="0" w:line="240" w:lineRule="auto"/>
              <w:rPr>
                <w:rFonts w:ascii="Times New Roman" w:hAnsi="Times New Roman"/>
                <w:b/>
                <w:szCs w:val="22"/>
              </w:rPr>
            </w:pPr>
            <w:r w:rsidRPr="00407DD3">
              <w:rPr>
                <w:rFonts w:ascii="Times New Roman" w:hAnsi="Times New Roman"/>
                <w:b/>
                <w:szCs w:val="22"/>
              </w:rPr>
              <w:t>ПК 1.4</w:t>
            </w:r>
          </w:p>
          <w:p w14:paraId="31DDD278" w14:textId="77777777" w:rsidR="00BE1B22" w:rsidRPr="00407DD3" w:rsidRDefault="00BE1B22" w:rsidP="001D009C">
            <w:pPr>
              <w:spacing w:after="0"/>
              <w:jc w:val="both"/>
              <w:rPr>
                <w:rFonts w:ascii="Times New Roman" w:hAnsi="Times New Roman"/>
                <w:szCs w:val="22"/>
              </w:rPr>
            </w:pPr>
            <w:r w:rsidRPr="00407DD3">
              <w:rPr>
                <w:rFonts w:ascii="Times New Roman" w:hAnsi="Times New Roman"/>
                <w:b/>
                <w:szCs w:val="22"/>
              </w:rPr>
              <w:t>ОК 01</w:t>
            </w:r>
          </w:p>
        </w:tc>
        <w:tc>
          <w:tcPr>
            <w:tcW w:w="1344" w:type="dxa"/>
            <w:vMerge w:val="restart"/>
            <w:tcBorders>
              <w:top w:val="single" w:sz="4" w:space="0" w:color="000000"/>
              <w:left w:val="single" w:sz="4" w:space="0" w:color="000000"/>
              <w:right w:val="single" w:sz="4" w:space="0" w:color="000000"/>
            </w:tcBorders>
          </w:tcPr>
          <w:p w14:paraId="25E006B5"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 xml:space="preserve">Н 1.1.01 </w:t>
            </w:r>
          </w:p>
          <w:p w14:paraId="1E6E21AD"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У 1.1.01</w:t>
            </w:r>
          </w:p>
          <w:p w14:paraId="020EAE1D"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 xml:space="preserve">У 1.1.02 </w:t>
            </w:r>
          </w:p>
          <w:p w14:paraId="083A2DDC"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 xml:space="preserve">У 1.1.09 </w:t>
            </w:r>
          </w:p>
          <w:p w14:paraId="3AFE018E"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З 1.1.08</w:t>
            </w:r>
          </w:p>
          <w:p w14:paraId="3D8E6AA3"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 xml:space="preserve">З 1.1.07 </w:t>
            </w:r>
          </w:p>
          <w:p w14:paraId="1B9DB367"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 xml:space="preserve">У 1.2.01 </w:t>
            </w:r>
          </w:p>
          <w:p w14:paraId="0BF83523" w14:textId="77777777" w:rsidR="00BE1B22" w:rsidRPr="00407DD3" w:rsidRDefault="00BE1B22" w:rsidP="001D009C">
            <w:pPr>
              <w:spacing w:after="0" w:line="240" w:lineRule="auto"/>
              <w:jc w:val="both"/>
              <w:rPr>
                <w:rFonts w:ascii="Times New Roman" w:hAnsi="Times New Roman"/>
                <w:bCs/>
                <w:iCs/>
                <w:szCs w:val="22"/>
              </w:rPr>
            </w:pPr>
            <w:r w:rsidRPr="00407DD3">
              <w:rPr>
                <w:rFonts w:ascii="Times New Roman" w:hAnsi="Times New Roman"/>
                <w:szCs w:val="22"/>
              </w:rPr>
              <w:t>У 1.2.02</w:t>
            </w:r>
            <w:r w:rsidRPr="00407DD3">
              <w:rPr>
                <w:rFonts w:ascii="Times New Roman" w:hAnsi="Times New Roman"/>
                <w:bCs/>
                <w:iCs/>
                <w:szCs w:val="22"/>
              </w:rPr>
              <w:t xml:space="preserve"> </w:t>
            </w:r>
          </w:p>
          <w:p w14:paraId="4C1B3477"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У 1.4.03</w:t>
            </w:r>
          </w:p>
          <w:p w14:paraId="4AB88E46" w14:textId="77777777" w:rsidR="00BE1B22" w:rsidRPr="00407DD3" w:rsidRDefault="00BE1B22" w:rsidP="001D009C">
            <w:pPr>
              <w:spacing w:after="0" w:line="240" w:lineRule="auto"/>
              <w:jc w:val="both"/>
              <w:rPr>
                <w:rFonts w:ascii="Times New Roman" w:hAnsi="Times New Roman"/>
                <w:bCs/>
                <w:iCs/>
                <w:szCs w:val="22"/>
              </w:rPr>
            </w:pPr>
            <w:r w:rsidRPr="00407DD3">
              <w:rPr>
                <w:rFonts w:ascii="Times New Roman" w:hAnsi="Times New Roman"/>
                <w:szCs w:val="22"/>
              </w:rPr>
              <w:t>У 1.4.04</w:t>
            </w:r>
            <w:r w:rsidRPr="00407DD3">
              <w:rPr>
                <w:rFonts w:ascii="Times New Roman" w:hAnsi="Times New Roman"/>
                <w:bCs/>
                <w:iCs/>
                <w:szCs w:val="22"/>
              </w:rPr>
              <w:t xml:space="preserve"> </w:t>
            </w:r>
          </w:p>
          <w:p w14:paraId="2536F37D" w14:textId="77777777" w:rsidR="00BE1B22" w:rsidRPr="00407DD3" w:rsidRDefault="00BE1B22" w:rsidP="001D009C">
            <w:pPr>
              <w:spacing w:after="0" w:line="240" w:lineRule="auto"/>
              <w:jc w:val="both"/>
              <w:rPr>
                <w:rFonts w:ascii="Times New Roman" w:hAnsi="Times New Roman"/>
                <w:bCs/>
                <w:iCs/>
                <w:szCs w:val="22"/>
              </w:rPr>
            </w:pPr>
            <w:proofErr w:type="spellStart"/>
            <w:r w:rsidRPr="00407DD3">
              <w:rPr>
                <w:rFonts w:ascii="Times New Roman" w:hAnsi="Times New Roman"/>
                <w:bCs/>
                <w:iCs/>
                <w:szCs w:val="22"/>
              </w:rPr>
              <w:t>Уо</w:t>
            </w:r>
            <w:proofErr w:type="spellEnd"/>
            <w:r w:rsidRPr="00407DD3">
              <w:rPr>
                <w:rFonts w:ascii="Times New Roman" w:hAnsi="Times New Roman"/>
                <w:bCs/>
                <w:iCs/>
                <w:szCs w:val="22"/>
              </w:rPr>
              <w:t xml:space="preserve"> 01.03 </w:t>
            </w:r>
          </w:p>
          <w:p w14:paraId="4827D701" w14:textId="77777777" w:rsidR="00BE1B22" w:rsidRPr="00407DD3" w:rsidRDefault="00BE1B22" w:rsidP="001D009C">
            <w:pPr>
              <w:spacing w:after="0" w:line="240" w:lineRule="auto"/>
              <w:jc w:val="both"/>
              <w:rPr>
                <w:rFonts w:ascii="Times New Roman" w:hAnsi="Times New Roman"/>
                <w:bCs/>
                <w:iCs/>
                <w:szCs w:val="22"/>
              </w:rPr>
            </w:pPr>
            <w:proofErr w:type="spellStart"/>
            <w:r w:rsidRPr="00407DD3">
              <w:rPr>
                <w:rFonts w:ascii="Times New Roman" w:hAnsi="Times New Roman"/>
                <w:bCs/>
                <w:iCs/>
                <w:szCs w:val="22"/>
              </w:rPr>
              <w:t>Зо</w:t>
            </w:r>
            <w:proofErr w:type="spellEnd"/>
            <w:r w:rsidRPr="00407DD3">
              <w:rPr>
                <w:rFonts w:ascii="Times New Roman" w:hAnsi="Times New Roman"/>
                <w:bCs/>
                <w:iCs/>
                <w:szCs w:val="22"/>
              </w:rPr>
              <w:t xml:space="preserve"> 01.03</w:t>
            </w:r>
          </w:p>
        </w:tc>
      </w:tr>
      <w:tr w:rsidR="00BE1B22" w:rsidRPr="00407DD3" w14:paraId="6BE3B609" w14:textId="77777777" w:rsidTr="001D009C">
        <w:trPr>
          <w:trHeight w:val="300"/>
        </w:trPr>
        <w:tc>
          <w:tcPr>
            <w:tcW w:w="2395" w:type="dxa"/>
            <w:vMerge/>
            <w:tcBorders>
              <w:left w:val="single" w:sz="4" w:space="0" w:color="000000"/>
              <w:right w:val="single" w:sz="4" w:space="0" w:color="000000"/>
            </w:tcBorders>
          </w:tcPr>
          <w:p w14:paraId="573AC6C7" w14:textId="77777777" w:rsidR="00BE1B22" w:rsidRPr="00407DD3" w:rsidRDefault="00BE1B22" w:rsidP="001D009C">
            <w:pPr>
              <w:spacing w:after="0" w:line="240" w:lineRule="auto"/>
              <w:rPr>
                <w:rFonts w:ascii="Times New Roman" w:hAnsi="Times New Roman"/>
                <w:b/>
                <w:szCs w:val="22"/>
              </w:rPr>
            </w:pPr>
          </w:p>
        </w:tc>
        <w:tc>
          <w:tcPr>
            <w:tcW w:w="7665" w:type="dxa"/>
            <w:tcBorders>
              <w:top w:val="single" w:sz="4" w:space="0" w:color="auto"/>
              <w:left w:val="single" w:sz="4" w:space="0" w:color="000000"/>
              <w:bottom w:val="single" w:sz="4" w:space="0" w:color="auto"/>
              <w:right w:val="single" w:sz="4" w:space="0" w:color="000000"/>
            </w:tcBorders>
          </w:tcPr>
          <w:p w14:paraId="04E89AA9" w14:textId="77777777" w:rsidR="00BE1B22" w:rsidRPr="00407DD3" w:rsidRDefault="00BE1B22" w:rsidP="001D009C">
            <w:pPr>
              <w:spacing w:after="0"/>
              <w:jc w:val="both"/>
              <w:rPr>
                <w:rFonts w:ascii="Times New Roman" w:hAnsi="Times New Roman"/>
                <w:b/>
                <w:szCs w:val="22"/>
              </w:rPr>
            </w:pPr>
            <w:r w:rsidRPr="00407DD3">
              <w:rPr>
                <w:rFonts w:ascii="Times New Roman" w:hAnsi="Times New Roman"/>
                <w:b/>
                <w:szCs w:val="22"/>
              </w:rPr>
              <w:t>В том числе практических занятий и лабораторных работ</w:t>
            </w:r>
          </w:p>
        </w:tc>
        <w:tc>
          <w:tcPr>
            <w:tcW w:w="1367" w:type="dxa"/>
            <w:tcBorders>
              <w:top w:val="single" w:sz="4" w:space="0" w:color="auto"/>
              <w:left w:val="single" w:sz="4" w:space="0" w:color="000000"/>
              <w:bottom w:val="single" w:sz="4" w:space="0" w:color="auto"/>
              <w:right w:val="single" w:sz="4" w:space="0" w:color="000000"/>
            </w:tcBorders>
          </w:tcPr>
          <w:p w14:paraId="6A81FB1E" w14:textId="77777777" w:rsidR="00BE1B22" w:rsidRPr="00407DD3" w:rsidRDefault="00BE1B22" w:rsidP="001D009C">
            <w:pPr>
              <w:spacing w:after="0"/>
              <w:jc w:val="center"/>
              <w:rPr>
                <w:rFonts w:ascii="Times New Roman" w:hAnsi="Times New Roman"/>
                <w:b/>
                <w:szCs w:val="22"/>
              </w:rPr>
            </w:pPr>
            <w:r w:rsidRPr="00407DD3">
              <w:rPr>
                <w:rFonts w:ascii="Times New Roman" w:hAnsi="Times New Roman"/>
                <w:b/>
                <w:szCs w:val="22"/>
              </w:rPr>
              <w:t>2</w:t>
            </w:r>
          </w:p>
        </w:tc>
        <w:tc>
          <w:tcPr>
            <w:tcW w:w="2228" w:type="dxa"/>
            <w:vMerge/>
            <w:tcBorders>
              <w:left w:val="single" w:sz="4" w:space="0" w:color="000000"/>
              <w:right w:val="single" w:sz="4" w:space="0" w:color="000000"/>
            </w:tcBorders>
          </w:tcPr>
          <w:p w14:paraId="178B90CE" w14:textId="77777777" w:rsidR="00BE1B22" w:rsidRPr="00407DD3" w:rsidRDefault="00BE1B22" w:rsidP="001D009C">
            <w:pPr>
              <w:spacing w:after="0"/>
              <w:jc w:val="both"/>
              <w:rPr>
                <w:rFonts w:ascii="Times New Roman" w:hAnsi="Times New Roman"/>
                <w:b/>
                <w:szCs w:val="22"/>
              </w:rPr>
            </w:pPr>
          </w:p>
        </w:tc>
        <w:tc>
          <w:tcPr>
            <w:tcW w:w="1344" w:type="dxa"/>
            <w:vMerge/>
            <w:tcBorders>
              <w:left w:val="single" w:sz="4" w:space="0" w:color="000000"/>
              <w:right w:val="single" w:sz="4" w:space="0" w:color="000000"/>
            </w:tcBorders>
          </w:tcPr>
          <w:p w14:paraId="603EFFAF" w14:textId="77777777" w:rsidR="00BE1B22" w:rsidRPr="00407DD3" w:rsidRDefault="00BE1B22" w:rsidP="001D009C">
            <w:pPr>
              <w:spacing w:after="0" w:line="240" w:lineRule="auto"/>
              <w:jc w:val="both"/>
              <w:rPr>
                <w:rFonts w:ascii="Times New Roman" w:hAnsi="Times New Roman"/>
                <w:b/>
                <w:szCs w:val="22"/>
              </w:rPr>
            </w:pPr>
          </w:p>
        </w:tc>
      </w:tr>
      <w:tr w:rsidR="00BE1B22" w:rsidRPr="00407DD3" w14:paraId="15910F32" w14:textId="77777777" w:rsidTr="001D009C">
        <w:trPr>
          <w:trHeight w:val="176"/>
        </w:trPr>
        <w:tc>
          <w:tcPr>
            <w:tcW w:w="2395" w:type="dxa"/>
            <w:vMerge/>
            <w:tcBorders>
              <w:left w:val="single" w:sz="4" w:space="0" w:color="000000"/>
              <w:bottom w:val="single" w:sz="4" w:space="0" w:color="auto"/>
              <w:right w:val="single" w:sz="4" w:space="0" w:color="000000"/>
            </w:tcBorders>
          </w:tcPr>
          <w:p w14:paraId="19CB72D4" w14:textId="77777777" w:rsidR="00BE1B22" w:rsidRPr="00407DD3" w:rsidRDefault="00BE1B22" w:rsidP="001D009C">
            <w:pPr>
              <w:spacing w:after="0" w:line="240" w:lineRule="auto"/>
              <w:rPr>
                <w:rFonts w:ascii="Times New Roman" w:hAnsi="Times New Roman"/>
                <w:b/>
                <w:szCs w:val="22"/>
              </w:rPr>
            </w:pPr>
          </w:p>
        </w:tc>
        <w:tc>
          <w:tcPr>
            <w:tcW w:w="7665" w:type="dxa"/>
            <w:tcBorders>
              <w:top w:val="single" w:sz="4" w:space="0" w:color="auto"/>
              <w:left w:val="single" w:sz="4" w:space="0" w:color="000000"/>
              <w:bottom w:val="single" w:sz="4" w:space="0" w:color="000000"/>
              <w:right w:val="single" w:sz="4" w:space="0" w:color="000000"/>
            </w:tcBorders>
          </w:tcPr>
          <w:p w14:paraId="2D00F6B9" w14:textId="77777777" w:rsidR="00BE1B22" w:rsidRPr="00407DD3" w:rsidRDefault="00BE1B22" w:rsidP="001D009C">
            <w:pPr>
              <w:spacing w:after="0"/>
              <w:jc w:val="both"/>
              <w:rPr>
                <w:rFonts w:ascii="Times New Roman" w:hAnsi="Times New Roman"/>
                <w:b/>
                <w:szCs w:val="22"/>
              </w:rPr>
            </w:pPr>
            <w:r w:rsidRPr="00407DD3">
              <w:rPr>
                <w:rFonts w:ascii="Times New Roman" w:hAnsi="Times New Roman"/>
                <w:szCs w:val="22"/>
              </w:rPr>
              <w:t>Организация рабочих мест электромонтажников</w:t>
            </w:r>
          </w:p>
        </w:tc>
        <w:tc>
          <w:tcPr>
            <w:tcW w:w="1367" w:type="dxa"/>
            <w:tcBorders>
              <w:top w:val="single" w:sz="4" w:space="0" w:color="auto"/>
              <w:left w:val="single" w:sz="4" w:space="0" w:color="000000"/>
              <w:bottom w:val="single" w:sz="4" w:space="0" w:color="auto"/>
              <w:right w:val="single" w:sz="4" w:space="0" w:color="000000"/>
            </w:tcBorders>
          </w:tcPr>
          <w:p w14:paraId="1905EA88" w14:textId="77777777" w:rsidR="00BE1B22" w:rsidRPr="00407DD3" w:rsidRDefault="00BE1B22" w:rsidP="001D009C">
            <w:pPr>
              <w:spacing w:after="0"/>
              <w:jc w:val="center"/>
              <w:rPr>
                <w:rFonts w:ascii="Times New Roman" w:hAnsi="Times New Roman"/>
                <w:i/>
                <w:szCs w:val="22"/>
              </w:rPr>
            </w:pPr>
            <w:r w:rsidRPr="00407DD3">
              <w:rPr>
                <w:rFonts w:ascii="Times New Roman" w:hAnsi="Times New Roman"/>
                <w:i/>
                <w:szCs w:val="22"/>
              </w:rPr>
              <w:t>2</w:t>
            </w:r>
          </w:p>
        </w:tc>
        <w:tc>
          <w:tcPr>
            <w:tcW w:w="2228" w:type="dxa"/>
            <w:vMerge/>
            <w:tcBorders>
              <w:left w:val="single" w:sz="4" w:space="0" w:color="000000"/>
              <w:bottom w:val="single" w:sz="4" w:space="0" w:color="auto"/>
              <w:right w:val="single" w:sz="4" w:space="0" w:color="000000"/>
            </w:tcBorders>
          </w:tcPr>
          <w:p w14:paraId="13031649" w14:textId="77777777" w:rsidR="00BE1B22" w:rsidRPr="00407DD3" w:rsidRDefault="00BE1B22" w:rsidP="001D009C">
            <w:pPr>
              <w:spacing w:after="0" w:line="240" w:lineRule="auto"/>
              <w:rPr>
                <w:rFonts w:ascii="Times New Roman" w:hAnsi="Times New Roman"/>
                <w:b/>
                <w:szCs w:val="22"/>
              </w:rPr>
            </w:pPr>
          </w:p>
        </w:tc>
        <w:tc>
          <w:tcPr>
            <w:tcW w:w="1344" w:type="dxa"/>
            <w:vMerge/>
            <w:tcBorders>
              <w:left w:val="single" w:sz="4" w:space="0" w:color="000000"/>
              <w:bottom w:val="single" w:sz="4" w:space="0" w:color="auto"/>
              <w:right w:val="single" w:sz="4" w:space="0" w:color="000000"/>
            </w:tcBorders>
          </w:tcPr>
          <w:p w14:paraId="787AAECE" w14:textId="77777777" w:rsidR="00BE1B22" w:rsidRPr="00407DD3" w:rsidRDefault="00BE1B22" w:rsidP="001D009C">
            <w:pPr>
              <w:spacing w:after="0" w:line="240" w:lineRule="auto"/>
              <w:jc w:val="both"/>
              <w:rPr>
                <w:rFonts w:ascii="Times New Roman" w:hAnsi="Times New Roman"/>
                <w:b/>
                <w:szCs w:val="22"/>
              </w:rPr>
            </w:pPr>
          </w:p>
        </w:tc>
      </w:tr>
      <w:tr w:rsidR="00BE1B22" w:rsidRPr="00407DD3" w14:paraId="565BED14" w14:textId="77777777" w:rsidTr="001D009C">
        <w:trPr>
          <w:trHeight w:val="310"/>
        </w:trPr>
        <w:tc>
          <w:tcPr>
            <w:tcW w:w="2395" w:type="dxa"/>
            <w:vMerge w:val="restart"/>
            <w:tcBorders>
              <w:top w:val="single" w:sz="4" w:space="0" w:color="auto"/>
              <w:left w:val="single" w:sz="4" w:space="0" w:color="000000"/>
              <w:right w:val="single" w:sz="4" w:space="0" w:color="000000"/>
            </w:tcBorders>
          </w:tcPr>
          <w:p w14:paraId="7900BC77" w14:textId="77777777" w:rsidR="00BE1B22" w:rsidRPr="00407DD3" w:rsidRDefault="00BE1B22" w:rsidP="001D009C">
            <w:pPr>
              <w:spacing w:after="0"/>
              <w:rPr>
                <w:szCs w:val="22"/>
              </w:rPr>
            </w:pPr>
            <w:r w:rsidRPr="00407DD3">
              <w:rPr>
                <w:rFonts w:ascii="Times New Roman" w:hAnsi="Times New Roman"/>
                <w:b/>
                <w:szCs w:val="22"/>
              </w:rPr>
              <w:t>Тема 1.6 Сборка и монтаж электропроводок</w:t>
            </w:r>
          </w:p>
        </w:tc>
        <w:tc>
          <w:tcPr>
            <w:tcW w:w="7665" w:type="dxa"/>
            <w:tcBorders>
              <w:top w:val="single" w:sz="4" w:space="0" w:color="000000"/>
              <w:left w:val="single" w:sz="4" w:space="0" w:color="000000"/>
              <w:bottom w:val="single" w:sz="4" w:space="0" w:color="auto"/>
              <w:right w:val="single" w:sz="4" w:space="0" w:color="000000"/>
            </w:tcBorders>
          </w:tcPr>
          <w:p w14:paraId="2C4B1020" w14:textId="77777777" w:rsidR="00BE1B22" w:rsidRPr="00407DD3" w:rsidRDefault="00BE1B22" w:rsidP="001D009C">
            <w:pPr>
              <w:spacing w:after="0"/>
              <w:rPr>
                <w:szCs w:val="22"/>
              </w:rPr>
            </w:pPr>
            <w:r w:rsidRPr="00407DD3">
              <w:rPr>
                <w:rFonts w:ascii="Times New Roman" w:hAnsi="Times New Roman"/>
                <w:b/>
                <w:szCs w:val="22"/>
              </w:rPr>
              <w:t>Содержание</w:t>
            </w:r>
          </w:p>
        </w:tc>
        <w:tc>
          <w:tcPr>
            <w:tcW w:w="1367" w:type="dxa"/>
            <w:tcBorders>
              <w:top w:val="single" w:sz="4" w:space="0" w:color="auto"/>
              <w:left w:val="single" w:sz="4" w:space="0" w:color="000000"/>
              <w:bottom w:val="single" w:sz="4" w:space="0" w:color="auto"/>
              <w:right w:val="single" w:sz="4" w:space="0" w:color="000000"/>
            </w:tcBorders>
          </w:tcPr>
          <w:p w14:paraId="56B66EDF" w14:textId="77777777" w:rsidR="00BE1B22" w:rsidRPr="00407DD3" w:rsidRDefault="00BE1B22" w:rsidP="001D009C">
            <w:pPr>
              <w:spacing w:after="0"/>
              <w:jc w:val="center"/>
              <w:rPr>
                <w:rFonts w:ascii="Times New Roman" w:hAnsi="Times New Roman"/>
                <w:b/>
                <w:szCs w:val="22"/>
              </w:rPr>
            </w:pPr>
            <w:r w:rsidRPr="00407DD3">
              <w:rPr>
                <w:rFonts w:ascii="Times New Roman" w:hAnsi="Times New Roman"/>
                <w:b/>
                <w:szCs w:val="22"/>
              </w:rPr>
              <w:t>6</w:t>
            </w:r>
          </w:p>
        </w:tc>
        <w:tc>
          <w:tcPr>
            <w:tcW w:w="2228" w:type="dxa"/>
            <w:tcBorders>
              <w:top w:val="single" w:sz="4" w:space="0" w:color="auto"/>
              <w:left w:val="single" w:sz="4" w:space="0" w:color="000000"/>
              <w:bottom w:val="single" w:sz="4" w:space="0" w:color="auto"/>
              <w:right w:val="single" w:sz="4" w:space="0" w:color="000000"/>
            </w:tcBorders>
          </w:tcPr>
          <w:p w14:paraId="2FC83349" w14:textId="77777777" w:rsidR="00BE1B22" w:rsidRPr="00407DD3" w:rsidRDefault="00BE1B22" w:rsidP="001D009C">
            <w:pPr>
              <w:spacing w:after="0"/>
              <w:rPr>
                <w:szCs w:val="22"/>
              </w:rPr>
            </w:pPr>
          </w:p>
        </w:tc>
        <w:tc>
          <w:tcPr>
            <w:tcW w:w="1344" w:type="dxa"/>
            <w:tcBorders>
              <w:top w:val="single" w:sz="4" w:space="0" w:color="auto"/>
              <w:left w:val="single" w:sz="4" w:space="0" w:color="000000"/>
              <w:bottom w:val="single" w:sz="4" w:space="0" w:color="auto"/>
              <w:right w:val="single" w:sz="4" w:space="0" w:color="000000"/>
            </w:tcBorders>
          </w:tcPr>
          <w:p w14:paraId="2E643BEE" w14:textId="77777777" w:rsidR="00BE1B22" w:rsidRPr="00407DD3" w:rsidRDefault="00BE1B22" w:rsidP="001D009C">
            <w:pPr>
              <w:spacing w:after="0" w:line="240" w:lineRule="auto"/>
              <w:jc w:val="both"/>
              <w:rPr>
                <w:rFonts w:ascii="Times New Roman" w:hAnsi="Times New Roman"/>
                <w:b/>
                <w:szCs w:val="22"/>
              </w:rPr>
            </w:pPr>
          </w:p>
        </w:tc>
      </w:tr>
      <w:tr w:rsidR="00BE1B22" w:rsidRPr="00407DD3" w14:paraId="1214F9D7" w14:textId="77777777" w:rsidTr="001D009C">
        <w:trPr>
          <w:trHeight w:val="1170"/>
        </w:trPr>
        <w:tc>
          <w:tcPr>
            <w:tcW w:w="2395" w:type="dxa"/>
            <w:vMerge/>
            <w:tcBorders>
              <w:left w:val="single" w:sz="4" w:space="0" w:color="000000"/>
              <w:right w:val="single" w:sz="4" w:space="0" w:color="000000"/>
            </w:tcBorders>
          </w:tcPr>
          <w:p w14:paraId="1FA30D61" w14:textId="77777777" w:rsidR="00BE1B22" w:rsidRPr="00407DD3" w:rsidRDefault="00BE1B22" w:rsidP="001D009C">
            <w:pPr>
              <w:spacing w:after="0"/>
              <w:rPr>
                <w:rFonts w:ascii="Times New Roman" w:hAnsi="Times New Roman"/>
                <w:b/>
                <w:szCs w:val="22"/>
              </w:rPr>
            </w:pPr>
          </w:p>
        </w:tc>
        <w:tc>
          <w:tcPr>
            <w:tcW w:w="7665" w:type="dxa"/>
            <w:tcBorders>
              <w:top w:val="single" w:sz="4" w:space="0" w:color="auto"/>
              <w:left w:val="single" w:sz="4" w:space="0" w:color="000000"/>
              <w:bottom w:val="single" w:sz="4" w:space="0" w:color="auto"/>
              <w:right w:val="single" w:sz="4" w:space="0" w:color="000000"/>
            </w:tcBorders>
          </w:tcPr>
          <w:p w14:paraId="4D451868"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b/>
                <w:szCs w:val="22"/>
              </w:rPr>
              <w:t>Электропроводки.</w:t>
            </w:r>
            <w:r w:rsidRPr="00407DD3">
              <w:rPr>
                <w:rFonts w:ascii="Times New Roman" w:hAnsi="Times New Roman"/>
                <w:szCs w:val="22"/>
              </w:rPr>
              <w:t xml:space="preserve"> Электропроводки: классификация, назначение. Требования, предъявляемые к электропроводкам</w:t>
            </w:r>
            <w:r w:rsidRPr="00407DD3">
              <w:rPr>
                <w:rFonts w:ascii="Times New Roman" w:hAnsi="Times New Roman"/>
                <w:b/>
                <w:szCs w:val="22"/>
              </w:rPr>
              <w:t xml:space="preserve">. </w:t>
            </w:r>
            <w:r w:rsidRPr="00407DD3">
              <w:rPr>
                <w:rFonts w:ascii="Times New Roman" w:hAnsi="Times New Roman"/>
                <w:szCs w:val="22"/>
              </w:rPr>
              <w:t>Наименование, маркировка, свойства обрабатываемого материала.</w:t>
            </w:r>
          </w:p>
          <w:p w14:paraId="6EC62346"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b/>
                <w:szCs w:val="22"/>
              </w:rPr>
              <w:t>Монтаж и ремонт открытых электропроводок</w:t>
            </w:r>
            <w:r w:rsidRPr="00407DD3">
              <w:rPr>
                <w:rFonts w:ascii="Times New Roman" w:hAnsi="Times New Roman"/>
                <w:szCs w:val="22"/>
              </w:rPr>
              <w:t>. Технология монтажа открытых электропроводок, электропроводок на лотках и в коробах.  Виды и способы прокладки. Приемы и правила выполнения операций. Инструменты и приспособления. Требования безопасности выполнения электромонтажных работ.</w:t>
            </w:r>
          </w:p>
          <w:p w14:paraId="424417EF" w14:textId="77777777" w:rsidR="00BE1B22" w:rsidRPr="00407DD3" w:rsidRDefault="00BE1B22" w:rsidP="001D009C">
            <w:pPr>
              <w:spacing w:after="0" w:line="240" w:lineRule="auto"/>
              <w:jc w:val="both"/>
              <w:rPr>
                <w:rFonts w:ascii="Times New Roman" w:hAnsi="Times New Roman"/>
                <w:b/>
                <w:szCs w:val="22"/>
              </w:rPr>
            </w:pPr>
            <w:r w:rsidRPr="00407DD3">
              <w:rPr>
                <w:rFonts w:ascii="Times New Roman" w:hAnsi="Times New Roman"/>
                <w:szCs w:val="22"/>
              </w:rPr>
              <w:t xml:space="preserve"> </w:t>
            </w:r>
            <w:r w:rsidRPr="00407DD3">
              <w:rPr>
                <w:rFonts w:ascii="Times New Roman" w:hAnsi="Times New Roman"/>
                <w:b/>
                <w:szCs w:val="22"/>
              </w:rPr>
              <w:t>Монтаж и ремонт скрытых электропроводок</w:t>
            </w:r>
            <w:r w:rsidRPr="00407DD3">
              <w:rPr>
                <w:rFonts w:ascii="Times New Roman" w:hAnsi="Times New Roman"/>
                <w:szCs w:val="22"/>
              </w:rPr>
              <w:t xml:space="preserve">. Технология монтажа скрытых электропроводок. Виды и способы прокладки. Приемы и правила выполнения операций. </w:t>
            </w:r>
            <w:proofErr w:type="gramStart"/>
            <w:r w:rsidRPr="00407DD3">
              <w:rPr>
                <w:rFonts w:ascii="Times New Roman" w:hAnsi="Times New Roman"/>
                <w:szCs w:val="22"/>
              </w:rPr>
              <w:t>Рабочий  инструмент</w:t>
            </w:r>
            <w:proofErr w:type="gramEnd"/>
            <w:r w:rsidRPr="00407DD3">
              <w:rPr>
                <w:rFonts w:ascii="Times New Roman" w:hAnsi="Times New Roman"/>
                <w:szCs w:val="22"/>
              </w:rPr>
              <w:t xml:space="preserve"> и приспособления, их устройство, назначение и приемы пользования. Требования безопасности выполнения.  </w:t>
            </w:r>
          </w:p>
        </w:tc>
        <w:tc>
          <w:tcPr>
            <w:tcW w:w="1367" w:type="dxa"/>
            <w:tcBorders>
              <w:top w:val="single" w:sz="4" w:space="0" w:color="auto"/>
              <w:left w:val="single" w:sz="4" w:space="0" w:color="000000"/>
              <w:bottom w:val="single" w:sz="4" w:space="0" w:color="auto"/>
              <w:right w:val="single" w:sz="4" w:space="0" w:color="000000"/>
            </w:tcBorders>
          </w:tcPr>
          <w:p w14:paraId="49570E0E" w14:textId="77777777" w:rsidR="00BE1B22" w:rsidRPr="00407DD3" w:rsidRDefault="00BE1B22" w:rsidP="001D009C">
            <w:pPr>
              <w:spacing w:after="0"/>
              <w:jc w:val="center"/>
              <w:rPr>
                <w:rFonts w:ascii="Times New Roman" w:hAnsi="Times New Roman"/>
                <w:i/>
                <w:szCs w:val="22"/>
              </w:rPr>
            </w:pPr>
            <w:r w:rsidRPr="00407DD3">
              <w:rPr>
                <w:rFonts w:ascii="Times New Roman" w:hAnsi="Times New Roman"/>
                <w:i/>
                <w:szCs w:val="22"/>
              </w:rPr>
              <w:t>6</w:t>
            </w:r>
          </w:p>
        </w:tc>
        <w:tc>
          <w:tcPr>
            <w:tcW w:w="2228" w:type="dxa"/>
            <w:vMerge w:val="restart"/>
            <w:tcBorders>
              <w:top w:val="single" w:sz="4" w:space="0" w:color="auto"/>
              <w:left w:val="single" w:sz="4" w:space="0" w:color="000000"/>
              <w:right w:val="single" w:sz="4" w:space="0" w:color="000000"/>
            </w:tcBorders>
          </w:tcPr>
          <w:p w14:paraId="2BC30DF2" w14:textId="77777777" w:rsidR="00BE1B22" w:rsidRPr="00407DD3" w:rsidRDefault="00BE1B22" w:rsidP="001D009C">
            <w:pPr>
              <w:spacing w:after="0" w:line="240" w:lineRule="auto"/>
              <w:rPr>
                <w:rFonts w:ascii="Times New Roman" w:hAnsi="Times New Roman"/>
                <w:b/>
                <w:szCs w:val="22"/>
              </w:rPr>
            </w:pPr>
            <w:r w:rsidRPr="00407DD3">
              <w:rPr>
                <w:rFonts w:ascii="Times New Roman" w:hAnsi="Times New Roman"/>
                <w:b/>
                <w:szCs w:val="22"/>
              </w:rPr>
              <w:t xml:space="preserve">ПК 1.1, ПК 1.2, </w:t>
            </w:r>
          </w:p>
          <w:p w14:paraId="74FAD51A" w14:textId="77777777" w:rsidR="00BE1B22" w:rsidRPr="00407DD3" w:rsidRDefault="00BE1B22" w:rsidP="001D009C">
            <w:pPr>
              <w:spacing w:after="0" w:line="240" w:lineRule="auto"/>
              <w:rPr>
                <w:rFonts w:ascii="Times New Roman" w:hAnsi="Times New Roman"/>
                <w:b/>
                <w:szCs w:val="22"/>
              </w:rPr>
            </w:pPr>
            <w:r w:rsidRPr="00407DD3">
              <w:rPr>
                <w:rFonts w:ascii="Times New Roman" w:hAnsi="Times New Roman"/>
                <w:b/>
                <w:szCs w:val="22"/>
              </w:rPr>
              <w:t>ПК 1.4</w:t>
            </w:r>
          </w:p>
          <w:p w14:paraId="55CE3EA1" w14:textId="77777777" w:rsidR="00BE1B22" w:rsidRPr="00407DD3" w:rsidRDefault="00BE1B22" w:rsidP="001D009C">
            <w:pPr>
              <w:spacing w:after="0"/>
              <w:rPr>
                <w:szCs w:val="22"/>
              </w:rPr>
            </w:pPr>
            <w:r w:rsidRPr="00407DD3">
              <w:rPr>
                <w:rFonts w:ascii="Times New Roman" w:hAnsi="Times New Roman"/>
                <w:b/>
                <w:szCs w:val="22"/>
              </w:rPr>
              <w:t>ОК 01,</w:t>
            </w:r>
            <w:r>
              <w:rPr>
                <w:rFonts w:ascii="Times New Roman" w:hAnsi="Times New Roman"/>
                <w:b/>
                <w:szCs w:val="22"/>
              </w:rPr>
              <w:t xml:space="preserve"> </w:t>
            </w:r>
            <w:r w:rsidRPr="00407DD3">
              <w:rPr>
                <w:rFonts w:ascii="Times New Roman" w:hAnsi="Times New Roman"/>
                <w:b/>
                <w:szCs w:val="22"/>
              </w:rPr>
              <w:t>ОК 04</w:t>
            </w:r>
          </w:p>
          <w:p w14:paraId="64458DD0" w14:textId="77777777" w:rsidR="00BE1B22" w:rsidRPr="00407DD3" w:rsidRDefault="00BE1B22" w:rsidP="001D009C">
            <w:pPr>
              <w:spacing w:after="0" w:line="240" w:lineRule="auto"/>
              <w:rPr>
                <w:rFonts w:ascii="Times New Roman" w:hAnsi="Times New Roman"/>
                <w:b/>
                <w:szCs w:val="22"/>
              </w:rPr>
            </w:pPr>
          </w:p>
          <w:p w14:paraId="5B5E50E8" w14:textId="77777777" w:rsidR="00BE1B22" w:rsidRPr="00407DD3" w:rsidRDefault="00BE1B22" w:rsidP="001D009C">
            <w:pPr>
              <w:spacing w:after="0"/>
              <w:rPr>
                <w:szCs w:val="22"/>
              </w:rPr>
            </w:pPr>
          </w:p>
        </w:tc>
        <w:tc>
          <w:tcPr>
            <w:tcW w:w="1344" w:type="dxa"/>
            <w:vMerge w:val="restart"/>
            <w:tcBorders>
              <w:top w:val="single" w:sz="4" w:space="0" w:color="auto"/>
              <w:left w:val="single" w:sz="4" w:space="0" w:color="000000"/>
              <w:right w:val="single" w:sz="4" w:space="0" w:color="000000"/>
            </w:tcBorders>
          </w:tcPr>
          <w:p w14:paraId="4C52C725"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 xml:space="preserve">Н 1.1.01 </w:t>
            </w:r>
          </w:p>
          <w:p w14:paraId="1EAEC1BE"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У 1.1.01</w:t>
            </w:r>
          </w:p>
          <w:p w14:paraId="314B4DB2"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 xml:space="preserve">У 1.1.02 </w:t>
            </w:r>
          </w:p>
          <w:p w14:paraId="30F07DEE"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 xml:space="preserve">У 1.1.09 </w:t>
            </w:r>
          </w:p>
          <w:p w14:paraId="151BEC41"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З 1.1.08</w:t>
            </w:r>
          </w:p>
          <w:p w14:paraId="6B433674"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 xml:space="preserve">З 1.1.07 </w:t>
            </w:r>
          </w:p>
          <w:p w14:paraId="0C8CECDD"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 xml:space="preserve">У 1.2.01 </w:t>
            </w:r>
          </w:p>
          <w:p w14:paraId="1567A358" w14:textId="77777777" w:rsidR="00BE1B22" w:rsidRPr="00407DD3" w:rsidRDefault="00BE1B22" w:rsidP="001D009C">
            <w:pPr>
              <w:spacing w:after="0" w:line="240" w:lineRule="auto"/>
              <w:jc w:val="both"/>
              <w:rPr>
                <w:rFonts w:ascii="Times New Roman" w:hAnsi="Times New Roman"/>
                <w:bCs/>
                <w:iCs/>
                <w:szCs w:val="22"/>
              </w:rPr>
            </w:pPr>
            <w:r w:rsidRPr="00407DD3">
              <w:rPr>
                <w:rFonts w:ascii="Times New Roman" w:hAnsi="Times New Roman"/>
                <w:szCs w:val="22"/>
              </w:rPr>
              <w:t>У 1.2.02</w:t>
            </w:r>
            <w:r w:rsidRPr="00407DD3">
              <w:rPr>
                <w:rFonts w:ascii="Times New Roman" w:hAnsi="Times New Roman"/>
                <w:bCs/>
                <w:iCs/>
                <w:szCs w:val="22"/>
              </w:rPr>
              <w:t xml:space="preserve"> </w:t>
            </w:r>
          </w:p>
          <w:p w14:paraId="43F21E44"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У 1.4.03</w:t>
            </w:r>
          </w:p>
          <w:p w14:paraId="3A7FF27E" w14:textId="77777777" w:rsidR="00BE1B22" w:rsidRPr="00407DD3" w:rsidRDefault="00BE1B22" w:rsidP="001D009C">
            <w:pPr>
              <w:spacing w:after="0" w:line="240" w:lineRule="auto"/>
              <w:jc w:val="both"/>
              <w:rPr>
                <w:rFonts w:ascii="Times New Roman" w:hAnsi="Times New Roman"/>
                <w:bCs/>
                <w:iCs/>
                <w:szCs w:val="22"/>
              </w:rPr>
            </w:pPr>
            <w:r w:rsidRPr="00407DD3">
              <w:rPr>
                <w:rFonts w:ascii="Times New Roman" w:hAnsi="Times New Roman"/>
                <w:szCs w:val="22"/>
              </w:rPr>
              <w:t>У 1.4.04</w:t>
            </w:r>
            <w:r w:rsidRPr="00407DD3">
              <w:rPr>
                <w:rFonts w:ascii="Times New Roman" w:hAnsi="Times New Roman"/>
                <w:bCs/>
                <w:iCs/>
                <w:szCs w:val="22"/>
              </w:rPr>
              <w:t xml:space="preserve"> </w:t>
            </w:r>
          </w:p>
          <w:p w14:paraId="598692CE" w14:textId="77777777" w:rsidR="00BE1B22" w:rsidRPr="00407DD3" w:rsidRDefault="00BE1B22" w:rsidP="001D009C">
            <w:pPr>
              <w:spacing w:after="0" w:line="240" w:lineRule="auto"/>
              <w:jc w:val="both"/>
              <w:rPr>
                <w:rFonts w:ascii="Times New Roman" w:hAnsi="Times New Roman"/>
                <w:bCs/>
                <w:iCs/>
                <w:szCs w:val="22"/>
              </w:rPr>
            </w:pPr>
            <w:proofErr w:type="spellStart"/>
            <w:r w:rsidRPr="00407DD3">
              <w:rPr>
                <w:rFonts w:ascii="Times New Roman" w:hAnsi="Times New Roman"/>
                <w:bCs/>
                <w:iCs/>
                <w:szCs w:val="22"/>
              </w:rPr>
              <w:t>Уо</w:t>
            </w:r>
            <w:proofErr w:type="spellEnd"/>
            <w:r w:rsidRPr="00407DD3">
              <w:rPr>
                <w:rFonts w:ascii="Times New Roman" w:hAnsi="Times New Roman"/>
                <w:bCs/>
                <w:iCs/>
                <w:szCs w:val="22"/>
              </w:rPr>
              <w:t xml:space="preserve"> 01.03 </w:t>
            </w:r>
          </w:p>
          <w:p w14:paraId="1ABACA2C" w14:textId="77777777" w:rsidR="00BE1B22" w:rsidRPr="00407DD3" w:rsidRDefault="00BE1B22" w:rsidP="001D009C">
            <w:pPr>
              <w:spacing w:after="0" w:line="240" w:lineRule="auto"/>
              <w:jc w:val="both"/>
              <w:rPr>
                <w:rFonts w:ascii="Times New Roman" w:hAnsi="Times New Roman"/>
                <w:bCs/>
                <w:iCs/>
                <w:szCs w:val="22"/>
              </w:rPr>
            </w:pPr>
            <w:proofErr w:type="spellStart"/>
            <w:r w:rsidRPr="00407DD3">
              <w:rPr>
                <w:rFonts w:ascii="Times New Roman" w:hAnsi="Times New Roman"/>
                <w:bCs/>
                <w:iCs/>
                <w:szCs w:val="22"/>
              </w:rPr>
              <w:t>Зо</w:t>
            </w:r>
            <w:proofErr w:type="spellEnd"/>
            <w:r w:rsidRPr="00407DD3">
              <w:rPr>
                <w:rFonts w:ascii="Times New Roman" w:hAnsi="Times New Roman"/>
                <w:bCs/>
                <w:iCs/>
                <w:szCs w:val="22"/>
              </w:rPr>
              <w:t xml:space="preserve"> 01.03 </w:t>
            </w:r>
          </w:p>
          <w:p w14:paraId="0AEAAB97" w14:textId="77777777" w:rsidR="00BE1B22" w:rsidRPr="00407DD3" w:rsidRDefault="00BE1B22" w:rsidP="001D009C">
            <w:pPr>
              <w:spacing w:after="0" w:line="240" w:lineRule="auto"/>
              <w:jc w:val="both"/>
              <w:rPr>
                <w:rFonts w:ascii="Times New Roman" w:hAnsi="Times New Roman"/>
                <w:bCs/>
                <w:iCs/>
                <w:szCs w:val="22"/>
              </w:rPr>
            </w:pPr>
            <w:proofErr w:type="spellStart"/>
            <w:r w:rsidRPr="00407DD3">
              <w:rPr>
                <w:rFonts w:ascii="Times New Roman" w:hAnsi="Times New Roman"/>
                <w:bCs/>
                <w:iCs/>
                <w:szCs w:val="22"/>
              </w:rPr>
              <w:t>Уо</w:t>
            </w:r>
            <w:proofErr w:type="spellEnd"/>
            <w:r w:rsidRPr="00407DD3">
              <w:rPr>
                <w:rFonts w:ascii="Times New Roman" w:hAnsi="Times New Roman"/>
                <w:bCs/>
                <w:iCs/>
                <w:szCs w:val="22"/>
              </w:rPr>
              <w:t xml:space="preserve"> 04.01 </w:t>
            </w:r>
          </w:p>
          <w:p w14:paraId="67C57CC5" w14:textId="77777777" w:rsidR="00BE1B22" w:rsidRPr="00407DD3" w:rsidRDefault="00BE1B22" w:rsidP="001D009C">
            <w:pPr>
              <w:spacing w:after="0" w:line="240" w:lineRule="auto"/>
              <w:jc w:val="both"/>
              <w:rPr>
                <w:rFonts w:ascii="Times New Roman" w:hAnsi="Times New Roman"/>
                <w:bCs/>
                <w:iCs/>
                <w:szCs w:val="22"/>
              </w:rPr>
            </w:pPr>
            <w:proofErr w:type="spellStart"/>
            <w:r w:rsidRPr="00407DD3">
              <w:rPr>
                <w:rFonts w:ascii="Times New Roman" w:hAnsi="Times New Roman"/>
                <w:bCs/>
                <w:iCs/>
                <w:szCs w:val="22"/>
              </w:rPr>
              <w:t>Зо</w:t>
            </w:r>
            <w:proofErr w:type="spellEnd"/>
            <w:r w:rsidRPr="00407DD3">
              <w:rPr>
                <w:rFonts w:ascii="Times New Roman" w:hAnsi="Times New Roman"/>
                <w:bCs/>
                <w:iCs/>
                <w:szCs w:val="22"/>
              </w:rPr>
              <w:t xml:space="preserve"> 04.01</w:t>
            </w:r>
          </w:p>
          <w:p w14:paraId="1E508542" w14:textId="77777777" w:rsidR="00BE1B22" w:rsidRPr="00407DD3" w:rsidRDefault="00BE1B22" w:rsidP="001D009C">
            <w:pPr>
              <w:spacing w:after="0" w:line="240" w:lineRule="auto"/>
              <w:jc w:val="both"/>
              <w:rPr>
                <w:rFonts w:ascii="Times New Roman" w:hAnsi="Times New Roman"/>
                <w:b/>
                <w:szCs w:val="22"/>
              </w:rPr>
            </w:pPr>
          </w:p>
        </w:tc>
      </w:tr>
      <w:tr w:rsidR="00BE1B22" w:rsidRPr="00407DD3" w14:paraId="2BCE1F8F" w14:textId="77777777" w:rsidTr="001D009C">
        <w:trPr>
          <w:trHeight w:val="460"/>
        </w:trPr>
        <w:tc>
          <w:tcPr>
            <w:tcW w:w="2395" w:type="dxa"/>
            <w:vMerge/>
            <w:tcBorders>
              <w:left w:val="single" w:sz="4" w:space="0" w:color="000000"/>
              <w:right w:val="single" w:sz="4" w:space="0" w:color="000000"/>
            </w:tcBorders>
          </w:tcPr>
          <w:p w14:paraId="49C15DCF" w14:textId="77777777" w:rsidR="00BE1B22" w:rsidRPr="00407DD3" w:rsidRDefault="00BE1B22" w:rsidP="001D009C">
            <w:pPr>
              <w:spacing w:after="0"/>
              <w:rPr>
                <w:rFonts w:ascii="Times New Roman" w:hAnsi="Times New Roman"/>
                <w:b/>
                <w:szCs w:val="22"/>
              </w:rPr>
            </w:pPr>
          </w:p>
        </w:tc>
        <w:tc>
          <w:tcPr>
            <w:tcW w:w="7665" w:type="dxa"/>
            <w:tcBorders>
              <w:top w:val="single" w:sz="4" w:space="0" w:color="auto"/>
              <w:left w:val="single" w:sz="4" w:space="0" w:color="000000"/>
              <w:bottom w:val="single" w:sz="4" w:space="0" w:color="auto"/>
              <w:right w:val="single" w:sz="4" w:space="0" w:color="000000"/>
            </w:tcBorders>
          </w:tcPr>
          <w:p w14:paraId="1A38AA97" w14:textId="77777777" w:rsidR="00BE1B22" w:rsidRPr="00407DD3" w:rsidRDefault="00BE1B22" w:rsidP="001D009C">
            <w:pPr>
              <w:spacing w:after="0"/>
              <w:rPr>
                <w:rFonts w:ascii="Times New Roman" w:hAnsi="Times New Roman"/>
                <w:b/>
                <w:szCs w:val="22"/>
              </w:rPr>
            </w:pPr>
            <w:r w:rsidRPr="00407DD3">
              <w:rPr>
                <w:rFonts w:ascii="Times New Roman" w:hAnsi="Times New Roman"/>
                <w:b/>
                <w:szCs w:val="22"/>
              </w:rPr>
              <w:t>В том числе практических занятий и лабораторных работ</w:t>
            </w:r>
          </w:p>
        </w:tc>
        <w:tc>
          <w:tcPr>
            <w:tcW w:w="1367" w:type="dxa"/>
            <w:tcBorders>
              <w:top w:val="single" w:sz="4" w:space="0" w:color="auto"/>
              <w:left w:val="single" w:sz="4" w:space="0" w:color="000000"/>
              <w:bottom w:val="single" w:sz="4" w:space="0" w:color="auto"/>
              <w:right w:val="single" w:sz="4" w:space="0" w:color="000000"/>
            </w:tcBorders>
          </w:tcPr>
          <w:p w14:paraId="0AF514E9" w14:textId="77777777" w:rsidR="00BE1B22" w:rsidRPr="00407DD3" w:rsidRDefault="00BE1B22" w:rsidP="001D009C">
            <w:pPr>
              <w:spacing w:after="0"/>
              <w:jc w:val="center"/>
              <w:rPr>
                <w:b/>
                <w:szCs w:val="22"/>
              </w:rPr>
            </w:pPr>
            <w:r w:rsidRPr="00407DD3">
              <w:rPr>
                <w:rFonts w:ascii="Times New Roman" w:hAnsi="Times New Roman"/>
                <w:b/>
                <w:szCs w:val="22"/>
              </w:rPr>
              <w:t>6</w:t>
            </w:r>
          </w:p>
        </w:tc>
        <w:tc>
          <w:tcPr>
            <w:tcW w:w="2228" w:type="dxa"/>
            <w:vMerge/>
            <w:tcBorders>
              <w:left w:val="single" w:sz="4" w:space="0" w:color="000000"/>
              <w:right w:val="single" w:sz="4" w:space="0" w:color="000000"/>
            </w:tcBorders>
          </w:tcPr>
          <w:p w14:paraId="772FEF01" w14:textId="77777777" w:rsidR="00BE1B22" w:rsidRPr="00407DD3" w:rsidRDefault="00BE1B22" w:rsidP="001D009C">
            <w:pPr>
              <w:spacing w:after="0"/>
              <w:rPr>
                <w:szCs w:val="22"/>
              </w:rPr>
            </w:pPr>
          </w:p>
        </w:tc>
        <w:tc>
          <w:tcPr>
            <w:tcW w:w="1344" w:type="dxa"/>
            <w:vMerge/>
            <w:tcBorders>
              <w:left w:val="single" w:sz="4" w:space="0" w:color="000000"/>
              <w:right w:val="single" w:sz="4" w:space="0" w:color="000000"/>
            </w:tcBorders>
          </w:tcPr>
          <w:p w14:paraId="04F0FAB2" w14:textId="77777777" w:rsidR="00BE1B22" w:rsidRPr="00407DD3" w:rsidRDefault="00BE1B22" w:rsidP="001D009C">
            <w:pPr>
              <w:spacing w:after="0" w:line="240" w:lineRule="auto"/>
              <w:jc w:val="both"/>
              <w:rPr>
                <w:rFonts w:ascii="Times New Roman" w:hAnsi="Times New Roman"/>
                <w:b/>
                <w:szCs w:val="22"/>
              </w:rPr>
            </w:pPr>
          </w:p>
        </w:tc>
      </w:tr>
      <w:tr w:rsidR="00BE1B22" w:rsidRPr="00407DD3" w14:paraId="072EDF86" w14:textId="77777777" w:rsidTr="001D009C">
        <w:trPr>
          <w:trHeight w:val="481"/>
        </w:trPr>
        <w:tc>
          <w:tcPr>
            <w:tcW w:w="2395" w:type="dxa"/>
            <w:vMerge/>
            <w:tcBorders>
              <w:left w:val="single" w:sz="4" w:space="0" w:color="000000"/>
              <w:bottom w:val="single" w:sz="4" w:space="0" w:color="auto"/>
              <w:right w:val="single" w:sz="4" w:space="0" w:color="000000"/>
            </w:tcBorders>
          </w:tcPr>
          <w:p w14:paraId="1D9D80D3" w14:textId="77777777" w:rsidR="00BE1B22" w:rsidRPr="00407DD3" w:rsidRDefault="00BE1B22" w:rsidP="001D009C">
            <w:pPr>
              <w:spacing w:after="0"/>
              <w:rPr>
                <w:rFonts w:ascii="Times New Roman" w:hAnsi="Times New Roman"/>
                <w:b/>
                <w:szCs w:val="22"/>
              </w:rPr>
            </w:pPr>
          </w:p>
        </w:tc>
        <w:tc>
          <w:tcPr>
            <w:tcW w:w="7665" w:type="dxa"/>
            <w:tcBorders>
              <w:top w:val="single" w:sz="4" w:space="0" w:color="auto"/>
              <w:left w:val="single" w:sz="4" w:space="0" w:color="000000"/>
              <w:bottom w:val="single" w:sz="4" w:space="0" w:color="auto"/>
              <w:right w:val="single" w:sz="4" w:space="0" w:color="000000"/>
            </w:tcBorders>
          </w:tcPr>
          <w:p w14:paraId="3E63EA41"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Выбор инструмента, приспособлений и механизмов для монтажа и сборки электропроводок</w:t>
            </w:r>
          </w:p>
          <w:p w14:paraId="1A1EA405"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Составление монтажной схемы электропроводки</w:t>
            </w:r>
            <w:r w:rsidRPr="00407DD3">
              <w:rPr>
                <w:szCs w:val="22"/>
              </w:rPr>
              <w:t xml:space="preserve"> </w:t>
            </w:r>
          </w:p>
          <w:p w14:paraId="24871694" w14:textId="77777777" w:rsidR="00BE1B22" w:rsidRPr="00407DD3" w:rsidRDefault="00BE1B22" w:rsidP="001D009C">
            <w:pPr>
              <w:spacing w:after="0" w:line="240" w:lineRule="auto"/>
              <w:rPr>
                <w:rFonts w:ascii="Times New Roman" w:hAnsi="Times New Roman"/>
                <w:szCs w:val="22"/>
              </w:rPr>
            </w:pPr>
            <w:r w:rsidRPr="00407DD3">
              <w:rPr>
                <w:rFonts w:ascii="Times New Roman" w:hAnsi="Times New Roman"/>
                <w:szCs w:val="22"/>
              </w:rPr>
              <w:t xml:space="preserve">Определение технологической последовательности </w:t>
            </w:r>
            <w:proofErr w:type="gramStart"/>
            <w:r w:rsidRPr="00407DD3">
              <w:rPr>
                <w:rFonts w:ascii="Times New Roman" w:hAnsi="Times New Roman"/>
                <w:szCs w:val="22"/>
              </w:rPr>
              <w:t>монтажа  открытых</w:t>
            </w:r>
            <w:proofErr w:type="gramEnd"/>
            <w:r w:rsidRPr="00407DD3">
              <w:rPr>
                <w:rFonts w:ascii="Times New Roman" w:hAnsi="Times New Roman"/>
                <w:szCs w:val="22"/>
              </w:rPr>
              <w:t xml:space="preserve"> и скрытых электропроводок</w:t>
            </w:r>
          </w:p>
        </w:tc>
        <w:tc>
          <w:tcPr>
            <w:tcW w:w="1367" w:type="dxa"/>
            <w:tcBorders>
              <w:top w:val="single" w:sz="4" w:space="0" w:color="auto"/>
              <w:left w:val="single" w:sz="4" w:space="0" w:color="000000"/>
              <w:bottom w:val="single" w:sz="4" w:space="0" w:color="auto"/>
              <w:right w:val="single" w:sz="4" w:space="0" w:color="000000"/>
            </w:tcBorders>
          </w:tcPr>
          <w:p w14:paraId="6D79FF88" w14:textId="77777777" w:rsidR="00BE1B22" w:rsidRDefault="00BE1B22" w:rsidP="001D009C">
            <w:pPr>
              <w:spacing w:after="0"/>
              <w:jc w:val="center"/>
              <w:rPr>
                <w:rFonts w:ascii="Times New Roman" w:hAnsi="Times New Roman"/>
                <w:i/>
                <w:szCs w:val="22"/>
              </w:rPr>
            </w:pPr>
            <w:r>
              <w:rPr>
                <w:rFonts w:ascii="Times New Roman" w:hAnsi="Times New Roman"/>
                <w:i/>
                <w:szCs w:val="22"/>
              </w:rPr>
              <w:t>2</w:t>
            </w:r>
          </w:p>
          <w:p w14:paraId="7C4D0774" w14:textId="77777777" w:rsidR="00BE1B22" w:rsidRDefault="00BE1B22" w:rsidP="001D009C">
            <w:pPr>
              <w:spacing w:after="0"/>
              <w:jc w:val="center"/>
              <w:rPr>
                <w:rFonts w:ascii="Times New Roman" w:hAnsi="Times New Roman"/>
                <w:i/>
                <w:szCs w:val="22"/>
              </w:rPr>
            </w:pPr>
          </w:p>
          <w:p w14:paraId="3223E181" w14:textId="77777777" w:rsidR="00BE1B22" w:rsidRDefault="00BE1B22" w:rsidP="001D009C">
            <w:pPr>
              <w:spacing w:after="0"/>
              <w:jc w:val="center"/>
              <w:rPr>
                <w:rFonts w:ascii="Times New Roman" w:hAnsi="Times New Roman"/>
                <w:i/>
                <w:szCs w:val="22"/>
              </w:rPr>
            </w:pPr>
            <w:r>
              <w:rPr>
                <w:rFonts w:ascii="Times New Roman" w:hAnsi="Times New Roman"/>
                <w:i/>
                <w:szCs w:val="22"/>
              </w:rPr>
              <w:t>2</w:t>
            </w:r>
          </w:p>
          <w:p w14:paraId="258EEF27" w14:textId="77777777" w:rsidR="00BE1B22" w:rsidRPr="00407DD3" w:rsidRDefault="00BE1B22" w:rsidP="001D009C">
            <w:pPr>
              <w:spacing w:after="0"/>
              <w:jc w:val="center"/>
              <w:rPr>
                <w:rFonts w:ascii="Times New Roman" w:hAnsi="Times New Roman"/>
                <w:i/>
                <w:szCs w:val="22"/>
              </w:rPr>
            </w:pPr>
            <w:r>
              <w:rPr>
                <w:rFonts w:ascii="Times New Roman" w:hAnsi="Times New Roman"/>
                <w:i/>
                <w:szCs w:val="22"/>
              </w:rPr>
              <w:t>2</w:t>
            </w:r>
          </w:p>
        </w:tc>
        <w:tc>
          <w:tcPr>
            <w:tcW w:w="2228" w:type="dxa"/>
            <w:vMerge/>
            <w:tcBorders>
              <w:left w:val="single" w:sz="4" w:space="0" w:color="000000"/>
              <w:bottom w:val="single" w:sz="4" w:space="0" w:color="auto"/>
              <w:right w:val="single" w:sz="4" w:space="0" w:color="000000"/>
            </w:tcBorders>
          </w:tcPr>
          <w:p w14:paraId="7779641C" w14:textId="77777777" w:rsidR="00BE1B22" w:rsidRPr="00407DD3" w:rsidRDefault="00BE1B22" w:rsidP="001D009C">
            <w:pPr>
              <w:spacing w:after="0"/>
              <w:rPr>
                <w:szCs w:val="22"/>
              </w:rPr>
            </w:pPr>
          </w:p>
        </w:tc>
        <w:tc>
          <w:tcPr>
            <w:tcW w:w="1344" w:type="dxa"/>
            <w:vMerge/>
            <w:tcBorders>
              <w:left w:val="single" w:sz="4" w:space="0" w:color="000000"/>
              <w:bottom w:val="single" w:sz="4" w:space="0" w:color="auto"/>
              <w:right w:val="single" w:sz="4" w:space="0" w:color="000000"/>
            </w:tcBorders>
          </w:tcPr>
          <w:p w14:paraId="0702882D" w14:textId="77777777" w:rsidR="00BE1B22" w:rsidRPr="00407DD3" w:rsidRDefault="00BE1B22" w:rsidP="001D009C">
            <w:pPr>
              <w:spacing w:after="0" w:line="240" w:lineRule="auto"/>
              <w:jc w:val="both"/>
              <w:rPr>
                <w:rFonts w:ascii="Times New Roman" w:hAnsi="Times New Roman"/>
                <w:b/>
                <w:szCs w:val="22"/>
              </w:rPr>
            </w:pPr>
          </w:p>
        </w:tc>
      </w:tr>
      <w:tr w:rsidR="00BE1B22" w:rsidRPr="00407DD3" w14:paraId="492CA976" w14:textId="77777777" w:rsidTr="001D009C">
        <w:trPr>
          <w:trHeight w:val="510"/>
        </w:trPr>
        <w:tc>
          <w:tcPr>
            <w:tcW w:w="2395" w:type="dxa"/>
            <w:vMerge w:val="restart"/>
            <w:tcBorders>
              <w:top w:val="single" w:sz="4" w:space="0" w:color="auto"/>
              <w:left w:val="single" w:sz="4" w:space="0" w:color="000000"/>
              <w:right w:val="single" w:sz="4" w:space="0" w:color="000000"/>
            </w:tcBorders>
          </w:tcPr>
          <w:p w14:paraId="2C41BB7F" w14:textId="77777777" w:rsidR="00BE1B22" w:rsidRPr="00407DD3" w:rsidRDefault="00BE1B22" w:rsidP="001D009C">
            <w:pPr>
              <w:spacing w:after="0"/>
              <w:rPr>
                <w:szCs w:val="22"/>
              </w:rPr>
            </w:pPr>
            <w:r w:rsidRPr="00407DD3">
              <w:rPr>
                <w:szCs w:val="22"/>
              </w:rPr>
              <w:t xml:space="preserve"> </w:t>
            </w:r>
            <w:r w:rsidRPr="00407DD3">
              <w:rPr>
                <w:rFonts w:ascii="Times New Roman" w:hAnsi="Times New Roman"/>
                <w:b/>
                <w:szCs w:val="22"/>
              </w:rPr>
              <w:t xml:space="preserve">Тема 1.7 Монтаж кабельных линий на напряжение до 1кВ </w:t>
            </w:r>
          </w:p>
        </w:tc>
        <w:tc>
          <w:tcPr>
            <w:tcW w:w="7665" w:type="dxa"/>
            <w:tcBorders>
              <w:top w:val="single" w:sz="4" w:space="0" w:color="auto"/>
              <w:left w:val="single" w:sz="4" w:space="0" w:color="000000"/>
              <w:bottom w:val="single" w:sz="4" w:space="0" w:color="auto"/>
              <w:right w:val="single" w:sz="4" w:space="0" w:color="000000"/>
            </w:tcBorders>
          </w:tcPr>
          <w:p w14:paraId="70C2CA3B" w14:textId="77777777" w:rsidR="00BE1B22" w:rsidRPr="00407DD3" w:rsidRDefault="00BE1B22" w:rsidP="001D009C">
            <w:pPr>
              <w:spacing w:after="0"/>
              <w:rPr>
                <w:rFonts w:ascii="Times New Roman" w:hAnsi="Times New Roman"/>
                <w:b/>
                <w:szCs w:val="22"/>
              </w:rPr>
            </w:pPr>
            <w:r w:rsidRPr="00407DD3">
              <w:rPr>
                <w:rFonts w:ascii="Times New Roman" w:hAnsi="Times New Roman"/>
                <w:b/>
                <w:szCs w:val="22"/>
              </w:rPr>
              <w:t>Содержание</w:t>
            </w:r>
          </w:p>
        </w:tc>
        <w:tc>
          <w:tcPr>
            <w:tcW w:w="1367" w:type="dxa"/>
            <w:tcBorders>
              <w:top w:val="single" w:sz="4" w:space="0" w:color="auto"/>
              <w:left w:val="single" w:sz="4" w:space="0" w:color="000000"/>
              <w:bottom w:val="single" w:sz="4" w:space="0" w:color="auto"/>
              <w:right w:val="single" w:sz="4" w:space="0" w:color="000000"/>
            </w:tcBorders>
          </w:tcPr>
          <w:p w14:paraId="7BD52421" w14:textId="77777777" w:rsidR="00BE1B22" w:rsidRPr="00407DD3" w:rsidRDefault="00BE1B22" w:rsidP="001D009C">
            <w:pPr>
              <w:spacing w:after="0"/>
              <w:jc w:val="center"/>
              <w:rPr>
                <w:szCs w:val="22"/>
              </w:rPr>
            </w:pPr>
            <w:r w:rsidRPr="00407DD3">
              <w:rPr>
                <w:rFonts w:ascii="Times New Roman" w:hAnsi="Times New Roman"/>
                <w:i/>
                <w:szCs w:val="22"/>
              </w:rPr>
              <w:t>8</w:t>
            </w:r>
          </w:p>
        </w:tc>
        <w:tc>
          <w:tcPr>
            <w:tcW w:w="2228" w:type="dxa"/>
            <w:tcBorders>
              <w:top w:val="single" w:sz="4" w:space="0" w:color="auto"/>
              <w:left w:val="single" w:sz="4" w:space="0" w:color="000000"/>
              <w:bottom w:val="single" w:sz="4" w:space="0" w:color="auto"/>
              <w:right w:val="single" w:sz="4" w:space="0" w:color="000000"/>
            </w:tcBorders>
          </w:tcPr>
          <w:p w14:paraId="3AD7F901" w14:textId="77777777" w:rsidR="00BE1B22" w:rsidRPr="00407DD3" w:rsidRDefault="00BE1B22" w:rsidP="001D009C">
            <w:pPr>
              <w:spacing w:after="0"/>
              <w:rPr>
                <w:szCs w:val="22"/>
              </w:rPr>
            </w:pPr>
          </w:p>
        </w:tc>
        <w:tc>
          <w:tcPr>
            <w:tcW w:w="1344" w:type="dxa"/>
            <w:tcBorders>
              <w:top w:val="single" w:sz="4" w:space="0" w:color="auto"/>
              <w:left w:val="single" w:sz="4" w:space="0" w:color="000000"/>
              <w:bottom w:val="single" w:sz="4" w:space="0" w:color="auto"/>
              <w:right w:val="single" w:sz="4" w:space="0" w:color="000000"/>
            </w:tcBorders>
          </w:tcPr>
          <w:p w14:paraId="0A786E50" w14:textId="77777777" w:rsidR="00BE1B22" w:rsidRPr="00407DD3" w:rsidRDefault="00BE1B22" w:rsidP="001D009C">
            <w:pPr>
              <w:spacing w:after="0" w:line="240" w:lineRule="auto"/>
              <w:jc w:val="both"/>
              <w:rPr>
                <w:rFonts w:ascii="Times New Roman" w:hAnsi="Times New Roman"/>
                <w:b/>
                <w:szCs w:val="22"/>
              </w:rPr>
            </w:pPr>
          </w:p>
        </w:tc>
      </w:tr>
      <w:tr w:rsidR="00BE1B22" w:rsidRPr="00407DD3" w14:paraId="7C1BB7DE" w14:textId="77777777" w:rsidTr="001D009C">
        <w:trPr>
          <w:trHeight w:val="450"/>
        </w:trPr>
        <w:tc>
          <w:tcPr>
            <w:tcW w:w="2395" w:type="dxa"/>
            <w:vMerge/>
            <w:tcBorders>
              <w:left w:val="single" w:sz="4" w:space="0" w:color="000000"/>
              <w:right w:val="single" w:sz="4" w:space="0" w:color="000000"/>
            </w:tcBorders>
          </w:tcPr>
          <w:p w14:paraId="516DE8C3" w14:textId="77777777" w:rsidR="00BE1B22" w:rsidRPr="00407DD3" w:rsidRDefault="00BE1B22" w:rsidP="001D009C">
            <w:pPr>
              <w:spacing w:after="0"/>
              <w:rPr>
                <w:szCs w:val="22"/>
              </w:rPr>
            </w:pPr>
          </w:p>
        </w:tc>
        <w:tc>
          <w:tcPr>
            <w:tcW w:w="7665" w:type="dxa"/>
            <w:tcBorders>
              <w:top w:val="single" w:sz="4" w:space="0" w:color="auto"/>
              <w:left w:val="single" w:sz="4" w:space="0" w:color="000000"/>
              <w:bottom w:val="single" w:sz="4" w:space="0" w:color="auto"/>
              <w:right w:val="single" w:sz="4" w:space="0" w:color="000000"/>
            </w:tcBorders>
          </w:tcPr>
          <w:p w14:paraId="008752F7"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b/>
                <w:szCs w:val="22"/>
              </w:rPr>
              <w:t xml:space="preserve">Кабели. </w:t>
            </w:r>
            <w:r w:rsidRPr="00407DD3">
              <w:rPr>
                <w:rFonts w:ascii="Times New Roman" w:hAnsi="Times New Roman"/>
                <w:szCs w:val="22"/>
              </w:rPr>
              <w:t>Кабели: устройство, характеристики. Конструкции кабелей, наименование, маркировка, свойства обрабатываемого материала. Классификация кабелей и кабельных сетей по конструктивным признакам, технология монтажа кабельных линий, технология разделки концов кабелей.</w:t>
            </w:r>
          </w:p>
          <w:p w14:paraId="62868434"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b/>
                <w:szCs w:val="22"/>
              </w:rPr>
              <w:t>Концевые заделки</w:t>
            </w:r>
            <w:r w:rsidRPr="00407DD3">
              <w:rPr>
                <w:rFonts w:ascii="Times New Roman" w:hAnsi="Times New Roman"/>
                <w:szCs w:val="22"/>
              </w:rPr>
              <w:t>. Конструкции. Технология монтажа и ремонта. Приемы и правила выполнения операций. Рабочий инструмент и приспособления, их устройство, назначение и приемы пользования. Требования безопасности выполнения электромонтажных работ.</w:t>
            </w:r>
          </w:p>
          <w:p w14:paraId="5D8A9AC1"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b/>
                <w:szCs w:val="22"/>
              </w:rPr>
              <w:t>Соединительные муфты.</w:t>
            </w:r>
            <w:r w:rsidRPr="00407DD3">
              <w:rPr>
                <w:rFonts w:ascii="Times New Roman" w:hAnsi="Times New Roman"/>
                <w:szCs w:val="22"/>
              </w:rPr>
              <w:t xml:space="preserve"> Конструкции. Технология монтажа и ремонта. Наименование, маркировка, свойства обрабатываемого материала. Технология монтажа соединительных муфт на кабелях, технология монтажа концевых муфт и заделок наружной и внутренней установки на кабелях.</w:t>
            </w:r>
          </w:p>
          <w:p w14:paraId="295FB794" w14:textId="77777777" w:rsidR="00BE1B22" w:rsidRPr="00407DD3" w:rsidRDefault="00BE1B22" w:rsidP="001D009C">
            <w:pPr>
              <w:spacing w:after="0" w:line="240" w:lineRule="auto"/>
              <w:jc w:val="both"/>
              <w:rPr>
                <w:rFonts w:ascii="Times New Roman" w:hAnsi="Times New Roman"/>
                <w:b/>
                <w:szCs w:val="22"/>
              </w:rPr>
            </w:pPr>
            <w:r w:rsidRPr="00407DD3">
              <w:rPr>
                <w:rFonts w:ascii="Times New Roman" w:hAnsi="Times New Roman"/>
                <w:b/>
                <w:szCs w:val="22"/>
              </w:rPr>
              <w:t>Технология прокладки кабельных линий.</w:t>
            </w:r>
            <w:r w:rsidRPr="00407DD3">
              <w:rPr>
                <w:rFonts w:ascii="Times New Roman" w:hAnsi="Times New Roman"/>
                <w:szCs w:val="22"/>
              </w:rPr>
              <w:t xml:space="preserve"> Прокладка кабельной линии в траншее, концевые заделки кабелей. Приемы и правила выполнения операций. </w:t>
            </w:r>
            <w:proofErr w:type="gramStart"/>
            <w:r w:rsidRPr="00407DD3">
              <w:rPr>
                <w:rFonts w:ascii="Times New Roman" w:hAnsi="Times New Roman"/>
                <w:szCs w:val="22"/>
              </w:rPr>
              <w:t>Рабочий  инструмент</w:t>
            </w:r>
            <w:proofErr w:type="gramEnd"/>
            <w:r w:rsidRPr="00407DD3">
              <w:rPr>
                <w:rFonts w:ascii="Times New Roman" w:hAnsi="Times New Roman"/>
                <w:szCs w:val="22"/>
              </w:rPr>
              <w:t xml:space="preserve"> и приспособления, их устройство, назначение и приемы пользования. Требования безопасности </w:t>
            </w:r>
            <w:proofErr w:type="gramStart"/>
            <w:r w:rsidRPr="00407DD3">
              <w:rPr>
                <w:rFonts w:ascii="Times New Roman" w:hAnsi="Times New Roman"/>
                <w:szCs w:val="22"/>
              </w:rPr>
              <w:t>выполнения  электромонтажных</w:t>
            </w:r>
            <w:proofErr w:type="gramEnd"/>
            <w:r w:rsidRPr="00407DD3">
              <w:rPr>
                <w:rFonts w:ascii="Times New Roman" w:hAnsi="Times New Roman"/>
                <w:szCs w:val="22"/>
              </w:rPr>
              <w:t xml:space="preserve"> работ при монтаже и ремонте кабельных линий.</w:t>
            </w:r>
          </w:p>
        </w:tc>
        <w:tc>
          <w:tcPr>
            <w:tcW w:w="1367" w:type="dxa"/>
            <w:tcBorders>
              <w:top w:val="single" w:sz="4" w:space="0" w:color="auto"/>
              <w:left w:val="single" w:sz="4" w:space="0" w:color="000000"/>
              <w:bottom w:val="single" w:sz="4" w:space="0" w:color="auto"/>
              <w:right w:val="single" w:sz="4" w:space="0" w:color="000000"/>
            </w:tcBorders>
          </w:tcPr>
          <w:p w14:paraId="58127DF5" w14:textId="77777777" w:rsidR="00BE1B22" w:rsidRPr="00407DD3" w:rsidRDefault="00BE1B22" w:rsidP="001D009C">
            <w:pPr>
              <w:spacing w:after="0"/>
              <w:jc w:val="center"/>
              <w:rPr>
                <w:rFonts w:ascii="Times New Roman" w:hAnsi="Times New Roman"/>
                <w:i/>
                <w:szCs w:val="22"/>
              </w:rPr>
            </w:pPr>
            <w:r w:rsidRPr="00407DD3">
              <w:rPr>
                <w:rFonts w:ascii="Times New Roman" w:hAnsi="Times New Roman"/>
                <w:i/>
                <w:szCs w:val="22"/>
              </w:rPr>
              <w:t>8</w:t>
            </w:r>
          </w:p>
        </w:tc>
        <w:tc>
          <w:tcPr>
            <w:tcW w:w="2228" w:type="dxa"/>
            <w:vMerge w:val="restart"/>
            <w:tcBorders>
              <w:top w:val="single" w:sz="4" w:space="0" w:color="auto"/>
              <w:left w:val="single" w:sz="4" w:space="0" w:color="000000"/>
              <w:right w:val="single" w:sz="4" w:space="0" w:color="000000"/>
            </w:tcBorders>
          </w:tcPr>
          <w:p w14:paraId="58770DFF" w14:textId="77777777" w:rsidR="00BE1B22" w:rsidRPr="00407DD3" w:rsidRDefault="00BE1B22" w:rsidP="001D009C">
            <w:pPr>
              <w:spacing w:after="0" w:line="240" w:lineRule="auto"/>
              <w:rPr>
                <w:rFonts w:ascii="Times New Roman" w:hAnsi="Times New Roman"/>
                <w:b/>
                <w:szCs w:val="22"/>
              </w:rPr>
            </w:pPr>
            <w:r w:rsidRPr="00407DD3">
              <w:rPr>
                <w:rFonts w:ascii="Times New Roman" w:hAnsi="Times New Roman"/>
                <w:b/>
                <w:szCs w:val="22"/>
              </w:rPr>
              <w:t xml:space="preserve">ПК 1.1, ПК 1.2, </w:t>
            </w:r>
          </w:p>
          <w:p w14:paraId="6A60E25A" w14:textId="77777777" w:rsidR="00BE1B22" w:rsidRPr="00407DD3" w:rsidRDefault="00BE1B22" w:rsidP="001D009C">
            <w:pPr>
              <w:spacing w:after="0" w:line="240" w:lineRule="auto"/>
              <w:rPr>
                <w:rFonts w:ascii="Times New Roman" w:hAnsi="Times New Roman"/>
                <w:b/>
                <w:szCs w:val="22"/>
              </w:rPr>
            </w:pPr>
            <w:r w:rsidRPr="00407DD3">
              <w:rPr>
                <w:rFonts w:ascii="Times New Roman" w:hAnsi="Times New Roman"/>
                <w:b/>
                <w:szCs w:val="22"/>
              </w:rPr>
              <w:t>ПК 1.4</w:t>
            </w:r>
          </w:p>
          <w:p w14:paraId="21D8740F" w14:textId="77777777" w:rsidR="00BE1B22" w:rsidRPr="00407DD3" w:rsidRDefault="00BE1B22" w:rsidP="001D009C">
            <w:pPr>
              <w:spacing w:after="0"/>
              <w:rPr>
                <w:szCs w:val="22"/>
              </w:rPr>
            </w:pPr>
            <w:r w:rsidRPr="00407DD3">
              <w:rPr>
                <w:rFonts w:ascii="Times New Roman" w:hAnsi="Times New Roman"/>
                <w:b/>
                <w:szCs w:val="22"/>
              </w:rPr>
              <w:t>ОК 01</w:t>
            </w:r>
          </w:p>
        </w:tc>
        <w:tc>
          <w:tcPr>
            <w:tcW w:w="1344" w:type="dxa"/>
            <w:vMerge w:val="restart"/>
            <w:tcBorders>
              <w:top w:val="single" w:sz="4" w:space="0" w:color="auto"/>
              <w:left w:val="single" w:sz="4" w:space="0" w:color="000000"/>
              <w:right w:val="single" w:sz="4" w:space="0" w:color="000000"/>
            </w:tcBorders>
          </w:tcPr>
          <w:p w14:paraId="07E9235E"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 xml:space="preserve">Н 1.1.01 </w:t>
            </w:r>
          </w:p>
          <w:p w14:paraId="15FE7E4E"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У 1.1.01</w:t>
            </w:r>
          </w:p>
          <w:p w14:paraId="5F402FCE"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 xml:space="preserve">У 1.1.02 </w:t>
            </w:r>
          </w:p>
          <w:p w14:paraId="3C76D7E4"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 xml:space="preserve">У 1.1.09 </w:t>
            </w:r>
          </w:p>
          <w:p w14:paraId="36450871"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З 1.1.08</w:t>
            </w:r>
          </w:p>
          <w:p w14:paraId="11619CE3"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 xml:space="preserve">З 1.1.07 </w:t>
            </w:r>
          </w:p>
          <w:p w14:paraId="68CC6F07"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 xml:space="preserve">У 1.2.01 </w:t>
            </w:r>
          </w:p>
          <w:p w14:paraId="05CC5316" w14:textId="77777777" w:rsidR="00BE1B22" w:rsidRPr="00407DD3" w:rsidRDefault="00BE1B22" w:rsidP="001D009C">
            <w:pPr>
              <w:spacing w:after="0" w:line="240" w:lineRule="auto"/>
              <w:jc w:val="both"/>
              <w:rPr>
                <w:rFonts w:ascii="Times New Roman" w:hAnsi="Times New Roman"/>
                <w:bCs/>
                <w:iCs/>
                <w:szCs w:val="22"/>
              </w:rPr>
            </w:pPr>
            <w:r w:rsidRPr="00407DD3">
              <w:rPr>
                <w:rFonts w:ascii="Times New Roman" w:hAnsi="Times New Roman"/>
                <w:szCs w:val="22"/>
              </w:rPr>
              <w:t>У 1.2.02</w:t>
            </w:r>
            <w:r w:rsidRPr="00407DD3">
              <w:rPr>
                <w:rFonts w:ascii="Times New Roman" w:hAnsi="Times New Roman"/>
                <w:bCs/>
                <w:iCs/>
                <w:szCs w:val="22"/>
              </w:rPr>
              <w:t xml:space="preserve"> </w:t>
            </w:r>
          </w:p>
          <w:p w14:paraId="0A9C29EB"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У 1.4.03</w:t>
            </w:r>
          </w:p>
          <w:p w14:paraId="2400D552" w14:textId="77777777" w:rsidR="00BE1B22" w:rsidRPr="00407DD3" w:rsidRDefault="00BE1B22" w:rsidP="001D009C">
            <w:pPr>
              <w:spacing w:after="0" w:line="240" w:lineRule="auto"/>
              <w:jc w:val="both"/>
              <w:rPr>
                <w:rFonts w:ascii="Times New Roman" w:hAnsi="Times New Roman"/>
                <w:bCs/>
                <w:iCs/>
                <w:szCs w:val="22"/>
              </w:rPr>
            </w:pPr>
            <w:r w:rsidRPr="00407DD3">
              <w:rPr>
                <w:rFonts w:ascii="Times New Roman" w:hAnsi="Times New Roman"/>
                <w:szCs w:val="22"/>
              </w:rPr>
              <w:t>У 1.4.04</w:t>
            </w:r>
            <w:r w:rsidRPr="00407DD3">
              <w:rPr>
                <w:rFonts w:ascii="Times New Roman" w:hAnsi="Times New Roman"/>
                <w:bCs/>
                <w:iCs/>
                <w:szCs w:val="22"/>
              </w:rPr>
              <w:t xml:space="preserve"> </w:t>
            </w:r>
          </w:p>
          <w:p w14:paraId="4F046010" w14:textId="77777777" w:rsidR="00BE1B22" w:rsidRPr="00407DD3" w:rsidRDefault="00BE1B22" w:rsidP="001D009C">
            <w:pPr>
              <w:spacing w:after="0" w:line="240" w:lineRule="auto"/>
              <w:jc w:val="both"/>
              <w:rPr>
                <w:rFonts w:ascii="Times New Roman" w:hAnsi="Times New Roman"/>
                <w:bCs/>
                <w:iCs/>
                <w:szCs w:val="22"/>
              </w:rPr>
            </w:pPr>
            <w:proofErr w:type="spellStart"/>
            <w:r w:rsidRPr="00407DD3">
              <w:rPr>
                <w:rFonts w:ascii="Times New Roman" w:hAnsi="Times New Roman"/>
                <w:bCs/>
                <w:iCs/>
                <w:szCs w:val="22"/>
              </w:rPr>
              <w:t>Уо</w:t>
            </w:r>
            <w:proofErr w:type="spellEnd"/>
            <w:r w:rsidRPr="00407DD3">
              <w:rPr>
                <w:rFonts w:ascii="Times New Roman" w:hAnsi="Times New Roman"/>
                <w:bCs/>
                <w:iCs/>
                <w:szCs w:val="22"/>
              </w:rPr>
              <w:t xml:space="preserve"> 01.03 </w:t>
            </w:r>
          </w:p>
          <w:p w14:paraId="75E62545" w14:textId="77777777" w:rsidR="00BE1B22" w:rsidRPr="00407DD3" w:rsidRDefault="00BE1B22" w:rsidP="001D009C">
            <w:pPr>
              <w:spacing w:after="0" w:line="240" w:lineRule="auto"/>
              <w:jc w:val="both"/>
              <w:rPr>
                <w:rFonts w:ascii="Times New Roman" w:hAnsi="Times New Roman"/>
                <w:bCs/>
                <w:iCs/>
                <w:szCs w:val="22"/>
              </w:rPr>
            </w:pPr>
            <w:proofErr w:type="spellStart"/>
            <w:r w:rsidRPr="00407DD3">
              <w:rPr>
                <w:rFonts w:ascii="Times New Roman" w:hAnsi="Times New Roman"/>
                <w:bCs/>
                <w:iCs/>
                <w:szCs w:val="22"/>
              </w:rPr>
              <w:t>Зо</w:t>
            </w:r>
            <w:proofErr w:type="spellEnd"/>
            <w:r w:rsidRPr="00407DD3">
              <w:rPr>
                <w:rFonts w:ascii="Times New Roman" w:hAnsi="Times New Roman"/>
                <w:bCs/>
                <w:iCs/>
                <w:szCs w:val="22"/>
              </w:rPr>
              <w:t xml:space="preserve"> 01.03</w:t>
            </w:r>
          </w:p>
          <w:p w14:paraId="1930B1A5" w14:textId="77777777" w:rsidR="00BE1B22" w:rsidRPr="00407DD3" w:rsidRDefault="00BE1B22" w:rsidP="001D009C">
            <w:pPr>
              <w:spacing w:after="0" w:line="240" w:lineRule="auto"/>
              <w:jc w:val="both"/>
              <w:rPr>
                <w:rFonts w:ascii="Times New Roman" w:hAnsi="Times New Roman"/>
                <w:b/>
                <w:szCs w:val="22"/>
              </w:rPr>
            </w:pPr>
          </w:p>
        </w:tc>
      </w:tr>
      <w:tr w:rsidR="00BE1B22" w:rsidRPr="00407DD3" w14:paraId="16D4A772" w14:textId="77777777" w:rsidTr="001D009C">
        <w:trPr>
          <w:trHeight w:val="330"/>
        </w:trPr>
        <w:tc>
          <w:tcPr>
            <w:tcW w:w="2395" w:type="dxa"/>
            <w:vMerge/>
            <w:tcBorders>
              <w:left w:val="single" w:sz="4" w:space="0" w:color="000000"/>
              <w:right w:val="single" w:sz="4" w:space="0" w:color="000000"/>
            </w:tcBorders>
          </w:tcPr>
          <w:p w14:paraId="4E69B0F1" w14:textId="77777777" w:rsidR="00BE1B22" w:rsidRPr="00407DD3" w:rsidRDefault="00BE1B22" w:rsidP="001D009C">
            <w:pPr>
              <w:spacing w:after="0"/>
              <w:rPr>
                <w:szCs w:val="22"/>
              </w:rPr>
            </w:pPr>
          </w:p>
        </w:tc>
        <w:tc>
          <w:tcPr>
            <w:tcW w:w="7665" w:type="dxa"/>
            <w:tcBorders>
              <w:top w:val="single" w:sz="4" w:space="0" w:color="auto"/>
              <w:left w:val="single" w:sz="4" w:space="0" w:color="000000"/>
              <w:bottom w:val="single" w:sz="4" w:space="0" w:color="auto"/>
              <w:right w:val="single" w:sz="4" w:space="0" w:color="000000"/>
            </w:tcBorders>
          </w:tcPr>
          <w:p w14:paraId="47B5D99A" w14:textId="77777777" w:rsidR="00BE1B22" w:rsidRPr="00407DD3" w:rsidRDefault="00BE1B22" w:rsidP="001D009C">
            <w:pPr>
              <w:spacing w:after="0"/>
              <w:rPr>
                <w:rFonts w:ascii="Times New Roman" w:hAnsi="Times New Roman"/>
                <w:b/>
                <w:szCs w:val="22"/>
              </w:rPr>
            </w:pPr>
            <w:r w:rsidRPr="00407DD3">
              <w:rPr>
                <w:rFonts w:ascii="Times New Roman" w:hAnsi="Times New Roman"/>
                <w:b/>
                <w:szCs w:val="22"/>
              </w:rPr>
              <w:t>В том числе практических занятий и лабораторных работ</w:t>
            </w:r>
          </w:p>
        </w:tc>
        <w:tc>
          <w:tcPr>
            <w:tcW w:w="1367" w:type="dxa"/>
            <w:tcBorders>
              <w:top w:val="single" w:sz="4" w:space="0" w:color="auto"/>
              <w:left w:val="single" w:sz="4" w:space="0" w:color="000000"/>
              <w:bottom w:val="single" w:sz="4" w:space="0" w:color="auto"/>
              <w:right w:val="single" w:sz="4" w:space="0" w:color="000000"/>
            </w:tcBorders>
          </w:tcPr>
          <w:p w14:paraId="2669D0CC" w14:textId="77777777" w:rsidR="00BE1B22" w:rsidRPr="00407DD3" w:rsidRDefault="00BE1B22" w:rsidP="001D009C">
            <w:pPr>
              <w:spacing w:after="0"/>
              <w:jc w:val="center"/>
              <w:rPr>
                <w:b/>
                <w:szCs w:val="22"/>
              </w:rPr>
            </w:pPr>
            <w:r w:rsidRPr="00407DD3">
              <w:rPr>
                <w:rFonts w:ascii="Times New Roman" w:hAnsi="Times New Roman"/>
                <w:b/>
                <w:szCs w:val="22"/>
              </w:rPr>
              <w:t>8</w:t>
            </w:r>
          </w:p>
        </w:tc>
        <w:tc>
          <w:tcPr>
            <w:tcW w:w="2228" w:type="dxa"/>
            <w:vMerge/>
            <w:tcBorders>
              <w:left w:val="single" w:sz="4" w:space="0" w:color="000000"/>
              <w:right w:val="single" w:sz="4" w:space="0" w:color="000000"/>
            </w:tcBorders>
          </w:tcPr>
          <w:p w14:paraId="447BF282" w14:textId="77777777" w:rsidR="00BE1B22" w:rsidRPr="00407DD3" w:rsidRDefault="00BE1B22" w:rsidP="001D009C">
            <w:pPr>
              <w:spacing w:after="0"/>
              <w:rPr>
                <w:szCs w:val="22"/>
              </w:rPr>
            </w:pPr>
          </w:p>
        </w:tc>
        <w:tc>
          <w:tcPr>
            <w:tcW w:w="1344" w:type="dxa"/>
            <w:vMerge/>
            <w:tcBorders>
              <w:left w:val="single" w:sz="4" w:space="0" w:color="000000"/>
              <w:right w:val="single" w:sz="4" w:space="0" w:color="000000"/>
            </w:tcBorders>
          </w:tcPr>
          <w:p w14:paraId="62133B3E" w14:textId="77777777" w:rsidR="00BE1B22" w:rsidRPr="00407DD3" w:rsidRDefault="00BE1B22" w:rsidP="001D009C">
            <w:pPr>
              <w:spacing w:after="0" w:line="240" w:lineRule="auto"/>
              <w:jc w:val="both"/>
              <w:rPr>
                <w:rFonts w:ascii="Times New Roman" w:hAnsi="Times New Roman"/>
                <w:b/>
                <w:szCs w:val="22"/>
              </w:rPr>
            </w:pPr>
          </w:p>
        </w:tc>
      </w:tr>
      <w:tr w:rsidR="00BE1B22" w:rsidRPr="00407DD3" w14:paraId="398FD3A9" w14:textId="77777777" w:rsidTr="001D009C">
        <w:trPr>
          <w:trHeight w:val="165"/>
        </w:trPr>
        <w:tc>
          <w:tcPr>
            <w:tcW w:w="2395" w:type="dxa"/>
            <w:vMerge/>
            <w:tcBorders>
              <w:left w:val="single" w:sz="4" w:space="0" w:color="000000"/>
              <w:bottom w:val="single" w:sz="4" w:space="0" w:color="auto"/>
              <w:right w:val="single" w:sz="4" w:space="0" w:color="000000"/>
            </w:tcBorders>
          </w:tcPr>
          <w:p w14:paraId="772885CB" w14:textId="77777777" w:rsidR="00BE1B22" w:rsidRPr="00407DD3" w:rsidRDefault="00BE1B22" w:rsidP="001D009C">
            <w:pPr>
              <w:spacing w:after="0"/>
              <w:rPr>
                <w:szCs w:val="22"/>
              </w:rPr>
            </w:pPr>
          </w:p>
        </w:tc>
        <w:tc>
          <w:tcPr>
            <w:tcW w:w="7665" w:type="dxa"/>
            <w:tcBorders>
              <w:top w:val="single" w:sz="4" w:space="0" w:color="auto"/>
              <w:left w:val="single" w:sz="4" w:space="0" w:color="000000"/>
              <w:bottom w:val="single" w:sz="4" w:space="0" w:color="auto"/>
              <w:right w:val="single" w:sz="4" w:space="0" w:color="000000"/>
            </w:tcBorders>
          </w:tcPr>
          <w:p w14:paraId="68A1C497"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 xml:space="preserve">Подбор крепежа оборудования, аппаратов и приборов для прокладки кабельных линий </w:t>
            </w:r>
          </w:p>
          <w:p w14:paraId="20FFBAD6"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Разделка концов кабеля</w:t>
            </w:r>
          </w:p>
          <w:p w14:paraId="0DAF5F63" w14:textId="77777777" w:rsidR="00BE1B22" w:rsidRPr="00407DD3" w:rsidRDefault="00BE1B22" w:rsidP="001D009C">
            <w:pPr>
              <w:spacing w:after="0" w:line="240" w:lineRule="auto"/>
              <w:jc w:val="both"/>
              <w:rPr>
                <w:rFonts w:ascii="Times New Roman" w:hAnsi="Times New Roman"/>
                <w:szCs w:val="22"/>
              </w:rPr>
            </w:pPr>
            <w:proofErr w:type="spellStart"/>
            <w:r w:rsidRPr="00407DD3">
              <w:rPr>
                <w:rFonts w:ascii="Times New Roman" w:hAnsi="Times New Roman"/>
                <w:szCs w:val="22"/>
              </w:rPr>
              <w:t>Фазировка</w:t>
            </w:r>
            <w:proofErr w:type="spellEnd"/>
            <w:r w:rsidRPr="00407DD3">
              <w:rPr>
                <w:rFonts w:ascii="Times New Roman" w:hAnsi="Times New Roman"/>
                <w:szCs w:val="22"/>
              </w:rPr>
              <w:t xml:space="preserve"> жил кабеля </w:t>
            </w:r>
          </w:p>
          <w:p w14:paraId="1BEB22EC" w14:textId="77777777" w:rsidR="00BE1B22" w:rsidRPr="00407DD3" w:rsidRDefault="00BE1B22" w:rsidP="001D009C">
            <w:pPr>
              <w:spacing w:after="0" w:line="240" w:lineRule="auto"/>
              <w:jc w:val="both"/>
              <w:rPr>
                <w:rFonts w:ascii="Times New Roman" w:hAnsi="Times New Roman"/>
                <w:b/>
                <w:szCs w:val="22"/>
              </w:rPr>
            </w:pPr>
            <w:r w:rsidRPr="00407DD3">
              <w:rPr>
                <w:rFonts w:ascii="Times New Roman" w:hAnsi="Times New Roman"/>
                <w:szCs w:val="22"/>
              </w:rPr>
              <w:t>Измерение сопротивления изоляции кабеля</w:t>
            </w:r>
          </w:p>
        </w:tc>
        <w:tc>
          <w:tcPr>
            <w:tcW w:w="1367" w:type="dxa"/>
            <w:tcBorders>
              <w:top w:val="single" w:sz="4" w:space="0" w:color="auto"/>
              <w:left w:val="single" w:sz="4" w:space="0" w:color="000000"/>
              <w:bottom w:val="single" w:sz="4" w:space="0" w:color="auto"/>
              <w:right w:val="single" w:sz="4" w:space="0" w:color="000000"/>
            </w:tcBorders>
          </w:tcPr>
          <w:p w14:paraId="26A775ED" w14:textId="77777777" w:rsidR="00BE1B22" w:rsidRDefault="00BE1B22" w:rsidP="001D009C">
            <w:pPr>
              <w:spacing w:after="0"/>
              <w:jc w:val="center"/>
              <w:rPr>
                <w:rFonts w:ascii="Times New Roman" w:hAnsi="Times New Roman"/>
                <w:i/>
                <w:szCs w:val="22"/>
              </w:rPr>
            </w:pPr>
            <w:r>
              <w:rPr>
                <w:rFonts w:ascii="Times New Roman" w:hAnsi="Times New Roman"/>
                <w:i/>
                <w:szCs w:val="22"/>
              </w:rPr>
              <w:t>2</w:t>
            </w:r>
          </w:p>
          <w:p w14:paraId="0163D5CD" w14:textId="77777777" w:rsidR="00BE1B22" w:rsidRDefault="00BE1B22" w:rsidP="001D009C">
            <w:pPr>
              <w:spacing w:after="0"/>
              <w:jc w:val="center"/>
              <w:rPr>
                <w:rFonts w:ascii="Times New Roman" w:hAnsi="Times New Roman"/>
                <w:i/>
                <w:szCs w:val="22"/>
              </w:rPr>
            </w:pPr>
            <w:r>
              <w:rPr>
                <w:rFonts w:ascii="Times New Roman" w:hAnsi="Times New Roman"/>
                <w:i/>
                <w:szCs w:val="22"/>
              </w:rPr>
              <w:t>2</w:t>
            </w:r>
          </w:p>
          <w:p w14:paraId="6E0DBEA2" w14:textId="77777777" w:rsidR="00BE1B22" w:rsidRDefault="00BE1B22" w:rsidP="001D009C">
            <w:pPr>
              <w:spacing w:after="0"/>
              <w:jc w:val="center"/>
              <w:rPr>
                <w:rFonts w:ascii="Times New Roman" w:hAnsi="Times New Roman"/>
                <w:i/>
                <w:szCs w:val="22"/>
              </w:rPr>
            </w:pPr>
            <w:r>
              <w:rPr>
                <w:rFonts w:ascii="Times New Roman" w:hAnsi="Times New Roman"/>
                <w:i/>
                <w:szCs w:val="22"/>
              </w:rPr>
              <w:t>2</w:t>
            </w:r>
          </w:p>
          <w:p w14:paraId="205750A7" w14:textId="77777777" w:rsidR="00BE1B22" w:rsidRPr="00407DD3" w:rsidRDefault="00BE1B22" w:rsidP="001D009C">
            <w:pPr>
              <w:spacing w:after="0"/>
              <w:jc w:val="center"/>
              <w:rPr>
                <w:rFonts w:ascii="Times New Roman" w:hAnsi="Times New Roman"/>
                <w:i/>
                <w:szCs w:val="22"/>
              </w:rPr>
            </w:pPr>
            <w:r>
              <w:rPr>
                <w:rFonts w:ascii="Times New Roman" w:hAnsi="Times New Roman"/>
                <w:i/>
                <w:szCs w:val="22"/>
              </w:rPr>
              <w:t>2</w:t>
            </w:r>
          </w:p>
        </w:tc>
        <w:tc>
          <w:tcPr>
            <w:tcW w:w="2228" w:type="dxa"/>
            <w:vMerge/>
            <w:tcBorders>
              <w:left w:val="single" w:sz="4" w:space="0" w:color="000000"/>
              <w:bottom w:val="single" w:sz="4" w:space="0" w:color="auto"/>
              <w:right w:val="single" w:sz="4" w:space="0" w:color="000000"/>
            </w:tcBorders>
          </w:tcPr>
          <w:p w14:paraId="50BDE92A" w14:textId="77777777" w:rsidR="00BE1B22" w:rsidRPr="00407DD3" w:rsidRDefault="00BE1B22" w:rsidP="001D009C">
            <w:pPr>
              <w:spacing w:after="0" w:line="240" w:lineRule="auto"/>
              <w:rPr>
                <w:szCs w:val="22"/>
              </w:rPr>
            </w:pPr>
          </w:p>
        </w:tc>
        <w:tc>
          <w:tcPr>
            <w:tcW w:w="1344" w:type="dxa"/>
            <w:vMerge/>
            <w:tcBorders>
              <w:left w:val="single" w:sz="4" w:space="0" w:color="000000"/>
              <w:bottom w:val="single" w:sz="4" w:space="0" w:color="auto"/>
              <w:right w:val="single" w:sz="4" w:space="0" w:color="000000"/>
            </w:tcBorders>
          </w:tcPr>
          <w:p w14:paraId="20A6C993" w14:textId="77777777" w:rsidR="00BE1B22" w:rsidRPr="00407DD3" w:rsidRDefault="00BE1B22" w:rsidP="001D009C">
            <w:pPr>
              <w:spacing w:after="0" w:line="240" w:lineRule="auto"/>
              <w:jc w:val="both"/>
              <w:rPr>
                <w:rFonts w:ascii="Times New Roman" w:hAnsi="Times New Roman"/>
                <w:b/>
                <w:szCs w:val="22"/>
              </w:rPr>
            </w:pPr>
          </w:p>
        </w:tc>
      </w:tr>
      <w:tr w:rsidR="00BE1B22" w:rsidRPr="00407DD3" w14:paraId="000EBE00" w14:textId="77777777" w:rsidTr="001D009C">
        <w:trPr>
          <w:trHeight w:val="420"/>
        </w:trPr>
        <w:tc>
          <w:tcPr>
            <w:tcW w:w="2395" w:type="dxa"/>
            <w:vMerge w:val="restart"/>
            <w:tcBorders>
              <w:top w:val="single" w:sz="4" w:space="0" w:color="auto"/>
              <w:left w:val="single" w:sz="4" w:space="0" w:color="000000"/>
              <w:right w:val="single" w:sz="4" w:space="0" w:color="000000"/>
            </w:tcBorders>
          </w:tcPr>
          <w:p w14:paraId="5DB7CA44" w14:textId="77777777" w:rsidR="00BE1B22" w:rsidRPr="00407DD3" w:rsidRDefault="00BE1B22" w:rsidP="001D009C">
            <w:pPr>
              <w:spacing w:after="0"/>
              <w:rPr>
                <w:szCs w:val="22"/>
              </w:rPr>
            </w:pPr>
            <w:r w:rsidRPr="00407DD3">
              <w:rPr>
                <w:rFonts w:ascii="Times New Roman" w:hAnsi="Times New Roman"/>
                <w:b/>
                <w:szCs w:val="22"/>
              </w:rPr>
              <w:t xml:space="preserve">Тема 1.8 </w:t>
            </w:r>
            <w:proofErr w:type="gramStart"/>
            <w:r w:rsidRPr="00407DD3">
              <w:rPr>
                <w:rFonts w:ascii="Times New Roman" w:hAnsi="Times New Roman"/>
                <w:b/>
                <w:szCs w:val="22"/>
              </w:rPr>
              <w:t>Монтаж  комплектных</w:t>
            </w:r>
            <w:proofErr w:type="gramEnd"/>
            <w:r w:rsidRPr="00407DD3">
              <w:rPr>
                <w:rFonts w:ascii="Times New Roman" w:hAnsi="Times New Roman"/>
                <w:b/>
                <w:szCs w:val="22"/>
              </w:rPr>
              <w:t xml:space="preserve"> распределительных устройств и комплектных трансформаторных подстанций </w:t>
            </w:r>
          </w:p>
        </w:tc>
        <w:tc>
          <w:tcPr>
            <w:tcW w:w="7665" w:type="dxa"/>
            <w:tcBorders>
              <w:top w:val="single" w:sz="4" w:space="0" w:color="auto"/>
              <w:left w:val="single" w:sz="4" w:space="0" w:color="000000"/>
              <w:bottom w:val="single" w:sz="4" w:space="0" w:color="auto"/>
              <w:right w:val="single" w:sz="4" w:space="0" w:color="000000"/>
            </w:tcBorders>
          </w:tcPr>
          <w:p w14:paraId="6ED784AB" w14:textId="77777777" w:rsidR="00BE1B22" w:rsidRPr="00407DD3" w:rsidRDefault="00BE1B22" w:rsidP="001D009C">
            <w:pPr>
              <w:spacing w:after="0"/>
              <w:rPr>
                <w:rFonts w:ascii="Times New Roman" w:hAnsi="Times New Roman"/>
                <w:b/>
                <w:szCs w:val="22"/>
              </w:rPr>
            </w:pPr>
            <w:r w:rsidRPr="00407DD3">
              <w:rPr>
                <w:rFonts w:ascii="Times New Roman" w:hAnsi="Times New Roman"/>
                <w:b/>
                <w:szCs w:val="22"/>
              </w:rPr>
              <w:t>Содержание</w:t>
            </w:r>
          </w:p>
        </w:tc>
        <w:tc>
          <w:tcPr>
            <w:tcW w:w="1367" w:type="dxa"/>
            <w:tcBorders>
              <w:top w:val="single" w:sz="4" w:space="0" w:color="auto"/>
              <w:left w:val="single" w:sz="4" w:space="0" w:color="000000"/>
              <w:bottom w:val="single" w:sz="4" w:space="0" w:color="auto"/>
              <w:right w:val="single" w:sz="4" w:space="0" w:color="000000"/>
            </w:tcBorders>
          </w:tcPr>
          <w:p w14:paraId="5D097886" w14:textId="77777777" w:rsidR="00BE1B22" w:rsidRPr="00407DD3" w:rsidRDefault="00BE1B22" w:rsidP="001D009C">
            <w:pPr>
              <w:spacing w:after="0"/>
              <w:jc w:val="center"/>
              <w:rPr>
                <w:szCs w:val="22"/>
              </w:rPr>
            </w:pPr>
            <w:r w:rsidRPr="00407DD3">
              <w:rPr>
                <w:rFonts w:ascii="Times New Roman" w:hAnsi="Times New Roman"/>
                <w:i/>
                <w:szCs w:val="22"/>
              </w:rPr>
              <w:t>14</w:t>
            </w:r>
          </w:p>
        </w:tc>
        <w:tc>
          <w:tcPr>
            <w:tcW w:w="2228" w:type="dxa"/>
            <w:tcBorders>
              <w:top w:val="single" w:sz="4" w:space="0" w:color="auto"/>
              <w:left w:val="single" w:sz="4" w:space="0" w:color="000000"/>
              <w:bottom w:val="single" w:sz="4" w:space="0" w:color="auto"/>
              <w:right w:val="single" w:sz="4" w:space="0" w:color="000000"/>
            </w:tcBorders>
          </w:tcPr>
          <w:p w14:paraId="4F6195CE" w14:textId="77777777" w:rsidR="00BE1B22" w:rsidRPr="00407DD3" w:rsidRDefault="00BE1B22" w:rsidP="001D009C">
            <w:pPr>
              <w:spacing w:after="0"/>
              <w:rPr>
                <w:szCs w:val="22"/>
              </w:rPr>
            </w:pPr>
          </w:p>
        </w:tc>
        <w:tc>
          <w:tcPr>
            <w:tcW w:w="1344" w:type="dxa"/>
            <w:tcBorders>
              <w:top w:val="single" w:sz="4" w:space="0" w:color="auto"/>
              <w:left w:val="single" w:sz="4" w:space="0" w:color="000000"/>
              <w:bottom w:val="single" w:sz="4" w:space="0" w:color="auto"/>
              <w:right w:val="single" w:sz="4" w:space="0" w:color="000000"/>
            </w:tcBorders>
          </w:tcPr>
          <w:p w14:paraId="6DBCD39A" w14:textId="77777777" w:rsidR="00BE1B22" w:rsidRPr="00407DD3" w:rsidRDefault="00BE1B22" w:rsidP="001D009C">
            <w:pPr>
              <w:spacing w:after="0" w:line="240" w:lineRule="auto"/>
              <w:jc w:val="both"/>
              <w:rPr>
                <w:rFonts w:ascii="Times New Roman" w:hAnsi="Times New Roman"/>
                <w:b/>
                <w:szCs w:val="22"/>
              </w:rPr>
            </w:pPr>
          </w:p>
        </w:tc>
      </w:tr>
      <w:tr w:rsidR="00BE1B22" w:rsidRPr="00407DD3" w14:paraId="44406501" w14:textId="77777777" w:rsidTr="001D009C">
        <w:trPr>
          <w:trHeight w:val="660"/>
        </w:trPr>
        <w:tc>
          <w:tcPr>
            <w:tcW w:w="2395" w:type="dxa"/>
            <w:vMerge/>
            <w:tcBorders>
              <w:left w:val="single" w:sz="4" w:space="0" w:color="000000"/>
              <w:right w:val="single" w:sz="4" w:space="0" w:color="000000"/>
            </w:tcBorders>
          </w:tcPr>
          <w:p w14:paraId="509BADA3" w14:textId="77777777" w:rsidR="00BE1B22" w:rsidRPr="00407DD3" w:rsidRDefault="00BE1B22" w:rsidP="001D009C">
            <w:pPr>
              <w:spacing w:after="0"/>
              <w:rPr>
                <w:rFonts w:ascii="Times New Roman" w:hAnsi="Times New Roman"/>
                <w:b/>
                <w:szCs w:val="22"/>
              </w:rPr>
            </w:pPr>
          </w:p>
        </w:tc>
        <w:tc>
          <w:tcPr>
            <w:tcW w:w="7665" w:type="dxa"/>
            <w:tcBorders>
              <w:top w:val="single" w:sz="4" w:space="0" w:color="auto"/>
              <w:left w:val="single" w:sz="4" w:space="0" w:color="000000"/>
              <w:bottom w:val="single" w:sz="4" w:space="0" w:color="auto"/>
              <w:right w:val="single" w:sz="4" w:space="0" w:color="000000"/>
            </w:tcBorders>
          </w:tcPr>
          <w:p w14:paraId="7F61236C"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b/>
                <w:szCs w:val="22"/>
              </w:rPr>
              <w:t xml:space="preserve">Технология монтажа распределительных устройств напряжением до 1 </w:t>
            </w:r>
            <w:proofErr w:type="spellStart"/>
            <w:r w:rsidRPr="00407DD3">
              <w:rPr>
                <w:rFonts w:ascii="Times New Roman" w:hAnsi="Times New Roman"/>
                <w:b/>
                <w:szCs w:val="22"/>
              </w:rPr>
              <w:t>кВ</w:t>
            </w:r>
            <w:proofErr w:type="spellEnd"/>
            <w:r w:rsidRPr="00407DD3">
              <w:rPr>
                <w:rFonts w:ascii="Times New Roman" w:hAnsi="Times New Roman"/>
                <w:szCs w:val="22"/>
              </w:rPr>
              <w:t xml:space="preserve">: общие требования к установке приборов, аппаратов, конструкций распределительных устройств, коммутационная модульная и защитная аппаратура, аппаратура управления, низковольтные комплектные устройства, </w:t>
            </w:r>
            <w:proofErr w:type="spellStart"/>
            <w:r w:rsidRPr="00407DD3">
              <w:rPr>
                <w:rFonts w:ascii="Times New Roman" w:hAnsi="Times New Roman"/>
                <w:szCs w:val="22"/>
              </w:rPr>
              <w:t>токопроводы</w:t>
            </w:r>
            <w:proofErr w:type="spellEnd"/>
            <w:r w:rsidRPr="00407DD3">
              <w:rPr>
                <w:rFonts w:ascii="Times New Roman" w:hAnsi="Times New Roman"/>
                <w:szCs w:val="22"/>
              </w:rPr>
              <w:t xml:space="preserve">, технология монтажа аппаратов и распределительных устройств в </w:t>
            </w:r>
            <w:proofErr w:type="spellStart"/>
            <w:r w:rsidRPr="00407DD3">
              <w:rPr>
                <w:rFonts w:ascii="Times New Roman" w:hAnsi="Times New Roman"/>
                <w:szCs w:val="22"/>
              </w:rPr>
              <w:t>электропомещениях</w:t>
            </w:r>
            <w:proofErr w:type="spellEnd"/>
            <w:r w:rsidRPr="00407DD3">
              <w:rPr>
                <w:rFonts w:ascii="Times New Roman" w:hAnsi="Times New Roman"/>
                <w:szCs w:val="22"/>
              </w:rPr>
              <w:t xml:space="preserve">, производственных помещениях и на открытом воздухе, технология монтажа </w:t>
            </w:r>
            <w:proofErr w:type="spellStart"/>
            <w:r w:rsidRPr="00407DD3">
              <w:rPr>
                <w:rFonts w:ascii="Times New Roman" w:hAnsi="Times New Roman"/>
                <w:szCs w:val="22"/>
              </w:rPr>
              <w:t>шинопроводов</w:t>
            </w:r>
            <w:proofErr w:type="spellEnd"/>
            <w:r w:rsidRPr="00407DD3">
              <w:rPr>
                <w:rFonts w:ascii="Times New Roman" w:hAnsi="Times New Roman"/>
                <w:szCs w:val="22"/>
              </w:rPr>
              <w:t>.</w:t>
            </w:r>
          </w:p>
          <w:p w14:paraId="4C98F293"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b/>
                <w:szCs w:val="22"/>
              </w:rPr>
              <w:t xml:space="preserve">Технология монтажа распределительных устройств напряжением выше 1 </w:t>
            </w:r>
            <w:proofErr w:type="spellStart"/>
            <w:r w:rsidRPr="00407DD3">
              <w:rPr>
                <w:rFonts w:ascii="Times New Roman" w:hAnsi="Times New Roman"/>
                <w:b/>
                <w:szCs w:val="22"/>
              </w:rPr>
              <w:t>кВ</w:t>
            </w:r>
            <w:proofErr w:type="spellEnd"/>
            <w:r w:rsidRPr="00407DD3">
              <w:rPr>
                <w:rFonts w:ascii="Times New Roman" w:hAnsi="Times New Roman"/>
                <w:szCs w:val="22"/>
              </w:rPr>
              <w:t xml:space="preserve">: оборудование комплектных распределительных устройств внутренней установки, комплектные распределительные устройства наружной установки, </w:t>
            </w:r>
            <w:r w:rsidRPr="00407DD3">
              <w:rPr>
                <w:rFonts w:ascii="Times New Roman" w:hAnsi="Times New Roman"/>
                <w:szCs w:val="22"/>
              </w:rPr>
              <w:lastRenderedPageBreak/>
              <w:t>технология монтажа комплектных распределительных устройств внутренней установки, технология монтажа комплектных распределительных устройств наружной установки (КРУН), технология монтажа вторичных цепей</w:t>
            </w:r>
          </w:p>
          <w:p w14:paraId="229ED37C" w14:textId="77777777" w:rsidR="00BE1B22" w:rsidRPr="00407DD3" w:rsidRDefault="00BE1B22" w:rsidP="001D009C">
            <w:pPr>
              <w:spacing w:after="0" w:line="240" w:lineRule="auto"/>
              <w:jc w:val="both"/>
              <w:rPr>
                <w:rFonts w:ascii="Times New Roman" w:hAnsi="Times New Roman"/>
                <w:b/>
                <w:szCs w:val="22"/>
              </w:rPr>
            </w:pPr>
            <w:r w:rsidRPr="00407DD3">
              <w:rPr>
                <w:rFonts w:ascii="Times New Roman" w:hAnsi="Times New Roman"/>
                <w:b/>
                <w:szCs w:val="22"/>
              </w:rPr>
              <w:t>Технология монтажа комплектных трансформаторных подстанций</w:t>
            </w:r>
            <w:r w:rsidRPr="00407DD3">
              <w:rPr>
                <w:rFonts w:ascii="Times New Roman" w:hAnsi="Times New Roman"/>
                <w:szCs w:val="22"/>
              </w:rPr>
              <w:t>: комплектные трансформаторные подстанции внутренней установки, комплектные трансформаторные подстанции наружной установки, технология монтажа комплектных трансформаторных подстанций</w:t>
            </w:r>
            <w:r w:rsidRPr="00407DD3">
              <w:rPr>
                <w:rFonts w:ascii="Times New Roman" w:hAnsi="Times New Roman"/>
                <w:b/>
                <w:szCs w:val="22"/>
              </w:rPr>
              <w:t xml:space="preserve"> </w:t>
            </w:r>
          </w:p>
          <w:p w14:paraId="42240CF8"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b/>
                <w:szCs w:val="22"/>
              </w:rPr>
              <w:t>Технология монтажа электрических машин</w:t>
            </w:r>
            <w:r w:rsidRPr="00407DD3">
              <w:rPr>
                <w:rFonts w:ascii="Times New Roman" w:hAnsi="Times New Roman"/>
                <w:szCs w:val="22"/>
              </w:rPr>
              <w:t>: технология монтажа электрических машин, прибывающих с заводов-изготовителей в собранном виде, технология монтажа электрических машин, прибывающих с заводов-изготовителей в разобранном виде, технология монтажа электродвигателей.</w:t>
            </w:r>
          </w:p>
          <w:p w14:paraId="7C126686"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b/>
                <w:szCs w:val="22"/>
              </w:rPr>
              <w:t>Воздушные линии электропередачи</w:t>
            </w:r>
            <w:r w:rsidRPr="00407DD3">
              <w:rPr>
                <w:rFonts w:ascii="Times New Roman" w:hAnsi="Times New Roman"/>
                <w:szCs w:val="22"/>
              </w:rPr>
              <w:t>. Общие сведения о воздушных линиях. Назначение и устройство воздушных линий электропередачи.</w:t>
            </w:r>
            <w:r w:rsidRPr="00407DD3">
              <w:rPr>
                <w:rFonts w:ascii="Times New Roman" w:hAnsi="Times New Roman"/>
                <w:b/>
                <w:szCs w:val="22"/>
              </w:rPr>
              <w:t xml:space="preserve"> </w:t>
            </w:r>
            <w:r w:rsidRPr="00407DD3">
              <w:rPr>
                <w:rFonts w:ascii="Times New Roman" w:hAnsi="Times New Roman"/>
                <w:szCs w:val="22"/>
              </w:rPr>
              <w:t>Испытание воздушных линий. Сдача и приемка воздушных ЛЭП в эксплуатацию. Требования безопасности при испытаниях ЛЭП.</w:t>
            </w:r>
            <w:r w:rsidRPr="00407DD3">
              <w:rPr>
                <w:rFonts w:ascii="Times New Roman" w:hAnsi="Times New Roman"/>
                <w:b/>
                <w:szCs w:val="22"/>
              </w:rPr>
              <w:t xml:space="preserve"> </w:t>
            </w:r>
            <w:r w:rsidRPr="00407DD3">
              <w:rPr>
                <w:rFonts w:ascii="Times New Roman" w:hAnsi="Times New Roman"/>
                <w:szCs w:val="22"/>
              </w:rPr>
              <w:t>Заземление воздушных линий</w:t>
            </w:r>
            <w:r w:rsidRPr="00407DD3">
              <w:rPr>
                <w:rFonts w:ascii="Times New Roman" w:hAnsi="Times New Roman"/>
                <w:b/>
                <w:szCs w:val="22"/>
              </w:rPr>
              <w:t>.</w:t>
            </w:r>
            <w:r w:rsidRPr="00407DD3">
              <w:rPr>
                <w:rFonts w:ascii="Times New Roman" w:hAnsi="Times New Roman"/>
                <w:szCs w:val="22"/>
              </w:rPr>
              <w:t xml:space="preserve"> Монтаж заземления. Технология монтажа воздушных линий электропередачи. Приемы и правила выполнения операций. Инструменты и приспособления. Требования безопасности </w:t>
            </w:r>
            <w:proofErr w:type="gramStart"/>
            <w:r w:rsidRPr="00407DD3">
              <w:rPr>
                <w:rFonts w:ascii="Times New Roman" w:hAnsi="Times New Roman"/>
                <w:szCs w:val="22"/>
              </w:rPr>
              <w:t>выполнения  электромонтажных</w:t>
            </w:r>
            <w:proofErr w:type="gramEnd"/>
            <w:r w:rsidRPr="00407DD3">
              <w:rPr>
                <w:rFonts w:ascii="Times New Roman" w:hAnsi="Times New Roman"/>
                <w:szCs w:val="22"/>
              </w:rPr>
              <w:t xml:space="preserve"> работ.</w:t>
            </w:r>
            <w:r w:rsidRPr="00407DD3">
              <w:rPr>
                <w:rFonts w:ascii="Times New Roman" w:hAnsi="Times New Roman"/>
                <w:b/>
                <w:szCs w:val="22"/>
              </w:rPr>
              <w:t xml:space="preserve"> Технология монтажа воздушных линий электропередачи. </w:t>
            </w:r>
            <w:r w:rsidRPr="00407DD3">
              <w:rPr>
                <w:rFonts w:ascii="Times New Roman" w:hAnsi="Times New Roman"/>
                <w:szCs w:val="22"/>
              </w:rPr>
              <w:t xml:space="preserve">Технологический процесс монтажа линии электропередачи (ЛЭП). Приемы и правила выполнения операций. </w:t>
            </w:r>
            <w:proofErr w:type="gramStart"/>
            <w:r w:rsidRPr="00407DD3">
              <w:rPr>
                <w:rFonts w:ascii="Times New Roman" w:hAnsi="Times New Roman"/>
                <w:szCs w:val="22"/>
              </w:rPr>
              <w:t>Рабочий  инструмент</w:t>
            </w:r>
            <w:proofErr w:type="gramEnd"/>
            <w:r w:rsidRPr="00407DD3">
              <w:rPr>
                <w:rFonts w:ascii="Times New Roman" w:hAnsi="Times New Roman"/>
                <w:szCs w:val="22"/>
              </w:rPr>
              <w:t xml:space="preserve"> и приспособления, их устройство, назначение и приемы пользования. Требования безопасности </w:t>
            </w:r>
            <w:proofErr w:type="gramStart"/>
            <w:r w:rsidRPr="00407DD3">
              <w:rPr>
                <w:rFonts w:ascii="Times New Roman" w:hAnsi="Times New Roman"/>
                <w:szCs w:val="22"/>
              </w:rPr>
              <w:t>выполнения  электромонтажных</w:t>
            </w:r>
            <w:proofErr w:type="gramEnd"/>
            <w:r w:rsidRPr="00407DD3">
              <w:rPr>
                <w:rFonts w:ascii="Times New Roman" w:hAnsi="Times New Roman"/>
                <w:szCs w:val="22"/>
              </w:rPr>
              <w:t xml:space="preserve"> работ. </w:t>
            </w:r>
          </w:p>
          <w:p w14:paraId="68F41A1D" w14:textId="77777777" w:rsidR="00BE1B22" w:rsidRPr="00407DD3" w:rsidRDefault="00BE1B22" w:rsidP="001D009C">
            <w:pPr>
              <w:spacing w:after="0" w:line="240" w:lineRule="auto"/>
              <w:jc w:val="both"/>
              <w:rPr>
                <w:szCs w:val="22"/>
              </w:rPr>
            </w:pPr>
            <w:r w:rsidRPr="00407DD3">
              <w:rPr>
                <w:rFonts w:ascii="Times New Roman" w:hAnsi="Times New Roman"/>
                <w:b/>
                <w:szCs w:val="22"/>
              </w:rPr>
              <w:t>Прием электроустановок в эксплуатацию после монтажа</w:t>
            </w:r>
            <w:r w:rsidRPr="00407DD3">
              <w:rPr>
                <w:rFonts w:ascii="Times New Roman" w:hAnsi="Times New Roman"/>
                <w:szCs w:val="22"/>
              </w:rPr>
              <w:t>: объем и нормы испытаний, порядок проведения измерений при производстве пусконаладочных работ, порядок оформления протоколов и актов испытания устройств электроснабжения, электрооборудования и электрической части технологического оборудования</w:t>
            </w:r>
          </w:p>
        </w:tc>
        <w:tc>
          <w:tcPr>
            <w:tcW w:w="1367" w:type="dxa"/>
            <w:tcBorders>
              <w:top w:val="single" w:sz="4" w:space="0" w:color="auto"/>
              <w:left w:val="single" w:sz="4" w:space="0" w:color="000000"/>
              <w:bottom w:val="single" w:sz="4" w:space="0" w:color="auto"/>
              <w:right w:val="single" w:sz="4" w:space="0" w:color="000000"/>
            </w:tcBorders>
          </w:tcPr>
          <w:p w14:paraId="779AB90D" w14:textId="77777777" w:rsidR="00BE1B22" w:rsidRPr="00407DD3" w:rsidRDefault="00BE1B22" w:rsidP="001D009C">
            <w:pPr>
              <w:spacing w:after="0"/>
              <w:jc w:val="center"/>
              <w:rPr>
                <w:rFonts w:ascii="Times New Roman" w:hAnsi="Times New Roman"/>
                <w:i/>
                <w:szCs w:val="22"/>
              </w:rPr>
            </w:pPr>
            <w:r w:rsidRPr="00407DD3">
              <w:rPr>
                <w:rFonts w:ascii="Times New Roman" w:hAnsi="Times New Roman"/>
                <w:i/>
                <w:szCs w:val="22"/>
              </w:rPr>
              <w:lastRenderedPageBreak/>
              <w:t>14</w:t>
            </w:r>
          </w:p>
        </w:tc>
        <w:tc>
          <w:tcPr>
            <w:tcW w:w="2228" w:type="dxa"/>
            <w:vMerge w:val="restart"/>
            <w:tcBorders>
              <w:top w:val="single" w:sz="4" w:space="0" w:color="auto"/>
              <w:left w:val="single" w:sz="4" w:space="0" w:color="000000"/>
              <w:right w:val="single" w:sz="4" w:space="0" w:color="000000"/>
            </w:tcBorders>
          </w:tcPr>
          <w:p w14:paraId="05BA24DB" w14:textId="77777777" w:rsidR="00BE1B22" w:rsidRPr="00407DD3" w:rsidRDefault="00BE1B22" w:rsidP="001D009C">
            <w:pPr>
              <w:spacing w:after="0" w:line="240" w:lineRule="auto"/>
              <w:rPr>
                <w:rFonts w:ascii="Times New Roman" w:hAnsi="Times New Roman"/>
                <w:b/>
                <w:szCs w:val="22"/>
              </w:rPr>
            </w:pPr>
            <w:r w:rsidRPr="00407DD3">
              <w:rPr>
                <w:rFonts w:ascii="Times New Roman" w:hAnsi="Times New Roman"/>
                <w:b/>
                <w:szCs w:val="22"/>
              </w:rPr>
              <w:t xml:space="preserve">ПК 1.1, ПК 1.2, </w:t>
            </w:r>
          </w:p>
          <w:p w14:paraId="5124A639" w14:textId="77777777" w:rsidR="00BE1B22" w:rsidRPr="00407DD3" w:rsidRDefault="00BE1B22" w:rsidP="001D009C">
            <w:pPr>
              <w:spacing w:after="0" w:line="240" w:lineRule="auto"/>
              <w:rPr>
                <w:rFonts w:ascii="Times New Roman" w:hAnsi="Times New Roman"/>
                <w:b/>
                <w:szCs w:val="22"/>
              </w:rPr>
            </w:pPr>
            <w:r w:rsidRPr="00407DD3">
              <w:rPr>
                <w:rFonts w:ascii="Times New Roman" w:hAnsi="Times New Roman"/>
                <w:b/>
                <w:szCs w:val="22"/>
              </w:rPr>
              <w:t>ПК 1.4</w:t>
            </w:r>
          </w:p>
          <w:p w14:paraId="0609A92F" w14:textId="77777777" w:rsidR="00BE1B22" w:rsidRPr="00407DD3" w:rsidRDefault="00BE1B22" w:rsidP="001D009C">
            <w:pPr>
              <w:spacing w:after="0"/>
              <w:rPr>
                <w:szCs w:val="22"/>
              </w:rPr>
            </w:pPr>
            <w:r w:rsidRPr="00407DD3">
              <w:rPr>
                <w:rFonts w:ascii="Times New Roman" w:hAnsi="Times New Roman"/>
                <w:b/>
                <w:szCs w:val="22"/>
              </w:rPr>
              <w:t>ОК 01, ОК 04</w:t>
            </w:r>
          </w:p>
        </w:tc>
        <w:tc>
          <w:tcPr>
            <w:tcW w:w="1344" w:type="dxa"/>
            <w:vMerge w:val="restart"/>
            <w:tcBorders>
              <w:top w:val="single" w:sz="4" w:space="0" w:color="auto"/>
              <w:left w:val="single" w:sz="4" w:space="0" w:color="000000"/>
              <w:right w:val="single" w:sz="4" w:space="0" w:color="000000"/>
            </w:tcBorders>
          </w:tcPr>
          <w:p w14:paraId="3BAC26B3"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 xml:space="preserve">Н 1.1.01 </w:t>
            </w:r>
          </w:p>
          <w:p w14:paraId="56556476"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У 1.1.01</w:t>
            </w:r>
          </w:p>
          <w:p w14:paraId="24FBEEFE"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 xml:space="preserve">У 1.1.02 </w:t>
            </w:r>
          </w:p>
          <w:p w14:paraId="700C3DDE"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 xml:space="preserve">У 1.1.09 </w:t>
            </w:r>
          </w:p>
          <w:p w14:paraId="20AE6550"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З 1.1.08</w:t>
            </w:r>
          </w:p>
          <w:p w14:paraId="5D7164AF"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 xml:space="preserve">З 1.1.07 </w:t>
            </w:r>
          </w:p>
          <w:p w14:paraId="6230775F"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 xml:space="preserve">У 1.2.01 </w:t>
            </w:r>
          </w:p>
          <w:p w14:paraId="786063A1" w14:textId="77777777" w:rsidR="00BE1B22" w:rsidRPr="00407DD3" w:rsidRDefault="00BE1B22" w:rsidP="001D009C">
            <w:pPr>
              <w:spacing w:after="0" w:line="240" w:lineRule="auto"/>
              <w:jc w:val="both"/>
              <w:rPr>
                <w:rFonts w:ascii="Times New Roman" w:hAnsi="Times New Roman"/>
                <w:bCs/>
                <w:iCs/>
                <w:szCs w:val="22"/>
              </w:rPr>
            </w:pPr>
            <w:r w:rsidRPr="00407DD3">
              <w:rPr>
                <w:rFonts w:ascii="Times New Roman" w:hAnsi="Times New Roman"/>
                <w:szCs w:val="22"/>
              </w:rPr>
              <w:t>У 1.2.02</w:t>
            </w:r>
            <w:r w:rsidRPr="00407DD3">
              <w:rPr>
                <w:rFonts w:ascii="Times New Roman" w:hAnsi="Times New Roman"/>
                <w:bCs/>
                <w:iCs/>
                <w:szCs w:val="22"/>
              </w:rPr>
              <w:t xml:space="preserve"> </w:t>
            </w:r>
          </w:p>
          <w:p w14:paraId="24DB1BD0"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У 1.4.03</w:t>
            </w:r>
          </w:p>
          <w:p w14:paraId="04C6CC03" w14:textId="77777777" w:rsidR="00BE1B22" w:rsidRPr="00407DD3" w:rsidRDefault="00BE1B22" w:rsidP="001D009C">
            <w:pPr>
              <w:spacing w:after="0" w:line="240" w:lineRule="auto"/>
              <w:jc w:val="both"/>
              <w:rPr>
                <w:rFonts w:ascii="Times New Roman" w:hAnsi="Times New Roman"/>
                <w:bCs/>
                <w:iCs/>
                <w:szCs w:val="22"/>
              </w:rPr>
            </w:pPr>
            <w:r w:rsidRPr="00407DD3">
              <w:rPr>
                <w:rFonts w:ascii="Times New Roman" w:hAnsi="Times New Roman"/>
                <w:szCs w:val="22"/>
              </w:rPr>
              <w:t>У 1.4.04</w:t>
            </w:r>
            <w:r w:rsidRPr="00407DD3">
              <w:rPr>
                <w:rFonts w:ascii="Times New Roman" w:hAnsi="Times New Roman"/>
                <w:bCs/>
                <w:iCs/>
                <w:szCs w:val="22"/>
              </w:rPr>
              <w:t xml:space="preserve"> </w:t>
            </w:r>
          </w:p>
          <w:p w14:paraId="598D5393" w14:textId="77777777" w:rsidR="00BE1B22" w:rsidRPr="00407DD3" w:rsidRDefault="00BE1B22" w:rsidP="001D009C">
            <w:pPr>
              <w:spacing w:after="0" w:line="240" w:lineRule="auto"/>
              <w:jc w:val="both"/>
              <w:rPr>
                <w:rFonts w:ascii="Times New Roman" w:hAnsi="Times New Roman"/>
                <w:bCs/>
                <w:iCs/>
                <w:szCs w:val="22"/>
              </w:rPr>
            </w:pPr>
            <w:proofErr w:type="spellStart"/>
            <w:r w:rsidRPr="00407DD3">
              <w:rPr>
                <w:rFonts w:ascii="Times New Roman" w:hAnsi="Times New Roman"/>
                <w:bCs/>
                <w:iCs/>
                <w:szCs w:val="22"/>
              </w:rPr>
              <w:lastRenderedPageBreak/>
              <w:t>Уо</w:t>
            </w:r>
            <w:proofErr w:type="spellEnd"/>
            <w:r w:rsidRPr="00407DD3">
              <w:rPr>
                <w:rFonts w:ascii="Times New Roman" w:hAnsi="Times New Roman"/>
                <w:bCs/>
                <w:iCs/>
                <w:szCs w:val="22"/>
              </w:rPr>
              <w:t xml:space="preserve"> 01.03 </w:t>
            </w:r>
          </w:p>
          <w:p w14:paraId="1DCC08FE" w14:textId="77777777" w:rsidR="00BE1B22" w:rsidRPr="00407DD3" w:rsidRDefault="00BE1B22" w:rsidP="001D009C">
            <w:pPr>
              <w:spacing w:after="0" w:line="240" w:lineRule="auto"/>
              <w:jc w:val="both"/>
              <w:rPr>
                <w:rFonts w:ascii="Times New Roman" w:hAnsi="Times New Roman"/>
                <w:bCs/>
                <w:iCs/>
                <w:szCs w:val="22"/>
              </w:rPr>
            </w:pPr>
            <w:proofErr w:type="spellStart"/>
            <w:r w:rsidRPr="00407DD3">
              <w:rPr>
                <w:rFonts w:ascii="Times New Roman" w:hAnsi="Times New Roman"/>
                <w:bCs/>
                <w:iCs/>
                <w:szCs w:val="22"/>
              </w:rPr>
              <w:t>Зо</w:t>
            </w:r>
            <w:proofErr w:type="spellEnd"/>
            <w:r w:rsidRPr="00407DD3">
              <w:rPr>
                <w:rFonts w:ascii="Times New Roman" w:hAnsi="Times New Roman"/>
                <w:bCs/>
                <w:iCs/>
                <w:szCs w:val="22"/>
              </w:rPr>
              <w:t xml:space="preserve"> 01.03 </w:t>
            </w:r>
          </w:p>
          <w:p w14:paraId="3781C2E7" w14:textId="77777777" w:rsidR="00BE1B22" w:rsidRPr="00407DD3" w:rsidRDefault="00BE1B22" w:rsidP="001D009C">
            <w:pPr>
              <w:spacing w:after="0" w:line="240" w:lineRule="auto"/>
              <w:jc w:val="both"/>
              <w:rPr>
                <w:rFonts w:ascii="Times New Roman" w:hAnsi="Times New Roman"/>
                <w:bCs/>
                <w:iCs/>
                <w:szCs w:val="22"/>
              </w:rPr>
            </w:pPr>
            <w:proofErr w:type="spellStart"/>
            <w:r w:rsidRPr="00407DD3">
              <w:rPr>
                <w:rFonts w:ascii="Times New Roman" w:hAnsi="Times New Roman"/>
                <w:bCs/>
                <w:iCs/>
                <w:szCs w:val="22"/>
              </w:rPr>
              <w:t>Уо</w:t>
            </w:r>
            <w:proofErr w:type="spellEnd"/>
            <w:r w:rsidRPr="00407DD3">
              <w:rPr>
                <w:rFonts w:ascii="Times New Roman" w:hAnsi="Times New Roman"/>
                <w:bCs/>
                <w:iCs/>
                <w:szCs w:val="22"/>
              </w:rPr>
              <w:t xml:space="preserve"> 04.01 </w:t>
            </w:r>
          </w:p>
          <w:p w14:paraId="081EEE77" w14:textId="77777777" w:rsidR="00BE1B22" w:rsidRPr="00407DD3" w:rsidRDefault="00BE1B22" w:rsidP="001D009C">
            <w:pPr>
              <w:spacing w:after="0" w:line="240" w:lineRule="auto"/>
              <w:jc w:val="both"/>
              <w:rPr>
                <w:rFonts w:ascii="Times New Roman" w:hAnsi="Times New Roman"/>
                <w:bCs/>
                <w:iCs/>
                <w:szCs w:val="22"/>
              </w:rPr>
            </w:pPr>
            <w:proofErr w:type="spellStart"/>
            <w:r w:rsidRPr="00407DD3">
              <w:rPr>
                <w:rFonts w:ascii="Times New Roman" w:hAnsi="Times New Roman"/>
                <w:bCs/>
                <w:iCs/>
                <w:szCs w:val="22"/>
              </w:rPr>
              <w:t>Зо</w:t>
            </w:r>
            <w:proofErr w:type="spellEnd"/>
            <w:r w:rsidRPr="00407DD3">
              <w:rPr>
                <w:rFonts w:ascii="Times New Roman" w:hAnsi="Times New Roman"/>
                <w:bCs/>
                <w:iCs/>
                <w:szCs w:val="22"/>
              </w:rPr>
              <w:t xml:space="preserve"> 04.01</w:t>
            </w:r>
          </w:p>
          <w:p w14:paraId="25AEF6D7" w14:textId="77777777" w:rsidR="00BE1B22" w:rsidRPr="00407DD3" w:rsidRDefault="00BE1B22" w:rsidP="001D009C">
            <w:pPr>
              <w:spacing w:after="0" w:line="240" w:lineRule="auto"/>
              <w:jc w:val="both"/>
              <w:rPr>
                <w:rFonts w:ascii="Times New Roman" w:hAnsi="Times New Roman"/>
                <w:b/>
                <w:szCs w:val="22"/>
              </w:rPr>
            </w:pPr>
          </w:p>
        </w:tc>
      </w:tr>
      <w:tr w:rsidR="00BE1B22" w:rsidRPr="00407DD3" w14:paraId="03435089" w14:textId="77777777" w:rsidTr="001D009C">
        <w:trPr>
          <w:trHeight w:val="435"/>
        </w:trPr>
        <w:tc>
          <w:tcPr>
            <w:tcW w:w="2395" w:type="dxa"/>
            <w:vMerge/>
            <w:tcBorders>
              <w:left w:val="single" w:sz="4" w:space="0" w:color="000000"/>
              <w:right w:val="single" w:sz="4" w:space="0" w:color="000000"/>
            </w:tcBorders>
          </w:tcPr>
          <w:p w14:paraId="756FBB77" w14:textId="77777777" w:rsidR="00BE1B22" w:rsidRPr="00407DD3" w:rsidRDefault="00BE1B22" w:rsidP="001D009C">
            <w:pPr>
              <w:spacing w:after="0"/>
              <w:rPr>
                <w:rFonts w:ascii="Times New Roman" w:hAnsi="Times New Roman"/>
                <w:b/>
                <w:szCs w:val="22"/>
              </w:rPr>
            </w:pPr>
          </w:p>
        </w:tc>
        <w:tc>
          <w:tcPr>
            <w:tcW w:w="7665" w:type="dxa"/>
            <w:tcBorders>
              <w:top w:val="single" w:sz="4" w:space="0" w:color="auto"/>
              <w:left w:val="single" w:sz="4" w:space="0" w:color="000000"/>
              <w:bottom w:val="single" w:sz="4" w:space="0" w:color="auto"/>
              <w:right w:val="single" w:sz="4" w:space="0" w:color="000000"/>
            </w:tcBorders>
          </w:tcPr>
          <w:p w14:paraId="5A77B7D8" w14:textId="77777777" w:rsidR="00BE1B22" w:rsidRPr="00407DD3" w:rsidRDefault="00BE1B22" w:rsidP="001D009C">
            <w:pPr>
              <w:spacing w:after="0"/>
              <w:rPr>
                <w:rFonts w:ascii="Times New Roman" w:hAnsi="Times New Roman"/>
                <w:b/>
                <w:szCs w:val="22"/>
              </w:rPr>
            </w:pPr>
            <w:r w:rsidRPr="00407DD3">
              <w:rPr>
                <w:rFonts w:ascii="Times New Roman" w:hAnsi="Times New Roman"/>
                <w:b/>
                <w:szCs w:val="22"/>
              </w:rPr>
              <w:t>В том числе практических занятий и лабораторных работ</w:t>
            </w:r>
          </w:p>
        </w:tc>
        <w:tc>
          <w:tcPr>
            <w:tcW w:w="1367" w:type="dxa"/>
            <w:tcBorders>
              <w:top w:val="single" w:sz="4" w:space="0" w:color="auto"/>
              <w:left w:val="single" w:sz="4" w:space="0" w:color="000000"/>
              <w:bottom w:val="single" w:sz="4" w:space="0" w:color="auto"/>
              <w:right w:val="single" w:sz="4" w:space="0" w:color="000000"/>
            </w:tcBorders>
          </w:tcPr>
          <w:p w14:paraId="3DD4BDCC" w14:textId="77777777" w:rsidR="00BE1B22" w:rsidRPr="00407DD3" w:rsidRDefault="00BE1B22" w:rsidP="001D009C">
            <w:pPr>
              <w:spacing w:after="0"/>
              <w:jc w:val="center"/>
              <w:rPr>
                <w:b/>
                <w:szCs w:val="22"/>
              </w:rPr>
            </w:pPr>
            <w:r w:rsidRPr="00407DD3">
              <w:rPr>
                <w:rFonts w:ascii="Times New Roman" w:hAnsi="Times New Roman"/>
                <w:b/>
                <w:szCs w:val="22"/>
              </w:rPr>
              <w:t>4</w:t>
            </w:r>
          </w:p>
        </w:tc>
        <w:tc>
          <w:tcPr>
            <w:tcW w:w="2228" w:type="dxa"/>
            <w:vMerge/>
            <w:tcBorders>
              <w:left w:val="single" w:sz="4" w:space="0" w:color="000000"/>
              <w:right w:val="single" w:sz="4" w:space="0" w:color="000000"/>
            </w:tcBorders>
          </w:tcPr>
          <w:p w14:paraId="25821D44" w14:textId="77777777" w:rsidR="00BE1B22" w:rsidRPr="00407DD3" w:rsidRDefault="00BE1B22" w:rsidP="001D009C">
            <w:pPr>
              <w:spacing w:after="0"/>
              <w:rPr>
                <w:szCs w:val="22"/>
              </w:rPr>
            </w:pPr>
          </w:p>
        </w:tc>
        <w:tc>
          <w:tcPr>
            <w:tcW w:w="1344" w:type="dxa"/>
            <w:vMerge/>
            <w:tcBorders>
              <w:left w:val="single" w:sz="4" w:space="0" w:color="000000"/>
              <w:right w:val="single" w:sz="4" w:space="0" w:color="000000"/>
            </w:tcBorders>
          </w:tcPr>
          <w:p w14:paraId="0BA99199" w14:textId="77777777" w:rsidR="00BE1B22" w:rsidRPr="00407DD3" w:rsidRDefault="00BE1B22" w:rsidP="001D009C">
            <w:pPr>
              <w:spacing w:after="0" w:line="240" w:lineRule="auto"/>
              <w:jc w:val="both"/>
              <w:rPr>
                <w:rFonts w:ascii="Times New Roman" w:hAnsi="Times New Roman"/>
                <w:b/>
                <w:szCs w:val="22"/>
              </w:rPr>
            </w:pPr>
          </w:p>
        </w:tc>
      </w:tr>
      <w:tr w:rsidR="00BE1B22" w:rsidRPr="00407DD3" w14:paraId="21A1198F" w14:textId="77777777" w:rsidTr="001D009C">
        <w:trPr>
          <w:trHeight w:val="915"/>
        </w:trPr>
        <w:tc>
          <w:tcPr>
            <w:tcW w:w="2395" w:type="dxa"/>
            <w:vMerge/>
            <w:tcBorders>
              <w:left w:val="single" w:sz="4" w:space="0" w:color="000000"/>
              <w:right w:val="single" w:sz="4" w:space="0" w:color="000000"/>
            </w:tcBorders>
          </w:tcPr>
          <w:p w14:paraId="487542DA" w14:textId="77777777" w:rsidR="00BE1B22" w:rsidRPr="00407DD3" w:rsidRDefault="00BE1B22" w:rsidP="001D009C">
            <w:pPr>
              <w:spacing w:after="0"/>
              <w:rPr>
                <w:rFonts w:ascii="Times New Roman" w:hAnsi="Times New Roman"/>
                <w:b/>
                <w:szCs w:val="22"/>
              </w:rPr>
            </w:pPr>
          </w:p>
        </w:tc>
        <w:tc>
          <w:tcPr>
            <w:tcW w:w="7665" w:type="dxa"/>
            <w:tcBorders>
              <w:top w:val="single" w:sz="4" w:space="0" w:color="auto"/>
              <w:left w:val="single" w:sz="4" w:space="0" w:color="000000"/>
              <w:bottom w:val="single" w:sz="4" w:space="0" w:color="auto"/>
              <w:right w:val="single" w:sz="4" w:space="0" w:color="000000"/>
            </w:tcBorders>
          </w:tcPr>
          <w:p w14:paraId="5592900B"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Чтение схемы заполнения вводно-распределительного устройства</w:t>
            </w:r>
          </w:p>
          <w:p w14:paraId="72ACE796"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szCs w:val="22"/>
              </w:rPr>
              <w:t>Монтаж воздушных ЛЭП</w:t>
            </w:r>
          </w:p>
        </w:tc>
        <w:tc>
          <w:tcPr>
            <w:tcW w:w="1367" w:type="dxa"/>
            <w:tcBorders>
              <w:top w:val="single" w:sz="4" w:space="0" w:color="auto"/>
              <w:left w:val="single" w:sz="4" w:space="0" w:color="000000"/>
              <w:bottom w:val="single" w:sz="4" w:space="0" w:color="auto"/>
              <w:right w:val="single" w:sz="4" w:space="0" w:color="000000"/>
            </w:tcBorders>
          </w:tcPr>
          <w:p w14:paraId="6E3D4D6A" w14:textId="77777777" w:rsidR="00BE1B22" w:rsidRDefault="00BE1B22" w:rsidP="001D009C">
            <w:pPr>
              <w:spacing w:after="0"/>
              <w:jc w:val="center"/>
              <w:rPr>
                <w:rFonts w:ascii="Times New Roman" w:hAnsi="Times New Roman"/>
                <w:i/>
                <w:szCs w:val="22"/>
              </w:rPr>
            </w:pPr>
            <w:r>
              <w:rPr>
                <w:rFonts w:ascii="Times New Roman" w:hAnsi="Times New Roman"/>
                <w:i/>
                <w:szCs w:val="22"/>
              </w:rPr>
              <w:t>2</w:t>
            </w:r>
          </w:p>
          <w:p w14:paraId="40CFD950" w14:textId="77777777" w:rsidR="00BE1B22" w:rsidRPr="00407DD3" w:rsidRDefault="00BE1B22" w:rsidP="001D009C">
            <w:pPr>
              <w:spacing w:after="0"/>
              <w:jc w:val="center"/>
              <w:rPr>
                <w:rFonts w:ascii="Times New Roman" w:hAnsi="Times New Roman"/>
                <w:i/>
                <w:szCs w:val="22"/>
              </w:rPr>
            </w:pPr>
            <w:r>
              <w:rPr>
                <w:rFonts w:ascii="Times New Roman" w:hAnsi="Times New Roman"/>
                <w:i/>
                <w:szCs w:val="22"/>
              </w:rPr>
              <w:t>2</w:t>
            </w:r>
          </w:p>
        </w:tc>
        <w:tc>
          <w:tcPr>
            <w:tcW w:w="2228" w:type="dxa"/>
            <w:vMerge/>
            <w:tcBorders>
              <w:left w:val="single" w:sz="4" w:space="0" w:color="000000"/>
              <w:bottom w:val="single" w:sz="4" w:space="0" w:color="auto"/>
              <w:right w:val="single" w:sz="4" w:space="0" w:color="000000"/>
            </w:tcBorders>
          </w:tcPr>
          <w:p w14:paraId="00D0AB02" w14:textId="77777777" w:rsidR="00BE1B22" w:rsidRPr="00407DD3" w:rsidRDefault="00BE1B22" w:rsidP="001D009C">
            <w:pPr>
              <w:spacing w:after="0"/>
              <w:rPr>
                <w:szCs w:val="22"/>
              </w:rPr>
            </w:pPr>
          </w:p>
        </w:tc>
        <w:tc>
          <w:tcPr>
            <w:tcW w:w="1344" w:type="dxa"/>
            <w:vMerge/>
            <w:tcBorders>
              <w:left w:val="single" w:sz="4" w:space="0" w:color="000000"/>
              <w:bottom w:val="single" w:sz="4" w:space="0" w:color="auto"/>
              <w:right w:val="single" w:sz="4" w:space="0" w:color="000000"/>
            </w:tcBorders>
          </w:tcPr>
          <w:p w14:paraId="603D1024" w14:textId="77777777" w:rsidR="00BE1B22" w:rsidRPr="00407DD3" w:rsidRDefault="00BE1B22" w:rsidP="001D009C">
            <w:pPr>
              <w:spacing w:after="0" w:line="240" w:lineRule="auto"/>
              <w:jc w:val="both"/>
              <w:rPr>
                <w:rFonts w:ascii="Times New Roman" w:hAnsi="Times New Roman"/>
                <w:b/>
                <w:szCs w:val="22"/>
              </w:rPr>
            </w:pPr>
          </w:p>
        </w:tc>
      </w:tr>
      <w:tr w:rsidR="00BE1B22" w:rsidRPr="00407DD3" w14:paraId="5F63FFD0" w14:textId="77777777" w:rsidTr="001D009C">
        <w:trPr>
          <w:trHeight w:val="330"/>
        </w:trPr>
        <w:tc>
          <w:tcPr>
            <w:tcW w:w="2395" w:type="dxa"/>
            <w:vMerge/>
            <w:tcBorders>
              <w:left w:val="single" w:sz="4" w:space="0" w:color="000000"/>
              <w:right w:val="single" w:sz="4" w:space="0" w:color="000000"/>
            </w:tcBorders>
          </w:tcPr>
          <w:p w14:paraId="3C5E5825" w14:textId="77777777" w:rsidR="00BE1B22" w:rsidRPr="00407DD3" w:rsidRDefault="00BE1B22" w:rsidP="001D009C">
            <w:pPr>
              <w:spacing w:after="0"/>
              <w:rPr>
                <w:rFonts w:ascii="Times New Roman" w:hAnsi="Times New Roman"/>
                <w:b/>
                <w:szCs w:val="22"/>
              </w:rPr>
            </w:pPr>
          </w:p>
        </w:tc>
        <w:tc>
          <w:tcPr>
            <w:tcW w:w="7665" w:type="dxa"/>
            <w:tcBorders>
              <w:top w:val="single" w:sz="4" w:space="0" w:color="auto"/>
              <w:left w:val="single" w:sz="4" w:space="0" w:color="000000"/>
              <w:bottom w:val="single" w:sz="4" w:space="0" w:color="auto"/>
              <w:right w:val="single" w:sz="4" w:space="0" w:color="000000"/>
            </w:tcBorders>
          </w:tcPr>
          <w:p w14:paraId="0A684B14" w14:textId="77777777" w:rsidR="00BE1B22" w:rsidRPr="00407DD3" w:rsidRDefault="00BE1B22" w:rsidP="001D009C">
            <w:pPr>
              <w:spacing w:after="0" w:line="240" w:lineRule="auto"/>
              <w:jc w:val="both"/>
              <w:rPr>
                <w:rFonts w:ascii="Times New Roman" w:hAnsi="Times New Roman"/>
                <w:szCs w:val="22"/>
              </w:rPr>
            </w:pPr>
            <w:r w:rsidRPr="00407DD3">
              <w:rPr>
                <w:rFonts w:ascii="Times New Roman" w:hAnsi="Times New Roman"/>
                <w:b/>
                <w:szCs w:val="22"/>
              </w:rPr>
              <w:t>Всего за 2 курс 3 семестр</w:t>
            </w:r>
          </w:p>
        </w:tc>
        <w:tc>
          <w:tcPr>
            <w:tcW w:w="1367" w:type="dxa"/>
            <w:tcBorders>
              <w:top w:val="single" w:sz="4" w:space="0" w:color="auto"/>
              <w:left w:val="single" w:sz="4" w:space="0" w:color="000000"/>
              <w:bottom w:val="single" w:sz="4" w:space="0" w:color="auto"/>
              <w:right w:val="single" w:sz="4" w:space="0" w:color="000000"/>
            </w:tcBorders>
          </w:tcPr>
          <w:p w14:paraId="5E14E441" w14:textId="77777777" w:rsidR="00BE1B22" w:rsidRPr="00407DD3" w:rsidRDefault="00BE1B22" w:rsidP="001D009C">
            <w:pPr>
              <w:spacing w:after="0"/>
              <w:jc w:val="center"/>
              <w:rPr>
                <w:rFonts w:ascii="Times New Roman" w:hAnsi="Times New Roman"/>
                <w:b/>
                <w:szCs w:val="22"/>
              </w:rPr>
            </w:pPr>
            <w:r w:rsidRPr="00407DD3">
              <w:rPr>
                <w:rFonts w:ascii="Times New Roman" w:hAnsi="Times New Roman"/>
                <w:b/>
                <w:szCs w:val="22"/>
              </w:rPr>
              <w:t>32/20</w:t>
            </w:r>
          </w:p>
        </w:tc>
        <w:tc>
          <w:tcPr>
            <w:tcW w:w="2228" w:type="dxa"/>
            <w:tcBorders>
              <w:top w:val="single" w:sz="4" w:space="0" w:color="auto"/>
              <w:left w:val="single" w:sz="4" w:space="0" w:color="000000"/>
              <w:bottom w:val="single" w:sz="4" w:space="0" w:color="auto"/>
              <w:right w:val="single" w:sz="4" w:space="0" w:color="000000"/>
            </w:tcBorders>
          </w:tcPr>
          <w:p w14:paraId="62856EF9" w14:textId="77777777" w:rsidR="00BE1B22" w:rsidRPr="00407DD3" w:rsidRDefault="00BE1B22" w:rsidP="001D009C">
            <w:pPr>
              <w:spacing w:after="0"/>
              <w:rPr>
                <w:szCs w:val="22"/>
              </w:rPr>
            </w:pPr>
          </w:p>
        </w:tc>
        <w:tc>
          <w:tcPr>
            <w:tcW w:w="1344" w:type="dxa"/>
            <w:tcBorders>
              <w:top w:val="single" w:sz="4" w:space="0" w:color="auto"/>
              <w:left w:val="single" w:sz="4" w:space="0" w:color="000000"/>
              <w:bottom w:val="single" w:sz="4" w:space="0" w:color="auto"/>
              <w:right w:val="single" w:sz="4" w:space="0" w:color="000000"/>
            </w:tcBorders>
          </w:tcPr>
          <w:p w14:paraId="33FF2CBC" w14:textId="77777777" w:rsidR="00BE1B22" w:rsidRPr="00407DD3" w:rsidRDefault="00BE1B22" w:rsidP="001D009C">
            <w:pPr>
              <w:spacing w:after="0" w:line="240" w:lineRule="auto"/>
              <w:jc w:val="both"/>
              <w:rPr>
                <w:rFonts w:ascii="Times New Roman" w:hAnsi="Times New Roman"/>
                <w:b/>
                <w:szCs w:val="22"/>
              </w:rPr>
            </w:pPr>
          </w:p>
        </w:tc>
      </w:tr>
      <w:tr w:rsidR="00BE1B22" w:rsidRPr="00407DD3" w14:paraId="4545D2C4" w14:textId="77777777" w:rsidTr="001D009C">
        <w:trPr>
          <w:trHeight w:val="172"/>
        </w:trPr>
        <w:tc>
          <w:tcPr>
            <w:tcW w:w="2395" w:type="dxa"/>
            <w:vMerge/>
            <w:tcBorders>
              <w:left w:val="single" w:sz="4" w:space="0" w:color="000000"/>
              <w:bottom w:val="single" w:sz="4" w:space="0" w:color="auto"/>
              <w:right w:val="single" w:sz="4" w:space="0" w:color="000000"/>
            </w:tcBorders>
          </w:tcPr>
          <w:p w14:paraId="1A59AE66" w14:textId="77777777" w:rsidR="00BE1B22" w:rsidRPr="00407DD3" w:rsidRDefault="00BE1B22" w:rsidP="001D009C">
            <w:pPr>
              <w:spacing w:after="0"/>
              <w:rPr>
                <w:rFonts w:ascii="Times New Roman" w:hAnsi="Times New Roman"/>
                <w:b/>
                <w:szCs w:val="22"/>
              </w:rPr>
            </w:pPr>
          </w:p>
        </w:tc>
        <w:tc>
          <w:tcPr>
            <w:tcW w:w="7665" w:type="dxa"/>
            <w:tcBorders>
              <w:top w:val="single" w:sz="4" w:space="0" w:color="auto"/>
              <w:left w:val="single" w:sz="4" w:space="0" w:color="000000"/>
              <w:bottom w:val="single" w:sz="4" w:space="0" w:color="auto"/>
              <w:right w:val="single" w:sz="4" w:space="0" w:color="000000"/>
            </w:tcBorders>
          </w:tcPr>
          <w:p w14:paraId="7D843EBE" w14:textId="77777777" w:rsidR="00BE1B22" w:rsidRPr="00407DD3" w:rsidRDefault="00BE1B22" w:rsidP="001D009C">
            <w:pPr>
              <w:spacing w:after="0" w:line="240" w:lineRule="auto"/>
              <w:jc w:val="both"/>
              <w:rPr>
                <w:rFonts w:ascii="Times New Roman" w:hAnsi="Times New Roman"/>
                <w:b/>
                <w:szCs w:val="22"/>
              </w:rPr>
            </w:pPr>
            <w:r w:rsidRPr="00407DD3">
              <w:rPr>
                <w:rFonts w:ascii="Times New Roman" w:hAnsi="Times New Roman"/>
                <w:b/>
                <w:szCs w:val="22"/>
              </w:rPr>
              <w:t xml:space="preserve">Итого </w:t>
            </w:r>
          </w:p>
        </w:tc>
        <w:tc>
          <w:tcPr>
            <w:tcW w:w="1367" w:type="dxa"/>
            <w:tcBorders>
              <w:top w:val="single" w:sz="4" w:space="0" w:color="auto"/>
              <w:left w:val="single" w:sz="4" w:space="0" w:color="000000"/>
              <w:bottom w:val="single" w:sz="4" w:space="0" w:color="auto"/>
              <w:right w:val="single" w:sz="4" w:space="0" w:color="000000"/>
            </w:tcBorders>
          </w:tcPr>
          <w:p w14:paraId="5567E7FF" w14:textId="77777777" w:rsidR="00BE1B22" w:rsidRPr="00407DD3" w:rsidRDefault="00BE1B22" w:rsidP="001D009C">
            <w:pPr>
              <w:spacing w:after="0"/>
              <w:jc w:val="center"/>
              <w:rPr>
                <w:rFonts w:ascii="Times New Roman" w:hAnsi="Times New Roman"/>
                <w:b/>
                <w:szCs w:val="22"/>
              </w:rPr>
            </w:pPr>
            <w:r w:rsidRPr="00407DD3">
              <w:rPr>
                <w:rFonts w:ascii="Times New Roman" w:hAnsi="Times New Roman"/>
                <w:b/>
                <w:szCs w:val="22"/>
              </w:rPr>
              <w:t>60/36</w:t>
            </w:r>
          </w:p>
        </w:tc>
        <w:tc>
          <w:tcPr>
            <w:tcW w:w="2228" w:type="dxa"/>
            <w:tcBorders>
              <w:top w:val="single" w:sz="4" w:space="0" w:color="auto"/>
              <w:left w:val="single" w:sz="4" w:space="0" w:color="000000"/>
              <w:bottom w:val="single" w:sz="4" w:space="0" w:color="auto"/>
              <w:right w:val="single" w:sz="4" w:space="0" w:color="000000"/>
            </w:tcBorders>
          </w:tcPr>
          <w:p w14:paraId="0E3C0DE9" w14:textId="77777777" w:rsidR="00BE1B22" w:rsidRPr="00407DD3" w:rsidRDefault="00BE1B22" w:rsidP="001D009C">
            <w:pPr>
              <w:spacing w:after="0"/>
              <w:rPr>
                <w:szCs w:val="22"/>
              </w:rPr>
            </w:pPr>
          </w:p>
        </w:tc>
        <w:tc>
          <w:tcPr>
            <w:tcW w:w="1344" w:type="dxa"/>
            <w:tcBorders>
              <w:top w:val="single" w:sz="4" w:space="0" w:color="auto"/>
              <w:left w:val="single" w:sz="4" w:space="0" w:color="000000"/>
              <w:bottom w:val="single" w:sz="4" w:space="0" w:color="auto"/>
              <w:right w:val="single" w:sz="4" w:space="0" w:color="000000"/>
            </w:tcBorders>
          </w:tcPr>
          <w:p w14:paraId="30EE692E" w14:textId="77777777" w:rsidR="00BE1B22" w:rsidRPr="00407DD3" w:rsidRDefault="00BE1B22" w:rsidP="001D009C">
            <w:pPr>
              <w:spacing w:after="0" w:line="240" w:lineRule="auto"/>
              <w:jc w:val="both"/>
              <w:rPr>
                <w:rFonts w:ascii="Times New Roman" w:hAnsi="Times New Roman"/>
                <w:b/>
                <w:szCs w:val="22"/>
              </w:rPr>
            </w:pPr>
          </w:p>
        </w:tc>
      </w:tr>
      <w:tr w:rsidR="00BE1B22" w:rsidRPr="00407DD3" w14:paraId="697CC860" w14:textId="77777777" w:rsidTr="001D009C">
        <w:tc>
          <w:tcPr>
            <w:tcW w:w="10060" w:type="dxa"/>
            <w:gridSpan w:val="2"/>
            <w:tcBorders>
              <w:top w:val="single" w:sz="4" w:space="0" w:color="000000"/>
              <w:left w:val="single" w:sz="4" w:space="0" w:color="000000"/>
              <w:bottom w:val="single" w:sz="4" w:space="0" w:color="000000"/>
              <w:right w:val="single" w:sz="4" w:space="0" w:color="000000"/>
            </w:tcBorders>
          </w:tcPr>
          <w:p w14:paraId="22B386DE" w14:textId="77777777" w:rsidR="00BE1B22" w:rsidRPr="00407DD3" w:rsidRDefault="00BE1B22" w:rsidP="001D009C">
            <w:pPr>
              <w:spacing w:after="0" w:line="240" w:lineRule="auto"/>
              <w:jc w:val="both"/>
              <w:rPr>
                <w:rFonts w:ascii="Times New Roman" w:hAnsi="Times New Roman"/>
                <w:b/>
                <w:szCs w:val="22"/>
              </w:rPr>
            </w:pPr>
            <w:r w:rsidRPr="00407DD3">
              <w:rPr>
                <w:rFonts w:ascii="Times New Roman" w:hAnsi="Times New Roman"/>
                <w:b/>
                <w:szCs w:val="22"/>
              </w:rPr>
              <w:t xml:space="preserve">Учебная практика </w:t>
            </w:r>
          </w:p>
          <w:p w14:paraId="5C49A812" w14:textId="77777777" w:rsidR="00BE1B22" w:rsidRPr="00407DD3" w:rsidRDefault="00BE1B22" w:rsidP="001D009C">
            <w:pPr>
              <w:spacing w:after="0" w:line="240" w:lineRule="auto"/>
              <w:rPr>
                <w:rFonts w:ascii="Times New Roman" w:hAnsi="Times New Roman"/>
                <w:b/>
                <w:szCs w:val="22"/>
              </w:rPr>
            </w:pPr>
            <w:r w:rsidRPr="00407DD3">
              <w:rPr>
                <w:rFonts w:ascii="Times New Roman" w:hAnsi="Times New Roman"/>
                <w:b/>
                <w:szCs w:val="22"/>
              </w:rPr>
              <w:t>Виды работ</w:t>
            </w:r>
          </w:p>
          <w:p w14:paraId="10C1A7F0" w14:textId="77777777" w:rsidR="00BE1B22" w:rsidRPr="00407DD3" w:rsidRDefault="00BE1B22" w:rsidP="001D009C">
            <w:pPr>
              <w:numPr>
                <w:ilvl w:val="0"/>
                <w:numId w:val="6"/>
              </w:numPr>
              <w:spacing w:after="0" w:line="240" w:lineRule="auto"/>
              <w:ind w:left="0" w:firstLine="0"/>
              <w:rPr>
                <w:rFonts w:ascii="Times New Roman" w:hAnsi="Times New Roman"/>
                <w:szCs w:val="22"/>
              </w:rPr>
            </w:pPr>
            <w:r w:rsidRPr="00407DD3">
              <w:rPr>
                <w:rFonts w:ascii="Times New Roman" w:hAnsi="Times New Roman"/>
                <w:szCs w:val="22"/>
              </w:rPr>
              <w:t>Правка металла</w:t>
            </w:r>
          </w:p>
          <w:p w14:paraId="70545D27" w14:textId="77777777" w:rsidR="00BE1B22" w:rsidRPr="00407DD3" w:rsidRDefault="00BE1B22" w:rsidP="001D009C">
            <w:pPr>
              <w:numPr>
                <w:ilvl w:val="0"/>
                <w:numId w:val="6"/>
              </w:numPr>
              <w:spacing w:after="0" w:line="240" w:lineRule="auto"/>
              <w:ind w:left="0" w:firstLine="0"/>
              <w:rPr>
                <w:rFonts w:ascii="Times New Roman" w:hAnsi="Times New Roman"/>
                <w:szCs w:val="22"/>
              </w:rPr>
            </w:pPr>
            <w:r w:rsidRPr="00407DD3">
              <w:rPr>
                <w:rFonts w:ascii="Times New Roman" w:hAnsi="Times New Roman"/>
                <w:szCs w:val="22"/>
              </w:rPr>
              <w:t>Резка металла</w:t>
            </w:r>
          </w:p>
          <w:p w14:paraId="6F869F7F" w14:textId="77777777" w:rsidR="00BE1B22" w:rsidRPr="00407DD3" w:rsidRDefault="00BE1B22" w:rsidP="001D009C">
            <w:pPr>
              <w:numPr>
                <w:ilvl w:val="0"/>
                <w:numId w:val="6"/>
              </w:numPr>
              <w:spacing w:after="0" w:line="240" w:lineRule="auto"/>
              <w:ind w:left="0" w:firstLine="0"/>
              <w:rPr>
                <w:rFonts w:ascii="Times New Roman" w:hAnsi="Times New Roman"/>
                <w:szCs w:val="22"/>
              </w:rPr>
            </w:pPr>
            <w:r w:rsidRPr="00407DD3">
              <w:rPr>
                <w:rFonts w:ascii="Times New Roman" w:hAnsi="Times New Roman"/>
                <w:szCs w:val="22"/>
              </w:rPr>
              <w:t>Гибка металла</w:t>
            </w:r>
          </w:p>
          <w:p w14:paraId="1AA1AE92" w14:textId="77777777" w:rsidR="00BE1B22" w:rsidRPr="00407DD3" w:rsidRDefault="00BE1B22" w:rsidP="001D009C">
            <w:pPr>
              <w:numPr>
                <w:ilvl w:val="0"/>
                <w:numId w:val="6"/>
              </w:numPr>
              <w:spacing w:after="0" w:line="240" w:lineRule="auto"/>
              <w:ind w:left="0" w:firstLine="0"/>
              <w:rPr>
                <w:rFonts w:ascii="Times New Roman" w:hAnsi="Times New Roman"/>
                <w:szCs w:val="22"/>
              </w:rPr>
            </w:pPr>
            <w:r w:rsidRPr="00407DD3">
              <w:rPr>
                <w:rFonts w:ascii="Times New Roman" w:hAnsi="Times New Roman"/>
                <w:szCs w:val="22"/>
              </w:rPr>
              <w:t>Сверление сквозных и глухих отверстий</w:t>
            </w:r>
          </w:p>
          <w:p w14:paraId="47B2CC03" w14:textId="77777777" w:rsidR="00BE1B22" w:rsidRPr="00407DD3" w:rsidRDefault="00BE1B22" w:rsidP="001D009C">
            <w:pPr>
              <w:numPr>
                <w:ilvl w:val="0"/>
                <w:numId w:val="6"/>
              </w:numPr>
              <w:spacing w:after="0" w:line="240" w:lineRule="auto"/>
              <w:ind w:left="0" w:firstLine="0"/>
              <w:rPr>
                <w:rFonts w:ascii="Times New Roman" w:hAnsi="Times New Roman"/>
                <w:szCs w:val="22"/>
              </w:rPr>
            </w:pPr>
            <w:r w:rsidRPr="00407DD3">
              <w:rPr>
                <w:rFonts w:ascii="Times New Roman" w:hAnsi="Times New Roman"/>
                <w:szCs w:val="22"/>
              </w:rPr>
              <w:t>Нарезание внешней резьбы</w:t>
            </w:r>
          </w:p>
          <w:p w14:paraId="3149790A" w14:textId="77777777" w:rsidR="00BE1B22" w:rsidRPr="00407DD3" w:rsidRDefault="00BE1B22" w:rsidP="001D009C">
            <w:pPr>
              <w:numPr>
                <w:ilvl w:val="0"/>
                <w:numId w:val="6"/>
              </w:numPr>
              <w:spacing w:after="0" w:line="240" w:lineRule="auto"/>
              <w:ind w:left="0" w:firstLine="0"/>
              <w:rPr>
                <w:rFonts w:ascii="Times New Roman" w:hAnsi="Times New Roman"/>
                <w:szCs w:val="22"/>
              </w:rPr>
            </w:pPr>
            <w:r w:rsidRPr="00407DD3">
              <w:rPr>
                <w:rFonts w:ascii="Times New Roman" w:hAnsi="Times New Roman"/>
                <w:szCs w:val="22"/>
              </w:rPr>
              <w:t>Нарезание внутренней резьбы</w:t>
            </w:r>
          </w:p>
          <w:p w14:paraId="6AB54853" w14:textId="77777777" w:rsidR="00BE1B22" w:rsidRPr="00407DD3" w:rsidRDefault="00BE1B22" w:rsidP="001D009C">
            <w:pPr>
              <w:numPr>
                <w:ilvl w:val="0"/>
                <w:numId w:val="6"/>
              </w:numPr>
              <w:spacing w:after="0" w:line="240" w:lineRule="auto"/>
              <w:ind w:left="0" w:firstLine="0"/>
              <w:rPr>
                <w:rFonts w:ascii="Times New Roman" w:hAnsi="Times New Roman"/>
                <w:szCs w:val="22"/>
              </w:rPr>
            </w:pPr>
            <w:r w:rsidRPr="00407DD3">
              <w:rPr>
                <w:rFonts w:ascii="Times New Roman" w:hAnsi="Times New Roman"/>
                <w:szCs w:val="22"/>
              </w:rPr>
              <w:t>Монтаж установочных изделий электропроводок</w:t>
            </w:r>
          </w:p>
          <w:p w14:paraId="47A4943C" w14:textId="77777777" w:rsidR="00BE1B22" w:rsidRPr="00407DD3" w:rsidRDefault="00BE1B22" w:rsidP="001D009C">
            <w:pPr>
              <w:numPr>
                <w:ilvl w:val="0"/>
                <w:numId w:val="6"/>
              </w:numPr>
              <w:spacing w:after="0" w:line="240" w:lineRule="auto"/>
              <w:ind w:left="0" w:firstLine="0"/>
              <w:rPr>
                <w:rFonts w:ascii="Times New Roman" w:hAnsi="Times New Roman"/>
                <w:szCs w:val="22"/>
              </w:rPr>
            </w:pPr>
            <w:r w:rsidRPr="00407DD3">
              <w:rPr>
                <w:rFonts w:ascii="Times New Roman" w:hAnsi="Times New Roman"/>
                <w:szCs w:val="22"/>
              </w:rPr>
              <w:t xml:space="preserve">Выполнение монтажа электропроводки в </w:t>
            </w:r>
            <w:proofErr w:type="gramStart"/>
            <w:r w:rsidRPr="00407DD3">
              <w:rPr>
                <w:rFonts w:ascii="Times New Roman" w:hAnsi="Times New Roman"/>
                <w:szCs w:val="22"/>
              </w:rPr>
              <w:t>кабель канале</w:t>
            </w:r>
            <w:proofErr w:type="gramEnd"/>
          </w:p>
          <w:p w14:paraId="0FD793D9" w14:textId="77777777" w:rsidR="00BE1B22" w:rsidRPr="00407DD3" w:rsidRDefault="00BE1B22" w:rsidP="001D009C">
            <w:pPr>
              <w:numPr>
                <w:ilvl w:val="0"/>
                <w:numId w:val="6"/>
              </w:numPr>
              <w:spacing w:after="0" w:line="240" w:lineRule="auto"/>
              <w:ind w:left="0" w:firstLine="0"/>
              <w:rPr>
                <w:rFonts w:ascii="Times New Roman" w:hAnsi="Times New Roman"/>
                <w:szCs w:val="22"/>
              </w:rPr>
            </w:pPr>
            <w:r w:rsidRPr="00407DD3">
              <w:rPr>
                <w:rFonts w:ascii="Times New Roman" w:hAnsi="Times New Roman"/>
                <w:szCs w:val="22"/>
              </w:rPr>
              <w:t>Выполнение монтажа электропроводки в трубе (ПВХ, металл, гофра)</w:t>
            </w:r>
          </w:p>
          <w:p w14:paraId="5C4F9B56" w14:textId="77777777" w:rsidR="00BE1B22" w:rsidRPr="00407DD3" w:rsidRDefault="00BE1B22" w:rsidP="001D009C">
            <w:pPr>
              <w:numPr>
                <w:ilvl w:val="0"/>
                <w:numId w:val="6"/>
              </w:numPr>
              <w:spacing w:after="0" w:line="240" w:lineRule="auto"/>
              <w:ind w:left="0" w:firstLine="0"/>
              <w:rPr>
                <w:rFonts w:ascii="Times New Roman" w:hAnsi="Times New Roman"/>
                <w:szCs w:val="22"/>
              </w:rPr>
            </w:pPr>
            <w:r w:rsidRPr="00407DD3">
              <w:rPr>
                <w:rFonts w:ascii="Times New Roman" w:hAnsi="Times New Roman"/>
                <w:szCs w:val="22"/>
              </w:rPr>
              <w:t>Лужение проводов и пайка электромонтажных соединений</w:t>
            </w:r>
          </w:p>
          <w:p w14:paraId="75071239" w14:textId="77777777" w:rsidR="00BE1B22" w:rsidRPr="00407DD3" w:rsidRDefault="00BE1B22" w:rsidP="001D009C">
            <w:pPr>
              <w:numPr>
                <w:ilvl w:val="0"/>
                <w:numId w:val="6"/>
              </w:numPr>
              <w:spacing w:after="0" w:line="240" w:lineRule="auto"/>
              <w:ind w:left="0" w:firstLine="0"/>
              <w:rPr>
                <w:rFonts w:ascii="Times New Roman" w:hAnsi="Times New Roman"/>
                <w:szCs w:val="22"/>
              </w:rPr>
            </w:pPr>
            <w:r w:rsidRPr="00407DD3">
              <w:rPr>
                <w:rFonts w:ascii="Times New Roman" w:hAnsi="Times New Roman"/>
                <w:szCs w:val="22"/>
              </w:rPr>
              <w:t>Монтаж электропроводки на лотках и в коробах</w:t>
            </w:r>
          </w:p>
          <w:p w14:paraId="2B5308B3" w14:textId="77777777" w:rsidR="00BE1B22" w:rsidRPr="00407DD3" w:rsidRDefault="00BE1B22" w:rsidP="001D009C">
            <w:pPr>
              <w:numPr>
                <w:ilvl w:val="0"/>
                <w:numId w:val="6"/>
              </w:numPr>
              <w:spacing w:after="0" w:line="240" w:lineRule="auto"/>
              <w:ind w:left="0" w:firstLine="0"/>
              <w:rPr>
                <w:rFonts w:ascii="Times New Roman" w:hAnsi="Times New Roman"/>
                <w:szCs w:val="22"/>
              </w:rPr>
            </w:pPr>
            <w:r w:rsidRPr="00407DD3">
              <w:rPr>
                <w:rFonts w:ascii="Times New Roman" w:hAnsi="Times New Roman"/>
                <w:szCs w:val="22"/>
              </w:rPr>
              <w:t xml:space="preserve">Выполнение работ по устройству заземления, </w:t>
            </w:r>
          </w:p>
          <w:p w14:paraId="2B817566" w14:textId="77777777" w:rsidR="00BE1B22" w:rsidRPr="00407DD3" w:rsidRDefault="00BE1B22" w:rsidP="001D009C">
            <w:pPr>
              <w:numPr>
                <w:ilvl w:val="0"/>
                <w:numId w:val="6"/>
              </w:numPr>
              <w:spacing w:after="0" w:line="240" w:lineRule="auto"/>
              <w:ind w:left="0" w:firstLine="0"/>
              <w:rPr>
                <w:rFonts w:ascii="Times New Roman" w:hAnsi="Times New Roman"/>
                <w:szCs w:val="22"/>
              </w:rPr>
            </w:pPr>
            <w:r w:rsidRPr="00407DD3">
              <w:rPr>
                <w:rFonts w:ascii="Times New Roman" w:hAnsi="Times New Roman"/>
                <w:szCs w:val="22"/>
              </w:rPr>
              <w:t>Монтаж устройства защитного отключения (УЗО)</w:t>
            </w:r>
          </w:p>
          <w:p w14:paraId="208190A4" w14:textId="77777777" w:rsidR="00BE1B22" w:rsidRPr="00407DD3" w:rsidRDefault="00BE1B22" w:rsidP="001D009C">
            <w:pPr>
              <w:numPr>
                <w:ilvl w:val="0"/>
                <w:numId w:val="6"/>
              </w:numPr>
              <w:spacing w:after="0" w:line="240" w:lineRule="auto"/>
              <w:ind w:left="0" w:firstLine="0"/>
              <w:rPr>
                <w:rFonts w:ascii="Times New Roman" w:hAnsi="Times New Roman"/>
                <w:szCs w:val="22"/>
              </w:rPr>
            </w:pPr>
            <w:r w:rsidRPr="00407DD3">
              <w:rPr>
                <w:rFonts w:ascii="Times New Roman" w:hAnsi="Times New Roman"/>
                <w:szCs w:val="22"/>
              </w:rPr>
              <w:t>Монтаж распределительных устройств напряжением до 1 КВ</w:t>
            </w:r>
          </w:p>
          <w:p w14:paraId="25969B1A" w14:textId="77777777" w:rsidR="00BE1B22" w:rsidRPr="00407DD3" w:rsidRDefault="00BE1B22" w:rsidP="001D009C">
            <w:pPr>
              <w:numPr>
                <w:ilvl w:val="0"/>
                <w:numId w:val="6"/>
              </w:numPr>
              <w:spacing w:after="0" w:line="240" w:lineRule="auto"/>
              <w:ind w:left="0" w:firstLine="0"/>
              <w:rPr>
                <w:rFonts w:ascii="Times New Roman" w:hAnsi="Times New Roman"/>
                <w:szCs w:val="22"/>
              </w:rPr>
            </w:pPr>
            <w:r w:rsidRPr="00407DD3">
              <w:rPr>
                <w:rFonts w:ascii="Times New Roman" w:hAnsi="Times New Roman"/>
                <w:szCs w:val="22"/>
              </w:rPr>
              <w:t>Установке приборов, аппаратов, конструкций распределительных устройств</w:t>
            </w:r>
          </w:p>
          <w:p w14:paraId="1DC8FEC7" w14:textId="77777777" w:rsidR="00BE1B22" w:rsidRPr="00407DD3" w:rsidRDefault="00BE1B22" w:rsidP="001D009C">
            <w:pPr>
              <w:numPr>
                <w:ilvl w:val="0"/>
                <w:numId w:val="6"/>
              </w:numPr>
              <w:spacing w:after="0" w:line="240" w:lineRule="auto"/>
              <w:ind w:left="0" w:firstLine="0"/>
              <w:rPr>
                <w:rFonts w:ascii="Times New Roman" w:hAnsi="Times New Roman"/>
                <w:szCs w:val="22"/>
              </w:rPr>
            </w:pPr>
            <w:r w:rsidRPr="00407DD3">
              <w:rPr>
                <w:rFonts w:ascii="Times New Roman" w:hAnsi="Times New Roman"/>
                <w:szCs w:val="22"/>
              </w:rPr>
              <w:t>Установка коммутационной модульной и защитной аппаратуры</w:t>
            </w:r>
          </w:p>
          <w:p w14:paraId="42E2D2F6" w14:textId="77777777" w:rsidR="00BE1B22" w:rsidRPr="00407DD3" w:rsidRDefault="00BE1B22" w:rsidP="001D009C">
            <w:pPr>
              <w:numPr>
                <w:ilvl w:val="0"/>
                <w:numId w:val="6"/>
              </w:numPr>
              <w:spacing w:after="0" w:line="240" w:lineRule="auto"/>
              <w:ind w:left="0" w:firstLine="0"/>
              <w:rPr>
                <w:rFonts w:ascii="Times New Roman" w:hAnsi="Times New Roman"/>
                <w:szCs w:val="22"/>
              </w:rPr>
            </w:pPr>
            <w:r w:rsidRPr="00407DD3">
              <w:rPr>
                <w:rFonts w:ascii="Times New Roman" w:hAnsi="Times New Roman"/>
                <w:szCs w:val="22"/>
              </w:rPr>
              <w:t>Установка аппаратуры управления РУ</w:t>
            </w:r>
          </w:p>
          <w:p w14:paraId="12C409D3" w14:textId="77777777" w:rsidR="00BE1B22" w:rsidRPr="00407DD3" w:rsidRDefault="00BE1B22" w:rsidP="001D009C">
            <w:pPr>
              <w:numPr>
                <w:ilvl w:val="0"/>
                <w:numId w:val="6"/>
              </w:numPr>
              <w:spacing w:after="0" w:line="240" w:lineRule="auto"/>
              <w:ind w:left="0" w:firstLine="0"/>
              <w:rPr>
                <w:rFonts w:ascii="Times New Roman" w:hAnsi="Times New Roman"/>
                <w:szCs w:val="22"/>
              </w:rPr>
            </w:pPr>
            <w:r w:rsidRPr="00407DD3">
              <w:rPr>
                <w:rFonts w:ascii="Times New Roman" w:hAnsi="Times New Roman"/>
                <w:szCs w:val="22"/>
              </w:rPr>
              <w:t>Монтаж низковольтных комплектных устройств</w:t>
            </w:r>
          </w:p>
          <w:p w14:paraId="05B9B10F" w14:textId="77777777" w:rsidR="00BE1B22" w:rsidRPr="00407DD3" w:rsidRDefault="00BE1B22" w:rsidP="001D009C">
            <w:pPr>
              <w:numPr>
                <w:ilvl w:val="0"/>
                <w:numId w:val="6"/>
              </w:numPr>
              <w:spacing w:after="0" w:line="240" w:lineRule="auto"/>
              <w:ind w:left="0" w:firstLine="0"/>
              <w:rPr>
                <w:rFonts w:ascii="Times New Roman" w:hAnsi="Times New Roman"/>
                <w:szCs w:val="22"/>
              </w:rPr>
            </w:pPr>
            <w:r w:rsidRPr="00407DD3">
              <w:rPr>
                <w:rFonts w:ascii="Times New Roman" w:hAnsi="Times New Roman"/>
                <w:szCs w:val="22"/>
              </w:rPr>
              <w:t xml:space="preserve">Монтажа аппаратов и распределительных устройств в </w:t>
            </w:r>
            <w:proofErr w:type="spellStart"/>
            <w:r w:rsidRPr="00407DD3">
              <w:rPr>
                <w:rFonts w:ascii="Times New Roman" w:hAnsi="Times New Roman"/>
                <w:szCs w:val="22"/>
              </w:rPr>
              <w:t>электропомещениях</w:t>
            </w:r>
            <w:proofErr w:type="spellEnd"/>
          </w:p>
          <w:p w14:paraId="3FCA31EA" w14:textId="77777777" w:rsidR="00BE1B22" w:rsidRPr="00407DD3" w:rsidRDefault="00BE1B22" w:rsidP="001D009C">
            <w:pPr>
              <w:numPr>
                <w:ilvl w:val="0"/>
                <w:numId w:val="6"/>
              </w:numPr>
              <w:spacing w:after="0" w:line="240" w:lineRule="auto"/>
              <w:ind w:left="0" w:firstLine="0"/>
              <w:rPr>
                <w:rFonts w:ascii="Times New Roman" w:hAnsi="Times New Roman"/>
                <w:szCs w:val="22"/>
              </w:rPr>
            </w:pPr>
            <w:r w:rsidRPr="00407DD3">
              <w:rPr>
                <w:rFonts w:ascii="Times New Roman" w:hAnsi="Times New Roman"/>
                <w:szCs w:val="22"/>
              </w:rPr>
              <w:t xml:space="preserve">Монтажа </w:t>
            </w:r>
            <w:proofErr w:type="spellStart"/>
            <w:r w:rsidRPr="00407DD3">
              <w:rPr>
                <w:rFonts w:ascii="Times New Roman" w:hAnsi="Times New Roman"/>
                <w:szCs w:val="22"/>
              </w:rPr>
              <w:t>токопровода</w:t>
            </w:r>
            <w:proofErr w:type="spellEnd"/>
            <w:r w:rsidRPr="00407DD3">
              <w:rPr>
                <w:rFonts w:ascii="Times New Roman" w:hAnsi="Times New Roman"/>
                <w:szCs w:val="22"/>
              </w:rPr>
              <w:t xml:space="preserve"> и </w:t>
            </w:r>
            <w:proofErr w:type="spellStart"/>
            <w:r w:rsidRPr="00407DD3">
              <w:rPr>
                <w:rFonts w:ascii="Times New Roman" w:hAnsi="Times New Roman"/>
                <w:szCs w:val="22"/>
              </w:rPr>
              <w:t>шинопровода</w:t>
            </w:r>
            <w:proofErr w:type="spellEnd"/>
          </w:p>
          <w:p w14:paraId="4AE9B0F4" w14:textId="77777777" w:rsidR="00BE1B22" w:rsidRPr="00407DD3" w:rsidRDefault="00BE1B22" w:rsidP="001D009C">
            <w:pPr>
              <w:numPr>
                <w:ilvl w:val="0"/>
                <w:numId w:val="6"/>
              </w:numPr>
              <w:spacing w:after="0" w:line="240" w:lineRule="auto"/>
              <w:ind w:left="0" w:firstLine="0"/>
              <w:rPr>
                <w:rFonts w:ascii="Times New Roman" w:hAnsi="Times New Roman"/>
                <w:b/>
                <w:szCs w:val="22"/>
              </w:rPr>
            </w:pPr>
            <w:r w:rsidRPr="00407DD3">
              <w:rPr>
                <w:rFonts w:ascii="Times New Roman" w:hAnsi="Times New Roman"/>
                <w:szCs w:val="22"/>
              </w:rPr>
              <w:t>Монтажа асинхронного электродвигателя</w:t>
            </w:r>
          </w:p>
          <w:p w14:paraId="02365D68" w14:textId="77777777" w:rsidR="00BE1B22" w:rsidRPr="00407DD3" w:rsidRDefault="00BE1B22" w:rsidP="001D009C">
            <w:pPr>
              <w:numPr>
                <w:ilvl w:val="0"/>
                <w:numId w:val="6"/>
              </w:numPr>
              <w:spacing w:after="0" w:line="240" w:lineRule="auto"/>
              <w:ind w:left="0" w:firstLine="0"/>
              <w:rPr>
                <w:rFonts w:ascii="Times New Roman" w:hAnsi="Times New Roman"/>
                <w:b/>
                <w:szCs w:val="22"/>
              </w:rPr>
            </w:pPr>
            <w:r w:rsidRPr="00407DD3">
              <w:rPr>
                <w:rFonts w:ascii="Times New Roman" w:hAnsi="Times New Roman"/>
                <w:szCs w:val="22"/>
              </w:rPr>
              <w:t>Монтаж синхронного генератора</w:t>
            </w:r>
          </w:p>
          <w:p w14:paraId="7AAA0D4F" w14:textId="77777777" w:rsidR="00BE1B22" w:rsidRPr="00407DD3" w:rsidRDefault="00BE1B22" w:rsidP="001D009C">
            <w:pPr>
              <w:numPr>
                <w:ilvl w:val="0"/>
                <w:numId w:val="6"/>
              </w:numPr>
              <w:spacing w:after="0" w:line="240" w:lineRule="auto"/>
              <w:ind w:left="0" w:firstLine="0"/>
              <w:rPr>
                <w:rFonts w:ascii="Times New Roman" w:hAnsi="Times New Roman"/>
                <w:b/>
                <w:szCs w:val="22"/>
              </w:rPr>
            </w:pPr>
            <w:r w:rsidRPr="00407DD3">
              <w:rPr>
                <w:rFonts w:ascii="Times New Roman" w:hAnsi="Times New Roman"/>
                <w:szCs w:val="22"/>
              </w:rPr>
              <w:t>Монтаж машины постоянного тока</w:t>
            </w:r>
          </w:p>
          <w:p w14:paraId="68CD882F" w14:textId="77777777" w:rsidR="00BE1B22" w:rsidRPr="00407DD3" w:rsidRDefault="00BE1B22" w:rsidP="001D009C">
            <w:pPr>
              <w:numPr>
                <w:ilvl w:val="0"/>
                <w:numId w:val="6"/>
              </w:numPr>
              <w:spacing w:after="0" w:line="240" w:lineRule="auto"/>
              <w:ind w:left="0" w:firstLine="0"/>
              <w:rPr>
                <w:rFonts w:ascii="Times New Roman" w:hAnsi="Times New Roman"/>
                <w:b/>
                <w:szCs w:val="22"/>
              </w:rPr>
            </w:pPr>
            <w:r w:rsidRPr="00407DD3">
              <w:rPr>
                <w:rFonts w:ascii="Times New Roman" w:hAnsi="Times New Roman"/>
                <w:szCs w:val="22"/>
              </w:rPr>
              <w:t>Монтаж однофазного счетчика</w:t>
            </w:r>
          </w:p>
          <w:p w14:paraId="2FEE66FD" w14:textId="77777777" w:rsidR="00BE1B22" w:rsidRPr="00407DD3" w:rsidRDefault="00BE1B22" w:rsidP="001D009C">
            <w:pPr>
              <w:numPr>
                <w:ilvl w:val="0"/>
                <w:numId w:val="6"/>
              </w:numPr>
              <w:spacing w:after="0" w:line="240" w:lineRule="auto"/>
              <w:ind w:left="0" w:firstLine="0"/>
              <w:rPr>
                <w:rFonts w:ascii="Times New Roman" w:hAnsi="Times New Roman"/>
                <w:b/>
                <w:szCs w:val="22"/>
              </w:rPr>
            </w:pPr>
            <w:r w:rsidRPr="00407DD3">
              <w:rPr>
                <w:rFonts w:ascii="Times New Roman" w:hAnsi="Times New Roman"/>
                <w:szCs w:val="22"/>
              </w:rPr>
              <w:t>Сборка схемы управления освещением с помощью датчика движения</w:t>
            </w:r>
          </w:p>
          <w:p w14:paraId="67F1D1AC" w14:textId="77777777" w:rsidR="00BE1B22" w:rsidRPr="00407DD3" w:rsidRDefault="00BE1B22" w:rsidP="001D009C">
            <w:pPr>
              <w:numPr>
                <w:ilvl w:val="0"/>
                <w:numId w:val="6"/>
              </w:numPr>
              <w:spacing w:after="0" w:line="240" w:lineRule="auto"/>
              <w:ind w:left="0" w:firstLine="0"/>
              <w:rPr>
                <w:rFonts w:ascii="Times New Roman" w:hAnsi="Times New Roman"/>
                <w:b/>
                <w:szCs w:val="22"/>
              </w:rPr>
            </w:pPr>
            <w:r w:rsidRPr="00407DD3">
              <w:rPr>
                <w:rFonts w:ascii="Times New Roman" w:hAnsi="Times New Roman"/>
                <w:szCs w:val="22"/>
              </w:rPr>
              <w:t>Сборка схем управления освещением с помощью магнитного пускателя и теплового реле</w:t>
            </w:r>
          </w:p>
          <w:p w14:paraId="4305A48D" w14:textId="77777777" w:rsidR="00BE1B22" w:rsidRPr="00407DD3" w:rsidRDefault="00BE1B22" w:rsidP="001D009C">
            <w:pPr>
              <w:numPr>
                <w:ilvl w:val="0"/>
                <w:numId w:val="6"/>
              </w:numPr>
              <w:spacing w:after="0" w:line="240" w:lineRule="auto"/>
              <w:ind w:left="0" w:firstLine="0"/>
              <w:rPr>
                <w:rFonts w:ascii="Times New Roman" w:hAnsi="Times New Roman"/>
                <w:b/>
                <w:szCs w:val="22"/>
              </w:rPr>
            </w:pPr>
            <w:r w:rsidRPr="00407DD3">
              <w:rPr>
                <w:rFonts w:ascii="Times New Roman" w:hAnsi="Times New Roman"/>
                <w:szCs w:val="22"/>
              </w:rPr>
              <w:t>Сборка схемы пуска двигателя с помощью магнитного пускателя с тепловым реле</w:t>
            </w:r>
          </w:p>
          <w:p w14:paraId="4A8692BC" w14:textId="77777777" w:rsidR="00BE1B22" w:rsidRPr="00407DD3" w:rsidRDefault="00BE1B22" w:rsidP="001D009C">
            <w:pPr>
              <w:numPr>
                <w:ilvl w:val="0"/>
                <w:numId w:val="6"/>
              </w:numPr>
              <w:spacing w:after="0" w:line="240" w:lineRule="auto"/>
              <w:ind w:left="0" w:firstLine="0"/>
              <w:rPr>
                <w:rFonts w:ascii="Times New Roman" w:hAnsi="Times New Roman"/>
                <w:szCs w:val="22"/>
              </w:rPr>
            </w:pPr>
            <w:r w:rsidRPr="00407DD3">
              <w:rPr>
                <w:rFonts w:ascii="Times New Roman" w:hAnsi="Times New Roman"/>
                <w:szCs w:val="22"/>
              </w:rPr>
              <w:t>Проверка электрических аппаратов</w:t>
            </w:r>
          </w:p>
          <w:p w14:paraId="27B80426" w14:textId="77777777" w:rsidR="00BE1B22" w:rsidRPr="00407DD3" w:rsidRDefault="00BE1B22" w:rsidP="001D009C">
            <w:pPr>
              <w:numPr>
                <w:ilvl w:val="0"/>
                <w:numId w:val="6"/>
              </w:numPr>
              <w:spacing w:after="0" w:line="240" w:lineRule="auto"/>
              <w:ind w:left="0" w:firstLine="0"/>
              <w:rPr>
                <w:rFonts w:ascii="Times New Roman" w:hAnsi="Times New Roman"/>
                <w:szCs w:val="22"/>
              </w:rPr>
            </w:pPr>
            <w:r w:rsidRPr="00407DD3">
              <w:rPr>
                <w:rFonts w:ascii="Times New Roman" w:hAnsi="Times New Roman"/>
                <w:szCs w:val="22"/>
              </w:rPr>
              <w:t>Проверка и испытание электрических машин переменного и постоянного тока</w:t>
            </w:r>
          </w:p>
          <w:p w14:paraId="5983F514" w14:textId="77777777" w:rsidR="00BE1B22" w:rsidRPr="00407DD3" w:rsidRDefault="00BE1B22" w:rsidP="001D009C">
            <w:pPr>
              <w:spacing w:after="0" w:line="240" w:lineRule="auto"/>
              <w:rPr>
                <w:rFonts w:ascii="Times New Roman" w:hAnsi="Times New Roman"/>
                <w:b/>
                <w:szCs w:val="22"/>
              </w:rPr>
            </w:pPr>
            <w:r w:rsidRPr="00407DD3">
              <w:rPr>
                <w:rFonts w:ascii="Times New Roman" w:hAnsi="Times New Roman"/>
                <w:szCs w:val="22"/>
              </w:rPr>
              <w:t>Оформление протокола и акта испытания устройств электроснабжения</w:t>
            </w:r>
            <w:r w:rsidRPr="00407DD3">
              <w:rPr>
                <w:rFonts w:ascii="Times New Roman" w:hAnsi="Times New Roman"/>
                <w:color w:val="181818"/>
                <w:szCs w:val="22"/>
                <w:highlight w:val="white"/>
              </w:rPr>
              <w:t>.</w:t>
            </w:r>
          </w:p>
        </w:tc>
        <w:tc>
          <w:tcPr>
            <w:tcW w:w="1367" w:type="dxa"/>
            <w:tcBorders>
              <w:top w:val="single" w:sz="4" w:space="0" w:color="000000"/>
              <w:left w:val="single" w:sz="4" w:space="0" w:color="000000"/>
              <w:bottom w:val="single" w:sz="4" w:space="0" w:color="000000"/>
              <w:right w:val="single" w:sz="4" w:space="0" w:color="000000"/>
            </w:tcBorders>
          </w:tcPr>
          <w:p w14:paraId="365DE0D9" w14:textId="77777777" w:rsidR="00BE1B22" w:rsidRPr="00407DD3" w:rsidRDefault="00BE1B22" w:rsidP="001D009C">
            <w:pPr>
              <w:spacing w:after="0"/>
              <w:jc w:val="center"/>
              <w:rPr>
                <w:rFonts w:ascii="Times New Roman" w:hAnsi="Times New Roman"/>
                <w:szCs w:val="22"/>
              </w:rPr>
            </w:pPr>
            <w:r w:rsidRPr="00407DD3">
              <w:rPr>
                <w:rFonts w:ascii="Times New Roman" w:hAnsi="Times New Roman"/>
                <w:szCs w:val="22"/>
              </w:rPr>
              <w:t>108</w:t>
            </w:r>
          </w:p>
        </w:tc>
        <w:tc>
          <w:tcPr>
            <w:tcW w:w="2228" w:type="dxa"/>
            <w:tcBorders>
              <w:top w:val="single" w:sz="4" w:space="0" w:color="000000"/>
              <w:left w:val="single" w:sz="4" w:space="0" w:color="000000"/>
              <w:bottom w:val="single" w:sz="4" w:space="0" w:color="000000"/>
              <w:right w:val="single" w:sz="4" w:space="0" w:color="000000"/>
            </w:tcBorders>
          </w:tcPr>
          <w:p w14:paraId="4A87C3D7" w14:textId="77777777" w:rsidR="00BE1B22" w:rsidRPr="00407DD3" w:rsidRDefault="00BE1B22" w:rsidP="001D009C">
            <w:pPr>
              <w:spacing w:after="0"/>
              <w:rPr>
                <w:szCs w:val="22"/>
              </w:rPr>
            </w:pPr>
          </w:p>
        </w:tc>
        <w:tc>
          <w:tcPr>
            <w:tcW w:w="1344" w:type="dxa"/>
            <w:tcBorders>
              <w:top w:val="single" w:sz="4" w:space="0" w:color="000000"/>
              <w:left w:val="single" w:sz="4" w:space="0" w:color="000000"/>
              <w:bottom w:val="single" w:sz="4" w:space="0" w:color="000000"/>
              <w:right w:val="single" w:sz="4" w:space="0" w:color="000000"/>
            </w:tcBorders>
          </w:tcPr>
          <w:p w14:paraId="5570F53B" w14:textId="77777777" w:rsidR="00BE1B22" w:rsidRPr="00407DD3" w:rsidRDefault="00BE1B22" w:rsidP="001D009C">
            <w:pPr>
              <w:spacing w:after="0" w:line="240" w:lineRule="auto"/>
              <w:jc w:val="both"/>
              <w:rPr>
                <w:rFonts w:ascii="Times New Roman" w:hAnsi="Times New Roman"/>
                <w:b/>
                <w:i/>
                <w:szCs w:val="22"/>
              </w:rPr>
            </w:pPr>
          </w:p>
        </w:tc>
      </w:tr>
      <w:tr w:rsidR="00BE1B22" w:rsidRPr="00407DD3" w14:paraId="1FB25B4A" w14:textId="77777777" w:rsidTr="001D009C">
        <w:trPr>
          <w:trHeight w:val="1044"/>
        </w:trPr>
        <w:tc>
          <w:tcPr>
            <w:tcW w:w="10060" w:type="dxa"/>
            <w:gridSpan w:val="2"/>
            <w:tcBorders>
              <w:top w:val="single" w:sz="4" w:space="0" w:color="000000"/>
              <w:left w:val="single" w:sz="4" w:space="0" w:color="000000"/>
              <w:bottom w:val="single" w:sz="4" w:space="0" w:color="000000"/>
              <w:right w:val="single" w:sz="4" w:space="0" w:color="000000"/>
            </w:tcBorders>
          </w:tcPr>
          <w:p w14:paraId="731FF2F3" w14:textId="77777777" w:rsidR="00BE1B22" w:rsidRPr="00407DD3" w:rsidRDefault="00BE1B22" w:rsidP="001D009C">
            <w:pPr>
              <w:spacing w:after="0" w:line="240" w:lineRule="auto"/>
              <w:jc w:val="both"/>
              <w:rPr>
                <w:rFonts w:ascii="Times New Roman" w:hAnsi="Times New Roman"/>
                <w:b/>
                <w:szCs w:val="22"/>
              </w:rPr>
            </w:pPr>
            <w:r w:rsidRPr="00407DD3">
              <w:rPr>
                <w:rFonts w:ascii="Times New Roman" w:hAnsi="Times New Roman"/>
                <w:b/>
                <w:szCs w:val="22"/>
              </w:rPr>
              <w:lastRenderedPageBreak/>
              <w:t xml:space="preserve">Производственная практика </w:t>
            </w:r>
          </w:p>
          <w:p w14:paraId="2BB83995" w14:textId="77777777" w:rsidR="00BE1B22" w:rsidRPr="00407DD3" w:rsidRDefault="00BE1B22" w:rsidP="001D009C">
            <w:pPr>
              <w:spacing w:after="0" w:line="240" w:lineRule="auto"/>
              <w:rPr>
                <w:rFonts w:ascii="Times New Roman" w:hAnsi="Times New Roman"/>
                <w:b/>
                <w:szCs w:val="22"/>
              </w:rPr>
            </w:pPr>
            <w:r w:rsidRPr="00407DD3">
              <w:rPr>
                <w:rFonts w:ascii="Times New Roman" w:hAnsi="Times New Roman"/>
                <w:b/>
                <w:szCs w:val="22"/>
              </w:rPr>
              <w:t xml:space="preserve">Виды работ </w:t>
            </w:r>
          </w:p>
          <w:p w14:paraId="5585D2C8" w14:textId="77777777" w:rsidR="00BE1B22" w:rsidRPr="00407DD3" w:rsidRDefault="00BE1B22" w:rsidP="001D009C">
            <w:pPr>
              <w:numPr>
                <w:ilvl w:val="0"/>
                <w:numId w:val="7"/>
              </w:numPr>
              <w:spacing w:after="0" w:line="240" w:lineRule="auto"/>
              <w:ind w:left="0" w:firstLine="0"/>
              <w:rPr>
                <w:rFonts w:ascii="Times New Roman" w:hAnsi="Times New Roman"/>
                <w:b/>
                <w:szCs w:val="22"/>
              </w:rPr>
            </w:pPr>
            <w:r w:rsidRPr="00407DD3">
              <w:rPr>
                <w:rFonts w:ascii="Times New Roman" w:hAnsi="Times New Roman"/>
                <w:szCs w:val="22"/>
              </w:rPr>
              <w:t xml:space="preserve">Монтаж оборудования распределительных устройств свыше 1 </w:t>
            </w:r>
            <w:proofErr w:type="spellStart"/>
            <w:r w:rsidRPr="00407DD3">
              <w:rPr>
                <w:rFonts w:ascii="Times New Roman" w:hAnsi="Times New Roman"/>
                <w:szCs w:val="22"/>
              </w:rPr>
              <w:t>кВ</w:t>
            </w:r>
            <w:proofErr w:type="spellEnd"/>
            <w:r w:rsidRPr="00407DD3">
              <w:rPr>
                <w:rFonts w:ascii="Times New Roman" w:hAnsi="Times New Roman"/>
                <w:szCs w:val="22"/>
              </w:rPr>
              <w:t xml:space="preserve"> наружной установки</w:t>
            </w:r>
          </w:p>
          <w:p w14:paraId="09F431B4" w14:textId="77777777" w:rsidR="00BE1B22" w:rsidRPr="00407DD3" w:rsidRDefault="00BE1B22" w:rsidP="001D009C">
            <w:pPr>
              <w:numPr>
                <w:ilvl w:val="0"/>
                <w:numId w:val="7"/>
              </w:numPr>
              <w:spacing w:after="0" w:line="240" w:lineRule="auto"/>
              <w:ind w:left="0" w:firstLine="0"/>
              <w:rPr>
                <w:rFonts w:ascii="Times New Roman" w:hAnsi="Times New Roman"/>
                <w:b/>
                <w:szCs w:val="22"/>
              </w:rPr>
            </w:pPr>
            <w:r w:rsidRPr="00407DD3">
              <w:rPr>
                <w:rFonts w:ascii="Times New Roman" w:hAnsi="Times New Roman"/>
                <w:szCs w:val="22"/>
              </w:rPr>
              <w:t xml:space="preserve">Монтаж оборудования распределительных устройств свыше 1 </w:t>
            </w:r>
            <w:proofErr w:type="spellStart"/>
            <w:r w:rsidRPr="00407DD3">
              <w:rPr>
                <w:rFonts w:ascii="Times New Roman" w:hAnsi="Times New Roman"/>
                <w:szCs w:val="22"/>
              </w:rPr>
              <w:t>кВ</w:t>
            </w:r>
            <w:proofErr w:type="spellEnd"/>
            <w:r w:rsidRPr="00407DD3">
              <w:rPr>
                <w:rFonts w:ascii="Times New Roman" w:hAnsi="Times New Roman"/>
                <w:szCs w:val="22"/>
              </w:rPr>
              <w:t xml:space="preserve"> внутренней установки</w:t>
            </w:r>
          </w:p>
          <w:p w14:paraId="78238135" w14:textId="77777777" w:rsidR="00BE1B22" w:rsidRPr="00407DD3" w:rsidRDefault="00BE1B22" w:rsidP="001D009C">
            <w:pPr>
              <w:numPr>
                <w:ilvl w:val="0"/>
                <w:numId w:val="7"/>
              </w:numPr>
              <w:spacing w:after="0" w:line="240" w:lineRule="auto"/>
              <w:ind w:left="0" w:firstLine="0"/>
              <w:rPr>
                <w:rFonts w:ascii="Times New Roman" w:hAnsi="Times New Roman"/>
                <w:b/>
                <w:szCs w:val="22"/>
              </w:rPr>
            </w:pPr>
            <w:r w:rsidRPr="00407DD3">
              <w:rPr>
                <w:rFonts w:ascii="Times New Roman" w:hAnsi="Times New Roman"/>
                <w:szCs w:val="22"/>
              </w:rPr>
              <w:t>Монтаж вторичных цепей РУ свыше 1 КВ</w:t>
            </w:r>
          </w:p>
          <w:p w14:paraId="0520BEA6" w14:textId="77777777" w:rsidR="00BE1B22" w:rsidRPr="00407DD3" w:rsidRDefault="00BE1B22" w:rsidP="001D009C">
            <w:pPr>
              <w:numPr>
                <w:ilvl w:val="0"/>
                <w:numId w:val="7"/>
              </w:numPr>
              <w:spacing w:after="0" w:line="240" w:lineRule="auto"/>
              <w:ind w:left="0" w:firstLine="0"/>
              <w:rPr>
                <w:rFonts w:ascii="Times New Roman" w:hAnsi="Times New Roman"/>
                <w:b/>
                <w:szCs w:val="22"/>
              </w:rPr>
            </w:pPr>
            <w:r w:rsidRPr="00407DD3">
              <w:rPr>
                <w:rFonts w:ascii="Times New Roman" w:hAnsi="Times New Roman"/>
                <w:szCs w:val="22"/>
              </w:rPr>
              <w:t>Монтажа комплектных трансформаторных подстанций внутренней установки</w:t>
            </w:r>
          </w:p>
          <w:p w14:paraId="543EAB76" w14:textId="77777777" w:rsidR="00BE1B22" w:rsidRPr="00407DD3" w:rsidRDefault="00BE1B22" w:rsidP="001D009C">
            <w:pPr>
              <w:numPr>
                <w:ilvl w:val="0"/>
                <w:numId w:val="7"/>
              </w:numPr>
              <w:spacing w:after="0" w:line="240" w:lineRule="auto"/>
              <w:ind w:left="0" w:firstLine="0"/>
              <w:rPr>
                <w:rFonts w:ascii="Times New Roman" w:hAnsi="Times New Roman"/>
                <w:b/>
                <w:szCs w:val="22"/>
              </w:rPr>
            </w:pPr>
            <w:r w:rsidRPr="00407DD3">
              <w:rPr>
                <w:rFonts w:ascii="Times New Roman" w:hAnsi="Times New Roman"/>
                <w:szCs w:val="22"/>
              </w:rPr>
              <w:t>Монтажа комплектных трансформаторных подстанций наружной установки</w:t>
            </w:r>
          </w:p>
          <w:p w14:paraId="0344C0D0" w14:textId="77777777" w:rsidR="00BE1B22" w:rsidRPr="00407DD3" w:rsidRDefault="00BE1B22" w:rsidP="001D009C">
            <w:pPr>
              <w:numPr>
                <w:ilvl w:val="0"/>
                <w:numId w:val="7"/>
              </w:numPr>
              <w:spacing w:after="0" w:line="240" w:lineRule="auto"/>
              <w:ind w:left="0" w:firstLine="0"/>
              <w:jc w:val="both"/>
              <w:rPr>
                <w:rFonts w:ascii="Times New Roman" w:hAnsi="Times New Roman"/>
                <w:b/>
                <w:szCs w:val="22"/>
              </w:rPr>
            </w:pPr>
            <w:r w:rsidRPr="00407DD3">
              <w:rPr>
                <w:rFonts w:ascii="Times New Roman" w:hAnsi="Times New Roman"/>
                <w:szCs w:val="22"/>
              </w:rPr>
              <w:t>Монтажа электрических машин, прибывающих с заводов-изготовителей в собранном виде</w:t>
            </w:r>
          </w:p>
          <w:p w14:paraId="7FA59119" w14:textId="77777777" w:rsidR="00BE1B22" w:rsidRPr="00407DD3" w:rsidRDefault="00BE1B22" w:rsidP="001D009C">
            <w:pPr>
              <w:numPr>
                <w:ilvl w:val="0"/>
                <w:numId w:val="7"/>
              </w:numPr>
              <w:spacing w:after="0" w:line="240" w:lineRule="auto"/>
              <w:ind w:left="0" w:firstLine="0"/>
              <w:rPr>
                <w:rFonts w:ascii="Times New Roman" w:hAnsi="Times New Roman"/>
                <w:b/>
                <w:szCs w:val="22"/>
              </w:rPr>
            </w:pPr>
            <w:r w:rsidRPr="00407DD3">
              <w:rPr>
                <w:rFonts w:ascii="Times New Roman" w:hAnsi="Times New Roman"/>
                <w:szCs w:val="22"/>
              </w:rPr>
              <w:t>Монтаж электропроводок и кабельных линий</w:t>
            </w:r>
          </w:p>
          <w:p w14:paraId="0DBC6C5D" w14:textId="77777777" w:rsidR="00BE1B22" w:rsidRPr="00407DD3" w:rsidRDefault="00BE1B22" w:rsidP="001D009C">
            <w:pPr>
              <w:numPr>
                <w:ilvl w:val="0"/>
                <w:numId w:val="7"/>
              </w:numPr>
              <w:spacing w:after="0" w:line="240" w:lineRule="auto"/>
              <w:ind w:left="0" w:firstLine="0"/>
              <w:rPr>
                <w:rFonts w:ascii="Times New Roman" w:hAnsi="Times New Roman"/>
                <w:szCs w:val="22"/>
              </w:rPr>
            </w:pPr>
            <w:r w:rsidRPr="00407DD3">
              <w:rPr>
                <w:rFonts w:ascii="Times New Roman" w:hAnsi="Times New Roman"/>
                <w:szCs w:val="22"/>
              </w:rPr>
              <w:t>Монтаж трехфазного счетчика прямого включения</w:t>
            </w:r>
          </w:p>
          <w:p w14:paraId="1095F525" w14:textId="77777777" w:rsidR="00BE1B22" w:rsidRPr="00407DD3" w:rsidRDefault="00BE1B22" w:rsidP="001D009C">
            <w:pPr>
              <w:numPr>
                <w:ilvl w:val="0"/>
                <w:numId w:val="7"/>
              </w:numPr>
              <w:spacing w:after="0" w:line="240" w:lineRule="auto"/>
              <w:ind w:left="0" w:firstLine="0"/>
              <w:rPr>
                <w:rFonts w:ascii="Times New Roman" w:hAnsi="Times New Roman"/>
                <w:szCs w:val="22"/>
              </w:rPr>
            </w:pPr>
            <w:r w:rsidRPr="00407DD3">
              <w:rPr>
                <w:rFonts w:ascii="Times New Roman" w:hAnsi="Times New Roman"/>
                <w:szCs w:val="22"/>
              </w:rPr>
              <w:t>Монтаж трехфазного счетчика с трансформаторами тока</w:t>
            </w:r>
          </w:p>
          <w:p w14:paraId="63EA393F" w14:textId="77777777" w:rsidR="00BE1B22" w:rsidRPr="00407DD3" w:rsidRDefault="00BE1B22" w:rsidP="001D009C">
            <w:pPr>
              <w:numPr>
                <w:ilvl w:val="0"/>
                <w:numId w:val="7"/>
              </w:numPr>
              <w:spacing w:after="0" w:line="240" w:lineRule="auto"/>
              <w:ind w:left="0" w:firstLine="0"/>
              <w:rPr>
                <w:rFonts w:ascii="Times New Roman" w:hAnsi="Times New Roman"/>
                <w:szCs w:val="22"/>
              </w:rPr>
            </w:pPr>
            <w:r w:rsidRPr="00407DD3">
              <w:rPr>
                <w:rFonts w:ascii="Times New Roman" w:hAnsi="Times New Roman"/>
                <w:szCs w:val="22"/>
              </w:rPr>
              <w:t>Монтаж электрооборудования автоматизации систем управления вентиляции, кондиционирования, водоснабжения, отопления и др.</w:t>
            </w:r>
          </w:p>
          <w:p w14:paraId="2BA3178E" w14:textId="77777777" w:rsidR="00BE1B22" w:rsidRPr="00407DD3" w:rsidRDefault="00BE1B22" w:rsidP="001D009C">
            <w:pPr>
              <w:numPr>
                <w:ilvl w:val="0"/>
                <w:numId w:val="7"/>
              </w:numPr>
              <w:spacing w:after="0" w:line="240" w:lineRule="auto"/>
              <w:ind w:left="0" w:firstLine="0"/>
              <w:rPr>
                <w:rFonts w:ascii="Times New Roman" w:hAnsi="Times New Roman"/>
                <w:szCs w:val="22"/>
              </w:rPr>
            </w:pPr>
            <w:r w:rsidRPr="00407DD3">
              <w:rPr>
                <w:rFonts w:ascii="Times New Roman" w:hAnsi="Times New Roman"/>
                <w:szCs w:val="22"/>
              </w:rPr>
              <w:t>Испытания и наладка электрических сетей и осветительных установок</w:t>
            </w:r>
          </w:p>
          <w:p w14:paraId="2ACB6B1E" w14:textId="77777777" w:rsidR="00BE1B22" w:rsidRPr="00407DD3" w:rsidRDefault="00BE1B22" w:rsidP="001D009C">
            <w:pPr>
              <w:numPr>
                <w:ilvl w:val="0"/>
                <w:numId w:val="7"/>
              </w:numPr>
              <w:spacing w:after="0" w:line="240" w:lineRule="auto"/>
              <w:ind w:left="0" w:firstLine="0"/>
              <w:rPr>
                <w:rFonts w:ascii="Times New Roman" w:hAnsi="Times New Roman"/>
                <w:szCs w:val="22"/>
              </w:rPr>
            </w:pPr>
            <w:r w:rsidRPr="00407DD3">
              <w:rPr>
                <w:rFonts w:ascii="Times New Roman" w:hAnsi="Times New Roman"/>
                <w:szCs w:val="22"/>
              </w:rPr>
              <w:t>Испытания электрических машин переменного и постоянного тока</w:t>
            </w:r>
          </w:p>
          <w:p w14:paraId="58D93125" w14:textId="77777777" w:rsidR="00BE1B22" w:rsidRPr="00407DD3" w:rsidRDefault="00BE1B22" w:rsidP="001D009C">
            <w:pPr>
              <w:numPr>
                <w:ilvl w:val="0"/>
                <w:numId w:val="7"/>
              </w:numPr>
              <w:spacing w:after="0" w:line="240" w:lineRule="auto"/>
              <w:ind w:left="0" w:firstLine="0"/>
              <w:rPr>
                <w:rFonts w:ascii="Times New Roman" w:hAnsi="Times New Roman"/>
                <w:b/>
                <w:szCs w:val="22"/>
              </w:rPr>
            </w:pPr>
            <w:r w:rsidRPr="00407DD3">
              <w:rPr>
                <w:rFonts w:ascii="Times New Roman" w:hAnsi="Times New Roman"/>
                <w:szCs w:val="22"/>
              </w:rPr>
              <w:t>Испытания и наладка электрооборудования подстанций</w:t>
            </w:r>
          </w:p>
          <w:p w14:paraId="1F3F2AB7" w14:textId="77777777" w:rsidR="00BE1B22" w:rsidRPr="00407DD3" w:rsidRDefault="00BE1B22" w:rsidP="001D009C">
            <w:pPr>
              <w:numPr>
                <w:ilvl w:val="0"/>
                <w:numId w:val="7"/>
              </w:numPr>
              <w:spacing w:after="0" w:line="240" w:lineRule="auto"/>
              <w:ind w:left="0" w:firstLine="0"/>
              <w:rPr>
                <w:rFonts w:ascii="Times New Roman" w:hAnsi="Times New Roman"/>
                <w:b/>
                <w:szCs w:val="22"/>
              </w:rPr>
            </w:pPr>
            <w:r w:rsidRPr="00407DD3">
              <w:rPr>
                <w:rFonts w:ascii="Times New Roman" w:hAnsi="Times New Roman"/>
                <w:szCs w:val="22"/>
              </w:rPr>
              <w:t>Испытания и наладка электрооборудования автоматизации систем управления вентиляции, кондиционирования, водоснабжения, отопления и др.</w:t>
            </w:r>
          </w:p>
        </w:tc>
        <w:tc>
          <w:tcPr>
            <w:tcW w:w="1367" w:type="dxa"/>
            <w:tcBorders>
              <w:top w:val="single" w:sz="4" w:space="0" w:color="000000"/>
              <w:left w:val="single" w:sz="4" w:space="0" w:color="000000"/>
              <w:bottom w:val="single" w:sz="4" w:space="0" w:color="000000"/>
              <w:right w:val="single" w:sz="4" w:space="0" w:color="000000"/>
            </w:tcBorders>
          </w:tcPr>
          <w:p w14:paraId="555672E4" w14:textId="77777777" w:rsidR="00BE1B22" w:rsidRPr="00407DD3" w:rsidRDefault="00BE1B22" w:rsidP="001D009C">
            <w:pPr>
              <w:spacing w:after="0"/>
              <w:jc w:val="center"/>
              <w:rPr>
                <w:rFonts w:ascii="Times New Roman" w:hAnsi="Times New Roman"/>
                <w:b/>
                <w:szCs w:val="22"/>
              </w:rPr>
            </w:pPr>
            <w:r w:rsidRPr="00407DD3">
              <w:rPr>
                <w:rFonts w:ascii="Times New Roman" w:hAnsi="Times New Roman"/>
                <w:b/>
                <w:szCs w:val="22"/>
              </w:rPr>
              <w:t>72</w:t>
            </w:r>
          </w:p>
        </w:tc>
        <w:tc>
          <w:tcPr>
            <w:tcW w:w="2228" w:type="dxa"/>
            <w:tcBorders>
              <w:top w:val="single" w:sz="4" w:space="0" w:color="000000"/>
              <w:left w:val="single" w:sz="4" w:space="0" w:color="000000"/>
              <w:bottom w:val="single" w:sz="4" w:space="0" w:color="000000"/>
              <w:right w:val="single" w:sz="4" w:space="0" w:color="000000"/>
            </w:tcBorders>
          </w:tcPr>
          <w:p w14:paraId="70826872" w14:textId="77777777" w:rsidR="00BE1B22" w:rsidRPr="00407DD3" w:rsidRDefault="00BE1B22" w:rsidP="001D009C">
            <w:pPr>
              <w:spacing w:after="0"/>
              <w:rPr>
                <w:szCs w:val="22"/>
              </w:rPr>
            </w:pPr>
          </w:p>
        </w:tc>
        <w:tc>
          <w:tcPr>
            <w:tcW w:w="1344" w:type="dxa"/>
            <w:tcBorders>
              <w:top w:val="single" w:sz="4" w:space="0" w:color="000000"/>
              <w:left w:val="single" w:sz="4" w:space="0" w:color="000000"/>
              <w:bottom w:val="single" w:sz="4" w:space="0" w:color="000000"/>
              <w:right w:val="single" w:sz="4" w:space="0" w:color="000000"/>
            </w:tcBorders>
          </w:tcPr>
          <w:p w14:paraId="55EDD287" w14:textId="77777777" w:rsidR="00BE1B22" w:rsidRPr="00407DD3" w:rsidRDefault="00BE1B22" w:rsidP="001D009C">
            <w:pPr>
              <w:spacing w:after="0" w:line="240" w:lineRule="auto"/>
              <w:jc w:val="both"/>
              <w:rPr>
                <w:rFonts w:ascii="Times New Roman" w:hAnsi="Times New Roman"/>
                <w:b/>
                <w:i/>
                <w:szCs w:val="22"/>
              </w:rPr>
            </w:pPr>
          </w:p>
        </w:tc>
      </w:tr>
      <w:tr w:rsidR="00BE1B22" w:rsidRPr="00407DD3" w14:paraId="7F9B38CB" w14:textId="77777777" w:rsidTr="001D009C">
        <w:trPr>
          <w:trHeight w:val="441"/>
        </w:trPr>
        <w:tc>
          <w:tcPr>
            <w:tcW w:w="10060" w:type="dxa"/>
            <w:gridSpan w:val="2"/>
            <w:tcBorders>
              <w:top w:val="single" w:sz="4" w:space="0" w:color="000000"/>
              <w:left w:val="single" w:sz="4" w:space="0" w:color="000000"/>
              <w:bottom w:val="single" w:sz="4" w:space="0" w:color="000000"/>
              <w:right w:val="single" w:sz="4" w:space="0" w:color="000000"/>
            </w:tcBorders>
          </w:tcPr>
          <w:p w14:paraId="1864DBFC" w14:textId="77777777" w:rsidR="00BE1B22" w:rsidRPr="00407DD3" w:rsidRDefault="00BE1B22" w:rsidP="001D009C">
            <w:pPr>
              <w:spacing w:after="0" w:line="240" w:lineRule="auto"/>
              <w:jc w:val="both"/>
              <w:rPr>
                <w:rFonts w:ascii="Times New Roman" w:hAnsi="Times New Roman"/>
                <w:b/>
                <w:szCs w:val="22"/>
              </w:rPr>
            </w:pPr>
            <w:r w:rsidRPr="00407DD3">
              <w:rPr>
                <w:rFonts w:ascii="Times New Roman" w:hAnsi="Times New Roman"/>
                <w:b/>
                <w:szCs w:val="22"/>
              </w:rPr>
              <w:t>Промежуточная аттестация</w:t>
            </w:r>
          </w:p>
        </w:tc>
        <w:tc>
          <w:tcPr>
            <w:tcW w:w="1367" w:type="dxa"/>
            <w:tcBorders>
              <w:top w:val="single" w:sz="4" w:space="0" w:color="000000"/>
              <w:left w:val="single" w:sz="4" w:space="0" w:color="000000"/>
              <w:bottom w:val="single" w:sz="4" w:space="0" w:color="000000"/>
              <w:right w:val="single" w:sz="4" w:space="0" w:color="000000"/>
            </w:tcBorders>
          </w:tcPr>
          <w:p w14:paraId="70580B91" w14:textId="77777777" w:rsidR="00BE1B22" w:rsidRPr="00407DD3" w:rsidRDefault="00BE1B22" w:rsidP="001D009C">
            <w:pPr>
              <w:spacing w:after="0"/>
              <w:jc w:val="center"/>
              <w:rPr>
                <w:rFonts w:ascii="Times New Roman" w:hAnsi="Times New Roman"/>
                <w:szCs w:val="22"/>
              </w:rPr>
            </w:pPr>
            <w:r w:rsidRPr="00407DD3">
              <w:rPr>
                <w:rFonts w:ascii="Times New Roman" w:hAnsi="Times New Roman"/>
                <w:szCs w:val="22"/>
              </w:rPr>
              <w:t>12</w:t>
            </w:r>
          </w:p>
        </w:tc>
        <w:tc>
          <w:tcPr>
            <w:tcW w:w="2228" w:type="dxa"/>
            <w:tcBorders>
              <w:top w:val="single" w:sz="4" w:space="0" w:color="000000"/>
              <w:left w:val="single" w:sz="4" w:space="0" w:color="000000"/>
              <w:bottom w:val="single" w:sz="4" w:space="0" w:color="000000"/>
              <w:right w:val="single" w:sz="4" w:space="0" w:color="000000"/>
            </w:tcBorders>
          </w:tcPr>
          <w:p w14:paraId="7CC09C47" w14:textId="77777777" w:rsidR="00BE1B22" w:rsidRPr="00407DD3" w:rsidRDefault="00BE1B22" w:rsidP="001D009C">
            <w:pPr>
              <w:spacing w:after="0"/>
              <w:rPr>
                <w:rFonts w:ascii="Times New Roman" w:hAnsi="Times New Roman"/>
                <w:b/>
                <w:i/>
                <w:szCs w:val="22"/>
              </w:rPr>
            </w:pPr>
          </w:p>
        </w:tc>
        <w:tc>
          <w:tcPr>
            <w:tcW w:w="1344" w:type="dxa"/>
            <w:tcBorders>
              <w:top w:val="single" w:sz="4" w:space="0" w:color="000000"/>
              <w:left w:val="single" w:sz="4" w:space="0" w:color="000000"/>
              <w:bottom w:val="single" w:sz="4" w:space="0" w:color="000000"/>
              <w:right w:val="single" w:sz="4" w:space="0" w:color="000000"/>
            </w:tcBorders>
          </w:tcPr>
          <w:p w14:paraId="0438517F" w14:textId="77777777" w:rsidR="00BE1B22" w:rsidRPr="00407DD3" w:rsidRDefault="00BE1B22" w:rsidP="001D009C">
            <w:pPr>
              <w:spacing w:after="0"/>
              <w:rPr>
                <w:rFonts w:ascii="Times New Roman" w:hAnsi="Times New Roman"/>
                <w:b/>
                <w:i/>
                <w:szCs w:val="22"/>
              </w:rPr>
            </w:pPr>
          </w:p>
        </w:tc>
      </w:tr>
      <w:tr w:rsidR="00BE1B22" w:rsidRPr="00407DD3" w14:paraId="08259AA3" w14:textId="77777777" w:rsidTr="001D009C">
        <w:tc>
          <w:tcPr>
            <w:tcW w:w="10060" w:type="dxa"/>
            <w:gridSpan w:val="2"/>
            <w:tcBorders>
              <w:top w:val="single" w:sz="4" w:space="0" w:color="000000"/>
              <w:left w:val="single" w:sz="4" w:space="0" w:color="000000"/>
              <w:bottom w:val="single" w:sz="4" w:space="0" w:color="000000"/>
              <w:right w:val="single" w:sz="4" w:space="0" w:color="000000"/>
            </w:tcBorders>
          </w:tcPr>
          <w:p w14:paraId="00DEC4C7" w14:textId="77777777" w:rsidR="00BE1B22" w:rsidRPr="00407DD3" w:rsidRDefault="00BE1B22" w:rsidP="001D009C">
            <w:pPr>
              <w:spacing w:after="0"/>
              <w:rPr>
                <w:rFonts w:ascii="Times New Roman" w:hAnsi="Times New Roman"/>
                <w:b/>
                <w:szCs w:val="22"/>
              </w:rPr>
            </w:pPr>
            <w:r w:rsidRPr="00407DD3">
              <w:rPr>
                <w:rFonts w:ascii="Times New Roman" w:hAnsi="Times New Roman"/>
                <w:b/>
                <w:szCs w:val="22"/>
              </w:rPr>
              <w:t>Всего</w:t>
            </w:r>
          </w:p>
        </w:tc>
        <w:tc>
          <w:tcPr>
            <w:tcW w:w="1367" w:type="dxa"/>
            <w:tcBorders>
              <w:top w:val="single" w:sz="4" w:space="0" w:color="000000"/>
              <w:left w:val="single" w:sz="4" w:space="0" w:color="000000"/>
              <w:bottom w:val="single" w:sz="4" w:space="0" w:color="000000"/>
              <w:right w:val="single" w:sz="4" w:space="0" w:color="000000"/>
            </w:tcBorders>
          </w:tcPr>
          <w:p w14:paraId="7D2FB1AC" w14:textId="77777777" w:rsidR="00BE1B22" w:rsidRPr="00407DD3" w:rsidRDefault="00BE1B22" w:rsidP="001D009C">
            <w:pPr>
              <w:spacing w:after="0"/>
              <w:jc w:val="center"/>
              <w:rPr>
                <w:rFonts w:ascii="Times New Roman" w:hAnsi="Times New Roman"/>
                <w:b/>
                <w:i/>
                <w:szCs w:val="22"/>
              </w:rPr>
            </w:pPr>
            <w:r w:rsidRPr="00407DD3">
              <w:rPr>
                <w:rFonts w:ascii="Times New Roman" w:hAnsi="Times New Roman"/>
                <w:b/>
                <w:i/>
                <w:szCs w:val="22"/>
              </w:rPr>
              <w:t>288</w:t>
            </w:r>
          </w:p>
        </w:tc>
        <w:tc>
          <w:tcPr>
            <w:tcW w:w="2228" w:type="dxa"/>
            <w:tcBorders>
              <w:top w:val="single" w:sz="4" w:space="0" w:color="000000"/>
              <w:left w:val="single" w:sz="4" w:space="0" w:color="000000"/>
              <w:bottom w:val="single" w:sz="4" w:space="0" w:color="000000"/>
              <w:right w:val="single" w:sz="4" w:space="0" w:color="000000"/>
            </w:tcBorders>
          </w:tcPr>
          <w:p w14:paraId="29C01A35" w14:textId="77777777" w:rsidR="00BE1B22" w:rsidRPr="00407DD3" w:rsidRDefault="00BE1B22" w:rsidP="001D009C">
            <w:pPr>
              <w:spacing w:after="0"/>
              <w:rPr>
                <w:rFonts w:ascii="Times New Roman" w:hAnsi="Times New Roman"/>
                <w:b/>
                <w:i/>
                <w:szCs w:val="22"/>
              </w:rPr>
            </w:pPr>
          </w:p>
        </w:tc>
        <w:tc>
          <w:tcPr>
            <w:tcW w:w="1344" w:type="dxa"/>
            <w:tcBorders>
              <w:top w:val="single" w:sz="4" w:space="0" w:color="000000"/>
              <w:left w:val="single" w:sz="4" w:space="0" w:color="000000"/>
              <w:bottom w:val="single" w:sz="4" w:space="0" w:color="000000"/>
              <w:right w:val="single" w:sz="4" w:space="0" w:color="000000"/>
            </w:tcBorders>
          </w:tcPr>
          <w:p w14:paraId="49BA38E6" w14:textId="77777777" w:rsidR="00BE1B22" w:rsidRPr="00407DD3" w:rsidRDefault="00BE1B22" w:rsidP="001D009C">
            <w:pPr>
              <w:spacing w:after="0"/>
              <w:rPr>
                <w:rFonts w:ascii="Times New Roman" w:hAnsi="Times New Roman"/>
                <w:b/>
                <w:i/>
                <w:szCs w:val="22"/>
              </w:rPr>
            </w:pPr>
          </w:p>
        </w:tc>
      </w:tr>
    </w:tbl>
    <w:p w14:paraId="25AA12D8" w14:textId="77777777" w:rsidR="00BE1B22" w:rsidRDefault="00BE1B22" w:rsidP="00BE1B22"/>
    <w:p w14:paraId="08A1A1B8" w14:textId="77777777" w:rsidR="00BE1B22" w:rsidRDefault="00BE1B22" w:rsidP="00BE1B22"/>
    <w:p w14:paraId="3BC5BAA1" w14:textId="77777777" w:rsidR="00BE1B22" w:rsidRDefault="00BE1B22" w:rsidP="00BE1B22"/>
    <w:p w14:paraId="2B958177" w14:textId="77777777" w:rsidR="00BE1B22" w:rsidRDefault="00BE1B22" w:rsidP="00BE1B22"/>
    <w:p w14:paraId="219476F1" w14:textId="77777777" w:rsidR="00BE1B22" w:rsidRDefault="00BE1B22" w:rsidP="00BE1B22"/>
    <w:p w14:paraId="57A3C4AE" w14:textId="77777777" w:rsidR="00BE1B22" w:rsidRDefault="00BE1B22" w:rsidP="00BE1B22"/>
    <w:p w14:paraId="40BD2BD7" w14:textId="77777777" w:rsidR="00BE1B22" w:rsidRDefault="00BE1B22" w:rsidP="00BE1B22"/>
    <w:p w14:paraId="3447AEC6" w14:textId="77777777" w:rsidR="00BE1B22" w:rsidRDefault="00BE1B22" w:rsidP="00BE1B22">
      <w:pPr>
        <w:spacing w:after="0"/>
        <w:contextualSpacing/>
        <w:jc w:val="center"/>
        <w:rPr>
          <w:rFonts w:ascii="Times New Roman" w:hAnsi="Times New Roman"/>
          <w:b/>
          <w:sz w:val="24"/>
        </w:rPr>
        <w:sectPr w:rsidR="00BE1B22" w:rsidSect="00A75477">
          <w:pgSz w:w="16838" w:h="11906" w:orient="landscape"/>
          <w:pgMar w:top="1701" w:right="1134" w:bottom="850" w:left="1134" w:header="708" w:footer="708" w:gutter="0"/>
          <w:cols w:space="708"/>
          <w:docGrid w:linePitch="360"/>
        </w:sectPr>
      </w:pPr>
      <w:bookmarkStart w:id="3" w:name="_Hlk131175714"/>
    </w:p>
    <w:p w14:paraId="3D08A956" w14:textId="77777777" w:rsidR="00BE1B22" w:rsidRDefault="00BE1B22" w:rsidP="00BE1B22">
      <w:pPr>
        <w:spacing w:after="0"/>
        <w:contextualSpacing/>
        <w:jc w:val="center"/>
        <w:rPr>
          <w:rFonts w:ascii="Times New Roman" w:hAnsi="Times New Roman"/>
          <w:b/>
          <w:sz w:val="24"/>
        </w:rPr>
      </w:pPr>
      <w:r>
        <w:rPr>
          <w:rFonts w:ascii="Times New Roman" w:hAnsi="Times New Roman"/>
          <w:b/>
          <w:sz w:val="24"/>
        </w:rPr>
        <w:lastRenderedPageBreak/>
        <w:t>3. УСЛОВИЯ РЕАЛИЗАЦИИ ПРОФЕССИОНАЛЬНОГО МОДУЛЯ</w:t>
      </w:r>
    </w:p>
    <w:p w14:paraId="1055260E" w14:textId="77777777" w:rsidR="00BE1B22" w:rsidRDefault="00BE1B22" w:rsidP="00BE1B22">
      <w:pPr>
        <w:spacing w:after="0"/>
        <w:ind w:firstLine="709"/>
        <w:contextualSpacing/>
        <w:rPr>
          <w:rFonts w:ascii="Times New Roman" w:hAnsi="Times New Roman"/>
          <w:b/>
          <w:sz w:val="24"/>
        </w:rPr>
      </w:pPr>
    </w:p>
    <w:p w14:paraId="2DA1AA73" w14:textId="77777777" w:rsidR="00BE1B22" w:rsidRDefault="00BE1B22" w:rsidP="00BE1B22">
      <w:pPr>
        <w:spacing w:after="0"/>
        <w:ind w:firstLine="709"/>
        <w:contextualSpacing/>
        <w:rPr>
          <w:rFonts w:ascii="Times New Roman" w:hAnsi="Times New Roman"/>
          <w:b/>
          <w:sz w:val="24"/>
        </w:rPr>
      </w:pPr>
      <w:r>
        <w:rPr>
          <w:rFonts w:ascii="Times New Roman" w:hAnsi="Times New Roman"/>
          <w:b/>
          <w:sz w:val="24"/>
        </w:rPr>
        <w:t>3.1. Для реализации программы профессионального модуля должны быть предусмотрены следующие специальные помещения:</w:t>
      </w:r>
    </w:p>
    <w:p w14:paraId="2E14BC92" w14:textId="77777777" w:rsidR="00BE1B22" w:rsidRDefault="00BE1B22" w:rsidP="00BE1B22">
      <w:pPr>
        <w:spacing w:after="0"/>
        <w:ind w:firstLine="709"/>
        <w:contextualSpacing/>
        <w:jc w:val="both"/>
        <w:rPr>
          <w:rFonts w:ascii="Times New Roman" w:hAnsi="Times New Roman"/>
          <w:sz w:val="24"/>
        </w:rPr>
      </w:pPr>
      <w:bookmarkStart w:id="4" w:name="_Hlk131175734"/>
      <w:bookmarkEnd w:id="3"/>
      <w:r>
        <w:rPr>
          <w:rFonts w:ascii="Times New Roman" w:hAnsi="Times New Roman"/>
          <w:sz w:val="24"/>
        </w:rPr>
        <w:t>Кабинеты «Охраны труда, электробезопасности и бережливого производства», «</w:t>
      </w:r>
      <w:proofErr w:type="spellStart"/>
      <w:r>
        <w:rPr>
          <w:rFonts w:ascii="Times New Roman" w:hAnsi="Times New Roman"/>
          <w:sz w:val="24"/>
        </w:rPr>
        <w:t>Электроматериаловедения</w:t>
      </w:r>
      <w:proofErr w:type="spellEnd"/>
      <w:r>
        <w:rPr>
          <w:rFonts w:ascii="Times New Roman" w:hAnsi="Times New Roman"/>
          <w:sz w:val="24"/>
        </w:rPr>
        <w:t>» в соответствии с п. 6.1.2.1 образовательной программы по профессии.</w:t>
      </w:r>
    </w:p>
    <w:p w14:paraId="6C92E8C1" w14:textId="77777777" w:rsidR="00BE1B22" w:rsidRDefault="00BE1B22" w:rsidP="00BE1B22">
      <w:pPr>
        <w:spacing w:after="0"/>
        <w:ind w:firstLine="709"/>
        <w:contextualSpacing/>
        <w:jc w:val="both"/>
        <w:rPr>
          <w:rFonts w:ascii="Times New Roman" w:hAnsi="Times New Roman"/>
          <w:sz w:val="24"/>
        </w:rPr>
      </w:pPr>
      <w:r>
        <w:rPr>
          <w:rFonts w:ascii="Times New Roman" w:hAnsi="Times New Roman"/>
          <w:sz w:val="24"/>
        </w:rPr>
        <w:t>Лаборатории «Электрических машин, аппаратов и устройств электроснабжения»</w:t>
      </w:r>
      <w:proofErr w:type="gramStart"/>
      <w:r>
        <w:rPr>
          <w:rFonts w:ascii="Times New Roman" w:hAnsi="Times New Roman"/>
          <w:sz w:val="24"/>
        </w:rPr>
        <w:t>, ,</w:t>
      </w:r>
      <w:proofErr w:type="gramEnd"/>
      <w:r>
        <w:rPr>
          <w:rFonts w:ascii="Times New Roman" w:hAnsi="Times New Roman"/>
          <w:sz w:val="24"/>
        </w:rPr>
        <w:t xml:space="preserve"> оснащенные в соответствии с п. 6.1.2.3 образовательной программы по профессии.</w:t>
      </w:r>
    </w:p>
    <w:p w14:paraId="5AF82B66" w14:textId="77777777" w:rsidR="00BE1B22" w:rsidRDefault="00BE1B22" w:rsidP="00BE1B22">
      <w:pPr>
        <w:spacing w:after="0"/>
        <w:ind w:firstLine="709"/>
        <w:contextualSpacing/>
        <w:jc w:val="both"/>
        <w:rPr>
          <w:rFonts w:ascii="Times New Roman" w:hAnsi="Times New Roman"/>
          <w:sz w:val="24"/>
        </w:rPr>
      </w:pPr>
      <w:r>
        <w:rPr>
          <w:rFonts w:ascii="Times New Roman" w:hAnsi="Times New Roman"/>
          <w:sz w:val="24"/>
        </w:rPr>
        <w:t xml:space="preserve">Мастерские «Слесарно-механическая», «Электромонтажная», оснащенные </w:t>
      </w:r>
      <w:r>
        <w:rPr>
          <w:rFonts w:ascii="Times New Roman" w:hAnsi="Times New Roman"/>
          <w:sz w:val="24"/>
        </w:rPr>
        <w:br/>
        <w:t>в соответствии с п. 6.1.2.4 образовательной программы по данной профессии.</w:t>
      </w:r>
    </w:p>
    <w:p w14:paraId="7DA5C87C" w14:textId="77777777" w:rsidR="00BE1B22" w:rsidRDefault="00BE1B22" w:rsidP="00BE1B22">
      <w:pPr>
        <w:spacing w:after="0"/>
        <w:ind w:firstLine="709"/>
        <w:contextualSpacing/>
        <w:jc w:val="both"/>
        <w:rPr>
          <w:rFonts w:ascii="Times New Roman" w:hAnsi="Times New Roman"/>
          <w:sz w:val="24"/>
        </w:rPr>
      </w:pPr>
      <w:r>
        <w:rPr>
          <w:rFonts w:ascii="Times New Roman" w:hAnsi="Times New Roman"/>
          <w:sz w:val="24"/>
        </w:rPr>
        <w:t>Оснащенные базы практики в соответствии с п 6.1.2.5 образовательной программы по профессии.</w:t>
      </w:r>
      <w:bookmarkEnd w:id="4"/>
    </w:p>
    <w:p w14:paraId="5C09347B" w14:textId="77777777" w:rsidR="00BE1B22" w:rsidRDefault="00BE1B22" w:rsidP="00BE1B22">
      <w:pPr>
        <w:spacing w:after="0" w:line="240" w:lineRule="auto"/>
        <w:ind w:firstLine="709"/>
        <w:jc w:val="both"/>
        <w:rPr>
          <w:rFonts w:ascii="Times New Roman" w:hAnsi="Times New Roman"/>
          <w:sz w:val="24"/>
        </w:rPr>
      </w:pPr>
    </w:p>
    <w:p w14:paraId="682F4133" w14:textId="77777777" w:rsidR="00BE1B22" w:rsidRDefault="00BE1B22" w:rsidP="00BE1B22">
      <w:pPr>
        <w:pStyle w:val="a3"/>
        <w:numPr>
          <w:ilvl w:val="1"/>
          <w:numId w:val="8"/>
        </w:numPr>
        <w:spacing w:after="0" w:line="240" w:lineRule="auto"/>
        <w:ind w:left="709" w:firstLine="0"/>
        <w:jc w:val="both"/>
        <w:rPr>
          <w:rFonts w:ascii="Times New Roman" w:hAnsi="Times New Roman"/>
          <w:b/>
          <w:sz w:val="24"/>
        </w:rPr>
      </w:pPr>
      <w:r>
        <w:rPr>
          <w:rFonts w:ascii="Times New Roman" w:hAnsi="Times New Roman"/>
          <w:b/>
          <w:sz w:val="24"/>
        </w:rPr>
        <w:t>Информационное обеспечение реализации программы</w:t>
      </w:r>
    </w:p>
    <w:p w14:paraId="77E53EA8" w14:textId="77777777" w:rsidR="00BE1B22" w:rsidRDefault="00BE1B22" w:rsidP="00BE1B22">
      <w:pPr>
        <w:spacing w:after="0"/>
        <w:ind w:firstLine="709"/>
        <w:jc w:val="both"/>
        <w:rPr>
          <w:rFonts w:ascii="Times New Roman" w:hAnsi="Times New Roman"/>
          <w:sz w:val="24"/>
        </w:rPr>
      </w:pPr>
      <w:r>
        <w:rPr>
          <w:rFonts w:ascii="Times New Roman" w:hAnsi="Times New Roman"/>
          <w:sz w:val="24"/>
        </w:rPr>
        <w:t>Для реализации программы библиотечный фонд образовательной организации должен иметь печатные и/или электронные образовательные и информационные ресурсы для использования в образовательном процессе. При формировании библиотечного фонда образовательной организации выбирается не менее одного издания из перечисленных ниже печатных и (или) электронных изданий в качестве основного, при этом список может быть дополнен другими изданиями.</w:t>
      </w:r>
    </w:p>
    <w:p w14:paraId="30A199E9" w14:textId="77777777" w:rsidR="00BE1B22" w:rsidRDefault="00BE1B22" w:rsidP="00BE1B22">
      <w:pPr>
        <w:spacing w:after="0"/>
        <w:ind w:firstLine="709"/>
        <w:contextualSpacing/>
        <w:rPr>
          <w:rFonts w:ascii="Times New Roman" w:hAnsi="Times New Roman"/>
          <w:sz w:val="24"/>
        </w:rPr>
      </w:pPr>
    </w:p>
    <w:p w14:paraId="429A4242" w14:textId="77777777" w:rsidR="00BE1B22" w:rsidRPr="00245C57" w:rsidRDefault="00BE1B22" w:rsidP="00BE1B22">
      <w:pPr>
        <w:spacing w:after="0" w:line="360" w:lineRule="auto"/>
        <w:ind w:firstLine="709"/>
        <w:contextualSpacing/>
        <w:rPr>
          <w:rFonts w:ascii="Times New Roman" w:hAnsi="Times New Roman"/>
          <w:b/>
          <w:sz w:val="24"/>
          <w:szCs w:val="24"/>
        </w:rPr>
      </w:pPr>
      <w:r w:rsidRPr="00245C57">
        <w:rPr>
          <w:rFonts w:ascii="Times New Roman" w:hAnsi="Times New Roman"/>
          <w:b/>
          <w:sz w:val="24"/>
          <w:szCs w:val="24"/>
        </w:rPr>
        <w:t>3.2.1. Основные печатные издания</w:t>
      </w:r>
    </w:p>
    <w:p w14:paraId="32ECA3D0" w14:textId="77777777" w:rsidR="00BE1B22" w:rsidRDefault="00BE1B22" w:rsidP="00BE1B22">
      <w:pPr>
        <w:pStyle w:val="1"/>
        <w:numPr>
          <w:ilvl w:val="0"/>
          <w:numId w:val="10"/>
        </w:numPr>
        <w:spacing w:before="0" w:after="0" w:line="276" w:lineRule="auto"/>
        <w:ind w:left="0" w:firstLine="709"/>
        <w:jc w:val="both"/>
        <w:rPr>
          <w:rFonts w:ascii="Times New Roman" w:hAnsi="Times New Roman"/>
          <w:b w:val="0"/>
        </w:rPr>
      </w:pPr>
      <w:r>
        <w:rPr>
          <w:rFonts w:ascii="Times New Roman" w:hAnsi="Times New Roman"/>
          <w:b w:val="0"/>
        </w:rPr>
        <w:t xml:space="preserve">Нестеренко, </w:t>
      </w:r>
      <w:proofErr w:type="spellStart"/>
      <w:r>
        <w:rPr>
          <w:rFonts w:ascii="Times New Roman" w:hAnsi="Times New Roman"/>
          <w:b w:val="0"/>
        </w:rPr>
        <w:t>В.М.Технология</w:t>
      </w:r>
      <w:proofErr w:type="spellEnd"/>
      <w:r>
        <w:rPr>
          <w:rFonts w:ascii="Times New Roman" w:hAnsi="Times New Roman"/>
          <w:b w:val="0"/>
        </w:rPr>
        <w:t xml:space="preserve"> электромонтажных работ: учебное пособие / Нестеренко </w:t>
      </w:r>
      <w:proofErr w:type="gramStart"/>
      <w:r>
        <w:rPr>
          <w:rFonts w:ascii="Times New Roman" w:hAnsi="Times New Roman"/>
          <w:b w:val="0"/>
        </w:rPr>
        <w:t>В.М. ,</w:t>
      </w:r>
      <w:proofErr w:type="gramEnd"/>
      <w:r>
        <w:rPr>
          <w:rFonts w:ascii="Times New Roman" w:hAnsi="Times New Roman"/>
          <w:b w:val="0"/>
        </w:rPr>
        <w:t> </w:t>
      </w:r>
      <w:proofErr w:type="spellStart"/>
      <w:r>
        <w:rPr>
          <w:rFonts w:ascii="Times New Roman" w:hAnsi="Times New Roman"/>
          <w:b w:val="0"/>
        </w:rPr>
        <w:t>Мысьянов</w:t>
      </w:r>
      <w:proofErr w:type="spellEnd"/>
      <w:r>
        <w:rPr>
          <w:rFonts w:ascii="Times New Roman" w:hAnsi="Times New Roman"/>
          <w:b w:val="0"/>
        </w:rPr>
        <w:t xml:space="preserve"> А.М. - 16-е изд., стер. - </w:t>
      </w:r>
      <w:proofErr w:type="gramStart"/>
      <w:r>
        <w:rPr>
          <w:rFonts w:ascii="Times New Roman" w:hAnsi="Times New Roman"/>
          <w:b w:val="0"/>
          <w:highlight w:val="white"/>
        </w:rPr>
        <w:t>Москва :</w:t>
      </w:r>
      <w:r>
        <w:rPr>
          <w:rFonts w:ascii="Times New Roman" w:hAnsi="Times New Roman"/>
          <w:b w:val="0"/>
        </w:rPr>
        <w:t>Академия</w:t>
      </w:r>
      <w:proofErr w:type="gramEnd"/>
      <w:r>
        <w:rPr>
          <w:rFonts w:ascii="Times New Roman" w:hAnsi="Times New Roman"/>
          <w:b w:val="0"/>
          <w:highlight w:val="white"/>
        </w:rPr>
        <w:t xml:space="preserve">, 2022.- 592с.- — (Среднее профессиональное образование). – ISBN </w:t>
      </w:r>
      <w:r>
        <w:rPr>
          <w:rFonts w:ascii="Times New Roman" w:hAnsi="Times New Roman"/>
          <w:b w:val="0"/>
        </w:rPr>
        <w:t>978-5-0054-0448-0</w:t>
      </w:r>
    </w:p>
    <w:p w14:paraId="3B552121" w14:textId="77777777" w:rsidR="00BE1B22" w:rsidRPr="00245C57" w:rsidRDefault="00BE1B22" w:rsidP="00BE1B22">
      <w:pPr>
        <w:pStyle w:val="a3"/>
        <w:numPr>
          <w:ilvl w:val="0"/>
          <w:numId w:val="10"/>
        </w:numPr>
        <w:spacing w:after="0"/>
        <w:ind w:left="0" w:firstLine="709"/>
        <w:jc w:val="both"/>
        <w:rPr>
          <w:rFonts w:ascii="Times New Roman" w:hAnsi="Times New Roman"/>
          <w:sz w:val="24"/>
        </w:rPr>
      </w:pPr>
      <w:r w:rsidRPr="00245C57">
        <w:rPr>
          <w:rFonts w:ascii="Times New Roman" w:hAnsi="Times New Roman"/>
          <w:sz w:val="24"/>
        </w:rPr>
        <w:t xml:space="preserve">Сидорова, Л. Г. Сборка, монтаж, регулировка и ремонт узлов и механизмов оборудования, агрегатов, машин, станков и другого электрооборудования промышленных организаций: учебник / Сидорова Л. Г. - 4-е изд. </w:t>
      </w:r>
      <w:proofErr w:type="spellStart"/>
      <w:r w:rsidRPr="00245C57">
        <w:rPr>
          <w:rFonts w:ascii="Times New Roman" w:hAnsi="Times New Roman"/>
          <w:sz w:val="24"/>
        </w:rPr>
        <w:t>испр</w:t>
      </w:r>
      <w:proofErr w:type="spellEnd"/>
      <w:r w:rsidRPr="00245C57">
        <w:rPr>
          <w:rFonts w:ascii="Times New Roman" w:hAnsi="Times New Roman"/>
          <w:sz w:val="24"/>
        </w:rPr>
        <w:t xml:space="preserve">. - </w:t>
      </w:r>
      <w:proofErr w:type="gramStart"/>
      <w:r w:rsidRPr="00245C57">
        <w:rPr>
          <w:rFonts w:ascii="Times New Roman" w:hAnsi="Times New Roman"/>
          <w:sz w:val="24"/>
          <w:highlight w:val="white"/>
        </w:rPr>
        <w:t>Москва :</w:t>
      </w:r>
      <w:r w:rsidRPr="00245C57">
        <w:rPr>
          <w:rFonts w:ascii="Times New Roman" w:hAnsi="Times New Roman"/>
          <w:sz w:val="24"/>
        </w:rPr>
        <w:t>Академия</w:t>
      </w:r>
      <w:proofErr w:type="gramEnd"/>
      <w:r w:rsidRPr="00245C57">
        <w:rPr>
          <w:rFonts w:ascii="Times New Roman" w:hAnsi="Times New Roman"/>
          <w:sz w:val="24"/>
          <w:highlight w:val="white"/>
        </w:rPr>
        <w:t xml:space="preserve">, 2021.- 320с. - — (Среднее профессиональное образование). – ISBN </w:t>
      </w:r>
      <w:r w:rsidRPr="00245C57">
        <w:rPr>
          <w:rFonts w:ascii="Times New Roman" w:hAnsi="Times New Roman"/>
          <w:sz w:val="24"/>
        </w:rPr>
        <w:t>978-5-4468-9931-9</w:t>
      </w:r>
    </w:p>
    <w:p w14:paraId="4BE4BC2A" w14:textId="77777777" w:rsidR="00BE1B22" w:rsidRPr="00245C57" w:rsidRDefault="00BE1B22" w:rsidP="00BE1B22">
      <w:pPr>
        <w:pStyle w:val="a3"/>
        <w:numPr>
          <w:ilvl w:val="0"/>
          <w:numId w:val="10"/>
        </w:numPr>
        <w:spacing w:after="0"/>
        <w:ind w:left="0" w:firstLine="709"/>
        <w:jc w:val="both"/>
        <w:rPr>
          <w:rFonts w:ascii="Times New Roman" w:hAnsi="Times New Roman"/>
          <w:sz w:val="24"/>
        </w:rPr>
      </w:pPr>
      <w:proofErr w:type="spellStart"/>
      <w:r w:rsidRPr="00245C57">
        <w:rPr>
          <w:rFonts w:ascii="Times New Roman" w:hAnsi="Times New Roman"/>
          <w:sz w:val="24"/>
          <w:highlight w:val="white"/>
        </w:rPr>
        <w:t>Грунтович</w:t>
      </w:r>
      <w:proofErr w:type="spellEnd"/>
      <w:r w:rsidRPr="00245C57">
        <w:rPr>
          <w:rFonts w:ascii="Times New Roman" w:hAnsi="Times New Roman"/>
          <w:sz w:val="24"/>
          <w:highlight w:val="white"/>
        </w:rPr>
        <w:t xml:space="preserve">, Н. В. Монтаж, наладка и эксплуатация </w:t>
      </w:r>
      <w:proofErr w:type="gramStart"/>
      <w:r w:rsidRPr="00245C57">
        <w:rPr>
          <w:rFonts w:ascii="Times New Roman" w:hAnsi="Times New Roman"/>
          <w:sz w:val="24"/>
          <w:highlight w:val="white"/>
        </w:rPr>
        <w:t>электрооборудования :</w:t>
      </w:r>
      <w:proofErr w:type="gramEnd"/>
      <w:r w:rsidRPr="00245C57">
        <w:rPr>
          <w:rFonts w:ascii="Times New Roman" w:hAnsi="Times New Roman"/>
          <w:sz w:val="24"/>
          <w:highlight w:val="white"/>
        </w:rPr>
        <w:t xml:space="preserve"> учебное пособие / Н.В. </w:t>
      </w:r>
      <w:proofErr w:type="spellStart"/>
      <w:r w:rsidRPr="00245C57">
        <w:rPr>
          <w:rFonts w:ascii="Times New Roman" w:hAnsi="Times New Roman"/>
          <w:sz w:val="24"/>
          <w:highlight w:val="white"/>
        </w:rPr>
        <w:t>Грунтович</w:t>
      </w:r>
      <w:proofErr w:type="spellEnd"/>
      <w:r w:rsidRPr="00245C57">
        <w:rPr>
          <w:rFonts w:ascii="Times New Roman" w:hAnsi="Times New Roman"/>
          <w:sz w:val="24"/>
          <w:highlight w:val="white"/>
        </w:rPr>
        <w:t xml:space="preserve">. — </w:t>
      </w:r>
      <w:proofErr w:type="gramStart"/>
      <w:r w:rsidRPr="00245C57">
        <w:rPr>
          <w:rFonts w:ascii="Times New Roman" w:hAnsi="Times New Roman"/>
          <w:sz w:val="24"/>
          <w:highlight w:val="white"/>
        </w:rPr>
        <w:t>Минск :</w:t>
      </w:r>
      <w:proofErr w:type="gramEnd"/>
      <w:r w:rsidRPr="00245C57">
        <w:rPr>
          <w:rFonts w:ascii="Times New Roman" w:hAnsi="Times New Roman"/>
          <w:sz w:val="24"/>
          <w:highlight w:val="white"/>
        </w:rPr>
        <w:t xml:space="preserve"> Новое знание ; Москва : ИНФРА-М, 2021. — 271 с. — (Среднее профессиональное образование). - ISBN 978-5-16-015611-8.</w:t>
      </w:r>
    </w:p>
    <w:p w14:paraId="2113748C" w14:textId="77777777" w:rsidR="00BE1B22" w:rsidRPr="00245C57" w:rsidRDefault="00BE1B22" w:rsidP="00BE1B22">
      <w:pPr>
        <w:pStyle w:val="a3"/>
        <w:numPr>
          <w:ilvl w:val="0"/>
          <w:numId w:val="10"/>
        </w:numPr>
        <w:spacing w:after="0"/>
        <w:ind w:left="0" w:firstLine="709"/>
        <w:jc w:val="both"/>
        <w:rPr>
          <w:rFonts w:ascii="Times New Roman" w:hAnsi="Times New Roman"/>
          <w:sz w:val="24"/>
        </w:rPr>
      </w:pPr>
      <w:proofErr w:type="spellStart"/>
      <w:r w:rsidRPr="00245C57">
        <w:rPr>
          <w:rFonts w:ascii="Times New Roman" w:hAnsi="Times New Roman"/>
          <w:sz w:val="24"/>
          <w:highlight w:val="white"/>
        </w:rPr>
        <w:t>Сибикин</w:t>
      </w:r>
      <w:proofErr w:type="spellEnd"/>
      <w:r w:rsidRPr="00245C57">
        <w:rPr>
          <w:rFonts w:ascii="Times New Roman" w:hAnsi="Times New Roman"/>
          <w:sz w:val="24"/>
          <w:highlight w:val="white"/>
        </w:rPr>
        <w:t xml:space="preserve">, Ю. Д. Монтаж, эксплуатация и ремонт электрооборудования промышленных предприятий и </w:t>
      </w:r>
      <w:proofErr w:type="gramStart"/>
      <w:r w:rsidRPr="00245C57">
        <w:rPr>
          <w:rFonts w:ascii="Times New Roman" w:hAnsi="Times New Roman"/>
          <w:sz w:val="24"/>
          <w:highlight w:val="white"/>
        </w:rPr>
        <w:t>установок :</w:t>
      </w:r>
      <w:proofErr w:type="gramEnd"/>
      <w:r w:rsidRPr="00245C57">
        <w:rPr>
          <w:rFonts w:ascii="Times New Roman" w:hAnsi="Times New Roman"/>
          <w:sz w:val="24"/>
          <w:highlight w:val="white"/>
        </w:rPr>
        <w:t xml:space="preserve"> учебное пособие / Ю.Д. </w:t>
      </w:r>
      <w:proofErr w:type="spellStart"/>
      <w:r w:rsidRPr="00245C57">
        <w:rPr>
          <w:rFonts w:ascii="Times New Roman" w:hAnsi="Times New Roman"/>
          <w:sz w:val="24"/>
          <w:highlight w:val="white"/>
        </w:rPr>
        <w:t>Сибикин</w:t>
      </w:r>
      <w:proofErr w:type="spellEnd"/>
      <w:r w:rsidRPr="00245C57">
        <w:rPr>
          <w:rFonts w:ascii="Times New Roman" w:hAnsi="Times New Roman"/>
          <w:sz w:val="24"/>
          <w:highlight w:val="white"/>
        </w:rPr>
        <w:t xml:space="preserve">, М.Ю. </w:t>
      </w:r>
      <w:proofErr w:type="spellStart"/>
      <w:r w:rsidRPr="00245C57">
        <w:rPr>
          <w:rFonts w:ascii="Times New Roman" w:hAnsi="Times New Roman"/>
          <w:sz w:val="24"/>
          <w:highlight w:val="white"/>
        </w:rPr>
        <w:t>Сибикин</w:t>
      </w:r>
      <w:proofErr w:type="spellEnd"/>
      <w:r w:rsidRPr="00245C57">
        <w:rPr>
          <w:rFonts w:ascii="Times New Roman" w:hAnsi="Times New Roman"/>
          <w:sz w:val="24"/>
          <w:highlight w:val="white"/>
        </w:rPr>
        <w:t xml:space="preserve">. — 2-е изд., стер. — </w:t>
      </w:r>
      <w:proofErr w:type="gramStart"/>
      <w:r w:rsidRPr="00245C57">
        <w:rPr>
          <w:rFonts w:ascii="Times New Roman" w:hAnsi="Times New Roman"/>
          <w:sz w:val="24"/>
          <w:highlight w:val="white"/>
        </w:rPr>
        <w:t>Москва :</w:t>
      </w:r>
      <w:proofErr w:type="gramEnd"/>
      <w:r w:rsidRPr="00245C57">
        <w:rPr>
          <w:rFonts w:ascii="Times New Roman" w:hAnsi="Times New Roman"/>
          <w:sz w:val="24"/>
          <w:highlight w:val="white"/>
        </w:rPr>
        <w:t xml:space="preserve"> ИНФРА-М, 2022. — 464 с. — (Среднее профессиональное образование). — DOI 10.12737/1872623. - ISBN 978-5-16-017754-0.</w:t>
      </w:r>
    </w:p>
    <w:p w14:paraId="026AD7CF" w14:textId="77777777" w:rsidR="00BE1B22" w:rsidRPr="00245C57" w:rsidRDefault="00BE1B22" w:rsidP="00BE1B22">
      <w:pPr>
        <w:pStyle w:val="a3"/>
        <w:numPr>
          <w:ilvl w:val="0"/>
          <w:numId w:val="10"/>
        </w:numPr>
        <w:spacing w:after="0"/>
        <w:ind w:left="0" w:firstLine="709"/>
        <w:jc w:val="both"/>
        <w:rPr>
          <w:rFonts w:ascii="Times New Roman" w:hAnsi="Times New Roman"/>
          <w:sz w:val="24"/>
        </w:rPr>
      </w:pPr>
      <w:proofErr w:type="spellStart"/>
      <w:r w:rsidRPr="00245C57">
        <w:rPr>
          <w:rFonts w:ascii="Times New Roman" w:hAnsi="Times New Roman"/>
          <w:sz w:val="24"/>
          <w:highlight w:val="white"/>
        </w:rPr>
        <w:t>Сибикин</w:t>
      </w:r>
      <w:proofErr w:type="spellEnd"/>
      <w:r w:rsidRPr="00245C57">
        <w:rPr>
          <w:rFonts w:ascii="Times New Roman" w:hAnsi="Times New Roman"/>
          <w:sz w:val="24"/>
          <w:highlight w:val="white"/>
        </w:rPr>
        <w:t xml:space="preserve">, Ю. Д. Технология электромонтажных </w:t>
      </w:r>
      <w:proofErr w:type="gramStart"/>
      <w:r w:rsidRPr="00245C57">
        <w:rPr>
          <w:rFonts w:ascii="Times New Roman" w:hAnsi="Times New Roman"/>
          <w:sz w:val="24"/>
          <w:highlight w:val="white"/>
        </w:rPr>
        <w:t>работ :</w:t>
      </w:r>
      <w:proofErr w:type="gramEnd"/>
      <w:r w:rsidRPr="00245C57">
        <w:rPr>
          <w:rFonts w:ascii="Times New Roman" w:hAnsi="Times New Roman"/>
          <w:sz w:val="24"/>
          <w:highlight w:val="white"/>
        </w:rPr>
        <w:t xml:space="preserve"> учебное пособие / Ю.Д. </w:t>
      </w:r>
      <w:proofErr w:type="spellStart"/>
      <w:r w:rsidRPr="00245C57">
        <w:rPr>
          <w:rFonts w:ascii="Times New Roman" w:hAnsi="Times New Roman"/>
          <w:sz w:val="24"/>
          <w:highlight w:val="white"/>
        </w:rPr>
        <w:t>Сибикин</w:t>
      </w:r>
      <w:proofErr w:type="spellEnd"/>
      <w:r w:rsidRPr="00245C57">
        <w:rPr>
          <w:rFonts w:ascii="Times New Roman" w:hAnsi="Times New Roman"/>
          <w:sz w:val="24"/>
          <w:highlight w:val="white"/>
        </w:rPr>
        <w:t xml:space="preserve">, М.Ю. </w:t>
      </w:r>
      <w:proofErr w:type="spellStart"/>
      <w:r w:rsidRPr="00245C57">
        <w:rPr>
          <w:rFonts w:ascii="Times New Roman" w:hAnsi="Times New Roman"/>
          <w:sz w:val="24"/>
          <w:highlight w:val="white"/>
        </w:rPr>
        <w:t>Сибикин</w:t>
      </w:r>
      <w:proofErr w:type="spellEnd"/>
      <w:r w:rsidRPr="00245C57">
        <w:rPr>
          <w:rFonts w:ascii="Times New Roman" w:hAnsi="Times New Roman"/>
          <w:sz w:val="24"/>
          <w:highlight w:val="white"/>
        </w:rPr>
        <w:t xml:space="preserve">. — 4-е изд., </w:t>
      </w:r>
      <w:proofErr w:type="spellStart"/>
      <w:r w:rsidRPr="00245C57">
        <w:rPr>
          <w:rFonts w:ascii="Times New Roman" w:hAnsi="Times New Roman"/>
          <w:sz w:val="24"/>
          <w:highlight w:val="white"/>
        </w:rPr>
        <w:t>испр</w:t>
      </w:r>
      <w:proofErr w:type="spellEnd"/>
      <w:r w:rsidRPr="00245C57">
        <w:rPr>
          <w:rFonts w:ascii="Times New Roman" w:hAnsi="Times New Roman"/>
          <w:sz w:val="24"/>
          <w:highlight w:val="white"/>
        </w:rPr>
        <w:t xml:space="preserve">. и доп. — </w:t>
      </w:r>
      <w:proofErr w:type="gramStart"/>
      <w:r w:rsidRPr="00245C57">
        <w:rPr>
          <w:rFonts w:ascii="Times New Roman" w:hAnsi="Times New Roman"/>
          <w:sz w:val="24"/>
          <w:highlight w:val="white"/>
        </w:rPr>
        <w:t>Москва :</w:t>
      </w:r>
      <w:proofErr w:type="gramEnd"/>
      <w:r w:rsidRPr="00245C57">
        <w:rPr>
          <w:rFonts w:ascii="Times New Roman" w:hAnsi="Times New Roman"/>
          <w:sz w:val="24"/>
          <w:highlight w:val="white"/>
        </w:rPr>
        <w:t xml:space="preserve"> ФОРУМ : ИНФРА-М, 2022. — 352 с. — (Среднее профессиональное образование). - ISBN 978-5-00091-631-5. </w:t>
      </w:r>
    </w:p>
    <w:p w14:paraId="57E5D579" w14:textId="77777777" w:rsidR="00BE1B22" w:rsidRDefault="00BE1B22" w:rsidP="00BE1B22">
      <w:pPr>
        <w:spacing w:after="0" w:line="360" w:lineRule="auto"/>
        <w:ind w:firstLine="709"/>
        <w:contextualSpacing/>
        <w:rPr>
          <w:rFonts w:ascii="Times New Roman" w:hAnsi="Times New Roman"/>
          <w:b/>
          <w:sz w:val="24"/>
          <w:szCs w:val="24"/>
        </w:rPr>
      </w:pPr>
    </w:p>
    <w:p w14:paraId="273B626B" w14:textId="77777777" w:rsidR="00BE1B22" w:rsidRPr="00245C57" w:rsidRDefault="00BE1B22" w:rsidP="00BE1B22">
      <w:pPr>
        <w:spacing w:after="0" w:line="360" w:lineRule="auto"/>
        <w:ind w:firstLine="709"/>
        <w:contextualSpacing/>
        <w:rPr>
          <w:rFonts w:ascii="Times New Roman" w:hAnsi="Times New Roman"/>
          <w:b/>
          <w:sz w:val="24"/>
          <w:szCs w:val="24"/>
        </w:rPr>
      </w:pPr>
      <w:r w:rsidRPr="00245C57">
        <w:rPr>
          <w:rFonts w:ascii="Times New Roman" w:hAnsi="Times New Roman"/>
          <w:b/>
          <w:sz w:val="24"/>
          <w:szCs w:val="24"/>
        </w:rPr>
        <w:t>3.2.2. Основные электронные издания</w:t>
      </w:r>
    </w:p>
    <w:p w14:paraId="2C3B7D16" w14:textId="77777777" w:rsidR="00BE1B22" w:rsidRPr="00245C57" w:rsidRDefault="00BE1B22" w:rsidP="00BE1B22">
      <w:pPr>
        <w:numPr>
          <w:ilvl w:val="0"/>
          <w:numId w:val="9"/>
        </w:numPr>
        <w:spacing w:after="0"/>
        <w:ind w:left="0" w:firstLine="709"/>
        <w:jc w:val="both"/>
        <w:rPr>
          <w:rFonts w:ascii="Times New Roman" w:hAnsi="Times New Roman"/>
          <w:sz w:val="24"/>
          <w:szCs w:val="24"/>
        </w:rPr>
      </w:pPr>
      <w:proofErr w:type="spellStart"/>
      <w:r w:rsidRPr="00245C57">
        <w:rPr>
          <w:rFonts w:ascii="Times New Roman" w:hAnsi="Times New Roman"/>
          <w:sz w:val="24"/>
          <w:szCs w:val="24"/>
        </w:rPr>
        <w:t>Полуянович</w:t>
      </w:r>
      <w:proofErr w:type="spellEnd"/>
      <w:r w:rsidRPr="00245C57">
        <w:rPr>
          <w:rFonts w:ascii="Times New Roman" w:hAnsi="Times New Roman"/>
          <w:sz w:val="24"/>
          <w:szCs w:val="24"/>
        </w:rPr>
        <w:t xml:space="preserve">, Н. К. Монтаж, наладка, эксплуатация и ремонт систем электроснабжения промышленных предприятий / Н. К. </w:t>
      </w:r>
      <w:proofErr w:type="spellStart"/>
      <w:r w:rsidRPr="00245C57">
        <w:rPr>
          <w:rFonts w:ascii="Times New Roman" w:hAnsi="Times New Roman"/>
          <w:sz w:val="24"/>
          <w:szCs w:val="24"/>
        </w:rPr>
        <w:t>Полуянович</w:t>
      </w:r>
      <w:proofErr w:type="spellEnd"/>
      <w:r w:rsidRPr="00245C57">
        <w:rPr>
          <w:rFonts w:ascii="Times New Roman" w:hAnsi="Times New Roman"/>
          <w:sz w:val="24"/>
          <w:szCs w:val="24"/>
        </w:rPr>
        <w:t>. — 3-е изд., стер. — Санкт-</w:t>
      </w:r>
      <w:proofErr w:type="gramStart"/>
      <w:r w:rsidRPr="00245C57">
        <w:rPr>
          <w:rFonts w:ascii="Times New Roman" w:hAnsi="Times New Roman"/>
          <w:sz w:val="24"/>
          <w:szCs w:val="24"/>
        </w:rPr>
        <w:t>Петербург :</w:t>
      </w:r>
      <w:proofErr w:type="gramEnd"/>
      <w:r w:rsidRPr="00245C57">
        <w:rPr>
          <w:rFonts w:ascii="Times New Roman" w:hAnsi="Times New Roman"/>
          <w:sz w:val="24"/>
          <w:szCs w:val="24"/>
        </w:rPr>
        <w:t xml:space="preserve"> Лань, 2023. — 396 с. — ISBN 978-5-507-46250-6. — </w:t>
      </w:r>
      <w:proofErr w:type="gramStart"/>
      <w:r w:rsidRPr="00245C57">
        <w:rPr>
          <w:rFonts w:ascii="Times New Roman" w:hAnsi="Times New Roman"/>
          <w:sz w:val="24"/>
          <w:szCs w:val="24"/>
        </w:rPr>
        <w:lastRenderedPageBreak/>
        <w:t>Текст :электронный</w:t>
      </w:r>
      <w:proofErr w:type="gramEnd"/>
      <w:r w:rsidRPr="00245C57">
        <w:rPr>
          <w:rFonts w:ascii="Times New Roman" w:hAnsi="Times New Roman"/>
          <w:sz w:val="24"/>
          <w:szCs w:val="24"/>
        </w:rPr>
        <w:t xml:space="preserve"> // Лань : электронно-библиотечная система. — URL: </w:t>
      </w:r>
      <w:hyperlink r:id="rId8" w:history="1">
        <w:r w:rsidRPr="00245C57">
          <w:rPr>
            <w:rStyle w:val="a5"/>
            <w:rFonts w:ascii="Times New Roman" w:hAnsi="Times New Roman"/>
            <w:sz w:val="24"/>
            <w:szCs w:val="24"/>
          </w:rPr>
          <w:t>https://e.lanbook.com/book/303443</w:t>
        </w:r>
      </w:hyperlink>
      <w:r w:rsidRPr="00245C57">
        <w:rPr>
          <w:rFonts w:ascii="Times New Roman" w:hAnsi="Times New Roman"/>
          <w:sz w:val="24"/>
          <w:szCs w:val="24"/>
        </w:rPr>
        <w:t xml:space="preserve">  (дата обращения: 27.07.2023). — Режим доступа: для </w:t>
      </w:r>
      <w:proofErr w:type="spellStart"/>
      <w:r w:rsidRPr="00245C57">
        <w:rPr>
          <w:rFonts w:ascii="Times New Roman" w:hAnsi="Times New Roman"/>
          <w:sz w:val="24"/>
          <w:szCs w:val="24"/>
        </w:rPr>
        <w:t>авториз</w:t>
      </w:r>
      <w:proofErr w:type="spellEnd"/>
      <w:r w:rsidRPr="00245C57">
        <w:rPr>
          <w:rFonts w:ascii="Times New Roman" w:hAnsi="Times New Roman"/>
          <w:sz w:val="24"/>
          <w:szCs w:val="24"/>
        </w:rPr>
        <w:t>. пользователей.</w:t>
      </w:r>
    </w:p>
    <w:p w14:paraId="013A8326" w14:textId="77777777" w:rsidR="00BE1B22" w:rsidRDefault="00BE1B22" w:rsidP="00BE1B22">
      <w:pPr>
        <w:spacing w:after="0" w:line="360" w:lineRule="auto"/>
        <w:ind w:firstLine="709"/>
        <w:contextualSpacing/>
        <w:rPr>
          <w:rFonts w:ascii="Times New Roman" w:hAnsi="Times New Roman"/>
          <w:b/>
          <w:sz w:val="24"/>
        </w:rPr>
      </w:pPr>
    </w:p>
    <w:p w14:paraId="3CC5E73A" w14:textId="77777777" w:rsidR="00BE1B22" w:rsidRDefault="00BE1B22" w:rsidP="00BE1B22">
      <w:pPr>
        <w:spacing w:after="0" w:line="360" w:lineRule="auto"/>
        <w:ind w:firstLine="709"/>
        <w:contextualSpacing/>
        <w:rPr>
          <w:rFonts w:ascii="Times New Roman" w:hAnsi="Times New Roman"/>
          <w:i/>
          <w:sz w:val="24"/>
        </w:rPr>
      </w:pPr>
      <w:r>
        <w:rPr>
          <w:rFonts w:ascii="Times New Roman" w:hAnsi="Times New Roman"/>
          <w:b/>
          <w:sz w:val="24"/>
        </w:rPr>
        <w:t xml:space="preserve">3.2.3. Дополнительные источники </w:t>
      </w:r>
    </w:p>
    <w:p w14:paraId="0F446C2C" w14:textId="77777777" w:rsidR="00BE1B22" w:rsidRDefault="00BE1B22" w:rsidP="00BE1B22">
      <w:pPr>
        <w:spacing w:after="0" w:line="360" w:lineRule="auto"/>
        <w:ind w:firstLine="709"/>
        <w:contextualSpacing/>
        <w:rPr>
          <w:rFonts w:ascii="Times New Roman" w:hAnsi="Times New Roman"/>
          <w:i/>
          <w:sz w:val="24"/>
        </w:rPr>
      </w:pPr>
      <w:r>
        <w:rPr>
          <w:rFonts w:ascii="Times New Roman" w:hAnsi="Times New Roman"/>
          <w:sz w:val="24"/>
          <w:highlight w:val="white"/>
        </w:rPr>
        <w:t xml:space="preserve">1. Без автора, Правила технической эксплуатации электроустановок потребителей. — 2-е изд. — </w:t>
      </w:r>
      <w:proofErr w:type="gramStart"/>
      <w:r>
        <w:rPr>
          <w:rFonts w:ascii="Times New Roman" w:hAnsi="Times New Roman"/>
          <w:sz w:val="24"/>
          <w:highlight w:val="white"/>
        </w:rPr>
        <w:t>Москва :</w:t>
      </w:r>
      <w:proofErr w:type="gramEnd"/>
      <w:r>
        <w:rPr>
          <w:rFonts w:ascii="Times New Roman" w:hAnsi="Times New Roman"/>
          <w:sz w:val="24"/>
          <w:highlight w:val="white"/>
        </w:rPr>
        <w:t xml:space="preserve"> ИНФРА-М, 2023. — 436 с. - ISBN 978-5-16-017237-8. </w:t>
      </w:r>
    </w:p>
    <w:p w14:paraId="4EF69998" w14:textId="77777777" w:rsidR="00BE1B22" w:rsidRDefault="00BE1B22" w:rsidP="00BE1B22">
      <w:pPr>
        <w:spacing w:after="160" w:line="264" w:lineRule="auto"/>
        <w:rPr>
          <w:sz w:val="28"/>
        </w:rPr>
      </w:pPr>
      <w:r>
        <w:rPr>
          <w:sz w:val="28"/>
        </w:rPr>
        <w:br w:type="page"/>
      </w:r>
    </w:p>
    <w:p w14:paraId="656F2C3D" w14:textId="77777777" w:rsidR="00BE1B22" w:rsidRDefault="00BE1B22" w:rsidP="00BE1B22">
      <w:pPr>
        <w:spacing w:after="0"/>
        <w:ind w:firstLine="709"/>
        <w:contextualSpacing/>
        <w:jc w:val="center"/>
        <w:rPr>
          <w:rFonts w:ascii="Times New Roman" w:hAnsi="Times New Roman"/>
          <w:b/>
          <w:sz w:val="24"/>
        </w:rPr>
      </w:pPr>
      <w:r>
        <w:rPr>
          <w:rFonts w:ascii="Times New Roman" w:hAnsi="Times New Roman"/>
          <w:b/>
          <w:sz w:val="24"/>
        </w:rPr>
        <w:lastRenderedPageBreak/>
        <w:t xml:space="preserve">4. КОНТРОЛЬ И ОЦЕНКА РЕЗУЛЬТАТОВ ОСВОЕНИЯ </w:t>
      </w:r>
      <w:r>
        <w:rPr>
          <w:rFonts w:ascii="Times New Roman" w:hAnsi="Times New Roman"/>
          <w:b/>
          <w:sz w:val="24"/>
        </w:rPr>
        <w:br/>
        <w:t>ПРОФЕССИОНАЛЬНОГО МОДУЛЯ</w:t>
      </w:r>
    </w:p>
    <w:p w14:paraId="7501200F" w14:textId="77777777" w:rsidR="00BE1B22" w:rsidRDefault="00BE1B22" w:rsidP="00BE1B22">
      <w:pPr>
        <w:spacing w:after="0"/>
        <w:contextualSpacing/>
        <w:jc w:val="center"/>
        <w:rPr>
          <w:rFonts w:ascii="Times New Roman" w:hAnsi="Times New Roman"/>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25"/>
        <w:gridCol w:w="3743"/>
        <w:gridCol w:w="3570"/>
      </w:tblGrid>
      <w:tr w:rsidR="00BE1B22" w14:paraId="4E6E9BEE" w14:textId="77777777" w:rsidTr="001D009C">
        <w:trPr>
          <w:trHeight w:val="1098"/>
        </w:trPr>
        <w:tc>
          <w:tcPr>
            <w:tcW w:w="2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37E1F9" w14:textId="77777777" w:rsidR="00BE1B22" w:rsidRDefault="00BE1B22" w:rsidP="001D009C">
            <w:pPr>
              <w:jc w:val="center"/>
              <w:rPr>
                <w:rFonts w:ascii="Times New Roman" w:hAnsi="Times New Roman"/>
              </w:rPr>
            </w:pPr>
            <w:r>
              <w:rPr>
                <w:rFonts w:ascii="Times New Roman" w:hAnsi="Times New Roman"/>
              </w:rPr>
              <w:t>Код и наименование профессиональных и общих компетенций, формируемых в рамках модуля</w:t>
            </w:r>
          </w:p>
        </w:tc>
        <w:tc>
          <w:tcPr>
            <w:tcW w:w="3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E4F77B" w14:textId="77777777" w:rsidR="00BE1B22" w:rsidRDefault="00BE1B22" w:rsidP="001D009C">
            <w:pPr>
              <w:jc w:val="center"/>
              <w:rPr>
                <w:rFonts w:ascii="Times New Roman" w:hAnsi="Times New Roman"/>
              </w:rPr>
            </w:pPr>
            <w:r>
              <w:rPr>
                <w:rFonts w:ascii="Times New Roman" w:hAnsi="Times New Roman"/>
              </w:rPr>
              <w:t>Критерии оценки</w:t>
            </w:r>
          </w:p>
        </w:tc>
        <w:tc>
          <w:tcPr>
            <w:tcW w:w="35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F70458" w14:textId="77777777" w:rsidR="00BE1B22" w:rsidRDefault="00BE1B22" w:rsidP="001D009C">
            <w:pPr>
              <w:jc w:val="center"/>
              <w:rPr>
                <w:rFonts w:ascii="Times New Roman" w:hAnsi="Times New Roman"/>
              </w:rPr>
            </w:pPr>
            <w:r>
              <w:rPr>
                <w:rFonts w:ascii="Times New Roman" w:hAnsi="Times New Roman"/>
              </w:rPr>
              <w:t>Методы оценки</w:t>
            </w:r>
          </w:p>
        </w:tc>
      </w:tr>
      <w:tr w:rsidR="00BE1B22" w:rsidRPr="00EF00FB" w14:paraId="56708788" w14:textId="77777777" w:rsidTr="001D009C">
        <w:trPr>
          <w:trHeight w:val="1098"/>
        </w:trPr>
        <w:tc>
          <w:tcPr>
            <w:tcW w:w="2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60CBF6" w14:textId="77777777" w:rsidR="00BE1B22" w:rsidRPr="00EF00FB" w:rsidRDefault="00BE1B22" w:rsidP="001D009C">
            <w:pPr>
              <w:spacing w:after="0"/>
              <w:rPr>
                <w:rFonts w:ascii="Times New Roman" w:hAnsi="Times New Roman"/>
                <w:color w:val="auto"/>
              </w:rPr>
            </w:pPr>
            <w:r w:rsidRPr="00EF00FB">
              <w:rPr>
                <w:rFonts w:ascii="Times New Roman" w:hAnsi="Times New Roman"/>
                <w:color w:val="auto"/>
              </w:rPr>
              <w:t>ПК 1.1. Выполнять сборку, монтаж и установку основных узлов электрических аппаратов, электрические машин и электрооборудования</w:t>
            </w:r>
          </w:p>
        </w:tc>
        <w:tc>
          <w:tcPr>
            <w:tcW w:w="3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7D4F52" w14:textId="77777777" w:rsidR="00BE1B22" w:rsidRPr="00EF00FB" w:rsidRDefault="00BE1B22" w:rsidP="001D009C">
            <w:pPr>
              <w:spacing w:after="0" w:line="23" w:lineRule="atLeast"/>
              <w:rPr>
                <w:rFonts w:ascii="Times New Roman" w:hAnsi="Times New Roman"/>
                <w:color w:val="auto"/>
                <w:sz w:val="24"/>
              </w:rPr>
            </w:pPr>
            <w:r w:rsidRPr="00EF00FB">
              <w:rPr>
                <w:rFonts w:ascii="Times New Roman" w:hAnsi="Times New Roman"/>
                <w:color w:val="auto"/>
                <w:sz w:val="24"/>
              </w:rPr>
              <w:t>Чтения электрических схем и чертежей устройств электроснабжения и электрооборудования различной сложности</w:t>
            </w:r>
          </w:p>
          <w:p w14:paraId="3258C40C" w14:textId="77777777" w:rsidR="00BE1B22" w:rsidRPr="00EF00FB" w:rsidRDefault="00BE1B22" w:rsidP="001D009C">
            <w:pPr>
              <w:rPr>
                <w:rFonts w:ascii="Times New Roman" w:hAnsi="Times New Roman"/>
                <w:color w:val="auto"/>
                <w:sz w:val="24"/>
              </w:rPr>
            </w:pPr>
            <w:r w:rsidRPr="00EF00FB">
              <w:rPr>
                <w:rFonts w:ascii="Times New Roman" w:hAnsi="Times New Roman"/>
                <w:color w:val="auto"/>
                <w:sz w:val="24"/>
              </w:rPr>
              <w:t>Выполнение работ по сборке, монтажу и установке основных узлов электрических аппаратов, электрические машин и электрооборудования в соответствии с установленными регламентами с соблюдением правил безопасности труда, санитарными нормами</w:t>
            </w:r>
          </w:p>
        </w:tc>
        <w:tc>
          <w:tcPr>
            <w:tcW w:w="357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65D03C" w14:textId="77777777" w:rsidR="00BE1B22" w:rsidRPr="00EF00FB" w:rsidRDefault="00BE1B22" w:rsidP="001D009C">
            <w:pPr>
              <w:spacing w:after="0" w:line="300" w:lineRule="auto"/>
              <w:rPr>
                <w:rFonts w:ascii="Times New Roman" w:hAnsi="Times New Roman"/>
                <w:color w:val="auto"/>
                <w:sz w:val="24"/>
              </w:rPr>
            </w:pPr>
            <w:r w:rsidRPr="00EF00FB">
              <w:rPr>
                <w:rFonts w:ascii="Times New Roman" w:hAnsi="Times New Roman"/>
                <w:color w:val="auto"/>
                <w:sz w:val="24"/>
              </w:rPr>
              <w:t>- анализ результатов выполнения практических работ;</w:t>
            </w:r>
          </w:p>
          <w:p w14:paraId="66F25966" w14:textId="77777777" w:rsidR="00BE1B22" w:rsidRPr="00EF00FB" w:rsidRDefault="00BE1B22" w:rsidP="001D009C">
            <w:pPr>
              <w:rPr>
                <w:rFonts w:ascii="Times New Roman" w:hAnsi="Times New Roman"/>
                <w:color w:val="auto"/>
              </w:rPr>
            </w:pPr>
            <w:r w:rsidRPr="00EF00FB">
              <w:rPr>
                <w:rFonts w:ascii="Times New Roman" w:hAnsi="Times New Roman"/>
                <w:color w:val="auto"/>
                <w:sz w:val="24"/>
              </w:rPr>
              <w:t>- наблюдение за ходом выполнения практических работ, учебной и производственной практики;</w:t>
            </w:r>
          </w:p>
          <w:p w14:paraId="7A5C8275" w14:textId="77777777" w:rsidR="00BE1B22" w:rsidRPr="00EF00FB" w:rsidRDefault="00BE1B22" w:rsidP="001D009C">
            <w:pPr>
              <w:spacing w:after="0" w:line="300" w:lineRule="auto"/>
              <w:rPr>
                <w:rFonts w:ascii="Times New Roman" w:hAnsi="Times New Roman"/>
                <w:color w:val="auto"/>
                <w:sz w:val="24"/>
              </w:rPr>
            </w:pPr>
            <w:r w:rsidRPr="00EF00FB">
              <w:rPr>
                <w:rFonts w:ascii="Times New Roman" w:hAnsi="Times New Roman"/>
                <w:color w:val="auto"/>
                <w:sz w:val="24"/>
              </w:rPr>
              <w:t>- оценка результатов выполнения практических работ;</w:t>
            </w:r>
          </w:p>
          <w:p w14:paraId="4A05ABA1" w14:textId="77777777" w:rsidR="00BE1B22" w:rsidRPr="00EF00FB" w:rsidRDefault="00BE1B22" w:rsidP="001D009C">
            <w:pPr>
              <w:spacing w:after="0" w:line="300" w:lineRule="auto"/>
              <w:rPr>
                <w:rFonts w:ascii="Times New Roman" w:hAnsi="Times New Roman"/>
                <w:color w:val="auto"/>
                <w:sz w:val="24"/>
              </w:rPr>
            </w:pPr>
            <w:r w:rsidRPr="00EF00FB">
              <w:rPr>
                <w:rFonts w:ascii="Times New Roman" w:hAnsi="Times New Roman"/>
                <w:i/>
                <w:color w:val="auto"/>
                <w:sz w:val="24"/>
              </w:rPr>
              <w:t xml:space="preserve">- </w:t>
            </w:r>
            <w:r w:rsidRPr="00EF00FB">
              <w:rPr>
                <w:rFonts w:ascii="Times New Roman" w:hAnsi="Times New Roman"/>
                <w:color w:val="auto"/>
                <w:sz w:val="24"/>
              </w:rPr>
              <w:t>экспертная оценка результатов выполнения практических заданий;</w:t>
            </w:r>
          </w:p>
          <w:p w14:paraId="56961355" w14:textId="77777777" w:rsidR="00BE1B22" w:rsidRPr="00EF00FB" w:rsidRDefault="00BE1B22" w:rsidP="001D009C">
            <w:pPr>
              <w:spacing w:after="0" w:line="300" w:lineRule="auto"/>
              <w:rPr>
                <w:rFonts w:ascii="Times New Roman" w:hAnsi="Times New Roman"/>
                <w:color w:val="auto"/>
              </w:rPr>
            </w:pPr>
            <w:r w:rsidRPr="00EF00FB">
              <w:rPr>
                <w:rFonts w:ascii="Times New Roman" w:hAnsi="Times New Roman"/>
                <w:color w:val="auto"/>
                <w:sz w:val="24"/>
              </w:rPr>
              <w:t>-экспертное наблюдение за выполнением заданий на производственной практике;</w:t>
            </w:r>
          </w:p>
        </w:tc>
      </w:tr>
      <w:tr w:rsidR="00BE1B22" w:rsidRPr="00EF00FB" w14:paraId="2C0E2F42" w14:textId="77777777" w:rsidTr="001D009C">
        <w:trPr>
          <w:trHeight w:val="1098"/>
        </w:trPr>
        <w:tc>
          <w:tcPr>
            <w:tcW w:w="2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0C5C93" w14:textId="77777777" w:rsidR="00BE1B22" w:rsidRPr="00EF00FB" w:rsidRDefault="00BE1B22" w:rsidP="001D009C">
            <w:pPr>
              <w:spacing w:after="0"/>
              <w:rPr>
                <w:rFonts w:ascii="Times New Roman" w:hAnsi="Times New Roman"/>
                <w:color w:val="auto"/>
              </w:rPr>
            </w:pPr>
            <w:r w:rsidRPr="00EF00FB">
              <w:rPr>
                <w:rFonts w:ascii="Times New Roman" w:hAnsi="Times New Roman"/>
                <w:color w:val="auto"/>
              </w:rPr>
              <w:t>ПК 1.2. Выполнять установочные работы элементной базы и исполнительных механизмов устройств электроснабжения.</w:t>
            </w:r>
          </w:p>
        </w:tc>
        <w:tc>
          <w:tcPr>
            <w:tcW w:w="3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484A06" w14:textId="77777777" w:rsidR="00BE1B22" w:rsidRPr="00EF00FB" w:rsidRDefault="00BE1B22" w:rsidP="001D009C">
            <w:pPr>
              <w:rPr>
                <w:rFonts w:ascii="Times New Roman" w:hAnsi="Times New Roman"/>
                <w:color w:val="auto"/>
                <w:sz w:val="24"/>
              </w:rPr>
            </w:pPr>
            <w:r w:rsidRPr="00EF00FB">
              <w:rPr>
                <w:rFonts w:ascii="Times New Roman" w:hAnsi="Times New Roman"/>
                <w:color w:val="auto"/>
                <w:sz w:val="24"/>
              </w:rPr>
              <w:t>Выполнение работ по установке элементной базы и исполнительных механизмов устройств электроснабжения в соответствии с установленными регламентами с соблюдением правил безопасности труда, санитарными нормами</w:t>
            </w:r>
          </w:p>
        </w:tc>
        <w:tc>
          <w:tcPr>
            <w:tcW w:w="357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4C7AC1" w14:textId="77777777" w:rsidR="00BE1B22" w:rsidRPr="00EF00FB" w:rsidRDefault="00BE1B22" w:rsidP="001D009C">
            <w:pPr>
              <w:rPr>
                <w:color w:val="auto"/>
              </w:rPr>
            </w:pPr>
          </w:p>
        </w:tc>
      </w:tr>
      <w:tr w:rsidR="00BE1B22" w:rsidRPr="00EF00FB" w14:paraId="42E97900" w14:textId="77777777" w:rsidTr="001D009C">
        <w:trPr>
          <w:trHeight w:val="1098"/>
        </w:trPr>
        <w:tc>
          <w:tcPr>
            <w:tcW w:w="2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37B518" w14:textId="77777777" w:rsidR="00BE1B22" w:rsidRPr="00EF00FB" w:rsidRDefault="00BE1B22" w:rsidP="001D009C">
            <w:pPr>
              <w:spacing w:after="0"/>
              <w:rPr>
                <w:rFonts w:ascii="Times New Roman" w:hAnsi="Times New Roman"/>
                <w:color w:val="auto"/>
              </w:rPr>
            </w:pPr>
            <w:r w:rsidRPr="00EF00FB">
              <w:rPr>
                <w:rFonts w:ascii="Times New Roman" w:hAnsi="Times New Roman"/>
                <w:color w:val="auto"/>
              </w:rPr>
              <w:t>ПК 1.4.  Производить оперативные переключения и испытания устройств электроснабжения и электрооборудования.</w:t>
            </w:r>
          </w:p>
        </w:tc>
        <w:tc>
          <w:tcPr>
            <w:tcW w:w="3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2B2372" w14:textId="77777777" w:rsidR="00BE1B22" w:rsidRPr="00EF00FB" w:rsidRDefault="00BE1B22" w:rsidP="001D009C">
            <w:pPr>
              <w:spacing w:after="0" w:line="23" w:lineRule="atLeast"/>
              <w:rPr>
                <w:rFonts w:ascii="Times New Roman" w:hAnsi="Times New Roman"/>
                <w:color w:val="auto"/>
                <w:sz w:val="24"/>
              </w:rPr>
            </w:pPr>
            <w:r w:rsidRPr="00EF00FB">
              <w:rPr>
                <w:rFonts w:ascii="Times New Roman" w:hAnsi="Times New Roman"/>
                <w:color w:val="auto"/>
                <w:sz w:val="24"/>
              </w:rPr>
              <w:t>Проведение оперативных переключений и испытаний в электроустановках, на электрооборудовании и электрической части технологического оборудования в составе бригады</w:t>
            </w:r>
          </w:p>
          <w:p w14:paraId="64FBC26D" w14:textId="77777777" w:rsidR="00BE1B22" w:rsidRPr="00EF00FB" w:rsidRDefault="00BE1B22" w:rsidP="001D009C">
            <w:pPr>
              <w:spacing w:after="0" w:line="23" w:lineRule="atLeast"/>
              <w:rPr>
                <w:rFonts w:ascii="Times New Roman" w:hAnsi="Times New Roman"/>
                <w:color w:val="auto"/>
                <w:sz w:val="24"/>
              </w:rPr>
            </w:pPr>
            <w:r w:rsidRPr="00EF00FB">
              <w:rPr>
                <w:rFonts w:ascii="Times New Roman" w:hAnsi="Times New Roman"/>
                <w:color w:val="auto"/>
                <w:sz w:val="24"/>
              </w:rPr>
              <w:t xml:space="preserve">Контроль показаний средств измерения; </w:t>
            </w:r>
          </w:p>
          <w:p w14:paraId="295EACBC" w14:textId="77777777" w:rsidR="00BE1B22" w:rsidRPr="00EF00FB" w:rsidRDefault="00BE1B22" w:rsidP="001D009C">
            <w:pPr>
              <w:spacing w:after="0" w:line="23" w:lineRule="atLeast"/>
              <w:rPr>
                <w:rFonts w:ascii="Times New Roman" w:hAnsi="Times New Roman"/>
                <w:i/>
                <w:color w:val="auto"/>
                <w:sz w:val="24"/>
              </w:rPr>
            </w:pPr>
            <w:r w:rsidRPr="00EF00FB">
              <w:rPr>
                <w:rFonts w:ascii="Times New Roman" w:hAnsi="Times New Roman"/>
                <w:color w:val="auto"/>
                <w:sz w:val="24"/>
              </w:rPr>
              <w:t>Контроль допустимых отклонений рабочих параметров</w:t>
            </w:r>
          </w:p>
        </w:tc>
        <w:tc>
          <w:tcPr>
            <w:tcW w:w="357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1579AC" w14:textId="77777777" w:rsidR="00BE1B22" w:rsidRPr="00EF00FB" w:rsidRDefault="00BE1B22" w:rsidP="001D009C">
            <w:pPr>
              <w:rPr>
                <w:color w:val="auto"/>
              </w:rPr>
            </w:pPr>
          </w:p>
        </w:tc>
      </w:tr>
      <w:tr w:rsidR="00BE1B22" w:rsidRPr="00EF00FB" w14:paraId="797152F7" w14:textId="77777777" w:rsidTr="001D009C">
        <w:trPr>
          <w:trHeight w:val="1098"/>
        </w:trPr>
        <w:tc>
          <w:tcPr>
            <w:tcW w:w="2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D3D3B6" w14:textId="77777777" w:rsidR="00BE1B22" w:rsidRPr="00EF00FB" w:rsidRDefault="00BE1B22" w:rsidP="001D009C">
            <w:pPr>
              <w:tabs>
                <w:tab w:val="left" w:pos="2835"/>
              </w:tabs>
              <w:spacing w:after="0"/>
              <w:rPr>
                <w:rFonts w:ascii="Times New Roman" w:hAnsi="Times New Roman"/>
                <w:color w:val="auto"/>
                <w:sz w:val="24"/>
              </w:rPr>
            </w:pPr>
            <w:r w:rsidRPr="00EF00FB">
              <w:rPr>
                <w:rFonts w:ascii="Times New Roman" w:hAnsi="Times New Roman"/>
                <w:color w:val="auto"/>
                <w:sz w:val="24"/>
              </w:rPr>
              <w:t xml:space="preserve">ОК 01. Выбирать способы решения задач профессиональной деятельности </w:t>
            </w:r>
            <w:r w:rsidRPr="00EF00FB">
              <w:rPr>
                <w:rFonts w:ascii="Times New Roman" w:hAnsi="Times New Roman"/>
                <w:color w:val="auto"/>
                <w:sz w:val="24"/>
              </w:rPr>
              <w:lastRenderedPageBreak/>
              <w:t>применительно к различным контекстам</w:t>
            </w:r>
          </w:p>
        </w:tc>
        <w:tc>
          <w:tcPr>
            <w:tcW w:w="3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6DB760" w14:textId="77777777" w:rsidR="00BE1B22" w:rsidRPr="00EF00FB" w:rsidRDefault="00BE1B22" w:rsidP="001D009C">
            <w:pPr>
              <w:spacing w:after="0"/>
              <w:rPr>
                <w:rFonts w:ascii="Times New Roman" w:hAnsi="Times New Roman"/>
                <w:color w:val="auto"/>
                <w:sz w:val="24"/>
              </w:rPr>
            </w:pPr>
            <w:r w:rsidRPr="00EF00FB">
              <w:rPr>
                <w:rFonts w:ascii="Times New Roman" w:hAnsi="Times New Roman"/>
                <w:color w:val="auto"/>
                <w:sz w:val="24"/>
              </w:rPr>
              <w:lastRenderedPageBreak/>
              <w:t>анализирует задачу и выделяет её составные части;</w:t>
            </w:r>
          </w:p>
          <w:p w14:paraId="3A209194" w14:textId="77777777" w:rsidR="00BE1B22" w:rsidRPr="00EF00FB" w:rsidRDefault="00BE1B22" w:rsidP="001D009C">
            <w:pPr>
              <w:spacing w:after="0"/>
              <w:rPr>
                <w:rFonts w:ascii="Times New Roman" w:hAnsi="Times New Roman"/>
                <w:color w:val="auto"/>
                <w:sz w:val="24"/>
              </w:rPr>
            </w:pPr>
            <w:r w:rsidRPr="00EF00FB">
              <w:rPr>
                <w:rFonts w:ascii="Times New Roman" w:hAnsi="Times New Roman"/>
                <w:color w:val="auto"/>
                <w:sz w:val="24"/>
              </w:rPr>
              <w:t>способен определить этапы решения задачи;</w:t>
            </w:r>
          </w:p>
          <w:p w14:paraId="0E7D9AFC" w14:textId="77777777" w:rsidR="00BE1B22" w:rsidRPr="00EF00FB" w:rsidRDefault="00BE1B22" w:rsidP="001D009C">
            <w:pPr>
              <w:spacing w:after="0" w:line="23" w:lineRule="atLeast"/>
              <w:rPr>
                <w:rFonts w:ascii="Times New Roman" w:hAnsi="Times New Roman"/>
                <w:color w:val="auto"/>
                <w:sz w:val="24"/>
              </w:rPr>
            </w:pPr>
            <w:r w:rsidRPr="00EF00FB">
              <w:rPr>
                <w:rFonts w:ascii="Times New Roman" w:hAnsi="Times New Roman"/>
                <w:color w:val="auto"/>
                <w:sz w:val="24"/>
              </w:rPr>
              <w:lastRenderedPageBreak/>
              <w:t>составляет план действия; определяет необходимые ресурсы</w:t>
            </w:r>
          </w:p>
        </w:tc>
        <w:tc>
          <w:tcPr>
            <w:tcW w:w="35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AF5C37" w14:textId="77777777" w:rsidR="00BE1B22" w:rsidRPr="00EF00FB" w:rsidRDefault="00BE1B22" w:rsidP="001D009C">
            <w:pPr>
              <w:rPr>
                <w:rFonts w:ascii="Times New Roman" w:hAnsi="Times New Roman"/>
                <w:color w:val="auto"/>
                <w:sz w:val="24"/>
              </w:rPr>
            </w:pPr>
            <w:r w:rsidRPr="00EF00FB">
              <w:rPr>
                <w:rFonts w:ascii="Times New Roman" w:hAnsi="Times New Roman"/>
                <w:color w:val="auto"/>
                <w:sz w:val="24"/>
              </w:rPr>
              <w:lastRenderedPageBreak/>
              <w:t>Наблюдение за деятельностью обучающегося в процессе освоения профессионального модуля</w:t>
            </w:r>
          </w:p>
        </w:tc>
      </w:tr>
      <w:tr w:rsidR="00BE1B22" w:rsidRPr="00EF00FB" w14:paraId="0032BA58" w14:textId="77777777" w:rsidTr="001D009C">
        <w:trPr>
          <w:trHeight w:val="1098"/>
        </w:trPr>
        <w:tc>
          <w:tcPr>
            <w:tcW w:w="2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88B549" w14:textId="77777777" w:rsidR="00BE1B22" w:rsidRPr="00EF00FB" w:rsidRDefault="00BE1B22" w:rsidP="001D009C">
            <w:pPr>
              <w:tabs>
                <w:tab w:val="left" w:pos="2835"/>
              </w:tabs>
              <w:spacing w:after="0"/>
              <w:rPr>
                <w:rFonts w:ascii="Times New Roman" w:hAnsi="Times New Roman"/>
                <w:color w:val="auto"/>
                <w:sz w:val="24"/>
              </w:rPr>
            </w:pPr>
            <w:r w:rsidRPr="00EF00FB">
              <w:rPr>
                <w:rFonts w:ascii="Times New Roman" w:hAnsi="Times New Roman"/>
                <w:color w:val="auto"/>
                <w:sz w:val="24"/>
              </w:rPr>
              <w:t>ОК 04. Эффективно взаимодействовать и работать в коллективе и команде</w:t>
            </w:r>
          </w:p>
        </w:tc>
        <w:tc>
          <w:tcPr>
            <w:tcW w:w="3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9F6632" w14:textId="77777777" w:rsidR="00BE1B22" w:rsidRPr="00EF00FB" w:rsidRDefault="00BE1B22" w:rsidP="001D009C">
            <w:pPr>
              <w:spacing w:after="0" w:line="23" w:lineRule="atLeast"/>
              <w:rPr>
                <w:rFonts w:ascii="Times New Roman" w:hAnsi="Times New Roman"/>
                <w:color w:val="auto"/>
                <w:sz w:val="24"/>
              </w:rPr>
            </w:pPr>
            <w:r w:rsidRPr="00EF00FB">
              <w:rPr>
                <w:rFonts w:ascii="Times New Roman" w:hAnsi="Times New Roman"/>
                <w:color w:val="auto"/>
                <w:spacing w:val="-4"/>
                <w:sz w:val="24"/>
              </w:rPr>
              <w:t xml:space="preserve">взаимодействует с коллегами </w:t>
            </w:r>
            <w:proofErr w:type="gramStart"/>
            <w:r w:rsidRPr="00EF00FB">
              <w:rPr>
                <w:rFonts w:ascii="Times New Roman" w:hAnsi="Times New Roman"/>
                <w:color w:val="auto"/>
                <w:spacing w:val="-4"/>
                <w:sz w:val="24"/>
              </w:rPr>
              <w:t>и  руководством</w:t>
            </w:r>
            <w:proofErr w:type="gramEnd"/>
            <w:r w:rsidRPr="00EF00FB">
              <w:rPr>
                <w:rFonts w:ascii="Times New Roman" w:hAnsi="Times New Roman"/>
                <w:color w:val="auto"/>
                <w:spacing w:val="-4"/>
                <w:sz w:val="24"/>
              </w:rPr>
              <w:t xml:space="preserve"> в ходе профессиональной деятельности</w:t>
            </w:r>
          </w:p>
        </w:tc>
        <w:tc>
          <w:tcPr>
            <w:tcW w:w="35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205A3C" w14:textId="77777777" w:rsidR="00BE1B22" w:rsidRPr="00EF00FB" w:rsidRDefault="00BE1B22" w:rsidP="001D009C">
            <w:pPr>
              <w:rPr>
                <w:rFonts w:ascii="Times New Roman" w:hAnsi="Times New Roman"/>
                <w:color w:val="auto"/>
                <w:sz w:val="24"/>
              </w:rPr>
            </w:pPr>
            <w:r w:rsidRPr="00EF00FB">
              <w:rPr>
                <w:rFonts w:ascii="Times New Roman" w:hAnsi="Times New Roman"/>
                <w:color w:val="auto"/>
                <w:sz w:val="24"/>
              </w:rPr>
              <w:t>Наблюдение за деятельностью обучающегося в процессе освоения профессионального модуля</w:t>
            </w:r>
          </w:p>
        </w:tc>
      </w:tr>
    </w:tbl>
    <w:p w14:paraId="35236FE7" w14:textId="77777777" w:rsidR="00BE1B22" w:rsidRPr="00EF00FB" w:rsidRDefault="00BE1B22" w:rsidP="00BE1B22">
      <w:pPr>
        <w:rPr>
          <w:color w:val="auto"/>
        </w:rPr>
      </w:pPr>
    </w:p>
    <w:p w14:paraId="58E2D9FF" w14:textId="77777777" w:rsidR="00264118" w:rsidRDefault="00264118">
      <w:pPr>
        <w:sectPr w:rsidR="00264118" w:rsidSect="000B050B">
          <w:pgSz w:w="11906" w:h="16838"/>
          <w:pgMar w:top="1134" w:right="851" w:bottom="1134" w:left="1701" w:header="709" w:footer="709" w:gutter="0"/>
          <w:cols w:space="708"/>
          <w:docGrid w:linePitch="360"/>
        </w:sectPr>
      </w:pPr>
    </w:p>
    <w:p w14:paraId="7A17CEDE" w14:textId="77777777" w:rsidR="00576034" w:rsidRPr="00576034" w:rsidRDefault="00576034" w:rsidP="00576034">
      <w:pPr>
        <w:spacing w:after="0" w:line="360" w:lineRule="auto"/>
        <w:jc w:val="right"/>
        <w:outlineLvl w:val="1"/>
        <w:rPr>
          <w:rFonts w:ascii="Times New Roman" w:hAnsi="Times New Roman"/>
          <w:b/>
          <w:color w:val="auto"/>
          <w:sz w:val="24"/>
          <w:szCs w:val="22"/>
        </w:rPr>
      </w:pPr>
      <w:r w:rsidRPr="00576034">
        <w:rPr>
          <w:rFonts w:ascii="Times New Roman" w:hAnsi="Times New Roman"/>
          <w:b/>
          <w:color w:val="auto"/>
          <w:sz w:val="24"/>
          <w:szCs w:val="22"/>
        </w:rPr>
        <w:lastRenderedPageBreak/>
        <w:t>Приложение 2.2</w:t>
      </w:r>
    </w:p>
    <w:p w14:paraId="7E68027F" w14:textId="77777777" w:rsidR="00576034" w:rsidRPr="00576034" w:rsidRDefault="00576034" w:rsidP="00576034">
      <w:pPr>
        <w:spacing w:after="0" w:line="360" w:lineRule="auto"/>
        <w:jc w:val="right"/>
        <w:rPr>
          <w:rFonts w:ascii="Times New Roman" w:hAnsi="Times New Roman"/>
          <w:b/>
          <w:color w:val="auto"/>
          <w:sz w:val="24"/>
          <w:szCs w:val="22"/>
        </w:rPr>
      </w:pPr>
      <w:r w:rsidRPr="00576034">
        <w:rPr>
          <w:rFonts w:ascii="Times New Roman" w:hAnsi="Times New Roman"/>
          <w:color w:val="auto"/>
          <w:sz w:val="24"/>
          <w:szCs w:val="22"/>
        </w:rPr>
        <w:t>к ОПОП-П по профессии</w:t>
      </w:r>
    </w:p>
    <w:p w14:paraId="7734B90B" w14:textId="77777777" w:rsidR="00576034" w:rsidRPr="00576034" w:rsidRDefault="00576034" w:rsidP="00576034">
      <w:pPr>
        <w:spacing w:after="0" w:line="240" w:lineRule="auto"/>
        <w:jc w:val="right"/>
        <w:rPr>
          <w:rFonts w:ascii="Times New Roman" w:hAnsi="Times New Roman"/>
          <w:i/>
          <w:color w:val="auto"/>
          <w:sz w:val="24"/>
          <w:szCs w:val="22"/>
        </w:rPr>
      </w:pPr>
      <w:r w:rsidRPr="00576034">
        <w:rPr>
          <w:rFonts w:ascii="Times New Roman" w:hAnsi="Times New Roman"/>
          <w:i/>
          <w:color w:val="auto"/>
          <w:sz w:val="24"/>
          <w:szCs w:val="22"/>
        </w:rPr>
        <w:t xml:space="preserve">13.01.10 Электромонтер по ремонту </w:t>
      </w:r>
    </w:p>
    <w:p w14:paraId="3CABE564" w14:textId="77777777" w:rsidR="00576034" w:rsidRPr="00576034" w:rsidRDefault="00576034" w:rsidP="00576034">
      <w:pPr>
        <w:spacing w:after="0" w:line="240" w:lineRule="auto"/>
        <w:jc w:val="right"/>
        <w:rPr>
          <w:rFonts w:ascii="Times New Roman" w:hAnsi="Times New Roman"/>
          <w:i/>
          <w:color w:val="auto"/>
          <w:sz w:val="24"/>
          <w:szCs w:val="22"/>
        </w:rPr>
      </w:pPr>
      <w:r w:rsidRPr="00576034">
        <w:rPr>
          <w:rFonts w:ascii="Times New Roman" w:hAnsi="Times New Roman"/>
          <w:i/>
          <w:color w:val="auto"/>
          <w:sz w:val="24"/>
          <w:szCs w:val="22"/>
        </w:rPr>
        <w:t>и обслуживанию электрооборудования</w:t>
      </w:r>
    </w:p>
    <w:p w14:paraId="298BF3B0" w14:textId="77777777" w:rsidR="00576034" w:rsidRPr="00576034" w:rsidRDefault="00576034" w:rsidP="00576034">
      <w:pPr>
        <w:spacing w:after="0" w:line="240" w:lineRule="auto"/>
        <w:jc w:val="right"/>
        <w:rPr>
          <w:rFonts w:ascii="Times New Roman" w:hAnsi="Times New Roman"/>
          <w:i/>
          <w:color w:val="auto"/>
          <w:sz w:val="24"/>
          <w:szCs w:val="22"/>
        </w:rPr>
      </w:pPr>
      <w:r w:rsidRPr="00576034">
        <w:rPr>
          <w:rFonts w:ascii="Times New Roman" w:hAnsi="Times New Roman"/>
          <w:i/>
          <w:color w:val="auto"/>
          <w:sz w:val="24"/>
          <w:szCs w:val="22"/>
        </w:rPr>
        <w:t xml:space="preserve"> (по отраслям)</w:t>
      </w:r>
    </w:p>
    <w:p w14:paraId="79106FEA" w14:textId="77777777" w:rsidR="00576034" w:rsidRPr="00576034" w:rsidRDefault="00576034" w:rsidP="00576034">
      <w:pPr>
        <w:jc w:val="center"/>
        <w:rPr>
          <w:rFonts w:ascii="Times New Roman" w:hAnsi="Times New Roman"/>
          <w:b/>
          <w:i/>
          <w:color w:val="auto"/>
          <w:sz w:val="24"/>
          <w:szCs w:val="24"/>
        </w:rPr>
      </w:pPr>
    </w:p>
    <w:p w14:paraId="06A26111" w14:textId="77777777" w:rsidR="00576034" w:rsidRPr="00576034" w:rsidRDefault="00576034" w:rsidP="00576034">
      <w:pPr>
        <w:jc w:val="center"/>
        <w:rPr>
          <w:rFonts w:ascii="Times New Roman" w:hAnsi="Times New Roman"/>
          <w:b/>
          <w:i/>
          <w:color w:val="auto"/>
          <w:sz w:val="24"/>
          <w:szCs w:val="24"/>
        </w:rPr>
      </w:pPr>
    </w:p>
    <w:p w14:paraId="1E7282CC" w14:textId="77777777" w:rsidR="00576034" w:rsidRPr="00576034" w:rsidRDefault="00576034" w:rsidP="00576034">
      <w:pPr>
        <w:jc w:val="center"/>
        <w:rPr>
          <w:rFonts w:ascii="Times New Roman" w:hAnsi="Times New Roman"/>
          <w:b/>
          <w:i/>
          <w:color w:val="auto"/>
          <w:sz w:val="24"/>
          <w:szCs w:val="24"/>
        </w:rPr>
      </w:pPr>
    </w:p>
    <w:p w14:paraId="2A1099BD" w14:textId="77777777" w:rsidR="00576034" w:rsidRPr="00576034" w:rsidRDefault="00576034" w:rsidP="00576034">
      <w:pPr>
        <w:jc w:val="center"/>
        <w:rPr>
          <w:rFonts w:ascii="Times New Roman" w:hAnsi="Times New Roman"/>
          <w:b/>
          <w:i/>
          <w:color w:val="auto"/>
          <w:sz w:val="24"/>
          <w:szCs w:val="24"/>
        </w:rPr>
      </w:pPr>
    </w:p>
    <w:p w14:paraId="59E6A207" w14:textId="77777777" w:rsidR="00576034" w:rsidRPr="00576034" w:rsidRDefault="00576034" w:rsidP="00576034">
      <w:pPr>
        <w:jc w:val="center"/>
        <w:rPr>
          <w:rFonts w:ascii="Times New Roman" w:hAnsi="Times New Roman"/>
          <w:b/>
          <w:i/>
          <w:color w:val="auto"/>
          <w:sz w:val="24"/>
          <w:szCs w:val="24"/>
        </w:rPr>
      </w:pPr>
    </w:p>
    <w:p w14:paraId="7FE2D37C" w14:textId="77777777" w:rsidR="00576034" w:rsidRPr="00576034" w:rsidRDefault="00576034" w:rsidP="00576034">
      <w:pPr>
        <w:jc w:val="center"/>
        <w:rPr>
          <w:rFonts w:ascii="Times New Roman" w:hAnsi="Times New Roman"/>
          <w:b/>
          <w:i/>
          <w:color w:val="auto"/>
          <w:sz w:val="24"/>
          <w:szCs w:val="24"/>
        </w:rPr>
      </w:pPr>
    </w:p>
    <w:p w14:paraId="3BD8404C" w14:textId="77777777" w:rsidR="00576034" w:rsidRPr="00576034" w:rsidRDefault="00576034" w:rsidP="00576034">
      <w:pPr>
        <w:jc w:val="center"/>
        <w:rPr>
          <w:rFonts w:ascii="Times New Roman" w:hAnsi="Times New Roman"/>
          <w:b/>
          <w:i/>
          <w:color w:val="auto"/>
          <w:sz w:val="24"/>
          <w:szCs w:val="24"/>
        </w:rPr>
      </w:pPr>
    </w:p>
    <w:p w14:paraId="72276E03" w14:textId="77777777" w:rsidR="00576034" w:rsidRPr="00576034" w:rsidRDefault="00576034" w:rsidP="00576034">
      <w:pPr>
        <w:jc w:val="center"/>
        <w:rPr>
          <w:rFonts w:ascii="Times New Roman" w:hAnsi="Times New Roman"/>
          <w:b/>
          <w:color w:val="auto"/>
          <w:sz w:val="24"/>
          <w:szCs w:val="24"/>
        </w:rPr>
      </w:pPr>
      <w:r w:rsidRPr="00576034">
        <w:rPr>
          <w:rFonts w:ascii="Times New Roman" w:hAnsi="Times New Roman"/>
          <w:b/>
          <w:sz w:val="24"/>
          <w:szCs w:val="24"/>
        </w:rPr>
        <w:t>РАБОЧАЯ ПРОГРАММА</w:t>
      </w:r>
      <w:r w:rsidRPr="00576034">
        <w:rPr>
          <w:rFonts w:ascii="Times New Roman" w:hAnsi="Times New Roman"/>
          <w:b/>
          <w:color w:val="auto"/>
          <w:sz w:val="24"/>
          <w:szCs w:val="24"/>
        </w:rPr>
        <w:t xml:space="preserve"> ПРОФЕССИОНАЛЬНОГО МОДУЛЯ</w:t>
      </w:r>
    </w:p>
    <w:p w14:paraId="6DB45116" w14:textId="77777777" w:rsidR="00576034" w:rsidRPr="00576034" w:rsidRDefault="00576034" w:rsidP="00576034">
      <w:pPr>
        <w:jc w:val="center"/>
        <w:rPr>
          <w:rFonts w:ascii="Times New Roman" w:hAnsi="Times New Roman"/>
          <w:b/>
          <w:color w:val="auto"/>
          <w:sz w:val="24"/>
          <w:szCs w:val="24"/>
          <w:u w:val="single"/>
        </w:rPr>
      </w:pPr>
    </w:p>
    <w:p w14:paraId="3997BDB1" w14:textId="77777777" w:rsidR="00576034" w:rsidRPr="00576034" w:rsidRDefault="00576034" w:rsidP="00576034">
      <w:pPr>
        <w:jc w:val="center"/>
        <w:rPr>
          <w:rFonts w:ascii="Times New Roman" w:hAnsi="Times New Roman"/>
          <w:i/>
          <w:color w:val="auto"/>
          <w:sz w:val="24"/>
          <w:szCs w:val="24"/>
          <w:vertAlign w:val="superscript"/>
        </w:rPr>
      </w:pPr>
      <w:r w:rsidRPr="00576034">
        <w:rPr>
          <w:rFonts w:ascii="Times New Roman" w:hAnsi="Times New Roman"/>
          <w:b/>
          <w:color w:val="auto"/>
          <w:sz w:val="24"/>
          <w:szCs w:val="24"/>
        </w:rPr>
        <w:t xml:space="preserve">«ПМ.02 </w:t>
      </w:r>
      <w:r w:rsidRPr="00576034">
        <w:rPr>
          <w:rFonts w:ascii="Times New Roman" w:hAnsi="Times New Roman"/>
          <w:b/>
          <w:bCs/>
          <w:color w:val="auto"/>
          <w:sz w:val="24"/>
          <w:szCs w:val="24"/>
        </w:rPr>
        <w:t>Выполнение технического обслуживания устройств электроснабжения и электрооборудования (по отраслям)</w:t>
      </w:r>
      <w:r w:rsidRPr="00576034">
        <w:rPr>
          <w:rFonts w:ascii="Times New Roman" w:hAnsi="Times New Roman"/>
          <w:b/>
          <w:color w:val="auto"/>
          <w:sz w:val="24"/>
          <w:szCs w:val="24"/>
        </w:rPr>
        <w:t>»</w:t>
      </w:r>
    </w:p>
    <w:p w14:paraId="0D54FD28" w14:textId="77777777" w:rsidR="00576034" w:rsidRPr="00576034" w:rsidRDefault="00576034" w:rsidP="00576034">
      <w:pPr>
        <w:jc w:val="center"/>
        <w:rPr>
          <w:rFonts w:ascii="Times New Roman" w:hAnsi="Times New Roman"/>
          <w:b/>
          <w:i/>
          <w:color w:val="auto"/>
          <w:sz w:val="24"/>
          <w:szCs w:val="24"/>
        </w:rPr>
      </w:pPr>
    </w:p>
    <w:p w14:paraId="10809072" w14:textId="77777777" w:rsidR="00576034" w:rsidRPr="00576034" w:rsidRDefault="00576034" w:rsidP="00576034">
      <w:pPr>
        <w:jc w:val="center"/>
        <w:rPr>
          <w:rFonts w:ascii="Times New Roman" w:hAnsi="Times New Roman"/>
          <w:b/>
          <w:i/>
          <w:color w:val="auto"/>
          <w:sz w:val="24"/>
          <w:szCs w:val="24"/>
        </w:rPr>
      </w:pPr>
    </w:p>
    <w:p w14:paraId="2F321FA2" w14:textId="77777777" w:rsidR="00576034" w:rsidRPr="00576034" w:rsidRDefault="00576034" w:rsidP="00576034">
      <w:pPr>
        <w:jc w:val="center"/>
        <w:rPr>
          <w:rFonts w:ascii="Times New Roman" w:hAnsi="Times New Roman"/>
          <w:b/>
          <w:i/>
          <w:color w:val="auto"/>
          <w:sz w:val="24"/>
          <w:szCs w:val="24"/>
        </w:rPr>
      </w:pPr>
    </w:p>
    <w:p w14:paraId="30F468DD" w14:textId="77777777" w:rsidR="00576034" w:rsidRPr="00576034" w:rsidRDefault="00576034" w:rsidP="00576034">
      <w:pPr>
        <w:jc w:val="center"/>
        <w:rPr>
          <w:rFonts w:ascii="Times New Roman" w:hAnsi="Times New Roman"/>
          <w:b/>
          <w:i/>
          <w:color w:val="auto"/>
          <w:sz w:val="24"/>
          <w:szCs w:val="24"/>
        </w:rPr>
      </w:pPr>
    </w:p>
    <w:p w14:paraId="2B67A60D" w14:textId="77777777" w:rsidR="00576034" w:rsidRPr="00576034" w:rsidRDefault="00576034" w:rsidP="00576034">
      <w:pPr>
        <w:jc w:val="center"/>
        <w:rPr>
          <w:rFonts w:ascii="Times New Roman" w:hAnsi="Times New Roman"/>
          <w:b/>
          <w:i/>
          <w:color w:val="auto"/>
          <w:sz w:val="24"/>
          <w:szCs w:val="24"/>
        </w:rPr>
      </w:pPr>
    </w:p>
    <w:p w14:paraId="425A0A4D" w14:textId="77777777" w:rsidR="00576034" w:rsidRPr="00576034" w:rsidRDefault="00576034" w:rsidP="00576034">
      <w:pPr>
        <w:jc w:val="center"/>
        <w:rPr>
          <w:rFonts w:ascii="Times New Roman" w:hAnsi="Times New Roman"/>
          <w:b/>
          <w:i/>
          <w:color w:val="auto"/>
          <w:sz w:val="24"/>
          <w:szCs w:val="24"/>
        </w:rPr>
      </w:pPr>
    </w:p>
    <w:p w14:paraId="134A140D" w14:textId="77777777" w:rsidR="00576034" w:rsidRPr="00576034" w:rsidRDefault="00576034" w:rsidP="00576034">
      <w:pPr>
        <w:jc w:val="center"/>
        <w:rPr>
          <w:rFonts w:ascii="Times New Roman" w:hAnsi="Times New Roman"/>
          <w:b/>
          <w:i/>
          <w:color w:val="auto"/>
          <w:sz w:val="24"/>
          <w:szCs w:val="24"/>
        </w:rPr>
      </w:pPr>
    </w:p>
    <w:p w14:paraId="1BEFF5AA" w14:textId="77777777" w:rsidR="00576034" w:rsidRPr="00576034" w:rsidRDefault="00576034" w:rsidP="00576034">
      <w:pPr>
        <w:jc w:val="center"/>
        <w:rPr>
          <w:rFonts w:ascii="Times New Roman" w:hAnsi="Times New Roman"/>
          <w:b/>
          <w:i/>
          <w:color w:val="auto"/>
          <w:sz w:val="24"/>
          <w:szCs w:val="24"/>
        </w:rPr>
      </w:pPr>
    </w:p>
    <w:p w14:paraId="5FB04469" w14:textId="77777777" w:rsidR="00576034" w:rsidRPr="00576034" w:rsidRDefault="00576034" w:rsidP="00576034">
      <w:pPr>
        <w:jc w:val="center"/>
        <w:rPr>
          <w:rFonts w:ascii="Times New Roman" w:hAnsi="Times New Roman"/>
          <w:b/>
          <w:i/>
          <w:color w:val="auto"/>
          <w:sz w:val="24"/>
          <w:szCs w:val="24"/>
        </w:rPr>
      </w:pPr>
    </w:p>
    <w:p w14:paraId="083D5F31" w14:textId="77777777" w:rsidR="00576034" w:rsidRPr="00576034" w:rsidRDefault="00576034" w:rsidP="00576034">
      <w:pPr>
        <w:jc w:val="center"/>
        <w:rPr>
          <w:rFonts w:ascii="Times New Roman" w:hAnsi="Times New Roman"/>
          <w:b/>
          <w:iCs/>
          <w:color w:val="auto"/>
          <w:sz w:val="24"/>
          <w:szCs w:val="24"/>
        </w:rPr>
      </w:pPr>
      <w:r w:rsidRPr="00576034">
        <w:rPr>
          <w:rFonts w:ascii="Times New Roman" w:hAnsi="Times New Roman"/>
          <w:b/>
          <w:color w:val="auto"/>
          <w:sz w:val="24"/>
          <w:szCs w:val="24"/>
        </w:rPr>
        <w:t>2023 год</w:t>
      </w:r>
    </w:p>
    <w:p w14:paraId="3579959F" w14:textId="77777777" w:rsidR="00576034" w:rsidRPr="00576034" w:rsidRDefault="00576034" w:rsidP="00576034">
      <w:pPr>
        <w:rPr>
          <w:rFonts w:ascii="Times New Roman" w:hAnsi="Times New Roman"/>
          <w:b/>
          <w:i/>
          <w:color w:val="auto"/>
          <w:sz w:val="24"/>
          <w:szCs w:val="24"/>
        </w:rPr>
        <w:sectPr w:rsidR="00576034" w:rsidRPr="00576034" w:rsidSect="00733AEF">
          <w:footerReference w:type="even" r:id="rId9"/>
          <w:footerReference w:type="default" r:id="rId10"/>
          <w:pgSz w:w="11907" w:h="16840"/>
          <w:pgMar w:top="1134" w:right="851" w:bottom="992" w:left="1418" w:header="709" w:footer="709" w:gutter="0"/>
          <w:cols w:space="720"/>
        </w:sectPr>
      </w:pPr>
    </w:p>
    <w:p w14:paraId="146DBECB" w14:textId="77777777" w:rsidR="00576034" w:rsidRPr="00576034" w:rsidRDefault="00576034" w:rsidP="00576034">
      <w:pPr>
        <w:jc w:val="center"/>
        <w:rPr>
          <w:rFonts w:ascii="Times New Roman" w:hAnsi="Times New Roman"/>
          <w:b/>
          <w:i/>
          <w:color w:val="auto"/>
          <w:sz w:val="24"/>
          <w:szCs w:val="24"/>
        </w:rPr>
      </w:pPr>
      <w:r w:rsidRPr="00576034">
        <w:rPr>
          <w:rFonts w:ascii="Times New Roman" w:hAnsi="Times New Roman"/>
          <w:b/>
          <w:iCs/>
          <w:color w:val="auto"/>
          <w:sz w:val="24"/>
          <w:szCs w:val="24"/>
        </w:rPr>
        <w:lastRenderedPageBreak/>
        <w:t>СОДЕРЖАНИЕ</w:t>
      </w:r>
    </w:p>
    <w:p w14:paraId="513D36E7" w14:textId="77777777" w:rsidR="00576034" w:rsidRPr="00576034" w:rsidRDefault="00576034" w:rsidP="00576034">
      <w:pPr>
        <w:rPr>
          <w:rFonts w:ascii="Times New Roman" w:hAnsi="Times New Roman"/>
          <w:b/>
          <w:i/>
          <w:color w:val="auto"/>
          <w:sz w:val="24"/>
          <w:szCs w:val="24"/>
        </w:rPr>
      </w:pPr>
    </w:p>
    <w:tbl>
      <w:tblPr>
        <w:tblW w:w="0" w:type="auto"/>
        <w:tblLook w:val="01E0" w:firstRow="1" w:lastRow="1" w:firstColumn="1" w:lastColumn="1" w:noHBand="0" w:noVBand="0"/>
      </w:tblPr>
      <w:tblGrid>
        <w:gridCol w:w="7501"/>
        <w:gridCol w:w="1854"/>
      </w:tblGrid>
      <w:tr w:rsidR="00576034" w:rsidRPr="00576034" w14:paraId="15C86D92" w14:textId="77777777" w:rsidTr="00D001A7">
        <w:tc>
          <w:tcPr>
            <w:tcW w:w="7501" w:type="dxa"/>
          </w:tcPr>
          <w:p w14:paraId="34702EDC" w14:textId="77777777" w:rsidR="00576034" w:rsidRPr="00576034" w:rsidRDefault="00576034" w:rsidP="00576034">
            <w:pPr>
              <w:numPr>
                <w:ilvl w:val="0"/>
                <w:numId w:val="12"/>
              </w:numPr>
              <w:tabs>
                <w:tab w:val="num" w:pos="284"/>
              </w:tabs>
              <w:suppressAutoHyphens/>
              <w:rPr>
                <w:rFonts w:ascii="Times New Roman" w:hAnsi="Times New Roman"/>
                <w:b/>
                <w:color w:val="auto"/>
                <w:sz w:val="24"/>
                <w:szCs w:val="24"/>
              </w:rPr>
            </w:pPr>
            <w:r w:rsidRPr="00576034">
              <w:rPr>
                <w:rFonts w:ascii="Times New Roman" w:hAnsi="Times New Roman"/>
                <w:b/>
                <w:color w:val="auto"/>
                <w:sz w:val="24"/>
                <w:szCs w:val="24"/>
              </w:rPr>
              <w:t xml:space="preserve">ОБЩАЯ ХАРАКТЕРИСТИКА </w:t>
            </w:r>
            <w:r w:rsidRPr="00576034">
              <w:rPr>
                <w:rFonts w:ascii="Times New Roman" w:hAnsi="Times New Roman"/>
                <w:b/>
                <w:sz w:val="24"/>
                <w:szCs w:val="24"/>
              </w:rPr>
              <w:t xml:space="preserve">РАБОЧЕЙ </w:t>
            </w:r>
            <w:r w:rsidRPr="00576034">
              <w:rPr>
                <w:rFonts w:ascii="Times New Roman" w:hAnsi="Times New Roman"/>
                <w:b/>
                <w:color w:val="auto"/>
                <w:sz w:val="24"/>
                <w:szCs w:val="24"/>
              </w:rPr>
              <w:t>ПРОГРАММЫ ПРОФЕССИОНАЛЬНОГО МОДУЛЯ</w:t>
            </w:r>
          </w:p>
        </w:tc>
        <w:tc>
          <w:tcPr>
            <w:tcW w:w="1854" w:type="dxa"/>
          </w:tcPr>
          <w:p w14:paraId="4EC279D3" w14:textId="77777777" w:rsidR="00576034" w:rsidRPr="00576034" w:rsidRDefault="00576034" w:rsidP="00576034">
            <w:pPr>
              <w:jc w:val="center"/>
              <w:rPr>
                <w:rFonts w:ascii="Times New Roman" w:hAnsi="Times New Roman"/>
                <w:b/>
                <w:color w:val="auto"/>
                <w:sz w:val="24"/>
                <w:szCs w:val="24"/>
              </w:rPr>
            </w:pPr>
            <w:r w:rsidRPr="00576034">
              <w:rPr>
                <w:rFonts w:ascii="Times New Roman" w:hAnsi="Times New Roman"/>
                <w:b/>
                <w:color w:val="auto"/>
                <w:sz w:val="24"/>
                <w:szCs w:val="24"/>
              </w:rPr>
              <w:t>…</w:t>
            </w:r>
          </w:p>
        </w:tc>
      </w:tr>
      <w:tr w:rsidR="00576034" w:rsidRPr="00576034" w14:paraId="02C81F45" w14:textId="77777777" w:rsidTr="00D001A7">
        <w:tc>
          <w:tcPr>
            <w:tcW w:w="7501" w:type="dxa"/>
          </w:tcPr>
          <w:p w14:paraId="45202C51" w14:textId="77777777" w:rsidR="00576034" w:rsidRPr="00576034" w:rsidRDefault="00576034" w:rsidP="00576034">
            <w:pPr>
              <w:numPr>
                <w:ilvl w:val="0"/>
                <w:numId w:val="12"/>
              </w:numPr>
              <w:suppressAutoHyphens/>
              <w:rPr>
                <w:rFonts w:ascii="Times New Roman" w:hAnsi="Times New Roman"/>
                <w:b/>
                <w:color w:val="auto"/>
                <w:sz w:val="24"/>
                <w:szCs w:val="24"/>
              </w:rPr>
            </w:pPr>
            <w:r w:rsidRPr="00576034">
              <w:rPr>
                <w:rFonts w:ascii="Times New Roman" w:hAnsi="Times New Roman"/>
                <w:b/>
                <w:color w:val="auto"/>
                <w:sz w:val="24"/>
                <w:szCs w:val="24"/>
              </w:rPr>
              <w:t>СТРУКТУРА И СОДЕРЖАНИЕ ПРОФЕССИОНАЛЬНОГО МОДУЛЯ</w:t>
            </w:r>
          </w:p>
        </w:tc>
        <w:tc>
          <w:tcPr>
            <w:tcW w:w="1854" w:type="dxa"/>
          </w:tcPr>
          <w:p w14:paraId="7E50F4B1" w14:textId="77777777" w:rsidR="00576034" w:rsidRPr="00576034" w:rsidRDefault="00576034" w:rsidP="00576034">
            <w:pPr>
              <w:jc w:val="center"/>
              <w:rPr>
                <w:rFonts w:ascii="Times New Roman" w:hAnsi="Times New Roman"/>
                <w:b/>
                <w:color w:val="auto"/>
                <w:sz w:val="24"/>
                <w:szCs w:val="24"/>
              </w:rPr>
            </w:pPr>
            <w:r w:rsidRPr="00576034">
              <w:rPr>
                <w:rFonts w:ascii="Times New Roman" w:hAnsi="Times New Roman"/>
                <w:b/>
                <w:color w:val="auto"/>
                <w:sz w:val="24"/>
                <w:szCs w:val="24"/>
              </w:rPr>
              <w:t>…</w:t>
            </w:r>
          </w:p>
        </w:tc>
      </w:tr>
      <w:tr w:rsidR="00576034" w:rsidRPr="00576034" w14:paraId="592D5A99" w14:textId="77777777" w:rsidTr="00D001A7">
        <w:tc>
          <w:tcPr>
            <w:tcW w:w="7501" w:type="dxa"/>
          </w:tcPr>
          <w:p w14:paraId="52643C02" w14:textId="77777777" w:rsidR="00576034" w:rsidRPr="00576034" w:rsidRDefault="00576034" w:rsidP="00576034">
            <w:pPr>
              <w:numPr>
                <w:ilvl w:val="0"/>
                <w:numId w:val="12"/>
              </w:numPr>
              <w:suppressAutoHyphens/>
              <w:rPr>
                <w:rFonts w:ascii="Times New Roman" w:hAnsi="Times New Roman"/>
                <w:b/>
                <w:color w:val="auto"/>
                <w:sz w:val="24"/>
                <w:szCs w:val="24"/>
              </w:rPr>
            </w:pPr>
            <w:r w:rsidRPr="00576034">
              <w:rPr>
                <w:rFonts w:ascii="Times New Roman" w:hAnsi="Times New Roman"/>
                <w:b/>
                <w:color w:val="auto"/>
                <w:sz w:val="24"/>
                <w:szCs w:val="24"/>
              </w:rPr>
              <w:t>УСЛОВИЯ РЕАЛИЗАЦИИ ПРОФЕССИОНАЛЬНОГО МОДУЛЯ</w:t>
            </w:r>
          </w:p>
        </w:tc>
        <w:tc>
          <w:tcPr>
            <w:tcW w:w="1854" w:type="dxa"/>
          </w:tcPr>
          <w:p w14:paraId="6A5EFD6E" w14:textId="77777777" w:rsidR="00576034" w:rsidRPr="00576034" w:rsidRDefault="00576034" w:rsidP="00576034">
            <w:pPr>
              <w:jc w:val="center"/>
              <w:rPr>
                <w:rFonts w:ascii="Times New Roman" w:hAnsi="Times New Roman"/>
                <w:b/>
                <w:color w:val="auto"/>
                <w:sz w:val="24"/>
                <w:szCs w:val="24"/>
              </w:rPr>
            </w:pPr>
            <w:r w:rsidRPr="00576034">
              <w:rPr>
                <w:rFonts w:ascii="Times New Roman" w:hAnsi="Times New Roman"/>
                <w:b/>
                <w:color w:val="auto"/>
                <w:sz w:val="24"/>
                <w:szCs w:val="24"/>
              </w:rPr>
              <w:t>…</w:t>
            </w:r>
          </w:p>
        </w:tc>
      </w:tr>
      <w:tr w:rsidR="00576034" w:rsidRPr="00576034" w14:paraId="35C12D09" w14:textId="77777777" w:rsidTr="00D001A7">
        <w:tc>
          <w:tcPr>
            <w:tcW w:w="7501" w:type="dxa"/>
          </w:tcPr>
          <w:p w14:paraId="3BF9802A" w14:textId="77777777" w:rsidR="00576034" w:rsidRPr="00576034" w:rsidRDefault="00576034" w:rsidP="00576034">
            <w:pPr>
              <w:numPr>
                <w:ilvl w:val="0"/>
                <w:numId w:val="12"/>
              </w:numPr>
              <w:suppressAutoHyphens/>
              <w:rPr>
                <w:rFonts w:ascii="Times New Roman" w:hAnsi="Times New Roman"/>
                <w:b/>
                <w:color w:val="auto"/>
                <w:sz w:val="24"/>
                <w:szCs w:val="24"/>
              </w:rPr>
            </w:pPr>
            <w:r w:rsidRPr="00576034">
              <w:rPr>
                <w:rFonts w:ascii="Times New Roman" w:hAnsi="Times New Roman"/>
                <w:b/>
                <w:color w:val="auto"/>
                <w:sz w:val="24"/>
                <w:szCs w:val="24"/>
              </w:rPr>
              <w:t>КОНТРОЛЬ И ОЦЕНКА РЕЗУЛЬТАТОВ ОСВОЕНИЯ ПРОФЕССИОНАЛЬНОГО МОДУЛЯ</w:t>
            </w:r>
          </w:p>
          <w:p w14:paraId="6DB6AA44" w14:textId="77777777" w:rsidR="00576034" w:rsidRPr="00576034" w:rsidRDefault="00576034" w:rsidP="00576034">
            <w:pPr>
              <w:suppressAutoHyphens/>
              <w:rPr>
                <w:rFonts w:ascii="Times New Roman" w:hAnsi="Times New Roman"/>
                <w:b/>
                <w:color w:val="auto"/>
                <w:sz w:val="24"/>
                <w:szCs w:val="24"/>
              </w:rPr>
            </w:pPr>
          </w:p>
        </w:tc>
        <w:tc>
          <w:tcPr>
            <w:tcW w:w="1854" w:type="dxa"/>
          </w:tcPr>
          <w:p w14:paraId="13AED8D5" w14:textId="77777777" w:rsidR="00576034" w:rsidRPr="00576034" w:rsidRDefault="00576034" w:rsidP="00576034">
            <w:pPr>
              <w:jc w:val="center"/>
              <w:rPr>
                <w:rFonts w:ascii="Times New Roman" w:hAnsi="Times New Roman"/>
                <w:b/>
                <w:color w:val="auto"/>
                <w:sz w:val="24"/>
                <w:szCs w:val="24"/>
              </w:rPr>
            </w:pPr>
            <w:r w:rsidRPr="00576034">
              <w:rPr>
                <w:rFonts w:ascii="Times New Roman" w:hAnsi="Times New Roman"/>
                <w:b/>
                <w:color w:val="auto"/>
                <w:sz w:val="24"/>
                <w:szCs w:val="24"/>
              </w:rPr>
              <w:t>…</w:t>
            </w:r>
          </w:p>
        </w:tc>
      </w:tr>
    </w:tbl>
    <w:p w14:paraId="4EE97AF3" w14:textId="77777777" w:rsidR="00576034" w:rsidRPr="00576034" w:rsidRDefault="00576034" w:rsidP="00576034">
      <w:pPr>
        <w:rPr>
          <w:rFonts w:ascii="Times New Roman" w:hAnsi="Times New Roman"/>
          <w:b/>
          <w:i/>
          <w:color w:val="auto"/>
          <w:sz w:val="24"/>
          <w:szCs w:val="24"/>
        </w:rPr>
        <w:sectPr w:rsidR="00576034" w:rsidRPr="00576034" w:rsidSect="00733AEF">
          <w:pgSz w:w="11907" w:h="16840"/>
          <w:pgMar w:top="1134" w:right="851" w:bottom="992" w:left="1418" w:header="709" w:footer="709" w:gutter="0"/>
          <w:cols w:space="720"/>
        </w:sectPr>
      </w:pPr>
    </w:p>
    <w:p w14:paraId="6E1E9D75" w14:textId="77777777" w:rsidR="00576034" w:rsidRPr="00576034" w:rsidRDefault="00576034" w:rsidP="00576034">
      <w:pPr>
        <w:spacing w:after="0"/>
        <w:jc w:val="center"/>
        <w:rPr>
          <w:rFonts w:ascii="Times New Roman" w:hAnsi="Times New Roman"/>
          <w:b/>
          <w:color w:val="auto"/>
          <w:sz w:val="24"/>
          <w:szCs w:val="24"/>
        </w:rPr>
      </w:pPr>
      <w:r w:rsidRPr="00576034">
        <w:rPr>
          <w:rFonts w:ascii="Times New Roman" w:hAnsi="Times New Roman"/>
          <w:b/>
          <w:color w:val="auto"/>
          <w:sz w:val="24"/>
          <w:szCs w:val="24"/>
        </w:rPr>
        <w:lastRenderedPageBreak/>
        <w:t xml:space="preserve">1. ОБЩАЯ ХАРАКТЕРИСТИКА </w:t>
      </w:r>
      <w:r w:rsidRPr="00576034">
        <w:rPr>
          <w:rFonts w:ascii="Times New Roman" w:hAnsi="Times New Roman"/>
          <w:b/>
          <w:sz w:val="24"/>
          <w:szCs w:val="24"/>
        </w:rPr>
        <w:t>РАБОЧЕЙ ПРОГРАММЫ</w:t>
      </w:r>
    </w:p>
    <w:p w14:paraId="278B81E6" w14:textId="77777777" w:rsidR="00576034" w:rsidRPr="00576034" w:rsidRDefault="00576034" w:rsidP="00576034">
      <w:pPr>
        <w:spacing w:after="0"/>
        <w:jc w:val="center"/>
        <w:rPr>
          <w:rFonts w:ascii="Times New Roman" w:hAnsi="Times New Roman"/>
          <w:b/>
          <w:color w:val="auto"/>
          <w:sz w:val="24"/>
          <w:szCs w:val="24"/>
        </w:rPr>
      </w:pPr>
      <w:r w:rsidRPr="00576034">
        <w:rPr>
          <w:rFonts w:ascii="Times New Roman" w:hAnsi="Times New Roman"/>
          <w:b/>
          <w:color w:val="auto"/>
          <w:sz w:val="24"/>
          <w:szCs w:val="24"/>
        </w:rPr>
        <w:t>ПРОФЕССИОНАЛЬНОГО МОДУЛЯ</w:t>
      </w:r>
    </w:p>
    <w:p w14:paraId="2E0319B7" w14:textId="77777777" w:rsidR="00576034" w:rsidRPr="00576034" w:rsidRDefault="00576034" w:rsidP="00576034">
      <w:pPr>
        <w:spacing w:after="0" w:line="240" w:lineRule="auto"/>
        <w:jc w:val="center"/>
        <w:rPr>
          <w:rFonts w:ascii="Times New Roman" w:hAnsi="Times New Roman"/>
          <w:b/>
          <w:color w:val="auto"/>
          <w:sz w:val="24"/>
          <w:szCs w:val="24"/>
        </w:rPr>
      </w:pPr>
      <w:r w:rsidRPr="00576034">
        <w:rPr>
          <w:rFonts w:ascii="Times New Roman" w:hAnsi="Times New Roman"/>
          <w:b/>
          <w:color w:val="auto"/>
          <w:sz w:val="24"/>
          <w:szCs w:val="24"/>
        </w:rPr>
        <w:t xml:space="preserve">«ПМ.02 </w:t>
      </w:r>
      <w:r w:rsidRPr="00576034">
        <w:rPr>
          <w:rFonts w:ascii="Times New Roman" w:hAnsi="Times New Roman"/>
          <w:b/>
          <w:bCs/>
          <w:color w:val="auto"/>
          <w:sz w:val="24"/>
          <w:szCs w:val="24"/>
        </w:rPr>
        <w:t>Выполнение технического обслуживания устройств электроснабжения и электрооборудования (по отраслям)</w:t>
      </w:r>
      <w:r w:rsidRPr="00576034">
        <w:rPr>
          <w:rFonts w:ascii="Times New Roman" w:hAnsi="Times New Roman"/>
          <w:b/>
          <w:color w:val="auto"/>
          <w:sz w:val="24"/>
          <w:szCs w:val="24"/>
        </w:rPr>
        <w:t>»</w:t>
      </w:r>
    </w:p>
    <w:p w14:paraId="47FE4E0F" w14:textId="77777777" w:rsidR="00576034" w:rsidRPr="00576034" w:rsidRDefault="00576034" w:rsidP="00576034">
      <w:pPr>
        <w:suppressAutoHyphens/>
        <w:spacing w:after="0" w:line="240" w:lineRule="auto"/>
        <w:ind w:firstLine="709"/>
        <w:rPr>
          <w:rFonts w:ascii="Times New Roman" w:hAnsi="Times New Roman"/>
          <w:b/>
          <w:color w:val="auto"/>
          <w:sz w:val="24"/>
          <w:szCs w:val="24"/>
        </w:rPr>
      </w:pPr>
      <w:r w:rsidRPr="00576034">
        <w:rPr>
          <w:rFonts w:ascii="Times New Roman" w:hAnsi="Times New Roman"/>
          <w:b/>
          <w:color w:val="auto"/>
          <w:sz w:val="24"/>
          <w:szCs w:val="24"/>
        </w:rPr>
        <w:t xml:space="preserve">1.1. Цель и планируемые результаты освоения профессионального модуля </w:t>
      </w:r>
    </w:p>
    <w:p w14:paraId="0205615B" w14:textId="77777777" w:rsidR="00576034" w:rsidRPr="00576034" w:rsidRDefault="00576034" w:rsidP="00576034">
      <w:pPr>
        <w:suppressAutoHyphens/>
        <w:spacing w:after="0" w:line="240" w:lineRule="auto"/>
        <w:ind w:firstLine="709"/>
        <w:jc w:val="both"/>
        <w:rPr>
          <w:rFonts w:ascii="Times New Roman" w:hAnsi="Times New Roman"/>
          <w:color w:val="auto"/>
          <w:sz w:val="24"/>
          <w:szCs w:val="24"/>
        </w:rPr>
      </w:pPr>
      <w:r w:rsidRPr="00576034">
        <w:rPr>
          <w:rFonts w:ascii="Times New Roman" w:hAnsi="Times New Roman"/>
          <w:color w:val="auto"/>
          <w:sz w:val="24"/>
          <w:szCs w:val="24"/>
        </w:rPr>
        <w:t>В результате изучения профессионального модуля обучающийся должен освоить основной вид деятельности «</w:t>
      </w:r>
      <w:r w:rsidRPr="00576034">
        <w:rPr>
          <w:rFonts w:ascii="Times New Roman" w:hAnsi="Times New Roman"/>
          <w:bCs/>
          <w:color w:val="auto"/>
          <w:sz w:val="24"/>
          <w:szCs w:val="24"/>
        </w:rPr>
        <w:t>Выполнение технического обслуживания устройств электроснабжения и электрооборудования (по отраслям</w:t>
      </w:r>
      <w:proofErr w:type="gramStart"/>
      <w:r w:rsidRPr="00576034">
        <w:rPr>
          <w:rFonts w:ascii="Times New Roman" w:hAnsi="Times New Roman"/>
          <w:bCs/>
          <w:color w:val="auto"/>
          <w:sz w:val="24"/>
          <w:szCs w:val="24"/>
        </w:rPr>
        <w:t>) »</w:t>
      </w:r>
      <w:proofErr w:type="gramEnd"/>
      <w:r w:rsidRPr="00576034">
        <w:rPr>
          <w:rFonts w:ascii="Times New Roman" w:hAnsi="Times New Roman"/>
          <w:bCs/>
          <w:color w:val="auto"/>
          <w:sz w:val="24"/>
          <w:szCs w:val="24"/>
        </w:rPr>
        <w:t xml:space="preserve"> </w:t>
      </w:r>
      <w:r w:rsidRPr="00576034">
        <w:rPr>
          <w:rFonts w:ascii="Times New Roman" w:hAnsi="Times New Roman"/>
          <w:color w:val="auto"/>
          <w:sz w:val="24"/>
          <w:szCs w:val="24"/>
        </w:rPr>
        <w:t>и соответствующие ему общие компетенции и профессиональные компетенции:</w:t>
      </w:r>
    </w:p>
    <w:p w14:paraId="2374939D" w14:textId="77777777" w:rsidR="00576034" w:rsidRPr="00576034" w:rsidRDefault="00576034" w:rsidP="00576034">
      <w:pPr>
        <w:numPr>
          <w:ilvl w:val="2"/>
          <w:numId w:val="13"/>
        </w:numPr>
        <w:spacing w:after="0" w:line="240" w:lineRule="auto"/>
        <w:ind w:left="0" w:firstLine="708"/>
        <w:jc w:val="both"/>
        <w:rPr>
          <w:rFonts w:ascii="Times New Roman" w:hAnsi="Times New Roman"/>
          <w:color w:val="auto"/>
          <w:sz w:val="24"/>
          <w:szCs w:val="24"/>
        </w:rPr>
      </w:pPr>
      <w:r w:rsidRPr="00576034">
        <w:rPr>
          <w:rFonts w:ascii="Times New Roman" w:hAnsi="Times New Roman"/>
          <w:color w:val="auto"/>
          <w:sz w:val="24"/>
          <w:szCs w:val="24"/>
        </w:rPr>
        <w:t xml:space="preserve">Перечень общих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8013"/>
      </w:tblGrid>
      <w:tr w:rsidR="00576034" w:rsidRPr="00576034" w14:paraId="2760EDC7" w14:textId="77777777" w:rsidTr="00D001A7">
        <w:tc>
          <w:tcPr>
            <w:tcW w:w="1650" w:type="dxa"/>
          </w:tcPr>
          <w:p w14:paraId="4A4FA050" w14:textId="77777777" w:rsidR="00576034" w:rsidRPr="00576034" w:rsidRDefault="00576034" w:rsidP="00576034">
            <w:pPr>
              <w:rPr>
                <w:rFonts w:ascii="Times New Roman" w:hAnsi="Times New Roman"/>
                <w:iCs/>
                <w:color w:val="auto"/>
                <w:szCs w:val="22"/>
              </w:rPr>
            </w:pPr>
            <w:r w:rsidRPr="00576034">
              <w:rPr>
                <w:rFonts w:ascii="Times New Roman" w:hAnsi="Times New Roman"/>
                <w:iCs/>
                <w:color w:val="auto"/>
                <w:szCs w:val="22"/>
              </w:rPr>
              <w:t>Код</w:t>
            </w:r>
          </w:p>
        </w:tc>
        <w:tc>
          <w:tcPr>
            <w:tcW w:w="8204" w:type="dxa"/>
          </w:tcPr>
          <w:p w14:paraId="6BC60955" w14:textId="77777777" w:rsidR="00576034" w:rsidRPr="00576034" w:rsidRDefault="00576034" w:rsidP="00576034">
            <w:pPr>
              <w:jc w:val="center"/>
              <w:rPr>
                <w:rFonts w:ascii="Times New Roman" w:hAnsi="Times New Roman"/>
                <w:iCs/>
                <w:color w:val="auto"/>
                <w:szCs w:val="22"/>
              </w:rPr>
            </w:pPr>
            <w:r w:rsidRPr="00576034">
              <w:rPr>
                <w:rFonts w:ascii="Times New Roman" w:hAnsi="Times New Roman"/>
                <w:iCs/>
                <w:color w:val="auto"/>
                <w:szCs w:val="22"/>
              </w:rPr>
              <w:t>Наименование общих компетенций</w:t>
            </w:r>
          </w:p>
        </w:tc>
      </w:tr>
      <w:tr w:rsidR="00576034" w:rsidRPr="00576034" w14:paraId="1A38C710" w14:textId="77777777" w:rsidTr="00D001A7">
        <w:trPr>
          <w:trHeight w:val="327"/>
        </w:trPr>
        <w:tc>
          <w:tcPr>
            <w:tcW w:w="1650" w:type="dxa"/>
          </w:tcPr>
          <w:p w14:paraId="4C8EB459" w14:textId="77777777" w:rsidR="00576034" w:rsidRPr="00576034" w:rsidRDefault="00576034" w:rsidP="00576034">
            <w:pPr>
              <w:spacing w:after="0" w:line="240" w:lineRule="auto"/>
              <w:rPr>
                <w:rFonts w:ascii="Times New Roman" w:hAnsi="Times New Roman"/>
                <w:iCs/>
                <w:color w:val="auto"/>
                <w:szCs w:val="22"/>
                <w:highlight w:val="red"/>
                <w:lang w:eastAsia="x-none"/>
              </w:rPr>
            </w:pPr>
            <w:r w:rsidRPr="00576034">
              <w:rPr>
                <w:rFonts w:ascii="Times New Roman" w:hAnsi="Times New Roman"/>
                <w:iCs/>
                <w:color w:val="auto"/>
                <w:szCs w:val="22"/>
                <w:lang w:val="en-US" w:eastAsia="x-none"/>
              </w:rPr>
              <w:t>ОК 01</w:t>
            </w:r>
          </w:p>
        </w:tc>
        <w:tc>
          <w:tcPr>
            <w:tcW w:w="8204" w:type="dxa"/>
          </w:tcPr>
          <w:p w14:paraId="19A997FF" w14:textId="77777777" w:rsidR="00576034" w:rsidRPr="00576034" w:rsidRDefault="00576034" w:rsidP="00576034">
            <w:pPr>
              <w:spacing w:after="0"/>
              <w:rPr>
                <w:rFonts w:ascii="Times New Roman" w:hAnsi="Times New Roman"/>
                <w:iCs/>
                <w:color w:val="auto"/>
                <w:szCs w:val="22"/>
                <w:highlight w:val="yellow"/>
              </w:rPr>
            </w:pPr>
            <w:r w:rsidRPr="00576034">
              <w:rPr>
                <w:rFonts w:ascii="Times New Roman" w:hAnsi="Times New Roman"/>
                <w:iCs/>
                <w:color w:val="auto"/>
                <w:szCs w:val="22"/>
              </w:rPr>
              <w:t>Выбирать способы решения задач профессиональной деятельности применительно к различным контекстам</w:t>
            </w:r>
          </w:p>
        </w:tc>
      </w:tr>
      <w:tr w:rsidR="00576034" w:rsidRPr="00576034" w14:paraId="5BEEE270" w14:textId="77777777" w:rsidTr="00D001A7">
        <w:tc>
          <w:tcPr>
            <w:tcW w:w="1650" w:type="dxa"/>
          </w:tcPr>
          <w:p w14:paraId="0F3977D9" w14:textId="77777777" w:rsidR="00576034" w:rsidRPr="00576034" w:rsidRDefault="00576034" w:rsidP="00576034">
            <w:pPr>
              <w:spacing w:after="0" w:line="240" w:lineRule="auto"/>
              <w:rPr>
                <w:rFonts w:ascii="Times New Roman" w:hAnsi="Times New Roman"/>
                <w:iCs/>
                <w:color w:val="auto"/>
                <w:szCs w:val="22"/>
                <w:lang w:eastAsia="x-none"/>
              </w:rPr>
            </w:pPr>
            <w:r w:rsidRPr="00576034">
              <w:rPr>
                <w:rFonts w:ascii="Times New Roman" w:hAnsi="Times New Roman"/>
                <w:iCs/>
                <w:color w:val="auto"/>
                <w:szCs w:val="22"/>
                <w:lang w:val="en-US" w:eastAsia="x-none"/>
              </w:rPr>
              <w:t>ОК 03</w:t>
            </w:r>
          </w:p>
        </w:tc>
        <w:tc>
          <w:tcPr>
            <w:tcW w:w="8204" w:type="dxa"/>
          </w:tcPr>
          <w:p w14:paraId="2AB77ACD" w14:textId="77777777" w:rsidR="00576034" w:rsidRPr="00576034" w:rsidRDefault="00576034" w:rsidP="00576034">
            <w:pPr>
              <w:spacing w:after="0"/>
              <w:rPr>
                <w:rFonts w:ascii="Times New Roman" w:hAnsi="Times New Roman"/>
                <w:iCs/>
                <w:color w:val="auto"/>
                <w:szCs w:val="22"/>
                <w:highlight w:val="yellow"/>
              </w:rPr>
            </w:pPr>
            <w:r w:rsidRPr="00576034">
              <w:rPr>
                <w:rFonts w:ascii="Times New Roman" w:hAnsi="Times New Roman"/>
                <w:color w:val="auto"/>
                <w:szCs w:val="22"/>
              </w:rPr>
              <w:t xml:space="preserve">Планировать и реализовывать собственное профессиональное </w:t>
            </w:r>
            <w:r w:rsidRPr="00576034">
              <w:rPr>
                <w:rFonts w:ascii="Times New Roman" w:hAnsi="Times New Roman"/>
                <w:color w:val="auto"/>
                <w:szCs w:val="22"/>
              </w:rPr>
              <w:br/>
              <w:t xml:space="preserve">и личностное развитие, предпринимательскую деятельность </w:t>
            </w:r>
            <w:r w:rsidRPr="00576034">
              <w:rPr>
                <w:rFonts w:ascii="Times New Roman" w:hAnsi="Times New Roman"/>
                <w:color w:val="auto"/>
                <w:szCs w:val="22"/>
              </w:rPr>
              <w:br/>
              <w:t xml:space="preserve">в профессиональной сфере, использовать знания по финансовой грамотности </w:t>
            </w:r>
            <w:r w:rsidRPr="00576034">
              <w:rPr>
                <w:rFonts w:ascii="Times New Roman" w:hAnsi="Times New Roman"/>
                <w:color w:val="auto"/>
                <w:szCs w:val="22"/>
              </w:rPr>
              <w:br/>
              <w:t>в различных жизненных ситуациях</w:t>
            </w:r>
          </w:p>
        </w:tc>
      </w:tr>
      <w:tr w:rsidR="00576034" w:rsidRPr="00576034" w14:paraId="5FB25C18" w14:textId="77777777" w:rsidTr="00D001A7">
        <w:tc>
          <w:tcPr>
            <w:tcW w:w="1650" w:type="dxa"/>
          </w:tcPr>
          <w:p w14:paraId="7671C5F7" w14:textId="77777777" w:rsidR="00576034" w:rsidRPr="00576034" w:rsidRDefault="00576034" w:rsidP="00576034">
            <w:pPr>
              <w:spacing w:after="0" w:line="240" w:lineRule="auto"/>
              <w:rPr>
                <w:rFonts w:ascii="Times New Roman" w:hAnsi="Times New Roman"/>
                <w:iCs/>
                <w:color w:val="auto"/>
                <w:szCs w:val="22"/>
                <w:lang w:eastAsia="x-none"/>
              </w:rPr>
            </w:pPr>
            <w:r w:rsidRPr="00576034">
              <w:rPr>
                <w:rFonts w:ascii="Times New Roman" w:hAnsi="Times New Roman"/>
                <w:iCs/>
                <w:color w:val="auto"/>
                <w:szCs w:val="22"/>
                <w:lang w:val="en-US" w:eastAsia="x-none"/>
              </w:rPr>
              <w:t>ОК 04</w:t>
            </w:r>
          </w:p>
        </w:tc>
        <w:tc>
          <w:tcPr>
            <w:tcW w:w="8204" w:type="dxa"/>
          </w:tcPr>
          <w:p w14:paraId="05C4886C" w14:textId="77777777" w:rsidR="00576034" w:rsidRPr="00576034" w:rsidRDefault="00576034" w:rsidP="00576034">
            <w:pPr>
              <w:spacing w:after="0"/>
              <w:rPr>
                <w:rFonts w:ascii="Times New Roman" w:hAnsi="Times New Roman"/>
                <w:iCs/>
                <w:color w:val="auto"/>
                <w:szCs w:val="22"/>
                <w:highlight w:val="yellow"/>
              </w:rPr>
            </w:pPr>
            <w:r w:rsidRPr="00576034">
              <w:rPr>
                <w:rFonts w:ascii="Times New Roman" w:hAnsi="Times New Roman"/>
                <w:color w:val="auto"/>
                <w:szCs w:val="22"/>
              </w:rPr>
              <w:t>Эффективно взаимодействовать и работать в коллективе и команде</w:t>
            </w:r>
          </w:p>
        </w:tc>
      </w:tr>
    </w:tbl>
    <w:p w14:paraId="5883DBC9" w14:textId="77777777" w:rsidR="00576034" w:rsidRPr="00576034" w:rsidRDefault="00576034" w:rsidP="00576034">
      <w:pPr>
        <w:ind w:firstLine="709"/>
        <w:rPr>
          <w:rFonts w:ascii="Times New Roman" w:hAnsi="Times New Roman"/>
          <w:bCs/>
          <w:iCs/>
          <w:color w:val="auto"/>
          <w:sz w:val="4"/>
          <w:szCs w:val="4"/>
        </w:rPr>
      </w:pPr>
    </w:p>
    <w:p w14:paraId="55938A68" w14:textId="77777777" w:rsidR="00576034" w:rsidRPr="00576034" w:rsidRDefault="00576034" w:rsidP="00576034">
      <w:pPr>
        <w:ind w:firstLine="709"/>
        <w:rPr>
          <w:rFonts w:ascii="Times New Roman" w:hAnsi="Times New Roman"/>
          <w:bCs/>
          <w:iCs/>
          <w:color w:val="auto"/>
          <w:sz w:val="24"/>
          <w:szCs w:val="24"/>
        </w:rPr>
      </w:pPr>
      <w:r w:rsidRPr="00576034">
        <w:rPr>
          <w:rFonts w:ascii="Times New Roman" w:hAnsi="Times New Roman"/>
          <w:bCs/>
          <w:iCs/>
          <w:color w:val="auto"/>
          <w:sz w:val="24"/>
          <w:szCs w:val="24"/>
        </w:rPr>
        <w:t xml:space="preserve">1.1.2. Перечень профессиональных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7401"/>
      </w:tblGrid>
      <w:tr w:rsidR="00576034" w:rsidRPr="00576034" w14:paraId="7EA969CA" w14:textId="77777777" w:rsidTr="00D001A7">
        <w:tc>
          <w:tcPr>
            <w:tcW w:w="2285" w:type="dxa"/>
          </w:tcPr>
          <w:p w14:paraId="18319033" w14:textId="77777777" w:rsidR="00576034" w:rsidRPr="00576034" w:rsidRDefault="00576034" w:rsidP="00576034">
            <w:pPr>
              <w:rPr>
                <w:rFonts w:ascii="Times New Roman" w:hAnsi="Times New Roman"/>
                <w:iCs/>
                <w:color w:val="auto"/>
                <w:szCs w:val="22"/>
              </w:rPr>
            </w:pPr>
            <w:r w:rsidRPr="00576034">
              <w:rPr>
                <w:rFonts w:ascii="Times New Roman" w:hAnsi="Times New Roman"/>
                <w:iCs/>
                <w:color w:val="auto"/>
                <w:szCs w:val="22"/>
              </w:rPr>
              <w:t>Код</w:t>
            </w:r>
          </w:p>
        </w:tc>
        <w:tc>
          <w:tcPr>
            <w:tcW w:w="7569" w:type="dxa"/>
          </w:tcPr>
          <w:p w14:paraId="4075B4E4" w14:textId="77777777" w:rsidR="00576034" w:rsidRPr="00576034" w:rsidRDefault="00576034" w:rsidP="00576034">
            <w:pPr>
              <w:rPr>
                <w:rFonts w:ascii="Times New Roman" w:hAnsi="Times New Roman"/>
                <w:iCs/>
                <w:color w:val="auto"/>
                <w:szCs w:val="22"/>
              </w:rPr>
            </w:pPr>
            <w:r w:rsidRPr="00576034">
              <w:rPr>
                <w:rFonts w:ascii="Times New Roman" w:hAnsi="Times New Roman"/>
                <w:iCs/>
                <w:color w:val="auto"/>
                <w:szCs w:val="22"/>
              </w:rPr>
              <w:t>Наименование видов деятельности и профессиональных компетенций</w:t>
            </w:r>
          </w:p>
        </w:tc>
      </w:tr>
      <w:tr w:rsidR="00576034" w:rsidRPr="00576034" w14:paraId="23AE71DB" w14:textId="77777777" w:rsidTr="00D001A7">
        <w:tc>
          <w:tcPr>
            <w:tcW w:w="2285" w:type="dxa"/>
          </w:tcPr>
          <w:p w14:paraId="444C57DA" w14:textId="77777777" w:rsidR="00576034" w:rsidRPr="00576034" w:rsidRDefault="00576034" w:rsidP="00576034">
            <w:pPr>
              <w:spacing w:after="0" w:line="240" w:lineRule="auto"/>
              <w:rPr>
                <w:rFonts w:ascii="Times New Roman" w:hAnsi="Times New Roman"/>
                <w:b/>
                <w:iCs/>
                <w:color w:val="auto"/>
                <w:szCs w:val="22"/>
                <w:highlight w:val="yellow"/>
                <w:u w:val="single"/>
                <w:lang w:eastAsia="x-none"/>
              </w:rPr>
            </w:pPr>
            <w:r w:rsidRPr="00576034">
              <w:rPr>
                <w:rFonts w:ascii="Times New Roman" w:hAnsi="Times New Roman"/>
                <w:b/>
                <w:iCs/>
                <w:color w:val="auto"/>
                <w:szCs w:val="22"/>
                <w:lang w:val="en-US" w:eastAsia="x-none"/>
              </w:rPr>
              <w:t xml:space="preserve">ВД </w:t>
            </w:r>
            <w:r w:rsidRPr="00576034">
              <w:rPr>
                <w:rFonts w:ascii="Times New Roman" w:hAnsi="Times New Roman"/>
                <w:b/>
                <w:iCs/>
                <w:color w:val="auto"/>
                <w:szCs w:val="22"/>
                <w:lang w:eastAsia="x-none"/>
              </w:rPr>
              <w:t>02</w:t>
            </w:r>
          </w:p>
        </w:tc>
        <w:tc>
          <w:tcPr>
            <w:tcW w:w="7569" w:type="dxa"/>
          </w:tcPr>
          <w:p w14:paraId="3FD32E92" w14:textId="77777777" w:rsidR="00576034" w:rsidRPr="00576034" w:rsidRDefault="00576034" w:rsidP="00576034">
            <w:pPr>
              <w:spacing w:after="0" w:line="240" w:lineRule="auto"/>
              <w:rPr>
                <w:rFonts w:ascii="Times New Roman" w:hAnsi="Times New Roman"/>
                <w:iCs/>
                <w:color w:val="auto"/>
                <w:szCs w:val="22"/>
                <w:highlight w:val="yellow"/>
              </w:rPr>
            </w:pPr>
            <w:r w:rsidRPr="00576034">
              <w:rPr>
                <w:rFonts w:ascii="Times New Roman" w:hAnsi="Times New Roman"/>
                <w:bCs/>
                <w:color w:val="auto"/>
                <w:sz w:val="24"/>
                <w:szCs w:val="24"/>
              </w:rPr>
              <w:t>Выполнение технического обслуживания устройств электроснабжения и электрооборудования (по отраслям)</w:t>
            </w:r>
          </w:p>
        </w:tc>
      </w:tr>
      <w:tr w:rsidR="00576034" w:rsidRPr="00576034" w14:paraId="11184AC9" w14:textId="77777777" w:rsidTr="00D001A7">
        <w:tc>
          <w:tcPr>
            <w:tcW w:w="2285" w:type="dxa"/>
          </w:tcPr>
          <w:p w14:paraId="765297BA" w14:textId="77777777" w:rsidR="00576034" w:rsidRPr="00576034" w:rsidRDefault="00576034" w:rsidP="00576034">
            <w:pPr>
              <w:spacing w:after="0"/>
              <w:rPr>
                <w:rFonts w:ascii="Times New Roman" w:hAnsi="Times New Roman"/>
                <w:b/>
                <w:iCs/>
                <w:color w:val="auto"/>
                <w:szCs w:val="22"/>
                <w:highlight w:val="yellow"/>
              </w:rPr>
            </w:pPr>
            <w:r w:rsidRPr="00576034">
              <w:rPr>
                <w:rFonts w:ascii="Times New Roman" w:hAnsi="Times New Roman"/>
                <w:b/>
                <w:iCs/>
                <w:color w:val="auto"/>
                <w:szCs w:val="22"/>
              </w:rPr>
              <w:t>ПК 2.1.</w:t>
            </w:r>
          </w:p>
        </w:tc>
        <w:tc>
          <w:tcPr>
            <w:tcW w:w="7569" w:type="dxa"/>
          </w:tcPr>
          <w:p w14:paraId="5993AB1D" w14:textId="77777777" w:rsidR="00576034" w:rsidRPr="00576034" w:rsidRDefault="00576034" w:rsidP="00576034">
            <w:pPr>
              <w:keepNext/>
              <w:spacing w:after="0" w:line="240" w:lineRule="auto"/>
              <w:jc w:val="both"/>
              <w:outlineLvl w:val="1"/>
              <w:rPr>
                <w:rFonts w:ascii="Times New Roman" w:hAnsi="Times New Roman"/>
                <w:i/>
                <w:iCs/>
                <w:color w:val="auto"/>
                <w:sz w:val="24"/>
                <w:szCs w:val="24"/>
                <w:highlight w:val="yellow"/>
              </w:rPr>
            </w:pPr>
            <w:r w:rsidRPr="00576034">
              <w:rPr>
                <w:rFonts w:ascii="Times New Roman" w:hAnsi="Times New Roman"/>
                <w:bCs/>
                <w:iCs/>
                <w:color w:val="auto"/>
                <w:sz w:val="24"/>
                <w:szCs w:val="24"/>
                <w:shd w:val="clear" w:color="auto" w:fill="FFFFFF"/>
                <w:lang w:val="x-none"/>
              </w:rPr>
              <w:t>Выполнять плановые осмотры и испытания устройств электроснабжения и электрооборудования, в том числе электрических машин и аппаратов.</w:t>
            </w:r>
          </w:p>
        </w:tc>
      </w:tr>
      <w:tr w:rsidR="00576034" w:rsidRPr="00576034" w14:paraId="1B1E40B6" w14:textId="77777777" w:rsidTr="00D001A7">
        <w:tc>
          <w:tcPr>
            <w:tcW w:w="2285" w:type="dxa"/>
          </w:tcPr>
          <w:p w14:paraId="6BF9ACED" w14:textId="77777777" w:rsidR="00576034" w:rsidRPr="00576034" w:rsidRDefault="00576034" w:rsidP="00576034">
            <w:pPr>
              <w:spacing w:after="0"/>
              <w:rPr>
                <w:rFonts w:ascii="Times New Roman" w:hAnsi="Times New Roman"/>
                <w:b/>
                <w:iCs/>
                <w:color w:val="auto"/>
                <w:szCs w:val="22"/>
                <w:highlight w:val="yellow"/>
              </w:rPr>
            </w:pPr>
            <w:r w:rsidRPr="00576034">
              <w:rPr>
                <w:rFonts w:ascii="Times New Roman" w:hAnsi="Times New Roman"/>
                <w:b/>
                <w:iCs/>
                <w:color w:val="auto"/>
                <w:szCs w:val="22"/>
              </w:rPr>
              <w:t>ПК 2.2.</w:t>
            </w:r>
          </w:p>
        </w:tc>
        <w:tc>
          <w:tcPr>
            <w:tcW w:w="7569" w:type="dxa"/>
          </w:tcPr>
          <w:p w14:paraId="646BEADE" w14:textId="77777777" w:rsidR="00576034" w:rsidRPr="00576034" w:rsidRDefault="00576034" w:rsidP="00576034">
            <w:pPr>
              <w:keepNext/>
              <w:spacing w:after="0" w:line="240" w:lineRule="auto"/>
              <w:jc w:val="both"/>
              <w:outlineLvl w:val="1"/>
              <w:rPr>
                <w:rFonts w:ascii="Times New Roman" w:hAnsi="Times New Roman"/>
                <w:i/>
                <w:iCs/>
                <w:color w:val="auto"/>
                <w:sz w:val="24"/>
                <w:szCs w:val="24"/>
                <w:highlight w:val="yellow"/>
              </w:rPr>
            </w:pPr>
            <w:r w:rsidRPr="00576034">
              <w:rPr>
                <w:rFonts w:ascii="Times New Roman" w:hAnsi="Times New Roman"/>
                <w:bCs/>
                <w:iCs/>
                <w:color w:val="auto"/>
                <w:sz w:val="24"/>
                <w:szCs w:val="24"/>
                <w:lang w:val="x-none"/>
              </w:rPr>
              <w:t>Осуществлять контроль состояния электрооборудования и устройств электроснабжения с помощью измерительных приборов в процессе технического обслуживания.</w:t>
            </w:r>
          </w:p>
        </w:tc>
      </w:tr>
      <w:tr w:rsidR="00576034" w:rsidRPr="00576034" w14:paraId="145B3D4F" w14:textId="77777777" w:rsidTr="00D001A7">
        <w:tc>
          <w:tcPr>
            <w:tcW w:w="2285" w:type="dxa"/>
          </w:tcPr>
          <w:p w14:paraId="72A53578" w14:textId="77777777" w:rsidR="00576034" w:rsidRPr="00576034" w:rsidRDefault="00576034" w:rsidP="00576034">
            <w:pPr>
              <w:spacing w:after="0"/>
              <w:rPr>
                <w:rFonts w:ascii="Times New Roman" w:hAnsi="Times New Roman"/>
                <w:b/>
                <w:iCs/>
                <w:color w:val="auto"/>
                <w:szCs w:val="22"/>
                <w:highlight w:val="yellow"/>
              </w:rPr>
            </w:pPr>
            <w:r w:rsidRPr="00576034">
              <w:rPr>
                <w:rFonts w:ascii="Times New Roman" w:hAnsi="Times New Roman"/>
                <w:b/>
                <w:iCs/>
                <w:color w:val="auto"/>
                <w:szCs w:val="22"/>
              </w:rPr>
              <w:t>ПК 2.3.</w:t>
            </w:r>
          </w:p>
        </w:tc>
        <w:tc>
          <w:tcPr>
            <w:tcW w:w="7569" w:type="dxa"/>
          </w:tcPr>
          <w:p w14:paraId="47013501" w14:textId="77777777" w:rsidR="00576034" w:rsidRPr="00576034" w:rsidRDefault="00576034" w:rsidP="00576034">
            <w:pPr>
              <w:keepNext/>
              <w:spacing w:after="0" w:line="240" w:lineRule="auto"/>
              <w:jc w:val="both"/>
              <w:outlineLvl w:val="1"/>
              <w:rPr>
                <w:rFonts w:ascii="Times New Roman" w:hAnsi="Times New Roman"/>
                <w:i/>
                <w:iCs/>
                <w:color w:val="auto"/>
                <w:sz w:val="24"/>
                <w:szCs w:val="24"/>
                <w:highlight w:val="yellow"/>
              </w:rPr>
            </w:pPr>
            <w:r w:rsidRPr="00576034">
              <w:rPr>
                <w:rFonts w:ascii="Times New Roman" w:hAnsi="Times New Roman"/>
                <w:bCs/>
                <w:iCs/>
                <w:color w:val="auto"/>
                <w:sz w:val="24"/>
                <w:szCs w:val="24"/>
                <w:lang w:val="x-none"/>
              </w:rPr>
              <w:t>Вести учет первичных данных по техническому обслуживанию устройств электроснабжения и электрооборудования в журналах</w:t>
            </w:r>
          </w:p>
        </w:tc>
      </w:tr>
    </w:tbl>
    <w:p w14:paraId="0B4BC04A" w14:textId="77777777" w:rsidR="00576034" w:rsidRPr="00576034" w:rsidRDefault="00576034" w:rsidP="00576034">
      <w:pPr>
        <w:spacing w:after="0" w:line="240" w:lineRule="auto"/>
        <w:ind w:firstLine="709"/>
        <w:rPr>
          <w:rFonts w:ascii="Times New Roman" w:hAnsi="Times New Roman"/>
          <w:bCs/>
          <w:color w:val="auto"/>
          <w:sz w:val="24"/>
          <w:szCs w:val="24"/>
          <w:highlight w:val="lightGray"/>
        </w:rPr>
      </w:pPr>
    </w:p>
    <w:p w14:paraId="741CA062" w14:textId="77777777" w:rsidR="00576034" w:rsidRPr="00576034" w:rsidRDefault="00576034" w:rsidP="00576034">
      <w:pPr>
        <w:spacing w:after="0" w:line="240" w:lineRule="auto"/>
        <w:ind w:firstLine="709"/>
        <w:rPr>
          <w:rFonts w:ascii="Times New Roman" w:hAnsi="Times New Roman"/>
          <w:bCs/>
          <w:color w:val="auto"/>
          <w:sz w:val="24"/>
          <w:szCs w:val="24"/>
        </w:rPr>
      </w:pPr>
      <w:r w:rsidRPr="00576034">
        <w:rPr>
          <w:rFonts w:ascii="Times New Roman" w:hAnsi="Times New Roman"/>
          <w:bCs/>
          <w:color w:val="auto"/>
          <w:sz w:val="24"/>
          <w:szCs w:val="24"/>
        </w:rPr>
        <w:t>1.1.3. В результате освоения профессионального модуля обучающийся должен:</w:t>
      </w:r>
      <w:r w:rsidRPr="00576034">
        <w:rPr>
          <w:i/>
          <w:iCs/>
          <w:color w:val="auto"/>
          <w:szCs w:val="22"/>
        </w:rPr>
        <w:t xml:space="preserve"> </w:t>
      </w: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6"/>
        <w:gridCol w:w="1104"/>
        <w:gridCol w:w="6209"/>
      </w:tblGrid>
      <w:tr w:rsidR="00576034" w:rsidRPr="00576034" w14:paraId="1D839E4B" w14:textId="77777777" w:rsidTr="00D001A7">
        <w:tc>
          <w:tcPr>
            <w:tcW w:w="1726" w:type="dxa"/>
            <w:vMerge w:val="restart"/>
            <w:tcBorders>
              <w:top w:val="single" w:sz="4" w:space="0" w:color="000000"/>
              <w:left w:val="single" w:sz="4" w:space="0" w:color="000000"/>
              <w:right w:val="single" w:sz="4" w:space="0" w:color="000000"/>
            </w:tcBorders>
          </w:tcPr>
          <w:p w14:paraId="0941D713" w14:textId="77777777" w:rsidR="00576034" w:rsidRPr="00576034" w:rsidRDefault="00576034" w:rsidP="00576034">
            <w:pPr>
              <w:spacing w:after="0" w:line="240" w:lineRule="auto"/>
              <w:rPr>
                <w:rFonts w:ascii="Times New Roman" w:hAnsi="Times New Roman"/>
                <w:color w:val="auto"/>
                <w:sz w:val="24"/>
                <w:szCs w:val="22"/>
              </w:rPr>
            </w:pPr>
            <w:r w:rsidRPr="00576034">
              <w:rPr>
                <w:rFonts w:ascii="Times New Roman" w:hAnsi="Times New Roman"/>
                <w:color w:val="auto"/>
                <w:sz w:val="24"/>
                <w:szCs w:val="22"/>
              </w:rPr>
              <w:t>Владеть навыками</w:t>
            </w:r>
          </w:p>
        </w:tc>
        <w:tc>
          <w:tcPr>
            <w:tcW w:w="1104" w:type="dxa"/>
            <w:tcBorders>
              <w:top w:val="single" w:sz="4" w:space="0" w:color="000000"/>
              <w:left w:val="single" w:sz="4" w:space="0" w:color="000000"/>
              <w:bottom w:val="single" w:sz="4" w:space="0" w:color="000000"/>
              <w:right w:val="single" w:sz="4" w:space="0" w:color="000000"/>
            </w:tcBorders>
          </w:tcPr>
          <w:p w14:paraId="3DE4B6F7"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Н 2.1.01</w:t>
            </w:r>
          </w:p>
        </w:tc>
        <w:tc>
          <w:tcPr>
            <w:tcW w:w="6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4BEB04" w14:textId="77777777" w:rsidR="00576034" w:rsidRPr="00576034" w:rsidRDefault="00576034" w:rsidP="00576034">
            <w:pPr>
              <w:spacing w:after="0" w:line="23" w:lineRule="atLeast"/>
              <w:jc w:val="both"/>
              <w:rPr>
                <w:rFonts w:ascii="Times New Roman" w:eastAsia="Arial" w:hAnsi="Times New Roman" w:cs="Arial"/>
                <w:color w:val="auto"/>
                <w:szCs w:val="22"/>
                <w:lang w:bidi="ru-RU"/>
              </w:rPr>
            </w:pPr>
            <w:r w:rsidRPr="00576034">
              <w:rPr>
                <w:rFonts w:ascii="Times New Roman" w:eastAsia="Arial" w:hAnsi="Times New Roman" w:cs="Arial"/>
                <w:color w:val="auto"/>
                <w:szCs w:val="22"/>
                <w:lang w:bidi="ru-RU"/>
              </w:rPr>
              <w:t>Обслуживания электрических аппаратов напряжением до 1000 В;</w:t>
            </w:r>
          </w:p>
        </w:tc>
      </w:tr>
      <w:tr w:rsidR="00576034" w:rsidRPr="00576034" w14:paraId="416750D8" w14:textId="77777777" w:rsidTr="00D001A7">
        <w:tc>
          <w:tcPr>
            <w:tcW w:w="1726" w:type="dxa"/>
            <w:vMerge/>
            <w:tcBorders>
              <w:left w:val="single" w:sz="4" w:space="0" w:color="000000"/>
              <w:right w:val="single" w:sz="4" w:space="0" w:color="000000"/>
            </w:tcBorders>
          </w:tcPr>
          <w:p w14:paraId="5D5C72AB" w14:textId="77777777" w:rsidR="00576034" w:rsidRPr="00576034" w:rsidRDefault="00576034" w:rsidP="00576034">
            <w:pPr>
              <w:spacing w:after="0"/>
              <w:rPr>
                <w:color w:val="auto"/>
                <w:szCs w:val="22"/>
              </w:rPr>
            </w:pPr>
          </w:p>
        </w:tc>
        <w:tc>
          <w:tcPr>
            <w:tcW w:w="1104" w:type="dxa"/>
            <w:tcBorders>
              <w:top w:val="single" w:sz="4" w:space="0" w:color="000000"/>
              <w:left w:val="single" w:sz="4" w:space="0" w:color="000000"/>
              <w:bottom w:val="single" w:sz="4" w:space="0" w:color="000000"/>
              <w:right w:val="single" w:sz="4" w:space="0" w:color="000000"/>
            </w:tcBorders>
          </w:tcPr>
          <w:p w14:paraId="3EA7F8A4"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Н 2.1.02</w:t>
            </w:r>
          </w:p>
        </w:tc>
        <w:tc>
          <w:tcPr>
            <w:tcW w:w="6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FA8258" w14:textId="77777777" w:rsidR="00576034" w:rsidRPr="00576034" w:rsidRDefault="00576034" w:rsidP="00576034">
            <w:pPr>
              <w:spacing w:after="0" w:line="23" w:lineRule="atLeast"/>
              <w:jc w:val="both"/>
              <w:rPr>
                <w:rFonts w:ascii="Times New Roman" w:eastAsia="Arial" w:hAnsi="Times New Roman" w:cs="Arial"/>
                <w:color w:val="auto"/>
                <w:szCs w:val="22"/>
                <w:lang w:bidi="ru-RU"/>
              </w:rPr>
            </w:pPr>
            <w:r w:rsidRPr="00576034">
              <w:rPr>
                <w:rFonts w:ascii="Times New Roman" w:eastAsia="Arial" w:hAnsi="Times New Roman" w:cs="Arial"/>
                <w:color w:val="auto"/>
                <w:szCs w:val="22"/>
                <w:lang w:bidi="ru-RU"/>
              </w:rPr>
              <w:t>Обслуживания электрических аппаратов напряжением свыше 1000 В;</w:t>
            </w:r>
          </w:p>
        </w:tc>
      </w:tr>
      <w:tr w:rsidR="00576034" w:rsidRPr="00576034" w14:paraId="5C9D55E6" w14:textId="77777777" w:rsidTr="00D001A7">
        <w:trPr>
          <w:trHeight w:val="270"/>
        </w:trPr>
        <w:tc>
          <w:tcPr>
            <w:tcW w:w="1726" w:type="dxa"/>
            <w:vMerge/>
            <w:tcBorders>
              <w:left w:val="single" w:sz="4" w:space="0" w:color="000000"/>
              <w:right w:val="single" w:sz="4" w:space="0" w:color="000000"/>
            </w:tcBorders>
          </w:tcPr>
          <w:p w14:paraId="3395575F" w14:textId="77777777" w:rsidR="00576034" w:rsidRPr="00576034" w:rsidRDefault="00576034" w:rsidP="00576034">
            <w:pPr>
              <w:spacing w:after="0"/>
              <w:rPr>
                <w:color w:val="auto"/>
                <w:szCs w:val="22"/>
              </w:rPr>
            </w:pPr>
          </w:p>
        </w:tc>
        <w:tc>
          <w:tcPr>
            <w:tcW w:w="1104" w:type="dxa"/>
            <w:tcBorders>
              <w:top w:val="single" w:sz="4" w:space="0" w:color="000000"/>
              <w:left w:val="single" w:sz="4" w:space="0" w:color="000000"/>
              <w:bottom w:val="single" w:sz="4" w:space="0" w:color="auto"/>
              <w:right w:val="single" w:sz="4" w:space="0" w:color="000000"/>
            </w:tcBorders>
          </w:tcPr>
          <w:p w14:paraId="03459661"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Н 2.1.03</w:t>
            </w:r>
          </w:p>
        </w:tc>
        <w:tc>
          <w:tcPr>
            <w:tcW w:w="6209"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14:paraId="1FA6C9ED" w14:textId="77777777" w:rsidR="00576034" w:rsidRPr="00576034" w:rsidRDefault="00576034" w:rsidP="00576034">
            <w:pPr>
              <w:spacing w:after="0" w:line="23" w:lineRule="atLeast"/>
              <w:jc w:val="both"/>
              <w:rPr>
                <w:rFonts w:ascii="Times New Roman" w:hAnsi="Times New Roman"/>
                <w:b/>
                <w:color w:val="auto"/>
                <w:szCs w:val="22"/>
              </w:rPr>
            </w:pPr>
            <w:r w:rsidRPr="00576034">
              <w:rPr>
                <w:rFonts w:ascii="Times New Roman" w:eastAsia="Arial" w:hAnsi="Times New Roman" w:cs="Arial"/>
                <w:color w:val="auto"/>
                <w:szCs w:val="22"/>
                <w:lang w:bidi="ru-RU"/>
              </w:rPr>
              <w:t xml:space="preserve">Обслуживания </w:t>
            </w:r>
            <w:r w:rsidRPr="00576034">
              <w:rPr>
                <w:rFonts w:ascii="Times New Roman" w:hAnsi="Times New Roman"/>
                <w:color w:val="auto"/>
                <w:szCs w:val="22"/>
              </w:rPr>
              <w:t>устройств электроснабжения, электрооборудования и технологического оборудования</w:t>
            </w:r>
          </w:p>
        </w:tc>
      </w:tr>
      <w:tr w:rsidR="00576034" w:rsidRPr="00576034" w14:paraId="58D270AE" w14:textId="77777777" w:rsidTr="00D001A7">
        <w:trPr>
          <w:trHeight w:val="135"/>
        </w:trPr>
        <w:tc>
          <w:tcPr>
            <w:tcW w:w="1726" w:type="dxa"/>
            <w:vMerge/>
            <w:tcBorders>
              <w:left w:val="single" w:sz="4" w:space="0" w:color="000000"/>
              <w:right w:val="single" w:sz="4" w:space="0" w:color="000000"/>
            </w:tcBorders>
          </w:tcPr>
          <w:p w14:paraId="1AF5505E" w14:textId="77777777" w:rsidR="00576034" w:rsidRPr="00576034" w:rsidRDefault="00576034" w:rsidP="00576034">
            <w:pPr>
              <w:spacing w:after="0"/>
              <w:rPr>
                <w:color w:val="auto"/>
                <w:szCs w:val="22"/>
              </w:rPr>
            </w:pPr>
          </w:p>
        </w:tc>
        <w:tc>
          <w:tcPr>
            <w:tcW w:w="1104" w:type="dxa"/>
            <w:tcBorders>
              <w:top w:val="single" w:sz="4" w:space="0" w:color="auto"/>
              <w:left w:val="single" w:sz="4" w:space="0" w:color="000000"/>
              <w:bottom w:val="single" w:sz="4" w:space="0" w:color="auto"/>
              <w:right w:val="single" w:sz="4" w:space="0" w:color="000000"/>
            </w:tcBorders>
          </w:tcPr>
          <w:p w14:paraId="5018EAA2"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Н 2.2.01</w:t>
            </w:r>
          </w:p>
        </w:tc>
        <w:tc>
          <w:tcPr>
            <w:tcW w:w="6209"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tcPr>
          <w:p w14:paraId="66EE2370" w14:textId="77777777" w:rsidR="00576034" w:rsidRPr="00576034" w:rsidRDefault="00576034" w:rsidP="00576034">
            <w:pPr>
              <w:spacing w:after="0" w:line="23" w:lineRule="atLeast"/>
              <w:jc w:val="both"/>
              <w:rPr>
                <w:rFonts w:ascii="Times New Roman" w:hAnsi="Times New Roman"/>
                <w:color w:val="auto"/>
                <w:szCs w:val="22"/>
              </w:rPr>
            </w:pPr>
            <w:r w:rsidRPr="00576034">
              <w:rPr>
                <w:rFonts w:ascii="Times New Roman" w:eastAsia="Arial" w:hAnsi="Times New Roman" w:cs="Arial"/>
                <w:color w:val="auto"/>
                <w:szCs w:val="22"/>
                <w:lang w:bidi="ru-RU"/>
              </w:rPr>
              <w:t>Проверки сложных схем электрических аппаратов,</w:t>
            </w:r>
            <w:r w:rsidRPr="00576034">
              <w:rPr>
                <w:rFonts w:ascii="Times New Roman" w:hAnsi="Times New Roman"/>
                <w:color w:val="auto"/>
                <w:szCs w:val="22"/>
              </w:rPr>
              <w:t xml:space="preserve"> устройств электроснабжения, электрооборудования технологического оборудования; </w:t>
            </w:r>
          </w:p>
        </w:tc>
      </w:tr>
      <w:tr w:rsidR="00576034" w:rsidRPr="00576034" w14:paraId="6298ABEE" w14:textId="77777777" w:rsidTr="00D001A7">
        <w:trPr>
          <w:trHeight w:val="126"/>
        </w:trPr>
        <w:tc>
          <w:tcPr>
            <w:tcW w:w="1726" w:type="dxa"/>
            <w:vMerge/>
            <w:tcBorders>
              <w:left w:val="single" w:sz="4" w:space="0" w:color="000000"/>
              <w:right w:val="single" w:sz="4" w:space="0" w:color="000000"/>
            </w:tcBorders>
          </w:tcPr>
          <w:p w14:paraId="1C3999C1" w14:textId="77777777" w:rsidR="00576034" w:rsidRPr="00576034" w:rsidRDefault="00576034" w:rsidP="00576034">
            <w:pPr>
              <w:spacing w:after="0"/>
              <w:rPr>
                <w:color w:val="auto"/>
                <w:szCs w:val="22"/>
              </w:rPr>
            </w:pPr>
          </w:p>
        </w:tc>
        <w:tc>
          <w:tcPr>
            <w:tcW w:w="1104" w:type="dxa"/>
            <w:tcBorders>
              <w:top w:val="single" w:sz="4" w:space="0" w:color="auto"/>
              <w:left w:val="single" w:sz="4" w:space="0" w:color="000000"/>
              <w:bottom w:val="single" w:sz="4" w:space="0" w:color="auto"/>
              <w:right w:val="single" w:sz="4" w:space="0" w:color="000000"/>
            </w:tcBorders>
          </w:tcPr>
          <w:p w14:paraId="68CC5315"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Н 2.2.02</w:t>
            </w:r>
          </w:p>
        </w:tc>
        <w:tc>
          <w:tcPr>
            <w:tcW w:w="6209"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tcPr>
          <w:p w14:paraId="019C41E5" w14:textId="77777777" w:rsidR="00576034" w:rsidRPr="00576034" w:rsidRDefault="00576034" w:rsidP="00576034">
            <w:pPr>
              <w:spacing w:after="0" w:line="23" w:lineRule="atLeast"/>
              <w:jc w:val="both"/>
              <w:rPr>
                <w:rFonts w:ascii="Times New Roman" w:hAnsi="Times New Roman"/>
                <w:b/>
                <w:color w:val="auto"/>
                <w:szCs w:val="22"/>
              </w:rPr>
            </w:pPr>
            <w:r w:rsidRPr="00576034">
              <w:rPr>
                <w:rFonts w:ascii="Times New Roman" w:hAnsi="Times New Roman"/>
                <w:color w:val="auto"/>
                <w:szCs w:val="22"/>
              </w:rPr>
              <w:t xml:space="preserve">Проведения диагностики </w:t>
            </w:r>
            <w:r w:rsidRPr="00576034">
              <w:rPr>
                <w:rFonts w:ascii="Times New Roman" w:eastAsia="Arial" w:hAnsi="Times New Roman" w:cs="Arial"/>
                <w:color w:val="auto"/>
                <w:szCs w:val="22"/>
                <w:lang w:bidi="ru-RU"/>
              </w:rPr>
              <w:t>электрических аппаратов,</w:t>
            </w:r>
            <w:r w:rsidRPr="00576034">
              <w:rPr>
                <w:rFonts w:ascii="Times New Roman" w:hAnsi="Times New Roman"/>
                <w:color w:val="auto"/>
                <w:szCs w:val="22"/>
              </w:rPr>
              <w:t xml:space="preserve"> устройств электроснабжения, электрооборудования</w:t>
            </w:r>
            <w:r w:rsidRPr="00576034">
              <w:rPr>
                <w:rFonts w:ascii="Times New Roman" w:eastAsia="Arial" w:hAnsi="Times New Roman" w:cs="Arial"/>
                <w:color w:val="auto"/>
                <w:szCs w:val="22"/>
                <w:lang w:bidi="ru-RU"/>
              </w:rPr>
              <w:t xml:space="preserve"> </w:t>
            </w:r>
            <w:r w:rsidRPr="00576034">
              <w:rPr>
                <w:rFonts w:ascii="Times New Roman" w:hAnsi="Times New Roman"/>
                <w:color w:val="auto"/>
                <w:szCs w:val="22"/>
              </w:rPr>
              <w:t>технологического оборудования</w:t>
            </w:r>
          </w:p>
        </w:tc>
      </w:tr>
      <w:tr w:rsidR="00576034" w:rsidRPr="00576034" w14:paraId="0F04A321" w14:textId="77777777" w:rsidTr="00D001A7">
        <w:trPr>
          <w:trHeight w:val="135"/>
        </w:trPr>
        <w:tc>
          <w:tcPr>
            <w:tcW w:w="1726" w:type="dxa"/>
            <w:vMerge/>
            <w:tcBorders>
              <w:left w:val="single" w:sz="4" w:space="0" w:color="000000"/>
              <w:right w:val="single" w:sz="4" w:space="0" w:color="000000"/>
            </w:tcBorders>
          </w:tcPr>
          <w:p w14:paraId="1608BD14" w14:textId="77777777" w:rsidR="00576034" w:rsidRPr="00576034" w:rsidRDefault="00576034" w:rsidP="00576034">
            <w:pPr>
              <w:spacing w:after="0"/>
              <w:rPr>
                <w:color w:val="auto"/>
                <w:szCs w:val="22"/>
              </w:rPr>
            </w:pPr>
          </w:p>
        </w:tc>
        <w:tc>
          <w:tcPr>
            <w:tcW w:w="1104" w:type="dxa"/>
            <w:tcBorders>
              <w:top w:val="single" w:sz="4" w:space="0" w:color="auto"/>
              <w:left w:val="single" w:sz="4" w:space="0" w:color="000000"/>
              <w:bottom w:val="single" w:sz="4" w:space="0" w:color="auto"/>
              <w:right w:val="single" w:sz="4" w:space="0" w:color="000000"/>
            </w:tcBorders>
          </w:tcPr>
          <w:p w14:paraId="684A719E" w14:textId="77777777" w:rsidR="00576034" w:rsidRPr="00576034" w:rsidRDefault="00576034" w:rsidP="00576034">
            <w:pPr>
              <w:spacing w:after="0" w:line="240" w:lineRule="auto"/>
              <w:jc w:val="center"/>
              <w:rPr>
                <w:rFonts w:ascii="Times New Roman" w:hAnsi="Times New Roman"/>
                <w:color w:val="auto"/>
                <w:sz w:val="24"/>
                <w:szCs w:val="22"/>
              </w:rPr>
            </w:pPr>
            <w:r w:rsidRPr="00576034">
              <w:rPr>
                <w:rFonts w:ascii="Times New Roman" w:hAnsi="Times New Roman"/>
                <w:color w:val="auto"/>
                <w:szCs w:val="22"/>
              </w:rPr>
              <w:t>Н 2.3.01</w:t>
            </w:r>
          </w:p>
        </w:tc>
        <w:tc>
          <w:tcPr>
            <w:tcW w:w="6209"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tcPr>
          <w:p w14:paraId="0AF5B3F0" w14:textId="77777777" w:rsidR="00576034" w:rsidRPr="00576034" w:rsidRDefault="00576034" w:rsidP="00576034">
            <w:pPr>
              <w:spacing w:after="0" w:line="240" w:lineRule="auto"/>
              <w:rPr>
                <w:rFonts w:ascii="Times New Roman" w:hAnsi="Times New Roman"/>
                <w:b/>
                <w:color w:val="auto"/>
                <w:sz w:val="24"/>
                <w:szCs w:val="22"/>
              </w:rPr>
            </w:pPr>
            <w:r w:rsidRPr="00576034">
              <w:rPr>
                <w:rFonts w:ascii="Times New Roman" w:hAnsi="Times New Roman"/>
                <w:iCs/>
                <w:color w:val="auto"/>
                <w:szCs w:val="22"/>
              </w:rPr>
              <w:t xml:space="preserve">Ведения первичных документов по техническому </w:t>
            </w:r>
            <w:proofErr w:type="gramStart"/>
            <w:r w:rsidRPr="00576034">
              <w:rPr>
                <w:rFonts w:ascii="Times New Roman" w:hAnsi="Times New Roman"/>
                <w:iCs/>
                <w:color w:val="auto"/>
                <w:szCs w:val="22"/>
              </w:rPr>
              <w:t>обслуживанию(</w:t>
            </w:r>
            <w:proofErr w:type="gramEnd"/>
            <w:r w:rsidRPr="00576034">
              <w:rPr>
                <w:rFonts w:ascii="Times New Roman" w:hAnsi="Times New Roman"/>
                <w:iCs/>
                <w:color w:val="auto"/>
                <w:szCs w:val="22"/>
              </w:rPr>
              <w:t>протоколов,  журналов, ведомостей)</w:t>
            </w:r>
          </w:p>
        </w:tc>
      </w:tr>
      <w:tr w:rsidR="00576034" w:rsidRPr="00576034" w14:paraId="3B018AE7" w14:textId="77777777" w:rsidTr="00D001A7">
        <w:trPr>
          <w:trHeight w:val="180"/>
        </w:trPr>
        <w:tc>
          <w:tcPr>
            <w:tcW w:w="1726" w:type="dxa"/>
            <w:vMerge/>
            <w:tcBorders>
              <w:left w:val="single" w:sz="4" w:space="0" w:color="000000"/>
              <w:right w:val="single" w:sz="4" w:space="0" w:color="000000"/>
            </w:tcBorders>
          </w:tcPr>
          <w:p w14:paraId="3FF2F185" w14:textId="77777777" w:rsidR="00576034" w:rsidRPr="00576034" w:rsidRDefault="00576034" w:rsidP="00576034">
            <w:pPr>
              <w:spacing w:after="0"/>
              <w:rPr>
                <w:color w:val="auto"/>
                <w:szCs w:val="22"/>
              </w:rPr>
            </w:pPr>
          </w:p>
        </w:tc>
        <w:tc>
          <w:tcPr>
            <w:tcW w:w="1104" w:type="dxa"/>
            <w:tcBorders>
              <w:top w:val="single" w:sz="4" w:space="0" w:color="auto"/>
              <w:left w:val="single" w:sz="4" w:space="0" w:color="000000"/>
              <w:right w:val="single" w:sz="4" w:space="0" w:color="000000"/>
            </w:tcBorders>
          </w:tcPr>
          <w:p w14:paraId="66284E8F" w14:textId="77777777" w:rsidR="00576034" w:rsidRPr="00576034" w:rsidRDefault="00576034" w:rsidP="00576034">
            <w:pPr>
              <w:spacing w:after="0" w:line="240" w:lineRule="auto"/>
              <w:jc w:val="center"/>
              <w:rPr>
                <w:rFonts w:ascii="Times New Roman" w:hAnsi="Times New Roman"/>
                <w:color w:val="auto"/>
                <w:sz w:val="24"/>
                <w:szCs w:val="22"/>
              </w:rPr>
            </w:pPr>
          </w:p>
        </w:tc>
        <w:tc>
          <w:tcPr>
            <w:tcW w:w="6209" w:type="dxa"/>
            <w:tcBorders>
              <w:top w:val="single" w:sz="4" w:space="0" w:color="auto"/>
              <w:left w:val="single" w:sz="4" w:space="0" w:color="000000"/>
              <w:right w:val="single" w:sz="4" w:space="0" w:color="000000"/>
            </w:tcBorders>
            <w:tcMar>
              <w:top w:w="0" w:type="dxa"/>
              <w:left w:w="108" w:type="dxa"/>
              <w:bottom w:w="0" w:type="dxa"/>
              <w:right w:w="108" w:type="dxa"/>
            </w:tcMar>
          </w:tcPr>
          <w:p w14:paraId="335ABC96" w14:textId="77777777" w:rsidR="00576034" w:rsidRPr="00576034" w:rsidRDefault="00576034" w:rsidP="00576034">
            <w:pPr>
              <w:spacing w:after="0" w:line="240" w:lineRule="auto"/>
              <w:rPr>
                <w:rFonts w:ascii="Times New Roman" w:hAnsi="Times New Roman"/>
                <w:b/>
                <w:color w:val="auto"/>
                <w:sz w:val="24"/>
                <w:szCs w:val="22"/>
              </w:rPr>
            </w:pPr>
          </w:p>
        </w:tc>
      </w:tr>
      <w:tr w:rsidR="00576034" w:rsidRPr="00576034" w14:paraId="79145645" w14:textId="77777777" w:rsidTr="00D001A7">
        <w:tc>
          <w:tcPr>
            <w:tcW w:w="1726" w:type="dxa"/>
            <w:vMerge w:val="restart"/>
            <w:tcBorders>
              <w:top w:val="single" w:sz="4" w:space="0" w:color="000000"/>
              <w:left w:val="single" w:sz="4" w:space="0" w:color="000000"/>
              <w:right w:val="single" w:sz="4" w:space="0" w:color="000000"/>
            </w:tcBorders>
          </w:tcPr>
          <w:p w14:paraId="453A938A" w14:textId="77777777" w:rsidR="00576034" w:rsidRPr="00576034" w:rsidRDefault="00576034" w:rsidP="00576034">
            <w:pPr>
              <w:spacing w:after="0" w:line="240" w:lineRule="auto"/>
              <w:rPr>
                <w:rFonts w:ascii="Times New Roman" w:hAnsi="Times New Roman"/>
                <w:color w:val="auto"/>
                <w:sz w:val="24"/>
                <w:szCs w:val="22"/>
                <w:lang w:val="en-US"/>
              </w:rPr>
            </w:pPr>
            <w:r w:rsidRPr="00576034">
              <w:rPr>
                <w:rFonts w:ascii="Times New Roman" w:hAnsi="Times New Roman"/>
                <w:color w:val="auto"/>
                <w:sz w:val="24"/>
                <w:szCs w:val="22"/>
              </w:rPr>
              <w:t>Уметь</w:t>
            </w:r>
          </w:p>
          <w:p w14:paraId="733AE3E1" w14:textId="77777777" w:rsidR="00576034" w:rsidRPr="00576034" w:rsidRDefault="00576034" w:rsidP="00576034">
            <w:pPr>
              <w:spacing w:after="0" w:line="240" w:lineRule="auto"/>
              <w:rPr>
                <w:rFonts w:ascii="Times New Roman" w:hAnsi="Times New Roman"/>
                <w:color w:val="auto"/>
                <w:sz w:val="24"/>
                <w:szCs w:val="22"/>
                <w:lang w:val="en-US"/>
              </w:rPr>
            </w:pPr>
          </w:p>
          <w:p w14:paraId="35452B45" w14:textId="77777777" w:rsidR="00576034" w:rsidRPr="00576034" w:rsidRDefault="00576034" w:rsidP="00576034">
            <w:pPr>
              <w:spacing w:after="0" w:line="240" w:lineRule="auto"/>
              <w:rPr>
                <w:rFonts w:ascii="Times New Roman" w:hAnsi="Times New Roman"/>
                <w:color w:val="auto"/>
                <w:sz w:val="24"/>
                <w:szCs w:val="22"/>
                <w:lang w:val="en-US"/>
              </w:rPr>
            </w:pPr>
          </w:p>
          <w:p w14:paraId="3999CBB6" w14:textId="77777777" w:rsidR="00576034" w:rsidRPr="00576034" w:rsidRDefault="00576034" w:rsidP="00576034">
            <w:pPr>
              <w:spacing w:after="0" w:line="240" w:lineRule="auto"/>
              <w:rPr>
                <w:rFonts w:ascii="Times New Roman" w:hAnsi="Times New Roman"/>
                <w:color w:val="auto"/>
                <w:sz w:val="24"/>
                <w:szCs w:val="22"/>
                <w:lang w:val="en-US"/>
              </w:rPr>
            </w:pPr>
          </w:p>
          <w:p w14:paraId="5C28D032" w14:textId="77777777" w:rsidR="00576034" w:rsidRPr="00576034" w:rsidRDefault="00576034" w:rsidP="00576034">
            <w:pPr>
              <w:spacing w:after="0" w:line="240" w:lineRule="auto"/>
              <w:rPr>
                <w:rFonts w:ascii="Times New Roman" w:hAnsi="Times New Roman"/>
                <w:color w:val="auto"/>
                <w:sz w:val="24"/>
                <w:szCs w:val="22"/>
                <w:lang w:val="en-US"/>
              </w:rPr>
            </w:pPr>
          </w:p>
          <w:p w14:paraId="24C7E828" w14:textId="77777777" w:rsidR="00576034" w:rsidRPr="00576034" w:rsidRDefault="00576034" w:rsidP="00576034">
            <w:pPr>
              <w:spacing w:after="0" w:line="240" w:lineRule="auto"/>
              <w:rPr>
                <w:rFonts w:ascii="Times New Roman" w:hAnsi="Times New Roman"/>
                <w:color w:val="auto"/>
                <w:sz w:val="24"/>
                <w:szCs w:val="22"/>
                <w:lang w:val="en-US"/>
              </w:rPr>
            </w:pPr>
          </w:p>
          <w:p w14:paraId="2421FFC7" w14:textId="77777777" w:rsidR="00576034" w:rsidRPr="00576034" w:rsidRDefault="00576034" w:rsidP="00576034">
            <w:pPr>
              <w:spacing w:after="0" w:line="240" w:lineRule="auto"/>
              <w:rPr>
                <w:rFonts w:ascii="Times New Roman" w:hAnsi="Times New Roman"/>
                <w:color w:val="auto"/>
                <w:sz w:val="24"/>
                <w:szCs w:val="22"/>
                <w:lang w:val="en-US"/>
              </w:rPr>
            </w:pPr>
          </w:p>
          <w:p w14:paraId="475E4671" w14:textId="77777777" w:rsidR="00576034" w:rsidRPr="00576034" w:rsidRDefault="00576034" w:rsidP="00576034">
            <w:pPr>
              <w:spacing w:after="0" w:line="240" w:lineRule="auto"/>
              <w:rPr>
                <w:rFonts w:ascii="Times New Roman" w:hAnsi="Times New Roman"/>
                <w:color w:val="auto"/>
                <w:sz w:val="24"/>
                <w:szCs w:val="22"/>
                <w:lang w:val="en-US"/>
              </w:rPr>
            </w:pPr>
          </w:p>
          <w:p w14:paraId="06C12C07" w14:textId="77777777" w:rsidR="00576034" w:rsidRPr="00576034" w:rsidRDefault="00576034" w:rsidP="00576034">
            <w:pPr>
              <w:spacing w:after="0" w:line="240" w:lineRule="auto"/>
              <w:rPr>
                <w:rFonts w:ascii="Times New Roman" w:hAnsi="Times New Roman"/>
                <w:color w:val="auto"/>
                <w:sz w:val="24"/>
                <w:szCs w:val="22"/>
                <w:lang w:val="en-US"/>
              </w:rPr>
            </w:pPr>
          </w:p>
          <w:p w14:paraId="3BC2CD41" w14:textId="77777777" w:rsidR="00576034" w:rsidRPr="00576034" w:rsidRDefault="00576034" w:rsidP="00576034">
            <w:pPr>
              <w:spacing w:after="0" w:line="240" w:lineRule="auto"/>
              <w:rPr>
                <w:rFonts w:ascii="Times New Roman" w:hAnsi="Times New Roman"/>
                <w:color w:val="auto"/>
                <w:sz w:val="24"/>
                <w:szCs w:val="22"/>
                <w:lang w:val="en-US"/>
              </w:rPr>
            </w:pPr>
          </w:p>
          <w:p w14:paraId="3B48FFBE" w14:textId="77777777" w:rsidR="00576034" w:rsidRPr="00576034" w:rsidRDefault="00576034" w:rsidP="00576034">
            <w:pPr>
              <w:spacing w:after="0" w:line="240" w:lineRule="auto"/>
              <w:rPr>
                <w:rFonts w:ascii="Times New Roman" w:hAnsi="Times New Roman"/>
                <w:color w:val="auto"/>
                <w:sz w:val="24"/>
                <w:szCs w:val="22"/>
                <w:lang w:val="en-US"/>
              </w:rPr>
            </w:pPr>
          </w:p>
          <w:p w14:paraId="7A8800A6" w14:textId="77777777" w:rsidR="00576034" w:rsidRPr="00576034" w:rsidRDefault="00576034" w:rsidP="00576034">
            <w:pPr>
              <w:spacing w:after="0" w:line="240" w:lineRule="auto"/>
              <w:rPr>
                <w:rFonts w:ascii="Times New Roman" w:hAnsi="Times New Roman"/>
                <w:color w:val="auto"/>
                <w:sz w:val="24"/>
                <w:szCs w:val="22"/>
                <w:lang w:val="en-US"/>
              </w:rPr>
            </w:pPr>
          </w:p>
          <w:p w14:paraId="4E8DDE55" w14:textId="77777777" w:rsidR="00576034" w:rsidRPr="00576034" w:rsidRDefault="00576034" w:rsidP="00576034">
            <w:pPr>
              <w:spacing w:after="0" w:line="240" w:lineRule="auto"/>
              <w:rPr>
                <w:rFonts w:ascii="Times New Roman" w:hAnsi="Times New Roman"/>
                <w:color w:val="auto"/>
                <w:sz w:val="24"/>
                <w:szCs w:val="22"/>
                <w:lang w:val="en-US"/>
              </w:rPr>
            </w:pPr>
          </w:p>
          <w:p w14:paraId="339750CD" w14:textId="77777777" w:rsidR="00576034" w:rsidRPr="00576034" w:rsidRDefault="00576034" w:rsidP="00576034">
            <w:pPr>
              <w:spacing w:after="0" w:line="240" w:lineRule="auto"/>
              <w:rPr>
                <w:rFonts w:ascii="Times New Roman" w:hAnsi="Times New Roman"/>
                <w:color w:val="auto"/>
                <w:sz w:val="24"/>
                <w:szCs w:val="22"/>
                <w:lang w:val="en-US"/>
              </w:rPr>
            </w:pPr>
          </w:p>
          <w:p w14:paraId="4F038DDB" w14:textId="77777777" w:rsidR="00576034" w:rsidRPr="00576034" w:rsidRDefault="00576034" w:rsidP="00576034">
            <w:pPr>
              <w:spacing w:after="0" w:line="240" w:lineRule="auto"/>
              <w:rPr>
                <w:rFonts w:ascii="Times New Roman" w:hAnsi="Times New Roman"/>
                <w:color w:val="auto"/>
                <w:sz w:val="24"/>
                <w:szCs w:val="22"/>
                <w:lang w:val="en-US"/>
              </w:rPr>
            </w:pPr>
          </w:p>
          <w:p w14:paraId="5665EC0A" w14:textId="77777777" w:rsidR="00576034" w:rsidRPr="00576034" w:rsidRDefault="00576034" w:rsidP="00576034">
            <w:pPr>
              <w:spacing w:after="0" w:line="240" w:lineRule="auto"/>
              <w:rPr>
                <w:rFonts w:ascii="Times New Roman" w:hAnsi="Times New Roman"/>
                <w:color w:val="auto"/>
                <w:sz w:val="24"/>
                <w:szCs w:val="22"/>
                <w:lang w:val="en-US"/>
              </w:rPr>
            </w:pPr>
          </w:p>
        </w:tc>
        <w:tc>
          <w:tcPr>
            <w:tcW w:w="1104" w:type="dxa"/>
            <w:tcBorders>
              <w:top w:val="single" w:sz="4" w:space="0" w:color="000000"/>
              <w:left w:val="single" w:sz="4" w:space="0" w:color="000000"/>
              <w:bottom w:val="single" w:sz="4" w:space="0" w:color="000000"/>
              <w:right w:val="single" w:sz="4" w:space="0" w:color="000000"/>
            </w:tcBorders>
          </w:tcPr>
          <w:p w14:paraId="1F1D218A"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lastRenderedPageBreak/>
              <w:t>У 2.2.01</w:t>
            </w:r>
          </w:p>
        </w:tc>
        <w:tc>
          <w:tcPr>
            <w:tcW w:w="6209" w:type="dxa"/>
            <w:tcBorders>
              <w:top w:val="single" w:sz="4" w:space="0" w:color="000000"/>
              <w:left w:val="single" w:sz="4" w:space="0" w:color="000000"/>
              <w:bottom w:val="single" w:sz="4" w:space="0" w:color="000000"/>
              <w:right w:val="single" w:sz="4" w:space="0" w:color="000000"/>
            </w:tcBorders>
          </w:tcPr>
          <w:p w14:paraId="3B9C5FCF" w14:textId="77777777" w:rsidR="00576034" w:rsidRPr="00576034" w:rsidRDefault="00576034" w:rsidP="00576034">
            <w:pPr>
              <w:spacing w:after="0" w:line="240" w:lineRule="auto"/>
              <w:rPr>
                <w:rFonts w:ascii="Times New Roman" w:hAnsi="Times New Roman"/>
                <w:color w:val="auto"/>
                <w:sz w:val="24"/>
                <w:szCs w:val="22"/>
              </w:rPr>
            </w:pPr>
            <w:r w:rsidRPr="00576034">
              <w:rPr>
                <w:rFonts w:ascii="Times New Roman" w:eastAsia="Arial" w:hAnsi="Times New Roman" w:cs="Arial"/>
                <w:color w:val="auto"/>
                <w:szCs w:val="22"/>
                <w:lang w:bidi="ru-RU"/>
              </w:rPr>
              <w:t>Выбирать инструменты для производства работ по обслуживанию электрических аппаратов,</w:t>
            </w:r>
            <w:r w:rsidRPr="00576034">
              <w:rPr>
                <w:rFonts w:ascii="Times New Roman" w:hAnsi="Times New Roman"/>
                <w:color w:val="auto"/>
                <w:szCs w:val="22"/>
              </w:rPr>
              <w:t xml:space="preserve"> устройств </w:t>
            </w:r>
            <w:r w:rsidRPr="00576034">
              <w:rPr>
                <w:rFonts w:ascii="Times New Roman" w:hAnsi="Times New Roman"/>
                <w:color w:val="auto"/>
                <w:szCs w:val="22"/>
              </w:rPr>
              <w:lastRenderedPageBreak/>
              <w:t>электроснабжения, электрооборудования</w:t>
            </w:r>
            <w:r w:rsidRPr="00576034">
              <w:rPr>
                <w:rFonts w:ascii="Times New Roman" w:eastAsia="Arial" w:hAnsi="Times New Roman" w:cs="Arial"/>
                <w:color w:val="auto"/>
                <w:szCs w:val="22"/>
                <w:lang w:bidi="ru-RU"/>
              </w:rPr>
              <w:t xml:space="preserve"> </w:t>
            </w:r>
            <w:r w:rsidRPr="00576034">
              <w:rPr>
                <w:rFonts w:ascii="Times New Roman" w:hAnsi="Times New Roman"/>
                <w:color w:val="auto"/>
                <w:szCs w:val="22"/>
              </w:rPr>
              <w:t>технологического оборудования;</w:t>
            </w:r>
          </w:p>
        </w:tc>
      </w:tr>
      <w:tr w:rsidR="00576034" w:rsidRPr="00576034" w14:paraId="414CB3D2" w14:textId="77777777" w:rsidTr="00D001A7">
        <w:tc>
          <w:tcPr>
            <w:tcW w:w="1726" w:type="dxa"/>
            <w:vMerge/>
            <w:tcBorders>
              <w:left w:val="single" w:sz="4" w:space="0" w:color="000000"/>
              <w:right w:val="single" w:sz="4" w:space="0" w:color="000000"/>
            </w:tcBorders>
          </w:tcPr>
          <w:p w14:paraId="1C3E9F9D" w14:textId="77777777" w:rsidR="00576034" w:rsidRPr="00576034" w:rsidRDefault="00576034" w:rsidP="00576034">
            <w:pPr>
              <w:spacing w:after="0"/>
              <w:rPr>
                <w:color w:val="auto"/>
                <w:szCs w:val="22"/>
              </w:rPr>
            </w:pPr>
          </w:p>
        </w:tc>
        <w:tc>
          <w:tcPr>
            <w:tcW w:w="1104" w:type="dxa"/>
            <w:tcBorders>
              <w:top w:val="single" w:sz="4" w:space="0" w:color="000000"/>
              <w:left w:val="single" w:sz="4" w:space="0" w:color="000000"/>
              <w:bottom w:val="single" w:sz="4" w:space="0" w:color="000000"/>
              <w:right w:val="single" w:sz="4" w:space="0" w:color="000000"/>
            </w:tcBorders>
          </w:tcPr>
          <w:p w14:paraId="297DF7F8"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У 2.2.02</w:t>
            </w:r>
          </w:p>
        </w:tc>
        <w:tc>
          <w:tcPr>
            <w:tcW w:w="6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9EA5D5" w14:textId="77777777" w:rsidR="00576034" w:rsidRPr="00576034" w:rsidRDefault="00576034" w:rsidP="00576034">
            <w:pPr>
              <w:spacing w:after="0" w:line="23" w:lineRule="atLeast"/>
              <w:jc w:val="both"/>
              <w:rPr>
                <w:rFonts w:ascii="Times New Roman" w:hAnsi="Times New Roman"/>
                <w:color w:val="auto"/>
                <w:szCs w:val="22"/>
              </w:rPr>
            </w:pPr>
            <w:r w:rsidRPr="00576034">
              <w:rPr>
                <w:rFonts w:ascii="Times New Roman" w:eastAsia="Arial" w:hAnsi="Times New Roman" w:cs="Arial"/>
                <w:color w:val="auto"/>
                <w:szCs w:val="22"/>
                <w:lang w:bidi="ru-RU"/>
              </w:rPr>
              <w:t>Заменять элементную базу электрических аппаратов,</w:t>
            </w:r>
            <w:r w:rsidRPr="00576034">
              <w:rPr>
                <w:rFonts w:ascii="Times New Roman" w:hAnsi="Times New Roman"/>
                <w:color w:val="auto"/>
                <w:szCs w:val="22"/>
              </w:rPr>
              <w:t xml:space="preserve"> устройств электроснабжения, электрооборудования технологического оборудования;</w:t>
            </w:r>
          </w:p>
        </w:tc>
      </w:tr>
      <w:tr w:rsidR="00576034" w:rsidRPr="00576034" w14:paraId="1C2AAE9D" w14:textId="77777777" w:rsidTr="00D001A7">
        <w:tc>
          <w:tcPr>
            <w:tcW w:w="1726" w:type="dxa"/>
            <w:vMerge/>
            <w:tcBorders>
              <w:left w:val="single" w:sz="4" w:space="0" w:color="000000"/>
              <w:right w:val="single" w:sz="4" w:space="0" w:color="000000"/>
            </w:tcBorders>
          </w:tcPr>
          <w:p w14:paraId="369B5828" w14:textId="77777777" w:rsidR="00576034" w:rsidRPr="00576034" w:rsidRDefault="00576034" w:rsidP="00576034">
            <w:pPr>
              <w:spacing w:after="0"/>
              <w:rPr>
                <w:color w:val="auto"/>
                <w:szCs w:val="22"/>
              </w:rPr>
            </w:pPr>
          </w:p>
        </w:tc>
        <w:tc>
          <w:tcPr>
            <w:tcW w:w="1104" w:type="dxa"/>
            <w:tcBorders>
              <w:top w:val="single" w:sz="4" w:space="0" w:color="000000"/>
              <w:left w:val="single" w:sz="4" w:space="0" w:color="000000"/>
              <w:bottom w:val="single" w:sz="4" w:space="0" w:color="000000"/>
              <w:right w:val="single" w:sz="4" w:space="0" w:color="000000"/>
            </w:tcBorders>
          </w:tcPr>
          <w:p w14:paraId="0091BA58"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У 2.2.03</w:t>
            </w:r>
          </w:p>
        </w:tc>
        <w:tc>
          <w:tcPr>
            <w:tcW w:w="6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A68434" w14:textId="77777777" w:rsidR="00576034" w:rsidRPr="00576034" w:rsidRDefault="00576034" w:rsidP="00576034">
            <w:pPr>
              <w:spacing w:after="0" w:line="23" w:lineRule="atLeast"/>
              <w:jc w:val="both"/>
              <w:rPr>
                <w:rFonts w:ascii="Times New Roman" w:hAnsi="Times New Roman"/>
                <w:color w:val="auto"/>
                <w:szCs w:val="22"/>
              </w:rPr>
            </w:pPr>
            <w:r w:rsidRPr="00576034">
              <w:rPr>
                <w:rFonts w:ascii="Times New Roman" w:hAnsi="Times New Roman"/>
                <w:color w:val="auto"/>
                <w:szCs w:val="22"/>
              </w:rPr>
              <w:t>Измерять емкость, индуктивность и частоту на электрооборудовании и устройствах электроснабжения и технологическом оборудовании;</w:t>
            </w:r>
          </w:p>
        </w:tc>
      </w:tr>
      <w:tr w:rsidR="00576034" w:rsidRPr="00576034" w14:paraId="4E18738A" w14:textId="77777777" w:rsidTr="00D001A7">
        <w:tc>
          <w:tcPr>
            <w:tcW w:w="1726" w:type="dxa"/>
            <w:vMerge/>
            <w:tcBorders>
              <w:left w:val="single" w:sz="4" w:space="0" w:color="000000"/>
              <w:right w:val="single" w:sz="4" w:space="0" w:color="000000"/>
            </w:tcBorders>
          </w:tcPr>
          <w:p w14:paraId="2C797575" w14:textId="77777777" w:rsidR="00576034" w:rsidRPr="00576034" w:rsidRDefault="00576034" w:rsidP="00576034">
            <w:pPr>
              <w:spacing w:after="0"/>
              <w:rPr>
                <w:color w:val="auto"/>
                <w:szCs w:val="22"/>
              </w:rPr>
            </w:pPr>
          </w:p>
        </w:tc>
        <w:tc>
          <w:tcPr>
            <w:tcW w:w="1104" w:type="dxa"/>
            <w:tcBorders>
              <w:top w:val="single" w:sz="4" w:space="0" w:color="000000"/>
              <w:left w:val="single" w:sz="4" w:space="0" w:color="000000"/>
              <w:bottom w:val="single" w:sz="4" w:space="0" w:color="000000"/>
              <w:right w:val="single" w:sz="4" w:space="0" w:color="000000"/>
            </w:tcBorders>
          </w:tcPr>
          <w:p w14:paraId="4A9BDABA"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У 2.2.04</w:t>
            </w:r>
          </w:p>
        </w:tc>
        <w:tc>
          <w:tcPr>
            <w:tcW w:w="6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22E783" w14:textId="77777777" w:rsidR="00576034" w:rsidRPr="00576034" w:rsidRDefault="00576034" w:rsidP="00576034">
            <w:pPr>
              <w:spacing w:after="0" w:line="23" w:lineRule="atLeast"/>
              <w:jc w:val="both"/>
              <w:rPr>
                <w:rFonts w:ascii="Times New Roman" w:hAnsi="Times New Roman"/>
                <w:color w:val="auto"/>
                <w:szCs w:val="22"/>
              </w:rPr>
            </w:pPr>
            <w:r w:rsidRPr="00576034">
              <w:rPr>
                <w:rFonts w:ascii="Times New Roman" w:hAnsi="Times New Roman"/>
                <w:color w:val="auto"/>
                <w:szCs w:val="22"/>
              </w:rPr>
              <w:t>Измерять ток, напряжение, мощность, коэффициент мощности, определять чередование фаз на электрооборудовании, устройствах электроснабжения и технологическом оборудовании;</w:t>
            </w:r>
          </w:p>
        </w:tc>
      </w:tr>
      <w:tr w:rsidR="00576034" w:rsidRPr="00576034" w14:paraId="10296A14" w14:textId="77777777" w:rsidTr="00D001A7">
        <w:tc>
          <w:tcPr>
            <w:tcW w:w="1726" w:type="dxa"/>
            <w:vMerge/>
            <w:tcBorders>
              <w:left w:val="single" w:sz="4" w:space="0" w:color="000000"/>
              <w:right w:val="single" w:sz="4" w:space="0" w:color="000000"/>
            </w:tcBorders>
          </w:tcPr>
          <w:p w14:paraId="1B156501" w14:textId="77777777" w:rsidR="00576034" w:rsidRPr="00576034" w:rsidRDefault="00576034" w:rsidP="00576034">
            <w:pPr>
              <w:spacing w:after="0"/>
              <w:rPr>
                <w:color w:val="auto"/>
                <w:szCs w:val="22"/>
              </w:rPr>
            </w:pPr>
          </w:p>
        </w:tc>
        <w:tc>
          <w:tcPr>
            <w:tcW w:w="1104" w:type="dxa"/>
            <w:tcBorders>
              <w:top w:val="single" w:sz="4" w:space="0" w:color="000000"/>
              <w:left w:val="single" w:sz="4" w:space="0" w:color="000000"/>
              <w:bottom w:val="single" w:sz="4" w:space="0" w:color="000000"/>
              <w:right w:val="single" w:sz="4" w:space="0" w:color="000000"/>
            </w:tcBorders>
          </w:tcPr>
          <w:p w14:paraId="1ED0921C"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У 2.2.05</w:t>
            </w:r>
          </w:p>
        </w:tc>
        <w:tc>
          <w:tcPr>
            <w:tcW w:w="6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81FF3C" w14:textId="77777777" w:rsidR="00576034" w:rsidRPr="00576034" w:rsidRDefault="00576034" w:rsidP="00576034">
            <w:pPr>
              <w:spacing w:after="0" w:line="23" w:lineRule="atLeast"/>
              <w:jc w:val="both"/>
              <w:rPr>
                <w:rFonts w:ascii="Times New Roman" w:hAnsi="Times New Roman"/>
                <w:color w:val="auto"/>
                <w:szCs w:val="22"/>
              </w:rPr>
            </w:pPr>
            <w:r w:rsidRPr="00576034">
              <w:rPr>
                <w:rFonts w:ascii="Times New Roman" w:eastAsia="Arial" w:hAnsi="Times New Roman" w:cs="Arial"/>
                <w:color w:val="auto"/>
                <w:szCs w:val="22"/>
                <w:lang w:bidi="ru-RU"/>
              </w:rPr>
              <w:t>Использовать персональную вычислительную технику для просмотра электрических схем;</w:t>
            </w:r>
          </w:p>
        </w:tc>
      </w:tr>
      <w:tr w:rsidR="00576034" w:rsidRPr="00576034" w14:paraId="378F163A" w14:textId="77777777" w:rsidTr="00D001A7">
        <w:tc>
          <w:tcPr>
            <w:tcW w:w="1726" w:type="dxa"/>
            <w:vMerge/>
            <w:tcBorders>
              <w:left w:val="single" w:sz="4" w:space="0" w:color="000000"/>
              <w:right w:val="single" w:sz="4" w:space="0" w:color="000000"/>
            </w:tcBorders>
          </w:tcPr>
          <w:p w14:paraId="1FD74D78" w14:textId="77777777" w:rsidR="00576034" w:rsidRPr="00576034" w:rsidRDefault="00576034" w:rsidP="00576034">
            <w:pPr>
              <w:spacing w:after="0"/>
              <w:rPr>
                <w:color w:val="auto"/>
                <w:szCs w:val="22"/>
              </w:rPr>
            </w:pPr>
          </w:p>
        </w:tc>
        <w:tc>
          <w:tcPr>
            <w:tcW w:w="1104" w:type="dxa"/>
            <w:tcBorders>
              <w:top w:val="single" w:sz="4" w:space="0" w:color="000000"/>
              <w:left w:val="single" w:sz="4" w:space="0" w:color="000000"/>
              <w:bottom w:val="single" w:sz="4" w:space="0" w:color="000000"/>
              <w:right w:val="single" w:sz="4" w:space="0" w:color="000000"/>
            </w:tcBorders>
          </w:tcPr>
          <w:p w14:paraId="21C3C405"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У 2.2.06</w:t>
            </w:r>
          </w:p>
        </w:tc>
        <w:tc>
          <w:tcPr>
            <w:tcW w:w="6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43BBF8" w14:textId="77777777" w:rsidR="00576034" w:rsidRPr="00576034" w:rsidRDefault="00576034" w:rsidP="00576034">
            <w:pPr>
              <w:spacing w:after="0" w:line="23" w:lineRule="atLeast"/>
              <w:jc w:val="both"/>
              <w:rPr>
                <w:rFonts w:ascii="Times New Roman" w:eastAsia="Arial" w:hAnsi="Times New Roman" w:cs="Arial"/>
                <w:color w:val="auto"/>
                <w:szCs w:val="22"/>
                <w:lang w:bidi="ru-RU"/>
              </w:rPr>
            </w:pPr>
            <w:r w:rsidRPr="00576034">
              <w:rPr>
                <w:rFonts w:ascii="Times New Roman" w:eastAsia="Arial" w:hAnsi="Times New Roman" w:cs="Arial"/>
                <w:color w:val="auto"/>
                <w:szCs w:val="22"/>
                <w:lang w:bidi="ru-RU"/>
              </w:rPr>
              <w:t>Настраивать блок управления установок с автоматическим регулированием технологического процесса;</w:t>
            </w:r>
          </w:p>
        </w:tc>
      </w:tr>
      <w:tr w:rsidR="00576034" w:rsidRPr="00576034" w14:paraId="75ABAC05" w14:textId="77777777" w:rsidTr="00D001A7">
        <w:tc>
          <w:tcPr>
            <w:tcW w:w="1726" w:type="dxa"/>
            <w:vMerge/>
            <w:tcBorders>
              <w:left w:val="single" w:sz="4" w:space="0" w:color="000000"/>
              <w:right w:val="single" w:sz="4" w:space="0" w:color="000000"/>
            </w:tcBorders>
          </w:tcPr>
          <w:p w14:paraId="07546FBD" w14:textId="77777777" w:rsidR="00576034" w:rsidRPr="00576034" w:rsidRDefault="00576034" w:rsidP="00576034">
            <w:pPr>
              <w:spacing w:after="0"/>
              <w:rPr>
                <w:color w:val="auto"/>
                <w:szCs w:val="22"/>
              </w:rPr>
            </w:pPr>
          </w:p>
        </w:tc>
        <w:tc>
          <w:tcPr>
            <w:tcW w:w="1104" w:type="dxa"/>
            <w:tcBorders>
              <w:top w:val="single" w:sz="4" w:space="0" w:color="000000"/>
              <w:left w:val="single" w:sz="4" w:space="0" w:color="000000"/>
              <w:bottom w:val="single" w:sz="4" w:space="0" w:color="000000"/>
              <w:right w:val="single" w:sz="4" w:space="0" w:color="000000"/>
            </w:tcBorders>
          </w:tcPr>
          <w:p w14:paraId="4D4F4FC5"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У 2.2.07</w:t>
            </w:r>
          </w:p>
        </w:tc>
        <w:tc>
          <w:tcPr>
            <w:tcW w:w="6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B4158D" w14:textId="77777777" w:rsidR="00576034" w:rsidRPr="00576034" w:rsidRDefault="00576034" w:rsidP="00576034">
            <w:pPr>
              <w:spacing w:after="0" w:line="23" w:lineRule="atLeast"/>
              <w:jc w:val="both"/>
              <w:rPr>
                <w:rFonts w:ascii="Times New Roman" w:hAnsi="Times New Roman"/>
                <w:color w:val="auto"/>
                <w:szCs w:val="22"/>
              </w:rPr>
            </w:pPr>
            <w:r w:rsidRPr="00576034">
              <w:rPr>
                <w:rFonts w:ascii="Times New Roman" w:eastAsia="Arial" w:hAnsi="Times New Roman" w:cs="Arial"/>
                <w:color w:val="auto"/>
                <w:szCs w:val="22"/>
                <w:lang w:bidi="ru-RU"/>
              </w:rPr>
              <w:t xml:space="preserve">Определять дефекты </w:t>
            </w:r>
            <w:r w:rsidRPr="00576034">
              <w:rPr>
                <w:rFonts w:ascii="Times New Roman" w:hAnsi="Times New Roman"/>
                <w:color w:val="auto"/>
                <w:szCs w:val="22"/>
              </w:rPr>
              <w:t>электрооборудования и устройств электроснабжения;</w:t>
            </w:r>
          </w:p>
        </w:tc>
      </w:tr>
      <w:tr w:rsidR="00576034" w:rsidRPr="00576034" w14:paraId="3952C366" w14:textId="77777777" w:rsidTr="00D001A7">
        <w:tc>
          <w:tcPr>
            <w:tcW w:w="1726" w:type="dxa"/>
            <w:vMerge/>
            <w:tcBorders>
              <w:left w:val="single" w:sz="4" w:space="0" w:color="000000"/>
              <w:right w:val="single" w:sz="4" w:space="0" w:color="000000"/>
            </w:tcBorders>
          </w:tcPr>
          <w:p w14:paraId="55F327F0" w14:textId="77777777" w:rsidR="00576034" w:rsidRPr="00576034" w:rsidRDefault="00576034" w:rsidP="00576034">
            <w:pPr>
              <w:spacing w:after="0"/>
              <w:rPr>
                <w:color w:val="auto"/>
                <w:szCs w:val="22"/>
              </w:rPr>
            </w:pPr>
          </w:p>
        </w:tc>
        <w:tc>
          <w:tcPr>
            <w:tcW w:w="1104" w:type="dxa"/>
            <w:tcBorders>
              <w:top w:val="single" w:sz="4" w:space="0" w:color="000000"/>
              <w:left w:val="single" w:sz="4" w:space="0" w:color="000000"/>
              <w:bottom w:val="single" w:sz="4" w:space="0" w:color="000000"/>
              <w:right w:val="single" w:sz="4" w:space="0" w:color="000000"/>
            </w:tcBorders>
          </w:tcPr>
          <w:p w14:paraId="6C500038"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У 2.2.08</w:t>
            </w:r>
          </w:p>
        </w:tc>
        <w:tc>
          <w:tcPr>
            <w:tcW w:w="6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2562F9" w14:textId="77777777" w:rsidR="00576034" w:rsidRPr="00576034" w:rsidRDefault="00576034" w:rsidP="00576034">
            <w:pPr>
              <w:spacing w:after="0" w:line="23" w:lineRule="atLeast"/>
              <w:jc w:val="both"/>
              <w:rPr>
                <w:rFonts w:ascii="Times New Roman" w:eastAsia="Arial" w:hAnsi="Times New Roman" w:cs="Arial"/>
                <w:color w:val="auto"/>
                <w:szCs w:val="22"/>
                <w:lang w:bidi="ru-RU"/>
              </w:rPr>
            </w:pPr>
            <w:r w:rsidRPr="00576034">
              <w:rPr>
                <w:rFonts w:ascii="Times New Roman" w:eastAsia="Arial" w:hAnsi="Times New Roman" w:cs="Arial"/>
                <w:color w:val="auto"/>
                <w:szCs w:val="22"/>
                <w:lang w:bidi="ru-RU"/>
              </w:rPr>
              <w:t xml:space="preserve">Проводить испытания </w:t>
            </w:r>
            <w:r w:rsidRPr="00576034">
              <w:rPr>
                <w:rFonts w:ascii="Times New Roman" w:hAnsi="Times New Roman"/>
                <w:color w:val="auto"/>
                <w:szCs w:val="22"/>
              </w:rPr>
              <w:t>электрооборудования и устройств электроснабжения</w:t>
            </w:r>
            <w:r w:rsidRPr="00576034">
              <w:rPr>
                <w:rFonts w:ascii="Times New Roman" w:eastAsia="Arial" w:hAnsi="Times New Roman" w:cs="Arial"/>
                <w:color w:val="auto"/>
                <w:szCs w:val="22"/>
                <w:lang w:bidi="ru-RU"/>
              </w:rPr>
              <w:t xml:space="preserve"> оборудования;</w:t>
            </w:r>
          </w:p>
        </w:tc>
      </w:tr>
      <w:tr w:rsidR="00576034" w:rsidRPr="00576034" w14:paraId="39D70C51" w14:textId="77777777" w:rsidTr="00D001A7">
        <w:tc>
          <w:tcPr>
            <w:tcW w:w="1726" w:type="dxa"/>
            <w:vMerge/>
            <w:tcBorders>
              <w:left w:val="single" w:sz="4" w:space="0" w:color="000000"/>
              <w:right w:val="single" w:sz="4" w:space="0" w:color="000000"/>
            </w:tcBorders>
          </w:tcPr>
          <w:p w14:paraId="371EEAD6" w14:textId="77777777" w:rsidR="00576034" w:rsidRPr="00576034" w:rsidRDefault="00576034" w:rsidP="00576034">
            <w:pPr>
              <w:spacing w:after="0"/>
              <w:rPr>
                <w:color w:val="auto"/>
                <w:szCs w:val="22"/>
              </w:rPr>
            </w:pPr>
          </w:p>
        </w:tc>
        <w:tc>
          <w:tcPr>
            <w:tcW w:w="1104" w:type="dxa"/>
            <w:tcBorders>
              <w:top w:val="single" w:sz="4" w:space="0" w:color="000000"/>
              <w:left w:val="single" w:sz="4" w:space="0" w:color="000000"/>
              <w:bottom w:val="single" w:sz="4" w:space="0" w:color="000000"/>
              <w:right w:val="single" w:sz="4" w:space="0" w:color="000000"/>
            </w:tcBorders>
          </w:tcPr>
          <w:p w14:paraId="3823D1DC"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У 2.2.09</w:t>
            </w:r>
          </w:p>
        </w:tc>
        <w:tc>
          <w:tcPr>
            <w:tcW w:w="6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36AEA7" w14:textId="77777777" w:rsidR="00576034" w:rsidRPr="00576034" w:rsidRDefault="00576034" w:rsidP="00576034">
            <w:pPr>
              <w:spacing w:after="0" w:line="23" w:lineRule="atLeast"/>
              <w:jc w:val="both"/>
              <w:rPr>
                <w:rFonts w:ascii="Times New Roman" w:hAnsi="Times New Roman"/>
                <w:color w:val="auto"/>
                <w:szCs w:val="22"/>
              </w:rPr>
            </w:pPr>
            <w:r w:rsidRPr="00576034">
              <w:rPr>
                <w:rFonts w:ascii="Times New Roman" w:hAnsi="Times New Roman"/>
                <w:color w:val="auto"/>
                <w:szCs w:val="22"/>
              </w:rPr>
              <w:t>Определять полярность обмоток электрических машин электрооборудования;</w:t>
            </w:r>
          </w:p>
        </w:tc>
      </w:tr>
      <w:tr w:rsidR="00576034" w:rsidRPr="00576034" w14:paraId="1EC992A6" w14:textId="77777777" w:rsidTr="00D001A7">
        <w:tc>
          <w:tcPr>
            <w:tcW w:w="1726" w:type="dxa"/>
            <w:vMerge/>
            <w:tcBorders>
              <w:left w:val="single" w:sz="4" w:space="0" w:color="000000"/>
              <w:right w:val="single" w:sz="4" w:space="0" w:color="000000"/>
            </w:tcBorders>
          </w:tcPr>
          <w:p w14:paraId="0A005C7E" w14:textId="77777777" w:rsidR="00576034" w:rsidRPr="00576034" w:rsidRDefault="00576034" w:rsidP="00576034">
            <w:pPr>
              <w:spacing w:after="0"/>
              <w:rPr>
                <w:color w:val="auto"/>
                <w:szCs w:val="22"/>
              </w:rPr>
            </w:pPr>
          </w:p>
        </w:tc>
        <w:tc>
          <w:tcPr>
            <w:tcW w:w="1104" w:type="dxa"/>
            <w:tcBorders>
              <w:top w:val="single" w:sz="4" w:space="0" w:color="000000"/>
              <w:left w:val="single" w:sz="4" w:space="0" w:color="000000"/>
              <w:bottom w:val="single" w:sz="4" w:space="0" w:color="000000"/>
              <w:right w:val="single" w:sz="4" w:space="0" w:color="000000"/>
            </w:tcBorders>
          </w:tcPr>
          <w:p w14:paraId="4AE8F1D0"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У 2.2.10</w:t>
            </w:r>
          </w:p>
        </w:tc>
        <w:tc>
          <w:tcPr>
            <w:tcW w:w="6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91A090" w14:textId="77777777" w:rsidR="00576034" w:rsidRPr="00576034" w:rsidRDefault="00576034" w:rsidP="00576034">
            <w:pPr>
              <w:spacing w:after="0" w:line="23" w:lineRule="atLeast"/>
              <w:jc w:val="both"/>
              <w:rPr>
                <w:rFonts w:ascii="Times New Roman" w:hAnsi="Times New Roman"/>
                <w:color w:val="auto"/>
                <w:szCs w:val="22"/>
              </w:rPr>
            </w:pPr>
            <w:r w:rsidRPr="00576034">
              <w:rPr>
                <w:rFonts w:ascii="Times New Roman" w:hAnsi="Times New Roman"/>
                <w:color w:val="auto"/>
                <w:szCs w:val="22"/>
              </w:rPr>
              <w:t>Определять степень увлажненности изоляции электрооборудования и устройств электроснабжения и технологического оборудования;</w:t>
            </w:r>
          </w:p>
        </w:tc>
      </w:tr>
      <w:tr w:rsidR="00576034" w:rsidRPr="00576034" w14:paraId="692587AD" w14:textId="77777777" w:rsidTr="00D001A7">
        <w:tc>
          <w:tcPr>
            <w:tcW w:w="1726" w:type="dxa"/>
            <w:vMerge/>
            <w:tcBorders>
              <w:left w:val="single" w:sz="4" w:space="0" w:color="000000"/>
              <w:right w:val="single" w:sz="4" w:space="0" w:color="000000"/>
            </w:tcBorders>
          </w:tcPr>
          <w:p w14:paraId="360BB815" w14:textId="77777777" w:rsidR="00576034" w:rsidRPr="00576034" w:rsidRDefault="00576034" w:rsidP="00576034">
            <w:pPr>
              <w:spacing w:after="0"/>
              <w:rPr>
                <w:color w:val="auto"/>
                <w:szCs w:val="22"/>
              </w:rPr>
            </w:pPr>
          </w:p>
        </w:tc>
        <w:tc>
          <w:tcPr>
            <w:tcW w:w="1104" w:type="dxa"/>
            <w:tcBorders>
              <w:top w:val="single" w:sz="4" w:space="0" w:color="000000"/>
              <w:left w:val="single" w:sz="4" w:space="0" w:color="000000"/>
              <w:bottom w:val="single" w:sz="4" w:space="0" w:color="000000"/>
              <w:right w:val="single" w:sz="4" w:space="0" w:color="000000"/>
            </w:tcBorders>
          </w:tcPr>
          <w:p w14:paraId="7AA1C5EE"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У 2.2.11</w:t>
            </w:r>
          </w:p>
        </w:tc>
        <w:tc>
          <w:tcPr>
            <w:tcW w:w="6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334688" w14:textId="77777777" w:rsidR="00576034" w:rsidRPr="00576034" w:rsidRDefault="00576034" w:rsidP="00576034">
            <w:pPr>
              <w:spacing w:after="0" w:line="23" w:lineRule="atLeast"/>
              <w:jc w:val="both"/>
              <w:rPr>
                <w:rFonts w:ascii="Times New Roman" w:hAnsi="Times New Roman"/>
                <w:color w:val="auto"/>
                <w:szCs w:val="22"/>
              </w:rPr>
            </w:pPr>
            <w:r w:rsidRPr="00576034">
              <w:rPr>
                <w:rFonts w:ascii="Times New Roman" w:eastAsia="Arial" w:hAnsi="Times New Roman" w:cs="Arial"/>
                <w:color w:val="auto"/>
                <w:szCs w:val="22"/>
                <w:lang w:bidi="ru-RU"/>
              </w:rPr>
              <w:t xml:space="preserve">Подготавливать рабочее место для рационального и безопасного выполнения работ по обслуживанию </w:t>
            </w:r>
            <w:r w:rsidRPr="00576034">
              <w:rPr>
                <w:rFonts w:ascii="Times New Roman" w:hAnsi="Times New Roman"/>
                <w:color w:val="auto"/>
                <w:szCs w:val="22"/>
              </w:rPr>
              <w:t>электрооборудования, устройств электроснабжения и технологического оборудования;</w:t>
            </w:r>
          </w:p>
        </w:tc>
      </w:tr>
      <w:tr w:rsidR="00576034" w:rsidRPr="00576034" w14:paraId="3512EED3" w14:textId="77777777" w:rsidTr="00D001A7">
        <w:tc>
          <w:tcPr>
            <w:tcW w:w="1726" w:type="dxa"/>
            <w:vMerge/>
            <w:tcBorders>
              <w:left w:val="single" w:sz="4" w:space="0" w:color="000000"/>
              <w:right w:val="single" w:sz="4" w:space="0" w:color="000000"/>
            </w:tcBorders>
          </w:tcPr>
          <w:p w14:paraId="5FD2E17F" w14:textId="77777777" w:rsidR="00576034" w:rsidRPr="00576034" w:rsidRDefault="00576034" w:rsidP="00576034">
            <w:pPr>
              <w:spacing w:after="0"/>
              <w:rPr>
                <w:color w:val="auto"/>
                <w:szCs w:val="22"/>
              </w:rPr>
            </w:pPr>
          </w:p>
        </w:tc>
        <w:tc>
          <w:tcPr>
            <w:tcW w:w="1104" w:type="dxa"/>
            <w:tcBorders>
              <w:top w:val="single" w:sz="4" w:space="0" w:color="000000"/>
              <w:left w:val="single" w:sz="4" w:space="0" w:color="000000"/>
              <w:bottom w:val="single" w:sz="4" w:space="0" w:color="000000"/>
              <w:right w:val="single" w:sz="4" w:space="0" w:color="000000"/>
            </w:tcBorders>
          </w:tcPr>
          <w:p w14:paraId="3821A353"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У 2.2.12</w:t>
            </w:r>
          </w:p>
        </w:tc>
        <w:tc>
          <w:tcPr>
            <w:tcW w:w="6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8366FD" w14:textId="77777777" w:rsidR="00576034" w:rsidRPr="00576034" w:rsidRDefault="00576034" w:rsidP="00576034">
            <w:pPr>
              <w:spacing w:after="0" w:line="23" w:lineRule="atLeast"/>
              <w:jc w:val="both"/>
              <w:rPr>
                <w:rFonts w:ascii="Times New Roman" w:eastAsia="Arial" w:hAnsi="Times New Roman" w:cs="Arial"/>
                <w:color w:val="auto"/>
                <w:szCs w:val="22"/>
                <w:lang w:bidi="ru-RU"/>
              </w:rPr>
            </w:pPr>
            <w:r w:rsidRPr="00576034">
              <w:rPr>
                <w:rFonts w:ascii="Times New Roman" w:eastAsia="Arial" w:hAnsi="Times New Roman" w:cs="Arial"/>
                <w:color w:val="auto"/>
                <w:szCs w:val="22"/>
                <w:lang w:bidi="ru-RU"/>
              </w:rPr>
              <w:t>Проверять работоспособность реле;</w:t>
            </w:r>
          </w:p>
        </w:tc>
      </w:tr>
      <w:tr w:rsidR="00576034" w:rsidRPr="00576034" w14:paraId="2E2887D3" w14:textId="77777777" w:rsidTr="00D001A7">
        <w:tc>
          <w:tcPr>
            <w:tcW w:w="1726" w:type="dxa"/>
            <w:vMerge/>
            <w:tcBorders>
              <w:left w:val="single" w:sz="4" w:space="0" w:color="000000"/>
              <w:right w:val="single" w:sz="4" w:space="0" w:color="000000"/>
            </w:tcBorders>
          </w:tcPr>
          <w:p w14:paraId="3260D252" w14:textId="77777777" w:rsidR="00576034" w:rsidRPr="00576034" w:rsidRDefault="00576034" w:rsidP="00576034">
            <w:pPr>
              <w:spacing w:after="0"/>
              <w:rPr>
                <w:color w:val="auto"/>
                <w:szCs w:val="22"/>
              </w:rPr>
            </w:pPr>
          </w:p>
        </w:tc>
        <w:tc>
          <w:tcPr>
            <w:tcW w:w="1104" w:type="dxa"/>
            <w:tcBorders>
              <w:top w:val="single" w:sz="4" w:space="0" w:color="000000"/>
              <w:left w:val="single" w:sz="4" w:space="0" w:color="000000"/>
              <w:bottom w:val="single" w:sz="4" w:space="0" w:color="000000"/>
              <w:right w:val="single" w:sz="4" w:space="0" w:color="000000"/>
            </w:tcBorders>
          </w:tcPr>
          <w:p w14:paraId="47715A12"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У 2.2.13</w:t>
            </w:r>
          </w:p>
        </w:tc>
        <w:tc>
          <w:tcPr>
            <w:tcW w:w="6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994CEA" w14:textId="77777777" w:rsidR="00576034" w:rsidRPr="00576034" w:rsidRDefault="00576034" w:rsidP="00576034">
            <w:pPr>
              <w:spacing w:after="0" w:line="23" w:lineRule="atLeast"/>
              <w:jc w:val="both"/>
              <w:rPr>
                <w:rFonts w:ascii="Times New Roman" w:eastAsia="Arial" w:hAnsi="Times New Roman" w:cs="Arial"/>
                <w:color w:val="auto"/>
                <w:szCs w:val="22"/>
                <w:lang w:bidi="ru-RU"/>
              </w:rPr>
            </w:pPr>
            <w:r w:rsidRPr="00576034">
              <w:rPr>
                <w:rFonts w:ascii="Times New Roman" w:eastAsia="Arial" w:hAnsi="Times New Roman" w:cs="Arial"/>
                <w:color w:val="auto"/>
                <w:szCs w:val="22"/>
                <w:lang w:bidi="ru-RU"/>
              </w:rPr>
              <w:t>Производить обслуживание автоматических выключателей, пускателей и коммутационной аппаратуры;</w:t>
            </w:r>
          </w:p>
        </w:tc>
      </w:tr>
      <w:tr w:rsidR="00576034" w:rsidRPr="00576034" w14:paraId="1376A4BC" w14:textId="77777777" w:rsidTr="00D001A7">
        <w:tc>
          <w:tcPr>
            <w:tcW w:w="1726" w:type="dxa"/>
            <w:vMerge/>
            <w:tcBorders>
              <w:left w:val="single" w:sz="4" w:space="0" w:color="000000"/>
              <w:right w:val="single" w:sz="4" w:space="0" w:color="000000"/>
            </w:tcBorders>
          </w:tcPr>
          <w:p w14:paraId="63EF62D2" w14:textId="77777777" w:rsidR="00576034" w:rsidRPr="00576034" w:rsidRDefault="00576034" w:rsidP="00576034">
            <w:pPr>
              <w:spacing w:after="0"/>
              <w:rPr>
                <w:color w:val="auto"/>
                <w:szCs w:val="22"/>
              </w:rPr>
            </w:pPr>
          </w:p>
        </w:tc>
        <w:tc>
          <w:tcPr>
            <w:tcW w:w="1104" w:type="dxa"/>
            <w:tcBorders>
              <w:top w:val="single" w:sz="4" w:space="0" w:color="000000"/>
              <w:left w:val="single" w:sz="4" w:space="0" w:color="000000"/>
              <w:bottom w:val="single" w:sz="4" w:space="0" w:color="000000"/>
              <w:right w:val="single" w:sz="4" w:space="0" w:color="000000"/>
            </w:tcBorders>
          </w:tcPr>
          <w:p w14:paraId="71AF02D4"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У 2.2.14</w:t>
            </w:r>
          </w:p>
        </w:tc>
        <w:tc>
          <w:tcPr>
            <w:tcW w:w="6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0C7879" w14:textId="77777777" w:rsidR="00576034" w:rsidRPr="00576034" w:rsidRDefault="00576034" w:rsidP="00576034">
            <w:pPr>
              <w:spacing w:after="0" w:line="23" w:lineRule="atLeast"/>
              <w:jc w:val="both"/>
              <w:rPr>
                <w:rFonts w:ascii="Times New Roman" w:eastAsia="Arial" w:hAnsi="Times New Roman" w:cs="Arial"/>
                <w:color w:val="auto"/>
                <w:szCs w:val="22"/>
                <w:lang w:bidi="ru-RU"/>
              </w:rPr>
            </w:pPr>
            <w:r w:rsidRPr="00576034">
              <w:rPr>
                <w:rFonts w:ascii="Times New Roman" w:eastAsia="Arial" w:hAnsi="Times New Roman" w:cs="Arial"/>
                <w:color w:val="auto"/>
                <w:szCs w:val="22"/>
                <w:lang w:bidi="ru-RU"/>
              </w:rPr>
              <w:t>Читать электрические схемы и чертежи</w:t>
            </w:r>
          </w:p>
        </w:tc>
      </w:tr>
      <w:tr w:rsidR="00576034" w:rsidRPr="00576034" w14:paraId="13182DA4" w14:textId="77777777" w:rsidTr="00D001A7">
        <w:tc>
          <w:tcPr>
            <w:tcW w:w="1726" w:type="dxa"/>
            <w:vMerge/>
            <w:tcBorders>
              <w:left w:val="single" w:sz="4" w:space="0" w:color="000000"/>
              <w:right w:val="single" w:sz="4" w:space="0" w:color="000000"/>
            </w:tcBorders>
          </w:tcPr>
          <w:p w14:paraId="499A6D8E" w14:textId="77777777" w:rsidR="00576034" w:rsidRPr="00576034" w:rsidRDefault="00576034" w:rsidP="00576034">
            <w:pPr>
              <w:spacing w:after="0"/>
              <w:rPr>
                <w:color w:val="auto"/>
                <w:szCs w:val="22"/>
              </w:rPr>
            </w:pPr>
          </w:p>
        </w:tc>
        <w:tc>
          <w:tcPr>
            <w:tcW w:w="1104" w:type="dxa"/>
            <w:tcBorders>
              <w:top w:val="single" w:sz="4" w:space="0" w:color="000000"/>
              <w:left w:val="single" w:sz="4" w:space="0" w:color="000000"/>
              <w:bottom w:val="single" w:sz="4" w:space="0" w:color="000000"/>
              <w:right w:val="single" w:sz="4" w:space="0" w:color="000000"/>
            </w:tcBorders>
          </w:tcPr>
          <w:p w14:paraId="4469AF56"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У 2.3.01</w:t>
            </w:r>
          </w:p>
        </w:tc>
        <w:tc>
          <w:tcPr>
            <w:tcW w:w="6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784C69" w14:textId="77777777" w:rsidR="00576034" w:rsidRPr="00576034" w:rsidRDefault="00576034" w:rsidP="00576034">
            <w:pPr>
              <w:widowControl w:val="0"/>
              <w:autoSpaceDE w:val="0"/>
              <w:autoSpaceDN w:val="0"/>
              <w:adjustRightInd w:val="0"/>
              <w:spacing w:after="0" w:line="23" w:lineRule="atLeast"/>
              <w:jc w:val="both"/>
              <w:rPr>
                <w:rFonts w:ascii="Times New Roman" w:hAnsi="Times New Roman"/>
                <w:color w:val="auto"/>
                <w:szCs w:val="22"/>
              </w:rPr>
            </w:pPr>
            <w:r w:rsidRPr="00576034">
              <w:rPr>
                <w:rFonts w:ascii="Times New Roman" w:eastAsia="Arial" w:hAnsi="Times New Roman" w:cs="Arial"/>
                <w:color w:val="auto"/>
                <w:szCs w:val="22"/>
                <w:lang w:bidi="ru-RU"/>
              </w:rPr>
              <w:t xml:space="preserve">Заполнять первичные данные </w:t>
            </w:r>
            <w:r w:rsidRPr="00576034">
              <w:rPr>
                <w:rFonts w:ascii="Times New Roman" w:hAnsi="Times New Roman"/>
                <w:color w:val="auto"/>
                <w:szCs w:val="22"/>
              </w:rPr>
              <w:t>по техническому обслуживанию устройств электроснабжения и электрооборудования в журналах;</w:t>
            </w:r>
          </w:p>
        </w:tc>
      </w:tr>
      <w:tr w:rsidR="00576034" w:rsidRPr="00576034" w14:paraId="5040B62E" w14:textId="77777777" w:rsidTr="00D001A7">
        <w:tc>
          <w:tcPr>
            <w:tcW w:w="1726" w:type="dxa"/>
            <w:vMerge/>
            <w:tcBorders>
              <w:left w:val="single" w:sz="4" w:space="0" w:color="000000"/>
              <w:right w:val="single" w:sz="4" w:space="0" w:color="000000"/>
            </w:tcBorders>
          </w:tcPr>
          <w:p w14:paraId="219BA9B9" w14:textId="77777777" w:rsidR="00576034" w:rsidRPr="00576034" w:rsidRDefault="00576034" w:rsidP="00576034">
            <w:pPr>
              <w:spacing w:after="0"/>
              <w:rPr>
                <w:color w:val="auto"/>
                <w:szCs w:val="22"/>
              </w:rPr>
            </w:pPr>
          </w:p>
        </w:tc>
        <w:tc>
          <w:tcPr>
            <w:tcW w:w="1104" w:type="dxa"/>
            <w:tcBorders>
              <w:top w:val="single" w:sz="4" w:space="0" w:color="000000"/>
              <w:left w:val="single" w:sz="4" w:space="0" w:color="000000"/>
              <w:bottom w:val="single" w:sz="4" w:space="0" w:color="000000"/>
              <w:right w:val="single" w:sz="4" w:space="0" w:color="000000"/>
            </w:tcBorders>
          </w:tcPr>
          <w:p w14:paraId="6BCADA13"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У 2.3.02</w:t>
            </w:r>
          </w:p>
        </w:tc>
        <w:tc>
          <w:tcPr>
            <w:tcW w:w="6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1CE9C3" w14:textId="77777777" w:rsidR="00576034" w:rsidRPr="00576034" w:rsidRDefault="00576034" w:rsidP="00576034">
            <w:pPr>
              <w:spacing w:after="0" w:line="23" w:lineRule="atLeast"/>
              <w:jc w:val="both"/>
              <w:rPr>
                <w:rFonts w:ascii="Times New Roman" w:hAnsi="Times New Roman"/>
                <w:b/>
                <w:color w:val="auto"/>
                <w:szCs w:val="22"/>
              </w:rPr>
            </w:pPr>
            <w:r w:rsidRPr="00576034">
              <w:rPr>
                <w:rFonts w:ascii="Times New Roman" w:eastAsia="Arial" w:hAnsi="Times New Roman" w:cs="Arial"/>
                <w:color w:val="auto"/>
                <w:szCs w:val="22"/>
                <w:lang w:bidi="ru-RU"/>
              </w:rPr>
              <w:t>Использовать персональную вычислительную технику для</w:t>
            </w:r>
            <w:r w:rsidRPr="00576034">
              <w:rPr>
                <w:rFonts w:ascii="Times New Roman" w:hAnsi="Times New Roman"/>
                <w:color w:val="auto"/>
                <w:szCs w:val="22"/>
              </w:rPr>
              <w:t xml:space="preserve"> оформления протоколов и актов испытаний</w:t>
            </w:r>
          </w:p>
        </w:tc>
      </w:tr>
      <w:tr w:rsidR="00576034" w:rsidRPr="00576034" w14:paraId="4740725F" w14:textId="77777777" w:rsidTr="00D001A7">
        <w:trPr>
          <w:trHeight w:val="15"/>
        </w:trPr>
        <w:tc>
          <w:tcPr>
            <w:tcW w:w="1726" w:type="dxa"/>
            <w:vMerge/>
            <w:tcBorders>
              <w:left w:val="single" w:sz="4" w:space="0" w:color="000000"/>
              <w:right w:val="single" w:sz="4" w:space="0" w:color="000000"/>
            </w:tcBorders>
          </w:tcPr>
          <w:p w14:paraId="5D99E278" w14:textId="77777777" w:rsidR="00576034" w:rsidRPr="00576034" w:rsidRDefault="00576034" w:rsidP="00576034">
            <w:pPr>
              <w:rPr>
                <w:rFonts w:ascii="Times New Roman" w:hAnsi="Times New Roman"/>
                <w:color w:val="auto"/>
                <w:sz w:val="24"/>
                <w:szCs w:val="24"/>
              </w:rPr>
            </w:pPr>
          </w:p>
        </w:tc>
        <w:tc>
          <w:tcPr>
            <w:tcW w:w="1104" w:type="dxa"/>
            <w:tcBorders>
              <w:top w:val="single" w:sz="4" w:space="0" w:color="auto"/>
              <w:left w:val="single" w:sz="4" w:space="0" w:color="000000"/>
              <w:bottom w:val="single" w:sz="4" w:space="0" w:color="auto"/>
              <w:right w:val="single" w:sz="4" w:space="0" w:color="000000"/>
            </w:tcBorders>
          </w:tcPr>
          <w:p w14:paraId="7391F4AD"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З 2.1.01</w:t>
            </w:r>
          </w:p>
        </w:tc>
        <w:tc>
          <w:tcPr>
            <w:tcW w:w="6209"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14:paraId="41647DF2" w14:textId="77777777" w:rsidR="00576034" w:rsidRPr="00576034" w:rsidRDefault="00576034" w:rsidP="00576034">
            <w:pPr>
              <w:widowControl w:val="0"/>
              <w:autoSpaceDE w:val="0"/>
              <w:autoSpaceDN w:val="0"/>
              <w:adjustRightInd w:val="0"/>
              <w:spacing w:after="0" w:line="23" w:lineRule="atLeast"/>
              <w:jc w:val="both"/>
              <w:rPr>
                <w:rFonts w:ascii="Times New Roman" w:hAnsi="Times New Roman"/>
                <w:color w:val="auto"/>
                <w:szCs w:val="22"/>
              </w:rPr>
            </w:pPr>
            <w:r w:rsidRPr="00576034">
              <w:rPr>
                <w:rFonts w:ascii="Times New Roman" w:eastAsia="Arial" w:hAnsi="Times New Roman" w:cs="Arial"/>
                <w:color w:val="auto"/>
                <w:szCs w:val="22"/>
                <w:lang w:bidi="ru-RU"/>
              </w:rPr>
              <w:t>Виды и правила применения средств индивидуальной и коллективной защиты при выполнении работ по обслуживанию электрических аппаратов,</w:t>
            </w:r>
            <w:r w:rsidRPr="00576034">
              <w:rPr>
                <w:rFonts w:ascii="Times New Roman" w:hAnsi="Times New Roman"/>
                <w:color w:val="auto"/>
                <w:szCs w:val="22"/>
              </w:rPr>
              <w:t xml:space="preserve"> устройств электроснабжения, электрооборудования технологического оборудования;</w:t>
            </w:r>
          </w:p>
        </w:tc>
      </w:tr>
      <w:tr w:rsidR="00576034" w:rsidRPr="00576034" w14:paraId="07F524E7" w14:textId="77777777" w:rsidTr="00D001A7">
        <w:trPr>
          <w:trHeight w:val="15"/>
        </w:trPr>
        <w:tc>
          <w:tcPr>
            <w:tcW w:w="1726" w:type="dxa"/>
            <w:vMerge/>
            <w:tcBorders>
              <w:left w:val="single" w:sz="4" w:space="0" w:color="000000"/>
              <w:right w:val="single" w:sz="4" w:space="0" w:color="000000"/>
            </w:tcBorders>
          </w:tcPr>
          <w:p w14:paraId="0E708EF7" w14:textId="77777777" w:rsidR="00576034" w:rsidRPr="00576034" w:rsidRDefault="00576034" w:rsidP="00576034">
            <w:pPr>
              <w:spacing w:after="0"/>
              <w:rPr>
                <w:color w:val="auto"/>
                <w:szCs w:val="22"/>
              </w:rPr>
            </w:pPr>
          </w:p>
        </w:tc>
        <w:tc>
          <w:tcPr>
            <w:tcW w:w="1104" w:type="dxa"/>
            <w:tcBorders>
              <w:top w:val="single" w:sz="4" w:space="0" w:color="auto"/>
              <w:left w:val="single" w:sz="4" w:space="0" w:color="000000"/>
              <w:bottom w:val="single" w:sz="4" w:space="0" w:color="auto"/>
              <w:right w:val="single" w:sz="4" w:space="0" w:color="000000"/>
            </w:tcBorders>
          </w:tcPr>
          <w:p w14:paraId="0F295527"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З 2.1.01</w:t>
            </w:r>
          </w:p>
        </w:tc>
        <w:tc>
          <w:tcPr>
            <w:tcW w:w="6209"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tcPr>
          <w:p w14:paraId="3FB46E38" w14:textId="77777777" w:rsidR="00576034" w:rsidRPr="00576034" w:rsidRDefault="00576034" w:rsidP="00576034">
            <w:pPr>
              <w:widowControl w:val="0"/>
              <w:autoSpaceDE w:val="0"/>
              <w:autoSpaceDN w:val="0"/>
              <w:adjustRightInd w:val="0"/>
              <w:spacing w:after="0" w:line="23" w:lineRule="atLeast"/>
              <w:jc w:val="both"/>
              <w:rPr>
                <w:rFonts w:ascii="Times New Roman" w:hAnsi="Times New Roman"/>
                <w:color w:val="auto"/>
                <w:szCs w:val="22"/>
              </w:rPr>
            </w:pPr>
            <w:r w:rsidRPr="00576034">
              <w:rPr>
                <w:rFonts w:ascii="Times New Roman" w:hAnsi="Times New Roman"/>
                <w:color w:val="auto"/>
                <w:szCs w:val="22"/>
              </w:rPr>
              <w:t xml:space="preserve">Виды, конструкция и назначение </w:t>
            </w:r>
            <w:r w:rsidRPr="00576034">
              <w:rPr>
                <w:rFonts w:ascii="Times New Roman" w:eastAsia="Arial" w:hAnsi="Times New Roman" w:cs="Arial"/>
                <w:color w:val="auto"/>
                <w:szCs w:val="22"/>
                <w:lang w:bidi="ru-RU"/>
              </w:rPr>
              <w:t>электрических аппаратов,</w:t>
            </w:r>
            <w:r w:rsidRPr="00576034">
              <w:rPr>
                <w:rFonts w:ascii="Times New Roman" w:hAnsi="Times New Roman"/>
                <w:color w:val="auto"/>
                <w:szCs w:val="22"/>
              </w:rPr>
              <w:t xml:space="preserve"> устройств электроснабжения, электрооборудования</w:t>
            </w:r>
            <w:r w:rsidRPr="00576034">
              <w:rPr>
                <w:rFonts w:ascii="Times New Roman" w:eastAsia="Arial" w:hAnsi="Times New Roman" w:cs="Arial"/>
                <w:color w:val="auto"/>
                <w:szCs w:val="22"/>
                <w:lang w:bidi="ru-RU"/>
              </w:rPr>
              <w:t xml:space="preserve"> </w:t>
            </w:r>
            <w:r w:rsidRPr="00576034">
              <w:rPr>
                <w:rFonts w:ascii="Times New Roman" w:hAnsi="Times New Roman"/>
                <w:color w:val="auto"/>
                <w:szCs w:val="22"/>
              </w:rPr>
              <w:t>технологического оборудования;</w:t>
            </w:r>
          </w:p>
        </w:tc>
      </w:tr>
      <w:tr w:rsidR="00576034" w:rsidRPr="00576034" w14:paraId="04B732CC" w14:textId="77777777" w:rsidTr="00D001A7">
        <w:trPr>
          <w:trHeight w:val="225"/>
        </w:trPr>
        <w:tc>
          <w:tcPr>
            <w:tcW w:w="1726" w:type="dxa"/>
            <w:vMerge/>
            <w:tcBorders>
              <w:left w:val="single" w:sz="4" w:space="0" w:color="000000"/>
              <w:right w:val="single" w:sz="4" w:space="0" w:color="000000"/>
            </w:tcBorders>
          </w:tcPr>
          <w:p w14:paraId="62955B20" w14:textId="77777777" w:rsidR="00576034" w:rsidRPr="00576034" w:rsidRDefault="00576034" w:rsidP="00576034">
            <w:pPr>
              <w:spacing w:after="0"/>
              <w:rPr>
                <w:color w:val="auto"/>
                <w:szCs w:val="22"/>
              </w:rPr>
            </w:pPr>
          </w:p>
        </w:tc>
        <w:tc>
          <w:tcPr>
            <w:tcW w:w="1104" w:type="dxa"/>
            <w:tcBorders>
              <w:top w:val="single" w:sz="4" w:space="0" w:color="auto"/>
              <w:left w:val="single" w:sz="4" w:space="0" w:color="000000"/>
              <w:bottom w:val="single" w:sz="4" w:space="0" w:color="000000"/>
              <w:right w:val="single" w:sz="4" w:space="0" w:color="000000"/>
            </w:tcBorders>
          </w:tcPr>
          <w:p w14:paraId="16D5D715"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З 2.1.02</w:t>
            </w:r>
          </w:p>
        </w:tc>
        <w:tc>
          <w:tcPr>
            <w:tcW w:w="6209" w:type="dxa"/>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tcPr>
          <w:p w14:paraId="24A90F28" w14:textId="77777777" w:rsidR="00576034" w:rsidRPr="00576034" w:rsidRDefault="00576034" w:rsidP="00576034">
            <w:pPr>
              <w:widowControl w:val="0"/>
              <w:autoSpaceDE w:val="0"/>
              <w:autoSpaceDN w:val="0"/>
              <w:adjustRightInd w:val="0"/>
              <w:spacing w:after="0" w:line="23" w:lineRule="atLeast"/>
              <w:jc w:val="both"/>
              <w:rPr>
                <w:rFonts w:ascii="Times New Roman" w:hAnsi="Times New Roman"/>
                <w:color w:val="auto"/>
                <w:szCs w:val="22"/>
              </w:rPr>
            </w:pPr>
            <w:r w:rsidRPr="00576034">
              <w:rPr>
                <w:rFonts w:ascii="Times New Roman" w:eastAsia="Arial" w:hAnsi="Times New Roman" w:cs="Arial"/>
                <w:color w:val="auto"/>
                <w:szCs w:val="22"/>
                <w:lang w:bidi="ru-RU"/>
              </w:rPr>
              <w:t xml:space="preserve">Виды, конструкция, назначение, возможности и правила использования инструментов и приспособлений для производства работ обслуживанию </w:t>
            </w:r>
            <w:r w:rsidRPr="00576034">
              <w:rPr>
                <w:rFonts w:ascii="Times New Roman" w:hAnsi="Times New Roman"/>
                <w:color w:val="auto"/>
                <w:szCs w:val="22"/>
              </w:rPr>
              <w:t>устройств электроснабжения, электрооборудования и технологического оборудования;</w:t>
            </w:r>
          </w:p>
        </w:tc>
      </w:tr>
      <w:tr w:rsidR="00576034" w:rsidRPr="00576034" w14:paraId="3E98363B" w14:textId="77777777" w:rsidTr="00D001A7">
        <w:tc>
          <w:tcPr>
            <w:tcW w:w="1726" w:type="dxa"/>
            <w:vMerge/>
            <w:tcBorders>
              <w:left w:val="single" w:sz="4" w:space="0" w:color="000000"/>
              <w:right w:val="single" w:sz="4" w:space="0" w:color="000000"/>
            </w:tcBorders>
          </w:tcPr>
          <w:p w14:paraId="0324779B" w14:textId="77777777" w:rsidR="00576034" w:rsidRPr="00576034" w:rsidRDefault="00576034" w:rsidP="00576034">
            <w:pPr>
              <w:spacing w:after="0"/>
              <w:rPr>
                <w:color w:val="auto"/>
                <w:szCs w:val="22"/>
              </w:rPr>
            </w:pPr>
          </w:p>
        </w:tc>
        <w:tc>
          <w:tcPr>
            <w:tcW w:w="1104" w:type="dxa"/>
          </w:tcPr>
          <w:p w14:paraId="290D3154"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З 2.1.03</w:t>
            </w:r>
          </w:p>
        </w:tc>
        <w:tc>
          <w:tcPr>
            <w:tcW w:w="6209" w:type="dxa"/>
            <w:tcMar>
              <w:top w:w="0" w:type="dxa"/>
              <w:left w:w="108" w:type="dxa"/>
              <w:bottom w:w="0" w:type="dxa"/>
              <w:right w:w="108" w:type="dxa"/>
            </w:tcMar>
          </w:tcPr>
          <w:p w14:paraId="7A2A29F3" w14:textId="77777777" w:rsidR="00576034" w:rsidRPr="00576034" w:rsidRDefault="00576034" w:rsidP="00576034">
            <w:pPr>
              <w:spacing w:after="0" w:line="23" w:lineRule="atLeast"/>
              <w:jc w:val="both"/>
              <w:rPr>
                <w:rFonts w:ascii="Times New Roman" w:hAnsi="Times New Roman"/>
                <w:color w:val="auto"/>
                <w:szCs w:val="22"/>
              </w:rPr>
            </w:pPr>
            <w:r w:rsidRPr="00576034">
              <w:rPr>
                <w:rFonts w:ascii="Times New Roman" w:eastAsia="Arial" w:hAnsi="Times New Roman" w:cs="Arial"/>
                <w:color w:val="auto"/>
                <w:szCs w:val="22"/>
                <w:lang w:bidi="ru-RU"/>
              </w:rPr>
              <w:t>Классификация электрических аппаратов,</w:t>
            </w:r>
            <w:r w:rsidRPr="00576034">
              <w:rPr>
                <w:rFonts w:ascii="Times New Roman" w:hAnsi="Times New Roman"/>
                <w:color w:val="auto"/>
                <w:szCs w:val="22"/>
              </w:rPr>
              <w:t xml:space="preserve"> устройств электроснабжения, электрооборудования</w:t>
            </w:r>
            <w:r w:rsidRPr="00576034">
              <w:rPr>
                <w:rFonts w:ascii="Times New Roman" w:eastAsia="Arial" w:hAnsi="Times New Roman" w:cs="Arial"/>
                <w:color w:val="auto"/>
                <w:szCs w:val="22"/>
                <w:lang w:bidi="ru-RU"/>
              </w:rPr>
              <w:t xml:space="preserve"> </w:t>
            </w:r>
            <w:r w:rsidRPr="00576034">
              <w:rPr>
                <w:rFonts w:ascii="Times New Roman" w:hAnsi="Times New Roman"/>
                <w:color w:val="auto"/>
                <w:szCs w:val="22"/>
              </w:rPr>
              <w:t>технологического оборудования;</w:t>
            </w:r>
          </w:p>
        </w:tc>
      </w:tr>
      <w:tr w:rsidR="00576034" w:rsidRPr="00576034" w14:paraId="046A8BFD" w14:textId="77777777" w:rsidTr="00D001A7">
        <w:tc>
          <w:tcPr>
            <w:tcW w:w="1726" w:type="dxa"/>
            <w:vMerge/>
            <w:tcBorders>
              <w:left w:val="single" w:sz="4" w:space="0" w:color="000000"/>
              <w:right w:val="single" w:sz="4" w:space="0" w:color="000000"/>
            </w:tcBorders>
          </w:tcPr>
          <w:p w14:paraId="70653F16" w14:textId="77777777" w:rsidR="00576034" w:rsidRPr="00576034" w:rsidRDefault="00576034" w:rsidP="00576034">
            <w:pPr>
              <w:spacing w:after="0"/>
              <w:rPr>
                <w:color w:val="auto"/>
                <w:szCs w:val="22"/>
              </w:rPr>
            </w:pPr>
          </w:p>
        </w:tc>
        <w:tc>
          <w:tcPr>
            <w:tcW w:w="1104" w:type="dxa"/>
            <w:tcBorders>
              <w:top w:val="single" w:sz="4" w:space="0" w:color="000000"/>
              <w:left w:val="single" w:sz="4" w:space="0" w:color="000000"/>
              <w:bottom w:val="single" w:sz="4" w:space="0" w:color="000000"/>
              <w:right w:val="single" w:sz="4" w:space="0" w:color="000000"/>
            </w:tcBorders>
          </w:tcPr>
          <w:p w14:paraId="77321E08"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З 2.1.04</w:t>
            </w:r>
          </w:p>
        </w:tc>
        <w:tc>
          <w:tcPr>
            <w:tcW w:w="6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B7209A" w14:textId="77777777" w:rsidR="00576034" w:rsidRPr="00576034" w:rsidRDefault="00576034" w:rsidP="00576034">
            <w:pPr>
              <w:widowControl w:val="0"/>
              <w:autoSpaceDE w:val="0"/>
              <w:autoSpaceDN w:val="0"/>
              <w:adjustRightInd w:val="0"/>
              <w:spacing w:after="0" w:line="23" w:lineRule="atLeast"/>
              <w:jc w:val="both"/>
              <w:rPr>
                <w:rFonts w:ascii="Times New Roman" w:hAnsi="Times New Roman"/>
                <w:color w:val="auto"/>
                <w:szCs w:val="22"/>
              </w:rPr>
            </w:pPr>
            <w:r w:rsidRPr="00576034">
              <w:rPr>
                <w:rFonts w:ascii="Times New Roman" w:eastAsia="Arial" w:hAnsi="Times New Roman" w:cs="Arial"/>
                <w:color w:val="auto"/>
                <w:szCs w:val="22"/>
                <w:lang w:bidi="ru-RU"/>
              </w:rPr>
              <w:t>Назначение, конструктивное исполнение, технические характеристики и область применения электрических аппаратов,</w:t>
            </w:r>
            <w:r w:rsidRPr="00576034">
              <w:rPr>
                <w:rFonts w:ascii="Times New Roman" w:hAnsi="Times New Roman"/>
                <w:color w:val="auto"/>
                <w:szCs w:val="22"/>
              </w:rPr>
              <w:t xml:space="preserve"> устройств электроснабжения, электрооборудования</w:t>
            </w:r>
            <w:r w:rsidRPr="00576034">
              <w:rPr>
                <w:rFonts w:ascii="Times New Roman" w:eastAsia="Arial" w:hAnsi="Times New Roman" w:cs="Arial"/>
                <w:color w:val="auto"/>
                <w:szCs w:val="22"/>
                <w:lang w:bidi="ru-RU"/>
              </w:rPr>
              <w:t xml:space="preserve"> </w:t>
            </w:r>
            <w:r w:rsidRPr="00576034">
              <w:rPr>
                <w:rFonts w:ascii="Times New Roman" w:hAnsi="Times New Roman"/>
                <w:color w:val="auto"/>
                <w:szCs w:val="22"/>
              </w:rPr>
              <w:t>технологического оборудования;</w:t>
            </w:r>
          </w:p>
        </w:tc>
      </w:tr>
      <w:tr w:rsidR="00576034" w:rsidRPr="00576034" w14:paraId="70E9BDF0" w14:textId="77777777" w:rsidTr="00D001A7">
        <w:tc>
          <w:tcPr>
            <w:tcW w:w="1726" w:type="dxa"/>
            <w:vMerge/>
            <w:tcBorders>
              <w:left w:val="single" w:sz="4" w:space="0" w:color="000000"/>
              <w:right w:val="single" w:sz="4" w:space="0" w:color="000000"/>
            </w:tcBorders>
          </w:tcPr>
          <w:p w14:paraId="06892CCD" w14:textId="77777777" w:rsidR="00576034" w:rsidRPr="00576034" w:rsidRDefault="00576034" w:rsidP="00576034">
            <w:pPr>
              <w:spacing w:after="0"/>
              <w:rPr>
                <w:color w:val="auto"/>
                <w:szCs w:val="22"/>
              </w:rPr>
            </w:pPr>
          </w:p>
        </w:tc>
        <w:tc>
          <w:tcPr>
            <w:tcW w:w="1104" w:type="dxa"/>
            <w:tcBorders>
              <w:top w:val="single" w:sz="4" w:space="0" w:color="000000"/>
              <w:left w:val="single" w:sz="4" w:space="0" w:color="000000"/>
              <w:bottom w:val="single" w:sz="4" w:space="0" w:color="000000"/>
              <w:right w:val="single" w:sz="4" w:space="0" w:color="000000"/>
            </w:tcBorders>
          </w:tcPr>
          <w:p w14:paraId="57885750"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З 2.1.05</w:t>
            </w:r>
          </w:p>
        </w:tc>
        <w:tc>
          <w:tcPr>
            <w:tcW w:w="6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8A83A9" w14:textId="77777777" w:rsidR="00576034" w:rsidRPr="00576034" w:rsidRDefault="00576034" w:rsidP="00576034">
            <w:pPr>
              <w:spacing w:after="0" w:line="23" w:lineRule="atLeast"/>
              <w:jc w:val="both"/>
              <w:rPr>
                <w:rFonts w:ascii="Times New Roman" w:eastAsia="Arial" w:hAnsi="Times New Roman" w:cs="Arial"/>
                <w:color w:val="auto"/>
                <w:szCs w:val="22"/>
                <w:lang w:bidi="ru-RU"/>
              </w:rPr>
            </w:pPr>
            <w:r w:rsidRPr="00576034">
              <w:rPr>
                <w:rFonts w:ascii="Times New Roman" w:eastAsia="Arial" w:hAnsi="Times New Roman" w:cs="Arial"/>
                <w:color w:val="auto"/>
                <w:szCs w:val="22"/>
                <w:lang w:bidi="ru-RU"/>
              </w:rPr>
              <w:t>Общие сведения о распределительных устройствах силовых электроустановок;</w:t>
            </w:r>
          </w:p>
        </w:tc>
      </w:tr>
      <w:tr w:rsidR="00576034" w:rsidRPr="00576034" w14:paraId="5267D09E" w14:textId="77777777" w:rsidTr="00D001A7">
        <w:tc>
          <w:tcPr>
            <w:tcW w:w="1726" w:type="dxa"/>
            <w:vMerge/>
            <w:tcBorders>
              <w:left w:val="single" w:sz="4" w:space="0" w:color="000000"/>
              <w:right w:val="single" w:sz="4" w:space="0" w:color="000000"/>
            </w:tcBorders>
          </w:tcPr>
          <w:p w14:paraId="52288E55" w14:textId="77777777" w:rsidR="00576034" w:rsidRPr="00576034" w:rsidRDefault="00576034" w:rsidP="00576034">
            <w:pPr>
              <w:spacing w:after="0"/>
              <w:rPr>
                <w:color w:val="auto"/>
                <w:szCs w:val="22"/>
              </w:rPr>
            </w:pPr>
          </w:p>
        </w:tc>
        <w:tc>
          <w:tcPr>
            <w:tcW w:w="1104" w:type="dxa"/>
          </w:tcPr>
          <w:p w14:paraId="78E92D50"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З 2.1.06</w:t>
            </w:r>
          </w:p>
        </w:tc>
        <w:tc>
          <w:tcPr>
            <w:tcW w:w="6209" w:type="dxa"/>
            <w:tcMar>
              <w:top w:w="0" w:type="dxa"/>
              <w:left w:w="108" w:type="dxa"/>
              <w:bottom w:w="0" w:type="dxa"/>
              <w:right w:w="108" w:type="dxa"/>
            </w:tcMar>
          </w:tcPr>
          <w:p w14:paraId="247C5F7C" w14:textId="77777777" w:rsidR="00576034" w:rsidRPr="00576034" w:rsidRDefault="00576034" w:rsidP="00576034">
            <w:pPr>
              <w:spacing w:after="0" w:line="23" w:lineRule="atLeast"/>
              <w:jc w:val="both"/>
              <w:rPr>
                <w:rFonts w:ascii="Times New Roman" w:eastAsia="Arial" w:hAnsi="Times New Roman" w:cs="Arial"/>
                <w:color w:val="auto"/>
                <w:szCs w:val="22"/>
                <w:lang w:bidi="ru-RU"/>
              </w:rPr>
            </w:pPr>
            <w:r w:rsidRPr="00576034">
              <w:rPr>
                <w:rFonts w:ascii="Times New Roman" w:eastAsia="Arial" w:hAnsi="Times New Roman" w:cs="Arial"/>
                <w:color w:val="auto"/>
                <w:szCs w:val="22"/>
                <w:lang w:bidi="ru-RU"/>
              </w:rPr>
              <w:t>Основные виды неисправностей пускорегулирующей аппаратуры;</w:t>
            </w:r>
          </w:p>
        </w:tc>
      </w:tr>
      <w:tr w:rsidR="00576034" w:rsidRPr="00576034" w14:paraId="30707623" w14:textId="77777777" w:rsidTr="00D001A7">
        <w:tc>
          <w:tcPr>
            <w:tcW w:w="1726" w:type="dxa"/>
            <w:vMerge/>
            <w:tcBorders>
              <w:left w:val="single" w:sz="4" w:space="0" w:color="000000"/>
              <w:right w:val="single" w:sz="4" w:space="0" w:color="000000"/>
            </w:tcBorders>
          </w:tcPr>
          <w:p w14:paraId="73BB1C8E" w14:textId="77777777" w:rsidR="00576034" w:rsidRPr="00576034" w:rsidRDefault="00576034" w:rsidP="00576034">
            <w:pPr>
              <w:spacing w:after="0"/>
              <w:rPr>
                <w:color w:val="auto"/>
                <w:szCs w:val="22"/>
              </w:rPr>
            </w:pPr>
          </w:p>
        </w:tc>
        <w:tc>
          <w:tcPr>
            <w:tcW w:w="1104" w:type="dxa"/>
          </w:tcPr>
          <w:p w14:paraId="6C4367A6"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З 2.1.07</w:t>
            </w:r>
          </w:p>
        </w:tc>
        <w:tc>
          <w:tcPr>
            <w:tcW w:w="6209" w:type="dxa"/>
            <w:tcMar>
              <w:top w:w="0" w:type="dxa"/>
              <w:left w:w="108" w:type="dxa"/>
              <w:bottom w:w="0" w:type="dxa"/>
              <w:right w:w="108" w:type="dxa"/>
            </w:tcMar>
          </w:tcPr>
          <w:p w14:paraId="70EC3314" w14:textId="77777777" w:rsidR="00576034" w:rsidRPr="00576034" w:rsidRDefault="00576034" w:rsidP="00576034">
            <w:pPr>
              <w:spacing w:after="0" w:line="23" w:lineRule="atLeast"/>
              <w:jc w:val="both"/>
              <w:rPr>
                <w:rFonts w:ascii="Times New Roman" w:eastAsia="Arial" w:hAnsi="Times New Roman" w:cs="Arial"/>
                <w:color w:val="auto"/>
                <w:szCs w:val="22"/>
                <w:lang w:bidi="ru-RU"/>
              </w:rPr>
            </w:pPr>
            <w:r w:rsidRPr="00576034">
              <w:rPr>
                <w:rFonts w:ascii="Times New Roman" w:eastAsia="Arial" w:hAnsi="Times New Roman" w:cs="Arial"/>
                <w:color w:val="auto"/>
                <w:szCs w:val="22"/>
                <w:lang w:bidi="ru-RU"/>
              </w:rPr>
              <w:t>Основные форматы представления электронной графической и текстовой информации;</w:t>
            </w:r>
          </w:p>
        </w:tc>
      </w:tr>
      <w:tr w:rsidR="00576034" w:rsidRPr="00576034" w14:paraId="1BA1486E" w14:textId="77777777" w:rsidTr="00D001A7">
        <w:tc>
          <w:tcPr>
            <w:tcW w:w="1726" w:type="dxa"/>
            <w:vMerge/>
            <w:tcBorders>
              <w:left w:val="single" w:sz="4" w:space="0" w:color="000000"/>
              <w:right w:val="single" w:sz="4" w:space="0" w:color="000000"/>
            </w:tcBorders>
          </w:tcPr>
          <w:p w14:paraId="6570D788" w14:textId="77777777" w:rsidR="00576034" w:rsidRPr="00576034" w:rsidRDefault="00576034" w:rsidP="00576034">
            <w:pPr>
              <w:spacing w:after="0"/>
              <w:rPr>
                <w:color w:val="auto"/>
                <w:szCs w:val="22"/>
              </w:rPr>
            </w:pPr>
          </w:p>
        </w:tc>
        <w:tc>
          <w:tcPr>
            <w:tcW w:w="1104" w:type="dxa"/>
          </w:tcPr>
          <w:p w14:paraId="35096CCD"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З 2.1.08</w:t>
            </w:r>
          </w:p>
        </w:tc>
        <w:tc>
          <w:tcPr>
            <w:tcW w:w="6209" w:type="dxa"/>
            <w:tcMar>
              <w:top w:w="0" w:type="dxa"/>
              <w:left w:w="108" w:type="dxa"/>
              <w:bottom w:w="0" w:type="dxa"/>
              <w:right w:w="108" w:type="dxa"/>
            </w:tcMar>
          </w:tcPr>
          <w:p w14:paraId="459FB9A2" w14:textId="77777777" w:rsidR="00576034" w:rsidRPr="00576034" w:rsidRDefault="00576034" w:rsidP="00576034">
            <w:pPr>
              <w:spacing w:after="0" w:line="23" w:lineRule="atLeast"/>
              <w:jc w:val="both"/>
              <w:rPr>
                <w:rFonts w:ascii="Times New Roman" w:hAnsi="Times New Roman"/>
                <w:color w:val="auto"/>
                <w:szCs w:val="22"/>
              </w:rPr>
            </w:pPr>
            <w:r w:rsidRPr="00576034">
              <w:rPr>
                <w:rFonts w:ascii="Times New Roman" w:hAnsi="Times New Roman"/>
                <w:color w:val="auto"/>
                <w:szCs w:val="22"/>
              </w:rPr>
              <w:t>Правила технической эксплуатации электроустановок;</w:t>
            </w:r>
          </w:p>
        </w:tc>
      </w:tr>
      <w:tr w:rsidR="00576034" w:rsidRPr="00576034" w14:paraId="29F092E4" w14:textId="77777777" w:rsidTr="00D001A7">
        <w:tc>
          <w:tcPr>
            <w:tcW w:w="1726" w:type="dxa"/>
            <w:vMerge/>
            <w:tcBorders>
              <w:left w:val="single" w:sz="4" w:space="0" w:color="000000"/>
              <w:right w:val="single" w:sz="4" w:space="0" w:color="000000"/>
            </w:tcBorders>
          </w:tcPr>
          <w:p w14:paraId="15646FDE" w14:textId="77777777" w:rsidR="00576034" w:rsidRPr="00576034" w:rsidRDefault="00576034" w:rsidP="00576034">
            <w:pPr>
              <w:spacing w:after="0"/>
              <w:rPr>
                <w:color w:val="auto"/>
                <w:szCs w:val="22"/>
              </w:rPr>
            </w:pPr>
          </w:p>
        </w:tc>
        <w:tc>
          <w:tcPr>
            <w:tcW w:w="1104" w:type="dxa"/>
          </w:tcPr>
          <w:p w14:paraId="49244B33"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З 2.1.09</w:t>
            </w:r>
          </w:p>
        </w:tc>
        <w:tc>
          <w:tcPr>
            <w:tcW w:w="6209" w:type="dxa"/>
            <w:tcMar>
              <w:top w:w="0" w:type="dxa"/>
              <w:left w:w="108" w:type="dxa"/>
              <w:bottom w:w="0" w:type="dxa"/>
              <w:right w:w="108" w:type="dxa"/>
            </w:tcMar>
          </w:tcPr>
          <w:p w14:paraId="1065BC2C" w14:textId="77777777" w:rsidR="00576034" w:rsidRPr="00576034" w:rsidRDefault="00576034" w:rsidP="00576034">
            <w:pPr>
              <w:spacing w:after="0" w:line="23" w:lineRule="atLeast"/>
              <w:jc w:val="both"/>
              <w:rPr>
                <w:rFonts w:ascii="Times New Roman" w:eastAsia="Arial" w:hAnsi="Times New Roman" w:cs="Arial"/>
                <w:color w:val="auto"/>
                <w:szCs w:val="22"/>
                <w:lang w:bidi="ru-RU"/>
              </w:rPr>
            </w:pPr>
            <w:r w:rsidRPr="00576034">
              <w:rPr>
                <w:rFonts w:ascii="Times New Roman" w:eastAsia="Arial" w:hAnsi="Times New Roman" w:cs="Arial"/>
                <w:color w:val="auto"/>
                <w:szCs w:val="22"/>
                <w:lang w:bidi="ru-RU"/>
              </w:rPr>
              <w:t>Прикладные компьютерные программы для просмотра текстовой и графической информации: наименования, возможности и порядок работы в них;</w:t>
            </w:r>
          </w:p>
        </w:tc>
      </w:tr>
      <w:tr w:rsidR="00576034" w:rsidRPr="00576034" w14:paraId="501D1E99" w14:textId="77777777" w:rsidTr="00D001A7">
        <w:tc>
          <w:tcPr>
            <w:tcW w:w="1726" w:type="dxa"/>
            <w:vMerge/>
            <w:tcBorders>
              <w:left w:val="single" w:sz="4" w:space="0" w:color="000000"/>
              <w:right w:val="single" w:sz="4" w:space="0" w:color="000000"/>
            </w:tcBorders>
          </w:tcPr>
          <w:p w14:paraId="0D40036E" w14:textId="77777777" w:rsidR="00576034" w:rsidRPr="00576034" w:rsidRDefault="00576034" w:rsidP="00576034">
            <w:pPr>
              <w:spacing w:after="0"/>
              <w:rPr>
                <w:color w:val="auto"/>
                <w:szCs w:val="22"/>
              </w:rPr>
            </w:pPr>
          </w:p>
        </w:tc>
        <w:tc>
          <w:tcPr>
            <w:tcW w:w="1104" w:type="dxa"/>
          </w:tcPr>
          <w:p w14:paraId="6BD05B31"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З 2.1.10</w:t>
            </w:r>
          </w:p>
        </w:tc>
        <w:tc>
          <w:tcPr>
            <w:tcW w:w="6209" w:type="dxa"/>
            <w:tcMar>
              <w:top w:w="0" w:type="dxa"/>
              <w:left w:w="108" w:type="dxa"/>
              <w:bottom w:w="0" w:type="dxa"/>
              <w:right w:w="108" w:type="dxa"/>
            </w:tcMar>
          </w:tcPr>
          <w:p w14:paraId="3347448A" w14:textId="77777777" w:rsidR="00576034" w:rsidRPr="00576034" w:rsidRDefault="00576034" w:rsidP="00576034">
            <w:pPr>
              <w:spacing w:after="0" w:line="23" w:lineRule="atLeast"/>
              <w:jc w:val="both"/>
              <w:rPr>
                <w:rFonts w:ascii="Times New Roman" w:eastAsia="Arial" w:hAnsi="Times New Roman" w:cs="Arial"/>
                <w:color w:val="auto"/>
                <w:szCs w:val="22"/>
                <w:lang w:bidi="ru-RU"/>
              </w:rPr>
            </w:pPr>
            <w:r w:rsidRPr="00576034">
              <w:rPr>
                <w:rFonts w:ascii="Times New Roman" w:eastAsia="Arial" w:hAnsi="Times New Roman" w:cs="Arial"/>
                <w:color w:val="auto"/>
                <w:szCs w:val="22"/>
                <w:lang w:bidi="ru-RU"/>
              </w:rPr>
              <w:t>Технология обслуживания пускорегулирующей аппаратуры;</w:t>
            </w:r>
          </w:p>
        </w:tc>
      </w:tr>
      <w:tr w:rsidR="00576034" w:rsidRPr="00576034" w14:paraId="78A9AB55" w14:textId="77777777" w:rsidTr="00D001A7">
        <w:tc>
          <w:tcPr>
            <w:tcW w:w="1726" w:type="dxa"/>
            <w:vMerge/>
            <w:tcBorders>
              <w:left w:val="single" w:sz="4" w:space="0" w:color="000000"/>
              <w:right w:val="single" w:sz="4" w:space="0" w:color="000000"/>
            </w:tcBorders>
          </w:tcPr>
          <w:p w14:paraId="082BC3D4" w14:textId="77777777" w:rsidR="00576034" w:rsidRPr="00576034" w:rsidRDefault="00576034" w:rsidP="00576034">
            <w:pPr>
              <w:spacing w:after="0"/>
              <w:rPr>
                <w:color w:val="auto"/>
                <w:szCs w:val="22"/>
              </w:rPr>
            </w:pPr>
          </w:p>
        </w:tc>
        <w:tc>
          <w:tcPr>
            <w:tcW w:w="1104" w:type="dxa"/>
          </w:tcPr>
          <w:p w14:paraId="1204533E"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З 2.1.11</w:t>
            </w:r>
          </w:p>
        </w:tc>
        <w:tc>
          <w:tcPr>
            <w:tcW w:w="6209" w:type="dxa"/>
            <w:tcMar>
              <w:top w:w="0" w:type="dxa"/>
              <w:left w:w="108" w:type="dxa"/>
              <w:bottom w:w="0" w:type="dxa"/>
              <w:right w:w="108" w:type="dxa"/>
            </w:tcMar>
          </w:tcPr>
          <w:p w14:paraId="4AFA1FFB" w14:textId="77777777" w:rsidR="00576034" w:rsidRPr="00576034" w:rsidRDefault="00576034" w:rsidP="00576034">
            <w:pPr>
              <w:spacing w:after="0" w:line="23" w:lineRule="atLeast"/>
              <w:jc w:val="both"/>
              <w:rPr>
                <w:rFonts w:ascii="Times New Roman" w:eastAsia="Arial" w:hAnsi="Times New Roman" w:cs="Arial"/>
                <w:color w:val="auto"/>
                <w:szCs w:val="22"/>
                <w:lang w:bidi="ru-RU"/>
              </w:rPr>
            </w:pPr>
            <w:r w:rsidRPr="00576034">
              <w:rPr>
                <w:rFonts w:ascii="Times New Roman" w:eastAsia="Arial" w:hAnsi="Times New Roman" w:cs="Arial"/>
                <w:color w:val="auto"/>
                <w:szCs w:val="22"/>
                <w:lang w:bidi="ru-RU"/>
              </w:rPr>
              <w:t>Технология обслуживания пускорегулирующей аппаратуры;</w:t>
            </w:r>
          </w:p>
        </w:tc>
      </w:tr>
      <w:tr w:rsidR="00576034" w:rsidRPr="00576034" w14:paraId="09E5870F" w14:textId="77777777" w:rsidTr="00D001A7">
        <w:tc>
          <w:tcPr>
            <w:tcW w:w="1726" w:type="dxa"/>
            <w:vMerge/>
            <w:tcBorders>
              <w:left w:val="single" w:sz="4" w:space="0" w:color="000000"/>
              <w:right w:val="single" w:sz="4" w:space="0" w:color="000000"/>
            </w:tcBorders>
          </w:tcPr>
          <w:p w14:paraId="201EE334" w14:textId="77777777" w:rsidR="00576034" w:rsidRPr="00576034" w:rsidRDefault="00576034" w:rsidP="00576034">
            <w:pPr>
              <w:spacing w:after="0"/>
              <w:rPr>
                <w:color w:val="auto"/>
                <w:szCs w:val="22"/>
              </w:rPr>
            </w:pPr>
          </w:p>
        </w:tc>
        <w:tc>
          <w:tcPr>
            <w:tcW w:w="1104" w:type="dxa"/>
          </w:tcPr>
          <w:p w14:paraId="5BFEF72A"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З 2.1.12</w:t>
            </w:r>
          </w:p>
        </w:tc>
        <w:tc>
          <w:tcPr>
            <w:tcW w:w="6209" w:type="dxa"/>
            <w:tcMar>
              <w:top w:w="0" w:type="dxa"/>
              <w:left w:w="108" w:type="dxa"/>
              <w:bottom w:w="0" w:type="dxa"/>
              <w:right w:w="108" w:type="dxa"/>
            </w:tcMar>
          </w:tcPr>
          <w:p w14:paraId="5F5CE5B7" w14:textId="77777777" w:rsidR="00576034" w:rsidRPr="00576034" w:rsidRDefault="00576034" w:rsidP="00576034">
            <w:pPr>
              <w:widowControl w:val="0"/>
              <w:autoSpaceDE w:val="0"/>
              <w:autoSpaceDN w:val="0"/>
              <w:adjustRightInd w:val="0"/>
              <w:spacing w:after="0" w:line="23" w:lineRule="atLeast"/>
              <w:jc w:val="both"/>
              <w:rPr>
                <w:rFonts w:ascii="Times New Roman" w:eastAsia="Arial" w:hAnsi="Times New Roman" w:cs="Arial"/>
                <w:color w:val="auto"/>
                <w:szCs w:val="22"/>
                <w:lang w:bidi="ru-RU"/>
              </w:rPr>
            </w:pPr>
            <w:r w:rsidRPr="00576034">
              <w:rPr>
                <w:rFonts w:ascii="Times New Roman" w:eastAsia="Arial" w:hAnsi="Times New Roman" w:cs="Arial"/>
                <w:color w:val="auto"/>
                <w:szCs w:val="22"/>
                <w:lang w:bidi="ru-RU"/>
              </w:rPr>
              <w:t>Требования охраны труда, пожарной, промышленной, экологической безопасности и электробезопасности;</w:t>
            </w:r>
          </w:p>
        </w:tc>
      </w:tr>
      <w:tr w:rsidR="00576034" w:rsidRPr="00576034" w14:paraId="3ADD6222" w14:textId="77777777" w:rsidTr="00D001A7">
        <w:tc>
          <w:tcPr>
            <w:tcW w:w="1726" w:type="dxa"/>
            <w:vMerge/>
            <w:tcBorders>
              <w:left w:val="single" w:sz="4" w:space="0" w:color="000000"/>
              <w:right w:val="single" w:sz="4" w:space="0" w:color="000000"/>
            </w:tcBorders>
          </w:tcPr>
          <w:p w14:paraId="457AFB4D" w14:textId="77777777" w:rsidR="00576034" w:rsidRPr="00576034" w:rsidRDefault="00576034" w:rsidP="00576034">
            <w:pPr>
              <w:spacing w:after="0"/>
              <w:rPr>
                <w:color w:val="auto"/>
                <w:szCs w:val="22"/>
              </w:rPr>
            </w:pPr>
          </w:p>
        </w:tc>
        <w:tc>
          <w:tcPr>
            <w:tcW w:w="1104" w:type="dxa"/>
          </w:tcPr>
          <w:p w14:paraId="1A07A34C"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З 2.1.13</w:t>
            </w:r>
          </w:p>
        </w:tc>
        <w:tc>
          <w:tcPr>
            <w:tcW w:w="6209" w:type="dxa"/>
            <w:tcMar>
              <w:top w:w="0" w:type="dxa"/>
              <w:left w:w="108" w:type="dxa"/>
              <w:bottom w:w="0" w:type="dxa"/>
              <w:right w:w="108" w:type="dxa"/>
            </w:tcMar>
          </w:tcPr>
          <w:p w14:paraId="32106AC9" w14:textId="77777777" w:rsidR="00576034" w:rsidRPr="00576034" w:rsidRDefault="00576034" w:rsidP="00576034">
            <w:pPr>
              <w:widowControl w:val="0"/>
              <w:autoSpaceDE w:val="0"/>
              <w:autoSpaceDN w:val="0"/>
              <w:adjustRightInd w:val="0"/>
              <w:spacing w:after="0" w:line="23" w:lineRule="atLeast"/>
              <w:jc w:val="both"/>
              <w:rPr>
                <w:rFonts w:ascii="Times New Roman" w:hAnsi="Times New Roman"/>
                <w:color w:val="auto"/>
                <w:szCs w:val="22"/>
              </w:rPr>
            </w:pPr>
            <w:r w:rsidRPr="00576034">
              <w:rPr>
                <w:rFonts w:ascii="Times New Roman" w:eastAsia="Arial" w:hAnsi="Times New Roman" w:cs="Arial"/>
                <w:color w:val="auto"/>
                <w:szCs w:val="22"/>
                <w:lang w:bidi="ru-RU"/>
              </w:rPr>
              <w:t xml:space="preserve">Требования, предъявляемые к рабочему месту для производства работ по ремонту и обслуживанию </w:t>
            </w:r>
            <w:r w:rsidRPr="00576034">
              <w:rPr>
                <w:rFonts w:ascii="Times New Roman" w:hAnsi="Times New Roman"/>
                <w:color w:val="auto"/>
                <w:szCs w:val="22"/>
              </w:rPr>
              <w:t>устройств электроснабжения, электрооборудования и технологического оборудования;</w:t>
            </w:r>
          </w:p>
        </w:tc>
      </w:tr>
      <w:tr w:rsidR="00576034" w:rsidRPr="00576034" w14:paraId="29BE808A" w14:textId="77777777" w:rsidTr="00D001A7">
        <w:tc>
          <w:tcPr>
            <w:tcW w:w="1726" w:type="dxa"/>
            <w:vMerge/>
            <w:tcBorders>
              <w:left w:val="single" w:sz="4" w:space="0" w:color="000000"/>
              <w:right w:val="single" w:sz="4" w:space="0" w:color="000000"/>
            </w:tcBorders>
          </w:tcPr>
          <w:p w14:paraId="5A0A8645" w14:textId="77777777" w:rsidR="00576034" w:rsidRPr="00576034" w:rsidRDefault="00576034" w:rsidP="00576034">
            <w:pPr>
              <w:spacing w:after="0"/>
              <w:rPr>
                <w:color w:val="auto"/>
                <w:szCs w:val="22"/>
              </w:rPr>
            </w:pPr>
          </w:p>
        </w:tc>
        <w:tc>
          <w:tcPr>
            <w:tcW w:w="1104" w:type="dxa"/>
            <w:tcBorders>
              <w:top w:val="single" w:sz="4" w:space="0" w:color="000000"/>
              <w:left w:val="single" w:sz="4" w:space="0" w:color="000000"/>
              <w:bottom w:val="single" w:sz="4" w:space="0" w:color="000000"/>
              <w:right w:val="single" w:sz="4" w:space="0" w:color="000000"/>
            </w:tcBorders>
          </w:tcPr>
          <w:p w14:paraId="60CDEFB0"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З 2.1.14</w:t>
            </w:r>
          </w:p>
        </w:tc>
        <w:tc>
          <w:tcPr>
            <w:tcW w:w="6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711EFC" w14:textId="77777777" w:rsidR="00576034" w:rsidRPr="00576034" w:rsidRDefault="00576034" w:rsidP="00576034">
            <w:pPr>
              <w:spacing w:after="0" w:line="23" w:lineRule="atLeast"/>
              <w:jc w:val="both"/>
              <w:rPr>
                <w:rFonts w:ascii="Times New Roman" w:eastAsia="Arial" w:hAnsi="Times New Roman" w:cs="Arial"/>
                <w:color w:val="auto"/>
                <w:szCs w:val="22"/>
                <w:lang w:bidi="ru-RU"/>
              </w:rPr>
            </w:pPr>
            <w:r w:rsidRPr="00576034">
              <w:rPr>
                <w:rFonts w:ascii="Times New Roman" w:eastAsia="Arial" w:hAnsi="Times New Roman" w:cs="Arial"/>
                <w:color w:val="auto"/>
                <w:szCs w:val="22"/>
                <w:lang w:bidi="ru-RU"/>
              </w:rPr>
              <w:t>Устройство реостатов;</w:t>
            </w:r>
          </w:p>
        </w:tc>
      </w:tr>
      <w:tr w:rsidR="00576034" w:rsidRPr="00576034" w14:paraId="45BA6F80" w14:textId="77777777" w:rsidTr="00D001A7">
        <w:tc>
          <w:tcPr>
            <w:tcW w:w="1726" w:type="dxa"/>
            <w:vMerge/>
            <w:tcBorders>
              <w:left w:val="single" w:sz="4" w:space="0" w:color="000000"/>
              <w:right w:val="single" w:sz="4" w:space="0" w:color="000000"/>
            </w:tcBorders>
          </w:tcPr>
          <w:p w14:paraId="0C56038E" w14:textId="77777777" w:rsidR="00576034" w:rsidRPr="00576034" w:rsidRDefault="00576034" w:rsidP="00576034">
            <w:pPr>
              <w:spacing w:after="0"/>
              <w:rPr>
                <w:color w:val="auto"/>
                <w:szCs w:val="22"/>
              </w:rPr>
            </w:pPr>
          </w:p>
        </w:tc>
        <w:tc>
          <w:tcPr>
            <w:tcW w:w="1104" w:type="dxa"/>
            <w:tcBorders>
              <w:top w:val="single" w:sz="4" w:space="0" w:color="000000"/>
              <w:left w:val="single" w:sz="4" w:space="0" w:color="000000"/>
              <w:bottom w:val="single" w:sz="4" w:space="0" w:color="000000"/>
              <w:right w:val="single" w:sz="4" w:space="0" w:color="000000"/>
            </w:tcBorders>
          </w:tcPr>
          <w:p w14:paraId="5AD314C2"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З 2.1.15</w:t>
            </w:r>
          </w:p>
        </w:tc>
        <w:tc>
          <w:tcPr>
            <w:tcW w:w="6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D03CD3" w14:textId="77777777" w:rsidR="00576034" w:rsidRPr="00576034" w:rsidRDefault="00576034" w:rsidP="00576034">
            <w:pPr>
              <w:spacing w:after="0" w:line="23" w:lineRule="atLeast"/>
              <w:jc w:val="both"/>
              <w:rPr>
                <w:rFonts w:ascii="Times New Roman" w:eastAsia="Arial" w:hAnsi="Times New Roman" w:cs="Arial"/>
                <w:color w:val="auto"/>
                <w:szCs w:val="22"/>
                <w:lang w:bidi="ru-RU"/>
              </w:rPr>
            </w:pPr>
            <w:r w:rsidRPr="00576034">
              <w:rPr>
                <w:rFonts w:ascii="Times New Roman" w:eastAsia="Arial" w:hAnsi="Times New Roman" w:cs="Arial"/>
                <w:color w:val="auto"/>
                <w:szCs w:val="22"/>
                <w:lang w:bidi="ru-RU"/>
              </w:rPr>
              <w:t>Устройство контакторов и магнитных пускателей;</w:t>
            </w:r>
          </w:p>
        </w:tc>
      </w:tr>
      <w:tr w:rsidR="00576034" w:rsidRPr="00576034" w14:paraId="7DA421A5" w14:textId="77777777" w:rsidTr="00D001A7">
        <w:tc>
          <w:tcPr>
            <w:tcW w:w="1726" w:type="dxa"/>
            <w:vMerge/>
            <w:tcBorders>
              <w:left w:val="single" w:sz="4" w:space="0" w:color="000000"/>
              <w:right w:val="single" w:sz="4" w:space="0" w:color="000000"/>
            </w:tcBorders>
          </w:tcPr>
          <w:p w14:paraId="1C545D4A" w14:textId="77777777" w:rsidR="00576034" w:rsidRPr="00576034" w:rsidRDefault="00576034" w:rsidP="00576034">
            <w:pPr>
              <w:spacing w:after="0"/>
              <w:rPr>
                <w:color w:val="auto"/>
                <w:szCs w:val="22"/>
              </w:rPr>
            </w:pPr>
          </w:p>
        </w:tc>
        <w:tc>
          <w:tcPr>
            <w:tcW w:w="1104" w:type="dxa"/>
            <w:tcBorders>
              <w:top w:val="single" w:sz="4" w:space="0" w:color="000000"/>
              <w:left w:val="single" w:sz="4" w:space="0" w:color="000000"/>
              <w:bottom w:val="single" w:sz="4" w:space="0" w:color="000000"/>
              <w:right w:val="single" w:sz="4" w:space="0" w:color="000000"/>
            </w:tcBorders>
          </w:tcPr>
          <w:p w14:paraId="6B8BA6EA"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З 2.1.16</w:t>
            </w:r>
          </w:p>
        </w:tc>
        <w:tc>
          <w:tcPr>
            <w:tcW w:w="6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8F4056" w14:textId="77777777" w:rsidR="00576034" w:rsidRPr="00576034" w:rsidRDefault="00576034" w:rsidP="00576034">
            <w:pPr>
              <w:spacing w:after="0" w:line="23" w:lineRule="atLeast"/>
              <w:jc w:val="both"/>
              <w:rPr>
                <w:rFonts w:ascii="Times New Roman" w:hAnsi="Times New Roman"/>
                <w:b/>
                <w:color w:val="auto"/>
                <w:szCs w:val="22"/>
              </w:rPr>
            </w:pPr>
            <w:r w:rsidRPr="00576034">
              <w:rPr>
                <w:rFonts w:ascii="Times New Roman" w:eastAsia="Arial" w:hAnsi="Times New Roman" w:cs="Arial"/>
                <w:color w:val="auto"/>
                <w:szCs w:val="22"/>
                <w:lang w:bidi="ru-RU"/>
              </w:rPr>
              <w:t xml:space="preserve">Устройство предохранителей, рубильников и </w:t>
            </w:r>
            <w:proofErr w:type="spellStart"/>
            <w:r w:rsidRPr="00576034">
              <w:rPr>
                <w:rFonts w:ascii="Times New Roman" w:eastAsia="Arial" w:hAnsi="Times New Roman" w:cs="Arial"/>
                <w:color w:val="auto"/>
                <w:szCs w:val="22"/>
                <w:lang w:bidi="ru-RU"/>
              </w:rPr>
              <w:t>паетных</w:t>
            </w:r>
            <w:proofErr w:type="spellEnd"/>
            <w:r w:rsidRPr="00576034">
              <w:rPr>
                <w:rFonts w:ascii="Times New Roman" w:eastAsia="Arial" w:hAnsi="Times New Roman" w:cs="Arial"/>
                <w:color w:val="auto"/>
                <w:szCs w:val="22"/>
                <w:lang w:bidi="ru-RU"/>
              </w:rPr>
              <w:t xml:space="preserve"> выключателей </w:t>
            </w:r>
            <w:r w:rsidRPr="00576034">
              <w:rPr>
                <w:rFonts w:ascii="Times New Roman" w:hAnsi="Times New Roman"/>
                <w:color w:val="auto"/>
                <w:szCs w:val="22"/>
              </w:rPr>
              <w:t>электрооборудования</w:t>
            </w:r>
          </w:p>
        </w:tc>
      </w:tr>
      <w:tr w:rsidR="00576034" w:rsidRPr="00576034" w14:paraId="5250BFD8" w14:textId="77777777" w:rsidTr="00D001A7">
        <w:tc>
          <w:tcPr>
            <w:tcW w:w="1726" w:type="dxa"/>
            <w:vMerge/>
            <w:tcBorders>
              <w:left w:val="single" w:sz="4" w:space="0" w:color="000000"/>
              <w:right w:val="single" w:sz="4" w:space="0" w:color="000000"/>
            </w:tcBorders>
          </w:tcPr>
          <w:p w14:paraId="1CABA131" w14:textId="77777777" w:rsidR="00576034" w:rsidRPr="00576034" w:rsidRDefault="00576034" w:rsidP="00576034">
            <w:pPr>
              <w:spacing w:after="0"/>
              <w:rPr>
                <w:color w:val="auto"/>
                <w:szCs w:val="22"/>
              </w:rPr>
            </w:pPr>
          </w:p>
        </w:tc>
        <w:tc>
          <w:tcPr>
            <w:tcW w:w="1104" w:type="dxa"/>
            <w:tcBorders>
              <w:top w:val="single" w:sz="4" w:space="0" w:color="000000"/>
              <w:left w:val="single" w:sz="4" w:space="0" w:color="000000"/>
              <w:bottom w:val="single" w:sz="4" w:space="0" w:color="000000"/>
              <w:right w:val="single" w:sz="4" w:space="0" w:color="000000"/>
            </w:tcBorders>
          </w:tcPr>
          <w:p w14:paraId="7F539E27"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З 2.2.01</w:t>
            </w:r>
          </w:p>
        </w:tc>
        <w:tc>
          <w:tcPr>
            <w:tcW w:w="6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E737B4" w14:textId="77777777" w:rsidR="00576034" w:rsidRPr="00576034" w:rsidRDefault="00576034" w:rsidP="00576034">
            <w:pPr>
              <w:spacing w:after="0" w:line="23" w:lineRule="atLeast"/>
              <w:jc w:val="both"/>
              <w:rPr>
                <w:rFonts w:ascii="Times New Roman" w:eastAsia="Arial" w:hAnsi="Times New Roman" w:cs="Arial"/>
                <w:color w:val="auto"/>
                <w:szCs w:val="22"/>
                <w:lang w:bidi="ru-RU"/>
              </w:rPr>
            </w:pPr>
            <w:r w:rsidRPr="00576034">
              <w:rPr>
                <w:rFonts w:ascii="Times New Roman" w:eastAsia="Arial" w:hAnsi="Times New Roman" w:cs="Arial"/>
                <w:color w:val="auto"/>
                <w:szCs w:val="22"/>
                <w:lang w:bidi="ru-RU"/>
              </w:rPr>
              <w:t>Виды и правила применения средств индивидуальной и коллективной защиты при выполнении работ по обслуживанию электрических аппаратов,</w:t>
            </w:r>
            <w:r w:rsidRPr="00576034">
              <w:rPr>
                <w:rFonts w:ascii="Times New Roman" w:hAnsi="Times New Roman"/>
                <w:color w:val="auto"/>
                <w:szCs w:val="22"/>
              </w:rPr>
              <w:t xml:space="preserve"> устройств электроснабжения, электрооборудования</w:t>
            </w:r>
            <w:r w:rsidRPr="00576034">
              <w:rPr>
                <w:rFonts w:ascii="Times New Roman" w:eastAsia="Arial" w:hAnsi="Times New Roman" w:cs="Arial"/>
                <w:color w:val="auto"/>
                <w:szCs w:val="22"/>
                <w:lang w:bidi="ru-RU"/>
              </w:rPr>
              <w:t xml:space="preserve"> </w:t>
            </w:r>
            <w:r w:rsidRPr="00576034">
              <w:rPr>
                <w:rFonts w:ascii="Times New Roman" w:hAnsi="Times New Roman"/>
                <w:color w:val="auto"/>
                <w:szCs w:val="22"/>
              </w:rPr>
              <w:t>технологического оборудования</w:t>
            </w:r>
            <w:r w:rsidRPr="00576034">
              <w:rPr>
                <w:rFonts w:ascii="Times New Roman" w:eastAsia="Arial" w:hAnsi="Times New Roman" w:cs="Arial"/>
                <w:color w:val="auto"/>
                <w:szCs w:val="22"/>
                <w:lang w:bidi="ru-RU"/>
              </w:rPr>
              <w:t>;</w:t>
            </w:r>
          </w:p>
        </w:tc>
      </w:tr>
      <w:tr w:rsidR="00576034" w:rsidRPr="00576034" w14:paraId="4B87C2F7" w14:textId="77777777" w:rsidTr="00D001A7">
        <w:tc>
          <w:tcPr>
            <w:tcW w:w="1726" w:type="dxa"/>
            <w:vMerge/>
            <w:tcBorders>
              <w:left w:val="single" w:sz="4" w:space="0" w:color="000000"/>
              <w:right w:val="single" w:sz="4" w:space="0" w:color="000000"/>
            </w:tcBorders>
          </w:tcPr>
          <w:p w14:paraId="7EDC97EF" w14:textId="77777777" w:rsidR="00576034" w:rsidRPr="00576034" w:rsidRDefault="00576034" w:rsidP="00576034">
            <w:pPr>
              <w:spacing w:after="0"/>
              <w:rPr>
                <w:color w:val="auto"/>
                <w:szCs w:val="22"/>
              </w:rPr>
            </w:pPr>
          </w:p>
        </w:tc>
        <w:tc>
          <w:tcPr>
            <w:tcW w:w="1104" w:type="dxa"/>
            <w:tcBorders>
              <w:top w:val="single" w:sz="4" w:space="0" w:color="000000"/>
              <w:left w:val="single" w:sz="4" w:space="0" w:color="000000"/>
              <w:bottom w:val="single" w:sz="4" w:space="0" w:color="000000"/>
              <w:right w:val="single" w:sz="4" w:space="0" w:color="000000"/>
            </w:tcBorders>
          </w:tcPr>
          <w:p w14:paraId="6FBD9D30"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З 2.2.02</w:t>
            </w:r>
          </w:p>
        </w:tc>
        <w:tc>
          <w:tcPr>
            <w:tcW w:w="6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4433E5" w14:textId="77777777" w:rsidR="00576034" w:rsidRPr="00576034" w:rsidRDefault="00576034" w:rsidP="00576034">
            <w:pPr>
              <w:spacing w:after="0" w:line="23" w:lineRule="atLeast"/>
              <w:jc w:val="both"/>
              <w:rPr>
                <w:rFonts w:ascii="Times New Roman" w:hAnsi="Times New Roman"/>
                <w:color w:val="auto"/>
                <w:szCs w:val="22"/>
              </w:rPr>
            </w:pPr>
            <w:r w:rsidRPr="00576034">
              <w:rPr>
                <w:rFonts w:ascii="Times New Roman" w:eastAsia="Arial" w:hAnsi="Times New Roman" w:cs="Arial"/>
                <w:color w:val="auto"/>
                <w:szCs w:val="22"/>
                <w:lang w:bidi="ru-RU"/>
              </w:rPr>
              <w:t>Виды, конструкция, назначение, возможности и правила использования инструментов и приспособлений для производства работ по обслуживанию электрических аппаратов,</w:t>
            </w:r>
            <w:r w:rsidRPr="00576034">
              <w:rPr>
                <w:rFonts w:ascii="Times New Roman" w:hAnsi="Times New Roman"/>
                <w:color w:val="auto"/>
                <w:szCs w:val="22"/>
              </w:rPr>
              <w:t xml:space="preserve"> устройств электроснабжения, электрооборудования</w:t>
            </w:r>
            <w:r w:rsidRPr="00576034">
              <w:rPr>
                <w:rFonts w:ascii="Times New Roman" w:eastAsia="Arial" w:hAnsi="Times New Roman" w:cs="Arial"/>
                <w:color w:val="auto"/>
                <w:szCs w:val="22"/>
                <w:lang w:bidi="ru-RU"/>
              </w:rPr>
              <w:t xml:space="preserve"> </w:t>
            </w:r>
            <w:r w:rsidRPr="00576034">
              <w:rPr>
                <w:rFonts w:ascii="Times New Roman" w:hAnsi="Times New Roman"/>
                <w:color w:val="auto"/>
                <w:szCs w:val="22"/>
              </w:rPr>
              <w:t>технологического оборудования;</w:t>
            </w:r>
          </w:p>
        </w:tc>
      </w:tr>
      <w:tr w:rsidR="00576034" w:rsidRPr="00576034" w14:paraId="41BC009F" w14:textId="77777777" w:rsidTr="00D001A7">
        <w:tc>
          <w:tcPr>
            <w:tcW w:w="1726" w:type="dxa"/>
            <w:vMerge/>
            <w:tcBorders>
              <w:left w:val="single" w:sz="4" w:space="0" w:color="000000"/>
              <w:right w:val="single" w:sz="4" w:space="0" w:color="000000"/>
            </w:tcBorders>
          </w:tcPr>
          <w:p w14:paraId="324F515A" w14:textId="77777777" w:rsidR="00576034" w:rsidRPr="00576034" w:rsidRDefault="00576034" w:rsidP="00576034">
            <w:pPr>
              <w:spacing w:after="0"/>
              <w:rPr>
                <w:color w:val="auto"/>
                <w:szCs w:val="22"/>
              </w:rPr>
            </w:pPr>
          </w:p>
        </w:tc>
        <w:tc>
          <w:tcPr>
            <w:tcW w:w="1104" w:type="dxa"/>
            <w:tcBorders>
              <w:top w:val="single" w:sz="4" w:space="0" w:color="000000"/>
              <w:left w:val="single" w:sz="4" w:space="0" w:color="000000"/>
              <w:bottom w:val="single" w:sz="4" w:space="0" w:color="000000"/>
              <w:right w:val="single" w:sz="4" w:space="0" w:color="000000"/>
            </w:tcBorders>
          </w:tcPr>
          <w:p w14:paraId="27F0B872"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З 2.2.03</w:t>
            </w:r>
          </w:p>
        </w:tc>
        <w:tc>
          <w:tcPr>
            <w:tcW w:w="6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E0C395" w14:textId="77777777" w:rsidR="00576034" w:rsidRPr="00576034" w:rsidRDefault="00576034" w:rsidP="00576034">
            <w:pPr>
              <w:spacing w:after="0" w:line="23" w:lineRule="atLeast"/>
              <w:jc w:val="both"/>
              <w:rPr>
                <w:rFonts w:ascii="Times New Roman" w:hAnsi="Times New Roman"/>
                <w:color w:val="auto"/>
                <w:szCs w:val="22"/>
              </w:rPr>
            </w:pPr>
            <w:r w:rsidRPr="00576034">
              <w:rPr>
                <w:rFonts w:ascii="Times New Roman" w:hAnsi="Times New Roman"/>
                <w:color w:val="auto"/>
                <w:szCs w:val="22"/>
              </w:rPr>
              <w:t>Нормы и объем приемо-сдаточных испытаний;</w:t>
            </w:r>
          </w:p>
        </w:tc>
      </w:tr>
      <w:tr w:rsidR="00576034" w:rsidRPr="00576034" w14:paraId="4B6359C4" w14:textId="77777777" w:rsidTr="00D001A7">
        <w:tc>
          <w:tcPr>
            <w:tcW w:w="1726" w:type="dxa"/>
            <w:vMerge/>
            <w:tcBorders>
              <w:left w:val="single" w:sz="4" w:space="0" w:color="000000"/>
              <w:right w:val="single" w:sz="4" w:space="0" w:color="000000"/>
            </w:tcBorders>
          </w:tcPr>
          <w:p w14:paraId="6470B744" w14:textId="77777777" w:rsidR="00576034" w:rsidRPr="00576034" w:rsidRDefault="00576034" w:rsidP="00576034">
            <w:pPr>
              <w:spacing w:after="0"/>
              <w:rPr>
                <w:color w:val="auto"/>
                <w:szCs w:val="22"/>
              </w:rPr>
            </w:pPr>
          </w:p>
        </w:tc>
        <w:tc>
          <w:tcPr>
            <w:tcW w:w="1104" w:type="dxa"/>
            <w:tcBorders>
              <w:top w:val="single" w:sz="4" w:space="0" w:color="000000"/>
              <w:left w:val="single" w:sz="4" w:space="0" w:color="000000"/>
              <w:bottom w:val="single" w:sz="4" w:space="0" w:color="000000"/>
              <w:right w:val="single" w:sz="4" w:space="0" w:color="000000"/>
            </w:tcBorders>
          </w:tcPr>
          <w:p w14:paraId="53338DEF"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З 2.2.04</w:t>
            </w:r>
          </w:p>
        </w:tc>
        <w:tc>
          <w:tcPr>
            <w:tcW w:w="6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D8E8AE" w14:textId="77777777" w:rsidR="00576034" w:rsidRPr="00576034" w:rsidRDefault="00576034" w:rsidP="00576034">
            <w:pPr>
              <w:spacing w:after="0" w:line="23" w:lineRule="atLeast"/>
              <w:jc w:val="both"/>
              <w:rPr>
                <w:rFonts w:ascii="Times New Roman" w:eastAsia="Arial" w:hAnsi="Times New Roman" w:cs="Arial"/>
                <w:color w:val="auto"/>
                <w:szCs w:val="22"/>
                <w:lang w:bidi="ru-RU"/>
              </w:rPr>
            </w:pPr>
            <w:r w:rsidRPr="00576034">
              <w:rPr>
                <w:rFonts w:ascii="Times New Roman" w:eastAsia="Arial" w:hAnsi="Times New Roman" w:cs="Arial"/>
                <w:color w:val="auto"/>
                <w:szCs w:val="22"/>
                <w:lang w:bidi="ru-RU"/>
              </w:rPr>
              <w:t>Основные форматы представления электронной графической и текстовой информации;</w:t>
            </w:r>
          </w:p>
        </w:tc>
      </w:tr>
      <w:tr w:rsidR="00576034" w:rsidRPr="00576034" w14:paraId="29F36453" w14:textId="77777777" w:rsidTr="00D001A7">
        <w:tc>
          <w:tcPr>
            <w:tcW w:w="1726" w:type="dxa"/>
            <w:vMerge/>
            <w:tcBorders>
              <w:left w:val="single" w:sz="4" w:space="0" w:color="000000"/>
              <w:right w:val="single" w:sz="4" w:space="0" w:color="000000"/>
            </w:tcBorders>
          </w:tcPr>
          <w:p w14:paraId="3D77861A" w14:textId="77777777" w:rsidR="00576034" w:rsidRPr="00576034" w:rsidRDefault="00576034" w:rsidP="00576034">
            <w:pPr>
              <w:spacing w:after="0"/>
              <w:rPr>
                <w:color w:val="auto"/>
                <w:szCs w:val="22"/>
              </w:rPr>
            </w:pPr>
          </w:p>
        </w:tc>
        <w:tc>
          <w:tcPr>
            <w:tcW w:w="1104" w:type="dxa"/>
          </w:tcPr>
          <w:p w14:paraId="2D605B61"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З 2.2.05</w:t>
            </w:r>
          </w:p>
        </w:tc>
        <w:tc>
          <w:tcPr>
            <w:tcW w:w="6209" w:type="dxa"/>
            <w:tcMar>
              <w:top w:w="0" w:type="dxa"/>
              <w:left w:w="108" w:type="dxa"/>
              <w:bottom w:w="0" w:type="dxa"/>
              <w:right w:w="108" w:type="dxa"/>
            </w:tcMar>
          </w:tcPr>
          <w:p w14:paraId="649E5A19" w14:textId="77777777" w:rsidR="00576034" w:rsidRPr="00576034" w:rsidRDefault="00576034" w:rsidP="00576034">
            <w:pPr>
              <w:spacing w:after="0" w:line="23" w:lineRule="atLeast"/>
              <w:jc w:val="both"/>
              <w:rPr>
                <w:rFonts w:ascii="Times New Roman" w:hAnsi="Times New Roman"/>
                <w:color w:val="auto"/>
                <w:szCs w:val="22"/>
              </w:rPr>
            </w:pPr>
            <w:r w:rsidRPr="00576034">
              <w:rPr>
                <w:rFonts w:ascii="Times New Roman" w:hAnsi="Times New Roman"/>
                <w:color w:val="auto"/>
                <w:szCs w:val="22"/>
              </w:rPr>
              <w:t>Правила технической эксплуатации электроустановок;</w:t>
            </w:r>
          </w:p>
        </w:tc>
      </w:tr>
      <w:tr w:rsidR="00576034" w:rsidRPr="00576034" w14:paraId="7D969F88" w14:textId="77777777" w:rsidTr="00D001A7">
        <w:tc>
          <w:tcPr>
            <w:tcW w:w="1726" w:type="dxa"/>
            <w:vMerge/>
            <w:tcBorders>
              <w:left w:val="single" w:sz="4" w:space="0" w:color="000000"/>
              <w:right w:val="single" w:sz="4" w:space="0" w:color="000000"/>
            </w:tcBorders>
          </w:tcPr>
          <w:p w14:paraId="795C8590" w14:textId="77777777" w:rsidR="00576034" w:rsidRPr="00576034" w:rsidRDefault="00576034" w:rsidP="00576034">
            <w:pPr>
              <w:spacing w:after="0"/>
              <w:rPr>
                <w:color w:val="auto"/>
                <w:szCs w:val="22"/>
              </w:rPr>
            </w:pPr>
          </w:p>
        </w:tc>
        <w:tc>
          <w:tcPr>
            <w:tcW w:w="1104" w:type="dxa"/>
          </w:tcPr>
          <w:p w14:paraId="6D7CD51A"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З 2.2.06</w:t>
            </w:r>
          </w:p>
        </w:tc>
        <w:tc>
          <w:tcPr>
            <w:tcW w:w="6209" w:type="dxa"/>
            <w:tcMar>
              <w:top w:w="0" w:type="dxa"/>
              <w:left w:w="108" w:type="dxa"/>
              <w:bottom w:w="0" w:type="dxa"/>
              <w:right w:w="108" w:type="dxa"/>
            </w:tcMar>
          </w:tcPr>
          <w:p w14:paraId="690846F2" w14:textId="77777777" w:rsidR="00576034" w:rsidRPr="00576034" w:rsidRDefault="00576034" w:rsidP="00576034">
            <w:pPr>
              <w:spacing w:after="0" w:line="23" w:lineRule="atLeast"/>
              <w:jc w:val="both"/>
              <w:rPr>
                <w:rFonts w:ascii="Times New Roman" w:hAnsi="Times New Roman"/>
                <w:color w:val="auto"/>
                <w:szCs w:val="22"/>
              </w:rPr>
            </w:pPr>
            <w:r w:rsidRPr="00576034">
              <w:rPr>
                <w:rFonts w:ascii="Times New Roman" w:hAnsi="Times New Roman"/>
                <w:color w:val="auto"/>
                <w:szCs w:val="22"/>
              </w:rPr>
              <w:t xml:space="preserve">Порядок и последовательность проведения работ по регулировке и сдаче вводимого в строй </w:t>
            </w:r>
            <w:r w:rsidRPr="00576034">
              <w:rPr>
                <w:rFonts w:ascii="Times New Roman" w:eastAsia="Arial" w:hAnsi="Times New Roman" w:cs="Arial"/>
                <w:color w:val="auto"/>
                <w:szCs w:val="22"/>
                <w:lang w:bidi="ru-RU"/>
              </w:rPr>
              <w:t>электрических аппаратов,</w:t>
            </w:r>
            <w:r w:rsidRPr="00576034">
              <w:rPr>
                <w:rFonts w:ascii="Times New Roman" w:hAnsi="Times New Roman"/>
                <w:color w:val="auto"/>
                <w:szCs w:val="22"/>
              </w:rPr>
              <w:t xml:space="preserve"> устройств электроснабжения, электрооборудования</w:t>
            </w:r>
            <w:r w:rsidRPr="00576034">
              <w:rPr>
                <w:rFonts w:ascii="Times New Roman" w:eastAsia="Arial" w:hAnsi="Times New Roman" w:cs="Arial"/>
                <w:color w:val="auto"/>
                <w:szCs w:val="22"/>
                <w:lang w:bidi="ru-RU"/>
              </w:rPr>
              <w:t xml:space="preserve"> </w:t>
            </w:r>
            <w:r w:rsidRPr="00576034">
              <w:rPr>
                <w:rFonts w:ascii="Times New Roman" w:hAnsi="Times New Roman"/>
                <w:color w:val="auto"/>
                <w:szCs w:val="22"/>
              </w:rPr>
              <w:t>технологического оборудования;</w:t>
            </w:r>
          </w:p>
        </w:tc>
      </w:tr>
      <w:tr w:rsidR="00576034" w:rsidRPr="00576034" w14:paraId="5D81FB75" w14:textId="77777777" w:rsidTr="00D001A7">
        <w:tc>
          <w:tcPr>
            <w:tcW w:w="1726" w:type="dxa"/>
            <w:vMerge/>
            <w:tcBorders>
              <w:left w:val="single" w:sz="4" w:space="0" w:color="000000"/>
              <w:right w:val="single" w:sz="4" w:space="0" w:color="000000"/>
            </w:tcBorders>
          </w:tcPr>
          <w:p w14:paraId="16731AA5" w14:textId="77777777" w:rsidR="00576034" w:rsidRPr="00576034" w:rsidRDefault="00576034" w:rsidP="00576034">
            <w:pPr>
              <w:spacing w:after="0"/>
              <w:rPr>
                <w:color w:val="auto"/>
                <w:szCs w:val="22"/>
              </w:rPr>
            </w:pPr>
          </w:p>
        </w:tc>
        <w:tc>
          <w:tcPr>
            <w:tcW w:w="1104" w:type="dxa"/>
          </w:tcPr>
          <w:p w14:paraId="58D1F7B1"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З 2.2.07</w:t>
            </w:r>
          </w:p>
        </w:tc>
        <w:tc>
          <w:tcPr>
            <w:tcW w:w="6209" w:type="dxa"/>
            <w:tcMar>
              <w:top w:w="0" w:type="dxa"/>
              <w:left w:w="108" w:type="dxa"/>
              <w:bottom w:w="0" w:type="dxa"/>
              <w:right w:w="108" w:type="dxa"/>
            </w:tcMar>
          </w:tcPr>
          <w:p w14:paraId="0A1833A5" w14:textId="77777777" w:rsidR="00576034" w:rsidRPr="00576034" w:rsidRDefault="00576034" w:rsidP="00576034">
            <w:pPr>
              <w:spacing w:after="0" w:line="23" w:lineRule="atLeast"/>
              <w:jc w:val="both"/>
              <w:rPr>
                <w:rFonts w:ascii="Times New Roman" w:hAnsi="Times New Roman"/>
                <w:color w:val="auto"/>
                <w:szCs w:val="22"/>
              </w:rPr>
            </w:pPr>
            <w:r w:rsidRPr="00576034">
              <w:rPr>
                <w:rFonts w:ascii="Times New Roman" w:hAnsi="Times New Roman"/>
                <w:color w:val="auto"/>
                <w:szCs w:val="22"/>
              </w:rPr>
              <w:t>Порядок проведения измерений при производстве пусконаладочных работ;</w:t>
            </w:r>
          </w:p>
        </w:tc>
      </w:tr>
      <w:tr w:rsidR="00576034" w:rsidRPr="00576034" w14:paraId="7AB2FBBC" w14:textId="77777777" w:rsidTr="00D001A7">
        <w:tc>
          <w:tcPr>
            <w:tcW w:w="1726" w:type="dxa"/>
            <w:vMerge/>
            <w:tcBorders>
              <w:left w:val="single" w:sz="4" w:space="0" w:color="000000"/>
              <w:right w:val="single" w:sz="4" w:space="0" w:color="000000"/>
            </w:tcBorders>
          </w:tcPr>
          <w:p w14:paraId="5E98B262" w14:textId="77777777" w:rsidR="00576034" w:rsidRPr="00576034" w:rsidRDefault="00576034" w:rsidP="00576034">
            <w:pPr>
              <w:spacing w:after="0"/>
              <w:rPr>
                <w:color w:val="auto"/>
                <w:szCs w:val="22"/>
              </w:rPr>
            </w:pPr>
          </w:p>
        </w:tc>
        <w:tc>
          <w:tcPr>
            <w:tcW w:w="1104" w:type="dxa"/>
            <w:tcBorders>
              <w:top w:val="single" w:sz="4" w:space="0" w:color="000000"/>
              <w:left w:val="single" w:sz="4" w:space="0" w:color="000000"/>
              <w:bottom w:val="single" w:sz="4" w:space="0" w:color="000000"/>
              <w:right w:val="single" w:sz="4" w:space="0" w:color="000000"/>
            </w:tcBorders>
          </w:tcPr>
          <w:p w14:paraId="2300559C"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З 2.2.08</w:t>
            </w:r>
          </w:p>
        </w:tc>
        <w:tc>
          <w:tcPr>
            <w:tcW w:w="6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E10CC0" w14:textId="77777777" w:rsidR="00576034" w:rsidRPr="00576034" w:rsidRDefault="00576034" w:rsidP="00576034">
            <w:pPr>
              <w:spacing w:after="0" w:line="23" w:lineRule="atLeast"/>
              <w:jc w:val="both"/>
              <w:rPr>
                <w:rFonts w:ascii="Times New Roman" w:hAnsi="Times New Roman"/>
                <w:color w:val="auto"/>
                <w:szCs w:val="22"/>
              </w:rPr>
            </w:pPr>
            <w:r w:rsidRPr="00576034">
              <w:rPr>
                <w:rFonts w:ascii="Times New Roman" w:eastAsia="Arial" w:hAnsi="Times New Roman" w:cs="Arial"/>
                <w:color w:val="auto"/>
                <w:szCs w:val="22"/>
                <w:lang w:bidi="ru-RU"/>
              </w:rPr>
              <w:t xml:space="preserve">Порядок технического обслуживания </w:t>
            </w:r>
            <w:r w:rsidRPr="00576034">
              <w:rPr>
                <w:rFonts w:ascii="Times New Roman" w:hAnsi="Times New Roman"/>
                <w:color w:val="auto"/>
                <w:szCs w:val="22"/>
              </w:rPr>
              <w:t>электрооборудования и устройств электроснабжения и технологического оборудования;</w:t>
            </w:r>
          </w:p>
        </w:tc>
      </w:tr>
      <w:tr w:rsidR="00576034" w:rsidRPr="00576034" w14:paraId="434F24B7" w14:textId="77777777" w:rsidTr="00D001A7">
        <w:tc>
          <w:tcPr>
            <w:tcW w:w="1726" w:type="dxa"/>
            <w:vMerge/>
            <w:tcBorders>
              <w:left w:val="single" w:sz="4" w:space="0" w:color="000000"/>
              <w:right w:val="single" w:sz="4" w:space="0" w:color="000000"/>
            </w:tcBorders>
          </w:tcPr>
          <w:p w14:paraId="3F706145" w14:textId="77777777" w:rsidR="00576034" w:rsidRPr="00576034" w:rsidRDefault="00576034" w:rsidP="00576034">
            <w:pPr>
              <w:spacing w:after="0"/>
              <w:rPr>
                <w:color w:val="auto"/>
                <w:szCs w:val="22"/>
              </w:rPr>
            </w:pPr>
          </w:p>
        </w:tc>
        <w:tc>
          <w:tcPr>
            <w:tcW w:w="1104" w:type="dxa"/>
            <w:tcBorders>
              <w:top w:val="single" w:sz="4" w:space="0" w:color="000000"/>
              <w:left w:val="single" w:sz="4" w:space="0" w:color="000000"/>
              <w:bottom w:val="single" w:sz="4" w:space="0" w:color="000000"/>
              <w:right w:val="single" w:sz="4" w:space="0" w:color="000000"/>
            </w:tcBorders>
          </w:tcPr>
          <w:p w14:paraId="55506536"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З 2.2.09</w:t>
            </w:r>
          </w:p>
        </w:tc>
        <w:tc>
          <w:tcPr>
            <w:tcW w:w="6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47BDF5" w14:textId="77777777" w:rsidR="00576034" w:rsidRPr="00576034" w:rsidRDefault="00576034" w:rsidP="00576034">
            <w:pPr>
              <w:spacing w:after="0" w:line="23" w:lineRule="atLeast"/>
              <w:jc w:val="both"/>
              <w:rPr>
                <w:rFonts w:ascii="Times New Roman" w:eastAsia="Arial" w:hAnsi="Times New Roman" w:cs="Arial"/>
                <w:color w:val="auto"/>
                <w:szCs w:val="22"/>
                <w:lang w:bidi="ru-RU"/>
              </w:rPr>
            </w:pPr>
            <w:r w:rsidRPr="00576034">
              <w:rPr>
                <w:rFonts w:ascii="Times New Roman" w:eastAsia="Arial" w:hAnsi="Times New Roman" w:cs="Arial"/>
                <w:color w:val="auto"/>
                <w:szCs w:val="22"/>
                <w:lang w:bidi="ru-RU"/>
              </w:rPr>
              <w:t>Требования охраны труда, пожарной, промышленной, экологической безопасности и электробезопасности;</w:t>
            </w:r>
          </w:p>
        </w:tc>
      </w:tr>
      <w:tr w:rsidR="00576034" w:rsidRPr="00576034" w14:paraId="0E1B31FD" w14:textId="77777777" w:rsidTr="00D001A7">
        <w:tc>
          <w:tcPr>
            <w:tcW w:w="1726" w:type="dxa"/>
            <w:vMerge/>
            <w:tcBorders>
              <w:left w:val="single" w:sz="4" w:space="0" w:color="000000"/>
              <w:right w:val="single" w:sz="4" w:space="0" w:color="000000"/>
            </w:tcBorders>
          </w:tcPr>
          <w:p w14:paraId="4E40499C" w14:textId="77777777" w:rsidR="00576034" w:rsidRPr="00576034" w:rsidRDefault="00576034" w:rsidP="00576034">
            <w:pPr>
              <w:spacing w:after="0"/>
              <w:rPr>
                <w:color w:val="auto"/>
                <w:szCs w:val="22"/>
              </w:rPr>
            </w:pPr>
          </w:p>
        </w:tc>
        <w:tc>
          <w:tcPr>
            <w:tcW w:w="1104" w:type="dxa"/>
            <w:tcBorders>
              <w:top w:val="single" w:sz="4" w:space="0" w:color="000000"/>
              <w:left w:val="single" w:sz="4" w:space="0" w:color="000000"/>
              <w:bottom w:val="single" w:sz="4" w:space="0" w:color="000000"/>
              <w:right w:val="single" w:sz="4" w:space="0" w:color="000000"/>
            </w:tcBorders>
          </w:tcPr>
          <w:p w14:paraId="1354CA4E"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З 2.2.10</w:t>
            </w:r>
          </w:p>
        </w:tc>
        <w:tc>
          <w:tcPr>
            <w:tcW w:w="6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E1C3A4" w14:textId="77777777" w:rsidR="00576034" w:rsidRPr="00576034" w:rsidRDefault="00576034" w:rsidP="00576034">
            <w:pPr>
              <w:spacing w:after="0" w:line="23" w:lineRule="atLeast"/>
              <w:jc w:val="both"/>
              <w:rPr>
                <w:rFonts w:ascii="Times New Roman" w:hAnsi="Times New Roman"/>
                <w:color w:val="auto"/>
                <w:szCs w:val="22"/>
              </w:rPr>
            </w:pPr>
            <w:r w:rsidRPr="00576034">
              <w:rPr>
                <w:rFonts w:ascii="Times New Roman" w:eastAsia="Arial" w:hAnsi="Times New Roman" w:cs="Arial"/>
                <w:color w:val="auto"/>
                <w:szCs w:val="22"/>
                <w:lang w:bidi="ru-RU"/>
              </w:rPr>
              <w:t xml:space="preserve">Требования, предъявляемые к рабочему месту для производства работ по обслуживанию </w:t>
            </w:r>
            <w:r w:rsidRPr="00576034">
              <w:rPr>
                <w:rFonts w:ascii="Times New Roman" w:hAnsi="Times New Roman"/>
                <w:color w:val="auto"/>
                <w:szCs w:val="22"/>
              </w:rPr>
              <w:t>электрооборудования, устройств электроснабжения и технологического оборудования;</w:t>
            </w:r>
          </w:p>
        </w:tc>
      </w:tr>
      <w:tr w:rsidR="00576034" w:rsidRPr="00576034" w14:paraId="096F4249" w14:textId="77777777" w:rsidTr="00D001A7">
        <w:tc>
          <w:tcPr>
            <w:tcW w:w="1726" w:type="dxa"/>
            <w:vMerge/>
            <w:tcBorders>
              <w:left w:val="single" w:sz="4" w:space="0" w:color="000000"/>
              <w:right w:val="single" w:sz="4" w:space="0" w:color="000000"/>
            </w:tcBorders>
          </w:tcPr>
          <w:p w14:paraId="44596E5B" w14:textId="77777777" w:rsidR="00576034" w:rsidRPr="00576034" w:rsidRDefault="00576034" w:rsidP="00576034">
            <w:pPr>
              <w:spacing w:after="0"/>
              <w:rPr>
                <w:color w:val="auto"/>
                <w:szCs w:val="22"/>
              </w:rPr>
            </w:pPr>
          </w:p>
        </w:tc>
        <w:tc>
          <w:tcPr>
            <w:tcW w:w="1104" w:type="dxa"/>
          </w:tcPr>
          <w:p w14:paraId="35EB82C9"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З 2.2.11</w:t>
            </w:r>
          </w:p>
        </w:tc>
        <w:tc>
          <w:tcPr>
            <w:tcW w:w="6209" w:type="dxa"/>
            <w:tcMar>
              <w:top w:w="0" w:type="dxa"/>
              <w:left w:w="108" w:type="dxa"/>
              <w:bottom w:w="0" w:type="dxa"/>
              <w:right w:w="108" w:type="dxa"/>
            </w:tcMar>
          </w:tcPr>
          <w:p w14:paraId="270517D0" w14:textId="77777777" w:rsidR="00576034" w:rsidRPr="00576034" w:rsidRDefault="00576034" w:rsidP="00576034">
            <w:pPr>
              <w:spacing w:after="0" w:line="23" w:lineRule="atLeast"/>
              <w:jc w:val="both"/>
              <w:rPr>
                <w:rFonts w:ascii="Times New Roman" w:hAnsi="Times New Roman"/>
                <w:b/>
                <w:color w:val="auto"/>
                <w:szCs w:val="22"/>
              </w:rPr>
            </w:pPr>
            <w:r w:rsidRPr="00576034">
              <w:rPr>
                <w:rFonts w:ascii="Times New Roman" w:eastAsia="Arial" w:hAnsi="Times New Roman" w:cs="Arial"/>
                <w:color w:val="auto"/>
                <w:szCs w:val="22"/>
                <w:lang w:bidi="ru-RU"/>
              </w:rPr>
              <w:t>Устройство и конструкция электрических аппаратов,</w:t>
            </w:r>
            <w:r w:rsidRPr="00576034">
              <w:rPr>
                <w:rFonts w:ascii="Times New Roman" w:hAnsi="Times New Roman"/>
                <w:color w:val="auto"/>
                <w:szCs w:val="22"/>
              </w:rPr>
              <w:t xml:space="preserve"> устройств электроснабжения, электрооборудования</w:t>
            </w:r>
            <w:r w:rsidRPr="00576034">
              <w:rPr>
                <w:rFonts w:ascii="Times New Roman" w:eastAsia="Arial" w:hAnsi="Times New Roman" w:cs="Arial"/>
                <w:color w:val="auto"/>
                <w:szCs w:val="22"/>
                <w:lang w:bidi="ru-RU"/>
              </w:rPr>
              <w:t xml:space="preserve"> </w:t>
            </w:r>
            <w:r w:rsidRPr="00576034">
              <w:rPr>
                <w:rFonts w:ascii="Times New Roman" w:hAnsi="Times New Roman"/>
                <w:color w:val="auto"/>
                <w:szCs w:val="22"/>
              </w:rPr>
              <w:t>технологического оборудования</w:t>
            </w:r>
          </w:p>
        </w:tc>
      </w:tr>
      <w:tr w:rsidR="00576034" w:rsidRPr="00576034" w14:paraId="23D94174" w14:textId="77777777" w:rsidTr="00D001A7">
        <w:tc>
          <w:tcPr>
            <w:tcW w:w="1726" w:type="dxa"/>
            <w:vMerge/>
            <w:tcBorders>
              <w:left w:val="single" w:sz="4" w:space="0" w:color="000000"/>
              <w:right w:val="single" w:sz="4" w:space="0" w:color="000000"/>
            </w:tcBorders>
          </w:tcPr>
          <w:p w14:paraId="0C4E9515" w14:textId="77777777" w:rsidR="00576034" w:rsidRPr="00576034" w:rsidRDefault="00576034" w:rsidP="00576034">
            <w:pPr>
              <w:spacing w:after="0"/>
              <w:rPr>
                <w:color w:val="auto"/>
                <w:szCs w:val="22"/>
              </w:rPr>
            </w:pPr>
          </w:p>
        </w:tc>
        <w:tc>
          <w:tcPr>
            <w:tcW w:w="1104" w:type="dxa"/>
            <w:tcBorders>
              <w:top w:val="single" w:sz="4" w:space="0" w:color="000000"/>
              <w:left w:val="single" w:sz="4" w:space="0" w:color="000000"/>
              <w:bottom w:val="single" w:sz="4" w:space="0" w:color="000000"/>
              <w:right w:val="single" w:sz="4" w:space="0" w:color="000000"/>
            </w:tcBorders>
          </w:tcPr>
          <w:p w14:paraId="3DBA00B3"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З 2.3.01</w:t>
            </w:r>
          </w:p>
        </w:tc>
        <w:tc>
          <w:tcPr>
            <w:tcW w:w="6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B9A41A" w14:textId="77777777" w:rsidR="00576034" w:rsidRPr="00576034" w:rsidRDefault="00576034" w:rsidP="00576034">
            <w:pPr>
              <w:spacing w:after="0" w:line="23" w:lineRule="atLeast"/>
              <w:jc w:val="both"/>
              <w:rPr>
                <w:rFonts w:ascii="Times New Roman" w:hAnsi="Times New Roman"/>
                <w:color w:val="auto"/>
                <w:szCs w:val="22"/>
              </w:rPr>
            </w:pPr>
            <w:r w:rsidRPr="00576034">
              <w:rPr>
                <w:rFonts w:ascii="Times New Roman" w:hAnsi="Times New Roman"/>
                <w:color w:val="auto"/>
                <w:szCs w:val="22"/>
              </w:rPr>
              <w:t>Правила технической эксплуатации электроустановок;</w:t>
            </w:r>
          </w:p>
        </w:tc>
      </w:tr>
      <w:tr w:rsidR="00576034" w:rsidRPr="00576034" w14:paraId="115B72A1" w14:textId="77777777" w:rsidTr="00D001A7">
        <w:tc>
          <w:tcPr>
            <w:tcW w:w="1726" w:type="dxa"/>
            <w:vMerge/>
            <w:tcBorders>
              <w:left w:val="single" w:sz="4" w:space="0" w:color="000000"/>
              <w:right w:val="single" w:sz="4" w:space="0" w:color="000000"/>
            </w:tcBorders>
          </w:tcPr>
          <w:p w14:paraId="60B0C7F8" w14:textId="77777777" w:rsidR="00576034" w:rsidRPr="00576034" w:rsidRDefault="00576034" w:rsidP="00576034">
            <w:pPr>
              <w:spacing w:after="0"/>
              <w:rPr>
                <w:color w:val="auto"/>
                <w:szCs w:val="22"/>
              </w:rPr>
            </w:pPr>
          </w:p>
        </w:tc>
        <w:tc>
          <w:tcPr>
            <w:tcW w:w="1104" w:type="dxa"/>
            <w:tcBorders>
              <w:top w:val="single" w:sz="4" w:space="0" w:color="000000"/>
              <w:left w:val="single" w:sz="4" w:space="0" w:color="000000"/>
              <w:bottom w:val="single" w:sz="4" w:space="0" w:color="000000"/>
              <w:right w:val="single" w:sz="4" w:space="0" w:color="000000"/>
            </w:tcBorders>
          </w:tcPr>
          <w:p w14:paraId="78F46436"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З 2.3.02</w:t>
            </w:r>
          </w:p>
        </w:tc>
        <w:tc>
          <w:tcPr>
            <w:tcW w:w="6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B553C4" w14:textId="77777777" w:rsidR="00576034" w:rsidRPr="00576034" w:rsidRDefault="00576034" w:rsidP="00576034">
            <w:pPr>
              <w:spacing w:after="0" w:line="23" w:lineRule="atLeast"/>
              <w:jc w:val="both"/>
              <w:rPr>
                <w:rFonts w:ascii="Times New Roman" w:eastAsia="Arial" w:hAnsi="Times New Roman" w:cs="Arial"/>
                <w:color w:val="auto"/>
                <w:szCs w:val="22"/>
                <w:lang w:bidi="ru-RU"/>
              </w:rPr>
            </w:pPr>
            <w:r w:rsidRPr="00576034">
              <w:rPr>
                <w:rFonts w:ascii="Times New Roman" w:eastAsia="Arial" w:hAnsi="Times New Roman" w:cs="Arial"/>
                <w:color w:val="auto"/>
                <w:szCs w:val="22"/>
                <w:lang w:bidi="ru-RU"/>
              </w:rPr>
              <w:t>Виды технической документации;</w:t>
            </w:r>
          </w:p>
        </w:tc>
      </w:tr>
      <w:tr w:rsidR="00576034" w:rsidRPr="00576034" w14:paraId="0A45A810" w14:textId="77777777" w:rsidTr="00D001A7">
        <w:tc>
          <w:tcPr>
            <w:tcW w:w="1726" w:type="dxa"/>
            <w:vMerge/>
            <w:tcBorders>
              <w:left w:val="single" w:sz="4" w:space="0" w:color="000000"/>
              <w:right w:val="single" w:sz="4" w:space="0" w:color="000000"/>
            </w:tcBorders>
          </w:tcPr>
          <w:p w14:paraId="7C493797" w14:textId="77777777" w:rsidR="00576034" w:rsidRPr="00576034" w:rsidRDefault="00576034" w:rsidP="00576034">
            <w:pPr>
              <w:spacing w:after="0"/>
              <w:rPr>
                <w:color w:val="auto"/>
                <w:szCs w:val="22"/>
              </w:rPr>
            </w:pPr>
          </w:p>
        </w:tc>
        <w:tc>
          <w:tcPr>
            <w:tcW w:w="1104" w:type="dxa"/>
          </w:tcPr>
          <w:p w14:paraId="1FE6A966"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З 2.3.03</w:t>
            </w:r>
          </w:p>
        </w:tc>
        <w:tc>
          <w:tcPr>
            <w:tcW w:w="6209" w:type="dxa"/>
            <w:tcMar>
              <w:top w:w="0" w:type="dxa"/>
              <w:left w:w="108" w:type="dxa"/>
              <w:bottom w:w="0" w:type="dxa"/>
              <w:right w:w="108" w:type="dxa"/>
            </w:tcMar>
          </w:tcPr>
          <w:p w14:paraId="6EFD662C" w14:textId="77777777" w:rsidR="00576034" w:rsidRPr="00576034" w:rsidRDefault="00576034" w:rsidP="00576034">
            <w:pPr>
              <w:spacing w:after="0" w:line="23" w:lineRule="atLeast"/>
              <w:jc w:val="both"/>
              <w:rPr>
                <w:rFonts w:ascii="Times New Roman" w:hAnsi="Times New Roman"/>
                <w:color w:val="auto"/>
                <w:szCs w:val="22"/>
                <w:shd w:val="clear" w:color="auto" w:fill="FFFFFF"/>
              </w:rPr>
            </w:pPr>
            <w:r w:rsidRPr="00576034">
              <w:rPr>
                <w:rFonts w:ascii="Times New Roman" w:hAnsi="Times New Roman"/>
                <w:color w:val="auto"/>
                <w:szCs w:val="22"/>
                <w:shd w:val="clear" w:color="auto" w:fill="FFFFFF"/>
              </w:rPr>
              <w:t>Журналы учета электрооборудования;</w:t>
            </w:r>
          </w:p>
        </w:tc>
      </w:tr>
      <w:tr w:rsidR="00576034" w:rsidRPr="00576034" w14:paraId="0CC3541D" w14:textId="77777777" w:rsidTr="00D001A7">
        <w:tc>
          <w:tcPr>
            <w:tcW w:w="1726" w:type="dxa"/>
            <w:vMerge/>
            <w:tcBorders>
              <w:left w:val="single" w:sz="4" w:space="0" w:color="000000"/>
              <w:right w:val="single" w:sz="4" w:space="0" w:color="000000"/>
            </w:tcBorders>
          </w:tcPr>
          <w:p w14:paraId="2D4D2DE1" w14:textId="77777777" w:rsidR="00576034" w:rsidRPr="00576034" w:rsidRDefault="00576034" w:rsidP="00576034">
            <w:pPr>
              <w:spacing w:after="0"/>
              <w:rPr>
                <w:color w:val="auto"/>
                <w:szCs w:val="22"/>
              </w:rPr>
            </w:pPr>
          </w:p>
        </w:tc>
        <w:tc>
          <w:tcPr>
            <w:tcW w:w="1104" w:type="dxa"/>
          </w:tcPr>
          <w:p w14:paraId="04E5CFD5"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З 2.3.04</w:t>
            </w:r>
          </w:p>
        </w:tc>
        <w:tc>
          <w:tcPr>
            <w:tcW w:w="6209" w:type="dxa"/>
            <w:tcMar>
              <w:top w:w="0" w:type="dxa"/>
              <w:left w:w="108" w:type="dxa"/>
              <w:bottom w:w="0" w:type="dxa"/>
              <w:right w:w="108" w:type="dxa"/>
            </w:tcMar>
          </w:tcPr>
          <w:p w14:paraId="7F62CF9A" w14:textId="77777777" w:rsidR="00576034" w:rsidRPr="00576034" w:rsidRDefault="00576034" w:rsidP="00576034">
            <w:pPr>
              <w:spacing w:after="0" w:line="23" w:lineRule="atLeast"/>
              <w:jc w:val="both"/>
              <w:rPr>
                <w:rFonts w:ascii="Times New Roman" w:hAnsi="Times New Roman"/>
                <w:color w:val="auto"/>
                <w:szCs w:val="22"/>
                <w:shd w:val="clear" w:color="auto" w:fill="FFFFFF"/>
              </w:rPr>
            </w:pPr>
            <w:r w:rsidRPr="00576034">
              <w:rPr>
                <w:rFonts w:ascii="Times New Roman" w:hAnsi="Times New Roman"/>
                <w:color w:val="auto"/>
                <w:szCs w:val="22"/>
                <w:shd w:val="clear" w:color="auto" w:fill="FFFFFF"/>
              </w:rPr>
              <w:t xml:space="preserve">Чертежи электрооборудования, электроустановок и сооружений, комплекты чертежей запасных частей, </w:t>
            </w:r>
            <w:r w:rsidRPr="00576034">
              <w:rPr>
                <w:rFonts w:ascii="Times New Roman" w:hAnsi="Times New Roman"/>
                <w:color w:val="auto"/>
                <w:szCs w:val="22"/>
                <w:shd w:val="clear" w:color="auto" w:fill="FFFFFF"/>
              </w:rPr>
              <w:lastRenderedPageBreak/>
              <w:t>исполнительные чертежи воздушных и кабельных трасс и кабельные журналы и пр.</w:t>
            </w:r>
          </w:p>
        </w:tc>
      </w:tr>
      <w:tr w:rsidR="00576034" w:rsidRPr="00576034" w14:paraId="1FD3398F" w14:textId="77777777" w:rsidTr="00D001A7">
        <w:tc>
          <w:tcPr>
            <w:tcW w:w="1726" w:type="dxa"/>
            <w:vMerge/>
            <w:tcBorders>
              <w:left w:val="single" w:sz="4" w:space="0" w:color="000000"/>
              <w:right w:val="single" w:sz="4" w:space="0" w:color="000000"/>
            </w:tcBorders>
          </w:tcPr>
          <w:p w14:paraId="3C7E981B" w14:textId="77777777" w:rsidR="00576034" w:rsidRPr="00576034" w:rsidRDefault="00576034" w:rsidP="00576034">
            <w:pPr>
              <w:spacing w:after="0"/>
              <w:rPr>
                <w:color w:val="auto"/>
                <w:szCs w:val="22"/>
              </w:rPr>
            </w:pPr>
          </w:p>
        </w:tc>
        <w:tc>
          <w:tcPr>
            <w:tcW w:w="1104" w:type="dxa"/>
            <w:tcBorders>
              <w:top w:val="single" w:sz="4" w:space="0" w:color="000000"/>
              <w:left w:val="single" w:sz="4" w:space="0" w:color="000000"/>
              <w:bottom w:val="single" w:sz="4" w:space="0" w:color="000000"/>
              <w:right w:val="single" w:sz="4" w:space="0" w:color="000000"/>
            </w:tcBorders>
          </w:tcPr>
          <w:p w14:paraId="5F9E06CB"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З 2.3.05</w:t>
            </w:r>
          </w:p>
        </w:tc>
        <w:tc>
          <w:tcPr>
            <w:tcW w:w="6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77826C" w14:textId="77777777" w:rsidR="00576034" w:rsidRPr="00576034" w:rsidRDefault="00576034" w:rsidP="00576034">
            <w:pPr>
              <w:shd w:val="clear" w:color="auto" w:fill="FFFFFF"/>
              <w:spacing w:after="0" w:line="23" w:lineRule="atLeast"/>
              <w:jc w:val="both"/>
              <w:rPr>
                <w:rFonts w:ascii="Times New Roman" w:hAnsi="Times New Roman"/>
                <w:color w:val="auto"/>
                <w:szCs w:val="22"/>
              </w:rPr>
            </w:pPr>
            <w:r w:rsidRPr="00576034">
              <w:rPr>
                <w:rFonts w:ascii="Times New Roman" w:hAnsi="Times New Roman"/>
                <w:color w:val="auto"/>
                <w:szCs w:val="22"/>
              </w:rPr>
              <w:t>Чертежи подземных кабельных трасс и заземляющих устройств с привязками к зданиям и постоянным сооружениям и указанием мест установки соединительных муфт и пересечений с другими коммуникациями;</w:t>
            </w:r>
          </w:p>
        </w:tc>
      </w:tr>
      <w:tr w:rsidR="00576034" w:rsidRPr="00576034" w14:paraId="7861DBFA" w14:textId="77777777" w:rsidTr="00D001A7">
        <w:tc>
          <w:tcPr>
            <w:tcW w:w="1726" w:type="dxa"/>
            <w:vMerge/>
            <w:tcBorders>
              <w:left w:val="single" w:sz="4" w:space="0" w:color="000000"/>
              <w:right w:val="single" w:sz="4" w:space="0" w:color="000000"/>
            </w:tcBorders>
          </w:tcPr>
          <w:p w14:paraId="0553F201" w14:textId="77777777" w:rsidR="00576034" w:rsidRPr="00576034" w:rsidRDefault="00576034" w:rsidP="00576034">
            <w:pPr>
              <w:spacing w:after="0"/>
              <w:rPr>
                <w:color w:val="auto"/>
                <w:szCs w:val="22"/>
              </w:rPr>
            </w:pPr>
          </w:p>
        </w:tc>
        <w:tc>
          <w:tcPr>
            <w:tcW w:w="1104" w:type="dxa"/>
            <w:tcBorders>
              <w:top w:val="single" w:sz="4" w:space="0" w:color="000000"/>
              <w:left w:val="single" w:sz="4" w:space="0" w:color="000000"/>
              <w:bottom w:val="single" w:sz="4" w:space="0" w:color="000000"/>
              <w:right w:val="single" w:sz="4" w:space="0" w:color="000000"/>
            </w:tcBorders>
          </w:tcPr>
          <w:p w14:paraId="0077B5AF"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З 2.3.06</w:t>
            </w:r>
          </w:p>
        </w:tc>
        <w:tc>
          <w:tcPr>
            <w:tcW w:w="6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819939" w14:textId="77777777" w:rsidR="00576034" w:rsidRPr="00576034" w:rsidRDefault="00576034" w:rsidP="00576034">
            <w:pPr>
              <w:shd w:val="clear" w:color="auto" w:fill="FFFFFF"/>
              <w:spacing w:after="0" w:line="23" w:lineRule="atLeast"/>
              <w:jc w:val="both"/>
              <w:rPr>
                <w:rFonts w:ascii="Times New Roman" w:hAnsi="Times New Roman"/>
                <w:color w:val="auto"/>
                <w:szCs w:val="22"/>
              </w:rPr>
            </w:pPr>
            <w:r w:rsidRPr="00576034">
              <w:rPr>
                <w:rFonts w:ascii="Times New Roman" w:hAnsi="Times New Roman"/>
                <w:color w:val="auto"/>
                <w:szCs w:val="22"/>
              </w:rPr>
              <w:t>Общие схемы электроснабжения, в целом и по отдельным цехам и участкам (подразделениям);</w:t>
            </w:r>
          </w:p>
          <w:p w14:paraId="05DFDE5A" w14:textId="77777777" w:rsidR="00576034" w:rsidRPr="00576034" w:rsidRDefault="00576034" w:rsidP="00576034">
            <w:pPr>
              <w:shd w:val="clear" w:color="auto" w:fill="FFFFFF"/>
              <w:spacing w:after="0" w:line="23" w:lineRule="atLeast"/>
              <w:jc w:val="both"/>
              <w:rPr>
                <w:rFonts w:ascii="Times New Roman" w:hAnsi="Times New Roman"/>
                <w:color w:val="auto"/>
                <w:szCs w:val="22"/>
                <w:shd w:val="clear" w:color="auto" w:fill="FFFFFF"/>
              </w:rPr>
            </w:pPr>
            <w:r w:rsidRPr="00576034">
              <w:rPr>
                <w:rFonts w:ascii="Times New Roman" w:hAnsi="Times New Roman"/>
                <w:color w:val="auto"/>
                <w:szCs w:val="22"/>
                <w:shd w:val="clear" w:color="auto" w:fill="FFFFFF"/>
              </w:rPr>
              <w:t>комплект производственных инструкций по эксплуатации электроустановок цеха, участка (подразделения);</w:t>
            </w:r>
          </w:p>
        </w:tc>
      </w:tr>
      <w:tr w:rsidR="00576034" w:rsidRPr="00576034" w14:paraId="79B444A9" w14:textId="77777777" w:rsidTr="00D001A7">
        <w:tc>
          <w:tcPr>
            <w:tcW w:w="1726" w:type="dxa"/>
            <w:vMerge/>
            <w:tcBorders>
              <w:left w:val="single" w:sz="4" w:space="0" w:color="000000"/>
              <w:right w:val="single" w:sz="4" w:space="0" w:color="000000"/>
            </w:tcBorders>
          </w:tcPr>
          <w:p w14:paraId="5D40EDA2" w14:textId="77777777" w:rsidR="00576034" w:rsidRPr="00576034" w:rsidRDefault="00576034" w:rsidP="00576034">
            <w:pPr>
              <w:spacing w:after="0"/>
              <w:rPr>
                <w:color w:val="auto"/>
                <w:szCs w:val="22"/>
              </w:rPr>
            </w:pPr>
          </w:p>
        </w:tc>
        <w:tc>
          <w:tcPr>
            <w:tcW w:w="1104" w:type="dxa"/>
            <w:tcBorders>
              <w:top w:val="single" w:sz="4" w:space="0" w:color="000000"/>
              <w:left w:val="single" w:sz="4" w:space="0" w:color="000000"/>
              <w:bottom w:val="single" w:sz="4" w:space="0" w:color="000000"/>
              <w:right w:val="single" w:sz="4" w:space="0" w:color="000000"/>
            </w:tcBorders>
          </w:tcPr>
          <w:p w14:paraId="1EE93FFD"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З 2.3.07</w:t>
            </w:r>
          </w:p>
        </w:tc>
        <w:tc>
          <w:tcPr>
            <w:tcW w:w="6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48821B" w14:textId="77777777" w:rsidR="00576034" w:rsidRPr="00576034" w:rsidRDefault="00576034" w:rsidP="00576034">
            <w:pPr>
              <w:shd w:val="clear" w:color="auto" w:fill="FFFFFF"/>
              <w:spacing w:after="0" w:line="23" w:lineRule="atLeast"/>
              <w:jc w:val="both"/>
              <w:rPr>
                <w:rFonts w:ascii="Times New Roman" w:hAnsi="Times New Roman"/>
                <w:color w:val="auto"/>
                <w:szCs w:val="22"/>
              </w:rPr>
            </w:pPr>
            <w:r w:rsidRPr="00576034">
              <w:rPr>
                <w:rFonts w:ascii="Times New Roman" w:hAnsi="Times New Roman"/>
                <w:color w:val="auto"/>
                <w:szCs w:val="22"/>
              </w:rPr>
              <w:t>Оперативный журнал;</w:t>
            </w:r>
          </w:p>
        </w:tc>
      </w:tr>
      <w:tr w:rsidR="00576034" w:rsidRPr="00576034" w14:paraId="08D0419A" w14:textId="77777777" w:rsidTr="00D001A7">
        <w:tc>
          <w:tcPr>
            <w:tcW w:w="1726" w:type="dxa"/>
            <w:vMerge/>
            <w:tcBorders>
              <w:left w:val="single" w:sz="4" w:space="0" w:color="000000"/>
              <w:right w:val="single" w:sz="4" w:space="0" w:color="000000"/>
            </w:tcBorders>
          </w:tcPr>
          <w:p w14:paraId="13BAF52B" w14:textId="77777777" w:rsidR="00576034" w:rsidRPr="00576034" w:rsidRDefault="00576034" w:rsidP="00576034">
            <w:pPr>
              <w:spacing w:after="0"/>
              <w:rPr>
                <w:color w:val="auto"/>
                <w:szCs w:val="22"/>
              </w:rPr>
            </w:pPr>
          </w:p>
        </w:tc>
        <w:tc>
          <w:tcPr>
            <w:tcW w:w="1104" w:type="dxa"/>
          </w:tcPr>
          <w:p w14:paraId="065C2A26"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З 2.3.08</w:t>
            </w:r>
          </w:p>
        </w:tc>
        <w:tc>
          <w:tcPr>
            <w:tcW w:w="6209" w:type="dxa"/>
            <w:tcMar>
              <w:top w:w="0" w:type="dxa"/>
              <w:left w:w="108" w:type="dxa"/>
              <w:bottom w:w="0" w:type="dxa"/>
              <w:right w:w="108" w:type="dxa"/>
            </w:tcMar>
          </w:tcPr>
          <w:p w14:paraId="18C997C6" w14:textId="77777777" w:rsidR="00576034" w:rsidRPr="00576034" w:rsidRDefault="00576034" w:rsidP="00576034">
            <w:pPr>
              <w:shd w:val="clear" w:color="auto" w:fill="FFFFFF"/>
              <w:spacing w:after="0" w:line="23" w:lineRule="atLeast"/>
              <w:jc w:val="both"/>
              <w:rPr>
                <w:rFonts w:ascii="Times New Roman" w:hAnsi="Times New Roman"/>
                <w:color w:val="auto"/>
                <w:szCs w:val="22"/>
              </w:rPr>
            </w:pPr>
            <w:r w:rsidRPr="00576034">
              <w:rPr>
                <w:rFonts w:ascii="Times New Roman" w:hAnsi="Times New Roman"/>
                <w:color w:val="auto"/>
                <w:szCs w:val="22"/>
              </w:rPr>
              <w:t>Журнал учета работ по нарядам и распоряжениям;</w:t>
            </w:r>
          </w:p>
        </w:tc>
      </w:tr>
      <w:tr w:rsidR="00576034" w:rsidRPr="00576034" w14:paraId="57249907" w14:textId="77777777" w:rsidTr="00D001A7">
        <w:tc>
          <w:tcPr>
            <w:tcW w:w="1726" w:type="dxa"/>
            <w:vMerge/>
            <w:tcBorders>
              <w:left w:val="single" w:sz="4" w:space="0" w:color="000000"/>
              <w:right w:val="single" w:sz="4" w:space="0" w:color="000000"/>
            </w:tcBorders>
          </w:tcPr>
          <w:p w14:paraId="38716D0A" w14:textId="77777777" w:rsidR="00576034" w:rsidRPr="00576034" w:rsidRDefault="00576034" w:rsidP="00576034">
            <w:pPr>
              <w:spacing w:after="0"/>
              <w:rPr>
                <w:color w:val="auto"/>
                <w:szCs w:val="22"/>
              </w:rPr>
            </w:pPr>
          </w:p>
        </w:tc>
        <w:tc>
          <w:tcPr>
            <w:tcW w:w="1104" w:type="dxa"/>
          </w:tcPr>
          <w:p w14:paraId="7270E608"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З 2.3.09</w:t>
            </w:r>
          </w:p>
        </w:tc>
        <w:tc>
          <w:tcPr>
            <w:tcW w:w="6209" w:type="dxa"/>
            <w:tcMar>
              <w:top w:w="0" w:type="dxa"/>
              <w:left w:w="108" w:type="dxa"/>
              <w:bottom w:w="0" w:type="dxa"/>
              <w:right w:w="108" w:type="dxa"/>
            </w:tcMar>
          </w:tcPr>
          <w:p w14:paraId="7035B318" w14:textId="77777777" w:rsidR="00576034" w:rsidRPr="00576034" w:rsidRDefault="00576034" w:rsidP="00576034">
            <w:pPr>
              <w:shd w:val="clear" w:color="auto" w:fill="FFFFFF"/>
              <w:spacing w:after="0" w:line="23" w:lineRule="atLeast"/>
              <w:jc w:val="both"/>
              <w:rPr>
                <w:rFonts w:ascii="Times New Roman" w:hAnsi="Times New Roman"/>
                <w:color w:val="auto"/>
                <w:szCs w:val="22"/>
              </w:rPr>
            </w:pPr>
            <w:r w:rsidRPr="00576034">
              <w:rPr>
                <w:rFonts w:ascii="Times New Roman" w:hAnsi="Times New Roman"/>
                <w:color w:val="auto"/>
                <w:szCs w:val="22"/>
              </w:rPr>
              <w:t>Журнал выдачи и возврата ключей от электроустановок;</w:t>
            </w:r>
          </w:p>
        </w:tc>
      </w:tr>
      <w:tr w:rsidR="00576034" w:rsidRPr="00576034" w14:paraId="3691BCA0" w14:textId="77777777" w:rsidTr="00D001A7">
        <w:tc>
          <w:tcPr>
            <w:tcW w:w="1726" w:type="dxa"/>
            <w:vMerge/>
            <w:tcBorders>
              <w:left w:val="single" w:sz="4" w:space="0" w:color="000000"/>
              <w:right w:val="single" w:sz="4" w:space="0" w:color="000000"/>
            </w:tcBorders>
          </w:tcPr>
          <w:p w14:paraId="320F7E61" w14:textId="77777777" w:rsidR="00576034" w:rsidRPr="00576034" w:rsidRDefault="00576034" w:rsidP="00576034">
            <w:pPr>
              <w:spacing w:after="0"/>
              <w:rPr>
                <w:color w:val="auto"/>
                <w:szCs w:val="22"/>
              </w:rPr>
            </w:pPr>
          </w:p>
        </w:tc>
        <w:tc>
          <w:tcPr>
            <w:tcW w:w="1104" w:type="dxa"/>
          </w:tcPr>
          <w:p w14:paraId="17702B1A"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З 2.3.10</w:t>
            </w:r>
          </w:p>
        </w:tc>
        <w:tc>
          <w:tcPr>
            <w:tcW w:w="6209" w:type="dxa"/>
            <w:tcMar>
              <w:top w:w="0" w:type="dxa"/>
              <w:left w:w="108" w:type="dxa"/>
              <w:bottom w:w="0" w:type="dxa"/>
              <w:right w:w="108" w:type="dxa"/>
            </w:tcMar>
          </w:tcPr>
          <w:p w14:paraId="45325272" w14:textId="77777777" w:rsidR="00576034" w:rsidRPr="00576034" w:rsidRDefault="00576034" w:rsidP="00576034">
            <w:pPr>
              <w:shd w:val="clear" w:color="auto" w:fill="FFFFFF"/>
              <w:spacing w:after="0" w:line="23" w:lineRule="atLeast"/>
              <w:jc w:val="both"/>
              <w:rPr>
                <w:rFonts w:ascii="Times New Roman" w:hAnsi="Times New Roman"/>
                <w:color w:val="auto"/>
                <w:szCs w:val="22"/>
              </w:rPr>
            </w:pPr>
            <w:r w:rsidRPr="00576034">
              <w:rPr>
                <w:rFonts w:ascii="Times New Roman" w:hAnsi="Times New Roman"/>
                <w:color w:val="auto"/>
                <w:szCs w:val="22"/>
              </w:rPr>
              <w:t>Журнал релейной защиты, автоматики и телемеханики;</w:t>
            </w:r>
          </w:p>
        </w:tc>
      </w:tr>
      <w:tr w:rsidR="00576034" w:rsidRPr="00576034" w14:paraId="59BB8F5E" w14:textId="77777777" w:rsidTr="00D001A7">
        <w:tc>
          <w:tcPr>
            <w:tcW w:w="1726" w:type="dxa"/>
            <w:vMerge/>
            <w:tcBorders>
              <w:left w:val="single" w:sz="4" w:space="0" w:color="000000"/>
              <w:right w:val="single" w:sz="4" w:space="0" w:color="000000"/>
            </w:tcBorders>
          </w:tcPr>
          <w:p w14:paraId="0FFE1E78" w14:textId="77777777" w:rsidR="00576034" w:rsidRPr="00576034" w:rsidRDefault="00576034" w:rsidP="00576034">
            <w:pPr>
              <w:spacing w:after="0"/>
              <w:rPr>
                <w:color w:val="auto"/>
                <w:szCs w:val="22"/>
              </w:rPr>
            </w:pPr>
          </w:p>
        </w:tc>
        <w:tc>
          <w:tcPr>
            <w:tcW w:w="1104" w:type="dxa"/>
          </w:tcPr>
          <w:p w14:paraId="22E39AFE"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З 2.3.11</w:t>
            </w:r>
          </w:p>
        </w:tc>
        <w:tc>
          <w:tcPr>
            <w:tcW w:w="6209" w:type="dxa"/>
            <w:tcMar>
              <w:top w:w="0" w:type="dxa"/>
              <w:left w:w="108" w:type="dxa"/>
              <w:bottom w:w="0" w:type="dxa"/>
              <w:right w:w="108" w:type="dxa"/>
            </w:tcMar>
          </w:tcPr>
          <w:p w14:paraId="10BDBAFF" w14:textId="77777777" w:rsidR="00576034" w:rsidRPr="00576034" w:rsidRDefault="00576034" w:rsidP="00576034">
            <w:pPr>
              <w:shd w:val="clear" w:color="auto" w:fill="FFFFFF"/>
              <w:spacing w:after="0" w:line="23" w:lineRule="atLeast"/>
              <w:jc w:val="both"/>
              <w:rPr>
                <w:rFonts w:ascii="Times New Roman" w:hAnsi="Times New Roman"/>
                <w:color w:val="auto"/>
                <w:szCs w:val="22"/>
              </w:rPr>
            </w:pPr>
            <w:r w:rsidRPr="00576034">
              <w:rPr>
                <w:rFonts w:ascii="Times New Roman" w:hAnsi="Times New Roman"/>
                <w:color w:val="auto"/>
                <w:szCs w:val="22"/>
              </w:rPr>
              <w:t>Журнал или картотека дефектов и неполадок на электрооборудовании;</w:t>
            </w:r>
          </w:p>
        </w:tc>
      </w:tr>
      <w:tr w:rsidR="00576034" w:rsidRPr="00576034" w14:paraId="42EC8335" w14:textId="77777777" w:rsidTr="00D001A7">
        <w:tc>
          <w:tcPr>
            <w:tcW w:w="1726" w:type="dxa"/>
            <w:vMerge/>
            <w:tcBorders>
              <w:left w:val="single" w:sz="4" w:space="0" w:color="000000"/>
              <w:right w:val="single" w:sz="4" w:space="0" w:color="000000"/>
            </w:tcBorders>
          </w:tcPr>
          <w:p w14:paraId="0B77F4F9" w14:textId="77777777" w:rsidR="00576034" w:rsidRPr="00576034" w:rsidRDefault="00576034" w:rsidP="00576034">
            <w:pPr>
              <w:spacing w:after="0"/>
              <w:rPr>
                <w:color w:val="auto"/>
                <w:szCs w:val="22"/>
              </w:rPr>
            </w:pPr>
          </w:p>
        </w:tc>
        <w:tc>
          <w:tcPr>
            <w:tcW w:w="1104" w:type="dxa"/>
          </w:tcPr>
          <w:p w14:paraId="13FDB68C"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З 2.3.12</w:t>
            </w:r>
          </w:p>
        </w:tc>
        <w:tc>
          <w:tcPr>
            <w:tcW w:w="6209" w:type="dxa"/>
            <w:tcMar>
              <w:top w:w="0" w:type="dxa"/>
              <w:left w:w="108" w:type="dxa"/>
              <w:bottom w:w="0" w:type="dxa"/>
              <w:right w:w="108" w:type="dxa"/>
            </w:tcMar>
          </w:tcPr>
          <w:p w14:paraId="0750D448" w14:textId="77777777" w:rsidR="00576034" w:rsidRPr="00576034" w:rsidRDefault="00576034" w:rsidP="00576034">
            <w:pPr>
              <w:shd w:val="clear" w:color="auto" w:fill="FFFFFF"/>
              <w:spacing w:after="0" w:line="23" w:lineRule="atLeast"/>
              <w:jc w:val="both"/>
              <w:rPr>
                <w:rFonts w:ascii="Times New Roman" w:hAnsi="Times New Roman"/>
                <w:color w:val="auto"/>
                <w:szCs w:val="22"/>
              </w:rPr>
            </w:pPr>
            <w:r w:rsidRPr="00576034">
              <w:rPr>
                <w:rFonts w:ascii="Times New Roman" w:hAnsi="Times New Roman"/>
                <w:color w:val="auto"/>
                <w:szCs w:val="22"/>
              </w:rPr>
              <w:t>Ведомости показаний контрольно-измерительных приборов и электросчетчиков;</w:t>
            </w:r>
          </w:p>
        </w:tc>
      </w:tr>
      <w:tr w:rsidR="00576034" w:rsidRPr="00576034" w14:paraId="2C03FCC8" w14:textId="77777777" w:rsidTr="00D001A7">
        <w:tc>
          <w:tcPr>
            <w:tcW w:w="1726" w:type="dxa"/>
            <w:vMerge/>
            <w:tcBorders>
              <w:left w:val="single" w:sz="4" w:space="0" w:color="000000"/>
              <w:right w:val="single" w:sz="4" w:space="0" w:color="000000"/>
            </w:tcBorders>
          </w:tcPr>
          <w:p w14:paraId="067252D0" w14:textId="77777777" w:rsidR="00576034" w:rsidRPr="00576034" w:rsidRDefault="00576034" w:rsidP="00576034">
            <w:pPr>
              <w:spacing w:after="0"/>
              <w:rPr>
                <w:color w:val="auto"/>
                <w:szCs w:val="22"/>
              </w:rPr>
            </w:pPr>
          </w:p>
        </w:tc>
        <w:tc>
          <w:tcPr>
            <w:tcW w:w="1104" w:type="dxa"/>
          </w:tcPr>
          <w:p w14:paraId="6ADF9EC5"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З 2.3.13</w:t>
            </w:r>
          </w:p>
        </w:tc>
        <w:tc>
          <w:tcPr>
            <w:tcW w:w="6209" w:type="dxa"/>
            <w:tcMar>
              <w:top w:w="0" w:type="dxa"/>
              <w:left w:w="108" w:type="dxa"/>
              <w:bottom w:w="0" w:type="dxa"/>
              <w:right w:w="108" w:type="dxa"/>
            </w:tcMar>
          </w:tcPr>
          <w:p w14:paraId="1FDAE806" w14:textId="77777777" w:rsidR="00576034" w:rsidRPr="00576034" w:rsidRDefault="00576034" w:rsidP="00576034">
            <w:pPr>
              <w:shd w:val="clear" w:color="auto" w:fill="FFFFFF"/>
              <w:spacing w:after="0" w:line="23" w:lineRule="atLeast"/>
              <w:jc w:val="both"/>
              <w:rPr>
                <w:rFonts w:ascii="Times New Roman" w:hAnsi="Times New Roman"/>
                <w:color w:val="auto"/>
                <w:szCs w:val="22"/>
              </w:rPr>
            </w:pPr>
            <w:r w:rsidRPr="00576034">
              <w:rPr>
                <w:rFonts w:ascii="Times New Roman" w:hAnsi="Times New Roman"/>
                <w:color w:val="auto"/>
                <w:szCs w:val="22"/>
              </w:rPr>
              <w:t>Журнал учета электрооборудования;</w:t>
            </w:r>
          </w:p>
        </w:tc>
      </w:tr>
      <w:tr w:rsidR="00576034" w:rsidRPr="00576034" w14:paraId="47BAAC6E" w14:textId="77777777" w:rsidTr="00D001A7">
        <w:tc>
          <w:tcPr>
            <w:tcW w:w="1726" w:type="dxa"/>
            <w:vMerge/>
            <w:tcBorders>
              <w:left w:val="single" w:sz="4" w:space="0" w:color="000000"/>
              <w:right w:val="single" w:sz="4" w:space="0" w:color="000000"/>
            </w:tcBorders>
          </w:tcPr>
          <w:p w14:paraId="30054CE3" w14:textId="77777777" w:rsidR="00576034" w:rsidRPr="00576034" w:rsidRDefault="00576034" w:rsidP="00576034">
            <w:pPr>
              <w:spacing w:after="0"/>
              <w:rPr>
                <w:color w:val="auto"/>
                <w:szCs w:val="22"/>
              </w:rPr>
            </w:pPr>
          </w:p>
        </w:tc>
        <w:tc>
          <w:tcPr>
            <w:tcW w:w="1104" w:type="dxa"/>
          </w:tcPr>
          <w:p w14:paraId="56637E33"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З 2.3.14</w:t>
            </w:r>
          </w:p>
        </w:tc>
        <w:tc>
          <w:tcPr>
            <w:tcW w:w="6209" w:type="dxa"/>
            <w:tcMar>
              <w:top w:w="0" w:type="dxa"/>
              <w:left w:w="108" w:type="dxa"/>
              <w:bottom w:w="0" w:type="dxa"/>
              <w:right w:w="108" w:type="dxa"/>
            </w:tcMar>
          </w:tcPr>
          <w:p w14:paraId="41ED4D48" w14:textId="77777777" w:rsidR="00576034" w:rsidRPr="00576034" w:rsidRDefault="00576034" w:rsidP="00576034">
            <w:pPr>
              <w:shd w:val="clear" w:color="auto" w:fill="FFFFFF"/>
              <w:spacing w:after="0" w:line="23" w:lineRule="atLeast"/>
              <w:jc w:val="both"/>
              <w:rPr>
                <w:rFonts w:ascii="Times New Roman" w:hAnsi="Times New Roman"/>
                <w:color w:val="auto"/>
                <w:szCs w:val="22"/>
              </w:rPr>
            </w:pPr>
            <w:r w:rsidRPr="00576034">
              <w:rPr>
                <w:rFonts w:ascii="Times New Roman" w:hAnsi="Times New Roman"/>
                <w:color w:val="auto"/>
                <w:szCs w:val="22"/>
              </w:rPr>
              <w:t>Кабельный журнал;</w:t>
            </w:r>
          </w:p>
        </w:tc>
      </w:tr>
      <w:tr w:rsidR="00576034" w:rsidRPr="00576034" w14:paraId="21A661E6" w14:textId="77777777" w:rsidTr="00D001A7">
        <w:tc>
          <w:tcPr>
            <w:tcW w:w="1726" w:type="dxa"/>
            <w:vMerge/>
            <w:tcBorders>
              <w:left w:val="single" w:sz="4" w:space="0" w:color="000000"/>
              <w:right w:val="single" w:sz="4" w:space="0" w:color="000000"/>
            </w:tcBorders>
          </w:tcPr>
          <w:p w14:paraId="5F75D9AA" w14:textId="77777777" w:rsidR="00576034" w:rsidRPr="00576034" w:rsidRDefault="00576034" w:rsidP="00576034">
            <w:pPr>
              <w:spacing w:after="0"/>
              <w:rPr>
                <w:color w:val="auto"/>
                <w:szCs w:val="22"/>
              </w:rPr>
            </w:pPr>
          </w:p>
        </w:tc>
        <w:tc>
          <w:tcPr>
            <w:tcW w:w="1104" w:type="dxa"/>
          </w:tcPr>
          <w:p w14:paraId="472C4991"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З 2.3.15</w:t>
            </w:r>
          </w:p>
        </w:tc>
        <w:tc>
          <w:tcPr>
            <w:tcW w:w="6209" w:type="dxa"/>
            <w:tcMar>
              <w:top w:w="0" w:type="dxa"/>
              <w:left w:w="108" w:type="dxa"/>
              <w:bottom w:w="0" w:type="dxa"/>
              <w:right w:w="108" w:type="dxa"/>
            </w:tcMar>
          </w:tcPr>
          <w:p w14:paraId="090F0E5B" w14:textId="77777777" w:rsidR="00576034" w:rsidRPr="00576034" w:rsidRDefault="00576034" w:rsidP="00576034">
            <w:pPr>
              <w:spacing w:after="0" w:line="23" w:lineRule="atLeast"/>
              <w:jc w:val="both"/>
              <w:rPr>
                <w:rFonts w:ascii="Times New Roman" w:eastAsia="Arial" w:hAnsi="Times New Roman" w:cs="Arial"/>
                <w:color w:val="auto"/>
                <w:szCs w:val="22"/>
                <w:lang w:bidi="ru-RU"/>
              </w:rPr>
            </w:pPr>
            <w:r w:rsidRPr="00576034">
              <w:rPr>
                <w:rFonts w:ascii="Times New Roman" w:eastAsia="Arial" w:hAnsi="Times New Roman" w:cs="Arial"/>
                <w:color w:val="auto"/>
                <w:szCs w:val="22"/>
                <w:lang w:bidi="ru-RU"/>
              </w:rPr>
              <w:t>Основные форматы представления электронной графической и текстовой информации;</w:t>
            </w:r>
          </w:p>
        </w:tc>
      </w:tr>
      <w:tr w:rsidR="00576034" w:rsidRPr="00576034" w14:paraId="0F469327" w14:textId="77777777" w:rsidTr="00D001A7">
        <w:trPr>
          <w:trHeight w:val="840"/>
        </w:trPr>
        <w:tc>
          <w:tcPr>
            <w:tcW w:w="1726" w:type="dxa"/>
            <w:vMerge/>
            <w:tcBorders>
              <w:left w:val="single" w:sz="4" w:space="0" w:color="000000"/>
              <w:bottom w:val="single" w:sz="4" w:space="0" w:color="000000"/>
              <w:right w:val="single" w:sz="4" w:space="0" w:color="000000"/>
            </w:tcBorders>
          </w:tcPr>
          <w:p w14:paraId="070667CF" w14:textId="77777777" w:rsidR="00576034" w:rsidRPr="00576034" w:rsidRDefault="00576034" w:rsidP="00576034">
            <w:pPr>
              <w:spacing w:after="0"/>
              <w:rPr>
                <w:color w:val="auto"/>
                <w:szCs w:val="22"/>
              </w:rPr>
            </w:pPr>
          </w:p>
        </w:tc>
        <w:tc>
          <w:tcPr>
            <w:tcW w:w="1104" w:type="dxa"/>
          </w:tcPr>
          <w:p w14:paraId="1BC92CF8" w14:textId="77777777" w:rsidR="00576034" w:rsidRPr="00576034" w:rsidRDefault="00576034" w:rsidP="00576034">
            <w:pPr>
              <w:spacing w:after="0" w:line="23" w:lineRule="atLeast"/>
              <w:jc w:val="center"/>
              <w:rPr>
                <w:rFonts w:ascii="Times New Roman" w:hAnsi="Times New Roman"/>
                <w:color w:val="auto"/>
                <w:szCs w:val="22"/>
              </w:rPr>
            </w:pPr>
            <w:r w:rsidRPr="00576034">
              <w:rPr>
                <w:rFonts w:ascii="Times New Roman" w:hAnsi="Times New Roman"/>
                <w:color w:val="auto"/>
                <w:szCs w:val="22"/>
              </w:rPr>
              <w:t>З 2.3.16</w:t>
            </w:r>
          </w:p>
        </w:tc>
        <w:tc>
          <w:tcPr>
            <w:tcW w:w="6209" w:type="dxa"/>
            <w:tcMar>
              <w:top w:w="0" w:type="dxa"/>
              <w:left w:w="108" w:type="dxa"/>
              <w:bottom w:w="0" w:type="dxa"/>
              <w:right w:w="108" w:type="dxa"/>
            </w:tcMar>
          </w:tcPr>
          <w:p w14:paraId="0FCEE57D" w14:textId="77777777" w:rsidR="00576034" w:rsidRPr="00576034" w:rsidRDefault="00576034" w:rsidP="00576034">
            <w:pPr>
              <w:spacing w:after="0" w:line="23" w:lineRule="atLeast"/>
              <w:jc w:val="both"/>
              <w:rPr>
                <w:rFonts w:ascii="Times New Roman" w:hAnsi="Times New Roman"/>
                <w:b/>
                <w:color w:val="auto"/>
                <w:szCs w:val="22"/>
              </w:rPr>
            </w:pPr>
            <w:r w:rsidRPr="00576034">
              <w:rPr>
                <w:rFonts w:ascii="Times New Roman" w:eastAsia="Arial" w:hAnsi="Times New Roman" w:cs="Arial"/>
                <w:color w:val="auto"/>
                <w:szCs w:val="22"/>
                <w:lang w:bidi="ru-RU"/>
              </w:rPr>
              <w:t>Прикладные компьютерные программы для просмотра текстовой и графической информации: наименования, возможности и порядок работы в них</w:t>
            </w:r>
          </w:p>
        </w:tc>
      </w:tr>
    </w:tbl>
    <w:p w14:paraId="2187EF20" w14:textId="77777777" w:rsidR="00576034" w:rsidRPr="00576034" w:rsidRDefault="00576034" w:rsidP="00576034">
      <w:pPr>
        <w:spacing w:after="0" w:line="240" w:lineRule="auto"/>
        <w:rPr>
          <w:rFonts w:ascii="Times New Roman" w:hAnsi="Times New Roman"/>
          <w:b/>
          <w:color w:val="auto"/>
          <w:sz w:val="24"/>
          <w:szCs w:val="24"/>
        </w:rPr>
      </w:pPr>
    </w:p>
    <w:p w14:paraId="76ED5BB0" w14:textId="77777777" w:rsidR="00576034" w:rsidRPr="00576034" w:rsidRDefault="00576034" w:rsidP="00576034">
      <w:pPr>
        <w:spacing w:after="0" w:line="240" w:lineRule="auto"/>
        <w:rPr>
          <w:rFonts w:ascii="Times New Roman" w:hAnsi="Times New Roman"/>
          <w:b/>
          <w:color w:val="auto"/>
          <w:sz w:val="24"/>
          <w:szCs w:val="24"/>
        </w:rPr>
      </w:pPr>
    </w:p>
    <w:p w14:paraId="0AE37091" w14:textId="77777777" w:rsidR="00576034" w:rsidRPr="00576034" w:rsidRDefault="00576034" w:rsidP="00576034">
      <w:pPr>
        <w:spacing w:after="0" w:line="240" w:lineRule="auto"/>
        <w:ind w:firstLine="709"/>
        <w:rPr>
          <w:rFonts w:ascii="Times New Roman" w:hAnsi="Times New Roman"/>
          <w:b/>
          <w:color w:val="auto"/>
          <w:sz w:val="24"/>
          <w:szCs w:val="24"/>
        </w:rPr>
      </w:pPr>
      <w:bookmarkStart w:id="5" w:name="_Hlk511591667"/>
      <w:r w:rsidRPr="00576034">
        <w:rPr>
          <w:rFonts w:ascii="Times New Roman" w:hAnsi="Times New Roman"/>
          <w:b/>
          <w:color w:val="auto"/>
          <w:sz w:val="24"/>
          <w:szCs w:val="24"/>
        </w:rPr>
        <w:t>1.2. Количество часов, отводимое на освоение профессионального модуля</w:t>
      </w:r>
    </w:p>
    <w:p w14:paraId="52622771" w14:textId="77777777" w:rsidR="00576034" w:rsidRPr="00576034" w:rsidRDefault="00576034" w:rsidP="00576034">
      <w:pPr>
        <w:spacing w:after="0"/>
        <w:rPr>
          <w:rFonts w:ascii="Times New Roman" w:hAnsi="Times New Roman"/>
          <w:color w:val="auto"/>
          <w:sz w:val="24"/>
          <w:szCs w:val="24"/>
          <w:highlight w:val="lightGray"/>
        </w:rPr>
      </w:pPr>
    </w:p>
    <w:p w14:paraId="1A8FFFCE" w14:textId="1100521E" w:rsidR="00576034" w:rsidRPr="00576034" w:rsidRDefault="00576034" w:rsidP="00576034">
      <w:pPr>
        <w:spacing w:after="0"/>
        <w:rPr>
          <w:rFonts w:ascii="Times New Roman" w:hAnsi="Times New Roman"/>
          <w:bCs/>
          <w:color w:val="auto"/>
          <w:sz w:val="24"/>
          <w:szCs w:val="24"/>
        </w:rPr>
      </w:pPr>
      <w:r w:rsidRPr="00576034">
        <w:rPr>
          <w:rFonts w:ascii="Times New Roman" w:hAnsi="Times New Roman"/>
          <w:color w:val="auto"/>
          <w:sz w:val="24"/>
          <w:szCs w:val="24"/>
        </w:rPr>
        <w:t xml:space="preserve">Всего часов: </w:t>
      </w:r>
      <w:r w:rsidR="00D37B78">
        <w:rPr>
          <w:rFonts w:ascii="Times New Roman" w:hAnsi="Times New Roman"/>
          <w:color w:val="auto"/>
          <w:sz w:val="24"/>
          <w:szCs w:val="24"/>
        </w:rPr>
        <w:t>252</w:t>
      </w:r>
    </w:p>
    <w:p w14:paraId="21554EF0" w14:textId="36EFBA90" w:rsidR="00576034" w:rsidRPr="00576034" w:rsidRDefault="00576034" w:rsidP="00576034">
      <w:pPr>
        <w:spacing w:after="0"/>
        <w:ind w:firstLine="708"/>
        <w:rPr>
          <w:rFonts w:ascii="Times New Roman" w:hAnsi="Times New Roman"/>
          <w:bCs/>
          <w:color w:val="auto"/>
          <w:sz w:val="24"/>
          <w:szCs w:val="24"/>
        </w:rPr>
      </w:pPr>
      <w:r w:rsidRPr="00576034">
        <w:rPr>
          <w:rFonts w:ascii="Times New Roman" w:hAnsi="Times New Roman"/>
          <w:color w:val="auto"/>
          <w:sz w:val="24"/>
          <w:szCs w:val="24"/>
        </w:rPr>
        <w:t xml:space="preserve">в том числе в форме практической подготовки: </w:t>
      </w:r>
      <w:r w:rsidR="00D37B78">
        <w:rPr>
          <w:rFonts w:ascii="Times New Roman" w:hAnsi="Times New Roman"/>
          <w:color w:val="auto"/>
          <w:sz w:val="24"/>
          <w:szCs w:val="24"/>
        </w:rPr>
        <w:t>180</w:t>
      </w:r>
      <w:r w:rsidRPr="00576034">
        <w:rPr>
          <w:rFonts w:ascii="Times New Roman" w:hAnsi="Times New Roman"/>
          <w:bCs/>
          <w:color w:val="auto"/>
          <w:sz w:val="24"/>
          <w:szCs w:val="24"/>
          <w:highlight w:val="yellow"/>
        </w:rPr>
        <w:t xml:space="preserve"> </w:t>
      </w:r>
    </w:p>
    <w:p w14:paraId="60C22381" w14:textId="77777777" w:rsidR="00576034" w:rsidRPr="00576034" w:rsidRDefault="00576034" w:rsidP="00576034">
      <w:pPr>
        <w:spacing w:after="0"/>
        <w:rPr>
          <w:rFonts w:ascii="Times New Roman" w:hAnsi="Times New Roman"/>
          <w:color w:val="auto"/>
          <w:sz w:val="24"/>
          <w:szCs w:val="24"/>
        </w:rPr>
      </w:pPr>
    </w:p>
    <w:p w14:paraId="12D8EF4C" w14:textId="77777777" w:rsidR="00576034" w:rsidRPr="00576034" w:rsidRDefault="00576034" w:rsidP="00576034">
      <w:pPr>
        <w:spacing w:after="0"/>
        <w:rPr>
          <w:rFonts w:ascii="Times New Roman" w:hAnsi="Times New Roman"/>
          <w:color w:val="auto"/>
          <w:sz w:val="24"/>
          <w:szCs w:val="24"/>
        </w:rPr>
      </w:pPr>
      <w:r w:rsidRPr="00576034">
        <w:rPr>
          <w:rFonts w:ascii="Times New Roman" w:hAnsi="Times New Roman"/>
          <w:color w:val="auto"/>
          <w:sz w:val="24"/>
          <w:szCs w:val="24"/>
        </w:rPr>
        <w:t xml:space="preserve">Из них на освоение МДК- 96 </w:t>
      </w:r>
      <w:r w:rsidRPr="00576034">
        <w:rPr>
          <w:rFonts w:ascii="Times New Roman" w:hAnsi="Times New Roman"/>
          <w:b/>
          <w:bCs/>
          <w:color w:val="auto"/>
          <w:sz w:val="24"/>
          <w:szCs w:val="24"/>
          <w:highlight w:val="yellow"/>
          <w:u w:val="single"/>
        </w:rPr>
        <w:t xml:space="preserve"> </w:t>
      </w:r>
    </w:p>
    <w:p w14:paraId="2760EB83" w14:textId="77777777" w:rsidR="00576034" w:rsidRPr="00576034" w:rsidRDefault="00576034" w:rsidP="00576034">
      <w:pPr>
        <w:spacing w:after="0" w:line="240" w:lineRule="auto"/>
        <w:rPr>
          <w:rFonts w:ascii="Times New Roman" w:hAnsi="Times New Roman"/>
          <w:color w:val="auto"/>
          <w:sz w:val="24"/>
          <w:szCs w:val="22"/>
        </w:rPr>
      </w:pPr>
      <w:r w:rsidRPr="00576034">
        <w:rPr>
          <w:rFonts w:ascii="Times New Roman" w:hAnsi="Times New Roman"/>
          <w:color w:val="auto"/>
          <w:sz w:val="24"/>
          <w:szCs w:val="22"/>
        </w:rPr>
        <w:t>в том числе самостоятельная работа - 0</w:t>
      </w:r>
    </w:p>
    <w:p w14:paraId="4C37BD35" w14:textId="48A89F33" w:rsidR="00576034" w:rsidRPr="00576034" w:rsidRDefault="00576034" w:rsidP="00576034">
      <w:pPr>
        <w:spacing w:after="0" w:line="240" w:lineRule="auto"/>
        <w:rPr>
          <w:rFonts w:ascii="Times New Roman" w:hAnsi="Times New Roman"/>
          <w:bCs/>
          <w:color w:val="auto"/>
          <w:sz w:val="24"/>
          <w:szCs w:val="24"/>
        </w:rPr>
      </w:pPr>
      <w:r w:rsidRPr="00576034">
        <w:rPr>
          <w:rFonts w:ascii="Times New Roman" w:hAnsi="Times New Roman"/>
          <w:color w:val="auto"/>
          <w:sz w:val="24"/>
          <w:szCs w:val="24"/>
        </w:rPr>
        <w:t xml:space="preserve"> практики, в том числе учебная - </w:t>
      </w:r>
      <w:r w:rsidR="00D37B78">
        <w:rPr>
          <w:rFonts w:ascii="Times New Roman" w:hAnsi="Times New Roman"/>
          <w:bCs/>
          <w:color w:val="auto"/>
          <w:sz w:val="24"/>
          <w:szCs w:val="24"/>
        </w:rPr>
        <w:t>72</w:t>
      </w:r>
    </w:p>
    <w:p w14:paraId="11627213" w14:textId="77777777" w:rsidR="00576034" w:rsidRPr="00576034" w:rsidRDefault="00576034" w:rsidP="00576034">
      <w:pPr>
        <w:spacing w:after="0" w:line="240" w:lineRule="auto"/>
        <w:rPr>
          <w:rFonts w:ascii="Times New Roman" w:hAnsi="Times New Roman"/>
          <w:color w:val="auto"/>
          <w:sz w:val="24"/>
          <w:szCs w:val="22"/>
        </w:rPr>
      </w:pPr>
      <w:r w:rsidRPr="00576034">
        <w:rPr>
          <w:rFonts w:ascii="Times New Roman" w:hAnsi="Times New Roman"/>
          <w:color w:val="auto"/>
          <w:sz w:val="24"/>
          <w:szCs w:val="22"/>
        </w:rPr>
        <w:t>производственная -72</w:t>
      </w:r>
    </w:p>
    <w:p w14:paraId="08BEF1E3" w14:textId="77777777" w:rsidR="00576034" w:rsidRPr="00576034" w:rsidRDefault="00576034" w:rsidP="00576034">
      <w:pPr>
        <w:spacing w:after="0" w:line="240" w:lineRule="auto"/>
        <w:rPr>
          <w:rFonts w:ascii="Times New Roman" w:hAnsi="Times New Roman"/>
          <w:bCs/>
          <w:color w:val="auto"/>
          <w:sz w:val="24"/>
          <w:szCs w:val="24"/>
        </w:rPr>
      </w:pPr>
      <w:r w:rsidRPr="00576034">
        <w:rPr>
          <w:rFonts w:ascii="Times New Roman" w:hAnsi="Times New Roman"/>
          <w:iCs/>
          <w:color w:val="auto"/>
          <w:sz w:val="24"/>
          <w:szCs w:val="24"/>
        </w:rPr>
        <w:t>Промежуточная аттестация</w:t>
      </w:r>
      <w:bookmarkEnd w:id="5"/>
      <w:r w:rsidRPr="00576034">
        <w:rPr>
          <w:rFonts w:ascii="Times New Roman" w:hAnsi="Times New Roman"/>
          <w:iCs/>
          <w:color w:val="auto"/>
          <w:sz w:val="24"/>
          <w:szCs w:val="24"/>
        </w:rPr>
        <w:t xml:space="preserve">- </w:t>
      </w:r>
      <w:r w:rsidRPr="00576034">
        <w:rPr>
          <w:rFonts w:ascii="Times New Roman" w:hAnsi="Times New Roman"/>
          <w:bCs/>
          <w:color w:val="auto"/>
          <w:sz w:val="24"/>
          <w:szCs w:val="24"/>
        </w:rPr>
        <w:t xml:space="preserve">12 </w:t>
      </w:r>
    </w:p>
    <w:p w14:paraId="205240AC" w14:textId="77777777" w:rsidR="00576034" w:rsidRPr="00576034" w:rsidRDefault="00576034" w:rsidP="00576034">
      <w:pPr>
        <w:spacing w:after="0"/>
        <w:rPr>
          <w:rFonts w:ascii="Times New Roman" w:hAnsi="Times New Roman"/>
          <w:b/>
          <w:bCs/>
          <w:color w:val="auto"/>
          <w:sz w:val="24"/>
          <w:szCs w:val="24"/>
        </w:rPr>
      </w:pPr>
    </w:p>
    <w:p w14:paraId="0E87CA99" w14:textId="77777777" w:rsidR="00576034" w:rsidRPr="00576034" w:rsidRDefault="00576034" w:rsidP="00576034">
      <w:pPr>
        <w:rPr>
          <w:rFonts w:ascii="Times New Roman" w:hAnsi="Times New Roman"/>
          <w:i/>
          <w:color w:val="auto"/>
          <w:sz w:val="24"/>
          <w:szCs w:val="24"/>
        </w:rPr>
      </w:pPr>
    </w:p>
    <w:p w14:paraId="0A740755" w14:textId="77777777" w:rsidR="00576034" w:rsidRPr="00576034" w:rsidRDefault="00576034" w:rsidP="00576034">
      <w:pPr>
        <w:rPr>
          <w:rFonts w:ascii="Times New Roman" w:hAnsi="Times New Roman"/>
          <w:b/>
          <w:i/>
          <w:color w:val="auto"/>
          <w:sz w:val="24"/>
          <w:szCs w:val="24"/>
        </w:rPr>
        <w:sectPr w:rsidR="00576034" w:rsidRPr="00576034" w:rsidSect="00733AEF">
          <w:pgSz w:w="11907" w:h="16840"/>
          <w:pgMar w:top="1134" w:right="851" w:bottom="992" w:left="1418" w:header="709" w:footer="709" w:gutter="0"/>
          <w:cols w:space="720"/>
        </w:sectPr>
      </w:pPr>
    </w:p>
    <w:p w14:paraId="204A00C0" w14:textId="77777777" w:rsidR="00576034" w:rsidRPr="00576034" w:rsidRDefault="00576034" w:rsidP="00576034">
      <w:pPr>
        <w:spacing w:after="0"/>
        <w:jc w:val="center"/>
        <w:rPr>
          <w:rFonts w:ascii="Times New Roman" w:hAnsi="Times New Roman"/>
          <w:b/>
          <w:caps/>
          <w:color w:val="auto"/>
          <w:sz w:val="24"/>
          <w:szCs w:val="24"/>
        </w:rPr>
      </w:pPr>
      <w:r w:rsidRPr="00576034">
        <w:rPr>
          <w:rFonts w:ascii="Times New Roman" w:hAnsi="Times New Roman"/>
          <w:b/>
          <w:caps/>
          <w:color w:val="auto"/>
          <w:sz w:val="24"/>
          <w:szCs w:val="24"/>
        </w:rPr>
        <w:lastRenderedPageBreak/>
        <w:t>2. Структура и содержание профессионального модуля</w:t>
      </w:r>
    </w:p>
    <w:p w14:paraId="520B9A6B" w14:textId="77777777" w:rsidR="00576034" w:rsidRPr="00576034" w:rsidRDefault="00576034" w:rsidP="00576034">
      <w:pPr>
        <w:spacing w:after="0"/>
        <w:ind w:firstLine="851"/>
        <w:rPr>
          <w:rFonts w:ascii="Times New Roman" w:hAnsi="Times New Roman"/>
          <w:color w:val="auto"/>
          <w:szCs w:val="22"/>
        </w:rPr>
      </w:pPr>
      <w:r w:rsidRPr="00576034">
        <w:rPr>
          <w:rFonts w:ascii="Times New Roman" w:hAnsi="Times New Roman"/>
          <w:b/>
          <w:color w:val="auto"/>
          <w:sz w:val="24"/>
          <w:szCs w:val="24"/>
        </w:rPr>
        <w:t>2.1. Структура профессионального модуля</w:t>
      </w:r>
      <w:r w:rsidRPr="00576034">
        <w:rPr>
          <w:rFonts w:ascii="Times New Roman" w:hAnsi="Times New Roman"/>
          <w:color w:val="auto"/>
          <w:szCs w:val="22"/>
        </w:rPr>
        <w:t xml:space="preserve"> </w:t>
      </w: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1"/>
        <w:gridCol w:w="3071"/>
        <w:gridCol w:w="978"/>
        <w:gridCol w:w="697"/>
        <w:gridCol w:w="839"/>
        <w:gridCol w:w="1252"/>
        <w:gridCol w:w="1261"/>
        <w:gridCol w:w="1677"/>
        <w:gridCol w:w="697"/>
        <w:gridCol w:w="836"/>
        <w:gridCol w:w="1677"/>
      </w:tblGrid>
      <w:tr w:rsidR="00576034" w:rsidRPr="00576034" w14:paraId="317B8356" w14:textId="77777777" w:rsidTr="00D001A7">
        <w:trPr>
          <w:trHeight w:val="484"/>
        </w:trPr>
        <w:tc>
          <w:tcPr>
            <w:tcW w:w="603" w:type="pct"/>
            <w:vMerge w:val="restart"/>
            <w:tcBorders>
              <w:bottom w:val="single" w:sz="4" w:space="0" w:color="auto"/>
            </w:tcBorders>
            <w:vAlign w:val="center"/>
          </w:tcPr>
          <w:p w14:paraId="222FDE74" w14:textId="77777777" w:rsidR="00576034" w:rsidRPr="00576034" w:rsidRDefault="00576034" w:rsidP="00576034">
            <w:pPr>
              <w:suppressAutoHyphens/>
              <w:spacing w:after="0" w:line="240" w:lineRule="auto"/>
              <w:ind w:left="-57" w:right="-57"/>
              <w:jc w:val="center"/>
              <w:rPr>
                <w:rFonts w:ascii="Times New Roman" w:hAnsi="Times New Roman"/>
                <w:color w:val="auto"/>
                <w:sz w:val="20"/>
              </w:rPr>
            </w:pPr>
            <w:r w:rsidRPr="00576034">
              <w:rPr>
                <w:rFonts w:ascii="Times New Roman" w:hAnsi="Times New Roman"/>
                <w:color w:val="auto"/>
                <w:sz w:val="20"/>
              </w:rPr>
              <w:t>Коды профессиональных и общих компетенций</w:t>
            </w:r>
          </w:p>
        </w:tc>
        <w:tc>
          <w:tcPr>
            <w:tcW w:w="1040" w:type="pct"/>
            <w:vMerge w:val="restart"/>
            <w:tcBorders>
              <w:bottom w:val="single" w:sz="4" w:space="0" w:color="auto"/>
            </w:tcBorders>
            <w:vAlign w:val="center"/>
          </w:tcPr>
          <w:p w14:paraId="2175CAFB" w14:textId="77777777" w:rsidR="00576034" w:rsidRPr="00576034" w:rsidRDefault="00576034" w:rsidP="00576034">
            <w:pPr>
              <w:suppressAutoHyphens/>
              <w:spacing w:after="0" w:line="240" w:lineRule="auto"/>
              <w:ind w:left="-57" w:right="-57"/>
              <w:jc w:val="center"/>
              <w:rPr>
                <w:rFonts w:ascii="Times New Roman" w:hAnsi="Times New Roman"/>
                <w:color w:val="auto"/>
                <w:sz w:val="20"/>
              </w:rPr>
            </w:pPr>
            <w:r w:rsidRPr="00576034">
              <w:rPr>
                <w:rFonts w:ascii="Times New Roman" w:hAnsi="Times New Roman"/>
                <w:color w:val="auto"/>
                <w:sz w:val="20"/>
              </w:rPr>
              <w:t>Наименования разделов профессионального модуля</w:t>
            </w:r>
          </w:p>
        </w:tc>
        <w:tc>
          <w:tcPr>
            <w:tcW w:w="331" w:type="pct"/>
            <w:vMerge w:val="restart"/>
            <w:tcBorders>
              <w:bottom w:val="single" w:sz="4" w:space="0" w:color="auto"/>
            </w:tcBorders>
            <w:vAlign w:val="center"/>
          </w:tcPr>
          <w:p w14:paraId="3EF8B38F" w14:textId="77777777" w:rsidR="00576034" w:rsidRPr="00576034" w:rsidRDefault="00576034" w:rsidP="00576034">
            <w:pPr>
              <w:spacing w:after="0" w:line="240" w:lineRule="auto"/>
              <w:jc w:val="center"/>
              <w:rPr>
                <w:rFonts w:ascii="Times New Roman" w:hAnsi="Times New Roman"/>
                <w:color w:val="auto"/>
                <w:sz w:val="20"/>
              </w:rPr>
            </w:pPr>
            <w:r w:rsidRPr="00576034">
              <w:rPr>
                <w:rFonts w:ascii="Times New Roman" w:hAnsi="Times New Roman"/>
                <w:iCs/>
                <w:color w:val="auto"/>
                <w:sz w:val="20"/>
              </w:rPr>
              <w:t>Всего, час.</w:t>
            </w:r>
          </w:p>
        </w:tc>
        <w:tc>
          <w:tcPr>
            <w:tcW w:w="236" w:type="pct"/>
            <w:vMerge w:val="restart"/>
            <w:tcBorders>
              <w:bottom w:val="single" w:sz="4" w:space="0" w:color="auto"/>
            </w:tcBorders>
            <w:textDirection w:val="btLr"/>
            <w:vAlign w:val="center"/>
          </w:tcPr>
          <w:p w14:paraId="660D4D83" w14:textId="77777777" w:rsidR="00576034" w:rsidRPr="00576034" w:rsidRDefault="00576034" w:rsidP="00576034">
            <w:pPr>
              <w:spacing w:after="0" w:line="240" w:lineRule="auto"/>
              <w:ind w:left="113" w:right="113"/>
              <w:jc w:val="center"/>
              <w:rPr>
                <w:rFonts w:ascii="Times New Roman" w:hAnsi="Times New Roman"/>
                <w:color w:val="auto"/>
                <w:sz w:val="20"/>
              </w:rPr>
            </w:pPr>
            <w:r w:rsidRPr="00576034">
              <w:rPr>
                <w:rFonts w:ascii="Times New Roman" w:hAnsi="Times New Roman"/>
                <w:iCs/>
                <w:color w:val="auto"/>
                <w:sz w:val="20"/>
              </w:rPr>
              <w:t>В т.ч. в форме практической подготовки</w:t>
            </w:r>
          </w:p>
        </w:tc>
        <w:tc>
          <w:tcPr>
            <w:tcW w:w="2790" w:type="pct"/>
            <w:gridSpan w:val="7"/>
            <w:tcBorders>
              <w:bottom w:val="single" w:sz="4" w:space="0" w:color="auto"/>
            </w:tcBorders>
          </w:tcPr>
          <w:p w14:paraId="27638F41" w14:textId="77777777" w:rsidR="00576034" w:rsidRPr="00576034" w:rsidRDefault="00576034" w:rsidP="00576034">
            <w:pPr>
              <w:suppressAutoHyphens/>
              <w:spacing w:after="0" w:line="240" w:lineRule="auto"/>
              <w:jc w:val="center"/>
              <w:rPr>
                <w:rFonts w:ascii="Times New Roman" w:hAnsi="Times New Roman"/>
                <w:color w:val="auto"/>
                <w:sz w:val="20"/>
              </w:rPr>
            </w:pPr>
            <w:r w:rsidRPr="00576034">
              <w:rPr>
                <w:rFonts w:ascii="Times New Roman" w:hAnsi="Times New Roman"/>
                <w:color w:val="auto"/>
                <w:sz w:val="20"/>
              </w:rPr>
              <w:t xml:space="preserve">Объем профессионального модуля, </w:t>
            </w:r>
            <w:proofErr w:type="spellStart"/>
            <w:r w:rsidRPr="00576034">
              <w:rPr>
                <w:rFonts w:ascii="Times New Roman" w:hAnsi="Times New Roman"/>
                <w:color w:val="auto"/>
                <w:sz w:val="20"/>
              </w:rPr>
              <w:t>ак</w:t>
            </w:r>
            <w:proofErr w:type="spellEnd"/>
            <w:r w:rsidRPr="00576034">
              <w:rPr>
                <w:rFonts w:ascii="Times New Roman" w:hAnsi="Times New Roman"/>
                <w:color w:val="auto"/>
                <w:sz w:val="20"/>
              </w:rPr>
              <w:t>. час.</w:t>
            </w:r>
          </w:p>
        </w:tc>
      </w:tr>
      <w:tr w:rsidR="00576034" w:rsidRPr="00576034" w14:paraId="7BFB2939" w14:textId="77777777" w:rsidTr="00D001A7">
        <w:trPr>
          <w:trHeight w:val="58"/>
        </w:trPr>
        <w:tc>
          <w:tcPr>
            <w:tcW w:w="603" w:type="pct"/>
            <w:vMerge/>
          </w:tcPr>
          <w:p w14:paraId="6A6A4219" w14:textId="77777777" w:rsidR="00576034" w:rsidRPr="00576034" w:rsidRDefault="00576034" w:rsidP="00576034">
            <w:pPr>
              <w:spacing w:after="0" w:line="240" w:lineRule="auto"/>
              <w:rPr>
                <w:rFonts w:ascii="Times New Roman" w:hAnsi="Times New Roman"/>
                <w:i/>
                <w:color w:val="auto"/>
                <w:szCs w:val="22"/>
              </w:rPr>
            </w:pPr>
          </w:p>
        </w:tc>
        <w:tc>
          <w:tcPr>
            <w:tcW w:w="1040" w:type="pct"/>
            <w:vMerge/>
            <w:vAlign w:val="center"/>
          </w:tcPr>
          <w:p w14:paraId="09769A58" w14:textId="77777777" w:rsidR="00576034" w:rsidRPr="00576034" w:rsidRDefault="00576034" w:rsidP="00576034">
            <w:pPr>
              <w:spacing w:after="0" w:line="240" w:lineRule="auto"/>
              <w:rPr>
                <w:rFonts w:ascii="Times New Roman" w:hAnsi="Times New Roman"/>
                <w:i/>
                <w:color w:val="auto"/>
                <w:szCs w:val="22"/>
              </w:rPr>
            </w:pPr>
          </w:p>
        </w:tc>
        <w:tc>
          <w:tcPr>
            <w:tcW w:w="331" w:type="pct"/>
            <w:vMerge/>
            <w:vAlign w:val="center"/>
          </w:tcPr>
          <w:p w14:paraId="260BCC9B" w14:textId="77777777" w:rsidR="00576034" w:rsidRPr="00576034" w:rsidRDefault="00576034" w:rsidP="00576034">
            <w:pPr>
              <w:spacing w:after="0" w:line="240" w:lineRule="auto"/>
              <w:rPr>
                <w:rFonts w:ascii="Times New Roman" w:hAnsi="Times New Roman"/>
                <w:i/>
                <w:iCs/>
                <w:color w:val="auto"/>
                <w:szCs w:val="22"/>
              </w:rPr>
            </w:pPr>
          </w:p>
        </w:tc>
        <w:tc>
          <w:tcPr>
            <w:tcW w:w="236" w:type="pct"/>
            <w:vMerge/>
            <w:shd w:val="clear" w:color="auto" w:fill="FFFF00"/>
          </w:tcPr>
          <w:p w14:paraId="2DB51759" w14:textId="77777777" w:rsidR="00576034" w:rsidRPr="00576034" w:rsidRDefault="00576034" w:rsidP="00576034">
            <w:pPr>
              <w:suppressAutoHyphens/>
              <w:spacing w:after="0" w:line="240" w:lineRule="auto"/>
              <w:jc w:val="center"/>
              <w:rPr>
                <w:rFonts w:ascii="Times New Roman" w:hAnsi="Times New Roman"/>
                <w:color w:val="auto"/>
                <w:szCs w:val="22"/>
              </w:rPr>
            </w:pPr>
          </w:p>
        </w:tc>
        <w:tc>
          <w:tcPr>
            <w:tcW w:w="1939" w:type="pct"/>
            <w:gridSpan w:val="5"/>
          </w:tcPr>
          <w:p w14:paraId="174D7E49" w14:textId="77777777" w:rsidR="00576034" w:rsidRPr="00576034" w:rsidRDefault="00576034" w:rsidP="00576034">
            <w:pPr>
              <w:suppressAutoHyphens/>
              <w:spacing w:after="0" w:line="240" w:lineRule="auto"/>
              <w:jc w:val="center"/>
              <w:rPr>
                <w:rFonts w:ascii="Times New Roman" w:hAnsi="Times New Roman"/>
                <w:color w:val="auto"/>
                <w:szCs w:val="22"/>
              </w:rPr>
            </w:pPr>
            <w:r w:rsidRPr="00576034">
              <w:rPr>
                <w:rFonts w:ascii="Times New Roman" w:hAnsi="Times New Roman"/>
                <w:color w:val="auto"/>
                <w:szCs w:val="22"/>
              </w:rPr>
              <w:t>Обучение по МДК</w:t>
            </w:r>
          </w:p>
        </w:tc>
        <w:tc>
          <w:tcPr>
            <w:tcW w:w="851" w:type="pct"/>
            <w:gridSpan w:val="2"/>
            <w:vMerge w:val="restart"/>
            <w:vAlign w:val="center"/>
          </w:tcPr>
          <w:p w14:paraId="12F27EE7" w14:textId="77777777" w:rsidR="00576034" w:rsidRPr="00576034" w:rsidRDefault="00576034" w:rsidP="00576034">
            <w:pPr>
              <w:suppressAutoHyphens/>
              <w:spacing w:after="0" w:line="240" w:lineRule="auto"/>
              <w:jc w:val="center"/>
              <w:rPr>
                <w:rFonts w:ascii="Times New Roman" w:hAnsi="Times New Roman"/>
                <w:color w:val="auto"/>
                <w:szCs w:val="22"/>
              </w:rPr>
            </w:pPr>
            <w:r w:rsidRPr="00576034">
              <w:rPr>
                <w:rFonts w:ascii="Times New Roman" w:hAnsi="Times New Roman"/>
                <w:color w:val="auto"/>
                <w:szCs w:val="22"/>
              </w:rPr>
              <w:t>Практики</w:t>
            </w:r>
          </w:p>
        </w:tc>
      </w:tr>
      <w:tr w:rsidR="00576034" w:rsidRPr="00576034" w14:paraId="6530BC21" w14:textId="77777777" w:rsidTr="00D001A7">
        <w:tc>
          <w:tcPr>
            <w:tcW w:w="603" w:type="pct"/>
            <w:vMerge/>
          </w:tcPr>
          <w:p w14:paraId="6D697095" w14:textId="77777777" w:rsidR="00576034" w:rsidRPr="00576034" w:rsidRDefault="00576034" w:rsidP="00576034">
            <w:pPr>
              <w:spacing w:after="0" w:line="240" w:lineRule="auto"/>
              <w:rPr>
                <w:rFonts w:ascii="Times New Roman" w:hAnsi="Times New Roman"/>
                <w:i/>
                <w:color w:val="auto"/>
                <w:szCs w:val="22"/>
              </w:rPr>
            </w:pPr>
          </w:p>
        </w:tc>
        <w:tc>
          <w:tcPr>
            <w:tcW w:w="1040" w:type="pct"/>
            <w:vMerge/>
            <w:vAlign w:val="center"/>
          </w:tcPr>
          <w:p w14:paraId="0110EE28" w14:textId="77777777" w:rsidR="00576034" w:rsidRPr="00576034" w:rsidRDefault="00576034" w:rsidP="00576034">
            <w:pPr>
              <w:spacing w:after="0" w:line="240" w:lineRule="auto"/>
              <w:rPr>
                <w:rFonts w:ascii="Times New Roman" w:hAnsi="Times New Roman"/>
                <w:i/>
                <w:color w:val="auto"/>
                <w:szCs w:val="22"/>
              </w:rPr>
            </w:pPr>
          </w:p>
        </w:tc>
        <w:tc>
          <w:tcPr>
            <w:tcW w:w="331" w:type="pct"/>
            <w:vMerge/>
            <w:vAlign w:val="center"/>
          </w:tcPr>
          <w:p w14:paraId="018D28E9" w14:textId="77777777" w:rsidR="00576034" w:rsidRPr="00576034" w:rsidRDefault="00576034" w:rsidP="00576034">
            <w:pPr>
              <w:spacing w:after="0" w:line="240" w:lineRule="auto"/>
              <w:rPr>
                <w:rFonts w:ascii="Times New Roman" w:hAnsi="Times New Roman"/>
                <w:i/>
                <w:iCs/>
                <w:color w:val="auto"/>
                <w:szCs w:val="22"/>
              </w:rPr>
            </w:pPr>
          </w:p>
        </w:tc>
        <w:tc>
          <w:tcPr>
            <w:tcW w:w="236" w:type="pct"/>
            <w:vMerge/>
            <w:shd w:val="clear" w:color="auto" w:fill="FFFF00"/>
          </w:tcPr>
          <w:p w14:paraId="1F6724DA" w14:textId="77777777" w:rsidR="00576034" w:rsidRPr="00576034" w:rsidRDefault="00576034" w:rsidP="00576034">
            <w:pPr>
              <w:suppressAutoHyphens/>
              <w:spacing w:after="0" w:line="240" w:lineRule="auto"/>
              <w:jc w:val="center"/>
              <w:rPr>
                <w:rFonts w:ascii="Times New Roman" w:hAnsi="Times New Roman"/>
                <w:color w:val="auto"/>
                <w:sz w:val="20"/>
              </w:rPr>
            </w:pPr>
          </w:p>
        </w:tc>
        <w:tc>
          <w:tcPr>
            <w:tcW w:w="284" w:type="pct"/>
            <w:vMerge w:val="restart"/>
          </w:tcPr>
          <w:p w14:paraId="52FD72A1" w14:textId="77777777" w:rsidR="00576034" w:rsidRPr="00576034" w:rsidRDefault="00576034" w:rsidP="00576034">
            <w:pPr>
              <w:suppressAutoHyphens/>
              <w:spacing w:after="0" w:line="240" w:lineRule="auto"/>
              <w:jc w:val="center"/>
              <w:rPr>
                <w:rFonts w:ascii="Times New Roman" w:hAnsi="Times New Roman"/>
                <w:color w:val="auto"/>
                <w:sz w:val="20"/>
              </w:rPr>
            </w:pPr>
            <w:r w:rsidRPr="00576034">
              <w:rPr>
                <w:rFonts w:ascii="Times New Roman" w:hAnsi="Times New Roman"/>
                <w:color w:val="auto"/>
                <w:sz w:val="20"/>
              </w:rPr>
              <w:t>Всего</w:t>
            </w:r>
          </w:p>
          <w:p w14:paraId="60237B37" w14:textId="77777777" w:rsidR="00576034" w:rsidRPr="00576034" w:rsidRDefault="00576034" w:rsidP="00576034">
            <w:pPr>
              <w:suppressAutoHyphens/>
              <w:spacing w:after="0" w:line="240" w:lineRule="auto"/>
              <w:jc w:val="center"/>
              <w:rPr>
                <w:rFonts w:ascii="Times New Roman" w:hAnsi="Times New Roman"/>
                <w:color w:val="auto"/>
                <w:sz w:val="20"/>
              </w:rPr>
            </w:pPr>
          </w:p>
        </w:tc>
        <w:tc>
          <w:tcPr>
            <w:tcW w:w="1655" w:type="pct"/>
            <w:gridSpan w:val="4"/>
          </w:tcPr>
          <w:p w14:paraId="4C3AE4B7" w14:textId="77777777" w:rsidR="00576034" w:rsidRPr="00576034" w:rsidRDefault="00576034" w:rsidP="00576034">
            <w:pPr>
              <w:suppressAutoHyphens/>
              <w:spacing w:after="0" w:line="240" w:lineRule="auto"/>
              <w:jc w:val="center"/>
              <w:rPr>
                <w:rFonts w:ascii="Times New Roman" w:hAnsi="Times New Roman"/>
                <w:color w:val="auto"/>
                <w:szCs w:val="22"/>
              </w:rPr>
            </w:pPr>
            <w:r w:rsidRPr="00576034">
              <w:rPr>
                <w:rFonts w:ascii="Times New Roman" w:hAnsi="Times New Roman"/>
                <w:color w:val="auto"/>
                <w:szCs w:val="22"/>
              </w:rPr>
              <w:t>В том числе</w:t>
            </w:r>
          </w:p>
        </w:tc>
        <w:tc>
          <w:tcPr>
            <w:tcW w:w="851" w:type="pct"/>
            <w:gridSpan w:val="2"/>
            <w:vMerge/>
            <w:vAlign w:val="center"/>
          </w:tcPr>
          <w:p w14:paraId="0A65245D" w14:textId="77777777" w:rsidR="00576034" w:rsidRPr="00576034" w:rsidRDefault="00576034" w:rsidP="00576034">
            <w:pPr>
              <w:suppressAutoHyphens/>
              <w:spacing w:after="0" w:line="240" w:lineRule="auto"/>
              <w:jc w:val="center"/>
              <w:rPr>
                <w:rFonts w:ascii="Times New Roman" w:hAnsi="Times New Roman"/>
                <w:i/>
                <w:color w:val="auto"/>
                <w:szCs w:val="22"/>
              </w:rPr>
            </w:pPr>
          </w:p>
        </w:tc>
      </w:tr>
      <w:tr w:rsidR="00576034" w:rsidRPr="00576034" w14:paraId="1DFE8673" w14:textId="77777777" w:rsidTr="00D001A7">
        <w:trPr>
          <w:cantSplit/>
          <w:trHeight w:val="1415"/>
        </w:trPr>
        <w:tc>
          <w:tcPr>
            <w:tcW w:w="603" w:type="pct"/>
            <w:vMerge/>
          </w:tcPr>
          <w:p w14:paraId="19AE2E9C" w14:textId="77777777" w:rsidR="00576034" w:rsidRPr="00576034" w:rsidRDefault="00576034" w:rsidP="00576034">
            <w:pPr>
              <w:spacing w:after="0" w:line="240" w:lineRule="auto"/>
              <w:rPr>
                <w:rFonts w:ascii="Times New Roman" w:hAnsi="Times New Roman"/>
                <w:i/>
                <w:color w:val="auto"/>
                <w:szCs w:val="22"/>
              </w:rPr>
            </w:pPr>
          </w:p>
        </w:tc>
        <w:tc>
          <w:tcPr>
            <w:tcW w:w="1040" w:type="pct"/>
            <w:vMerge/>
            <w:vAlign w:val="center"/>
          </w:tcPr>
          <w:p w14:paraId="4A3ECA5F" w14:textId="77777777" w:rsidR="00576034" w:rsidRPr="00576034" w:rsidRDefault="00576034" w:rsidP="00576034">
            <w:pPr>
              <w:spacing w:after="0" w:line="240" w:lineRule="auto"/>
              <w:rPr>
                <w:rFonts w:ascii="Times New Roman" w:hAnsi="Times New Roman"/>
                <w:i/>
                <w:color w:val="auto"/>
                <w:szCs w:val="22"/>
              </w:rPr>
            </w:pPr>
          </w:p>
        </w:tc>
        <w:tc>
          <w:tcPr>
            <w:tcW w:w="331" w:type="pct"/>
            <w:vMerge/>
            <w:vAlign w:val="center"/>
          </w:tcPr>
          <w:p w14:paraId="65E68516" w14:textId="77777777" w:rsidR="00576034" w:rsidRPr="00576034" w:rsidRDefault="00576034" w:rsidP="00576034">
            <w:pPr>
              <w:spacing w:after="0" w:line="240" w:lineRule="auto"/>
              <w:rPr>
                <w:rFonts w:ascii="Times New Roman" w:hAnsi="Times New Roman"/>
                <w:i/>
                <w:color w:val="auto"/>
                <w:szCs w:val="22"/>
              </w:rPr>
            </w:pPr>
          </w:p>
        </w:tc>
        <w:tc>
          <w:tcPr>
            <w:tcW w:w="236" w:type="pct"/>
            <w:vMerge/>
            <w:shd w:val="clear" w:color="auto" w:fill="FFFF00"/>
          </w:tcPr>
          <w:p w14:paraId="578C9061" w14:textId="77777777" w:rsidR="00576034" w:rsidRPr="00576034" w:rsidRDefault="00576034" w:rsidP="00576034">
            <w:pPr>
              <w:suppressAutoHyphens/>
              <w:spacing w:after="0" w:line="240" w:lineRule="auto"/>
              <w:jc w:val="center"/>
              <w:rPr>
                <w:rFonts w:ascii="Times New Roman" w:hAnsi="Times New Roman"/>
                <w:i/>
                <w:color w:val="auto"/>
                <w:sz w:val="20"/>
              </w:rPr>
            </w:pPr>
          </w:p>
        </w:tc>
        <w:tc>
          <w:tcPr>
            <w:tcW w:w="284" w:type="pct"/>
            <w:vMerge/>
          </w:tcPr>
          <w:p w14:paraId="468BCEF3" w14:textId="77777777" w:rsidR="00576034" w:rsidRPr="00576034" w:rsidRDefault="00576034" w:rsidP="00576034">
            <w:pPr>
              <w:suppressAutoHyphens/>
              <w:spacing w:after="0" w:line="240" w:lineRule="auto"/>
              <w:jc w:val="center"/>
              <w:rPr>
                <w:rFonts w:ascii="Times New Roman" w:hAnsi="Times New Roman"/>
                <w:i/>
                <w:color w:val="auto"/>
                <w:sz w:val="20"/>
              </w:rPr>
            </w:pPr>
          </w:p>
        </w:tc>
        <w:tc>
          <w:tcPr>
            <w:tcW w:w="424" w:type="pct"/>
            <w:vAlign w:val="center"/>
          </w:tcPr>
          <w:p w14:paraId="7C8F27D3" w14:textId="77777777" w:rsidR="00576034" w:rsidRPr="00576034" w:rsidRDefault="00576034" w:rsidP="00576034">
            <w:pPr>
              <w:suppressAutoHyphens/>
              <w:spacing w:after="0" w:line="240" w:lineRule="auto"/>
              <w:ind w:left="-57" w:right="-57"/>
              <w:jc w:val="center"/>
              <w:rPr>
                <w:rFonts w:ascii="Times New Roman" w:hAnsi="Times New Roman"/>
                <w:i/>
                <w:color w:val="auto"/>
                <w:sz w:val="20"/>
              </w:rPr>
            </w:pPr>
            <w:r w:rsidRPr="00576034">
              <w:rPr>
                <w:rFonts w:ascii="Times New Roman" w:hAnsi="Times New Roman"/>
                <w:sz w:val="20"/>
              </w:rPr>
              <w:t>Лабораторных и практических занятий</w:t>
            </w:r>
          </w:p>
        </w:tc>
        <w:tc>
          <w:tcPr>
            <w:tcW w:w="427" w:type="pct"/>
            <w:vAlign w:val="center"/>
          </w:tcPr>
          <w:p w14:paraId="1AF7CAE8" w14:textId="77777777" w:rsidR="00576034" w:rsidRPr="00576034" w:rsidRDefault="00576034" w:rsidP="00576034">
            <w:pPr>
              <w:suppressAutoHyphens/>
              <w:spacing w:after="0" w:line="240" w:lineRule="auto"/>
              <w:ind w:left="-57" w:right="-57"/>
              <w:jc w:val="center"/>
              <w:rPr>
                <w:rFonts w:ascii="Times New Roman" w:hAnsi="Times New Roman"/>
                <w:sz w:val="20"/>
              </w:rPr>
            </w:pPr>
            <w:r w:rsidRPr="00576034">
              <w:rPr>
                <w:rFonts w:ascii="Times New Roman" w:hAnsi="Times New Roman"/>
                <w:color w:val="auto"/>
                <w:sz w:val="20"/>
              </w:rPr>
              <w:t>Курсовых работ (проектов)</w:t>
            </w:r>
          </w:p>
        </w:tc>
        <w:tc>
          <w:tcPr>
            <w:tcW w:w="568" w:type="pct"/>
            <w:vAlign w:val="center"/>
          </w:tcPr>
          <w:p w14:paraId="2F2FE67F" w14:textId="77777777" w:rsidR="00576034" w:rsidRPr="00576034" w:rsidRDefault="00576034" w:rsidP="00576034">
            <w:pPr>
              <w:suppressAutoHyphens/>
              <w:spacing w:after="0" w:line="240" w:lineRule="auto"/>
              <w:ind w:left="-57" w:right="-57"/>
              <w:jc w:val="center"/>
              <w:rPr>
                <w:rFonts w:ascii="Times New Roman" w:hAnsi="Times New Roman"/>
                <w:sz w:val="20"/>
              </w:rPr>
            </w:pPr>
            <w:r w:rsidRPr="00576034">
              <w:rPr>
                <w:rFonts w:ascii="Times New Roman" w:hAnsi="Times New Roman"/>
                <w:color w:val="auto"/>
                <w:sz w:val="20"/>
              </w:rPr>
              <w:t>Самостоятельная работа</w:t>
            </w:r>
          </w:p>
        </w:tc>
        <w:tc>
          <w:tcPr>
            <w:tcW w:w="236" w:type="pct"/>
            <w:textDirection w:val="btLr"/>
            <w:vAlign w:val="center"/>
          </w:tcPr>
          <w:p w14:paraId="5BAA6329" w14:textId="77777777" w:rsidR="00576034" w:rsidRPr="00576034" w:rsidRDefault="00576034" w:rsidP="00576034">
            <w:pPr>
              <w:suppressAutoHyphens/>
              <w:spacing w:after="0" w:line="240" w:lineRule="auto"/>
              <w:ind w:left="-57" w:right="-57"/>
              <w:jc w:val="center"/>
              <w:rPr>
                <w:rFonts w:ascii="Times New Roman" w:hAnsi="Times New Roman"/>
                <w:color w:val="auto"/>
                <w:sz w:val="20"/>
              </w:rPr>
            </w:pPr>
            <w:r w:rsidRPr="00576034">
              <w:rPr>
                <w:rFonts w:ascii="Times New Roman" w:hAnsi="Times New Roman"/>
                <w:color w:val="auto"/>
                <w:sz w:val="20"/>
              </w:rPr>
              <w:t>Промежуточная аттестация</w:t>
            </w:r>
          </w:p>
        </w:tc>
        <w:tc>
          <w:tcPr>
            <w:tcW w:w="283" w:type="pct"/>
            <w:vAlign w:val="center"/>
          </w:tcPr>
          <w:p w14:paraId="32AB119C" w14:textId="77777777" w:rsidR="00576034" w:rsidRPr="00576034" w:rsidRDefault="00576034" w:rsidP="00576034">
            <w:pPr>
              <w:suppressAutoHyphens/>
              <w:spacing w:after="0" w:line="240" w:lineRule="auto"/>
              <w:ind w:left="-57" w:right="-57"/>
              <w:jc w:val="center"/>
              <w:rPr>
                <w:rFonts w:ascii="Times New Roman" w:hAnsi="Times New Roman"/>
                <w:color w:val="auto"/>
                <w:sz w:val="20"/>
              </w:rPr>
            </w:pPr>
            <w:r w:rsidRPr="00576034">
              <w:rPr>
                <w:rFonts w:ascii="Times New Roman" w:hAnsi="Times New Roman"/>
                <w:color w:val="auto"/>
                <w:sz w:val="20"/>
              </w:rPr>
              <w:t>Учебная</w:t>
            </w:r>
          </w:p>
          <w:p w14:paraId="67CF4EDB" w14:textId="77777777" w:rsidR="00576034" w:rsidRPr="00576034" w:rsidRDefault="00576034" w:rsidP="00576034">
            <w:pPr>
              <w:suppressAutoHyphens/>
              <w:spacing w:after="0" w:line="240" w:lineRule="auto"/>
              <w:ind w:left="-57" w:right="-57"/>
              <w:jc w:val="center"/>
              <w:rPr>
                <w:rFonts w:ascii="Times New Roman" w:hAnsi="Times New Roman"/>
                <w:i/>
                <w:color w:val="auto"/>
                <w:sz w:val="20"/>
              </w:rPr>
            </w:pPr>
          </w:p>
        </w:tc>
        <w:tc>
          <w:tcPr>
            <w:tcW w:w="568" w:type="pct"/>
            <w:vAlign w:val="center"/>
          </w:tcPr>
          <w:p w14:paraId="171128D0" w14:textId="77777777" w:rsidR="00576034" w:rsidRPr="00576034" w:rsidRDefault="00576034" w:rsidP="00576034">
            <w:pPr>
              <w:suppressAutoHyphens/>
              <w:spacing w:after="0" w:line="240" w:lineRule="auto"/>
              <w:ind w:left="-57" w:right="-57"/>
              <w:jc w:val="center"/>
              <w:rPr>
                <w:rFonts w:ascii="Times New Roman" w:hAnsi="Times New Roman"/>
                <w:color w:val="auto"/>
                <w:sz w:val="20"/>
              </w:rPr>
            </w:pPr>
            <w:r w:rsidRPr="00576034">
              <w:rPr>
                <w:rFonts w:ascii="Times New Roman" w:hAnsi="Times New Roman"/>
                <w:color w:val="auto"/>
                <w:sz w:val="20"/>
              </w:rPr>
              <w:t>Производственная</w:t>
            </w:r>
          </w:p>
          <w:p w14:paraId="085773B4" w14:textId="77777777" w:rsidR="00576034" w:rsidRPr="00576034" w:rsidRDefault="00576034" w:rsidP="00576034">
            <w:pPr>
              <w:suppressAutoHyphens/>
              <w:spacing w:after="0" w:line="240" w:lineRule="auto"/>
              <w:ind w:left="-57" w:right="-57"/>
              <w:jc w:val="center"/>
              <w:rPr>
                <w:rFonts w:ascii="Times New Roman" w:hAnsi="Times New Roman"/>
                <w:i/>
                <w:color w:val="auto"/>
                <w:sz w:val="20"/>
              </w:rPr>
            </w:pPr>
          </w:p>
        </w:tc>
      </w:tr>
      <w:tr w:rsidR="00576034" w:rsidRPr="00576034" w14:paraId="05879318" w14:textId="77777777" w:rsidTr="00D001A7">
        <w:trPr>
          <w:trHeight w:val="415"/>
        </w:trPr>
        <w:tc>
          <w:tcPr>
            <w:tcW w:w="603" w:type="pct"/>
            <w:vAlign w:val="center"/>
          </w:tcPr>
          <w:p w14:paraId="4878BD3F" w14:textId="77777777" w:rsidR="00576034" w:rsidRPr="00576034" w:rsidRDefault="00576034" w:rsidP="00576034">
            <w:pPr>
              <w:spacing w:after="0" w:line="240" w:lineRule="auto"/>
              <w:jc w:val="center"/>
              <w:rPr>
                <w:rFonts w:ascii="Times New Roman" w:hAnsi="Times New Roman"/>
                <w:i/>
                <w:color w:val="auto"/>
                <w:szCs w:val="22"/>
              </w:rPr>
            </w:pPr>
            <w:r w:rsidRPr="00576034">
              <w:rPr>
                <w:rFonts w:ascii="Times New Roman" w:hAnsi="Times New Roman"/>
                <w:i/>
                <w:color w:val="auto"/>
                <w:szCs w:val="22"/>
              </w:rPr>
              <w:t>1</w:t>
            </w:r>
          </w:p>
        </w:tc>
        <w:tc>
          <w:tcPr>
            <w:tcW w:w="1040" w:type="pct"/>
            <w:vAlign w:val="center"/>
          </w:tcPr>
          <w:p w14:paraId="5B010110" w14:textId="77777777" w:rsidR="00576034" w:rsidRPr="00576034" w:rsidRDefault="00576034" w:rsidP="00576034">
            <w:pPr>
              <w:spacing w:after="0" w:line="240" w:lineRule="auto"/>
              <w:jc w:val="center"/>
              <w:rPr>
                <w:rFonts w:ascii="Times New Roman" w:hAnsi="Times New Roman"/>
                <w:i/>
                <w:color w:val="auto"/>
                <w:szCs w:val="22"/>
              </w:rPr>
            </w:pPr>
            <w:r w:rsidRPr="00576034">
              <w:rPr>
                <w:rFonts w:ascii="Times New Roman" w:hAnsi="Times New Roman"/>
                <w:i/>
                <w:color w:val="auto"/>
                <w:szCs w:val="22"/>
              </w:rPr>
              <w:t>2</w:t>
            </w:r>
          </w:p>
        </w:tc>
        <w:tc>
          <w:tcPr>
            <w:tcW w:w="331" w:type="pct"/>
            <w:vAlign w:val="center"/>
          </w:tcPr>
          <w:p w14:paraId="5092A139" w14:textId="77777777" w:rsidR="00576034" w:rsidRPr="00576034" w:rsidRDefault="00576034" w:rsidP="00576034">
            <w:pPr>
              <w:spacing w:after="0" w:line="240" w:lineRule="auto"/>
              <w:jc w:val="center"/>
              <w:rPr>
                <w:rFonts w:ascii="Times New Roman" w:hAnsi="Times New Roman"/>
                <w:i/>
                <w:color w:val="auto"/>
                <w:szCs w:val="22"/>
              </w:rPr>
            </w:pPr>
            <w:r w:rsidRPr="00576034">
              <w:rPr>
                <w:rFonts w:ascii="Times New Roman" w:hAnsi="Times New Roman"/>
                <w:i/>
                <w:color w:val="auto"/>
                <w:szCs w:val="22"/>
              </w:rPr>
              <w:t>3</w:t>
            </w:r>
          </w:p>
        </w:tc>
        <w:tc>
          <w:tcPr>
            <w:tcW w:w="236" w:type="pct"/>
            <w:vAlign w:val="center"/>
          </w:tcPr>
          <w:p w14:paraId="243FDC74" w14:textId="77777777" w:rsidR="00576034" w:rsidRPr="00576034" w:rsidRDefault="00576034" w:rsidP="00576034">
            <w:pPr>
              <w:spacing w:after="0" w:line="240" w:lineRule="auto"/>
              <w:jc w:val="center"/>
              <w:rPr>
                <w:rFonts w:ascii="Times New Roman" w:hAnsi="Times New Roman"/>
                <w:i/>
                <w:color w:val="auto"/>
                <w:szCs w:val="22"/>
              </w:rPr>
            </w:pPr>
            <w:r w:rsidRPr="00576034">
              <w:rPr>
                <w:rFonts w:ascii="Times New Roman" w:hAnsi="Times New Roman"/>
                <w:i/>
                <w:color w:val="auto"/>
                <w:szCs w:val="22"/>
              </w:rPr>
              <w:t>4</w:t>
            </w:r>
          </w:p>
        </w:tc>
        <w:tc>
          <w:tcPr>
            <w:tcW w:w="284" w:type="pct"/>
            <w:vAlign w:val="center"/>
          </w:tcPr>
          <w:p w14:paraId="40F91253" w14:textId="77777777" w:rsidR="00576034" w:rsidRPr="00576034" w:rsidRDefault="00576034" w:rsidP="00576034">
            <w:pPr>
              <w:spacing w:after="0" w:line="240" w:lineRule="auto"/>
              <w:jc w:val="center"/>
              <w:rPr>
                <w:rFonts w:ascii="Times New Roman" w:hAnsi="Times New Roman"/>
                <w:i/>
                <w:color w:val="auto"/>
                <w:szCs w:val="22"/>
              </w:rPr>
            </w:pPr>
            <w:r w:rsidRPr="00576034">
              <w:rPr>
                <w:rFonts w:ascii="Times New Roman" w:hAnsi="Times New Roman"/>
                <w:i/>
                <w:color w:val="auto"/>
                <w:szCs w:val="22"/>
              </w:rPr>
              <w:t>5</w:t>
            </w:r>
          </w:p>
        </w:tc>
        <w:tc>
          <w:tcPr>
            <w:tcW w:w="424" w:type="pct"/>
            <w:vAlign w:val="center"/>
          </w:tcPr>
          <w:p w14:paraId="2E40DF3B" w14:textId="77777777" w:rsidR="00576034" w:rsidRPr="00576034" w:rsidRDefault="00576034" w:rsidP="00576034">
            <w:pPr>
              <w:spacing w:after="0" w:line="240" w:lineRule="auto"/>
              <w:jc w:val="center"/>
              <w:rPr>
                <w:rFonts w:ascii="Times New Roman" w:hAnsi="Times New Roman"/>
                <w:i/>
                <w:color w:val="auto"/>
                <w:szCs w:val="22"/>
              </w:rPr>
            </w:pPr>
            <w:r w:rsidRPr="00576034">
              <w:rPr>
                <w:rFonts w:ascii="Times New Roman" w:hAnsi="Times New Roman"/>
                <w:i/>
                <w:color w:val="auto"/>
                <w:szCs w:val="22"/>
              </w:rPr>
              <w:t>6</w:t>
            </w:r>
          </w:p>
        </w:tc>
        <w:tc>
          <w:tcPr>
            <w:tcW w:w="427" w:type="pct"/>
            <w:vAlign w:val="center"/>
          </w:tcPr>
          <w:p w14:paraId="09C0B58D" w14:textId="77777777" w:rsidR="00576034" w:rsidRPr="00576034" w:rsidRDefault="00576034" w:rsidP="00576034">
            <w:pPr>
              <w:spacing w:after="0" w:line="240" w:lineRule="auto"/>
              <w:jc w:val="center"/>
              <w:rPr>
                <w:rFonts w:ascii="Times New Roman" w:hAnsi="Times New Roman"/>
                <w:i/>
                <w:color w:val="auto"/>
                <w:szCs w:val="22"/>
              </w:rPr>
            </w:pPr>
            <w:r w:rsidRPr="00576034">
              <w:rPr>
                <w:rFonts w:ascii="Times New Roman" w:hAnsi="Times New Roman"/>
                <w:i/>
                <w:color w:val="auto"/>
                <w:szCs w:val="22"/>
              </w:rPr>
              <w:t>7</w:t>
            </w:r>
          </w:p>
        </w:tc>
        <w:tc>
          <w:tcPr>
            <w:tcW w:w="568" w:type="pct"/>
            <w:vAlign w:val="center"/>
          </w:tcPr>
          <w:p w14:paraId="410190E7" w14:textId="77777777" w:rsidR="00576034" w:rsidRPr="00576034" w:rsidRDefault="00576034" w:rsidP="00576034">
            <w:pPr>
              <w:spacing w:after="0" w:line="240" w:lineRule="auto"/>
              <w:jc w:val="center"/>
              <w:rPr>
                <w:rFonts w:ascii="Times New Roman" w:hAnsi="Times New Roman"/>
                <w:i/>
                <w:color w:val="auto"/>
                <w:szCs w:val="22"/>
              </w:rPr>
            </w:pPr>
            <w:r w:rsidRPr="00576034">
              <w:rPr>
                <w:rFonts w:ascii="Times New Roman" w:hAnsi="Times New Roman"/>
                <w:i/>
                <w:color w:val="auto"/>
                <w:szCs w:val="22"/>
              </w:rPr>
              <w:t>8</w:t>
            </w:r>
          </w:p>
        </w:tc>
        <w:tc>
          <w:tcPr>
            <w:tcW w:w="236" w:type="pct"/>
            <w:vAlign w:val="center"/>
          </w:tcPr>
          <w:p w14:paraId="7420CDF9" w14:textId="77777777" w:rsidR="00576034" w:rsidRPr="00576034" w:rsidRDefault="00576034" w:rsidP="00576034">
            <w:pPr>
              <w:spacing w:after="0" w:line="240" w:lineRule="auto"/>
              <w:jc w:val="center"/>
              <w:rPr>
                <w:rFonts w:ascii="Times New Roman" w:hAnsi="Times New Roman"/>
                <w:i/>
                <w:color w:val="auto"/>
                <w:szCs w:val="22"/>
              </w:rPr>
            </w:pPr>
            <w:r w:rsidRPr="00576034">
              <w:rPr>
                <w:rFonts w:ascii="Times New Roman" w:hAnsi="Times New Roman"/>
                <w:i/>
                <w:color w:val="auto"/>
                <w:szCs w:val="22"/>
              </w:rPr>
              <w:t>9</w:t>
            </w:r>
          </w:p>
        </w:tc>
        <w:tc>
          <w:tcPr>
            <w:tcW w:w="283" w:type="pct"/>
            <w:vAlign w:val="center"/>
          </w:tcPr>
          <w:p w14:paraId="298AC46B" w14:textId="77777777" w:rsidR="00576034" w:rsidRPr="00576034" w:rsidRDefault="00576034" w:rsidP="00576034">
            <w:pPr>
              <w:spacing w:after="0" w:line="240" w:lineRule="auto"/>
              <w:jc w:val="center"/>
              <w:rPr>
                <w:rFonts w:ascii="Times New Roman" w:hAnsi="Times New Roman"/>
                <w:i/>
                <w:color w:val="auto"/>
                <w:szCs w:val="22"/>
              </w:rPr>
            </w:pPr>
            <w:r w:rsidRPr="00576034">
              <w:rPr>
                <w:rFonts w:ascii="Times New Roman" w:hAnsi="Times New Roman"/>
                <w:i/>
                <w:color w:val="auto"/>
                <w:szCs w:val="22"/>
              </w:rPr>
              <w:t>10</w:t>
            </w:r>
          </w:p>
        </w:tc>
        <w:tc>
          <w:tcPr>
            <w:tcW w:w="568" w:type="pct"/>
            <w:vAlign w:val="center"/>
          </w:tcPr>
          <w:p w14:paraId="4B9DF332" w14:textId="77777777" w:rsidR="00576034" w:rsidRPr="00576034" w:rsidRDefault="00576034" w:rsidP="00576034">
            <w:pPr>
              <w:spacing w:after="0" w:line="240" w:lineRule="auto"/>
              <w:jc w:val="center"/>
              <w:rPr>
                <w:rFonts w:ascii="Times New Roman" w:hAnsi="Times New Roman"/>
                <w:i/>
                <w:color w:val="auto"/>
                <w:szCs w:val="22"/>
              </w:rPr>
            </w:pPr>
            <w:r w:rsidRPr="00576034">
              <w:rPr>
                <w:rFonts w:ascii="Times New Roman" w:hAnsi="Times New Roman"/>
                <w:i/>
                <w:color w:val="auto"/>
                <w:szCs w:val="22"/>
              </w:rPr>
              <w:t>11</w:t>
            </w:r>
          </w:p>
        </w:tc>
      </w:tr>
      <w:tr w:rsidR="00576034" w:rsidRPr="00576034" w14:paraId="6AA779BA" w14:textId="77777777" w:rsidTr="00D001A7">
        <w:tc>
          <w:tcPr>
            <w:tcW w:w="603" w:type="pct"/>
          </w:tcPr>
          <w:p w14:paraId="3D22AF99" w14:textId="77777777" w:rsidR="00576034" w:rsidRPr="00576034" w:rsidRDefault="00576034" w:rsidP="00576034">
            <w:pPr>
              <w:suppressAutoHyphens/>
              <w:spacing w:after="0" w:line="240" w:lineRule="auto"/>
              <w:jc w:val="center"/>
              <w:rPr>
                <w:rFonts w:ascii="Times New Roman" w:hAnsi="Times New Roman"/>
                <w:b/>
                <w:sz w:val="24"/>
                <w:szCs w:val="24"/>
              </w:rPr>
            </w:pPr>
            <w:r w:rsidRPr="00576034">
              <w:rPr>
                <w:rFonts w:ascii="Times New Roman" w:hAnsi="Times New Roman"/>
                <w:b/>
                <w:sz w:val="24"/>
                <w:szCs w:val="24"/>
              </w:rPr>
              <w:t xml:space="preserve">ПК 3.1, </w:t>
            </w:r>
          </w:p>
          <w:p w14:paraId="76B75D0A" w14:textId="77777777" w:rsidR="00576034" w:rsidRPr="00576034" w:rsidRDefault="00576034" w:rsidP="00576034">
            <w:pPr>
              <w:suppressAutoHyphens/>
              <w:spacing w:after="0" w:line="240" w:lineRule="auto"/>
              <w:jc w:val="center"/>
              <w:rPr>
                <w:rFonts w:ascii="Times New Roman" w:hAnsi="Times New Roman"/>
                <w:b/>
                <w:sz w:val="24"/>
                <w:szCs w:val="24"/>
              </w:rPr>
            </w:pPr>
            <w:r w:rsidRPr="00576034">
              <w:rPr>
                <w:rFonts w:ascii="Times New Roman" w:hAnsi="Times New Roman"/>
                <w:b/>
                <w:sz w:val="24"/>
                <w:szCs w:val="24"/>
              </w:rPr>
              <w:t>ПК 3.2, ПК 3.3</w:t>
            </w:r>
          </w:p>
          <w:p w14:paraId="73794E61" w14:textId="77777777" w:rsidR="00576034" w:rsidRPr="00576034" w:rsidRDefault="00576034" w:rsidP="00576034">
            <w:pPr>
              <w:spacing w:after="0" w:line="240" w:lineRule="auto"/>
              <w:jc w:val="center"/>
              <w:rPr>
                <w:rFonts w:ascii="Times New Roman" w:hAnsi="Times New Roman"/>
                <w:b/>
                <w:sz w:val="24"/>
                <w:szCs w:val="24"/>
              </w:rPr>
            </w:pPr>
            <w:r w:rsidRPr="00576034">
              <w:rPr>
                <w:rFonts w:ascii="Times New Roman" w:hAnsi="Times New Roman"/>
                <w:b/>
                <w:sz w:val="24"/>
                <w:szCs w:val="24"/>
              </w:rPr>
              <w:t>ОК 01, ОК 03</w:t>
            </w:r>
          </w:p>
          <w:p w14:paraId="0FC0C1EC" w14:textId="77777777" w:rsidR="00576034" w:rsidRPr="00576034" w:rsidRDefault="00576034" w:rsidP="00576034">
            <w:pPr>
              <w:spacing w:after="0" w:line="240" w:lineRule="auto"/>
              <w:jc w:val="center"/>
              <w:rPr>
                <w:rFonts w:ascii="Times New Roman" w:hAnsi="Times New Roman"/>
                <w:b/>
                <w:sz w:val="24"/>
                <w:szCs w:val="24"/>
              </w:rPr>
            </w:pPr>
            <w:r w:rsidRPr="00576034">
              <w:rPr>
                <w:rFonts w:ascii="Times New Roman" w:hAnsi="Times New Roman"/>
                <w:b/>
                <w:sz w:val="24"/>
                <w:szCs w:val="24"/>
              </w:rPr>
              <w:t>КК 1, КК 2,</w:t>
            </w:r>
          </w:p>
          <w:p w14:paraId="70DC36C0" w14:textId="77777777" w:rsidR="00576034" w:rsidRPr="00576034" w:rsidRDefault="00576034" w:rsidP="00576034">
            <w:pPr>
              <w:spacing w:after="0" w:line="240" w:lineRule="auto"/>
              <w:jc w:val="center"/>
              <w:rPr>
                <w:rFonts w:ascii="Times New Roman" w:hAnsi="Times New Roman"/>
                <w:b/>
                <w:bCs/>
                <w:color w:val="auto"/>
                <w:szCs w:val="22"/>
                <w:highlight w:val="yellow"/>
              </w:rPr>
            </w:pPr>
            <w:r w:rsidRPr="00576034">
              <w:rPr>
                <w:rFonts w:ascii="Times New Roman" w:hAnsi="Times New Roman"/>
                <w:b/>
                <w:sz w:val="24"/>
                <w:szCs w:val="24"/>
              </w:rPr>
              <w:t>КК 3,</w:t>
            </w:r>
            <w:r w:rsidRPr="00576034">
              <w:rPr>
                <w:rFonts w:ascii="Times New Roman" w:hAnsi="Times New Roman"/>
                <w:sz w:val="24"/>
                <w:szCs w:val="24"/>
              </w:rPr>
              <w:t xml:space="preserve"> </w:t>
            </w:r>
            <w:r w:rsidRPr="00576034">
              <w:rPr>
                <w:rFonts w:ascii="Times New Roman" w:hAnsi="Times New Roman"/>
                <w:b/>
                <w:sz w:val="24"/>
                <w:szCs w:val="24"/>
              </w:rPr>
              <w:t>КК 5</w:t>
            </w:r>
          </w:p>
        </w:tc>
        <w:tc>
          <w:tcPr>
            <w:tcW w:w="1040" w:type="pct"/>
          </w:tcPr>
          <w:p w14:paraId="4B2D508C" w14:textId="77777777" w:rsidR="00576034" w:rsidRPr="00576034" w:rsidRDefault="00576034" w:rsidP="00576034">
            <w:pPr>
              <w:spacing w:after="0" w:line="240" w:lineRule="auto"/>
              <w:rPr>
                <w:rFonts w:ascii="Times New Roman" w:hAnsi="Times New Roman"/>
                <w:color w:val="auto"/>
                <w:szCs w:val="22"/>
                <w:highlight w:val="green"/>
              </w:rPr>
            </w:pPr>
            <w:r w:rsidRPr="00576034">
              <w:rPr>
                <w:rFonts w:ascii="Times New Roman" w:hAnsi="Times New Roman"/>
                <w:bCs/>
                <w:szCs w:val="24"/>
              </w:rPr>
              <w:t xml:space="preserve">Раздел 1. </w:t>
            </w:r>
            <w:r w:rsidRPr="00576034">
              <w:rPr>
                <w:rFonts w:ascii="Times New Roman" w:hAnsi="Times New Roman"/>
                <w:color w:val="auto"/>
                <w:szCs w:val="24"/>
              </w:rPr>
              <w:t>Организация и планирование работы производственных подразделений</w:t>
            </w:r>
          </w:p>
        </w:tc>
        <w:tc>
          <w:tcPr>
            <w:tcW w:w="331" w:type="pct"/>
          </w:tcPr>
          <w:p w14:paraId="2477DACF" w14:textId="77777777" w:rsidR="00576034" w:rsidRPr="00576034" w:rsidRDefault="00576034" w:rsidP="00576034">
            <w:pPr>
              <w:spacing w:after="0" w:line="240" w:lineRule="auto"/>
              <w:jc w:val="center"/>
              <w:rPr>
                <w:rFonts w:ascii="Times New Roman" w:hAnsi="Times New Roman"/>
                <w:b/>
                <w:bCs/>
                <w:color w:val="auto"/>
                <w:szCs w:val="22"/>
                <w:highlight w:val="yellow"/>
              </w:rPr>
            </w:pPr>
            <w:r w:rsidRPr="00576034">
              <w:rPr>
                <w:rFonts w:ascii="Times New Roman" w:hAnsi="Times New Roman"/>
                <w:b/>
                <w:sz w:val="24"/>
                <w:szCs w:val="24"/>
              </w:rPr>
              <w:t>96</w:t>
            </w:r>
          </w:p>
        </w:tc>
        <w:tc>
          <w:tcPr>
            <w:tcW w:w="236" w:type="pct"/>
          </w:tcPr>
          <w:p w14:paraId="251209C6" w14:textId="77777777" w:rsidR="00576034" w:rsidRPr="00576034" w:rsidRDefault="00576034" w:rsidP="00576034">
            <w:pPr>
              <w:spacing w:after="0" w:line="240" w:lineRule="auto"/>
              <w:jc w:val="center"/>
              <w:rPr>
                <w:rFonts w:ascii="Times New Roman" w:hAnsi="Times New Roman"/>
                <w:color w:val="auto"/>
                <w:szCs w:val="22"/>
                <w:highlight w:val="yellow"/>
              </w:rPr>
            </w:pPr>
            <w:r w:rsidRPr="00576034">
              <w:rPr>
                <w:rFonts w:ascii="Times New Roman" w:hAnsi="Times New Roman"/>
                <w:sz w:val="24"/>
                <w:szCs w:val="24"/>
              </w:rPr>
              <w:t>36</w:t>
            </w:r>
          </w:p>
        </w:tc>
        <w:tc>
          <w:tcPr>
            <w:tcW w:w="284" w:type="pct"/>
          </w:tcPr>
          <w:p w14:paraId="400DAAD9" w14:textId="77777777" w:rsidR="00576034" w:rsidRPr="00576034" w:rsidRDefault="00576034" w:rsidP="00576034">
            <w:pPr>
              <w:spacing w:after="0" w:line="240" w:lineRule="auto"/>
              <w:jc w:val="center"/>
              <w:rPr>
                <w:rFonts w:ascii="Times New Roman" w:hAnsi="Times New Roman"/>
                <w:b/>
                <w:bCs/>
                <w:color w:val="auto"/>
                <w:szCs w:val="22"/>
                <w:highlight w:val="yellow"/>
              </w:rPr>
            </w:pPr>
            <w:r w:rsidRPr="00576034">
              <w:rPr>
                <w:rFonts w:ascii="Times New Roman" w:hAnsi="Times New Roman"/>
                <w:b/>
                <w:sz w:val="24"/>
                <w:szCs w:val="24"/>
              </w:rPr>
              <w:t>96</w:t>
            </w:r>
          </w:p>
        </w:tc>
        <w:tc>
          <w:tcPr>
            <w:tcW w:w="424" w:type="pct"/>
          </w:tcPr>
          <w:p w14:paraId="67603054" w14:textId="77777777" w:rsidR="00576034" w:rsidRPr="00576034" w:rsidRDefault="00576034" w:rsidP="00576034">
            <w:pPr>
              <w:spacing w:after="0" w:line="240" w:lineRule="auto"/>
              <w:jc w:val="center"/>
              <w:rPr>
                <w:rFonts w:ascii="Times New Roman" w:hAnsi="Times New Roman"/>
                <w:b/>
                <w:bCs/>
                <w:color w:val="auto"/>
                <w:szCs w:val="22"/>
                <w:highlight w:val="yellow"/>
              </w:rPr>
            </w:pPr>
            <w:r w:rsidRPr="00576034">
              <w:rPr>
                <w:rFonts w:ascii="Times New Roman" w:hAnsi="Times New Roman"/>
                <w:sz w:val="24"/>
                <w:szCs w:val="24"/>
              </w:rPr>
              <w:t>36</w:t>
            </w:r>
          </w:p>
        </w:tc>
        <w:tc>
          <w:tcPr>
            <w:tcW w:w="427" w:type="pct"/>
          </w:tcPr>
          <w:p w14:paraId="702AFD20" w14:textId="77777777" w:rsidR="00576034" w:rsidRPr="00576034" w:rsidRDefault="00576034" w:rsidP="00576034">
            <w:pPr>
              <w:spacing w:after="0" w:line="240" w:lineRule="auto"/>
              <w:jc w:val="center"/>
              <w:rPr>
                <w:rFonts w:ascii="Times New Roman" w:hAnsi="Times New Roman"/>
                <w:color w:val="auto"/>
                <w:szCs w:val="22"/>
                <w:highlight w:val="yellow"/>
              </w:rPr>
            </w:pPr>
          </w:p>
        </w:tc>
        <w:tc>
          <w:tcPr>
            <w:tcW w:w="568" w:type="pct"/>
          </w:tcPr>
          <w:p w14:paraId="3C3DA312" w14:textId="77777777" w:rsidR="00576034" w:rsidRPr="00576034" w:rsidRDefault="00576034" w:rsidP="00576034">
            <w:pPr>
              <w:spacing w:after="0" w:line="240" w:lineRule="auto"/>
              <w:jc w:val="center"/>
              <w:rPr>
                <w:rFonts w:ascii="Times New Roman" w:hAnsi="Times New Roman"/>
                <w:color w:val="auto"/>
                <w:szCs w:val="22"/>
                <w:highlight w:val="yellow"/>
              </w:rPr>
            </w:pPr>
          </w:p>
        </w:tc>
        <w:tc>
          <w:tcPr>
            <w:tcW w:w="236" w:type="pct"/>
          </w:tcPr>
          <w:p w14:paraId="23A5B97D" w14:textId="77777777" w:rsidR="00576034" w:rsidRPr="00576034" w:rsidRDefault="00576034" w:rsidP="00576034">
            <w:pPr>
              <w:spacing w:after="0" w:line="240" w:lineRule="auto"/>
              <w:jc w:val="center"/>
              <w:rPr>
                <w:rFonts w:ascii="Times New Roman" w:hAnsi="Times New Roman"/>
                <w:color w:val="auto"/>
                <w:szCs w:val="22"/>
                <w:highlight w:val="yellow"/>
              </w:rPr>
            </w:pPr>
            <w:r w:rsidRPr="00576034">
              <w:rPr>
                <w:rFonts w:ascii="Times New Roman" w:hAnsi="Times New Roman"/>
                <w:sz w:val="24"/>
                <w:szCs w:val="24"/>
              </w:rPr>
              <w:t>12</w:t>
            </w:r>
          </w:p>
        </w:tc>
        <w:tc>
          <w:tcPr>
            <w:tcW w:w="283" w:type="pct"/>
          </w:tcPr>
          <w:p w14:paraId="27C9C2FC" w14:textId="77777777" w:rsidR="00576034" w:rsidRPr="00576034" w:rsidRDefault="00576034" w:rsidP="00576034">
            <w:pPr>
              <w:spacing w:after="0" w:line="240" w:lineRule="auto"/>
              <w:jc w:val="center"/>
              <w:rPr>
                <w:rFonts w:ascii="Times New Roman" w:hAnsi="Times New Roman"/>
                <w:b/>
                <w:bCs/>
                <w:color w:val="auto"/>
                <w:szCs w:val="22"/>
                <w:highlight w:val="yellow"/>
              </w:rPr>
            </w:pPr>
          </w:p>
        </w:tc>
        <w:tc>
          <w:tcPr>
            <w:tcW w:w="568" w:type="pct"/>
          </w:tcPr>
          <w:p w14:paraId="0249F778" w14:textId="77777777" w:rsidR="00576034" w:rsidRPr="00576034" w:rsidRDefault="00576034" w:rsidP="00576034">
            <w:pPr>
              <w:spacing w:after="0" w:line="240" w:lineRule="auto"/>
              <w:jc w:val="center"/>
              <w:rPr>
                <w:rFonts w:ascii="Times New Roman" w:hAnsi="Times New Roman"/>
                <w:b/>
                <w:bCs/>
                <w:color w:val="auto"/>
                <w:szCs w:val="22"/>
                <w:highlight w:val="yellow"/>
              </w:rPr>
            </w:pPr>
          </w:p>
        </w:tc>
      </w:tr>
      <w:tr w:rsidR="00576034" w:rsidRPr="00576034" w14:paraId="16F7FA3F" w14:textId="77777777" w:rsidTr="00D001A7">
        <w:trPr>
          <w:trHeight w:val="314"/>
        </w:trPr>
        <w:tc>
          <w:tcPr>
            <w:tcW w:w="603" w:type="pct"/>
          </w:tcPr>
          <w:p w14:paraId="35F5CB2F" w14:textId="77777777" w:rsidR="00576034" w:rsidRPr="00576034" w:rsidRDefault="00576034" w:rsidP="00576034">
            <w:pPr>
              <w:spacing w:after="0" w:line="240" w:lineRule="auto"/>
              <w:rPr>
                <w:rFonts w:ascii="Times New Roman" w:hAnsi="Times New Roman"/>
                <w:color w:val="auto"/>
                <w:szCs w:val="22"/>
                <w:highlight w:val="yellow"/>
              </w:rPr>
            </w:pPr>
          </w:p>
        </w:tc>
        <w:tc>
          <w:tcPr>
            <w:tcW w:w="1040" w:type="pct"/>
          </w:tcPr>
          <w:p w14:paraId="3180A929" w14:textId="77777777" w:rsidR="00576034" w:rsidRPr="00576034" w:rsidRDefault="00576034" w:rsidP="00576034">
            <w:pPr>
              <w:spacing w:after="0" w:line="240" w:lineRule="auto"/>
              <w:rPr>
                <w:rFonts w:ascii="Times New Roman" w:hAnsi="Times New Roman"/>
                <w:bCs/>
                <w:color w:val="auto"/>
                <w:szCs w:val="22"/>
              </w:rPr>
            </w:pPr>
            <w:r w:rsidRPr="00576034">
              <w:rPr>
                <w:rFonts w:ascii="Times New Roman" w:hAnsi="Times New Roman"/>
                <w:bCs/>
                <w:color w:val="auto"/>
                <w:szCs w:val="22"/>
              </w:rPr>
              <w:t>Учебная практика</w:t>
            </w:r>
          </w:p>
        </w:tc>
        <w:tc>
          <w:tcPr>
            <w:tcW w:w="331" w:type="pct"/>
          </w:tcPr>
          <w:p w14:paraId="2FE650A1" w14:textId="37ACC7F1" w:rsidR="00576034" w:rsidRPr="00576034" w:rsidRDefault="00D37B78" w:rsidP="00576034">
            <w:pPr>
              <w:spacing w:after="0" w:line="240" w:lineRule="auto"/>
              <w:jc w:val="center"/>
              <w:rPr>
                <w:rFonts w:ascii="Times New Roman" w:hAnsi="Times New Roman"/>
                <w:b/>
                <w:bCs/>
                <w:color w:val="auto"/>
                <w:szCs w:val="22"/>
                <w:highlight w:val="yellow"/>
              </w:rPr>
            </w:pPr>
            <w:r>
              <w:rPr>
                <w:rFonts w:ascii="Times New Roman" w:hAnsi="Times New Roman"/>
                <w:b/>
                <w:sz w:val="24"/>
                <w:szCs w:val="24"/>
              </w:rPr>
              <w:t>72</w:t>
            </w:r>
          </w:p>
        </w:tc>
        <w:tc>
          <w:tcPr>
            <w:tcW w:w="236" w:type="pct"/>
          </w:tcPr>
          <w:p w14:paraId="31AFF5F3" w14:textId="5F5497A7" w:rsidR="00576034" w:rsidRPr="00576034" w:rsidRDefault="00D37B78" w:rsidP="00576034">
            <w:pPr>
              <w:spacing w:after="0" w:line="240" w:lineRule="auto"/>
              <w:jc w:val="center"/>
              <w:rPr>
                <w:rFonts w:ascii="Times New Roman" w:hAnsi="Times New Roman"/>
                <w:b/>
                <w:color w:val="auto"/>
                <w:szCs w:val="22"/>
                <w:highlight w:val="yellow"/>
              </w:rPr>
            </w:pPr>
            <w:r>
              <w:rPr>
                <w:rFonts w:ascii="Times New Roman" w:hAnsi="Times New Roman"/>
                <w:b/>
                <w:color w:val="auto"/>
                <w:szCs w:val="22"/>
              </w:rPr>
              <w:t>72</w:t>
            </w:r>
          </w:p>
        </w:tc>
        <w:tc>
          <w:tcPr>
            <w:tcW w:w="284" w:type="pct"/>
          </w:tcPr>
          <w:p w14:paraId="467B2D5D" w14:textId="77777777" w:rsidR="00576034" w:rsidRPr="00576034" w:rsidRDefault="00576034" w:rsidP="00576034">
            <w:pPr>
              <w:spacing w:after="0" w:line="240" w:lineRule="auto"/>
              <w:jc w:val="center"/>
              <w:rPr>
                <w:rFonts w:ascii="Times New Roman" w:hAnsi="Times New Roman"/>
                <w:b/>
                <w:bCs/>
                <w:color w:val="auto"/>
                <w:szCs w:val="22"/>
                <w:highlight w:val="yellow"/>
              </w:rPr>
            </w:pPr>
          </w:p>
        </w:tc>
        <w:tc>
          <w:tcPr>
            <w:tcW w:w="424" w:type="pct"/>
          </w:tcPr>
          <w:p w14:paraId="7E882A90" w14:textId="77777777" w:rsidR="00576034" w:rsidRPr="00576034" w:rsidRDefault="00576034" w:rsidP="00576034">
            <w:pPr>
              <w:spacing w:after="0" w:line="240" w:lineRule="auto"/>
              <w:jc w:val="center"/>
              <w:rPr>
                <w:rFonts w:ascii="Times New Roman" w:hAnsi="Times New Roman"/>
                <w:color w:val="auto"/>
                <w:szCs w:val="22"/>
                <w:highlight w:val="yellow"/>
              </w:rPr>
            </w:pPr>
          </w:p>
        </w:tc>
        <w:tc>
          <w:tcPr>
            <w:tcW w:w="427" w:type="pct"/>
          </w:tcPr>
          <w:p w14:paraId="48D5D817" w14:textId="77777777" w:rsidR="00576034" w:rsidRPr="00576034" w:rsidRDefault="00576034" w:rsidP="00576034">
            <w:pPr>
              <w:spacing w:after="0" w:line="240" w:lineRule="auto"/>
              <w:jc w:val="center"/>
              <w:rPr>
                <w:rFonts w:ascii="Times New Roman" w:hAnsi="Times New Roman"/>
                <w:color w:val="auto"/>
                <w:szCs w:val="22"/>
                <w:highlight w:val="yellow"/>
              </w:rPr>
            </w:pPr>
          </w:p>
        </w:tc>
        <w:tc>
          <w:tcPr>
            <w:tcW w:w="568" w:type="pct"/>
          </w:tcPr>
          <w:p w14:paraId="4ECFB4E9" w14:textId="77777777" w:rsidR="00576034" w:rsidRPr="00576034" w:rsidRDefault="00576034" w:rsidP="00576034">
            <w:pPr>
              <w:spacing w:after="0" w:line="240" w:lineRule="auto"/>
              <w:jc w:val="center"/>
              <w:rPr>
                <w:rFonts w:ascii="Times New Roman" w:hAnsi="Times New Roman"/>
                <w:color w:val="auto"/>
                <w:szCs w:val="22"/>
                <w:highlight w:val="yellow"/>
              </w:rPr>
            </w:pPr>
          </w:p>
        </w:tc>
        <w:tc>
          <w:tcPr>
            <w:tcW w:w="236" w:type="pct"/>
          </w:tcPr>
          <w:p w14:paraId="115C1E39" w14:textId="77777777" w:rsidR="00576034" w:rsidRPr="00576034" w:rsidRDefault="00576034" w:rsidP="00576034">
            <w:pPr>
              <w:spacing w:after="0" w:line="240" w:lineRule="auto"/>
              <w:jc w:val="center"/>
              <w:rPr>
                <w:rFonts w:ascii="Times New Roman" w:hAnsi="Times New Roman"/>
                <w:color w:val="auto"/>
                <w:szCs w:val="22"/>
                <w:highlight w:val="yellow"/>
              </w:rPr>
            </w:pPr>
          </w:p>
        </w:tc>
        <w:tc>
          <w:tcPr>
            <w:tcW w:w="283" w:type="pct"/>
          </w:tcPr>
          <w:p w14:paraId="16002070" w14:textId="134013A6" w:rsidR="00576034" w:rsidRPr="00576034" w:rsidRDefault="00D37B78" w:rsidP="00576034">
            <w:pPr>
              <w:spacing w:after="0" w:line="240" w:lineRule="auto"/>
              <w:jc w:val="center"/>
              <w:rPr>
                <w:rFonts w:ascii="Times New Roman" w:hAnsi="Times New Roman"/>
                <w:b/>
                <w:bCs/>
                <w:color w:val="auto"/>
                <w:szCs w:val="22"/>
                <w:highlight w:val="yellow"/>
              </w:rPr>
            </w:pPr>
            <w:r>
              <w:rPr>
                <w:rFonts w:ascii="Times New Roman" w:hAnsi="Times New Roman"/>
                <w:b/>
                <w:sz w:val="24"/>
                <w:szCs w:val="24"/>
              </w:rPr>
              <w:t>72</w:t>
            </w:r>
          </w:p>
        </w:tc>
        <w:tc>
          <w:tcPr>
            <w:tcW w:w="568" w:type="pct"/>
          </w:tcPr>
          <w:p w14:paraId="1DE93737" w14:textId="77777777" w:rsidR="00576034" w:rsidRPr="00576034" w:rsidRDefault="00576034" w:rsidP="00576034">
            <w:pPr>
              <w:spacing w:after="0" w:line="240" w:lineRule="auto"/>
              <w:jc w:val="center"/>
              <w:rPr>
                <w:rFonts w:ascii="Times New Roman" w:hAnsi="Times New Roman"/>
                <w:b/>
                <w:bCs/>
                <w:color w:val="auto"/>
                <w:szCs w:val="22"/>
                <w:highlight w:val="yellow"/>
              </w:rPr>
            </w:pPr>
          </w:p>
        </w:tc>
      </w:tr>
      <w:tr w:rsidR="00576034" w:rsidRPr="00576034" w14:paraId="7399F664" w14:textId="77777777" w:rsidTr="00D001A7">
        <w:trPr>
          <w:trHeight w:val="314"/>
        </w:trPr>
        <w:tc>
          <w:tcPr>
            <w:tcW w:w="603" w:type="pct"/>
          </w:tcPr>
          <w:p w14:paraId="4247FE61" w14:textId="77777777" w:rsidR="00576034" w:rsidRPr="00576034" w:rsidRDefault="00576034" w:rsidP="00576034">
            <w:pPr>
              <w:spacing w:after="0" w:line="240" w:lineRule="auto"/>
              <w:rPr>
                <w:rFonts w:ascii="Times New Roman" w:hAnsi="Times New Roman"/>
                <w:color w:val="auto"/>
                <w:szCs w:val="22"/>
                <w:highlight w:val="yellow"/>
              </w:rPr>
            </w:pPr>
          </w:p>
        </w:tc>
        <w:tc>
          <w:tcPr>
            <w:tcW w:w="1040" w:type="pct"/>
          </w:tcPr>
          <w:p w14:paraId="5EF6B19E" w14:textId="77777777" w:rsidR="00576034" w:rsidRPr="00576034" w:rsidRDefault="00576034" w:rsidP="00576034">
            <w:pPr>
              <w:spacing w:after="0" w:line="240" w:lineRule="auto"/>
              <w:rPr>
                <w:rFonts w:ascii="Times New Roman" w:hAnsi="Times New Roman"/>
                <w:b/>
                <w:bCs/>
                <w:color w:val="auto"/>
                <w:szCs w:val="22"/>
                <w:u w:val="single"/>
              </w:rPr>
            </w:pPr>
            <w:r w:rsidRPr="00576034">
              <w:rPr>
                <w:rFonts w:ascii="Times New Roman" w:hAnsi="Times New Roman"/>
                <w:color w:val="auto"/>
                <w:szCs w:val="22"/>
              </w:rPr>
              <w:t>Производственная практика</w:t>
            </w:r>
          </w:p>
        </w:tc>
        <w:tc>
          <w:tcPr>
            <w:tcW w:w="331" w:type="pct"/>
          </w:tcPr>
          <w:p w14:paraId="3908E732" w14:textId="77777777" w:rsidR="00576034" w:rsidRPr="00576034" w:rsidRDefault="00576034" w:rsidP="00576034">
            <w:pPr>
              <w:suppressAutoHyphens/>
              <w:spacing w:after="0" w:line="240" w:lineRule="auto"/>
              <w:jc w:val="center"/>
              <w:rPr>
                <w:rFonts w:ascii="Times New Roman" w:hAnsi="Times New Roman"/>
                <w:b/>
                <w:bCs/>
                <w:color w:val="auto"/>
                <w:szCs w:val="22"/>
                <w:highlight w:val="yellow"/>
              </w:rPr>
            </w:pPr>
            <w:r w:rsidRPr="00576034">
              <w:rPr>
                <w:rFonts w:ascii="Times New Roman" w:hAnsi="Times New Roman"/>
                <w:b/>
                <w:sz w:val="24"/>
                <w:szCs w:val="24"/>
              </w:rPr>
              <w:t>72</w:t>
            </w:r>
          </w:p>
        </w:tc>
        <w:tc>
          <w:tcPr>
            <w:tcW w:w="236" w:type="pct"/>
          </w:tcPr>
          <w:p w14:paraId="259A391D" w14:textId="77777777" w:rsidR="00576034" w:rsidRPr="00576034" w:rsidRDefault="00576034" w:rsidP="00576034">
            <w:pPr>
              <w:spacing w:after="0" w:line="240" w:lineRule="auto"/>
              <w:jc w:val="center"/>
              <w:rPr>
                <w:rFonts w:ascii="Times New Roman" w:hAnsi="Times New Roman"/>
                <w:b/>
                <w:color w:val="auto"/>
                <w:szCs w:val="22"/>
                <w:highlight w:val="yellow"/>
              </w:rPr>
            </w:pPr>
            <w:r w:rsidRPr="00576034">
              <w:rPr>
                <w:rFonts w:ascii="Times New Roman" w:hAnsi="Times New Roman"/>
                <w:b/>
                <w:sz w:val="24"/>
                <w:szCs w:val="24"/>
              </w:rPr>
              <w:t>72</w:t>
            </w:r>
          </w:p>
        </w:tc>
        <w:tc>
          <w:tcPr>
            <w:tcW w:w="284" w:type="pct"/>
          </w:tcPr>
          <w:p w14:paraId="288DE01C" w14:textId="77777777" w:rsidR="00576034" w:rsidRPr="00576034" w:rsidRDefault="00576034" w:rsidP="00576034">
            <w:pPr>
              <w:spacing w:after="0" w:line="240" w:lineRule="auto"/>
              <w:jc w:val="center"/>
              <w:rPr>
                <w:rFonts w:ascii="Times New Roman" w:hAnsi="Times New Roman"/>
                <w:b/>
                <w:bCs/>
                <w:color w:val="auto"/>
                <w:szCs w:val="22"/>
                <w:highlight w:val="yellow"/>
              </w:rPr>
            </w:pPr>
          </w:p>
        </w:tc>
        <w:tc>
          <w:tcPr>
            <w:tcW w:w="424" w:type="pct"/>
          </w:tcPr>
          <w:p w14:paraId="65DB4C17" w14:textId="77777777" w:rsidR="00576034" w:rsidRPr="00576034" w:rsidRDefault="00576034" w:rsidP="00576034">
            <w:pPr>
              <w:spacing w:after="0" w:line="240" w:lineRule="auto"/>
              <w:jc w:val="center"/>
              <w:rPr>
                <w:rFonts w:ascii="Times New Roman" w:hAnsi="Times New Roman"/>
                <w:color w:val="auto"/>
                <w:szCs w:val="22"/>
                <w:highlight w:val="yellow"/>
              </w:rPr>
            </w:pPr>
          </w:p>
        </w:tc>
        <w:tc>
          <w:tcPr>
            <w:tcW w:w="427" w:type="pct"/>
          </w:tcPr>
          <w:p w14:paraId="2902F7DB" w14:textId="77777777" w:rsidR="00576034" w:rsidRPr="00576034" w:rsidRDefault="00576034" w:rsidP="00576034">
            <w:pPr>
              <w:spacing w:after="0" w:line="240" w:lineRule="auto"/>
              <w:jc w:val="center"/>
              <w:rPr>
                <w:rFonts w:ascii="Times New Roman" w:hAnsi="Times New Roman"/>
                <w:color w:val="auto"/>
                <w:szCs w:val="22"/>
                <w:highlight w:val="yellow"/>
              </w:rPr>
            </w:pPr>
          </w:p>
        </w:tc>
        <w:tc>
          <w:tcPr>
            <w:tcW w:w="568" w:type="pct"/>
          </w:tcPr>
          <w:p w14:paraId="71EB5CCE" w14:textId="77777777" w:rsidR="00576034" w:rsidRPr="00576034" w:rsidRDefault="00576034" w:rsidP="00576034">
            <w:pPr>
              <w:spacing w:after="0" w:line="240" w:lineRule="auto"/>
              <w:jc w:val="center"/>
              <w:rPr>
                <w:rFonts w:ascii="Times New Roman" w:hAnsi="Times New Roman"/>
                <w:color w:val="auto"/>
                <w:szCs w:val="22"/>
                <w:highlight w:val="yellow"/>
              </w:rPr>
            </w:pPr>
          </w:p>
        </w:tc>
        <w:tc>
          <w:tcPr>
            <w:tcW w:w="236" w:type="pct"/>
          </w:tcPr>
          <w:p w14:paraId="6D543947" w14:textId="77777777" w:rsidR="00576034" w:rsidRPr="00576034" w:rsidRDefault="00576034" w:rsidP="00576034">
            <w:pPr>
              <w:spacing w:after="0" w:line="240" w:lineRule="auto"/>
              <w:jc w:val="center"/>
              <w:rPr>
                <w:rFonts w:ascii="Times New Roman" w:hAnsi="Times New Roman"/>
                <w:color w:val="auto"/>
                <w:szCs w:val="22"/>
                <w:highlight w:val="yellow"/>
              </w:rPr>
            </w:pPr>
          </w:p>
        </w:tc>
        <w:tc>
          <w:tcPr>
            <w:tcW w:w="283" w:type="pct"/>
          </w:tcPr>
          <w:p w14:paraId="53264F1B" w14:textId="77777777" w:rsidR="00576034" w:rsidRPr="00576034" w:rsidRDefault="00576034" w:rsidP="00576034">
            <w:pPr>
              <w:spacing w:after="0" w:line="240" w:lineRule="auto"/>
              <w:jc w:val="center"/>
              <w:rPr>
                <w:rFonts w:ascii="Times New Roman" w:hAnsi="Times New Roman"/>
                <w:b/>
                <w:bCs/>
                <w:color w:val="auto"/>
                <w:szCs w:val="22"/>
                <w:highlight w:val="yellow"/>
              </w:rPr>
            </w:pPr>
          </w:p>
        </w:tc>
        <w:tc>
          <w:tcPr>
            <w:tcW w:w="568" w:type="pct"/>
          </w:tcPr>
          <w:p w14:paraId="7FB59173" w14:textId="77777777" w:rsidR="00576034" w:rsidRPr="00576034" w:rsidRDefault="00576034" w:rsidP="00576034">
            <w:pPr>
              <w:spacing w:after="0" w:line="240" w:lineRule="auto"/>
              <w:jc w:val="center"/>
              <w:rPr>
                <w:rFonts w:ascii="Times New Roman" w:hAnsi="Times New Roman"/>
                <w:b/>
                <w:bCs/>
                <w:color w:val="auto"/>
                <w:szCs w:val="22"/>
                <w:highlight w:val="yellow"/>
              </w:rPr>
            </w:pPr>
            <w:r w:rsidRPr="00576034">
              <w:rPr>
                <w:rFonts w:ascii="Times New Roman" w:hAnsi="Times New Roman"/>
                <w:b/>
                <w:sz w:val="24"/>
                <w:szCs w:val="24"/>
              </w:rPr>
              <w:t>72</w:t>
            </w:r>
          </w:p>
        </w:tc>
      </w:tr>
      <w:tr w:rsidR="00576034" w:rsidRPr="00576034" w14:paraId="2E315102" w14:textId="77777777" w:rsidTr="00D001A7">
        <w:tc>
          <w:tcPr>
            <w:tcW w:w="603" w:type="pct"/>
          </w:tcPr>
          <w:p w14:paraId="748E3FDA" w14:textId="77777777" w:rsidR="00576034" w:rsidRPr="00576034" w:rsidRDefault="00576034" w:rsidP="00576034">
            <w:pPr>
              <w:spacing w:after="0" w:line="240" w:lineRule="auto"/>
              <w:rPr>
                <w:rFonts w:ascii="Times New Roman" w:hAnsi="Times New Roman"/>
                <w:i/>
                <w:color w:val="auto"/>
                <w:szCs w:val="22"/>
                <w:highlight w:val="green"/>
              </w:rPr>
            </w:pPr>
          </w:p>
        </w:tc>
        <w:tc>
          <w:tcPr>
            <w:tcW w:w="1040" w:type="pct"/>
          </w:tcPr>
          <w:p w14:paraId="10349332" w14:textId="77777777" w:rsidR="00576034" w:rsidRPr="00576034" w:rsidRDefault="00576034" w:rsidP="00576034">
            <w:pPr>
              <w:suppressAutoHyphens/>
              <w:spacing w:after="0" w:line="240" w:lineRule="auto"/>
              <w:rPr>
                <w:rFonts w:ascii="Times New Roman" w:hAnsi="Times New Roman"/>
                <w:color w:val="auto"/>
                <w:szCs w:val="22"/>
              </w:rPr>
            </w:pPr>
            <w:r w:rsidRPr="00576034">
              <w:rPr>
                <w:rFonts w:ascii="Times New Roman" w:hAnsi="Times New Roman"/>
                <w:color w:val="auto"/>
                <w:szCs w:val="22"/>
              </w:rPr>
              <w:t>Промежуточная аттестация</w:t>
            </w:r>
          </w:p>
        </w:tc>
        <w:tc>
          <w:tcPr>
            <w:tcW w:w="331" w:type="pct"/>
          </w:tcPr>
          <w:p w14:paraId="4BFFA886" w14:textId="77777777" w:rsidR="00576034" w:rsidRPr="00576034" w:rsidRDefault="00576034" w:rsidP="00576034">
            <w:pPr>
              <w:suppressAutoHyphens/>
              <w:spacing w:after="0" w:line="240" w:lineRule="auto"/>
              <w:jc w:val="center"/>
              <w:rPr>
                <w:rFonts w:ascii="Times New Roman" w:hAnsi="Times New Roman"/>
                <w:b/>
                <w:bCs/>
                <w:color w:val="auto"/>
                <w:szCs w:val="22"/>
                <w:highlight w:val="yellow"/>
              </w:rPr>
            </w:pPr>
            <w:r w:rsidRPr="00576034">
              <w:rPr>
                <w:rFonts w:ascii="Times New Roman" w:hAnsi="Times New Roman"/>
                <w:b/>
                <w:sz w:val="24"/>
                <w:szCs w:val="24"/>
              </w:rPr>
              <w:t>12</w:t>
            </w:r>
          </w:p>
        </w:tc>
        <w:tc>
          <w:tcPr>
            <w:tcW w:w="236" w:type="pct"/>
            <w:shd w:val="clear" w:color="auto" w:fill="C0C0C0"/>
          </w:tcPr>
          <w:p w14:paraId="29F101D6" w14:textId="77777777" w:rsidR="00576034" w:rsidRPr="00576034" w:rsidRDefault="00576034" w:rsidP="00576034">
            <w:pPr>
              <w:spacing w:after="0" w:line="240" w:lineRule="auto"/>
              <w:jc w:val="center"/>
              <w:rPr>
                <w:rFonts w:ascii="Times New Roman" w:hAnsi="Times New Roman"/>
                <w:i/>
                <w:color w:val="auto"/>
                <w:szCs w:val="22"/>
                <w:highlight w:val="yellow"/>
              </w:rPr>
            </w:pPr>
          </w:p>
        </w:tc>
        <w:tc>
          <w:tcPr>
            <w:tcW w:w="284" w:type="pct"/>
            <w:shd w:val="clear" w:color="auto" w:fill="C0C0C0"/>
          </w:tcPr>
          <w:p w14:paraId="1DE02A76" w14:textId="77777777" w:rsidR="00576034" w:rsidRPr="00576034" w:rsidRDefault="00576034" w:rsidP="00576034">
            <w:pPr>
              <w:spacing w:after="0" w:line="240" w:lineRule="auto"/>
              <w:jc w:val="center"/>
              <w:rPr>
                <w:rFonts w:ascii="Times New Roman" w:hAnsi="Times New Roman"/>
                <w:b/>
                <w:i/>
                <w:color w:val="auto"/>
                <w:szCs w:val="22"/>
                <w:highlight w:val="yellow"/>
              </w:rPr>
            </w:pPr>
          </w:p>
        </w:tc>
        <w:tc>
          <w:tcPr>
            <w:tcW w:w="424" w:type="pct"/>
            <w:shd w:val="clear" w:color="auto" w:fill="C0C0C0"/>
          </w:tcPr>
          <w:p w14:paraId="3BC9C1CA" w14:textId="77777777" w:rsidR="00576034" w:rsidRPr="00576034" w:rsidRDefault="00576034" w:rsidP="00576034">
            <w:pPr>
              <w:spacing w:after="0" w:line="240" w:lineRule="auto"/>
              <w:jc w:val="center"/>
              <w:rPr>
                <w:rFonts w:ascii="Times New Roman" w:hAnsi="Times New Roman"/>
                <w:i/>
                <w:color w:val="auto"/>
                <w:szCs w:val="22"/>
                <w:highlight w:val="yellow"/>
              </w:rPr>
            </w:pPr>
          </w:p>
        </w:tc>
        <w:tc>
          <w:tcPr>
            <w:tcW w:w="1514" w:type="pct"/>
            <w:gridSpan w:val="4"/>
            <w:shd w:val="clear" w:color="auto" w:fill="C0C0C0"/>
          </w:tcPr>
          <w:p w14:paraId="461C42D1" w14:textId="77777777" w:rsidR="00576034" w:rsidRPr="00576034" w:rsidRDefault="00576034" w:rsidP="00576034">
            <w:pPr>
              <w:spacing w:after="0" w:line="240" w:lineRule="auto"/>
              <w:jc w:val="right"/>
              <w:rPr>
                <w:rFonts w:ascii="Times New Roman" w:hAnsi="Times New Roman"/>
                <w:i/>
                <w:color w:val="auto"/>
                <w:szCs w:val="22"/>
                <w:highlight w:val="yellow"/>
              </w:rPr>
            </w:pPr>
          </w:p>
        </w:tc>
        <w:tc>
          <w:tcPr>
            <w:tcW w:w="568" w:type="pct"/>
          </w:tcPr>
          <w:p w14:paraId="453C1D00" w14:textId="77777777" w:rsidR="00576034" w:rsidRPr="00576034" w:rsidRDefault="00576034" w:rsidP="00576034">
            <w:pPr>
              <w:suppressAutoHyphens/>
              <w:spacing w:after="0" w:line="240" w:lineRule="auto"/>
              <w:jc w:val="center"/>
              <w:rPr>
                <w:rFonts w:ascii="Times New Roman" w:hAnsi="Times New Roman"/>
                <w:b/>
                <w:color w:val="auto"/>
                <w:szCs w:val="22"/>
                <w:highlight w:val="yellow"/>
              </w:rPr>
            </w:pPr>
          </w:p>
        </w:tc>
      </w:tr>
      <w:tr w:rsidR="00576034" w:rsidRPr="00576034" w14:paraId="60A74A35" w14:textId="77777777" w:rsidTr="00D001A7">
        <w:tc>
          <w:tcPr>
            <w:tcW w:w="603" w:type="pct"/>
          </w:tcPr>
          <w:p w14:paraId="34FD828F" w14:textId="77777777" w:rsidR="00576034" w:rsidRPr="00576034" w:rsidRDefault="00576034" w:rsidP="00576034">
            <w:pPr>
              <w:spacing w:line="240" w:lineRule="auto"/>
              <w:rPr>
                <w:rFonts w:ascii="Times New Roman" w:hAnsi="Times New Roman"/>
                <w:b/>
                <w:i/>
                <w:color w:val="auto"/>
                <w:szCs w:val="22"/>
                <w:highlight w:val="green"/>
              </w:rPr>
            </w:pPr>
          </w:p>
        </w:tc>
        <w:tc>
          <w:tcPr>
            <w:tcW w:w="1040" w:type="pct"/>
          </w:tcPr>
          <w:p w14:paraId="7C8670B4" w14:textId="77777777" w:rsidR="00576034" w:rsidRPr="00576034" w:rsidRDefault="00576034" w:rsidP="00576034">
            <w:pPr>
              <w:spacing w:line="240" w:lineRule="auto"/>
              <w:rPr>
                <w:rFonts w:ascii="Times New Roman" w:hAnsi="Times New Roman"/>
                <w:b/>
                <w:i/>
                <w:color w:val="auto"/>
                <w:szCs w:val="22"/>
                <w:highlight w:val="green"/>
              </w:rPr>
            </w:pPr>
            <w:r w:rsidRPr="00576034">
              <w:rPr>
                <w:rFonts w:ascii="Times New Roman" w:hAnsi="Times New Roman"/>
                <w:b/>
                <w:i/>
                <w:color w:val="auto"/>
                <w:szCs w:val="22"/>
              </w:rPr>
              <w:t xml:space="preserve">Всего: </w:t>
            </w:r>
          </w:p>
        </w:tc>
        <w:tc>
          <w:tcPr>
            <w:tcW w:w="331" w:type="pct"/>
          </w:tcPr>
          <w:p w14:paraId="4C9E918A" w14:textId="5CEC660F" w:rsidR="00576034" w:rsidRPr="00576034" w:rsidRDefault="00576034" w:rsidP="00576034">
            <w:pPr>
              <w:spacing w:after="0" w:line="240" w:lineRule="auto"/>
              <w:jc w:val="center"/>
              <w:rPr>
                <w:rFonts w:ascii="Times New Roman" w:hAnsi="Times New Roman"/>
                <w:b/>
                <w:i/>
                <w:color w:val="auto"/>
                <w:szCs w:val="22"/>
                <w:highlight w:val="yellow"/>
              </w:rPr>
            </w:pPr>
            <w:r w:rsidRPr="00576034">
              <w:rPr>
                <w:rFonts w:ascii="Times New Roman" w:hAnsi="Times New Roman"/>
                <w:b/>
                <w:color w:val="auto"/>
                <w:sz w:val="24"/>
                <w:szCs w:val="24"/>
              </w:rPr>
              <w:t>2</w:t>
            </w:r>
            <w:r w:rsidR="00D37B78">
              <w:rPr>
                <w:rFonts w:ascii="Times New Roman" w:hAnsi="Times New Roman"/>
                <w:b/>
                <w:color w:val="auto"/>
                <w:sz w:val="24"/>
                <w:szCs w:val="24"/>
              </w:rPr>
              <w:t>52</w:t>
            </w:r>
          </w:p>
        </w:tc>
        <w:tc>
          <w:tcPr>
            <w:tcW w:w="236" w:type="pct"/>
          </w:tcPr>
          <w:p w14:paraId="7A42478D" w14:textId="5CF24207" w:rsidR="00576034" w:rsidRPr="00576034" w:rsidRDefault="00D37B78" w:rsidP="00576034">
            <w:pPr>
              <w:spacing w:after="0" w:line="240" w:lineRule="auto"/>
              <w:jc w:val="center"/>
              <w:rPr>
                <w:rFonts w:ascii="Times New Roman" w:hAnsi="Times New Roman"/>
                <w:b/>
                <w:i/>
                <w:color w:val="auto"/>
                <w:szCs w:val="22"/>
                <w:highlight w:val="yellow"/>
              </w:rPr>
            </w:pPr>
            <w:r>
              <w:rPr>
                <w:rFonts w:ascii="Times New Roman" w:hAnsi="Times New Roman"/>
                <w:b/>
                <w:color w:val="auto"/>
                <w:sz w:val="24"/>
                <w:szCs w:val="24"/>
              </w:rPr>
              <w:t>180</w:t>
            </w:r>
          </w:p>
        </w:tc>
        <w:tc>
          <w:tcPr>
            <w:tcW w:w="284" w:type="pct"/>
          </w:tcPr>
          <w:p w14:paraId="5BBFE60E" w14:textId="77777777" w:rsidR="00576034" w:rsidRPr="00576034" w:rsidRDefault="00576034" w:rsidP="00576034">
            <w:pPr>
              <w:spacing w:after="0" w:line="240" w:lineRule="auto"/>
              <w:jc w:val="center"/>
              <w:rPr>
                <w:rFonts w:ascii="Times New Roman" w:hAnsi="Times New Roman"/>
                <w:b/>
                <w:i/>
                <w:color w:val="auto"/>
                <w:szCs w:val="22"/>
                <w:highlight w:val="yellow"/>
              </w:rPr>
            </w:pPr>
            <w:r w:rsidRPr="00576034">
              <w:rPr>
                <w:rFonts w:ascii="Times New Roman" w:hAnsi="Times New Roman"/>
                <w:b/>
                <w:sz w:val="24"/>
                <w:szCs w:val="24"/>
              </w:rPr>
              <w:t>96</w:t>
            </w:r>
          </w:p>
        </w:tc>
        <w:tc>
          <w:tcPr>
            <w:tcW w:w="424" w:type="pct"/>
          </w:tcPr>
          <w:p w14:paraId="6BE98E69" w14:textId="77777777" w:rsidR="00576034" w:rsidRPr="00576034" w:rsidRDefault="00576034" w:rsidP="00576034">
            <w:pPr>
              <w:spacing w:after="0" w:line="240" w:lineRule="auto"/>
              <w:jc w:val="center"/>
              <w:rPr>
                <w:rFonts w:ascii="Times New Roman" w:hAnsi="Times New Roman"/>
                <w:b/>
                <w:i/>
                <w:color w:val="auto"/>
                <w:szCs w:val="22"/>
                <w:highlight w:val="yellow"/>
              </w:rPr>
            </w:pPr>
            <w:r w:rsidRPr="00576034">
              <w:rPr>
                <w:rFonts w:ascii="Times New Roman" w:hAnsi="Times New Roman"/>
                <w:b/>
                <w:sz w:val="24"/>
                <w:szCs w:val="24"/>
              </w:rPr>
              <w:t>36</w:t>
            </w:r>
          </w:p>
        </w:tc>
        <w:tc>
          <w:tcPr>
            <w:tcW w:w="427" w:type="pct"/>
          </w:tcPr>
          <w:p w14:paraId="7A093E7D" w14:textId="77777777" w:rsidR="00576034" w:rsidRPr="00576034" w:rsidRDefault="00576034" w:rsidP="00576034">
            <w:pPr>
              <w:spacing w:after="0" w:line="240" w:lineRule="auto"/>
              <w:jc w:val="center"/>
              <w:rPr>
                <w:rFonts w:ascii="Times New Roman" w:hAnsi="Times New Roman"/>
                <w:b/>
                <w:i/>
                <w:color w:val="auto"/>
                <w:szCs w:val="22"/>
                <w:highlight w:val="yellow"/>
              </w:rPr>
            </w:pPr>
          </w:p>
        </w:tc>
        <w:tc>
          <w:tcPr>
            <w:tcW w:w="568" w:type="pct"/>
          </w:tcPr>
          <w:p w14:paraId="4FAF346D" w14:textId="77777777" w:rsidR="00576034" w:rsidRPr="00576034" w:rsidRDefault="00576034" w:rsidP="00576034">
            <w:pPr>
              <w:spacing w:after="0" w:line="240" w:lineRule="auto"/>
              <w:jc w:val="center"/>
              <w:rPr>
                <w:rFonts w:ascii="Times New Roman" w:hAnsi="Times New Roman"/>
                <w:b/>
                <w:i/>
                <w:color w:val="auto"/>
                <w:szCs w:val="22"/>
                <w:highlight w:val="yellow"/>
              </w:rPr>
            </w:pPr>
          </w:p>
        </w:tc>
        <w:tc>
          <w:tcPr>
            <w:tcW w:w="236" w:type="pct"/>
          </w:tcPr>
          <w:p w14:paraId="0F7B0C8C" w14:textId="77777777" w:rsidR="00576034" w:rsidRPr="00576034" w:rsidRDefault="00576034" w:rsidP="00576034">
            <w:pPr>
              <w:spacing w:after="0" w:line="240" w:lineRule="auto"/>
              <w:jc w:val="center"/>
              <w:rPr>
                <w:rFonts w:ascii="Times New Roman" w:hAnsi="Times New Roman"/>
                <w:b/>
                <w:i/>
                <w:color w:val="auto"/>
                <w:szCs w:val="22"/>
                <w:highlight w:val="yellow"/>
                <w:vertAlign w:val="superscript"/>
              </w:rPr>
            </w:pPr>
            <w:r w:rsidRPr="00576034">
              <w:rPr>
                <w:rFonts w:ascii="Times New Roman" w:hAnsi="Times New Roman"/>
                <w:b/>
                <w:sz w:val="24"/>
                <w:szCs w:val="24"/>
              </w:rPr>
              <w:t>12</w:t>
            </w:r>
          </w:p>
        </w:tc>
        <w:tc>
          <w:tcPr>
            <w:tcW w:w="283" w:type="pct"/>
          </w:tcPr>
          <w:p w14:paraId="7E9D0D41" w14:textId="4C39C94B" w:rsidR="00576034" w:rsidRPr="00576034" w:rsidRDefault="00D37B78" w:rsidP="00576034">
            <w:pPr>
              <w:spacing w:after="0" w:line="240" w:lineRule="auto"/>
              <w:jc w:val="center"/>
              <w:rPr>
                <w:rFonts w:ascii="Times New Roman" w:hAnsi="Times New Roman"/>
                <w:b/>
                <w:i/>
                <w:color w:val="auto"/>
                <w:szCs w:val="22"/>
                <w:highlight w:val="yellow"/>
              </w:rPr>
            </w:pPr>
            <w:r>
              <w:rPr>
                <w:rFonts w:ascii="Times New Roman" w:hAnsi="Times New Roman"/>
                <w:b/>
                <w:sz w:val="24"/>
                <w:szCs w:val="24"/>
              </w:rPr>
              <w:t>72</w:t>
            </w:r>
          </w:p>
        </w:tc>
        <w:tc>
          <w:tcPr>
            <w:tcW w:w="568" w:type="pct"/>
          </w:tcPr>
          <w:p w14:paraId="6A1271DE" w14:textId="77777777" w:rsidR="00576034" w:rsidRPr="00576034" w:rsidRDefault="00576034" w:rsidP="00576034">
            <w:pPr>
              <w:spacing w:after="0" w:line="240" w:lineRule="auto"/>
              <w:jc w:val="center"/>
              <w:rPr>
                <w:rFonts w:ascii="Times New Roman" w:hAnsi="Times New Roman"/>
                <w:b/>
                <w:i/>
                <w:color w:val="auto"/>
                <w:szCs w:val="22"/>
                <w:highlight w:val="yellow"/>
              </w:rPr>
            </w:pPr>
            <w:r w:rsidRPr="00576034">
              <w:rPr>
                <w:rFonts w:ascii="Times New Roman" w:hAnsi="Times New Roman"/>
                <w:b/>
                <w:sz w:val="24"/>
                <w:szCs w:val="24"/>
              </w:rPr>
              <w:t>72</w:t>
            </w:r>
          </w:p>
        </w:tc>
      </w:tr>
    </w:tbl>
    <w:p w14:paraId="0CD6B710" w14:textId="77777777" w:rsidR="00576034" w:rsidRPr="00576034" w:rsidRDefault="00576034" w:rsidP="00576034">
      <w:pPr>
        <w:ind w:left="851"/>
        <w:rPr>
          <w:rFonts w:ascii="Times New Roman" w:hAnsi="Times New Roman"/>
          <w:b/>
          <w:color w:val="auto"/>
          <w:sz w:val="24"/>
          <w:szCs w:val="24"/>
        </w:rPr>
      </w:pPr>
      <w:r w:rsidRPr="00576034">
        <w:rPr>
          <w:rFonts w:ascii="Times New Roman" w:hAnsi="Times New Roman"/>
          <w:b/>
          <w:color w:val="auto"/>
          <w:szCs w:val="22"/>
        </w:rPr>
        <w:br w:type="page"/>
      </w:r>
      <w:r w:rsidRPr="00576034">
        <w:rPr>
          <w:rFonts w:ascii="Times New Roman" w:hAnsi="Times New Roman"/>
          <w:b/>
          <w:color w:val="auto"/>
          <w:sz w:val="24"/>
          <w:szCs w:val="24"/>
        </w:rPr>
        <w:lastRenderedPageBreak/>
        <w:t>2.2. Тематический план и содержание профессионального модуля (ПМ)</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00"/>
        <w:gridCol w:w="6949"/>
        <w:gridCol w:w="1838"/>
        <w:gridCol w:w="1620"/>
        <w:gridCol w:w="1997"/>
      </w:tblGrid>
      <w:tr w:rsidR="00576034" w:rsidRPr="00576034" w14:paraId="0A1B9F27" w14:textId="77777777" w:rsidTr="00D001A7">
        <w:trPr>
          <w:trHeight w:val="1204"/>
        </w:trPr>
        <w:tc>
          <w:tcPr>
            <w:tcW w:w="782" w:type="pct"/>
          </w:tcPr>
          <w:p w14:paraId="24399231" w14:textId="77777777" w:rsidR="00576034" w:rsidRPr="00576034" w:rsidRDefault="00576034" w:rsidP="00576034">
            <w:pPr>
              <w:spacing w:after="0"/>
              <w:jc w:val="center"/>
              <w:rPr>
                <w:rFonts w:ascii="Times New Roman" w:hAnsi="Times New Roman"/>
                <w:b/>
                <w:color w:val="auto"/>
                <w:szCs w:val="22"/>
              </w:rPr>
            </w:pPr>
            <w:r w:rsidRPr="00576034">
              <w:rPr>
                <w:rFonts w:ascii="Times New Roman" w:hAnsi="Times New Roman"/>
                <w:b/>
                <w:bCs/>
                <w:color w:val="auto"/>
                <w:szCs w:val="22"/>
              </w:rPr>
              <w:t>Наименование разделов и тем профессионального модуля (ПМ), междисциплинарных курсов (МДК)</w:t>
            </w:r>
          </w:p>
        </w:tc>
        <w:tc>
          <w:tcPr>
            <w:tcW w:w="2363" w:type="pct"/>
          </w:tcPr>
          <w:p w14:paraId="4FAA302D" w14:textId="77777777" w:rsidR="00576034" w:rsidRPr="00576034" w:rsidRDefault="00576034" w:rsidP="00576034">
            <w:pPr>
              <w:suppressAutoHyphens/>
              <w:spacing w:after="0" w:line="240" w:lineRule="auto"/>
              <w:jc w:val="center"/>
              <w:rPr>
                <w:rFonts w:ascii="Times New Roman" w:hAnsi="Times New Roman"/>
                <w:b/>
                <w:bCs/>
                <w:color w:val="auto"/>
                <w:szCs w:val="22"/>
              </w:rPr>
            </w:pPr>
            <w:r w:rsidRPr="00576034">
              <w:rPr>
                <w:rFonts w:ascii="Times New Roman" w:hAnsi="Times New Roman"/>
                <w:b/>
                <w:bCs/>
                <w:color w:val="auto"/>
                <w:szCs w:val="22"/>
              </w:rPr>
              <w:t>Содержание учебного материала,</w:t>
            </w:r>
          </w:p>
          <w:p w14:paraId="4F070809" w14:textId="77777777" w:rsidR="00576034" w:rsidRPr="00576034" w:rsidRDefault="00576034" w:rsidP="00576034">
            <w:pPr>
              <w:suppressAutoHyphens/>
              <w:spacing w:after="0" w:line="240" w:lineRule="auto"/>
              <w:jc w:val="center"/>
              <w:rPr>
                <w:rFonts w:ascii="Times New Roman" w:hAnsi="Times New Roman"/>
                <w:b/>
                <w:color w:val="auto"/>
                <w:szCs w:val="22"/>
              </w:rPr>
            </w:pPr>
            <w:r w:rsidRPr="00576034">
              <w:rPr>
                <w:rFonts w:ascii="Times New Roman" w:hAnsi="Times New Roman"/>
                <w:b/>
                <w:bCs/>
                <w:color w:val="auto"/>
                <w:szCs w:val="22"/>
              </w:rPr>
              <w:t xml:space="preserve">лабораторные работы и практические занятия, самостоятельная учебная работа обучающихся, курсовая работа (проект) </w:t>
            </w:r>
          </w:p>
        </w:tc>
        <w:tc>
          <w:tcPr>
            <w:tcW w:w="625" w:type="pct"/>
          </w:tcPr>
          <w:p w14:paraId="5BCC2B5E" w14:textId="77777777" w:rsidR="00576034" w:rsidRPr="00576034" w:rsidRDefault="00576034" w:rsidP="00576034">
            <w:pPr>
              <w:spacing w:after="0"/>
              <w:jc w:val="center"/>
              <w:rPr>
                <w:rFonts w:ascii="Times New Roman" w:hAnsi="Times New Roman"/>
                <w:b/>
                <w:bCs/>
                <w:color w:val="auto"/>
                <w:szCs w:val="22"/>
              </w:rPr>
            </w:pPr>
            <w:r w:rsidRPr="00576034">
              <w:rPr>
                <w:rFonts w:ascii="Times New Roman" w:hAnsi="Times New Roman"/>
                <w:b/>
                <w:bCs/>
                <w:color w:val="auto"/>
                <w:szCs w:val="22"/>
              </w:rPr>
              <w:t xml:space="preserve">Объем, акад. ч / в том числе в форме практической подготовки, </w:t>
            </w:r>
            <w:proofErr w:type="spellStart"/>
            <w:r w:rsidRPr="00576034">
              <w:rPr>
                <w:rFonts w:ascii="Times New Roman" w:hAnsi="Times New Roman"/>
                <w:b/>
                <w:bCs/>
                <w:color w:val="auto"/>
                <w:szCs w:val="22"/>
              </w:rPr>
              <w:t>акад</w:t>
            </w:r>
            <w:proofErr w:type="spellEnd"/>
            <w:r w:rsidRPr="00576034">
              <w:rPr>
                <w:rFonts w:ascii="Times New Roman" w:hAnsi="Times New Roman"/>
                <w:b/>
                <w:bCs/>
                <w:color w:val="auto"/>
                <w:szCs w:val="22"/>
              </w:rPr>
              <w:t xml:space="preserve"> ч</w:t>
            </w:r>
          </w:p>
        </w:tc>
        <w:tc>
          <w:tcPr>
            <w:tcW w:w="551" w:type="pct"/>
          </w:tcPr>
          <w:p w14:paraId="42A896C8" w14:textId="77777777" w:rsidR="00576034" w:rsidRPr="00576034" w:rsidRDefault="00576034" w:rsidP="00576034">
            <w:pPr>
              <w:spacing w:after="0"/>
              <w:ind w:right="-68"/>
              <w:jc w:val="center"/>
              <w:rPr>
                <w:rFonts w:ascii="Times New Roman" w:hAnsi="Times New Roman"/>
                <w:b/>
                <w:bCs/>
                <w:color w:val="auto"/>
                <w:szCs w:val="22"/>
              </w:rPr>
            </w:pPr>
            <w:r w:rsidRPr="00576034">
              <w:rPr>
                <w:rFonts w:ascii="Times New Roman" w:eastAsia="Calibri" w:hAnsi="Times New Roman"/>
                <w:b/>
                <w:bCs/>
                <w:color w:val="auto"/>
                <w:szCs w:val="22"/>
                <w:lang w:eastAsia="en-US"/>
              </w:rPr>
              <w:t>Код ПК, ОК</w:t>
            </w:r>
          </w:p>
        </w:tc>
        <w:tc>
          <w:tcPr>
            <w:tcW w:w="679" w:type="pct"/>
          </w:tcPr>
          <w:p w14:paraId="58AD4422" w14:textId="77777777" w:rsidR="00576034" w:rsidRPr="00576034" w:rsidRDefault="00576034" w:rsidP="00576034">
            <w:pPr>
              <w:spacing w:after="0"/>
              <w:jc w:val="center"/>
              <w:rPr>
                <w:rFonts w:ascii="Times New Roman" w:hAnsi="Times New Roman"/>
                <w:b/>
                <w:bCs/>
                <w:color w:val="auto"/>
                <w:szCs w:val="22"/>
              </w:rPr>
            </w:pPr>
            <w:r w:rsidRPr="00576034">
              <w:rPr>
                <w:rFonts w:ascii="Times New Roman" w:eastAsia="Calibri" w:hAnsi="Times New Roman"/>
                <w:b/>
                <w:bCs/>
                <w:color w:val="auto"/>
                <w:szCs w:val="22"/>
                <w:lang w:eastAsia="en-US"/>
              </w:rPr>
              <w:t>Код Н/У/З</w:t>
            </w:r>
          </w:p>
        </w:tc>
      </w:tr>
      <w:tr w:rsidR="00576034" w:rsidRPr="00576034" w14:paraId="51648483" w14:textId="77777777" w:rsidTr="00D001A7">
        <w:tc>
          <w:tcPr>
            <w:tcW w:w="782" w:type="pct"/>
          </w:tcPr>
          <w:p w14:paraId="60B543A1" w14:textId="77777777" w:rsidR="00576034" w:rsidRPr="00576034" w:rsidRDefault="00576034" w:rsidP="00576034">
            <w:pPr>
              <w:spacing w:after="0"/>
              <w:jc w:val="center"/>
              <w:rPr>
                <w:rFonts w:ascii="Times New Roman" w:hAnsi="Times New Roman"/>
                <w:b/>
                <w:color w:val="auto"/>
                <w:szCs w:val="22"/>
              </w:rPr>
            </w:pPr>
            <w:r w:rsidRPr="00576034">
              <w:rPr>
                <w:rFonts w:ascii="Times New Roman" w:hAnsi="Times New Roman"/>
                <w:b/>
                <w:color w:val="auto"/>
                <w:szCs w:val="22"/>
              </w:rPr>
              <w:t>1</w:t>
            </w:r>
          </w:p>
        </w:tc>
        <w:tc>
          <w:tcPr>
            <w:tcW w:w="2363" w:type="pct"/>
          </w:tcPr>
          <w:p w14:paraId="24F054A0" w14:textId="77777777" w:rsidR="00576034" w:rsidRPr="00576034" w:rsidRDefault="00576034" w:rsidP="00576034">
            <w:pPr>
              <w:spacing w:after="0"/>
              <w:jc w:val="center"/>
              <w:rPr>
                <w:rFonts w:ascii="Times New Roman" w:hAnsi="Times New Roman"/>
                <w:b/>
                <w:bCs/>
                <w:color w:val="auto"/>
                <w:szCs w:val="22"/>
              </w:rPr>
            </w:pPr>
            <w:r w:rsidRPr="00576034">
              <w:rPr>
                <w:rFonts w:ascii="Times New Roman" w:hAnsi="Times New Roman"/>
                <w:b/>
                <w:bCs/>
                <w:color w:val="auto"/>
                <w:szCs w:val="22"/>
              </w:rPr>
              <w:t>2</w:t>
            </w:r>
          </w:p>
        </w:tc>
        <w:tc>
          <w:tcPr>
            <w:tcW w:w="625" w:type="pct"/>
          </w:tcPr>
          <w:p w14:paraId="32EB4F80" w14:textId="77777777" w:rsidR="00576034" w:rsidRPr="00576034" w:rsidRDefault="00576034" w:rsidP="00576034">
            <w:pPr>
              <w:spacing w:after="0"/>
              <w:jc w:val="center"/>
              <w:rPr>
                <w:rFonts w:ascii="Times New Roman" w:hAnsi="Times New Roman"/>
                <w:b/>
                <w:bCs/>
                <w:color w:val="auto"/>
                <w:szCs w:val="22"/>
              </w:rPr>
            </w:pPr>
            <w:r w:rsidRPr="00576034">
              <w:rPr>
                <w:rFonts w:ascii="Times New Roman" w:hAnsi="Times New Roman"/>
                <w:b/>
                <w:bCs/>
                <w:color w:val="auto"/>
                <w:szCs w:val="22"/>
              </w:rPr>
              <w:t>3</w:t>
            </w:r>
          </w:p>
        </w:tc>
        <w:tc>
          <w:tcPr>
            <w:tcW w:w="551" w:type="pct"/>
          </w:tcPr>
          <w:p w14:paraId="08559F05" w14:textId="77777777" w:rsidR="00576034" w:rsidRPr="00576034" w:rsidRDefault="00576034" w:rsidP="00576034">
            <w:pPr>
              <w:spacing w:after="0"/>
              <w:ind w:right="-68"/>
              <w:jc w:val="center"/>
              <w:rPr>
                <w:rFonts w:ascii="Times New Roman" w:hAnsi="Times New Roman"/>
                <w:b/>
                <w:bCs/>
                <w:color w:val="auto"/>
                <w:szCs w:val="22"/>
              </w:rPr>
            </w:pPr>
            <w:r w:rsidRPr="00576034">
              <w:rPr>
                <w:rFonts w:ascii="Times New Roman" w:hAnsi="Times New Roman"/>
                <w:b/>
                <w:bCs/>
                <w:color w:val="auto"/>
                <w:szCs w:val="22"/>
              </w:rPr>
              <w:t>4</w:t>
            </w:r>
          </w:p>
        </w:tc>
        <w:tc>
          <w:tcPr>
            <w:tcW w:w="679" w:type="pct"/>
          </w:tcPr>
          <w:p w14:paraId="57C23B29" w14:textId="77777777" w:rsidR="00576034" w:rsidRPr="00576034" w:rsidRDefault="00576034" w:rsidP="00576034">
            <w:pPr>
              <w:spacing w:after="0"/>
              <w:jc w:val="center"/>
              <w:rPr>
                <w:rFonts w:ascii="Times New Roman" w:hAnsi="Times New Roman"/>
                <w:b/>
                <w:bCs/>
                <w:color w:val="auto"/>
                <w:szCs w:val="22"/>
              </w:rPr>
            </w:pPr>
            <w:r w:rsidRPr="00576034">
              <w:rPr>
                <w:rFonts w:ascii="Times New Roman" w:hAnsi="Times New Roman"/>
                <w:b/>
                <w:bCs/>
                <w:color w:val="auto"/>
                <w:szCs w:val="22"/>
              </w:rPr>
              <w:t>5</w:t>
            </w:r>
          </w:p>
        </w:tc>
      </w:tr>
      <w:tr w:rsidR="00576034" w:rsidRPr="00576034" w14:paraId="43230F9C" w14:textId="77777777" w:rsidTr="00D001A7">
        <w:trPr>
          <w:trHeight w:val="20"/>
        </w:trPr>
        <w:tc>
          <w:tcPr>
            <w:tcW w:w="3145" w:type="pct"/>
            <w:gridSpan w:val="2"/>
          </w:tcPr>
          <w:p w14:paraId="183C6FA8" w14:textId="77777777" w:rsidR="00576034" w:rsidRPr="00576034" w:rsidRDefault="00576034" w:rsidP="00576034">
            <w:pPr>
              <w:spacing w:after="0" w:line="240" w:lineRule="auto"/>
              <w:rPr>
                <w:rFonts w:ascii="Times New Roman" w:hAnsi="Times New Roman"/>
                <w:i/>
                <w:color w:val="auto"/>
                <w:szCs w:val="22"/>
                <w:highlight w:val="yellow"/>
              </w:rPr>
            </w:pPr>
            <w:bookmarkStart w:id="6" w:name="_Hlk124491861"/>
            <w:proofErr w:type="gramStart"/>
            <w:r w:rsidRPr="00576034">
              <w:rPr>
                <w:rFonts w:ascii="Times New Roman" w:eastAsia="Calibri" w:hAnsi="Times New Roman"/>
                <w:b/>
                <w:bCs/>
                <w:szCs w:val="22"/>
              </w:rPr>
              <w:t>МДК  02.01</w:t>
            </w:r>
            <w:proofErr w:type="gramEnd"/>
            <w:r w:rsidRPr="00576034">
              <w:rPr>
                <w:rFonts w:ascii="Times New Roman" w:eastAsia="Calibri" w:hAnsi="Times New Roman"/>
                <w:bCs/>
                <w:szCs w:val="22"/>
              </w:rPr>
              <w:t xml:space="preserve"> </w:t>
            </w:r>
            <w:r w:rsidRPr="00576034">
              <w:rPr>
                <w:rFonts w:ascii="Times New Roman" w:eastAsia="Calibri" w:hAnsi="Times New Roman"/>
                <w:b/>
                <w:color w:val="auto"/>
                <w:szCs w:val="22"/>
              </w:rPr>
              <w:t xml:space="preserve"> </w:t>
            </w:r>
            <w:r w:rsidRPr="00576034">
              <w:rPr>
                <w:rFonts w:ascii="Times New Roman" w:hAnsi="Times New Roman"/>
                <w:b/>
                <w:color w:val="auto"/>
                <w:szCs w:val="22"/>
              </w:rPr>
              <w:t>«</w:t>
            </w:r>
            <w:r w:rsidRPr="00576034">
              <w:rPr>
                <w:rFonts w:ascii="Times New Roman" w:hAnsi="Times New Roman"/>
                <w:b/>
                <w:bCs/>
                <w:color w:val="auto"/>
                <w:szCs w:val="22"/>
              </w:rPr>
              <w:t>Технология обеспечения бесперебойной работы электрооборудования и электроустановок</w:t>
            </w:r>
            <w:r w:rsidRPr="00576034">
              <w:rPr>
                <w:rFonts w:ascii="Times New Roman" w:hAnsi="Times New Roman"/>
                <w:b/>
                <w:color w:val="auto"/>
                <w:szCs w:val="22"/>
              </w:rPr>
              <w:t>»</w:t>
            </w:r>
          </w:p>
        </w:tc>
        <w:tc>
          <w:tcPr>
            <w:tcW w:w="625" w:type="pct"/>
          </w:tcPr>
          <w:p w14:paraId="6194403E" w14:textId="77777777" w:rsidR="00576034" w:rsidRPr="00576034" w:rsidRDefault="00576034" w:rsidP="00576034">
            <w:pPr>
              <w:suppressAutoHyphens/>
              <w:spacing w:after="0" w:line="240" w:lineRule="auto"/>
              <w:jc w:val="both"/>
              <w:rPr>
                <w:rFonts w:ascii="Times New Roman" w:hAnsi="Times New Roman"/>
                <w:b/>
                <w:bCs/>
                <w:color w:val="auto"/>
                <w:szCs w:val="22"/>
                <w:highlight w:val="yellow"/>
              </w:rPr>
            </w:pPr>
            <w:r w:rsidRPr="00576034">
              <w:rPr>
                <w:rFonts w:ascii="Times New Roman" w:hAnsi="Times New Roman"/>
                <w:b/>
                <w:bCs/>
                <w:szCs w:val="22"/>
              </w:rPr>
              <w:t>96</w:t>
            </w:r>
            <w:r w:rsidRPr="00576034">
              <w:rPr>
                <w:rFonts w:ascii="Times New Roman" w:hAnsi="Times New Roman"/>
                <w:b/>
                <w:bCs/>
                <w:color w:val="auto"/>
                <w:szCs w:val="22"/>
              </w:rPr>
              <w:t xml:space="preserve"> / 36</w:t>
            </w:r>
          </w:p>
        </w:tc>
        <w:tc>
          <w:tcPr>
            <w:tcW w:w="551" w:type="pct"/>
          </w:tcPr>
          <w:p w14:paraId="0F717DEB" w14:textId="77777777" w:rsidR="00576034" w:rsidRPr="00576034" w:rsidRDefault="00576034" w:rsidP="00576034">
            <w:pPr>
              <w:suppressAutoHyphens/>
              <w:spacing w:after="0" w:line="240" w:lineRule="auto"/>
              <w:ind w:right="-68"/>
              <w:jc w:val="both"/>
              <w:rPr>
                <w:rFonts w:ascii="Times New Roman" w:hAnsi="Times New Roman"/>
                <w:i/>
                <w:color w:val="auto"/>
                <w:szCs w:val="22"/>
                <w:highlight w:val="green"/>
              </w:rPr>
            </w:pPr>
          </w:p>
        </w:tc>
        <w:tc>
          <w:tcPr>
            <w:tcW w:w="679" w:type="pct"/>
          </w:tcPr>
          <w:p w14:paraId="0FF8495C" w14:textId="77777777" w:rsidR="00576034" w:rsidRPr="00576034" w:rsidRDefault="00576034" w:rsidP="00576034">
            <w:pPr>
              <w:suppressAutoHyphens/>
              <w:spacing w:after="0" w:line="240" w:lineRule="auto"/>
              <w:jc w:val="both"/>
              <w:rPr>
                <w:rFonts w:ascii="Times New Roman" w:hAnsi="Times New Roman"/>
                <w:i/>
                <w:color w:val="auto"/>
                <w:szCs w:val="22"/>
                <w:highlight w:val="green"/>
              </w:rPr>
            </w:pPr>
          </w:p>
        </w:tc>
      </w:tr>
      <w:tr w:rsidR="00576034" w:rsidRPr="00576034" w14:paraId="3E915A66" w14:textId="77777777" w:rsidTr="00D001A7">
        <w:tc>
          <w:tcPr>
            <w:tcW w:w="782" w:type="pct"/>
            <w:vMerge w:val="restart"/>
          </w:tcPr>
          <w:p w14:paraId="331AAE90" w14:textId="77777777" w:rsidR="00576034" w:rsidRPr="00576034" w:rsidRDefault="00576034" w:rsidP="00576034">
            <w:pPr>
              <w:spacing w:after="0" w:line="240" w:lineRule="auto"/>
              <w:rPr>
                <w:rFonts w:ascii="Times New Roman" w:hAnsi="Times New Roman"/>
                <w:b/>
                <w:bCs/>
                <w:color w:val="auto"/>
                <w:szCs w:val="22"/>
                <w:highlight w:val="green"/>
              </w:rPr>
            </w:pPr>
            <w:r w:rsidRPr="00576034">
              <w:rPr>
                <w:rFonts w:ascii="Times New Roman" w:eastAsia="Calibri" w:hAnsi="Times New Roman"/>
                <w:b/>
                <w:bCs/>
                <w:szCs w:val="22"/>
              </w:rPr>
              <w:t xml:space="preserve">Тема 1.1 </w:t>
            </w:r>
            <w:r w:rsidRPr="00576034">
              <w:rPr>
                <w:rFonts w:ascii="Times New Roman" w:hAnsi="Times New Roman"/>
                <w:b/>
                <w:color w:val="auto"/>
                <w:szCs w:val="22"/>
              </w:rPr>
              <w:t>Организация технического обслуживания электроустановок и контроль их состояния</w:t>
            </w:r>
          </w:p>
        </w:tc>
        <w:tc>
          <w:tcPr>
            <w:tcW w:w="2363" w:type="pct"/>
          </w:tcPr>
          <w:p w14:paraId="21A78A74" w14:textId="77777777" w:rsidR="00576034" w:rsidRPr="00576034" w:rsidRDefault="00576034" w:rsidP="00576034">
            <w:pPr>
              <w:spacing w:after="0" w:line="240" w:lineRule="auto"/>
              <w:rPr>
                <w:rFonts w:ascii="Times New Roman" w:hAnsi="Times New Roman"/>
                <w:b/>
                <w:color w:val="auto"/>
                <w:szCs w:val="22"/>
                <w:highlight w:val="green"/>
              </w:rPr>
            </w:pPr>
            <w:r w:rsidRPr="00576034">
              <w:rPr>
                <w:rFonts w:ascii="Times New Roman" w:hAnsi="Times New Roman"/>
                <w:b/>
                <w:bCs/>
                <w:color w:val="auto"/>
                <w:szCs w:val="22"/>
              </w:rPr>
              <w:t xml:space="preserve">Содержание </w:t>
            </w:r>
          </w:p>
        </w:tc>
        <w:tc>
          <w:tcPr>
            <w:tcW w:w="625" w:type="pct"/>
            <w:vMerge w:val="restart"/>
          </w:tcPr>
          <w:p w14:paraId="33774A33" w14:textId="77777777" w:rsidR="00576034" w:rsidRPr="00576034" w:rsidRDefault="00576034" w:rsidP="00576034">
            <w:pPr>
              <w:suppressAutoHyphens/>
              <w:spacing w:after="0"/>
              <w:rPr>
                <w:rFonts w:ascii="Times New Roman" w:hAnsi="Times New Roman"/>
                <w:bCs/>
                <w:i/>
                <w:color w:val="auto"/>
                <w:szCs w:val="22"/>
                <w:highlight w:val="green"/>
              </w:rPr>
            </w:pPr>
            <w:r w:rsidRPr="00576034">
              <w:rPr>
                <w:rFonts w:ascii="Times New Roman" w:hAnsi="Times New Roman"/>
                <w:bCs/>
                <w:i/>
                <w:szCs w:val="22"/>
              </w:rPr>
              <w:t>4</w:t>
            </w:r>
          </w:p>
        </w:tc>
        <w:tc>
          <w:tcPr>
            <w:tcW w:w="551" w:type="pct"/>
            <w:vMerge w:val="restart"/>
          </w:tcPr>
          <w:p w14:paraId="02665A00" w14:textId="77777777" w:rsidR="00576034" w:rsidRPr="00576034" w:rsidRDefault="00576034" w:rsidP="00576034">
            <w:pPr>
              <w:suppressAutoHyphens/>
              <w:spacing w:after="0" w:line="240" w:lineRule="auto"/>
              <w:ind w:right="-68"/>
              <w:jc w:val="both"/>
              <w:rPr>
                <w:rFonts w:ascii="Times New Roman" w:hAnsi="Times New Roman"/>
                <w:b/>
                <w:szCs w:val="22"/>
              </w:rPr>
            </w:pPr>
            <w:r w:rsidRPr="00576034">
              <w:rPr>
                <w:rFonts w:ascii="Times New Roman" w:hAnsi="Times New Roman"/>
                <w:b/>
                <w:szCs w:val="22"/>
              </w:rPr>
              <w:t xml:space="preserve">ПК 2.1, ПК 2.2 </w:t>
            </w:r>
          </w:p>
          <w:p w14:paraId="2B9772D1" w14:textId="77777777" w:rsidR="00576034" w:rsidRPr="00576034" w:rsidRDefault="00576034" w:rsidP="00576034">
            <w:pPr>
              <w:spacing w:after="0" w:line="240" w:lineRule="auto"/>
              <w:ind w:right="-68"/>
              <w:jc w:val="both"/>
              <w:rPr>
                <w:rFonts w:ascii="Times New Roman" w:hAnsi="Times New Roman"/>
                <w:b/>
                <w:bCs/>
                <w:color w:val="auto"/>
                <w:szCs w:val="22"/>
              </w:rPr>
            </w:pPr>
            <w:r w:rsidRPr="00576034">
              <w:rPr>
                <w:rFonts w:ascii="Times New Roman" w:hAnsi="Times New Roman"/>
                <w:b/>
                <w:bCs/>
                <w:color w:val="auto"/>
                <w:szCs w:val="22"/>
              </w:rPr>
              <w:t>ОК 01</w:t>
            </w:r>
          </w:p>
          <w:p w14:paraId="6C1C73F9" w14:textId="77777777" w:rsidR="00576034" w:rsidRPr="00576034" w:rsidRDefault="00576034" w:rsidP="00576034">
            <w:pPr>
              <w:spacing w:after="0" w:line="240" w:lineRule="auto"/>
              <w:ind w:right="-68"/>
              <w:jc w:val="both"/>
              <w:rPr>
                <w:rFonts w:ascii="Times New Roman" w:hAnsi="Times New Roman"/>
                <w:b/>
                <w:bCs/>
                <w:color w:val="auto"/>
                <w:szCs w:val="22"/>
              </w:rPr>
            </w:pPr>
            <w:r w:rsidRPr="00576034">
              <w:rPr>
                <w:rFonts w:ascii="Times New Roman" w:hAnsi="Times New Roman"/>
                <w:b/>
                <w:bCs/>
                <w:color w:val="auto"/>
                <w:szCs w:val="22"/>
              </w:rPr>
              <w:t>КК 1, КК 3,</w:t>
            </w:r>
          </w:p>
          <w:p w14:paraId="1A9A0335" w14:textId="77777777" w:rsidR="00576034" w:rsidRPr="00576034" w:rsidRDefault="00576034" w:rsidP="00576034">
            <w:pPr>
              <w:spacing w:after="0" w:line="240" w:lineRule="auto"/>
              <w:ind w:right="-68"/>
              <w:jc w:val="both"/>
              <w:rPr>
                <w:rFonts w:ascii="Times New Roman" w:hAnsi="Times New Roman"/>
                <w:i/>
                <w:iCs/>
                <w:color w:val="auto"/>
                <w:szCs w:val="22"/>
                <w:highlight w:val="green"/>
              </w:rPr>
            </w:pPr>
            <w:r w:rsidRPr="00576034">
              <w:rPr>
                <w:rFonts w:ascii="Times New Roman" w:hAnsi="Times New Roman"/>
                <w:b/>
                <w:bCs/>
                <w:color w:val="auto"/>
                <w:szCs w:val="22"/>
              </w:rPr>
              <w:t>КК 5</w:t>
            </w:r>
          </w:p>
        </w:tc>
        <w:tc>
          <w:tcPr>
            <w:tcW w:w="679" w:type="pct"/>
            <w:vMerge w:val="restart"/>
          </w:tcPr>
          <w:p w14:paraId="2179C386"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bCs/>
                <w:color w:val="auto"/>
                <w:szCs w:val="22"/>
              </w:rPr>
              <w:t>Н 2</w:t>
            </w:r>
            <w:r w:rsidRPr="00576034">
              <w:rPr>
                <w:rFonts w:ascii="Times New Roman" w:hAnsi="Times New Roman"/>
                <w:color w:val="auto"/>
                <w:szCs w:val="22"/>
              </w:rPr>
              <w:t>.2.01</w:t>
            </w:r>
          </w:p>
          <w:p w14:paraId="574EB928"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color w:val="auto"/>
                <w:szCs w:val="22"/>
              </w:rPr>
              <w:t>У 2.1.01</w:t>
            </w:r>
          </w:p>
          <w:p w14:paraId="02220655"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color w:val="auto"/>
                <w:szCs w:val="22"/>
              </w:rPr>
              <w:t>З 2.3.01</w:t>
            </w:r>
          </w:p>
          <w:p w14:paraId="6E599356" w14:textId="77777777" w:rsidR="00576034" w:rsidRPr="00576034" w:rsidRDefault="00576034" w:rsidP="00576034">
            <w:pPr>
              <w:suppressAutoHyphens/>
              <w:spacing w:after="0" w:line="240" w:lineRule="auto"/>
              <w:jc w:val="both"/>
              <w:rPr>
                <w:rFonts w:ascii="Times New Roman" w:hAnsi="Times New Roman"/>
                <w:color w:val="auto"/>
                <w:szCs w:val="22"/>
                <w:lang w:val="en-US"/>
              </w:rPr>
            </w:pPr>
            <w:proofErr w:type="spellStart"/>
            <w:r w:rsidRPr="00576034">
              <w:rPr>
                <w:rFonts w:ascii="Times New Roman" w:hAnsi="Times New Roman"/>
                <w:bCs/>
                <w:iCs/>
                <w:color w:val="auto"/>
                <w:szCs w:val="22"/>
              </w:rPr>
              <w:t>Зо</w:t>
            </w:r>
            <w:proofErr w:type="spellEnd"/>
            <w:r w:rsidRPr="00576034">
              <w:rPr>
                <w:rFonts w:ascii="Times New Roman" w:hAnsi="Times New Roman"/>
                <w:bCs/>
                <w:iCs/>
                <w:color w:val="auto"/>
                <w:szCs w:val="22"/>
              </w:rPr>
              <w:t xml:space="preserve"> 01.01</w:t>
            </w:r>
          </w:p>
          <w:p w14:paraId="7D764DBE" w14:textId="77777777" w:rsidR="00576034" w:rsidRPr="00576034" w:rsidRDefault="00576034" w:rsidP="00576034">
            <w:pPr>
              <w:suppressAutoHyphens/>
              <w:spacing w:after="0"/>
              <w:rPr>
                <w:rFonts w:ascii="Times New Roman" w:hAnsi="Times New Roman"/>
                <w:i/>
                <w:iCs/>
                <w:color w:val="auto"/>
                <w:szCs w:val="22"/>
                <w:highlight w:val="green"/>
              </w:rPr>
            </w:pPr>
          </w:p>
        </w:tc>
      </w:tr>
      <w:tr w:rsidR="00576034" w:rsidRPr="00576034" w14:paraId="7F281709" w14:textId="77777777" w:rsidTr="00D001A7">
        <w:tc>
          <w:tcPr>
            <w:tcW w:w="782" w:type="pct"/>
            <w:vMerge/>
          </w:tcPr>
          <w:p w14:paraId="6945D5F1" w14:textId="77777777" w:rsidR="00576034" w:rsidRPr="00576034" w:rsidRDefault="00576034" w:rsidP="00576034">
            <w:pPr>
              <w:spacing w:after="0" w:line="240" w:lineRule="auto"/>
              <w:rPr>
                <w:rFonts w:ascii="Times New Roman" w:hAnsi="Times New Roman"/>
                <w:b/>
                <w:bCs/>
                <w:color w:val="auto"/>
                <w:szCs w:val="22"/>
                <w:highlight w:val="green"/>
              </w:rPr>
            </w:pPr>
          </w:p>
        </w:tc>
        <w:tc>
          <w:tcPr>
            <w:tcW w:w="2363" w:type="pct"/>
          </w:tcPr>
          <w:p w14:paraId="372D650E"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xml:space="preserve">Производственная структура предприятий и схемы оперативного управления их работой: </w:t>
            </w:r>
          </w:p>
          <w:p w14:paraId="638A9024"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структурные элементы предприятий электросетей (ПЭС);</w:t>
            </w:r>
          </w:p>
          <w:p w14:paraId="55C8AEE9"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основные понятия и определения;</w:t>
            </w:r>
          </w:p>
          <w:p w14:paraId="0EEB07D3"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схема управления предприятием электросетей;</w:t>
            </w:r>
          </w:p>
          <w:p w14:paraId="6997E1B2"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схема оперативного управления в ПЭС;</w:t>
            </w:r>
          </w:p>
          <w:p w14:paraId="02BA64C6"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оперативное обслуживание электросетей;</w:t>
            </w:r>
          </w:p>
          <w:p w14:paraId="43B8C41D"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формы обслуживания;</w:t>
            </w:r>
          </w:p>
          <w:p w14:paraId="2248719E"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организация работы оперативного персонала на ПЭС;</w:t>
            </w:r>
          </w:p>
          <w:p w14:paraId="503B8626"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перечень инструментов, приборов и инвентаря;</w:t>
            </w:r>
          </w:p>
          <w:p w14:paraId="16965226"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права и обязанности электромонтёров;</w:t>
            </w:r>
          </w:p>
          <w:p w14:paraId="1FDA3653"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xml:space="preserve">- техническая и оперативная </w:t>
            </w:r>
            <w:proofErr w:type="gramStart"/>
            <w:r w:rsidRPr="00576034">
              <w:rPr>
                <w:rFonts w:ascii="Times New Roman" w:hAnsi="Times New Roman"/>
                <w:color w:val="auto"/>
                <w:szCs w:val="22"/>
              </w:rPr>
              <w:t>документация .</w:t>
            </w:r>
            <w:proofErr w:type="gramEnd"/>
          </w:p>
          <w:p w14:paraId="1162E2AD"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Планово- предупредительный ремонт электрооборудования:</w:t>
            </w:r>
          </w:p>
          <w:p w14:paraId="199EB621"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причины планово-предупредительного ремонта (ППР);</w:t>
            </w:r>
          </w:p>
          <w:p w14:paraId="78BDDB10"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виды и методы обслуживания и ремонта;</w:t>
            </w:r>
          </w:p>
          <w:p w14:paraId="2689F52B"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периодичность ППР;</w:t>
            </w:r>
          </w:p>
          <w:p w14:paraId="158F2BF2" w14:textId="77777777" w:rsidR="00576034" w:rsidRPr="00576034" w:rsidRDefault="00576034" w:rsidP="00576034">
            <w:pPr>
              <w:suppressAutoHyphens/>
              <w:spacing w:after="0" w:line="240" w:lineRule="auto"/>
              <w:jc w:val="both"/>
              <w:rPr>
                <w:rFonts w:ascii="Times New Roman" w:hAnsi="Times New Roman"/>
                <w:color w:val="auto"/>
                <w:szCs w:val="22"/>
                <w:highlight w:val="green"/>
              </w:rPr>
            </w:pPr>
            <w:r w:rsidRPr="00576034">
              <w:rPr>
                <w:rFonts w:ascii="Times New Roman" w:hAnsi="Times New Roman"/>
                <w:color w:val="auto"/>
                <w:szCs w:val="22"/>
              </w:rPr>
              <w:t>- организация планирование технического обслуживания.</w:t>
            </w:r>
          </w:p>
        </w:tc>
        <w:tc>
          <w:tcPr>
            <w:tcW w:w="625" w:type="pct"/>
            <w:vMerge/>
          </w:tcPr>
          <w:p w14:paraId="309594AB" w14:textId="77777777" w:rsidR="00576034" w:rsidRPr="00576034" w:rsidRDefault="00576034" w:rsidP="00576034">
            <w:pPr>
              <w:suppressAutoHyphens/>
              <w:spacing w:after="0"/>
              <w:jc w:val="center"/>
              <w:rPr>
                <w:rFonts w:ascii="Times New Roman" w:hAnsi="Times New Roman"/>
                <w:bCs/>
                <w:color w:val="auto"/>
                <w:szCs w:val="22"/>
                <w:highlight w:val="green"/>
              </w:rPr>
            </w:pPr>
          </w:p>
        </w:tc>
        <w:tc>
          <w:tcPr>
            <w:tcW w:w="551" w:type="pct"/>
            <w:vMerge/>
          </w:tcPr>
          <w:p w14:paraId="75752EF9" w14:textId="77777777" w:rsidR="00576034" w:rsidRPr="00576034" w:rsidRDefault="00576034" w:rsidP="00576034">
            <w:pPr>
              <w:spacing w:after="0" w:line="240" w:lineRule="auto"/>
              <w:ind w:right="-68"/>
              <w:rPr>
                <w:rFonts w:ascii="Times New Roman" w:hAnsi="Times New Roman"/>
                <w:b/>
                <w:color w:val="auto"/>
                <w:szCs w:val="22"/>
                <w:highlight w:val="yellow"/>
              </w:rPr>
            </w:pPr>
          </w:p>
        </w:tc>
        <w:tc>
          <w:tcPr>
            <w:tcW w:w="679" w:type="pct"/>
            <w:vMerge/>
          </w:tcPr>
          <w:p w14:paraId="2B97F1E8" w14:textId="77777777" w:rsidR="00576034" w:rsidRPr="00576034" w:rsidRDefault="00576034" w:rsidP="00576034">
            <w:pPr>
              <w:suppressAutoHyphens/>
              <w:spacing w:after="0"/>
              <w:rPr>
                <w:rFonts w:ascii="Times New Roman" w:hAnsi="Times New Roman"/>
                <w:b/>
                <w:color w:val="auto"/>
                <w:szCs w:val="22"/>
                <w:highlight w:val="yellow"/>
              </w:rPr>
            </w:pPr>
          </w:p>
        </w:tc>
      </w:tr>
      <w:bookmarkEnd w:id="6"/>
      <w:tr w:rsidR="00576034" w:rsidRPr="00576034" w14:paraId="12B855C8" w14:textId="77777777" w:rsidTr="00D001A7">
        <w:trPr>
          <w:trHeight w:val="20"/>
        </w:trPr>
        <w:tc>
          <w:tcPr>
            <w:tcW w:w="782" w:type="pct"/>
            <w:vMerge/>
          </w:tcPr>
          <w:p w14:paraId="4008B898" w14:textId="77777777" w:rsidR="00576034" w:rsidRPr="00576034" w:rsidRDefault="00576034" w:rsidP="00576034">
            <w:pPr>
              <w:spacing w:after="0" w:line="240" w:lineRule="auto"/>
              <w:rPr>
                <w:rFonts w:ascii="Times New Roman" w:hAnsi="Times New Roman"/>
                <w:b/>
                <w:bCs/>
                <w:color w:val="auto"/>
                <w:szCs w:val="22"/>
                <w:highlight w:val="green"/>
              </w:rPr>
            </w:pPr>
          </w:p>
        </w:tc>
        <w:tc>
          <w:tcPr>
            <w:tcW w:w="2363" w:type="pct"/>
          </w:tcPr>
          <w:p w14:paraId="299E70AB" w14:textId="77777777" w:rsidR="00576034" w:rsidRPr="00576034" w:rsidRDefault="00576034" w:rsidP="00576034">
            <w:pPr>
              <w:suppressAutoHyphens/>
              <w:spacing w:after="0" w:line="240" w:lineRule="auto"/>
              <w:jc w:val="both"/>
              <w:rPr>
                <w:rFonts w:ascii="Times New Roman" w:hAnsi="Times New Roman"/>
                <w:b/>
                <w:color w:val="auto"/>
                <w:szCs w:val="22"/>
                <w:highlight w:val="green"/>
              </w:rPr>
            </w:pPr>
            <w:r w:rsidRPr="00576034">
              <w:rPr>
                <w:rFonts w:ascii="Times New Roman" w:hAnsi="Times New Roman"/>
                <w:b/>
                <w:bCs/>
                <w:color w:val="auto"/>
                <w:szCs w:val="22"/>
              </w:rPr>
              <w:t>В том числе практических занятий и лабораторных работ</w:t>
            </w:r>
          </w:p>
        </w:tc>
        <w:tc>
          <w:tcPr>
            <w:tcW w:w="625" w:type="pct"/>
          </w:tcPr>
          <w:p w14:paraId="3E55149B" w14:textId="77777777" w:rsidR="00576034" w:rsidRPr="00576034" w:rsidRDefault="00576034" w:rsidP="00576034">
            <w:pPr>
              <w:suppressAutoHyphens/>
              <w:spacing w:after="0"/>
              <w:rPr>
                <w:rFonts w:ascii="Times New Roman" w:hAnsi="Times New Roman"/>
                <w:bCs/>
                <w:color w:val="auto"/>
                <w:szCs w:val="22"/>
                <w:highlight w:val="cyan"/>
              </w:rPr>
            </w:pPr>
            <w:r w:rsidRPr="00576034">
              <w:rPr>
                <w:rFonts w:ascii="Times New Roman" w:hAnsi="Times New Roman"/>
                <w:b/>
                <w:bCs/>
                <w:szCs w:val="22"/>
              </w:rPr>
              <w:t>10</w:t>
            </w:r>
          </w:p>
        </w:tc>
        <w:tc>
          <w:tcPr>
            <w:tcW w:w="551" w:type="pct"/>
            <w:vMerge w:val="restart"/>
          </w:tcPr>
          <w:p w14:paraId="610458E5" w14:textId="77777777" w:rsidR="00576034" w:rsidRPr="00576034" w:rsidRDefault="00576034" w:rsidP="00576034">
            <w:pPr>
              <w:suppressAutoHyphens/>
              <w:spacing w:after="0"/>
              <w:ind w:right="-68"/>
              <w:jc w:val="both"/>
              <w:rPr>
                <w:rFonts w:ascii="Times New Roman" w:hAnsi="Times New Roman"/>
                <w:b/>
                <w:i/>
                <w:iCs/>
                <w:color w:val="auto"/>
                <w:szCs w:val="22"/>
                <w:highlight w:val="green"/>
              </w:rPr>
            </w:pPr>
            <w:r w:rsidRPr="00576034">
              <w:rPr>
                <w:rFonts w:ascii="Times New Roman" w:hAnsi="Times New Roman"/>
                <w:b/>
                <w:szCs w:val="22"/>
              </w:rPr>
              <w:t xml:space="preserve">ПК 2.1, ПК 2.2 </w:t>
            </w:r>
          </w:p>
        </w:tc>
        <w:tc>
          <w:tcPr>
            <w:tcW w:w="679" w:type="pct"/>
            <w:vMerge w:val="restart"/>
          </w:tcPr>
          <w:p w14:paraId="7ED33A2E" w14:textId="77777777" w:rsidR="00576034" w:rsidRPr="00576034" w:rsidRDefault="00576034" w:rsidP="00576034">
            <w:pPr>
              <w:suppressAutoHyphens/>
              <w:spacing w:after="0" w:line="240" w:lineRule="auto"/>
              <w:jc w:val="both"/>
              <w:rPr>
                <w:rFonts w:ascii="Times New Roman" w:hAnsi="Times New Roman"/>
                <w:color w:val="auto"/>
                <w:szCs w:val="22"/>
                <w:lang w:eastAsia="en-US"/>
              </w:rPr>
            </w:pPr>
            <w:r w:rsidRPr="00576034">
              <w:rPr>
                <w:rFonts w:ascii="Times New Roman" w:hAnsi="Times New Roman"/>
                <w:bCs/>
                <w:color w:val="auto"/>
                <w:szCs w:val="22"/>
              </w:rPr>
              <w:t xml:space="preserve">Н </w:t>
            </w:r>
            <w:r w:rsidRPr="00576034">
              <w:rPr>
                <w:rFonts w:ascii="Times New Roman" w:hAnsi="Times New Roman"/>
                <w:color w:val="auto"/>
                <w:szCs w:val="22"/>
              </w:rPr>
              <w:t>2.1.01</w:t>
            </w:r>
          </w:p>
          <w:p w14:paraId="086BF39F" w14:textId="77777777" w:rsidR="00576034" w:rsidRPr="00576034" w:rsidRDefault="00576034" w:rsidP="00576034">
            <w:pPr>
              <w:suppressAutoHyphens/>
              <w:spacing w:after="0" w:line="240" w:lineRule="auto"/>
              <w:jc w:val="both"/>
              <w:rPr>
                <w:rFonts w:ascii="Times New Roman" w:hAnsi="Times New Roman"/>
                <w:color w:val="auto"/>
                <w:szCs w:val="22"/>
                <w:lang w:eastAsia="en-US"/>
              </w:rPr>
            </w:pPr>
            <w:r w:rsidRPr="00576034">
              <w:rPr>
                <w:rFonts w:ascii="Times New Roman" w:hAnsi="Times New Roman"/>
                <w:color w:val="auto"/>
                <w:szCs w:val="22"/>
                <w:lang w:eastAsia="en-US"/>
              </w:rPr>
              <w:t>У 2.1.02</w:t>
            </w:r>
          </w:p>
          <w:p w14:paraId="306DC672"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color w:val="auto"/>
                <w:szCs w:val="22"/>
              </w:rPr>
              <w:t>З 2.3.01</w:t>
            </w:r>
          </w:p>
          <w:p w14:paraId="7E62D947"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color w:val="auto"/>
                <w:szCs w:val="22"/>
              </w:rPr>
              <w:t>З 2.2.01</w:t>
            </w:r>
          </w:p>
          <w:p w14:paraId="31367F24" w14:textId="77777777" w:rsidR="00576034" w:rsidRPr="00576034" w:rsidRDefault="00576034" w:rsidP="00576034">
            <w:pPr>
              <w:suppressAutoHyphens/>
              <w:spacing w:after="0" w:line="240" w:lineRule="auto"/>
              <w:jc w:val="both"/>
              <w:rPr>
                <w:rFonts w:ascii="Times New Roman" w:hAnsi="Times New Roman"/>
                <w:b/>
                <w:i/>
                <w:iCs/>
                <w:color w:val="auto"/>
                <w:szCs w:val="22"/>
                <w:highlight w:val="green"/>
              </w:rPr>
            </w:pPr>
          </w:p>
        </w:tc>
      </w:tr>
      <w:tr w:rsidR="00576034" w:rsidRPr="00576034" w14:paraId="346D5999" w14:textId="77777777" w:rsidTr="00D001A7">
        <w:trPr>
          <w:trHeight w:val="387"/>
        </w:trPr>
        <w:tc>
          <w:tcPr>
            <w:tcW w:w="782" w:type="pct"/>
            <w:vMerge/>
          </w:tcPr>
          <w:p w14:paraId="44BF9AFE" w14:textId="77777777" w:rsidR="00576034" w:rsidRPr="00576034" w:rsidRDefault="00576034" w:rsidP="00576034">
            <w:pPr>
              <w:spacing w:after="0" w:line="240" w:lineRule="auto"/>
              <w:rPr>
                <w:rFonts w:ascii="Times New Roman" w:hAnsi="Times New Roman"/>
                <w:b/>
                <w:bCs/>
                <w:color w:val="auto"/>
                <w:szCs w:val="22"/>
                <w:highlight w:val="green"/>
              </w:rPr>
            </w:pPr>
          </w:p>
        </w:tc>
        <w:tc>
          <w:tcPr>
            <w:tcW w:w="2363" w:type="pct"/>
          </w:tcPr>
          <w:p w14:paraId="05A9EB1A"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bCs/>
                <w:szCs w:val="22"/>
              </w:rPr>
              <w:t>1 «</w:t>
            </w:r>
            <w:r w:rsidRPr="00576034">
              <w:rPr>
                <w:rFonts w:ascii="Times New Roman" w:hAnsi="Times New Roman"/>
                <w:color w:val="auto"/>
                <w:szCs w:val="22"/>
              </w:rPr>
              <w:t>Оформление сменного журнала.»</w:t>
            </w:r>
          </w:p>
          <w:p w14:paraId="62ACFC57"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bCs/>
                <w:szCs w:val="22"/>
              </w:rPr>
              <w:t>2</w:t>
            </w:r>
            <w:r w:rsidRPr="00576034">
              <w:rPr>
                <w:rFonts w:ascii="Times New Roman" w:hAnsi="Times New Roman"/>
                <w:color w:val="auto"/>
                <w:szCs w:val="22"/>
              </w:rPr>
              <w:t xml:space="preserve"> «Определение вида и причин износа электро-оборудования.»</w:t>
            </w:r>
          </w:p>
          <w:p w14:paraId="215982C7"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bCs/>
                <w:szCs w:val="22"/>
              </w:rPr>
              <w:t>3</w:t>
            </w:r>
            <w:r w:rsidRPr="00576034">
              <w:rPr>
                <w:rFonts w:ascii="Times New Roman" w:hAnsi="Times New Roman"/>
                <w:color w:val="auto"/>
                <w:szCs w:val="22"/>
              </w:rPr>
              <w:t xml:space="preserve"> «Составление должностной инструкции электромонтера по обслуживанию и ремонту электрооборудования.»</w:t>
            </w:r>
          </w:p>
          <w:p w14:paraId="01FAD8B9"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bCs/>
                <w:szCs w:val="22"/>
              </w:rPr>
              <w:t>4 «</w:t>
            </w:r>
            <w:r w:rsidRPr="00576034">
              <w:rPr>
                <w:rFonts w:ascii="Times New Roman" w:hAnsi="Times New Roman"/>
                <w:color w:val="auto"/>
                <w:szCs w:val="22"/>
              </w:rPr>
              <w:t xml:space="preserve">Составление годовых графиков ППР.» </w:t>
            </w:r>
          </w:p>
          <w:p w14:paraId="0F58EF2D" w14:textId="77777777" w:rsidR="00576034" w:rsidRPr="00576034" w:rsidRDefault="00576034" w:rsidP="00576034">
            <w:pPr>
              <w:suppressAutoHyphens/>
              <w:spacing w:after="0" w:line="240" w:lineRule="auto"/>
              <w:jc w:val="both"/>
              <w:rPr>
                <w:rFonts w:ascii="Times New Roman" w:hAnsi="Times New Roman"/>
                <w:iCs/>
                <w:color w:val="auto"/>
                <w:szCs w:val="22"/>
                <w:highlight w:val="green"/>
              </w:rPr>
            </w:pPr>
            <w:r w:rsidRPr="00576034">
              <w:rPr>
                <w:rFonts w:ascii="Times New Roman" w:hAnsi="Times New Roman"/>
                <w:bCs/>
                <w:szCs w:val="22"/>
              </w:rPr>
              <w:lastRenderedPageBreak/>
              <w:t>5 «</w:t>
            </w:r>
            <w:r w:rsidRPr="00576034">
              <w:rPr>
                <w:rFonts w:ascii="Times New Roman" w:hAnsi="Times New Roman"/>
                <w:color w:val="auto"/>
                <w:szCs w:val="22"/>
              </w:rPr>
              <w:t>Определение и оформление ремонтных нормативов и категории ремонтной сложности. Изучение структуры наряда-допуска на выполнение работ и заполнение бланка.»</w:t>
            </w:r>
          </w:p>
        </w:tc>
        <w:tc>
          <w:tcPr>
            <w:tcW w:w="625" w:type="pct"/>
          </w:tcPr>
          <w:p w14:paraId="61DC4D24" w14:textId="77777777" w:rsidR="00576034" w:rsidRPr="00576034" w:rsidRDefault="00576034" w:rsidP="00576034">
            <w:pPr>
              <w:suppressAutoHyphens/>
              <w:spacing w:after="0"/>
              <w:rPr>
                <w:rFonts w:ascii="Times New Roman" w:hAnsi="Times New Roman"/>
                <w:bCs/>
                <w:i/>
                <w:szCs w:val="22"/>
              </w:rPr>
            </w:pPr>
            <w:r w:rsidRPr="00576034">
              <w:rPr>
                <w:rFonts w:ascii="Times New Roman" w:hAnsi="Times New Roman"/>
                <w:bCs/>
                <w:i/>
                <w:szCs w:val="22"/>
              </w:rPr>
              <w:lastRenderedPageBreak/>
              <w:t>2</w:t>
            </w:r>
          </w:p>
          <w:p w14:paraId="5B884CF8" w14:textId="77777777" w:rsidR="00576034" w:rsidRPr="00576034" w:rsidRDefault="00576034" w:rsidP="00576034">
            <w:pPr>
              <w:suppressAutoHyphens/>
              <w:spacing w:after="0"/>
              <w:rPr>
                <w:rFonts w:ascii="Times New Roman" w:hAnsi="Times New Roman"/>
                <w:bCs/>
                <w:i/>
                <w:szCs w:val="22"/>
              </w:rPr>
            </w:pPr>
            <w:r w:rsidRPr="00576034">
              <w:rPr>
                <w:rFonts w:ascii="Times New Roman" w:hAnsi="Times New Roman"/>
                <w:bCs/>
                <w:i/>
                <w:szCs w:val="22"/>
              </w:rPr>
              <w:t>2</w:t>
            </w:r>
          </w:p>
          <w:p w14:paraId="16FDBFB5" w14:textId="77777777" w:rsidR="00576034" w:rsidRPr="00576034" w:rsidRDefault="00576034" w:rsidP="00576034">
            <w:pPr>
              <w:suppressAutoHyphens/>
              <w:spacing w:after="0"/>
              <w:rPr>
                <w:rFonts w:ascii="Times New Roman" w:hAnsi="Times New Roman"/>
                <w:bCs/>
                <w:i/>
                <w:szCs w:val="22"/>
              </w:rPr>
            </w:pPr>
            <w:r w:rsidRPr="00576034">
              <w:rPr>
                <w:rFonts w:ascii="Times New Roman" w:hAnsi="Times New Roman"/>
                <w:bCs/>
                <w:i/>
                <w:szCs w:val="22"/>
              </w:rPr>
              <w:t>2</w:t>
            </w:r>
          </w:p>
          <w:p w14:paraId="1FB02EAA" w14:textId="77777777" w:rsidR="00576034" w:rsidRPr="00576034" w:rsidRDefault="00576034" w:rsidP="00576034">
            <w:pPr>
              <w:suppressAutoHyphens/>
              <w:spacing w:after="0"/>
              <w:rPr>
                <w:rFonts w:ascii="Times New Roman" w:hAnsi="Times New Roman"/>
                <w:bCs/>
                <w:i/>
                <w:szCs w:val="22"/>
              </w:rPr>
            </w:pPr>
            <w:r w:rsidRPr="00576034">
              <w:rPr>
                <w:rFonts w:ascii="Times New Roman" w:hAnsi="Times New Roman"/>
                <w:bCs/>
                <w:i/>
                <w:szCs w:val="22"/>
              </w:rPr>
              <w:t>2</w:t>
            </w:r>
          </w:p>
          <w:p w14:paraId="44FAF42B" w14:textId="77777777" w:rsidR="00576034" w:rsidRPr="00576034" w:rsidRDefault="00576034" w:rsidP="00576034">
            <w:pPr>
              <w:suppressAutoHyphens/>
              <w:spacing w:after="0"/>
              <w:rPr>
                <w:rFonts w:ascii="Times New Roman" w:hAnsi="Times New Roman"/>
                <w:bCs/>
                <w:color w:val="auto"/>
                <w:szCs w:val="22"/>
                <w:highlight w:val="red"/>
              </w:rPr>
            </w:pPr>
            <w:r w:rsidRPr="00576034">
              <w:rPr>
                <w:rFonts w:ascii="Times New Roman" w:hAnsi="Times New Roman"/>
                <w:bCs/>
                <w:i/>
                <w:szCs w:val="22"/>
              </w:rPr>
              <w:t>2</w:t>
            </w:r>
          </w:p>
        </w:tc>
        <w:tc>
          <w:tcPr>
            <w:tcW w:w="551" w:type="pct"/>
            <w:vMerge/>
          </w:tcPr>
          <w:p w14:paraId="6A75E93D" w14:textId="77777777" w:rsidR="00576034" w:rsidRPr="00576034" w:rsidRDefault="00576034" w:rsidP="00576034">
            <w:pPr>
              <w:suppressAutoHyphens/>
              <w:spacing w:after="0" w:line="240" w:lineRule="auto"/>
              <w:ind w:right="-68"/>
              <w:rPr>
                <w:rFonts w:ascii="Times New Roman" w:hAnsi="Times New Roman"/>
                <w:b/>
                <w:color w:val="auto"/>
                <w:szCs w:val="22"/>
                <w:highlight w:val="green"/>
              </w:rPr>
            </w:pPr>
          </w:p>
        </w:tc>
        <w:tc>
          <w:tcPr>
            <w:tcW w:w="679" w:type="pct"/>
            <w:vMerge/>
          </w:tcPr>
          <w:p w14:paraId="4881BE46" w14:textId="77777777" w:rsidR="00576034" w:rsidRPr="00576034" w:rsidRDefault="00576034" w:rsidP="00576034">
            <w:pPr>
              <w:suppressAutoHyphens/>
              <w:spacing w:after="0" w:line="240" w:lineRule="auto"/>
              <w:rPr>
                <w:rFonts w:ascii="Times New Roman" w:hAnsi="Times New Roman"/>
                <w:b/>
                <w:color w:val="auto"/>
                <w:szCs w:val="22"/>
                <w:highlight w:val="green"/>
              </w:rPr>
            </w:pPr>
          </w:p>
        </w:tc>
      </w:tr>
      <w:tr w:rsidR="00576034" w:rsidRPr="00576034" w14:paraId="3A4761AA" w14:textId="77777777" w:rsidTr="00D001A7">
        <w:tc>
          <w:tcPr>
            <w:tcW w:w="782" w:type="pct"/>
            <w:vMerge w:val="restart"/>
          </w:tcPr>
          <w:p w14:paraId="62131813" w14:textId="77777777" w:rsidR="00576034" w:rsidRPr="00576034" w:rsidRDefault="00576034" w:rsidP="00576034">
            <w:pPr>
              <w:spacing w:after="0" w:line="240" w:lineRule="auto"/>
              <w:rPr>
                <w:rFonts w:ascii="Times New Roman" w:hAnsi="Times New Roman"/>
                <w:b/>
                <w:bCs/>
                <w:szCs w:val="22"/>
              </w:rPr>
            </w:pPr>
            <w:r w:rsidRPr="00576034">
              <w:rPr>
                <w:rFonts w:ascii="Times New Roman" w:eastAsia="Calibri" w:hAnsi="Times New Roman"/>
                <w:b/>
                <w:bCs/>
                <w:szCs w:val="22"/>
              </w:rPr>
              <w:t xml:space="preserve">Тема 1.2 </w:t>
            </w:r>
          </w:p>
          <w:p w14:paraId="118F7469" w14:textId="77777777" w:rsidR="00576034" w:rsidRPr="00576034" w:rsidRDefault="00576034" w:rsidP="00576034">
            <w:pPr>
              <w:spacing w:after="0" w:line="240" w:lineRule="auto"/>
              <w:rPr>
                <w:rFonts w:ascii="Times New Roman" w:hAnsi="Times New Roman"/>
                <w:b/>
                <w:bCs/>
                <w:color w:val="auto"/>
                <w:szCs w:val="22"/>
                <w:highlight w:val="green"/>
              </w:rPr>
            </w:pPr>
            <w:r w:rsidRPr="00576034">
              <w:rPr>
                <w:rFonts w:ascii="Times New Roman" w:hAnsi="Times New Roman"/>
                <w:b/>
                <w:color w:val="auto"/>
                <w:szCs w:val="22"/>
              </w:rPr>
              <w:t>Техническое обслуживание осветительных электроустановок</w:t>
            </w:r>
          </w:p>
        </w:tc>
        <w:tc>
          <w:tcPr>
            <w:tcW w:w="2363" w:type="pct"/>
          </w:tcPr>
          <w:p w14:paraId="47719C03" w14:textId="77777777" w:rsidR="00576034" w:rsidRPr="00576034" w:rsidRDefault="00576034" w:rsidP="00576034">
            <w:pPr>
              <w:spacing w:after="0" w:line="240" w:lineRule="auto"/>
              <w:rPr>
                <w:rFonts w:ascii="Times New Roman" w:hAnsi="Times New Roman"/>
                <w:b/>
                <w:color w:val="auto"/>
                <w:szCs w:val="22"/>
                <w:highlight w:val="green"/>
              </w:rPr>
            </w:pPr>
            <w:r w:rsidRPr="00576034">
              <w:rPr>
                <w:rFonts w:ascii="Times New Roman" w:hAnsi="Times New Roman"/>
                <w:b/>
                <w:bCs/>
                <w:color w:val="auto"/>
                <w:szCs w:val="22"/>
              </w:rPr>
              <w:t xml:space="preserve">Содержание </w:t>
            </w:r>
          </w:p>
        </w:tc>
        <w:tc>
          <w:tcPr>
            <w:tcW w:w="625" w:type="pct"/>
            <w:vMerge w:val="restart"/>
          </w:tcPr>
          <w:p w14:paraId="6C7AFDF2" w14:textId="77777777" w:rsidR="00576034" w:rsidRPr="00576034" w:rsidRDefault="00576034" w:rsidP="00576034">
            <w:pPr>
              <w:suppressAutoHyphens/>
              <w:spacing w:after="0"/>
              <w:rPr>
                <w:rFonts w:ascii="Times New Roman" w:hAnsi="Times New Roman"/>
                <w:bCs/>
                <w:i/>
                <w:color w:val="auto"/>
                <w:szCs w:val="22"/>
                <w:highlight w:val="green"/>
              </w:rPr>
            </w:pPr>
            <w:r w:rsidRPr="00576034">
              <w:rPr>
                <w:rFonts w:ascii="Times New Roman" w:hAnsi="Times New Roman"/>
                <w:bCs/>
                <w:i/>
                <w:szCs w:val="22"/>
              </w:rPr>
              <w:t>8</w:t>
            </w:r>
          </w:p>
        </w:tc>
        <w:tc>
          <w:tcPr>
            <w:tcW w:w="551" w:type="pct"/>
            <w:vMerge w:val="restart"/>
          </w:tcPr>
          <w:p w14:paraId="456D2B78" w14:textId="77777777" w:rsidR="00576034" w:rsidRPr="00576034" w:rsidRDefault="00576034" w:rsidP="00576034">
            <w:pPr>
              <w:suppressAutoHyphens/>
              <w:spacing w:after="0" w:line="240" w:lineRule="auto"/>
              <w:ind w:right="-68"/>
              <w:rPr>
                <w:rFonts w:ascii="Times New Roman" w:hAnsi="Times New Roman"/>
                <w:b/>
                <w:szCs w:val="22"/>
              </w:rPr>
            </w:pPr>
            <w:r w:rsidRPr="00576034">
              <w:rPr>
                <w:rFonts w:ascii="Times New Roman" w:hAnsi="Times New Roman"/>
                <w:b/>
                <w:szCs w:val="22"/>
              </w:rPr>
              <w:t xml:space="preserve">ПК 2.1, ПК 2.2 </w:t>
            </w:r>
          </w:p>
          <w:p w14:paraId="08296C7E" w14:textId="77777777" w:rsidR="00576034" w:rsidRPr="00576034" w:rsidRDefault="00576034" w:rsidP="00576034">
            <w:pPr>
              <w:spacing w:after="0" w:line="240" w:lineRule="auto"/>
              <w:ind w:right="-68"/>
              <w:rPr>
                <w:rFonts w:ascii="Times New Roman" w:hAnsi="Times New Roman"/>
                <w:b/>
                <w:bCs/>
                <w:color w:val="auto"/>
                <w:szCs w:val="22"/>
              </w:rPr>
            </w:pPr>
            <w:r w:rsidRPr="00576034">
              <w:rPr>
                <w:rFonts w:ascii="Times New Roman" w:hAnsi="Times New Roman"/>
                <w:b/>
                <w:bCs/>
                <w:color w:val="auto"/>
                <w:szCs w:val="22"/>
              </w:rPr>
              <w:t>ОК 03</w:t>
            </w:r>
          </w:p>
          <w:p w14:paraId="3833E5B5" w14:textId="77777777" w:rsidR="00576034" w:rsidRPr="00576034" w:rsidRDefault="00576034" w:rsidP="00576034">
            <w:pPr>
              <w:spacing w:after="0"/>
              <w:ind w:right="-68"/>
              <w:rPr>
                <w:rFonts w:ascii="Times New Roman" w:hAnsi="Times New Roman"/>
                <w:b/>
                <w:i/>
                <w:iCs/>
                <w:color w:val="auto"/>
                <w:szCs w:val="22"/>
                <w:highlight w:val="green"/>
              </w:rPr>
            </w:pPr>
            <w:r w:rsidRPr="00576034">
              <w:rPr>
                <w:rFonts w:ascii="Times New Roman" w:hAnsi="Times New Roman"/>
                <w:b/>
                <w:bCs/>
                <w:color w:val="auto"/>
                <w:szCs w:val="22"/>
              </w:rPr>
              <w:t xml:space="preserve">КК 2 </w:t>
            </w:r>
          </w:p>
        </w:tc>
        <w:tc>
          <w:tcPr>
            <w:tcW w:w="679" w:type="pct"/>
            <w:vMerge w:val="restart"/>
          </w:tcPr>
          <w:p w14:paraId="3A00129E"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bCs/>
                <w:color w:val="auto"/>
                <w:szCs w:val="22"/>
              </w:rPr>
              <w:t xml:space="preserve">Н </w:t>
            </w:r>
            <w:r w:rsidRPr="00576034">
              <w:rPr>
                <w:rFonts w:ascii="Times New Roman" w:hAnsi="Times New Roman"/>
                <w:color w:val="auto"/>
                <w:szCs w:val="22"/>
              </w:rPr>
              <w:t>2.1.01</w:t>
            </w:r>
          </w:p>
          <w:p w14:paraId="2FD70447"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color w:val="auto"/>
                <w:szCs w:val="22"/>
                <w:lang w:eastAsia="en-US"/>
              </w:rPr>
              <w:t>У 2.1.02</w:t>
            </w:r>
          </w:p>
          <w:p w14:paraId="66CBD934"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color w:val="auto"/>
                <w:szCs w:val="22"/>
              </w:rPr>
              <w:t>З 2.3.01</w:t>
            </w:r>
          </w:p>
          <w:p w14:paraId="35588FAF"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color w:val="auto"/>
                <w:szCs w:val="22"/>
              </w:rPr>
              <w:t xml:space="preserve"> З 2.2.01</w:t>
            </w:r>
          </w:p>
          <w:p w14:paraId="218D06B7" w14:textId="77777777" w:rsidR="00576034" w:rsidRPr="00576034" w:rsidRDefault="00576034" w:rsidP="00576034">
            <w:pPr>
              <w:suppressAutoHyphens/>
              <w:spacing w:after="0" w:line="240" w:lineRule="auto"/>
              <w:rPr>
                <w:rFonts w:ascii="Times New Roman" w:hAnsi="Times New Roman"/>
                <w:i/>
                <w:iCs/>
                <w:color w:val="auto"/>
                <w:szCs w:val="22"/>
                <w:highlight w:val="green"/>
              </w:rPr>
            </w:pPr>
          </w:p>
        </w:tc>
      </w:tr>
      <w:tr w:rsidR="00576034" w:rsidRPr="00576034" w14:paraId="5C5A3080" w14:textId="77777777" w:rsidTr="00D001A7">
        <w:tc>
          <w:tcPr>
            <w:tcW w:w="782" w:type="pct"/>
            <w:vMerge/>
          </w:tcPr>
          <w:p w14:paraId="5F7A7FA9" w14:textId="77777777" w:rsidR="00576034" w:rsidRPr="00576034" w:rsidRDefault="00576034" w:rsidP="00576034">
            <w:pPr>
              <w:spacing w:after="0" w:line="240" w:lineRule="auto"/>
              <w:rPr>
                <w:rFonts w:ascii="Times New Roman" w:hAnsi="Times New Roman"/>
                <w:bCs/>
                <w:color w:val="auto"/>
                <w:szCs w:val="22"/>
                <w:highlight w:val="green"/>
              </w:rPr>
            </w:pPr>
          </w:p>
        </w:tc>
        <w:tc>
          <w:tcPr>
            <w:tcW w:w="2363" w:type="pct"/>
          </w:tcPr>
          <w:p w14:paraId="79806C7A"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xml:space="preserve">Коммутационные электрические аппараты: </w:t>
            </w:r>
            <w:proofErr w:type="gramStart"/>
            <w:r w:rsidRPr="00576034">
              <w:rPr>
                <w:rFonts w:ascii="Times New Roman" w:hAnsi="Times New Roman"/>
                <w:color w:val="auto"/>
                <w:szCs w:val="22"/>
              </w:rPr>
              <w:t>назначение,  характеристики</w:t>
            </w:r>
            <w:proofErr w:type="gramEnd"/>
            <w:r w:rsidRPr="00576034">
              <w:rPr>
                <w:rFonts w:ascii="Times New Roman" w:hAnsi="Times New Roman"/>
                <w:color w:val="auto"/>
                <w:szCs w:val="22"/>
              </w:rPr>
              <w:t xml:space="preserve">, техническое обслуживание. </w:t>
            </w:r>
          </w:p>
          <w:p w14:paraId="4ECE8EB6"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xml:space="preserve">Светильники: назначение, </w:t>
            </w:r>
            <w:proofErr w:type="gramStart"/>
            <w:r w:rsidRPr="00576034">
              <w:rPr>
                <w:rFonts w:ascii="Times New Roman" w:hAnsi="Times New Roman"/>
                <w:color w:val="auto"/>
                <w:szCs w:val="22"/>
              </w:rPr>
              <w:t>виды,  основные</w:t>
            </w:r>
            <w:proofErr w:type="gramEnd"/>
            <w:r w:rsidRPr="00576034">
              <w:rPr>
                <w:rFonts w:ascii="Times New Roman" w:hAnsi="Times New Roman"/>
                <w:color w:val="auto"/>
                <w:szCs w:val="22"/>
              </w:rPr>
              <w:t xml:space="preserve"> характеристики, техническое обслуживание. </w:t>
            </w:r>
          </w:p>
          <w:p w14:paraId="6545C8D6"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xml:space="preserve">Электрические счетчики: назначение, виды, техническое обслуживание.  </w:t>
            </w:r>
          </w:p>
          <w:p w14:paraId="4136A916"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xml:space="preserve">Осветительные щитки: назначение, характеристики, техническое обслуживание.  </w:t>
            </w:r>
          </w:p>
          <w:p w14:paraId="690187AF"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xml:space="preserve">Квартирные и этажные щитки: назначение, характеристики, техническое обслуживание. </w:t>
            </w:r>
          </w:p>
          <w:p w14:paraId="7ABF247B"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xml:space="preserve">Техническое обслуживание электропроводок: электропроводки защищенными проводами; электропроводки кабелем; электропроводки на лотках и коробах; электропроводки в стальных трубах; электропроводки в пластмассовых трубах; электропроводки в кабель-каналах. </w:t>
            </w:r>
          </w:p>
          <w:p w14:paraId="11E76FB5" w14:textId="77777777" w:rsidR="00576034" w:rsidRPr="00576034" w:rsidRDefault="00576034" w:rsidP="00576034">
            <w:pPr>
              <w:suppressAutoHyphens/>
              <w:spacing w:after="0" w:line="240" w:lineRule="auto"/>
              <w:jc w:val="both"/>
              <w:rPr>
                <w:rFonts w:ascii="Times New Roman" w:hAnsi="Times New Roman"/>
                <w:color w:val="auto"/>
                <w:szCs w:val="22"/>
                <w:highlight w:val="green"/>
              </w:rPr>
            </w:pPr>
            <w:r w:rsidRPr="00576034">
              <w:rPr>
                <w:rFonts w:ascii="Times New Roman" w:hAnsi="Times New Roman"/>
                <w:color w:val="auto"/>
                <w:szCs w:val="22"/>
              </w:rPr>
              <w:t xml:space="preserve">Безопасные условия труда при техническом </w:t>
            </w:r>
            <w:proofErr w:type="gramStart"/>
            <w:r w:rsidRPr="00576034">
              <w:rPr>
                <w:rFonts w:ascii="Times New Roman" w:hAnsi="Times New Roman"/>
                <w:color w:val="auto"/>
                <w:szCs w:val="22"/>
              </w:rPr>
              <w:t>обслуживании  освети</w:t>
            </w:r>
            <w:proofErr w:type="gramEnd"/>
            <w:r w:rsidRPr="00576034">
              <w:rPr>
                <w:rFonts w:ascii="Times New Roman" w:hAnsi="Times New Roman"/>
                <w:color w:val="auto"/>
                <w:szCs w:val="22"/>
              </w:rPr>
              <w:t xml:space="preserve"> тельных электроустановок.</w:t>
            </w:r>
          </w:p>
        </w:tc>
        <w:tc>
          <w:tcPr>
            <w:tcW w:w="625" w:type="pct"/>
            <w:vMerge/>
          </w:tcPr>
          <w:p w14:paraId="76B53151" w14:textId="77777777" w:rsidR="00576034" w:rsidRPr="00576034" w:rsidRDefault="00576034" w:rsidP="00576034">
            <w:pPr>
              <w:suppressAutoHyphens/>
              <w:spacing w:after="0"/>
              <w:jc w:val="center"/>
              <w:rPr>
                <w:rFonts w:ascii="Times New Roman" w:hAnsi="Times New Roman"/>
                <w:bCs/>
                <w:color w:val="auto"/>
                <w:szCs w:val="22"/>
                <w:highlight w:val="green"/>
              </w:rPr>
            </w:pPr>
          </w:p>
        </w:tc>
        <w:tc>
          <w:tcPr>
            <w:tcW w:w="551" w:type="pct"/>
            <w:vMerge/>
          </w:tcPr>
          <w:p w14:paraId="2031E3F8" w14:textId="77777777" w:rsidR="00576034" w:rsidRPr="00576034" w:rsidRDefault="00576034" w:rsidP="00576034">
            <w:pPr>
              <w:spacing w:after="0" w:line="240" w:lineRule="auto"/>
              <w:ind w:right="-68"/>
              <w:rPr>
                <w:rFonts w:ascii="Times New Roman" w:hAnsi="Times New Roman"/>
                <w:b/>
                <w:color w:val="auto"/>
                <w:szCs w:val="22"/>
                <w:highlight w:val="yellow"/>
              </w:rPr>
            </w:pPr>
          </w:p>
        </w:tc>
        <w:tc>
          <w:tcPr>
            <w:tcW w:w="679" w:type="pct"/>
            <w:vMerge/>
          </w:tcPr>
          <w:p w14:paraId="3503582B" w14:textId="77777777" w:rsidR="00576034" w:rsidRPr="00576034" w:rsidRDefault="00576034" w:rsidP="00576034">
            <w:pPr>
              <w:suppressAutoHyphens/>
              <w:spacing w:after="0" w:line="240" w:lineRule="auto"/>
              <w:rPr>
                <w:rFonts w:ascii="Times New Roman" w:hAnsi="Times New Roman"/>
                <w:b/>
                <w:color w:val="auto"/>
                <w:szCs w:val="22"/>
                <w:highlight w:val="yellow"/>
              </w:rPr>
            </w:pPr>
          </w:p>
        </w:tc>
      </w:tr>
      <w:tr w:rsidR="00576034" w:rsidRPr="00576034" w14:paraId="0FB0A858" w14:textId="77777777" w:rsidTr="00D001A7">
        <w:trPr>
          <w:trHeight w:val="20"/>
        </w:trPr>
        <w:tc>
          <w:tcPr>
            <w:tcW w:w="782" w:type="pct"/>
            <w:vMerge/>
          </w:tcPr>
          <w:p w14:paraId="0B039843" w14:textId="77777777" w:rsidR="00576034" w:rsidRPr="00576034" w:rsidRDefault="00576034" w:rsidP="00576034">
            <w:pPr>
              <w:spacing w:after="0" w:line="240" w:lineRule="auto"/>
              <w:rPr>
                <w:rFonts w:ascii="Times New Roman" w:hAnsi="Times New Roman"/>
                <w:bCs/>
                <w:color w:val="auto"/>
                <w:szCs w:val="22"/>
                <w:highlight w:val="green"/>
              </w:rPr>
            </w:pPr>
          </w:p>
        </w:tc>
        <w:tc>
          <w:tcPr>
            <w:tcW w:w="2363" w:type="pct"/>
          </w:tcPr>
          <w:p w14:paraId="23F4FC30" w14:textId="77777777" w:rsidR="00576034" w:rsidRPr="00576034" w:rsidRDefault="00576034" w:rsidP="00576034">
            <w:pPr>
              <w:suppressAutoHyphens/>
              <w:spacing w:after="0" w:line="240" w:lineRule="auto"/>
              <w:jc w:val="both"/>
              <w:rPr>
                <w:rFonts w:ascii="Times New Roman" w:hAnsi="Times New Roman"/>
                <w:b/>
                <w:color w:val="auto"/>
                <w:szCs w:val="22"/>
                <w:highlight w:val="green"/>
              </w:rPr>
            </w:pPr>
            <w:r w:rsidRPr="00576034">
              <w:rPr>
                <w:rFonts w:ascii="Times New Roman" w:hAnsi="Times New Roman"/>
                <w:b/>
                <w:bCs/>
                <w:color w:val="auto"/>
                <w:szCs w:val="22"/>
              </w:rPr>
              <w:t>В том числе практических занятий и лабораторных работ</w:t>
            </w:r>
          </w:p>
        </w:tc>
        <w:tc>
          <w:tcPr>
            <w:tcW w:w="625" w:type="pct"/>
          </w:tcPr>
          <w:p w14:paraId="087B799C" w14:textId="77777777" w:rsidR="00576034" w:rsidRPr="00576034" w:rsidRDefault="00576034" w:rsidP="00576034">
            <w:pPr>
              <w:suppressAutoHyphens/>
              <w:spacing w:after="0"/>
              <w:jc w:val="both"/>
              <w:rPr>
                <w:rFonts w:ascii="Times New Roman" w:hAnsi="Times New Roman"/>
                <w:b/>
                <w:bCs/>
                <w:color w:val="auto"/>
                <w:szCs w:val="22"/>
                <w:highlight w:val="cyan"/>
              </w:rPr>
            </w:pPr>
            <w:r w:rsidRPr="00576034">
              <w:rPr>
                <w:rFonts w:ascii="Times New Roman" w:hAnsi="Times New Roman"/>
                <w:b/>
                <w:bCs/>
                <w:szCs w:val="22"/>
              </w:rPr>
              <w:t>2</w:t>
            </w:r>
          </w:p>
        </w:tc>
        <w:tc>
          <w:tcPr>
            <w:tcW w:w="551" w:type="pct"/>
            <w:vMerge w:val="restart"/>
          </w:tcPr>
          <w:p w14:paraId="03F503AF" w14:textId="77777777" w:rsidR="00576034" w:rsidRPr="00576034" w:rsidRDefault="00576034" w:rsidP="00576034">
            <w:pPr>
              <w:suppressAutoHyphens/>
              <w:spacing w:after="0" w:line="240" w:lineRule="auto"/>
              <w:ind w:right="-68"/>
              <w:rPr>
                <w:rFonts w:ascii="Times New Roman" w:hAnsi="Times New Roman"/>
                <w:b/>
                <w:szCs w:val="22"/>
              </w:rPr>
            </w:pPr>
            <w:r w:rsidRPr="00576034">
              <w:rPr>
                <w:rFonts w:ascii="Times New Roman" w:hAnsi="Times New Roman"/>
                <w:b/>
                <w:szCs w:val="22"/>
              </w:rPr>
              <w:t>ПК 2.1, ПК 2.2, ПК 2.3</w:t>
            </w:r>
          </w:p>
          <w:p w14:paraId="699AF1EA" w14:textId="77777777" w:rsidR="00576034" w:rsidRPr="00576034" w:rsidRDefault="00576034" w:rsidP="00576034">
            <w:pPr>
              <w:suppressAutoHyphens/>
              <w:spacing w:after="0"/>
              <w:ind w:right="-68"/>
              <w:rPr>
                <w:rFonts w:ascii="Times New Roman" w:hAnsi="Times New Roman"/>
                <w:b/>
                <w:i/>
                <w:iCs/>
                <w:color w:val="auto"/>
                <w:szCs w:val="22"/>
                <w:highlight w:val="green"/>
              </w:rPr>
            </w:pPr>
          </w:p>
        </w:tc>
        <w:tc>
          <w:tcPr>
            <w:tcW w:w="679" w:type="pct"/>
            <w:vMerge w:val="restart"/>
          </w:tcPr>
          <w:p w14:paraId="783F97B0"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bCs/>
                <w:color w:val="auto"/>
                <w:szCs w:val="22"/>
              </w:rPr>
              <w:t xml:space="preserve">Н </w:t>
            </w:r>
            <w:r w:rsidRPr="00576034">
              <w:rPr>
                <w:rFonts w:ascii="Times New Roman" w:hAnsi="Times New Roman"/>
                <w:color w:val="auto"/>
                <w:szCs w:val="22"/>
              </w:rPr>
              <w:t>2.1.01</w:t>
            </w:r>
          </w:p>
          <w:p w14:paraId="3AAB3A8B" w14:textId="77777777" w:rsidR="00576034" w:rsidRPr="00576034" w:rsidRDefault="00576034" w:rsidP="00576034">
            <w:pPr>
              <w:suppressAutoHyphens/>
              <w:spacing w:after="0" w:line="240" w:lineRule="auto"/>
              <w:jc w:val="both"/>
              <w:rPr>
                <w:rFonts w:ascii="Times New Roman" w:hAnsi="Times New Roman"/>
                <w:bCs/>
                <w:color w:val="auto"/>
                <w:szCs w:val="22"/>
                <w:highlight w:val="yellow"/>
              </w:rPr>
            </w:pPr>
            <w:r w:rsidRPr="00576034">
              <w:rPr>
                <w:rFonts w:ascii="Times New Roman" w:hAnsi="Times New Roman"/>
                <w:color w:val="auto"/>
                <w:szCs w:val="22"/>
                <w:lang w:eastAsia="en-US"/>
              </w:rPr>
              <w:t>У 2.1.02</w:t>
            </w:r>
          </w:p>
          <w:p w14:paraId="55F1A6DC"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color w:val="auto"/>
                <w:szCs w:val="22"/>
              </w:rPr>
              <w:t>З 2.3.01,</w:t>
            </w:r>
          </w:p>
          <w:p w14:paraId="329B20E3"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color w:val="auto"/>
                <w:szCs w:val="22"/>
              </w:rPr>
              <w:t>З 2.2.01</w:t>
            </w:r>
          </w:p>
          <w:p w14:paraId="04496B93" w14:textId="77777777" w:rsidR="00576034" w:rsidRPr="00576034" w:rsidRDefault="00576034" w:rsidP="00576034">
            <w:pPr>
              <w:suppressAutoHyphens/>
              <w:spacing w:after="0" w:line="240" w:lineRule="auto"/>
              <w:jc w:val="both"/>
              <w:rPr>
                <w:rFonts w:ascii="Times New Roman" w:hAnsi="Times New Roman"/>
                <w:b/>
                <w:i/>
                <w:iCs/>
                <w:color w:val="auto"/>
                <w:szCs w:val="22"/>
                <w:highlight w:val="green"/>
              </w:rPr>
            </w:pPr>
          </w:p>
        </w:tc>
      </w:tr>
      <w:tr w:rsidR="00576034" w:rsidRPr="00576034" w14:paraId="39A2BD07" w14:textId="77777777" w:rsidTr="00D001A7">
        <w:trPr>
          <w:trHeight w:val="20"/>
        </w:trPr>
        <w:tc>
          <w:tcPr>
            <w:tcW w:w="782" w:type="pct"/>
            <w:vMerge/>
          </w:tcPr>
          <w:p w14:paraId="0736E574" w14:textId="77777777" w:rsidR="00576034" w:rsidRPr="00576034" w:rsidRDefault="00576034" w:rsidP="00576034">
            <w:pPr>
              <w:spacing w:after="0" w:line="240" w:lineRule="auto"/>
              <w:rPr>
                <w:rFonts w:ascii="Times New Roman" w:hAnsi="Times New Roman"/>
                <w:bCs/>
                <w:color w:val="auto"/>
                <w:szCs w:val="22"/>
                <w:highlight w:val="green"/>
              </w:rPr>
            </w:pPr>
          </w:p>
        </w:tc>
        <w:tc>
          <w:tcPr>
            <w:tcW w:w="2363" w:type="pct"/>
          </w:tcPr>
          <w:p w14:paraId="600D506E" w14:textId="77777777" w:rsidR="00576034" w:rsidRPr="00576034" w:rsidRDefault="00576034" w:rsidP="00576034">
            <w:pPr>
              <w:suppressAutoHyphens/>
              <w:spacing w:after="0" w:line="240" w:lineRule="auto"/>
              <w:ind w:left="33"/>
              <w:jc w:val="both"/>
              <w:rPr>
                <w:rFonts w:ascii="Times New Roman" w:hAnsi="Times New Roman"/>
                <w:iCs/>
                <w:color w:val="auto"/>
                <w:szCs w:val="22"/>
                <w:highlight w:val="green"/>
              </w:rPr>
            </w:pPr>
            <w:r w:rsidRPr="00576034">
              <w:rPr>
                <w:rFonts w:ascii="Times New Roman" w:hAnsi="Times New Roman"/>
                <w:bCs/>
                <w:szCs w:val="22"/>
              </w:rPr>
              <w:t xml:space="preserve"> 6. «</w:t>
            </w:r>
            <w:r w:rsidRPr="00576034">
              <w:rPr>
                <w:rFonts w:ascii="Times New Roman" w:hAnsi="Times New Roman"/>
                <w:color w:val="auto"/>
                <w:szCs w:val="22"/>
              </w:rPr>
              <w:t>Выполнение ТО осветительных щитков</w:t>
            </w:r>
            <w:r w:rsidRPr="00576034">
              <w:rPr>
                <w:rFonts w:ascii="Times New Roman" w:hAnsi="Times New Roman"/>
                <w:bCs/>
                <w:szCs w:val="22"/>
              </w:rPr>
              <w:t>».</w:t>
            </w:r>
          </w:p>
        </w:tc>
        <w:tc>
          <w:tcPr>
            <w:tcW w:w="625" w:type="pct"/>
          </w:tcPr>
          <w:p w14:paraId="79D37C20" w14:textId="77777777" w:rsidR="00576034" w:rsidRPr="00576034" w:rsidRDefault="00576034" w:rsidP="00576034">
            <w:pPr>
              <w:suppressAutoHyphens/>
              <w:spacing w:after="0"/>
              <w:jc w:val="both"/>
              <w:rPr>
                <w:rFonts w:ascii="Times New Roman" w:hAnsi="Times New Roman"/>
                <w:bCs/>
                <w:i/>
                <w:color w:val="auto"/>
                <w:szCs w:val="22"/>
                <w:highlight w:val="red"/>
              </w:rPr>
            </w:pPr>
            <w:r w:rsidRPr="00576034">
              <w:rPr>
                <w:rFonts w:ascii="Times New Roman" w:hAnsi="Times New Roman"/>
                <w:bCs/>
                <w:i/>
                <w:szCs w:val="22"/>
              </w:rPr>
              <w:t>2</w:t>
            </w:r>
          </w:p>
        </w:tc>
        <w:tc>
          <w:tcPr>
            <w:tcW w:w="551" w:type="pct"/>
            <w:vMerge/>
          </w:tcPr>
          <w:p w14:paraId="414DD49B" w14:textId="77777777" w:rsidR="00576034" w:rsidRPr="00576034" w:rsidRDefault="00576034" w:rsidP="00576034">
            <w:pPr>
              <w:suppressAutoHyphens/>
              <w:spacing w:after="0"/>
              <w:ind w:right="-68"/>
              <w:rPr>
                <w:rFonts w:ascii="Times New Roman" w:hAnsi="Times New Roman"/>
                <w:b/>
                <w:color w:val="auto"/>
                <w:szCs w:val="22"/>
                <w:highlight w:val="green"/>
              </w:rPr>
            </w:pPr>
          </w:p>
        </w:tc>
        <w:tc>
          <w:tcPr>
            <w:tcW w:w="679" w:type="pct"/>
            <w:vMerge/>
          </w:tcPr>
          <w:p w14:paraId="61E2173F" w14:textId="77777777" w:rsidR="00576034" w:rsidRPr="00576034" w:rsidRDefault="00576034" w:rsidP="00576034">
            <w:pPr>
              <w:suppressAutoHyphens/>
              <w:spacing w:after="0" w:line="240" w:lineRule="auto"/>
              <w:jc w:val="both"/>
              <w:rPr>
                <w:rFonts w:ascii="Times New Roman" w:hAnsi="Times New Roman"/>
                <w:b/>
                <w:color w:val="auto"/>
                <w:szCs w:val="22"/>
                <w:highlight w:val="green"/>
              </w:rPr>
            </w:pPr>
          </w:p>
        </w:tc>
      </w:tr>
      <w:tr w:rsidR="00576034" w:rsidRPr="00576034" w14:paraId="1BDE8B20" w14:textId="77777777" w:rsidTr="00D001A7">
        <w:tc>
          <w:tcPr>
            <w:tcW w:w="782" w:type="pct"/>
            <w:vMerge w:val="restart"/>
          </w:tcPr>
          <w:p w14:paraId="333A9A06" w14:textId="77777777" w:rsidR="00576034" w:rsidRPr="00576034" w:rsidRDefault="00576034" w:rsidP="00576034">
            <w:pPr>
              <w:spacing w:after="0" w:line="240" w:lineRule="auto"/>
              <w:jc w:val="both"/>
              <w:rPr>
                <w:rFonts w:ascii="Times New Roman" w:eastAsia="Calibri" w:hAnsi="Times New Roman"/>
                <w:b/>
                <w:bCs/>
                <w:szCs w:val="22"/>
              </w:rPr>
            </w:pPr>
            <w:r w:rsidRPr="00576034">
              <w:rPr>
                <w:rFonts w:ascii="Times New Roman" w:eastAsia="Calibri" w:hAnsi="Times New Roman"/>
                <w:b/>
                <w:bCs/>
                <w:szCs w:val="22"/>
              </w:rPr>
              <w:t xml:space="preserve">Тема 1.3 </w:t>
            </w:r>
          </w:p>
          <w:p w14:paraId="6A33A1E8" w14:textId="77777777" w:rsidR="00576034" w:rsidRPr="00576034" w:rsidRDefault="00576034" w:rsidP="00576034">
            <w:pPr>
              <w:spacing w:after="0" w:line="240" w:lineRule="auto"/>
              <w:rPr>
                <w:rFonts w:ascii="Times New Roman" w:hAnsi="Times New Roman"/>
                <w:b/>
                <w:bCs/>
                <w:color w:val="auto"/>
                <w:szCs w:val="22"/>
                <w:highlight w:val="green"/>
              </w:rPr>
            </w:pPr>
            <w:r w:rsidRPr="00576034">
              <w:rPr>
                <w:rFonts w:ascii="Times New Roman" w:hAnsi="Times New Roman"/>
                <w:b/>
                <w:color w:val="auto"/>
                <w:szCs w:val="22"/>
              </w:rPr>
              <w:t xml:space="preserve">Техническое </w:t>
            </w:r>
            <w:proofErr w:type="gramStart"/>
            <w:r w:rsidRPr="00576034">
              <w:rPr>
                <w:rFonts w:ascii="Times New Roman" w:hAnsi="Times New Roman"/>
                <w:b/>
                <w:color w:val="auto"/>
                <w:szCs w:val="22"/>
              </w:rPr>
              <w:t>обслуживание  аппаратов</w:t>
            </w:r>
            <w:proofErr w:type="gramEnd"/>
            <w:r w:rsidRPr="00576034">
              <w:rPr>
                <w:rFonts w:ascii="Times New Roman" w:hAnsi="Times New Roman"/>
                <w:b/>
                <w:color w:val="auto"/>
                <w:szCs w:val="22"/>
              </w:rPr>
              <w:t xml:space="preserve"> защиты</w:t>
            </w:r>
          </w:p>
        </w:tc>
        <w:tc>
          <w:tcPr>
            <w:tcW w:w="2363" w:type="pct"/>
          </w:tcPr>
          <w:p w14:paraId="59D7374B" w14:textId="77777777" w:rsidR="00576034" w:rsidRPr="00576034" w:rsidRDefault="00576034" w:rsidP="00576034">
            <w:pPr>
              <w:spacing w:after="0" w:line="240" w:lineRule="auto"/>
              <w:rPr>
                <w:rFonts w:ascii="Times New Roman" w:hAnsi="Times New Roman"/>
                <w:b/>
                <w:color w:val="auto"/>
                <w:szCs w:val="22"/>
                <w:highlight w:val="green"/>
              </w:rPr>
            </w:pPr>
            <w:r w:rsidRPr="00576034">
              <w:rPr>
                <w:rFonts w:ascii="Times New Roman" w:hAnsi="Times New Roman"/>
                <w:b/>
                <w:bCs/>
                <w:color w:val="auto"/>
                <w:szCs w:val="22"/>
              </w:rPr>
              <w:t xml:space="preserve">Содержание </w:t>
            </w:r>
          </w:p>
        </w:tc>
        <w:tc>
          <w:tcPr>
            <w:tcW w:w="625" w:type="pct"/>
            <w:vMerge w:val="restart"/>
          </w:tcPr>
          <w:p w14:paraId="3071154F" w14:textId="77777777" w:rsidR="00576034" w:rsidRPr="00576034" w:rsidRDefault="00576034" w:rsidP="00576034">
            <w:pPr>
              <w:suppressAutoHyphens/>
              <w:spacing w:after="0"/>
              <w:rPr>
                <w:rFonts w:ascii="Times New Roman" w:hAnsi="Times New Roman"/>
                <w:bCs/>
                <w:i/>
                <w:color w:val="auto"/>
                <w:szCs w:val="22"/>
                <w:highlight w:val="green"/>
              </w:rPr>
            </w:pPr>
            <w:r w:rsidRPr="00576034">
              <w:rPr>
                <w:rFonts w:ascii="Times New Roman" w:hAnsi="Times New Roman"/>
                <w:bCs/>
                <w:i/>
                <w:szCs w:val="22"/>
              </w:rPr>
              <w:t>2</w:t>
            </w:r>
          </w:p>
        </w:tc>
        <w:tc>
          <w:tcPr>
            <w:tcW w:w="551" w:type="pct"/>
            <w:vMerge w:val="restart"/>
          </w:tcPr>
          <w:p w14:paraId="7D4B4219" w14:textId="77777777" w:rsidR="00576034" w:rsidRPr="00576034" w:rsidRDefault="00576034" w:rsidP="00576034">
            <w:pPr>
              <w:suppressAutoHyphens/>
              <w:spacing w:after="0" w:line="240" w:lineRule="auto"/>
              <w:ind w:right="-68"/>
              <w:rPr>
                <w:rFonts w:ascii="Times New Roman" w:hAnsi="Times New Roman"/>
                <w:b/>
                <w:bCs/>
                <w:color w:val="auto"/>
                <w:szCs w:val="22"/>
              </w:rPr>
            </w:pPr>
            <w:r w:rsidRPr="00576034">
              <w:rPr>
                <w:rFonts w:ascii="Times New Roman" w:hAnsi="Times New Roman"/>
                <w:b/>
                <w:szCs w:val="22"/>
              </w:rPr>
              <w:t xml:space="preserve">ПК 2.1, ПК 2.2 </w:t>
            </w:r>
            <w:r w:rsidRPr="00576034">
              <w:rPr>
                <w:rFonts w:ascii="Times New Roman" w:hAnsi="Times New Roman"/>
                <w:b/>
                <w:bCs/>
                <w:color w:val="auto"/>
                <w:szCs w:val="22"/>
              </w:rPr>
              <w:t>ОК 01</w:t>
            </w:r>
          </w:p>
          <w:p w14:paraId="4B33C772" w14:textId="77777777" w:rsidR="00576034" w:rsidRPr="00576034" w:rsidRDefault="00576034" w:rsidP="00576034">
            <w:pPr>
              <w:spacing w:after="0" w:line="240" w:lineRule="auto"/>
              <w:ind w:right="-68"/>
              <w:rPr>
                <w:rFonts w:ascii="Times New Roman" w:hAnsi="Times New Roman"/>
                <w:b/>
                <w:bCs/>
                <w:color w:val="auto"/>
                <w:szCs w:val="22"/>
              </w:rPr>
            </w:pPr>
            <w:r w:rsidRPr="00576034">
              <w:rPr>
                <w:rFonts w:ascii="Times New Roman" w:hAnsi="Times New Roman"/>
                <w:b/>
                <w:bCs/>
                <w:color w:val="auto"/>
                <w:szCs w:val="22"/>
              </w:rPr>
              <w:t>КК 1, КК 3,</w:t>
            </w:r>
          </w:p>
          <w:p w14:paraId="1C773EC0" w14:textId="77777777" w:rsidR="00576034" w:rsidRPr="00576034" w:rsidRDefault="00576034" w:rsidP="00576034">
            <w:pPr>
              <w:suppressAutoHyphens/>
              <w:spacing w:after="0" w:line="240" w:lineRule="auto"/>
              <w:ind w:right="-68"/>
              <w:rPr>
                <w:rFonts w:ascii="Times New Roman" w:hAnsi="Times New Roman"/>
                <w:b/>
                <w:szCs w:val="22"/>
              </w:rPr>
            </w:pPr>
            <w:r w:rsidRPr="00576034">
              <w:rPr>
                <w:rFonts w:ascii="Times New Roman" w:hAnsi="Times New Roman"/>
                <w:b/>
                <w:bCs/>
                <w:color w:val="auto"/>
                <w:szCs w:val="22"/>
              </w:rPr>
              <w:t>КК 5</w:t>
            </w:r>
          </w:p>
          <w:p w14:paraId="25AF1987" w14:textId="77777777" w:rsidR="00576034" w:rsidRPr="00576034" w:rsidRDefault="00576034" w:rsidP="00576034">
            <w:pPr>
              <w:spacing w:after="0"/>
              <w:ind w:right="-68"/>
              <w:rPr>
                <w:rFonts w:ascii="Times New Roman" w:hAnsi="Times New Roman"/>
                <w:b/>
                <w:i/>
                <w:iCs/>
                <w:color w:val="auto"/>
                <w:szCs w:val="22"/>
                <w:highlight w:val="green"/>
              </w:rPr>
            </w:pPr>
          </w:p>
        </w:tc>
        <w:tc>
          <w:tcPr>
            <w:tcW w:w="679" w:type="pct"/>
            <w:vMerge w:val="restart"/>
          </w:tcPr>
          <w:p w14:paraId="49731859" w14:textId="77777777" w:rsidR="00576034" w:rsidRPr="00576034" w:rsidRDefault="00576034" w:rsidP="00576034">
            <w:pPr>
              <w:suppressAutoHyphens/>
              <w:spacing w:after="0" w:line="240" w:lineRule="auto"/>
              <w:jc w:val="both"/>
              <w:rPr>
                <w:rFonts w:ascii="Times New Roman" w:hAnsi="Times New Roman"/>
                <w:color w:val="auto"/>
                <w:szCs w:val="22"/>
                <w:lang w:eastAsia="en-US"/>
              </w:rPr>
            </w:pPr>
            <w:r w:rsidRPr="00576034">
              <w:rPr>
                <w:rFonts w:ascii="Times New Roman" w:hAnsi="Times New Roman"/>
                <w:bCs/>
                <w:color w:val="auto"/>
                <w:szCs w:val="22"/>
              </w:rPr>
              <w:t xml:space="preserve">Н </w:t>
            </w:r>
            <w:r w:rsidRPr="00576034">
              <w:rPr>
                <w:rFonts w:ascii="Times New Roman" w:hAnsi="Times New Roman"/>
                <w:color w:val="auto"/>
                <w:szCs w:val="22"/>
              </w:rPr>
              <w:t>2.1.01</w:t>
            </w:r>
            <w:r w:rsidRPr="00576034">
              <w:rPr>
                <w:rFonts w:ascii="Times New Roman" w:hAnsi="Times New Roman"/>
                <w:color w:val="auto"/>
                <w:szCs w:val="22"/>
                <w:lang w:eastAsia="en-US"/>
              </w:rPr>
              <w:t xml:space="preserve"> </w:t>
            </w:r>
          </w:p>
          <w:p w14:paraId="5F79F309" w14:textId="77777777" w:rsidR="00576034" w:rsidRPr="00576034" w:rsidRDefault="00576034" w:rsidP="00576034">
            <w:pPr>
              <w:suppressAutoHyphens/>
              <w:spacing w:after="0" w:line="240" w:lineRule="auto"/>
              <w:jc w:val="both"/>
              <w:rPr>
                <w:rFonts w:ascii="Times New Roman" w:hAnsi="Times New Roman"/>
                <w:color w:val="auto"/>
                <w:szCs w:val="22"/>
                <w:lang w:eastAsia="en-US"/>
              </w:rPr>
            </w:pPr>
            <w:r w:rsidRPr="00576034">
              <w:rPr>
                <w:rFonts w:ascii="Times New Roman" w:hAnsi="Times New Roman"/>
                <w:color w:val="auto"/>
                <w:szCs w:val="22"/>
                <w:lang w:eastAsia="en-US"/>
              </w:rPr>
              <w:t xml:space="preserve">У 2.1.02, </w:t>
            </w:r>
          </w:p>
          <w:p w14:paraId="646D7EE7" w14:textId="77777777" w:rsidR="00576034" w:rsidRPr="00576034" w:rsidRDefault="00576034" w:rsidP="00576034">
            <w:pPr>
              <w:suppressAutoHyphens/>
              <w:spacing w:after="0" w:line="240" w:lineRule="auto"/>
              <w:jc w:val="both"/>
              <w:rPr>
                <w:rFonts w:ascii="Times New Roman" w:hAnsi="Times New Roman"/>
                <w:color w:val="auto"/>
                <w:szCs w:val="22"/>
                <w:lang w:eastAsia="en-US"/>
              </w:rPr>
            </w:pPr>
            <w:r w:rsidRPr="00576034">
              <w:rPr>
                <w:rFonts w:ascii="Times New Roman" w:hAnsi="Times New Roman"/>
                <w:color w:val="auto"/>
                <w:szCs w:val="22"/>
                <w:lang w:eastAsia="en-US"/>
              </w:rPr>
              <w:t>У 2.2.01</w:t>
            </w:r>
          </w:p>
          <w:p w14:paraId="57AA4D91"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color w:val="auto"/>
                <w:szCs w:val="22"/>
              </w:rPr>
              <w:t>З 2.2.01</w:t>
            </w:r>
          </w:p>
          <w:p w14:paraId="3B6E91DC" w14:textId="77777777" w:rsidR="00576034" w:rsidRPr="00576034" w:rsidRDefault="00576034" w:rsidP="00576034">
            <w:pPr>
              <w:suppressAutoHyphens/>
              <w:spacing w:after="0" w:line="240" w:lineRule="auto"/>
              <w:jc w:val="both"/>
              <w:rPr>
                <w:rFonts w:ascii="Times New Roman" w:hAnsi="Times New Roman"/>
                <w:i/>
                <w:iCs/>
                <w:color w:val="auto"/>
                <w:szCs w:val="22"/>
                <w:highlight w:val="green"/>
              </w:rPr>
            </w:pPr>
          </w:p>
        </w:tc>
      </w:tr>
      <w:tr w:rsidR="00576034" w:rsidRPr="00576034" w14:paraId="2D83FC89" w14:textId="77777777" w:rsidTr="00D001A7">
        <w:tc>
          <w:tcPr>
            <w:tcW w:w="782" w:type="pct"/>
            <w:vMerge/>
          </w:tcPr>
          <w:p w14:paraId="438C1B2C" w14:textId="77777777" w:rsidR="00576034" w:rsidRPr="00576034" w:rsidRDefault="00576034" w:rsidP="00576034">
            <w:pPr>
              <w:spacing w:after="0" w:line="240" w:lineRule="auto"/>
              <w:rPr>
                <w:rFonts w:ascii="Times New Roman" w:hAnsi="Times New Roman"/>
                <w:b/>
                <w:bCs/>
                <w:color w:val="auto"/>
                <w:szCs w:val="22"/>
                <w:highlight w:val="green"/>
              </w:rPr>
            </w:pPr>
          </w:p>
        </w:tc>
        <w:tc>
          <w:tcPr>
            <w:tcW w:w="2363" w:type="pct"/>
          </w:tcPr>
          <w:p w14:paraId="70FB4AF0" w14:textId="77777777" w:rsidR="00576034" w:rsidRPr="00576034" w:rsidRDefault="00576034" w:rsidP="00576034">
            <w:pPr>
              <w:suppressAutoHyphens/>
              <w:spacing w:after="0" w:line="240" w:lineRule="auto"/>
              <w:jc w:val="both"/>
              <w:rPr>
                <w:rFonts w:ascii="Times New Roman" w:hAnsi="Times New Roman"/>
                <w:color w:val="auto"/>
                <w:szCs w:val="22"/>
                <w:highlight w:val="green"/>
              </w:rPr>
            </w:pPr>
            <w:r w:rsidRPr="00576034">
              <w:rPr>
                <w:rFonts w:ascii="Times New Roman" w:hAnsi="Times New Roman"/>
                <w:color w:val="auto"/>
                <w:szCs w:val="22"/>
              </w:rPr>
              <w:t xml:space="preserve">Назначение защитных аппаратов: ПН-2; ПР-2; НПН-60. Выбор предохранителей. Техническое </w:t>
            </w:r>
            <w:proofErr w:type="gramStart"/>
            <w:r w:rsidRPr="00576034">
              <w:rPr>
                <w:rFonts w:ascii="Times New Roman" w:hAnsi="Times New Roman"/>
                <w:color w:val="auto"/>
                <w:szCs w:val="22"/>
              </w:rPr>
              <w:t>обслуживание  защитных</w:t>
            </w:r>
            <w:proofErr w:type="gramEnd"/>
            <w:r w:rsidRPr="00576034">
              <w:rPr>
                <w:rFonts w:ascii="Times New Roman" w:hAnsi="Times New Roman"/>
                <w:color w:val="auto"/>
                <w:szCs w:val="22"/>
              </w:rPr>
              <w:t xml:space="preserve"> аппаратов.</w:t>
            </w:r>
          </w:p>
        </w:tc>
        <w:tc>
          <w:tcPr>
            <w:tcW w:w="625" w:type="pct"/>
            <w:vMerge/>
          </w:tcPr>
          <w:p w14:paraId="7376BEDD" w14:textId="77777777" w:rsidR="00576034" w:rsidRPr="00576034" w:rsidRDefault="00576034" w:rsidP="00576034">
            <w:pPr>
              <w:suppressAutoHyphens/>
              <w:spacing w:after="0"/>
              <w:jc w:val="center"/>
              <w:rPr>
                <w:rFonts w:ascii="Times New Roman" w:hAnsi="Times New Roman"/>
                <w:bCs/>
                <w:color w:val="auto"/>
                <w:szCs w:val="22"/>
                <w:highlight w:val="green"/>
              </w:rPr>
            </w:pPr>
          </w:p>
        </w:tc>
        <w:tc>
          <w:tcPr>
            <w:tcW w:w="551" w:type="pct"/>
            <w:vMerge/>
          </w:tcPr>
          <w:p w14:paraId="2D8510DC" w14:textId="77777777" w:rsidR="00576034" w:rsidRPr="00576034" w:rsidRDefault="00576034" w:rsidP="00576034">
            <w:pPr>
              <w:spacing w:after="0" w:line="240" w:lineRule="auto"/>
              <w:ind w:right="-68"/>
              <w:rPr>
                <w:rFonts w:ascii="Times New Roman" w:hAnsi="Times New Roman"/>
                <w:b/>
                <w:color w:val="auto"/>
                <w:szCs w:val="22"/>
                <w:highlight w:val="yellow"/>
              </w:rPr>
            </w:pPr>
          </w:p>
        </w:tc>
        <w:tc>
          <w:tcPr>
            <w:tcW w:w="679" w:type="pct"/>
            <w:vMerge/>
          </w:tcPr>
          <w:p w14:paraId="64E4830A" w14:textId="77777777" w:rsidR="00576034" w:rsidRPr="00576034" w:rsidRDefault="00576034" w:rsidP="00576034">
            <w:pPr>
              <w:suppressAutoHyphens/>
              <w:spacing w:after="0" w:line="240" w:lineRule="auto"/>
              <w:rPr>
                <w:rFonts w:ascii="Times New Roman" w:hAnsi="Times New Roman"/>
                <w:b/>
                <w:color w:val="auto"/>
                <w:szCs w:val="22"/>
                <w:highlight w:val="yellow"/>
              </w:rPr>
            </w:pPr>
          </w:p>
        </w:tc>
      </w:tr>
      <w:tr w:rsidR="00576034" w:rsidRPr="00576034" w14:paraId="1401ACEF" w14:textId="77777777" w:rsidTr="00D001A7">
        <w:trPr>
          <w:trHeight w:val="20"/>
        </w:trPr>
        <w:tc>
          <w:tcPr>
            <w:tcW w:w="782" w:type="pct"/>
            <w:vMerge/>
          </w:tcPr>
          <w:p w14:paraId="3B7BEECF" w14:textId="77777777" w:rsidR="00576034" w:rsidRPr="00576034" w:rsidRDefault="00576034" w:rsidP="00576034">
            <w:pPr>
              <w:spacing w:after="0" w:line="240" w:lineRule="auto"/>
              <w:rPr>
                <w:rFonts w:ascii="Times New Roman" w:hAnsi="Times New Roman"/>
                <w:b/>
                <w:bCs/>
                <w:color w:val="auto"/>
                <w:szCs w:val="22"/>
                <w:highlight w:val="green"/>
              </w:rPr>
            </w:pPr>
          </w:p>
        </w:tc>
        <w:tc>
          <w:tcPr>
            <w:tcW w:w="2363" w:type="pct"/>
          </w:tcPr>
          <w:p w14:paraId="1C854947" w14:textId="77777777" w:rsidR="00576034" w:rsidRPr="00576034" w:rsidRDefault="00576034" w:rsidP="00576034">
            <w:pPr>
              <w:suppressAutoHyphens/>
              <w:spacing w:after="0" w:line="240" w:lineRule="auto"/>
              <w:jc w:val="both"/>
              <w:rPr>
                <w:rFonts w:ascii="Times New Roman" w:hAnsi="Times New Roman"/>
                <w:b/>
                <w:color w:val="auto"/>
                <w:szCs w:val="22"/>
                <w:highlight w:val="green"/>
              </w:rPr>
            </w:pPr>
            <w:r w:rsidRPr="00576034">
              <w:rPr>
                <w:rFonts w:ascii="Times New Roman" w:hAnsi="Times New Roman"/>
                <w:b/>
                <w:bCs/>
                <w:color w:val="auto"/>
                <w:szCs w:val="22"/>
              </w:rPr>
              <w:t>В том числе практических занятий и лабораторных работ</w:t>
            </w:r>
          </w:p>
        </w:tc>
        <w:tc>
          <w:tcPr>
            <w:tcW w:w="625" w:type="pct"/>
          </w:tcPr>
          <w:p w14:paraId="4058E69C" w14:textId="77777777" w:rsidR="00576034" w:rsidRPr="00576034" w:rsidRDefault="00576034" w:rsidP="00576034">
            <w:pPr>
              <w:suppressAutoHyphens/>
              <w:spacing w:after="0"/>
              <w:rPr>
                <w:rFonts w:ascii="Times New Roman" w:hAnsi="Times New Roman"/>
                <w:b/>
                <w:bCs/>
                <w:color w:val="auto"/>
                <w:szCs w:val="22"/>
                <w:highlight w:val="cyan"/>
              </w:rPr>
            </w:pPr>
          </w:p>
        </w:tc>
        <w:tc>
          <w:tcPr>
            <w:tcW w:w="551" w:type="pct"/>
          </w:tcPr>
          <w:p w14:paraId="2D93C2E5" w14:textId="77777777" w:rsidR="00576034" w:rsidRPr="00576034" w:rsidRDefault="00576034" w:rsidP="00576034">
            <w:pPr>
              <w:suppressAutoHyphens/>
              <w:spacing w:after="0"/>
              <w:ind w:right="-68"/>
              <w:rPr>
                <w:rFonts w:ascii="Times New Roman" w:hAnsi="Times New Roman"/>
                <w:i/>
                <w:iCs/>
                <w:color w:val="auto"/>
                <w:szCs w:val="22"/>
                <w:highlight w:val="green"/>
              </w:rPr>
            </w:pPr>
          </w:p>
        </w:tc>
        <w:tc>
          <w:tcPr>
            <w:tcW w:w="679" w:type="pct"/>
          </w:tcPr>
          <w:p w14:paraId="18A884F7" w14:textId="77777777" w:rsidR="00576034" w:rsidRPr="00576034" w:rsidRDefault="00576034" w:rsidP="00576034">
            <w:pPr>
              <w:suppressAutoHyphens/>
              <w:spacing w:after="0" w:line="240" w:lineRule="auto"/>
              <w:rPr>
                <w:rFonts w:ascii="Times New Roman" w:hAnsi="Times New Roman"/>
                <w:b/>
                <w:i/>
                <w:iCs/>
                <w:color w:val="auto"/>
                <w:szCs w:val="22"/>
                <w:highlight w:val="green"/>
              </w:rPr>
            </w:pPr>
          </w:p>
        </w:tc>
      </w:tr>
      <w:tr w:rsidR="00576034" w:rsidRPr="00576034" w14:paraId="5CCECECF" w14:textId="77777777" w:rsidTr="00D001A7">
        <w:trPr>
          <w:trHeight w:val="20"/>
        </w:trPr>
        <w:tc>
          <w:tcPr>
            <w:tcW w:w="782" w:type="pct"/>
            <w:vMerge/>
          </w:tcPr>
          <w:p w14:paraId="1F53FEF4" w14:textId="77777777" w:rsidR="00576034" w:rsidRPr="00576034" w:rsidRDefault="00576034" w:rsidP="00576034">
            <w:pPr>
              <w:spacing w:after="0" w:line="240" w:lineRule="auto"/>
              <w:rPr>
                <w:rFonts w:ascii="Times New Roman" w:hAnsi="Times New Roman"/>
                <w:b/>
                <w:bCs/>
                <w:color w:val="auto"/>
                <w:szCs w:val="22"/>
                <w:highlight w:val="green"/>
              </w:rPr>
            </w:pPr>
          </w:p>
        </w:tc>
        <w:tc>
          <w:tcPr>
            <w:tcW w:w="2363" w:type="pct"/>
          </w:tcPr>
          <w:p w14:paraId="74689DF8" w14:textId="77777777" w:rsidR="00576034" w:rsidRPr="00576034" w:rsidRDefault="00576034" w:rsidP="00576034">
            <w:pPr>
              <w:spacing w:after="0"/>
              <w:contextualSpacing/>
              <w:rPr>
                <w:rFonts w:ascii="Times New Roman" w:hAnsi="Times New Roman"/>
                <w:iCs/>
                <w:color w:val="auto"/>
                <w:szCs w:val="22"/>
                <w:highlight w:val="green"/>
                <w:lang w:eastAsia="x-none"/>
              </w:rPr>
            </w:pPr>
          </w:p>
        </w:tc>
        <w:tc>
          <w:tcPr>
            <w:tcW w:w="625" w:type="pct"/>
          </w:tcPr>
          <w:p w14:paraId="6C81304C" w14:textId="77777777" w:rsidR="00576034" w:rsidRPr="00576034" w:rsidRDefault="00576034" w:rsidP="00576034">
            <w:pPr>
              <w:suppressAutoHyphens/>
              <w:spacing w:after="0"/>
              <w:rPr>
                <w:rFonts w:ascii="Times New Roman" w:hAnsi="Times New Roman"/>
                <w:bCs/>
                <w:i/>
                <w:color w:val="auto"/>
                <w:szCs w:val="22"/>
                <w:highlight w:val="red"/>
              </w:rPr>
            </w:pPr>
          </w:p>
        </w:tc>
        <w:tc>
          <w:tcPr>
            <w:tcW w:w="551" w:type="pct"/>
            <w:vMerge w:val="restart"/>
          </w:tcPr>
          <w:p w14:paraId="3326C188" w14:textId="77777777" w:rsidR="00576034" w:rsidRPr="00576034" w:rsidRDefault="00576034" w:rsidP="00576034">
            <w:pPr>
              <w:suppressAutoHyphens/>
              <w:spacing w:after="0" w:line="240" w:lineRule="auto"/>
              <w:ind w:right="-68"/>
              <w:rPr>
                <w:rFonts w:ascii="Times New Roman" w:hAnsi="Times New Roman"/>
                <w:b/>
                <w:szCs w:val="22"/>
              </w:rPr>
            </w:pPr>
            <w:r w:rsidRPr="00576034">
              <w:rPr>
                <w:rFonts w:ascii="Times New Roman" w:hAnsi="Times New Roman"/>
                <w:b/>
                <w:szCs w:val="22"/>
              </w:rPr>
              <w:t>ПК 2.1, ПК 2.2, ПК 2.3</w:t>
            </w:r>
          </w:p>
          <w:p w14:paraId="70DB43DD" w14:textId="77777777" w:rsidR="00576034" w:rsidRPr="00576034" w:rsidRDefault="00576034" w:rsidP="00576034">
            <w:pPr>
              <w:spacing w:after="0" w:line="240" w:lineRule="auto"/>
              <w:ind w:right="-68"/>
              <w:rPr>
                <w:rFonts w:ascii="Times New Roman" w:hAnsi="Times New Roman"/>
                <w:b/>
                <w:bCs/>
                <w:color w:val="auto"/>
                <w:szCs w:val="22"/>
              </w:rPr>
            </w:pPr>
            <w:r w:rsidRPr="00576034">
              <w:rPr>
                <w:rFonts w:ascii="Times New Roman" w:hAnsi="Times New Roman"/>
                <w:b/>
                <w:bCs/>
                <w:color w:val="auto"/>
                <w:szCs w:val="22"/>
              </w:rPr>
              <w:t>ОК 01</w:t>
            </w:r>
          </w:p>
          <w:p w14:paraId="26C75DBD" w14:textId="77777777" w:rsidR="00576034" w:rsidRPr="00576034" w:rsidRDefault="00576034" w:rsidP="00576034">
            <w:pPr>
              <w:spacing w:after="0" w:line="240" w:lineRule="auto"/>
              <w:ind w:right="-68"/>
              <w:rPr>
                <w:rFonts w:ascii="Times New Roman" w:hAnsi="Times New Roman"/>
                <w:b/>
                <w:bCs/>
                <w:color w:val="auto"/>
                <w:szCs w:val="22"/>
              </w:rPr>
            </w:pPr>
            <w:r w:rsidRPr="00576034">
              <w:rPr>
                <w:rFonts w:ascii="Times New Roman" w:hAnsi="Times New Roman"/>
                <w:b/>
                <w:bCs/>
                <w:color w:val="auto"/>
                <w:szCs w:val="22"/>
              </w:rPr>
              <w:t>КК 1, КК 3,</w:t>
            </w:r>
          </w:p>
          <w:p w14:paraId="4963D73A" w14:textId="77777777" w:rsidR="00576034" w:rsidRPr="00576034" w:rsidRDefault="00576034" w:rsidP="00576034">
            <w:pPr>
              <w:spacing w:after="0"/>
              <w:ind w:right="-68"/>
              <w:rPr>
                <w:rFonts w:ascii="Times New Roman" w:hAnsi="Times New Roman"/>
                <w:b/>
                <w:color w:val="auto"/>
                <w:szCs w:val="22"/>
                <w:highlight w:val="green"/>
              </w:rPr>
            </w:pPr>
            <w:r w:rsidRPr="00576034">
              <w:rPr>
                <w:rFonts w:ascii="Times New Roman" w:hAnsi="Times New Roman"/>
                <w:b/>
                <w:bCs/>
                <w:color w:val="auto"/>
                <w:szCs w:val="22"/>
              </w:rPr>
              <w:lastRenderedPageBreak/>
              <w:t>КК 5</w:t>
            </w:r>
          </w:p>
        </w:tc>
        <w:tc>
          <w:tcPr>
            <w:tcW w:w="679" w:type="pct"/>
            <w:vMerge w:val="restart"/>
          </w:tcPr>
          <w:p w14:paraId="1644B56C"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bCs/>
                <w:color w:val="auto"/>
                <w:szCs w:val="22"/>
              </w:rPr>
              <w:lastRenderedPageBreak/>
              <w:t xml:space="preserve">Н </w:t>
            </w:r>
            <w:r w:rsidRPr="00576034">
              <w:rPr>
                <w:rFonts w:ascii="Times New Roman" w:hAnsi="Times New Roman"/>
                <w:color w:val="auto"/>
                <w:szCs w:val="22"/>
              </w:rPr>
              <w:t>2.1.01</w:t>
            </w:r>
          </w:p>
          <w:p w14:paraId="64F0B28B"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color w:val="auto"/>
                <w:szCs w:val="22"/>
              </w:rPr>
              <w:t>У 2.2.02</w:t>
            </w:r>
          </w:p>
          <w:p w14:paraId="00FE7530" w14:textId="77777777" w:rsidR="00576034" w:rsidRPr="00576034" w:rsidRDefault="00576034" w:rsidP="00576034">
            <w:pPr>
              <w:suppressAutoHyphens/>
              <w:spacing w:after="0" w:line="240" w:lineRule="auto"/>
              <w:jc w:val="both"/>
              <w:rPr>
                <w:rFonts w:ascii="Times New Roman" w:hAnsi="Times New Roman"/>
                <w:color w:val="auto"/>
                <w:szCs w:val="22"/>
                <w:lang w:val="en-US"/>
              </w:rPr>
            </w:pPr>
            <w:r w:rsidRPr="00576034">
              <w:rPr>
                <w:rFonts w:ascii="Times New Roman" w:hAnsi="Times New Roman"/>
                <w:color w:val="auto"/>
                <w:szCs w:val="22"/>
              </w:rPr>
              <w:t>У 2.3.01</w:t>
            </w:r>
          </w:p>
          <w:p w14:paraId="3CE25B20"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color w:val="auto"/>
                <w:szCs w:val="22"/>
              </w:rPr>
              <w:t>З 2.2.01</w:t>
            </w:r>
          </w:p>
          <w:p w14:paraId="52CEA64E" w14:textId="77777777" w:rsidR="00576034" w:rsidRPr="00576034" w:rsidRDefault="00576034" w:rsidP="00576034">
            <w:pPr>
              <w:suppressAutoHyphens/>
              <w:spacing w:after="0" w:line="240" w:lineRule="auto"/>
              <w:rPr>
                <w:rFonts w:ascii="Times New Roman" w:hAnsi="Times New Roman"/>
                <w:b/>
                <w:color w:val="auto"/>
                <w:szCs w:val="22"/>
                <w:highlight w:val="green"/>
              </w:rPr>
            </w:pPr>
          </w:p>
        </w:tc>
      </w:tr>
      <w:tr w:rsidR="00576034" w:rsidRPr="00576034" w14:paraId="5DEFA113" w14:textId="77777777" w:rsidTr="00D001A7">
        <w:tc>
          <w:tcPr>
            <w:tcW w:w="782" w:type="pct"/>
            <w:vMerge w:val="restart"/>
          </w:tcPr>
          <w:p w14:paraId="04E0B830" w14:textId="77777777" w:rsidR="00576034" w:rsidRPr="00576034" w:rsidRDefault="00576034" w:rsidP="00576034">
            <w:pPr>
              <w:spacing w:after="0" w:line="240" w:lineRule="auto"/>
              <w:rPr>
                <w:rFonts w:ascii="Times New Roman" w:hAnsi="Times New Roman"/>
                <w:b/>
                <w:bCs/>
                <w:color w:val="auto"/>
                <w:szCs w:val="22"/>
                <w:highlight w:val="green"/>
              </w:rPr>
            </w:pPr>
            <w:r w:rsidRPr="00576034">
              <w:rPr>
                <w:rFonts w:ascii="Times New Roman" w:eastAsia="Calibri" w:hAnsi="Times New Roman"/>
                <w:b/>
                <w:bCs/>
                <w:szCs w:val="22"/>
              </w:rPr>
              <w:t xml:space="preserve">Тема 1.4 </w:t>
            </w:r>
            <w:r w:rsidRPr="00576034">
              <w:rPr>
                <w:rFonts w:ascii="Times New Roman" w:hAnsi="Times New Roman"/>
                <w:b/>
                <w:color w:val="auto"/>
                <w:szCs w:val="22"/>
              </w:rPr>
              <w:t xml:space="preserve">Техническое обслуживание </w:t>
            </w:r>
            <w:r w:rsidRPr="00576034">
              <w:rPr>
                <w:rFonts w:ascii="Times New Roman" w:hAnsi="Times New Roman"/>
                <w:b/>
                <w:color w:val="auto"/>
                <w:szCs w:val="22"/>
              </w:rPr>
              <w:lastRenderedPageBreak/>
              <w:t>пускорегулирующей аппаратуры</w:t>
            </w:r>
          </w:p>
        </w:tc>
        <w:tc>
          <w:tcPr>
            <w:tcW w:w="2363" w:type="pct"/>
          </w:tcPr>
          <w:p w14:paraId="3C06CCE0" w14:textId="77777777" w:rsidR="00576034" w:rsidRPr="00576034" w:rsidRDefault="00576034" w:rsidP="00576034">
            <w:pPr>
              <w:spacing w:after="0" w:line="240" w:lineRule="auto"/>
              <w:rPr>
                <w:rFonts w:ascii="Times New Roman" w:hAnsi="Times New Roman"/>
                <w:b/>
                <w:color w:val="auto"/>
                <w:szCs w:val="22"/>
                <w:highlight w:val="green"/>
              </w:rPr>
            </w:pPr>
            <w:r w:rsidRPr="00576034">
              <w:rPr>
                <w:rFonts w:ascii="Times New Roman" w:hAnsi="Times New Roman"/>
                <w:b/>
                <w:bCs/>
                <w:color w:val="auto"/>
                <w:szCs w:val="22"/>
              </w:rPr>
              <w:lastRenderedPageBreak/>
              <w:t xml:space="preserve">Содержание </w:t>
            </w:r>
          </w:p>
        </w:tc>
        <w:tc>
          <w:tcPr>
            <w:tcW w:w="625" w:type="pct"/>
            <w:vMerge w:val="restart"/>
          </w:tcPr>
          <w:p w14:paraId="6BEE7322" w14:textId="77777777" w:rsidR="00576034" w:rsidRPr="00576034" w:rsidRDefault="00576034" w:rsidP="00576034">
            <w:pPr>
              <w:suppressAutoHyphens/>
              <w:spacing w:after="0"/>
              <w:rPr>
                <w:rFonts w:ascii="Times New Roman" w:hAnsi="Times New Roman"/>
                <w:bCs/>
                <w:i/>
                <w:color w:val="auto"/>
                <w:szCs w:val="22"/>
                <w:highlight w:val="green"/>
              </w:rPr>
            </w:pPr>
            <w:r w:rsidRPr="00576034">
              <w:rPr>
                <w:rFonts w:ascii="Times New Roman" w:hAnsi="Times New Roman"/>
                <w:bCs/>
                <w:i/>
                <w:szCs w:val="22"/>
              </w:rPr>
              <w:t>4</w:t>
            </w:r>
          </w:p>
        </w:tc>
        <w:tc>
          <w:tcPr>
            <w:tcW w:w="551" w:type="pct"/>
            <w:vMerge/>
          </w:tcPr>
          <w:p w14:paraId="35C3BD50" w14:textId="77777777" w:rsidR="00576034" w:rsidRPr="00576034" w:rsidRDefault="00576034" w:rsidP="00576034">
            <w:pPr>
              <w:spacing w:after="0"/>
              <w:ind w:right="-68"/>
              <w:rPr>
                <w:rFonts w:ascii="Times New Roman" w:hAnsi="Times New Roman"/>
                <w:b/>
                <w:i/>
                <w:iCs/>
                <w:color w:val="auto"/>
                <w:szCs w:val="22"/>
                <w:highlight w:val="green"/>
              </w:rPr>
            </w:pPr>
          </w:p>
        </w:tc>
        <w:tc>
          <w:tcPr>
            <w:tcW w:w="679" w:type="pct"/>
            <w:vMerge/>
          </w:tcPr>
          <w:p w14:paraId="31427783" w14:textId="77777777" w:rsidR="00576034" w:rsidRPr="00576034" w:rsidRDefault="00576034" w:rsidP="00576034">
            <w:pPr>
              <w:suppressAutoHyphens/>
              <w:spacing w:after="0" w:line="240" w:lineRule="auto"/>
              <w:rPr>
                <w:rFonts w:ascii="Times New Roman" w:hAnsi="Times New Roman"/>
                <w:i/>
                <w:iCs/>
                <w:color w:val="auto"/>
                <w:szCs w:val="22"/>
                <w:highlight w:val="green"/>
              </w:rPr>
            </w:pPr>
          </w:p>
        </w:tc>
      </w:tr>
      <w:tr w:rsidR="00576034" w:rsidRPr="00576034" w14:paraId="7AE891ED" w14:textId="77777777" w:rsidTr="00D001A7">
        <w:tc>
          <w:tcPr>
            <w:tcW w:w="782" w:type="pct"/>
            <w:vMerge/>
          </w:tcPr>
          <w:p w14:paraId="4D03307D" w14:textId="77777777" w:rsidR="00576034" w:rsidRPr="00576034" w:rsidRDefault="00576034" w:rsidP="00576034">
            <w:pPr>
              <w:spacing w:after="0" w:line="240" w:lineRule="auto"/>
              <w:rPr>
                <w:rFonts w:ascii="Times New Roman" w:hAnsi="Times New Roman"/>
                <w:b/>
                <w:bCs/>
                <w:color w:val="auto"/>
                <w:szCs w:val="22"/>
                <w:highlight w:val="green"/>
              </w:rPr>
            </w:pPr>
          </w:p>
        </w:tc>
        <w:tc>
          <w:tcPr>
            <w:tcW w:w="2363" w:type="pct"/>
          </w:tcPr>
          <w:p w14:paraId="0E681C68"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xml:space="preserve">Классификация аппаратуры управления и защиты и их технические характеристики. </w:t>
            </w:r>
          </w:p>
          <w:p w14:paraId="4B1671F6"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lastRenderedPageBreak/>
              <w:t>Техническое обслуживание:</w:t>
            </w:r>
          </w:p>
          <w:p w14:paraId="371EBC57"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реостаты;</w:t>
            </w:r>
          </w:p>
          <w:p w14:paraId="312C2482"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рубильники;</w:t>
            </w:r>
          </w:p>
          <w:p w14:paraId="05814CF9"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xml:space="preserve">-контроллеры; </w:t>
            </w:r>
          </w:p>
          <w:p w14:paraId="4C729358"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color w:val="auto"/>
                <w:szCs w:val="22"/>
              </w:rPr>
              <w:t xml:space="preserve">-тормозные электромагниты;  </w:t>
            </w:r>
          </w:p>
          <w:p w14:paraId="628B7B39"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xml:space="preserve">-автоматические воздушные выключатели;  </w:t>
            </w:r>
          </w:p>
          <w:p w14:paraId="1C0314E6"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xml:space="preserve">-контакторы; </w:t>
            </w:r>
          </w:p>
          <w:p w14:paraId="3D457134" w14:textId="77777777" w:rsidR="00576034" w:rsidRPr="00576034" w:rsidRDefault="00576034" w:rsidP="00576034">
            <w:pPr>
              <w:suppressAutoHyphens/>
              <w:spacing w:after="0" w:line="240" w:lineRule="auto"/>
              <w:jc w:val="both"/>
              <w:rPr>
                <w:rFonts w:ascii="Times New Roman" w:hAnsi="Times New Roman"/>
                <w:color w:val="auto"/>
                <w:szCs w:val="22"/>
                <w:highlight w:val="green"/>
              </w:rPr>
            </w:pPr>
            <w:r w:rsidRPr="00576034">
              <w:rPr>
                <w:rFonts w:ascii="Times New Roman" w:hAnsi="Times New Roman"/>
                <w:color w:val="auto"/>
                <w:szCs w:val="22"/>
              </w:rPr>
              <w:t>-магнитные пускатели.</w:t>
            </w:r>
          </w:p>
        </w:tc>
        <w:tc>
          <w:tcPr>
            <w:tcW w:w="625" w:type="pct"/>
            <w:vMerge/>
          </w:tcPr>
          <w:p w14:paraId="2C14B3D4" w14:textId="77777777" w:rsidR="00576034" w:rsidRPr="00576034" w:rsidRDefault="00576034" w:rsidP="00576034">
            <w:pPr>
              <w:suppressAutoHyphens/>
              <w:spacing w:after="0"/>
              <w:jc w:val="center"/>
              <w:rPr>
                <w:rFonts w:ascii="Times New Roman" w:hAnsi="Times New Roman"/>
                <w:bCs/>
                <w:color w:val="auto"/>
                <w:szCs w:val="22"/>
                <w:highlight w:val="green"/>
              </w:rPr>
            </w:pPr>
          </w:p>
        </w:tc>
        <w:tc>
          <w:tcPr>
            <w:tcW w:w="551" w:type="pct"/>
            <w:vMerge/>
          </w:tcPr>
          <w:p w14:paraId="3143A0FC" w14:textId="77777777" w:rsidR="00576034" w:rsidRPr="00576034" w:rsidRDefault="00576034" w:rsidP="00576034">
            <w:pPr>
              <w:spacing w:after="0" w:line="240" w:lineRule="auto"/>
              <w:ind w:right="-68"/>
              <w:rPr>
                <w:rFonts w:ascii="Times New Roman" w:hAnsi="Times New Roman"/>
                <w:b/>
                <w:color w:val="auto"/>
                <w:szCs w:val="22"/>
                <w:highlight w:val="yellow"/>
              </w:rPr>
            </w:pPr>
          </w:p>
        </w:tc>
        <w:tc>
          <w:tcPr>
            <w:tcW w:w="679" w:type="pct"/>
            <w:vMerge/>
          </w:tcPr>
          <w:p w14:paraId="0A83BCA4" w14:textId="77777777" w:rsidR="00576034" w:rsidRPr="00576034" w:rsidRDefault="00576034" w:rsidP="00576034">
            <w:pPr>
              <w:suppressAutoHyphens/>
              <w:spacing w:after="0" w:line="240" w:lineRule="auto"/>
              <w:rPr>
                <w:rFonts w:ascii="Times New Roman" w:hAnsi="Times New Roman"/>
                <w:b/>
                <w:color w:val="auto"/>
                <w:szCs w:val="22"/>
                <w:highlight w:val="yellow"/>
              </w:rPr>
            </w:pPr>
          </w:p>
        </w:tc>
      </w:tr>
      <w:tr w:rsidR="00576034" w:rsidRPr="00576034" w14:paraId="41DE8386" w14:textId="77777777" w:rsidTr="00D001A7">
        <w:trPr>
          <w:trHeight w:val="20"/>
        </w:trPr>
        <w:tc>
          <w:tcPr>
            <w:tcW w:w="782" w:type="pct"/>
            <w:vMerge/>
          </w:tcPr>
          <w:p w14:paraId="473333B3" w14:textId="77777777" w:rsidR="00576034" w:rsidRPr="00576034" w:rsidRDefault="00576034" w:rsidP="00576034">
            <w:pPr>
              <w:spacing w:after="0" w:line="240" w:lineRule="auto"/>
              <w:rPr>
                <w:rFonts w:ascii="Times New Roman" w:hAnsi="Times New Roman"/>
                <w:b/>
                <w:bCs/>
                <w:color w:val="auto"/>
                <w:szCs w:val="22"/>
                <w:highlight w:val="green"/>
              </w:rPr>
            </w:pPr>
          </w:p>
        </w:tc>
        <w:tc>
          <w:tcPr>
            <w:tcW w:w="2363" w:type="pct"/>
          </w:tcPr>
          <w:p w14:paraId="12532496" w14:textId="77777777" w:rsidR="00576034" w:rsidRPr="00576034" w:rsidRDefault="00576034" w:rsidP="00576034">
            <w:pPr>
              <w:suppressAutoHyphens/>
              <w:spacing w:after="0" w:line="240" w:lineRule="auto"/>
              <w:jc w:val="both"/>
              <w:rPr>
                <w:rFonts w:ascii="Times New Roman" w:hAnsi="Times New Roman"/>
                <w:b/>
                <w:color w:val="auto"/>
                <w:szCs w:val="22"/>
                <w:highlight w:val="green"/>
              </w:rPr>
            </w:pPr>
            <w:r w:rsidRPr="00576034">
              <w:rPr>
                <w:rFonts w:ascii="Times New Roman" w:hAnsi="Times New Roman"/>
                <w:b/>
                <w:bCs/>
                <w:color w:val="auto"/>
                <w:szCs w:val="22"/>
              </w:rPr>
              <w:t>В том числе практических занятий и лабораторных работ</w:t>
            </w:r>
          </w:p>
        </w:tc>
        <w:tc>
          <w:tcPr>
            <w:tcW w:w="625" w:type="pct"/>
          </w:tcPr>
          <w:p w14:paraId="1AAF37B5" w14:textId="77777777" w:rsidR="00576034" w:rsidRPr="00576034" w:rsidRDefault="00576034" w:rsidP="00576034">
            <w:pPr>
              <w:suppressAutoHyphens/>
              <w:spacing w:after="0"/>
              <w:rPr>
                <w:rFonts w:ascii="Times New Roman" w:hAnsi="Times New Roman"/>
                <w:b/>
                <w:bCs/>
                <w:color w:val="auto"/>
                <w:szCs w:val="22"/>
                <w:highlight w:val="cyan"/>
              </w:rPr>
            </w:pPr>
            <w:r w:rsidRPr="00576034">
              <w:rPr>
                <w:rFonts w:ascii="Times New Roman" w:hAnsi="Times New Roman"/>
                <w:b/>
                <w:bCs/>
                <w:szCs w:val="22"/>
              </w:rPr>
              <w:t>2</w:t>
            </w:r>
          </w:p>
        </w:tc>
        <w:tc>
          <w:tcPr>
            <w:tcW w:w="551" w:type="pct"/>
            <w:vMerge w:val="restart"/>
          </w:tcPr>
          <w:p w14:paraId="4EF8CA7C" w14:textId="77777777" w:rsidR="00576034" w:rsidRPr="00576034" w:rsidRDefault="00576034" w:rsidP="00576034">
            <w:pPr>
              <w:suppressAutoHyphens/>
              <w:spacing w:after="0" w:line="240" w:lineRule="auto"/>
              <w:ind w:right="-68"/>
              <w:rPr>
                <w:rFonts w:ascii="Times New Roman" w:hAnsi="Times New Roman"/>
                <w:b/>
                <w:szCs w:val="22"/>
              </w:rPr>
            </w:pPr>
            <w:r w:rsidRPr="00576034">
              <w:rPr>
                <w:rFonts w:ascii="Times New Roman" w:hAnsi="Times New Roman"/>
                <w:b/>
                <w:szCs w:val="22"/>
              </w:rPr>
              <w:t>ПК 2.1, ПК 2.2</w:t>
            </w:r>
          </w:p>
          <w:p w14:paraId="397CC593" w14:textId="77777777" w:rsidR="00576034" w:rsidRPr="00576034" w:rsidRDefault="00576034" w:rsidP="00576034">
            <w:pPr>
              <w:suppressAutoHyphens/>
              <w:spacing w:after="0"/>
              <w:ind w:right="-68"/>
              <w:rPr>
                <w:rFonts w:ascii="Times New Roman" w:hAnsi="Times New Roman"/>
                <w:b/>
                <w:i/>
                <w:iCs/>
                <w:color w:val="auto"/>
                <w:szCs w:val="22"/>
                <w:highlight w:val="green"/>
              </w:rPr>
            </w:pPr>
          </w:p>
        </w:tc>
        <w:tc>
          <w:tcPr>
            <w:tcW w:w="679" w:type="pct"/>
            <w:vMerge w:val="restart"/>
          </w:tcPr>
          <w:p w14:paraId="02B459AB"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bCs/>
                <w:color w:val="auto"/>
                <w:szCs w:val="22"/>
              </w:rPr>
              <w:t xml:space="preserve">Н </w:t>
            </w:r>
            <w:r w:rsidRPr="00576034">
              <w:rPr>
                <w:rFonts w:ascii="Times New Roman" w:hAnsi="Times New Roman"/>
                <w:color w:val="auto"/>
                <w:szCs w:val="22"/>
              </w:rPr>
              <w:t xml:space="preserve">2.1.01 </w:t>
            </w:r>
          </w:p>
          <w:p w14:paraId="5BE0B09D"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color w:val="auto"/>
                <w:szCs w:val="22"/>
              </w:rPr>
              <w:t>У 2.2.02</w:t>
            </w:r>
          </w:p>
          <w:p w14:paraId="55E4596B"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color w:val="auto"/>
                <w:szCs w:val="22"/>
              </w:rPr>
              <w:t>У 2.3.01</w:t>
            </w:r>
          </w:p>
          <w:p w14:paraId="34473B4F"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color w:val="auto"/>
                <w:szCs w:val="22"/>
              </w:rPr>
              <w:t>З 2.2.01</w:t>
            </w:r>
          </w:p>
          <w:p w14:paraId="2BBB0C95" w14:textId="77777777" w:rsidR="00576034" w:rsidRPr="00576034" w:rsidRDefault="00576034" w:rsidP="00576034">
            <w:pPr>
              <w:suppressAutoHyphens/>
              <w:spacing w:after="0" w:line="240" w:lineRule="auto"/>
              <w:rPr>
                <w:rFonts w:ascii="Times New Roman" w:hAnsi="Times New Roman"/>
                <w:b/>
                <w:i/>
                <w:iCs/>
                <w:color w:val="auto"/>
                <w:szCs w:val="22"/>
                <w:highlight w:val="green"/>
              </w:rPr>
            </w:pPr>
          </w:p>
        </w:tc>
      </w:tr>
      <w:tr w:rsidR="00576034" w:rsidRPr="00576034" w14:paraId="5F87742E" w14:textId="77777777" w:rsidTr="00D001A7">
        <w:trPr>
          <w:trHeight w:val="20"/>
        </w:trPr>
        <w:tc>
          <w:tcPr>
            <w:tcW w:w="782" w:type="pct"/>
            <w:vMerge/>
          </w:tcPr>
          <w:p w14:paraId="10688BE4" w14:textId="77777777" w:rsidR="00576034" w:rsidRPr="00576034" w:rsidRDefault="00576034" w:rsidP="00576034">
            <w:pPr>
              <w:spacing w:after="0" w:line="240" w:lineRule="auto"/>
              <w:rPr>
                <w:rFonts w:ascii="Times New Roman" w:hAnsi="Times New Roman"/>
                <w:b/>
                <w:bCs/>
                <w:color w:val="auto"/>
                <w:szCs w:val="22"/>
                <w:highlight w:val="green"/>
              </w:rPr>
            </w:pPr>
          </w:p>
        </w:tc>
        <w:tc>
          <w:tcPr>
            <w:tcW w:w="2363" w:type="pct"/>
          </w:tcPr>
          <w:p w14:paraId="15CB6600" w14:textId="77777777" w:rsidR="00576034" w:rsidRPr="00576034" w:rsidRDefault="00576034" w:rsidP="00576034">
            <w:pPr>
              <w:tabs>
                <w:tab w:val="left" w:pos="569"/>
              </w:tabs>
              <w:suppressAutoHyphens/>
              <w:spacing w:after="0" w:line="240" w:lineRule="auto"/>
              <w:ind w:left="56" w:right="57"/>
              <w:contextualSpacing/>
              <w:rPr>
                <w:rFonts w:ascii="Times New Roman" w:hAnsi="Times New Roman"/>
                <w:iCs/>
                <w:color w:val="auto"/>
                <w:szCs w:val="22"/>
                <w:highlight w:val="green"/>
                <w:lang w:val="x-none" w:eastAsia="x-none"/>
              </w:rPr>
            </w:pPr>
            <w:r w:rsidRPr="00576034">
              <w:rPr>
                <w:rFonts w:ascii="Times New Roman" w:hAnsi="Times New Roman"/>
                <w:bCs/>
                <w:szCs w:val="22"/>
                <w:lang w:eastAsia="x-none"/>
              </w:rPr>
              <w:t xml:space="preserve">7. </w:t>
            </w:r>
            <w:proofErr w:type="gramStart"/>
            <w:r w:rsidRPr="00576034">
              <w:rPr>
                <w:rFonts w:ascii="Times New Roman" w:hAnsi="Times New Roman"/>
                <w:bCs/>
                <w:szCs w:val="22"/>
                <w:lang w:eastAsia="x-none"/>
              </w:rPr>
              <w:t>«</w:t>
            </w:r>
            <w:r w:rsidRPr="00576034">
              <w:rPr>
                <w:rFonts w:ascii="Times New Roman" w:hAnsi="Times New Roman"/>
                <w:bCs/>
                <w:szCs w:val="22"/>
              </w:rPr>
              <w:t xml:space="preserve"> </w:t>
            </w:r>
            <w:r w:rsidRPr="00576034">
              <w:rPr>
                <w:rFonts w:ascii="Times New Roman" w:hAnsi="Times New Roman"/>
                <w:color w:val="auto"/>
                <w:sz w:val="24"/>
                <w:szCs w:val="24"/>
                <w:lang w:val="x-none" w:eastAsia="x-none"/>
              </w:rPr>
              <w:t>Расчет</w:t>
            </w:r>
            <w:proofErr w:type="gramEnd"/>
            <w:r w:rsidRPr="00576034">
              <w:rPr>
                <w:rFonts w:ascii="Times New Roman" w:hAnsi="Times New Roman"/>
                <w:color w:val="auto"/>
                <w:sz w:val="24"/>
                <w:szCs w:val="24"/>
                <w:lang w:val="x-none" w:eastAsia="x-none"/>
              </w:rPr>
              <w:t xml:space="preserve"> и выбор аппаратов управления и защиты силовых цепей до 1000 В</w:t>
            </w:r>
            <w:r w:rsidRPr="00576034">
              <w:rPr>
                <w:rFonts w:ascii="Times New Roman" w:hAnsi="Times New Roman"/>
                <w:bCs/>
                <w:szCs w:val="22"/>
              </w:rPr>
              <w:t>»</w:t>
            </w:r>
            <w:r w:rsidRPr="00576034">
              <w:rPr>
                <w:rFonts w:ascii="Times New Roman" w:hAnsi="Times New Roman"/>
                <w:bCs/>
                <w:szCs w:val="22"/>
                <w:lang w:val="x-none"/>
              </w:rPr>
              <w:t>.</w:t>
            </w:r>
          </w:p>
        </w:tc>
        <w:tc>
          <w:tcPr>
            <w:tcW w:w="625" w:type="pct"/>
          </w:tcPr>
          <w:p w14:paraId="3714BC02" w14:textId="77777777" w:rsidR="00576034" w:rsidRPr="00576034" w:rsidRDefault="00576034" w:rsidP="00576034">
            <w:pPr>
              <w:suppressAutoHyphens/>
              <w:spacing w:after="0"/>
              <w:rPr>
                <w:rFonts w:ascii="Times New Roman" w:hAnsi="Times New Roman"/>
                <w:bCs/>
                <w:i/>
                <w:color w:val="auto"/>
                <w:szCs w:val="22"/>
                <w:highlight w:val="red"/>
              </w:rPr>
            </w:pPr>
            <w:r w:rsidRPr="00576034">
              <w:rPr>
                <w:rFonts w:ascii="Times New Roman" w:hAnsi="Times New Roman"/>
                <w:bCs/>
                <w:i/>
                <w:szCs w:val="22"/>
              </w:rPr>
              <w:t>2</w:t>
            </w:r>
          </w:p>
        </w:tc>
        <w:tc>
          <w:tcPr>
            <w:tcW w:w="551" w:type="pct"/>
            <w:vMerge/>
          </w:tcPr>
          <w:p w14:paraId="317D606F" w14:textId="77777777" w:rsidR="00576034" w:rsidRPr="00576034" w:rsidRDefault="00576034" w:rsidP="00576034">
            <w:pPr>
              <w:suppressAutoHyphens/>
              <w:spacing w:after="0"/>
              <w:ind w:right="-68"/>
              <w:rPr>
                <w:rFonts w:ascii="Times New Roman" w:hAnsi="Times New Roman"/>
                <w:b/>
                <w:color w:val="auto"/>
                <w:szCs w:val="22"/>
                <w:highlight w:val="green"/>
              </w:rPr>
            </w:pPr>
          </w:p>
        </w:tc>
        <w:tc>
          <w:tcPr>
            <w:tcW w:w="679" w:type="pct"/>
            <w:vMerge/>
          </w:tcPr>
          <w:p w14:paraId="31E955A5" w14:textId="77777777" w:rsidR="00576034" w:rsidRPr="00576034" w:rsidRDefault="00576034" w:rsidP="00576034">
            <w:pPr>
              <w:suppressAutoHyphens/>
              <w:spacing w:after="0" w:line="240" w:lineRule="auto"/>
              <w:rPr>
                <w:rFonts w:ascii="Times New Roman" w:hAnsi="Times New Roman"/>
                <w:b/>
                <w:color w:val="auto"/>
                <w:szCs w:val="22"/>
                <w:highlight w:val="green"/>
              </w:rPr>
            </w:pPr>
          </w:p>
        </w:tc>
      </w:tr>
      <w:tr w:rsidR="00576034" w:rsidRPr="00576034" w14:paraId="389C0FBB" w14:textId="77777777" w:rsidTr="00D001A7">
        <w:trPr>
          <w:trHeight w:val="20"/>
        </w:trPr>
        <w:tc>
          <w:tcPr>
            <w:tcW w:w="782" w:type="pct"/>
            <w:vMerge w:val="restart"/>
          </w:tcPr>
          <w:p w14:paraId="6A80EF5C" w14:textId="77777777" w:rsidR="00576034" w:rsidRPr="00576034" w:rsidRDefault="00576034" w:rsidP="00576034">
            <w:pPr>
              <w:spacing w:after="0" w:line="240" w:lineRule="auto"/>
              <w:rPr>
                <w:rFonts w:ascii="Times New Roman" w:eastAsia="Calibri" w:hAnsi="Times New Roman"/>
                <w:b/>
                <w:bCs/>
                <w:szCs w:val="22"/>
              </w:rPr>
            </w:pPr>
            <w:r w:rsidRPr="00576034">
              <w:rPr>
                <w:rFonts w:ascii="Times New Roman" w:eastAsia="Calibri" w:hAnsi="Times New Roman"/>
                <w:b/>
                <w:bCs/>
                <w:szCs w:val="22"/>
              </w:rPr>
              <w:t>Тема 1.5</w:t>
            </w:r>
          </w:p>
          <w:p w14:paraId="6F6B96C7" w14:textId="77777777" w:rsidR="00576034" w:rsidRPr="00576034" w:rsidRDefault="00576034" w:rsidP="00576034">
            <w:pPr>
              <w:spacing w:after="0" w:line="240" w:lineRule="auto"/>
              <w:rPr>
                <w:rFonts w:ascii="Times New Roman" w:hAnsi="Times New Roman"/>
                <w:b/>
                <w:bCs/>
                <w:color w:val="auto"/>
                <w:szCs w:val="22"/>
                <w:highlight w:val="green"/>
              </w:rPr>
            </w:pPr>
            <w:r w:rsidRPr="00576034">
              <w:rPr>
                <w:rFonts w:ascii="Times New Roman" w:hAnsi="Times New Roman"/>
                <w:b/>
                <w:color w:val="auto"/>
                <w:szCs w:val="22"/>
              </w:rPr>
              <w:t>Техническое обслуживание кабельных линий</w:t>
            </w:r>
          </w:p>
        </w:tc>
        <w:tc>
          <w:tcPr>
            <w:tcW w:w="2363" w:type="pct"/>
          </w:tcPr>
          <w:p w14:paraId="0D8441E3" w14:textId="77777777" w:rsidR="00576034" w:rsidRPr="00576034" w:rsidRDefault="00576034" w:rsidP="00576034">
            <w:pPr>
              <w:tabs>
                <w:tab w:val="left" w:pos="569"/>
              </w:tabs>
              <w:suppressAutoHyphens/>
              <w:spacing w:after="0" w:line="240" w:lineRule="auto"/>
              <w:ind w:left="56" w:right="57"/>
              <w:contextualSpacing/>
              <w:rPr>
                <w:rFonts w:ascii="Times New Roman" w:hAnsi="Times New Roman"/>
                <w:bCs/>
                <w:szCs w:val="22"/>
                <w:lang w:val="x-none" w:eastAsia="x-none"/>
              </w:rPr>
            </w:pPr>
            <w:r w:rsidRPr="00576034">
              <w:rPr>
                <w:rFonts w:ascii="Times New Roman" w:hAnsi="Times New Roman"/>
                <w:b/>
                <w:bCs/>
                <w:color w:val="auto"/>
                <w:szCs w:val="22"/>
                <w:lang w:val="x-none" w:eastAsia="x-none"/>
              </w:rPr>
              <w:t xml:space="preserve">Содержание </w:t>
            </w:r>
          </w:p>
        </w:tc>
        <w:tc>
          <w:tcPr>
            <w:tcW w:w="625" w:type="pct"/>
            <w:vMerge w:val="restart"/>
          </w:tcPr>
          <w:p w14:paraId="25E06307" w14:textId="77777777" w:rsidR="00576034" w:rsidRPr="00576034" w:rsidRDefault="00576034" w:rsidP="00576034">
            <w:pPr>
              <w:suppressAutoHyphens/>
              <w:spacing w:after="0"/>
              <w:rPr>
                <w:rFonts w:ascii="Times New Roman" w:hAnsi="Times New Roman"/>
                <w:bCs/>
                <w:i/>
                <w:szCs w:val="22"/>
              </w:rPr>
            </w:pPr>
            <w:r w:rsidRPr="00576034">
              <w:rPr>
                <w:rFonts w:ascii="Times New Roman" w:hAnsi="Times New Roman"/>
                <w:bCs/>
                <w:i/>
                <w:szCs w:val="22"/>
              </w:rPr>
              <w:t>6</w:t>
            </w:r>
          </w:p>
        </w:tc>
        <w:tc>
          <w:tcPr>
            <w:tcW w:w="551" w:type="pct"/>
            <w:vMerge w:val="restart"/>
          </w:tcPr>
          <w:p w14:paraId="2C43DAE9" w14:textId="77777777" w:rsidR="00576034" w:rsidRPr="00576034" w:rsidRDefault="00576034" w:rsidP="00576034">
            <w:pPr>
              <w:suppressAutoHyphens/>
              <w:spacing w:after="0" w:line="240" w:lineRule="auto"/>
              <w:ind w:right="-68"/>
              <w:rPr>
                <w:rFonts w:ascii="Times New Roman" w:hAnsi="Times New Roman"/>
                <w:b/>
                <w:szCs w:val="22"/>
              </w:rPr>
            </w:pPr>
            <w:r w:rsidRPr="00576034">
              <w:rPr>
                <w:rFonts w:ascii="Times New Roman" w:hAnsi="Times New Roman"/>
                <w:b/>
                <w:szCs w:val="22"/>
              </w:rPr>
              <w:t>ПК 2.1, ПК 2.2, ПК 2.3</w:t>
            </w:r>
          </w:p>
          <w:p w14:paraId="4231EE8B" w14:textId="77777777" w:rsidR="00576034" w:rsidRPr="00576034" w:rsidRDefault="00576034" w:rsidP="00576034">
            <w:pPr>
              <w:spacing w:after="0" w:line="240" w:lineRule="auto"/>
              <w:ind w:right="-68"/>
              <w:rPr>
                <w:rFonts w:ascii="Times New Roman" w:hAnsi="Times New Roman"/>
                <w:b/>
                <w:bCs/>
                <w:color w:val="auto"/>
                <w:szCs w:val="22"/>
              </w:rPr>
            </w:pPr>
            <w:r w:rsidRPr="00576034">
              <w:rPr>
                <w:rFonts w:ascii="Times New Roman" w:hAnsi="Times New Roman"/>
                <w:b/>
                <w:bCs/>
                <w:color w:val="auto"/>
                <w:szCs w:val="22"/>
              </w:rPr>
              <w:t>ОК 03</w:t>
            </w:r>
          </w:p>
          <w:p w14:paraId="1099126E" w14:textId="77777777" w:rsidR="00576034" w:rsidRPr="00576034" w:rsidRDefault="00576034" w:rsidP="00576034">
            <w:pPr>
              <w:spacing w:after="0"/>
              <w:ind w:right="-68"/>
              <w:rPr>
                <w:rFonts w:ascii="Times New Roman" w:hAnsi="Times New Roman"/>
                <w:b/>
                <w:bCs/>
                <w:color w:val="auto"/>
                <w:szCs w:val="22"/>
                <w:highlight w:val="yellow"/>
              </w:rPr>
            </w:pPr>
            <w:r w:rsidRPr="00576034">
              <w:rPr>
                <w:rFonts w:ascii="Times New Roman" w:hAnsi="Times New Roman"/>
                <w:b/>
                <w:bCs/>
                <w:color w:val="auto"/>
                <w:szCs w:val="22"/>
              </w:rPr>
              <w:t>КК 2</w:t>
            </w:r>
          </w:p>
        </w:tc>
        <w:tc>
          <w:tcPr>
            <w:tcW w:w="679" w:type="pct"/>
            <w:vMerge w:val="restart"/>
          </w:tcPr>
          <w:p w14:paraId="5B64C7D2"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bCs/>
                <w:color w:val="auto"/>
                <w:szCs w:val="22"/>
              </w:rPr>
              <w:t xml:space="preserve">Н </w:t>
            </w:r>
            <w:r w:rsidRPr="00576034">
              <w:rPr>
                <w:rFonts w:ascii="Times New Roman" w:hAnsi="Times New Roman"/>
                <w:color w:val="auto"/>
                <w:szCs w:val="22"/>
              </w:rPr>
              <w:t>2.2.01</w:t>
            </w:r>
          </w:p>
          <w:p w14:paraId="4452B687" w14:textId="77777777" w:rsidR="00576034" w:rsidRPr="00576034" w:rsidRDefault="00576034" w:rsidP="00576034">
            <w:pPr>
              <w:suppressAutoHyphens/>
              <w:spacing w:after="0" w:line="240" w:lineRule="auto"/>
              <w:jc w:val="both"/>
              <w:rPr>
                <w:rFonts w:ascii="Times New Roman" w:hAnsi="Times New Roman"/>
                <w:color w:val="auto"/>
                <w:szCs w:val="22"/>
                <w:lang w:eastAsia="en-US"/>
              </w:rPr>
            </w:pPr>
            <w:r w:rsidRPr="00576034">
              <w:rPr>
                <w:rFonts w:ascii="Times New Roman" w:hAnsi="Times New Roman"/>
                <w:color w:val="auto"/>
                <w:szCs w:val="22"/>
                <w:lang w:eastAsia="en-US"/>
              </w:rPr>
              <w:t>У 2.2.01</w:t>
            </w:r>
          </w:p>
          <w:p w14:paraId="343140D2" w14:textId="77777777" w:rsidR="00576034" w:rsidRPr="00576034" w:rsidRDefault="00576034" w:rsidP="00576034">
            <w:pPr>
              <w:suppressAutoHyphens/>
              <w:spacing w:after="0" w:line="240" w:lineRule="auto"/>
              <w:jc w:val="both"/>
              <w:rPr>
                <w:rFonts w:ascii="Times New Roman" w:hAnsi="Times New Roman"/>
                <w:color w:val="auto"/>
                <w:szCs w:val="22"/>
                <w:lang w:val="en-US"/>
              </w:rPr>
            </w:pPr>
            <w:r w:rsidRPr="00576034">
              <w:rPr>
                <w:rFonts w:ascii="Times New Roman" w:hAnsi="Times New Roman"/>
                <w:color w:val="auto"/>
                <w:szCs w:val="22"/>
              </w:rPr>
              <w:t>У 2.3.01</w:t>
            </w:r>
          </w:p>
          <w:p w14:paraId="609081B8"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color w:val="auto"/>
                <w:szCs w:val="22"/>
              </w:rPr>
              <w:t>З 2.1.01</w:t>
            </w:r>
          </w:p>
          <w:p w14:paraId="22CD49FC" w14:textId="77777777" w:rsidR="00576034" w:rsidRPr="00576034" w:rsidRDefault="00576034" w:rsidP="00576034">
            <w:pPr>
              <w:suppressAutoHyphens/>
              <w:spacing w:after="0" w:line="240" w:lineRule="auto"/>
              <w:rPr>
                <w:rFonts w:ascii="Times New Roman" w:hAnsi="Times New Roman"/>
                <w:bCs/>
                <w:color w:val="auto"/>
                <w:szCs w:val="22"/>
              </w:rPr>
            </w:pPr>
          </w:p>
        </w:tc>
      </w:tr>
      <w:tr w:rsidR="00576034" w:rsidRPr="00576034" w14:paraId="7295D2EA" w14:textId="77777777" w:rsidTr="00D001A7">
        <w:trPr>
          <w:trHeight w:val="20"/>
        </w:trPr>
        <w:tc>
          <w:tcPr>
            <w:tcW w:w="782" w:type="pct"/>
            <w:vMerge/>
          </w:tcPr>
          <w:p w14:paraId="561441D6" w14:textId="77777777" w:rsidR="00576034" w:rsidRPr="00576034" w:rsidRDefault="00576034" w:rsidP="00576034">
            <w:pPr>
              <w:spacing w:after="0" w:line="240" w:lineRule="auto"/>
              <w:rPr>
                <w:rFonts w:ascii="Times New Roman" w:hAnsi="Times New Roman"/>
                <w:bCs/>
                <w:color w:val="auto"/>
                <w:szCs w:val="22"/>
                <w:highlight w:val="green"/>
              </w:rPr>
            </w:pPr>
          </w:p>
        </w:tc>
        <w:tc>
          <w:tcPr>
            <w:tcW w:w="2363" w:type="pct"/>
          </w:tcPr>
          <w:p w14:paraId="622EA4D4"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xml:space="preserve">Общие сведения о кабельных линиях. Техническое обслуживание кабелей: в траншеях; в блоках; в туннелях; на эстакадах; в галереях. </w:t>
            </w:r>
          </w:p>
          <w:p w14:paraId="32763D0C"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xml:space="preserve">Техническое обслуживание: соединительных </w:t>
            </w:r>
            <w:proofErr w:type="gramStart"/>
            <w:r w:rsidRPr="00576034">
              <w:rPr>
                <w:rFonts w:ascii="Times New Roman" w:hAnsi="Times New Roman"/>
                <w:color w:val="auto"/>
                <w:szCs w:val="22"/>
              </w:rPr>
              <w:t>муфт;  муфт</w:t>
            </w:r>
            <w:proofErr w:type="gramEnd"/>
            <w:r w:rsidRPr="00576034">
              <w:rPr>
                <w:rFonts w:ascii="Times New Roman" w:hAnsi="Times New Roman"/>
                <w:color w:val="auto"/>
                <w:szCs w:val="22"/>
              </w:rPr>
              <w:t xml:space="preserve"> наружной установки на кабелях напряжением до 10 </w:t>
            </w:r>
            <w:proofErr w:type="spellStart"/>
            <w:r w:rsidRPr="00576034">
              <w:rPr>
                <w:rFonts w:ascii="Times New Roman" w:hAnsi="Times New Roman"/>
                <w:color w:val="auto"/>
                <w:szCs w:val="22"/>
              </w:rPr>
              <w:t>кВ</w:t>
            </w:r>
            <w:proofErr w:type="spellEnd"/>
            <w:r w:rsidRPr="00576034">
              <w:rPr>
                <w:rFonts w:ascii="Times New Roman" w:hAnsi="Times New Roman"/>
                <w:color w:val="auto"/>
                <w:szCs w:val="22"/>
              </w:rPr>
              <w:t xml:space="preserve">; концевых муфт и заделок внутренней установки на кабелях напряжением до 10 </w:t>
            </w:r>
            <w:proofErr w:type="spellStart"/>
            <w:r w:rsidRPr="00576034">
              <w:rPr>
                <w:rFonts w:ascii="Times New Roman" w:hAnsi="Times New Roman"/>
                <w:color w:val="auto"/>
                <w:szCs w:val="22"/>
              </w:rPr>
              <w:t>кВ.</w:t>
            </w:r>
            <w:proofErr w:type="spellEnd"/>
            <w:r w:rsidRPr="00576034">
              <w:rPr>
                <w:rFonts w:ascii="Times New Roman" w:hAnsi="Times New Roman"/>
                <w:color w:val="auto"/>
                <w:szCs w:val="22"/>
              </w:rPr>
              <w:t xml:space="preserve"> </w:t>
            </w:r>
          </w:p>
          <w:p w14:paraId="7D10BBA4" w14:textId="77777777" w:rsidR="00576034" w:rsidRPr="00576034" w:rsidRDefault="00576034" w:rsidP="00576034">
            <w:pPr>
              <w:tabs>
                <w:tab w:val="left" w:pos="569"/>
              </w:tabs>
              <w:suppressAutoHyphens/>
              <w:spacing w:after="0" w:line="240" w:lineRule="auto"/>
              <w:contextualSpacing/>
              <w:rPr>
                <w:rFonts w:ascii="Times New Roman" w:hAnsi="Times New Roman"/>
                <w:bCs/>
                <w:szCs w:val="22"/>
                <w:lang w:val="x-none" w:eastAsia="x-none"/>
              </w:rPr>
            </w:pPr>
            <w:r w:rsidRPr="00576034">
              <w:rPr>
                <w:rFonts w:ascii="Times New Roman" w:hAnsi="Times New Roman"/>
                <w:color w:val="auto"/>
                <w:szCs w:val="22"/>
                <w:lang w:val="x-none" w:eastAsia="x-none"/>
              </w:rPr>
              <w:t>Замена кабелей в блоках;  в кабельных помещениях;  в производственных помещениях. Механизмы, инструменты и приспособления, применяемые при техническом обслуживании кабельных трасс. Техника безопасности при техническом обслуживании кабельных линий.</w:t>
            </w:r>
          </w:p>
        </w:tc>
        <w:tc>
          <w:tcPr>
            <w:tcW w:w="625" w:type="pct"/>
            <w:vMerge/>
          </w:tcPr>
          <w:p w14:paraId="05FB6AF5" w14:textId="77777777" w:rsidR="00576034" w:rsidRPr="00576034" w:rsidRDefault="00576034" w:rsidP="00576034">
            <w:pPr>
              <w:suppressAutoHyphens/>
              <w:spacing w:after="0"/>
              <w:rPr>
                <w:rFonts w:ascii="Times New Roman" w:hAnsi="Times New Roman"/>
                <w:bCs/>
                <w:szCs w:val="22"/>
              </w:rPr>
            </w:pPr>
          </w:p>
        </w:tc>
        <w:tc>
          <w:tcPr>
            <w:tcW w:w="551" w:type="pct"/>
            <w:vMerge/>
          </w:tcPr>
          <w:p w14:paraId="1942ED88" w14:textId="77777777" w:rsidR="00576034" w:rsidRPr="00576034" w:rsidRDefault="00576034" w:rsidP="00576034">
            <w:pPr>
              <w:spacing w:after="0" w:line="240" w:lineRule="auto"/>
              <w:ind w:right="-68"/>
              <w:rPr>
                <w:rFonts w:ascii="Times New Roman" w:hAnsi="Times New Roman"/>
                <w:b/>
                <w:bCs/>
                <w:color w:val="auto"/>
                <w:szCs w:val="22"/>
                <w:highlight w:val="yellow"/>
              </w:rPr>
            </w:pPr>
          </w:p>
        </w:tc>
        <w:tc>
          <w:tcPr>
            <w:tcW w:w="679" w:type="pct"/>
            <w:vMerge/>
          </w:tcPr>
          <w:p w14:paraId="379F3A8C" w14:textId="77777777" w:rsidR="00576034" w:rsidRPr="00576034" w:rsidRDefault="00576034" w:rsidP="00576034">
            <w:pPr>
              <w:suppressAutoHyphens/>
              <w:spacing w:after="0" w:line="240" w:lineRule="auto"/>
              <w:rPr>
                <w:rFonts w:ascii="Times New Roman" w:hAnsi="Times New Roman"/>
                <w:bCs/>
                <w:color w:val="auto"/>
                <w:szCs w:val="22"/>
              </w:rPr>
            </w:pPr>
          </w:p>
        </w:tc>
      </w:tr>
      <w:tr w:rsidR="00576034" w:rsidRPr="00576034" w14:paraId="6F4C2A1E" w14:textId="77777777" w:rsidTr="00D001A7">
        <w:trPr>
          <w:trHeight w:val="20"/>
        </w:trPr>
        <w:tc>
          <w:tcPr>
            <w:tcW w:w="782" w:type="pct"/>
            <w:vMerge/>
          </w:tcPr>
          <w:p w14:paraId="78C954D7" w14:textId="77777777" w:rsidR="00576034" w:rsidRPr="00576034" w:rsidRDefault="00576034" w:rsidP="00576034">
            <w:pPr>
              <w:spacing w:after="0" w:line="240" w:lineRule="auto"/>
              <w:rPr>
                <w:rFonts w:ascii="Times New Roman" w:hAnsi="Times New Roman"/>
                <w:bCs/>
                <w:color w:val="auto"/>
                <w:szCs w:val="22"/>
                <w:highlight w:val="green"/>
              </w:rPr>
            </w:pPr>
          </w:p>
        </w:tc>
        <w:tc>
          <w:tcPr>
            <w:tcW w:w="2363" w:type="pct"/>
          </w:tcPr>
          <w:p w14:paraId="5EC8A36E" w14:textId="77777777" w:rsidR="00576034" w:rsidRPr="00576034" w:rsidRDefault="00576034" w:rsidP="00576034">
            <w:pPr>
              <w:tabs>
                <w:tab w:val="left" w:pos="569"/>
              </w:tabs>
              <w:suppressAutoHyphens/>
              <w:spacing w:after="0" w:line="240" w:lineRule="auto"/>
              <w:ind w:left="56" w:right="57"/>
              <w:contextualSpacing/>
              <w:rPr>
                <w:rFonts w:ascii="Times New Roman" w:hAnsi="Times New Roman"/>
                <w:bCs/>
                <w:szCs w:val="22"/>
                <w:lang w:val="x-none" w:eastAsia="x-none"/>
              </w:rPr>
            </w:pPr>
            <w:r w:rsidRPr="00576034">
              <w:rPr>
                <w:rFonts w:ascii="Times New Roman" w:hAnsi="Times New Roman"/>
                <w:b/>
                <w:bCs/>
                <w:color w:val="auto"/>
                <w:szCs w:val="22"/>
                <w:lang w:val="x-none" w:eastAsia="x-none"/>
              </w:rPr>
              <w:t>В том числе практических занятий и лабораторных работ</w:t>
            </w:r>
          </w:p>
        </w:tc>
        <w:tc>
          <w:tcPr>
            <w:tcW w:w="625" w:type="pct"/>
          </w:tcPr>
          <w:p w14:paraId="52329F62" w14:textId="77777777" w:rsidR="00576034" w:rsidRPr="00576034" w:rsidRDefault="00576034" w:rsidP="00576034">
            <w:pPr>
              <w:suppressAutoHyphens/>
              <w:spacing w:after="0"/>
              <w:rPr>
                <w:rFonts w:ascii="Times New Roman" w:hAnsi="Times New Roman"/>
                <w:b/>
                <w:bCs/>
                <w:szCs w:val="22"/>
              </w:rPr>
            </w:pPr>
            <w:r w:rsidRPr="00576034">
              <w:rPr>
                <w:rFonts w:ascii="Times New Roman" w:hAnsi="Times New Roman"/>
                <w:b/>
                <w:bCs/>
                <w:color w:val="auto"/>
                <w:szCs w:val="22"/>
              </w:rPr>
              <w:t>2</w:t>
            </w:r>
          </w:p>
        </w:tc>
        <w:tc>
          <w:tcPr>
            <w:tcW w:w="551" w:type="pct"/>
            <w:vMerge w:val="restart"/>
          </w:tcPr>
          <w:p w14:paraId="7B194612" w14:textId="77777777" w:rsidR="00576034" w:rsidRPr="00576034" w:rsidRDefault="00576034" w:rsidP="00576034">
            <w:pPr>
              <w:suppressAutoHyphens/>
              <w:spacing w:after="0" w:line="240" w:lineRule="auto"/>
              <w:ind w:right="-68"/>
              <w:rPr>
                <w:rFonts w:ascii="Times New Roman" w:hAnsi="Times New Roman"/>
                <w:b/>
                <w:szCs w:val="22"/>
              </w:rPr>
            </w:pPr>
            <w:r w:rsidRPr="00576034">
              <w:rPr>
                <w:rFonts w:ascii="Times New Roman" w:hAnsi="Times New Roman"/>
                <w:b/>
                <w:szCs w:val="22"/>
              </w:rPr>
              <w:t>ПК 2.1, ПК 2.2, ПК 2.3</w:t>
            </w:r>
          </w:p>
          <w:p w14:paraId="13A207B8" w14:textId="77777777" w:rsidR="00576034" w:rsidRPr="00576034" w:rsidRDefault="00576034" w:rsidP="00576034">
            <w:pPr>
              <w:spacing w:after="0"/>
              <w:ind w:right="-68"/>
              <w:rPr>
                <w:rFonts w:ascii="Times New Roman" w:hAnsi="Times New Roman"/>
                <w:bCs/>
                <w:color w:val="auto"/>
                <w:szCs w:val="22"/>
                <w:highlight w:val="yellow"/>
              </w:rPr>
            </w:pPr>
          </w:p>
        </w:tc>
        <w:tc>
          <w:tcPr>
            <w:tcW w:w="679" w:type="pct"/>
            <w:vMerge w:val="restart"/>
          </w:tcPr>
          <w:p w14:paraId="4A0ED5F7" w14:textId="77777777" w:rsidR="00576034" w:rsidRPr="00576034" w:rsidRDefault="00576034" w:rsidP="00576034">
            <w:pPr>
              <w:suppressAutoHyphens/>
              <w:spacing w:after="0" w:line="240" w:lineRule="auto"/>
              <w:jc w:val="both"/>
              <w:rPr>
                <w:rFonts w:ascii="Times New Roman" w:hAnsi="Times New Roman"/>
                <w:color w:val="auto"/>
                <w:szCs w:val="22"/>
                <w:lang w:eastAsia="en-US"/>
              </w:rPr>
            </w:pPr>
            <w:r w:rsidRPr="00576034">
              <w:rPr>
                <w:rFonts w:ascii="Times New Roman" w:hAnsi="Times New Roman"/>
                <w:bCs/>
                <w:color w:val="auto"/>
                <w:szCs w:val="22"/>
              </w:rPr>
              <w:t xml:space="preserve">Н </w:t>
            </w:r>
            <w:r w:rsidRPr="00576034">
              <w:rPr>
                <w:rFonts w:ascii="Times New Roman" w:hAnsi="Times New Roman"/>
                <w:color w:val="auto"/>
                <w:szCs w:val="22"/>
              </w:rPr>
              <w:t>2.2.01</w:t>
            </w:r>
            <w:r w:rsidRPr="00576034">
              <w:rPr>
                <w:rFonts w:ascii="Times New Roman" w:hAnsi="Times New Roman"/>
                <w:color w:val="auto"/>
                <w:szCs w:val="22"/>
                <w:lang w:eastAsia="en-US"/>
              </w:rPr>
              <w:t xml:space="preserve"> </w:t>
            </w:r>
          </w:p>
          <w:p w14:paraId="36334072" w14:textId="77777777" w:rsidR="00576034" w:rsidRPr="00576034" w:rsidRDefault="00576034" w:rsidP="00576034">
            <w:pPr>
              <w:suppressAutoHyphens/>
              <w:spacing w:after="0" w:line="240" w:lineRule="auto"/>
              <w:jc w:val="both"/>
              <w:rPr>
                <w:rFonts w:ascii="Times New Roman" w:hAnsi="Times New Roman"/>
                <w:color w:val="auto"/>
                <w:szCs w:val="22"/>
                <w:lang w:eastAsia="en-US"/>
              </w:rPr>
            </w:pPr>
            <w:r w:rsidRPr="00576034">
              <w:rPr>
                <w:rFonts w:ascii="Times New Roman" w:hAnsi="Times New Roman"/>
                <w:color w:val="auto"/>
                <w:szCs w:val="22"/>
                <w:lang w:eastAsia="en-US"/>
              </w:rPr>
              <w:t>У 2.2.01</w:t>
            </w:r>
          </w:p>
          <w:p w14:paraId="673C157A" w14:textId="77777777" w:rsidR="00576034" w:rsidRPr="00576034" w:rsidRDefault="00576034" w:rsidP="00576034">
            <w:pPr>
              <w:suppressAutoHyphens/>
              <w:spacing w:after="0" w:line="240" w:lineRule="auto"/>
              <w:jc w:val="both"/>
              <w:rPr>
                <w:rFonts w:ascii="Times New Roman" w:hAnsi="Times New Roman"/>
                <w:color w:val="auto"/>
                <w:szCs w:val="22"/>
                <w:lang w:eastAsia="en-US"/>
              </w:rPr>
            </w:pPr>
            <w:r w:rsidRPr="00576034">
              <w:rPr>
                <w:rFonts w:ascii="Times New Roman" w:hAnsi="Times New Roman"/>
                <w:color w:val="auto"/>
                <w:szCs w:val="22"/>
              </w:rPr>
              <w:t>У 2.3.01</w:t>
            </w:r>
          </w:p>
          <w:p w14:paraId="0710CEC7"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color w:val="auto"/>
                <w:szCs w:val="22"/>
              </w:rPr>
              <w:t>З 2.1.01</w:t>
            </w:r>
          </w:p>
          <w:p w14:paraId="2AD95986" w14:textId="77777777" w:rsidR="00576034" w:rsidRPr="00576034" w:rsidRDefault="00576034" w:rsidP="00576034">
            <w:pPr>
              <w:suppressAutoHyphens/>
              <w:spacing w:after="0" w:line="240" w:lineRule="auto"/>
              <w:rPr>
                <w:rFonts w:ascii="Times New Roman" w:hAnsi="Times New Roman"/>
                <w:bCs/>
                <w:color w:val="auto"/>
                <w:szCs w:val="22"/>
              </w:rPr>
            </w:pPr>
          </w:p>
        </w:tc>
      </w:tr>
      <w:tr w:rsidR="00576034" w:rsidRPr="00576034" w14:paraId="7CCA686F" w14:textId="77777777" w:rsidTr="00D001A7">
        <w:trPr>
          <w:trHeight w:val="20"/>
        </w:trPr>
        <w:tc>
          <w:tcPr>
            <w:tcW w:w="782" w:type="pct"/>
            <w:vMerge/>
          </w:tcPr>
          <w:p w14:paraId="57F8A2D4" w14:textId="77777777" w:rsidR="00576034" w:rsidRPr="00576034" w:rsidRDefault="00576034" w:rsidP="00576034">
            <w:pPr>
              <w:spacing w:after="0" w:line="240" w:lineRule="auto"/>
              <w:rPr>
                <w:rFonts w:ascii="Times New Roman" w:hAnsi="Times New Roman"/>
                <w:bCs/>
                <w:color w:val="auto"/>
                <w:szCs w:val="22"/>
                <w:highlight w:val="green"/>
              </w:rPr>
            </w:pPr>
          </w:p>
        </w:tc>
        <w:tc>
          <w:tcPr>
            <w:tcW w:w="2363" w:type="pct"/>
          </w:tcPr>
          <w:p w14:paraId="788B8870" w14:textId="77777777" w:rsidR="00576034" w:rsidRPr="00576034" w:rsidRDefault="00576034" w:rsidP="00576034">
            <w:pPr>
              <w:spacing w:after="0"/>
              <w:rPr>
                <w:rFonts w:ascii="Times New Roman" w:hAnsi="Times New Roman"/>
                <w:bCs/>
                <w:szCs w:val="22"/>
              </w:rPr>
            </w:pPr>
            <w:r w:rsidRPr="00576034">
              <w:rPr>
                <w:rFonts w:ascii="Times New Roman" w:hAnsi="Times New Roman"/>
                <w:bCs/>
                <w:szCs w:val="22"/>
              </w:rPr>
              <w:t xml:space="preserve"> 8.  «</w:t>
            </w:r>
            <w:r w:rsidRPr="00576034">
              <w:rPr>
                <w:rFonts w:ascii="Times New Roman" w:hAnsi="Times New Roman"/>
                <w:color w:val="auto"/>
                <w:szCs w:val="22"/>
              </w:rPr>
              <w:t>Расчет и выбор кабелей и защиты силовой распределительной сети.</w:t>
            </w:r>
            <w:r w:rsidRPr="00576034">
              <w:rPr>
                <w:rFonts w:ascii="Times New Roman" w:hAnsi="Times New Roman"/>
                <w:bCs/>
                <w:szCs w:val="22"/>
              </w:rPr>
              <w:t>».</w:t>
            </w:r>
          </w:p>
          <w:p w14:paraId="1BFE2055" w14:textId="77777777" w:rsidR="00576034" w:rsidRPr="00576034" w:rsidRDefault="00576034" w:rsidP="00576034">
            <w:pPr>
              <w:tabs>
                <w:tab w:val="left" w:pos="569"/>
              </w:tabs>
              <w:suppressAutoHyphens/>
              <w:spacing w:after="0" w:line="240" w:lineRule="auto"/>
              <w:ind w:left="56" w:right="57"/>
              <w:contextualSpacing/>
              <w:rPr>
                <w:rFonts w:ascii="Times New Roman" w:hAnsi="Times New Roman"/>
                <w:bCs/>
                <w:szCs w:val="22"/>
                <w:lang w:eastAsia="x-none"/>
              </w:rPr>
            </w:pPr>
          </w:p>
        </w:tc>
        <w:tc>
          <w:tcPr>
            <w:tcW w:w="625" w:type="pct"/>
          </w:tcPr>
          <w:p w14:paraId="7F2B293A" w14:textId="77777777" w:rsidR="00576034" w:rsidRPr="00576034" w:rsidRDefault="00576034" w:rsidP="00576034">
            <w:pPr>
              <w:suppressAutoHyphens/>
              <w:spacing w:after="0"/>
              <w:rPr>
                <w:rFonts w:ascii="Times New Roman" w:hAnsi="Times New Roman"/>
                <w:bCs/>
                <w:i/>
                <w:szCs w:val="22"/>
              </w:rPr>
            </w:pPr>
            <w:r w:rsidRPr="00576034">
              <w:rPr>
                <w:rFonts w:ascii="Times New Roman" w:hAnsi="Times New Roman"/>
                <w:bCs/>
                <w:i/>
                <w:szCs w:val="22"/>
              </w:rPr>
              <w:t>2</w:t>
            </w:r>
          </w:p>
        </w:tc>
        <w:tc>
          <w:tcPr>
            <w:tcW w:w="551" w:type="pct"/>
            <w:vMerge/>
          </w:tcPr>
          <w:p w14:paraId="35D999CC" w14:textId="77777777" w:rsidR="00576034" w:rsidRPr="00576034" w:rsidRDefault="00576034" w:rsidP="00576034">
            <w:pPr>
              <w:spacing w:after="0" w:line="240" w:lineRule="auto"/>
              <w:ind w:right="-68"/>
              <w:rPr>
                <w:rFonts w:ascii="Times New Roman" w:hAnsi="Times New Roman"/>
                <w:b/>
                <w:bCs/>
                <w:color w:val="auto"/>
                <w:szCs w:val="22"/>
                <w:highlight w:val="yellow"/>
              </w:rPr>
            </w:pPr>
          </w:p>
        </w:tc>
        <w:tc>
          <w:tcPr>
            <w:tcW w:w="679" w:type="pct"/>
            <w:vMerge/>
          </w:tcPr>
          <w:p w14:paraId="77EDE72C" w14:textId="77777777" w:rsidR="00576034" w:rsidRPr="00576034" w:rsidRDefault="00576034" w:rsidP="00576034">
            <w:pPr>
              <w:suppressAutoHyphens/>
              <w:spacing w:after="0" w:line="240" w:lineRule="auto"/>
              <w:rPr>
                <w:rFonts w:ascii="Times New Roman" w:hAnsi="Times New Roman"/>
                <w:bCs/>
                <w:color w:val="auto"/>
                <w:szCs w:val="22"/>
              </w:rPr>
            </w:pPr>
          </w:p>
        </w:tc>
      </w:tr>
      <w:tr w:rsidR="00576034" w:rsidRPr="00576034" w14:paraId="36DF2ABC" w14:textId="77777777" w:rsidTr="00D001A7">
        <w:tc>
          <w:tcPr>
            <w:tcW w:w="782" w:type="pct"/>
            <w:vMerge w:val="restart"/>
          </w:tcPr>
          <w:p w14:paraId="7C15686D" w14:textId="77777777" w:rsidR="00576034" w:rsidRPr="00576034" w:rsidRDefault="00576034" w:rsidP="00576034">
            <w:pPr>
              <w:spacing w:after="0" w:line="240" w:lineRule="auto"/>
              <w:jc w:val="both"/>
              <w:rPr>
                <w:rFonts w:ascii="Times New Roman" w:eastAsia="Calibri" w:hAnsi="Times New Roman"/>
                <w:b/>
                <w:bCs/>
                <w:color w:val="auto"/>
                <w:szCs w:val="22"/>
              </w:rPr>
            </w:pPr>
            <w:r w:rsidRPr="00576034">
              <w:rPr>
                <w:rFonts w:ascii="Times New Roman" w:eastAsia="Calibri" w:hAnsi="Times New Roman"/>
                <w:b/>
                <w:bCs/>
                <w:szCs w:val="22"/>
              </w:rPr>
              <w:t xml:space="preserve">Тема 1.6 </w:t>
            </w:r>
          </w:p>
          <w:p w14:paraId="5C541269" w14:textId="77777777" w:rsidR="00576034" w:rsidRPr="00576034" w:rsidRDefault="00576034" w:rsidP="00576034">
            <w:pPr>
              <w:spacing w:after="0" w:line="240" w:lineRule="auto"/>
              <w:jc w:val="both"/>
              <w:rPr>
                <w:rFonts w:ascii="Times New Roman" w:hAnsi="Times New Roman"/>
                <w:b/>
                <w:bCs/>
                <w:color w:val="auto"/>
                <w:szCs w:val="22"/>
                <w:highlight w:val="green"/>
              </w:rPr>
            </w:pPr>
            <w:r w:rsidRPr="00576034">
              <w:rPr>
                <w:rFonts w:ascii="Times New Roman" w:hAnsi="Times New Roman"/>
                <w:b/>
                <w:color w:val="auto"/>
                <w:szCs w:val="22"/>
              </w:rPr>
              <w:t>Техническое обслуживание воздушных линий электропередач</w:t>
            </w:r>
          </w:p>
        </w:tc>
        <w:tc>
          <w:tcPr>
            <w:tcW w:w="2363" w:type="pct"/>
          </w:tcPr>
          <w:p w14:paraId="205326E1" w14:textId="77777777" w:rsidR="00576034" w:rsidRPr="00576034" w:rsidRDefault="00576034" w:rsidP="00576034">
            <w:pPr>
              <w:spacing w:after="0" w:line="240" w:lineRule="auto"/>
              <w:rPr>
                <w:rFonts w:ascii="Times New Roman" w:hAnsi="Times New Roman"/>
                <w:b/>
                <w:color w:val="auto"/>
                <w:szCs w:val="22"/>
                <w:highlight w:val="green"/>
              </w:rPr>
            </w:pPr>
            <w:r w:rsidRPr="00576034">
              <w:rPr>
                <w:rFonts w:ascii="Times New Roman" w:hAnsi="Times New Roman"/>
                <w:b/>
                <w:bCs/>
                <w:color w:val="auto"/>
                <w:szCs w:val="22"/>
              </w:rPr>
              <w:t xml:space="preserve">Содержание </w:t>
            </w:r>
          </w:p>
        </w:tc>
        <w:tc>
          <w:tcPr>
            <w:tcW w:w="625" w:type="pct"/>
            <w:vMerge w:val="restart"/>
          </w:tcPr>
          <w:p w14:paraId="31074C52" w14:textId="77777777" w:rsidR="00576034" w:rsidRPr="00576034" w:rsidRDefault="00576034" w:rsidP="00576034">
            <w:pPr>
              <w:suppressAutoHyphens/>
              <w:spacing w:after="0"/>
              <w:rPr>
                <w:rFonts w:ascii="Times New Roman" w:hAnsi="Times New Roman"/>
                <w:bCs/>
                <w:i/>
                <w:color w:val="auto"/>
                <w:szCs w:val="22"/>
                <w:highlight w:val="green"/>
              </w:rPr>
            </w:pPr>
            <w:r w:rsidRPr="00576034">
              <w:rPr>
                <w:rFonts w:ascii="Times New Roman" w:hAnsi="Times New Roman"/>
                <w:bCs/>
                <w:i/>
                <w:szCs w:val="22"/>
              </w:rPr>
              <w:t>4</w:t>
            </w:r>
          </w:p>
        </w:tc>
        <w:tc>
          <w:tcPr>
            <w:tcW w:w="551" w:type="pct"/>
            <w:vMerge w:val="restart"/>
          </w:tcPr>
          <w:p w14:paraId="0007C3AE" w14:textId="77777777" w:rsidR="00576034" w:rsidRPr="00576034" w:rsidRDefault="00576034" w:rsidP="00576034">
            <w:pPr>
              <w:suppressAutoHyphens/>
              <w:spacing w:after="0" w:line="240" w:lineRule="auto"/>
              <w:ind w:right="-68"/>
              <w:rPr>
                <w:rFonts w:ascii="Times New Roman" w:hAnsi="Times New Roman"/>
                <w:b/>
                <w:szCs w:val="22"/>
              </w:rPr>
            </w:pPr>
            <w:r w:rsidRPr="00576034">
              <w:rPr>
                <w:rFonts w:ascii="Times New Roman" w:hAnsi="Times New Roman"/>
                <w:b/>
                <w:szCs w:val="22"/>
              </w:rPr>
              <w:t>ПК 2.1, ПК 2.2, ПК 2.3</w:t>
            </w:r>
          </w:p>
          <w:p w14:paraId="44EA8E2D" w14:textId="77777777" w:rsidR="00576034" w:rsidRPr="00576034" w:rsidRDefault="00576034" w:rsidP="00576034">
            <w:pPr>
              <w:spacing w:after="0" w:line="240" w:lineRule="auto"/>
              <w:ind w:right="-68"/>
              <w:rPr>
                <w:rFonts w:ascii="Times New Roman" w:hAnsi="Times New Roman"/>
                <w:b/>
                <w:iCs/>
                <w:color w:val="auto"/>
                <w:szCs w:val="22"/>
              </w:rPr>
            </w:pPr>
            <w:r w:rsidRPr="00576034">
              <w:rPr>
                <w:rFonts w:ascii="Times New Roman" w:hAnsi="Times New Roman"/>
                <w:b/>
                <w:iCs/>
                <w:color w:val="auto"/>
                <w:szCs w:val="22"/>
              </w:rPr>
              <w:t>ОК 3</w:t>
            </w:r>
          </w:p>
          <w:p w14:paraId="755D3561" w14:textId="77777777" w:rsidR="00576034" w:rsidRPr="00576034" w:rsidRDefault="00576034" w:rsidP="00576034">
            <w:pPr>
              <w:spacing w:after="0"/>
              <w:ind w:right="-68"/>
              <w:rPr>
                <w:rFonts w:ascii="Times New Roman" w:hAnsi="Times New Roman"/>
                <w:b/>
                <w:i/>
                <w:iCs/>
                <w:color w:val="auto"/>
                <w:szCs w:val="22"/>
                <w:highlight w:val="green"/>
              </w:rPr>
            </w:pPr>
            <w:r w:rsidRPr="00576034">
              <w:rPr>
                <w:rFonts w:ascii="Times New Roman" w:hAnsi="Times New Roman"/>
                <w:b/>
                <w:iCs/>
                <w:color w:val="auto"/>
                <w:szCs w:val="22"/>
              </w:rPr>
              <w:t>КК 2</w:t>
            </w:r>
          </w:p>
        </w:tc>
        <w:tc>
          <w:tcPr>
            <w:tcW w:w="679" w:type="pct"/>
            <w:vMerge w:val="restart"/>
          </w:tcPr>
          <w:p w14:paraId="13D5BA56" w14:textId="77777777" w:rsidR="00576034" w:rsidRPr="00576034" w:rsidRDefault="00576034" w:rsidP="00576034">
            <w:pPr>
              <w:suppressAutoHyphens/>
              <w:spacing w:after="0" w:line="240" w:lineRule="auto"/>
              <w:jc w:val="both"/>
              <w:rPr>
                <w:rFonts w:ascii="Times New Roman" w:hAnsi="Times New Roman"/>
                <w:bCs/>
                <w:color w:val="auto"/>
                <w:szCs w:val="22"/>
              </w:rPr>
            </w:pPr>
            <w:r w:rsidRPr="00576034">
              <w:rPr>
                <w:rFonts w:ascii="Times New Roman" w:hAnsi="Times New Roman"/>
                <w:bCs/>
                <w:color w:val="auto"/>
                <w:szCs w:val="22"/>
              </w:rPr>
              <w:t xml:space="preserve">Н 2.2.01 </w:t>
            </w:r>
          </w:p>
          <w:p w14:paraId="095A1E88" w14:textId="77777777" w:rsidR="00576034" w:rsidRPr="00576034" w:rsidRDefault="00576034" w:rsidP="00576034">
            <w:pPr>
              <w:suppressAutoHyphens/>
              <w:spacing w:after="0" w:line="240" w:lineRule="auto"/>
              <w:jc w:val="both"/>
              <w:rPr>
                <w:rFonts w:ascii="Times New Roman" w:hAnsi="Times New Roman"/>
                <w:bCs/>
                <w:color w:val="auto"/>
                <w:szCs w:val="22"/>
              </w:rPr>
            </w:pPr>
            <w:r w:rsidRPr="00576034">
              <w:rPr>
                <w:rFonts w:ascii="Times New Roman" w:hAnsi="Times New Roman"/>
                <w:bCs/>
                <w:color w:val="auto"/>
                <w:szCs w:val="22"/>
              </w:rPr>
              <w:t>У 2.2.01</w:t>
            </w:r>
          </w:p>
          <w:p w14:paraId="6151FE1A" w14:textId="77777777" w:rsidR="00576034" w:rsidRPr="00576034" w:rsidRDefault="00576034" w:rsidP="00576034">
            <w:pPr>
              <w:suppressAutoHyphens/>
              <w:spacing w:after="0" w:line="240" w:lineRule="auto"/>
              <w:jc w:val="both"/>
              <w:rPr>
                <w:rFonts w:ascii="Times New Roman" w:hAnsi="Times New Roman"/>
                <w:bCs/>
                <w:color w:val="auto"/>
                <w:szCs w:val="22"/>
              </w:rPr>
            </w:pPr>
            <w:r w:rsidRPr="00576034">
              <w:rPr>
                <w:rFonts w:ascii="Times New Roman" w:hAnsi="Times New Roman"/>
                <w:bCs/>
                <w:color w:val="auto"/>
                <w:szCs w:val="22"/>
              </w:rPr>
              <w:t>У 2.2.02</w:t>
            </w:r>
          </w:p>
          <w:p w14:paraId="218E1C37" w14:textId="77777777" w:rsidR="00576034" w:rsidRPr="00576034" w:rsidRDefault="00576034" w:rsidP="00576034">
            <w:pPr>
              <w:suppressAutoHyphens/>
              <w:spacing w:after="0" w:line="240" w:lineRule="auto"/>
              <w:jc w:val="both"/>
              <w:rPr>
                <w:rFonts w:ascii="Times New Roman" w:hAnsi="Times New Roman"/>
                <w:bCs/>
                <w:color w:val="auto"/>
                <w:szCs w:val="22"/>
              </w:rPr>
            </w:pPr>
            <w:r w:rsidRPr="00576034">
              <w:rPr>
                <w:rFonts w:ascii="Times New Roman" w:hAnsi="Times New Roman"/>
                <w:bCs/>
                <w:color w:val="auto"/>
                <w:szCs w:val="22"/>
              </w:rPr>
              <w:t>У 2.3.01</w:t>
            </w:r>
          </w:p>
          <w:p w14:paraId="63DD2B9E" w14:textId="77777777" w:rsidR="00576034" w:rsidRPr="00576034" w:rsidRDefault="00576034" w:rsidP="00576034">
            <w:pPr>
              <w:suppressAutoHyphens/>
              <w:spacing w:after="0" w:line="240" w:lineRule="auto"/>
              <w:jc w:val="both"/>
              <w:rPr>
                <w:rFonts w:ascii="Times New Roman" w:hAnsi="Times New Roman"/>
                <w:i/>
                <w:iCs/>
                <w:color w:val="auto"/>
                <w:szCs w:val="22"/>
                <w:highlight w:val="green"/>
              </w:rPr>
            </w:pPr>
            <w:r w:rsidRPr="00576034">
              <w:rPr>
                <w:rFonts w:ascii="Times New Roman" w:hAnsi="Times New Roman"/>
                <w:bCs/>
                <w:color w:val="auto"/>
                <w:szCs w:val="22"/>
              </w:rPr>
              <w:t>З 2.1.01</w:t>
            </w:r>
          </w:p>
        </w:tc>
      </w:tr>
      <w:tr w:rsidR="00576034" w:rsidRPr="00576034" w14:paraId="32030D6E" w14:textId="77777777" w:rsidTr="00D001A7">
        <w:tc>
          <w:tcPr>
            <w:tcW w:w="782" w:type="pct"/>
            <w:vMerge/>
          </w:tcPr>
          <w:p w14:paraId="2A773C13" w14:textId="77777777" w:rsidR="00576034" w:rsidRPr="00576034" w:rsidRDefault="00576034" w:rsidP="00576034">
            <w:pPr>
              <w:spacing w:after="0" w:line="240" w:lineRule="auto"/>
              <w:rPr>
                <w:rFonts w:ascii="Times New Roman" w:hAnsi="Times New Roman"/>
                <w:b/>
                <w:bCs/>
                <w:color w:val="auto"/>
                <w:szCs w:val="22"/>
                <w:highlight w:val="green"/>
              </w:rPr>
            </w:pPr>
          </w:p>
        </w:tc>
        <w:tc>
          <w:tcPr>
            <w:tcW w:w="2363" w:type="pct"/>
          </w:tcPr>
          <w:p w14:paraId="3B486D35"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xml:space="preserve">Воздушные линии (ВЛ): общие сведения. </w:t>
            </w:r>
          </w:p>
          <w:p w14:paraId="64926EF5"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Инструменты, механизмы и изделия для технического обслуживания ВЛ.</w:t>
            </w:r>
          </w:p>
          <w:p w14:paraId="60B78BA3"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Техническое обслуживание воздушных линий электропередачи напряжение до 1000 В.</w:t>
            </w:r>
          </w:p>
          <w:p w14:paraId="7C74D5DC"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lastRenderedPageBreak/>
              <w:t>Техническое обслуживание воздушных линий электропередачи напряжением выше 1000 В.</w:t>
            </w:r>
          </w:p>
          <w:p w14:paraId="293D5D79" w14:textId="77777777" w:rsidR="00576034" w:rsidRPr="00576034" w:rsidRDefault="00576034" w:rsidP="00576034">
            <w:pPr>
              <w:suppressAutoHyphens/>
              <w:spacing w:after="0" w:line="240" w:lineRule="auto"/>
              <w:jc w:val="both"/>
              <w:rPr>
                <w:rFonts w:ascii="Times New Roman" w:hAnsi="Times New Roman"/>
                <w:color w:val="auto"/>
                <w:szCs w:val="22"/>
                <w:highlight w:val="green"/>
              </w:rPr>
            </w:pPr>
            <w:r w:rsidRPr="00576034">
              <w:rPr>
                <w:rFonts w:ascii="Times New Roman" w:hAnsi="Times New Roman"/>
                <w:color w:val="auto"/>
                <w:szCs w:val="22"/>
              </w:rPr>
              <w:t>Испытание воздушных линий. Техническая документация при приёме воздушных линий после ремонта.</w:t>
            </w:r>
          </w:p>
        </w:tc>
        <w:tc>
          <w:tcPr>
            <w:tcW w:w="625" w:type="pct"/>
            <w:vMerge/>
          </w:tcPr>
          <w:p w14:paraId="3237AADF" w14:textId="77777777" w:rsidR="00576034" w:rsidRPr="00576034" w:rsidRDefault="00576034" w:rsidP="00576034">
            <w:pPr>
              <w:suppressAutoHyphens/>
              <w:spacing w:after="0"/>
              <w:rPr>
                <w:rFonts w:ascii="Times New Roman" w:hAnsi="Times New Roman"/>
                <w:bCs/>
                <w:color w:val="auto"/>
                <w:szCs w:val="22"/>
                <w:highlight w:val="green"/>
              </w:rPr>
            </w:pPr>
          </w:p>
        </w:tc>
        <w:tc>
          <w:tcPr>
            <w:tcW w:w="551" w:type="pct"/>
            <w:vMerge/>
          </w:tcPr>
          <w:p w14:paraId="1CA30488" w14:textId="77777777" w:rsidR="00576034" w:rsidRPr="00576034" w:rsidRDefault="00576034" w:rsidP="00576034">
            <w:pPr>
              <w:spacing w:after="0" w:line="240" w:lineRule="auto"/>
              <w:ind w:right="-68"/>
              <w:rPr>
                <w:rFonts w:ascii="Times New Roman" w:hAnsi="Times New Roman"/>
                <w:b/>
                <w:color w:val="auto"/>
                <w:szCs w:val="22"/>
                <w:highlight w:val="yellow"/>
              </w:rPr>
            </w:pPr>
          </w:p>
        </w:tc>
        <w:tc>
          <w:tcPr>
            <w:tcW w:w="679" w:type="pct"/>
            <w:vMerge/>
          </w:tcPr>
          <w:p w14:paraId="34F18EE1" w14:textId="77777777" w:rsidR="00576034" w:rsidRPr="00576034" w:rsidRDefault="00576034" w:rsidP="00576034">
            <w:pPr>
              <w:suppressAutoHyphens/>
              <w:spacing w:after="0" w:line="240" w:lineRule="auto"/>
              <w:rPr>
                <w:rFonts w:ascii="Times New Roman" w:hAnsi="Times New Roman"/>
                <w:b/>
                <w:color w:val="auto"/>
                <w:szCs w:val="22"/>
                <w:highlight w:val="yellow"/>
              </w:rPr>
            </w:pPr>
          </w:p>
        </w:tc>
      </w:tr>
      <w:tr w:rsidR="00576034" w:rsidRPr="00576034" w14:paraId="63FDBDCB" w14:textId="77777777" w:rsidTr="00D001A7">
        <w:trPr>
          <w:trHeight w:val="20"/>
        </w:trPr>
        <w:tc>
          <w:tcPr>
            <w:tcW w:w="782" w:type="pct"/>
            <w:vMerge/>
          </w:tcPr>
          <w:p w14:paraId="3A26F793" w14:textId="77777777" w:rsidR="00576034" w:rsidRPr="00576034" w:rsidRDefault="00576034" w:rsidP="00576034">
            <w:pPr>
              <w:spacing w:after="0" w:line="240" w:lineRule="auto"/>
              <w:rPr>
                <w:rFonts w:ascii="Times New Roman" w:hAnsi="Times New Roman"/>
                <w:b/>
                <w:bCs/>
                <w:color w:val="auto"/>
                <w:szCs w:val="22"/>
                <w:highlight w:val="green"/>
              </w:rPr>
            </w:pPr>
          </w:p>
        </w:tc>
        <w:tc>
          <w:tcPr>
            <w:tcW w:w="2363" w:type="pct"/>
          </w:tcPr>
          <w:p w14:paraId="03F4883D" w14:textId="77777777" w:rsidR="00576034" w:rsidRPr="00576034" w:rsidRDefault="00576034" w:rsidP="00576034">
            <w:pPr>
              <w:suppressAutoHyphens/>
              <w:spacing w:after="0" w:line="240" w:lineRule="auto"/>
              <w:jc w:val="both"/>
              <w:rPr>
                <w:rFonts w:ascii="Times New Roman" w:hAnsi="Times New Roman"/>
                <w:b/>
                <w:color w:val="auto"/>
                <w:szCs w:val="22"/>
                <w:highlight w:val="green"/>
              </w:rPr>
            </w:pPr>
            <w:r w:rsidRPr="00576034">
              <w:rPr>
                <w:rFonts w:ascii="Times New Roman" w:hAnsi="Times New Roman"/>
                <w:b/>
                <w:bCs/>
                <w:color w:val="auto"/>
                <w:szCs w:val="22"/>
              </w:rPr>
              <w:t>В том числе практических занятий и лабораторных работ</w:t>
            </w:r>
          </w:p>
        </w:tc>
        <w:tc>
          <w:tcPr>
            <w:tcW w:w="625" w:type="pct"/>
          </w:tcPr>
          <w:p w14:paraId="571B4AB9" w14:textId="77777777" w:rsidR="00576034" w:rsidRPr="00576034" w:rsidRDefault="00576034" w:rsidP="00576034">
            <w:pPr>
              <w:suppressAutoHyphens/>
              <w:spacing w:after="0"/>
              <w:rPr>
                <w:rFonts w:ascii="Times New Roman" w:hAnsi="Times New Roman"/>
                <w:b/>
                <w:bCs/>
                <w:color w:val="auto"/>
                <w:szCs w:val="22"/>
                <w:highlight w:val="cyan"/>
              </w:rPr>
            </w:pPr>
            <w:r w:rsidRPr="00576034">
              <w:rPr>
                <w:rFonts w:ascii="Times New Roman" w:hAnsi="Times New Roman"/>
                <w:b/>
                <w:bCs/>
                <w:szCs w:val="22"/>
              </w:rPr>
              <w:t>8</w:t>
            </w:r>
          </w:p>
        </w:tc>
        <w:tc>
          <w:tcPr>
            <w:tcW w:w="551" w:type="pct"/>
            <w:vMerge w:val="restart"/>
          </w:tcPr>
          <w:p w14:paraId="4D0E8EBF" w14:textId="77777777" w:rsidR="00576034" w:rsidRPr="00576034" w:rsidRDefault="00576034" w:rsidP="00576034">
            <w:pPr>
              <w:suppressAutoHyphens/>
              <w:spacing w:after="0" w:line="240" w:lineRule="auto"/>
              <w:ind w:right="-68"/>
              <w:rPr>
                <w:rFonts w:ascii="Times New Roman" w:hAnsi="Times New Roman"/>
                <w:b/>
                <w:szCs w:val="22"/>
              </w:rPr>
            </w:pPr>
            <w:r w:rsidRPr="00576034">
              <w:rPr>
                <w:rFonts w:ascii="Times New Roman" w:hAnsi="Times New Roman"/>
                <w:b/>
                <w:szCs w:val="22"/>
              </w:rPr>
              <w:t>ПК 2.1, ПК 2.2, ПК 2.3</w:t>
            </w:r>
          </w:p>
          <w:p w14:paraId="428712AC" w14:textId="77777777" w:rsidR="00576034" w:rsidRPr="00576034" w:rsidRDefault="00576034" w:rsidP="00576034">
            <w:pPr>
              <w:suppressAutoHyphens/>
              <w:spacing w:after="0"/>
              <w:ind w:right="-68"/>
              <w:rPr>
                <w:rFonts w:ascii="Times New Roman" w:hAnsi="Times New Roman"/>
                <w:i/>
                <w:iCs/>
                <w:color w:val="auto"/>
                <w:szCs w:val="22"/>
                <w:highlight w:val="green"/>
              </w:rPr>
            </w:pPr>
          </w:p>
        </w:tc>
        <w:tc>
          <w:tcPr>
            <w:tcW w:w="679" w:type="pct"/>
            <w:vMerge w:val="restart"/>
          </w:tcPr>
          <w:p w14:paraId="52E42FCB" w14:textId="77777777" w:rsidR="00576034" w:rsidRPr="00576034" w:rsidRDefault="00576034" w:rsidP="00576034">
            <w:pPr>
              <w:suppressAutoHyphens/>
              <w:spacing w:after="0" w:line="240" w:lineRule="auto"/>
              <w:jc w:val="both"/>
              <w:rPr>
                <w:rFonts w:ascii="Times New Roman" w:hAnsi="Times New Roman"/>
                <w:color w:val="auto"/>
                <w:szCs w:val="22"/>
                <w:lang w:eastAsia="en-US"/>
              </w:rPr>
            </w:pPr>
            <w:r w:rsidRPr="00576034">
              <w:rPr>
                <w:rFonts w:ascii="Times New Roman" w:hAnsi="Times New Roman"/>
                <w:bCs/>
                <w:color w:val="auto"/>
                <w:szCs w:val="22"/>
              </w:rPr>
              <w:t xml:space="preserve">Н </w:t>
            </w:r>
            <w:r w:rsidRPr="00576034">
              <w:rPr>
                <w:rFonts w:ascii="Times New Roman" w:hAnsi="Times New Roman"/>
                <w:color w:val="auto"/>
                <w:szCs w:val="22"/>
              </w:rPr>
              <w:t>2.2.01</w:t>
            </w:r>
            <w:r w:rsidRPr="00576034">
              <w:rPr>
                <w:rFonts w:ascii="Times New Roman" w:hAnsi="Times New Roman"/>
                <w:color w:val="auto"/>
                <w:szCs w:val="22"/>
                <w:lang w:eastAsia="en-US"/>
              </w:rPr>
              <w:t xml:space="preserve"> </w:t>
            </w:r>
          </w:p>
          <w:p w14:paraId="170A5A63" w14:textId="77777777" w:rsidR="00576034" w:rsidRPr="00576034" w:rsidRDefault="00576034" w:rsidP="00576034">
            <w:pPr>
              <w:suppressAutoHyphens/>
              <w:spacing w:after="0" w:line="240" w:lineRule="auto"/>
              <w:jc w:val="both"/>
              <w:rPr>
                <w:rFonts w:ascii="Times New Roman" w:hAnsi="Times New Roman"/>
                <w:color w:val="auto"/>
                <w:szCs w:val="22"/>
                <w:lang w:eastAsia="en-US"/>
              </w:rPr>
            </w:pPr>
            <w:r w:rsidRPr="00576034">
              <w:rPr>
                <w:rFonts w:ascii="Times New Roman" w:hAnsi="Times New Roman"/>
                <w:color w:val="auto"/>
                <w:szCs w:val="22"/>
                <w:lang w:eastAsia="en-US"/>
              </w:rPr>
              <w:t>У 2.2.01</w:t>
            </w:r>
          </w:p>
          <w:p w14:paraId="033A4110"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color w:val="auto"/>
                <w:szCs w:val="22"/>
              </w:rPr>
              <w:t>У 2.2.02</w:t>
            </w:r>
          </w:p>
          <w:p w14:paraId="6CDEC605"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color w:val="auto"/>
                <w:szCs w:val="22"/>
              </w:rPr>
              <w:t>У 2.3.01</w:t>
            </w:r>
          </w:p>
          <w:p w14:paraId="395FAB66" w14:textId="77777777" w:rsidR="00576034" w:rsidRPr="00576034" w:rsidRDefault="00576034" w:rsidP="00576034">
            <w:pPr>
              <w:suppressAutoHyphens/>
              <w:spacing w:after="0" w:line="240" w:lineRule="auto"/>
              <w:ind w:left="-59" w:right="-101"/>
              <w:jc w:val="both"/>
              <w:rPr>
                <w:rFonts w:ascii="Times New Roman" w:hAnsi="Times New Roman"/>
                <w:color w:val="auto"/>
                <w:szCs w:val="22"/>
              </w:rPr>
            </w:pPr>
            <w:r w:rsidRPr="00576034">
              <w:rPr>
                <w:rFonts w:ascii="Times New Roman" w:hAnsi="Times New Roman"/>
                <w:color w:val="auto"/>
                <w:szCs w:val="22"/>
              </w:rPr>
              <w:t xml:space="preserve"> З 2.1.01</w:t>
            </w:r>
          </w:p>
          <w:p w14:paraId="263F4318" w14:textId="77777777" w:rsidR="00576034" w:rsidRPr="00576034" w:rsidRDefault="00576034" w:rsidP="00576034">
            <w:pPr>
              <w:suppressAutoHyphens/>
              <w:spacing w:after="0" w:line="240" w:lineRule="auto"/>
              <w:rPr>
                <w:rFonts w:ascii="Times New Roman" w:hAnsi="Times New Roman"/>
                <w:b/>
                <w:i/>
                <w:iCs/>
                <w:color w:val="auto"/>
                <w:szCs w:val="22"/>
                <w:highlight w:val="green"/>
              </w:rPr>
            </w:pPr>
          </w:p>
        </w:tc>
      </w:tr>
      <w:tr w:rsidR="00576034" w:rsidRPr="00576034" w14:paraId="02D382B8" w14:textId="77777777" w:rsidTr="00D001A7">
        <w:trPr>
          <w:trHeight w:val="20"/>
        </w:trPr>
        <w:tc>
          <w:tcPr>
            <w:tcW w:w="782" w:type="pct"/>
            <w:vMerge/>
          </w:tcPr>
          <w:p w14:paraId="1866F8EE" w14:textId="77777777" w:rsidR="00576034" w:rsidRPr="00576034" w:rsidRDefault="00576034" w:rsidP="00576034">
            <w:pPr>
              <w:spacing w:after="0" w:line="240" w:lineRule="auto"/>
              <w:rPr>
                <w:rFonts w:ascii="Times New Roman" w:hAnsi="Times New Roman"/>
                <w:b/>
                <w:bCs/>
                <w:color w:val="auto"/>
                <w:szCs w:val="22"/>
                <w:highlight w:val="green"/>
              </w:rPr>
            </w:pPr>
          </w:p>
        </w:tc>
        <w:tc>
          <w:tcPr>
            <w:tcW w:w="2363" w:type="pct"/>
          </w:tcPr>
          <w:p w14:paraId="41687051" w14:textId="77777777" w:rsidR="00576034" w:rsidRPr="00576034" w:rsidRDefault="00576034" w:rsidP="00576034">
            <w:pPr>
              <w:spacing w:after="0"/>
              <w:rPr>
                <w:rFonts w:ascii="Times New Roman" w:hAnsi="Times New Roman"/>
                <w:bCs/>
                <w:szCs w:val="22"/>
              </w:rPr>
            </w:pPr>
            <w:r w:rsidRPr="00576034">
              <w:rPr>
                <w:rFonts w:ascii="Times New Roman" w:hAnsi="Times New Roman"/>
                <w:bCs/>
                <w:szCs w:val="22"/>
              </w:rPr>
              <w:t xml:space="preserve"> 9. «</w:t>
            </w:r>
            <w:r w:rsidRPr="00576034">
              <w:rPr>
                <w:rFonts w:ascii="Times New Roman" w:hAnsi="Times New Roman"/>
                <w:color w:val="auto"/>
                <w:szCs w:val="22"/>
              </w:rPr>
              <w:t xml:space="preserve">Определение перечня работ межремонтного технического обслуживания счетчиков, щитков, </w:t>
            </w:r>
            <w:proofErr w:type="spellStart"/>
            <w:r w:rsidRPr="00576034">
              <w:rPr>
                <w:rFonts w:ascii="Times New Roman" w:hAnsi="Times New Roman"/>
                <w:color w:val="auto"/>
                <w:szCs w:val="22"/>
              </w:rPr>
              <w:t>шинопроводов</w:t>
            </w:r>
            <w:proofErr w:type="spellEnd"/>
            <w:r w:rsidRPr="00576034">
              <w:rPr>
                <w:rFonts w:ascii="Times New Roman" w:hAnsi="Times New Roman"/>
                <w:color w:val="auto"/>
                <w:szCs w:val="22"/>
              </w:rPr>
              <w:t>.</w:t>
            </w:r>
            <w:r w:rsidRPr="00576034">
              <w:rPr>
                <w:rFonts w:ascii="Times New Roman" w:hAnsi="Times New Roman"/>
                <w:bCs/>
                <w:szCs w:val="22"/>
              </w:rPr>
              <w:t>».</w:t>
            </w:r>
          </w:p>
          <w:p w14:paraId="5EA9B38F" w14:textId="77777777" w:rsidR="00576034" w:rsidRPr="00576034" w:rsidRDefault="00576034" w:rsidP="00576034">
            <w:pPr>
              <w:spacing w:after="0"/>
              <w:rPr>
                <w:rFonts w:ascii="Times New Roman" w:hAnsi="Times New Roman"/>
                <w:bCs/>
                <w:szCs w:val="22"/>
              </w:rPr>
            </w:pPr>
            <w:r w:rsidRPr="00576034">
              <w:rPr>
                <w:rFonts w:ascii="Times New Roman" w:hAnsi="Times New Roman"/>
                <w:bCs/>
                <w:szCs w:val="22"/>
              </w:rPr>
              <w:t>10.  «</w:t>
            </w:r>
            <w:r w:rsidRPr="00576034">
              <w:rPr>
                <w:rFonts w:ascii="Times New Roman" w:hAnsi="Times New Roman"/>
                <w:color w:val="auto"/>
                <w:szCs w:val="22"/>
              </w:rPr>
              <w:t>Расчет и выбор проводов, аппаратов управления и защиты осветительной сети.</w:t>
            </w:r>
            <w:r w:rsidRPr="00576034">
              <w:rPr>
                <w:rFonts w:ascii="Times New Roman" w:hAnsi="Times New Roman"/>
                <w:bCs/>
                <w:szCs w:val="22"/>
              </w:rPr>
              <w:t>».</w:t>
            </w:r>
          </w:p>
          <w:p w14:paraId="2F5A5083" w14:textId="77777777" w:rsidR="00576034" w:rsidRPr="00576034" w:rsidRDefault="00576034" w:rsidP="00576034">
            <w:pPr>
              <w:spacing w:after="0"/>
              <w:rPr>
                <w:rFonts w:ascii="Times New Roman" w:hAnsi="Times New Roman"/>
                <w:bCs/>
                <w:szCs w:val="22"/>
              </w:rPr>
            </w:pPr>
            <w:r w:rsidRPr="00576034">
              <w:rPr>
                <w:rFonts w:ascii="Times New Roman" w:hAnsi="Times New Roman"/>
                <w:bCs/>
                <w:szCs w:val="22"/>
              </w:rPr>
              <w:t> 11. «</w:t>
            </w:r>
            <w:r w:rsidRPr="00576034">
              <w:rPr>
                <w:rFonts w:ascii="Times New Roman" w:hAnsi="Times New Roman"/>
                <w:color w:val="auto"/>
                <w:szCs w:val="22"/>
              </w:rPr>
              <w:t>Определение причин возникновения неисправностей оборудования и сетей по характерным признакам.</w:t>
            </w:r>
            <w:r w:rsidRPr="00576034">
              <w:rPr>
                <w:rFonts w:ascii="Times New Roman" w:hAnsi="Times New Roman"/>
                <w:bCs/>
                <w:szCs w:val="22"/>
              </w:rPr>
              <w:t>».</w:t>
            </w:r>
          </w:p>
          <w:p w14:paraId="36CF8A15" w14:textId="77777777" w:rsidR="00576034" w:rsidRPr="00576034" w:rsidRDefault="00576034" w:rsidP="00576034">
            <w:pPr>
              <w:spacing w:after="0"/>
              <w:rPr>
                <w:rFonts w:ascii="Times New Roman" w:hAnsi="Times New Roman"/>
                <w:bCs/>
                <w:szCs w:val="22"/>
              </w:rPr>
            </w:pPr>
            <w:r w:rsidRPr="00576034">
              <w:rPr>
                <w:rFonts w:ascii="Times New Roman" w:hAnsi="Times New Roman"/>
                <w:bCs/>
                <w:szCs w:val="22"/>
              </w:rPr>
              <w:t>12. «</w:t>
            </w:r>
            <w:r w:rsidRPr="00576034">
              <w:rPr>
                <w:rFonts w:ascii="Times New Roman" w:hAnsi="Times New Roman"/>
                <w:color w:val="auto"/>
                <w:szCs w:val="22"/>
              </w:rPr>
              <w:t>Определение перечня работ межремонтного технического обслуживания воздушных и кабельных линий.</w:t>
            </w:r>
            <w:r w:rsidRPr="00576034">
              <w:rPr>
                <w:rFonts w:ascii="Times New Roman" w:hAnsi="Times New Roman"/>
                <w:bCs/>
                <w:szCs w:val="22"/>
              </w:rPr>
              <w:t>».</w:t>
            </w:r>
          </w:p>
        </w:tc>
        <w:tc>
          <w:tcPr>
            <w:tcW w:w="625" w:type="pct"/>
          </w:tcPr>
          <w:p w14:paraId="52F10EF6" w14:textId="77777777" w:rsidR="00576034" w:rsidRPr="00576034" w:rsidRDefault="00576034" w:rsidP="00576034">
            <w:pPr>
              <w:suppressAutoHyphens/>
              <w:spacing w:after="0"/>
              <w:rPr>
                <w:rFonts w:ascii="Times New Roman" w:hAnsi="Times New Roman"/>
                <w:bCs/>
                <w:i/>
                <w:szCs w:val="22"/>
              </w:rPr>
            </w:pPr>
            <w:r w:rsidRPr="00576034">
              <w:rPr>
                <w:rFonts w:ascii="Times New Roman" w:hAnsi="Times New Roman"/>
                <w:bCs/>
                <w:i/>
                <w:szCs w:val="22"/>
              </w:rPr>
              <w:t>2</w:t>
            </w:r>
          </w:p>
          <w:p w14:paraId="04D7CA37" w14:textId="77777777" w:rsidR="00576034" w:rsidRPr="00576034" w:rsidRDefault="00576034" w:rsidP="00576034">
            <w:pPr>
              <w:suppressAutoHyphens/>
              <w:spacing w:after="0"/>
              <w:rPr>
                <w:rFonts w:ascii="Times New Roman" w:hAnsi="Times New Roman"/>
                <w:bCs/>
                <w:i/>
                <w:szCs w:val="22"/>
              </w:rPr>
            </w:pPr>
          </w:p>
          <w:p w14:paraId="65754119" w14:textId="77777777" w:rsidR="00576034" w:rsidRPr="00576034" w:rsidRDefault="00576034" w:rsidP="00576034">
            <w:pPr>
              <w:suppressAutoHyphens/>
              <w:spacing w:after="0"/>
              <w:rPr>
                <w:rFonts w:ascii="Times New Roman" w:hAnsi="Times New Roman"/>
                <w:bCs/>
                <w:i/>
                <w:szCs w:val="22"/>
              </w:rPr>
            </w:pPr>
            <w:r w:rsidRPr="00576034">
              <w:rPr>
                <w:rFonts w:ascii="Times New Roman" w:hAnsi="Times New Roman"/>
                <w:bCs/>
                <w:i/>
                <w:szCs w:val="22"/>
              </w:rPr>
              <w:t>2</w:t>
            </w:r>
          </w:p>
          <w:p w14:paraId="5E4F40DC" w14:textId="77777777" w:rsidR="00576034" w:rsidRPr="00576034" w:rsidRDefault="00576034" w:rsidP="00576034">
            <w:pPr>
              <w:suppressAutoHyphens/>
              <w:spacing w:after="0"/>
              <w:rPr>
                <w:rFonts w:ascii="Times New Roman" w:hAnsi="Times New Roman"/>
                <w:bCs/>
                <w:i/>
                <w:szCs w:val="22"/>
              </w:rPr>
            </w:pPr>
          </w:p>
          <w:p w14:paraId="21781D87" w14:textId="77777777" w:rsidR="00576034" w:rsidRPr="00576034" w:rsidRDefault="00576034" w:rsidP="00576034">
            <w:pPr>
              <w:suppressAutoHyphens/>
              <w:spacing w:after="0"/>
              <w:rPr>
                <w:rFonts w:ascii="Times New Roman" w:hAnsi="Times New Roman"/>
                <w:bCs/>
                <w:i/>
                <w:szCs w:val="22"/>
              </w:rPr>
            </w:pPr>
            <w:r w:rsidRPr="00576034">
              <w:rPr>
                <w:rFonts w:ascii="Times New Roman" w:hAnsi="Times New Roman"/>
                <w:bCs/>
                <w:i/>
                <w:szCs w:val="22"/>
              </w:rPr>
              <w:t>2</w:t>
            </w:r>
          </w:p>
          <w:p w14:paraId="18118336" w14:textId="77777777" w:rsidR="00576034" w:rsidRPr="00576034" w:rsidRDefault="00576034" w:rsidP="00576034">
            <w:pPr>
              <w:suppressAutoHyphens/>
              <w:spacing w:after="0"/>
              <w:rPr>
                <w:rFonts w:ascii="Times New Roman" w:hAnsi="Times New Roman"/>
                <w:bCs/>
                <w:i/>
                <w:szCs w:val="22"/>
              </w:rPr>
            </w:pPr>
          </w:p>
          <w:p w14:paraId="72E366D0" w14:textId="77777777" w:rsidR="00576034" w:rsidRPr="00576034" w:rsidRDefault="00576034" w:rsidP="00576034">
            <w:pPr>
              <w:suppressAutoHyphens/>
              <w:spacing w:after="0"/>
              <w:rPr>
                <w:rFonts w:ascii="Times New Roman" w:hAnsi="Times New Roman"/>
                <w:bCs/>
                <w:i/>
                <w:color w:val="auto"/>
                <w:szCs w:val="22"/>
                <w:highlight w:val="red"/>
              </w:rPr>
            </w:pPr>
            <w:r w:rsidRPr="00576034">
              <w:rPr>
                <w:rFonts w:ascii="Times New Roman" w:hAnsi="Times New Roman"/>
                <w:bCs/>
                <w:i/>
                <w:szCs w:val="22"/>
              </w:rPr>
              <w:t>2</w:t>
            </w:r>
          </w:p>
        </w:tc>
        <w:tc>
          <w:tcPr>
            <w:tcW w:w="551" w:type="pct"/>
            <w:vMerge/>
          </w:tcPr>
          <w:p w14:paraId="18EC1C3F" w14:textId="77777777" w:rsidR="00576034" w:rsidRPr="00576034" w:rsidRDefault="00576034" w:rsidP="00576034">
            <w:pPr>
              <w:suppressAutoHyphens/>
              <w:spacing w:after="0"/>
              <w:ind w:right="-68"/>
              <w:rPr>
                <w:rFonts w:ascii="Times New Roman" w:hAnsi="Times New Roman"/>
                <w:b/>
                <w:color w:val="auto"/>
                <w:szCs w:val="22"/>
                <w:highlight w:val="green"/>
              </w:rPr>
            </w:pPr>
          </w:p>
        </w:tc>
        <w:tc>
          <w:tcPr>
            <w:tcW w:w="679" w:type="pct"/>
            <w:vMerge/>
          </w:tcPr>
          <w:p w14:paraId="350458E8" w14:textId="77777777" w:rsidR="00576034" w:rsidRPr="00576034" w:rsidRDefault="00576034" w:rsidP="00576034">
            <w:pPr>
              <w:suppressAutoHyphens/>
              <w:spacing w:after="0" w:line="240" w:lineRule="auto"/>
              <w:rPr>
                <w:rFonts w:ascii="Times New Roman" w:hAnsi="Times New Roman"/>
                <w:b/>
                <w:color w:val="auto"/>
                <w:szCs w:val="22"/>
                <w:highlight w:val="green"/>
              </w:rPr>
            </w:pPr>
          </w:p>
        </w:tc>
      </w:tr>
      <w:tr w:rsidR="00576034" w:rsidRPr="00576034" w14:paraId="5EF6D291" w14:textId="77777777" w:rsidTr="00D001A7">
        <w:tc>
          <w:tcPr>
            <w:tcW w:w="782" w:type="pct"/>
            <w:vMerge w:val="restart"/>
          </w:tcPr>
          <w:p w14:paraId="074A766F" w14:textId="77777777" w:rsidR="00576034" w:rsidRPr="00576034" w:rsidRDefault="00576034" w:rsidP="00576034">
            <w:pPr>
              <w:spacing w:after="0" w:line="240" w:lineRule="auto"/>
              <w:rPr>
                <w:rFonts w:ascii="Times New Roman" w:hAnsi="Times New Roman"/>
                <w:b/>
                <w:bCs/>
                <w:szCs w:val="22"/>
              </w:rPr>
            </w:pPr>
            <w:r w:rsidRPr="00576034">
              <w:rPr>
                <w:rFonts w:ascii="Times New Roman" w:hAnsi="Times New Roman"/>
                <w:b/>
                <w:bCs/>
                <w:szCs w:val="22"/>
              </w:rPr>
              <w:t xml:space="preserve">Тема 1.7 </w:t>
            </w:r>
          </w:p>
          <w:p w14:paraId="4EAE2C89" w14:textId="77777777" w:rsidR="00576034" w:rsidRPr="00576034" w:rsidRDefault="00576034" w:rsidP="00576034">
            <w:pPr>
              <w:spacing w:after="0"/>
              <w:rPr>
                <w:rFonts w:ascii="Times New Roman" w:hAnsi="Times New Roman"/>
                <w:b/>
                <w:color w:val="auto"/>
                <w:szCs w:val="22"/>
              </w:rPr>
            </w:pPr>
            <w:r w:rsidRPr="00576034">
              <w:rPr>
                <w:rFonts w:ascii="Times New Roman" w:hAnsi="Times New Roman"/>
                <w:b/>
                <w:color w:val="auto"/>
                <w:szCs w:val="22"/>
              </w:rPr>
              <w:t>Техническое обслуживание электрических машин</w:t>
            </w:r>
          </w:p>
          <w:p w14:paraId="0AEF54B0" w14:textId="77777777" w:rsidR="00576034" w:rsidRPr="00576034" w:rsidRDefault="00576034" w:rsidP="00576034">
            <w:pPr>
              <w:spacing w:after="0" w:line="240" w:lineRule="auto"/>
              <w:rPr>
                <w:rFonts w:ascii="Times New Roman" w:hAnsi="Times New Roman"/>
                <w:b/>
                <w:bCs/>
                <w:color w:val="auto"/>
                <w:szCs w:val="22"/>
              </w:rPr>
            </w:pPr>
          </w:p>
        </w:tc>
        <w:tc>
          <w:tcPr>
            <w:tcW w:w="2363" w:type="pct"/>
          </w:tcPr>
          <w:p w14:paraId="1A908EB9" w14:textId="77777777" w:rsidR="00576034" w:rsidRPr="00576034" w:rsidRDefault="00576034" w:rsidP="00576034">
            <w:pPr>
              <w:spacing w:after="0" w:line="240" w:lineRule="auto"/>
              <w:rPr>
                <w:rFonts w:ascii="Times New Roman" w:hAnsi="Times New Roman"/>
                <w:b/>
                <w:color w:val="auto"/>
                <w:szCs w:val="22"/>
              </w:rPr>
            </w:pPr>
            <w:r w:rsidRPr="00576034">
              <w:rPr>
                <w:rFonts w:ascii="Times New Roman" w:hAnsi="Times New Roman"/>
                <w:b/>
                <w:bCs/>
                <w:color w:val="auto"/>
                <w:szCs w:val="22"/>
              </w:rPr>
              <w:t xml:space="preserve">Содержание </w:t>
            </w:r>
          </w:p>
        </w:tc>
        <w:tc>
          <w:tcPr>
            <w:tcW w:w="625" w:type="pct"/>
            <w:vMerge w:val="restart"/>
          </w:tcPr>
          <w:p w14:paraId="36C01E2F" w14:textId="77777777" w:rsidR="00576034" w:rsidRPr="00576034" w:rsidRDefault="00576034" w:rsidP="00576034">
            <w:pPr>
              <w:suppressAutoHyphens/>
              <w:spacing w:after="0" w:line="240" w:lineRule="auto"/>
              <w:rPr>
                <w:rFonts w:ascii="Times New Roman" w:hAnsi="Times New Roman"/>
                <w:bCs/>
                <w:i/>
                <w:color w:val="auto"/>
                <w:szCs w:val="22"/>
              </w:rPr>
            </w:pPr>
            <w:r w:rsidRPr="00576034">
              <w:rPr>
                <w:rFonts w:ascii="Times New Roman" w:hAnsi="Times New Roman"/>
                <w:bCs/>
                <w:i/>
                <w:szCs w:val="22"/>
              </w:rPr>
              <w:t>4</w:t>
            </w:r>
          </w:p>
        </w:tc>
        <w:tc>
          <w:tcPr>
            <w:tcW w:w="551" w:type="pct"/>
            <w:vMerge w:val="restart"/>
          </w:tcPr>
          <w:p w14:paraId="0352B5CA" w14:textId="77777777" w:rsidR="00576034" w:rsidRPr="00576034" w:rsidRDefault="00576034" w:rsidP="00576034">
            <w:pPr>
              <w:suppressAutoHyphens/>
              <w:spacing w:after="0" w:line="240" w:lineRule="auto"/>
              <w:ind w:right="-68"/>
              <w:rPr>
                <w:rFonts w:ascii="Times New Roman" w:hAnsi="Times New Roman"/>
                <w:b/>
                <w:szCs w:val="22"/>
              </w:rPr>
            </w:pPr>
            <w:r w:rsidRPr="00576034">
              <w:rPr>
                <w:rFonts w:ascii="Times New Roman" w:hAnsi="Times New Roman"/>
                <w:b/>
                <w:szCs w:val="22"/>
              </w:rPr>
              <w:t xml:space="preserve">ПК 2.1 – ПК2.3 </w:t>
            </w:r>
          </w:p>
          <w:p w14:paraId="1714A927" w14:textId="77777777" w:rsidR="00576034" w:rsidRPr="00576034" w:rsidRDefault="00576034" w:rsidP="00576034">
            <w:pPr>
              <w:spacing w:after="0" w:line="240" w:lineRule="auto"/>
              <w:ind w:right="-68"/>
              <w:rPr>
                <w:rFonts w:ascii="Times New Roman" w:hAnsi="Times New Roman"/>
                <w:b/>
                <w:iCs/>
                <w:color w:val="auto"/>
                <w:szCs w:val="22"/>
              </w:rPr>
            </w:pPr>
            <w:r w:rsidRPr="00576034">
              <w:rPr>
                <w:rFonts w:ascii="Times New Roman" w:hAnsi="Times New Roman"/>
                <w:b/>
                <w:iCs/>
                <w:color w:val="auto"/>
                <w:szCs w:val="22"/>
              </w:rPr>
              <w:t xml:space="preserve">ОК </w:t>
            </w:r>
            <w:r w:rsidRPr="00576034">
              <w:rPr>
                <w:rFonts w:ascii="Times New Roman" w:hAnsi="Times New Roman"/>
                <w:b/>
                <w:iCs/>
                <w:color w:val="auto"/>
                <w:szCs w:val="22"/>
                <w:lang w:val="en-US"/>
              </w:rPr>
              <w:t>0</w:t>
            </w:r>
            <w:r w:rsidRPr="00576034">
              <w:rPr>
                <w:rFonts w:ascii="Times New Roman" w:hAnsi="Times New Roman"/>
                <w:b/>
                <w:iCs/>
                <w:color w:val="auto"/>
                <w:szCs w:val="22"/>
              </w:rPr>
              <w:t>3</w:t>
            </w:r>
          </w:p>
          <w:p w14:paraId="0EA9FB70" w14:textId="77777777" w:rsidR="00576034" w:rsidRPr="00576034" w:rsidRDefault="00576034" w:rsidP="00576034">
            <w:pPr>
              <w:spacing w:after="0"/>
              <w:ind w:right="-68"/>
              <w:rPr>
                <w:rFonts w:ascii="Times New Roman" w:hAnsi="Times New Roman"/>
                <w:b/>
                <w:i/>
                <w:iCs/>
                <w:color w:val="auto"/>
                <w:szCs w:val="22"/>
              </w:rPr>
            </w:pPr>
            <w:r w:rsidRPr="00576034">
              <w:rPr>
                <w:rFonts w:ascii="Times New Roman" w:hAnsi="Times New Roman"/>
                <w:b/>
                <w:iCs/>
                <w:color w:val="auto"/>
                <w:szCs w:val="22"/>
              </w:rPr>
              <w:t>КК 2</w:t>
            </w:r>
          </w:p>
        </w:tc>
        <w:tc>
          <w:tcPr>
            <w:tcW w:w="679" w:type="pct"/>
            <w:vMerge w:val="restart"/>
          </w:tcPr>
          <w:p w14:paraId="2A1FBFFF"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bCs/>
                <w:color w:val="auto"/>
                <w:szCs w:val="22"/>
              </w:rPr>
              <w:t xml:space="preserve">Н </w:t>
            </w:r>
            <w:r w:rsidRPr="00576034">
              <w:rPr>
                <w:rFonts w:ascii="Times New Roman" w:hAnsi="Times New Roman"/>
                <w:color w:val="auto"/>
                <w:szCs w:val="22"/>
              </w:rPr>
              <w:t>2.1.01</w:t>
            </w:r>
          </w:p>
          <w:p w14:paraId="1F1557FB"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color w:val="auto"/>
                <w:szCs w:val="22"/>
              </w:rPr>
              <w:t>У 2.1.01</w:t>
            </w:r>
          </w:p>
          <w:p w14:paraId="10DCF075" w14:textId="77777777" w:rsidR="00576034" w:rsidRPr="00576034" w:rsidRDefault="00576034" w:rsidP="00576034">
            <w:pPr>
              <w:suppressAutoHyphens/>
              <w:spacing w:after="0" w:line="240" w:lineRule="auto"/>
              <w:jc w:val="both"/>
              <w:rPr>
                <w:rFonts w:ascii="Times New Roman" w:hAnsi="Times New Roman"/>
                <w:color w:val="auto"/>
                <w:szCs w:val="22"/>
                <w:lang w:val="en-US"/>
              </w:rPr>
            </w:pPr>
            <w:r w:rsidRPr="00576034">
              <w:rPr>
                <w:rFonts w:ascii="Times New Roman" w:hAnsi="Times New Roman"/>
                <w:color w:val="auto"/>
                <w:szCs w:val="22"/>
              </w:rPr>
              <w:t>З 2.1.01</w:t>
            </w:r>
          </w:p>
          <w:p w14:paraId="07017BCB" w14:textId="77777777" w:rsidR="00576034" w:rsidRPr="00576034" w:rsidRDefault="00576034" w:rsidP="00576034">
            <w:pPr>
              <w:suppressAutoHyphens/>
              <w:spacing w:after="0" w:line="240" w:lineRule="auto"/>
              <w:rPr>
                <w:rFonts w:ascii="Times New Roman" w:hAnsi="Times New Roman"/>
                <w:i/>
                <w:iCs/>
                <w:color w:val="auto"/>
                <w:szCs w:val="22"/>
              </w:rPr>
            </w:pPr>
          </w:p>
        </w:tc>
      </w:tr>
      <w:tr w:rsidR="00576034" w:rsidRPr="00576034" w14:paraId="6F17F1D2" w14:textId="77777777" w:rsidTr="00D001A7">
        <w:trPr>
          <w:trHeight w:val="2012"/>
        </w:trPr>
        <w:tc>
          <w:tcPr>
            <w:tcW w:w="782" w:type="pct"/>
            <w:vMerge/>
          </w:tcPr>
          <w:p w14:paraId="3DF8EAE1" w14:textId="77777777" w:rsidR="00576034" w:rsidRPr="00576034" w:rsidRDefault="00576034" w:rsidP="00576034">
            <w:pPr>
              <w:spacing w:after="0" w:line="240" w:lineRule="auto"/>
              <w:rPr>
                <w:rFonts w:ascii="Times New Roman" w:hAnsi="Times New Roman"/>
                <w:b/>
                <w:bCs/>
                <w:color w:val="auto"/>
                <w:szCs w:val="22"/>
              </w:rPr>
            </w:pPr>
          </w:p>
        </w:tc>
        <w:tc>
          <w:tcPr>
            <w:tcW w:w="2363" w:type="pct"/>
          </w:tcPr>
          <w:p w14:paraId="11578A4A"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xml:space="preserve">Общие сведения. Приемосдаточные испытания электрических машин.  </w:t>
            </w:r>
          </w:p>
          <w:p w14:paraId="6660F679"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xml:space="preserve">Техническое обслуживание: </w:t>
            </w:r>
            <w:proofErr w:type="gramStart"/>
            <w:r w:rsidRPr="00576034">
              <w:rPr>
                <w:rFonts w:ascii="Times New Roman" w:hAnsi="Times New Roman"/>
                <w:color w:val="auto"/>
                <w:szCs w:val="22"/>
              </w:rPr>
              <w:t xml:space="preserve">обмоток;  </w:t>
            </w:r>
            <w:proofErr w:type="spellStart"/>
            <w:r w:rsidRPr="00576034">
              <w:rPr>
                <w:rFonts w:ascii="Times New Roman" w:hAnsi="Times New Roman"/>
                <w:color w:val="auto"/>
                <w:szCs w:val="22"/>
              </w:rPr>
              <w:t>токособирательной</w:t>
            </w:r>
            <w:proofErr w:type="spellEnd"/>
            <w:proofErr w:type="gramEnd"/>
            <w:r w:rsidRPr="00576034">
              <w:rPr>
                <w:rFonts w:ascii="Times New Roman" w:hAnsi="Times New Roman"/>
                <w:color w:val="auto"/>
                <w:szCs w:val="22"/>
              </w:rPr>
              <w:t xml:space="preserve"> системы;  механической части. </w:t>
            </w:r>
          </w:p>
          <w:p w14:paraId="30DC65A3"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xml:space="preserve">Типовая технология технического обслуживания электрических машин. </w:t>
            </w:r>
          </w:p>
          <w:p w14:paraId="1233E45A"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color w:val="auto"/>
                <w:szCs w:val="22"/>
              </w:rPr>
              <w:t>Особенности технического обслуживания электрических машин во взрывозащищенных и других исполнениях. Правила техники безопасности при техническом обслуживании электрических машин.</w:t>
            </w:r>
          </w:p>
        </w:tc>
        <w:tc>
          <w:tcPr>
            <w:tcW w:w="625" w:type="pct"/>
            <w:vMerge/>
          </w:tcPr>
          <w:p w14:paraId="6BCC04C5" w14:textId="77777777" w:rsidR="00576034" w:rsidRPr="00576034" w:rsidRDefault="00576034" w:rsidP="00576034">
            <w:pPr>
              <w:suppressAutoHyphens/>
              <w:spacing w:after="0" w:line="240" w:lineRule="auto"/>
              <w:jc w:val="center"/>
              <w:rPr>
                <w:rFonts w:ascii="Times New Roman" w:hAnsi="Times New Roman"/>
                <w:bCs/>
                <w:color w:val="auto"/>
                <w:szCs w:val="22"/>
              </w:rPr>
            </w:pPr>
          </w:p>
        </w:tc>
        <w:tc>
          <w:tcPr>
            <w:tcW w:w="551" w:type="pct"/>
            <w:vMerge/>
          </w:tcPr>
          <w:p w14:paraId="0CDFDCA0" w14:textId="77777777" w:rsidR="00576034" w:rsidRPr="00576034" w:rsidRDefault="00576034" w:rsidP="00576034">
            <w:pPr>
              <w:spacing w:after="0" w:line="240" w:lineRule="auto"/>
              <w:ind w:right="-68"/>
              <w:rPr>
                <w:rFonts w:ascii="Times New Roman" w:hAnsi="Times New Roman"/>
                <w:b/>
                <w:color w:val="auto"/>
                <w:szCs w:val="22"/>
              </w:rPr>
            </w:pPr>
          </w:p>
        </w:tc>
        <w:tc>
          <w:tcPr>
            <w:tcW w:w="679" w:type="pct"/>
            <w:vMerge/>
          </w:tcPr>
          <w:p w14:paraId="031F9EB3" w14:textId="77777777" w:rsidR="00576034" w:rsidRPr="00576034" w:rsidRDefault="00576034" w:rsidP="00576034">
            <w:pPr>
              <w:suppressAutoHyphens/>
              <w:spacing w:after="0" w:line="240" w:lineRule="auto"/>
              <w:rPr>
                <w:rFonts w:ascii="Times New Roman" w:hAnsi="Times New Roman"/>
                <w:b/>
                <w:color w:val="auto"/>
                <w:szCs w:val="22"/>
              </w:rPr>
            </w:pPr>
          </w:p>
        </w:tc>
      </w:tr>
      <w:tr w:rsidR="00576034" w:rsidRPr="00576034" w14:paraId="6F710878" w14:textId="77777777" w:rsidTr="00D001A7">
        <w:trPr>
          <w:trHeight w:val="20"/>
        </w:trPr>
        <w:tc>
          <w:tcPr>
            <w:tcW w:w="782" w:type="pct"/>
            <w:vMerge/>
          </w:tcPr>
          <w:p w14:paraId="04A4F95C" w14:textId="77777777" w:rsidR="00576034" w:rsidRPr="00576034" w:rsidRDefault="00576034" w:rsidP="00576034">
            <w:pPr>
              <w:spacing w:after="0" w:line="240" w:lineRule="auto"/>
              <w:rPr>
                <w:rFonts w:ascii="Times New Roman" w:hAnsi="Times New Roman"/>
                <w:b/>
                <w:bCs/>
                <w:color w:val="auto"/>
                <w:szCs w:val="22"/>
              </w:rPr>
            </w:pPr>
          </w:p>
        </w:tc>
        <w:tc>
          <w:tcPr>
            <w:tcW w:w="2363" w:type="pct"/>
          </w:tcPr>
          <w:p w14:paraId="47FEF066" w14:textId="77777777" w:rsidR="00576034" w:rsidRPr="00576034" w:rsidRDefault="00576034" w:rsidP="00576034">
            <w:pPr>
              <w:suppressAutoHyphens/>
              <w:spacing w:after="0" w:line="240" w:lineRule="auto"/>
              <w:jc w:val="both"/>
              <w:rPr>
                <w:rFonts w:ascii="Times New Roman" w:hAnsi="Times New Roman"/>
                <w:b/>
                <w:color w:val="auto"/>
                <w:szCs w:val="22"/>
              </w:rPr>
            </w:pPr>
            <w:r w:rsidRPr="00576034">
              <w:rPr>
                <w:rFonts w:ascii="Times New Roman" w:hAnsi="Times New Roman"/>
                <w:b/>
                <w:bCs/>
                <w:color w:val="auto"/>
                <w:szCs w:val="22"/>
              </w:rPr>
              <w:t>В том числе практических занятий и лабораторных работ</w:t>
            </w:r>
          </w:p>
        </w:tc>
        <w:tc>
          <w:tcPr>
            <w:tcW w:w="625" w:type="pct"/>
          </w:tcPr>
          <w:p w14:paraId="1A5958D1" w14:textId="77777777" w:rsidR="00576034" w:rsidRPr="00576034" w:rsidRDefault="00576034" w:rsidP="00576034">
            <w:pPr>
              <w:suppressAutoHyphens/>
              <w:spacing w:after="0" w:line="240" w:lineRule="auto"/>
              <w:rPr>
                <w:rFonts w:ascii="Times New Roman" w:hAnsi="Times New Roman"/>
                <w:b/>
                <w:bCs/>
                <w:color w:val="auto"/>
                <w:szCs w:val="22"/>
              </w:rPr>
            </w:pPr>
            <w:r w:rsidRPr="00576034">
              <w:rPr>
                <w:rFonts w:ascii="Times New Roman" w:hAnsi="Times New Roman"/>
                <w:b/>
                <w:bCs/>
                <w:color w:val="auto"/>
                <w:szCs w:val="22"/>
              </w:rPr>
              <w:t>2</w:t>
            </w:r>
          </w:p>
        </w:tc>
        <w:tc>
          <w:tcPr>
            <w:tcW w:w="551" w:type="pct"/>
            <w:vMerge w:val="restart"/>
          </w:tcPr>
          <w:p w14:paraId="70B102A5" w14:textId="77777777" w:rsidR="00576034" w:rsidRPr="00576034" w:rsidRDefault="00576034" w:rsidP="00576034">
            <w:pPr>
              <w:suppressAutoHyphens/>
              <w:spacing w:after="0" w:line="240" w:lineRule="auto"/>
              <w:ind w:right="-68"/>
              <w:rPr>
                <w:rFonts w:ascii="Times New Roman" w:hAnsi="Times New Roman"/>
                <w:b/>
                <w:szCs w:val="22"/>
              </w:rPr>
            </w:pPr>
            <w:r w:rsidRPr="00576034">
              <w:rPr>
                <w:rFonts w:ascii="Times New Roman" w:hAnsi="Times New Roman"/>
                <w:b/>
                <w:szCs w:val="22"/>
              </w:rPr>
              <w:t xml:space="preserve">ПК 2.1 – ПК2.3 </w:t>
            </w:r>
          </w:p>
          <w:p w14:paraId="51BF6109" w14:textId="77777777" w:rsidR="00576034" w:rsidRPr="00576034" w:rsidRDefault="00576034" w:rsidP="00576034">
            <w:pPr>
              <w:spacing w:after="0" w:line="240" w:lineRule="auto"/>
              <w:ind w:right="-68"/>
              <w:rPr>
                <w:rFonts w:ascii="Times New Roman" w:hAnsi="Times New Roman"/>
                <w:b/>
                <w:iCs/>
                <w:color w:val="auto"/>
                <w:szCs w:val="22"/>
              </w:rPr>
            </w:pPr>
            <w:r w:rsidRPr="00576034">
              <w:rPr>
                <w:rFonts w:ascii="Times New Roman" w:hAnsi="Times New Roman"/>
                <w:b/>
                <w:iCs/>
                <w:color w:val="auto"/>
                <w:szCs w:val="22"/>
              </w:rPr>
              <w:t>ОК 03</w:t>
            </w:r>
          </w:p>
          <w:p w14:paraId="35FA8218" w14:textId="77777777" w:rsidR="00576034" w:rsidRPr="00576034" w:rsidRDefault="00576034" w:rsidP="00576034">
            <w:pPr>
              <w:spacing w:after="0"/>
              <w:ind w:right="-68"/>
              <w:rPr>
                <w:rFonts w:ascii="Times New Roman" w:hAnsi="Times New Roman"/>
                <w:b/>
                <w:i/>
                <w:iCs/>
                <w:color w:val="auto"/>
                <w:szCs w:val="22"/>
              </w:rPr>
            </w:pPr>
            <w:r w:rsidRPr="00576034">
              <w:rPr>
                <w:rFonts w:ascii="Times New Roman" w:hAnsi="Times New Roman"/>
                <w:b/>
                <w:iCs/>
                <w:color w:val="auto"/>
                <w:szCs w:val="22"/>
              </w:rPr>
              <w:t>КК 2</w:t>
            </w:r>
          </w:p>
        </w:tc>
        <w:tc>
          <w:tcPr>
            <w:tcW w:w="679" w:type="pct"/>
            <w:vMerge w:val="restart"/>
          </w:tcPr>
          <w:p w14:paraId="665D94CE"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bCs/>
                <w:color w:val="auto"/>
                <w:szCs w:val="22"/>
              </w:rPr>
              <w:t xml:space="preserve">Н </w:t>
            </w:r>
            <w:r w:rsidRPr="00576034">
              <w:rPr>
                <w:rFonts w:ascii="Times New Roman" w:hAnsi="Times New Roman"/>
                <w:color w:val="auto"/>
                <w:szCs w:val="22"/>
              </w:rPr>
              <w:t>2.1.01</w:t>
            </w:r>
          </w:p>
          <w:p w14:paraId="2F22849E"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color w:val="auto"/>
                <w:szCs w:val="22"/>
              </w:rPr>
              <w:t>У 2.1.01</w:t>
            </w:r>
          </w:p>
          <w:p w14:paraId="5A467CCF"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color w:val="auto"/>
                <w:szCs w:val="22"/>
              </w:rPr>
              <w:t>З 2.1.01</w:t>
            </w:r>
          </w:p>
          <w:p w14:paraId="5D2F021D" w14:textId="77777777" w:rsidR="00576034" w:rsidRPr="00576034" w:rsidRDefault="00576034" w:rsidP="00576034">
            <w:pPr>
              <w:suppressAutoHyphens/>
              <w:spacing w:after="0" w:line="240" w:lineRule="auto"/>
              <w:rPr>
                <w:rFonts w:ascii="Times New Roman" w:hAnsi="Times New Roman"/>
                <w:b/>
                <w:i/>
                <w:iCs/>
                <w:color w:val="auto"/>
                <w:szCs w:val="22"/>
              </w:rPr>
            </w:pPr>
          </w:p>
        </w:tc>
      </w:tr>
      <w:tr w:rsidR="00576034" w:rsidRPr="00576034" w14:paraId="6DCE6EE9" w14:textId="77777777" w:rsidTr="00D001A7">
        <w:trPr>
          <w:trHeight w:val="20"/>
        </w:trPr>
        <w:tc>
          <w:tcPr>
            <w:tcW w:w="782" w:type="pct"/>
            <w:vMerge/>
          </w:tcPr>
          <w:p w14:paraId="5E5EE00C" w14:textId="77777777" w:rsidR="00576034" w:rsidRPr="00576034" w:rsidRDefault="00576034" w:rsidP="00576034">
            <w:pPr>
              <w:spacing w:after="0" w:line="240" w:lineRule="auto"/>
              <w:rPr>
                <w:rFonts w:ascii="Times New Roman" w:hAnsi="Times New Roman"/>
                <w:b/>
                <w:bCs/>
                <w:color w:val="auto"/>
                <w:szCs w:val="22"/>
              </w:rPr>
            </w:pPr>
          </w:p>
        </w:tc>
        <w:tc>
          <w:tcPr>
            <w:tcW w:w="2363" w:type="pct"/>
          </w:tcPr>
          <w:p w14:paraId="78C62152" w14:textId="77777777" w:rsidR="00576034" w:rsidRPr="00576034" w:rsidRDefault="00576034" w:rsidP="00576034">
            <w:pPr>
              <w:suppressAutoHyphens/>
              <w:spacing w:after="0" w:line="240" w:lineRule="auto"/>
              <w:jc w:val="both"/>
              <w:rPr>
                <w:rFonts w:ascii="Times New Roman" w:hAnsi="Times New Roman"/>
                <w:iCs/>
                <w:color w:val="auto"/>
                <w:szCs w:val="22"/>
              </w:rPr>
            </w:pPr>
            <w:r w:rsidRPr="00576034">
              <w:rPr>
                <w:rFonts w:ascii="Times New Roman" w:hAnsi="Times New Roman"/>
                <w:bCs/>
                <w:szCs w:val="22"/>
              </w:rPr>
              <w:t xml:space="preserve">13. </w:t>
            </w:r>
            <w:proofErr w:type="gramStart"/>
            <w:r w:rsidRPr="00576034">
              <w:rPr>
                <w:rFonts w:ascii="Times New Roman" w:hAnsi="Times New Roman"/>
                <w:bCs/>
                <w:szCs w:val="22"/>
              </w:rPr>
              <w:t>« </w:t>
            </w:r>
            <w:r w:rsidRPr="00576034">
              <w:rPr>
                <w:rFonts w:ascii="Times New Roman" w:hAnsi="Times New Roman"/>
                <w:color w:val="auto"/>
                <w:szCs w:val="22"/>
              </w:rPr>
              <w:t>Составление</w:t>
            </w:r>
            <w:proofErr w:type="gramEnd"/>
            <w:r w:rsidRPr="00576034">
              <w:rPr>
                <w:rFonts w:ascii="Times New Roman" w:hAnsi="Times New Roman"/>
                <w:color w:val="auto"/>
                <w:szCs w:val="22"/>
              </w:rPr>
              <w:t xml:space="preserve"> годового графика ремонта, определение и оформление ремонтных нормативов и категории ремонтной сложности оборудования цехов промышленных организаций и распределительных устройств, оформление сменного журнала.».</w:t>
            </w:r>
          </w:p>
        </w:tc>
        <w:tc>
          <w:tcPr>
            <w:tcW w:w="625" w:type="pct"/>
          </w:tcPr>
          <w:p w14:paraId="63F93562" w14:textId="77777777" w:rsidR="00576034" w:rsidRPr="00576034" w:rsidRDefault="00576034" w:rsidP="00576034">
            <w:pPr>
              <w:suppressAutoHyphens/>
              <w:spacing w:after="0" w:line="240" w:lineRule="auto"/>
              <w:rPr>
                <w:rFonts w:ascii="Times New Roman" w:hAnsi="Times New Roman"/>
                <w:bCs/>
                <w:i/>
                <w:color w:val="auto"/>
                <w:szCs w:val="22"/>
              </w:rPr>
            </w:pPr>
            <w:r w:rsidRPr="00576034">
              <w:rPr>
                <w:rFonts w:ascii="Times New Roman" w:hAnsi="Times New Roman"/>
                <w:bCs/>
                <w:i/>
                <w:szCs w:val="22"/>
              </w:rPr>
              <w:t>2</w:t>
            </w:r>
          </w:p>
        </w:tc>
        <w:tc>
          <w:tcPr>
            <w:tcW w:w="551" w:type="pct"/>
            <w:vMerge/>
          </w:tcPr>
          <w:p w14:paraId="6A81CE56" w14:textId="77777777" w:rsidR="00576034" w:rsidRPr="00576034" w:rsidRDefault="00576034" w:rsidP="00576034">
            <w:pPr>
              <w:spacing w:after="0" w:line="240" w:lineRule="auto"/>
              <w:ind w:right="-68"/>
              <w:rPr>
                <w:rFonts w:ascii="Times New Roman" w:hAnsi="Times New Roman"/>
                <w:b/>
                <w:color w:val="auto"/>
                <w:szCs w:val="22"/>
              </w:rPr>
            </w:pPr>
          </w:p>
        </w:tc>
        <w:tc>
          <w:tcPr>
            <w:tcW w:w="679" w:type="pct"/>
            <w:vMerge/>
          </w:tcPr>
          <w:p w14:paraId="10D59C00" w14:textId="77777777" w:rsidR="00576034" w:rsidRPr="00576034" w:rsidRDefault="00576034" w:rsidP="00576034">
            <w:pPr>
              <w:suppressAutoHyphens/>
              <w:spacing w:after="0" w:line="240" w:lineRule="auto"/>
              <w:rPr>
                <w:rFonts w:ascii="Times New Roman" w:hAnsi="Times New Roman"/>
                <w:b/>
                <w:color w:val="auto"/>
                <w:szCs w:val="22"/>
              </w:rPr>
            </w:pPr>
          </w:p>
        </w:tc>
      </w:tr>
      <w:tr w:rsidR="00576034" w:rsidRPr="00576034" w14:paraId="09249DC0" w14:textId="77777777" w:rsidTr="00D001A7">
        <w:tc>
          <w:tcPr>
            <w:tcW w:w="782" w:type="pct"/>
            <w:vMerge w:val="restart"/>
          </w:tcPr>
          <w:p w14:paraId="2381C25A" w14:textId="77777777" w:rsidR="00576034" w:rsidRPr="00576034" w:rsidRDefault="00576034" w:rsidP="00576034">
            <w:pPr>
              <w:spacing w:after="0" w:line="240" w:lineRule="auto"/>
              <w:rPr>
                <w:rFonts w:ascii="Times New Roman" w:hAnsi="Times New Roman"/>
                <w:b/>
                <w:bCs/>
                <w:color w:val="auto"/>
                <w:szCs w:val="22"/>
              </w:rPr>
            </w:pPr>
            <w:r w:rsidRPr="00576034">
              <w:rPr>
                <w:rFonts w:ascii="Times New Roman" w:hAnsi="Times New Roman"/>
                <w:b/>
                <w:bCs/>
                <w:szCs w:val="22"/>
              </w:rPr>
              <w:t xml:space="preserve">Тема 1.8 </w:t>
            </w:r>
            <w:r w:rsidRPr="00576034">
              <w:rPr>
                <w:rFonts w:ascii="Times New Roman" w:hAnsi="Times New Roman"/>
                <w:b/>
                <w:color w:val="auto"/>
                <w:szCs w:val="22"/>
              </w:rPr>
              <w:t>Техническое обслуживание распределительных устройств</w:t>
            </w:r>
          </w:p>
        </w:tc>
        <w:tc>
          <w:tcPr>
            <w:tcW w:w="2363" w:type="pct"/>
          </w:tcPr>
          <w:p w14:paraId="4409CB24" w14:textId="77777777" w:rsidR="00576034" w:rsidRPr="00576034" w:rsidRDefault="00576034" w:rsidP="00576034">
            <w:pPr>
              <w:spacing w:after="0" w:line="240" w:lineRule="auto"/>
              <w:rPr>
                <w:rFonts w:ascii="Times New Roman" w:hAnsi="Times New Roman"/>
                <w:b/>
                <w:color w:val="auto"/>
                <w:szCs w:val="22"/>
              </w:rPr>
            </w:pPr>
            <w:r w:rsidRPr="00576034">
              <w:rPr>
                <w:rFonts w:ascii="Times New Roman" w:hAnsi="Times New Roman"/>
                <w:b/>
                <w:bCs/>
                <w:color w:val="auto"/>
                <w:szCs w:val="22"/>
              </w:rPr>
              <w:t xml:space="preserve">Содержание </w:t>
            </w:r>
          </w:p>
        </w:tc>
        <w:tc>
          <w:tcPr>
            <w:tcW w:w="625" w:type="pct"/>
            <w:vMerge w:val="restart"/>
          </w:tcPr>
          <w:p w14:paraId="46C2F2C1" w14:textId="77777777" w:rsidR="00576034" w:rsidRPr="00576034" w:rsidRDefault="00576034" w:rsidP="00576034">
            <w:pPr>
              <w:suppressAutoHyphens/>
              <w:spacing w:after="0" w:line="240" w:lineRule="auto"/>
              <w:rPr>
                <w:rFonts w:ascii="Times New Roman" w:hAnsi="Times New Roman"/>
                <w:bCs/>
                <w:i/>
                <w:color w:val="auto"/>
                <w:szCs w:val="22"/>
              </w:rPr>
            </w:pPr>
            <w:r w:rsidRPr="00576034">
              <w:rPr>
                <w:rFonts w:ascii="Times New Roman" w:hAnsi="Times New Roman"/>
                <w:bCs/>
                <w:i/>
                <w:szCs w:val="22"/>
              </w:rPr>
              <w:t>10</w:t>
            </w:r>
          </w:p>
        </w:tc>
        <w:tc>
          <w:tcPr>
            <w:tcW w:w="551" w:type="pct"/>
            <w:vMerge w:val="restart"/>
          </w:tcPr>
          <w:p w14:paraId="3FE7A550" w14:textId="77777777" w:rsidR="00576034" w:rsidRPr="00576034" w:rsidRDefault="00576034" w:rsidP="00576034">
            <w:pPr>
              <w:suppressAutoHyphens/>
              <w:spacing w:after="0" w:line="240" w:lineRule="auto"/>
              <w:ind w:right="-68"/>
              <w:rPr>
                <w:rFonts w:ascii="Times New Roman" w:hAnsi="Times New Roman"/>
                <w:b/>
                <w:szCs w:val="22"/>
              </w:rPr>
            </w:pPr>
            <w:r w:rsidRPr="00576034">
              <w:rPr>
                <w:rFonts w:ascii="Times New Roman" w:hAnsi="Times New Roman"/>
                <w:b/>
                <w:szCs w:val="22"/>
              </w:rPr>
              <w:t>ПК 2.1, ПК 2.2, ПК 2.3</w:t>
            </w:r>
          </w:p>
          <w:p w14:paraId="34BDC7AE" w14:textId="77777777" w:rsidR="00576034" w:rsidRPr="00576034" w:rsidRDefault="00576034" w:rsidP="00576034">
            <w:pPr>
              <w:spacing w:after="0" w:line="240" w:lineRule="auto"/>
              <w:ind w:right="-68"/>
              <w:rPr>
                <w:rFonts w:ascii="Times New Roman" w:hAnsi="Times New Roman"/>
                <w:b/>
                <w:bCs/>
                <w:color w:val="auto"/>
                <w:szCs w:val="22"/>
              </w:rPr>
            </w:pPr>
            <w:r w:rsidRPr="00576034">
              <w:rPr>
                <w:rFonts w:ascii="Times New Roman" w:hAnsi="Times New Roman"/>
                <w:b/>
                <w:bCs/>
                <w:color w:val="auto"/>
                <w:szCs w:val="22"/>
              </w:rPr>
              <w:t>ОК 04</w:t>
            </w:r>
          </w:p>
          <w:p w14:paraId="6FA21AFA" w14:textId="77777777" w:rsidR="00576034" w:rsidRPr="00576034" w:rsidRDefault="00576034" w:rsidP="00576034">
            <w:pPr>
              <w:spacing w:after="0"/>
              <w:ind w:right="-68"/>
              <w:rPr>
                <w:rFonts w:ascii="Times New Roman" w:hAnsi="Times New Roman"/>
                <w:b/>
                <w:i/>
                <w:iCs/>
                <w:color w:val="auto"/>
                <w:szCs w:val="22"/>
              </w:rPr>
            </w:pPr>
            <w:r w:rsidRPr="00576034">
              <w:rPr>
                <w:rFonts w:ascii="Times New Roman" w:hAnsi="Times New Roman"/>
                <w:b/>
                <w:bCs/>
                <w:color w:val="auto"/>
                <w:szCs w:val="22"/>
              </w:rPr>
              <w:t>КК 4</w:t>
            </w:r>
          </w:p>
        </w:tc>
        <w:tc>
          <w:tcPr>
            <w:tcW w:w="679" w:type="pct"/>
            <w:vMerge w:val="restart"/>
          </w:tcPr>
          <w:p w14:paraId="38F1CE93"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bCs/>
                <w:color w:val="auto"/>
                <w:szCs w:val="22"/>
              </w:rPr>
              <w:t xml:space="preserve">Н </w:t>
            </w:r>
            <w:r w:rsidRPr="00576034">
              <w:rPr>
                <w:rFonts w:ascii="Times New Roman" w:hAnsi="Times New Roman"/>
                <w:color w:val="auto"/>
                <w:szCs w:val="22"/>
              </w:rPr>
              <w:t xml:space="preserve">2.3.01 </w:t>
            </w:r>
          </w:p>
          <w:p w14:paraId="2F8EAAA8" w14:textId="77777777" w:rsidR="00576034" w:rsidRPr="00576034" w:rsidRDefault="00576034" w:rsidP="00576034">
            <w:pPr>
              <w:suppressAutoHyphens/>
              <w:spacing w:after="0" w:line="240" w:lineRule="auto"/>
              <w:jc w:val="both"/>
              <w:rPr>
                <w:rFonts w:ascii="Times New Roman" w:hAnsi="Times New Roman"/>
                <w:bCs/>
                <w:color w:val="auto"/>
                <w:szCs w:val="22"/>
                <w:lang w:val="en-US"/>
              </w:rPr>
            </w:pPr>
            <w:r w:rsidRPr="00576034">
              <w:rPr>
                <w:rFonts w:ascii="Times New Roman" w:hAnsi="Times New Roman"/>
                <w:color w:val="auto"/>
                <w:szCs w:val="22"/>
              </w:rPr>
              <w:t>У 2.1.01</w:t>
            </w:r>
          </w:p>
          <w:p w14:paraId="0F35ACED"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color w:val="auto"/>
                <w:szCs w:val="22"/>
              </w:rPr>
              <w:t>З 2.2.01</w:t>
            </w:r>
          </w:p>
          <w:p w14:paraId="1937B4ED" w14:textId="77777777" w:rsidR="00576034" w:rsidRPr="00576034" w:rsidRDefault="00576034" w:rsidP="00576034">
            <w:pPr>
              <w:suppressAutoHyphens/>
              <w:spacing w:after="0" w:line="240" w:lineRule="auto"/>
              <w:rPr>
                <w:rFonts w:ascii="Times New Roman" w:hAnsi="Times New Roman"/>
                <w:i/>
                <w:iCs/>
                <w:color w:val="auto"/>
                <w:szCs w:val="22"/>
              </w:rPr>
            </w:pPr>
          </w:p>
        </w:tc>
      </w:tr>
      <w:tr w:rsidR="00576034" w:rsidRPr="00576034" w14:paraId="4CC09518" w14:textId="77777777" w:rsidTr="00D001A7">
        <w:tc>
          <w:tcPr>
            <w:tcW w:w="782" w:type="pct"/>
            <w:vMerge/>
          </w:tcPr>
          <w:p w14:paraId="5CC48453" w14:textId="77777777" w:rsidR="00576034" w:rsidRPr="00576034" w:rsidRDefault="00576034" w:rsidP="00576034">
            <w:pPr>
              <w:spacing w:after="0" w:line="240" w:lineRule="auto"/>
              <w:rPr>
                <w:rFonts w:ascii="Times New Roman" w:hAnsi="Times New Roman"/>
                <w:b/>
                <w:bCs/>
                <w:color w:val="auto"/>
                <w:szCs w:val="22"/>
              </w:rPr>
            </w:pPr>
          </w:p>
        </w:tc>
        <w:tc>
          <w:tcPr>
            <w:tcW w:w="2363" w:type="pct"/>
          </w:tcPr>
          <w:p w14:paraId="7A15391E"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Требования к распределительным устройствам и задачи их обслуживания:</w:t>
            </w:r>
          </w:p>
          <w:p w14:paraId="1B3D335B"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Модернизация РУ.</w:t>
            </w:r>
          </w:p>
          <w:p w14:paraId="15E7DC7D"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Обслуживание КРУ:</w:t>
            </w:r>
          </w:p>
          <w:p w14:paraId="7B026440"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особенности КРУ (КРУН);</w:t>
            </w:r>
          </w:p>
          <w:p w14:paraId="25CCD7F9"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осмотры и обслуживание КРУ (КРУН);</w:t>
            </w:r>
          </w:p>
          <w:p w14:paraId="3E863483"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lastRenderedPageBreak/>
              <w:t xml:space="preserve">- особенности конструкций КРУ </w:t>
            </w:r>
            <w:proofErr w:type="spellStart"/>
            <w:r w:rsidRPr="00576034">
              <w:rPr>
                <w:rFonts w:ascii="Times New Roman" w:hAnsi="Times New Roman"/>
                <w:color w:val="auto"/>
                <w:szCs w:val="22"/>
              </w:rPr>
              <w:t>элегазовых</w:t>
            </w:r>
            <w:proofErr w:type="spellEnd"/>
            <w:r w:rsidRPr="00576034">
              <w:rPr>
                <w:rFonts w:ascii="Times New Roman" w:hAnsi="Times New Roman"/>
                <w:color w:val="auto"/>
                <w:szCs w:val="22"/>
              </w:rPr>
              <w:t xml:space="preserve"> (КРУЭ) и их обслуживание.</w:t>
            </w:r>
          </w:p>
          <w:p w14:paraId="3D996340"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Обслуживание выключателей:</w:t>
            </w:r>
          </w:p>
          <w:p w14:paraId="40816A0A"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назначение, типы;</w:t>
            </w:r>
          </w:p>
          <w:p w14:paraId="3FCDC8AA"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требования к выключателям;</w:t>
            </w:r>
          </w:p>
          <w:p w14:paraId="54980317"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масляные выключатели, назначение, принцип действия;</w:t>
            </w:r>
          </w:p>
          <w:p w14:paraId="66BB6152"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приводы выключателей, назначение, устройство, типы;</w:t>
            </w:r>
          </w:p>
          <w:p w14:paraId="3D916A12"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воздушные выключатели, назначение, устройство и принцип действия;</w:t>
            </w:r>
          </w:p>
          <w:p w14:paraId="0E9F01DE"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xml:space="preserve">- </w:t>
            </w:r>
            <w:proofErr w:type="spellStart"/>
            <w:r w:rsidRPr="00576034">
              <w:rPr>
                <w:rFonts w:ascii="Times New Roman" w:hAnsi="Times New Roman"/>
                <w:color w:val="auto"/>
                <w:szCs w:val="22"/>
              </w:rPr>
              <w:t>элегазовые</w:t>
            </w:r>
            <w:proofErr w:type="spellEnd"/>
            <w:r w:rsidRPr="00576034">
              <w:rPr>
                <w:rFonts w:ascii="Times New Roman" w:hAnsi="Times New Roman"/>
                <w:color w:val="auto"/>
                <w:szCs w:val="22"/>
              </w:rPr>
              <w:t xml:space="preserve"> выключатели, назначение, устройство, принцип работы;</w:t>
            </w:r>
          </w:p>
          <w:p w14:paraId="05176683"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xml:space="preserve">- обслуживание </w:t>
            </w:r>
            <w:proofErr w:type="spellStart"/>
            <w:r w:rsidRPr="00576034">
              <w:rPr>
                <w:rFonts w:ascii="Times New Roman" w:hAnsi="Times New Roman"/>
                <w:color w:val="auto"/>
                <w:szCs w:val="22"/>
              </w:rPr>
              <w:t>элегазовых</w:t>
            </w:r>
            <w:proofErr w:type="spellEnd"/>
            <w:r w:rsidRPr="00576034">
              <w:rPr>
                <w:rFonts w:ascii="Times New Roman" w:hAnsi="Times New Roman"/>
                <w:color w:val="auto"/>
                <w:szCs w:val="22"/>
              </w:rPr>
              <w:t xml:space="preserve"> выключателей;</w:t>
            </w:r>
          </w:p>
          <w:p w14:paraId="6DC4604A"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вакуумные выключатели, назначение, устройство, принцип работы.</w:t>
            </w:r>
          </w:p>
          <w:p w14:paraId="21AEF9A3"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Обслуживание разъединителей.</w:t>
            </w:r>
          </w:p>
          <w:p w14:paraId="50AB9457"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Обслуживание отделителей.</w:t>
            </w:r>
          </w:p>
          <w:p w14:paraId="6166BB4C"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Обслуживание короткозамыкателей.</w:t>
            </w:r>
          </w:p>
          <w:p w14:paraId="3D2C4FD1"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Осмотры разъединителей, отделителей и короткозамыкателей.</w:t>
            </w:r>
          </w:p>
          <w:p w14:paraId="67FECC68"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Обслуживание измерительных трансформаторов тока.</w:t>
            </w:r>
          </w:p>
          <w:p w14:paraId="34F49690"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Обслуживание трансформаторов напряжения.</w:t>
            </w:r>
          </w:p>
          <w:p w14:paraId="2640D18E"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Обслуживание конденсаторов и заградителей, осмотры, испытания.</w:t>
            </w:r>
          </w:p>
          <w:p w14:paraId="1FB3F3C1"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Обслуживание разрядников и ограничителей перенапряжений.</w:t>
            </w:r>
          </w:p>
          <w:p w14:paraId="559AEB4F"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Обслуживание шин.</w:t>
            </w:r>
          </w:p>
          <w:p w14:paraId="33421862"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xml:space="preserve">Обслуживание </w:t>
            </w:r>
            <w:proofErr w:type="spellStart"/>
            <w:r w:rsidRPr="00576034">
              <w:rPr>
                <w:rFonts w:ascii="Times New Roman" w:hAnsi="Times New Roman"/>
                <w:color w:val="auto"/>
                <w:szCs w:val="22"/>
              </w:rPr>
              <w:t>токопроводов</w:t>
            </w:r>
            <w:proofErr w:type="spellEnd"/>
            <w:r w:rsidRPr="00576034">
              <w:rPr>
                <w:rFonts w:ascii="Times New Roman" w:hAnsi="Times New Roman"/>
                <w:color w:val="auto"/>
                <w:szCs w:val="22"/>
              </w:rPr>
              <w:t>.</w:t>
            </w:r>
          </w:p>
          <w:p w14:paraId="09AE238C"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xml:space="preserve">Обслуживание изоляторов. </w:t>
            </w:r>
          </w:p>
          <w:p w14:paraId="78967152"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Обслуживание реакторов.  Режимы работы реакторов.</w:t>
            </w:r>
          </w:p>
          <w:p w14:paraId="3E865139"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Устройства блокировки.</w:t>
            </w:r>
          </w:p>
          <w:p w14:paraId="41E6CA0E"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color w:val="auto"/>
                <w:szCs w:val="22"/>
              </w:rPr>
              <w:t>Обслуживание заземлителей на подстанциях.</w:t>
            </w:r>
            <w:r w:rsidRPr="00576034">
              <w:rPr>
                <w:rFonts w:ascii="Times New Roman" w:hAnsi="Times New Roman"/>
                <w:bCs/>
                <w:szCs w:val="22"/>
              </w:rPr>
              <w:t xml:space="preserve"> </w:t>
            </w:r>
          </w:p>
        </w:tc>
        <w:tc>
          <w:tcPr>
            <w:tcW w:w="625" w:type="pct"/>
            <w:vMerge/>
          </w:tcPr>
          <w:p w14:paraId="4DE24677" w14:textId="77777777" w:rsidR="00576034" w:rsidRPr="00576034" w:rsidRDefault="00576034" w:rsidP="00576034">
            <w:pPr>
              <w:suppressAutoHyphens/>
              <w:spacing w:after="0" w:line="240" w:lineRule="auto"/>
              <w:jc w:val="center"/>
              <w:rPr>
                <w:rFonts w:ascii="Times New Roman" w:hAnsi="Times New Roman"/>
                <w:bCs/>
                <w:color w:val="auto"/>
                <w:szCs w:val="22"/>
              </w:rPr>
            </w:pPr>
          </w:p>
        </w:tc>
        <w:tc>
          <w:tcPr>
            <w:tcW w:w="551" w:type="pct"/>
            <w:vMerge/>
          </w:tcPr>
          <w:p w14:paraId="7CB612BA" w14:textId="77777777" w:rsidR="00576034" w:rsidRPr="00576034" w:rsidRDefault="00576034" w:rsidP="00576034">
            <w:pPr>
              <w:spacing w:after="0" w:line="240" w:lineRule="auto"/>
              <w:ind w:right="-68"/>
              <w:rPr>
                <w:rFonts w:ascii="Times New Roman" w:hAnsi="Times New Roman"/>
                <w:b/>
                <w:color w:val="auto"/>
                <w:szCs w:val="22"/>
              </w:rPr>
            </w:pPr>
          </w:p>
        </w:tc>
        <w:tc>
          <w:tcPr>
            <w:tcW w:w="679" w:type="pct"/>
            <w:vMerge/>
          </w:tcPr>
          <w:p w14:paraId="6FF95F0E" w14:textId="77777777" w:rsidR="00576034" w:rsidRPr="00576034" w:rsidRDefault="00576034" w:rsidP="00576034">
            <w:pPr>
              <w:suppressAutoHyphens/>
              <w:spacing w:after="0" w:line="240" w:lineRule="auto"/>
              <w:rPr>
                <w:rFonts w:ascii="Times New Roman" w:hAnsi="Times New Roman"/>
                <w:b/>
                <w:color w:val="auto"/>
                <w:szCs w:val="22"/>
              </w:rPr>
            </w:pPr>
          </w:p>
        </w:tc>
      </w:tr>
      <w:tr w:rsidR="00576034" w:rsidRPr="00576034" w14:paraId="0E0D3969" w14:textId="77777777" w:rsidTr="00D001A7">
        <w:trPr>
          <w:trHeight w:val="20"/>
        </w:trPr>
        <w:tc>
          <w:tcPr>
            <w:tcW w:w="782" w:type="pct"/>
            <w:vMerge/>
          </w:tcPr>
          <w:p w14:paraId="1324A10C" w14:textId="77777777" w:rsidR="00576034" w:rsidRPr="00576034" w:rsidRDefault="00576034" w:rsidP="00576034">
            <w:pPr>
              <w:spacing w:after="0" w:line="240" w:lineRule="auto"/>
              <w:rPr>
                <w:rFonts w:ascii="Times New Roman" w:hAnsi="Times New Roman"/>
                <w:b/>
                <w:bCs/>
                <w:color w:val="auto"/>
                <w:szCs w:val="22"/>
              </w:rPr>
            </w:pPr>
          </w:p>
        </w:tc>
        <w:tc>
          <w:tcPr>
            <w:tcW w:w="2363" w:type="pct"/>
          </w:tcPr>
          <w:p w14:paraId="7F430F57" w14:textId="77777777" w:rsidR="00576034" w:rsidRPr="00576034" w:rsidRDefault="00576034" w:rsidP="00576034">
            <w:pPr>
              <w:suppressAutoHyphens/>
              <w:spacing w:after="0" w:line="240" w:lineRule="auto"/>
              <w:jc w:val="both"/>
              <w:rPr>
                <w:rFonts w:ascii="Times New Roman" w:hAnsi="Times New Roman"/>
                <w:b/>
                <w:color w:val="auto"/>
                <w:szCs w:val="22"/>
              </w:rPr>
            </w:pPr>
            <w:r w:rsidRPr="00576034">
              <w:rPr>
                <w:rFonts w:ascii="Times New Roman" w:hAnsi="Times New Roman"/>
                <w:b/>
                <w:bCs/>
                <w:color w:val="auto"/>
                <w:szCs w:val="22"/>
              </w:rPr>
              <w:t>В том числе практических занятий и лабораторных работ</w:t>
            </w:r>
          </w:p>
        </w:tc>
        <w:tc>
          <w:tcPr>
            <w:tcW w:w="625" w:type="pct"/>
          </w:tcPr>
          <w:p w14:paraId="4AB06F78" w14:textId="77777777" w:rsidR="00576034" w:rsidRPr="00576034" w:rsidRDefault="00576034" w:rsidP="00576034">
            <w:pPr>
              <w:suppressAutoHyphens/>
              <w:spacing w:after="0" w:line="240" w:lineRule="auto"/>
              <w:rPr>
                <w:rFonts w:ascii="Times New Roman" w:hAnsi="Times New Roman"/>
                <w:b/>
                <w:bCs/>
                <w:color w:val="auto"/>
                <w:szCs w:val="22"/>
              </w:rPr>
            </w:pPr>
            <w:r w:rsidRPr="00576034">
              <w:rPr>
                <w:rFonts w:ascii="Times New Roman" w:hAnsi="Times New Roman"/>
                <w:b/>
                <w:bCs/>
                <w:color w:val="auto"/>
                <w:szCs w:val="22"/>
              </w:rPr>
              <w:t>6</w:t>
            </w:r>
          </w:p>
        </w:tc>
        <w:tc>
          <w:tcPr>
            <w:tcW w:w="551" w:type="pct"/>
            <w:vMerge w:val="restart"/>
          </w:tcPr>
          <w:p w14:paraId="6DB139F7" w14:textId="77777777" w:rsidR="00576034" w:rsidRPr="00576034" w:rsidRDefault="00576034" w:rsidP="00576034">
            <w:pPr>
              <w:suppressAutoHyphens/>
              <w:spacing w:after="0" w:line="240" w:lineRule="auto"/>
              <w:rPr>
                <w:rFonts w:ascii="Times New Roman" w:hAnsi="Times New Roman"/>
                <w:b/>
                <w:szCs w:val="22"/>
              </w:rPr>
            </w:pPr>
            <w:r w:rsidRPr="00576034">
              <w:rPr>
                <w:rFonts w:ascii="Times New Roman" w:hAnsi="Times New Roman"/>
                <w:b/>
                <w:szCs w:val="22"/>
              </w:rPr>
              <w:t>ПК 2.1, ПК 2.2, ПК 2.3</w:t>
            </w:r>
          </w:p>
          <w:p w14:paraId="43099DBC" w14:textId="77777777" w:rsidR="00576034" w:rsidRPr="00576034" w:rsidRDefault="00576034" w:rsidP="00576034">
            <w:pPr>
              <w:spacing w:after="0" w:line="240" w:lineRule="auto"/>
              <w:rPr>
                <w:rFonts w:ascii="Times New Roman" w:hAnsi="Times New Roman"/>
                <w:b/>
                <w:bCs/>
                <w:color w:val="auto"/>
                <w:szCs w:val="22"/>
              </w:rPr>
            </w:pPr>
            <w:r w:rsidRPr="00576034">
              <w:rPr>
                <w:rFonts w:ascii="Times New Roman" w:hAnsi="Times New Roman"/>
                <w:b/>
                <w:bCs/>
                <w:color w:val="auto"/>
                <w:szCs w:val="22"/>
              </w:rPr>
              <w:t>ОК 04</w:t>
            </w:r>
          </w:p>
          <w:p w14:paraId="62F50971" w14:textId="77777777" w:rsidR="00576034" w:rsidRPr="00576034" w:rsidRDefault="00576034" w:rsidP="00576034">
            <w:pPr>
              <w:spacing w:after="0"/>
              <w:rPr>
                <w:rFonts w:ascii="Times New Roman" w:hAnsi="Times New Roman"/>
                <w:b/>
                <w:i/>
                <w:iCs/>
                <w:color w:val="auto"/>
                <w:szCs w:val="22"/>
              </w:rPr>
            </w:pPr>
            <w:r w:rsidRPr="00576034">
              <w:rPr>
                <w:rFonts w:ascii="Times New Roman" w:hAnsi="Times New Roman"/>
                <w:b/>
                <w:bCs/>
                <w:color w:val="auto"/>
                <w:szCs w:val="22"/>
              </w:rPr>
              <w:t>КК 4</w:t>
            </w:r>
          </w:p>
        </w:tc>
        <w:tc>
          <w:tcPr>
            <w:tcW w:w="679" w:type="pct"/>
            <w:vMerge w:val="restart"/>
          </w:tcPr>
          <w:p w14:paraId="6D780D37"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bCs/>
                <w:color w:val="auto"/>
                <w:szCs w:val="22"/>
              </w:rPr>
              <w:t xml:space="preserve">Н </w:t>
            </w:r>
            <w:r w:rsidRPr="00576034">
              <w:rPr>
                <w:rFonts w:ascii="Times New Roman" w:hAnsi="Times New Roman"/>
                <w:color w:val="auto"/>
                <w:szCs w:val="22"/>
              </w:rPr>
              <w:t xml:space="preserve">2.3.01 </w:t>
            </w:r>
          </w:p>
          <w:p w14:paraId="319FD6AA"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color w:val="auto"/>
                <w:szCs w:val="22"/>
              </w:rPr>
              <w:t>У 2.1.01</w:t>
            </w:r>
          </w:p>
          <w:p w14:paraId="5BFB0FF2"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color w:val="auto"/>
                <w:szCs w:val="22"/>
              </w:rPr>
              <w:t>З 2.2.01</w:t>
            </w:r>
          </w:p>
          <w:p w14:paraId="499FAF19" w14:textId="77777777" w:rsidR="00576034" w:rsidRPr="00576034" w:rsidRDefault="00576034" w:rsidP="00576034">
            <w:pPr>
              <w:suppressAutoHyphens/>
              <w:spacing w:after="0" w:line="240" w:lineRule="auto"/>
              <w:rPr>
                <w:rFonts w:ascii="Times New Roman" w:hAnsi="Times New Roman"/>
                <w:b/>
                <w:i/>
                <w:iCs/>
                <w:color w:val="auto"/>
                <w:szCs w:val="22"/>
              </w:rPr>
            </w:pPr>
          </w:p>
        </w:tc>
      </w:tr>
      <w:tr w:rsidR="00576034" w:rsidRPr="00576034" w14:paraId="4B982404" w14:textId="77777777" w:rsidTr="00D001A7">
        <w:trPr>
          <w:trHeight w:val="20"/>
        </w:trPr>
        <w:tc>
          <w:tcPr>
            <w:tcW w:w="782" w:type="pct"/>
            <w:vMerge/>
          </w:tcPr>
          <w:p w14:paraId="2C603721" w14:textId="77777777" w:rsidR="00576034" w:rsidRPr="00576034" w:rsidRDefault="00576034" w:rsidP="00576034">
            <w:pPr>
              <w:spacing w:after="0" w:line="240" w:lineRule="auto"/>
              <w:rPr>
                <w:rFonts w:ascii="Times New Roman" w:hAnsi="Times New Roman"/>
                <w:b/>
                <w:bCs/>
                <w:color w:val="auto"/>
                <w:szCs w:val="22"/>
              </w:rPr>
            </w:pPr>
          </w:p>
        </w:tc>
        <w:tc>
          <w:tcPr>
            <w:tcW w:w="2363" w:type="pct"/>
          </w:tcPr>
          <w:p w14:paraId="022FB97F" w14:textId="77777777" w:rsidR="00576034" w:rsidRPr="00576034" w:rsidRDefault="00576034" w:rsidP="00576034">
            <w:pPr>
              <w:spacing w:after="0" w:line="240" w:lineRule="auto"/>
              <w:jc w:val="both"/>
              <w:rPr>
                <w:rFonts w:ascii="Times New Roman" w:hAnsi="Times New Roman"/>
                <w:bCs/>
                <w:szCs w:val="22"/>
              </w:rPr>
            </w:pPr>
            <w:r w:rsidRPr="00576034">
              <w:rPr>
                <w:rFonts w:ascii="Times New Roman" w:hAnsi="Times New Roman"/>
                <w:bCs/>
                <w:szCs w:val="22"/>
              </w:rPr>
              <w:t>14. «</w:t>
            </w:r>
            <w:r w:rsidRPr="00576034">
              <w:rPr>
                <w:rFonts w:ascii="Times New Roman" w:hAnsi="Times New Roman"/>
                <w:color w:val="auto"/>
                <w:szCs w:val="22"/>
              </w:rPr>
              <w:t>Определение причин возникновения неисправностей разрядников и мероприятий по их устранению.».</w:t>
            </w:r>
          </w:p>
          <w:p w14:paraId="7BEBDBB4" w14:textId="77777777" w:rsidR="00576034" w:rsidRPr="00576034" w:rsidRDefault="00576034" w:rsidP="00576034">
            <w:pPr>
              <w:spacing w:after="0" w:line="240" w:lineRule="auto"/>
              <w:jc w:val="both"/>
              <w:rPr>
                <w:rFonts w:ascii="Times New Roman" w:hAnsi="Times New Roman"/>
                <w:bCs/>
                <w:szCs w:val="22"/>
              </w:rPr>
            </w:pPr>
            <w:r w:rsidRPr="00576034">
              <w:rPr>
                <w:rFonts w:ascii="Times New Roman" w:hAnsi="Times New Roman"/>
                <w:bCs/>
                <w:szCs w:val="22"/>
              </w:rPr>
              <w:t>15. «</w:t>
            </w:r>
            <w:r w:rsidRPr="00576034">
              <w:rPr>
                <w:rFonts w:ascii="Times New Roman" w:hAnsi="Times New Roman"/>
                <w:color w:val="auto"/>
                <w:szCs w:val="22"/>
              </w:rPr>
              <w:t>Составление перечня работ технического обслуживания ТП, РУ, КТП, КРУ.».</w:t>
            </w:r>
            <w:r w:rsidRPr="00576034">
              <w:rPr>
                <w:rFonts w:ascii="Times New Roman" w:hAnsi="Times New Roman"/>
                <w:bCs/>
                <w:szCs w:val="22"/>
              </w:rPr>
              <w:t xml:space="preserve"> </w:t>
            </w:r>
          </w:p>
          <w:p w14:paraId="22588CCB" w14:textId="77777777" w:rsidR="00576034" w:rsidRPr="00576034" w:rsidRDefault="00576034" w:rsidP="00576034">
            <w:pPr>
              <w:spacing w:after="0" w:line="240" w:lineRule="auto"/>
              <w:jc w:val="both"/>
              <w:rPr>
                <w:rFonts w:ascii="Times New Roman" w:hAnsi="Times New Roman"/>
                <w:bCs/>
                <w:szCs w:val="22"/>
              </w:rPr>
            </w:pPr>
            <w:r w:rsidRPr="00576034">
              <w:rPr>
                <w:rFonts w:ascii="Times New Roman" w:hAnsi="Times New Roman"/>
                <w:bCs/>
                <w:szCs w:val="22"/>
              </w:rPr>
              <w:t xml:space="preserve">16 </w:t>
            </w:r>
            <w:r w:rsidRPr="00576034">
              <w:rPr>
                <w:rFonts w:ascii="Times New Roman" w:eastAsia="Calibri" w:hAnsi="Times New Roman"/>
                <w:bCs/>
                <w:szCs w:val="22"/>
              </w:rPr>
              <w:t>«</w:t>
            </w:r>
            <w:r w:rsidRPr="00576034">
              <w:rPr>
                <w:rFonts w:ascii="Times New Roman" w:hAnsi="Times New Roman"/>
                <w:color w:val="auto"/>
                <w:szCs w:val="22"/>
              </w:rPr>
              <w:t>Определение причин возникновения неисправностей оборудования по характерным признакам.</w:t>
            </w:r>
            <w:r w:rsidRPr="00576034">
              <w:rPr>
                <w:rFonts w:ascii="Times New Roman" w:eastAsia="Calibri" w:hAnsi="Times New Roman"/>
                <w:bCs/>
                <w:szCs w:val="22"/>
              </w:rPr>
              <w:t>».</w:t>
            </w:r>
          </w:p>
        </w:tc>
        <w:tc>
          <w:tcPr>
            <w:tcW w:w="625" w:type="pct"/>
          </w:tcPr>
          <w:p w14:paraId="3A1E10A7" w14:textId="77777777" w:rsidR="00576034" w:rsidRPr="00576034" w:rsidRDefault="00576034" w:rsidP="00576034">
            <w:pPr>
              <w:suppressAutoHyphens/>
              <w:spacing w:after="0" w:line="240" w:lineRule="auto"/>
              <w:rPr>
                <w:rFonts w:ascii="Times New Roman" w:hAnsi="Times New Roman"/>
                <w:bCs/>
                <w:i/>
                <w:color w:val="auto"/>
                <w:szCs w:val="22"/>
              </w:rPr>
            </w:pPr>
            <w:r w:rsidRPr="00576034">
              <w:rPr>
                <w:rFonts w:ascii="Times New Roman" w:hAnsi="Times New Roman"/>
                <w:bCs/>
                <w:i/>
                <w:color w:val="auto"/>
                <w:szCs w:val="22"/>
              </w:rPr>
              <w:t>2</w:t>
            </w:r>
          </w:p>
          <w:p w14:paraId="2E71A665" w14:textId="77777777" w:rsidR="00576034" w:rsidRPr="00576034" w:rsidRDefault="00576034" w:rsidP="00576034">
            <w:pPr>
              <w:suppressAutoHyphens/>
              <w:spacing w:after="0" w:line="240" w:lineRule="auto"/>
              <w:rPr>
                <w:rFonts w:ascii="Times New Roman" w:hAnsi="Times New Roman"/>
                <w:bCs/>
                <w:i/>
                <w:color w:val="auto"/>
                <w:szCs w:val="22"/>
              </w:rPr>
            </w:pPr>
            <w:r w:rsidRPr="00576034">
              <w:rPr>
                <w:rFonts w:ascii="Times New Roman" w:hAnsi="Times New Roman"/>
                <w:bCs/>
                <w:i/>
                <w:color w:val="auto"/>
                <w:szCs w:val="22"/>
              </w:rPr>
              <w:t>2</w:t>
            </w:r>
          </w:p>
          <w:p w14:paraId="59092E5B" w14:textId="77777777" w:rsidR="00576034" w:rsidRPr="00576034" w:rsidRDefault="00576034" w:rsidP="00576034">
            <w:pPr>
              <w:suppressAutoHyphens/>
              <w:spacing w:after="0" w:line="240" w:lineRule="auto"/>
              <w:rPr>
                <w:rFonts w:ascii="Times New Roman" w:hAnsi="Times New Roman"/>
                <w:bCs/>
                <w:i/>
                <w:color w:val="auto"/>
                <w:szCs w:val="22"/>
              </w:rPr>
            </w:pPr>
            <w:r w:rsidRPr="00576034">
              <w:rPr>
                <w:rFonts w:ascii="Times New Roman" w:hAnsi="Times New Roman"/>
                <w:bCs/>
                <w:i/>
                <w:color w:val="auto"/>
                <w:szCs w:val="22"/>
              </w:rPr>
              <w:t>2</w:t>
            </w:r>
          </w:p>
        </w:tc>
        <w:tc>
          <w:tcPr>
            <w:tcW w:w="551" w:type="pct"/>
            <w:vMerge/>
          </w:tcPr>
          <w:p w14:paraId="504445B4" w14:textId="77777777" w:rsidR="00576034" w:rsidRPr="00576034" w:rsidRDefault="00576034" w:rsidP="00576034">
            <w:pPr>
              <w:spacing w:after="0" w:line="240" w:lineRule="auto"/>
              <w:rPr>
                <w:rFonts w:ascii="Times New Roman" w:hAnsi="Times New Roman"/>
                <w:b/>
                <w:color w:val="auto"/>
                <w:szCs w:val="22"/>
              </w:rPr>
            </w:pPr>
          </w:p>
        </w:tc>
        <w:tc>
          <w:tcPr>
            <w:tcW w:w="679" w:type="pct"/>
            <w:vMerge/>
          </w:tcPr>
          <w:p w14:paraId="6632F2C4" w14:textId="77777777" w:rsidR="00576034" w:rsidRPr="00576034" w:rsidRDefault="00576034" w:rsidP="00576034">
            <w:pPr>
              <w:suppressAutoHyphens/>
              <w:spacing w:after="0" w:line="240" w:lineRule="auto"/>
              <w:rPr>
                <w:rFonts w:ascii="Times New Roman" w:hAnsi="Times New Roman"/>
                <w:b/>
                <w:color w:val="auto"/>
                <w:szCs w:val="22"/>
              </w:rPr>
            </w:pPr>
          </w:p>
        </w:tc>
      </w:tr>
      <w:tr w:rsidR="00576034" w:rsidRPr="00576034" w14:paraId="76D712FC" w14:textId="77777777" w:rsidTr="00D001A7">
        <w:trPr>
          <w:trHeight w:val="20"/>
        </w:trPr>
        <w:tc>
          <w:tcPr>
            <w:tcW w:w="782" w:type="pct"/>
            <w:vMerge w:val="restart"/>
          </w:tcPr>
          <w:p w14:paraId="26AA8CFD" w14:textId="77777777" w:rsidR="00576034" w:rsidRPr="00576034" w:rsidRDefault="00576034" w:rsidP="00576034">
            <w:pPr>
              <w:spacing w:after="0" w:line="240" w:lineRule="auto"/>
              <w:rPr>
                <w:rFonts w:ascii="Times New Roman" w:hAnsi="Times New Roman"/>
                <w:b/>
                <w:bCs/>
                <w:color w:val="auto"/>
                <w:szCs w:val="22"/>
              </w:rPr>
            </w:pPr>
            <w:r w:rsidRPr="00576034">
              <w:rPr>
                <w:rFonts w:ascii="Times New Roman" w:hAnsi="Times New Roman"/>
                <w:b/>
                <w:bCs/>
                <w:szCs w:val="22"/>
              </w:rPr>
              <w:t xml:space="preserve">Тема 1.9 </w:t>
            </w:r>
            <w:r w:rsidRPr="00576034">
              <w:rPr>
                <w:rFonts w:ascii="Times New Roman" w:hAnsi="Times New Roman"/>
                <w:b/>
                <w:color w:val="auto"/>
                <w:szCs w:val="22"/>
              </w:rPr>
              <w:t xml:space="preserve">Техническое </w:t>
            </w:r>
            <w:r w:rsidRPr="00576034">
              <w:rPr>
                <w:rFonts w:ascii="Times New Roman" w:hAnsi="Times New Roman"/>
                <w:b/>
                <w:color w:val="auto"/>
                <w:szCs w:val="22"/>
              </w:rPr>
              <w:lastRenderedPageBreak/>
              <w:t>обслуживание трансформаторов</w:t>
            </w:r>
          </w:p>
        </w:tc>
        <w:tc>
          <w:tcPr>
            <w:tcW w:w="2363" w:type="pct"/>
          </w:tcPr>
          <w:p w14:paraId="77EF9016"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b/>
                <w:bCs/>
                <w:color w:val="auto"/>
                <w:szCs w:val="22"/>
              </w:rPr>
              <w:lastRenderedPageBreak/>
              <w:t xml:space="preserve">Содержание </w:t>
            </w:r>
          </w:p>
        </w:tc>
        <w:tc>
          <w:tcPr>
            <w:tcW w:w="625" w:type="pct"/>
            <w:vMerge w:val="restart"/>
          </w:tcPr>
          <w:p w14:paraId="3C779574" w14:textId="77777777" w:rsidR="00576034" w:rsidRPr="00576034" w:rsidRDefault="00576034" w:rsidP="00576034">
            <w:pPr>
              <w:suppressAutoHyphens/>
              <w:spacing w:after="0" w:line="240" w:lineRule="auto"/>
              <w:rPr>
                <w:rFonts w:ascii="Times New Roman" w:hAnsi="Times New Roman"/>
                <w:bCs/>
                <w:i/>
                <w:color w:val="auto"/>
                <w:szCs w:val="22"/>
              </w:rPr>
            </w:pPr>
            <w:r w:rsidRPr="00576034">
              <w:rPr>
                <w:rFonts w:ascii="Times New Roman" w:hAnsi="Times New Roman"/>
                <w:bCs/>
                <w:i/>
                <w:szCs w:val="22"/>
              </w:rPr>
              <w:t>10</w:t>
            </w:r>
          </w:p>
        </w:tc>
        <w:tc>
          <w:tcPr>
            <w:tcW w:w="551" w:type="pct"/>
            <w:vMerge w:val="restart"/>
          </w:tcPr>
          <w:p w14:paraId="52AD478D" w14:textId="77777777" w:rsidR="00576034" w:rsidRPr="00576034" w:rsidRDefault="00576034" w:rsidP="00576034">
            <w:pPr>
              <w:suppressAutoHyphens/>
              <w:spacing w:after="0" w:line="240" w:lineRule="auto"/>
              <w:ind w:right="-68"/>
              <w:rPr>
                <w:rFonts w:ascii="Times New Roman" w:hAnsi="Times New Roman"/>
                <w:b/>
                <w:szCs w:val="22"/>
              </w:rPr>
            </w:pPr>
            <w:r w:rsidRPr="00576034">
              <w:rPr>
                <w:rFonts w:ascii="Times New Roman" w:hAnsi="Times New Roman"/>
                <w:b/>
                <w:szCs w:val="22"/>
              </w:rPr>
              <w:t>ПК 2.1, ПК 2.2, ПК 2.3</w:t>
            </w:r>
          </w:p>
          <w:p w14:paraId="5C9EBFD7" w14:textId="77777777" w:rsidR="00576034" w:rsidRPr="00576034" w:rsidRDefault="00576034" w:rsidP="00576034">
            <w:pPr>
              <w:spacing w:after="0" w:line="240" w:lineRule="auto"/>
              <w:ind w:right="-68"/>
              <w:rPr>
                <w:rFonts w:ascii="Times New Roman" w:hAnsi="Times New Roman"/>
                <w:b/>
                <w:iCs/>
                <w:color w:val="auto"/>
                <w:szCs w:val="22"/>
              </w:rPr>
            </w:pPr>
            <w:r w:rsidRPr="00576034">
              <w:rPr>
                <w:rFonts w:ascii="Times New Roman" w:hAnsi="Times New Roman"/>
                <w:b/>
                <w:iCs/>
                <w:color w:val="auto"/>
                <w:szCs w:val="22"/>
              </w:rPr>
              <w:lastRenderedPageBreak/>
              <w:t>ОК 04</w:t>
            </w:r>
          </w:p>
          <w:p w14:paraId="51329038" w14:textId="77777777" w:rsidR="00576034" w:rsidRPr="00576034" w:rsidRDefault="00576034" w:rsidP="00576034">
            <w:pPr>
              <w:spacing w:after="0"/>
              <w:ind w:right="-68"/>
              <w:rPr>
                <w:rFonts w:ascii="Times New Roman" w:hAnsi="Times New Roman"/>
                <w:b/>
                <w:bCs/>
                <w:color w:val="auto"/>
                <w:szCs w:val="22"/>
              </w:rPr>
            </w:pPr>
            <w:r w:rsidRPr="00576034">
              <w:rPr>
                <w:rFonts w:ascii="Times New Roman" w:hAnsi="Times New Roman"/>
                <w:b/>
                <w:iCs/>
                <w:color w:val="auto"/>
                <w:szCs w:val="22"/>
              </w:rPr>
              <w:t>КК 4</w:t>
            </w:r>
          </w:p>
        </w:tc>
        <w:tc>
          <w:tcPr>
            <w:tcW w:w="679" w:type="pct"/>
            <w:vMerge w:val="restart"/>
          </w:tcPr>
          <w:p w14:paraId="1BD38A84"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bCs/>
                <w:color w:val="auto"/>
                <w:szCs w:val="22"/>
              </w:rPr>
              <w:lastRenderedPageBreak/>
              <w:t xml:space="preserve">Н </w:t>
            </w:r>
            <w:r w:rsidRPr="00576034">
              <w:rPr>
                <w:rFonts w:ascii="Times New Roman" w:hAnsi="Times New Roman"/>
                <w:color w:val="auto"/>
                <w:szCs w:val="22"/>
              </w:rPr>
              <w:t xml:space="preserve">2.3.01 </w:t>
            </w:r>
          </w:p>
          <w:p w14:paraId="1D759916" w14:textId="77777777" w:rsidR="00576034" w:rsidRPr="00576034" w:rsidRDefault="00576034" w:rsidP="00576034">
            <w:pPr>
              <w:suppressAutoHyphens/>
              <w:spacing w:after="0" w:line="240" w:lineRule="auto"/>
              <w:jc w:val="both"/>
              <w:rPr>
                <w:rFonts w:ascii="Times New Roman" w:hAnsi="Times New Roman"/>
                <w:bCs/>
                <w:color w:val="auto"/>
                <w:szCs w:val="22"/>
              </w:rPr>
            </w:pPr>
            <w:r w:rsidRPr="00576034">
              <w:rPr>
                <w:rFonts w:ascii="Times New Roman" w:hAnsi="Times New Roman"/>
                <w:color w:val="auto"/>
                <w:szCs w:val="22"/>
              </w:rPr>
              <w:t>У 2.1.01</w:t>
            </w:r>
          </w:p>
          <w:p w14:paraId="437E9E22" w14:textId="77777777" w:rsidR="00576034" w:rsidRPr="00576034" w:rsidRDefault="00576034" w:rsidP="00576034">
            <w:pPr>
              <w:suppressAutoHyphens/>
              <w:spacing w:after="0" w:line="240" w:lineRule="auto"/>
              <w:jc w:val="both"/>
              <w:rPr>
                <w:rFonts w:ascii="Times New Roman" w:hAnsi="Times New Roman"/>
                <w:bCs/>
                <w:color w:val="auto"/>
                <w:szCs w:val="22"/>
              </w:rPr>
            </w:pPr>
            <w:r w:rsidRPr="00576034">
              <w:rPr>
                <w:rFonts w:ascii="Times New Roman" w:hAnsi="Times New Roman"/>
                <w:color w:val="auto"/>
                <w:szCs w:val="22"/>
              </w:rPr>
              <w:lastRenderedPageBreak/>
              <w:t>З 2.2.02</w:t>
            </w:r>
          </w:p>
          <w:p w14:paraId="6B856095" w14:textId="77777777" w:rsidR="00576034" w:rsidRPr="00576034" w:rsidRDefault="00576034" w:rsidP="00576034">
            <w:pPr>
              <w:suppressAutoHyphens/>
              <w:spacing w:after="0" w:line="240" w:lineRule="auto"/>
              <w:rPr>
                <w:rFonts w:ascii="Times New Roman" w:hAnsi="Times New Roman"/>
                <w:bCs/>
                <w:color w:val="auto"/>
                <w:szCs w:val="22"/>
              </w:rPr>
            </w:pPr>
          </w:p>
        </w:tc>
      </w:tr>
      <w:tr w:rsidR="00576034" w:rsidRPr="00576034" w14:paraId="69438175" w14:textId="77777777" w:rsidTr="00D001A7">
        <w:trPr>
          <w:trHeight w:val="20"/>
        </w:trPr>
        <w:tc>
          <w:tcPr>
            <w:tcW w:w="782" w:type="pct"/>
            <w:vMerge/>
          </w:tcPr>
          <w:p w14:paraId="34004C40" w14:textId="77777777" w:rsidR="00576034" w:rsidRPr="00576034" w:rsidRDefault="00576034" w:rsidP="00576034">
            <w:pPr>
              <w:spacing w:after="0" w:line="240" w:lineRule="auto"/>
              <w:rPr>
                <w:rFonts w:ascii="Times New Roman" w:hAnsi="Times New Roman"/>
                <w:b/>
                <w:bCs/>
                <w:color w:val="auto"/>
                <w:szCs w:val="22"/>
              </w:rPr>
            </w:pPr>
          </w:p>
        </w:tc>
        <w:tc>
          <w:tcPr>
            <w:tcW w:w="2363" w:type="pct"/>
          </w:tcPr>
          <w:p w14:paraId="0A7A1316"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Номинальный режим работы и допустимые перегрузки:</w:t>
            </w:r>
          </w:p>
          <w:p w14:paraId="083AF2AF"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lastRenderedPageBreak/>
              <w:t>- параметры номинального режима работы;</w:t>
            </w:r>
          </w:p>
          <w:p w14:paraId="587CE62F"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допустимые перегрузки.</w:t>
            </w:r>
          </w:p>
          <w:p w14:paraId="4A978545"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Обслуживание охлаждающих устройств:</w:t>
            </w:r>
          </w:p>
          <w:p w14:paraId="31E08CFF"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теплопередача в трансформаторе;</w:t>
            </w:r>
          </w:p>
          <w:p w14:paraId="0E8DDFD1"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системы охлаждения;</w:t>
            </w:r>
          </w:p>
          <w:p w14:paraId="73D00BD8"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обслуживание систем охлаждения.</w:t>
            </w:r>
          </w:p>
          <w:p w14:paraId="0F636325"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Обслуживание устройств регулирования напряжения:</w:t>
            </w:r>
          </w:p>
          <w:p w14:paraId="72DF37B6"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способы регулирования напряжения;</w:t>
            </w:r>
          </w:p>
          <w:p w14:paraId="786946F0"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схемы регулирования;</w:t>
            </w:r>
          </w:p>
          <w:p w14:paraId="79D34EE8"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обслуживание устройств регулирования;</w:t>
            </w:r>
          </w:p>
          <w:p w14:paraId="3A8725E0"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Включение в сеть и контроль за работой:</w:t>
            </w:r>
          </w:p>
          <w:p w14:paraId="6DC4C522"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порядок включения трансформаторов в сеть;</w:t>
            </w:r>
          </w:p>
          <w:p w14:paraId="30CBA37C"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контроль режима работы;</w:t>
            </w:r>
          </w:p>
          <w:p w14:paraId="0F4BA8E3"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периодичность осмотров;</w:t>
            </w:r>
          </w:p>
          <w:p w14:paraId="649AC1F6"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порядок проведения осмотров;</w:t>
            </w:r>
          </w:p>
          <w:p w14:paraId="200FEEBC"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отключение трансформатора от сети.</w:t>
            </w:r>
          </w:p>
          <w:p w14:paraId="1E465926"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Включение трансформаторов на параллельную работу.</w:t>
            </w:r>
          </w:p>
          <w:p w14:paraId="0BD6B8C9" w14:textId="77777777" w:rsidR="00576034" w:rsidRPr="00576034" w:rsidRDefault="00576034" w:rsidP="00576034">
            <w:pPr>
              <w:spacing w:after="0"/>
              <w:rPr>
                <w:rFonts w:ascii="Times New Roman" w:hAnsi="Times New Roman"/>
                <w:color w:val="auto"/>
                <w:szCs w:val="22"/>
              </w:rPr>
            </w:pPr>
            <w:proofErr w:type="spellStart"/>
            <w:r w:rsidRPr="00576034">
              <w:rPr>
                <w:rFonts w:ascii="Times New Roman" w:hAnsi="Times New Roman"/>
                <w:color w:val="auto"/>
                <w:szCs w:val="22"/>
              </w:rPr>
              <w:t>Фазировка</w:t>
            </w:r>
            <w:proofErr w:type="spellEnd"/>
            <w:r w:rsidRPr="00576034">
              <w:rPr>
                <w:rFonts w:ascii="Times New Roman" w:hAnsi="Times New Roman"/>
                <w:color w:val="auto"/>
                <w:szCs w:val="22"/>
              </w:rPr>
              <w:t xml:space="preserve"> трансформаторов.</w:t>
            </w:r>
          </w:p>
          <w:p w14:paraId="477BB06A"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Защита трансформаторов от перенапряжений:</w:t>
            </w:r>
          </w:p>
          <w:p w14:paraId="6F2BB197"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защита изоляции трансформаторов разрядниками;</w:t>
            </w:r>
          </w:p>
          <w:p w14:paraId="7A48DAF3"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обслуживание разрядников.</w:t>
            </w:r>
          </w:p>
          <w:p w14:paraId="58048819"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Обслуживание вводов:</w:t>
            </w:r>
          </w:p>
          <w:p w14:paraId="40E60F9B"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назначение вводов, их виды;</w:t>
            </w:r>
          </w:p>
          <w:p w14:paraId="54F1960F"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устройство вводов;</w:t>
            </w:r>
          </w:p>
          <w:p w14:paraId="531694BD"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особенности конструкций;</w:t>
            </w:r>
          </w:p>
          <w:p w14:paraId="245507F4"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осмотры маслонаполненных вводов;</w:t>
            </w:r>
          </w:p>
          <w:p w14:paraId="6D1EE7B1"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контроль изоляции вводов.</w:t>
            </w:r>
          </w:p>
          <w:p w14:paraId="55AB5927"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Контроль за трансформаторным маслом:</w:t>
            </w:r>
          </w:p>
          <w:p w14:paraId="2987FDB8"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виды контроля;</w:t>
            </w:r>
          </w:p>
          <w:p w14:paraId="611D396F"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color w:val="auto"/>
                <w:szCs w:val="22"/>
              </w:rPr>
              <w:t>- периодичность контроля.</w:t>
            </w:r>
          </w:p>
        </w:tc>
        <w:tc>
          <w:tcPr>
            <w:tcW w:w="625" w:type="pct"/>
            <w:vMerge/>
          </w:tcPr>
          <w:p w14:paraId="39313D01" w14:textId="77777777" w:rsidR="00576034" w:rsidRPr="00576034" w:rsidRDefault="00576034" w:rsidP="00576034">
            <w:pPr>
              <w:suppressAutoHyphens/>
              <w:spacing w:after="0" w:line="240" w:lineRule="auto"/>
              <w:jc w:val="center"/>
              <w:rPr>
                <w:rFonts w:ascii="Times New Roman" w:hAnsi="Times New Roman"/>
                <w:bCs/>
                <w:color w:val="auto"/>
                <w:szCs w:val="22"/>
              </w:rPr>
            </w:pPr>
          </w:p>
        </w:tc>
        <w:tc>
          <w:tcPr>
            <w:tcW w:w="551" w:type="pct"/>
            <w:vMerge/>
          </w:tcPr>
          <w:p w14:paraId="30FE157F" w14:textId="77777777" w:rsidR="00576034" w:rsidRPr="00576034" w:rsidRDefault="00576034" w:rsidP="00576034">
            <w:pPr>
              <w:spacing w:after="0" w:line="240" w:lineRule="auto"/>
              <w:ind w:right="-68"/>
              <w:rPr>
                <w:rFonts w:ascii="Times New Roman" w:hAnsi="Times New Roman"/>
                <w:b/>
                <w:bCs/>
                <w:color w:val="auto"/>
                <w:szCs w:val="22"/>
              </w:rPr>
            </w:pPr>
          </w:p>
        </w:tc>
        <w:tc>
          <w:tcPr>
            <w:tcW w:w="679" w:type="pct"/>
            <w:vMerge/>
          </w:tcPr>
          <w:p w14:paraId="1E8B8394" w14:textId="77777777" w:rsidR="00576034" w:rsidRPr="00576034" w:rsidRDefault="00576034" w:rsidP="00576034">
            <w:pPr>
              <w:suppressAutoHyphens/>
              <w:spacing w:after="0" w:line="240" w:lineRule="auto"/>
              <w:rPr>
                <w:rFonts w:ascii="Times New Roman" w:hAnsi="Times New Roman"/>
                <w:bCs/>
                <w:color w:val="auto"/>
                <w:szCs w:val="22"/>
              </w:rPr>
            </w:pPr>
          </w:p>
        </w:tc>
      </w:tr>
      <w:tr w:rsidR="00576034" w:rsidRPr="00576034" w14:paraId="4AC1941E" w14:textId="77777777" w:rsidTr="00D001A7">
        <w:trPr>
          <w:trHeight w:val="20"/>
        </w:trPr>
        <w:tc>
          <w:tcPr>
            <w:tcW w:w="782" w:type="pct"/>
            <w:vMerge/>
          </w:tcPr>
          <w:p w14:paraId="5DCA4449" w14:textId="77777777" w:rsidR="00576034" w:rsidRPr="00576034" w:rsidRDefault="00576034" w:rsidP="00576034">
            <w:pPr>
              <w:spacing w:after="0" w:line="240" w:lineRule="auto"/>
              <w:rPr>
                <w:rFonts w:ascii="Times New Roman" w:hAnsi="Times New Roman"/>
                <w:b/>
                <w:bCs/>
                <w:color w:val="auto"/>
                <w:szCs w:val="22"/>
              </w:rPr>
            </w:pPr>
          </w:p>
        </w:tc>
        <w:tc>
          <w:tcPr>
            <w:tcW w:w="2363" w:type="pct"/>
          </w:tcPr>
          <w:p w14:paraId="33AA9C1B"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b/>
                <w:bCs/>
                <w:color w:val="auto"/>
                <w:szCs w:val="22"/>
              </w:rPr>
              <w:t>В том числе практических занятий и лабораторных работ</w:t>
            </w:r>
          </w:p>
        </w:tc>
        <w:tc>
          <w:tcPr>
            <w:tcW w:w="625" w:type="pct"/>
          </w:tcPr>
          <w:p w14:paraId="33338DC1" w14:textId="77777777" w:rsidR="00576034" w:rsidRPr="00576034" w:rsidRDefault="00576034" w:rsidP="00576034">
            <w:pPr>
              <w:suppressAutoHyphens/>
              <w:spacing w:after="0" w:line="240" w:lineRule="auto"/>
              <w:rPr>
                <w:rFonts w:ascii="Times New Roman" w:hAnsi="Times New Roman"/>
                <w:b/>
                <w:bCs/>
                <w:color w:val="auto"/>
                <w:szCs w:val="22"/>
              </w:rPr>
            </w:pPr>
            <w:r w:rsidRPr="00576034">
              <w:rPr>
                <w:rFonts w:ascii="Times New Roman" w:hAnsi="Times New Roman"/>
                <w:b/>
                <w:bCs/>
                <w:color w:val="auto"/>
                <w:szCs w:val="22"/>
              </w:rPr>
              <w:t>2</w:t>
            </w:r>
          </w:p>
        </w:tc>
        <w:tc>
          <w:tcPr>
            <w:tcW w:w="551" w:type="pct"/>
            <w:vMerge w:val="restart"/>
          </w:tcPr>
          <w:p w14:paraId="5BD1E5B3" w14:textId="77777777" w:rsidR="00576034" w:rsidRPr="00576034" w:rsidRDefault="00576034" w:rsidP="00576034">
            <w:pPr>
              <w:suppressAutoHyphens/>
              <w:spacing w:after="0" w:line="240" w:lineRule="auto"/>
              <w:ind w:right="-68"/>
              <w:rPr>
                <w:rFonts w:ascii="Times New Roman" w:hAnsi="Times New Roman"/>
                <w:b/>
                <w:szCs w:val="22"/>
              </w:rPr>
            </w:pPr>
            <w:r w:rsidRPr="00576034">
              <w:rPr>
                <w:rFonts w:ascii="Times New Roman" w:hAnsi="Times New Roman"/>
                <w:b/>
                <w:szCs w:val="22"/>
              </w:rPr>
              <w:t>ПК 2.1, ПК 2.2</w:t>
            </w:r>
          </w:p>
          <w:p w14:paraId="1E65F3E6" w14:textId="77777777" w:rsidR="00576034" w:rsidRPr="00576034" w:rsidRDefault="00576034" w:rsidP="00576034">
            <w:pPr>
              <w:spacing w:after="0" w:line="240" w:lineRule="auto"/>
              <w:ind w:right="-68"/>
              <w:rPr>
                <w:rFonts w:ascii="Times New Roman" w:hAnsi="Times New Roman"/>
                <w:b/>
                <w:bCs/>
                <w:color w:val="auto"/>
                <w:szCs w:val="22"/>
              </w:rPr>
            </w:pPr>
            <w:r w:rsidRPr="00576034">
              <w:rPr>
                <w:rFonts w:ascii="Times New Roman" w:hAnsi="Times New Roman"/>
                <w:b/>
                <w:bCs/>
                <w:color w:val="auto"/>
                <w:szCs w:val="22"/>
              </w:rPr>
              <w:t>ОК 04</w:t>
            </w:r>
          </w:p>
          <w:p w14:paraId="484A794C" w14:textId="77777777" w:rsidR="00576034" w:rsidRPr="00576034" w:rsidRDefault="00576034" w:rsidP="00576034">
            <w:pPr>
              <w:spacing w:after="0"/>
              <w:ind w:right="-68"/>
              <w:rPr>
                <w:rFonts w:ascii="Times New Roman" w:hAnsi="Times New Roman"/>
                <w:b/>
                <w:bCs/>
                <w:color w:val="auto"/>
                <w:szCs w:val="22"/>
              </w:rPr>
            </w:pPr>
            <w:r w:rsidRPr="00576034">
              <w:rPr>
                <w:rFonts w:ascii="Times New Roman" w:hAnsi="Times New Roman"/>
                <w:b/>
                <w:bCs/>
                <w:color w:val="auto"/>
                <w:szCs w:val="22"/>
              </w:rPr>
              <w:t>КК 4</w:t>
            </w:r>
          </w:p>
        </w:tc>
        <w:tc>
          <w:tcPr>
            <w:tcW w:w="679" w:type="pct"/>
            <w:vMerge w:val="restart"/>
          </w:tcPr>
          <w:p w14:paraId="6C1C4208"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bCs/>
                <w:color w:val="auto"/>
                <w:szCs w:val="22"/>
              </w:rPr>
              <w:t xml:space="preserve">Н </w:t>
            </w:r>
            <w:r w:rsidRPr="00576034">
              <w:rPr>
                <w:rFonts w:ascii="Times New Roman" w:hAnsi="Times New Roman"/>
                <w:color w:val="auto"/>
                <w:szCs w:val="22"/>
              </w:rPr>
              <w:t xml:space="preserve">2.3.01 </w:t>
            </w:r>
          </w:p>
          <w:p w14:paraId="131E1C8D" w14:textId="77777777" w:rsidR="00576034" w:rsidRPr="00576034" w:rsidRDefault="00576034" w:rsidP="00576034">
            <w:pPr>
              <w:suppressAutoHyphens/>
              <w:spacing w:after="0" w:line="240" w:lineRule="auto"/>
              <w:jc w:val="both"/>
              <w:rPr>
                <w:rFonts w:ascii="Times New Roman" w:hAnsi="Times New Roman"/>
                <w:bCs/>
                <w:color w:val="auto"/>
                <w:szCs w:val="22"/>
              </w:rPr>
            </w:pPr>
            <w:r w:rsidRPr="00576034">
              <w:rPr>
                <w:rFonts w:ascii="Times New Roman" w:hAnsi="Times New Roman"/>
                <w:color w:val="auto"/>
                <w:szCs w:val="22"/>
              </w:rPr>
              <w:t>У 2.1.01</w:t>
            </w:r>
          </w:p>
          <w:p w14:paraId="053A1994"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color w:val="auto"/>
                <w:szCs w:val="22"/>
              </w:rPr>
              <w:t>З 2.2.01</w:t>
            </w:r>
          </w:p>
          <w:p w14:paraId="20F3F9C4" w14:textId="77777777" w:rsidR="00576034" w:rsidRPr="00576034" w:rsidRDefault="00576034" w:rsidP="00576034">
            <w:pPr>
              <w:suppressAutoHyphens/>
              <w:spacing w:after="0" w:line="240" w:lineRule="auto"/>
              <w:rPr>
                <w:rFonts w:ascii="Times New Roman" w:hAnsi="Times New Roman"/>
                <w:bCs/>
                <w:color w:val="auto"/>
                <w:szCs w:val="22"/>
              </w:rPr>
            </w:pPr>
          </w:p>
        </w:tc>
      </w:tr>
      <w:tr w:rsidR="00576034" w:rsidRPr="00576034" w14:paraId="2F1D9228" w14:textId="77777777" w:rsidTr="00D001A7">
        <w:trPr>
          <w:trHeight w:val="20"/>
        </w:trPr>
        <w:tc>
          <w:tcPr>
            <w:tcW w:w="782" w:type="pct"/>
            <w:vMerge/>
          </w:tcPr>
          <w:p w14:paraId="7F5C1A69" w14:textId="77777777" w:rsidR="00576034" w:rsidRPr="00576034" w:rsidRDefault="00576034" w:rsidP="00576034">
            <w:pPr>
              <w:spacing w:after="0" w:line="240" w:lineRule="auto"/>
              <w:rPr>
                <w:rFonts w:ascii="Times New Roman" w:hAnsi="Times New Roman"/>
                <w:b/>
                <w:bCs/>
                <w:color w:val="auto"/>
                <w:szCs w:val="22"/>
              </w:rPr>
            </w:pPr>
          </w:p>
        </w:tc>
        <w:tc>
          <w:tcPr>
            <w:tcW w:w="2363" w:type="pct"/>
          </w:tcPr>
          <w:p w14:paraId="0B6E3458"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hAnsi="Times New Roman"/>
                <w:bCs/>
                <w:szCs w:val="22"/>
              </w:rPr>
              <w:t>17. «</w:t>
            </w:r>
            <w:r w:rsidRPr="00576034">
              <w:rPr>
                <w:rFonts w:ascii="Times New Roman" w:hAnsi="Times New Roman"/>
                <w:color w:val="auto"/>
                <w:szCs w:val="22"/>
              </w:rPr>
              <w:t>Определение допустимых перегрузок и составление перечня работ по техническому обслуживанию силового масляного трансформатора.».</w:t>
            </w:r>
          </w:p>
        </w:tc>
        <w:tc>
          <w:tcPr>
            <w:tcW w:w="625" w:type="pct"/>
          </w:tcPr>
          <w:p w14:paraId="1DDAD3BC" w14:textId="77777777" w:rsidR="00576034" w:rsidRPr="00576034" w:rsidRDefault="00576034" w:rsidP="00576034">
            <w:pPr>
              <w:suppressAutoHyphens/>
              <w:spacing w:after="0" w:line="240" w:lineRule="auto"/>
              <w:jc w:val="both"/>
              <w:rPr>
                <w:rFonts w:ascii="Times New Roman" w:hAnsi="Times New Roman"/>
                <w:bCs/>
                <w:i/>
                <w:color w:val="auto"/>
                <w:szCs w:val="22"/>
              </w:rPr>
            </w:pPr>
            <w:r w:rsidRPr="00576034">
              <w:rPr>
                <w:rFonts w:ascii="Times New Roman" w:hAnsi="Times New Roman"/>
                <w:bCs/>
                <w:i/>
                <w:color w:val="auto"/>
                <w:szCs w:val="22"/>
              </w:rPr>
              <w:t>2</w:t>
            </w:r>
          </w:p>
        </w:tc>
        <w:tc>
          <w:tcPr>
            <w:tcW w:w="551" w:type="pct"/>
            <w:vMerge/>
          </w:tcPr>
          <w:p w14:paraId="6EF99CE0" w14:textId="77777777" w:rsidR="00576034" w:rsidRPr="00576034" w:rsidRDefault="00576034" w:rsidP="00576034">
            <w:pPr>
              <w:spacing w:after="0" w:line="240" w:lineRule="auto"/>
              <w:ind w:right="-68"/>
              <w:rPr>
                <w:rFonts w:ascii="Times New Roman" w:hAnsi="Times New Roman"/>
                <w:b/>
                <w:bCs/>
                <w:color w:val="auto"/>
                <w:szCs w:val="22"/>
              </w:rPr>
            </w:pPr>
          </w:p>
        </w:tc>
        <w:tc>
          <w:tcPr>
            <w:tcW w:w="679" w:type="pct"/>
            <w:vMerge/>
          </w:tcPr>
          <w:p w14:paraId="79042572" w14:textId="77777777" w:rsidR="00576034" w:rsidRPr="00576034" w:rsidRDefault="00576034" w:rsidP="00576034">
            <w:pPr>
              <w:suppressAutoHyphens/>
              <w:spacing w:after="0" w:line="240" w:lineRule="auto"/>
              <w:rPr>
                <w:rFonts w:ascii="Times New Roman" w:hAnsi="Times New Roman"/>
                <w:bCs/>
                <w:color w:val="auto"/>
                <w:szCs w:val="22"/>
              </w:rPr>
            </w:pPr>
          </w:p>
        </w:tc>
      </w:tr>
      <w:tr w:rsidR="00576034" w:rsidRPr="00576034" w14:paraId="6FEAD7D7" w14:textId="77777777" w:rsidTr="00D001A7">
        <w:trPr>
          <w:trHeight w:val="20"/>
        </w:trPr>
        <w:tc>
          <w:tcPr>
            <w:tcW w:w="782" w:type="pct"/>
            <w:vMerge w:val="restart"/>
          </w:tcPr>
          <w:p w14:paraId="1C7CD93B" w14:textId="77777777" w:rsidR="00576034" w:rsidRPr="00576034" w:rsidRDefault="00576034" w:rsidP="00576034">
            <w:pPr>
              <w:spacing w:after="0" w:line="240" w:lineRule="auto"/>
              <w:rPr>
                <w:rFonts w:ascii="Times New Roman" w:hAnsi="Times New Roman"/>
                <w:b/>
                <w:bCs/>
                <w:color w:val="auto"/>
                <w:szCs w:val="22"/>
              </w:rPr>
            </w:pPr>
            <w:r w:rsidRPr="00576034">
              <w:rPr>
                <w:rFonts w:ascii="Times New Roman" w:hAnsi="Times New Roman"/>
                <w:b/>
                <w:bCs/>
                <w:szCs w:val="22"/>
              </w:rPr>
              <w:t xml:space="preserve">Тема 1.10 </w:t>
            </w:r>
            <w:r w:rsidRPr="00576034">
              <w:rPr>
                <w:rFonts w:ascii="Times New Roman" w:hAnsi="Times New Roman"/>
                <w:b/>
                <w:color w:val="auto"/>
                <w:szCs w:val="22"/>
              </w:rPr>
              <w:t xml:space="preserve">Техническое обслуживание </w:t>
            </w:r>
            <w:proofErr w:type="gramStart"/>
            <w:r w:rsidRPr="00576034">
              <w:rPr>
                <w:rFonts w:ascii="Times New Roman" w:hAnsi="Times New Roman"/>
                <w:b/>
                <w:color w:val="auto"/>
                <w:szCs w:val="22"/>
              </w:rPr>
              <w:t>трансформаторных  подстанций</w:t>
            </w:r>
            <w:proofErr w:type="gramEnd"/>
          </w:p>
        </w:tc>
        <w:tc>
          <w:tcPr>
            <w:tcW w:w="2363" w:type="pct"/>
          </w:tcPr>
          <w:p w14:paraId="7CA677F5" w14:textId="77777777" w:rsidR="00576034" w:rsidRPr="00576034" w:rsidRDefault="00576034" w:rsidP="00576034">
            <w:pPr>
              <w:spacing w:after="0" w:line="240" w:lineRule="auto"/>
              <w:jc w:val="both"/>
              <w:rPr>
                <w:rFonts w:ascii="Times New Roman" w:hAnsi="Times New Roman"/>
                <w:bCs/>
                <w:szCs w:val="22"/>
              </w:rPr>
            </w:pPr>
            <w:r w:rsidRPr="00576034">
              <w:rPr>
                <w:rFonts w:ascii="Times New Roman" w:hAnsi="Times New Roman"/>
                <w:b/>
                <w:bCs/>
                <w:color w:val="auto"/>
                <w:szCs w:val="22"/>
              </w:rPr>
              <w:t>Содержание</w:t>
            </w:r>
          </w:p>
        </w:tc>
        <w:tc>
          <w:tcPr>
            <w:tcW w:w="625" w:type="pct"/>
            <w:vMerge w:val="restart"/>
          </w:tcPr>
          <w:p w14:paraId="1954F5CE" w14:textId="77777777" w:rsidR="00576034" w:rsidRPr="00576034" w:rsidRDefault="00576034" w:rsidP="00576034">
            <w:pPr>
              <w:suppressAutoHyphens/>
              <w:spacing w:after="0" w:line="240" w:lineRule="auto"/>
              <w:jc w:val="both"/>
              <w:rPr>
                <w:rFonts w:ascii="Times New Roman" w:hAnsi="Times New Roman"/>
                <w:bCs/>
                <w:i/>
                <w:color w:val="auto"/>
                <w:szCs w:val="22"/>
              </w:rPr>
            </w:pPr>
            <w:r w:rsidRPr="00576034">
              <w:rPr>
                <w:rFonts w:ascii="Times New Roman" w:hAnsi="Times New Roman"/>
                <w:bCs/>
                <w:i/>
                <w:color w:val="auto"/>
                <w:szCs w:val="22"/>
              </w:rPr>
              <w:t>2</w:t>
            </w:r>
          </w:p>
          <w:p w14:paraId="6B66A6CA" w14:textId="77777777" w:rsidR="00576034" w:rsidRPr="00576034" w:rsidRDefault="00576034" w:rsidP="00576034">
            <w:pPr>
              <w:suppressAutoHyphens/>
              <w:spacing w:after="0" w:line="240" w:lineRule="auto"/>
              <w:jc w:val="both"/>
              <w:rPr>
                <w:rFonts w:ascii="Times New Roman" w:hAnsi="Times New Roman"/>
                <w:bCs/>
                <w:i/>
                <w:color w:val="auto"/>
                <w:szCs w:val="22"/>
              </w:rPr>
            </w:pPr>
          </w:p>
          <w:p w14:paraId="5C19941C" w14:textId="77777777" w:rsidR="00576034" w:rsidRPr="00576034" w:rsidRDefault="00576034" w:rsidP="00576034">
            <w:pPr>
              <w:suppressAutoHyphens/>
              <w:spacing w:after="0" w:line="240" w:lineRule="auto"/>
              <w:jc w:val="both"/>
              <w:rPr>
                <w:rFonts w:ascii="Times New Roman" w:hAnsi="Times New Roman"/>
                <w:bCs/>
                <w:i/>
                <w:color w:val="auto"/>
                <w:szCs w:val="22"/>
              </w:rPr>
            </w:pPr>
          </w:p>
          <w:p w14:paraId="5C53D268" w14:textId="77777777" w:rsidR="00576034" w:rsidRPr="00576034" w:rsidRDefault="00576034" w:rsidP="00576034">
            <w:pPr>
              <w:suppressAutoHyphens/>
              <w:spacing w:after="0" w:line="240" w:lineRule="auto"/>
              <w:jc w:val="both"/>
              <w:rPr>
                <w:rFonts w:ascii="Times New Roman" w:hAnsi="Times New Roman"/>
                <w:bCs/>
                <w:i/>
                <w:color w:val="auto"/>
                <w:szCs w:val="22"/>
              </w:rPr>
            </w:pPr>
          </w:p>
        </w:tc>
        <w:tc>
          <w:tcPr>
            <w:tcW w:w="551" w:type="pct"/>
            <w:vMerge w:val="restart"/>
          </w:tcPr>
          <w:p w14:paraId="16BBD0A0" w14:textId="77777777" w:rsidR="00576034" w:rsidRPr="00576034" w:rsidRDefault="00576034" w:rsidP="00576034">
            <w:pPr>
              <w:suppressAutoHyphens/>
              <w:spacing w:after="0" w:line="240" w:lineRule="auto"/>
              <w:ind w:right="-68"/>
              <w:rPr>
                <w:rFonts w:ascii="Times New Roman" w:hAnsi="Times New Roman"/>
                <w:b/>
                <w:szCs w:val="22"/>
              </w:rPr>
            </w:pPr>
            <w:r w:rsidRPr="00576034">
              <w:rPr>
                <w:rFonts w:ascii="Times New Roman" w:hAnsi="Times New Roman"/>
                <w:b/>
                <w:szCs w:val="22"/>
              </w:rPr>
              <w:lastRenderedPageBreak/>
              <w:t xml:space="preserve">ПК 2.1, ПК 2.2, </w:t>
            </w:r>
          </w:p>
          <w:p w14:paraId="3E3F52BB" w14:textId="77777777" w:rsidR="00576034" w:rsidRPr="00576034" w:rsidRDefault="00576034" w:rsidP="00576034">
            <w:pPr>
              <w:spacing w:after="0" w:line="240" w:lineRule="auto"/>
              <w:ind w:right="-68"/>
              <w:rPr>
                <w:rFonts w:ascii="Times New Roman" w:hAnsi="Times New Roman"/>
                <w:b/>
                <w:iCs/>
                <w:color w:val="auto"/>
                <w:szCs w:val="22"/>
              </w:rPr>
            </w:pPr>
            <w:r w:rsidRPr="00576034">
              <w:rPr>
                <w:rFonts w:ascii="Times New Roman" w:hAnsi="Times New Roman"/>
                <w:b/>
                <w:iCs/>
                <w:color w:val="auto"/>
                <w:szCs w:val="22"/>
              </w:rPr>
              <w:t>ОК 04</w:t>
            </w:r>
          </w:p>
          <w:p w14:paraId="1E55AA26" w14:textId="77777777" w:rsidR="00576034" w:rsidRPr="00576034" w:rsidRDefault="00576034" w:rsidP="00576034">
            <w:pPr>
              <w:spacing w:after="0"/>
              <w:ind w:right="-68"/>
              <w:rPr>
                <w:rFonts w:ascii="Times New Roman" w:hAnsi="Times New Roman"/>
                <w:b/>
                <w:bCs/>
                <w:color w:val="auto"/>
                <w:szCs w:val="22"/>
              </w:rPr>
            </w:pPr>
            <w:r w:rsidRPr="00576034">
              <w:rPr>
                <w:rFonts w:ascii="Times New Roman" w:hAnsi="Times New Roman"/>
                <w:b/>
                <w:iCs/>
                <w:color w:val="auto"/>
                <w:szCs w:val="22"/>
              </w:rPr>
              <w:t>КК 4</w:t>
            </w:r>
          </w:p>
        </w:tc>
        <w:tc>
          <w:tcPr>
            <w:tcW w:w="679" w:type="pct"/>
            <w:vMerge w:val="restart"/>
          </w:tcPr>
          <w:p w14:paraId="576D41F4"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bCs/>
                <w:color w:val="auto"/>
                <w:szCs w:val="22"/>
              </w:rPr>
              <w:t xml:space="preserve">Н </w:t>
            </w:r>
            <w:r w:rsidRPr="00576034">
              <w:rPr>
                <w:rFonts w:ascii="Times New Roman" w:hAnsi="Times New Roman"/>
                <w:color w:val="auto"/>
                <w:szCs w:val="22"/>
              </w:rPr>
              <w:t xml:space="preserve">2.3.01 </w:t>
            </w:r>
          </w:p>
          <w:p w14:paraId="158818CA" w14:textId="77777777" w:rsidR="00576034" w:rsidRPr="00576034" w:rsidRDefault="00576034" w:rsidP="00576034">
            <w:pPr>
              <w:suppressAutoHyphens/>
              <w:spacing w:after="0" w:line="240" w:lineRule="auto"/>
              <w:jc w:val="both"/>
              <w:rPr>
                <w:rFonts w:ascii="Times New Roman" w:hAnsi="Times New Roman"/>
                <w:bCs/>
                <w:color w:val="auto"/>
                <w:szCs w:val="22"/>
                <w:lang w:val="en-US"/>
              </w:rPr>
            </w:pPr>
            <w:r w:rsidRPr="00576034">
              <w:rPr>
                <w:rFonts w:ascii="Times New Roman" w:hAnsi="Times New Roman"/>
                <w:color w:val="auto"/>
                <w:szCs w:val="22"/>
              </w:rPr>
              <w:lastRenderedPageBreak/>
              <w:t>У 2.1.01</w:t>
            </w:r>
            <w:r w:rsidRPr="00576034">
              <w:rPr>
                <w:rFonts w:ascii="Times New Roman" w:hAnsi="Times New Roman"/>
                <w:color w:val="auto"/>
                <w:szCs w:val="22"/>
                <w:lang w:val="en-US"/>
              </w:rPr>
              <w:t xml:space="preserve"> </w:t>
            </w:r>
          </w:p>
          <w:p w14:paraId="212BCD7C" w14:textId="77777777" w:rsidR="00576034" w:rsidRPr="00576034" w:rsidRDefault="00576034" w:rsidP="00576034">
            <w:pPr>
              <w:suppressAutoHyphens/>
              <w:spacing w:after="0" w:line="240" w:lineRule="auto"/>
              <w:jc w:val="both"/>
              <w:rPr>
                <w:rFonts w:ascii="Times New Roman" w:hAnsi="Times New Roman"/>
                <w:bCs/>
                <w:color w:val="auto"/>
                <w:szCs w:val="22"/>
              </w:rPr>
            </w:pPr>
            <w:r w:rsidRPr="00576034">
              <w:rPr>
                <w:rFonts w:ascii="Times New Roman" w:hAnsi="Times New Roman"/>
                <w:color w:val="auto"/>
                <w:szCs w:val="22"/>
              </w:rPr>
              <w:t>З 2.2.02</w:t>
            </w:r>
          </w:p>
          <w:p w14:paraId="2876C831" w14:textId="77777777" w:rsidR="00576034" w:rsidRPr="00576034" w:rsidRDefault="00576034" w:rsidP="00576034">
            <w:pPr>
              <w:suppressAutoHyphens/>
              <w:spacing w:after="0" w:line="240" w:lineRule="auto"/>
              <w:rPr>
                <w:rFonts w:ascii="Times New Roman" w:hAnsi="Times New Roman"/>
                <w:bCs/>
                <w:color w:val="auto"/>
                <w:szCs w:val="22"/>
              </w:rPr>
            </w:pPr>
          </w:p>
        </w:tc>
      </w:tr>
      <w:tr w:rsidR="00576034" w:rsidRPr="00576034" w14:paraId="301B344B" w14:textId="77777777" w:rsidTr="00D001A7">
        <w:trPr>
          <w:trHeight w:val="20"/>
        </w:trPr>
        <w:tc>
          <w:tcPr>
            <w:tcW w:w="782" w:type="pct"/>
            <w:vMerge/>
          </w:tcPr>
          <w:p w14:paraId="1F673D5B" w14:textId="77777777" w:rsidR="00576034" w:rsidRPr="00576034" w:rsidRDefault="00576034" w:rsidP="00576034">
            <w:pPr>
              <w:spacing w:after="0" w:line="240" w:lineRule="auto"/>
              <w:rPr>
                <w:rFonts w:ascii="Times New Roman" w:hAnsi="Times New Roman"/>
                <w:b/>
                <w:bCs/>
                <w:color w:val="auto"/>
                <w:szCs w:val="22"/>
              </w:rPr>
            </w:pPr>
          </w:p>
        </w:tc>
        <w:tc>
          <w:tcPr>
            <w:tcW w:w="2363" w:type="pct"/>
          </w:tcPr>
          <w:p w14:paraId="56A9956A" w14:textId="77777777" w:rsidR="00576034" w:rsidRPr="00576034" w:rsidRDefault="00576034" w:rsidP="00576034">
            <w:pPr>
              <w:spacing w:after="0" w:line="240" w:lineRule="auto"/>
              <w:jc w:val="both"/>
              <w:rPr>
                <w:rFonts w:ascii="Times New Roman" w:hAnsi="Times New Roman"/>
                <w:bCs/>
                <w:szCs w:val="22"/>
              </w:rPr>
            </w:pPr>
            <w:r w:rsidRPr="00576034">
              <w:rPr>
                <w:rFonts w:ascii="Times New Roman" w:hAnsi="Times New Roman"/>
                <w:color w:val="auto"/>
                <w:szCs w:val="22"/>
              </w:rPr>
              <w:t>Общие сведения. Техническая документация на техническое обслуживание подстанций.  Особенности технического обслуживания комплектных трансформаторных подстанций.</w:t>
            </w:r>
          </w:p>
        </w:tc>
        <w:tc>
          <w:tcPr>
            <w:tcW w:w="625" w:type="pct"/>
            <w:vMerge/>
          </w:tcPr>
          <w:p w14:paraId="42D5D6AE" w14:textId="77777777" w:rsidR="00576034" w:rsidRPr="00576034" w:rsidRDefault="00576034" w:rsidP="00576034">
            <w:pPr>
              <w:suppressAutoHyphens/>
              <w:spacing w:after="0" w:line="240" w:lineRule="auto"/>
              <w:jc w:val="both"/>
              <w:rPr>
                <w:rFonts w:ascii="Times New Roman" w:hAnsi="Times New Roman"/>
                <w:bCs/>
                <w:i/>
                <w:color w:val="auto"/>
                <w:szCs w:val="22"/>
              </w:rPr>
            </w:pPr>
          </w:p>
        </w:tc>
        <w:tc>
          <w:tcPr>
            <w:tcW w:w="551" w:type="pct"/>
            <w:vMerge/>
          </w:tcPr>
          <w:p w14:paraId="20999C84" w14:textId="77777777" w:rsidR="00576034" w:rsidRPr="00576034" w:rsidRDefault="00576034" w:rsidP="00576034">
            <w:pPr>
              <w:spacing w:after="0" w:line="240" w:lineRule="auto"/>
              <w:ind w:right="-68"/>
              <w:rPr>
                <w:rFonts w:ascii="Times New Roman" w:hAnsi="Times New Roman"/>
                <w:b/>
                <w:bCs/>
                <w:color w:val="auto"/>
                <w:szCs w:val="22"/>
              </w:rPr>
            </w:pPr>
          </w:p>
        </w:tc>
        <w:tc>
          <w:tcPr>
            <w:tcW w:w="679" w:type="pct"/>
            <w:vMerge/>
          </w:tcPr>
          <w:p w14:paraId="40163C7C" w14:textId="77777777" w:rsidR="00576034" w:rsidRPr="00576034" w:rsidRDefault="00576034" w:rsidP="00576034">
            <w:pPr>
              <w:suppressAutoHyphens/>
              <w:spacing w:after="0" w:line="240" w:lineRule="auto"/>
              <w:rPr>
                <w:rFonts w:ascii="Times New Roman" w:hAnsi="Times New Roman"/>
                <w:bCs/>
                <w:color w:val="auto"/>
                <w:szCs w:val="22"/>
              </w:rPr>
            </w:pPr>
          </w:p>
        </w:tc>
      </w:tr>
      <w:tr w:rsidR="00576034" w:rsidRPr="00576034" w14:paraId="2B212AD3" w14:textId="77777777" w:rsidTr="00D001A7">
        <w:trPr>
          <w:trHeight w:val="20"/>
        </w:trPr>
        <w:tc>
          <w:tcPr>
            <w:tcW w:w="782" w:type="pct"/>
            <w:vMerge/>
          </w:tcPr>
          <w:p w14:paraId="1EB1F385" w14:textId="77777777" w:rsidR="00576034" w:rsidRPr="00576034" w:rsidRDefault="00576034" w:rsidP="00576034">
            <w:pPr>
              <w:spacing w:after="0" w:line="240" w:lineRule="auto"/>
              <w:rPr>
                <w:rFonts w:ascii="Times New Roman" w:hAnsi="Times New Roman"/>
                <w:b/>
                <w:bCs/>
                <w:color w:val="auto"/>
                <w:szCs w:val="22"/>
              </w:rPr>
            </w:pPr>
          </w:p>
        </w:tc>
        <w:tc>
          <w:tcPr>
            <w:tcW w:w="2363" w:type="pct"/>
          </w:tcPr>
          <w:p w14:paraId="2BD7F9BA" w14:textId="77777777" w:rsidR="00576034" w:rsidRPr="00576034" w:rsidRDefault="00576034" w:rsidP="00576034">
            <w:pPr>
              <w:spacing w:after="0" w:line="240" w:lineRule="auto"/>
              <w:jc w:val="both"/>
              <w:rPr>
                <w:rFonts w:ascii="Times New Roman" w:hAnsi="Times New Roman"/>
                <w:bCs/>
                <w:szCs w:val="22"/>
              </w:rPr>
            </w:pPr>
            <w:r w:rsidRPr="00576034">
              <w:rPr>
                <w:rFonts w:ascii="Times New Roman" w:hAnsi="Times New Roman"/>
                <w:b/>
                <w:bCs/>
                <w:color w:val="auto"/>
                <w:szCs w:val="22"/>
              </w:rPr>
              <w:t>В том числе практических занятий и лабораторных работ</w:t>
            </w:r>
          </w:p>
        </w:tc>
        <w:tc>
          <w:tcPr>
            <w:tcW w:w="625" w:type="pct"/>
          </w:tcPr>
          <w:p w14:paraId="17942831" w14:textId="77777777" w:rsidR="00576034" w:rsidRPr="00576034" w:rsidRDefault="00576034" w:rsidP="00576034">
            <w:pPr>
              <w:suppressAutoHyphens/>
              <w:spacing w:after="0" w:line="240" w:lineRule="auto"/>
              <w:jc w:val="both"/>
              <w:rPr>
                <w:rFonts w:ascii="Times New Roman" w:hAnsi="Times New Roman"/>
                <w:bCs/>
                <w:i/>
                <w:color w:val="auto"/>
                <w:szCs w:val="22"/>
              </w:rPr>
            </w:pPr>
          </w:p>
        </w:tc>
        <w:tc>
          <w:tcPr>
            <w:tcW w:w="551" w:type="pct"/>
          </w:tcPr>
          <w:p w14:paraId="29D6AE8D" w14:textId="77777777" w:rsidR="00576034" w:rsidRPr="00576034" w:rsidRDefault="00576034" w:rsidP="00576034">
            <w:pPr>
              <w:spacing w:after="0" w:line="240" w:lineRule="auto"/>
              <w:ind w:right="-68"/>
              <w:rPr>
                <w:rFonts w:ascii="Times New Roman" w:hAnsi="Times New Roman"/>
                <w:b/>
                <w:bCs/>
                <w:color w:val="auto"/>
                <w:szCs w:val="22"/>
              </w:rPr>
            </w:pPr>
          </w:p>
        </w:tc>
        <w:tc>
          <w:tcPr>
            <w:tcW w:w="679" w:type="pct"/>
          </w:tcPr>
          <w:p w14:paraId="2BF32D64" w14:textId="77777777" w:rsidR="00576034" w:rsidRPr="00576034" w:rsidRDefault="00576034" w:rsidP="00576034">
            <w:pPr>
              <w:suppressAutoHyphens/>
              <w:spacing w:after="0" w:line="240" w:lineRule="auto"/>
              <w:rPr>
                <w:rFonts w:ascii="Times New Roman" w:hAnsi="Times New Roman"/>
                <w:bCs/>
                <w:color w:val="auto"/>
                <w:szCs w:val="22"/>
              </w:rPr>
            </w:pPr>
          </w:p>
        </w:tc>
      </w:tr>
      <w:tr w:rsidR="00576034" w:rsidRPr="00576034" w14:paraId="3B070A7D" w14:textId="77777777" w:rsidTr="00D001A7">
        <w:trPr>
          <w:trHeight w:val="20"/>
        </w:trPr>
        <w:tc>
          <w:tcPr>
            <w:tcW w:w="782" w:type="pct"/>
            <w:vMerge/>
          </w:tcPr>
          <w:p w14:paraId="32749DCC" w14:textId="77777777" w:rsidR="00576034" w:rsidRPr="00576034" w:rsidRDefault="00576034" w:rsidP="00576034">
            <w:pPr>
              <w:spacing w:after="0" w:line="240" w:lineRule="auto"/>
              <w:rPr>
                <w:rFonts w:ascii="Times New Roman" w:hAnsi="Times New Roman"/>
                <w:b/>
                <w:bCs/>
                <w:color w:val="auto"/>
                <w:szCs w:val="22"/>
              </w:rPr>
            </w:pPr>
          </w:p>
        </w:tc>
        <w:tc>
          <w:tcPr>
            <w:tcW w:w="2363" w:type="pct"/>
          </w:tcPr>
          <w:p w14:paraId="3ED656FA" w14:textId="77777777" w:rsidR="00576034" w:rsidRPr="00576034" w:rsidRDefault="00576034" w:rsidP="00576034">
            <w:pPr>
              <w:spacing w:after="0" w:line="240" w:lineRule="auto"/>
              <w:jc w:val="both"/>
              <w:rPr>
                <w:rFonts w:ascii="Times New Roman" w:hAnsi="Times New Roman"/>
                <w:bCs/>
                <w:szCs w:val="22"/>
              </w:rPr>
            </w:pPr>
          </w:p>
        </w:tc>
        <w:tc>
          <w:tcPr>
            <w:tcW w:w="625" w:type="pct"/>
          </w:tcPr>
          <w:p w14:paraId="3FD393AE" w14:textId="77777777" w:rsidR="00576034" w:rsidRPr="00576034" w:rsidRDefault="00576034" w:rsidP="00576034">
            <w:pPr>
              <w:suppressAutoHyphens/>
              <w:spacing w:after="0" w:line="240" w:lineRule="auto"/>
              <w:jc w:val="both"/>
              <w:rPr>
                <w:rFonts w:ascii="Times New Roman" w:hAnsi="Times New Roman"/>
                <w:bCs/>
                <w:i/>
                <w:color w:val="auto"/>
                <w:szCs w:val="22"/>
              </w:rPr>
            </w:pPr>
          </w:p>
        </w:tc>
        <w:tc>
          <w:tcPr>
            <w:tcW w:w="551" w:type="pct"/>
          </w:tcPr>
          <w:p w14:paraId="32D55267" w14:textId="77777777" w:rsidR="00576034" w:rsidRPr="00576034" w:rsidRDefault="00576034" w:rsidP="00576034">
            <w:pPr>
              <w:spacing w:after="0" w:line="240" w:lineRule="auto"/>
              <w:ind w:right="-68"/>
              <w:rPr>
                <w:rFonts w:ascii="Times New Roman" w:hAnsi="Times New Roman"/>
                <w:b/>
                <w:bCs/>
                <w:color w:val="auto"/>
                <w:szCs w:val="22"/>
              </w:rPr>
            </w:pPr>
          </w:p>
        </w:tc>
        <w:tc>
          <w:tcPr>
            <w:tcW w:w="679" w:type="pct"/>
          </w:tcPr>
          <w:p w14:paraId="3CC70B3D" w14:textId="77777777" w:rsidR="00576034" w:rsidRPr="00576034" w:rsidRDefault="00576034" w:rsidP="00576034">
            <w:pPr>
              <w:suppressAutoHyphens/>
              <w:spacing w:after="0" w:line="240" w:lineRule="auto"/>
              <w:rPr>
                <w:rFonts w:ascii="Times New Roman" w:hAnsi="Times New Roman"/>
                <w:bCs/>
                <w:color w:val="auto"/>
                <w:szCs w:val="22"/>
              </w:rPr>
            </w:pPr>
          </w:p>
        </w:tc>
      </w:tr>
      <w:tr w:rsidR="00576034" w:rsidRPr="00576034" w14:paraId="11449111" w14:textId="77777777" w:rsidTr="00D001A7">
        <w:trPr>
          <w:trHeight w:val="20"/>
        </w:trPr>
        <w:tc>
          <w:tcPr>
            <w:tcW w:w="782" w:type="pct"/>
            <w:vMerge w:val="restart"/>
          </w:tcPr>
          <w:p w14:paraId="182A2365" w14:textId="77777777" w:rsidR="00576034" w:rsidRPr="00576034" w:rsidRDefault="00576034" w:rsidP="00576034">
            <w:pPr>
              <w:spacing w:after="0" w:line="240" w:lineRule="auto"/>
              <w:rPr>
                <w:rFonts w:ascii="Times New Roman" w:hAnsi="Times New Roman"/>
                <w:b/>
                <w:bCs/>
                <w:color w:val="auto"/>
                <w:szCs w:val="22"/>
              </w:rPr>
            </w:pPr>
            <w:r w:rsidRPr="00576034">
              <w:rPr>
                <w:rFonts w:ascii="Times New Roman" w:hAnsi="Times New Roman"/>
                <w:b/>
                <w:bCs/>
                <w:szCs w:val="22"/>
              </w:rPr>
              <w:t xml:space="preserve">Тема 1.11 </w:t>
            </w:r>
            <w:r w:rsidRPr="00576034">
              <w:rPr>
                <w:rFonts w:ascii="Times New Roman" w:hAnsi="Times New Roman"/>
                <w:b/>
                <w:color w:val="auto"/>
                <w:szCs w:val="22"/>
              </w:rPr>
              <w:t>Техническое обслуживание электрооборудования промышленных предприятий</w:t>
            </w:r>
          </w:p>
        </w:tc>
        <w:tc>
          <w:tcPr>
            <w:tcW w:w="2363" w:type="pct"/>
          </w:tcPr>
          <w:p w14:paraId="239CA632" w14:textId="77777777" w:rsidR="00576034" w:rsidRPr="00576034" w:rsidRDefault="00576034" w:rsidP="00576034">
            <w:pPr>
              <w:spacing w:after="0" w:line="240" w:lineRule="auto"/>
              <w:jc w:val="both"/>
              <w:rPr>
                <w:rFonts w:ascii="Times New Roman" w:hAnsi="Times New Roman"/>
                <w:bCs/>
                <w:szCs w:val="22"/>
              </w:rPr>
            </w:pPr>
            <w:r w:rsidRPr="00576034">
              <w:rPr>
                <w:rFonts w:ascii="Times New Roman" w:hAnsi="Times New Roman"/>
                <w:b/>
                <w:bCs/>
                <w:color w:val="auto"/>
                <w:szCs w:val="22"/>
              </w:rPr>
              <w:t>Содержание</w:t>
            </w:r>
          </w:p>
        </w:tc>
        <w:tc>
          <w:tcPr>
            <w:tcW w:w="625" w:type="pct"/>
            <w:vMerge w:val="restart"/>
          </w:tcPr>
          <w:p w14:paraId="4BA09119" w14:textId="77777777" w:rsidR="00576034" w:rsidRPr="00576034" w:rsidRDefault="00576034" w:rsidP="00576034">
            <w:pPr>
              <w:suppressAutoHyphens/>
              <w:spacing w:after="0" w:line="240" w:lineRule="auto"/>
              <w:jc w:val="both"/>
              <w:rPr>
                <w:rFonts w:ascii="Times New Roman" w:hAnsi="Times New Roman"/>
                <w:bCs/>
                <w:i/>
                <w:color w:val="auto"/>
                <w:szCs w:val="22"/>
              </w:rPr>
            </w:pPr>
            <w:r w:rsidRPr="00576034">
              <w:rPr>
                <w:rFonts w:ascii="Times New Roman" w:hAnsi="Times New Roman"/>
                <w:bCs/>
                <w:i/>
                <w:color w:val="auto"/>
                <w:szCs w:val="22"/>
              </w:rPr>
              <w:t>6</w:t>
            </w:r>
          </w:p>
          <w:p w14:paraId="69EB4A1D" w14:textId="77777777" w:rsidR="00576034" w:rsidRPr="00576034" w:rsidRDefault="00576034" w:rsidP="00576034">
            <w:pPr>
              <w:suppressAutoHyphens/>
              <w:spacing w:after="0" w:line="240" w:lineRule="auto"/>
              <w:jc w:val="both"/>
              <w:rPr>
                <w:rFonts w:ascii="Times New Roman" w:hAnsi="Times New Roman"/>
                <w:bCs/>
                <w:i/>
                <w:color w:val="auto"/>
                <w:szCs w:val="22"/>
              </w:rPr>
            </w:pPr>
          </w:p>
          <w:p w14:paraId="0287392B" w14:textId="77777777" w:rsidR="00576034" w:rsidRPr="00576034" w:rsidRDefault="00576034" w:rsidP="00576034">
            <w:pPr>
              <w:suppressAutoHyphens/>
              <w:spacing w:after="0" w:line="240" w:lineRule="auto"/>
              <w:jc w:val="both"/>
              <w:rPr>
                <w:rFonts w:ascii="Times New Roman" w:hAnsi="Times New Roman"/>
                <w:bCs/>
                <w:i/>
                <w:color w:val="auto"/>
                <w:szCs w:val="22"/>
              </w:rPr>
            </w:pPr>
          </w:p>
          <w:p w14:paraId="18A8D90D" w14:textId="77777777" w:rsidR="00576034" w:rsidRPr="00576034" w:rsidRDefault="00576034" w:rsidP="00576034">
            <w:pPr>
              <w:suppressAutoHyphens/>
              <w:spacing w:after="0" w:line="240" w:lineRule="auto"/>
              <w:jc w:val="both"/>
              <w:rPr>
                <w:rFonts w:ascii="Times New Roman" w:hAnsi="Times New Roman"/>
                <w:bCs/>
                <w:i/>
                <w:color w:val="auto"/>
                <w:szCs w:val="22"/>
              </w:rPr>
            </w:pPr>
          </w:p>
          <w:p w14:paraId="209B8492" w14:textId="77777777" w:rsidR="00576034" w:rsidRPr="00576034" w:rsidRDefault="00576034" w:rsidP="00576034">
            <w:pPr>
              <w:suppressAutoHyphens/>
              <w:spacing w:after="0" w:line="240" w:lineRule="auto"/>
              <w:jc w:val="both"/>
              <w:rPr>
                <w:rFonts w:ascii="Times New Roman" w:hAnsi="Times New Roman"/>
                <w:bCs/>
                <w:i/>
                <w:color w:val="auto"/>
                <w:szCs w:val="22"/>
              </w:rPr>
            </w:pPr>
          </w:p>
          <w:p w14:paraId="09398C0A" w14:textId="77777777" w:rsidR="00576034" w:rsidRPr="00576034" w:rsidRDefault="00576034" w:rsidP="00576034">
            <w:pPr>
              <w:suppressAutoHyphens/>
              <w:spacing w:after="0" w:line="240" w:lineRule="auto"/>
              <w:jc w:val="both"/>
              <w:rPr>
                <w:rFonts w:ascii="Times New Roman" w:hAnsi="Times New Roman"/>
                <w:bCs/>
                <w:i/>
                <w:color w:val="auto"/>
                <w:szCs w:val="22"/>
              </w:rPr>
            </w:pPr>
          </w:p>
          <w:p w14:paraId="7FBE1B8B" w14:textId="77777777" w:rsidR="00576034" w:rsidRPr="00576034" w:rsidRDefault="00576034" w:rsidP="00576034">
            <w:pPr>
              <w:suppressAutoHyphens/>
              <w:spacing w:after="0" w:line="240" w:lineRule="auto"/>
              <w:jc w:val="both"/>
              <w:rPr>
                <w:rFonts w:ascii="Times New Roman" w:hAnsi="Times New Roman"/>
                <w:bCs/>
                <w:i/>
                <w:color w:val="auto"/>
                <w:szCs w:val="22"/>
              </w:rPr>
            </w:pPr>
          </w:p>
          <w:p w14:paraId="3B33A160" w14:textId="77777777" w:rsidR="00576034" w:rsidRPr="00576034" w:rsidRDefault="00576034" w:rsidP="00576034">
            <w:pPr>
              <w:suppressAutoHyphens/>
              <w:spacing w:after="0" w:line="240" w:lineRule="auto"/>
              <w:jc w:val="both"/>
              <w:rPr>
                <w:rFonts w:ascii="Times New Roman" w:hAnsi="Times New Roman"/>
                <w:bCs/>
                <w:i/>
                <w:color w:val="auto"/>
                <w:szCs w:val="22"/>
              </w:rPr>
            </w:pPr>
          </w:p>
          <w:p w14:paraId="46C2BFB5" w14:textId="77777777" w:rsidR="00576034" w:rsidRPr="00576034" w:rsidRDefault="00576034" w:rsidP="00576034">
            <w:pPr>
              <w:suppressAutoHyphens/>
              <w:spacing w:after="0" w:line="240" w:lineRule="auto"/>
              <w:jc w:val="both"/>
              <w:rPr>
                <w:rFonts w:ascii="Times New Roman" w:hAnsi="Times New Roman"/>
                <w:bCs/>
                <w:i/>
                <w:color w:val="auto"/>
                <w:szCs w:val="22"/>
              </w:rPr>
            </w:pPr>
          </w:p>
          <w:p w14:paraId="384168CF" w14:textId="77777777" w:rsidR="00576034" w:rsidRPr="00576034" w:rsidRDefault="00576034" w:rsidP="00576034">
            <w:pPr>
              <w:suppressAutoHyphens/>
              <w:spacing w:after="0" w:line="240" w:lineRule="auto"/>
              <w:jc w:val="both"/>
              <w:rPr>
                <w:rFonts w:ascii="Times New Roman" w:hAnsi="Times New Roman"/>
                <w:bCs/>
                <w:i/>
                <w:color w:val="auto"/>
                <w:szCs w:val="22"/>
              </w:rPr>
            </w:pPr>
          </w:p>
        </w:tc>
        <w:tc>
          <w:tcPr>
            <w:tcW w:w="551" w:type="pct"/>
            <w:vMerge w:val="restart"/>
          </w:tcPr>
          <w:p w14:paraId="405E8FD0" w14:textId="77777777" w:rsidR="00576034" w:rsidRPr="00576034" w:rsidRDefault="00576034" w:rsidP="00576034">
            <w:pPr>
              <w:suppressAutoHyphens/>
              <w:spacing w:after="0" w:line="240" w:lineRule="auto"/>
              <w:ind w:right="-68"/>
              <w:rPr>
                <w:rFonts w:ascii="Times New Roman" w:hAnsi="Times New Roman"/>
                <w:b/>
                <w:szCs w:val="22"/>
              </w:rPr>
            </w:pPr>
            <w:r w:rsidRPr="00576034">
              <w:rPr>
                <w:rFonts w:ascii="Times New Roman" w:hAnsi="Times New Roman"/>
                <w:b/>
                <w:szCs w:val="22"/>
              </w:rPr>
              <w:t>ПК 2.1, ПК 2.2, ПК 2.3</w:t>
            </w:r>
          </w:p>
          <w:p w14:paraId="06BFE466" w14:textId="77777777" w:rsidR="00576034" w:rsidRPr="00576034" w:rsidRDefault="00576034" w:rsidP="00576034">
            <w:pPr>
              <w:spacing w:after="0" w:line="240" w:lineRule="auto"/>
              <w:ind w:right="-68"/>
              <w:rPr>
                <w:rFonts w:ascii="Times New Roman" w:hAnsi="Times New Roman"/>
                <w:b/>
                <w:bCs/>
                <w:color w:val="auto"/>
                <w:szCs w:val="22"/>
              </w:rPr>
            </w:pPr>
            <w:r w:rsidRPr="00576034">
              <w:rPr>
                <w:rFonts w:ascii="Times New Roman" w:hAnsi="Times New Roman"/>
                <w:b/>
                <w:bCs/>
                <w:color w:val="auto"/>
                <w:szCs w:val="22"/>
              </w:rPr>
              <w:t>ОК 04</w:t>
            </w:r>
          </w:p>
          <w:p w14:paraId="0AA9DBA0" w14:textId="77777777" w:rsidR="00576034" w:rsidRPr="00576034" w:rsidRDefault="00576034" w:rsidP="00576034">
            <w:pPr>
              <w:spacing w:after="0"/>
              <w:ind w:right="-68"/>
              <w:rPr>
                <w:rFonts w:ascii="Times New Roman" w:hAnsi="Times New Roman"/>
                <w:b/>
                <w:bCs/>
                <w:color w:val="auto"/>
                <w:szCs w:val="22"/>
              </w:rPr>
            </w:pPr>
            <w:r w:rsidRPr="00576034">
              <w:rPr>
                <w:rFonts w:ascii="Times New Roman" w:hAnsi="Times New Roman"/>
                <w:b/>
                <w:bCs/>
                <w:color w:val="auto"/>
                <w:szCs w:val="22"/>
              </w:rPr>
              <w:t>КК 4</w:t>
            </w:r>
          </w:p>
        </w:tc>
        <w:tc>
          <w:tcPr>
            <w:tcW w:w="679" w:type="pct"/>
            <w:vMerge w:val="restart"/>
          </w:tcPr>
          <w:p w14:paraId="315B2FF0"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bCs/>
                <w:color w:val="auto"/>
                <w:szCs w:val="22"/>
              </w:rPr>
              <w:t xml:space="preserve">Н </w:t>
            </w:r>
            <w:r w:rsidRPr="00576034">
              <w:rPr>
                <w:rFonts w:ascii="Times New Roman" w:hAnsi="Times New Roman"/>
                <w:color w:val="auto"/>
                <w:szCs w:val="22"/>
              </w:rPr>
              <w:t xml:space="preserve">2.3.01 </w:t>
            </w:r>
          </w:p>
          <w:p w14:paraId="124AE77A" w14:textId="77777777" w:rsidR="00576034" w:rsidRPr="00576034" w:rsidRDefault="00576034" w:rsidP="00576034">
            <w:pPr>
              <w:suppressAutoHyphens/>
              <w:spacing w:after="0" w:line="240" w:lineRule="auto"/>
              <w:jc w:val="both"/>
              <w:rPr>
                <w:rFonts w:ascii="Times New Roman" w:hAnsi="Times New Roman"/>
                <w:bCs/>
                <w:color w:val="auto"/>
                <w:szCs w:val="22"/>
              </w:rPr>
            </w:pPr>
            <w:r w:rsidRPr="00576034">
              <w:rPr>
                <w:rFonts w:ascii="Times New Roman" w:hAnsi="Times New Roman"/>
                <w:color w:val="auto"/>
                <w:szCs w:val="22"/>
              </w:rPr>
              <w:t>У 2.1.01</w:t>
            </w:r>
          </w:p>
          <w:p w14:paraId="5E9EEC44"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color w:val="auto"/>
                <w:szCs w:val="22"/>
              </w:rPr>
              <w:t>З 2.2.01</w:t>
            </w:r>
          </w:p>
          <w:p w14:paraId="11DAC858" w14:textId="77777777" w:rsidR="00576034" w:rsidRPr="00576034" w:rsidRDefault="00576034" w:rsidP="00576034">
            <w:pPr>
              <w:suppressAutoHyphens/>
              <w:spacing w:after="0" w:line="240" w:lineRule="auto"/>
              <w:rPr>
                <w:rFonts w:ascii="Times New Roman" w:hAnsi="Times New Roman"/>
                <w:bCs/>
                <w:color w:val="auto"/>
                <w:szCs w:val="22"/>
              </w:rPr>
            </w:pPr>
          </w:p>
        </w:tc>
      </w:tr>
      <w:tr w:rsidR="00576034" w:rsidRPr="00576034" w14:paraId="536EB1BC" w14:textId="77777777" w:rsidTr="00D001A7">
        <w:trPr>
          <w:trHeight w:val="20"/>
        </w:trPr>
        <w:tc>
          <w:tcPr>
            <w:tcW w:w="782" w:type="pct"/>
            <w:vMerge/>
          </w:tcPr>
          <w:p w14:paraId="0E7DFC64" w14:textId="77777777" w:rsidR="00576034" w:rsidRPr="00576034" w:rsidRDefault="00576034" w:rsidP="00576034">
            <w:pPr>
              <w:spacing w:after="0" w:line="240" w:lineRule="auto"/>
              <w:rPr>
                <w:rFonts w:ascii="Times New Roman" w:hAnsi="Times New Roman"/>
                <w:b/>
                <w:bCs/>
                <w:color w:val="auto"/>
                <w:szCs w:val="22"/>
              </w:rPr>
            </w:pPr>
          </w:p>
        </w:tc>
        <w:tc>
          <w:tcPr>
            <w:tcW w:w="2363" w:type="pct"/>
          </w:tcPr>
          <w:p w14:paraId="1248392F"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Электрооборудование крановых механизмов: общие сведения, особенности технического обслуживания.</w:t>
            </w:r>
          </w:p>
          <w:p w14:paraId="77C68408"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Электрооборудование лифтов: общие сведения, особенности технического обслуживания.</w:t>
            </w:r>
          </w:p>
          <w:p w14:paraId="15C41D72"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Электрооборудование механизмов непрерывного транспорта: общие сведения, особенности технического обслуживания.</w:t>
            </w:r>
          </w:p>
          <w:p w14:paraId="1FAA5FAE" w14:textId="77777777" w:rsidR="00576034" w:rsidRPr="00576034" w:rsidRDefault="00576034" w:rsidP="00576034">
            <w:pPr>
              <w:spacing w:after="0" w:line="240" w:lineRule="auto"/>
              <w:jc w:val="both"/>
              <w:rPr>
                <w:rFonts w:ascii="Times New Roman" w:hAnsi="Times New Roman"/>
                <w:bCs/>
                <w:szCs w:val="22"/>
              </w:rPr>
            </w:pPr>
            <w:r w:rsidRPr="00576034">
              <w:rPr>
                <w:rFonts w:ascii="Times New Roman" w:hAnsi="Times New Roman"/>
                <w:color w:val="auto"/>
                <w:szCs w:val="22"/>
              </w:rPr>
              <w:t>Электрооборудование насосов, вентиляторов, компрессоров: общие сведения, особенности технического обслуживания.</w:t>
            </w:r>
          </w:p>
        </w:tc>
        <w:tc>
          <w:tcPr>
            <w:tcW w:w="625" w:type="pct"/>
            <w:vMerge/>
          </w:tcPr>
          <w:p w14:paraId="662551B4" w14:textId="77777777" w:rsidR="00576034" w:rsidRPr="00576034" w:rsidRDefault="00576034" w:rsidP="00576034">
            <w:pPr>
              <w:suppressAutoHyphens/>
              <w:spacing w:after="0" w:line="240" w:lineRule="auto"/>
              <w:jc w:val="both"/>
              <w:rPr>
                <w:rFonts w:ascii="Times New Roman" w:hAnsi="Times New Roman"/>
                <w:bCs/>
                <w:i/>
                <w:color w:val="auto"/>
                <w:szCs w:val="22"/>
              </w:rPr>
            </w:pPr>
          </w:p>
        </w:tc>
        <w:tc>
          <w:tcPr>
            <w:tcW w:w="551" w:type="pct"/>
            <w:vMerge/>
          </w:tcPr>
          <w:p w14:paraId="40BC48C6" w14:textId="77777777" w:rsidR="00576034" w:rsidRPr="00576034" w:rsidRDefault="00576034" w:rsidP="00576034">
            <w:pPr>
              <w:spacing w:after="0" w:line="240" w:lineRule="auto"/>
              <w:ind w:right="-68"/>
              <w:rPr>
                <w:rFonts w:ascii="Times New Roman" w:hAnsi="Times New Roman"/>
                <w:b/>
                <w:bCs/>
                <w:color w:val="auto"/>
                <w:szCs w:val="22"/>
              </w:rPr>
            </w:pPr>
          </w:p>
        </w:tc>
        <w:tc>
          <w:tcPr>
            <w:tcW w:w="679" w:type="pct"/>
            <w:vMerge/>
          </w:tcPr>
          <w:p w14:paraId="12409A5E" w14:textId="77777777" w:rsidR="00576034" w:rsidRPr="00576034" w:rsidRDefault="00576034" w:rsidP="00576034">
            <w:pPr>
              <w:suppressAutoHyphens/>
              <w:spacing w:after="0" w:line="240" w:lineRule="auto"/>
              <w:rPr>
                <w:rFonts w:ascii="Times New Roman" w:hAnsi="Times New Roman"/>
                <w:bCs/>
                <w:color w:val="auto"/>
                <w:szCs w:val="22"/>
              </w:rPr>
            </w:pPr>
          </w:p>
        </w:tc>
      </w:tr>
      <w:tr w:rsidR="00576034" w:rsidRPr="00576034" w14:paraId="28C4A3C1" w14:textId="77777777" w:rsidTr="00D001A7">
        <w:trPr>
          <w:trHeight w:val="20"/>
        </w:trPr>
        <w:tc>
          <w:tcPr>
            <w:tcW w:w="782" w:type="pct"/>
            <w:vMerge/>
          </w:tcPr>
          <w:p w14:paraId="58A54BDE" w14:textId="77777777" w:rsidR="00576034" w:rsidRPr="00576034" w:rsidRDefault="00576034" w:rsidP="00576034">
            <w:pPr>
              <w:spacing w:after="0" w:line="240" w:lineRule="auto"/>
              <w:rPr>
                <w:rFonts w:ascii="Times New Roman" w:hAnsi="Times New Roman"/>
                <w:b/>
                <w:bCs/>
                <w:color w:val="auto"/>
                <w:szCs w:val="22"/>
              </w:rPr>
            </w:pPr>
          </w:p>
        </w:tc>
        <w:tc>
          <w:tcPr>
            <w:tcW w:w="2363" w:type="pct"/>
          </w:tcPr>
          <w:p w14:paraId="585C63EE" w14:textId="77777777" w:rsidR="00576034" w:rsidRPr="00576034" w:rsidRDefault="00576034" w:rsidP="00576034">
            <w:pPr>
              <w:spacing w:after="0" w:line="240" w:lineRule="auto"/>
              <w:jc w:val="both"/>
              <w:rPr>
                <w:rFonts w:ascii="Times New Roman" w:hAnsi="Times New Roman"/>
                <w:bCs/>
                <w:szCs w:val="22"/>
              </w:rPr>
            </w:pPr>
            <w:r w:rsidRPr="00576034">
              <w:rPr>
                <w:rFonts w:ascii="Times New Roman" w:hAnsi="Times New Roman"/>
                <w:b/>
                <w:bCs/>
                <w:color w:val="auto"/>
                <w:szCs w:val="22"/>
              </w:rPr>
              <w:t>В том числе практических занятий и лабораторных работ</w:t>
            </w:r>
          </w:p>
        </w:tc>
        <w:tc>
          <w:tcPr>
            <w:tcW w:w="625" w:type="pct"/>
          </w:tcPr>
          <w:p w14:paraId="6B728AF5" w14:textId="77777777" w:rsidR="00576034" w:rsidRPr="00576034" w:rsidRDefault="00576034" w:rsidP="00576034">
            <w:pPr>
              <w:suppressAutoHyphens/>
              <w:spacing w:after="0" w:line="240" w:lineRule="auto"/>
              <w:jc w:val="both"/>
              <w:rPr>
                <w:rFonts w:ascii="Times New Roman" w:hAnsi="Times New Roman"/>
                <w:bCs/>
                <w:i/>
                <w:color w:val="auto"/>
                <w:szCs w:val="22"/>
              </w:rPr>
            </w:pPr>
            <w:r w:rsidRPr="00576034">
              <w:rPr>
                <w:rFonts w:ascii="Times New Roman" w:hAnsi="Times New Roman"/>
                <w:b/>
                <w:bCs/>
                <w:color w:val="auto"/>
                <w:szCs w:val="22"/>
              </w:rPr>
              <w:t>2</w:t>
            </w:r>
          </w:p>
        </w:tc>
        <w:tc>
          <w:tcPr>
            <w:tcW w:w="551" w:type="pct"/>
            <w:vMerge w:val="restart"/>
          </w:tcPr>
          <w:p w14:paraId="2449CF9E" w14:textId="77777777" w:rsidR="00576034" w:rsidRPr="00576034" w:rsidRDefault="00576034" w:rsidP="00576034">
            <w:pPr>
              <w:suppressAutoHyphens/>
              <w:spacing w:after="0" w:line="240" w:lineRule="auto"/>
              <w:ind w:right="-68"/>
              <w:rPr>
                <w:rFonts w:ascii="Times New Roman" w:hAnsi="Times New Roman"/>
                <w:b/>
                <w:szCs w:val="22"/>
              </w:rPr>
            </w:pPr>
            <w:r w:rsidRPr="00576034">
              <w:rPr>
                <w:rFonts w:ascii="Times New Roman" w:hAnsi="Times New Roman"/>
                <w:b/>
                <w:szCs w:val="22"/>
              </w:rPr>
              <w:t>ПК 2.1, ПК 2.2</w:t>
            </w:r>
          </w:p>
          <w:p w14:paraId="3EAEA88E" w14:textId="77777777" w:rsidR="00576034" w:rsidRPr="00576034" w:rsidRDefault="00576034" w:rsidP="00576034">
            <w:pPr>
              <w:spacing w:after="0" w:line="240" w:lineRule="auto"/>
              <w:ind w:right="-68"/>
              <w:rPr>
                <w:rFonts w:ascii="Times New Roman" w:hAnsi="Times New Roman"/>
                <w:b/>
                <w:bCs/>
                <w:color w:val="auto"/>
                <w:szCs w:val="22"/>
              </w:rPr>
            </w:pPr>
            <w:r w:rsidRPr="00576034">
              <w:rPr>
                <w:rFonts w:ascii="Times New Roman" w:hAnsi="Times New Roman"/>
                <w:b/>
                <w:bCs/>
                <w:color w:val="auto"/>
                <w:szCs w:val="22"/>
              </w:rPr>
              <w:t>ОК 04</w:t>
            </w:r>
          </w:p>
          <w:p w14:paraId="4D85265A" w14:textId="77777777" w:rsidR="00576034" w:rsidRPr="00576034" w:rsidRDefault="00576034" w:rsidP="00576034">
            <w:pPr>
              <w:spacing w:after="0"/>
              <w:ind w:right="-68"/>
              <w:rPr>
                <w:rFonts w:ascii="Times New Roman" w:hAnsi="Times New Roman"/>
                <w:b/>
                <w:bCs/>
                <w:color w:val="auto"/>
                <w:szCs w:val="22"/>
              </w:rPr>
            </w:pPr>
            <w:r w:rsidRPr="00576034">
              <w:rPr>
                <w:rFonts w:ascii="Times New Roman" w:hAnsi="Times New Roman"/>
                <w:b/>
                <w:bCs/>
                <w:color w:val="auto"/>
                <w:szCs w:val="22"/>
              </w:rPr>
              <w:t>КК 4</w:t>
            </w:r>
          </w:p>
        </w:tc>
        <w:tc>
          <w:tcPr>
            <w:tcW w:w="679" w:type="pct"/>
            <w:vMerge w:val="restart"/>
          </w:tcPr>
          <w:p w14:paraId="081D3193"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bCs/>
                <w:color w:val="auto"/>
                <w:szCs w:val="22"/>
              </w:rPr>
              <w:t xml:space="preserve">Н </w:t>
            </w:r>
            <w:r w:rsidRPr="00576034">
              <w:rPr>
                <w:rFonts w:ascii="Times New Roman" w:hAnsi="Times New Roman"/>
                <w:color w:val="auto"/>
                <w:szCs w:val="22"/>
              </w:rPr>
              <w:t xml:space="preserve">2.3.01 </w:t>
            </w:r>
          </w:p>
          <w:p w14:paraId="630396F0" w14:textId="77777777" w:rsidR="00576034" w:rsidRPr="00576034" w:rsidRDefault="00576034" w:rsidP="00576034">
            <w:pPr>
              <w:suppressAutoHyphens/>
              <w:spacing w:after="0" w:line="240" w:lineRule="auto"/>
              <w:jc w:val="both"/>
              <w:rPr>
                <w:rFonts w:ascii="Times New Roman" w:hAnsi="Times New Roman"/>
                <w:bCs/>
                <w:color w:val="auto"/>
                <w:szCs w:val="22"/>
              </w:rPr>
            </w:pPr>
            <w:r w:rsidRPr="00576034">
              <w:rPr>
                <w:rFonts w:ascii="Times New Roman" w:hAnsi="Times New Roman"/>
                <w:color w:val="auto"/>
                <w:szCs w:val="22"/>
              </w:rPr>
              <w:t xml:space="preserve">У 2.1.01 </w:t>
            </w:r>
          </w:p>
          <w:p w14:paraId="1BC25A6B"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color w:val="auto"/>
                <w:szCs w:val="22"/>
              </w:rPr>
              <w:t>З 2.2.01</w:t>
            </w:r>
          </w:p>
          <w:p w14:paraId="0A137D90" w14:textId="77777777" w:rsidR="00576034" w:rsidRPr="00576034" w:rsidRDefault="00576034" w:rsidP="00576034">
            <w:pPr>
              <w:suppressAutoHyphens/>
              <w:spacing w:after="0" w:line="240" w:lineRule="auto"/>
              <w:rPr>
                <w:rFonts w:ascii="Times New Roman" w:hAnsi="Times New Roman"/>
                <w:bCs/>
                <w:color w:val="auto"/>
                <w:szCs w:val="22"/>
              </w:rPr>
            </w:pPr>
          </w:p>
        </w:tc>
      </w:tr>
      <w:tr w:rsidR="00576034" w:rsidRPr="00576034" w14:paraId="7C10A506" w14:textId="77777777" w:rsidTr="00D001A7">
        <w:trPr>
          <w:trHeight w:val="20"/>
        </w:trPr>
        <w:tc>
          <w:tcPr>
            <w:tcW w:w="782" w:type="pct"/>
            <w:vMerge/>
          </w:tcPr>
          <w:p w14:paraId="1ACADD8F" w14:textId="77777777" w:rsidR="00576034" w:rsidRPr="00576034" w:rsidRDefault="00576034" w:rsidP="00576034">
            <w:pPr>
              <w:spacing w:after="0" w:line="240" w:lineRule="auto"/>
              <w:rPr>
                <w:rFonts w:ascii="Times New Roman" w:hAnsi="Times New Roman"/>
                <w:b/>
                <w:bCs/>
                <w:color w:val="auto"/>
                <w:szCs w:val="22"/>
              </w:rPr>
            </w:pPr>
          </w:p>
        </w:tc>
        <w:tc>
          <w:tcPr>
            <w:tcW w:w="2363" w:type="pct"/>
          </w:tcPr>
          <w:p w14:paraId="73A2847F" w14:textId="77777777" w:rsidR="00576034" w:rsidRPr="00576034" w:rsidRDefault="00576034" w:rsidP="00576034">
            <w:pPr>
              <w:spacing w:after="0" w:line="240" w:lineRule="auto"/>
              <w:jc w:val="both"/>
              <w:rPr>
                <w:rFonts w:ascii="Times New Roman" w:hAnsi="Times New Roman"/>
                <w:bCs/>
                <w:szCs w:val="22"/>
              </w:rPr>
            </w:pPr>
            <w:proofErr w:type="gramStart"/>
            <w:r w:rsidRPr="00576034">
              <w:rPr>
                <w:rFonts w:ascii="Times New Roman" w:hAnsi="Times New Roman"/>
                <w:bCs/>
                <w:szCs w:val="22"/>
              </w:rPr>
              <w:t xml:space="preserve">18 </w:t>
            </w:r>
            <w:r w:rsidRPr="00576034">
              <w:rPr>
                <w:rFonts w:ascii="Times New Roman" w:eastAsia="Calibri" w:hAnsi="Times New Roman"/>
                <w:bCs/>
                <w:szCs w:val="22"/>
              </w:rPr>
              <w:t xml:space="preserve"> «</w:t>
            </w:r>
            <w:proofErr w:type="gramEnd"/>
            <w:r w:rsidRPr="00576034">
              <w:rPr>
                <w:rFonts w:ascii="Times New Roman" w:hAnsi="Times New Roman"/>
                <w:color w:val="auto"/>
                <w:szCs w:val="22"/>
              </w:rPr>
              <w:t>Определение причин возникновения неисправностей оборудования по характерным признакам.</w:t>
            </w:r>
            <w:r w:rsidRPr="00576034">
              <w:rPr>
                <w:rFonts w:ascii="Times New Roman" w:eastAsia="Calibri" w:hAnsi="Times New Roman"/>
                <w:bCs/>
                <w:szCs w:val="22"/>
              </w:rPr>
              <w:t>».</w:t>
            </w:r>
          </w:p>
        </w:tc>
        <w:tc>
          <w:tcPr>
            <w:tcW w:w="625" w:type="pct"/>
          </w:tcPr>
          <w:p w14:paraId="3CC1FC44" w14:textId="77777777" w:rsidR="00576034" w:rsidRPr="00576034" w:rsidRDefault="00576034" w:rsidP="00576034">
            <w:pPr>
              <w:suppressAutoHyphens/>
              <w:spacing w:after="0" w:line="240" w:lineRule="auto"/>
              <w:jc w:val="both"/>
              <w:rPr>
                <w:rFonts w:ascii="Times New Roman" w:hAnsi="Times New Roman"/>
                <w:bCs/>
                <w:i/>
                <w:color w:val="auto"/>
                <w:szCs w:val="22"/>
              </w:rPr>
            </w:pPr>
            <w:r w:rsidRPr="00576034">
              <w:rPr>
                <w:rFonts w:ascii="Times New Roman" w:hAnsi="Times New Roman"/>
                <w:bCs/>
                <w:i/>
                <w:color w:val="auto"/>
                <w:szCs w:val="22"/>
              </w:rPr>
              <w:t>2</w:t>
            </w:r>
          </w:p>
        </w:tc>
        <w:tc>
          <w:tcPr>
            <w:tcW w:w="551" w:type="pct"/>
            <w:vMerge/>
          </w:tcPr>
          <w:p w14:paraId="78F7878E" w14:textId="77777777" w:rsidR="00576034" w:rsidRPr="00576034" w:rsidRDefault="00576034" w:rsidP="00576034">
            <w:pPr>
              <w:spacing w:after="0" w:line="240" w:lineRule="auto"/>
              <w:ind w:right="-68"/>
              <w:rPr>
                <w:rFonts w:ascii="Times New Roman" w:hAnsi="Times New Roman"/>
                <w:b/>
                <w:bCs/>
                <w:color w:val="auto"/>
                <w:szCs w:val="22"/>
              </w:rPr>
            </w:pPr>
          </w:p>
        </w:tc>
        <w:tc>
          <w:tcPr>
            <w:tcW w:w="679" w:type="pct"/>
            <w:vMerge/>
          </w:tcPr>
          <w:p w14:paraId="4B183E08" w14:textId="77777777" w:rsidR="00576034" w:rsidRPr="00576034" w:rsidRDefault="00576034" w:rsidP="00576034">
            <w:pPr>
              <w:suppressAutoHyphens/>
              <w:spacing w:after="0" w:line="240" w:lineRule="auto"/>
              <w:rPr>
                <w:rFonts w:ascii="Times New Roman" w:hAnsi="Times New Roman"/>
                <w:bCs/>
                <w:color w:val="auto"/>
                <w:szCs w:val="22"/>
              </w:rPr>
            </w:pPr>
          </w:p>
        </w:tc>
      </w:tr>
      <w:tr w:rsidR="00576034" w:rsidRPr="00576034" w14:paraId="295A7968" w14:textId="77777777" w:rsidTr="00D001A7">
        <w:trPr>
          <w:trHeight w:val="337"/>
        </w:trPr>
        <w:tc>
          <w:tcPr>
            <w:tcW w:w="3145" w:type="pct"/>
            <w:gridSpan w:val="2"/>
          </w:tcPr>
          <w:p w14:paraId="2597DB81" w14:textId="429A5C85" w:rsidR="00576034" w:rsidRPr="00576034" w:rsidRDefault="00576034" w:rsidP="00576034">
            <w:pPr>
              <w:spacing w:after="0" w:line="240" w:lineRule="auto"/>
              <w:rPr>
                <w:rFonts w:ascii="Times New Roman" w:hAnsi="Times New Roman"/>
                <w:b/>
                <w:bCs/>
                <w:color w:val="auto"/>
                <w:szCs w:val="22"/>
              </w:rPr>
            </w:pPr>
            <w:r w:rsidRPr="00576034">
              <w:rPr>
                <w:rFonts w:ascii="Times New Roman" w:hAnsi="Times New Roman"/>
                <w:b/>
                <w:bCs/>
                <w:color w:val="auto"/>
                <w:szCs w:val="22"/>
              </w:rPr>
              <w:t xml:space="preserve">тематика самостоятельной учебной работы при изучении раздела </w:t>
            </w:r>
          </w:p>
        </w:tc>
        <w:tc>
          <w:tcPr>
            <w:tcW w:w="625" w:type="pct"/>
          </w:tcPr>
          <w:p w14:paraId="4DCCB54F" w14:textId="77777777" w:rsidR="00576034" w:rsidRPr="00576034" w:rsidRDefault="00576034" w:rsidP="00576034">
            <w:pPr>
              <w:suppressAutoHyphens/>
              <w:spacing w:after="0" w:line="240" w:lineRule="auto"/>
              <w:rPr>
                <w:rFonts w:ascii="Times New Roman" w:hAnsi="Times New Roman"/>
                <w:bCs/>
                <w:color w:val="auto"/>
                <w:szCs w:val="22"/>
              </w:rPr>
            </w:pPr>
          </w:p>
        </w:tc>
        <w:tc>
          <w:tcPr>
            <w:tcW w:w="551" w:type="pct"/>
          </w:tcPr>
          <w:p w14:paraId="4154828C" w14:textId="77777777" w:rsidR="00576034" w:rsidRPr="00576034" w:rsidRDefault="00576034" w:rsidP="00576034">
            <w:pPr>
              <w:suppressAutoHyphens/>
              <w:spacing w:after="0" w:line="240" w:lineRule="auto"/>
              <w:rPr>
                <w:rFonts w:ascii="Times New Roman" w:hAnsi="Times New Roman"/>
                <w:b/>
                <w:i/>
                <w:color w:val="auto"/>
                <w:szCs w:val="22"/>
              </w:rPr>
            </w:pPr>
          </w:p>
        </w:tc>
        <w:tc>
          <w:tcPr>
            <w:tcW w:w="679" w:type="pct"/>
          </w:tcPr>
          <w:p w14:paraId="62210F72" w14:textId="77777777" w:rsidR="00576034" w:rsidRPr="00576034" w:rsidRDefault="00576034" w:rsidP="00576034">
            <w:pPr>
              <w:suppressAutoHyphens/>
              <w:spacing w:after="0" w:line="240" w:lineRule="auto"/>
              <w:rPr>
                <w:rFonts w:ascii="Times New Roman" w:hAnsi="Times New Roman"/>
                <w:b/>
                <w:i/>
                <w:color w:val="auto"/>
                <w:szCs w:val="22"/>
              </w:rPr>
            </w:pPr>
          </w:p>
        </w:tc>
      </w:tr>
      <w:tr w:rsidR="00576034" w:rsidRPr="00576034" w14:paraId="7B4F3D65" w14:textId="77777777" w:rsidTr="00D001A7">
        <w:tc>
          <w:tcPr>
            <w:tcW w:w="3145" w:type="pct"/>
            <w:gridSpan w:val="2"/>
          </w:tcPr>
          <w:p w14:paraId="0EF06154" w14:textId="77777777" w:rsidR="00576034" w:rsidRPr="00576034" w:rsidRDefault="00576034" w:rsidP="00576034">
            <w:pPr>
              <w:suppressAutoHyphens/>
              <w:spacing w:after="0" w:line="240" w:lineRule="auto"/>
              <w:jc w:val="both"/>
              <w:rPr>
                <w:rFonts w:ascii="Times New Roman" w:hAnsi="Times New Roman"/>
                <w:b/>
                <w:bCs/>
                <w:color w:val="auto"/>
                <w:szCs w:val="22"/>
              </w:rPr>
            </w:pPr>
            <w:bookmarkStart w:id="7" w:name="_Hlk109657930"/>
            <w:r w:rsidRPr="00576034">
              <w:rPr>
                <w:rFonts w:ascii="Times New Roman" w:hAnsi="Times New Roman"/>
                <w:b/>
                <w:bCs/>
                <w:color w:val="auto"/>
                <w:szCs w:val="22"/>
              </w:rPr>
              <w:t xml:space="preserve">Учебная практика </w:t>
            </w:r>
          </w:p>
          <w:p w14:paraId="36D27F20" w14:textId="77777777" w:rsidR="00576034" w:rsidRPr="00576034" w:rsidRDefault="00576034" w:rsidP="00576034">
            <w:pPr>
              <w:spacing w:after="0" w:line="240" w:lineRule="auto"/>
              <w:rPr>
                <w:rFonts w:ascii="Times New Roman" w:hAnsi="Times New Roman"/>
                <w:b/>
                <w:bCs/>
                <w:color w:val="auto"/>
                <w:szCs w:val="22"/>
              </w:rPr>
            </w:pPr>
            <w:r w:rsidRPr="00576034">
              <w:rPr>
                <w:rFonts w:ascii="Times New Roman" w:hAnsi="Times New Roman"/>
                <w:b/>
                <w:bCs/>
                <w:color w:val="auto"/>
                <w:szCs w:val="22"/>
              </w:rPr>
              <w:t xml:space="preserve">Виды работ </w:t>
            </w:r>
          </w:p>
          <w:p w14:paraId="4463BD86" w14:textId="77777777" w:rsidR="00576034" w:rsidRPr="00576034" w:rsidRDefault="00576034" w:rsidP="00576034">
            <w:pPr>
              <w:shd w:val="clear" w:color="auto" w:fill="FFFFFF"/>
              <w:spacing w:after="0"/>
              <w:rPr>
                <w:rFonts w:ascii="Times New Roman" w:hAnsi="Times New Roman"/>
                <w:b/>
                <w:color w:val="auto"/>
                <w:szCs w:val="22"/>
              </w:rPr>
            </w:pPr>
            <w:r w:rsidRPr="00576034">
              <w:rPr>
                <w:rFonts w:ascii="Times New Roman" w:hAnsi="Times New Roman"/>
                <w:b/>
                <w:spacing w:val="-14"/>
                <w:szCs w:val="22"/>
              </w:rPr>
              <w:t xml:space="preserve">Техническое </w:t>
            </w:r>
            <w:proofErr w:type="gramStart"/>
            <w:r w:rsidRPr="00576034">
              <w:rPr>
                <w:rFonts w:ascii="Times New Roman" w:hAnsi="Times New Roman"/>
                <w:b/>
                <w:spacing w:val="-14"/>
                <w:szCs w:val="22"/>
              </w:rPr>
              <w:t>обслуживание  устройств</w:t>
            </w:r>
            <w:proofErr w:type="gramEnd"/>
            <w:r w:rsidRPr="00576034">
              <w:rPr>
                <w:rFonts w:ascii="Times New Roman" w:hAnsi="Times New Roman"/>
                <w:b/>
                <w:spacing w:val="-14"/>
                <w:szCs w:val="22"/>
              </w:rPr>
              <w:t xml:space="preserve"> учета электроэнергии:</w:t>
            </w:r>
          </w:p>
          <w:p w14:paraId="416AA1C9" w14:textId="77777777" w:rsidR="00576034" w:rsidRPr="00576034" w:rsidRDefault="00576034" w:rsidP="00576034">
            <w:pPr>
              <w:shd w:val="clear" w:color="auto" w:fill="FFFFFF"/>
              <w:spacing w:after="0"/>
              <w:rPr>
                <w:rFonts w:ascii="Times New Roman" w:hAnsi="Times New Roman"/>
                <w:color w:val="auto"/>
                <w:szCs w:val="22"/>
              </w:rPr>
            </w:pPr>
            <w:r w:rsidRPr="00576034">
              <w:rPr>
                <w:rFonts w:ascii="Times New Roman" w:hAnsi="Times New Roman"/>
                <w:spacing w:val="-9"/>
                <w:szCs w:val="22"/>
              </w:rPr>
              <w:t xml:space="preserve">Подключение и техническое обслуживание однофазных электросчетчиков. </w:t>
            </w:r>
            <w:proofErr w:type="spellStart"/>
            <w:r w:rsidRPr="00576034">
              <w:rPr>
                <w:rFonts w:ascii="Times New Roman" w:hAnsi="Times New Roman"/>
                <w:spacing w:val="-9"/>
                <w:szCs w:val="22"/>
              </w:rPr>
              <w:t>Прозвонка</w:t>
            </w:r>
            <w:proofErr w:type="spellEnd"/>
            <w:r w:rsidRPr="00576034">
              <w:rPr>
                <w:rFonts w:ascii="Times New Roman" w:hAnsi="Times New Roman"/>
                <w:spacing w:val="-9"/>
                <w:szCs w:val="22"/>
              </w:rPr>
              <w:t xml:space="preserve"> и маркировка.</w:t>
            </w:r>
          </w:p>
          <w:p w14:paraId="32CD6946" w14:textId="77777777" w:rsidR="00576034" w:rsidRPr="00576034" w:rsidRDefault="00576034" w:rsidP="00576034">
            <w:pPr>
              <w:shd w:val="clear" w:color="auto" w:fill="FFFFFF"/>
              <w:spacing w:after="0"/>
              <w:rPr>
                <w:rFonts w:ascii="Times New Roman" w:hAnsi="Times New Roman"/>
                <w:color w:val="auto"/>
                <w:szCs w:val="22"/>
              </w:rPr>
            </w:pPr>
            <w:r w:rsidRPr="00576034">
              <w:rPr>
                <w:rFonts w:ascii="Times New Roman" w:hAnsi="Times New Roman"/>
                <w:spacing w:val="-10"/>
                <w:szCs w:val="22"/>
              </w:rPr>
              <w:t xml:space="preserve">Техническое </w:t>
            </w:r>
            <w:proofErr w:type="gramStart"/>
            <w:r w:rsidRPr="00576034">
              <w:rPr>
                <w:rFonts w:ascii="Times New Roman" w:hAnsi="Times New Roman"/>
                <w:spacing w:val="-10"/>
                <w:szCs w:val="22"/>
              </w:rPr>
              <w:t>обслуживание  этажных</w:t>
            </w:r>
            <w:proofErr w:type="gramEnd"/>
            <w:r w:rsidRPr="00576034">
              <w:rPr>
                <w:rFonts w:ascii="Times New Roman" w:hAnsi="Times New Roman"/>
                <w:spacing w:val="-10"/>
                <w:szCs w:val="22"/>
              </w:rPr>
              <w:t xml:space="preserve"> щитков на 2-3 квартиры. </w:t>
            </w:r>
          </w:p>
          <w:p w14:paraId="0D4C6053" w14:textId="77777777" w:rsidR="00576034" w:rsidRPr="00576034" w:rsidRDefault="00576034" w:rsidP="00576034">
            <w:pPr>
              <w:shd w:val="clear" w:color="auto" w:fill="FFFFFF"/>
              <w:spacing w:after="0"/>
              <w:rPr>
                <w:rFonts w:ascii="Times New Roman" w:hAnsi="Times New Roman"/>
                <w:spacing w:val="-9"/>
                <w:szCs w:val="22"/>
              </w:rPr>
            </w:pPr>
            <w:r w:rsidRPr="00576034">
              <w:rPr>
                <w:rFonts w:ascii="Times New Roman" w:hAnsi="Times New Roman"/>
                <w:spacing w:val="-9"/>
                <w:szCs w:val="22"/>
              </w:rPr>
              <w:t xml:space="preserve">Техническое обслуживание трехфазных </w:t>
            </w:r>
            <w:proofErr w:type="gramStart"/>
            <w:r w:rsidRPr="00576034">
              <w:rPr>
                <w:rFonts w:ascii="Times New Roman" w:hAnsi="Times New Roman"/>
                <w:spacing w:val="-9"/>
                <w:szCs w:val="22"/>
              </w:rPr>
              <w:t>электросчетчиков  для</w:t>
            </w:r>
            <w:proofErr w:type="gramEnd"/>
            <w:r w:rsidRPr="00576034">
              <w:rPr>
                <w:rFonts w:ascii="Times New Roman" w:hAnsi="Times New Roman"/>
                <w:spacing w:val="-9"/>
                <w:szCs w:val="22"/>
              </w:rPr>
              <w:t xml:space="preserve"> учета активной энергии.</w:t>
            </w:r>
          </w:p>
          <w:p w14:paraId="461804FA" w14:textId="77777777" w:rsidR="00576034" w:rsidRPr="00576034" w:rsidRDefault="00576034" w:rsidP="00576034">
            <w:pPr>
              <w:shd w:val="clear" w:color="auto" w:fill="FFFFFF"/>
              <w:spacing w:after="0"/>
              <w:rPr>
                <w:rFonts w:ascii="Times New Roman" w:hAnsi="Times New Roman"/>
                <w:spacing w:val="-9"/>
                <w:szCs w:val="22"/>
              </w:rPr>
            </w:pPr>
            <w:r w:rsidRPr="00576034">
              <w:rPr>
                <w:rFonts w:ascii="Times New Roman" w:hAnsi="Times New Roman"/>
                <w:spacing w:val="-9"/>
                <w:szCs w:val="22"/>
              </w:rPr>
              <w:t xml:space="preserve">Техническое обслуживание трехфазных </w:t>
            </w:r>
            <w:proofErr w:type="gramStart"/>
            <w:r w:rsidRPr="00576034">
              <w:rPr>
                <w:rFonts w:ascii="Times New Roman" w:hAnsi="Times New Roman"/>
                <w:spacing w:val="-9"/>
                <w:szCs w:val="22"/>
              </w:rPr>
              <w:t>электросчетчиков  для</w:t>
            </w:r>
            <w:proofErr w:type="gramEnd"/>
            <w:r w:rsidRPr="00576034">
              <w:rPr>
                <w:rFonts w:ascii="Times New Roman" w:hAnsi="Times New Roman"/>
                <w:spacing w:val="-9"/>
                <w:szCs w:val="22"/>
              </w:rPr>
              <w:t xml:space="preserve"> учета реактивной энергии.</w:t>
            </w:r>
          </w:p>
          <w:p w14:paraId="2283C6D6"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b/>
                <w:color w:val="auto"/>
                <w:szCs w:val="22"/>
              </w:rPr>
              <w:t xml:space="preserve">Техническое </w:t>
            </w:r>
            <w:proofErr w:type="gramStart"/>
            <w:r w:rsidRPr="00576034">
              <w:rPr>
                <w:rFonts w:ascii="Times New Roman" w:hAnsi="Times New Roman"/>
                <w:b/>
                <w:color w:val="auto"/>
                <w:szCs w:val="22"/>
              </w:rPr>
              <w:t>обслуживание  пускорегулирующей</w:t>
            </w:r>
            <w:proofErr w:type="gramEnd"/>
            <w:r w:rsidRPr="00576034">
              <w:rPr>
                <w:rFonts w:ascii="Times New Roman" w:hAnsi="Times New Roman"/>
                <w:b/>
                <w:color w:val="auto"/>
                <w:szCs w:val="22"/>
              </w:rPr>
              <w:t xml:space="preserve"> аппаратуры</w:t>
            </w:r>
            <w:r w:rsidRPr="00576034">
              <w:rPr>
                <w:rFonts w:ascii="Times New Roman" w:hAnsi="Times New Roman"/>
                <w:color w:val="auto"/>
                <w:szCs w:val="22"/>
              </w:rPr>
              <w:t>:</w:t>
            </w:r>
          </w:p>
          <w:p w14:paraId="346FB551" w14:textId="77777777" w:rsidR="00576034" w:rsidRPr="00576034" w:rsidRDefault="00576034" w:rsidP="00576034">
            <w:pPr>
              <w:shd w:val="clear" w:color="auto" w:fill="FFFFFF"/>
              <w:spacing w:after="0"/>
              <w:rPr>
                <w:rFonts w:ascii="Times New Roman" w:hAnsi="Times New Roman"/>
                <w:spacing w:val="-14"/>
                <w:szCs w:val="22"/>
              </w:rPr>
            </w:pPr>
            <w:r w:rsidRPr="00576034">
              <w:rPr>
                <w:rFonts w:ascii="Times New Roman" w:hAnsi="Times New Roman"/>
                <w:color w:val="auto"/>
                <w:szCs w:val="22"/>
              </w:rPr>
              <w:t>Техническое обслуживание пусковых кнопок и реверсивных магнитных пускате</w:t>
            </w:r>
            <w:r w:rsidRPr="00576034">
              <w:rPr>
                <w:rFonts w:ascii="Times New Roman" w:hAnsi="Times New Roman"/>
                <w:color w:val="auto"/>
                <w:szCs w:val="22"/>
              </w:rPr>
              <w:softHyphen/>
              <w:t>лей.</w:t>
            </w:r>
          </w:p>
          <w:p w14:paraId="3C8BB965"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xml:space="preserve"> Техническое обслуживание современных типов пускорегулирующей аппаратуры.</w:t>
            </w:r>
          </w:p>
          <w:p w14:paraId="575430C8"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xml:space="preserve">Техническое обслуживание и </w:t>
            </w:r>
            <w:proofErr w:type="spellStart"/>
            <w:r w:rsidRPr="00576034">
              <w:rPr>
                <w:rFonts w:ascii="Times New Roman" w:hAnsi="Times New Roman"/>
                <w:color w:val="auto"/>
                <w:szCs w:val="22"/>
              </w:rPr>
              <w:t>прозвонка</w:t>
            </w:r>
            <w:proofErr w:type="spellEnd"/>
            <w:r w:rsidRPr="00576034">
              <w:rPr>
                <w:rFonts w:ascii="Times New Roman" w:hAnsi="Times New Roman"/>
                <w:color w:val="auto"/>
                <w:szCs w:val="22"/>
              </w:rPr>
              <w:t xml:space="preserve"> контактов реле: замыкающих, размыкающих, </w:t>
            </w:r>
            <w:proofErr w:type="gramStart"/>
            <w:r w:rsidRPr="00576034">
              <w:rPr>
                <w:rFonts w:ascii="Times New Roman" w:hAnsi="Times New Roman"/>
                <w:color w:val="auto"/>
                <w:szCs w:val="22"/>
              </w:rPr>
              <w:t>переключающих;  катушки</w:t>
            </w:r>
            <w:proofErr w:type="gramEnd"/>
            <w:r w:rsidRPr="00576034">
              <w:rPr>
                <w:rFonts w:ascii="Times New Roman" w:hAnsi="Times New Roman"/>
                <w:color w:val="auto"/>
                <w:szCs w:val="22"/>
              </w:rPr>
              <w:t xml:space="preserve"> реле.</w:t>
            </w:r>
          </w:p>
          <w:p w14:paraId="53E0415F"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Техническое обслуживание переключателей типа ГОТ 3, УП 5300.</w:t>
            </w:r>
          </w:p>
          <w:p w14:paraId="5D38B5BF" w14:textId="77777777" w:rsidR="00576034" w:rsidRPr="00576034" w:rsidRDefault="00576034" w:rsidP="00576034">
            <w:pPr>
              <w:spacing w:after="0"/>
              <w:rPr>
                <w:rFonts w:ascii="Times New Roman" w:hAnsi="Times New Roman"/>
                <w:spacing w:val="-14"/>
                <w:szCs w:val="22"/>
              </w:rPr>
            </w:pPr>
            <w:r w:rsidRPr="00576034">
              <w:rPr>
                <w:rFonts w:ascii="Times New Roman" w:hAnsi="Times New Roman"/>
                <w:color w:val="auto"/>
                <w:szCs w:val="22"/>
              </w:rPr>
              <w:lastRenderedPageBreak/>
              <w:t xml:space="preserve">Техническое обслуживание переключателей ГШ 3, УП 5300, реле МКУ 48, ПР, магнитных пускателей ПМЕ, ПМП; автоматических выключателей АЛ 50, </w:t>
            </w:r>
            <w:proofErr w:type="gramStart"/>
            <w:r w:rsidRPr="00576034">
              <w:rPr>
                <w:rFonts w:ascii="Times New Roman" w:hAnsi="Times New Roman"/>
                <w:color w:val="auto"/>
                <w:szCs w:val="22"/>
              </w:rPr>
              <w:t>А</w:t>
            </w:r>
            <w:proofErr w:type="gramEnd"/>
            <w:r w:rsidRPr="00576034">
              <w:rPr>
                <w:rFonts w:ascii="Times New Roman" w:hAnsi="Times New Roman"/>
                <w:color w:val="auto"/>
                <w:szCs w:val="22"/>
              </w:rPr>
              <w:t xml:space="preserve"> 3100, трансформаторов тока, пусковых кнопок, измерительных приборов, счетчиков.</w:t>
            </w:r>
          </w:p>
          <w:p w14:paraId="63A1513A" w14:textId="77777777" w:rsidR="00576034" w:rsidRPr="00576034" w:rsidRDefault="00576034" w:rsidP="00576034">
            <w:pPr>
              <w:shd w:val="clear" w:color="auto" w:fill="FFFFFF"/>
              <w:spacing w:after="0"/>
              <w:rPr>
                <w:rFonts w:ascii="Times New Roman" w:hAnsi="Times New Roman"/>
                <w:b/>
                <w:color w:val="auto"/>
                <w:szCs w:val="22"/>
              </w:rPr>
            </w:pPr>
            <w:r w:rsidRPr="00576034">
              <w:rPr>
                <w:rFonts w:ascii="Times New Roman" w:hAnsi="Times New Roman"/>
                <w:i/>
                <w:spacing w:val="-14"/>
                <w:szCs w:val="22"/>
              </w:rPr>
              <w:t xml:space="preserve"> </w:t>
            </w:r>
            <w:r w:rsidRPr="00576034">
              <w:rPr>
                <w:rFonts w:ascii="Times New Roman" w:hAnsi="Times New Roman"/>
                <w:b/>
                <w:spacing w:val="-14"/>
                <w:szCs w:val="22"/>
              </w:rPr>
              <w:t xml:space="preserve">Техническое </w:t>
            </w:r>
            <w:proofErr w:type="gramStart"/>
            <w:r w:rsidRPr="00576034">
              <w:rPr>
                <w:rFonts w:ascii="Times New Roman" w:hAnsi="Times New Roman"/>
                <w:b/>
                <w:spacing w:val="-14"/>
                <w:szCs w:val="22"/>
              </w:rPr>
              <w:t>обслуживание  схем</w:t>
            </w:r>
            <w:proofErr w:type="gramEnd"/>
            <w:r w:rsidRPr="00576034">
              <w:rPr>
                <w:rFonts w:ascii="Times New Roman" w:hAnsi="Times New Roman"/>
                <w:b/>
                <w:spacing w:val="-14"/>
                <w:szCs w:val="22"/>
              </w:rPr>
              <w:t xml:space="preserve"> управления:</w:t>
            </w:r>
          </w:p>
          <w:p w14:paraId="3EB60D0A" w14:textId="77777777" w:rsidR="00576034" w:rsidRPr="00576034" w:rsidRDefault="00576034" w:rsidP="00576034">
            <w:pPr>
              <w:shd w:val="clear" w:color="auto" w:fill="FFFFFF"/>
              <w:spacing w:after="0"/>
              <w:rPr>
                <w:rFonts w:ascii="Times New Roman" w:hAnsi="Times New Roman"/>
                <w:color w:val="auto"/>
                <w:szCs w:val="22"/>
              </w:rPr>
            </w:pPr>
            <w:r w:rsidRPr="00576034">
              <w:rPr>
                <w:rFonts w:ascii="Times New Roman" w:hAnsi="Times New Roman"/>
                <w:spacing w:val="-9"/>
                <w:szCs w:val="22"/>
              </w:rPr>
              <w:t>Показ и объяснение схемы и принципа работы светильника с двумя люминесцент</w:t>
            </w:r>
            <w:r w:rsidRPr="00576034">
              <w:rPr>
                <w:rFonts w:ascii="Times New Roman" w:hAnsi="Times New Roman"/>
                <w:spacing w:val="-9"/>
                <w:szCs w:val="22"/>
              </w:rPr>
              <w:softHyphen/>
            </w:r>
            <w:r w:rsidRPr="00576034">
              <w:rPr>
                <w:rFonts w:ascii="Times New Roman" w:hAnsi="Times New Roman"/>
                <w:spacing w:val="-11"/>
                <w:szCs w:val="22"/>
              </w:rPr>
              <w:t>ными лампами.</w:t>
            </w:r>
          </w:p>
          <w:p w14:paraId="691F12D8" w14:textId="77777777" w:rsidR="00576034" w:rsidRPr="00576034" w:rsidRDefault="00576034" w:rsidP="00576034">
            <w:pPr>
              <w:shd w:val="clear" w:color="auto" w:fill="FFFFFF"/>
              <w:spacing w:after="0"/>
              <w:rPr>
                <w:rFonts w:ascii="Times New Roman" w:hAnsi="Times New Roman"/>
                <w:color w:val="auto"/>
                <w:szCs w:val="22"/>
              </w:rPr>
            </w:pPr>
            <w:r w:rsidRPr="00576034">
              <w:rPr>
                <w:rFonts w:ascii="Times New Roman" w:hAnsi="Times New Roman"/>
                <w:spacing w:val="-8"/>
                <w:szCs w:val="22"/>
              </w:rPr>
              <w:t xml:space="preserve"> Техническое обслуживание деталей, входящих в схему светильника: ламп, </w:t>
            </w:r>
            <w:r w:rsidRPr="00576034">
              <w:rPr>
                <w:rFonts w:ascii="Times New Roman" w:hAnsi="Times New Roman"/>
                <w:szCs w:val="22"/>
              </w:rPr>
              <w:t>дросселей, стартеров, конденсаторов.</w:t>
            </w:r>
          </w:p>
          <w:p w14:paraId="6822DCFB" w14:textId="77777777" w:rsidR="00576034" w:rsidRPr="00576034" w:rsidRDefault="00576034" w:rsidP="00576034">
            <w:pPr>
              <w:shd w:val="clear" w:color="auto" w:fill="FFFFFF"/>
              <w:spacing w:after="0"/>
              <w:rPr>
                <w:rFonts w:ascii="Times New Roman" w:hAnsi="Times New Roman"/>
                <w:color w:val="auto"/>
                <w:szCs w:val="22"/>
              </w:rPr>
            </w:pPr>
            <w:r w:rsidRPr="00576034">
              <w:rPr>
                <w:rFonts w:ascii="Times New Roman" w:hAnsi="Times New Roman"/>
                <w:spacing w:val="-9"/>
                <w:szCs w:val="22"/>
              </w:rPr>
              <w:t xml:space="preserve">Техническое обслуживание осветительных щитков: ЩК, ОП, ОЩВ и </w:t>
            </w:r>
            <w:r w:rsidRPr="00576034">
              <w:rPr>
                <w:rFonts w:ascii="Times New Roman" w:hAnsi="Times New Roman"/>
                <w:spacing w:val="-14"/>
                <w:szCs w:val="22"/>
              </w:rPr>
              <w:t>т.д.</w:t>
            </w:r>
            <w:r w:rsidRPr="00576034">
              <w:rPr>
                <w:rFonts w:ascii="Times New Roman" w:hAnsi="Times New Roman"/>
                <w:color w:val="auto"/>
                <w:szCs w:val="22"/>
              </w:rPr>
              <w:t xml:space="preserve"> </w:t>
            </w:r>
          </w:p>
          <w:p w14:paraId="1C847455" w14:textId="77777777" w:rsidR="00576034" w:rsidRPr="00576034" w:rsidRDefault="00576034" w:rsidP="00576034">
            <w:pPr>
              <w:shd w:val="clear" w:color="auto" w:fill="FFFFFF"/>
              <w:spacing w:after="0"/>
              <w:rPr>
                <w:rFonts w:ascii="Times New Roman" w:hAnsi="Times New Roman"/>
                <w:color w:val="auto"/>
                <w:szCs w:val="22"/>
              </w:rPr>
            </w:pPr>
            <w:r w:rsidRPr="00576034">
              <w:rPr>
                <w:rFonts w:ascii="Times New Roman" w:hAnsi="Times New Roman"/>
                <w:spacing w:val="-9"/>
                <w:szCs w:val="22"/>
              </w:rPr>
              <w:t xml:space="preserve"> Техническое обслуживание щита ЩО-70 уличного освещения.</w:t>
            </w:r>
          </w:p>
          <w:p w14:paraId="206FB0FB"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spacing w:val="-9"/>
                <w:szCs w:val="22"/>
              </w:rPr>
              <w:t xml:space="preserve">Техническое обслуживание кодового устройства включения питания </w:t>
            </w:r>
            <w:r w:rsidRPr="00576034">
              <w:rPr>
                <w:rFonts w:ascii="Times New Roman" w:hAnsi="Times New Roman"/>
                <w:szCs w:val="22"/>
              </w:rPr>
              <w:t>электрооборудования.</w:t>
            </w:r>
          </w:p>
          <w:p w14:paraId="77E54753" w14:textId="77777777" w:rsidR="00576034" w:rsidRPr="00576034" w:rsidRDefault="00576034" w:rsidP="00576034">
            <w:pPr>
              <w:spacing w:after="0"/>
              <w:rPr>
                <w:rFonts w:ascii="Times New Roman" w:hAnsi="Times New Roman"/>
                <w:b/>
                <w:color w:val="auto"/>
                <w:szCs w:val="22"/>
              </w:rPr>
            </w:pPr>
            <w:r w:rsidRPr="00576034">
              <w:rPr>
                <w:rFonts w:ascii="Times New Roman" w:hAnsi="Times New Roman"/>
                <w:b/>
                <w:spacing w:val="-9"/>
                <w:szCs w:val="22"/>
              </w:rPr>
              <w:t>Техническое обслуживание</w:t>
            </w:r>
            <w:r w:rsidRPr="00576034">
              <w:rPr>
                <w:rFonts w:ascii="Times New Roman" w:hAnsi="Times New Roman"/>
                <w:spacing w:val="-9"/>
                <w:szCs w:val="22"/>
              </w:rPr>
              <w:t xml:space="preserve"> </w:t>
            </w:r>
            <w:r w:rsidRPr="00576034">
              <w:rPr>
                <w:rFonts w:ascii="Times New Roman" w:hAnsi="Times New Roman"/>
                <w:b/>
                <w:color w:val="auto"/>
                <w:szCs w:val="22"/>
              </w:rPr>
              <w:t>силовых сетей:</w:t>
            </w:r>
          </w:p>
          <w:p w14:paraId="31EE398F" w14:textId="77777777" w:rsidR="00576034" w:rsidRPr="00576034" w:rsidRDefault="00576034" w:rsidP="00576034">
            <w:pPr>
              <w:spacing w:after="0"/>
              <w:rPr>
                <w:rFonts w:ascii="Times New Roman" w:hAnsi="Times New Roman"/>
                <w:b/>
                <w:color w:val="auto"/>
                <w:szCs w:val="22"/>
              </w:rPr>
            </w:pPr>
            <w:r w:rsidRPr="00576034">
              <w:rPr>
                <w:rFonts w:ascii="Times New Roman" w:hAnsi="Times New Roman"/>
                <w:spacing w:val="-9"/>
                <w:szCs w:val="22"/>
              </w:rPr>
              <w:t>Техническое обслуживание силовых проводов и кабелей.</w:t>
            </w:r>
          </w:p>
          <w:p w14:paraId="1B22E6E9"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spacing w:val="-9"/>
                <w:szCs w:val="22"/>
              </w:rPr>
              <w:t xml:space="preserve">Техническое обслуживание </w:t>
            </w:r>
            <w:r w:rsidRPr="00576034">
              <w:rPr>
                <w:rFonts w:ascii="Times New Roman" w:hAnsi="Times New Roman"/>
                <w:color w:val="auto"/>
                <w:szCs w:val="22"/>
              </w:rPr>
              <w:t>силовых ящиков и вводно-распределительных устройств.</w:t>
            </w:r>
          </w:p>
          <w:p w14:paraId="250148D2"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spacing w:val="-9"/>
                <w:szCs w:val="22"/>
              </w:rPr>
              <w:t xml:space="preserve">Техническое обслуживание </w:t>
            </w:r>
            <w:r w:rsidRPr="00576034">
              <w:rPr>
                <w:rFonts w:ascii="Times New Roman" w:hAnsi="Times New Roman"/>
                <w:color w:val="auto"/>
                <w:szCs w:val="22"/>
              </w:rPr>
              <w:t>рубильников.</w:t>
            </w:r>
          </w:p>
          <w:p w14:paraId="3D536167"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spacing w:val="-9"/>
                <w:szCs w:val="22"/>
              </w:rPr>
              <w:t xml:space="preserve">Техническое </w:t>
            </w:r>
            <w:proofErr w:type="gramStart"/>
            <w:r w:rsidRPr="00576034">
              <w:rPr>
                <w:rFonts w:ascii="Times New Roman" w:hAnsi="Times New Roman"/>
                <w:spacing w:val="-9"/>
                <w:szCs w:val="22"/>
              </w:rPr>
              <w:t>обслуживание  и</w:t>
            </w:r>
            <w:proofErr w:type="gramEnd"/>
            <w:r w:rsidRPr="00576034">
              <w:rPr>
                <w:rFonts w:ascii="Times New Roman" w:hAnsi="Times New Roman"/>
                <w:spacing w:val="-9"/>
                <w:szCs w:val="22"/>
              </w:rPr>
              <w:t xml:space="preserve"> р</w:t>
            </w:r>
            <w:r w:rsidRPr="00576034">
              <w:rPr>
                <w:rFonts w:ascii="Times New Roman" w:hAnsi="Times New Roman"/>
                <w:color w:val="auto"/>
                <w:szCs w:val="22"/>
              </w:rPr>
              <w:t>егулировка включения подвижных ножей переключателей типа ПУ.</w:t>
            </w:r>
          </w:p>
          <w:p w14:paraId="42CC8056"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spacing w:val="-9"/>
                <w:szCs w:val="22"/>
              </w:rPr>
              <w:t xml:space="preserve">Техническое обслуживание </w:t>
            </w:r>
            <w:r w:rsidRPr="00576034">
              <w:rPr>
                <w:rFonts w:ascii="Times New Roman" w:hAnsi="Times New Roman"/>
                <w:color w:val="auto"/>
                <w:szCs w:val="22"/>
              </w:rPr>
              <w:t xml:space="preserve">контактных стоек на изоляторах А 632, А 645м, </w:t>
            </w:r>
            <w:proofErr w:type="gramStart"/>
            <w:r w:rsidRPr="00576034">
              <w:rPr>
                <w:rFonts w:ascii="Times New Roman" w:hAnsi="Times New Roman"/>
                <w:color w:val="auto"/>
                <w:szCs w:val="22"/>
              </w:rPr>
              <w:t>А</w:t>
            </w:r>
            <w:proofErr w:type="gramEnd"/>
            <w:r w:rsidRPr="00576034">
              <w:rPr>
                <w:rFonts w:ascii="Times New Roman" w:hAnsi="Times New Roman"/>
                <w:color w:val="auto"/>
                <w:szCs w:val="22"/>
              </w:rPr>
              <w:t xml:space="preserve"> 6456.</w:t>
            </w:r>
          </w:p>
          <w:p w14:paraId="3A644DDE"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Зачистка и смазка контактных соединений под болтовые зажимы.</w:t>
            </w:r>
          </w:p>
          <w:p w14:paraId="350C0355"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spacing w:val="-9"/>
                <w:szCs w:val="22"/>
              </w:rPr>
              <w:t xml:space="preserve">Техническое обслуживание </w:t>
            </w:r>
            <w:r w:rsidRPr="00576034">
              <w:rPr>
                <w:rFonts w:ascii="Times New Roman" w:hAnsi="Times New Roman"/>
                <w:color w:val="auto"/>
                <w:szCs w:val="22"/>
              </w:rPr>
              <w:t>предохранителей до 600 А.</w:t>
            </w:r>
          </w:p>
          <w:p w14:paraId="28E8AADF" w14:textId="77777777" w:rsidR="00576034" w:rsidRPr="00576034" w:rsidRDefault="00576034" w:rsidP="00576034">
            <w:pPr>
              <w:spacing w:after="0" w:line="240" w:lineRule="auto"/>
              <w:rPr>
                <w:rFonts w:ascii="Times New Roman" w:hAnsi="Times New Roman"/>
                <w:b/>
                <w:bCs/>
                <w:color w:val="auto"/>
                <w:szCs w:val="22"/>
              </w:rPr>
            </w:pPr>
          </w:p>
        </w:tc>
        <w:tc>
          <w:tcPr>
            <w:tcW w:w="625" w:type="pct"/>
          </w:tcPr>
          <w:p w14:paraId="00F0026F" w14:textId="7E98AFBA" w:rsidR="00576034" w:rsidRPr="00576034" w:rsidRDefault="00D37B78" w:rsidP="00576034">
            <w:pPr>
              <w:spacing w:after="0" w:line="240" w:lineRule="auto"/>
              <w:jc w:val="center"/>
              <w:rPr>
                <w:rFonts w:ascii="Times New Roman" w:hAnsi="Times New Roman"/>
                <w:bCs/>
                <w:color w:val="auto"/>
                <w:szCs w:val="22"/>
              </w:rPr>
            </w:pPr>
            <w:r>
              <w:rPr>
                <w:rFonts w:ascii="Times New Roman" w:hAnsi="Times New Roman"/>
                <w:bCs/>
                <w:color w:val="auto"/>
                <w:szCs w:val="22"/>
              </w:rPr>
              <w:lastRenderedPageBreak/>
              <w:t>72</w:t>
            </w:r>
          </w:p>
        </w:tc>
        <w:tc>
          <w:tcPr>
            <w:tcW w:w="551" w:type="pct"/>
          </w:tcPr>
          <w:p w14:paraId="129A1280" w14:textId="77777777" w:rsidR="00576034" w:rsidRPr="00576034" w:rsidRDefault="00576034" w:rsidP="00576034">
            <w:pPr>
              <w:spacing w:after="0" w:line="240" w:lineRule="auto"/>
              <w:rPr>
                <w:rFonts w:ascii="Times New Roman" w:hAnsi="Times New Roman"/>
                <w:b/>
                <w:i/>
                <w:color w:val="auto"/>
                <w:szCs w:val="22"/>
                <w:highlight w:val="green"/>
              </w:rPr>
            </w:pPr>
          </w:p>
        </w:tc>
        <w:tc>
          <w:tcPr>
            <w:tcW w:w="679" w:type="pct"/>
          </w:tcPr>
          <w:p w14:paraId="3BC4787E" w14:textId="77777777" w:rsidR="00576034" w:rsidRPr="00576034" w:rsidRDefault="00576034" w:rsidP="00576034">
            <w:pPr>
              <w:spacing w:after="0" w:line="240" w:lineRule="auto"/>
              <w:rPr>
                <w:rFonts w:ascii="Times New Roman" w:hAnsi="Times New Roman"/>
                <w:b/>
                <w:i/>
                <w:color w:val="auto"/>
                <w:szCs w:val="22"/>
                <w:highlight w:val="green"/>
              </w:rPr>
            </w:pPr>
          </w:p>
        </w:tc>
      </w:tr>
      <w:tr w:rsidR="00576034" w:rsidRPr="00576034" w14:paraId="6584B506" w14:textId="77777777" w:rsidTr="00D001A7">
        <w:trPr>
          <w:trHeight w:val="800"/>
        </w:trPr>
        <w:tc>
          <w:tcPr>
            <w:tcW w:w="3145" w:type="pct"/>
            <w:gridSpan w:val="2"/>
          </w:tcPr>
          <w:p w14:paraId="29F33617" w14:textId="77777777" w:rsidR="00576034" w:rsidRPr="00576034" w:rsidRDefault="00576034" w:rsidP="00576034">
            <w:pPr>
              <w:suppressAutoHyphens/>
              <w:spacing w:after="0" w:line="240" w:lineRule="auto"/>
              <w:jc w:val="both"/>
              <w:rPr>
                <w:rFonts w:ascii="Times New Roman" w:hAnsi="Times New Roman"/>
                <w:b/>
                <w:bCs/>
                <w:color w:val="auto"/>
                <w:szCs w:val="22"/>
              </w:rPr>
            </w:pPr>
            <w:r w:rsidRPr="00576034">
              <w:rPr>
                <w:rFonts w:ascii="Times New Roman" w:hAnsi="Times New Roman"/>
                <w:b/>
                <w:bCs/>
                <w:color w:val="auto"/>
                <w:szCs w:val="22"/>
              </w:rPr>
              <w:t xml:space="preserve">Производственная практика </w:t>
            </w:r>
          </w:p>
          <w:p w14:paraId="726EE77F" w14:textId="77777777" w:rsidR="00576034" w:rsidRPr="00576034" w:rsidRDefault="00576034" w:rsidP="00576034">
            <w:pPr>
              <w:spacing w:after="0" w:line="240" w:lineRule="auto"/>
              <w:rPr>
                <w:rFonts w:ascii="Times New Roman" w:hAnsi="Times New Roman"/>
                <w:b/>
                <w:bCs/>
                <w:color w:val="auto"/>
                <w:szCs w:val="22"/>
              </w:rPr>
            </w:pPr>
            <w:r w:rsidRPr="00576034">
              <w:rPr>
                <w:rFonts w:ascii="Times New Roman" w:hAnsi="Times New Roman"/>
                <w:b/>
                <w:bCs/>
                <w:color w:val="auto"/>
                <w:szCs w:val="22"/>
              </w:rPr>
              <w:t xml:space="preserve">Виды работ </w:t>
            </w:r>
          </w:p>
          <w:p w14:paraId="23B3D67E"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xml:space="preserve">Техническое обслуживание </w:t>
            </w:r>
            <w:proofErr w:type="gramStart"/>
            <w:r w:rsidRPr="00576034">
              <w:rPr>
                <w:rFonts w:ascii="Times New Roman" w:hAnsi="Times New Roman"/>
                <w:color w:val="auto"/>
                <w:szCs w:val="22"/>
              </w:rPr>
              <w:t>кабельных  линий</w:t>
            </w:r>
            <w:proofErr w:type="gramEnd"/>
            <w:r w:rsidRPr="00576034">
              <w:rPr>
                <w:rFonts w:ascii="Times New Roman" w:hAnsi="Times New Roman"/>
                <w:color w:val="auto"/>
                <w:szCs w:val="22"/>
              </w:rPr>
              <w:t xml:space="preserve"> 0,4 </w:t>
            </w:r>
            <w:proofErr w:type="spellStart"/>
            <w:r w:rsidRPr="00576034">
              <w:rPr>
                <w:rFonts w:ascii="Times New Roman" w:hAnsi="Times New Roman"/>
                <w:color w:val="auto"/>
                <w:szCs w:val="22"/>
              </w:rPr>
              <w:t>кВ.</w:t>
            </w:r>
            <w:proofErr w:type="spellEnd"/>
            <w:r w:rsidRPr="00576034">
              <w:rPr>
                <w:rFonts w:ascii="Times New Roman" w:hAnsi="Times New Roman"/>
                <w:color w:val="auto"/>
                <w:szCs w:val="22"/>
              </w:rPr>
              <w:t xml:space="preserve"> Разделка кабеля, присоединение кабеля к вводам ВРУ.</w:t>
            </w:r>
          </w:p>
          <w:p w14:paraId="45387438"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Техническое обслуживание воздушных линий электропередач.</w:t>
            </w:r>
          </w:p>
          <w:p w14:paraId="21CF5705"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Техническое обслуживание однофазных и трехфазных электросчетчиков прямого включения и через трансформаторы тока.</w:t>
            </w:r>
          </w:p>
          <w:p w14:paraId="2A4A2A04"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Техническое обслуживание осветительных и силовых щитов, ящиков и вводно-распределительных устройств.</w:t>
            </w:r>
          </w:p>
          <w:p w14:paraId="7A3AB510" w14:textId="77777777" w:rsidR="00576034" w:rsidRPr="00576034" w:rsidRDefault="00576034" w:rsidP="00576034">
            <w:pPr>
              <w:spacing w:after="0"/>
              <w:jc w:val="both"/>
              <w:rPr>
                <w:rFonts w:ascii="Times New Roman" w:hAnsi="Times New Roman"/>
                <w:color w:val="auto"/>
                <w:szCs w:val="22"/>
              </w:rPr>
            </w:pPr>
            <w:r w:rsidRPr="00576034">
              <w:rPr>
                <w:rFonts w:ascii="Times New Roman" w:hAnsi="Times New Roman"/>
                <w:color w:val="auto"/>
                <w:szCs w:val="22"/>
              </w:rPr>
              <w:t>Техническое обслуживание пускорегулирующей аппаратуры: контроллеров, контакторов, магнитных пускателей, автоматических выключателей, кнопок управления, пакетных выключателей.</w:t>
            </w:r>
          </w:p>
          <w:p w14:paraId="3941304F"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Техническое обслуживание аппаратов защиты.</w:t>
            </w:r>
          </w:p>
          <w:p w14:paraId="14E7062B"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lastRenderedPageBreak/>
              <w:t>Техническое обслуживание однофазных и трехфазных электродвигателей асинхронного и коллекторного типа.</w:t>
            </w:r>
          </w:p>
          <w:p w14:paraId="7DE44D53"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Техническое обслуживание трансформаторов.</w:t>
            </w:r>
          </w:p>
          <w:p w14:paraId="3A7761B6" w14:textId="77777777" w:rsidR="00576034" w:rsidRPr="00576034" w:rsidRDefault="00576034" w:rsidP="00576034">
            <w:pPr>
              <w:spacing w:after="0"/>
              <w:jc w:val="both"/>
              <w:rPr>
                <w:rFonts w:ascii="Times New Roman" w:hAnsi="Times New Roman"/>
                <w:color w:val="auto"/>
                <w:szCs w:val="22"/>
              </w:rPr>
            </w:pPr>
            <w:proofErr w:type="gramStart"/>
            <w:r w:rsidRPr="00576034">
              <w:rPr>
                <w:rFonts w:ascii="Times New Roman" w:hAnsi="Times New Roman"/>
                <w:color w:val="auto"/>
                <w:szCs w:val="22"/>
              </w:rPr>
              <w:t>Регламент  работ</w:t>
            </w:r>
            <w:proofErr w:type="gramEnd"/>
            <w:r w:rsidRPr="00576034">
              <w:rPr>
                <w:rFonts w:ascii="Times New Roman" w:hAnsi="Times New Roman"/>
                <w:color w:val="auto"/>
                <w:szCs w:val="22"/>
              </w:rPr>
              <w:t xml:space="preserve"> по техническому обслуживанию контактных систем автоматики.</w:t>
            </w:r>
          </w:p>
          <w:p w14:paraId="10EC6700" w14:textId="77777777" w:rsidR="00576034" w:rsidRPr="00576034" w:rsidRDefault="00576034" w:rsidP="00576034">
            <w:pPr>
              <w:spacing w:after="0"/>
              <w:rPr>
                <w:rFonts w:ascii="Times New Roman" w:hAnsi="Times New Roman"/>
                <w:color w:val="auto"/>
                <w:szCs w:val="22"/>
              </w:rPr>
            </w:pPr>
            <w:r w:rsidRPr="00576034">
              <w:rPr>
                <w:rFonts w:ascii="Times New Roman" w:hAnsi="Times New Roman"/>
                <w:color w:val="auto"/>
                <w:szCs w:val="22"/>
              </w:rPr>
              <w:t xml:space="preserve">Техническое обслуживание электрооборудования </w:t>
            </w:r>
            <w:proofErr w:type="gramStart"/>
            <w:r w:rsidRPr="00576034">
              <w:rPr>
                <w:rFonts w:ascii="Times New Roman" w:hAnsi="Times New Roman"/>
                <w:color w:val="auto"/>
                <w:szCs w:val="22"/>
              </w:rPr>
              <w:t>трансформаторных  подстанций</w:t>
            </w:r>
            <w:proofErr w:type="gramEnd"/>
            <w:r w:rsidRPr="00576034">
              <w:rPr>
                <w:rFonts w:ascii="Times New Roman" w:hAnsi="Times New Roman"/>
                <w:color w:val="auto"/>
                <w:szCs w:val="22"/>
              </w:rPr>
              <w:t>: выключателей, разъединителей, отделителей, короткозамыкателей.</w:t>
            </w:r>
          </w:p>
          <w:p w14:paraId="58382358" w14:textId="77777777" w:rsidR="00576034" w:rsidRPr="00576034" w:rsidRDefault="00576034" w:rsidP="00576034">
            <w:pPr>
              <w:spacing w:after="0"/>
              <w:jc w:val="both"/>
              <w:rPr>
                <w:rFonts w:ascii="Times New Roman" w:eastAsia="Calibri" w:hAnsi="Times New Roman"/>
                <w:color w:val="auto"/>
                <w:szCs w:val="22"/>
              </w:rPr>
            </w:pPr>
            <w:r w:rsidRPr="00576034">
              <w:rPr>
                <w:rFonts w:ascii="Times New Roman" w:hAnsi="Times New Roman"/>
                <w:color w:val="auto"/>
                <w:szCs w:val="22"/>
              </w:rPr>
              <w:t xml:space="preserve">Техническое обслуживание электрооборудования промышленных </w:t>
            </w:r>
            <w:proofErr w:type="gramStart"/>
            <w:r w:rsidRPr="00576034">
              <w:rPr>
                <w:rFonts w:ascii="Times New Roman" w:hAnsi="Times New Roman"/>
                <w:color w:val="auto"/>
                <w:szCs w:val="22"/>
              </w:rPr>
              <w:t>предприятий:  крановых</w:t>
            </w:r>
            <w:proofErr w:type="gramEnd"/>
            <w:r w:rsidRPr="00576034">
              <w:rPr>
                <w:rFonts w:ascii="Times New Roman" w:hAnsi="Times New Roman"/>
                <w:color w:val="auto"/>
                <w:szCs w:val="22"/>
              </w:rPr>
              <w:t xml:space="preserve"> механизмов,  лифтов,  механизмов непрерывного транспорта, насосов, вентиляторов, компрессоров.</w:t>
            </w:r>
          </w:p>
        </w:tc>
        <w:tc>
          <w:tcPr>
            <w:tcW w:w="625" w:type="pct"/>
          </w:tcPr>
          <w:p w14:paraId="7CB0D795" w14:textId="77777777" w:rsidR="00576034" w:rsidRPr="00576034" w:rsidRDefault="00576034" w:rsidP="00576034">
            <w:pPr>
              <w:spacing w:after="0" w:line="240" w:lineRule="auto"/>
              <w:jc w:val="center"/>
              <w:rPr>
                <w:rFonts w:ascii="Times New Roman" w:hAnsi="Times New Roman"/>
                <w:bCs/>
                <w:color w:val="auto"/>
                <w:szCs w:val="22"/>
                <w:highlight w:val="green"/>
              </w:rPr>
            </w:pPr>
            <w:r w:rsidRPr="00576034">
              <w:rPr>
                <w:rFonts w:ascii="Times New Roman" w:eastAsia="Calibri" w:hAnsi="Times New Roman"/>
                <w:bCs/>
                <w:color w:val="auto"/>
                <w:szCs w:val="22"/>
              </w:rPr>
              <w:lastRenderedPageBreak/>
              <w:t>72</w:t>
            </w:r>
          </w:p>
        </w:tc>
        <w:tc>
          <w:tcPr>
            <w:tcW w:w="551" w:type="pct"/>
          </w:tcPr>
          <w:p w14:paraId="274B6F8F" w14:textId="77777777" w:rsidR="00576034" w:rsidRPr="00576034" w:rsidRDefault="00576034" w:rsidP="00576034">
            <w:pPr>
              <w:spacing w:after="0" w:line="240" w:lineRule="auto"/>
              <w:rPr>
                <w:rFonts w:ascii="Times New Roman" w:hAnsi="Times New Roman"/>
                <w:b/>
                <w:i/>
                <w:color w:val="auto"/>
                <w:szCs w:val="22"/>
                <w:highlight w:val="green"/>
              </w:rPr>
            </w:pPr>
          </w:p>
        </w:tc>
        <w:tc>
          <w:tcPr>
            <w:tcW w:w="679" w:type="pct"/>
          </w:tcPr>
          <w:p w14:paraId="14038151" w14:textId="77777777" w:rsidR="00576034" w:rsidRPr="00576034" w:rsidRDefault="00576034" w:rsidP="00576034">
            <w:pPr>
              <w:spacing w:after="0" w:line="240" w:lineRule="auto"/>
              <w:rPr>
                <w:rFonts w:ascii="Times New Roman" w:hAnsi="Times New Roman"/>
                <w:b/>
                <w:i/>
                <w:color w:val="auto"/>
                <w:szCs w:val="22"/>
                <w:highlight w:val="green"/>
              </w:rPr>
            </w:pPr>
          </w:p>
        </w:tc>
      </w:tr>
      <w:bookmarkEnd w:id="7"/>
      <w:tr w:rsidR="00576034" w:rsidRPr="00576034" w14:paraId="79541174" w14:textId="77777777" w:rsidTr="00D001A7">
        <w:trPr>
          <w:trHeight w:val="195"/>
        </w:trPr>
        <w:tc>
          <w:tcPr>
            <w:tcW w:w="3145" w:type="pct"/>
            <w:gridSpan w:val="2"/>
          </w:tcPr>
          <w:p w14:paraId="2F2194A7" w14:textId="77777777" w:rsidR="00576034" w:rsidRPr="00576034" w:rsidRDefault="00576034" w:rsidP="00576034">
            <w:pPr>
              <w:spacing w:after="0"/>
              <w:rPr>
                <w:rFonts w:ascii="Times New Roman" w:hAnsi="Times New Roman"/>
                <w:b/>
                <w:bCs/>
                <w:color w:val="auto"/>
                <w:szCs w:val="22"/>
              </w:rPr>
            </w:pPr>
            <w:r w:rsidRPr="00576034">
              <w:rPr>
                <w:rFonts w:ascii="Times New Roman" w:hAnsi="Times New Roman"/>
                <w:b/>
                <w:bCs/>
                <w:color w:val="auto"/>
                <w:szCs w:val="22"/>
              </w:rPr>
              <w:t>Промежуточная аттестация по профессиональному модулю</w:t>
            </w:r>
          </w:p>
        </w:tc>
        <w:tc>
          <w:tcPr>
            <w:tcW w:w="625" w:type="pct"/>
          </w:tcPr>
          <w:p w14:paraId="36508C9B" w14:textId="77777777" w:rsidR="00576034" w:rsidRPr="00576034" w:rsidRDefault="00576034" w:rsidP="00576034">
            <w:pPr>
              <w:spacing w:after="0"/>
              <w:jc w:val="center"/>
              <w:rPr>
                <w:rFonts w:ascii="Times New Roman" w:hAnsi="Times New Roman"/>
                <w:b/>
                <w:i/>
                <w:color w:val="auto"/>
                <w:szCs w:val="22"/>
                <w:highlight w:val="green"/>
                <w:lang w:val="en-US"/>
              </w:rPr>
            </w:pPr>
            <w:r w:rsidRPr="00576034">
              <w:rPr>
                <w:rFonts w:ascii="Times New Roman" w:hAnsi="Times New Roman"/>
                <w:b/>
                <w:i/>
                <w:color w:val="auto"/>
                <w:szCs w:val="22"/>
                <w:lang w:val="en-US"/>
              </w:rPr>
              <w:t>12</w:t>
            </w:r>
          </w:p>
        </w:tc>
        <w:tc>
          <w:tcPr>
            <w:tcW w:w="551" w:type="pct"/>
          </w:tcPr>
          <w:p w14:paraId="4B2EEA27" w14:textId="77777777" w:rsidR="00576034" w:rsidRPr="00576034" w:rsidRDefault="00576034" w:rsidP="00576034">
            <w:pPr>
              <w:spacing w:after="0"/>
              <w:rPr>
                <w:rFonts w:ascii="Times New Roman" w:hAnsi="Times New Roman"/>
                <w:b/>
                <w:i/>
                <w:color w:val="auto"/>
                <w:szCs w:val="22"/>
                <w:highlight w:val="green"/>
              </w:rPr>
            </w:pPr>
          </w:p>
        </w:tc>
        <w:tc>
          <w:tcPr>
            <w:tcW w:w="679" w:type="pct"/>
          </w:tcPr>
          <w:p w14:paraId="61D9BDD2" w14:textId="77777777" w:rsidR="00576034" w:rsidRPr="00576034" w:rsidRDefault="00576034" w:rsidP="00576034">
            <w:pPr>
              <w:spacing w:after="0" w:line="240" w:lineRule="auto"/>
              <w:rPr>
                <w:rFonts w:ascii="Times New Roman" w:hAnsi="Times New Roman"/>
                <w:b/>
                <w:i/>
                <w:color w:val="auto"/>
                <w:szCs w:val="22"/>
                <w:highlight w:val="green"/>
              </w:rPr>
            </w:pPr>
          </w:p>
        </w:tc>
      </w:tr>
      <w:tr w:rsidR="00576034" w:rsidRPr="00576034" w14:paraId="3505506B" w14:textId="77777777" w:rsidTr="00D001A7">
        <w:trPr>
          <w:trHeight w:val="390"/>
        </w:trPr>
        <w:tc>
          <w:tcPr>
            <w:tcW w:w="3145" w:type="pct"/>
            <w:gridSpan w:val="2"/>
          </w:tcPr>
          <w:p w14:paraId="292E8C1F" w14:textId="77777777" w:rsidR="00576034" w:rsidRPr="00576034" w:rsidRDefault="00576034" w:rsidP="00576034">
            <w:pPr>
              <w:spacing w:after="0"/>
              <w:rPr>
                <w:rFonts w:ascii="Times New Roman" w:hAnsi="Times New Roman"/>
                <w:b/>
                <w:bCs/>
                <w:color w:val="auto"/>
                <w:szCs w:val="22"/>
                <w:lang w:val="en-US"/>
              </w:rPr>
            </w:pPr>
            <w:r w:rsidRPr="00576034">
              <w:rPr>
                <w:rFonts w:ascii="Times New Roman" w:hAnsi="Times New Roman"/>
                <w:b/>
                <w:bCs/>
                <w:color w:val="auto"/>
                <w:szCs w:val="22"/>
              </w:rPr>
              <w:t>Всего</w:t>
            </w:r>
          </w:p>
        </w:tc>
        <w:tc>
          <w:tcPr>
            <w:tcW w:w="625" w:type="pct"/>
          </w:tcPr>
          <w:p w14:paraId="79C25A33" w14:textId="46587029" w:rsidR="00576034" w:rsidRPr="00576034" w:rsidRDefault="00D37B78" w:rsidP="00576034">
            <w:pPr>
              <w:spacing w:after="0"/>
              <w:jc w:val="center"/>
              <w:rPr>
                <w:rFonts w:ascii="Times New Roman" w:eastAsia="Calibri" w:hAnsi="Times New Roman"/>
                <w:b/>
                <w:color w:val="auto"/>
                <w:szCs w:val="22"/>
              </w:rPr>
            </w:pPr>
            <w:r>
              <w:rPr>
                <w:rFonts w:ascii="Times New Roman" w:eastAsia="Calibri" w:hAnsi="Times New Roman"/>
                <w:b/>
                <w:color w:val="auto"/>
                <w:szCs w:val="22"/>
              </w:rPr>
              <w:t>252</w:t>
            </w:r>
          </w:p>
        </w:tc>
        <w:tc>
          <w:tcPr>
            <w:tcW w:w="551" w:type="pct"/>
          </w:tcPr>
          <w:p w14:paraId="300B47AC" w14:textId="77777777" w:rsidR="00576034" w:rsidRPr="00576034" w:rsidRDefault="00576034" w:rsidP="00576034">
            <w:pPr>
              <w:spacing w:after="0"/>
              <w:rPr>
                <w:rFonts w:ascii="Times New Roman" w:hAnsi="Times New Roman"/>
                <w:b/>
                <w:i/>
                <w:color w:val="auto"/>
                <w:szCs w:val="22"/>
                <w:highlight w:val="green"/>
              </w:rPr>
            </w:pPr>
          </w:p>
        </w:tc>
        <w:tc>
          <w:tcPr>
            <w:tcW w:w="679" w:type="pct"/>
          </w:tcPr>
          <w:p w14:paraId="3BC94FC0" w14:textId="77777777" w:rsidR="00576034" w:rsidRPr="00576034" w:rsidRDefault="00576034" w:rsidP="00576034">
            <w:pPr>
              <w:spacing w:after="0" w:line="240" w:lineRule="auto"/>
              <w:rPr>
                <w:rFonts w:ascii="Times New Roman" w:hAnsi="Times New Roman"/>
                <w:b/>
                <w:i/>
                <w:color w:val="auto"/>
                <w:szCs w:val="22"/>
                <w:highlight w:val="green"/>
              </w:rPr>
            </w:pPr>
          </w:p>
        </w:tc>
      </w:tr>
    </w:tbl>
    <w:p w14:paraId="27EAE048" w14:textId="77777777" w:rsidR="00576034" w:rsidRPr="00576034" w:rsidRDefault="00576034" w:rsidP="00576034">
      <w:pPr>
        <w:rPr>
          <w:rFonts w:ascii="Times New Roman" w:hAnsi="Times New Roman"/>
          <w:i/>
          <w:color w:val="auto"/>
          <w:szCs w:val="22"/>
        </w:rPr>
        <w:sectPr w:rsidR="00576034" w:rsidRPr="00576034" w:rsidSect="00733AEF">
          <w:pgSz w:w="16840" w:h="11907" w:orient="landscape"/>
          <w:pgMar w:top="851" w:right="1134" w:bottom="851" w:left="992" w:header="709" w:footer="709" w:gutter="0"/>
          <w:cols w:space="720"/>
        </w:sectPr>
      </w:pPr>
    </w:p>
    <w:p w14:paraId="78AAE19A" w14:textId="77777777" w:rsidR="00576034" w:rsidRPr="00576034" w:rsidRDefault="00576034" w:rsidP="00576034">
      <w:pPr>
        <w:spacing w:after="0"/>
        <w:jc w:val="center"/>
        <w:rPr>
          <w:rFonts w:ascii="Times New Roman" w:hAnsi="Times New Roman"/>
          <w:b/>
          <w:bCs/>
          <w:color w:val="auto"/>
          <w:sz w:val="24"/>
          <w:szCs w:val="24"/>
        </w:rPr>
      </w:pPr>
      <w:r w:rsidRPr="00576034">
        <w:rPr>
          <w:rFonts w:ascii="Times New Roman" w:hAnsi="Times New Roman"/>
          <w:b/>
          <w:bCs/>
          <w:color w:val="auto"/>
          <w:sz w:val="24"/>
          <w:szCs w:val="24"/>
        </w:rPr>
        <w:lastRenderedPageBreak/>
        <w:t>3. УСЛОВИЯ РЕАЛИЗАЦИИ ПРОФЕССИОНАЛЬНОГО МОДУЛЯ</w:t>
      </w:r>
    </w:p>
    <w:p w14:paraId="4E9DBAAB" w14:textId="77777777" w:rsidR="00576034" w:rsidRPr="00576034" w:rsidRDefault="00576034" w:rsidP="00576034">
      <w:pPr>
        <w:spacing w:after="0"/>
        <w:ind w:firstLine="709"/>
        <w:rPr>
          <w:rFonts w:ascii="Times New Roman" w:hAnsi="Times New Roman"/>
          <w:b/>
          <w:bCs/>
          <w:color w:val="auto"/>
          <w:sz w:val="24"/>
          <w:szCs w:val="24"/>
          <w:highlight w:val="lightGray"/>
        </w:rPr>
      </w:pPr>
    </w:p>
    <w:p w14:paraId="140F175A" w14:textId="77777777" w:rsidR="00576034" w:rsidRPr="00576034" w:rsidRDefault="00576034" w:rsidP="00576034">
      <w:pPr>
        <w:spacing w:after="0"/>
        <w:ind w:firstLine="709"/>
        <w:jc w:val="both"/>
        <w:rPr>
          <w:rFonts w:ascii="Times New Roman" w:hAnsi="Times New Roman"/>
          <w:b/>
          <w:bCs/>
          <w:color w:val="auto"/>
          <w:sz w:val="24"/>
          <w:szCs w:val="24"/>
        </w:rPr>
      </w:pPr>
      <w:r w:rsidRPr="00576034">
        <w:rPr>
          <w:rFonts w:ascii="Times New Roman" w:hAnsi="Times New Roman"/>
          <w:b/>
          <w:bCs/>
          <w:color w:val="auto"/>
          <w:sz w:val="24"/>
          <w:szCs w:val="24"/>
        </w:rPr>
        <w:t>3.1. Для реализации программы профессионального модуля должны быть предусмотрены следующие специальные помещения:</w:t>
      </w:r>
    </w:p>
    <w:p w14:paraId="21FF9A62" w14:textId="77777777" w:rsidR="00576034" w:rsidRPr="00576034" w:rsidRDefault="00576034" w:rsidP="00576034">
      <w:pPr>
        <w:suppressAutoHyphens/>
        <w:spacing w:after="0"/>
        <w:ind w:firstLine="709"/>
        <w:jc w:val="both"/>
        <w:rPr>
          <w:rFonts w:ascii="Times New Roman" w:hAnsi="Times New Roman"/>
          <w:b/>
          <w:bCs/>
          <w:i/>
          <w:iCs/>
          <w:color w:val="auto"/>
          <w:sz w:val="24"/>
          <w:szCs w:val="24"/>
          <w:highlight w:val="yellow"/>
          <w:u w:val="single"/>
        </w:rPr>
      </w:pPr>
      <w:r w:rsidRPr="00576034">
        <w:rPr>
          <w:rFonts w:ascii="Times New Roman" w:hAnsi="Times New Roman"/>
          <w:bCs/>
          <w:color w:val="auto"/>
          <w:sz w:val="24"/>
          <w:szCs w:val="24"/>
        </w:rPr>
        <w:t>Лаборатория «Технической эксплуатации, обслуживания и ремонта электрического и электромеханического оборудования</w:t>
      </w:r>
      <w:proofErr w:type="gramStart"/>
      <w:r w:rsidRPr="00576034">
        <w:rPr>
          <w:rFonts w:ascii="Times New Roman" w:hAnsi="Times New Roman"/>
          <w:bCs/>
          <w:color w:val="auto"/>
          <w:sz w:val="24"/>
          <w:szCs w:val="24"/>
        </w:rPr>
        <w:t xml:space="preserve">» </w:t>
      </w:r>
      <w:r w:rsidRPr="00576034">
        <w:rPr>
          <w:rFonts w:ascii="Times New Roman" w:hAnsi="Times New Roman"/>
          <w:b/>
          <w:bCs/>
          <w:iCs/>
          <w:color w:val="auto"/>
          <w:sz w:val="24"/>
          <w:szCs w:val="24"/>
        </w:rPr>
        <w:t>,</w:t>
      </w:r>
      <w:proofErr w:type="gramEnd"/>
      <w:r w:rsidRPr="00576034">
        <w:rPr>
          <w:rFonts w:ascii="Times New Roman" w:hAnsi="Times New Roman"/>
          <w:bCs/>
          <w:iCs/>
          <w:color w:val="auto"/>
          <w:sz w:val="24"/>
          <w:szCs w:val="24"/>
        </w:rPr>
        <w:t xml:space="preserve"> оснащенная в соответствии с п. 6.1.2.1 образовательной программы по </w:t>
      </w:r>
      <w:r w:rsidRPr="00576034">
        <w:rPr>
          <w:rFonts w:ascii="Times New Roman" w:hAnsi="Times New Roman"/>
          <w:color w:val="auto"/>
          <w:sz w:val="24"/>
          <w:szCs w:val="24"/>
        </w:rPr>
        <w:t xml:space="preserve">профессии </w:t>
      </w:r>
      <w:r w:rsidRPr="00576034">
        <w:rPr>
          <w:rFonts w:ascii="Times New Roman" w:hAnsi="Times New Roman"/>
          <w:i/>
          <w:color w:val="auto"/>
          <w:sz w:val="24"/>
          <w:szCs w:val="24"/>
        </w:rPr>
        <w:t>13.01.10 Электромонтер по ремонту и обслуживанию электрооборудования(по отраслям)</w:t>
      </w:r>
    </w:p>
    <w:p w14:paraId="65D26E67" w14:textId="77777777" w:rsidR="00576034" w:rsidRPr="00576034" w:rsidRDefault="00576034" w:rsidP="00576034">
      <w:pPr>
        <w:suppressAutoHyphens/>
        <w:spacing w:after="0"/>
        <w:ind w:firstLine="709"/>
        <w:jc w:val="both"/>
        <w:rPr>
          <w:rFonts w:ascii="Times New Roman" w:hAnsi="Times New Roman"/>
          <w:bCs/>
          <w:i/>
          <w:color w:val="auto"/>
          <w:sz w:val="24"/>
          <w:szCs w:val="24"/>
        </w:rPr>
      </w:pPr>
      <w:r w:rsidRPr="00576034">
        <w:rPr>
          <w:rFonts w:ascii="Times New Roman" w:hAnsi="Times New Roman"/>
          <w:bCs/>
          <w:color w:val="auto"/>
          <w:sz w:val="24"/>
          <w:szCs w:val="24"/>
        </w:rPr>
        <w:t xml:space="preserve">Оснащенные базы практики в соответствии с п 6.1.2.5 образовательной программы по профессии </w:t>
      </w:r>
      <w:r w:rsidRPr="00576034">
        <w:rPr>
          <w:rFonts w:ascii="Times New Roman" w:hAnsi="Times New Roman"/>
          <w:i/>
          <w:color w:val="auto"/>
          <w:sz w:val="24"/>
          <w:szCs w:val="24"/>
        </w:rPr>
        <w:t xml:space="preserve">13.01.10 Электромонтер по ремонту и обслуживанию </w:t>
      </w:r>
      <w:proofErr w:type="gramStart"/>
      <w:r w:rsidRPr="00576034">
        <w:rPr>
          <w:rFonts w:ascii="Times New Roman" w:hAnsi="Times New Roman"/>
          <w:i/>
          <w:color w:val="auto"/>
          <w:sz w:val="24"/>
          <w:szCs w:val="24"/>
        </w:rPr>
        <w:t>электрооборудования(</w:t>
      </w:r>
      <w:proofErr w:type="gramEnd"/>
      <w:r w:rsidRPr="00576034">
        <w:rPr>
          <w:rFonts w:ascii="Times New Roman" w:hAnsi="Times New Roman"/>
          <w:i/>
          <w:color w:val="auto"/>
          <w:sz w:val="24"/>
          <w:szCs w:val="24"/>
        </w:rPr>
        <w:t>по отраслям)</w:t>
      </w:r>
    </w:p>
    <w:p w14:paraId="54E24639" w14:textId="77777777" w:rsidR="00576034" w:rsidRPr="00576034" w:rsidRDefault="00576034" w:rsidP="00576034">
      <w:pPr>
        <w:suppressAutoHyphens/>
        <w:spacing w:after="0"/>
        <w:ind w:firstLine="709"/>
        <w:jc w:val="both"/>
        <w:rPr>
          <w:rFonts w:ascii="Times New Roman" w:hAnsi="Times New Roman"/>
          <w:bCs/>
          <w:i/>
          <w:color w:val="auto"/>
          <w:sz w:val="24"/>
          <w:szCs w:val="24"/>
        </w:rPr>
      </w:pPr>
    </w:p>
    <w:p w14:paraId="07ACECA0" w14:textId="77777777" w:rsidR="00576034" w:rsidRPr="00576034" w:rsidRDefault="00576034" w:rsidP="00576034">
      <w:pPr>
        <w:spacing w:after="0"/>
        <w:ind w:firstLine="709"/>
        <w:rPr>
          <w:rFonts w:ascii="Times New Roman" w:hAnsi="Times New Roman"/>
          <w:b/>
          <w:bCs/>
          <w:color w:val="auto"/>
          <w:sz w:val="24"/>
          <w:szCs w:val="24"/>
        </w:rPr>
      </w:pPr>
      <w:r w:rsidRPr="00576034">
        <w:rPr>
          <w:rFonts w:ascii="Times New Roman" w:hAnsi="Times New Roman"/>
          <w:b/>
          <w:bCs/>
          <w:color w:val="auto"/>
          <w:sz w:val="24"/>
          <w:szCs w:val="24"/>
        </w:rPr>
        <w:t>3.2. Информационное обеспечение реализации программы</w:t>
      </w:r>
    </w:p>
    <w:p w14:paraId="0FFE6987" w14:textId="77777777" w:rsidR="00576034" w:rsidRPr="00576034" w:rsidRDefault="00576034" w:rsidP="00576034">
      <w:pPr>
        <w:suppressAutoHyphens/>
        <w:spacing w:after="0"/>
        <w:ind w:firstLine="709"/>
        <w:jc w:val="both"/>
        <w:rPr>
          <w:rFonts w:ascii="Times New Roman" w:hAnsi="Times New Roman"/>
          <w:color w:val="auto"/>
          <w:sz w:val="24"/>
          <w:szCs w:val="24"/>
        </w:rPr>
      </w:pPr>
      <w:r w:rsidRPr="00576034">
        <w:rPr>
          <w:rFonts w:ascii="Times New Roman" w:hAnsi="Times New Roman"/>
          <w:bCs/>
          <w:color w:val="auto"/>
          <w:sz w:val="24"/>
          <w:szCs w:val="24"/>
        </w:rPr>
        <w:t>Для реализации программы библиотечный фонд образовательной организации должен иметь п</w:t>
      </w:r>
      <w:r w:rsidRPr="00576034">
        <w:rPr>
          <w:rFonts w:ascii="Times New Roman" w:hAnsi="Times New Roman"/>
          <w:color w:val="auto"/>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576034">
        <w:rPr>
          <w:rFonts w:ascii="Times New Roman" w:hAnsi="Times New Roman"/>
          <w:bCs/>
          <w:color w:val="auto"/>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2E232ABF" w14:textId="77777777" w:rsidR="00576034" w:rsidRPr="00576034" w:rsidRDefault="00576034" w:rsidP="00576034">
      <w:pPr>
        <w:spacing w:after="0" w:line="360" w:lineRule="auto"/>
        <w:ind w:firstLine="709"/>
        <w:contextualSpacing/>
        <w:rPr>
          <w:rFonts w:ascii="Times New Roman" w:hAnsi="Times New Roman"/>
          <w:b/>
          <w:color w:val="auto"/>
          <w:sz w:val="24"/>
          <w:szCs w:val="24"/>
        </w:rPr>
      </w:pPr>
      <w:r w:rsidRPr="00576034">
        <w:rPr>
          <w:rFonts w:ascii="Times New Roman" w:hAnsi="Times New Roman"/>
          <w:b/>
          <w:color w:val="auto"/>
          <w:sz w:val="24"/>
          <w:szCs w:val="24"/>
        </w:rPr>
        <w:t>3.2.1. Основные печатные издания</w:t>
      </w:r>
    </w:p>
    <w:p w14:paraId="162BBEE6" w14:textId="77777777" w:rsidR="00576034" w:rsidRPr="00576034" w:rsidRDefault="00576034" w:rsidP="00576034">
      <w:pPr>
        <w:spacing w:after="0"/>
        <w:ind w:firstLine="709"/>
        <w:contextualSpacing/>
        <w:rPr>
          <w:rFonts w:ascii="Times New Roman" w:hAnsi="Times New Roman"/>
          <w:color w:val="auto"/>
          <w:sz w:val="24"/>
          <w:szCs w:val="24"/>
        </w:rPr>
      </w:pPr>
    </w:p>
    <w:p w14:paraId="27474B68" w14:textId="77777777" w:rsidR="00576034" w:rsidRPr="00576034" w:rsidRDefault="00576034" w:rsidP="00576034">
      <w:pPr>
        <w:keepNext/>
        <w:spacing w:after="0"/>
        <w:jc w:val="both"/>
        <w:outlineLvl w:val="0"/>
        <w:rPr>
          <w:rFonts w:ascii="Times New Roman" w:hAnsi="Times New Roman"/>
          <w:sz w:val="24"/>
        </w:rPr>
      </w:pPr>
      <w:r w:rsidRPr="00576034">
        <w:rPr>
          <w:rFonts w:ascii="Times New Roman" w:hAnsi="Times New Roman"/>
          <w:sz w:val="24"/>
        </w:rPr>
        <w:t xml:space="preserve">1. Быстрицкий, Г. Ф. Электроснабжение. Силовые трансформаторы: учебное пособие для среднего профессионального образования / Г. Ф. Быстрицкий, Б. И. Кудрин. — 2-е изд., </w:t>
      </w:r>
      <w:proofErr w:type="spellStart"/>
      <w:r w:rsidRPr="00576034">
        <w:rPr>
          <w:rFonts w:ascii="Times New Roman" w:hAnsi="Times New Roman"/>
          <w:sz w:val="24"/>
        </w:rPr>
        <w:t>испр</w:t>
      </w:r>
      <w:proofErr w:type="spellEnd"/>
      <w:proofErr w:type="gramStart"/>
      <w:r w:rsidRPr="00576034">
        <w:rPr>
          <w:rFonts w:ascii="Times New Roman" w:hAnsi="Times New Roman"/>
          <w:sz w:val="24"/>
        </w:rPr>
        <w:t>.</w:t>
      </w:r>
      <w:proofErr w:type="gramEnd"/>
      <w:r w:rsidRPr="00576034">
        <w:rPr>
          <w:rFonts w:ascii="Times New Roman" w:hAnsi="Times New Roman"/>
          <w:sz w:val="24"/>
        </w:rPr>
        <w:t xml:space="preserve"> и доп. — Москва: Издательство </w:t>
      </w:r>
      <w:proofErr w:type="spellStart"/>
      <w:r w:rsidRPr="00576034">
        <w:rPr>
          <w:rFonts w:ascii="Times New Roman" w:hAnsi="Times New Roman"/>
          <w:sz w:val="24"/>
        </w:rPr>
        <w:t>Юрайт</w:t>
      </w:r>
      <w:proofErr w:type="spellEnd"/>
      <w:r w:rsidRPr="00576034">
        <w:rPr>
          <w:rFonts w:ascii="Times New Roman" w:hAnsi="Times New Roman"/>
          <w:sz w:val="24"/>
        </w:rPr>
        <w:t>, 2023. — 201 с. — (Профессиональное образование). — ISBN 978-5-534-10311-3</w:t>
      </w:r>
      <w:r w:rsidRPr="00576034">
        <w:rPr>
          <w:rFonts w:ascii="Times New Roman" w:hAnsi="Times New Roman"/>
          <w:sz w:val="24"/>
        </w:rPr>
        <w:br/>
        <w:t xml:space="preserve">2. Малафеев, С. И. Надежность электроснабжения: учебное пособие для </w:t>
      </w:r>
      <w:proofErr w:type="spellStart"/>
      <w:r w:rsidRPr="00576034">
        <w:rPr>
          <w:rFonts w:ascii="Times New Roman" w:hAnsi="Times New Roman"/>
          <w:sz w:val="24"/>
        </w:rPr>
        <w:t>спо</w:t>
      </w:r>
      <w:proofErr w:type="spellEnd"/>
      <w:r w:rsidRPr="00576034">
        <w:rPr>
          <w:rFonts w:ascii="Times New Roman" w:hAnsi="Times New Roman"/>
          <w:sz w:val="24"/>
        </w:rPr>
        <w:t xml:space="preserve"> / С. И. Малафеев. — 2-е изд., стер. — Санкт-Петербург: Лань, 2022. — 368 с. — ISBN 978-5-8114-9884-0</w:t>
      </w:r>
      <w:r w:rsidRPr="00576034">
        <w:rPr>
          <w:rFonts w:ascii="Times New Roman" w:hAnsi="Times New Roman"/>
          <w:sz w:val="24"/>
        </w:rPr>
        <w:br/>
        <w:t xml:space="preserve">3. Острецов, В. Н.  Электропривод и электрооборудование: учебник и практикум для среднего профессионального образования / В. Н. Острецов, А. В. Палицын. — Москва: Издательство </w:t>
      </w:r>
      <w:proofErr w:type="spellStart"/>
      <w:r w:rsidRPr="00576034">
        <w:rPr>
          <w:rFonts w:ascii="Times New Roman" w:hAnsi="Times New Roman"/>
          <w:sz w:val="24"/>
        </w:rPr>
        <w:t>Юрайт</w:t>
      </w:r>
      <w:proofErr w:type="spellEnd"/>
      <w:r w:rsidRPr="00576034">
        <w:rPr>
          <w:rFonts w:ascii="Times New Roman" w:hAnsi="Times New Roman"/>
          <w:sz w:val="24"/>
        </w:rPr>
        <w:t>, 2023. — 212 с. — (Профессиональное образование). — ISBN 978-5-534-05224-4</w:t>
      </w:r>
      <w:r w:rsidRPr="00576034">
        <w:rPr>
          <w:rFonts w:ascii="Times New Roman" w:hAnsi="Times New Roman"/>
          <w:sz w:val="24"/>
        </w:rPr>
        <w:br/>
        <w:t xml:space="preserve">4. </w:t>
      </w:r>
      <w:proofErr w:type="spellStart"/>
      <w:r w:rsidRPr="00576034">
        <w:rPr>
          <w:rFonts w:ascii="Times New Roman" w:hAnsi="Times New Roman"/>
          <w:sz w:val="24"/>
        </w:rPr>
        <w:t>Полуянович</w:t>
      </w:r>
      <w:proofErr w:type="spellEnd"/>
      <w:r w:rsidRPr="00576034">
        <w:rPr>
          <w:rFonts w:ascii="Times New Roman" w:hAnsi="Times New Roman"/>
          <w:sz w:val="24"/>
        </w:rPr>
        <w:t xml:space="preserve">, Н. К. Монтаж, наладка, эксплуатация и ремонт систем электроснабжения промышленных предприятий / Н. К. </w:t>
      </w:r>
      <w:proofErr w:type="spellStart"/>
      <w:r w:rsidRPr="00576034">
        <w:rPr>
          <w:rFonts w:ascii="Times New Roman" w:hAnsi="Times New Roman"/>
          <w:sz w:val="24"/>
        </w:rPr>
        <w:t>Полуянович</w:t>
      </w:r>
      <w:proofErr w:type="spellEnd"/>
      <w:r w:rsidRPr="00576034">
        <w:rPr>
          <w:rFonts w:ascii="Times New Roman" w:hAnsi="Times New Roman"/>
          <w:sz w:val="24"/>
        </w:rPr>
        <w:t>. — 2-е изд., стер. — Санкт-Петербург: Лань, 2022. — 396 с. — ISBN 978-5-8114-9887-1</w:t>
      </w:r>
      <w:r w:rsidRPr="00576034">
        <w:rPr>
          <w:rFonts w:ascii="Times New Roman" w:hAnsi="Times New Roman"/>
          <w:sz w:val="24"/>
        </w:rPr>
        <w:br/>
        <w:t>5. Поляков, А. Е. Электрические машины, электропривод и системы интеллектуального управления электротехническими комплексами: учебное пособие / А.Е. Поляков, А.В. Чесноков, Е.М. Филимонова. — Москва: ФОРУМ: ИНФРА-М, 2021. — 224 с. — (Среднее профессиональное образование). - ISBN 978-5-00091-720-6</w:t>
      </w:r>
      <w:r w:rsidRPr="00576034">
        <w:rPr>
          <w:rFonts w:ascii="Times New Roman" w:hAnsi="Times New Roman"/>
          <w:sz w:val="24"/>
        </w:rPr>
        <w:br/>
        <w:t xml:space="preserve">6. </w:t>
      </w:r>
      <w:proofErr w:type="spellStart"/>
      <w:r w:rsidRPr="00576034">
        <w:rPr>
          <w:rFonts w:ascii="Times New Roman" w:hAnsi="Times New Roman"/>
          <w:sz w:val="24"/>
        </w:rPr>
        <w:t>Сибикин</w:t>
      </w:r>
      <w:proofErr w:type="spellEnd"/>
      <w:r w:rsidRPr="00576034">
        <w:rPr>
          <w:rFonts w:ascii="Times New Roman" w:hAnsi="Times New Roman"/>
          <w:sz w:val="24"/>
        </w:rPr>
        <w:t xml:space="preserve">, Ю. Д. Электроснабжение промышленных предприятий и установок: учебное пособие / Ю.Д. </w:t>
      </w:r>
      <w:proofErr w:type="spellStart"/>
      <w:r w:rsidRPr="00576034">
        <w:rPr>
          <w:rFonts w:ascii="Times New Roman" w:hAnsi="Times New Roman"/>
          <w:sz w:val="24"/>
        </w:rPr>
        <w:t>Сибикин</w:t>
      </w:r>
      <w:proofErr w:type="spellEnd"/>
      <w:r w:rsidRPr="00576034">
        <w:rPr>
          <w:rFonts w:ascii="Times New Roman" w:hAnsi="Times New Roman"/>
          <w:sz w:val="24"/>
        </w:rPr>
        <w:t xml:space="preserve">, М.Ю. </w:t>
      </w:r>
      <w:proofErr w:type="spellStart"/>
      <w:r w:rsidRPr="00576034">
        <w:rPr>
          <w:rFonts w:ascii="Times New Roman" w:hAnsi="Times New Roman"/>
          <w:sz w:val="24"/>
        </w:rPr>
        <w:t>Сибикин</w:t>
      </w:r>
      <w:proofErr w:type="spellEnd"/>
      <w:r w:rsidRPr="00576034">
        <w:rPr>
          <w:rFonts w:ascii="Times New Roman" w:hAnsi="Times New Roman"/>
          <w:sz w:val="24"/>
        </w:rPr>
        <w:t xml:space="preserve">, В.А. Яшков. — 3-е изд., </w:t>
      </w:r>
      <w:proofErr w:type="spellStart"/>
      <w:r w:rsidRPr="00576034">
        <w:rPr>
          <w:rFonts w:ascii="Times New Roman" w:hAnsi="Times New Roman"/>
          <w:sz w:val="24"/>
        </w:rPr>
        <w:t>перераб</w:t>
      </w:r>
      <w:proofErr w:type="spellEnd"/>
      <w:proofErr w:type="gramStart"/>
      <w:r w:rsidRPr="00576034">
        <w:rPr>
          <w:rFonts w:ascii="Times New Roman" w:hAnsi="Times New Roman"/>
          <w:sz w:val="24"/>
        </w:rPr>
        <w:t>.</w:t>
      </w:r>
      <w:proofErr w:type="gramEnd"/>
      <w:r w:rsidRPr="00576034">
        <w:rPr>
          <w:rFonts w:ascii="Times New Roman" w:hAnsi="Times New Roman"/>
          <w:sz w:val="24"/>
        </w:rPr>
        <w:t xml:space="preserve"> и доп. — Москва: ФОРУМ: ИНФРА-М, 2022. — 367 с. — (Среднее профессиональное образование). - ISBN 978-5-00091-612-4.</w:t>
      </w:r>
      <w:r w:rsidRPr="00576034">
        <w:rPr>
          <w:rFonts w:ascii="Times New Roman" w:hAnsi="Times New Roman"/>
          <w:sz w:val="24"/>
        </w:rPr>
        <w:br/>
        <w:t xml:space="preserve">7. Шичков, Л. П.  Электрический привод: учебник и практикум для среднего профессионального образования / Л. П. Шичков. — 2-е изд., </w:t>
      </w:r>
      <w:proofErr w:type="spellStart"/>
      <w:r w:rsidRPr="00576034">
        <w:rPr>
          <w:rFonts w:ascii="Times New Roman" w:hAnsi="Times New Roman"/>
          <w:sz w:val="24"/>
        </w:rPr>
        <w:t>испр</w:t>
      </w:r>
      <w:proofErr w:type="spellEnd"/>
      <w:proofErr w:type="gramStart"/>
      <w:r w:rsidRPr="00576034">
        <w:rPr>
          <w:rFonts w:ascii="Times New Roman" w:hAnsi="Times New Roman"/>
          <w:sz w:val="24"/>
        </w:rPr>
        <w:t>.</w:t>
      </w:r>
      <w:proofErr w:type="gramEnd"/>
      <w:r w:rsidRPr="00576034">
        <w:rPr>
          <w:rFonts w:ascii="Times New Roman" w:hAnsi="Times New Roman"/>
          <w:sz w:val="24"/>
        </w:rPr>
        <w:t xml:space="preserve"> и доп. — Москва: Издательство </w:t>
      </w:r>
      <w:proofErr w:type="spellStart"/>
      <w:r w:rsidRPr="00576034">
        <w:rPr>
          <w:rFonts w:ascii="Times New Roman" w:hAnsi="Times New Roman"/>
          <w:sz w:val="24"/>
        </w:rPr>
        <w:t>Юрайт</w:t>
      </w:r>
      <w:proofErr w:type="spellEnd"/>
      <w:r w:rsidRPr="00576034">
        <w:rPr>
          <w:rFonts w:ascii="Times New Roman" w:hAnsi="Times New Roman"/>
          <w:sz w:val="24"/>
        </w:rPr>
        <w:t>, 2023. — 326 с. — (Профессиональное образование). — ISBN 978-</w:t>
      </w:r>
      <w:r w:rsidRPr="00576034">
        <w:rPr>
          <w:rFonts w:ascii="Times New Roman" w:hAnsi="Times New Roman"/>
          <w:sz w:val="24"/>
        </w:rPr>
        <w:lastRenderedPageBreak/>
        <w:t>5-534-08816-8</w:t>
      </w:r>
      <w:r w:rsidRPr="00576034">
        <w:rPr>
          <w:rFonts w:ascii="Times New Roman" w:hAnsi="Times New Roman"/>
          <w:sz w:val="24"/>
        </w:rPr>
        <w:br/>
        <w:t xml:space="preserve">8. Щербаков, Е. Ф. Электроснабжение и электропотребление на предприятиях: учебное пособие / Е.Ф. Щербаков, Д.С. Александров, А.Л. Дубов. — 2-е изд., </w:t>
      </w:r>
      <w:proofErr w:type="spellStart"/>
      <w:r w:rsidRPr="00576034">
        <w:rPr>
          <w:rFonts w:ascii="Times New Roman" w:hAnsi="Times New Roman"/>
          <w:sz w:val="24"/>
        </w:rPr>
        <w:t>перераб</w:t>
      </w:r>
      <w:proofErr w:type="spellEnd"/>
      <w:proofErr w:type="gramStart"/>
      <w:r w:rsidRPr="00576034">
        <w:rPr>
          <w:rFonts w:ascii="Times New Roman" w:hAnsi="Times New Roman"/>
          <w:sz w:val="24"/>
        </w:rPr>
        <w:t>.</w:t>
      </w:r>
      <w:proofErr w:type="gramEnd"/>
      <w:r w:rsidRPr="00576034">
        <w:rPr>
          <w:rFonts w:ascii="Times New Roman" w:hAnsi="Times New Roman"/>
          <w:sz w:val="24"/>
        </w:rPr>
        <w:t xml:space="preserve"> и доп. — Москва: ФОРУМ: ИНФРА-М, 2023. — 495 с. — (Среднее профессиональное образование). - ISBN 978-5-00091-650-6</w:t>
      </w:r>
    </w:p>
    <w:p w14:paraId="7524A40D" w14:textId="77777777" w:rsidR="00576034" w:rsidRPr="00576034" w:rsidRDefault="00576034" w:rsidP="00576034">
      <w:pPr>
        <w:keepNext/>
        <w:numPr>
          <w:ilvl w:val="0"/>
          <w:numId w:val="21"/>
        </w:numPr>
        <w:spacing w:after="0"/>
        <w:ind w:firstLine="709"/>
        <w:jc w:val="both"/>
        <w:outlineLvl w:val="0"/>
        <w:rPr>
          <w:rFonts w:ascii="Times New Roman" w:hAnsi="Times New Roman"/>
          <w:sz w:val="24"/>
        </w:rPr>
      </w:pPr>
    </w:p>
    <w:p w14:paraId="19B68DAC" w14:textId="77777777" w:rsidR="00576034" w:rsidRPr="00576034" w:rsidRDefault="00576034" w:rsidP="00576034">
      <w:pPr>
        <w:spacing w:after="0" w:line="360" w:lineRule="auto"/>
        <w:ind w:firstLine="709"/>
        <w:contextualSpacing/>
        <w:rPr>
          <w:rFonts w:ascii="Times New Roman" w:hAnsi="Times New Roman"/>
          <w:b/>
          <w:color w:val="auto"/>
          <w:sz w:val="24"/>
          <w:szCs w:val="24"/>
        </w:rPr>
      </w:pPr>
      <w:r w:rsidRPr="00576034">
        <w:rPr>
          <w:rFonts w:ascii="Times New Roman" w:hAnsi="Times New Roman"/>
          <w:b/>
          <w:color w:val="auto"/>
          <w:sz w:val="24"/>
          <w:szCs w:val="24"/>
        </w:rPr>
        <w:t>3.2.2. Основные электронные издания</w:t>
      </w:r>
    </w:p>
    <w:p w14:paraId="0B65B835" w14:textId="77777777" w:rsidR="00576034" w:rsidRPr="00576034" w:rsidRDefault="00576034" w:rsidP="00576034">
      <w:pPr>
        <w:spacing w:after="0"/>
        <w:jc w:val="both"/>
        <w:rPr>
          <w:rFonts w:ascii="Times New Roman" w:hAnsi="Times New Roman"/>
          <w:sz w:val="24"/>
          <w:szCs w:val="24"/>
        </w:rPr>
      </w:pPr>
      <w:r w:rsidRPr="00576034">
        <w:rPr>
          <w:rFonts w:ascii="Times New Roman" w:hAnsi="Times New Roman"/>
          <w:sz w:val="24"/>
          <w:szCs w:val="24"/>
        </w:rPr>
        <w:t xml:space="preserve">1. Аполлонский, С. М., Электрические машины и аппараты.: учебное пособие / С. М. Аполлонский. — Москва: </w:t>
      </w:r>
      <w:proofErr w:type="spellStart"/>
      <w:r w:rsidRPr="00576034">
        <w:rPr>
          <w:rFonts w:ascii="Times New Roman" w:hAnsi="Times New Roman"/>
          <w:sz w:val="24"/>
          <w:szCs w:val="24"/>
        </w:rPr>
        <w:t>КноРус</w:t>
      </w:r>
      <w:proofErr w:type="spellEnd"/>
      <w:r w:rsidRPr="00576034">
        <w:rPr>
          <w:rFonts w:ascii="Times New Roman" w:hAnsi="Times New Roman"/>
          <w:sz w:val="24"/>
          <w:szCs w:val="24"/>
        </w:rPr>
        <w:t xml:space="preserve">, 2022. — 387 с. — ISBN 978-5-406-10180-3. — </w:t>
      </w:r>
      <w:proofErr w:type="gramStart"/>
      <w:r w:rsidRPr="00576034">
        <w:rPr>
          <w:rFonts w:ascii="Times New Roman" w:hAnsi="Times New Roman"/>
          <w:sz w:val="24"/>
          <w:szCs w:val="24"/>
        </w:rPr>
        <w:t>URL:https://book.ru/book/944685</w:t>
      </w:r>
      <w:proofErr w:type="gramEnd"/>
      <w:r w:rsidRPr="00576034">
        <w:rPr>
          <w:rFonts w:ascii="Times New Roman" w:hAnsi="Times New Roman"/>
          <w:sz w:val="24"/>
          <w:szCs w:val="24"/>
        </w:rPr>
        <w:br/>
        <w:t xml:space="preserve">2. </w:t>
      </w:r>
      <w:proofErr w:type="spellStart"/>
      <w:r w:rsidRPr="00576034">
        <w:rPr>
          <w:rFonts w:ascii="Times New Roman" w:hAnsi="Times New Roman"/>
          <w:sz w:val="24"/>
          <w:szCs w:val="24"/>
        </w:rPr>
        <w:t>Ванурин</w:t>
      </w:r>
      <w:proofErr w:type="spellEnd"/>
      <w:r w:rsidRPr="00576034">
        <w:rPr>
          <w:rFonts w:ascii="Times New Roman" w:hAnsi="Times New Roman"/>
          <w:sz w:val="24"/>
          <w:szCs w:val="24"/>
        </w:rPr>
        <w:t xml:space="preserve">, В. Н. Электрические машины / В. Н. </w:t>
      </w:r>
      <w:proofErr w:type="spellStart"/>
      <w:r w:rsidRPr="00576034">
        <w:rPr>
          <w:rFonts w:ascii="Times New Roman" w:hAnsi="Times New Roman"/>
          <w:sz w:val="24"/>
          <w:szCs w:val="24"/>
        </w:rPr>
        <w:t>Ванурин</w:t>
      </w:r>
      <w:proofErr w:type="spellEnd"/>
      <w:r w:rsidRPr="00576034">
        <w:rPr>
          <w:rFonts w:ascii="Times New Roman" w:hAnsi="Times New Roman"/>
          <w:sz w:val="24"/>
          <w:szCs w:val="24"/>
        </w:rPr>
        <w:t xml:space="preserve">. — 2-е изд., </w:t>
      </w:r>
      <w:proofErr w:type="spellStart"/>
      <w:r w:rsidRPr="00576034">
        <w:rPr>
          <w:rFonts w:ascii="Times New Roman" w:hAnsi="Times New Roman"/>
          <w:sz w:val="24"/>
          <w:szCs w:val="24"/>
        </w:rPr>
        <w:t>испр</w:t>
      </w:r>
      <w:proofErr w:type="spellEnd"/>
      <w:r w:rsidRPr="00576034">
        <w:rPr>
          <w:rFonts w:ascii="Times New Roman" w:hAnsi="Times New Roman"/>
          <w:sz w:val="24"/>
          <w:szCs w:val="24"/>
        </w:rPr>
        <w:t>. — Санкт-Петербург: Лань, 2022. — 304 с. — ISBN 978-5-507-44501-1. — Текст: электронный // Лань: электронно-библиотечная система. — URL: https://e.lanbook.com/book/230384</w:t>
      </w:r>
      <w:r w:rsidRPr="00576034">
        <w:rPr>
          <w:rFonts w:ascii="Times New Roman" w:hAnsi="Times New Roman"/>
          <w:sz w:val="24"/>
          <w:szCs w:val="24"/>
        </w:rPr>
        <w:br/>
        <w:t xml:space="preserve">3. Диагностика оборудования систем электроснабжения: учебное пособие / Е. Е. Привалов, А. В. Ефанов, С. С. Ястребов, В. А. Ярош; под редакцией Е. Е. Привалова. — Ставрополь: </w:t>
      </w:r>
      <w:proofErr w:type="spellStart"/>
      <w:r w:rsidRPr="00576034">
        <w:rPr>
          <w:rFonts w:ascii="Times New Roman" w:hAnsi="Times New Roman"/>
          <w:sz w:val="24"/>
          <w:szCs w:val="24"/>
        </w:rPr>
        <w:t>СтГАУ</w:t>
      </w:r>
      <w:proofErr w:type="spellEnd"/>
      <w:r w:rsidRPr="00576034">
        <w:rPr>
          <w:rFonts w:ascii="Times New Roman" w:hAnsi="Times New Roman"/>
          <w:sz w:val="24"/>
          <w:szCs w:val="24"/>
        </w:rPr>
        <w:t>, 2020. — 236 с. — Текст: электронный // Лань: электронно-библиотечная система. — URL: https://e.lanbook.com/book/169689</w:t>
      </w:r>
      <w:r w:rsidRPr="00576034">
        <w:rPr>
          <w:rFonts w:ascii="Times New Roman" w:hAnsi="Times New Roman"/>
          <w:sz w:val="24"/>
          <w:szCs w:val="24"/>
        </w:rPr>
        <w:br/>
        <w:t>4. Москаленко, В. В. Системы автоматизированного управления электропривода: учебник / В.В. Москаленко. — Москва: ИНФРА-М, 2023. — 208 с. — (Среднее профессиональное образование). - ISBN 978-5-16-005116-1. - Текст: электронный. - URL: https://znanium.com/catalog/product/1913303</w:t>
      </w:r>
      <w:r w:rsidRPr="00576034">
        <w:rPr>
          <w:rFonts w:ascii="Times New Roman" w:hAnsi="Times New Roman"/>
          <w:sz w:val="24"/>
          <w:szCs w:val="24"/>
        </w:rPr>
        <w:br/>
        <w:t xml:space="preserve">5. </w:t>
      </w:r>
      <w:proofErr w:type="spellStart"/>
      <w:r w:rsidRPr="00576034">
        <w:rPr>
          <w:rFonts w:ascii="Times New Roman" w:hAnsi="Times New Roman"/>
          <w:sz w:val="24"/>
          <w:szCs w:val="24"/>
        </w:rPr>
        <w:t>Сибикин</w:t>
      </w:r>
      <w:proofErr w:type="spellEnd"/>
      <w:r w:rsidRPr="00576034">
        <w:rPr>
          <w:rFonts w:ascii="Times New Roman" w:hAnsi="Times New Roman"/>
          <w:sz w:val="24"/>
          <w:szCs w:val="24"/>
        </w:rPr>
        <w:t xml:space="preserve">, Ю. Д. Электроснабжение: учебное пособие / Ю.Д. </w:t>
      </w:r>
      <w:proofErr w:type="spellStart"/>
      <w:r w:rsidRPr="00576034">
        <w:rPr>
          <w:rFonts w:ascii="Times New Roman" w:hAnsi="Times New Roman"/>
          <w:sz w:val="24"/>
          <w:szCs w:val="24"/>
        </w:rPr>
        <w:t>Сибикин</w:t>
      </w:r>
      <w:proofErr w:type="spellEnd"/>
      <w:r w:rsidRPr="00576034">
        <w:rPr>
          <w:rFonts w:ascii="Times New Roman" w:hAnsi="Times New Roman"/>
          <w:sz w:val="24"/>
          <w:szCs w:val="24"/>
        </w:rPr>
        <w:t xml:space="preserve">, М.Ю. </w:t>
      </w:r>
      <w:proofErr w:type="spellStart"/>
      <w:r w:rsidRPr="00576034">
        <w:rPr>
          <w:rFonts w:ascii="Times New Roman" w:hAnsi="Times New Roman"/>
          <w:sz w:val="24"/>
          <w:szCs w:val="24"/>
        </w:rPr>
        <w:t>Сибикин</w:t>
      </w:r>
      <w:proofErr w:type="spellEnd"/>
      <w:r w:rsidRPr="00576034">
        <w:rPr>
          <w:rFonts w:ascii="Times New Roman" w:hAnsi="Times New Roman"/>
          <w:sz w:val="24"/>
          <w:szCs w:val="24"/>
        </w:rPr>
        <w:t>. — 2-е изд., стер. — Москва: ИНФРА-М, 2023. — 328 с. — (Среднее профессиональное образование). - ISBN 978-5-16-018038-0. - Текст: электронный. - URL: https://znanium.com/catalog/product/1905614</w:t>
      </w:r>
    </w:p>
    <w:p w14:paraId="58588FFC" w14:textId="77777777" w:rsidR="00576034" w:rsidRPr="00576034" w:rsidRDefault="00576034" w:rsidP="00576034">
      <w:pPr>
        <w:jc w:val="center"/>
        <w:rPr>
          <w:rFonts w:ascii="Times New Roman" w:hAnsi="Times New Roman"/>
          <w:b/>
          <w:bCs/>
          <w:color w:val="auto"/>
          <w:sz w:val="24"/>
          <w:szCs w:val="24"/>
        </w:rPr>
      </w:pPr>
    </w:p>
    <w:p w14:paraId="5898A25E" w14:textId="77777777" w:rsidR="00576034" w:rsidRPr="00576034" w:rsidRDefault="00576034" w:rsidP="00576034">
      <w:pPr>
        <w:jc w:val="center"/>
        <w:rPr>
          <w:rFonts w:ascii="Times New Roman" w:hAnsi="Times New Roman"/>
          <w:b/>
          <w:bCs/>
          <w:color w:val="auto"/>
          <w:szCs w:val="22"/>
        </w:rPr>
      </w:pPr>
    </w:p>
    <w:p w14:paraId="7299D899" w14:textId="77777777" w:rsidR="00576034" w:rsidRPr="00576034" w:rsidRDefault="00576034" w:rsidP="00576034">
      <w:pPr>
        <w:jc w:val="center"/>
        <w:rPr>
          <w:rFonts w:ascii="Times New Roman" w:hAnsi="Times New Roman"/>
          <w:b/>
          <w:bCs/>
          <w:color w:val="auto"/>
          <w:szCs w:val="22"/>
        </w:rPr>
      </w:pPr>
    </w:p>
    <w:p w14:paraId="1317475E" w14:textId="77777777" w:rsidR="00576034" w:rsidRPr="00576034" w:rsidRDefault="00576034" w:rsidP="00576034">
      <w:pPr>
        <w:jc w:val="center"/>
        <w:rPr>
          <w:rFonts w:ascii="Times New Roman" w:hAnsi="Times New Roman"/>
          <w:b/>
          <w:bCs/>
          <w:color w:val="auto"/>
          <w:szCs w:val="22"/>
        </w:rPr>
      </w:pPr>
    </w:p>
    <w:p w14:paraId="7F199645" w14:textId="77777777" w:rsidR="00576034" w:rsidRPr="00576034" w:rsidRDefault="00576034" w:rsidP="00576034">
      <w:pPr>
        <w:jc w:val="center"/>
        <w:rPr>
          <w:rFonts w:ascii="Times New Roman" w:hAnsi="Times New Roman"/>
          <w:b/>
          <w:bCs/>
          <w:color w:val="auto"/>
          <w:szCs w:val="22"/>
        </w:rPr>
      </w:pPr>
    </w:p>
    <w:p w14:paraId="13A6CCF4" w14:textId="77777777" w:rsidR="00576034" w:rsidRPr="00576034" w:rsidRDefault="00576034" w:rsidP="00576034">
      <w:pPr>
        <w:jc w:val="center"/>
        <w:rPr>
          <w:rFonts w:ascii="Times New Roman" w:hAnsi="Times New Roman"/>
          <w:b/>
          <w:bCs/>
          <w:color w:val="auto"/>
          <w:szCs w:val="22"/>
        </w:rPr>
      </w:pPr>
    </w:p>
    <w:p w14:paraId="01117819" w14:textId="77777777" w:rsidR="00576034" w:rsidRPr="00576034" w:rsidRDefault="00576034" w:rsidP="00576034">
      <w:pPr>
        <w:jc w:val="center"/>
        <w:rPr>
          <w:rFonts w:ascii="Times New Roman" w:hAnsi="Times New Roman"/>
          <w:b/>
          <w:bCs/>
          <w:color w:val="auto"/>
          <w:szCs w:val="22"/>
        </w:rPr>
      </w:pPr>
    </w:p>
    <w:p w14:paraId="16390730" w14:textId="77777777" w:rsidR="00576034" w:rsidRPr="00576034" w:rsidRDefault="00576034" w:rsidP="00576034">
      <w:pPr>
        <w:jc w:val="center"/>
        <w:rPr>
          <w:rFonts w:ascii="Times New Roman" w:hAnsi="Times New Roman"/>
          <w:b/>
          <w:bCs/>
          <w:color w:val="auto"/>
          <w:szCs w:val="22"/>
        </w:rPr>
      </w:pPr>
    </w:p>
    <w:p w14:paraId="24D58772" w14:textId="77777777" w:rsidR="00576034" w:rsidRPr="00576034" w:rsidRDefault="00576034" w:rsidP="00576034">
      <w:pPr>
        <w:jc w:val="center"/>
        <w:rPr>
          <w:rFonts w:ascii="Times New Roman" w:hAnsi="Times New Roman"/>
          <w:b/>
          <w:bCs/>
          <w:color w:val="auto"/>
          <w:szCs w:val="22"/>
        </w:rPr>
      </w:pPr>
    </w:p>
    <w:p w14:paraId="2EB9D893" w14:textId="77777777" w:rsidR="00576034" w:rsidRPr="00576034" w:rsidRDefault="00576034" w:rsidP="00576034">
      <w:pPr>
        <w:jc w:val="center"/>
        <w:rPr>
          <w:rFonts w:ascii="Times New Roman" w:hAnsi="Times New Roman"/>
          <w:b/>
          <w:bCs/>
          <w:color w:val="auto"/>
          <w:szCs w:val="22"/>
        </w:rPr>
      </w:pPr>
    </w:p>
    <w:p w14:paraId="2AB64B6B" w14:textId="455A8314" w:rsidR="00576034" w:rsidRDefault="00576034" w:rsidP="00576034">
      <w:pPr>
        <w:jc w:val="center"/>
        <w:rPr>
          <w:rFonts w:ascii="Times New Roman" w:hAnsi="Times New Roman"/>
          <w:b/>
          <w:bCs/>
          <w:color w:val="auto"/>
          <w:szCs w:val="22"/>
        </w:rPr>
      </w:pPr>
    </w:p>
    <w:p w14:paraId="3C6381CA" w14:textId="5076EEF5" w:rsidR="00576034" w:rsidRDefault="00576034" w:rsidP="00576034">
      <w:pPr>
        <w:jc w:val="center"/>
        <w:rPr>
          <w:rFonts w:ascii="Times New Roman" w:hAnsi="Times New Roman"/>
          <w:b/>
          <w:bCs/>
          <w:color w:val="auto"/>
          <w:szCs w:val="22"/>
        </w:rPr>
      </w:pPr>
    </w:p>
    <w:p w14:paraId="7DBA1F44" w14:textId="77777777" w:rsidR="00576034" w:rsidRPr="00576034" w:rsidRDefault="00576034" w:rsidP="00576034">
      <w:pPr>
        <w:jc w:val="center"/>
        <w:rPr>
          <w:rFonts w:ascii="Times New Roman" w:hAnsi="Times New Roman"/>
          <w:b/>
          <w:bCs/>
          <w:color w:val="auto"/>
          <w:szCs w:val="22"/>
        </w:rPr>
      </w:pPr>
    </w:p>
    <w:p w14:paraId="2E78190F" w14:textId="77777777" w:rsidR="00576034" w:rsidRPr="00576034" w:rsidRDefault="00576034" w:rsidP="00576034">
      <w:pPr>
        <w:jc w:val="center"/>
        <w:rPr>
          <w:rFonts w:ascii="Times New Roman" w:hAnsi="Times New Roman"/>
          <w:b/>
          <w:bCs/>
          <w:color w:val="auto"/>
          <w:szCs w:val="22"/>
        </w:rPr>
      </w:pPr>
    </w:p>
    <w:p w14:paraId="506613BA" w14:textId="77777777" w:rsidR="00576034" w:rsidRPr="00576034" w:rsidRDefault="00576034" w:rsidP="00576034">
      <w:pPr>
        <w:jc w:val="center"/>
        <w:rPr>
          <w:rFonts w:ascii="Times New Roman" w:hAnsi="Times New Roman"/>
          <w:b/>
          <w:bCs/>
          <w:color w:val="auto"/>
          <w:szCs w:val="22"/>
        </w:rPr>
      </w:pPr>
      <w:r w:rsidRPr="00576034">
        <w:rPr>
          <w:rFonts w:ascii="Times New Roman" w:hAnsi="Times New Roman"/>
          <w:b/>
          <w:bCs/>
          <w:color w:val="auto"/>
          <w:szCs w:val="22"/>
        </w:rPr>
        <w:lastRenderedPageBreak/>
        <w:t xml:space="preserve">4. КОНТРОЛЬ И ОЦЕНКА РЕЗУЛЬТАТОВ ОСВОЕНИЯ </w:t>
      </w:r>
      <w:r w:rsidRPr="00576034">
        <w:rPr>
          <w:rFonts w:ascii="Times New Roman" w:hAnsi="Times New Roman"/>
          <w:b/>
          <w:bCs/>
          <w:color w:val="auto"/>
          <w:szCs w:val="22"/>
        </w:rPr>
        <w:br/>
        <w:t>ПРОФЕССИОНАЛЬНОГО МОДУЛЯ</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0"/>
        <w:gridCol w:w="3936"/>
        <w:gridCol w:w="2203"/>
      </w:tblGrid>
      <w:tr w:rsidR="00576034" w:rsidRPr="00576034" w14:paraId="59C82D99" w14:textId="77777777" w:rsidTr="00D001A7">
        <w:trPr>
          <w:trHeight w:val="1098"/>
        </w:trPr>
        <w:tc>
          <w:tcPr>
            <w:tcW w:w="2551" w:type="dxa"/>
            <w:vAlign w:val="center"/>
          </w:tcPr>
          <w:p w14:paraId="770F9C66" w14:textId="37526F94" w:rsidR="00576034" w:rsidRPr="00576034" w:rsidRDefault="00576034" w:rsidP="00576034">
            <w:pPr>
              <w:suppressAutoHyphens/>
              <w:jc w:val="center"/>
              <w:rPr>
                <w:rFonts w:ascii="Times New Roman" w:hAnsi="Times New Roman"/>
                <w:color w:val="auto"/>
                <w:szCs w:val="22"/>
              </w:rPr>
            </w:pPr>
            <w:bookmarkStart w:id="8" w:name="_Hlk148486542"/>
            <w:r w:rsidRPr="00576034">
              <w:rPr>
                <w:rFonts w:ascii="Times New Roman" w:hAnsi="Times New Roman"/>
                <w:color w:val="auto"/>
                <w:szCs w:val="22"/>
              </w:rPr>
              <w:t>Код и наименование профессиональных и общих компетенций, формируемых в рамках модуля</w:t>
            </w:r>
            <w:r w:rsidRPr="00576034">
              <w:rPr>
                <w:color w:val="auto"/>
                <w:szCs w:val="22"/>
              </w:rPr>
              <w:t xml:space="preserve"> </w:t>
            </w:r>
          </w:p>
        </w:tc>
        <w:tc>
          <w:tcPr>
            <w:tcW w:w="4536" w:type="dxa"/>
            <w:vAlign w:val="center"/>
          </w:tcPr>
          <w:p w14:paraId="2CEFE4B3" w14:textId="77777777" w:rsidR="00576034" w:rsidRPr="00576034" w:rsidRDefault="00576034" w:rsidP="00576034">
            <w:pPr>
              <w:suppressAutoHyphens/>
              <w:jc w:val="center"/>
              <w:rPr>
                <w:rFonts w:ascii="Times New Roman" w:hAnsi="Times New Roman"/>
                <w:color w:val="auto"/>
                <w:szCs w:val="22"/>
              </w:rPr>
            </w:pPr>
            <w:r w:rsidRPr="00576034">
              <w:rPr>
                <w:rFonts w:ascii="Times New Roman" w:hAnsi="Times New Roman"/>
                <w:color w:val="auto"/>
                <w:szCs w:val="22"/>
              </w:rPr>
              <w:t>Критерии оценки</w:t>
            </w:r>
          </w:p>
        </w:tc>
        <w:tc>
          <w:tcPr>
            <w:tcW w:w="2375" w:type="dxa"/>
            <w:vAlign w:val="center"/>
          </w:tcPr>
          <w:p w14:paraId="0A257362" w14:textId="77777777" w:rsidR="00576034" w:rsidRPr="00576034" w:rsidRDefault="00576034" w:rsidP="00576034">
            <w:pPr>
              <w:suppressAutoHyphens/>
              <w:jc w:val="center"/>
              <w:rPr>
                <w:rFonts w:ascii="Times New Roman" w:hAnsi="Times New Roman"/>
                <w:color w:val="auto"/>
                <w:szCs w:val="22"/>
              </w:rPr>
            </w:pPr>
            <w:r w:rsidRPr="00576034">
              <w:rPr>
                <w:rFonts w:ascii="Times New Roman" w:hAnsi="Times New Roman"/>
                <w:color w:val="auto"/>
                <w:szCs w:val="22"/>
              </w:rPr>
              <w:t>Методы оценки</w:t>
            </w:r>
          </w:p>
        </w:tc>
      </w:tr>
      <w:tr w:rsidR="00576034" w:rsidRPr="00576034" w14:paraId="4E704B93" w14:textId="77777777" w:rsidTr="00D001A7">
        <w:trPr>
          <w:trHeight w:val="275"/>
        </w:trPr>
        <w:tc>
          <w:tcPr>
            <w:tcW w:w="2551" w:type="dxa"/>
          </w:tcPr>
          <w:p w14:paraId="6F8A2CDB" w14:textId="77777777" w:rsidR="00576034" w:rsidRPr="00576034" w:rsidRDefault="00576034" w:rsidP="00576034">
            <w:pPr>
              <w:tabs>
                <w:tab w:val="center" w:pos="1102"/>
              </w:tabs>
              <w:spacing w:after="0" w:line="256" w:lineRule="auto"/>
              <w:rPr>
                <w:rFonts w:ascii="Times New Roman" w:hAnsi="Times New Roman"/>
                <w:bCs/>
                <w:iCs/>
                <w:color w:val="auto"/>
                <w:szCs w:val="22"/>
              </w:rPr>
            </w:pPr>
            <w:r w:rsidRPr="00576034">
              <w:rPr>
                <w:rFonts w:ascii="Times New Roman" w:hAnsi="Times New Roman"/>
                <w:bCs/>
                <w:iCs/>
                <w:color w:val="auto"/>
                <w:szCs w:val="22"/>
              </w:rPr>
              <w:t xml:space="preserve">ПК 2.1. </w:t>
            </w:r>
          </w:p>
          <w:p w14:paraId="22E7CB71" w14:textId="77777777" w:rsidR="00576034" w:rsidRPr="00576034" w:rsidRDefault="00576034" w:rsidP="00576034">
            <w:pPr>
              <w:rPr>
                <w:rFonts w:ascii="Times New Roman" w:hAnsi="Times New Roman"/>
                <w:color w:val="auto"/>
                <w:szCs w:val="22"/>
              </w:rPr>
            </w:pPr>
            <w:r w:rsidRPr="00576034">
              <w:rPr>
                <w:rFonts w:ascii="Times New Roman" w:hAnsi="Times New Roman"/>
                <w:color w:val="auto"/>
                <w:szCs w:val="22"/>
                <w:shd w:val="clear" w:color="auto" w:fill="FFFFFF"/>
              </w:rPr>
              <w:t>Выполнять плановые осмотры и испытания устройств электроснабжения и электрооборудования, в том числе электрических машин и аппаратов.</w:t>
            </w:r>
          </w:p>
        </w:tc>
        <w:tc>
          <w:tcPr>
            <w:tcW w:w="4536" w:type="dxa"/>
          </w:tcPr>
          <w:p w14:paraId="31746786" w14:textId="77777777" w:rsidR="00576034" w:rsidRPr="00576034" w:rsidRDefault="00576034" w:rsidP="00576034">
            <w:pPr>
              <w:widowControl w:val="0"/>
              <w:tabs>
                <w:tab w:val="left" w:pos="1204"/>
              </w:tabs>
              <w:spacing w:after="0"/>
              <w:jc w:val="both"/>
              <w:rPr>
                <w:rFonts w:ascii="Times New Roman" w:hAnsi="Times New Roman"/>
                <w:iCs/>
                <w:szCs w:val="22"/>
                <w:lang w:eastAsia="nl-NL"/>
              </w:rPr>
            </w:pPr>
            <w:r w:rsidRPr="00576034">
              <w:rPr>
                <w:rFonts w:ascii="Times New Roman" w:hAnsi="Times New Roman"/>
                <w:color w:val="auto"/>
                <w:szCs w:val="22"/>
                <w:lang w:eastAsia="nl-NL"/>
              </w:rPr>
              <w:t>-Демонстрация навыков и умений организовывать и выполнять техническое обслуживание и ремонт электрического и электромеханического оборудования;</w:t>
            </w:r>
          </w:p>
          <w:p w14:paraId="59B43F5E" w14:textId="77777777" w:rsidR="00576034" w:rsidRPr="00576034" w:rsidRDefault="00576034" w:rsidP="00576034">
            <w:pPr>
              <w:spacing w:after="0"/>
              <w:jc w:val="both"/>
              <w:rPr>
                <w:rFonts w:ascii="Times New Roman" w:hAnsi="Times New Roman"/>
                <w:color w:val="auto"/>
                <w:szCs w:val="22"/>
              </w:rPr>
            </w:pPr>
            <w:r w:rsidRPr="00576034">
              <w:rPr>
                <w:rFonts w:ascii="Times New Roman" w:hAnsi="Times New Roman"/>
                <w:color w:val="auto"/>
                <w:szCs w:val="22"/>
              </w:rPr>
              <w:t>- демонстрация выбора технологического оборудования для ремонта и эксплуатации электрических машин и аппаратов, электротехнических устройств и систем;</w:t>
            </w:r>
          </w:p>
          <w:p w14:paraId="72EFE21F" w14:textId="77777777" w:rsidR="00576034" w:rsidRPr="00576034" w:rsidRDefault="00576034" w:rsidP="00576034">
            <w:pPr>
              <w:spacing w:after="0"/>
              <w:jc w:val="both"/>
              <w:rPr>
                <w:rFonts w:ascii="Times New Roman" w:hAnsi="Times New Roman"/>
                <w:color w:val="auto"/>
                <w:szCs w:val="22"/>
              </w:rPr>
            </w:pPr>
            <w:r w:rsidRPr="00576034">
              <w:rPr>
                <w:rFonts w:ascii="Times New Roman" w:hAnsi="Times New Roman"/>
                <w:color w:val="auto"/>
                <w:szCs w:val="22"/>
              </w:rPr>
              <w:t>- демонстрация эффективного использования материалов и оборудования;</w:t>
            </w:r>
          </w:p>
          <w:p w14:paraId="77C2AB75" w14:textId="77777777" w:rsidR="00576034" w:rsidRPr="00576034" w:rsidRDefault="00576034" w:rsidP="00576034">
            <w:pPr>
              <w:tabs>
                <w:tab w:val="left" w:pos="567"/>
              </w:tabs>
              <w:spacing w:after="0"/>
              <w:contextualSpacing/>
              <w:rPr>
                <w:color w:val="auto"/>
                <w:szCs w:val="24"/>
              </w:rPr>
            </w:pPr>
          </w:p>
        </w:tc>
        <w:tc>
          <w:tcPr>
            <w:tcW w:w="2375" w:type="dxa"/>
          </w:tcPr>
          <w:p w14:paraId="02388C70" w14:textId="77777777" w:rsidR="00576034" w:rsidRPr="00576034" w:rsidRDefault="00576034" w:rsidP="00576034">
            <w:pPr>
              <w:suppressAutoHyphens/>
              <w:jc w:val="both"/>
              <w:rPr>
                <w:rFonts w:ascii="Times New Roman" w:hAnsi="Times New Roman"/>
                <w:b/>
                <w:bCs/>
                <w:i/>
                <w:color w:val="auto"/>
                <w:szCs w:val="22"/>
                <w:highlight w:val="green"/>
                <w:u w:val="single"/>
              </w:rPr>
            </w:pPr>
            <w:r w:rsidRPr="00576034">
              <w:rPr>
                <w:rFonts w:ascii="Times New Roman" w:hAnsi="Times New Roman"/>
                <w:bCs/>
                <w:szCs w:val="22"/>
              </w:rPr>
              <w:t xml:space="preserve">экспертная оценка деятельности </w:t>
            </w:r>
            <w:r w:rsidRPr="00576034">
              <w:rPr>
                <w:rFonts w:ascii="Times New Roman" w:hAnsi="Times New Roman"/>
                <w:szCs w:val="22"/>
              </w:rPr>
              <w:t>в ходе выполнения практических занятий, курсового проектирования, на практике</w:t>
            </w:r>
          </w:p>
        </w:tc>
      </w:tr>
      <w:tr w:rsidR="00576034" w:rsidRPr="00576034" w14:paraId="53B5200C" w14:textId="77777777" w:rsidTr="00D001A7">
        <w:trPr>
          <w:trHeight w:val="698"/>
        </w:trPr>
        <w:tc>
          <w:tcPr>
            <w:tcW w:w="2551" w:type="dxa"/>
          </w:tcPr>
          <w:p w14:paraId="45102AA9" w14:textId="77777777" w:rsidR="00576034" w:rsidRPr="00576034" w:rsidRDefault="00576034" w:rsidP="00576034">
            <w:pPr>
              <w:spacing w:after="0" w:line="259" w:lineRule="auto"/>
              <w:rPr>
                <w:rFonts w:ascii="Times New Roman" w:hAnsi="Times New Roman"/>
                <w:bCs/>
                <w:color w:val="auto"/>
                <w:szCs w:val="22"/>
              </w:rPr>
            </w:pPr>
            <w:r w:rsidRPr="00576034">
              <w:rPr>
                <w:rFonts w:ascii="Times New Roman" w:hAnsi="Times New Roman"/>
                <w:bCs/>
                <w:color w:val="auto"/>
                <w:szCs w:val="22"/>
              </w:rPr>
              <w:t xml:space="preserve">ПК 2.2 </w:t>
            </w:r>
          </w:p>
          <w:p w14:paraId="1841613A" w14:textId="77777777" w:rsidR="00576034" w:rsidRPr="00576034" w:rsidRDefault="00576034" w:rsidP="00576034">
            <w:pPr>
              <w:spacing w:after="0" w:line="259" w:lineRule="auto"/>
              <w:rPr>
                <w:rFonts w:ascii="Times New Roman" w:hAnsi="Times New Roman"/>
                <w:bCs/>
                <w:color w:val="auto"/>
                <w:szCs w:val="22"/>
              </w:rPr>
            </w:pPr>
            <w:r w:rsidRPr="00576034">
              <w:rPr>
                <w:rFonts w:ascii="Times New Roman" w:hAnsi="Times New Roman"/>
                <w:color w:val="auto"/>
                <w:szCs w:val="22"/>
              </w:rPr>
              <w:t>Осуществлять контроль состояния электрооборудования и устройств электроснабжения с помощью измерительных приборов в процессе технического обслуживания.</w:t>
            </w:r>
          </w:p>
        </w:tc>
        <w:tc>
          <w:tcPr>
            <w:tcW w:w="4536" w:type="dxa"/>
          </w:tcPr>
          <w:p w14:paraId="1F3B9AA8" w14:textId="77777777" w:rsidR="00576034" w:rsidRPr="00576034" w:rsidRDefault="00576034" w:rsidP="00576034">
            <w:pPr>
              <w:spacing w:after="0"/>
              <w:jc w:val="both"/>
              <w:rPr>
                <w:rFonts w:ascii="Times New Roman" w:hAnsi="Times New Roman"/>
                <w:color w:val="auto"/>
                <w:szCs w:val="22"/>
              </w:rPr>
            </w:pPr>
            <w:r w:rsidRPr="00576034">
              <w:rPr>
                <w:rFonts w:ascii="Times New Roman" w:hAnsi="Times New Roman"/>
                <w:color w:val="auto"/>
                <w:szCs w:val="22"/>
              </w:rPr>
              <w:t>-Демонстрация эффективного использования материалов и оборудования;</w:t>
            </w:r>
          </w:p>
          <w:p w14:paraId="4CA8D56E" w14:textId="77777777" w:rsidR="00576034" w:rsidRPr="00576034" w:rsidRDefault="00576034" w:rsidP="00576034">
            <w:pPr>
              <w:spacing w:after="0"/>
              <w:jc w:val="both"/>
              <w:rPr>
                <w:rFonts w:ascii="Times New Roman" w:hAnsi="Times New Roman"/>
                <w:color w:val="auto"/>
                <w:szCs w:val="22"/>
              </w:rPr>
            </w:pPr>
            <w:r w:rsidRPr="00576034">
              <w:rPr>
                <w:rFonts w:ascii="Times New Roman" w:hAnsi="Times New Roman"/>
                <w:color w:val="auto"/>
                <w:szCs w:val="22"/>
              </w:rPr>
              <w:t>-верное изложение последовательности монтажа электрического и электромеханического оборудования.</w:t>
            </w:r>
          </w:p>
          <w:p w14:paraId="0410B1DC" w14:textId="77777777" w:rsidR="00576034" w:rsidRPr="00576034" w:rsidRDefault="00576034" w:rsidP="00576034">
            <w:pPr>
              <w:tabs>
                <w:tab w:val="left" w:pos="317"/>
              </w:tabs>
              <w:suppressAutoHyphens/>
              <w:spacing w:after="0" w:line="240" w:lineRule="auto"/>
              <w:contextualSpacing/>
              <w:rPr>
                <w:rFonts w:ascii="Times New Roman" w:eastAsia="SimSun" w:hAnsi="Times New Roman" w:cs="Calibri"/>
                <w:bCs/>
                <w:iCs/>
                <w:color w:val="auto"/>
                <w:kern w:val="2"/>
                <w:sz w:val="24"/>
                <w:szCs w:val="22"/>
                <w:highlight w:val="yellow"/>
                <w:lang w:eastAsia="en-US"/>
              </w:rPr>
            </w:pPr>
            <w:r w:rsidRPr="00576034">
              <w:rPr>
                <w:rFonts w:ascii="Times New Roman" w:hAnsi="Times New Roman"/>
                <w:color w:val="auto"/>
                <w:kern w:val="2"/>
                <w:sz w:val="24"/>
                <w:szCs w:val="22"/>
              </w:rPr>
              <w:t>-правильное изложение последовательности сборки электрического и электромеханического оборудования.</w:t>
            </w:r>
          </w:p>
        </w:tc>
        <w:tc>
          <w:tcPr>
            <w:tcW w:w="2375" w:type="dxa"/>
          </w:tcPr>
          <w:p w14:paraId="0F83F0AF" w14:textId="77777777" w:rsidR="00576034" w:rsidRPr="00576034" w:rsidRDefault="00576034" w:rsidP="00576034">
            <w:pPr>
              <w:suppressAutoHyphens/>
              <w:jc w:val="both"/>
              <w:rPr>
                <w:rFonts w:ascii="Times New Roman" w:hAnsi="Times New Roman"/>
                <w:bCs/>
                <w:iCs/>
                <w:color w:val="auto"/>
                <w:szCs w:val="22"/>
                <w:highlight w:val="yellow"/>
              </w:rPr>
            </w:pPr>
            <w:r w:rsidRPr="00576034">
              <w:rPr>
                <w:rFonts w:ascii="Times New Roman" w:hAnsi="Times New Roman"/>
                <w:bCs/>
                <w:szCs w:val="22"/>
              </w:rPr>
              <w:t xml:space="preserve">экспертная оценка деятельности </w:t>
            </w:r>
            <w:r w:rsidRPr="00576034">
              <w:rPr>
                <w:rFonts w:ascii="Times New Roman" w:hAnsi="Times New Roman"/>
                <w:szCs w:val="22"/>
              </w:rPr>
              <w:t>в ходе выполнения практических занятий, курсового проектирования, на практике</w:t>
            </w:r>
          </w:p>
        </w:tc>
      </w:tr>
      <w:tr w:rsidR="00576034" w:rsidRPr="00576034" w14:paraId="5E7DE983" w14:textId="77777777" w:rsidTr="00D001A7">
        <w:trPr>
          <w:trHeight w:val="698"/>
        </w:trPr>
        <w:tc>
          <w:tcPr>
            <w:tcW w:w="2551" w:type="dxa"/>
          </w:tcPr>
          <w:p w14:paraId="669B4838" w14:textId="77777777" w:rsidR="00576034" w:rsidRPr="00576034" w:rsidRDefault="00576034" w:rsidP="00576034">
            <w:pPr>
              <w:spacing w:after="0" w:line="259" w:lineRule="auto"/>
              <w:rPr>
                <w:rFonts w:ascii="Times New Roman" w:hAnsi="Times New Roman"/>
                <w:bCs/>
                <w:color w:val="auto"/>
                <w:szCs w:val="22"/>
              </w:rPr>
            </w:pPr>
            <w:r w:rsidRPr="00576034">
              <w:rPr>
                <w:rFonts w:ascii="Times New Roman" w:hAnsi="Times New Roman"/>
                <w:bCs/>
                <w:color w:val="auto"/>
                <w:szCs w:val="22"/>
              </w:rPr>
              <w:t>ПК 2.3</w:t>
            </w:r>
          </w:p>
          <w:p w14:paraId="6E2E80B4" w14:textId="77777777" w:rsidR="00576034" w:rsidRPr="00576034" w:rsidRDefault="00576034" w:rsidP="00576034">
            <w:pPr>
              <w:spacing w:after="0" w:line="259" w:lineRule="auto"/>
              <w:rPr>
                <w:rFonts w:ascii="Times New Roman" w:hAnsi="Times New Roman"/>
                <w:bCs/>
                <w:color w:val="auto"/>
                <w:szCs w:val="22"/>
              </w:rPr>
            </w:pPr>
            <w:r w:rsidRPr="00576034">
              <w:rPr>
                <w:rFonts w:ascii="Times New Roman" w:hAnsi="Times New Roman"/>
                <w:color w:val="auto"/>
                <w:szCs w:val="22"/>
              </w:rPr>
              <w:t>Вести учет первичных данных по техническому обслуживанию устройств электроснабжения и электрооборудования в журналах</w:t>
            </w:r>
          </w:p>
        </w:tc>
        <w:tc>
          <w:tcPr>
            <w:tcW w:w="4536" w:type="dxa"/>
          </w:tcPr>
          <w:p w14:paraId="090C7CF8" w14:textId="77777777" w:rsidR="00576034" w:rsidRPr="00576034" w:rsidRDefault="00576034" w:rsidP="00576034">
            <w:pPr>
              <w:spacing w:after="0"/>
              <w:jc w:val="both"/>
              <w:rPr>
                <w:rFonts w:ascii="Times New Roman" w:hAnsi="Times New Roman"/>
                <w:color w:val="auto"/>
                <w:szCs w:val="22"/>
              </w:rPr>
            </w:pPr>
            <w:r w:rsidRPr="00576034">
              <w:rPr>
                <w:rFonts w:ascii="Times New Roman" w:hAnsi="Times New Roman"/>
                <w:color w:val="auto"/>
                <w:szCs w:val="22"/>
              </w:rPr>
              <w:t>-демонстрация знаний технологии ремонта внутренних сетей, кабельных линий, электрооборудования трансформаторных подстанций, электрических машин, пускорегулирующей аппаратуры.</w:t>
            </w:r>
          </w:p>
          <w:p w14:paraId="3F22E812" w14:textId="77777777" w:rsidR="00576034" w:rsidRPr="00576034" w:rsidRDefault="00576034" w:rsidP="00576034">
            <w:pPr>
              <w:spacing w:after="0"/>
              <w:jc w:val="both"/>
              <w:rPr>
                <w:rFonts w:ascii="Times New Roman" w:hAnsi="Times New Roman"/>
                <w:color w:val="auto"/>
                <w:szCs w:val="22"/>
              </w:rPr>
            </w:pPr>
            <w:r w:rsidRPr="00576034">
              <w:rPr>
                <w:rFonts w:ascii="Times New Roman" w:hAnsi="Times New Roman"/>
                <w:color w:val="auto"/>
                <w:szCs w:val="22"/>
              </w:rPr>
              <w:t>- демонстрация навыков работы с нормативной документацией отрасли.</w:t>
            </w:r>
          </w:p>
          <w:p w14:paraId="392DDA4C" w14:textId="77777777" w:rsidR="00576034" w:rsidRPr="00576034" w:rsidRDefault="00576034" w:rsidP="00576034">
            <w:pPr>
              <w:spacing w:after="0"/>
              <w:jc w:val="both"/>
              <w:rPr>
                <w:rFonts w:ascii="Times New Roman" w:hAnsi="Times New Roman"/>
                <w:color w:val="auto"/>
                <w:szCs w:val="22"/>
              </w:rPr>
            </w:pPr>
          </w:p>
          <w:p w14:paraId="2F1C74B2" w14:textId="77777777" w:rsidR="00576034" w:rsidRPr="00576034" w:rsidRDefault="00576034" w:rsidP="00576034">
            <w:pPr>
              <w:spacing w:after="0"/>
              <w:contextualSpacing/>
              <w:rPr>
                <w:rFonts w:ascii="Times New Roman" w:hAnsi="Times New Roman"/>
                <w:color w:val="auto"/>
                <w:szCs w:val="22"/>
              </w:rPr>
            </w:pPr>
          </w:p>
        </w:tc>
        <w:tc>
          <w:tcPr>
            <w:tcW w:w="2375" w:type="dxa"/>
          </w:tcPr>
          <w:p w14:paraId="71B59765" w14:textId="77777777" w:rsidR="00576034" w:rsidRPr="00576034" w:rsidRDefault="00576034" w:rsidP="00576034">
            <w:pPr>
              <w:suppressAutoHyphens/>
              <w:jc w:val="both"/>
              <w:rPr>
                <w:rFonts w:ascii="Times New Roman" w:hAnsi="Times New Roman"/>
                <w:bCs/>
                <w:iCs/>
                <w:color w:val="auto"/>
                <w:szCs w:val="22"/>
                <w:highlight w:val="yellow"/>
              </w:rPr>
            </w:pPr>
            <w:r w:rsidRPr="00576034">
              <w:rPr>
                <w:rFonts w:ascii="Times New Roman" w:hAnsi="Times New Roman"/>
                <w:bCs/>
                <w:szCs w:val="22"/>
              </w:rPr>
              <w:t xml:space="preserve">экспертная оценка деятельности </w:t>
            </w:r>
            <w:r w:rsidRPr="00576034">
              <w:rPr>
                <w:rFonts w:ascii="Times New Roman" w:hAnsi="Times New Roman"/>
                <w:szCs w:val="22"/>
              </w:rPr>
              <w:t>в ходе выполнения практических занятий, курсового проектирования, на практике</w:t>
            </w:r>
          </w:p>
        </w:tc>
      </w:tr>
      <w:tr w:rsidR="00576034" w:rsidRPr="00576034" w14:paraId="11792D5C" w14:textId="77777777" w:rsidTr="00D001A7">
        <w:trPr>
          <w:trHeight w:val="698"/>
        </w:trPr>
        <w:tc>
          <w:tcPr>
            <w:tcW w:w="2551" w:type="dxa"/>
          </w:tcPr>
          <w:p w14:paraId="1F742F1E" w14:textId="77777777" w:rsidR="00576034" w:rsidRPr="00576034" w:rsidRDefault="00576034" w:rsidP="00576034">
            <w:pPr>
              <w:suppressAutoHyphens/>
              <w:rPr>
                <w:rFonts w:ascii="Times New Roman" w:hAnsi="Times New Roman"/>
                <w:bCs/>
                <w:color w:val="auto"/>
                <w:szCs w:val="22"/>
                <w:highlight w:val="yellow"/>
              </w:rPr>
            </w:pPr>
            <w:r w:rsidRPr="00576034">
              <w:rPr>
                <w:rFonts w:ascii="Times New Roman" w:hAnsi="Times New Roman"/>
                <w:color w:val="auto"/>
                <w:szCs w:val="22"/>
              </w:rPr>
              <w:t>ОК 1</w:t>
            </w:r>
            <w:r w:rsidRPr="00576034">
              <w:rPr>
                <w:rFonts w:ascii="Times New Roman" w:hAnsi="Times New Roman"/>
                <w:color w:val="auto"/>
                <w:szCs w:val="22"/>
              </w:rPr>
              <w:tab/>
            </w:r>
            <w:r w:rsidRPr="00576034">
              <w:rPr>
                <w:rFonts w:ascii="Times New Roman" w:hAnsi="Times New Roman"/>
                <w:iCs/>
                <w:color w:val="auto"/>
                <w:szCs w:val="22"/>
              </w:rPr>
              <w:t xml:space="preserve">Выбирать способы решения задач профессиональной деятельности применительно </w:t>
            </w:r>
            <w:r w:rsidRPr="00576034">
              <w:rPr>
                <w:rFonts w:ascii="Times New Roman" w:hAnsi="Times New Roman"/>
                <w:iCs/>
                <w:color w:val="auto"/>
                <w:szCs w:val="22"/>
              </w:rPr>
              <w:br/>
            </w:r>
            <w:r w:rsidRPr="00576034">
              <w:rPr>
                <w:rFonts w:ascii="Times New Roman" w:hAnsi="Times New Roman"/>
                <w:iCs/>
                <w:color w:val="auto"/>
                <w:szCs w:val="22"/>
              </w:rPr>
              <w:lastRenderedPageBreak/>
              <w:t>к различным контекстам</w:t>
            </w:r>
          </w:p>
        </w:tc>
        <w:tc>
          <w:tcPr>
            <w:tcW w:w="4536" w:type="dxa"/>
          </w:tcPr>
          <w:p w14:paraId="47405449" w14:textId="77777777" w:rsidR="00576034" w:rsidRPr="00576034" w:rsidRDefault="00576034" w:rsidP="00576034">
            <w:pPr>
              <w:spacing w:after="0" w:line="256" w:lineRule="auto"/>
              <w:rPr>
                <w:rFonts w:ascii="Times New Roman" w:hAnsi="Times New Roman"/>
                <w:color w:val="auto"/>
                <w:szCs w:val="22"/>
              </w:rPr>
            </w:pPr>
            <w:r w:rsidRPr="00576034">
              <w:rPr>
                <w:rFonts w:ascii="Times New Roman" w:hAnsi="Times New Roman"/>
                <w:color w:val="auto"/>
                <w:szCs w:val="22"/>
              </w:rPr>
              <w:lastRenderedPageBreak/>
              <w:t xml:space="preserve">распознает задачу, анализирует задачу, выделяет её составные части; </w:t>
            </w:r>
          </w:p>
          <w:p w14:paraId="09EE4BD1" w14:textId="77777777" w:rsidR="00576034" w:rsidRPr="00576034" w:rsidRDefault="00576034" w:rsidP="00576034">
            <w:pPr>
              <w:spacing w:after="0" w:line="256" w:lineRule="auto"/>
              <w:rPr>
                <w:rFonts w:ascii="Times New Roman" w:hAnsi="Times New Roman"/>
                <w:color w:val="auto"/>
                <w:szCs w:val="22"/>
              </w:rPr>
            </w:pPr>
            <w:r w:rsidRPr="00576034">
              <w:rPr>
                <w:rFonts w:ascii="Times New Roman" w:hAnsi="Times New Roman"/>
                <w:color w:val="auto"/>
                <w:szCs w:val="22"/>
              </w:rPr>
              <w:t>-определяет этапы решения задачи;</w:t>
            </w:r>
          </w:p>
          <w:p w14:paraId="15DF357E" w14:textId="77777777" w:rsidR="00576034" w:rsidRPr="00576034" w:rsidRDefault="00576034" w:rsidP="00576034">
            <w:pPr>
              <w:spacing w:after="0" w:line="256" w:lineRule="auto"/>
              <w:rPr>
                <w:rFonts w:ascii="Times New Roman" w:hAnsi="Times New Roman"/>
                <w:color w:val="auto"/>
                <w:szCs w:val="22"/>
              </w:rPr>
            </w:pPr>
            <w:r w:rsidRPr="00576034">
              <w:rPr>
                <w:rFonts w:ascii="Times New Roman" w:hAnsi="Times New Roman"/>
                <w:color w:val="auto"/>
                <w:szCs w:val="22"/>
              </w:rPr>
              <w:t>-находит информацию, необходимую для решения,</w:t>
            </w:r>
          </w:p>
          <w:p w14:paraId="2F13EED4" w14:textId="77777777" w:rsidR="00576034" w:rsidRPr="00576034" w:rsidRDefault="00576034" w:rsidP="00576034">
            <w:pPr>
              <w:spacing w:after="0" w:line="256" w:lineRule="auto"/>
              <w:rPr>
                <w:rFonts w:ascii="Times New Roman" w:hAnsi="Times New Roman"/>
                <w:color w:val="auto"/>
                <w:szCs w:val="22"/>
              </w:rPr>
            </w:pPr>
            <w:r w:rsidRPr="00576034">
              <w:rPr>
                <w:rFonts w:ascii="Times New Roman" w:hAnsi="Times New Roman"/>
                <w:color w:val="auto"/>
                <w:szCs w:val="22"/>
              </w:rPr>
              <w:t xml:space="preserve">-составляет план действия; </w:t>
            </w:r>
          </w:p>
          <w:p w14:paraId="2ABDFC81" w14:textId="77777777" w:rsidR="00576034" w:rsidRPr="00576034" w:rsidRDefault="00576034" w:rsidP="00576034">
            <w:pPr>
              <w:tabs>
                <w:tab w:val="left" w:pos="567"/>
              </w:tabs>
              <w:spacing w:after="0"/>
              <w:contextualSpacing/>
              <w:rPr>
                <w:color w:val="auto"/>
                <w:szCs w:val="24"/>
                <w:highlight w:val="yellow"/>
              </w:rPr>
            </w:pPr>
            <w:r w:rsidRPr="00576034">
              <w:rPr>
                <w:rFonts w:ascii="Times New Roman" w:hAnsi="Times New Roman"/>
                <w:color w:val="auto"/>
                <w:szCs w:val="22"/>
              </w:rPr>
              <w:lastRenderedPageBreak/>
              <w:t>-определяет необходимые ресурсы</w:t>
            </w:r>
          </w:p>
        </w:tc>
        <w:tc>
          <w:tcPr>
            <w:tcW w:w="2375" w:type="dxa"/>
          </w:tcPr>
          <w:p w14:paraId="558CB143" w14:textId="77777777" w:rsidR="00576034" w:rsidRPr="00576034" w:rsidRDefault="00576034" w:rsidP="00576034">
            <w:pPr>
              <w:suppressAutoHyphens/>
              <w:jc w:val="both"/>
              <w:rPr>
                <w:rFonts w:ascii="Times New Roman" w:hAnsi="Times New Roman"/>
                <w:bCs/>
                <w:iCs/>
                <w:color w:val="auto"/>
                <w:szCs w:val="22"/>
                <w:highlight w:val="yellow"/>
              </w:rPr>
            </w:pPr>
            <w:r w:rsidRPr="00576034">
              <w:rPr>
                <w:rFonts w:ascii="Times New Roman" w:hAnsi="Times New Roman"/>
                <w:bCs/>
                <w:color w:val="auto"/>
                <w:szCs w:val="22"/>
              </w:rPr>
              <w:lastRenderedPageBreak/>
              <w:t xml:space="preserve">текущий, промежуточный контроль и экспертное наблюдение за деятельностью </w:t>
            </w:r>
            <w:r w:rsidRPr="00576034">
              <w:rPr>
                <w:rFonts w:ascii="Times New Roman" w:hAnsi="Times New Roman"/>
                <w:bCs/>
                <w:color w:val="auto"/>
                <w:szCs w:val="22"/>
              </w:rPr>
              <w:lastRenderedPageBreak/>
              <w:t>обучающегося в процессе освоения образовательной программы</w:t>
            </w:r>
          </w:p>
        </w:tc>
      </w:tr>
      <w:tr w:rsidR="00576034" w:rsidRPr="00576034" w14:paraId="0EFA8E45" w14:textId="77777777" w:rsidTr="00D001A7">
        <w:trPr>
          <w:trHeight w:val="698"/>
        </w:trPr>
        <w:tc>
          <w:tcPr>
            <w:tcW w:w="2551" w:type="dxa"/>
          </w:tcPr>
          <w:p w14:paraId="70CDE9FA" w14:textId="77777777" w:rsidR="00576034" w:rsidRPr="00576034" w:rsidRDefault="00576034" w:rsidP="00576034">
            <w:pPr>
              <w:suppressAutoHyphens/>
              <w:spacing w:after="0"/>
              <w:contextualSpacing/>
              <w:rPr>
                <w:rFonts w:ascii="Times New Roman" w:hAnsi="Times New Roman"/>
                <w:bCs/>
                <w:color w:val="auto"/>
                <w:szCs w:val="22"/>
                <w:highlight w:val="yellow"/>
              </w:rPr>
            </w:pPr>
            <w:r w:rsidRPr="00576034">
              <w:rPr>
                <w:rFonts w:ascii="Times New Roman" w:hAnsi="Times New Roman"/>
                <w:color w:val="auto"/>
                <w:szCs w:val="22"/>
              </w:rPr>
              <w:lastRenderedPageBreak/>
              <w:t xml:space="preserve">ОК </w:t>
            </w:r>
            <w:proofErr w:type="gramStart"/>
            <w:r w:rsidRPr="00576034">
              <w:rPr>
                <w:rFonts w:ascii="Times New Roman" w:hAnsi="Times New Roman"/>
                <w:color w:val="auto"/>
                <w:szCs w:val="22"/>
              </w:rPr>
              <w:t>03.Планировать</w:t>
            </w:r>
            <w:proofErr w:type="gramEnd"/>
            <w:r w:rsidRPr="00576034">
              <w:rPr>
                <w:rFonts w:ascii="Times New Roman" w:hAnsi="Times New Roman"/>
                <w:color w:val="auto"/>
                <w:szCs w:val="22"/>
              </w:rPr>
              <w:t xml:space="preserve"> </w:t>
            </w:r>
            <w:r w:rsidRPr="00576034">
              <w:rPr>
                <w:rFonts w:ascii="Times New Roman" w:hAnsi="Times New Roman"/>
                <w:color w:val="auto"/>
                <w:szCs w:val="22"/>
              </w:rPr>
              <w:br/>
              <w:t xml:space="preserve">и реализовывать собственное профессиональное </w:t>
            </w:r>
            <w:r w:rsidRPr="00576034">
              <w:rPr>
                <w:rFonts w:ascii="Times New Roman" w:hAnsi="Times New Roman"/>
                <w:color w:val="auto"/>
                <w:szCs w:val="22"/>
              </w:rPr>
              <w:br/>
              <w:t xml:space="preserve">и личностное развитие, предпринимательскую деятельность </w:t>
            </w:r>
            <w:r w:rsidRPr="00576034">
              <w:rPr>
                <w:rFonts w:ascii="Times New Roman" w:hAnsi="Times New Roman"/>
                <w:color w:val="auto"/>
                <w:szCs w:val="22"/>
              </w:rPr>
              <w:br/>
              <w:t xml:space="preserve">в профессиональной сфере, использовать знания по финансовой грамотности </w:t>
            </w:r>
            <w:r w:rsidRPr="00576034">
              <w:rPr>
                <w:rFonts w:ascii="Times New Roman" w:hAnsi="Times New Roman"/>
                <w:color w:val="auto"/>
                <w:szCs w:val="22"/>
              </w:rPr>
              <w:br/>
              <w:t>в различных жизненных ситуациях</w:t>
            </w:r>
          </w:p>
        </w:tc>
        <w:tc>
          <w:tcPr>
            <w:tcW w:w="4536" w:type="dxa"/>
          </w:tcPr>
          <w:p w14:paraId="26960792" w14:textId="77777777" w:rsidR="00576034" w:rsidRPr="00576034" w:rsidRDefault="00576034" w:rsidP="00576034">
            <w:pPr>
              <w:spacing w:after="0" w:line="256" w:lineRule="auto"/>
              <w:rPr>
                <w:rFonts w:ascii="Times New Roman" w:hAnsi="Times New Roman"/>
                <w:color w:val="auto"/>
                <w:szCs w:val="22"/>
              </w:rPr>
            </w:pPr>
            <w:r w:rsidRPr="00576034">
              <w:rPr>
                <w:rFonts w:ascii="Times New Roman" w:hAnsi="Times New Roman"/>
                <w:color w:val="auto"/>
                <w:szCs w:val="22"/>
              </w:rPr>
              <w:t xml:space="preserve">определяет актуальность нормативно-правовой документации в профессиональной деятельности; </w:t>
            </w:r>
          </w:p>
          <w:p w14:paraId="64AD274E" w14:textId="77777777" w:rsidR="00576034" w:rsidRPr="00576034" w:rsidRDefault="00576034" w:rsidP="00576034">
            <w:pPr>
              <w:spacing w:after="0" w:line="256" w:lineRule="auto"/>
              <w:rPr>
                <w:rFonts w:ascii="Times New Roman" w:hAnsi="Times New Roman"/>
                <w:color w:val="auto"/>
                <w:szCs w:val="22"/>
              </w:rPr>
            </w:pPr>
            <w:r w:rsidRPr="00576034">
              <w:rPr>
                <w:rFonts w:ascii="Times New Roman" w:hAnsi="Times New Roman"/>
                <w:color w:val="auto"/>
                <w:szCs w:val="22"/>
              </w:rPr>
              <w:t>-применяет современную научную профессиональную терминологию;</w:t>
            </w:r>
          </w:p>
          <w:p w14:paraId="61C9CF2C" w14:textId="77777777" w:rsidR="00576034" w:rsidRPr="00576034" w:rsidRDefault="00576034" w:rsidP="00576034">
            <w:pPr>
              <w:suppressAutoHyphens/>
              <w:spacing w:after="0"/>
              <w:contextualSpacing/>
              <w:rPr>
                <w:rFonts w:ascii="Times New Roman" w:hAnsi="Times New Roman"/>
                <w:b/>
                <w:bCs/>
                <w:iCs/>
                <w:color w:val="auto"/>
                <w:szCs w:val="22"/>
                <w:highlight w:val="yellow"/>
                <w:u w:val="single"/>
              </w:rPr>
            </w:pPr>
            <w:r w:rsidRPr="00576034">
              <w:rPr>
                <w:rFonts w:ascii="Times New Roman" w:hAnsi="Times New Roman"/>
                <w:color w:val="auto"/>
                <w:szCs w:val="22"/>
              </w:rPr>
              <w:t>-определяет и выстраивает траектории профессионального развития и самообразования</w:t>
            </w:r>
          </w:p>
        </w:tc>
        <w:tc>
          <w:tcPr>
            <w:tcW w:w="2375" w:type="dxa"/>
          </w:tcPr>
          <w:p w14:paraId="161DC425" w14:textId="77777777" w:rsidR="00576034" w:rsidRPr="00576034" w:rsidRDefault="00576034" w:rsidP="00576034">
            <w:pPr>
              <w:suppressAutoHyphens/>
              <w:spacing w:after="0"/>
              <w:contextualSpacing/>
              <w:rPr>
                <w:rFonts w:ascii="Times New Roman" w:hAnsi="Times New Roman"/>
                <w:color w:val="auto"/>
                <w:szCs w:val="22"/>
                <w:highlight w:val="yellow"/>
              </w:rPr>
            </w:pPr>
            <w:r w:rsidRPr="00576034">
              <w:rPr>
                <w:rFonts w:ascii="Times New Roman" w:hAnsi="Times New Roman"/>
                <w:bCs/>
                <w:color w:val="auto"/>
                <w:szCs w:val="22"/>
              </w:rPr>
              <w:t>текущий, промежуточный контроль и экспертное наблюдение за деятельностью обучающегося в процессе освоения образовательной программы</w:t>
            </w:r>
          </w:p>
        </w:tc>
      </w:tr>
      <w:tr w:rsidR="00576034" w:rsidRPr="00576034" w14:paraId="6D3BBF3C" w14:textId="77777777" w:rsidTr="00D001A7">
        <w:trPr>
          <w:trHeight w:val="698"/>
        </w:trPr>
        <w:tc>
          <w:tcPr>
            <w:tcW w:w="2551" w:type="dxa"/>
          </w:tcPr>
          <w:p w14:paraId="3D30A3D7" w14:textId="77777777" w:rsidR="00576034" w:rsidRPr="00576034" w:rsidRDefault="00576034" w:rsidP="00576034">
            <w:pPr>
              <w:suppressAutoHyphens/>
              <w:spacing w:after="0"/>
              <w:contextualSpacing/>
              <w:rPr>
                <w:rFonts w:ascii="Times New Roman" w:hAnsi="Times New Roman"/>
                <w:bCs/>
                <w:color w:val="auto"/>
                <w:szCs w:val="22"/>
                <w:highlight w:val="yellow"/>
              </w:rPr>
            </w:pPr>
            <w:r w:rsidRPr="00576034">
              <w:rPr>
                <w:rFonts w:ascii="Times New Roman" w:hAnsi="Times New Roman"/>
                <w:color w:val="auto"/>
                <w:szCs w:val="22"/>
              </w:rPr>
              <w:t xml:space="preserve">ОК 04 Эффективно взаимодействовать </w:t>
            </w:r>
            <w:r w:rsidRPr="00576034">
              <w:rPr>
                <w:rFonts w:ascii="Times New Roman" w:hAnsi="Times New Roman"/>
                <w:color w:val="auto"/>
                <w:szCs w:val="22"/>
              </w:rPr>
              <w:br/>
              <w:t>и работать в коллективе и команде</w:t>
            </w:r>
          </w:p>
        </w:tc>
        <w:tc>
          <w:tcPr>
            <w:tcW w:w="4536" w:type="dxa"/>
          </w:tcPr>
          <w:p w14:paraId="0E0A407B" w14:textId="77777777" w:rsidR="00576034" w:rsidRPr="00576034" w:rsidRDefault="00576034" w:rsidP="00576034">
            <w:pPr>
              <w:suppressAutoHyphens/>
              <w:spacing w:after="0"/>
              <w:contextualSpacing/>
              <w:rPr>
                <w:rFonts w:ascii="Times New Roman" w:hAnsi="Times New Roman"/>
                <w:b/>
                <w:bCs/>
                <w:iCs/>
                <w:color w:val="auto"/>
                <w:szCs w:val="22"/>
                <w:highlight w:val="yellow"/>
                <w:u w:val="single"/>
              </w:rPr>
            </w:pPr>
            <w:r w:rsidRPr="00576034">
              <w:rPr>
                <w:rFonts w:ascii="Times New Roman" w:hAnsi="Times New Roman"/>
                <w:color w:val="auto"/>
                <w:szCs w:val="22"/>
              </w:rPr>
              <w:t>-организует работу коллектива и команды; -взаимодействует с коллегами, руководством, клиентами в ходе профессиональной деятельности</w:t>
            </w:r>
          </w:p>
        </w:tc>
        <w:tc>
          <w:tcPr>
            <w:tcW w:w="2375" w:type="dxa"/>
          </w:tcPr>
          <w:p w14:paraId="3A586C33" w14:textId="77777777" w:rsidR="00576034" w:rsidRPr="00576034" w:rsidRDefault="00576034" w:rsidP="00576034">
            <w:pPr>
              <w:suppressAutoHyphens/>
              <w:spacing w:after="0"/>
              <w:contextualSpacing/>
              <w:rPr>
                <w:rFonts w:ascii="Times New Roman" w:hAnsi="Times New Roman"/>
                <w:color w:val="auto"/>
                <w:szCs w:val="22"/>
                <w:highlight w:val="yellow"/>
              </w:rPr>
            </w:pPr>
            <w:r w:rsidRPr="00576034">
              <w:rPr>
                <w:rFonts w:ascii="Times New Roman" w:hAnsi="Times New Roman"/>
                <w:bCs/>
                <w:color w:val="auto"/>
                <w:szCs w:val="22"/>
              </w:rPr>
              <w:t>текущий, промежуточный контроль и экспертное наблюдение за деятельностью обучающегося в процессе освоения образовательной программы</w:t>
            </w:r>
          </w:p>
        </w:tc>
      </w:tr>
    </w:tbl>
    <w:p w14:paraId="2824516A" w14:textId="77777777" w:rsidR="00576034" w:rsidRPr="00576034" w:rsidRDefault="00576034" w:rsidP="00576034">
      <w:pPr>
        <w:jc w:val="center"/>
        <w:rPr>
          <w:rFonts w:ascii="Times New Roman" w:hAnsi="Times New Roman"/>
          <w:b/>
          <w:bCs/>
          <w:color w:val="auto"/>
          <w:szCs w:val="22"/>
        </w:rPr>
      </w:pPr>
    </w:p>
    <w:bookmarkEnd w:id="8"/>
    <w:p w14:paraId="145429A6" w14:textId="77777777" w:rsidR="00576034" w:rsidRPr="00576034" w:rsidRDefault="00576034" w:rsidP="00576034">
      <w:pPr>
        <w:jc w:val="center"/>
        <w:rPr>
          <w:rFonts w:ascii="Times New Roman" w:hAnsi="Times New Roman"/>
          <w:b/>
          <w:bCs/>
          <w:color w:val="auto"/>
          <w:szCs w:val="22"/>
        </w:rPr>
      </w:pPr>
    </w:p>
    <w:p w14:paraId="7BCE8C7C" w14:textId="77777777" w:rsidR="00576034" w:rsidRPr="00576034" w:rsidRDefault="00576034" w:rsidP="00576034">
      <w:pPr>
        <w:jc w:val="center"/>
        <w:rPr>
          <w:rFonts w:ascii="Times New Roman" w:hAnsi="Times New Roman"/>
          <w:b/>
          <w:bCs/>
          <w:color w:val="auto"/>
          <w:szCs w:val="22"/>
        </w:rPr>
      </w:pPr>
    </w:p>
    <w:p w14:paraId="3DF06051" w14:textId="77777777" w:rsidR="00576034" w:rsidRPr="00576034" w:rsidRDefault="00576034" w:rsidP="00576034">
      <w:pPr>
        <w:jc w:val="center"/>
        <w:rPr>
          <w:rFonts w:ascii="Times New Roman" w:hAnsi="Times New Roman"/>
          <w:b/>
          <w:bCs/>
          <w:color w:val="auto"/>
          <w:szCs w:val="22"/>
        </w:rPr>
      </w:pPr>
    </w:p>
    <w:p w14:paraId="49ABD339" w14:textId="77777777" w:rsidR="00576034" w:rsidRPr="00576034" w:rsidRDefault="00576034" w:rsidP="00576034">
      <w:pPr>
        <w:spacing w:after="0"/>
        <w:jc w:val="center"/>
        <w:rPr>
          <w:rFonts w:ascii="Times New Roman" w:hAnsi="Times New Roman"/>
          <w:b/>
          <w:bCs/>
          <w:color w:val="auto"/>
          <w:szCs w:val="22"/>
        </w:rPr>
      </w:pPr>
    </w:p>
    <w:p w14:paraId="5FD31CB4" w14:textId="77777777" w:rsidR="00576034" w:rsidRPr="00576034" w:rsidRDefault="00576034" w:rsidP="00576034">
      <w:pPr>
        <w:spacing w:after="0"/>
        <w:jc w:val="center"/>
        <w:rPr>
          <w:rFonts w:ascii="Times New Roman" w:hAnsi="Times New Roman"/>
          <w:b/>
          <w:bCs/>
          <w:color w:val="auto"/>
          <w:szCs w:val="22"/>
        </w:rPr>
      </w:pPr>
    </w:p>
    <w:p w14:paraId="41010DEA" w14:textId="77777777" w:rsidR="00576034" w:rsidRPr="00576034" w:rsidRDefault="00576034" w:rsidP="00576034">
      <w:pPr>
        <w:jc w:val="center"/>
        <w:rPr>
          <w:rFonts w:ascii="Times New Roman" w:hAnsi="Times New Roman"/>
          <w:b/>
          <w:bCs/>
          <w:color w:val="auto"/>
          <w:szCs w:val="22"/>
        </w:rPr>
      </w:pPr>
    </w:p>
    <w:p w14:paraId="02F976E2" w14:textId="77777777" w:rsidR="00576034" w:rsidRDefault="00576034" w:rsidP="00576034">
      <w:pPr>
        <w:jc w:val="center"/>
        <w:rPr>
          <w:rFonts w:ascii="Times New Roman" w:hAnsi="Times New Roman"/>
          <w:b/>
          <w:bCs/>
          <w:color w:val="auto"/>
          <w:szCs w:val="22"/>
        </w:rPr>
        <w:sectPr w:rsidR="00576034" w:rsidSect="00116862">
          <w:footerReference w:type="even" r:id="rId11"/>
          <w:footerReference w:type="default" r:id="rId12"/>
          <w:pgSz w:w="11907" w:h="16840"/>
          <w:pgMar w:top="992" w:right="1418" w:bottom="1134" w:left="1418" w:header="709" w:footer="709" w:gutter="0"/>
          <w:cols w:space="720"/>
        </w:sectPr>
      </w:pPr>
    </w:p>
    <w:p w14:paraId="068BCB8D" w14:textId="77777777" w:rsidR="00576034" w:rsidRPr="00576034" w:rsidRDefault="00576034" w:rsidP="00576034">
      <w:pPr>
        <w:spacing w:after="0" w:line="360" w:lineRule="auto"/>
        <w:jc w:val="right"/>
        <w:outlineLvl w:val="1"/>
        <w:rPr>
          <w:rFonts w:ascii="Times New Roman" w:hAnsi="Times New Roman"/>
          <w:b/>
          <w:color w:val="auto"/>
          <w:sz w:val="24"/>
          <w:szCs w:val="22"/>
        </w:rPr>
      </w:pPr>
      <w:r w:rsidRPr="00576034">
        <w:rPr>
          <w:rFonts w:ascii="Times New Roman" w:hAnsi="Times New Roman"/>
          <w:b/>
          <w:color w:val="auto"/>
          <w:sz w:val="24"/>
          <w:szCs w:val="22"/>
        </w:rPr>
        <w:lastRenderedPageBreak/>
        <w:t>Приложение 2.3</w:t>
      </w:r>
    </w:p>
    <w:p w14:paraId="3C0C8B02" w14:textId="77777777" w:rsidR="00576034" w:rsidRPr="00576034" w:rsidRDefault="00576034" w:rsidP="00576034">
      <w:pPr>
        <w:spacing w:after="0" w:line="360" w:lineRule="auto"/>
        <w:jc w:val="right"/>
        <w:rPr>
          <w:rFonts w:ascii="Times New Roman" w:hAnsi="Times New Roman"/>
          <w:b/>
          <w:color w:val="auto"/>
          <w:sz w:val="24"/>
          <w:szCs w:val="22"/>
        </w:rPr>
      </w:pPr>
      <w:r w:rsidRPr="00576034">
        <w:rPr>
          <w:rFonts w:ascii="Times New Roman" w:hAnsi="Times New Roman"/>
          <w:color w:val="auto"/>
          <w:sz w:val="24"/>
          <w:szCs w:val="22"/>
        </w:rPr>
        <w:t>к ОПОП-П по профессии</w:t>
      </w:r>
    </w:p>
    <w:p w14:paraId="483D9AB3" w14:textId="77777777" w:rsidR="00576034" w:rsidRPr="00576034" w:rsidRDefault="00576034" w:rsidP="00576034">
      <w:pPr>
        <w:spacing w:after="0" w:line="240" w:lineRule="auto"/>
        <w:jc w:val="right"/>
        <w:rPr>
          <w:rFonts w:ascii="Times New Roman" w:hAnsi="Times New Roman"/>
          <w:i/>
          <w:color w:val="auto"/>
          <w:sz w:val="24"/>
          <w:szCs w:val="22"/>
        </w:rPr>
      </w:pPr>
      <w:r w:rsidRPr="00576034">
        <w:rPr>
          <w:rFonts w:ascii="Times New Roman" w:hAnsi="Times New Roman"/>
          <w:i/>
          <w:color w:val="auto"/>
          <w:sz w:val="24"/>
          <w:szCs w:val="22"/>
        </w:rPr>
        <w:t xml:space="preserve">13.01.10 Электромонтер по ремонту </w:t>
      </w:r>
    </w:p>
    <w:p w14:paraId="7E64B019" w14:textId="77777777" w:rsidR="00576034" w:rsidRPr="00576034" w:rsidRDefault="00576034" w:rsidP="00576034">
      <w:pPr>
        <w:spacing w:after="0" w:line="240" w:lineRule="auto"/>
        <w:jc w:val="right"/>
        <w:rPr>
          <w:rFonts w:ascii="Times New Roman" w:hAnsi="Times New Roman"/>
          <w:i/>
          <w:color w:val="auto"/>
          <w:sz w:val="24"/>
          <w:szCs w:val="22"/>
        </w:rPr>
      </w:pPr>
      <w:r w:rsidRPr="00576034">
        <w:rPr>
          <w:rFonts w:ascii="Times New Roman" w:hAnsi="Times New Roman"/>
          <w:i/>
          <w:color w:val="auto"/>
          <w:sz w:val="24"/>
          <w:szCs w:val="22"/>
        </w:rPr>
        <w:t>и обслуживанию электрооборудования</w:t>
      </w:r>
    </w:p>
    <w:p w14:paraId="77C49E92" w14:textId="77777777" w:rsidR="00576034" w:rsidRPr="00576034" w:rsidRDefault="00576034" w:rsidP="00576034">
      <w:pPr>
        <w:spacing w:after="0" w:line="240" w:lineRule="auto"/>
        <w:jc w:val="right"/>
        <w:rPr>
          <w:rFonts w:ascii="Times New Roman" w:hAnsi="Times New Roman"/>
          <w:i/>
          <w:color w:val="auto"/>
          <w:sz w:val="24"/>
          <w:szCs w:val="22"/>
        </w:rPr>
      </w:pPr>
      <w:r w:rsidRPr="00576034">
        <w:rPr>
          <w:rFonts w:ascii="Times New Roman" w:hAnsi="Times New Roman"/>
          <w:i/>
          <w:color w:val="auto"/>
          <w:sz w:val="24"/>
          <w:szCs w:val="22"/>
        </w:rPr>
        <w:t xml:space="preserve"> (по отраслям)</w:t>
      </w:r>
    </w:p>
    <w:p w14:paraId="4D045208" w14:textId="77777777" w:rsidR="00576034" w:rsidRPr="00576034" w:rsidRDefault="00576034" w:rsidP="00576034">
      <w:pPr>
        <w:spacing w:after="0" w:line="360" w:lineRule="auto"/>
        <w:jc w:val="right"/>
        <w:outlineLvl w:val="1"/>
        <w:rPr>
          <w:rFonts w:ascii="Times New Roman" w:hAnsi="Times New Roman"/>
          <w:b/>
          <w:bCs/>
          <w:color w:val="auto"/>
          <w:sz w:val="24"/>
          <w:szCs w:val="24"/>
          <w:lang w:eastAsia="x-none"/>
        </w:rPr>
      </w:pPr>
    </w:p>
    <w:p w14:paraId="39CBD4A6" w14:textId="77777777" w:rsidR="00576034" w:rsidRPr="00576034" w:rsidRDefault="00576034" w:rsidP="00576034">
      <w:pPr>
        <w:jc w:val="center"/>
        <w:rPr>
          <w:rFonts w:ascii="Times New Roman" w:hAnsi="Times New Roman"/>
          <w:b/>
          <w:i/>
          <w:color w:val="auto"/>
          <w:sz w:val="24"/>
          <w:szCs w:val="24"/>
        </w:rPr>
      </w:pPr>
    </w:p>
    <w:p w14:paraId="5BA9B2AE" w14:textId="77777777" w:rsidR="00576034" w:rsidRPr="00576034" w:rsidRDefault="00576034" w:rsidP="00576034">
      <w:pPr>
        <w:jc w:val="center"/>
        <w:rPr>
          <w:rFonts w:ascii="Times New Roman" w:hAnsi="Times New Roman"/>
          <w:b/>
          <w:i/>
          <w:color w:val="auto"/>
          <w:sz w:val="24"/>
          <w:szCs w:val="24"/>
        </w:rPr>
      </w:pPr>
    </w:p>
    <w:p w14:paraId="183896E7" w14:textId="77777777" w:rsidR="00576034" w:rsidRPr="00576034" w:rsidRDefault="00576034" w:rsidP="00576034">
      <w:pPr>
        <w:jc w:val="center"/>
        <w:rPr>
          <w:rFonts w:ascii="Times New Roman" w:hAnsi="Times New Roman"/>
          <w:b/>
          <w:i/>
          <w:color w:val="auto"/>
          <w:sz w:val="24"/>
          <w:szCs w:val="24"/>
        </w:rPr>
      </w:pPr>
    </w:p>
    <w:p w14:paraId="4E01DFA7" w14:textId="77777777" w:rsidR="00576034" w:rsidRPr="00576034" w:rsidRDefault="00576034" w:rsidP="00576034">
      <w:pPr>
        <w:jc w:val="center"/>
        <w:rPr>
          <w:rFonts w:ascii="Times New Roman" w:hAnsi="Times New Roman"/>
          <w:b/>
          <w:i/>
          <w:color w:val="auto"/>
          <w:sz w:val="24"/>
          <w:szCs w:val="24"/>
        </w:rPr>
      </w:pPr>
    </w:p>
    <w:p w14:paraId="38EDEB4D" w14:textId="77777777" w:rsidR="00576034" w:rsidRPr="00576034" w:rsidRDefault="00576034" w:rsidP="00576034">
      <w:pPr>
        <w:jc w:val="center"/>
        <w:rPr>
          <w:rFonts w:ascii="Times New Roman" w:hAnsi="Times New Roman"/>
          <w:b/>
          <w:i/>
          <w:color w:val="auto"/>
          <w:sz w:val="24"/>
          <w:szCs w:val="24"/>
        </w:rPr>
      </w:pPr>
    </w:p>
    <w:p w14:paraId="1A68B673" w14:textId="77777777" w:rsidR="00576034" w:rsidRPr="00576034" w:rsidRDefault="00576034" w:rsidP="00576034">
      <w:pPr>
        <w:jc w:val="center"/>
        <w:rPr>
          <w:rFonts w:ascii="Times New Roman" w:hAnsi="Times New Roman"/>
          <w:b/>
          <w:i/>
          <w:color w:val="auto"/>
          <w:sz w:val="24"/>
          <w:szCs w:val="24"/>
        </w:rPr>
      </w:pPr>
    </w:p>
    <w:p w14:paraId="3E2C2C93" w14:textId="77777777" w:rsidR="00576034" w:rsidRPr="00576034" w:rsidRDefault="00576034" w:rsidP="00576034">
      <w:pPr>
        <w:jc w:val="center"/>
        <w:rPr>
          <w:rFonts w:ascii="Times New Roman" w:hAnsi="Times New Roman"/>
          <w:b/>
          <w:i/>
          <w:color w:val="auto"/>
          <w:sz w:val="24"/>
          <w:szCs w:val="24"/>
        </w:rPr>
      </w:pPr>
    </w:p>
    <w:p w14:paraId="3FB6D23A" w14:textId="77777777" w:rsidR="00576034" w:rsidRPr="00576034" w:rsidRDefault="00576034" w:rsidP="00576034">
      <w:pPr>
        <w:jc w:val="center"/>
        <w:rPr>
          <w:rFonts w:ascii="Times New Roman" w:hAnsi="Times New Roman"/>
          <w:b/>
          <w:i/>
          <w:color w:val="auto"/>
          <w:sz w:val="24"/>
          <w:szCs w:val="24"/>
        </w:rPr>
      </w:pPr>
    </w:p>
    <w:p w14:paraId="63ABD834" w14:textId="77777777" w:rsidR="00576034" w:rsidRPr="00576034" w:rsidRDefault="00576034" w:rsidP="00576034">
      <w:pPr>
        <w:jc w:val="center"/>
        <w:rPr>
          <w:rFonts w:ascii="Times New Roman" w:hAnsi="Times New Roman"/>
          <w:b/>
          <w:color w:val="auto"/>
          <w:sz w:val="24"/>
          <w:szCs w:val="24"/>
        </w:rPr>
      </w:pPr>
      <w:r w:rsidRPr="00576034">
        <w:rPr>
          <w:rFonts w:ascii="Times New Roman" w:hAnsi="Times New Roman"/>
          <w:b/>
          <w:sz w:val="24"/>
          <w:szCs w:val="24"/>
        </w:rPr>
        <w:t>РАБОЧАЯ ПРОГРАММА</w:t>
      </w:r>
      <w:r w:rsidRPr="00576034">
        <w:rPr>
          <w:rFonts w:ascii="Times New Roman" w:hAnsi="Times New Roman"/>
          <w:b/>
          <w:color w:val="auto"/>
          <w:sz w:val="24"/>
          <w:szCs w:val="24"/>
        </w:rPr>
        <w:t xml:space="preserve"> ПРОФЕССИОНАЛЬНОГО МОДУЛЯ</w:t>
      </w:r>
    </w:p>
    <w:p w14:paraId="52923AA0" w14:textId="77777777" w:rsidR="00576034" w:rsidRPr="00576034" w:rsidRDefault="00576034" w:rsidP="00576034">
      <w:pPr>
        <w:jc w:val="center"/>
        <w:rPr>
          <w:rFonts w:ascii="Times New Roman" w:hAnsi="Times New Roman"/>
          <w:b/>
          <w:color w:val="auto"/>
          <w:sz w:val="24"/>
          <w:szCs w:val="24"/>
          <w:u w:val="single"/>
        </w:rPr>
      </w:pPr>
    </w:p>
    <w:p w14:paraId="4EDFF001" w14:textId="77777777" w:rsidR="00576034" w:rsidRPr="00576034" w:rsidRDefault="00576034" w:rsidP="00576034">
      <w:pPr>
        <w:jc w:val="center"/>
        <w:rPr>
          <w:rFonts w:ascii="Times New Roman" w:hAnsi="Times New Roman"/>
          <w:b/>
          <w:color w:val="auto"/>
          <w:sz w:val="24"/>
          <w:szCs w:val="24"/>
        </w:rPr>
      </w:pPr>
      <w:r w:rsidRPr="00576034">
        <w:rPr>
          <w:rFonts w:ascii="Times New Roman" w:hAnsi="Times New Roman"/>
          <w:b/>
          <w:color w:val="auto"/>
          <w:sz w:val="24"/>
          <w:szCs w:val="24"/>
        </w:rPr>
        <w:t xml:space="preserve">«ПМ.03 </w:t>
      </w:r>
      <w:r w:rsidRPr="00576034">
        <w:rPr>
          <w:rFonts w:ascii="Times New Roman" w:hAnsi="Times New Roman"/>
          <w:b/>
          <w:bCs/>
          <w:color w:val="auto"/>
          <w:sz w:val="24"/>
          <w:szCs w:val="24"/>
        </w:rPr>
        <w:t>Выполнение ремонта и работ по предупреждению аварий и неполадок устройств электроснабжения и электрооборудования (по отраслям)</w:t>
      </w:r>
      <w:r w:rsidRPr="00576034">
        <w:rPr>
          <w:rFonts w:ascii="Times New Roman" w:hAnsi="Times New Roman"/>
          <w:b/>
          <w:color w:val="auto"/>
          <w:sz w:val="24"/>
          <w:szCs w:val="24"/>
        </w:rPr>
        <w:t>»</w:t>
      </w:r>
    </w:p>
    <w:p w14:paraId="00073514" w14:textId="77777777" w:rsidR="00576034" w:rsidRPr="00576034" w:rsidRDefault="00576034" w:rsidP="00576034">
      <w:pPr>
        <w:jc w:val="center"/>
        <w:rPr>
          <w:rFonts w:ascii="Times New Roman" w:hAnsi="Times New Roman"/>
          <w:b/>
          <w:i/>
          <w:color w:val="auto"/>
          <w:sz w:val="24"/>
          <w:szCs w:val="24"/>
        </w:rPr>
      </w:pPr>
    </w:p>
    <w:p w14:paraId="2F8BE428" w14:textId="77777777" w:rsidR="00576034" w:rsidRPr="00576034" w:rsidRDefault="00576034" w:rsidP="00576034">
      <w:pPr>
        <w:jc w:val="center"/>
        <w:rPr>
          <w:rFonts w:ascii="Times New Roman" w:hAnsi="Times New Roman"/>
          <w:b/>
          <w:i/>
          <w:color w:val="auto"/>
          <w:sz w:val="24"/>
          <w:szCs w:val="24"/>
        </w:rPr>
      </w:pPr>
    </w:p>
    <w:p w14:paraId="24BCAC99" w14:textId="77777777" w:rsidR="00576034" w:rsidRPr="00576034" w:rsidRDefault="00576034" w:rsidP="00576034">
      <w:pPr>
        <w:jc w:val="center"/>
        <w:rPr>
          <w:rFonts w:ascii="Times New Roman" w:hAnsi="Times New Roman"/>
          <w:b/>
          <w:i/>
          <w:color w:val="auto"/>
          <w:sz w:val="24"/>
          <w:szCs w:val="24"/>
        </w:rPr>
      </w:pPr>
    </w:p>
    <w:p w14:paraId="7536376E" w14:textId="77777777" w:rsidR="00576034" w:rsidRPr="00576034" w:rsidRDefault="00576034" w:rsidP="00576034">
      <w:pPr>
        <w:jc w:val="center"/>
        <w:rPr>
          <w:rFonts w:ascii="Times New Roman" w:hAnsi="Times New Roman"/>
          <w:b/>
          <w:i/>
          <w:color w:val="auto"/>
          <w:sz w:val="24"/>
          <w:szCs w:val="24"/>
        </w:rPr>
      </w:pPr>
    </w:p>
    <w:p w14:paraId="3BF96C99" w14:textId="77777777" w:rsidR="00576034" w:rsidRPr="00576034" w:rsidRDefault="00576034" w:rsidP="00576034">
      <w:pPr>
        <w:jc w:val="center"/>
        <w:rPr>
          <w:rFonts w:ascii="Times New Roman" w:hAnsi="Times New Roman"/>
          <w:b/>
          <w:i/>
          <w:color w:val="auto"/>
          <w:sz w:val="24"/>
          <w:szCs w:val="24"/>
        </w:rPr>
      </w:pPr>
    </w:p>
    <w:p w14:paraId="6AC80A50" w14:textId="77777777" w:rsidR="00576034" w:rsidRPr="00576034" w:rsidRDefault="00576034" w:rsidP="00576034">
      <w:pPr>
        <w:jc w:val="center"/>
        <w:rPr>
          <w:rFonts w:ascii="Times New Roman" w:hAnsi="Times New Roman"/>
          <w:b/>
          <w:i/>
          <w:color w:val="auto"/>
          <w:sz w:val="24"/>
          <w:szCs w:val="24"/>
        </w:rPr>
      </w:pPr>
    </w:p>
    <w:p w14:paraId="17408C03" w14:textId="77777777" w:rsidR="00576034" w:rsidRPr="00576034" w:rsidRDefault="00576034" w:rsidP="00576034">
      <w:pPr>
        <w:jc w:val="center"/>
        <w:rPr>
          <w:rFonts w:ascii="Times New Roman" w:hAnsi="Times New Roman"/>
          <w:b/>
          <w:i/>
          <w:color w:val="auto"/>
          <w:sz w:val="24"/>
          <w:szCs w:val="24"/>
        </w:rPr>
      </w:pPr>
    </w:p>
    <w:p w14:paraId="224806C4" w14:textId="77777777" w:rsidR="00576034" w:rsidRPr="00576034" w:rsidRDefault="00576034" w:rsidP="00576034">
      <w:pPr>
        <w:jc w:val="center"/>
        <w:rPr>
          <w:rFonts w:ascii="Times New Roman" w:hAnsi="Times New Roman"/>
          <w:b/>
          <w:i/>
          <w:color w:val="auto"/>
          <w:sz w:val="24"/>
          <w:szCs w:val="24"/>
        </w:rPr>
      </w:pPr>
    </w:p>
    <w:p w14:paraId="40383F1B" w14:textId="77777777" w:rsidR="00576034" w:rsidRPr="00576034" w:rsidRDefault="00576034" w:rsidP="00576034">
      <w:pPr>
        <w:jc w:val="center"/>
        <w:rPr>
          <w:rFonts w:ascii="Times New Roman" w:hAnsi="Times New Roman"/>
          <w:b/>
          <w:i/>
          <w:color w:val="auto"/>
          <w:sz w:val="24"/>
          <w:szCs w:val="24"/>
        </w:rPr>
      </w:pPr>
    </w:p>
    <w:p w14:paraId="48D9C799" w14:textId="77777777" w:rsidR="00576034" w:rsidRPr="00576034" w:rsidRDefault="00576034" w:rsidP="00576034">
      <w:pPr>
        <w:jc w:val="center"/>
        <w:rPr>
          <w:rFonts w:ascii="Times New Roman" w:hAnsi="Times New Roman"/>
          <w:b/>
          <w:iCs/>
          <w:color w:val="auto"/>
          <w:sz w:val="24"/>
          <w:szCs w:val="24"/>
        </w:rPr>
      </w:pPr>
      <w:r w:rsidRPr="00576034">
        <w:rPr>
          <w:rFonts w:ascii="Times New Roman" w:hAnsi="Times New Roman"/>
          <w:b/>
          <w:color w:val="auto"/>
          <w:sz w:val="24"/>
          <w:szCs w:val="24"/>
        </w:rPr>
        <w:t>2023 год</w:t>
      </w:r>
    </w:p>
    <w:p w14:paraId="65CB1BC9" w14:textId="77777777" w:rsidR="00576034" w:rsidRPr="00576034" w:rsidRDefault="00576034" w:rsidP="00576034">
      <w:pPr>
        <w:rPr>
          <w:rFonts w:ascii="Times New Roman" w:hAnsi="Times New Roman"/>
          <w:b/>
          <w:i/>
          <w:color w:val="auto"/>
          <w:sz w:val="24"/>
          <w:szCs w:val="24"/>
        </w:rPr>
        <w:sectPr w:rsidR="00576034" w:rsidRPr="00576034" w:rsidSect="00733AEF">
          <w:footerReference w:type="even" r:id="rId13"/>
          <w:footerReference w:type="default" r:id="rId14"/>
          <w:pgSz w:w="11907" w:h="16840"/>
          <w:pgMar w:top="1134" w:right="851" w:bottom="992" w:left="1418" w:header="709" w:footer="709" w:gutter="0"/>
          <w:cols w:space="720"/>
        </w:sectPr>
      </w:pPr>
    </w:p>
    <w:p w14:paraId="3BF5DABE" w14:textId="77777777" w:rsidR="00576034" w:rsidRPr="00576034" w:rsidRDefault="00576034" w:rsidP="00576034">
      <w:pPr>
        <w:jc w:val="center"/>
        <w:rPr>
          <w:rFonts w:ascii="Times New Roman" w:hAnsi="Times New Roman"/>
          <w:b/>
          <w:i/>
          <w:color w:val="auto"/>
          <w:sz w:val="24"/>
          <w:szCs w:val="24"/>
        </w:rPr>
      </w:pPr>
      <w:r w:rsidRPr="00576034">
        <w:rPr>
          <w:rFonts w:ascii="Times New Roman" w:hAnsi="Times New Roman"/>
          <w:b/>
          <w:iCs/>
          <w:color w:val="auto"/>
          <w:sz w:val="24"/>
          <w:szCs w:val="24"/>
        </w:rPr>
        <w:lastRenderedPageBreak/>
        <w:t>СОДЕРЖАНИЕ</w:t>
      </w:r>
    </w:p>
    <w:p w14:paraId="61D57400" w14:textId="77777777" w:rsidR="00576034" w:rsidRPr="00576034" w:rsidRDefault="00576034" w:rsidP="00576034">
      <w:pPr>
        <w:rPr>
          <w:rFonts w:ascii="Times New Roman" w:hAnsi="Times New Roman"/>
          <w:b/>
          <w:i/>
          <w:color w:val="auto"/>
          <w:sz w:val="24"/>
          <w:szCs w:val="24"/>
        </w:rPr>
      </w:pPr>
    </w:p>
    <w:tbl>
      <w:tblPr>
        <w:tblW w:w="0" w:type="auto"/>
        <w:tblLook w:val="01E0" w:firstRow="1" w:lastRow="1" w:firstColumn="1" w:lastColumn="1" w:noHBand="0" w:noVBand="0"/>
      </w:tblPr>
      <w:tblGrid>
        <w:gridCol w:w="7501"/>
        <w:gridCol w:w="1854"/>
      </w:tblGrid>
      <w:tr w:rsidR="00576034" w:rsidRPr="00576034" w14:paraId="0739FE4C" w14:textId="77777777" w:rsidTr="00D001A7">
        <w:tc>
          <w:tcPr>
            <w:tcW w:w="7501" w:type="dxa"/>
          </w:tcPr>
          <w:p w14:paraId="54D0210E" w14:textId="77777777" w:rsidR="00576034" w:rsidRPr="00576034" w:rsidRDefault="00576034" w:rsidP="00576034">
            <w:pPr>
              <w:numPr>
                <w:ilvl w:val="0"/>
                <w:numId w:val="22"/>
              </w:numPr>
              <w:suppressAutoHyphens/>
              <w:rPr>
                <w:rFonts w:ascii="Times New Roman" w:hAnsi="Times New Roman"/>
                <w:b/>
                <w:color w:val="auto"/>
                <w:sz w:val="24"/>
                <w:szCs w:val="24"/>
              </w:rPr>
            </w:pPr>
            <w:r w:rsidRPr="00576034">
              <w:rPr>
                <w:rFonts w:ascii="Times New Roman" w:hAnsi="Times New Roman"/>
                <w:b/>
                <w:color w:val="auto"/>
                <w:sz w:val="24"/>
                <w:szCs w:val="24"/>
              </w:rPr>
              <w:t xml:space="preserve">ОБЩАЯ ХАРАКТЕРИСТИКА </w:t>
            </w:r>
            <w:r w:rsidRPr="00576034">
              <w:rPr>
                <w:rFonts w:ascii="Times New Roman" w:hAnsi="Times New Roman"/>
                <w:b/>
                <w:sz w:val="24"/>
                <w:szCs w:val="24"/>
              </w:rPr>
              <w:t xml:space="preserve">РАБОЧЕЙ </w:t>
            </w:r>
            <w:r w:rsidRPr="00576034">
              <w:rPr>
                <w:rFonts w:ascii="Times New Roman" w:hAnsi="Times New Roman"/>
                <w:b/>
                <w:color w:val="auto"/>
                <w:sz w:val="24"/>
                <w:szCs w:val="24"/>
              </w:rPr>
              <w:t>ПРОГРАММЫ ПРОФЕССИОНАЛЬНОГО МОДУЛЯ</w:t>
            </w:r>
          </w:p>
        </w:tc>
        <w:tc>
          <w:tcPr>
            <w:tcW w:w="1854" w:type="dxa"/>
          </w:tcPr>
          <w:p w14:paraId="4F90F5FE" w14:textId="77777777" w:rsidR="00576034" w:rsidRPr="00576034" w:rsidRDefault="00576034" w:rsidP="00576034">
            <w:pPr>
              <w:jc w:val="center"/>
              <w:rPr>
                <w:rFonts w:ascii="Times New Roman" w:hAnsi="Times New Roman"/>
                <w:b/>
                <w:color w:val="auto"/>
                <w:sz w:val="24"/>
                <w:szCs w:val="24"/>
              </w:rPr>
            </w:pPr>
            <w:r w:rsidRPr="00576034">
              <w:rPr>
                <w:rFonts w:ascii="Times New Roman" w:hAnsi="Times New Roman"/>
                <w:b/>
                <w:color w:val="auto"/>
                <w:sz w:val="24"/>
                <w:szCs w:val="24"/>
              </w:rPr>
              <w:t>…</w:t>
            </w:r>
          </w:p>
        </w:tc>
      </w:tr>
      <w:tr w:rsidR="00576034" w:rsidRPr="00576034" w14:paraId="2B34AF14" w14:textId="77777777" w:rsidTr="00D001A7">
        <w:tc>
          <w:tcPr>
            <w:tcW w:w="7501" w:type="dxa"/>
          </w:tcPr>
          <w:p w14:paraId="56DD6819" w14:textId="77777777" w:rsidR="00576034" w:rsidRPr="00576034" w:rsidRDefault="00576034" w:rsidP="00576034">
            <w:pPr>
              <w:numPr>
                <w:ilvl w:val="0"/>
                <w:numId w:val="22"/>
              </w:numPr>
              <w:suppressAutoHyphens/>
              <w:rPr>
                <w:rFonts w:ascii="Times New Roman" w:hAnsi="Times New Roman"/>
                <w:b/>
                <w:color w:val="auto"/>
                <w:sz w:val="24"/>
                <w:szCs w:val="24"/>
              </w:rPr>
            </w:pPr>
            <w:r w:rsidRPr="00576034">
              <w:rPr>
                <w:rFonts w:ascii="Times New Roman" w:hAnsi="Times New Roman"/>
                <w:b/>
                <w:color w:val="auto"/>
                <w:sz w:val="24"/>
                <w:szCs w:val="24"/>
              </w:rPr>
              <w:t>СТРУКТУРА И СОДЕРЖАНИЕ ПРОФЕССИОНАЛЬНОГО МОДУЛЯ</w:t>
            </w:r>
          </w:p>
        </w:tc>
        <w:tc>
          <w:tcPr>
            <w:tcW w:w="1854" w:type="dxa"/>
          </w:tcPr>
          <w:p w14:paraId="06EF73A8" w14:textId="77777777" w:rsidR="00576034" w:rsidRPr="00576034" w:rsidRDefault="00576034" w:rsidP="00576034">
            <w:pPr>
              <w:jc w:val="center"/>
              <w:rPr>
                <w:rFonts w:ascii="Times New Roman" w:hAnsi="Times New Roman"/>
                <w:b/>
                <w:color w:val="auto"/>
                <w:sz w:val="24"/>
                <w:szCs w:val="24"/>
              </w:rPr>
            </w:pPr>
            <w:r w:rsidRPr="00576034">
              <w:rPr>
                <w:rFonts w:ascii="Times New Roman" w:hAnsi="Times New Roman"/>
                <w:b/>
                <w:color w:val="auto"/>
                <w:sz w:val="24"/>
                <w:szCs w:val="24"/>
              </w:rPr>
              <w:t>…</w:t>
            </w:r>
          </w:p>
        </w:tc>
      </w:tr>
      <w:tr w:rsidR="00576034" w:rsidRPr="00576034" w14:paraId="4653B59E" w14:textId="77777777" w:rsidTr="00D001A7">
        <w:tc>
          <w:tcPr>
            <w:tcW w:w="7501" w:type="dxa"/>
          </w:tcPr>
          <w:p w14:paraId="1F2D4AD7" w14:textId="77777777" w:rsidR="00576034" w:rsidRPr="00576034" w:rsidRDefault="00576034" w:rsidP="00576034">
            <w:pPr>
              <w:numPr>
                <w:ilvl w:val="0"/>
                <w:numId w:val="22"/>
              </w:numPr>
              <w:suppressAutoHyphens/>
              <w:rPr>
                <w:rFonts w:ascii="Times New Roman" w:hAnsi="Times New Roman"/>
                <w:b/>
                <w:color w:val="auto"/>
                <w:sz w:val="24"/>
                <w:szCs w:val="24"/>
              </w:rPr>
            </w:pPr>
            <w:r w:rsidRPr="00576034">
              <w:rPr>
                <w:rFonts w:ascii="Times New Roman" w:hAnsi="Times New Roman"/>
                <w:b/>
                <w:color w:val="auto"/>
                <w:sz w:val="24"/>
                <w:szCs w:val="24"/>
              </w:rPr>
              <w:t>УСЛОВИЯ РЕАЛИЗАЦИИ ПРОФЕССИОНАЛЬНОГО МОДУЛЯ</w:t>
            </w:r>
          </w:p>
        </w:tc>
        <w:tc>
          <w:tcPr>
            <w:tcW w:w="1854" w:type="dxa"/>
          </w:tcPr>
          <w:p w14:paraId="279CD2E7" w14:textId="77777777" w:rsidR="00576034" w:rsidRPr="00576034" w:rsidRDefault="00576034" w:rsidP="00576034">
            <w:pPr>
              <w:jc w:val="center"/>
              <w:rPr>
                <w:rFonts w:ascii="Times New Roman" w:hAnsi="Times New Roman"/>
                <w:b/>
                <w:color w:val="auto"/>
                <w:sz w:val="24"/>
                <w:szCs w:val="24"/>
              </w:rPr>
            </w:pPr>
            <w:r w:rsidRPr="00576034">
              <w:rPr>
                <w:rFonts w:ascii="Times New Roman" w:hAnsi="Times New Roman"/>
                <w:b/>
                <w:color w:val="auto"/>
                <w:sz w:val="24"/>
                <w:szCs w:val="24"/>
              </w:rPr>
              <w:t>…</w:t>
            </w:r>
          </w:p>
        </w:tc>
      </w:tr>
      <w:tr w:rsidR="00576034" w:rsidRPr="00576034" w14:paraId="55224274" w14:textId="77777777" w:rsidTr="00D001A7">
        <w:tc>
          <w:tcPr>
            <w:tcW w:w="7501" w:type="dxa"/>
          </w:tcPr>
          <w:p w14:paraId="146B561A" w14:textId="77777777" w:rsidR="00576034" w:rsidRPr="00576034" w:rsidRDefault="00576034" w:rsidP="00576034">
            <w:pPr>
              <w:numPr>
                <w:ilvl w:val="0"/>
                <w:numId w:val="22"/>
              </w:numPr>
              <w:suppressAutoHyphens/>
              <w:rPr>
                <w:rFonts w:ascii="Times New Roman" w:hAnsi="Times New Roman"/>
                <w:b/>
                <w:color w:val="auto"/>
                <w:sz w:val="24"/>
                <w:szCs w:val="24"/>
              </w:rPr>
            </w:pPr>
            <w:r w:rsidRPr="00576034">
              <w:rPr>
                <w:rFonts w:ascii="Times New Roman" w:hAnsi="Times New Roman"/>
                <w:b/>
                <w:color w:val="auto"/>
                <w:sz w:val="24"/>
                <w:szCs w:val="24"/>
              </w:rPr>
              <w:t>КОНТРОЛЬ И ОЦЕНКА РЕЗУЛЬТАТОВ ОСВОЕНИЯ ПРОФЕССИОНАЛЬНОГО МОДУЛЯ</w:t>
            </w:r>
          </w:p>
          <w:p w14:paraId="74D2E5E7" w14:textId="77777777" w:rsidR="00576034" w:rsidRPr="00576034" w:rsidRDefault="00576034" w:rsidP="00576034">
            <w:pPr>
              <w:suppressAutoHyphens/>
              <w:rPr>
                <w:rFonts w:ascii="Times New Roman" w:hAnsi="Times New Roman"/>
                <w:b/>
                <w:color w:val="auto"/>
                <w:sz w:val="24"/>
                <w:szCs w:val="24"/>
              </w:rPr>
            </w:pPr>
          </w:p>
        </w:tc>
        <w:tc>
          <w:tcPr>
            <w:tcW w:w="1854" w:type="dxa"/>
          </w:tcPr>
          <w:p w14:paraId="59CAD38A" w14:textId="77777777" w:rsidR="00576034" w:rsidRPr="00576034" w:rsidRDefault="00576034" w:rsidP="00576034">
            <w:pPr>
              <w:jc w:val="center"/>
              <w:rPr>
                <w:rFonts w:ascii="Times New Roman" w:hAnsi="Times New Roman"/>
                <w:b/>
                <w:color w:val="auto"/>
                <w:sz w:val="24"/>
                <w:szCs w:val="24"/>
              </w:rPr>
            </w:pPr>
            <w:r w:rsidRPr="00576034">
              <w:rPr>
                <w:rFonts w:ascii="Times New Roman" w:hAnsi="Times New Roman"/>
                <w:b/>
                <w:color w:val="auto"/>
                <w:sz w:val="24"/>
                <w:szCs w:val="24"/>
              </w:rPr>
              <w:t>…</w:t>
            </w:r>
          </w:p>
        </w:tc>
      </w:tr>
    </w:tbl>
    <w:p w14:paraId="1E5C3682" w14:textId="77777777" w:rsidR="00576034" w:rsidRPr="00576034" w:rsidRDefault="00576034" w:rsidP="00576034">
      <w:pPr>
        <w:rPr>
          <w:rFonts w:ascii="Times New Roman" w:hAnsi="Times New Roman"/>
          <w:b/>
          <w:i/>
          <w:color w:val="auto"/>
          <w:sz w:val="24"/>
          <w:szCs w:val="24"/>
        </w:rPr>
        <w:sectPr w:rsidR="00576034" w:rsidRPr="00576034" w:rsidSect="00733AEF">
          <w:pgSz w:w="11907" w:h="16840"/>
          <w:pgMar w:top="1134" w:right="851" w:bottom="992" w:left="1418" w:header="709" w:footer="709" w:gutter="0"/>
          <w:cols w:space="720"/>
        </w:sectPr>
      </w:pPr>
    </w:p>
    <w:p w14:paraId="52A3CEF3" w14:textId="77777777" w:rsidR="00576034" w:rsidRPr="00576034" w:rsidRDefault="00576034" w:rsidP="00576034">
      <w:pPr>
        <w:spacing w:after="0"/>
        <w:jc w:val="center"/>
        <w:rPr>
          <w:rFonts w:ascii="Times New Roman" w:hAnsi="Times New Roman"/>
          <w:b/>
          <w:color w:val="auto"/>
          <w:sz w:val="24"/>
          <w:szCs w:val="24"/>
        </w:rPr>
      </w:pPr>
      <w:r w:rsidRPr="00576034">
        <w:rPr>
          <w:rFonts w:ascii="Times New Roman" w:hAnsi="Times New Roman"/>
          <w:b/>
          <w:color w:val="auto"/>
          <w:sz w:val="24"/>
          <w:szCs w:val="24"/>
        </w:rPr>
        <w:lastRenderedPageBreak/>
        <w:t xml:space="preserve">1. ОБЩАЯ ХАРАКТЕРИСТИКА </w:t>
      </w:r>
      <w:r w:rsidRPr="00576034">
        <w:rPr>
          <w:rFonts w:ascii="Times New Roman" w:hAnsi="Times New Roman"/>
          <w:b/>
          <w:sz w:val="24"/>
          <w:szCs w:val="24"/>
        </w:rPr>
        <w:t>РАБОЧЕЙ ПРОГРАММЫ</w:t>
      </w:r>
    </w:p>
    <w:p w14:paraId="7147232E" w14:textId="77777777" w:rsidR="00576034" w:rsidRPr="00576034" w:rsidRDefault="00576034" w:rsidP="00576034">
      <w:pPr>
        <w:spacing w:after="0"/>
        <w:jc w:val="center"/>
        <w:rPr>
          <w:rFonts w:ascii="Times New Roman" w:hAnsi="Times New Roman"/>
          <w:b/>
          <w:color w:val="auto"/>
          <w:sz w:val="24"/>
          <w:szCs w:val="24"/>
        </w:rPr>
      </w:pPr>
      <w:r w:rsidRPr="00576034">
        <w:rPr>
          <w:rFonts w:ascii="Times New Roman" w:hAnsi="Times New Roman"/>
          <w:b/>
          <w:color w:val="auto"/>
          <w:sz w:val="24"/>
          <w:szCs w:val="24"/>
        </w:rPr>
        <w:t>ПРОФЕССИОНАЛЬНОГО МОДУЛЯ</w:t>
      </w:r>
    </w:p>
    <w:p w14:paraId="511D92EC" w14:textId="77777777" w:rsidR="00576034" w:rsidRPr="00576034" w:rsidRDefault="00576034" w:rsidP="00576034">
      <w:pPr>
        <w:spacing w:after="0" w:line="240" w:lineRule="auto"/>
        <w:jc w:val="center"/>
        <w:rPr>
          <w:rFonts w:ascii="Times New Roman" w:hAnsi="Times New Roman"/>
          <w:b/>
          <w:color w:val="auto"/>
          <w:sz w:val="24"/>
          <w:szCs w:val="24"/>
        </w:rPr>
      </w:pPr>
      <w:r w:rsidRPr="00576034">
        <w:rPr>
          <w:rFonts w:ascii="Times New Roman" w:hAnsi="Times New Roman"/>
          <w:b/>
          <w:color w:val="auto"/>
          <w:sz w:val="24"/>
          <w:szCs w:val="24"/>
        </w:rPr>
        <w:t>«ПМ.03</w:t>
      </w:r>
      <w:r w:rsidRPr="00576034">
        <w:rPr>
          <w:rFonts w:ascii="Times New Roman" w:hAnsi="Times New Roman"/>
          <w:b/>
          <w:bCs/>
          <w:color w:val="auto"/>
          <w:sz w:val="24"/>
          <w:szCs w:val="24"/>
        </w:rPr>
        <w:t xml:space="preserve"> Выполнение ремонта и работ по предупреждению аварий и неполадок устройств электроснабжения и электрооборудования (по отраслям</w:t>
      </w:r>
      <w:proofErr w:type="gramStart"/>
      <w:r w:rsidRPr="00576034">
        <w:rPr>
          <w:rFonts w:ascii="Times New Roman" w:hAnsi="Times New Roman"/>
          <w:b/>
          <w:bCs/>
          <w:color w:val="auto"/>
          <w:sz w:val="24"/>
          <w:szCs w:val="24"/>
        </w:rPr>
        <w:t>)</w:t>
      </w:r>
      <w:r w:rsidRPr="00576034">
        <w:rPr>
          <w:rFonts w:ascii="Times New Roman" w:hAnsi="Times New Roman"/>
          <w:b/>
          <w:color w:val="auto"/>
          <w:sz w:val="24"/>
          <w:szCs w:val="24"/>
        </w:rPr>
        <w:t xml:space="preserve"> »</w:t>
      </w:r>
      <w:proofErr w:type="gramEnd"/>
    </w:p>
    <w:p w14:paraId="769A4145" w14:textId="77777777" w:rsidR="00576034" w:rsidRPr="00576034" w:rsidRDefault="00576034" w:rsidP="00576034">
      <w:pPr>
        <w:suppressAutoHyphens/>
        <w:spacing w:after="0" w:line="240" w:lineRule="auto"/>
        <w:ind w:firstLine="709"/>
        <w:rPr>
          <w:rFonts w:ascii="Times New Roman" w:hAnsi="Times New Roman"/>
          <w:b/>
          <w:color w:val="auto"/>
          <w:sz w:val="24"/>
          <w:szCs w:val="24"/>
        </w:rPr>
      </w:pPr>
      <w:r w:rsidRPr="00576034">
        <w:rPr>
          <w:rFonts w:ascii="Times New Roman" w:hAnsi="Times New Roman"/>
          <w:b/>
          <w:color w:val="auto"/>
          <w:sz w:val="24"/>
          <w:szCs w:val="24"/>
        </w:rPr>
        <w:t xml:space="preserve">1.1. Цель и планируемые результаты освоения профессионального модуля </w:t>
      </w:r>
    </w:p>
    <w:p w14:paraId="16C6F698" w14:textId="77777777" w:rsidR="00576034" w:rsidRPr="00576034" w:rsidRDefault="00576034" w:rsidP="00576034">
      <w:pPr>
        <w:suppressAutoHyphens/>
        <w:spacing w:after="0" w:line="240" w:lineRule="auto"/>
        <w:ind w:firstLine="709"/>
        <w:jc w:val="both"/>
        <w:rPr>
          <w:rFonts w:ascii="Times New Roman" w:hAnsi="Times New Roman"/>
          <w:color w:val="auto"/>
          <w:sz w:val="24"/>
          <w:szCs w:val="24"/>
        </w:rPr>
      </w:pPr>
      <w:r w:rsidRPr="00576034">
        <w:rPr>
          <w:rFonts w:ascii="Times New Roman" w:hAnsi="Times New Roman"/>
          <w:color w:val="auto"/>
          <w:sz w:val="24"/>
          <w:szCs w:val="24"/>
        </w:rPr>
        <w:t>В результате изучения профессионального модуля обучающийся должен освоить основной вид деятельности</w:t>
      </w:r>
      <w:r w:rsidRPr="00576034">
        <w:rPr>
          <w:rFonts w:ascii="Times New Roman" w:hAnsi="Times New Roman"/>
          <w:b/>
          <w:bCs/>
          <w:color w:val="auto"/>
          <w:sz w:val="24"/>
          <w:szCs w:val="24"/>
        </w:rPr>
        <w:t xml:space="preserve"> «</w:t>
      </w:r>
      <w:r w:rsidRPr="00576034">
        <w:rPr>
          <w:rFonts w:ascii="Times New Roman" w:hAnsi="Times New Roman"/>
          <w:bCs/>
          <w:color w:val="auto"/>
          <w:sz w:val="24"/>
          <w:szCs w:val="24"/>
        </w:rPr>
        <w:t>Выполнение ремонта и работ по предупреждению аварий и неполадок устройств электроснабжения и электрооборудования (по отраслям</w:t>
      </w:r>
      <w:proofErr w:type="gramStart"/>
      <w:r w:rsidRPr="00576034">
        <w:rPr>
          <w:rFonts w:ascii="Times New Roman" w:hAnsi="Times New Roman"/>
          <w:bCs/>
          <w:color w:val="auto"/>
          <w:sz w:val="24"/>
          <w:szCs w:val="24"/>
        </w:rPr>
        <w:t>)»</w:t>
      </w:r>
      <w:r w:rsidRPr="00576034">
        <w:rPr>
          <w:rFonts w:ascii="Times New Roman" w:hAnsi="Times New Roman"/>
          <w:b/>
          <w:color w:val="auto"/>
          <w:sz w:val="24"/>
          <w:szCs w:val="24"/>
        </w:rPr>
        <w:t xml:space="preserve"> </w:t>
      </w:r>
      <w:r w:rsidRPr="00576034">
        <w:rPr>
          <w:rFonts w:ascii="Times New Roman" w:hAnsi="Times New Roman"/>
          <w:color w:val="auto"/>
          <w:sz w:val="24"/>
          <w:szCs w:val="24"/>
        </w:rPr>
        <w:t xml:space="preserve"> и</w:t>
      </w:r>
      <w:proofErr w:type="gramEnd"/>
      <w:r w:rsidRPr="00576034">
        <w:rPr>
          <w:rFonts w:ascii="Times New Roman" w:hAnsi="Times New Roman"/>
          <w:color w:val="auto"/>
          <w:sz w:val="24"/>
          <w:szCs w:val="24"/>
        </w:rPr>
        <w:t xml:space="preserve"> соответствующие ему общие компетенции и профессиональные компетенции:</w:t>
      </w:r>
    </w:p>
    <w:p w14:paraId="69EEE8E0" w14:textId="77777777" w:rsidR="00576034" w:rsidRPr="00576034" w:rsidRDefault="00576034" w:rsidP="00576034">
      <w:pPr>
        <w:numPr>
          <w:ilvl w:val="2"/>
          <w:numId w:val="13"/>
        </w:numPr>
        <w:spacing w:after="0" w:line="240" w:lineRule="auto"/>
        <w:ind w:left="0" w:firstLine="708"/>
        <w:jc w:val="both"/>
        <w:rPr>
          <w:rFonts w:ascii="Times New Roman" w:hAnsi="Times New Roman"/>
          <w:color w:val="auto"/>
          <w:sz w:val="24"/>
          <w:szCs w:val="24"/>
        </w:rPr>
      </w:pPr>
      <w:r w:rsidRPr="00576034">
        <w:rPr>
          <w:rFonts w:ascii="Times New Roman" w:hAnsi="Times New Roman"/>
          <w:color w:val="auto"/>
          <w:sz w:val="24"/>
          <w:szCs w:val="24"/>
        </w:rPr>
        <w:t xml:space="preserve">Перечень общих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8013"/>
      </w:tblGrid>
      <w:tr w:rsidR="00576034" w:rsidRPr="00576034" w14:paraId="3C3C32E0" w14:textId="77777777" w:rsidTr="00D001A7">
        <w:tc>
          <w:tcPr>
            <w:tcW w:w="1650" w:type="dxa"/>
          </w:tcPr>
          <w:p w14:paraId="0D68DA68" w14:textId="77777777" w:rsidR="00576034" w:rsidRPr="00576034" w:rsidRDefault="00576034" w:rsidP="00576034">
            <w:pPr>
              <w:rPr>
                <w:rFonts w:ascii="Times New Roman" w:hAnsi="Times New Roman"/>
                <w:iCs/>
                <w:color w:val="auto"/>
                <w:szCs w:val="22"/>
              </w:rPr>
            </w:pPr>
            <w:r w:rsidRPr="00576034">
              <w:rPr>
                <w:rFonts w:ascii="Times New Roman" w:hAnsi="Times New Roman"/>
                <w:iCs/>
                <w:color w:val="auto"/>
                <w:szCs w:val="22"/>
              </w:rPr>
              <w:t>Код</w:t>
            </w:r>
          </w:p>
        </w:tc>
        <w:tc>
          <w:tcPr>
            <w:tcW w:w="8204" w:type="dxa"/>
          </w:tcPr>
          <w:p w14:paraId="0A8F7305" w14:textId="77777777" w:rsidR="00576034" w:rsidRPr="00576034" w:rsidRDefault="00576034" w:rsidP="00576034">
            <w:pPr>
              <w:jc w:val="center"/>
              <w:rPr>
                <w:rFonts w:ascii="Times New Roman" w:hAnsi="Times New Roman"/>
                <w:iCs/>
                <w:color w:val="auto"/>
                <w:szCs w:val="22"/>
              </w:rPr>
            </w:pPr>
            <w:r w:rsidRPr="00576034">
              <w:rPr>
                <w:rFonts w:ascii="Times New Roman" w:hAnsi="Times New Roman"/>
                <w:iCs/>
                <w:color w:val="auto"/>
                <w:szCs w:val="22"/>
              </w:rPr>
              <w:t>Наименование общих компетенций</w:t>
            </w:r>
          </w:p>
        </w:tc>
      </w:tr>
      <w:tr w:rsidR="00576034" w:rsidRPr="00576034" w14:paraId="5A32F324" w14:textId="77777777" w:rsidTr="00D001A7">
        <w:trPr>
          <w:trHeight w:val="327"/>
        </w:trPr>
        <w:tc>
          <w:tcPr>
            <w:tcW w:w="1650" w:type="dxa"/>
          </w:tcPr>
          <w:p w14:paraId="6C788DB8" w14:textId="77777777" w:rsidR="00576034" w:rsidRPr="00576034" w:rsidRDefault="00576034" w:rsidP="00576034">
            <w:pPr>
              <w:spacing w:after="0" w:line="240" w:lineRule="auto"/>
              <w:rPr>
                <w:rFonts w:ascii="Times New Roman" w:hAnsi="Times New Roman"/>
                <w:iCs/>
                <w:color w:val="auto"/>
                <w:szCs w:val="22"/>
                <w:highlight w:val="red"/>
                <w:lang w:eastAsia="x-none"/>
              </w:rPr>
            </w:pPr>
            <w:r w:rsidRPr="00576034">
              <w:rPr>
                <w:rFonts w:ascii="Times New Roman" w:hAnsi="Times New Roman"/>
                <w:iCs/>
                <w:color w:val="auto"/>
                <w:szCs w:val="22"/>
                <w:lang w:val="en-US" w:eastAsia="x-none"/>
              </w:rPr>
              <w:t>ОК 01</w:t>
            </w:r>
          </w:p>
        </w:tc>
        <w:tc>
          <w:tcPr>
            <w:tcW w:w="8204" w:type="dxa"/>
          </w:tcPr>
          <w:p w14:paraId="67E1BD95" w14:textId="77777777" w:rsidR="00576034" w:rsidRPr="00576034" w:rsidRDefault="00576034" w:rsidP="00576034">
            <w:pPr>
              <w:spacing w:after="0"/>
              <w:rPr>
                <w:rFonts w:ascii="Times New Roman" w:hAnsi="Times New Roman"/>
                <w:iCs/>
                <w:color w:val="auto"/>
                <w:szCs w:val="22"/>
                <w:highlight w:val="yellow"/>
              </w:rPr>
            </w:pPr>
            <w:r w:rsidRPr="00576034">
              <w:rPr>
                <w:rFonts w:ascii="Times New Roman" w:hAnsi="Times New Roman"/>
                <w:iCs/>
                <w:color w:val="auto"/>
                <w:szCs w:val="22"/>
              </w:rPr>
              <w:t>Выбирать способы решения задач профессиональной деятельности применительно к различным контекстам</w:t>
            </w:r>
          </w:p>
        </w:tc>
      </w:tr>
      <w:tr w:rsidR="00576034" w:rsidRPr="00576034" w14:paraId="779AFAC2" w14:textId="77777777" w:rsidTr="00D001A7">
        <w:tc>
          <w:tcPr>
            <w:tcW w:w="1650" w:type="dxa"/>
          </w:tcPr>
          <w:p w14:paraId="6FA68923" w14:textId="77777777" w:rsidR="00576034" w:rsidRPr="00576034" w:rsidRDefault="00576034" w:rsidP="00576034">
            <w:pPr>
              <w:spacing w:after="0" w:line="240" w:lineRule="auto"/>
              <w:rPr>
                <w:rFonts w:ascii="Times New Roman" w:hAnsi="Times New Roman"/>
                <w:iCs/>
                <w:color w:val="auto"/>
                <w:szCs w:val="22"/>
                <w:lang w:eastAsia="x-none"/>
              </w:rPr>
            </w:pPr>
            <w:r w:rsidRPr="00576034">
              <w:rPr>
                <w:rFonts w:ascii="Times New Roman" w:hAnsi="Times New Roman"/>
                <w:iCs/>
                <w:color w:val="auto"/>
                <w:szCs w:val="22"/>
                <w:lang w:val="en-US" w:eastAsia="x-none"/>
              </w:rPr>
              <w:t>ОК 03</w:t>
            </w:r>
          </w:p>
        </w:tc>
        <w:tc>
          <w:tcPr>
            <w:tcW w:w="8204" w:type="dxa"/>
          </w:tcPr>
          <w:p w14:paraId="62E7F47B" w14:textId="77777777" w:rsidR="00576034" w:rsidRPr="00576034" w:rsidRDefault="00576034" w:rsidP="00576034">
            <w:pPr>
              <w:spacing w:after="0"/>
              <w:rPr>
                <w:rFonts w:ascii="Times New Roman" w:hAnsi="Times New Roman"/>
                <w:iCs/>
                <w:color w:val="auto"/>
                <w:szCs w:val="22"/>
                <w:highlight w:val="yellow"/>
              </w:rPr>
            </w:pPr>
            <w:r w:rsidRPr="00576034">
              <w:rPr>
                <w:rFonts w:ascii="Times New Roman" w:hAnsi="Times New Roman"/>
                <w:color w:val="auto"/>
                <w:szCs w:val="22"/>
              </w:rPr>
              <w:t xml:space="preserve">Планировать и реализовывать собственное профессиональное </w:t>
            </w:r>
            <w:r w:rsidRPr="00576034">
              <w:rPr>
                <w:rFonts w:ascii="Times New Roman" w:hAnsi="Times New Roman"/>
                <w:color w:val="auto"/>
                <w:szCs w:val="22"/>
              </w:rPr>
              <w:br/>
              <w:t xml:space="preserve">и личностное развитие, предпринимательскую деятельность </w:t>
            </w:r>
            <w:r w:rsidRPr="00576034">
              <w:rPr>
                <w:rFonts w:ascii="Times New Roman" w:hAnsi="Times New Roman"/>
                <w:color w:val="auto"/>
                <w:szCs w:val="22"/>
              </w:rPr>
              <w:br/>
              <w:t xml:space="preserve">в профессиональной сфере, использовать знания по финансовой грамотности </w:t>
            </w:r>
            <w:r w:rsidRPr="00576034">
              <w:rPr>
                <w:rFonts w:ascii="Times New Roman" w:hAnsi="Times New Roman"/>
                <w:color w:val="auto"/>
                <w:szCs w:val="22"/>
              </w:rPr>
              <w:br/>
              <w:t>в различных жизненных ситуациях</w:t>
            </w:r>
          </w:p>
        </w:tc>
      </w:tr>
      <w:tr w:rsidR="00576034" w:rsidRPr="00576034" w14:paraId="621210BE" w14:textId="77777777" w:rsidTr="00D001A7">
        <w:tc>
          <w:tcPr>
            <w:tcW w:w="1650" w:type="dxa"/>
          </w:tcPr>
          <w:p w14:paraId="0F92C9C8" w14:textId="77777777" w:rsidR="00576034" w:rsidRPr="00576034" w:rsidRDefault="00576034" w:rsidP="00576034">
            <w:pPr>
              <w:spacing w:after="0" w:line="240" w:lineRule="auto"/>
              <w:rPr>
                <w:rFonts w:ascii="Times New Roman" w:hAnsi="Times New Roman"/>
                <w:iCs/>
                <w:color w:val="auto"/>
                <w:szCs w:val="22"/>
                <w:lang w:eastAsia="x-none"/>
              </w:rPr>
            </w:pPr>
            <w:r w:rsidRPr="00576034">
              <w:rPr>
                <w:rFonts w:ascii="Times New Roman" w:hAnsi="Times New Roman"/>
                <w:iCs/>
                <w:color w:val="auto"/>
                <w:szCs w:val="22"/>
                <w:lang w:val="en-US" w:eastAsia="x-none"/>
              </w:rPr>
              <w:t>ОК 04</w:t>
            </w:r>
          </w:p>
        </w:tc>
        <w:tc>
          <w:tcPr>
            <w:tcW w:w="8204" w:type="dxa"/>
          </w:tcPr>
          <w:p w14:paraId="0D53C750" w14:textId="77777777" w:rsidR="00576034" w:rsidRPr="00576034" w:rsidRDefault="00576034" w:rsidP="00576034">
            <w:pPr>
              <w:spacing w:after="0"/>
              <w:rPr>
                <w:rFonts w:ascii="Times New Roman" w:hAnsi="Times New Roman"/>
                <w:iCs/>
                <w:color w:val="auto"/>
                <w:szCs w:val="22"/>
                <w:highlight w:val="yellow"/>
              </w:rPr>
            </w:pPr>
            <w:r w:rsidRPr="00576034">
              <w:rPr>
                <w:rFonts w:ascii="Times New Roman" w:hAnsi="Times New Roman"/>
                <w:color w:val="auto"/>
                <w:szCs w:val="22"/>
              </w:rPr>
              <w:t>Эффективно взаимодействовать и работать в коллективе и команде</w:t>
            </w:r>
          </w:p>
        </w:tc>
      </w:tr>
    </w:tbl>
    <w:p w14:paraId="6A192A34" w14:textId="77777777" w:rsidR="00576034" w:rsidRPr="00576034" w:rsidRDefault="00576034" w:rsidP="00576034">
      <w:pPr>
        <w:ind w:firstLine="709"/>
        <w:rPr>
          <w:rFonts w:ascii="Times New Roman" w:hAnsi="Times New Roman"/>
          <w:bCs/>
          <w:iCs/>
          <w:color w:val="auto"/>
          <w:sz w:val="4"/>
          <w:szCs w:val="4"/>
        </w:rPr>
      </w:pPr>
    </w:p>
    <w:p w14:paraId="6274FD48" w14:textId="77777777" w:rsidR="00576034" w:rsidRPr="00576034" w:rsidRDefault="00576034" w:rsidP="00576034">
      <w:pPr>
        <w:ind w:firstLine="709"/>
        <w:rPr>
          <w:rFonts w:ascii="Times New Roman" w:hAnsi="Times New Roman"/>
          <w:bCs/>
          <w:iCs/>
          <w:color w:val="auto"/>
          <w:sz w:val="24"/>
          <w:szCs w:val="24"/>
        </w:rPr>
      </w:pPr>
      <w:r w:rsidRPr="00576034">
        <w:rPr>
          <w:rFonts w:ascii="Times New Roman" w:hAnsi="Times New Roman"/>
          <w:bCs/>
          <w:iCs/>
          <w:color w:val="auto"/>
          <w:sz w:val="24"/>
          <w:szCs w:val="24"/>
        </w:rPr>
        <w:t xml:space="preserve">1.1.2. Перечень профессиональных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7400"/>
      </w:tblGrid>
      <w:tr w:rsidR="00576034" w:rsidRPr="00576034" w14:paraId="67932248" w14:textId="77777777" w:rsidTr="00D001A7">
        <w:tc>
          <w:tcPr>
            <w:tcW w:w="2285" w:type="dxa"/>
          </w:tcPr>
          <w:p w14:paraId="3D259EAE" w14:textId="77777777" w:rsidR="00576034" w:rsidRPr="00576034" w:rsidRDefault="00576034" w:rsidP="00576034">
            <w:pPr>
              <w:rPr>
                <w:rFonts w:ascii="Times New Roman" w:hAnsi="Times New Roman"/>
                <w:iCs/>
                <w:color w:val="auto"/>
                <w:szCs w:val="22"/>
              </w:rPr>
            </w:pPr>
            <w:r w:rsidRPr="00576034">
              <w:rPr>
                <w:rFonts w:ascii="Times New Roman" w:hAnsi="Times New Roman"/>
                <w:iCs/>
                <w:color w:val="auto"/>
                <w:szCs w:val="22"/>
              </w:rPr>
              <w:t>Код</w:t>
            </w:r>
          </w:p>
        </w:tc>
        <w:tc>
          <w:tcPr>
            <w:tcW w:w="7569" w:type="dxa"/>
          </w:tcPr>
          <w:p w14:paraId="674545C9" w14:textId="77777777" w:rsidR="00576034" w:rsidRPr="00576034" w:rsidRDefault="00576034" w:rsidP="00576034">
            <w:pPr>
              <w:rPr>
                <w:rFonts w:ascii="Times New Roman" w:hAnsi="Times New Roman"/>
                <w:iCs/>
                <w:color w:val="auto"/>
                <w:szCs w:val="22"/>
              </w:rPr>
            </w:pPr>
            <w:r w:rsidRPr="00576034">
              <w:rPr>
                <w:rFonts w:ascii="Times New Roman" w:hAnsi="Times New Roman"/>
                <w:iCs/>
                <w:color w:val="auto"/>
                <w:szCs w:val="22"/>
              </w:rPr>
              <w:t>Наименование видов деятельности и профессиональных компетенций</w:t>
            </w:r>
          </w:p>
        </w:tc>
      </w:tr>
      <w:tr w:rsidR="00576034" w:rsidRPr="00576034" w14:paraId="5F426EFF" w14:textId="77777777" w:rsidTr="00D001A7">
        <w:tc>
          <w:tcPr>
            <w:tcW w:w="2285" w:type="dxa"/>
          </w:tcPr>
          <w:p w14:paraId="12972470" w14:textId="77777777" w:rsidR="00576034" w:rsidRPr="00576034" w:rsidRDefault="00576034" w:rsidP="00576034">
            <w:pPr>
              <w:spacing w:after="0" w:line="240" w:lineRule="auto"/>
              <w:rPr>
                <w:rFonts w:ascii="Times New Roman" w:hAnsi="Times New Roman"/>
                <w:iCs/>
                <w:color w:val="auto"/>
                <w:szCs w:val="22"/>
                <w:highlight w:val="yellow"/>
                <w:u w:val="single"/>
                <w:lang w:eastAsia="x-none"/>
              </w:rPr>
            </w:pPr>
            <w:r w:rsidRPr="00576034">
              <w:rPr>
                <w:rFonts w:ascii="Times New Roman" w:hAnsi="Times New Roman"/>
                <w:iCs/>
                <w:color w:val="auto"/>
                <w:szCs w:val="22"/>
                <w:lang w:val="en-US" w:eastAsia="x-none"/>
              </w:rPr>
              <w:t>ВД 3</w:t>
            </w:r>
          </w:p>
        </w:tc>
        <w:tc>
          <w:tcPr>
            <w:tcW w:w="7569" w:type="dxa"/>
            <w:vAlign w:val="center"/>
          </w:tcPr>
          <w:p w14:paraId="4B5D8EF7" w14:textId="77777777" w:rsidR="00576034" w:rsidRPr="00576034" w:rsidRDefault="00576034" w:rsidP="00576034">
            <w:pPr>
              <w:spacing w:after="0"/>
              <w:rPr>
                <w:rFonts w:ascii="Times New Roman" w:hAnsi="Times New Roman"/>
                <w:iCs/>
                <w:color w:val="auto"/>
                <w:szCs w:val="22"/>
                <w:highlight w:val="yellow"/>
              </w:rPr>
            </w:pPr>
            <w:r w:rsidRPr="00576034">
              <w:rPr>
                <w:rFonts w:ascii="Times New Roman" w:hAnsi="Times New Roman"/>
                <w:bCs/>
                <w:color w:val="auto"/>
                <w:sz w:val="24"/>
                <w:szCs w:val="24"/>
              </w:rPr>
              <w:t>Выполнение ремонта и работ по предупреждению аварий и неполадок устройств электроснабжения и электрооборудования (по отраслям)</w:t>
            </w:r>
          </w:p>
        </w:tc>
      </w:tr>
      <w:tr w:rsidR="00576034" w:rsidRPr="00576034" w14:paraId="6CEA7115" w14:textId="77777777" w:rsidTr="00D001A7">
        <w:tc>
          <w:tcPr>
            <w:tcW w:w="2285" w:type="dxa"/>
          </w:tcPr>
          <w:p w14:paraId="12A9219A" w14:textId="77777777" w:rsidR="00576034" w:rsidRPr="00576034" w:rsidRDefault="00576034" w:rsidP="00576034">
            <w:pPr>
              <w:spacing w:after="0"/>
              <w:rPr>
                <w:rFonts w:ascii="Times New Roman" w:hAnsi="Times New Roman"/>
                <w:iCs/>
                <w:color w:val="auto"/>
                <w:szCs w:val="22"/>
                <w:highlight w:val="yellow"/>
              </w:rPr>
            </w:pPr>
            <w:r w:rsidRPr="00576034">
              <w:rPr>
                <w:rFonts w:ascii="Times New Roman" w:hAnsi="Times New Roman"/>
                <w:iCs/>
                <w:color w:val="auto"/>
                <w:szCs w:val="22"/>
              </w:rPr>
              <w:t>ПК 3.1.</w:t>
            </w:r>
          </w:p>
        </w:tc>
        <w:tc>
          <w:tcPr>
            <w:tcW w:w="7569" w:type="dxa"/>
          </w:tcPr>
          <w:p w14:paraId="7D7AD92C" w14:textId="77777777" w:rsidR="00576034" w:rsidRPr="00576034" w:rsidRDefault="00576034" w:rsidP="00576034">
            <w:pPr>
              <w:keepNext/>
              <w:spacing w:after="0" w:line="240" w:lineRule="auto"/>
              <w:jc w:val="both"/>
              <w:outlineLvl w:val="1"/>
              <w:rPr>
                <w:rFonts w:ascii="Times New Roman" w:hAnsi="Times New Roman"/>
                <w:i/>
                <w:iCs/>
                <w:color w:val="auto"/>
                <w:sz w:val="24"/>
                <w:szCs w:val="24"/>
                <w:highlight w:val="yellow"/>
              </w:rPr>
            </w:pPr>
            <w:r w:rsidRPr="00576034">
              <w:rPr>
                <w:rFonts w:ascii="Times New Roman" w:hAnsi="Times New Roman"/>
                <w:bCs/>
                <w:iCs/>
                <w:color w:val="auto"/>
                <w:sz w:val="24"/>
                <w:szCs w:val="24"/>
                <w:lang w:val="x-none"/>
              </w:rPr>
              <w:t xml:space="preserve">Выявлять причины неисправностей с целью обеспечения бесперебойной работы устройств электроснабжения и электрооборудования, </w:t>
            </w:r>
            <w:r w:rsidRPr="00576034">
              <w:rPr>
                <w:rFonts w:ascii="Times New Roman" w:hAnsi="Times New Roman"/>
                <w:bCs/>
                <w:iCs/>
                <w:color w:val="auto"/>
                <w:sz w:val="24"/>
                <w:szCs w:val="24"/>
                <w:shd w:val="clear" w:color="auto" w:fill="FFFFFF"/>
                <w:lang w:val="x-none"/>
              </w:rPr>
              <w:t>в том числе электрических машин и аппаратов.</w:t>
            </w:r>
          </w:p>
        </w:tc>
      </w:tr>
      <w:tr w:rsidR="00576034" w:rsidRPr="00576034" w14:paraId="746871EA" w14:textId="77777777" w:rsidTr="00D001A7">
        <w:tc>
          <w:tcPr>
            <w:tcW w:w="2285" w:type="dxa"/>
          </w:tcPr>
          <w:p w14:paraId="79011575" w14:textId="77777777" w:rsidR="00576034" w:rsidRPr="00576034" w:rsidRDefault="00576034" w:rsidP="00576034">
            <w:pPr>
              <w:spacing w:after="0"/>
              <w:rPr>
                <w:rFonts w:ascii="Times New Roman" w:hAnsi="Times New Roman"/>
                <w:iCs/>
                <w:color w:val="auto"/>
                <w:szCs w:val="22"/>
                <w:highlight w:val="yellow"/>
              </w:rPr>
            </w:pPr>
            <w:r w:rsidRPr="00576034">
              <w:rPr>
                <w:rFonts w:ascii="Times New Roman" w:hAnsi="Times New Roman"/>
                <w:iCs/>
                <w:color w:val="auto"/>
                <w:szCs w:val="22"/>
              </w:rPr>
              <w:t>ПК 3.2.</w:t>
            </w:r>
          </w:p>
        </w:tc>
        <w:tc>
          <w:tcPr>
            <w:tcW w:w="7569" w:type="dxa"/>
          </w:tcPr>
          <w:p w14:paraId="39A119D2" w14:textId="77777777" w:rsidR="00576034" w:rsidRPr="00576034" w:rsidRDefault="00576034" w:rsidP="00576034">
            <w:pPr>
              <w:keepNext/>
              <w:spacing w:after="0" w:line="240" w:lineRule="auto"/>
              <w:jc w:val="both"/>
              <w:outlineLvl w:val="1"/>
              <w:rPr>
                <w:rFonts w:ascii="Times New Roman" w:hAnsi="Times New Roman"/>
                <w:i/>
                <w:iCs/>
                <w:color w:val="auto"/>
                <w:sz w:val="24"/>
                <w:szCs w:val="24"/>
                <w:highlight w:val="yellow"/>
              </w:rPr>
            </w:pPr>
            <w:r w:rsidRPr="00576034">
              <w:rPr>
                <w:rFonts w:ascii="Times New Roman" w:hAnsi="Times New Roman"/>
                <w:bCs/>
                <w:iCs/>
                <w:color w:val="auto"/>
                <w:sz w:val="24"/>
                <w:szCs w:val="24"/>
                <w:lang w:val="x-none"/>
              </w:rPr>
              <w:t>Выполнять работы по ремонту и замене устройств электроснабжения и электрооборудования.</w:t>
            </w:r>
          </w:p>
        </w:tc>
      </w:tr>
      <w:tr w:rsidR="00576034" w:rsidRPr="00576034" w14:paraId="13EEE430" w14:textId="77777777" w:rsidTr="00D001A7">
        <w:tc>
          <w:tcPr>
            <w:tcW w:w="2285" w:type="dxa"/>
          </w:tcPr>
          <w:p w14:paraId="65E71C09" w14:textId="77777777" w:rsidR="00576034" w:rsidRPr="00576034" w:rsidRDefault="00576034" w:rsidP="00576034">
            <w:pPr>
              <w:spacing w:after="0"/>
              <w:rPr>
                <w:rFonts w:ascii="Times New Roman" w:hAnsi="Times New Roman"/>
                <w:iCs/>
                <w:color w:val="auto"/>
                <w:szCs w:val="22"/>
                <w:highlight w:val="yellow"/>
              </w:rPr>
            </w:pPr>
            <w:r w:rsidRPr="00576034">
              <w:rPr>
                <w:rFonts w:ascii="Times New Roman" w:hAnsi="Times New Roman"/>
                <w:iCs/>
                <w:color w:val="auto"/>
                <w:szCs w:val="22"/>
              </w:rPr>
              <w:t>ПК 3.3.</w:t>
            </w:r>
          </w:p>
        </w:tc>
        <w:tc>
          <w:tcPr>
            <w:tcW w:w="7569" w:type="dxa"/>
          </w:tcPr>
          <w:p w14:paraId="6E2B7330" w14:textId="77777777" w:rsidR="00576034" w:rsidRPr="00576034" w:rsidRDefault="00576034" w:rsidP="00576034">
            <w:pPr>
              <w:keepNext/>
              <w:spacing w:after="0" w:line="240" w:lineRule="auto"/>
              <w:jc w:val="both"/>
              <w:outlineLvl w:val="1"/>
              <w:rPr>
                <w:rFonts w:ascii="Times New Roman" w:hAnsi="Times New Roman"/>
                <w:i/>
                <w:iCs/>
                <w:color w:val="auto"/>
                <w:sz w:val="24"/>
                <w:szCs w:val="24"/>
                <w:highlight w:val="yellow"/>
              </w:rPr>
            </w:pPr>
            <w:r w:rsidRPr="00576034">
              <w:rPr>
                <w:rFonts w:ascii="Times New Roman" w:hAnsi="Times New Roman"/>
                <w:bCs/>
                <w:iCs/>
                <w:color w:val="auto"/>
                <w:sz w:val="24"/>
                <w:szCs w:val="24"/>
                <w:lang w:val="x-none"/>
              </w:rPr>
              <w:t>Контролировать качество выполняемых ремонтных работ устройств электроснабжения и электрооборудования</w:t>
            </w:r>
          </w:p>
        </w:tc>
      </w:tr>
    </w:tbl>
    <w:p w14:paraId="4EB4C0B5" w14:textId="77777777" w:rsidR="00576034" w:rsidRPr="00576034" w:rsidRDefault="00576034" w:rsidP="00576034">
      <w:pPr>
        <w:spacing w:after="0" w:line="240" w:lineRule="auto"/>
        <w:ind w:firstLine="709"/>
        <w:rPr>
          <w:rFonts w:ascii="Times New Roman" w:hAnsi="Times New Roman"/>
          <w:bCs/>
          <w:color w:val="auto"/>
          <w:sz w:val="24"/>
          <w:szCs w:val="24"/>
          <w:highlight w:val="lightGray"/>
        </w:rPr>
      </w:pPr>
    </w:p>
    <w:p w14:paraId="0751AD3C" w14:textId="77777777" w:rsidR="00576034" w:rsidRPr="00576034" w:rsidRDefault="00576034" w:rsidP="00576034">
      <w:pPr>
        <w:spacing w:after="0" w:line="240" w:lineRule="auto"/>
        <w:ind w:firstLine="709"/>
        <w:rPr>
          <w:rFonts w:ascii="Times New Roman" w:hAnsi="Times New Roman"/>
          <w:bCs/>
          <w:color w:val="auto"/>
          <w:sz w:val="24"/>
          <w:szCs w:val="24"/>
        </w:rPr>
      </w:pPr>
      <w:r w:rsidRPr="00576034">
        <w:rPr>
          <w:rFonts w:ascii="Times New Roman" w:hAnsi="Times New Roman"/>
          <w:bCs/>
          <w:color w:val="auto"/>
          <w:sz w:val="24"/>
          <w:szCs w:val="24"/>
        </w:rPr>
        <w:t>1.1.3. В результате освоения профессионального модуля обучающийся должен:</w:t>
      </w:r>
      <w:r w:rsidRPr="00576034">
        <w:rPr>
          <w:i/>
          <w:iCs/>
          <w:color w:val="auto"/>
          <w:szCs w:val="22"/>
        </w:rPr>
        <w:t xml:space="preserve"> </w:t>
      </w:r>
    </w:p>
    <w:tbl>
      <w:tblPr>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1135"/>
        <w:gridCol w:w="6123"/>
      </w:tblGrid>
      <w:tr w:rsidR="00576034" w:rsidRPr="00576034" w14:paraId="750E2BE8" w14:textId="77777777" w:rsidTr="00D001A7">
        <w:tc>
          <w:tcPr>
            <w:tcW w:w="1668" w:type="dxa"/>
            <w:vMerge w:val="restart"/>
            <w:tcBorders>
              <w:top w:val="single" w:sz="4" w:space="0" w:color="000000"/>
              <w:left w:val="single" w:sz="4" w:space="0" w:color="000000"/>
              <w:right w:val="single" w:sz="4" w:space="0" w:color="000000"/>
            </w:tcBorders>
          </w:tcPr>
          <w:p w14:paraId="636F833A" w14:textId="77777777" w:rsidR="00576034" w:rsidRPr="00576034" w:rsidRDefault="00576034" w:rsidP="00576034">
            <w:pPr>
              <w:spacing w:after="0" w:line="240" w:lineRule="auto"/>
              <w:rPr>
                <w:rFonts w:ascii="Times New Roman" w:hAnsi="Times New Roman"/>
                <w:color w:val="auto"/>
                <w:sz w:val="24"/>
                <w:szCs w:val="22"/>
              </w:rPr>
            </w:pPr>
            <w:r w:rsidRPr="00576034">
              <w:rPr>
                <w:rFonts w:ascii="Times New Roman" w:hAnsi="Times New Roman"/>
                <w:color w:val="auto"/>
                <w:sz w:val="24"/>
                <w:szCs w:val="22"/>
              </w:rPr>
              <w:t>Владеть навыками</w:t>
            </w:r>
          </w:p>
        </w:tc>
        <w:tc>
          <w:tcPr>
            <w:tcW w:w="1135" w:type="dxa"/>
            <w:tcBorders>
              <w:top w:val="single" w:sz="4" w:space="0" w:color="000000"/>
              <w:left w:val="single" w:sz="4" w:space="0" w:color="000000"/>
              <w:bottom w:val="single" w:sz="4" w:space="0" w:color="000000"/>
              <w:right w:val="single" w:sz="4" w:space="0" w:color="000000"/>
            </w:tcBorders>
          </w:tcPr>
          <w:p w14:paraId="480A3D42"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Н 3.1.01</w:t>
            </w:r>
          </w:p>
        </w:tc>
        <w:tc>
          <w:tcPr>
            <w:tcW w:w="6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DCEA1D" w14:textId="77777777" w:rsidR="00576034" w:rsidRPr="00576034" w:rsidRDefault="00576034" w:rsidP="00576034">
            <w:pPr>
              <w:spacing w:after="0" w:line="240" w:lineRule="auto"/>
              <w:jc w:val="both"/>
              <w:rPr>
                <w:rFonts w:ascii="Times New Roman" w:hAnsi="Times New Roman"/>
                <w:color w:val="auto"/>
                <w:szCs w:val="22"/>
                <w:shd w:val="clear" w:color="auto" w:fill="FFFFFF"/>
              </w:rPr>
            </w:pPr>
            <w:r w:rsidRPr="00576034">
              <w:rPr>
                <w:rFonts w:ascii="Times New Roman" w:hAnsi="Times New Roman"/>
                <w:color w:val="auto"/>
                <w:szCs w:val="22"/>
              </w:rPr>
              <w:t>Диагностики неисправностей</w:t>
            </w:r>
            <w:r w:rsidRPr="00576034">
              <w:rPr>
                <w:rFonts w:ascii="Times New Roman" w:hAnsi="Times New Roman"/>
                <w:b/>
                <w:color w:val="auto"/>
                <w:szCs w:val="22"/>
              </w:rPr>
              <w:t xml:space="preserve"> </w:t>
            </w:r>
            <w:r w:rsidRPr="00576034">
              <w:rPr>
                <w:rFonts w:ascii="Times New Roman" w:hAnsi="Times New Roman"/>
                <w:color w:val="auto"/>
                <w:szCs w:val="22"/>
              </w:rPr>
              <w:t>устройств электроснабжения и электрооборудования, </w:t>
            </w:r>
            <w:r w:rsidRPr="00576034">
              <w:rPr>
                <w:rFonts w:ascii="Times New Roman" w:hAnsi="Times New Roman"/>
                <w:color w:val="auto"/>
                <w:szCs w:val="22"/>
                <w:shd w:val="clear" w:color="auto" w:fill="FFFFFF"/>
              </w:rPr>
              <w:t>в том числе электрических машин и аппаратов;</w:t>
            </w:r>
          </w:p>
        </w:tc>
      </w:tr>
      <w:tr w:rsidR="00576034" w:rsidRPr="00576034" w14:paraId="25470A45" w14:textId="77777777" w:rsidTr="00D001A7">
        <w:tc>
          <w:tcPr>
            <w:tcW w:w="1668" w:type="dxa"/>
            <w:vMerge/>
            <w:tcBorders>
              <w:left w:val="single" w:sz="4" w:space="0" w:color="000000"/>
              <w:right w:val="single" w:sz="4" w:space="0" w:color="000000"/>
            </w:tcBorders>
          </w:tcPr>
          <w:p w14:paraId="3BB74729" w14:textId="77777777" w:rsidR="00576034" w:rsidRPr="00576034" w:rsidRDefault="00576034" w:rsidP="00576034">
            <w:pPr>
              <w:spacing w:after="0"/>
              <w:rPr>
                <w:color w:val="auto"/>
                <w:szCs w:val="22"/>
              </w:rPr>
            </w:pPr>
          </w:p>
        </w:tc>
        <w:tc>
          <w:tcPr>
            <w:tcW w:w="1135" w:type="dxa"/>
            <w:tcBorders>
              <w:top w:val="single" w:sz="4" w:space="0" w:color="000000"/>
              <w:left w:val="single" w:sz="4" w:space="0" w:color="000000"/>
              <w:bottom w:val="single" w:sz="4" w:space="0" w:color="000000"/>
              <w:right w:val="single" w:sz="4" w:space="0" w:color="000000"/>
            </w:tcBorders>
          </w:tcPr>
          <w:p w14:paraId="0131CEAF"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Н 3.1.02</w:t>
            </w:r>
          </w:p>
        </w:tc>
        <w:tc>
          <w:tcPr>
            <w:tcW w:w="6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D2BA6E" w14:textId="77777777" w:rsidR="00576034" w:rsidRPr="00576034" w:rsidRDefault="00576034" w:rsidP="00576034">
            <w:pPr>
              <w:spacing w:after="0" w:line="240" w:lineRule="auto"/>
              <w:jc w:val="both"/>
              <w:rPr>
                <w:rFonts w:ascii="Times New Roman" w:hAnsi="Times New Roman"/>
                <w:b/>
                <w:color w:val="auto"/>
                <w:szCs w:val="22"/>
              </w:rPr>
            </w:pPr>
            <w:r w:rsidRPr="00576034">
              <w:rPr>
                <w:rFonts w:ascii="Times New Roman" w:eastAsia="Arial" w:hAnsi="Times New Roman"/>
                <w:color w:val="auto"/>
                <w:szCs w:val="22"/>
                <w:lang w:bidi="ru-RU"/>
              </w:rPr>
              <w:t>Устранения неисправностей электрических аппаратов,</w:t>
            </w:r>
            <w:r w:rsidRPr="00576034">
              <w:rPr>
                <w:rFonts w:ascii="Times New Roman" w:hAnsi="Times New Roman"/>
                <w:color w:val="auto"/>
                <w:szCs w:val="22"/>
              </w:rPr>
              <w:t xml:space="preserve"> устройств электроснабжения, электрооборудования</w:t>
            </w:r>
            <w:r w:rsidRPr="00576034">
              <w:rPr>
                <w:rFonts w:ascii="Times New Roman" w:eastAsia="Arial" w:hAnsi="Times New Roman"/>
                <w:color w:val="auto"/>
                <w:szCs w:val="22"/>
                <w:lang w:bidi="ru-RU"/>
              </w:rPr>
              <w:t xml:space="preserve"> </w:t>
            </w:r>
            <w:r w:rsidRPr="00576034">
              <w:rPr>
                <w:rFonts w:ascii="Times New Roman" w:hAnsi="Times New Roman"/>
                <w:color w:val="auto"/>
                <w:szCs w:val="22"/>
              </w:rPr>
              <w:t>технологического оборудования</w:t>
            </w:r>
          </w:p>
        </w:tc>
      </w:tr>
      <w:tr w:rsidR="00576034" w:rsidRPr="00576034" w14:paraId="16D2953B" w14:textId="77777777" w:rsidTr="00D001A7">
        <w:tc>
          <w:tcPr>
            <w:tcW w:w="1668" w:type="dxa"/>
            <w:vMerge/>
            <w:tcBorders>
              <w:left w:val="single" w:sz="4" w:space="0" w:color="000000"/>
              <w:right w:val="single" w:sz="4" w:space="0" w:color="000000"/>
            </w:tcBorders>
          </w:tcPr>
          <w:p w14:paraId="3161C545" w14:textId="77777777" w:rsidR="00576034" w:rsidRPr="00576034" w:rsidRDefault="00576034" w:rsidP="00576034">
            <w:pPr>
              <w:spacing w:after="0"/>
              <w:rPr>
                <w:color w:val="auto"/>
                <w:szCs w:val="22"/>
              </w:rPr>
            </w:pPr>
          </w:p>
        </w:tc>
        <w:tc>
          <w:tcPr>
            <w:tcW w:w="1135" w:type="dxa"/>
            <w:tcBorders>
              <w:top w:val="single" w:sz="4" w:space="0" w:color="000000"/>
              <w:left w:val="single" w:sz="4" w:space="0" w:color="000000"/>
              <w:bottom w:val="single" w:sz="4" w:space="0" w:color="000000"/>
              <w:right w:val="single" w:sz="4" w:space="0" w:color="000000"/>
            </w:tcBorders>
          </w:tcPr>
          <w:p w14:paraId="0ED9B77E"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Н 3.2.01</w:t>
            </w:r>
          </w:p>
        </w:tc>
        <w:tc>
          <w:tcPr>
            <w:tcW w:w="6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6124EE" w14:textId="77777777" w:rsidR="00576034" w:rsidRPr="00576034" w:rsidRDefault="00576034" w:rsidP="00576034">
            <w:pPr>
              <w:spacing w:after="0" w:line="240" w:lineRule="auto"/>
              <w:jc w:val="both"/>
              <w:rPr>
                <w:rFonts w:ascii="Times New Roman" w:eastAsia="Arial" w:hAnsi="Times New Roman"/>
                <w:color w:val="auto"/>
                <w:szCs w:val="22"/>
                <w:lang w:bidi="ru-RU"/>
              </w:rPr>
            </w:pPr>
            <w:r w:rsidRPr="00576034">
              <w:rPr>
                <w:rFonts w:ascii="Times New Roman" w:eastAsia="Arial" w:hAnsi="Times New Roman"/>
                <w:color w:val="auto"/>
                <w:szCs w:val="22"/>
                <w:lang w:bidi="ru-RU"/>
              </w:rPr>
              <w:t xml:space="preserve">Выполнения капитального ремонта высоковольтных электрических машин и электрических аппаратов напряжением до 10 </w:t>
            </w:r>
            <w:proofErr w:type="spellStart"/>
            <w:r w:rsidRPr="00576034">
              <w:rPr>
                <w:rFonts w:ascii="Times New Roman" w:eastAsia="Arial" w:hAnsi="Times New Roman"/>
                <w:color w:val="auto"/>
                <w:szCs w:val="22"/>
                <w:lang w:bidi="ru-RU"/>
              </w:rPr>
              <w:t>кВ</w:t>
            </w:r>
            <w:proofErr w:type="spellEnd"/>
            <w:r w:rsidRPr="00576034">
              <w:rPr>
                <w:rFonts w:ascii="Times New Roman" w:eastAsia="Arial" w:hAnsi="Times New Roman"/>
                <w:color w:val="auto"/>
                <w:szCs w:val="22"/>
                <w:lang w:bidi="ru-RU"/>
              </w:rPr>
              <w:t>;</w:t>
            </w:r>
          </w:p>
        </w:tc>
      </w:tr>
      <w:tr w:rsidR="00576034" w:rsidRPr="00576034" w14:paraId="55E7226E" w14:textId="77777777" w:rsidTr="00D001A7">
        <w:tc>
          <w:tcPr>
            <w:tcW w:w="1668" w:type="dxa"/>
            <w:vMerge/>
            <w:tcBorders>
              <w:left w:val="single" w:sz="4" w:space="0" w:color="000000"/>
              <w:right w:val="single" w:sz="4" w:space="0" w:color="000000"/>
            </w:tcBorders>
          </w:tcPr>
          <w:p w14:paraId="27B3B8F3" w14:textId="77777777" w:rsidR="00576034" w:rsidRPr="00576034" w:rsidRDefault="00576034" w:rsidP="00576034">
            <w:pPr>
              <w:spacing w:after="0"/>
              <w:rPr>
                <w:color w:val="auto"/>
                <w:szCs w:val="22"/>
              </w:rPr>
            </w:pPr>
          </w:p>
        </w:tc>
        <w:tc>
          <w:tcPr>
            <w:tcW w:w="1135" w:type="dxa"/>
          </w:tcPr>
          <w:p w14:paraId="34CB04D1"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Н 3.2.02</w:t>
            </w:r>
          </w:p>
        </w:tc>
        <w:tc>
          <w:tcPr>
            <w:tcW w:w="6123" w:type="dxa"/>
            <w:tcMar>
              <w:top w:w="0" w:type="dxa"/>
              <w:left w:w="108" w:type="dxa"/>
              <w:bottom w:w="0" w:type="dxa"/>
              <w:right w:w="108" w:type="dxa"/>
            </w:tcMar>
          </w:tcPr>
          <w:p w14:paraId="6B8484CA" w14:textId="77777777" w:rsidR="00576034" w:rsidRPr="00576034" w:rsidRDefault="00576034" w:rsidP="00576034">
            <w:pPr>
              <w:spacing w:after="0" w:line="240" w:lineRule="auto"/>
              <w:jc w:val="both"/>
              <w:rPr>
                <w:rFonts w:ascii="Times New Roman" w:eastAsia="Arial" w:hAnsi="Times New Roman"/>
                <w:color w:val="auto"/>
                <w:szCs w:val="22"/>
              </w:rPr>
            </w:pPr>
            <w:r w:rsidRPr="00576034">
              <w:rPr>
                <w:rFonts w:ascii="Times New Roman" w:eastAsia="Arial" w:hAnsi="Times New Roman"/>
                <w:color w:val="auto"/>
                <w:szCs w:val="22"/>
                <w:lang w:bidi="ru-RU"/>
              </w:rPr>
              <w:t>Ремонта цеховых</w:t>
            </w:r>
            <w:r w:rsidRPr="00576034">
              <w:rPr>
                <w:rFonts w:ascii="Times New Roman" w:eastAsia="Arial" w:hAnsi="Times New Roman"/>
                <w:b/>
                <w:bCs/>
                <w:color w:val="auto"/>
                <w:szCs w:val="22"/>
                <w:lang w:bidi="ru-RU"/>
              </w:rPr>
              <w:t xml:space="preserve"> </w:t>
            </w:r>
            <w:r w:rsidRPr="00576034">
              <w:rPr>
                <w:rFonts w:ascii="Times New Roman" w:eastAsia="Arial" w:hAnsi="Times New Roman"/>
                <w:color w:val="auto"/>
                <w:szCs w:val="22"/>
              </w:rPr>
              <w:t xml:space="preserve">подстанций и распределительных устройств с вакуумными и </w:t>
            </w:r>
            <w:proofErr w:type="spellStart"/>
            <w:r w:rsidRPr="00576034">
              <w:rPr>
                <w:rFonts w:ascii="Times New Roman" w:eastAsia="Arial" w:hAnsi="Times New Roman"/>
                <w:color w:val="auto"/>
                <w:szCs w:val="22"/>
              </w:rPr>
              <w:t>элегазовыми</w:t>
            </w:r>
            <w:proofErr w:type="spellEnd"/>
            <w:r w:rsidRPr="00576034">
              <w:rPr>
                <w:rFonts w:ascii="Times New Roman" w:eastAsia="Arial" w:hAnsi="Times New Roman"/>
                <w:color w:val="auto"/>
                <w:szCs w:val="22"/>
              </w:rPr>
              <w:t xml:space="preserve"> выключателями напряжением до 10 </w:t>
            </w:r>
            <w:proofErr w:type="spellStart"/>
            <w:r w:rsidRPr="00576034">
              <w:rPr>
                <w:rFonts w:ascii="Times New Roman" w:eastAsia="Arial" w:hAnsi="Times New Roman"/>
                <w:color w:val="auto"/>
                <w:szCs w:val="22"/>
              </w:rPr>
              <w:t>кВ</w:t>
            </w:r>
            <w:proofErr w:type="spellEnd"/>
            <w:r w:rsidRPr="00576034">
              <w:rPr>
                <w:rFonts w:ascii="Times New Roman" w:eastAsia="Arial" w:hAnsi="Times New Roman"/>
                <w:color w:val="auto"/>
                <w:szCs w:val="22"/>
              </w:rPr>
              <w:t>;</w:t>
            </w:r>
          </w:p>
        </w:tc>
      </w:tr>
      <w:tr w:rsidR="00576034" w:rsidRPr="00576034" w14:paraId="5E7A578B" w14:textId="77777777" w:rsidTr="00D001A7">
        <w:tc>
          <w:tcPr>
            <w:tcW w:w="1668" w:type="dxa"/>
            <w:vMerge/>
            <w:tcBorders>
              <w:left w:val="single" w:sz="4" w:space="0" w:color="000000"/>
              <w:right w:val="single" w:sz="4" w:space="0" w:color="000000"/>
            </w:tcBorders>
          </w:tcPr>
          <w:p w14:paraId="1F20C947" w14:textId="77777777" w:rsidR="00576034" w:rsidRPr="00576034" w:rsidRDefault="00576034" w:rsidP="00576034">
            <w:pPr>
              <w:spacing w:after="0"/>
              <w:rPr>
                <w:color w:val="auto"/>
                <w:szCs w:val="22"/>
              </w:rPr>
            </w:pPr>
          </w:p>
        </w:tc>
        <w:tc>
          <w:tcPr>
            <w:tcW w:w="1135" w:type="dxa"/>
          </w:tcPr>
          <w:p w14:paraId="47D6712C"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Н 3.2.03</w:t>
            </w:r>
          </w:p>
        </w:tc>
        <w:tc>
          <w:tcPr>
            <w:tcW w:w="6123" w:type="dxa"/>
            <w:tcMar>
              <w:top w:w="0" w:type="dxa"/>
              <w:left w:w="108" w:type="dxa"/>
              <w:bottom w:w="0" w:type="dxa"/>
              <w:right w:w="108" w:type="dxa"/>
            </w:tcMar>
          </w:tcPr>
          <w:p w14:paraId="08C090A9" w14:textId="77777777" w:rsidR="00576034" w:rsidRPr="00576034" w:rsidRDefault="00576034" w:rsidP="00576034">
            <w:pPr>
              <w:spacing w:after="0" w:line="240" w:lineRule="auto"/>
              <w:jc w:val="both"/>
              <w:rPr>
                <w:rFonts w:ascii="Times New Roman" w:eastAsia="Arial" w:hAnsi="Times New Roman"/>
                <w:color w:val="auto"/>
                <w:szCs w:val="22"/>
                <w:lang w:bidi="ru-RU"/>
              </w:rPr>
            </w:pPr>
            <w:r w:rsidRPr="00576034">
              <w:rPr>
                <w:rFonts w:ascii="Times New Roman" w:eastAsia="Arial" w:hAnsi="Times New Roman"/>
                <w:color w:val="auto"/>
                <w:szCs w:val="22"/>
                <w:lang w:bidi="ru-RU"/>
              </w:rPr>
              <w:t>Ремонта экспериментальных электрических машин, электрических аппаратов, электроприборов;</w:t>
            </w:r>
          </w:p>
        </w:tc>
      </w:tr>
      <w:tr w:rsidR="00576034" w:rsidRPr="00576034" w14:paraId="6A308613" w14:textId="77777777" w:rsidTr="00D001A7">
        <w:tc>
          <w:tcPr>
            <w:tcW w:w="1668" w:type="dxa"/>
            <w:vMerge/>
            <w:tcBorders>
              <w:left w:val="single" w:sz="4" w:space="0" w:color="000000"/>
              <w:right w:val="single" w:sz="4" w:space="0" w:color="000000"/>
            </w:tcBorders>
          </w:tcPr>
          <w:p w14:paraId="167D5986" w14:textId="77777777" w:rsidR="00576034" w:rsidRPr="00576034" w:rsidRDefault="00576034" w:rsidP="00576034">
            <w:pPr>
              <w:spacing w:after="0"/>
              <w:rPr>
                <w:color w:val="auto"/>
                <w:szCs w:val="22"/>
              </w:rPr>
            </w:pPr>
          </w:p>
        </w:tc>
        <w:tc>
          <w:tcPr>
            <w:tcW w:w="1135" w:type="dxa"/>
          </w:tcPr>
          <w:p w14:paraId="61E01DFA"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Н 3.2.04</w:t>
            </w:r>
          </w:p>
        </w:tc>
        <w:tc>
          <w:tcPr>
            <w:tcW w:w="6123" w:type="dxa"/>
            <w:tcMar>
              <w:top w:w="0" w:type="dxa"/>
              <w:left w:w="108" w:type="dxa"/>
              <w:bottom w:w="0" w:type="dxa"/>
              <w:right w:w="108" w:type="dxa"/>
            </w:tcMar>
          </w:tcPr>
          <w:p w14:paraId="6DEAF7C7"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eastAsia="Arial" w:hAnsi="Times New Roman"/>
                <w:color w:val="auto"/>
                <w:szCs w:val="22"/>
                <w:lang w:bidi="ru-RU"/>
              </w:rPr>
              <w:t>Ремонта электрических аппаратов,</w:t>
            </w:r>
            <w:r w:rsidRPr="00576034">
              <w:rPr>
                <w:rFonts w:ascii="Times New Roman" w:hAnsi="Times New Roman"/>
                <w:color w:val="auto"/>
                <w:szCs w:val="22"/>
              </w:rPr>
              <w:t xml:space="preserve"> устройств электроснабжения, электрооборудования</w:t>
            </w:r>
            <w:r w:rsidRPr="00576034">
              <w:rPr>
                <w:rFonts w:ascii="Times New Roman" w:eastAsia="Arial" w:hAnsi="Times New Roman"/>
                <w:color w:val="auto"/>
                <w:szCs w:val="22"/>
                <w:lang w:bidi="ru-RU"/>
              </w:rPr>
              <w:t xml:space="preserve"> </w:t>
            </w:r>
            <w:r w:rsidRPr="00576034">
              <w:rPr>
                <w:rFonts w:ascii="Times New Roman" w:hAnsi="Times New Roman"/>
                <w:color w:val="auto"/>
                <w:szCs w:val="22"/>
              </w:rPr>
              <w:t>технологического оборудования;</w:t>
            </w:r>
          </w:p>
        </w:tc>
      </w:tr>
      <w:tr w:rsidR="00576034" w:rsidRPr="00576034" w14:paraId="2212A2EE" w14:textId="77777777" w:rsidTr="00D001A7">
        <w:tc>
          <w:tcPr>
            <w:tcW w:w="1668" w:type="dxa"/>
            <w:vMerge/>
            <w:tcBorders>
              <w:left w:val="single" w:sz="4" w:space="0" w:color="000000"/>
              <w:right w:val="single" w:sz="4" w:space="0" w:color="000000"/>
            </w:tcBorders>
          </w:tcPr>
          <w:p w14:paraId="62947F9C" w14:textId="77777777" w:rsidR="00576034" w:rsidRPr="00576034" w:rsidRDefault="00576034" w:rsidP="00576034">
            <w:pPr>
              <w:spacing w:after="0"/>
              <w:rPr>
                <w:color w:val="auto"/>
                <w:szCs w:val="22"/>
              </w:rPr>
            </w:pPr>
          </w:p>
        </w:tc>
        <w:tc>
          <w:tcPr>
            <w:tcW w:w="1135" w:type="dxa"/>
          </w:tcPr>
          <w:p w14:paraId="75F07569"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Н 3.2.05</w:t>
            </w:r>
          </w:p>
        </w:tc>
        <w:tc>
          <w:tcPr>
            <w:tcW w:w="6123" w:type="dxa"/>
            <w:tcMar>
              <w:top w:w="0" w:type="dxa"/>
              <w:left w:w="108" w:type="dxa"/>
              <w:bottom w:w="0" w:type="dxa"/>
              <w:right w:w="108" w:type="dxa"/>
            </w:tcMar>
          </w:tcPr>
          <w:p w14:paraId="24D53302" w14:textId="77777777" w:rsidR="00576034" w:rsidRPr="00576034" w:rsidRDefault="00576034" w:rsidP="00576034">
            <w:pPr>
              <w:spacing w:after="0" w:line="240" w:lineRule="auto"/>
              <w:jc w:val="both"/>
              <w:rPr>
                <w:rFonts w:ascii="Times New Roman" w:hAnsi="Times New Roman"/>
                <w:b/>
                <w:color w:val="auto"/>
                <w:szCs w:val="22"/>
              </w:rPr>
            </w:pPr>
            <w:r w:rsidRPr="00576034">
              <w:rPr>
                <w:rFonts w:ascii="Times New Roman" w:eastAsia="Arial" w:hAnsi="Times New Roman"/>
                <w:color w:val="auto"/>
                <w:szCs w:val="22"/>
                <w:lang w:bidi="ru-RU"/>
              </w:rPr>
              <w:t>Устранения неисправностей электрических аппаратов,</w:t>
            </w:r>
            <w:r w:rsidRPr="00576034">
              <w:rPr>
                <w:rFonts w:ascii="Times New Roman" w:hAnsi="Times New Roman"/>
                <w:color w:val="auto"/>
                <w:szCs w:val="22"/>
              </w:rPr>
              <w:t xml:space="preserve"> устройств электроснабжения, электрооборудования</w:t>
            </w:r>
            <w:r w:rsidRPr="00576034">
              <w:rPr>
                <w:rFonts w:ascii="Times New Roman" w:eastAsia="Arial" w:hAnsi="Times New Roman"/>
                <w:color w:val="auto"/>
                <w:szCs w:val="22"/>
                <w:lang w:bidi="ru-RU"/>
              </w:rPr>
              <w:t xml:space="preserve"> </w:t>
            </w:r>
            <w:r w:rsidRPr="00576034">
              <w:rPr>
                <w:rFonts w:ascii="Times New Roman" w:hAnsi="Times New Roman"/>
                <w:color w:val="auto"/>
                <w:szCs w:val="22"/>
              </w:rPr>
              <w:t>технологического оборудования</w:t>
            </w:r>
          </w:p>
        </w:tc>
      </w:tr>
      <w:tr w:rsidR="00576034" w:rsidRPr="00576034" w14:paraId="5AD1E2AE" w14:textId="77777777" w:rsidTr="00D001A7">
        <w:tc>
          <w:tcPr>
            <w:tcW w:w="1668" w:type="dxa"/>
            <w:vMerge/>
            <w:tcBorders>
              <w:left w:val="single" w:sz="4" w:space="0" w:color="000000"/>
              <w:right w:val="single" w:sz="4" w:space="0" w:color="000000"/>
            </w:tcBorders>
          </w:tcPr>
          <w:p w14:paraId="400137B6" w14:textId="77777777" w:rsidR="00576034" w:rsidRPr="00576034" w:rsidRDefault="00576034" w:rsidP="00576034">
            <w:pPr>
              <w:spacing w:after="0"/>
              <w:rPr>
                <w:color w:val="auto"/>
                <w:szCs w:val="22"/>
              </w:rPr>
            </w:pPr>
          </w:p>
        </w:tc>
        <w:tc>
          <w:tcPr>
            <w:tcW w:w="1135" w:type="dxa"/>
          </w:tcPr>
          <w:p w14:paraId="09C32440"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Н 3.3.01</w:t>
            </w:r>
          </w:p>
        </w:tc>
        <w:tc>
          <w:tcPr>
            <w:tcW w:w="6123" w:type="dxa"/>
            <w:tcMar>
              <w:top w:w="0" w:type="dxa"/>
              <w:left w:w="108" w:type="dxa"/>
              <w:bottom w:w="0" w:type="dxa"/>
              <w:right w:w="108" w:type="dxa"/>
            </w:tcMar>
          </w:tcPr>
          <w:p w14:paraId="1E526AA4" w14:textId="77777777" w:rsidR="00576034" w:rsidRPr="00576034" w:rsidRDefault="00576034" w:rsidP="00576034">
            <w:pPr>
              <w:widowControl w:val="0"/>
              <w:autoSpaceDE w:val="0"/>
              <w:autoSpaceDN w:val="0"/>
              <w:adjustRightInd w:val="0"/>
              <w:spacing w:after="0" w:line="240" w:lineRule="auto"/>
              <w:jc w:val="both"/>
              <w:rPr>
                <w:rFonts w:ascii="Times New Roman" w:hAnsi="Times New Roman"/>
                <w:iCs/>
                <w:color w:val="auto"/>
                <w:szCs w:val="22"/>
              </w:rPr>
            </w:pPr>
            <w:r w:rsidRPr="00576034">
              <w:rPr>
                <w:rFonts w:ascii="Times New Roman" w:hAnsi="Times New Roman"/>
                <w:iCs/>
                <w:color w:val="auto"/>
                <w:szCs w:val="22"/>
              </w:rPr>
              <w:t xml:space="preserve">Ведения первичных документов </w:t>
            </w:r>
            <w:r w:rsidRPr="00576034">
              <w:rPr>
                <w:rFonts w:ascii="Times New Roman" w:hAnsi="Times New Roman"/>
                <w:color w:val="auto"/>
                <w:szCs w:val="22"/>
              </w:rPr>
              <w:t>при производстве ремонтных работ</w:t>
            </w:r>
            <w:r w:rsidRPr="00576034">
              <w:rPr>
                <w:rFonts w:ascii="Times New Roman" w:hAnsi="Times New Roman"/>
                <w:iCs/>
                <w:color w:val="auto"/>
                <w:szCs w:val="22"/>
              </w:rPr>
              <w:t xml:space="preserve"> (протоколов, журналов, ведомостей);</w:t>
            </w:r>
          </w:p>
        </w:tc>
      </w:tr>
      <w:tr w:rsidR="00576034" w:rsidRPr="00576034" w14:paraId="011DCD54" w14:textId="77777777" w:rsidTr="00D001A7">
        <w:tc>
          <w:tcPr>
            <w:tcW w:w="1668" w:type="dxa"/>
            <w:vMerge/>
            <w:tcBorders>
              <w:left w:val="single" w:sz="4" w:space="0" w:color="000000"/>
              <w:right w:val="single" w:sz="4" w:space="0" w:color="000000"/>
            </w:tcBorders>
          </w:tcPr>
          <w:p w14:paraId="40F20387" w14:textId="77777777" w:rsidR="00576034" w:rsidRPr="00576034" w:rsidRDefault="00576034" w:rsidP="00576034">
            <w:pPr>
              <w:spacing w:after="0"/>
              <w:rPr>
                <w:color w:val="auto"/>
                <w:szCs w:val="22"/>
              </w:rPr>
            </w:pPr>
          </w:p>
        </w:tc>
        <w:tc>
          <w:tcPr>
            <w:tcW w:w="1135" w:type="dxa"/>
            <w:tcBorders>
              <w:top w:val="single" w:sz="4" w:space="0" w:color="000000"/>
              <w:left w:val="single" w:sz="4" w:space="0" w:color="000000"/>
              <w:bottom w:val="single" w:sz="4" w:space="0" w:color="000000"/>
              <w:right w:val="single" w:sz="4" w:space="0" w:color="000000"/>
            </w:tcBorders>
          </w:tcPr>
          <w:p w14:paraId="1F7E357A"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Н 3.3.02</w:t>
            </w:r>
          </w:p>
        </w:tc>
        <w:tc>
          <w:tcPr>
            <w:tcW w:w="6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D63E38"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hAnsi="Times New Roman"/>
                <w:color w:val="auto"/>
                <w:szCs w:val="22"/>
              </w:rPr>
              <w:t xml:space="preserve">Контроля качества выполняемых ремонтных работ на </w:t>
            </w:r>
            <w:r w:rsidRPr="00576034">
              <w:rPr>
                <w:rFonts w:ascii="Times New Roman" w:eastAsia="Arial" w:hAnsi="Times New Roman"/>
                <w:color w:val="auto"/>
                <w:szCs w:val="22"/>
                <w:lang w:bidi="ru-RU"/>
              </w:rPr>
              <w:t>электрических аппаратах,</w:t>
            </w:r>
            <w:r w:rsidRPr="00576034">
              <w:rPr>
                <w:rFonts w:ascii="Times New Roman" w:hAnsi="Times New Roman"/>
                <w:color w:val="auto"/>
                <w:szCs w:val="22"/>
              </w:rPr>
              <w:t xml:space="preserve"> устройствах электроснабжения, электрооборудовании</w:t>
            </w:r>
            <w:r w:rsidRPr="00576034">
              <w:rPr>
                <w:rFonts w:ascii="Times New Roman" w:eastAsia="Arial" w:hAnsi="Times New Roman"/>
                <w:color w:val="auto"/>
                <w:szCs w:val="22"/>
                <w:lang w:bidi="ru-RU"/>
              </w:rPr>
              <w:t xml:space="preserve"> </w:t>
            </w:r>
            <w:r w:rsidRPr="00576034">
              <w:rPr>
                <w:rFonts w:ascii="Times New Roman" w:hAnsi="Times New Roman"/>
                <w:color w:val="auto"/>
                <w:szCs w:val="22"/>
              </w:rPr>
              <w:t>технологического оборудования;</w:t>
            </w:r>
          </w:p>
        </w:tc>
      </w:tr>
      <w:tr w:rsidR="00576034" w:rsidRPr="00576034" w14:paraId="3354910B" w14:textId="77777777" w:rsidTr="00D001A7">
        <w:tc>
          <w:tcPr>
            <w:tcW w:w="1668" w:type="dxa"/>
            <w:vMerge/>
            <w:tcBorders>
              <w:left w:val="single" w:sz="4" w:space="0" w:color="000000"/>
              <w:right w:val="single" w:sz="4" w:space="0" w:color="000000"/>
            </w:tcBorders>
          </w:tcPr>
          <w:p w14:paraId="6F5AC0F7" w14:textId="77777777" w:rsidR="00576034" w:rsidRPr="00576034" w:rsidRDefault="00576034" w:rsidP="00576034">
            <w:pPr>
              <w:spacing w:after="0"/>
              <w:rPr>
                <w:color w:val="auto"/>
                <w:szCs w:val="22"/>
              </w:rPr>
            </w:pPr>
          </w:p>
        </w:tc>
        <w:tc>
          <w:tcPr>
            <w:tcW w:w="1135" w:type="dxa"/>
          </w:tcPr>
          <w:p w14:paraId="07A9BF71"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Н 3.3.03</w:t>
            </w:r>
          </w:p>
        </w:tc>
        <w:tc>
          <w:tcPr>
            <w:tcW w:w="6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220CDF" w14:textId="77777777" w:rsidR="00576034" w:rsidRPr="00576034" w:rsidRDefault="00576034" w:rsidP="00576034">
            <w:pPr>
              <w:spacing w:after="0" w:line="240" w:lineRule="auto"/>
              <w:jc w:val="both"/>
              <w:rPr>
                <w:rFonts w:ascii="Times New Roman" w:eastAsia="Arial" w:hAnsi="Times New Roman"/>
                <w:color w:val="auto"/>
                <w:szCs w:val="22"/>
              </w:rPr>
            </w:pPr>
            <w:r w:rsidRPr="00576034">
              <w:rPr>
                <w:rFonts w:ascii="Times New Roman" w:hAnsi="Times New Roman"/>
                <w:color w:val="auto"/>
                <w:szCs w:val="22"/>
              </w:rPr>
              <w:t xml:space="preserve">Контроля качества выполняемых ремонтных работ после проведения </w:t>
            </w:r>
            <w:r w:rsidRPr="00576034">
              <w:rPr>
                <w:rFonts w:ascii="Times New Roman" w:eastAsia="Arial" w:hAnsi="Times New Roman"/>
                <w:color w:val="auto"/>
                <w:szCs w:val="22"/>
                <w:lang w:bidi="ru-RU"/>
              </w:rPr>
              <w:t xml:space="preserve">капитального ремонта высоковольтных электрических машин и электрических аппаратов напряжением до 10 </w:t>
            </w:r>
            <w:proofErr w:type="spellStart"/>
            <w:r w:rsidRPr="00576034">
              <w:rPr>
                <w:rFonts w:ascii="Times New Roman" w:eastAsia="Arial" w:hAnsi="Times New Roman"/>
                <w:color w:val="auto"/>
                <w:szCs w:val="22"/>
                <w:lang w:bidi="ru-RU"/>
              </w:rPr>
              <w:t>кВ</w:t>
            </w:r>
            <w:proofErr w:type="spellEnd"/>
            <w:r w:rsidRPr="00576034">
              <w:rPr>
                <w:rFonts w:ascii="Times New Roman" w:eastAsia="Arial" w:hAnsi="Times New Roman"/>
                <w:color w:val="auto"/>
                <w:szCs w:val="22"/>
                <w:lang w:bidi="ru-RU"/>
              </w:rPr>
              <w:t>, ремонта экспериментальных электрических машин, электрических аппаратов, электроприборов, цеховых</w:t>
            </w:r>
            <w:r w:rsidRPr="00576034">
              <w:rPr>
                <w:rFonts w:ascii="Times New Roman" w:eastAsia="Arial" w:hAnsi="Times New Roman"/>
                <w:b/>
                <w:bCs/>
                <w:color w:val="auto"/>
                <w:szCs w:val="22"/>
                <w:lang w:bidi="ru-RU"/>
              </w:rPr>
              <w:t xml:space="preserve"> </w:t>
            </w:r>
            <w:r w:rsidRPr="00576034">
              <w:rPr>
                <w:rFonts w:ascii="Times New Roman" w:eastAsia="Arial" w:hAnsi="Times New Roman"/>
                <w:color w:val="auto"/>
                <w:szCs w:val="22"/>
              </w:rPr>
              <w:t xml:space="preserve">подстанций и распределительных устройств с вакуумными и </w:t>
            </w:r>
            <w:proofErr w:type="spellStart"/>
            <w:r w:rsidRPr="00576034">
              <w:rPr>
                <w:rFonts w:ascii="Times New Roman" w:eastAsia="Arial" w:hAnsi="Times New Roman"/>
                <w:color w:val="auto"/>
                <w:szCs w:val="22"/>
              </w:rPr>
              <w:t>элегазовыми</w:t>
            </w:r>
            <w:proofErr w:type="spellEnd"/>
            <w:r w:rsidRPr="00576034">
              <w:rPr>
                <w:rFonts w:ascii="Times New Roman" w:eastAsia="Arial" w:hAnsi="Times New Roman"/>
                <w:color w:val="auto"/>
                <w:szCs w:val="22"/>
              </w:rPr>
              <w:t xml:space="preserve"> выключателями напряжением до 10 </w:t>
            </w:r>
            <w:proofErr w:type="spellStart"/>
            <w:r w:rsidRPr="00576034">
              <w:rPr>
                <w:rFonts w:ascii="Times New Roman" w:eastAsia="Arial" w:hAnsi="Times New Roman"/>
                <w:color w:val="auto"/>
                <w:szCs w:val="22"/>
              </w:rPr>
              <w:t>кВ</w:t>
            </w:r>
            <w:proofErr w:type="spellEnd"/>
            <w:r w:rsidRPr="00576034">
              <w:rPr>
                <w:rFonts w:ascii="Times New Roman" w:eastAsia="Arial" w:hAnsi="Times New Roman"/>
                <w:color w:val="auto"/>
                <w:szCs w:val="22"/>
              </w:rPr>
              <w:t>;</w:t>
            </w:r>
          </w:p>
        </w:tc>
      </w:tr>
      <w:tr w:rsidR="00576034" w:rsidRPr="00576034" w14:paraId="16D1D3E5" w14:textId="77777777" w:rsidTr="00D001A7">
        <w:trPr>
          <w:trHeight w:val="160"/>
        </w:trPr>
        <w:tc>
          <w:tcPr>
            <w:tcW w:w="1668" w:type="dxa"/>
            <w:vMerge/>
            <w:tcBorders>
              <w:left w:val="single" w:sz="4" w:space="0" w:color="000000"/>
              <w:right w:val="single" w:sz="4" w:space="0" w:color="000000"/>
            </w:tcBorders>
          </w:tcPr>
          <w:p w14:paraId="4E4D1828" w14:textId="77777777" w:rsidR="00576034" w:rsidRPr="00576034" w:rsidRDefault="00576034" w:rsidP="00576034">
            <w:pPr>
              <w:spacing w:after="0"/>
              <w:rPr>
                <w:color w:val="auto"/>
                <w:szCs w:val="22"/>
              </w:rPr>
            </w:pPr>
          </w:p>
        </w:tc>
        <w:tc>
          <w:tcPr>
            <w:tcW w:w="1135" w:type="dxa"/>
          </w:tcPr>
          <w:p w14:paraId="7EA4831B"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Н 3.3.04</w:t>
            </w:r>
          </w:p>
        </w:tc>
        <w:tc>
          <w:tcPr>
            <w:tcW w:w="6123" w:type="dxa"/>
            <w:tcBorders>
              <w:top w:val="single" w:sz="4" w:space="0" w:color="000000"/>
              <w:left w:val="single" w:sz="4" w:space="0" w:color="000000"/>
              <w:right w:val="single" w:sz="4" w:space="0" w:color="000000"/>
            </w:tcBorders>
            <w:tcMar>
              <w:top w:w="0" w:type="dxa"/>
              <w:left w:w="108" w:type="dxa"/>
              <w:bottom w:w="0" w:type="dxa"/>
              <w:right w:w="108" w:type="dxa"/>
            </w:tcMar>
          </w:tcPr>
          <w:p w14:paraId="08469514" w14:textId="77777777" w:rsidR="00576034" w:rsidRPr="00576034" w:rsidRDefault="00576034" w:rsidP="00576034">
            <w:pPr>
              <w:spacing w:after="0" w:line="240" w:lineRule="auto"/>
              <w:jc w:val="both"/>
              <w:rPr>
                <w:rFonts w:ascii="Times New Roman" w:hAnsi="Times New Roman"/>
                <w:b/>
                <w:color w:val="auto"/>
                <w:szCs w:val="22"/>
              </w:rPr>
            </w:pPr>
            <w:r w:rsidRPr="00576034">
              <w:rPr>
                <w:rFonts w:ascii="Times New Roman" w:eastAsia="Arial" w:hAnsi="Times New Roman"/>
                <w:color w:val="auto"/>
                <w:szCs w:val="22"/>
                <w:lang w:bidi="ru-RU"/>
              </w:rPr>
              <w:t>Проверки различных схем электрических аппаратов,</w:t>
            </w:r>
            <w:r w:rsidRPr="00576034">
              <w:rPr>
                <w:rFonts w:ascii="Times New Roman" w:hAnsi="Times New Roman"/>
                <w:color w:val="auto"/>
                <w:szCs w:val="22"/>
              </w:rPr>
              <w:t xml:space="preserve"> устройств электроснабжения, электрооборудования технологического оборудования</w:t>
            </w:r>
            <w:r w:rsidRPr="00576034">
              <w:rPr>
                <w:rFonts w:ascii="Times New Roman" w:eastAsia="Arial" w:hAnsi="Times New Roman"/>
                <w:color w:val="auto"/>
                <w:szCs w:val="22"/>
                <w:lang w:bidi="ru-RU"/>
              </w:rPr>
              <w:t>, устранения неисправностей в них</w:t>
            </w:r>
          </w:p>
        </w:tc>
      </w:tr>
      <w:tr w:rsidR="00576034" w:rsidRPr="00576034" w14:paraId="61D54D8D" w14:textId="77777777" w:rsidTr="00D001A7">
        <w:tc>
          <w:tcPr>
            <w:tcW w:w="1668" w:type="dxa"/>
            <w:vMerge w:val="restart"/>
            <w:tcBorders>
              <w:top w:val="single" w:sz="4" w:space="0" w:color="000000"/>
              <w:left w:val="single" w:sz="4" w:space="0" w:color="000000"/>
              <w:right w:val="single" w:sz="4" w:space="0" w:color="000000"/>
            </w:tcBorders>
          </w:tcPr>
          <w:p w14:paraId="0ABAB171" w14:textId="77777777" w:rsidR="00576034" w:rsidRPr="00576034" w:rsidRDefault="00576034" w:rsidP="00576034">
            <w:pPr>
              <w:spacing w:after="0" w:line="240" w:lineRule="auto"/>
              <w:rPr>
                <w:rFonts w:ascii="Times New Roman" w:hAnsi="Times New Roman"/>
                <w:color w:val="auto"/>
                <w:sz w:val="24"/>
                <w:szCs w:val="22"/>
              </w:rPr>
            </w:pPr>
            <w:r w:rsidRPr="00576034">
              <w:rPr>
                <w:rFonts w:ascii="Times New Roman" w:hAnsi="Times New Roman"/>
                <w:color w:val="auto"/>
                <w:sz w:val="24"/>
                <w:szCs w:val="22"/>
              </w:rPr>
              <w:t>Уметь</w:t>
            </w:r>
          </w:p>
        </w:tc>
        <w:tc>
          <w:tcPr>
            <w:tcW w:w="1135" w:type="dxa"/>
            <w:tcBorders>
              <w:top w:val="single" w:sz="4" w:space="0" w:color="000000"/>
              <w:left w:val="single" w:sz="4" w:space="0" w:color="000000"/>
              <w:bottom w:val="single" w:sz="4" w:space="0" w:color="000000"/>
              <w:right w:val="single" w:sz="4" w:space="0" w:color="000000"/>
            </w:tcBorders>
          </w:tcPr>
          <w:p w14:paraId="3735E6D6"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У 3.1.01</w:t>
            </w:r>
          </w:p>
        </w:tc>
        <w:tc>
          <w:tcPr>
            <w:tcW w:w="6123" w:type="dxa"/>
            <w:tcBorders>
              <w:top w:val="single" w:sz="4" w:space="0" w:color="000000"/>
              <w:left w:val="single" w:sz="4" w:space="0" w:color="000000"/>
              <w:bottom w:val="single" w:sz="4" w:space="0" w:color="000000"/>
              <w:right w:val="single" w:sz="4" w:space="0" w:color="000000"/>
            </w:tcBorders>
          </w:tcPr>
          <w:p w14:paraId="29E56EB8"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hAnsi="Times New Roman"/>
                <w:color w:val="auto"/>
                <w:szCs w:val="22"/>
              </w:rPr>
              <w:t>Выявлять неисправности по характерным признакам и по результатам выполненных измерений;</w:t>
            </w:r>
          </w:p>
        </w:tc>
      </w:tr>
      <w:tr w:rsidR="00576034" w:rsidRPr="00576034" w14:paraId="22710A84" w14:textId="77777777" w:rsidTr="00D001A7">
        <w:tc>
          <w:tcPr>
            <w:tcW w:w="1668" w:type="dxa"/>
            <w:vMerge/>
            <w:tcBorders>
              <w:left w:val="single" w:sz="4" w:space="0" w:color="000000"/>
              <w:right w:val="single" w:sz="4" w:space="0" w:color="000000"/>
            </w:tcBorders>
          </w:tcPr>
          <w:p w14:paraId="4F0D09B7" w14:textId="77777777" w:rsidR="00576034" w:rsidRPr="00576034" w:rsidRDefault="00576034" w:rsidP="00576034">
            <w:pPr>
              <w:spacing w:after="0"/>
              <w:rPr>
                <w:color w:val="auto"/>
                <w:szCs w:val="22"/>
              </w:rPr>
            </w:pPr>
          </w:p>
        </w:tc>
        <w:tc>
          <w:tcPr>
            <w:tcW w:w="1135" w:type="dxa"/>
            <w:tcBorders>
              <w:top w:val="single" w:sz="4" w:space="0" w:color="000000"/>
              <w:left w:val="single" w:sz="4" w:space="0" w:color="000000"/>
              <w:bottom w:val="single" w:sz="4" w:space="0" w:color="000000"/>
              <w:right w:val="single" w:sz="4" w:space="0" w:color="000000"/>
            </w:tcBorders>
          </w:tcPr>
          <w:p w14:paraId="423A961C"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У 3.1.02</w:t>
            </w:r>
          </w:p>
        </w:tc>
        <w:tc>
          <w:tcPr>
            <w:tcW w:w="6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9D87D6"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hAnsi="Times New Roman"/>
                <w:color w:val="auto"/>
                <w:szCs w:val="22"/>
              </w:rPr>
              <w:t xml:space="preserve">Измерять емкость, индуктивность и частоту, фазы </w:t>
            </w:r>
            <w:r w:rsidRPr="00576034">
              <w:rPr>
                <w:rFonts w:ascii="Times New Roman" w:eastAsia="Arial" w:hAnsi="Times New Roman"/>
                <w:color w:val="auto"/>
                <w:szCs w:val="22"/>
                <w:lang w:bidi="ru-RU"/>
              </w:rPr>
              <w:t>электрических аппаратов,</w:t>
            </w:r>
            <w:r w:rsidRPr="00576034">
              <w:rPr>
                <w:rFonts w:ascii="Times New Roman" w:hAnsi="Times New Roman"/>
                <w:color w:val="auto"/>
                <w:szCs w:val="22"/>
              </w:rPr>
              <w:t xml:space="preserve"> устройств электроснабжения, электрооборудования</w:t>
            </w:r>
            <w:r w:rsidRPr="00576034">
              <w:rPr>
                <w:rFonts w:ascii="Times New Roman" w:eastAsia="Arial" w:hAnsi="Times New Roman"/>
                <w:color w:val="auto"/>
                <w:szCs w:val="22"/>
                <w:lang w:bidi="ru-RU"/>
              </w:rPr>
              <w:t xml:space="preserve"> </w:t>
            </w:r>
            <w:r w:rsidRPr="00576034">
              <w:rPr>
                <w:rFonts w:ascii="Times New Roman" w:hAnsi="Times New Roman"/>
                <w:color w:val="auto"/>
                <w:szCs w:val="22"/>
              </w:rPr>
              <w:t>технологического оборудования;</w:t>
            </w:r>
          </w:p>
        </w:tc>
      </w:tr>
      <w:tr w:rsidR="00576034" w:rsidRPr="00576034" w14:paraId="2A03597F" w14:textId="77777777" w:rsidTr="00D001A7">
        <w:tc>
          <w:tcPr>
            <w:tcW w:w="1668" w:type="dxa"/>
            <w:vMerge/>
            <w:tcBorders>
              <w:left w:val="single" w:sz="4" w:space="0" w:color="000000"/>
              <w:right w:val="single" w:sz="4" w:space="0" w:color="000000"/>
            </w:tcBorders>
          </w:tcPr>
          <w:p w14:paraId="65AD2166" w14:textId="77777777" w:rsidR="00576034" w:rsidRPr="00576034" w:rsidRDefault="00576034" w:rsidP="00576034">
            <w:pPr>
              <w:spacing w:after="0"/>
              <w:rPr>
                <w:color w:val="auto"/>
                <w:szCs w:val="22"/>
              </w:rPr>
            </w:pPr>
          </w:p>
        </w:tc>
        <w:tc>
          <w:tcPr>
            <w:tcW w:w="1135" w:type="dxa"/>
            <w:tcBorders>
              <w:top w:val="single" w:sz="4" w:space="0" w:color="000000"/>
              <w:left w:val="single" w:sz="4" w:space="0" w:color="000000"/>
              <w:bottom w:val="single" w:sz="4" w:space="0" w:color="000000"/>
              <w:right w:val="single" w:sz="4" w:space="0" w:color="000000"/>
            </w:tcBorders>
          </w:tcPr>
          <w:p w14:paraId="3DE72FC7"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У 3.1.03</w:t>
            </w:r>
          </w:p>
        </w:tc>
        <w:tc>
          <w:tcPr>
            <w:tcW w:w="6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20CA72"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hAnsi="Times New Roman"/>
                <w:color w:val="auto"/>
                <w:szCs w:val="22"/>
              </w:rPr>
              <w:t xml:space="preserve">Измерять ток, напряжение, мощность и коэффициент мощности </w:t>
            </w:r>
            <w:r w:rsidRPr="00576034">
              <w:rPr>
                <w:rFonts w:ascii="Times New Roman" w:eastAsia="Arial" w:hAnsi="Times New Roman"/>
                <w:color w:val="auto"/>
                <w:szCs w:val="22"/>
                <w:lang w:bidi="ru-RU"/>
              </w:rPr>
              <w:t>электрических аппаратов,</w:t>
            </w:r>
            <w:r w:rsidRPr="00576034">
              <w:rPr>
                <w:rFonts w:ascii="Times New Roman" w:hAnsi="Times New Roman"/>
                <w:color w:val="auto"/>
                <w:szCs w:val="22"/>
              </w:rPr>
              <w:t xml:space="preserve"> устройств электроснабжения, электрооборудования технологического оборудования;</w:t>
            </w:r>
          </w:p>
        </w:tc>
      </w:tr>
      <w:tr w:rsidR="00576034" w:rsidRPr="00576034" w14:paraId="7C77565A" w14:textId="77777777" w:rsidTr="00D001A7">
        <w:tc>
          <w:tcPr>
            <w:tcW w:w="1668" w:type="dxa"/>
            <w:vMerge/>
            <w:tcBorders>
              <w:left w:val="single" w:sz="4" w:space="0" w:color="000000"/>
              <w:right w:val="single" w:sz="4" w:space="0" w:color="000000"/>
            </w:tcBorders>
          </w:tcPr>
          <w:p w14:paraId="5D8D2E0F" w14:textId="77777777" w:rsidR="00576034" w:rsidRPr="00576034" w:rsidRDefault="00576034" w:rsidP="00576034">
            <w:pPr>
              <w:spacing w:after="0"/>
              <w:rPr>
                <w:color w:val="auto"/>
                <w:szCs w:val="22"/>
              </w:rPr>
            </w:pPr>
          </w:p>
        </w:tc>
        <w:tc>
          <w:tcPr>
            <w:tcW w:w="1135" w:type="dxa"/>
            <w:tcBorders>
              <w:top w:val="single" w:sz="4" w:space="0" w:color="000000"/>
              <w:left w:val="single" w:sz="4" w:space="0" w:color="000000"/>
              <w:bottom w:val="single" w:sz="4" w:space="0" w:color="000000"/>
              <w:right w:val="single" w:sz="4" w:space="0" w:color="000000"/>
            </w:tcBorders>
          </w:tcPr>
          <w:p w14:paraId="0C2CD5E3"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У 3.1.04</w:t>
            </w:r>
          </w:p>
        </w:tc>
        <w:tc>
          <w:tcPr>
            <w:tcW w:w="6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16102D" w14:textId="77777777" w:rsidR="00576034" w:rsidRPr="00576034" w:rsidRDefault="00576034" w:rsidP="00576034">
            <w:pPr>
              <w:spacing w:after="0" w:line="240" w:lineRule="auto"/>
              <w:jc w:val="both"/>
              <w:rPr>
                <w:rFonts w:ascii="Times New Roman" w:eastAsia="Arial" w:hAnsi="Times New Roman"/>
                <w:color w:val="auto"/>
                <w:szCs w:val="22"/>
                <w:lang w:bidi="ru-RU"/>
              </w:rPr>
            </w:pPr>
            <w:r w:rsidRPr="00576034">
              <w:rPr>
                <w:rFonts w:ascii="Times New Roman" w:eastAsia="Arial" w:hAnsi="Times New Roman"/>
                <w:color w:val="auto"/>
                <w:szCs w:val="22"/>
                <w:lang w:bidi="ru-RU"/>
              </w:rPr>
              <w:t>Использовать персональную вычислительную технику для просмотра электрических схем и чертежей электрооборудования;</w:t>
            </w:r>
          </w:p>
        </w:tc>
      </w:tr>
      <w:tr w:rsidR="00576034" w:rsidRPr="00576034" w14:paraId="3D337411" w14:textId="77777777" w:rsidTr="00D001A7">
        <w:tc>
          <w:tcPr>
            <w:tcW w:w="1668" w:type="dxa"/>
            <w:vMerge/>
            <w:tcBorders>
              <w:left w:val="single" w:sz="4" w:space="0" w:color="000000"/>
              <w:right w:val="single" w:sz="4" w:space="0" w:color="000000"/>
            </w:tcBorders>
          </w:tcPr>
          <w:p w14:paraId="0938A9E4" w14:textId="77777777" w:rsidR="00576034" w:rsidRPr="00576034" w:rsidRDefault="00576034" w:rsidP="00576034">
            <w:pPr>
              <w:spacing w:after="0"/>
              <w:rPr>
                <w:color w:val="auto"/>
                <w:szCs w:val="22"/>
              </w:rPr>
            </w:pPr>
          </w:p>
        </w:tc>
        <w:tc>
          <w:tcPr>
            <w:tcW w:w="1135" w:type="dxa"/>
            <w:tcBorders>
              <w:top w:val="single" w:sz="4" w:space="0" w:color="000000"/>
              <w:left w:val="single" w:sz="4" w:space="0" w:color="000000"/>
              <w:bottom w:val="single" w:sz="4" w:space="0" w:color="000000"/>
              <w:right w:val="single" w:sz="4" w:space="0" w:color="000000"/>
            </w:tcBorders>
          </w:tcPr>
          <w:p w14:paraId="5DDA5895"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У 3.1.05</w:t>
            </w:r>
          </w:p>
        </w:tc>
        <w:tc>
          <w:tcPr>
            <w:tcW w:w="6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853448"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eastAsia="Arial" w:hAnsi="Times New Roman"/>
                <w:color w:val="auto"/>
                <w:szCs w:val="22"/>
                <w:lang w:bidi="ru-RU"/>
              </w:rPr>
              <w:t>Определять дефекты источников питания, электрических аппаратов,</w:t>
            </w:r>
            <w:r w:rsidRPr="00576034">
              <w:rPr>
                <w:rFonts w:ascii="Times New Roman" w:hAnsi="Times New Roman"/>
                <w:color w:val="auto"/>
                <w:szCs w:val="22"/>
              </w:rPr>
              <w:t xml:space="preserve"> устройств электроснабжения, электрооборудования технологического оборудования;</w:t>
            </w:r>
          </w:p>
        </w:tc>
      </w:tr>
      <w:tr w:rsidR="00576034" w:rsidRPr="00576034" w14:paraId="57610699" w14:textId="77777777" w:rsidTr="00D001A7">
        <w:tc>
          <w:tcPr>
            <w:tcW w:w="1668" w:type="dxa"/>
            <w:vMerge/>
            <w:tcBorders>
              <w:left w:val="single" w:sz="4" w:space="0" w:color="000000"/>
              <w:right w:val="single" w:sz="4" w:space="0" w:color="000000"/>
            </w:tcBorders>
          </w:tcPr>
          <w:p w14:paraId="79F875B5" w14:textId="77777777" w:rsidR="00576034" w:rsidRPr="00576034" w:rsidRDefault="00576034" w:rsidP="00576034">
            <w:pPr>
              <w:spacing w:after="0"/>
              <w:rPr>
                <w:color w:val="auto"/>
                <w:szCs w:val="22"/>
              </w:rPr>
            </w:pPr>
          </w:p>
        </w:tc>
        <w:tc>
          <w:tcPr>
            <w:tcW w:w="1135" w:type="dxa"/>
            <w:tcBorders>
              <w:top w:val="single" w:sz="4" w:space="0" w:color="000000"/>
              <w:left w:val="single" w:sz="4" w:space="0" w:color="000000"/>
              <w:bottom w:val="single" w:sz="4" w:space="0" w:color="000000"/>
              <w:right w:val="single" w:sz="4" w:space="0" w:color="000000"/>
            </w:tcBorders>
          </w:tcPr>
          <w:p w14:paraId="4BC8902C"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У 3.1.06</w:t>
            </w:r>
          </w:p>
        </w:tc>
        <w:tc>
          <w:tcPr>
            <w:tcW w:w="6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4FC5B8"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hAnsi="Times New Roman"/>
                <w:color w:val="auto"/>
                <w:szCs w:val="22"/>
              </w:rPr>
              <w:t>Определять полярность обмоток электрооборудования;</w:t>
            </w:r>
          </w:p>
        </w:tc>
      </w:tr>
      <w:tr w:rsidR="00576034" w:rsidRPr="00576034" w14:paraId="06B8F08F" w14:textId="77777777" w:rsidTr="00D001A7">
        <w:tc>
          <w:tcPr>
            <w:tcW w:w="1668" w:type="dxa"/>
            <w:vMerge/>
            <w:tcBorders>
              <w:left w:val="single" w:sz="4" w:space="0" w:color="000000"/>
              <w:right w:val="single" w:sz="4" w:space="0" w:color="000000"/>
            </w:tcBorders>
          </w:tcPr>
          <w:p w14:paraId="404704DB" w14:textId="77777777" w:rsidR="00576034" w:rsidRPr="00576034" w:rsidRDefault="00576034" w:rsidP="00576034">
            <w:pPr>
              <w:spacing w:after="0"/>
              <w:rPr>
                <w:color w:val="auto"/>
                <w:szCs w:val="22"/>
              </w:rPr>
            </w:pPr>
          </w:p>
        </w:tc>
        <w:tc>
          <w:tcPr>
            <w:tcW w:w="1135" w:type="dxa"/>
            <w:tcBorders>
              <w:top w:val="single" w:sz="4" w:space="0" w:color="000000"/>
              <w:left w:val="single" w:sz="4" w:space="0" w:color="000000"/>
              <w:bottom w:val="single" w:sz="4" w:space="0" w:color="000000"/>
              <w:right w:val="single" w:sz="4" w:space="0" w:color="000000"/>
            </w:tcBorders>
          </w:tcPr>
          <w:p w14:paraId="7F922743"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У 3.1.07</w:t>
            </w:r>
          </w:p>
        </w:tc>
        <w:tc>
          <w:tcPr>
            <w:tcW w:w="6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F93026"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hAnsi="Times New Roman"/>
                <w:color w:val="auto"/>
                <w:szCs w:val="22"/>
              </w:rPr>
              <w:t xml:space="preserve">Определять степень увлажненности изоляции </w:t>
            </w:r>
            <w:r w:rsidRPr="00576034">
              <w:rPr>
                <w:rFonts w:ascii="Times New Roman" w:eastAsia="Arial" w:hAnsi="Times New Roman"/>
                <w:color w:val="auto"/>
                <w:szCs w:val="22"/>
                <w:lang w:bidi="ru-RU"/>
              </w:rPr>
              <w:t>электрических аппаратов,</w:t>
            </w:r>
            <w:r w:rsidRPr="00576034">
              <w:rPr>
                <w:rFonts w:ascii="Times New Roman" w:hAnsi="Times New Roman"/>
                <w:color w:val="auto"/>
                <w:szCs w:val="22"/>
              </w:rPr>
              <w:t xml:space="preserve"> устройств электроснабжения, электрооборудования технологического оборудования;</w:t>
            </w:r>
          </w:p>
        </w:tc>
      </w:tr>
      <w:tr w:rsidR="00576034" w:rsidRPr="00576034" w14:paraId="74BF80A9" w14:textId="77777777" w:rsidTr="00D001A7">
        <w:tc>
          <w:tcPr>
            <w:tcW w:w="1668" w:type="dxa"/>
            <w:vMerge/>
            <w:tcBorders>
              <w:left w:val="single" w:sz="4" w:space="0" w:color="000000"/>
              <w:right w:val="single" w:sz="4" w:space="0" w:color="000000"/>
            </w:tcBorders>
          </w:tcPr>
          <w:p w14:paraId="7FF14DC0" w14:textId="77777777" w:rsidR="00576034" w:rsidRPr="00576034" w:rsidRDefault="00576034" w:rsidP="00576034">
            <w:pPr>
              <w:spacing w:after="0"/>
              <w:rPr>
                <w:color w:val="auto"/>
                <w:szCs w:val="22"/>
              </w:rPr>
            </w:pPr>
          </w:p>
        </w:tc>
        <w:tc>
          <w:tcPr>
            <w:tcW w:w="1135" w:type="dxa"/>
            <w:tcBorders>
              <w:top w:val="single" w:sz="4" w:space="0" w:color="000000"/>
              <w:left w:val="single" w:sz="4" w:space="0" w:color="000000"/>
              <w:bottom w:val="single" w:sz="4" w:space="0" w:color="000000"/>
              <w:right w:val="single" w:sz="4" w:space="0" w:color="000000"/>
            </w:tcBorders>
          </w:tcPr>
          <w:p w14:paraId="6740BA9B"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У 3.1.08</w:t>
            </w:r>
          </w:p>
        </w:tc>
        <w:tc>
          <w:tcPr>
            <w:tcW w:w="6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43AFE4" w14:textId="77777777" w:rsidR="00576034" w:rsidRPr="00576034" w:rsidRDefault="00576034" w:rsidP="00576034">
            <w:pPr>
              <w:spacing w:after="0" w:line="240" w:lineRule="auto"/>
              <w:jc w:val="both"/>
              <w:rPr>
                <w:rFonts w:ascii="Times New Roman" w:hAnsi="Times New Roman"/>
                <w:b/>
                <w:color w:val="auto"/>
                <w:szCs w:val="22"/>
              </w:rPr>
            </w:pPr>
            <w:r w:rsidRPr="00576034">
              <w:rPr>
                <w:rFonts w:ascii="Times New Roman" w:eastAsia="Arial" w:hAnsi="Times New Roman"/>
                <w:color w:val="auto"/>
                <w:szCs w:val="22"/>
                <w:lang w:bidi="ru-RU"/>
              </w:rPr>
              <w:t>Подготавливать рабочее место для рационального и безопасного выполнения работ по ремонту электрических аппаратов,</w:t>
            </w:r>
            <w:r w:rsidRPr="00576034">
              <w:rPr>
                <w:rFonts w:ascii="Times New Roman" w:hAnsi="Times New Roman"/>
                <w:color w:val="auto"/>
                <w:szCs w:val="22"/>
              </w:rPr>
              <w:t xml:space="preserve"> устройств электроснабжения, электрооборудования</w:t>
            </w:r>
            <w:r w:rsidRPr="00576034">
              <w:rPr>
                <w:rFonts w:ascii="Times New Roman" w:eastAsia="Arial" w:hAnsi="Times New Roman"/>
                <w:color w:val="auto"/>
                <w:szCs w:val="22"/>
                <w:lang w:bidi="ru-RU"/>
              </w:rPr>
              <w:t xml:space="preserve"> </w:t>
            </w:r>
            <w:r w:rsidRPr="00576034">
              <w:rPr>
                <w:rFonts w:ascii="Times New Roman" w:hAnsi="Times New Roman"/>
                <w:color w:val="auto"/>
                <w:szCs w:val="22"/>
              </w:rPr>
              <w:t>технологического оборудования</w:t>
            </w:r>
          </w:p>
        </w:tc>
      </w:tr>
      <w:tr w:rsidR="00576034" w:rsidRPr="00576034" w14:paraId="550BF1C8" w14:textId="77777777" w:rsidTr="00D001A7">
        <w:tc>
          <w:tcPr>
            <w:tcW w:w="1668" w:type="dxa"/>
            <w:vMerge/>
            <w:tcBorders>
              <w:left w:val="single" w:sz="4" w:space="0" w:color="000000"/>
              <w:right w:val="single" w:sz="4" w:space="0" w:color="000000"/>
            </w:tcBorders>
          </w:tcPr>
          <w:p w14:paraId="71B7D47E" w14:textId="77777777" w:rsidR="00576034" w:rsidRPr="00576034" w:rsidRDefault="00576034" w:rsidP="00576034">
            <w:pPr>
              <w:spacing w:after="0"/>
              <w:rPr>
                <w:color w:val="auto"/>
                <w:szCs w:val="22"/>
              </w:rPr>
            </w:pPr>
          </w:p>
        </w:tc>
        <w:tc>
          <w:tcPr>
            <w:tcW w:w="1135" w:type="dxa"/>
            <w:tcBorders>
              <w:top w:val="single" w:sz="4" w:space="0" w:color="000000"/>
              <w:left w:val="single" w:sz="4" w:space="0" w:color="000000"/>
              <w:bottom w:val="single" w:sz="4" w:space="0" w:color="000000"/>
              <w:right w:val="single" w:sz="4" w:space="0" w:color="000000"/>
            </w:tcBorders>
          </w:tcPr>
          <w:p w14:paraId="345FE4C7"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У 3.2.01</w:t>
            </w:r>
          </w:p>
        </w:tc>
        <w:tc>
          <w:tcPr>
            <w:tcW w:w="6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D87BA3" w14:textId="77777777" w:rsidR="00576034" w:rsidRPr="00576034" w:rsidRDefault="00576034" w:rsidP="00576034">
            <w:pPr>
              <w:spacing w:after="0" w:line="240" w:lineRule="auto"/>
              <w:jc w:val="both"/>
              <w:rPr>
                <w:rFonts w:ascii="Times New Roman" w:hAnsi="Times New Roman"/>
                <w:b/>
                <w:color w:val="auto"/>
                <w:szCs w:val="22"/>
              </w:rPr>
            </w:pPr>
            <w:r w:rsidRPr="00576034">
              <w:rPr>
                <w:rFonts w:ascii="Times New Roman" w:hAnsi="Times New Roman"/>
                <w:color w:val="auto"/>
                <w:szCs w:val="22"/>
              </w:rPr>
              <w:t xml:space="preserve">Выбирать инструменты для производства работ по ремонту </w:t>
            </w:r>
            <w:r w:rsidRPr="00576034">
              <w:rPr>
                <w:rFonts w:ascii="Times New Roman" w:eastAsia="Arial" w:hAnsi="Times New Roman"/>
                <w:color w:val="auto"/>
                <w:szCs w:val="22"/>
                <w:lang w:bidi="ru-RU"/>
              </w:rPr>
              <w:t>электрических аппаратов,</w:t>
            </w:r>
            <w:r w:rsidRPr="00576034">
              <w:rPr>
                <w:rFonts w:ascii="Times New Roman" w:hAnsi="Times New Roman"/>
                <w:color w:val="auto"/>
                <w:szCs w:val="22"/>
              </w:rPr>
              <w:t xml:space="preserve"> устройств электроснабжения, электрооборудования</w:t>
            </w:r>
            <w:r w:rsidRPr="00576034">
              <w:rPr>
                <w:rFonts w:ascii="Times New Roman" w:eastAsia="Arial" w:hAnsi="Times New Roman"/>
                <w:color w:val="auto"/>
                <w:szCs w:val="22"/>
                <w:lang w:bidi="ru-RU"/>
              </w:rPr>
              <w:t xml:space="preserve"> </w:t>
            </w:r>
            <w:r w:rsidRPr="00576034">
              <w:rPr>
                <w:rFonts w:ascii="Times New Roman" w:hAnsi="Times New Roman"/>
                <w:color w:val="auto"/>
                <w:szCs w:val="22"/>
              </w:rPr>
              <w:t>технологического оборудования;</w:t>
            </w:r>
          </w:p>
        </w:tc>
      </w:tr>
      <w:tr w:rsidR="00576034" w:rsidRPr="00576034" w14:paraId="7E07DE17" w14:textId="77777777" w:rsidTr="00D001A7">
        <w:tc>
          <w:tcPr>
            <w:tcW w:w="1668" w:type="dxa"/>
            <w:vMerge/>
            <w:tcBorders>
              <w:left w:val="single" w:sz="4" w:space="0" w:color="000000"/>
              <w:right w:val="single" w:sz="4" w:space="0" w:color="000000"/>
            </w:tcBorders>
          </w:tcPr>
          <w:p w14:paraId="46477021" w14:textId="77777777" w:rsidR="00576034" w:rsidRPr="00576034" w:rsidRDefault="00576034" w:rsidP="00576034">
            <w:pPr>
              <w:spacing w:after="0"/>
              <w:rPr>
                <w:color w:val="auto"/>
                <w:szCs w:val="22"/>
              </w:rPr>
            </w:pPr>
          </w:p>
        </w:tc>
        <w:tc>
          <w:tcPr>
            <w:tcW w:w="1135" w:type="dxa"/>
            <w:tcBorders>
              <w:top w:val="single" w:sz="4" w:space="0" w:color="000000"/>
              <w:left w:val="single" w:sz="4" w:space="0" w:color="000000"/>
              <w:bottom w:val="single" w:sz="4" w:space="0" w:color="000000"/>
              <w:right w:val="single" w:sz="4" w:space="0" w:color="000000"/>
            </w:tcBorders>
          </w:tcPr>
          <w:p w14:paraId="3DA58019"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У 3.2.02</w:t>
            </w:r>
          </w:p>
        </w:tc>
        <w:tc>
          <w:tcPr>
            <w:tcW w:w="6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301E52"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hAnsi="Times New Roman"/>
                <w:color w:val="auto"/>
                <w:szCs w:val="22"/>
              </w:rPr>
              <w:t xml:space="preserve">Выбирать инструменты для производства работ по ремонту цеховых высоковольтных электрических машин и электрических аппаратов напряжением до 10 </w:t>
            </w:r>
            <w:proofErr w:type="spellStart"/>
            <w:r w:rsidRPr="00576034">
              <w:rPr>
                <w:rFonts w:ascii="Times New Roman" w:hAnsi="Times New Roman"/>
                <w:color w:val="auto"/>
                <w:szCs w:val="22"/>
              </w:rPr>
              <w:t>кВ</w:t>
            </w:r>
            <w:proofErr w:type="spellEnd"/>
            <w:r w:rsidRPr="00576034">
              <w:rPr>
                <w:rFonts w:ascii="Times New Roman" w:hAnsi="Times New Roman"/>
                <w:color w:val="auto"/>
                <w:szCs w:val="22"/>
              </w:rPr>
              <w:t>;</w:t>
            </w:r>
          </w:p>
        </w:tc>
      </w:tr>
      <w:tr w:rsidR="00576034" w:rsidRPr="00576034" w14:paraId="40A192A5" w14:textId="77777777" w:rsidTr="00D001A7">
        <w:tc>
          <w:tcPr>
            <w:tcW w:w="1668" w:type="dxa"/>
            <w:vMerge/>
            <w:tcBorders>
              <w:left w:val="single" w:sz="4" w:space="0" w:color="000000"/>
              <w:right w:val="single" w:sz="4" w:space="0" w:color="000000"/>
            </w:tcBorders>
          </w:tcPr>
          <w:p w14:paraId="0EE0224D" w14:textId="77777777" w:rsidR="00576034" w:rsidRPr="00576034" w:rsidRDefault="00576034" w:rsidP="00576034">
            <w:pPr>
              <w:spacing w:after="0"/>
              <w:rPr>
                <w:color w:val="auto"/>
                <w:szCs w:val="22"/>
              </w:rPr>
            </w:pPr>
          </w:p>
        </w:tc>
        <w:tc>
          <w:tcPr>
            <w:tcW w:w="1135" w:type="dxa"/>
            <w:tcBorders>
              <w:top w:val="single" w:sz="4" w:space="0" w:color="000000"/>
              <w:left w:val="single" w:sz="4" w:space="0" w:color="000000"/>
              <w:bottom w:val="single" w:sz="4" w:space="0" w:color="000000"/>
              <w:right w:val="single" w:sz="4" w:space="0" w:color="000000"/>
            </w:tcBorders>
          </w:tcPr>
          <w:p w14:paraId="4790A6E2"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У 3.2.03</w:t>
            </w:r>
          </w:p>
        </w:tc>
        <w:tc>
          <w:tcPr>
            <w:tcW w:w="6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5F0DD0"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hAnsi="Times New Roman"/>
                <w:color w:val="auto"/>
                <w:szCs w:val="22"/>
              </w:rPr>
              <w:t>Выявлять неисправности по характерным признакам и по результатам выполненных измерений;</w:t>
            </w:r>
          </w:p>
        </w:tc>
      </w:tr>
      <w:tr w:rsidR="00576034" w:rsidRPr="00576034" w14:paraId="0170E24C" w14:textId="77777777" w:rsidTr="00D001A7">
        <w:tc>
          <w:tcPr>
            <w:tcW w:w="1668" w:type="dxa"/>
            <w:vMerge/>
            <w:tcBorders>
              <w:left w:val="single" w:sz="4" w:space="0" w:color="000000"/>
              <w:right w:val="single" w:sz="4" w:space="0" w:color="000000"/>
            </w:tcBorders>
          </w:tcPr>
          <w:p w14:paraId="1183929F" w14:textId="77777777" w:rsidR="00576034" w:rsidRPr="00576034" w:rsidRDefault="00576034" w:rsidP="00576034">
            <w:pPr>
              <w:spacing w:after="0"/>
              <w:rPr>
                <w:color w:val="auto"/>
                <w:szCs w:val="22"/>
              </w:rPr>
            </w:pPr>
          </w:p>
        </w:tc>
        <w:tc>
          <w:tcPr>
            <w:tcW w:w="1135" w:type="dxa"/>
            <w:tcBorders>
              <w:top w:val="single" w:sz="4" w:space="0" w:color="000000"/>
              <w:left w:val="single" w:sz="4" w:space="0" w:color="000000"/>
              <w:bottom w:val="single" w:sz="4" w:space="0" w:color="000000"/>
              <w:right w:val="single" w:sz="4" w:space="0" w:color="000000"/>
            </w:tcBorders>
          </w:tcPr>
          <w:p w14:paraId="7F9C8698"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У 3.2.04</w:t>
            </w:r>
          </w:p>
        </w:tc>
        <w:tc>
          <w:tcPr>
            <w:tcW w:w="6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E47533"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hAnsi="Times New Roman"/>
                <w:color w:val="auto"/>
                <w:szCs w:val="22"/>
              </w:rPr>
              <w:t>Выбирать сечения проводов, плавкие вставки и аппараты защиты сложных электрических схем, а также ответственных электрических схем цеховых электроаппаратов и электроприборов;</w:t>
            </w:r>
          </w:p>
        </w:tc>
      </w:tr>
      <w:tr w:rsidR="00576034" w:rsidRPr="00576034" w14:paraId="2504FD7C" w14:textId="77777777" w:rsidTr="00D001A7">
        <w:tc>
          <w:tcPr>
            <w:tcW w:w="1668" w:type="dxa"/>
            <w:vMerge/>
            <w:tcBorders>
              <w:left w:val="single" w:sz="4" w:space="0" w:color="000000"/>
              <w:right w:val="single" w:sz="4" w:space="0" w:color="000000"/>
            </w:tcBorders>
          </w:tcPr>
          <w:p w14:paraId="62A63CFF" w14:textId="77777777" w:rsidR="00576034" w:rsidRPr="00576034" w:rsidRDefault="00576034" w:rsidP="00576034">
            <w:pPr>
              <w:spacing w:after="0"/>
              <w:rPr>
                <w:color w:val="auto"/>
                <w:szCs w:val="22"/>
              </w:rPr>
            </w:pPr>
          </w:p>
        </w:tc>
        <w:tc>
          <w:tcPr>
            <w:tcW w:w="1135" w:type="dxa"/>
            <w:tcBorders>
              <w:top w:val="single" w:sz="4" w:space="0" w:color="000000"/>
              <w:left w:val="single" w:sz="4" w:space="0" w:color="000000"/>
              <w:bottom w:val="single" w:sz="4" w:space="0" w:color="000000"/>
              <w:right w:val="single" w:sz="4" w:space="0" w:color="000000"/>
            </w:tcBorders>
          </w:tcPr>
          <w:p w14:paraId="1E7EF61B"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У 3.2.05</w:t>
            </w:r>
          </w:p>
        </w:tc>
        <w:tc>
          <w:tcPr>
            <w:tcW w:w="6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B4253B"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hAnsi="Times New Roman"/>
                <w:color w:val="auto"/>
                <w:szCs w:val="22"/>
              </w:rPr>
              <w:t>Выбирать типы предохранителей и автоматических выключателей для сложных электрических схем цеховых электроаппаратов и электроприборов;</w:t>
            </w:r>
          </w:p>
        </w:tc>
      </w:tr>
      <w:tr w:rsidR="00576034" w:rsidRPr="00576034" w14:paraId="2F9261AC" w14:textId="77777777" w:rsidTr="00D001A7">
        <w:tc>
          <w:tcPr>
            <w:tcW w:w="1668" w:type="dxa"/>
            <w:vMerge/>
            <w:tcBorders>
              <w:left w:val="single" w:sz="4" w:space="0" w:color="000000"/>
              <w:right w:val="single" w:sz="4" w:space="0" w:color="000000"/>
            </w:tcBorders>
          </w:tcPr>
          <w:p w14:paraId="4B7D489A" w14:textId="77777777" w:rsidR="00576034" w:rsidRPr="00576034" w:rsidRDefault="00576034" w:rsidP="00576034">
            <w:pPr>
              <w:spacing w:after="0"/>
              <w:rPr>
                <w:color w:val="auto"/>
                <w:szCs w:val="22"/>
              </w:rPr>
            </w:pPr>
          </w:p>
        </w:tc>
        <w:tc>
          <w:tcPr>
            <w:tcW w:w="1135" w:type="dxa"/>
            <w:tcBorders>
              <w:top w:val="single" w:sz="4" w:space="0" w:color="000000"/>
              <w:left w:val="single" w:sz="4" w:space="0" w:color="000000"/>
              <w:bottom w:val="single" w:sz="4" w:space="0" w:color="000000"/>
              <w:right w:val="single" w:sz="4" w:space="0" w:color="000000"/>
            </w:tcBorders>
          </w:tcPr>
          <w:p w14:paraId="20570B85"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У 3.2.06</w:t>
            </w:r>
          </w:p>
        </w:tc>
        <w:tc>
          <w:tcPr>
            <w:tcW w:w="6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61C369"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eastAsia="Arial" w:hAnsi="Times New Roman"/>
                <w:color w:val="auto"/>
                <w:szCs w:val="22"/>
                <w:lang w:bidi="ru-RU"/>
              </w:rPr>
              <w:t>Заменять измерительные приборы на электрооборудовании электрических аппаратов,</w:t>
            </w:r>
            <w:r w:rsidRPr="00576034">
              <w:rPr>
                <w:rFonts w:ascii="Times New Roman" w:hAnsi="Times New Roman"/>
                <w:color w:val="auto"/>
                <w:szCs w:val="22"/>
              </w:rPr>
              <w:t xml:space="preserve"> устройств электроснабжения, электрооборудования</w:t>
            </w:r>
            <w:r w:rsidRPr="00576034">
              <w:rPr>
                <w:rFonts w:ascii="Times New Roman" w:eastAsia="Arial" w:hAnsi="Times New Roman"/>
                <w:color w:val="auto"/>
                <w:szCs w:val="22"/>
                <w:lang w:bidi="ru-RU"/>
              </w:rPr>
              <w:t xml:space="preserve"> </w:t>
            </w:r>
            <w:r w:rsidRPr="00576034">
              <w:rPr>
                <w:rFonts w:ascii="Times New Roman" w:hAnsi="Times New Roman"/>
                <w:color w:val="auto"/>
                <w:szCs w:val="22"/>
              </w:rPr>
              <w:t>технологического оборудования;</w:t>
            </w:r>
          </w:p>
        </w:tc>
      </w:tr>
      <w:tr w:rsidR="00576034" w:rsidRPr="00576034" w14:paraId="3559A3CA" w14:textId="77777777" w:rsidTr="00D001A7">
        <w:tc>
          <w:tcPr>
            <w:tcW w:w="1668" w:type="dxa"/>
            <w:vMerge/>
            <w:tcBorders>
              <w:left w:val="single" w:sz="4" w:space="0" w:color="000000"/>
              <w:right w:val="single" w:sz="4" w:space="0" w:color="000000"/>
            </w:tcBorders>
          </w:tcPr>
          <w:p w14:paraId="1DB9C4C0" w14:textId="77777777" w:rsidR="00576034" w:rsidRPr="00576034" w:rsidRDefault="00576034" w:rsidP="00576034">
            <w:pPr>
              <w:spacing w:after="0"/>
              <w:rPr>
                <w:color w:val="auto"/>
                <w:szCs w:val="22"/>
              </w:rPr>
            </w:pPr>
          </w:p>
        </w:tc>
        <w:tc>
          <w:tcPr>
            <w:tcW w:w="1135" w:type="dxa"/>
            <w:tcBorders>
              <w:top w:val="single" w:sz="4" w:space="0" w:color="000000"/>
              <w:left w:val="single" w:sz="4" w:space="0" w:color="000000"/>
              <w:bottom w:val="single" w:sz="4" w:space="0" w:color="000000"/>
              <w:right w:val="single" w:sz="4" w:space="0" w:color="000000"/>
            </w:tcBorders>
          </w:tcPr>
          <w:p w14:paraId="7ABDB53D"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У 3.2.07</w:t>
            </w:r>
          </w:p>
        </w:tc>
        <w:tc>
          <w:tcPr>
            <w:tcW w:w="6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DEEDE7"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eastAsia="Arial" w:hAnsi="Times New Roman"/>
                <w:color w:val="auto"/>
                <w:szCs w:val="22"/>
                <w:lang w:bidi="ru-RU"/>
              </w:rPr>
              <w:t>Заменять элементную базу при выполнении ремонта на электрических аппаратах,</w:t>
            </w:r>
            <w:r w:rsidRPr="00576034">
              <w:rPr>
                <w:rFonts w:ascii="Times New Roman" w:hAnsi="Times New Roman"/>
                <w:color w:val="auto"/>
                <w:szCs w:val="22"/>
              </w:rPr>
              <w:t xml:space="preserve"> устройствах электроснабжения и электрооборудовании технологического оборудования;</w:t>
            </w:r>
          </w:p>
        </w:tc>
      </w:tr>
      <w:tr w:rsidR="00576034" w:rsidRPr="00576034" w14:paraId="74873ACD" w14:textId="77777777" w:rsidTr="00D001A7">
        <w:tc>
          <w:tcPr>
            <w:tcW w:w="1668" w:type="dxa"/>
            <w:vMerge/>
            <w:tcBorders>
              <w:left w:val="single" w:sz="4" w:space="0" w:color="000000"/>
              <w:right w:val="single" w:sz="4" w:space="0" w:color="000000"/>
            </w:tcBorders>
          </w:tcPr>
          <w:p w14:paraId="4AED534D" w14:textId="77777777" w:rsidR="00576034" w:rsidRPr="00576034" w:rsidRDefault="00576034" w:rsidP="00576034">
            <w:pPr>
              <w:spacing w:after="0"/>
              <w:rPr>
                <w:color w:val="auto"/>
                <w:szCs w:val="22"/>
              </w:rPr>
            </w:pPr>
          </w:p>
        </w:tc>
        <w:tc>
          <w:tcPr>
            <w:tcW w:w="1135" w:type="dxa"/>
            <w:tcBorders>
              <w:top w:val="single" w:sz="4" w:space="0" w:color="000000"/>
              <w:left w:val="single" w:sz="4" w:space="0" w:color="000000"/>
              <w:bottom w:val="single" w:sz="4" w:space="0" w:color="000000"/>
              <w:right w:val="single" w:sz="4" w:space="0" w:color="000000"/>
            </w:tcBorders>
          </w:tcPr>
          <w:p w14:paraId="0DA17F6D"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У 3.2.08</w:t>
            </w:r>
          </w:p>
        </w:tc>
        <w:tc>
          <w:tcPr>
            <w:tcW w:w="6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A232E5"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hAnsi="Times New Roman"/>
                <w:color w:val="auto"/>
                <w:szCs w:val="22"/>
              </w:rPr>
              <w:t xml:space="preserve">Осуществлять полную разборку </w:t>
            </w:r>
            <w:r w:rsidRPr="00576034">
              <w:rPr>
                <w:rFonts w:ascii="Times New Roman" w:eastAsia="Arial" w:hAnsi="Times New Roman"/>
                <w:color w:val="auto"/>
                <w:szCs w:val="22"/>
                <w:lang w:bidi="ru-RU"/>
              </w:rPr>
              <w:t>электрических аппаратов,</w:t>
            </w:r>
            <w:r w:rsidRPr="00576034">
              <w:rPr>
                <w:rFonts w:ascii="Times New Roman" w:hAnsi="Times New Roman"/>
                <w:color w:val="auto"/>
                <w:szCs w:val="22"/>
              </w:rPr>
              <w:t xml:space="preserve"> устройств электроснабжения, электрооборудования</w:t>
            </w:r>
            <w:r w:rsidRPr="00576034">
              <w:rPr>
                <w:rFonts w:ascii="Times New Roman" w:eastAsia="Arial" w:hAnsi="Times New Roman"/>
                <w:color w:val="auto"/>
                <w:szCs w:val="22"/>
                <w:lang w:bidi="ru-RU"/>
              </w:rPr>
              <w:t xml:space="preserve"> </w:t>
            </w:r>
            <w:r w:rsidRPr="00576034">
              <w:rPr>
                <w:rFonts w:ascii="Times New Roman" w:hAnsi="Times New Roman"/>
                <w:color w:val="auto"/>
                <w:szCs w:val="22"/>
              </w:rPr>
              <w:t>технологического оборудования;</w:t>
            </w:r>
          </w:p>
        </w:tc>
      </w:tr>
      <w:tr w:rsidR="00576034" w:rsidRPr="00576034" w14:paraId="0B209616" w14:textId="77777777" w:rsidTr="00D001A7">
        <w:tc>
          <w:tcPr>
            <w:tcW w:w="1668" w:type="dxa"/>
            <w:vMerge/>
            <w:tcBorders>
              <w:left w:val="single" w:sz="4" w:space="0" w:color="000000"/>
              <w:right w:val="single" w:sz="4" w:space="0" w:color="000000"/>
            </w:tcBorders>
          </w:tcPr>
          <w:p w14:paraId="02E7D2D9" w14:textId="77777777" w:rsidR="00576034" w:rsidRPr="00576034" w:rsidRDefault="00576034" w:rsidP="00576034">
            <w:pPr>
              <w:spacing w:after="0"/>
              <w:rPr>
                <w:color w:val="auto"/>
                <w:szCs w:val="22"/>
              </w:rPr>
            </w:pPr>
          </w:p>
        </w:tc>
        <w:tc>
          <w:tcPr>
            <w:tcW w:w="1135" w:type="dxa"/>
            <w:tcBorders>
              <w:top w:val="single" w:sz="4" w:space="0" w:color="000000"/>
              <w:left w:val="single" w:sz="4" w:space="0" w:color="000000"/>
              <w:bottom w:val="single" w:sz="4" w:space="0" w:color="000000"/>
              <w:right w:val="single" w:sz="4" w:space="0" w:color="000000"/>
            </w:tcBorders>
          </w:tcPr>
          <w:p w14:paraId="1290726D"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У 3.2.09</w:t>
            </w:r>
          </w:p>
        </w:tc>
        <w:tc>
          <w:tcPr>
            <w:tcW w:w="6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827DCA"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hAnsi="Times New Roman"/>
                <w:color w:val="auto"/>
                <w:szCs w:val="22"/>
              </w:rPr>
              <w:t xml:space="preserve">Осуществлять полную разборку цеховых высоковольтных электрических машин и электрических аппаратов напряжением до 10 </w:t>
            </w:r>
            <w:proofErr w:type="spellStart"/>
            <w:r w:rsidRPr="00576034">
              <w:rPr>
                <w:rFonts w:ascii="Times New Roman" w:hAnsi="Times New Roman"/>
                <w:color w:val="auto"/>
                <w:szCs w:val="22"/>
              </w:rPr>
              <w:t>кВ</w:t>
            </w:r>
            <w:proofErr w:type="spellEnd"/>
            <w:r w:rsidRPr="00576034">
              <w:rPr>
                <w:rFonts w:ascii="Times New Roman" w:hAnsi="Times New Roman"/>
                <w:color w:val="auto"/>
                <w:szCs w:val="22"/>
              </w:rPr>
              <w:t>, чистку и промывку всех узлов и деталей;</w:t>
            </w:r>
          </w:p>
        </w:tc>
      </w:tr>
      <w:tr w:rsidR="00576034" w:rsidRPr="00576034" w14:paraId="1293D73E" w14:textId="77777777" w:rsidTr="00D001A7">
        <w:tc>
          <w:tcPr>
            <w:tcW w:w="1668" w:type="dxa"/>
            <w:vMerge/>
            <w:tcBorders>
              <w:left w:val="single" w:sz="4" w:space="0" w:color="000000"/>
              <w:right w:val="single" w:sz="4" w:space="0" w:color="000000"/>
            </w:tcBorders>
          </w:tcPr>
          <w:p w14:paraId="7C2A8C73" w14:textId="77777777" w:rsidR="00576034" w:rsidRPr="00576034" w:rsidRDefault="00576034" w:rsidP="00576034">
            <w:pPr>
              <w:spacing w:after="0"/>
              <w:rPr>
                <w:color w:val="auto"/>
                <w:szCs w:val="22"/>
              </w:rPr>
            </w:pPr>
          </w:p>
        </w:tc>
        <w:tc>
          <w:tcPr>
            <w:tcW w:w="1135" w:type="dxa"/>
          </w:tcPr>
          <w:p w14:paraId="075B1C67"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У 3.2.10</w:t>
            </w:r>
          </w:p>
        </w:tc>
        <w:tc>
          <w:tcPr>
            <w:tcW w:w="6123" w:type="dxa"/>
            <w:tcMar>
              <w:top w:w="0" w:type="dxa"/>
              <w:left w:w="108" w:type="dxa"/>
              <w:bottom w:w="0" w:type="dxa"/>
              <w:right w:w="108" w:type="dxa"/>
            </w:tcMar>
          </w:tcPr>
          <w:p w14:paraId="4D5D6260"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eastAsia="Arial" w:hAnsi="Times New Roman"/>
                <w:color w:val="auto"/>
                <w:szCs w:val="22"/>
                <w:lang w:bidi="ru-RU"/>
              </w:rPr>
              <w:t>Подготавливать рабочее место для рационального и безопасного выполнения работ по ремонту электрических аппаратов,</w:t>
            </w:r>
            <w:r w:rsidRPr="00576034">
              <w:rPr>
                <w:rFonts w:ascii="Times New Roman" w:hAnsi="Times New Roman"/>
                <w:color w:val="auto"/>
                <w:szCs w:val="22"/>
              </w:rPr>
              <w:t xml:space="preserve"> устройств электроснабжения, электрооборудования</w:t>
            </w:r>
            <w:r w:rsidRPr="00576034">
              <w:rPr>
                <w:rFonts w:ascii="Times New Roman" w:eastAsia="Arial" w:hAnsi="Times New Roman"/>
                <w:color w:val="auto"/>
                <w:szCs w:val="22"/>
                <w:lang w:bidi="ru-RU"/>
              </w:rPr>
              <w:t xml:space="preserve"> </w:t>
            </w:r>
            <w:r w:rsidRPr="00576034">
              <w:rPr>
                <w:rFonts w:ascii="Times New Roman" w:hAnsi="Times New Roman"/>
                <w:color w:val="auto"/>
                <w:szCs w:val="22"/>
              </w:rPr>
              <w:t>технологического оборудования;</w:t>
            </w:r>
          </w:p>
        </w:tc>
      </w:tr>
      <w:tr w:rsidR="00576034" w:rsidRPr="00576034" w14:paraId="4F301EAF" w14:textId="77777777" w:rsidTr="00D001A7">
        <w:tc>
          <w:tcPr>
            <w:tcW w:w="1668" w:type="dxa"/>
            <w:vMerge/>
            <w:tcBorders>
              <w:left w:val="single" w:sz="4" w:space="0" w:color="000000"/>
              <w:right w:val="single" w:sz="4" w:space="0" w:color="000000"/>
            </w:tcBorders>
          </w:tcPr>
          <w:p w14:paraId="4CB51B3F" w14:textId="77777777" w:rsidR="00576034" w:rsidRPr="00576034" w:rsidRDefault="00576034" w:rsidP="00576034">
            <w:pPr>
              <w:spacing w:after="0"/>
              <w:rPr>
                <w:color w:val="auto"/>
                <w:szCs w:val="22"/>
              </w:rPr>
            </w:pPr>
          </w:p>
        </w:tc>
        <w:tc>
          <w:tcPr>
            <w:tcW w:w="1135" w:type="dxa"/>
            <w:tcBorders>
              <w:top w:val="single" w:sz="4" w:space="0" w:color="000000"/>
              <w:left w:val="single" w:sz="4" w:space="0" w:color="000000"/>
              <w:bottom w:val="single" w:sz="4" w:space="0" w:color="000000"/>
              <w:right w:val="single" w:sz="4" w:space="0" w:color="000000"/>
            </w:tcBorders>
          </w:tcPr>
          <w:p w14:paraId="5AE322CA"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У 3.2.11</w:t>
            </w:r>
          </w:p>
        </w:tc>
        <w:tc>
          <w:tcPr>
            <w:tcW w:w="6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BA9698"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hAnsi="Times New Roman"/>
                <w:color w:val="auto"/>
                <w:szCs w:val="22"/>
              </w:rPr>
              <w:t xml:space="preserve">Ремонтировать детали корпуса </w:t>
            </w:r>
            <w:r w:rsidRPr="00576034">
              <w:rPr>
                <w:rFonts w:ascii="Times New Roman" w:eastAsia="Arial" w:hAnsi="Times New Roman"/>
                <w:color w:val="auto"/>
                <w:szCs w:val="22"/>
                <w:lang w:bidi="ru-RU"/>
              </w:rPr>
              <w:t>электрических аппаратов,</w:t>
            </w:r>
            <w:r w:rsidRPr="00576034">
              <w:rPr>
                <w:rFonts w:ascii="Times New Roman" w:hAnsi="Times New Roman"/>
                <w:color w:val="auto"/>
                <w:szCs w:val="22"/>
              </w:rPr>
              <w:t xml:space="preserve"> устройств электроснабжения, электрооборудования</w:t>
            </w:r>
            <w:r w:rsidRPr="00576034">
              <w:rPr>
                <w:rFonts w:ascii="Times New Roman" w:eastAsia="Arial" w:hAnsi="Times New Roman"/>
                <w:color w:val="auto"/>
                <w:szCs w:val="22"/>
                <w:lang w:bidi="ru-RU"/>
              </w:rPr>
              <w:t xml:space="preserve"> </w:t>
            </w:r>
            <w:r w:rsidRPr="00576034">
              <w:rPr>
                <w:rFonts w:ascii="Times New Roman" w:hAnsi="Times New Roman"/>
                <w:color w:val="auto"/>
                <w:szCs w:val="22"/>
              </w:rPr>
              <w:t>технологического оборудования;</w:t>
            </w:r>
          </w:p>
        </w:tc>
      </w:tr>
      <w:tr w:rsidR="00576034" w:rsidRPr="00576034" w14:paraId="53587E19" w14:textId="77777777" w:rsidTr="00D001A7">
        <w:tc>
          <w:tcPr>
            <w:tcW w:w="1668" w:type="dxa"/>
            <w:vMerge/>
            <w:tcBorders>
              <w:left w:val="single" w:sz="4" w:space="0" w:color="000000"/>
              <w:right w:val="single" w:sz="4" w:space="0" w:color="000000"/>
            </w:tcBorders>
          </w:tcPr>
          <w:p w14:paraId="0415F4C6" w14:textId="77777777" w:rsidR="00576034" w:rsidRPr="00576034" w:rsidRDefault="00576034" w:rsidP="00576034">
            <w:pPr>
              <w:spacing w:after="0"/>
              <w:rPr>
                <w:color w:val="auto"/>
                <w:szCs w:val="22"/>
              </w:rPr>
            </w:pPr>
          </w:p>
        </w:tc>
        <w:tc>
          <w:tcPr>
            <w:tcW w:w="1135" w:type="dxa"/>
            <w:tcBorders>
              <w:top w:val="single" w:sz="4" w:space="0" w:color="000000"/>
              <w:left w:val="single" w:sz="4" w:space="0" w:color="000000"/>
              <w:bottom w:val="single" w:sz="4" w:space="0" w:color="000000"/>
              <w:right w:val="single" w:sz="4" w:space="0" w:color="000000"/>
            </w:tcBorders>
          </w:tcPr>
          <w:p w14:paraId="595BF132"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У 3.2.12</w:t>
            </w:r>
          </w:p>
        </w:tc>
        <w:tc>
          <w:tcPr>
            <w:tcW w:w="6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40FDE1"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eastAsia="Arial" w:hAnsi="Times New Roman"/>
                <w:color w:val="auto"/>
                <w:szCs w:val="22"/>
                <w:lang w:bidi="ru-RU"/>
              </w:rPr>
              <w:t>Ремонтировать пусковую и защитную аппаратуру электрических аппаратов,</w:t>
            </w:r>
            <w:r w:rsidRPr="00576034">
              <w:rPr>
                <w:rFonts w:ascii="Times New Roman" w:hAnsi="Times New Roman"/>
                <w:color w:val="auto"/>
                <w:szCs w:val="22"/>
              </w:rPr>
              <w:t xml:space="preserve"> устройств электроснабжения, электрооборудования</w:t>
            </w:r>
            <w:r w:rsidRPr="00576034">
              <w:rPr>
                <w:rFonts w:ascii="Times New Roman" w:eastAsia="Arial" w:hAnsi="Times New Roman"/>
                <w:color w:val="auto"/>
                <w:szCs w:val="22"/>
                <w:lang w:bidi="ru-RU"/>
              </w:rPr>
              <w:t xml:space="preserve"> </w:t>
            </w:r>
            <w:r w:rsidRPr="00576034">
              <w:rPr>
                <w:rFonts w:ascii="Times New Roman" w:hAnsi="Times New Roman"/>
                <w:color w:val="auto"/>
                <w:szCs w:val="22"/>
              </w:rPr>
              <w:t>технологического оборудования;</w:t>
            </w:r>
          </w:p>
        </w:tc>
      </w:tr>
      <w:tr w:rsidR="00576034" w:rsidRPr="00576034" w14:paraId="78E977DE" w14:textId="77777777" w:rsidTr="00D001A7">
        <w:tc>
          <w:tcPr>
            <w:tcW w:w="1668" w:type="dxa"/>
            <w:vMerge/>
            <w:tcBorders>
              <w:left w:val="single" w:sz="4" w:space="0" w:color="000000"/>
              <w:right w:val="single" w:sz="4" w:space="0" w:color="000000"/>
            </w:tcBorders>
          </w:tcPr>
          <w:p w14:paraId="04EA6B5D" w14:textId="77777777" w:rsidR="00576034" w:rsidRPr="00576034" w:rsidRDefault="00576034" w:rsidP="00576034">
            <w:pPr>
              <w:spacing w:after="0"/>
              <w:rPr>
                <w:color w:val="auto"/>
                <w:szCs w:val="22"/>
              </w:rPr>
            </w:pPr>
          </w:p>
        </w:tc>
        <w:tc>
          <w:tcPr>
            <w:tcW w:w="1135" w:type="dxa"/>
          </w:tcPr>
          <w:p w14:paraId="30257FF0"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У 3.2.13</w:t>
            </w:r>
          </w:p>
        </w:tc>
        <w:tc>
          <w:tcPr>
            <w:tcW w:w="6123" w:type="dxa"/>
            <w:tcMar>
              <w:top w:w="0" w:type="dxa"/>
              <w:left w:w="108" w:type="dxa"/>
              <w:bottom w:w="0" w:type="dxa"/>
              <w:right w:w="108" w:type="dxa"/>
            </w:tcMar>
          </w:tcPr>
          <w:p w14:paraId="29A9FA06" w14:textId="77777777" w:rsidR="00576034" w:rsidRPr="00576034" w:rsidRDefault="00576034" w:rsidP="00576034">
            <w:pPr>
              <w:spacing w:after="0" w:line="240" w:lineRule="auto"/>
              <w:jc w:val="both"/>
              <w:rPr>
                <w:rFonts w:ascii="Times New Roman" w:hAnsi="Times New Roman"/>
                <w:b/>
                <w:color w:val="auto"/>
                <w:szCs w:val="22"/>
              </w:rPr>
            </w:pPr>
            <w:r w:rsidRPr="00576034">
              <w:rPr>
                <w:rFonts w:ascii="Times New Roman" w:hAnsi="Times New Roman"/>
                <w:color w:val="auto"/>
                <w:szCs w:val="22"/>
              </w:rPr>
              <w:t>Устранять выявленные неисправности доступными методами</w:t>
            </w:r>
          </w:p>
        </w:tc>
      </w:tr>
      <w:tr w:rsidR="00576034" w:rsidRPr="00576034" w14:paraId="70E555E3" w14:textId="77777777" w:rsidTr="00D001A7">
        <w:tc>
          <w:tcPr>
            <w:tcW w:w="1668" w:type="dxa"/>
            <w:vMerge/>
            <w:tcBorders>
              <w:left w:val="single" w:sz="4" w:space="0" w:color="000000"/>
              <w:right w:val="single" w:sz="4" w:space="0" w:color="000000"/>
            </w:tcBorders>
          </w:tcPr>
          <w:p w14:paraId="2FA868A0" w14:textId="77777777" w:rsidR="00576034" w:rsidRPr="00576034" w:rsidRDefault="00576034" w:rsidP="00576034">
            <w:pPr>
              <w:spacing w:after="0"/>
              <w:rPr>
                <w:color w:val="auto"/>
                <w:szCs w:val="22"/>
              </w:rPr>
            </w:pPr>
          </w:p>
        </w:tc>
        <w:tc>
          <w:tcPr>
            <w:tcW w:w="1135" w:type="dxa"/>
          </w:tcPr>
          <w:p w14:paraId="6AC28808"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У 3.3.01</w:t>
            </w:r>
          </w:p>
        </w:tc>
        <w:tc>
          <w:tcPr>
            <w:tcW w:w="6123" w:type="dxa"/>
            <w:tcMar>
              <w:top w:w="0" w:type="dxa"/>
              <w:left w:w="108" w:type="dxa"/>
              <w:bottom w:w="0" w:type="dxa"/>
              <w:right w:w="108" w:type="dxa"/>
            </w:tcMar>
          </w:tcPr>
          <w:p w14:paraId="43E986CE"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hAnsi="Times New Roman"/>
                <w:color w:val="auto"/>
                <w:szCs w:val="22"/>
              </w:rPr>
              <w:t xml:space="preserve">Выбирать инструменты и приспособления для производства работ по регулировке и сдаче цеховых трансформаторных подстанций и распределительных устройств с вакуумными и </w:t>
            </w:r>
            <w:proofErr w:type="spellStart"/>
            <w:r w:rsidRPr="00576034">
              <w:rPr>
                <w:rFonts w:ascii="Times New Roman" w:hAnsi="Times New Roman"/>
                <w:color w:val="auto"/>
                <w:szCs w:val="22"/>
              </w:rPr>
              <w:t>элегазовыми</w:t>
            </w:r>
            <w:proofErr w:type="spellEnd"/>
            <w:r w:rsidRPr="00576034">
              <w:rPr>
                <w:rFonts w:ascii="Times New Roman" w:hAnsi="Times New Roman"/>
                <w:color w:val="auto"/>
                <w:szCs w:val="22"/>
              </w:rPr>
              <w:t xml:space="preserve"> выключателями напряжением до 10 </w:t>
            </w:r>
            <w:proofErr w:type="spellStart"/>
            <w:r w:rsidRPr="00576034">
              <w:rPr>
                <w:rFonts w:ascii="Times New Roman" w:hAnsi="Times New Roman"/>
                <w:color w:val="auto"/>
                <w:szCs w:val="22"/>
              </w:rPr>
              <w:t>кВ</w:t>
            </w:r>
            <w:proofErr w:type="spellEnd"/>
            <w:r w:rsidRPr="00576034">
              <w:rPr>
                <w:rFonts w:ascii="Times New Roman" w:hAnsi="Times New Roman"/>
                <w:color w:val="auto"/>
                <w:szCs w:val="22"/>
              </w:rPr>
              <w:t xml:space="preserve"> после ремонта;</w:t>
            </w:r>
          </w:p>
        </w:tc>
      </w:tr>
      <w:tr w:rsidR="00576034" w:rsidRPr="00576034" w14:paraId="0BDD1E11" w14:textId="77777777" w:rsidTr="00D001A7">
        <w:tc>
          <w:tcPr>
            <w:tcW w:w="1668" w:type="dxa"/>
            <w:vMerge/>
            <w:tcBorders>
              <w:left w:val="single" w:sz="4" w:space="0" w:color="000000"/>
              <w:right w:val="single" w:sz="4" w:space="0" w:color="000000"/>
            </w:tcBorders>
          </w:tcPr>
          <w:p w14:paraId="291CE97D" w14:textId="77777777" w:rsidR="00576034" w:rsidRPr="00576034" w:rsidRDefault="00576034" w:rsidP="00576034">
            <w:pPr>
              <w:spacing w:after="0"/>
              <w:rPr>
                <w:color w:val="auto"/>
                <w:szCs w:val="22"/>
              </w:rPr>
            </w:pPr>
          </w:p>
        </w:tc>
        <w:tc>
          <w:tcPr>
            <w:tcW w:w="1135" w:type="dxa"/>
          </w:tcPr>
          <w:p w14:paraId="55363C59"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У 3.3.02</w:t>
            </w:r>
          </w:p>
        </w:tc>
        <w:tc>
          <w:tcPr>
            <w:tcW w:w="6123" w:type="dxa"/>
            <w:tcMar>
              <w:top w:w="0" w:type="dxa"/>
              <w:left w:w="108" w:type="dxa"/>
              <w:bottom w:w="0" w:type="dxa"/>
              <w:right w:w="108" w:type="dxa"/>
            </w:tcMar>
          </w:tcPr>
          <w:p w14:paraId="1CB5F74E"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hAnsi="Times New Roman"/>
                <w:color w:val="auto"/>
                <w:szCs w:val="22"/>
              </w:rPr>
              <w:t xml:space="preserve">Выбирать инструменты и приспособления для производства работ по регулировке и сдаче </w:t>
            </w:r>
            <w:r w:rsidRPr="00576034">
              <w:rPr>
                <w:rFonts w:ascii="Times New Roman" w:eastAsia="Arial" w:hAnsi="Times New Roman"/>
                <w:color w:val="auto"/>
                <w:szCs w:val="22"/>
                <w:lang w:bidi="ru-RU"/>
              </w:rPr>
              <w:t>электрических аппаратов,</w:t>
            </w:r>
            <w:r w:rsidRPr="00576034">
              <w:rPr>
                <w:rFonts w:ascii="Times New Roman" w:hAnsi="Times New Roman"/>
                <w:color w:val="auto"/>
                <w:szCs w:val="22"/>
              </w:rPr>
              <w:t xml:space="preserve"> устройств электроснабжения, электрооборудования технологического оборудования</w:t>
            </w:r>
            <w:r w:rsidRPr="00576034">
              <w:rPr>
                <w:rFonts w:ascii="Times New Roman" w:eastAsia="Arial" w:hAnsi="Times New Roman"/>
                <w:color w:val="auto"/>
                <w:szCs w:val="22"/>
                <w:lang w:bidi="ru-RU"/>
              </w:rPr>
              <w:t xml:space="preserve"> </w:t>
            </w:r>
            <w:r w:rsidRPr="00576034">
              <w:rPr>
                <w:rFonts w:ascii="Times New Roman" w:hAnsi="Times New Roman"/>
                <w:color w:val="auto"/>
                <w:szCs w:val="22"/>
              </w:rPr>
              <w:t>после ремонта;</w:t>
            </w:r>
          </w:p>
        </w:tc>
      </w:tr>
      <w:tr w:rsidR="00576034" w:rsidRPr="00576034" w14:paraId="46F7BCD2" w14:textId="77777777" w:rsidTr="00D001A7">
        <w:tc>
          <w:tcPr>
            <w:tcW w:w="1668" w:type="dxa"/>
            <w:vMerge/>
            <w:tcBorders>
              <w:left w:val="single" w:sz="4" w:space="0" w:color="000000"/>
              <w:right w:val="single" w:sz="4" w:space="0" w:color="000000"/>
            </w:tcBorders>
          </w:tcPr>
          <w:p w14:paraId="3CD72487" w14:textId="77777777" w:rsidR="00576034" w:rsidRPr="00576034" w:rsidRDefault="00576034" w:rsidP="00576034">
            <w:pPr>
              <w:spacing w:after="0"/>
              <w:rPr>
                <w:color w:val="auto"/>
                <w:szCs w:val="22"/>
              </w:rPr>
            </w:pPr>
          </w:p>
        </w:tc>
        <w:tc>
          <w:tcPr>
            <w:tcW w:w="1135" w:type="dxa"/>
          </w:tcPr>
          <w:p w14:paraId="24A12B48"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У 3.3.03</w:t>
            </w:r>
          </w:p>
        </w:tc>
        <w:tc>
          <w:tcPr>
            <w:tcW w:w="6123" w:type="dxa"/>
            <w:tcMar>
              <w:top w:w="0" w:type="dxa"/>
              <w:left w:w="108" w:type="dxa"/>
              <w:bottom w:w="0" w:type="dxa"/>
              <w:right w:w="108" w:type="dxa"/>
            </w:tcMar>
          </w:tcPr>
          <w:p w14:paraId="560633A2"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hAnsi="Times New Roman"/>
                <w:color w:val="auto"/>
                <w:szCs w:val="22"/>
              </w:rPr>
              <w:t xml:space="preserve">Диагностировать состояние деталей корпуса и магнитопровода цеховых высоковольтных электрических машин и электрических аппаратов напряжением до 10 </w:t>
            </w:r>
            <w:proofErr w:type="spellStart"/>
            <w:r w:rsidRPr="00576034">
              <w:rPr>
                <w:rFonts w:ascii="Times New Roman" w:hAnsi="Times New Roman"/>
                <w:color w:val="auto"/>
                <w:szCs w:val="22"/>
              </w:rPr>
              <w:t>кВ</w:t>
            </w:r>
            <w:proofErr w:type="spellEnd"/>
            <w:r w:rsidRPr="00576034">
              <w:rPr>
                <w:rFonts w:ascii="Times New Roman" w:hAnsi="Times New Roman"/>
                <w:color w:val="auto"/>
                <w:szCs w:val="22"/>
              </w:rPr>
              <w:t xml:space="preserve"> после ремонта;</w:t>
            </w:r>
          </w:p>
        </w:tc>
      </w:tr>
      <w:tr w:rsidR="00576034" w:rsidRPr="00576034" w14:paraId="68C9AB68" w14:textId="77777777" w:rsidTr="00D001A7">
        <w:tc>
          <w:tcPr>
            <w:tcW w:w="1668" w:type="dxa"/>
            <w:vMerge/>
            <w:tcBorders>
              <w:left w:val="single" w:sz="4" w:space="0" w:color="000000"/>
              <w:right w:val="single" w:sz="4" w:space="0" w:color="000000"/>
            </w:tcBorders>
          </w:tcPr>
          <w:p w14:paraId="29139E81" w14:textId="77777777" w:rsidR="00576034" w:rsidRPr="00576034" w:rsidRDefault="00576034" w:rsidP="00576034">
            <w:pPr>
              <w:spacing w:after="0"/>
              <w:rPr>
                <w:color w:val="auto"/>
                <w:szCs w:val="22"/>
              </w:rPr>
            </w:pPr>
          </w:p>
        </w:tc>
        <w:tc>
          <w:tcPr>
            <w:tcW w:w="1135" w:type="dxa"/>
          </w:tcPr>
          <w:p w14:paraId="70B48903"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У 3.3.04</w:t>
            </w:r>
          </w:p>
        </w:tc>
        <w:tc>
          <w:tcPr>
            <w:tcW w:w="6123" w:type="dxa"/>
            <w:tcMar>
              <w:top w:w="0" w:type="dxa"/>
              <w:left w:w="108" w:type="dxa"/>
              <w:bottom w:w="0" w:type="dxa"/>
              <w:right w:w="108" w:type="dxa"/>
            </w:tcMar>
          </w:tcPr>
          <w:p w14:paraId="58F9233C" w14:textId="77777777" w:rsidR="00576034" w:rsidRPr="00576034" w:rsidRDefault="00576034" w:rsidP="00576034">
            <w:pPr>
              <w:widowControl w:val="0"/>
              <w:autoSpaceDE w:val="0"/>
              <w:autoSpaceDN w:val="0"/>
              <w:adjustRightInd w:val="0"/>
              <w:spacing w:after="0" w:line="240" w:lineRule="auto"/>
              <w:jc w:val="both"/>
              <w:rPr>
                <w:rFonts w:ascii="Times New Roman" w:hAnsi="Times New Roman"/>
                <w:color w:val="auto"/>
                <w:szCs w:val="22"/>
              </w:rPr>
            </w:pPr>
            <w:r w:rsidRPr="00576034">
              <w:rPr>
                <w:rFonts w:ascii="Times New Roman" w:eastAsia="Arial" w:hAnsi="Times New Roman"/>
                <w:color w:val="auto"/>
                <w:szCs w:val="22"/>
                <w:lang w:bidi="ru-RU"/>
              </w:rPr>
              <w:t xml:space="preserve">Заполнять первичные данные </w:t>
            </w:r>
            <w:r w:rsidRPr="00576034">
              <w:rPr>
                <w:rFonts w:ascii="Times New Roman" w:hAnsi="Times New Roman"/>
                <w:color w:val="auto"/>
                <w:szCs w:val="22"/>
              </w:rPr>
              <w:t>при производстве ремонтных работ устройств электроснабжения и электрооборудования в журналах;</w:t>
            </w:r>
          </w:p>
        </w:tc>
      </w:tr>
      <w:tr w:rsidR="00576034" w:rsidRPr="00576034" w14:paraId="24686478" w14:textId="77777777" w:rsidTr="00D001A7">
        <w:tc>
          <w:tcPr>
            <w:tcW w:w="1668" w:type="dxa"/>
            <w:vMerge/>
            <w:tcBorders>
              <w:left w:val="single" w:sz="4" w:space="0" w:color="000000"/>
              <w:right w:val="single" w:sz="4" w:space="0" w:color="000000"/>
            </w:tcBorders>
          </w:tcPr>
          <w:p w14:paraId="1BC1A33A" w14:textId="77777777" w:rsidR="00576034" w:rsidRPr="00576034" w:rsidRDefault="00576034" w:rsidP="00576034">
            <w:pPr>
              <w:spacing w:after="0"/>
              <w:rPr>
                <w:color w:val="auto"/>
                <w:szCs w:val="22"/>
              </w:rPr>
            </w:pPr>
          </w:p>
        </w:tc>
        <w:tc>
          <w:tcPr>
            <w:tcW w:w="1135" w:type="dxa"/>
          </w:tcPr>
          <w:p w14:paraId="6E9FB7DE"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У 3.3.05</w:t>
            </w:r>
          </w:p>
        </w:tc>
        <w:tc>
          <w:tcPr>
            <w:tcW w:w="6123" w:type="dxa"/>
            <w:tcMar>
              <w:top w:w="0" w:type="dxa"/>
              <w:left w:w="108" w:type="dxa"/>
              <w:bottom w:w="0" w:type="dxa"/>
              <w:right w:w="108" w:type="dxa"/>
            </w:tcMar>
          </w:tcPr>
          <w:p w14:paraId="005DAAA6"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hAnsi="Times New Roman"/>
                <w:color w:val="auto"/>
                <w:szCs w:val="22"/>
              </w:rPr>
              <w:t xml:space="preserve">Измерять емкость, индуктивность и частоту оборудования цеховых трансформаторных подстанций и распределительных устройств с вакуумными и </w:t>
            </w:r>
            <w:proofErr w:type="spellStart"/>
            <w:r w:rsidRPr="00576034">
              <w:rPr>
                <w:rFonts w:ascii="Times New Roman" w:hAnsi="Times New Roman"/>
                <w:color w:val="auto"/>
                <w:szCs w:val="22"/>
              </w:rPr>
              <w:t>элегазовыми</w:t>
            </w:r>
            <w:proofErr w:type="spellEnd"/>
            <w:r w:rsidRPr="00576034">
              <w:rPr>
                <w:rFonts w:ascii="Times New Roman" w:hAnsi="Times New Roman"/>
                <w:color w:val="auto"/>
                <w:szCs w:val="22"/>
              </w:rPr>
              <w:t xml:space="preserve"> выключателями напряжением до 10 </w:t>
            </w:r>
            <w:proofErr w:type="spellStart"/>
            <w:r w:rsidRPr="00576034">
              <w:rPr>
                <w:rFonts w:ascii="Times New Roman" w:hAnsi="Times New Roman"/>
                <w:color w:val="auto"/>
                <w:szCs w:val="22"/>
              </w:rPr>
              <w:t>кВ</w:t>
            </w:r>
            <w:proofErr w:type="spellEnd"/>
            <w:r w:rsidRPr="00576034">
              <w:rPr>
                <w:rFonts w:ascii="Times New Roman" w:hAnsi="Times New Roman"/>
                <w:color w:val="auto"/>
                <w:szCs w:val="22"/>
              </w:rPr>
              <w:t>;</w:t>
            </w:r>
          </w:p>
        </w:tc>
      </w:tr>
      <w:tr w:rsidR="00576034" w:rsidRPr="00576034" w14:paraId="78FA1E4E" w14:textId="77777777" w:rsidTr="00D001A7">
        <w:tc>
          <w:tcPr>
            <w:tcW w:w="1668" w:type="dxa"/>
            <w:vMerge/>
            <w:tcBorders>
              <w:left w:val="single" w:sz="4" w:space="0" w:color="000000"/>
              <w:right w:val="single" w:sz="4" w:space="0" w:color="000000"/>
            </w:tcBorders>
          </w:tcPr>
          <w:p w14:paraId="53E311FB" w14:textId="77777777" w:rsidR="00576034" w:rsidRPr="00576034" w:rsidRDefault="00576034" w:rsidP="00576034">
            <w:pPr>
              <w:spacing w:after="0"/>
              <w:rPr>
                <w:color w:val="auto"/>
                <w:szCs w:val="22"/>
              </w:rPr>
            </w:pPr>
          </w:p>
        </w:tc>
        <w:tc>
          <w:tcPr>
            <w:tcW w:w="1135" w:type="dxa"/>
          </w:tcPr>
          <w:p w14:paraId="4935AFDC"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У 3.3.06</w:t>
            </w:r>
          </w:p>
        </w:tc>
        <w:tc>
          <w:tcPr>
            <w:tcW w:w="6123" w:type="dxa"/>
            <w:tcMar>
              <w:top w:w="0" w:type="dxa"/>
              <w:left w:w="108" w:type="dxa"/>
              <w:bottom w:w="0" w:type="dxa"/>
              <w:right w:w="108" w:type="dxa"/>
            </w:tcMar>
          </w:tcPr>
          <w:p w14:paraId="2BA8776B" w14:textId="77777777" w:rsidR="00576034" w:rsidRPr="00576034" w:rsidRDefault="00576034" w:rsidP="00576034">
            <w:pPr>
              <w:spacing w:after="0" w:line="240" w:lineRule="auto"/>
              <w:jc w:val="both"/>
              <w:rPr>
                <w:rFonts w:ascii="Times New Roman" w:eastAsia="Arial" w:hAnsi="Times New Roman"/>
                <w:color w:val="auto"/>
                <w:szCs w:val="22"/>
                <w:lang w:bidi="ru-RU"/>
              </w:rPr>
            </w:pPr>
            <w:r w:rsidRPr="00576034">
              <w:rPr>
                <w:rFonts w:ascii="Times New Roman" w:hAnsi="Times New Roman"/>
                <w:color w:val="auto"/>
                <w:szCs w:val="22"/>
              </w:rPr>
              <w:t xml:space="preserve">Измерять емкость, индуктивность и частоту </w:t>
            </w:r>
            <w:r w:rsidRPr="00576034">
              <w:rPr>
                <w:rFonts w:ascii="Times New Roman" w:eastAsia="Arial" w:hAnsi="Times New Roman"/>
                <w:color w:val="auto"/>
                <w:szCs w:val="22"/>
                <w:lang w:bidi="ru-RU"/>
              </w:rPr>
              <w:t>электрических аппаратов,</w:t>
            </w:r>
            <w:r w:rsidRPr="00576034">
              <w:rPr>
                <w:rFonts w:ascii="Times New Roman" w:hAnsi="Times New Roman"/>
                <w:color w:val="auto"/>
                <w:szCs w:val="22"/>
              </w:rPr>
              <w:t xml:space="preserve"> устройств электроснабжения, электрооборудования</w:t>
            </w:r>
            <w:r w:rsidRPr="00576034">
              <w:rPr>
                <w:rFonts w:ascii="Times New Roman" w:eastAsia="Arial" w:hAnsi="Times New Roman"/>
                <w:color w:val="auto"/>
                <w:szCs w:val="22"/>
                <w:lang w:bidi="ru-RU"/>
              </w:rPr>
              <w:t xml:space="preserve"> </w:t>
            </w:r>
            <w:r w:rsidRPr="00576034">
              <w:rPr>
                <w:rFonts w:ascii="Times New Roman" w:hAnsi="Times New Roman"/>
                <w:color w:val="auto"/>
                <w:szCs w:val="22"/>
              </w:rPr>
              <w:t>технологического оборудования</w:t>
            </w:r>
            <w:r w:rsidRPr="00576034">
              <w:rPr>
                <w:rFonts w:ascii="Times New Roman" w:eastAsia="Arial" w:hAnsi="Times New Roman"/>
                <w:color w:val="auto"/>
                <w:szCs w:val="22"/>
                <w:lang w:bidi="ru-RU"/>
              </w:rPr>
              <w:t>;</w:t>
            </w:r>
          </w:p>
        </w:tc>
      </w:tr>
      <w:tr w:rsidR="00576034" w:rsidRPr="00576034" w14:paraId="39CE5905" w14:textId="77777777" w:rsidTr="00D001A7">
        <w:tc>
          <w:tcPr>
            <w:tcW w:w="1668" w:type="dxa"/>
            <w:vMerge/>
            <w:tcBorders>
              <w:left w:val="single" w:sz="4" w:space="0" w:color="000000"/>
              <w:right w:val="single" w:sz="4" w:space="0" w:color="000000"/>
            </w:tcBorders>
          </w:tcPr>
          <w:p w14:paraId="2E699FC1" w14:textId="77777777" w:rsidR="00576034" w:rsidRPr="00576034" w:rsidRDefault="00576034" w:rsidP="00576034">
            <w:pPr>
              <w:spacing w:after="0"/>
              <w:rPr>
                <w:color w:val="auto"/>
                <w:szCs w:val="22"/>
              </w:rPr>
            </w:pPr>
          </w:p>
        </w:tc>
        <w:tc>
          <w:tcPr>
            <w:tcW w:w="1135" w:type="dxa"/>
          </w:tcPr>
          <w:p w14:paraId="25228E0D"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У 3.3.07</w:t>
            </w:r>
          </w:p>
        </w:tc>
        <w:tc>
          <w:tcPr>
            <w:tcW w:w="6123" w:type="dxa"/>
            <w:tcMar>
              <w:top w:w="0" w:type="dxa"/>
              <w:left w:w="108" w:type="dxa"/>
              <w:bottom w:w="0" w:type="dxa"/>
              <w:right w:w="108" w:type="dxa"/>
            </w:tcMar>
          </w:tcPr>
          <w:p w14:paraId="39B04185"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hAnsi="Times New Roman"/>
                <w:color w:val="auto"/>
                <w:szCs w:val="22"/>
              </w:rPr>
              <w:t xml:space="preserve">Измерять ток фазы и напряжение, мощность и коэффициент мощности </w:t>
            </w:r>
            <w:r w:rsidRPr="00576034">
              <w:rPr>
                <w:rFonts w:ascii="Times New Roman" w:eastAsia="Arial" w:hAnsi="Times New Roman"/>
                <w:color w:val="auto"/>
                <w:szCs w:val="22"/>
                <w:lang w:bidi="ru-RU"/>
              </w:rPr>
              <w:t>электрических аппаратов,</w:t>
            </w:r>
            <w:r w:rsidRPr="00576034">
              <w:rPr>
                <w:rFonts w:ascii="Times New Roman" w:hAnsi="Times New Roman"/>
                <w:color w:val="auto"/>
                <w:szCs w:val="22"/>
              </w:rPr>
              <w:t xml:space="preserve"> устройств электроснабжения, электрооборудования</w:t>
            </w:r>
            <w:r w:rsidRPr="00576034">
              <w:rPr>
                <w:rFonts w:ascii="Times New Roman" w:eastAsia="Arial" w:hAnsi="Times New Roman"/>
                <w:color w:val="auto"/>
                <w:szCs w:val="22"/>
                <w:lang w:bidi="ru-RU"/>
              </w:rPr>
              <w:t xml:space="preserve"> </w:t>
            </w:r>
            <w:r w:rsidRPr="00576034">
              <w:rPr>
                <w:rFonts w:ascii="Times New Roman" w:hAnsi="Times New Roman"/>
                <w:color w:val="auto"/>
                <w:szCs w:val="22"/>
              </w:rPr>
              <w:t>технологического оборудования;</w:t>
            </w:r>
          </w:p>
        </w:tc>
      </w:tr>
      <w:tr w:rsidR="00576034" w:rsidRPr="00576034" w14:paraId="23BFB294" w14:textId="77777777" w:rsidTr="00D001A7">
        <w:tc>
          <w:tcPr>
            <w:tcW w:w="1668" w:type="dxa"/>
            <w:vMerge/>
            <w:tcBorders>
              <w:left w:val="single" w:sz="4" w:space="0" w:color="000000"/>
              <w:right w:val="single" w:sz="4" w:space="0" w:color="000000"/>
            </w:tcBorders>
          </w:tcPr>
          <w:p w14:paraId="3C39D628" w14:textId="77777777" w:rsidR="00576034" w:rsidRPr="00576034" w:rsidRDefault="00576034" w:rsidP="00576034">
            <w:pPr>
              <w:spacing w:after="0"/>
              <w:rPr>
                <w:color w:val="auto"/>
                <w:szCs w:val="22"/>
              </w:rPr>
            </w:pPr>
          </w:p>
        </w:tc>
        <w:tc>
          <w:tcPr>
            <w:tcW w:w="1135" w:type="dxa"/>
            <w:tcBorders>
              <w:top w:val="single" w:sz="4" w:space="0" w:color="000000"/>
              <w:left w:val="single" w:sz="4" w:space="0" w:color="000000"/>
              <w:bottom w:val="single" w:sz="4" w:space="0" w:color="000000"/>
              <w:right w:val="single" w:sz="4" w:space="0" w:color="000000"/>
            </w:tcBorders>
          </w:tcPr>
          <w:p w14:paraId="11D97EFF"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У 3.3.08</w:t>
            </w:r>
          </w:p>
        </w:tc>
        <w:tc>
          <w:tcPr>
            <w:tcW w:w="6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E9B488"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hAnsi="Times New Roman"/>
                <w:color w:val="auto"/>
                <w:szCs w:val="22"/>
              </w:rPr>
              <w:t xml:space="preserve">Измерять ток, напряжение, мощность и коэффициент мощности цеховых трансформаторных подстанций и распределительных устройств с вакуумными и </w:t>
            </w:r>
            <w:proofErr w:type="spellStart"/>
            <w:r w:rsidRPr="00576034">
              <w:rPr>
                <w:rFonts w:ascii="Times New Roman" w:hAnsi="Times New Roman"/>
                <w:color w:val="auto"/>
                <w:szCs w:val="22"/>
              </w:rPr>
              <w:t>элегазовыми</w:t>
            </w:r>
            <w:proofErr w:type="spellEnd"/>
            <w:r w:rsidRPr="00576034">
              <w:rPr>
                <w:rFonts w:ascii="Times New Roman" w:hAnsi="Times New Roman"/>
                <w:color w:val="auto"/>
                <w:szCs w:val="22"/>
              </w:rPr>
              <w:t xml:space="preserve"> выключателями напряжением до 10 </w:t>
            </w:r>
            <w:proofErr w:type="spellStart"/>
            <w:r w:rsidRPr="00576034">
              <w:rPr>
                <w:rFonts w:ascii="Times New Roman" w:hAnsi="Times New Roman"/>
                <w:color w:val="auto"/>
                <w:szCs w:val="22"/>
              </w:rPr>
              <w:t>кВ</w:t>
            </w:r>
            <w:proofErr w:type="spellEnd"/>
            <w:r w:rsidRPr="00576034">
              <w:rPr>
                <w:rFonts w:ascii="Times New Roman" w:hAnsi="Times New Roman"/>
                <w:color w:val="auto"/>
                <w:szCs w:val="22"/>
              </w:rPr>
              <w:t>;</w:t>
            </w:r>
          </w:p>
        </w:tc>
      </w:tr>
      <w:tr w:rsidR="00576034" w:rsidRPr="00576034" w14:paraId="0650B756" w14:textId="77777777" w:rsidTr="00D001A7">
        <w:tc>
          <w:tcPr>
            <w:tcW w:w="1668" w:type="dxa"/>
            <w:vMerge/>
            <w:tcBorders>
              <w:left w:val="single" w:sz="4" w:space="0" w:color="000000"/>
              <w:right w:val="single" w:sz="4" w:space="0" w:color="000000"/>
            </w:tcBorders>
          </w:tcPr>
          <w:p w14:paraId="0C32A432" w14:textId="77777777" w:rsidR="00576034" w:rsidRPr="00576034" w:rsidRDefault="00576034" w:rsidP="00576034">
            <w:pPr>
              <w:spacing w:after="0"/>
              <w:rPr>
                <w:color w:val="auto"/>
                <w:szCs w:val="22"/>
              </w:rPr>
            </w:pPr>
          </w:p>
        </w:tc>
        <w:tc>
          <w:tcPr>
            <w:tcW w:w="1135" w:type="dxa"/>
            <w:tcBorders>
              <w:top w:val="single" w:sz="4" w:space="0" w:color="000000"/>
              <w:left w:val="single" w:sz="4" w:space="0" w:color="000000"/>
              <w:bottom w:val="single" w:sz="4" w:space="0" w:color="000000"/>
              <w:right w:val="single" w:sz="4" w:space="0" w:color="000000"/>
            </w:tcBorders>
          </w:tcPr>
          <w:p w14:paraId="0DD1D022"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У 3.3.09</w:t>
            </w:r>
          </w:p>
        </w:tc>
        <w:tc>
          <w:tcPr>
            <w:tcW w:w="6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2A6425"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eastAsia="Arial" w:hAnsi="Times New Roman"/>
                <w:color w:val="auto"/>
                <w:szCs w:val="22"/>
                <w:lang w:bidi="ru-RU"/>
              </w:rPr>
              <w:t>Использовать персональную вычислительную технику для</w:t>
            </w:r>
            <w:r w:rsidRPr="00576034">
              <w:rPr>
                <w:rFonts w:ascii="Times New Roman" w:hAnsi="Times New Roman"/>
                <w:color w:val="auto"/>
                <w:szCs w:val="22"/>
              </w:rPr>
              <w:t xml:space="preserve"> оформления протоколов и актов испытаний;</w:t>
            </w:r>
          </w:p>
        </w:tc>
      </w:tr>
      <w:tr w:rsidR="00576034" w:rsidRPr="00576034" w14:paraId="2371AAE3" w14:textId="77777777" w:rsidTr="00D001A7">
        <w:tc>
          <w:tcPr>
            <w:tcW w:w="1668" w:type="dxa"/>
            <w:vMerge/>
            <w:tcBorders>
              <w:left w:val="single" w:sz="4" w:space="0" w:color="000000"/>
              <w:right w:val="single" w:sz="4" w:space="0" w:color="000000"/>
            </w:tcBorders>
          </w:tcPr>
          <w:p w14:paraId="61961430" w14:textId="77777777" w:rsidR="00576034" w:rsidRPr="00576034" w:rsidRDefault="00576034" w:rsidP="00576034">
            <w:pPr>
              <w:spacing w:after="0"/>
              <w:rPr>
                <w:color w:val="auto"/>
                <w:szCs w:val="22"/>
              </w:rPr>
            </w:pPr>
          </w:p>
        </w:tc>
        <w:tc>
          <w:tcPr>
            <w:tcW w:w="1135" w:type="dxa"/>
            <w:tcBorders>
              <w:top w:val="single" w:sz="4" w:space="0" w:color="000000"/>
              <w:left w:val="single" w:sz="4" w:space="0" w:color="000000"/>
              <w:bottom w:val="single" w:sz="4" w:space="0" w:color="000000"/>
              <w:right w:val="single" w:sz="4" w:space="0" w:color="000000"/>
            </w:tcBorders>
          </w:tcPr>
          <w:p w14:paraId="55916D3F"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У 3.3.10</w:t>
            </w:r>
          </w:p>
        </w:tc>
        <w:tc>
          <w:tcPr>
            <w:tcW w:w="6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18F4BC"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hAnsi="Times New Roman"/>
                <w:color w:val="auto"/>
                <w:szCs w:val="22"/>
              </w:rPr>
              <w:t>Использовать персональную вычислительную технику для просмотра электрических схем и чертежей;</w:t>
            </w:r>
          </w:p>
        </w:tc>
      </w:tr>
      <w:tr w:rsidR="00576034" w:rsidRPr="00576034" w14:paraId="2BBCB3F7" w14:textId="77777777" w:rsidTr="00D001A7">
        <w:tc>
          <w:tcPr>
            <w:tcW w:w="1668" w:type="dxa"/>
            <w:vMerge/>
            <w:tcBorders>
              <w:left w:val="single" w:sz="4" w:space="0" w:color="000000"/>
              <w:right w:val="single" w:sz="4" w:space="0" w:color="000000"/>
            </w:tcBorders>
          </w:tcPr>
          <w:p w14:paraId="5AB59118" w14:textId="77777777" w:rsidR="00576034" w:rsidRPr="00576034" w:rsidRDefault="00576034" w:rsidP="00576034">
            <w:pPr>
              <w:spacing w:after="0"/>
              <w:rPr>
                <w:color w:val="auto"/>
                <w:szCs w:val="22"/>
              </w:rPr>
            </w:pPr>
          </w:p>
        </w:tc>
        <w:tc>
          <w:tcPr>
            <w:tcW w:w="1135" w:type="dxa"/>
            <w:tcBorders>
              <w:top w:val="single" w:sz="4" w:space="0" w:color="000000"/>
              <w:left w:val="single" w:sz="4" w:space="0" w:color="000000"/>
              <w:bottom w:val="single" w:sz="4" w:space="0" w:color="000000"/>
              <w:right w:val="single" w:sz="4" w:space="0" w:color="000000"/>
            </w:tcBorders>
          </w:tcPr>
          <w:p w14:paraId="028C1C44"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У 3.3.11</w:t>
            </w:r>
          </w:p>
        </w:tc>
        <w:tc>
          <w:tcPr>
            <w:tcW w:w="6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25084F"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hAnsi="Times New Roman"/>
                <w:color w:val="auto"/>
                <w:szCs w:val="22"/>
              </w:rPr>
              <w:t>Использовать текстовые редакторы (процессоры) для оформления протоколов и актов испытаний электрооборудования;</w:t>
            </w:r>
          </w:p>
        </w:tc>
      </w:tr>
      <w:tr w:rsidR="00576034" w:rsidRPr="00576034" w14:paraId="6B64802A" w14:textId="77777777" w:rsidTr="00D001A7">
        <w:tc>
          <w:tcPr>
            <w:tcW w:w="1668" w:type="dxa"/>
            <w:vMerge/>
            <w:tcBorders>
              <w:left w:val="single" w:sz="4" w:space="0" w:color="000000"/>
              <w:right w:val="single" w:sz="4" w:space="0" w:color="000000"/>
            </w:tcBorders>
          </w:tcPr>
          <w:p w14:paraId="0150DF7B" w14:textId="77777777" w:rsidR="00576034" w:rsidRPr="00576034" w:rsidRDefault="00576034" w:rsidP="00576034">
            <w:pPr>
              <w:spacing w:after="0"/>
              <w:rPr>
                <w:color w:val="auto"/>
                <w:szCs w:val="22"/>
              </w:rPr>
            </w:pPr>
          </w:p>
        </w:tc>
        <w:tc>
          <w:tcPr>
            <w:tcW w:w="1135" w:type="dxa"/>
            <w:tcBorders>
              <w:top w:val="single" w:sz="4" w:space="0" w:color="000000"/>
              <w:left w:val="single" w:sz="4" w:space="0" w:color="000000"/>
              <w:bottom w:val="single" w:sz="4" w:space="0" w:color="000000"/>
              <w:right w:val="single" w:sz="4" w:space="0" w:color="000000"/>
            </w:tcBorders>
          </w:tcPr>
          <w:p w14:paraId="169A0F82"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У 3.3.12</w:t>
            </w:r>
          </w:p>
        </w:tc>
        <w:tc>
          <w:tcPr>
            <w:tcW w:w="6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51ACF2" w14:textId="77777777" w:rsidR="00576034" w:rsidRPr="00576034" w:rsidRDefault="00576034" w:rsidP="00576034">
            <w:pPr>
              <w:spacing w:after="0" w:line="240" w:lineRule="auto"/>
              <w:jc w:val="both"/>
              <w:rPr>
                <w:rFonts w:ascii="Times New Roman" w:hAnsi="Times New Roman"/>
                <w:b/>
                <w:color w:val="auto"/>
                <w:szCs w:val="22"/>
              </w:rPr>
            </w:pPr>
            <w:r w:rsidRPr="00576034">
              <w:rPr>
                <w:rFonts w:ascii="Times New Roman" w:hAnsi="Times New Roman"/>
                <w:color w:val="auto"/>
                <w:szCs w:val="22"/>
              </w:rPr>
              <w:t xml:space="preserve">Определять полярность обмоток оборудования цеховых трансформаторных подстанций и распределительных устройств с вакуумными и </w:t>
            </w:r>
            <w:proofErr w:type="spellStart"/>
            <w:r w:rsidRPr="00576034">
              <w:rPr>
                <w:rFonts w:ascii="Times New Roman" w:hAnsi="Times New Roman"/>
                <w:color w:val="auto"/>
                <w:szCs w:val="22"/>
              </w:rPr>
              <w:t>элегазовыми</w:t>
            </w:r>
            <w:proofErr w:type="spellEnd"/>
            <w:r w:rsidRPr="00576034">
              <w:rPr>
                <w:rFonts w:ascii="Times New Roman" w:hAnsi="Times New Roman"/>
                <w:color w:val="auto"/>
                <w:szCs w:val="22"/>
              </w:rPr>
              <w:t xml:space="preserve"> выключателями напряжением до 10 </w:t>
            </w:r>
            <w:proofErr w:type="spellStart"/>
            <w:r w:rsidRPr="00576034">
              <w:rPr>
                <w:rFonts w:ascii="Times New Roman" w:hAnsi="Times New Roman"/>
                <w:color w:val="auto"/>
                <w:szCs w:val="22"/>
              </w:rPr>
              <w:t>кВ</w:t>
            </w:r>
            <w:proofErr w:type="spellEnd"/>
            <w:r w:rsidRPr="00576034">
              <w:rPr>
                <w:rFonts w:ascii="Times New Roman" w:hAnsi="Times New Roman"/>
                <w:b/>
                <w:color w:val="auto"/>
                <w:szCs w:val="22"/>
              </w:rPr>
              <w:t>;</w:t>
            </w:r>
          </w:p>
        </w:tc>
      </w:tr>
      <w:tr w:rsidR="00576034" w:rsidRPr="00576034" w14:paraId="45CCCE97" w14:textId="77777777" w:rsidTr="00D001A7">
        <w:tc>
          <w:tcPr>
            <w:tcW w:w="1668" w:type="dxa"/>
            <w:vMerge/>
            <w:tcBorders>
              <w:left w:val="single" w:sz="4" w:space="0" w:color="000000"/>
              <w:right w:val="single" w:sz="4" w:space="0" w:color="000000"/>
            </w:tcBorders>
          </w:tcPr>
          <w:p w14:paraId="0995AEF4" w14:textId="77777777" w:rsidR="00576034" w:rsidRPr="00576034" w:rsidRDefault="00576034" w:rsidP="00576034">
            <w:pPr>
              <w:spacing w:after="0"/>
              <w:rPr>
                <w:color w:val="auto"/>
                <w:szCs w:val="22"/>
              </w:rPr>
            </w:pPr>
          </w:p>
        </w:tc>
        <w:tc>
          <w:tcPr>
            <w:tcW w:w="1135" w:type="dxa"/>
            <w:tcBorders>
              <w:top w:val="single" w:sz="4" w:space="0" w:color="000000"/>
              <w:left w:val="single" w:sz="4" w:space="0" w:color="000000"/>
              <w:bottom w:val="single" w:sz="4" w:space="0" w:color="000000"/>
              <w:right w:val="single" w:sz="4" w:space="0" w:color="000000"/>
            </w:tcBorders>
          </w:tcPr>
          <w:p w14:paraId="4E6580DC"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У 3.3.13</w:t>
            </w:r>
          </w:p>
        </w:tc>
        <w:tc>
          <w:tcPr>
            <w:tcW w:w="6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0D56EF"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hAnsi="Times New Roman"/>
                <w:color w:val="auto"/>
                <w:szCs w:val="22"/>
              </w:rPr>
              <w:t xml:space="preserve">Определять степень увлажненности изоляции </w:t>
            </w:r>
            <w:r w:rsidRPr="00576034">
              <w:rPr>
                <w:rFonts w:ascii="Times New Roman" w:eastAsia="Arial" w:hAnsi="Times New Roman"/>
                <w:color w:val="auto"/>
                <w:szCs w:val="22"/>
                <w:lang w:bidi="ru-RU"/>
              </w:rPr>
              <w:t>электрических аппаратов,</w:t>
            </w:r>
            <w:r w:rsidRPr="00576034">
              <w:rPr>
                <w:rFonts w:ascii="Times New Roman" w:hAnsi="Times New Roman"/>
                <w:color w:val="auto"/>
                <w:szCs w:val="22"/>
              </w:rPr>
              <w:t xml:space="preserve"> устройств электроснабжения, электрооборудования технологического оборудования;</w:t>
            </w:r>
          </w:p>
        </w:tc>
      </w:tr>
      <w:tr w:rsidR="00576034" w:rsidRPr="00576034" w14:paraId="65D5E313" w14:textId="77777777" w:rsidTr="00D001A7">
        <w:tc>
          <w:tcPr>
            <w:tcW w:w="1668" w:type="dxa"/>
            <w:vMerge/>
            <w:tcBorders>
              <w:left w:val="single" w:sz="4" w:space="0" w:color="000000"/>
              <w:right w:val="single" w:sz="4" w:space="0" w:color="000000"/>
            </w:tcBorders>
          </w:tcPr>
          <w:p w14:paraId="5D1E406F" w14:textId="77777777" w:rsidR="00576034" w:rsidRPr="00576034" w:rsidRDefault="00576034" w:rsidP="00576034">
            <w:pPr>
              <w:spacing w:after="0"/>
              <w:rPr>
                <w:color w:val="auto"/>
                <w:szCs w:val="22"/>
              </w:rPr>
            </w:pPr>
          </w:p>
        </w:tc>
        <w:tc>
          <w:tcPr>
            <w:tcW w:w="1135" w:type="dxa"/>
            <w:tcBorders>
              <w:top w:val="single" w:sz="4" w:space="0" w:color="000000"/>
              <w:left w:val="single" w:sz="4" w:space="0" w:color="000000"/>
              <w:bottom w:val="single" w:sz="4" w:space="0" w:color="000000"/>
              <w:right w:val="single" w:sz="4" w:space="0" w:color="000000"/>
            </w:tcBorders>
          </w:tcPr>
          <w:p w14:paraId="6C9ACA66"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У 3.3.14</w:t>
            </w:r>
          </w:p>
        </w:tc>
        <w:tc>
          <w:tcPr>
            <w:tcW w:w="6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53905D" w14:textId="77777777" w:rsidR="00576034" w:rsidRPr="00576034" w:rsidRDefault="00576034" w:rsidP="00576034">
            <w:pPr>
              <w:spacing w:after="0" w:line="240" w:lineRule="auto"/>
              <w:jc w:val="both"/>
              <w:rPr>
                <w:rFonts w:ascii="Times New Roman" w:eastAsia="Arial" w:hAnsi="Times New Roman"/>
                <w:color w:val="auto"/>
                <w:szCs w:val="22"/>
                <w:lang w:bidi="ru-RU"/>
              </w:rPr>
            </w:pPr>
            <w:r w:rsidRPr="00576034">
              <w:rPr>
                <w:rFonts w:ascii="Times New Roman" w:hAnsi="Times New Roman"/>
                <w:color w:val="auto"/>
                <w:szCs w:val="22"/>
              </w:rPr>
              <w:t xml:space="preserve">Подготавливать рабочее место для рационального и безопасного выполнения работ по регулировке и сдаче </w:t>
            </w:r>
            <w:r w:rsidRPr="00576034">
              <w:rPr>
                <w:rFonts w:ascii="Times New Roman" w:eastAsia="Arial" w:hAnsi="Times New Roman"/>
                <w:color w:val="auto"/>
                <w:szCs w:val="22"/>
                <w:lang w:bidi="ru-RU"/>
              </w:rPr>
              <w:t>электрических аппаратов,</w:t>
            </w:r>
            <w:r w:rsidRPr="00576034">
              <w:rPr>
                <w:rFonts w:ascii="Times New Roman" w:hAnsi="Times New Roman"/>
                <w:color w:val="auto"/>
                <w:szCs w:val="22"/>
              </w:rPr>
              <w:t xml:space="preserve"> устройств электроснабжения, электрооборудования</w:t>
            </w:r>
            <w:r w:rsidRPr="00576034">
              <w:rPr>
                <w:rFonts w:ascii="Times New Roman" w:eastAsia="Arial" w:hAnsi="Times New Roman"/>
                <w:color w:val="auto"/>
                <w:szCs w:val="22"/>
                <w:lang w:bidi="ru-RU"/>
              </w:rPr>
              <w:t xml:space="preserve"> </w:t>
            </w:r>
            <w:r w:rsidRPr="00576034">
              <w:rPr>
                <w:rFonts w:ascii="Times New Roman" w:hAnsi="Times New Roman"/>
                <w:color w:val="auto"/>
                <w:szCs w:val="22"/>
              </w:rPr>
              <w:t>технологического оборудования</w:t>
            </w:r>
            <w:r w:rsidRPr="00576034">
              <w:rPr>
                <w:rFonts w:ascii="Times New Roman" w:eastAsia="Arial" w:hAnsi="Times New Roman"/>
                <w:color w:val="auto"/>
                <w:szCs w:val="22"/>
                <w:lang w:bidi="ru-RU"/>
              </w:rPr>
              <w:t xml:space="preserve"> после ремонта;</w:t>
            </w:r>
          </w:p>
        </w:tc>
      </w:tr>
      <w:tr w:rsidR="00576034" w:rsidRPr="00576034" w14:paraId="130A25B3" w14:textId="77777777" w:rsidTr="00D001A7">
        <w:tc>
          <w:tcPr>
            <w:tcW w:w="1668" w:type="dxa"/>
            <w:vMerge/>
            <w:tcBorders>
              <w:left w:val="single" w:sz="4" w:space="0" w:color="000000"/>
              <w:right w:val="single" w:sz="4" w:space="0" w:color="000000"/>
            </w:tcBorders>
          </w:tcPr>
          <w:p w14:paraId="59753EF2" w14:textId="77777777" w:rsidR="00576034" w:rsidRPr="00576034" w:rsidRDefault="00576034" w:rsidP="00576034">
            <w:pPr>
              <w:spacing w:after="0"/>
              <w:rPr>
                <w:color w:val="auto"/>
                <w:szCs w:val="22"/>
              </w:rPr>
            </w:pPr>
          </w:p>
        </w:tc>
        <w:tc>
          <w:tcPr>
            <w:tcW w:w="1135" w:type="dxa"/>
          </w:tcPr>
          <w:p w14:paraId="01FCAB1A"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У 3.3.15</w:t>
            </w:r>
          </w:p>
        </w:tc>
        <w:tc>
          <w:tcPr>
            <w:tcW w:w="6123" w:type="dxa"/>
            <w:tcMar>
              <w:top w:w="0" w:type="dxa"/>
              <w:left w:w="108" w:type="dxa"/>
              <w:bottom w:w="0" w:type="dxa"/>
              <w:right w:w="108" w:type="dxa"/>
            </w:tcMar>
          </w:tcPr>
          <w:p w14:paraId="553CA81C"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eastAsia="Arial" w:hAnsi="Times New Roman"/>
                <w:color w:val="auto"/>
                <w:szCs w:val="22"/>
                <w:lang w:bidi="ru-RU"/>
              </w:rPr>
              <w:t>Проводить испытания электрических аппаратов,</w:t>
            </w:r>
            <w:r w:rsidRPr="00576034">
              <w:rPr>
                <w:rFonts w:ascii="Times New Roman" w:hAnsi="Times New Roman"/>
                <w:color w:val="auto"/>
                <w:szCs w:val="22"/>
              </w:rPr>
              <w:t xml:space="preserve"> устройств электроснабжения, электрооборудования технологического оборудования;</w:t>
            </w:r>
          </w:p>
        </w:tc>
      </w:tr>
      <w:tr w:rsidR="00576034" w:rsidRPr="00576034" w14:paraId="1446937B" w14:textId="77777777" w:rsidTr="00D001A7">
        <w:tc>
          <w:tcPr>
            <w:tcW w:w="1668" w:type="dxa"/>
            <w:vMerge/>
            <w:tcBorders>
              <w:left w:val="single" w:sz="4" w:space="0" w:color="000000"/>
              <w:right w:val="single" w:sz="4" w:space="0" w:color="000000"/>
            </w:tcBorders>
          </w:tcPr>
          <w:p w14:paraId="0755013F" w14:textId="77777777" w:rsidR="00576034" w:rsidRPr="00576034" w:rsidRDefault="00576034" w:rsidP="00576034">
            <w:pPr>
              <w:spacing w:after="0"/>
              <w:rPr>
                <w:color w:val="auto"/>
                <w:szCs w:val="22"/>
              </w:rPr>
            </w:pPr>
          </w:p>
        </w:tc>
        <w:tc>
          <w:tcPr>
            <w:tcW w:w="1135" w:type="dxa"/>
          </w:tcPr>
          <w:p w14:paraId="631D90B9"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У 3.3.16</w:t>
            </w:r>
          </w:p>
        </w:tc>
        <w:tc>
          <w:tcPr>
            <w:tcW w:w="6123" w:type="dxa"/>
            <w:tcMar>
              <w:top w:w="0" w:type="dxa"/>
              <w:left w:w="108" w:type="dxa"/>
              <w:bottom w:w="0" w:type="dxa"/>
              <w:right w:w="108" w:type="dxa"/>
            </w:tcMar>
          </w:tcPr>
          <w:p w14:paraId="0045E3F3"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eastAsia="Arial" w:hAnsi="Times New Roman"/>
                <w:color w:val="auto"/>
                <w:szCs w:val="22"/>
                <w:lang w:bidi="ru-RU"/>
              </w:rPr>
              <w:t>Производить регулировку электрических аппаратов,</w:t>
            </w:r>
            <w:r w:rsidRPr="00576034">
              <w:rPr>
                <w:rFonts w:ascii="Times New Roman" w:hAnsi="Times New Roman"/>
                <w:color w:val="auto"/>
                <w:szCs w:val="22"/>
              </w:rPr>
              <w:t xml:space="preserve"> устройств электроснабжения, электрооборудования технологического оборудования;</w:t>
            </w:r>
          </w:p>
        </w:tc>
      </w:tr>
      <w:tr w:rsidR="00576034" w:rsidRPr="00576034" w14:paraId="4D00825D" w14:textId="77777777" w:rsidTr="00D001A7">
        <w:tc>
          <w:tcPr>
            <w:tcW w:w="1668" w:type="dxa"/>
            <w:vMerge/>
            <w:tcBorders>
              <w:left w:val="single" w:sz="4" w:space="0" w:color="000000"/>
              <w:right w:val="single" w:sz="4" w:space="0" w:color="000000"/>
            </w:tcBorders>
          </w:tcPr>
          <w:p w14:paraId="7294A3FB" w14:textId="77777777" w:rsidR="00576034" w:rsidRPr="00576034" w:rsidRDefault="00576034" w:rsidP="00576034">
            <w:pPr>
              <w:spacing w:after="0"/>
              <w:rPr>
                <w:color w:val="auto"/>
                <w:szCs w:val="22"/>
              </w:rPr>
            </w:pPr>
          </w:p>
        </w:tc>
        <w:tc>
          <w:tcPr>
            <w:tcW w:w="1135" w:type="dxa"/>
          </w:tcPr>
          <w:p w14:paraId="4B63DBA3"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У 3.3.17</w:t>
            </w:r>
          </w:p>
        </w:tc>
        <w:tc>
          <w:tcPr>
            <w:tcW w:w="6123" w:type="dxa"/>
            <w:tcMar>
              <w:top w:w="0" w:type="dxa"/>
              <w:left w:w="108" w:type="dxa"/>
              <w:bottom w:w="0" w:type="dxa"/>
              <w:right w:w="108" w:type="dxa"/>
            </w:tcMar>
          </w:tcPr>
          <w:p w14:paraId="50EDC738" w14:textId="77777777" w:rsidR="00576034" w:rsidRPr="00576034" w:rsidRDefault="00576034" w:rsidP="00576034">
            <w:pPr>
              <w:spacing w:after="0" w:line="240" w:lineRule="auto"/>
              <w:jc w:val="both"/>
              <w:rPr>
                <w:rFonts w:ascii="Times New Roman" w:hAnsi="Times New Roman"/>
                <w:color w:val="auto"/>
                <w:szCs w:val="22"/>
              </w:rPr>
            </w:pPr>
            <w:proofErr w:type="spellStart"/>
            <w:r w:rsidRPr="00576034">
              <w:rPr>
                <w:rFonts w:ascii="Times New Roman" w:hAnsi="Times New Roman"/>
                <w:color w:val="auto"/>
                <w:szCs w:val="22"/>
              </w:rPr>
              <w:t>Стропить</w:t>
            </w:r>
            <w:proofErr w:type="spellEnd"/>
            <w:r w:rsidRPr="00576034">
              <w:rPr>
                <w:rFonts w:ascii="Times New Roman" w:hAnsi="Times New Roman"/>
                <w:color w:val="auto"/>
                <w:szCs w:val="22"/>
              </w:rPr>
              <w:t xml:space="preserve"> и перемещать с помощью грузоподъемных механизмов цеховое электрооборудование;</w:t>
            </w:r>
          </w:p>
        </w:tc>
      </w:tr>
      <w:tr w:rsidR="00576034" w:rsidRPr="00576034" w14:paraId="7F29A87D" w14:textId="77777777" w:rsidTr="00D001A7">
        <w:tc>
          <w:tcPr>
            <w:tcW w:w="1668" w:type="dxa"/>
            <w:vMerge/>
            <w:tcBorders>
              <w:left w:val="single" w:sz="4" w:space="0" w:color="000000"/>
              <w:right w:val="single" w:sz="4" w:space="0" w:color="000000"/>
            </w:tcBorders>
          </w:tcPr>
          <w:p w14:paraId="27960D84" w14:textId="77777777" w:rsidR="00576034" w:rsidRPr="00576034" w:rsidRDefault="00576034" w:rsidP="00576034">
            <w:pPr>
              <w:spacing w:after="0"/>
              <w:rPr>
                <w:color w:val="auto"/>
                <w:szCs w:val="22"/>
              </w:rPr>
            </w:pPr>
          </w:p>
        </w:tc>
        <w:tc>
          <w:tcPr>
            <w:tcW w:w="1135" w:type="dxa"/>
            <w:tcBorders>
              <w:top w:val="single" w:sz="4" w:space="0" w:color="000000"/>
              <w:left w:val="single" w:sz="4" w:space="0" w:color="000000"/>
              <w:bottom w:val="single" w:sz="4" w:space="0" w:color="000000"/>
              <w:right w:val="single" w:sz="4" w:space="0" w:color="000000"/>
            </w:tcBorders>
          </w:tcPr>
          <w:p w14:paraId="429151BA"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У 3.3.18</w:t>
            </w:r>
          </w:p>
        </w:tc>
        <w:tc>
          <w:tcPr>
            <w:tcW w:w="6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F91F11" w14:textId="77777777" w:rsidR="00576034" w:rsidRPr="00576034" w:rsidRDefault="00576034" w:rsidP="00576034">
            <w:pPr>
              <w:spacing w:after="0" w:line="240" w:lineRule="auto"/>
              <w:jc w:val="both"/>
              <w:rPr>
                <w:rFonts w:ascii="Times New Roman" w:hAnsi="Times New Roman"/>
                <w:b/>
                <w:color w:val="auto"/>
                <w:szCs w:val="22"/>
              </w:rPr>
            </w:pPr>
            <w:r w:rsidRPr="00576034">
              <w:rPr>
                <w:rFonts w:ascii="Times New Roman" w:hAnsi="Times New Roman"/>
                <w:color w:val="auto"/>
                <w:szCs w:val="22"/>
              </w:rPr>
              <w:t>Читать электрические схемы и чертежи</w:t>
            </w:r>
          </w:p>
        </w:tc>
      </w:tr>
      <w:tr w:rsidR="00576034" w:rsidRPr="00576034" w14:paraId="0A8B4376" w14:textId="77777777" w:rsidTr="00D001A7">
        <w:tc>
          <w:tcPr>
            <w:tcW w:w="1668" w:type="dxa"/>
            <w:vMerge/>
            <w:tcBorders>
              <w:left w:val="single" w:sz="4" w:space="0" w:color="000000"/>
              <w:right w:val="single" w:sz="4" w:space="0" w:color="000000"/>
            </w:tcBorders>
          </w:tcPr>
          <w:p w14:paraId="7C31B107" w14:textId="77777777" w:rsidR="00576034" w:rsidRPr="00576034" w:rsidRDefault="00576034" w:rsidP="00576034">
            <w:pPr>
              <w:spacing w:after="0"/>
              <w:rPr>
                <w:color w:val="auto"/>
                <w:szCs w:val="22"/>
              </w:rPr>
            </w:pPr>
          </w:p>
        </w:tc>
        <w:tc>
          <w:tcPr>
            <w:tcW w:w="1135" w:type="dxa"/>
            <w:tcBorders>
              <w:top w:val="single" w:sz="4" w:space="0" w:color="auto"/>
              <w:left w:val="single" w:sz="4" w:space="0" w:color="000000"/>
              <w:bottom w:val="single" w:sz="4" w:space="0" w:color="000000"/>
              <w:right w:val="single" w:sz="4" w:space="0" w:color="000000"/>
            </w:tcBorders>
          </w:tcPr>
          <w:p w14:paraId="19614FDC" w14:textId="77777777" w:rsidR="00576034" w:rsidRPr="00576034" w:rsidRDefault="00576034" w:rsidP="00576034">
            <w:pPr>
              <w:spacing w:after="0" w:line="240" w:lineRule="auto"/>
              <w:jc w:val="center"/>
              <w:rPr>
                <w:rFonts w:ascii="Times New Roman" w:hAnsi="Times New Roman"/>
                <w:color w:val="auto"/>
                <w:szCs w:val="22"/>
              </w:rPr>
            </w:pPr>
          </w:p>
          <w:p w14:paraId="45415734" w14:textId="77777777" w:rsidR="00576034" w:rsidRPr="00576034" w:rsidRDefault="00576034" w:rsidP="00576034">
            <w:pPr>
              <w:spacing w:after="0" w:line="240" w:lineRule="auto"/>
              <w:rPr>
                <w:rFonts w:ascii="Times New Roman" w:hAnsi="Times New Roman"/>
                <w:color w:val="auto"/>
                <w:szCs w:val="22"/>
              </w:rPr>
            </w:pPr>
            <w:r w:rsidRPr="00576034">
              <w:rPr>
                <w:rFonts w:ascii="Times New Roman" w:hAnsi="Times New Roman"/>
                <w:color w:val="auto"/>
                <w:szCs w:val="22"/>
              </w:rPr>
              <w:t>З 3.1.01</w:t>
            </w:r>
          </w:p>
        </w:tc>
        <w:tc>
          <w:tcPr>
            <w:tcW w:w="6123" w:type="dxa"/>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tcPr>
          <w:p w14:paraId="76BB4D24"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eastAsia="Arial" w:hAnsi="Times New Roman"/>
                <w:color w:val="auto"/>
                <w:szCs w:val="22"/>
                <w:lang w:bidi="ru-RU"/>
              </w:rPr>
              <w:t>Виды и правила применения средств индивидуальной и коллективной защиты при выполнении работ по ремонту электрических аппаратов,</w:t>
            </w:r>
            <w:r w:rsidRPr="00576034">
              <w:rPr>
                <w:rFonts w:ascii="Times New Roman" w:hAnsi="Times New Roman"/>
                <w:color w:val="auto"/>
                <w:szCs w:val="22"/>
              </w:rPr>
              <w:t xml:space="preserve"> устройств электроснабжения, электрооборудования</w:t>
            </w:r>
            <w:r w:rsidRPr="00576034">
              <w:rPr>
                <w:rFonts w:ascii="Times New Roman" w:eastAsia="Arial" w:hAnsi="Times New Roman"/>
                <w:color w:val="auto"/>
                <w:szCs w:val="22"/>
                <w:lang w:bidi="ru-RU"/>
              </w:rPr>
              <w:t xml:space="preserve"> </w:t>
            </w:r>
            <w:r w:rsidRPr="00576034">
              <w:rPr>
                <w:rFonts w:ascii="Times New Roman" w:hAnsi="Times New Roman"/>
                <w:color w:val="auto"/>
                <w:szCs w:val="22"/>
              </w:rPr>
              <w:t>технологического оборудования.</w:t>
            </w:r>
          </w:p>
        </w:tc>
      </w:tr>
      <w:tr w:rsidR="00576034" w:rsidRPr="00576034" w14:paraId="3A6A6195" w14:textId="77777777" w:rsidTr="00D001A7">
        <w:tc>
          <w:tcPr>
            <w:tcW w:w="1668" w:type="dxa"/>
            <w:vMerge/>
            <w:tcBorders>
              <w:left w:val="single" w:sz="4" w:space="0" w:color="000000"/>
              <w:right w:val="single" w:sz="4" w:space="0" w:color="000000"/>
            </w:tcBorders>
          </w:tcPr>
          <w:p w14:paraId="1BA7B034" w14:textId="77777777" w:rsidR="00576034" w:rsidRPr="00576034" w:rsidRDefault="00576034" w:rsidP="00576034">
            <w:pPr>
              <w:spacing w:after="0"/>
              <w:rPr>
                <w:color w:val="auto"/>
                <w:szCs w:val="22"/>
              </w:rPr>
            </w:pPr>
          </w:p>
        </w:tc>
        <w:tc>
          <w:tcPr>
            <w:tcW w:w="1135" w:type="dxa"/>
            <w:tcBorders>
              <w:top w:val="single" w:sz="4" w:space="0" w:color="000000"/>
              <w:left w:val="single" w:sz="4" w:space="0" w:color="000000"/>
              <w:bottom w:val="single" w:sz="4" w:space="0" w:color="000000"/>
              <w:right w:val="single" w:sz="4" w:space="0" w:color="000000"/>
            </w:tcBorders>
          </w:tcPr>
          <w:p w14:paraId="0B1F866C"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3.1.02</w:t>
            </w:r>
          </w:p>
        </w:tc>
        <w:tc>
          <w:tcPr>
            <w:tcW w:w="6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74944E"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hAnsi="Times New Roman"/>
                <w:color w:val="auto"/>
                <w:szCs w:val="22"/>
              </w:rPr>
              <w:t xml:space="preserve">Виды, конструкция и назначение </w:t>
            </w:r>
            <w:r w:rsidRPr="00576034">
              <w:rPr>
                <w:rFonts w:ascii="Times New Roman" w:eastAsia="Arial" w:hAnsi="Times New Roman"/>
                <w:color w:val="auto"/>
                <w:szCs w:val="22"/>
                <w:lang w:bidi="ru-RU"/>
              </w:rPr>
              <w:t>электрических аппаратов,</w:t>
            </w:r>
            <w:r w:rsidRPr="00576034">
              <w:rPr>
                <w:rFonts w:ascii="Times New Roman" w:hAnsi="Times New Roman"/>
                <w:color w:val="auto"/>
                <w:szCs w:val="22"/>
              </w:rPr>
              <w:t xml:space="preserve"> устройств электроснабжения, электрооборудования</w:t>
            </w:r>
            <w:r w:rsidRPr="00576034">
              <w:rPr>
                <w:rFonts w:ascii="Times New Roman" w:eastAsia="Arial" w:hAnsi="Times New Roman"/>
                <w:color w:val="auto"/>
                <w:szCs w:val="22"/>
                <w:lang w:bidi="ru-RU"/>
              </w:rPr>
              <w:t xml:space="preserve"> </w:t>
            </w:r>
            <w:r w:rsidRPr="00576034">
              <w:rPr>
                <w:rFonts w:ascii="Times New Roman" w:hAnsi="Times New Roman"/>
                <w:color w:val="auto"/>
                <w:szCs w:val="22"/>
              </w:rPr>
              <w:t>технологического оборудования;</w:t>
            </w:r>
          </w:p>
        </w:tc>
      </w:tr>
      <w:tr w:rsidR="00576034" w:rsidRPr="00576034" w14:paraId="5F6C2114" w14:textId="77777777" w:rsidTr="00D001A7">
        <w:tc>
          <w:tcPr>
            <w:tcW w:w="1668" w:type="dxa"/>
            <w:vMerge/>
            <w:tcBorders>
              <w:left w:val="single" w:sz="4" w:space="0" w:color="000000"/>
              <w:right w:val="single" w:sz="4" w:space="0" w:color="000000"/>
            </w:tcBorders>
          </w:tcPr>
          <w:p w14:paraId="1E2E6487" w14:textId="77777777" w:rsidR="00576034" w:rsidRPr="00576034" w:rsidRDefault="00576034" w:rsidP="00576034">
            <w:pPr>
              <w:spacing w:after="0"/>
              <w:rPr>
                <w:color w:val="auto"/>
                <w:szCs w:val="22"/>
              </w:rPr>
            </w:pPr>
          </w:p>
        </w:tc>
        <w:tc>
          <w:tcPr>
            <w:tcW w:w="1135" w:type="dxa"/>
            <w:tcBorders>
              <w:top w:val="single" w:sz="4" w:space="0" w:color="auto"/>
            </w:tcBorders>
          </w:tcPr>
          <w:p w14:paraId="74D348E2"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3.1.03</w:t>
            </w:r>
          </w:p>
        </w:tc>
        <w:tc>
          <w:tcPr>
            <w:tcW w:w="6123" w:type="dxa"/>
            <w:tcMar>
              <w:top w:w="0" w:type="dxa"/>
              <w:left w:w="108" w:type="dxa"/>
              <w:bottom w:w="0" w:type="dxa"/>
              <w:right w:w="108" w:type="dxa"/>
            </w:tcMar>
          </w:tcPr>
          <w:p w14:paraId="68A00EFE" w14:textId="77777777" w:rsidR="00576034" w:rsidRPr="00576034" w:rsidRDefault="00576034" w:rsidP="00576034">
            <w:pPr>
              <w:spacing w:after="0" w:line="240" w:lineRule="auto"/>
              <w:jc w:val="both"/>
              <w:rPr>
                <w:rFonts w:ascii="Times New Roman" w:eastAsia="Arial" w:hAnsi="Times New Roman"/>
                <w:color w:val="auto"/>
                <w:szCs w:val="22"/>
                <w:lang w:bidi="ru-RU"/>
              </w:rPr>
            </w:pPr>
            <w:r w:rsidRPr="00576034">
              <w:rPr>
                <w:rFonts w:ascii="Times New Roman" w:eastAsia="Arial" w:hAnsi="Times New Roman"/>
                <w:color w:val="auto"/>
                <w:szCs w:val="22"/>
                <w:lang w:bidi="ru-RU"/>
              </w:rPr>
              <w:t xml:space="preserve">Классификация электрических аппаратов, </w:t>
            </w:r>
            <w:r w:rsidRPr="00576034">
              <w:rPr>
                <w:rFonts w:ascii="Times New Roman" w:hAnsi="Times New Roman"/>
                <w:color w:val="auto"/>
                <w:szCs w:val="22"/>
              </w:rPr>
              <w:t>устройств электроснабжения, электрооборудования</w:t>
            </w:r>
            <w:r w:rsidRPr="00576034">
              <w:rPr>
                <w:rFonts w:ascii="Times New Roman" w:eastAsia="Arial" w:hAnsi="Times New Roman"/>
                <w:color w:val="auto"/>
                <w:szCs w:val="22"/>
                <w:lang w:bidi="ru-RU"/>
              </w:rPr>
              <w:t xml:space="preserve"> </w:t>
            </w:r>
            <w:r w:rsidRPr="00576034">
              <w:rPr>
                <w:rFonts w:ascii="Times New Roman" w:hAnsi="Times New Roman"/>
                <w:color w:val="auto"/>
                <w:szCs w:val="22"/>
              </w:rPr>
              <w:t>технологического оборудования</w:t>
            </w:r>
            <w:r w:rsidRPr="00576034">
              <w:rPr>
                <w:rFonts w:ascii="Times New Roman" w:eastAsia="Arial" w:hAnsi="Times New Roman"/>
                <w:color w:val="auto"/>
                <w:szCs w:val="22"/>
                <w:lang w:bidi="ru-RU"/>
              </w:rPr>
              <w:t>;</w:t>
            </w:r>
          </w:p>
        </w:tc>
      </w:tr>
      <w:tr w:rsidR="00576034" w:rsidRPr="00576034" w14:paraId="2A1E3BBC" w14:textId="77777777" w:rsidTr="00D001A7">
        <w:tc>
          <w:tcPr>
            <w:tcW w:w="1668" w:type="dxa"/>
            <w:vMerge/>
            <w:tcBorders>
              <w:left w:val="single" w:sz="4" w:space="0" w:color="000000"/>
              <w:right w:val="single" w:sz="4" w:space="0" w:color="000000"/>
            </w:tcBorders>
          </w:tcPr>
          <w:p w14:paraId="523DF14E" w14:textId="77777777" w:rsidR="00576034" w:rsidRPr="00576034" w:rsidRDefault="00576034" w:rsidP="00576034">
            <w:pPr>
              <w:spacing w:after="0"/>
              <w:rPr>
                <w:color w:val="auto"/>
                <w:szCs w:val="22"/>
              </w:rPr>
            </w:pPr>
          </w:p>
        </w:tc>
        <w:tc>
          <w:tcPr>
            <w:tcW w:w="1135" w:type="dxa"/>
            <w:tcBorders>
              <w:top w:val="single" w:sz="4" w:space="0" w:color="000000"/>
              <w:left w:val="single" w:sz="4" w:space="0" w:color="000000"/>
              <w:bottom w:val="single" w:sz="4" w:space="0" w:color="000000"/>
              <w:right w:val="single" w:sz="4" w:space="0" w:color="000000"/>
            </w:tcBorders>
          </w:tcPr>
          <w:p w14:paraId="2D5F0C89"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3.1.04</w:t>
            </w:r>
          </w:p>
        </w:tc>
        <w:tc>
          <w:tcPr>
            <w:tcW w:w="6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70BD63"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hAnsi="Times New Roman"/>
                <w:color w:val="auto"/>
                <w:szCs w:val="22"/>
              </w:rPr>
              <w:t xml:space="preserve">Методы устранения неисправностей </w:t>
            </w:r>
            <w:r w:rsidRPr="00576034">
              <w:rPr>
                <w:rFonts w:ascii="Times New Roman" w:eastAsia="Arial" w:hAnsi="Times New Roman"/>
                <w:color w:val="auto"/>
                <w:szCs w:val="22"/>
                <w:lang w:bidi="ru-RU"/>
              </w:rPr>
              <w:t>электрических аппаратов,</w:t>
            </w:r>
            <w:r w:rsidRPr="00576034">
              <w:rPr>
                <w:rFonts w:ascii="Times New Roman" w:hAnsi="Times New Roman"/>
                <w:color w:val="auto"/>
                <w:szCs w:val="22"/>
              </w:rPr>
              <w:t xml:space="preserve"> устройств электроснабжения, электрооборудования</w:t>
            </w:r>
            <w:r w:rsidRPr="00576034">
              <w:rPr>
                <w:rFonts w:ascii="Times New Roman" w:eastAsia="Arial" w:hAnsi="Times New Roman"/>
                <w:color w:val="auto"/>
                <w:szCs w:val="22"/>
                <w:lang w:bidi="ru-RU"/>
              </w:rPr>
              <w:t xml:space="preserve"> </w:t>
            </w:r>
            <w:r w:rsidRPr="00576034">
              <w:rPr>
                <w:rFonts w:ascii="Times New Roman" w:hAnsi="Times New Roman"/>
                <w:color w:val="auto"/>
                <w:szCs w:val="22"/>
              </w:rPr>
              <w:t>технологического оборудования;</w:t>
            </w:r>
          </w:p>
        </w:tc>
      </w:tr>
      <w:tr w:rsidR="00576034" w:rsidRPr="00576034" w14:paraId="7DCF45B4" w14:textId="77777777" w:rsidTr="00D001A7">
        <w:tc>
          <w:tcPr>
            <w:tcW w:w="1668" w:type="dxa"/>
            <w:vMerge/>
            <w:tcBorders>
              <w:left w:val="single" w:sz="4" w:space="0" w:color="000000"/>
              <w:right w:val="single" w:sz="4" w:space="0" w:color="000000"/>
            </w:tcBorders>
          </w:tcPr>
          <w:p w14:paraId="64E65AAF" w14:textId="77777777" w:rsidR="00576034" w:rsidRPr="00576034" w:rsidRDefault="00576034" w:rsidP="00576034">
            <w:pPr>
              <w:spacing w:after="0"/>
              <w:rPr>
                <w:color w:val="auto"/>
                <w:szCs w:val="22"/>
              </w:rPr>
            </w:pPr>
          </w:p>
        </w:tc>
        <w:tc>
          <w:tcPr>
            <w:tcW w:w="1135" w:type="dxa"/>
            <w:tcBorders>
              <w:top w:val="single" w:sz="4" w:space="0" w:color="000000"/>
              <w:left w:val="single" w:sz="4" w:space="0" w:color="000000"/>
              <w:bottom w:val="single" w:sz="4" w:space="0" w:color="000000"/>
              <w:right w:val="single" w:sz="4" w:space="0" w:color="000000"/>
            </w:tcBorders>
          </w:tcPr>
          <w:p w14:paraId="7431DF09"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3.1.05</w:t>
            </w:r>
          </w:p>
        </w:tc>
        <w:tc>
          <w:tcPr>
            <w:tcW w:w="6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4658F3"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eastAsia="Arial" w:hAnsi="Times New Roman"/>
                <w:color w:val="auto"/>
                <w:szCs w:val="22"/>
                <w:lang w:bidi="ru-RU"/>
              </w:rPr>
              <w:t>Назначение, конструктивное исполнение, технические характеристики и область применения электрических аппаратов,</w:t>
            </w:r>
            <w:r w:rsidRPr="00576034">
              <w:rPr>
                <w:rFonts w:ascii="Times New Roman" w:hAnsi="Times New Roman"/>
                <w:color w:val="auto"/>
                <w:szCs w:val="22"/>
              </w:rPr>
              <w:t xml:space="preserve"> устройств электроснабжения, электрооборудования технологического оборудования;</w:t>
            </w:r>
          </w:p>
        </w:tc>
      </w:tr>
      <w:tr w:rsidR="00576034" w:rsidRPr="00576034" w14:paraId="476CF834" w14:textId="77777777" w:rsidTr="00D001A7">
        <w:tc>
          <w:tcPr>
            <w:tcW w:w="1668" w:type="dxa"/>
            <w:vMerge/>
            <w:tcBorders>
              <w:left w:val="single" w:sz="4" w:space="0" w:color="000000"/>
              <w:right w:val="single" w:sz="4" w:space="0" w:color="000000"/>
            </w:tcBorders>
          </w:tcPr>
          <w:p w14:paraId="13B20C05" w14:textId="77777777" w:rsidR="00576034" w:rsidRPr="00576034" w:rsidRDefault="00576034" w:rsidP="00576034">
            <w:pPr>
              <w:spacing w:after="0"/>
              <w:rPr>
                <w:color w:val="auto"/>
                <w:szCs w:val="22"/>
              </w:rPr>
            </w:pPr>
          </w:p>
        </w:tc>
        <w:tc>
          <w:tcPr>
            <w:tcW w:w="1135" w:type="dxa"/>
          </w:tcPr>
          <w:p w14:paraId="3083D896"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3.1.06</w:t>
            </w:r>
          </w:p>
        </w:tc>
        <w:tc>
          <w:tcPr>
            <w:tcW w:w="6123" w:type="dxa"/>
            <w:tcMar>
              <w:top w:w="0" w:type="dxa"/>
              <w:left w:w="108" w:type="dxa"/>
              <w:bottom w:w="0" w:type="dxa"/>
              <w:right w:w="108" w:type="dxa"/>
            </w:tcMar>
          </w:tcPr>
          <w:p w14:paraId="4D18B1E2" w14:textId="77777777" w:rsidR="00576034" w:rsidRPr="00576034" w:rsidRDefault="00576034" w:rsidP="00576034">
            <w:pPr>
              <w:spacing w:after="0" w:line="240" w:lineRule="auto"/>
              <w:jc w:val="both"/>
              <w:rPr>
                <w:rFonts w:ascii="Times New Roman" w:eastAsia="Arial" w:hAnsi="Times New Roman"/>
                <w:color w:val="auto"/>
                <w:szCs w:val="22"/>
                <w:lang w:bidi="ru-RU"/>
              </w:rPr>
            </w:pPr>
            <w:r w:rsidRPr="00576034">
              <w:rPr>
                <w:rFonts w:ascii="Times New Roman" w:eastAsia="Arial" w:hAnsi="Times New Roman"/>
                <w:color w:val="auto"/>
                <w:szCs w:val="22"/>
                <w:lang w:bidi="ru-RU"/>
              </w:rPr>
              <w:t>Общие сведения о распределительных устройствах силовых электроустановок;</w:t>
            </w:r>
          </w:p>
        </w:tc>
      </w:tr>
      <w:tr w:rsidR="00576034" w:rsidRPr="00576034" w14:paraId="152349BA" w14:textId="77777777" w:rsidTr="00D001A7">
        <w:tc>
          <w:tcPr>
            <w:tcW w:w="1668" w:type="dxa"/>
            <w:vMerge/>
            <w:tcBorders>
              <w:left w:val="single" w:sz="4" w:space="0" w:color="000000"/>
              <w:right w:val="single" w:sz="4" w:space="0" w:color="000000"/>
            </w:tcBorders>
          </w:tcPr>
          <w:p w14:paraId="3A7AB935" w14:textId="77777777" w:rsidR="00576034" w:rsidRPr="00576034" w:rsidRDefault="00576034" w:rsidP="00576034">
            <w:pPr>
              <w:spacing w:after="0"/>
              <w:rPr>
                <w:color w:val="auto"/>
                <w:szCs w:val="22"/>
              </w:rPr>
            </w:pPr>
          </w:p>
        </w:tc>
        <w:tc>
          <w:tcPr>
            <w:tcW w:w="1135" w:type="dxa"/>
          </w:tcPr>
          <w:p w14:paraId="112009B0"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3.1.07</w:t>
            </w:r>
          </w:p>
        </w:tc>
        <w:tc>
          <w:tcPr>
            <w:tcW w:w="6123" w:type="dxa"/>
            <w:tcMar>
              <w:top w:w="0" w:type="dxa"/>
              <w:left w:w="108" w:type="dxa"/>
              <w:bottom w:w="0" w:type="dxa"/>
              <w:right w:w="108" w:type="dxa"/>
            </w:tcMar>
          </w:tcPr>
          <w:p w14:paraId="152059D7" w14:textId="77777777" w:rsidR="00576034" w:rsidRPr="00576034" w:rsidRDefault="00576034" w:rsidP="00576034">
            <w:pPr>
              <w:spacing w:after="0" w:line="240" w:lineRule="auto"/>
              <w:jc w:val="both"/>
              <w:rPr>
                <w:rFonts w:ascii="Times New Roman" w:eastAsia="Arial" w:hAnsi="Times New Roman"/>
                <w:color w:val="auto"/>
                <w:szCs w:val="22"/>
                <w:lang w:bidi="ru-RU"/>
              </w:rPr>
            </w:pPr>
            <w:r w:rsidRPr="00576034">
              <w:rPr>
                <w:rFonts w:ascii="Times New Roman" w:eastAsia="Arial" w:hAnsi="Times New Roman"/>
                <w:color w:val="auto"/>
                <w:szCs w:val="22"/>
                <w:lang w:bidi="ru-RU"/>
              </w:rPr>
              <w:t>Основные виды неисправностей пускорегулирующей аппаратуры;</w:t>
            </w:r>
          </w:p>
        </w:tc>
      </w:tr>
      <w:tr w:rsidR="00576034" w:rsidRPr="00576034" w14:paraId="0EDE9E5D" w14:textId="77777777" w:rsidTr="00D001A7">
        <w:tc>
          <w:tcPr>
            <w:tcW w:w="1668" w:type="dxa"/>
            <w:vMerge/>
            <w:tcBorders>
              <w:left w:val="single" w:sz="4" w:space="0" w:color="000000"/>
              <w:right w:val="single" w:sz="4" w:space="0" w:color="000000"/>
            </w:tcBorders>
          </w:tcPr>
          <w:p w14:paraId="05D01607" w14:textId="77777777" w:rsidR="00576034" w:rsidRPr="00576034" w:rsidRDefault="00576034" w:rsidP="00576034">
            <w:pPr>
              <w:spacing w:after="0"/>
              <w:rPr>
                <w:color w:val="auto"/>
                <w:szCs w:val="22"/>
              </w:rPr>
            </w:pPr>
          </w:p>
        </w:tc>
        <w:tc>
          <w:tcPr>
            <w:tcW w:w="1135" w:type="dxa"/>
            <w:tcBorders>
              <w:top w:val="single" w:sz="4" w:space="0" w:color="000000"/>
              <w:left w:val="single" w:sz="4" w:space="0" w:color="000000"/>
              <w:bottom w:val="single" w:sz="4" w:space="0" w:color="000000"/>
              <w:right w:val="single" w:sz="4" w:space="0" w:color="000000"/>
            </w:tcBorders>
          </w:tcPr>
          <w:p w14:paraId="1AE9B987"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3.1.08</w:t>
            </w:r>
          </w:p>
        </w:tc>
        <w:tc>
          <w:tcPr>
            <w:tcW w:w="6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7F1F40" w14:textId="77777777" w:rsidR="00576034" w:rsidRPr="00576034" w:rsidRDefault="00576034" w:rsidP="00576034">
            <w:pPr>
              <w:spacing w:after="0" w:line="240" w:lineRule="auto"/>
              <w:jc w:val="both"/>
              <w:rPr>
                <w:rFonts w:ascii="Times New Roman" w:eastAsia="Arial" w:hAnsi="Times New Roman"/>
                <w:color w:val="auto"/>
                <w:szCs w:val="22"/>
                <w:lang w:bidi="ru-RU"/>
              </w:rPr>
            </w:pPr>
            <w:r w:rsidRPr="00576034">
              <w:rPr>
                <w:rFonts w:ascii="Times New Roman" w:eastAsia="Arial" w:hAnsi="Times New Roman"/>
                <w:color w:val="auto"/>
                <w:szCs w:val="22"/>
                <w:lang w:bidi="ru-RU"/>
              </w:rPr>
              <w:t>Особенности электрооборудования автоматизации систем управления вентиляции, кондиционирования, водоснабжения, отопления;</w:t>
            </w:r>
          </w:p>
        </w:tc>
      </w:tr>
      <w:tr w:rsidR="00576034" w:rsidRPr="00576034" w14:paraId="12C69D78" w14:textId="77777777" w:rsidTr="00D001A7">
        <w:tc>
          <w:tcPr>
            <w:tcW w:w="1668" w:type="dxa"/>
            <w:vMerge/>
            <w:tcBorders>
              <w:left w:val="single" w:sz="4" w:space="0" w:color="000000"/>
              <w:right w:val="single" w:sz="4" w:space="0" w:color="000000"/>
            </w:tcBorders>
          </w:tcPr>
          <w:p w14:paraId="0D6E0D89" w14:textId="77777777" w:rsidR="00576034" w:rsidRPr="00576034" w:rsidRDefault="00576034" w:rsidP="00576034">
            <w:pPr>
              <w:spacing w:after="0"/>
              <w:rPr>
                <w:color w:val="auto"/>
                <w:szCs w:val="22"/>
              </w:rPr>
            </w:pPr>
          </w:p>
        </w:tc>
        <w:tc>
          <w:tcPr>
            <w:tcW w:w="1135" w:type="dxa"/>
            <w:tcBorders>
              <w:top w:val="single" w:sz="4" w:space="0" w:color="000000"/>
              <w:left w:val="single" w:sz="4" w:space="0" w:color="000000"/>
              <w:bottom w:val="single" w:sz="4" w:space="0" w:color="000000"/>
              <w:right w:val="single" w:sz="4" w:space="0" w:color="000000"/>
            </w:tcBorders>
          </w:tcPr>
          <w:p w14:paraId="5209F9A4"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3.1.09</w:t>
            </w:r>
          </w:p>
        </w:tc>
        <w:tc>
          <w:tcPr>
            <w:tcW w:w="6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BADD3F"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hAnsi="Times New Roman"/>
                <w:color w:val="auto"/>
                <w:szCs w:val="22"/>
              </w:rPr>
              <w:t xml:space="preserve">Типовые неисправности </w:t>
            </w:r>
            <w:r w:rsidRPr="00576034">
              <w:rPr>
                <w:rFonts w:ascii="Times New Roman" w:eastAsia="Arial" w:hAnsi="Times New Roman"/>
                <w:color w:val="auto"/>
                <w:szCs w:val="22"/>
                <w:lang w:bidi="ru-RU"/>
              </w:rPr>
              <w:t>электрических аппаратов,</w:t>
            </w:r>
            <w:r w:rsidRPr="00576034">
              <w:rPr>
                <w:rFonts w:ascii="Times New Roman" w:hAnsi="Times New Roman"/>
                <w:color w:val="auto"/>
                <w:szCs w:val="22"/>
              </w:rPr>
              <w:t xml:space="preserve"> устройств электроснабжения, электрооборудования технологического оборудования;</w:t>
            </w:r>
          </w:p>
        </w:tc>
      </w:tr>
      <w:tr w:rsidR="00576034" w:rsidRPr="00576034" w14:paraId="7BD01D84" w14:textId="77777777" w:rsidTr="00D001A7">
        <w:tc>
          <w:tcPr>
            <w:tcW w:w="1668" w:type="dxa"/>
            <w:vMerge/>
            <w:tcBorders>
              <w:left w:val="single" w:sz="4" w:space="0" w:color="000000"/>
              <w:right w:val="single" w:sz="4" w:space="0" w:color="000000"/>
            </w:tcBorders>
          </w:tcPr>
          <w:p w14:paraId="6893C76D" w14:textId="77777777" w:rsidR="00576034" w:rsidRPr="00576034" w:rsidRDefault="00576034" w:rsidP="00576034">
            <w:pPr>
              <w:spacing w:after="0"/>
              <w:rPr>
                <w:color w:val="auto"/>
                <w:szCs w:val="22"/>
              </w:rPr>
            </w:pPr>
          </w:p>
        </w:tc>
        <w:tc>
          <w:tcPr>
            <w:tcW w:w="1135" w:type="dxa"/>
            <w:tcBorders>
              <w:top w:val="single" w:sz="4" w:space="0" w:color="000000"/>
              <w:left w:val="single" w:sz="4" w:space="0" w:color="000000"/>
              <w:bottom w:val="single" w:sz="4" w:space="0" w:color="000000"/>
              <w:right w:val="single" w:sz="4" w:space="0" w:color="000000"/>
            </w:tcBorders>
          </w:tcPr>
          <w:p w14:paraId="0856A1B4"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3.1.10</w:t>
            </w:r>
          </w:p>
        </w:tc>
        <w:tc>
          <w:tcPr>
            <w:tcW w:w="6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862897"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hAnsi="Times New Roman"/>
                <w:color w:val="auto"/>
                <w:szCs w:val="22"/>
              </w:rPr>
              <w:t xml:space="preserve">Требования к производству ремонта </w:t>
            </w:r>
            <w:r w:rsidRPr="00576034">
              <w:rPr>
                <w:rFonts w:ascii="Times New Roman" w:eastAsia="Arial" w:hAnsi="Times New Roman"/>
                <w:color w:val="auto"/>
                <w:szCs w:val="22"/>
                <w:lang w:bidi="ru-RU"/>
              </w:rPr>
              <w:t>электрических аппаратов,</w:t>
            </w:r>
            <w:r w:rsidRPr="00576034">
              <w:rPr>
                <w:rFonts w:ascii="Times New Roman" w:hAnsi="Times New Roman"/>
                <w:color w:val="auto"/>
                <w:szCs w:val="22"/>
              </w:rPr>
              <w:t xml:space="preserve"> устройств электроснабжения, электрооборудования</w:t>
            </w:r>
            <w:r w:rsidRPr="00576034">
              <w:rPr>
                <w:rFonts w:ascii="Times New Roman" w:eastAsia="Arial" w:hAnsi="Times New Roman"/>
                <w:color w:val="auto"/>
                <w:szCs w:val="22"/>
                <w:lang w:bidi="ru-RU"/>
              </w:rPr>
              <w:t xml:space="preserve"> </w:t>
            </w:r>
            <w:r w:rsidRPr="00576034">
              <w:rPr>
                <w:rFonts w:ascii="Times New Roman" w:hAnsi="Times New Roman"/>
                <w:color w:val="auto"/>
                <w:szCs w:val="22"/>
              </w:rPr>
              <w:t>технологического оборудования;</w:t>
            </w:r>
          </w:p>
        </w:tc>
      </w:tr>
      <w:tr w:rsidR="00576034" w:rsidRPr="00576034" w14:paraId="7BFEE814" w14:textId="77777777" w:rsidTr="00D001A7">
        <w:tc>
          <w:tcPr>
            <w:tcW w:w="1668" w:type="dxa"/>
            <w:vMerge/>
            <w:tcBorders>
              <w:left w:val="single" w:sz="4" w:space="0" w:color="000000"/>
              <w:right w:val="single" w:sz="4" w:space="0" w:color="000000"/>
            </w:tcBorders>
          </w:tcPr>
          <w:p w14:paraId="7A094A1C" w14:textId="77777777" w:rsidR="00576034" w:rsidRPr="00576034" w:rsidRDefault="00576034" w:rsidP="00576034">
            <w:pPr>
              <w:spacing w:after="0"/>
              <w:rPr>
                <w:color w:val="auto"/>
                <w:szCs w:val="22"/>
              </w:rPr>
            </w:pPr>
          </w:p>
        </w:tc>
        <w:tc>
          <w:tcPr>
            <w:tcW w:w="1135" w:type="dxa"/>
          </w:tcPr>
          <w:p w14:paraId="516D096F"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3.1.11</w:t>
            </w:r>
          </w:p>
        </w:tc>
        <w:tc>
          <w:tcPr>
            <w:tcW w:w="6123" w:type="dxa"/>
            <w:tcMar>
              <w:top w:w="0" w:type="dxa"/>
              <w:left w:w="108" w:type="dxa"/>
              <w:bottom w:w="0" w:type="dxa"/>
              <w:right w:w="108" w:type="dxa"/>
            </w:tcMar>
          </w:tcPr>
          <w:p w14:paraId="5F0FCB80"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hAnsi="Times New Roman"/>
                <w:color w:val="auto"/>
                <w:szCs w:val="22"/>
              </w:rPr>
              <w:t xml:space="preserve">Типовые неисправности </w:t>
            </w:r>
            <w:r w:rsidRPr="00576034">
              <w:rPr>
                <w:rFonts w:ascii="Times New Roman" w:eastAsia="Arial" w:hAnsi="Times New Roman"/>
                <w:color w:val="auto"/>
                <w:szCs w:val="22"/>
                <w:lang w:bidi="ru-RU"/>
              </w:rPr>
              <w:t>электрических аппаратов,</w:t>
            </w:r>
            <w:r w:rsidRPr="00576034">
              <w:rPr>
                <w:rFonts w:ascii="Times New Roman" w:hAnsi="Times New Roman"/>
                <w:color w:val="auto"/>
                <w:szCs w:val="22"/>
              </w:rPr>
              <w:t xml:space="preserve"> устройств электроснабжения, электрооборудования технологического оборудования;</w:t>
            </w:r>
          </w:p>
        </w:tc>
      </w:tr>
      <w:tr w:rsidR="00576034" w:rsidRPr="00576034" w14:paraId="5AC1FBD0" w14:textId="77777777" w:rsidTr="00D001A7">
        <w:tc>
          <w:tcPr>
            <w:tcW w:w="1668" w:type="dxa"/>
            <w:vMerge/>
            <w:tcBorders>
              <w:left w:val="single" w:sz="4" w:space="0" w:color="000000"/>
              <w:right w:val="single" w:sz="4" w:space="0" w:color="000000"/>
            </w:tcBorders>
          </w:tcPr>
          <w:p w14:paraId="7D1A4DC2" w14:textId="77777777" w:rsidR="00576034" w:rsidRPr="00576034" w:rsidRDefault="00576034" w:rsidP="00576034">
            <w:pPr>
              <w:spacing w:after="0"/>
              <w:rPr>
                <w:color w:val="auto"/>
                <w:szCs w:val="22"/>
              </w:rPr>
            </w:pPr>
          </w:p>
        </w:tc>
        <w:tc>
          <w:tcPr>
            <w:tcW w:w="1135" w:type="dxa"/>
          </w:tcPr>
          <w:p w14:paraId="75260D79"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3.1.12</w:t>
            </w:r>
          </w:p>
        </w:tc>
        <w:tc>
          <w:tcPr>
            <w:tcW w:w="6123" w:type="dxa"/>
            <w:tcMar>
              <w:top w:w="0" w:type="dxa"/>
              <w:left w:w="108" w:type="dxa"/>
              <w:bottom w:w="0" w:type="dxa"/>
              <w:right w:w="108" w:type="dxa"/>
            </w:tcMar>
          </w:tcPr>
          <w:p w14:paraId="4FDFE0DA" w14:textId="77777777" w:rsidR="00576034" w:rsidRPr="00576034" w:rsidRDefault="00576034" w:rsidP="00576034">
            <w:pPr>
              <w:widowControl w:val="0"/>
              <w:autoSpaceDE w:val="0"/>
              <w:autoSpaceDN w:val="0"/>
              <w:adjustRightInd w:val="0"/>
              <w:spacing w:after="0" w:line="240" w:lineRule="auto"/>
              <w:jc w:val="both"/>
              <w:rPr>
                <w:rFonts w:ascii="Times New Roman" w:eastAsia="Arial" w:hAnsi="Times New Roman"/>
                <w:color w:val="auto"/>
                <w:szCs w:val="22"/>
                <w:lang w:bidi="ru-RU"/>
              </w:rPr>
            </w:pPr>
            <w:r w:rsidRPr="00576034">
              <w:rPr>
                <w:rFonts w:ascii="Times New Roman" w:eastAsia="Arial" w:hAnsi="Times New Roman"/>
                <w:color w:val="auto"/>
                <w:szCs w:val="22"/>
                <w:lang w:bidi="ru-RU"/>
              </w:rPr>
              <w:t>Требования охраны труда, пожарной, промышленной, экологической безопасности и электробезопасности;</w:t>
            </w:r>
          </w:p>
        </w:tc>
      </w:tr>
      <w:tr w:rsidR="00576034" w:rsidRPr="00576034" w14:paraId="1866AA39" w14:textId="77777777" w:rsidTr="00D001A7">
        <w:tc>
          <w:tcPr>
            <w:tcW w:w="1668" w:type="dxa"/>
            <w:vMerge/>
            <w:tcBorders>
              <w:left w:val="single" w:sz="4" w:space="0" w:color="000000"/>
              <w:right w:val="single" w:sz="4" w:space="0" w:color="000000"/>
            </w:tcBorders>
          </w:tcPr>
          <w:p w14:paraId="5EE634A0" w14:textId="77777777" w:rsidR="00576034" w:rsidRPr="00576034" w:rsidRDefault="00576034" w:rsidP="00576034">
            <w:pPr>
              <w:spacing w:after="0"/>
              <w:rPr>
                <w:color w:val="auto"/>
                <w:szCs w:val="22"/>
              </w:rPr>
            </w:pPr>
          </w:p>
        </w:tc>
        <w:tc>
          <w:tcPr>
            <w:tcW w:w="1135" w:type="dxa"/>
          </w:tcPr>
          <w:p w14:paraId="407DC4B4"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3.1.13</w:t>
            </w:r>
          </w:p>
        </w:tc>
        <w:tc>
          <w:tcPr>
            <w:tcW w:w="6123" w:type="dxa"/>
            <w:tcMar>
              <w:top w:w="0" w:type="dxa"/>
              <w:left w:w="108" w:type="dxa"/>
              <w:bottom w:w="0" w:type="dxa"/>
              <w:right w:w="108" w:type="dxa"/>
            </w:tcMar>
          </w:tcPr>
          <w:p w14:paraId="33EFFA6B"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eastAsia="Arial" w:hAnsi="Times New Roman"/>
                <w:color w:val="auto"/>
                <w:szCs w:val="22"/>
                <w:lang w:bidi="ru-RU"/>
              </w:rPr>
              <w:t>Требования, предъявляемые к рабочему месту для производства работ по ремонту электрических аппаратов,</w:t>
            </w:r>
            <w:r w:rsidRPr="00576034">
              <w:rPr>
                <w:rFonts w:ascii="Times New Roman" w:hAnsi="Times New Roman"/>
                <w:color w:val="auto"/>
                <w:szCs w:val="22"/>
              </w:rPr>
              <w:t xml:space="preserve"> устройств электроснабжения, электрооборудования</w:t>
            </w:r>
            <w:r w:rsidRPr="00576034">
              <w:rPr>
                <w:rFonts w:ascii="Times New Roman" w:eastAsia="Arial" w:hAnsi="Times New Roman"/>
                <w:color w:val="auto"/>
                <w:szCs w:val="22"/>
                <w:lang w:bidi="ru-RU"/>
              </w:rPr>
              <w:t xml:space="preserve"> </w:t>
            </w:r>
            <w:r w:rsidRPr="00576034">
              <w:rPr>
                <w:rFonts w:ascii="Times New Roman" w:hAnsi="Times New Roman"/>
                <w:color w:val="auto"/>
                <w:szCs w:val="22"/>
              </w:rPr>
              <w:t>технологического оборудования;</w:t>
            </w:r>
          </w:p>
        </w:tc>
      </w:tr>
      <w:tr w:rsidR="00576034" w:rsidRPr="00576034" w14:paraId="40AD49A0" w14:textId="77777777" w:rsidTr="00D001A7">
        <w:tc>
          <w:tcPr>
            <w:tcW w:w="1668" w:type="dxa"/>
            <w:vMerge/>
            <w:tcBorders>
              <w:left w:val="single" w:sz="4" w:space="0" w:color="000000"/>
              <w:right w:val="single" w:sz="4" w:space="0" w:color="000000"/>
            </w:tcBorders>
          </w:tcPr>
          <w:p w14:paraId="359D0DE5" w14:textId="77777777" w:rsidR="00576034" w:rsidRPr="00576034" w:rsidRDefault="00576034" w:rsidP="00576034">
            <w:pPr>
              <w:spacing w:after="0"/>
              <w:rPr>
                <w:color w:val="auto"/>
                <w:szCs w:val="22"/>
              </w:rPr>
            </w:pPr>
          </w:p>
        </w:tc>
        <w:tc>
          <w:tcPr>
            <w:tcW w:w="1135" w:type="dxa"/>
          </w:tcPr>
          <w:p w14:paraId="652AE514"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3.1.14</w:t>
            </w:r>
          </w:p>
        </w:tc>
        <w:tc>
          <w:tcPr>
            <w:tcW w:w="6123" w:type="dxa"/>
            <w:tcMar>
              <w:top w:w="0" w:type="dxa"/>
              <w:left w:w="108" w:type="dxa"/>
              <w:bottom w:w="0" w:type="dxa"/>
              <w:right w:w="108" w:type="dxa"/>
            </w:tcMar>
          </w:tcPr>
          <w:p w14:paraId="39A316C5"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hAnsi="Times New Roman"/>
                <w:color w:val="auto"/>
                <w:szCs w:val="22"/>
              </w:rPr>
              <w:t xml:space="preserve">Требования, предъявляемые к рабочему месту для производства ремонтных работ </w:t>
            </w:r>
            <w:r w:rsidRPr="00576034">
              <w:rPr>
                <w:rFonts w:ascii="Times New Roman" w:eastAsia="Arial" w:hAnsi="Times New Roman"/>
                <w:color w:val="auto"/>
                <w:szCs w:val="22"/>
                <w:lang w:bidi="ru-RU"/>
              </w:rPr>
              <w:t>электрических аппаратов,</w:t>
            </w:r>
            <w:r w:rsidRPr="00576034">
              <w:rPr>
                <w:rFonts w:ascii="Times New Roman" w:hAnsi="Times New Roman"/>
                <w:color w:val="auto"/>
                <w:szCs w:val="22"/>
              </w:rPr>
              <w:t xml:space="preserve"> устройств электроснабжения, электрооборудования технологического оборудования;</w:t>
            </w:r>
          </w:p>
        </w:tc>
      </w:tr>
      <w:tr w:rsidR="00576034" w:rsidRPr="00576034" w14:paraId="79944F30" w14:textId="77777777" w:rsidTr="00D001A7">
        <w:tc>
          <w:tcPr>
            <w:tcW w:w="1668" w:type="dxa"/>
            <w:vMerge/>
            <w:tcBorders>
              <w:left w:val="single" w:sz="4" w:space="0" w:color="000000"/>
              <w:right w:val="single" w:sz="4" w:space="0" w:color="000000"/>
            </w:tcBorders>
          </w:tcPr>
          <w:p w14:paraId="52EE5298" w14:textId="77777777" w:rsidR="00576034" w:rsidRPr="00576034" w:rsidRDefault="00576034" w:rsidP="00576034">
            <w:pPr>
              <w:spacing w:after="0"/>
              <w:rPr>
                <w:color w:val="auto"/>
                <w:szCs w:val="22"/>
              </w:rPr>
            </w:pPr>
          </w:p>
        </w:tc>
        <w:tc>
          <w:tcPr>
            <w:tcW w:w="1135" w:type="dxa"/>
          </w:tcPr>
          <w:p w14:paraId="1BE37866"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3.1.15</w:t>
            </w:r>
          </w:p>
        </w:tc>
        <w:tc>
          <w:tcPr>
            <w:tcW w:w="6123" w:type="dxa"/>
            <w:tcMar>
              <w:top w:w="0" w:type="dxa"/>
              <w:left w:w="108" w:type="dxa"/>
              <w:bottom w:w="0" w:type="dxa"/>
              <w:right w:w="108" w:type="dxa"/>
            </w:tcMar>
          </w:tcPr>
          <w:p w14:paraId="008E991B" w14:textId="77777777" w:rsidR="00576034" w:rsidRPr="00576034" w:rsidRDefault="00576034" w:rsidP="00576034">
            <w:pPr>
              <w:spacing w:after="0" w:line="240" w:lineRule="auto"/>
              <w:jc w:val="both"/>
              <w:rPr>
                <w:rFonts w:ascii="Times New Roman" w:eastAsia="Arial" w:hAnsi="Times New Roman"/>
                <w:color w:val="auto"/>
                <w:szCs w:val="22"/>
                <w:lang w:bidi="ru-RU"/>
              </w:rPr>
            </w:pPr>
            <w:r w:rsidRPr="00576034">
              <w:rPr>
                <w:rFonts w:ascii="Times New Roman" w:eastAsia="Arial" w:hAnsi="Times New Roman"/>
                <w:color w:val="auto"/>
                <w:szCs w:val="22"/>
                <w:lang w:bidi="ru-RU"/>
              </w:rPr>
              <w:t>Устройство и основные неисправности реостатов;</w:t>
            </w:r>
          </w:p>
        </w:tc>
      </w:tr>
      <w:tr w:rsidR="00576034" w:rsidRPr="00576034" w14:paraId="2998FB5E" w14:textId="77777777" w:rsidTr="00D001A7">
        <w:tc>
          <w:tcPr>
            <w:tcW w:w="1668" w:type="dxa"/>
            <w:vMerge/>
            <w:tcBorders>
              <w:left w:val="single" w:sz="4" w:space="0" w:color="000000"/>
              <w:right w:val="single" w:sz="4" w:space="0" w:color="000000"/>
            </w:tcBorders>
          </w:tcPr>
          <w:p w14:paraId="49AECEFD" w14:textId="77777777" w:rsidR="00576034" w:rsidRPr="00576034" w:rsidRDefault="00576034" w:rsidP="00576034">
            <w:pPr>
              <w:spacing w:after="0"/>
              <w:rPr>
                <w:color w:val="auto"/>
                <w:szCs w:val="22"/>
              </w:rPr>
            </w:pPr>
          </w:p>
        </w:tc>
        <w:tc>
          <w:tcPr>
            <w:tcW w:w="1135" w:type="dxa"/>
          </w:tcPr>
          <w:p w14:paraId="52478A2A"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3.1.16</w:t>
            </w:r>
          </w:p>
        </w:tc>
        <w:tc>
          <w:tcPr>
            <w:tcW w:w="6123" w:type="dxa"/>
            <w:tcMar>
              <w:top w:w="0" w:type="dxa"/>
              <w:left w:w="108" w:type="dxa"/>
              <w:bottom w:w="0" w:type="dxa"/>
              <w:right w:w="108" w:type="dxa"/>
            </w:tcMar>
          </w:tcPr>
          <w:p w14:paraId="1D8C4753" w14:textId="77777777" w:rsidR="00576034" w:rsidRPr="00576034" w:rsidRDefault="00576034" w:rsidP="00576034">
            <w:pPr>
              <w:spacing w:after="0" w:line="240" w:lineRule="auto"/>
              <w:jc w:val="both"/>
              <w:rPr>
                <w:rFonts w:ascii="Times New Roman" w:eastAsia="Arial" w:hAnsi="Times New Roman"/>
                <w:color w:val="auto"/>
                <w:szCs w:val="22"/>
                <w:lang w:bidi="ru-RU"/>
              </w:rPr>
            </w:pPr>
            <w:r w:rsidRPr="00576034">
              <w:rPr>
                <w:rFonts w:ascii="Times New Roman" w:eastAsia="Arial" w:hAnsi="Times New Roman"/>
                <w:color w:val="auto"/>
                <w:szCs w:val="22"/>
                <w:lang w:bidi="ru-RU"/>
              </w:rPr>
              <w:t>Устройство контакторов и магнитных пускателей;</w:t>
            </w:r>
          </w:p>
        </w:tc>
      </w:tr>
      <w:tr w:rsidR="00576034" w:rsidRPr="00576034" w14:paraId="41A3CBBD" w14:textId="77777777" w:rsidTr="00D001A7">
        <w:tc>
          <w:tcPr>
            <w:tcW w:w="1668" w:type="dxa"/>
            <w:vMerge/>
            <w:tcBorders>
              <w:left w:val="single" w:sz="4" w:space="0" w:color="000000"/>
              <w:right w:val="single" w:sz="4" w:space="0" w:color="000000"/>
            </w:tcBorders>
          </w:tcPr>
          <w:p w14:paraId="6CF0122C" w14:textId="77777777" w:rsidR="00576034" w:rsidRPr="00576034" w:rsidRDefault="00576034" w:rsidP="00576034">
            <w:pPr>
              <w:spacing w:after="0"/>
              <w:rPr>
                <w:color w:val="auto"/>
                <w:szCs w:val="22"/>
              </w:rPr>
            </w:pPr>
          </w:p>
        </w:tc>
        <w:tc>
          <w:tcPr>
            <w:tcW w:w="1135" w:type="dxa"/>
          </w:tcPr>
          <w:p w14:paraId="50F617B2"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3.1.17</w:t>
            </w:r>
          </w:p>
        </w:tc>
        <w:tc>
          <w:tcPr>
            <w:tcW w:w="6123" w:type="dxa"/>
            <w:tcMar>
              <w:top w:w="0" w:type="dxa"/>
              <w:left w:w="108" w:type="dxa"/>
              <w:bottom w:w="0" w:type="dxa"/>
              <w:right w:w="108" w:type="dxa"/>
            </w:tcMar>
          </w:tcPr>
          <w:p w14:paraId="0BF7EF4B" w14:textId="77777777" w:rsidR="00576034" w:rsidRPr="00576034" w:rsidRDefault="00576034" w:rsidP="00576034">
            <w:pPr>
              <w:spacing w:after="0" w:line="240" w:lineRule="auto"/>
              <w:jc w:val="both"/>
              <w:rPr>
                <w:rFonts w:ascii="Times New Roman" w:hAnsi="Times New Roman"/>
                <w:b/>
                <w:color w:val="auto"/>
                <w:szCs w:val="22"/>
              </w:rPr>
            </w:pPr>
            <w:r w:rsidRPr="00576034">
              <w:rPr>
                <w:rFonts w:ascii="Times New Roman" w:eastAsia="Arial" w:hAnsi="Times New Roman"/>
                <w:color w:val="auto"/>
                <w:szCs w:val="22"/>
                <w:lang w:bidi="ru-RU"/>
              </w:rPr>
              <w:t>Устройство предохранителей, рубильников и пакетных выключателей</w:t>
            </w:r>
          </w:p>
        </w:tc>
      </w:tr>
      <w:tr w:rsidR="00576034" w:rsidRPr="00576034" w14:paraId="0BA08C39" w14:textId="77777777" w:rsidTr="00D001A7">
        <w:trPr>
          <w:trHeight w:val="150"/>
        </w:trPr>
        <w:tc>
          <w:tcPr>
            <w:tcW w:w="1668" w:type="dxa"/>
            <w:vMerge/>
            <w:tcBorders>
              <w:left w:val="single" w:sz="4" w:space="0" w:color="000000"/>
              <w:right w:val="single" w:sz="4" w:space="0" w:color="000000"/>
            </w:tcBorders>
          </w:tcPr>
          <w:p w14:paraId="43CBF40B" w14:textId="77777777" w:rsidR="00576034" w:rsidRPr="00576034" w:rsidRDefault="00576034" w:rsidP="00576034">
            <w:pPr>
              <w:spacing w:after="0"/>
              <w:rPr>
                <w:color w:val="auto"/>
                <w:szCs w:val="22"/>
              </w:rPr>
            </w:pPr>
          </w:p>
        </w:tc>
        <w:tc>
          <w:tcPr>
            <w:tcW w:w="1135" w:type="dxa"/>
            <w:tcBorders>
              <w:bottom w:val="single" w:sz="4" w:space="0" w:color="auto"/>
            </w:tcBorders>
          </w:tcPr>
          <w:p w14:paraId="025E106F"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3.2.01</w:t>
            </w:r>
          </w:p>
        </w:tc>
        <w:tc>
          <w:tcPr>
            <w:tcW w:w="6123" w:type="dxa"/>
            <w:tcBorders>
              <w:bottom w:val="single" w:sz="4" w:space="0" w:color="auto"/>
            </w:tcBorders>
            <w:tcMar>
              <w:top w:w="0" w:type="dxa"/>
              <w:left w:w="108" w:type="dxa"/>
              <w:bottom w:w="0" w:type="dxa"/>
              <w:right w:w="108" w:type="dxa"/>
            </w:tcMar>
          </w:tcPr>
          <w:p w14:paraId="6DA91BE8" w14:textId="77777777" w:rsidR="00576034" w:rsidRPr="00576034" w:rsidRDefault="00576034" w:rsidP="00576034">
            <w:pPr>
              <w:spacing w:after="0" w:line="240" w:lineRule="auto"/>
              <w:jc w:val="both"/>
              <w:rPr>
                <w:rFonts w:ascii="Times New Roman" w:eastAsia="Arial" w:hAnsi="Times New Roman"/>
                <w:color w:val="auto"/>
                <w:szCs w:val="22"/>
                <w:lang w:bidi="ru-RU"/>
              </w:rPr>
            </w:pPr>
            <w:r w:rsidRPr="00576034">
              <w:rPr>
                <w:rFonts w:ascii="Times New Roman" w:eastAsia="Arial" w:hAnsi="Times New Roman"/>
                <w:color w:val="auto"/>
                <w:szCs w:val="22"/>
                <w:lang w:bidi="ru-RU"/>
              </w:rPr>
              <w:t>Виды и правила применения средств индивидуальной и коллективной защиты при выполнении работ по ремонту электрических аппаратов,</w:t>
            </w:r>
            <w:r w:rsidRPr="00576034">
              <w:rPr>
                <w:rFonts w:ascii="Times New Roman" w:hAnsi="Times New Roman"/>
                <w:color w:val="auto"/>
                <w:szCs w:val="22"/>
              </w:rPr>
              <w:t xml:space="preserve"> устройств электроснабжения, электрооборудования</w:t>
            </w:r>
            <w:r w:rsidRPr="00576034">
              <w:rPr>
                <w:rFonts w:ascii="Times New Roman" w:eastAsia="Arial" w:hAnsi="Times New Roman"/>
                <w:color w:val="auto"/>
                <w:szCs w:val="22"/>
                <w:lang w:bidi="ru-RU"/>
              </w:rPr>
              <w:t xml:space="preserve"> </w:t>
            </w:r>
            <w:r w:rsidRPr="00576034">
              <w:rPr>
                <w:rFonts w:ascii="Times New Roman" w:hAnsi="Times New Roman"/>
                <w:color w:val="auto"/>
                <w:szCs w:val="22"/>
              </w:rPr>
              <w:t>технологического оборудования</w:t>
            </w:r>
            <w:r w:rsidRPr="00576034">
              <w:rPr>
                <w:rFonts w:ascii="Times New Roman" w:eastAsia="Arial" w:hAnsi="Times New Roman"/>
                <w:color w:val="auto"/>
                <w:szCs w:val="22"/>
                <w:lang w:bidi="ru-RU"/>
              </w:rPr>
              <w:t>;</w:t>
            </w:r>
          </w:p>
        </w:tc>
      </w:tr>
      <w:tr w:rsidR="00576034" w:rsidRPr="00576034" w14:paraId="7C227E97" w14:textId="77777777" w:rsidTr="00D001A7">
        <w:trPr>
          <w:trHeight w:val="105"/>
        </w:trPr>
        <w:tc>
          <w:tcPr>
            <w:tcW w:w="1668" w:type="dxa"/>
            <w:vMerge/>
            <w:tcBorders>
              <w:left w:val="single" w:sz="4" w:space="0" w:color="000000"/>
              <w:right w:val="single" w:sz="4" w:space="0" w:color="000000"/>
            </w:tcBorders>
          </w:tcPr>
          <w:p w14:paraId="29301158" w14:textId="77777777" w:rsidR="00576034" w:rsidRPr="00576034" w:rsidRDefault="00576034" w:rsidP="00576034">
            <w:pPr>
              <w:spacing w:after="0"/>
              <w:rPr>
                <w:color w:val="auto"/>
                <w:szCs w:val="22"/>
              </w:rPr>
            </w:pPr>
          </w:p>
        </w:tc>
        <w:tc>
          <w:tcPr>
            <w:tcW w:w="1135" w:type="dxa"/>
            <w:tcBorders>
              <w:top w:val="single" w:sz="4" w:space="0" w:color="auto"/>
              <w:bottom w:val="single" w:sz="4" w:space="0" w:color="auto"/>
            </w:tcBorders>
          </w:tcPr>
          <w:p w14:paraId="34161E02"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3.2.02</w:t>
            </w:r>
          </w:p>
        </w:tc>
        <w:tc>
          <w:tcPr>
            <w:tcW w:w="6123" w:type="dxa"/>
            <w:tcBorders>
              <w:top w:val="single" w:sz="4" w:space="0" w:color="auto"/>
              <w:bottom w:val="single" w:sz="4" w:space="0" w:color="auto"/>
            </w:tcBorders>
            <w:tcMar>
              <w:top w:w="0" w:type="dxa"/>
              <w:left w:w="108" w:type="dxa"/>
              <w:bottom w:w="0" w:type="dxa"/>
              <w:right w:w="108" w:type="dxa"/>
            </w:tcMar>
          </w:tcPr>
          <w:p w14:paraId="4F89FFAD" w14:textId="77777777" w:rsidR="00576034" w:rsidRPr="00576034" w:rsidRDefault="00576034" w:rsidP="00576034">
            <w:pPr>
              <w:spacing w:after="0" w:line="240" w:lineRule="auto"/>
              <w:jc w:val="both"/>
              <w:rPr>
                <w:rFonts w:ascii="Times New Roman" w:eastAsia="Arial" w:hAnsi="Times New Roman"/>
                <w:color w:val="auto"/>
                <w:szCs w:val="22"/>
                <w:lang w:bidi="ru-RU"/>
              </w:rPr>
            </w:pPr>
            <w:r w:rsidRPr="00576034">
              <w:rPr>
                <w:rFonts w:ascii="Times New Roman" w:hAnsi="Times New Roman"/>
                <w:color w:val="auto"/>
                <w:szCs w:val="22"/>
              </w:rPr>
              <w:t xml:space="preserve">Виды, конструкция и назначение </w:t>
            </w:r>
            <w:r w:rsidRPr="00576034">
              <w:rPr>
                <w:rFonts w:ascii="Times New Roman" w:eastAsia="Arial" w:hAnsi="Times New Roman"/>
                <w:color w:val="auto"/>
                <w:szCs w:val="22"/>
                <w:lang w:bidi="ru-RU"/>
              </w:rPr>
              <w:t>электрических аппаратов,</w:t>
            </w:r>
            <w:r w:rsidRPr="00576034">
              <w:rPr>
                <w:rFonts w:ascii="Times New Roman" w:hAnsi="Times New Roman"/>
                <w:color w:val="auto"/>
                <w:szCs w:val="22"/>
              </w:rPr>
              <w:t xml:space="preserve"> устройств электроснабжения, электрооборудования</w:t>
            </w:r>
            <w:r w:rsidRPr="00576034">
              <w:rPr>
                <w:rFonts w:ascii="Times New Roman" w:eastAsia="Arial" w:hAnsi="Times New Roman"/>
                <w:color w:val="auto"/>
                <w:szCs w:val="22"/>
                <w:lang w:bidi="ru-RU"/>
              </w:rPr>
              <w:t xml:space="preserve"> </w:t>
            </w:r>
            <w:r w:rsidRPr="00576034">
              <w:rPr>
                <w:rFonts w:ascii="Times New Roman" w:hAnsi="Times New Roman"/>
                <w:color w:val="auto"/>
                <w:szCs w:val="22"/>
              </w:rPr>
              <w:t>технологического оборудования</w:t>
            </w:r>
            <w:r w:rsidRPr="00576034">
              <w:rPr>
                <w:rFonts w:ascii="Times New Roman" w:eastAsia="Arial" w:hAnsi="Times New Roman"/>
                <w:color w:val="auto"/>
                <w:szCs w:val="22"/>
                <w:lang w:bidi="ru-RU"/>
              </w:rPr>
              <w:t>;</w:t>
            </w:r>
          </w:p>
        </w:tc>
      </w:tr>
      <w:tr w:rsidR="00576034" w:rsidRPr="00576034" w14:paraId="0683893B" w14:textId="77777777" w:rsidTr="00D001A7">
        <w:tc>
          <w:tcPr>
            <w:tcW w:w="1668" w:type="dxa"/>
            <w:vMerge/>
            <w:tcBorders>
              <w:left w:val="single" w:sz="4" w:space="0" w:color="000000"/>
              <w:right w:val="single" w:sz="4" w:space="0" w:color="000000"/>
            </w:tcBorders>
          </w:tcPr>
          <w:p w14:paraId="525F5287" w14:textId="77777777" w:rsidR="00576034" w:rsidRPr="00576034" w:rsidRDefault="00576034" w:rsidP="00576034">
            <w:pPr>
              <w:spacing w:after="0"/>
              <w:rPr>
                <w:color w:val="auto"/>
                <w:szCs w:val="22"/>
              </w:rPr>
            </w:pPr>
          </w:p>
        </w:tc>
        <w:tc>
          <w:tcPr>
            <w:tcW w:w="1135" w:type="dxa"/>
            <w:tcBorders>
              <w:top w:val="single" w:sz="4" w:space="0" w:color="auto"/>
            </w:tcBorders>
          </w:tcPr>
          <w:p w14:paraId="2DEDDFA2"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3.2.03</w:t>
            </w:r>
          </w:p>
        </w:tc>
        <w:tc>
          <w:tcPr>
            <w:tcW w:w="6123" w:type="dxa"/>
            <w:tcBorders>
              <w:top w:val="single" w:sz="4" w:space="0" w:color="auto"/>
            </w:tcBorders>
            <w:tcMar>
              <w:top w:w="0" w:type="dxa"/>
              <w:left w:w="108" w:type="dxa"/>
              <w:bottom w:w="0" w:type="dxa"/>
              <w:right w:w="108" w:type="dxa"/>
            </w:tcMar>
          </w:tcPr>
          <w:p w14:paraId="19A9147C"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eastAsia="Arial" w:hAnsi="Times New Roman"/>
                <w:color w:val="auto"/>
                <w:szCs w:val="22"/>
                <w:lang w:bidi="ru-RU"/>
              </w:rPr>
              <w:t xml:space="preserve">Классификация электрических аппаратов, </w:t>
            </w:r>
            <w:r w:rsidRPr="00576034">
              <w:rPr>
                <w:rFonts w:ascii="Times New Roman" w:hAnsi="Times New Roman"/>
                <w:color w:val="auto"/>
                <w:szCs w:val="22"/>
              </w:rPr>
              <w:t>устройств электроснабжения, электрооборудования</w:t>
            </w:r>
            <w:r w:rsidRPr="00576034">
              <w:rPr>
                <w:rFonts w:ascii="Times New Roman" w:eastAsia="Arial" w:hAnsi="Times New Roman"/>
                <w:color w:val="auto"/>
                <w:szCs w:val="22"/>
                <w:lang w:bidi="ru-RU"/>
              </w:rPr>
              <w:t xml:space="preserve"> </w:t>
            </w:r>
            <w:r w:rsidRPr="00576034">
              <w:rPr>
                <w:rFonts w:ascii="Times New Roman" w:hAnsi="Times New Roman"/>
                <w:color w:val="auto"/>
                <w:szCs w:val="22"/>
              </w:rPr>
              <w:t>технологического оборудования;</w:t>
            </w:r>
          </w:p>
        </w:tc>
      </w:tr>
      <w:tr w:rsidR="00576034" w:rsidRPr="00576034" w14:paraId="1F61CDBC" w14:textId="77777777" w:rsidTr="00D001A7">
        <w:tc>
          <w:tcPr>
            <w:tcW w:w="1668" w:type="dxa"/>
            <w:vMerge/>
            <w:tcBorders>
              <w:left w:val="single" w:sz="4" w:space="0" w:color="000000"/>
              <w:right w:val="single" w:sz="4" w:space="0" w:color="000000"/>
            </w:tcBorders>
          </w:tcPr>
          <w:p w14:paraId="7F34480A" w14:textId="77777777" w:rsidR="00576034" w:rsidRPr="00576034" w:rsidRDefault="00576034" w:rsidP="00576034">
            <w:pPr>
              <w:spacing w:after="0"/>
              <w:rPr>
                <w:color w:val="auto"/>
                <w:szCs w:val="22"/>
              </w:rPr>
            </w:pPr>
          </w:p>
        </w:tc>
        <w:tc>
          <w:tcPr>
            <w:tcW w:w="1135" w:type="dxa"/>
          </w:tcPr>
          <w:p w14:paraId="13BC9CE6"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3.2.04</w:t>
            </w:r>
          </w:p>
        </w:tc>
        <w:tc>
          <w:tcPr>
            <w:tcW w:w="6123" w:type="dxa"/>
            <w:tcMar>
              <w:top w:w="0" w:type="dxa"/>
              <w:left w:w="108" w:type="dxa"/>
              <w:bottom w:w="0" w:type="dxa"/>
              <w:right w:w="108" w:type="dxa"/>
            </w:tcMar>
          </w:tcPr>
          <w:p w14:paraId="45DBE15F"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hAnsi="Times New Roman"/>
                <w:color w:val="auto"/>
                <w:szCs w:val="22"/>
              </w:rPr>
              <w:t xml:space="preserve">Методы устранения неисправностей </w:t>
            </w:r>
            <w:r w:rsidRPr="00576034">
              <w:rPr>
                <w:rFonts w:ascii="Times New Roman" w:eastAsia="Arial" w:hAnsi="Times New Roman"/>
                <w:color w:val="auto"/>
                <w:szCs w:val="22"/>
                <w:lang w:bidi="ru-RU"/>
              </w:rPr>
              <w:t>электрических аппаратов,</w:t>
            </w:r>
            <w:r w:rsidRPr="00576034">
              <w:rPr>
                <w:rFonts w:ascii="Times New Roman" w:hAnsi="Times New Roman"/>
                <w:color w:val="auto"/>
                <w:szCs w:val="22"/>
              </w:rPr>
              <w:t xml:space="preserve"> устройств электроснабжения, электрооборудования</w:t>
            </w:r>
            <w:r w:rsidRPr="00576034">
              <w:rPr>
                <w:rFonts w:ascii="Times New Roman" w:eastAsia="Arial" w:hAnsi="Times New Roman"/>
                <w:color w:val="auto"/>
                <w:szCs w:val="22"/>
                <w:lang w:bidi="ru-RU"/>
              </w:rPr>
              <w:t xml:space="preserve"> </w:t>
            </w:r>
            <w:r w:rsidRPr="00576034">
              <w:rPr>
                <w:rFonts w:ascii="Times New Roman" w:hAnsi="Times New Roman"/>
                <w:color w:val="auto"/>
                <w:szCs w:val="22"/>
              </w:rPr>
              <w:t>технологического оборудования;</w:t>
            </w:r>
          </w:p>
        </w:tc>
      </w:tr>
      <w:tr w:rsidR="00576034" w:rsidRPr="00576034" w14:paraId="325BF880" w14:textId="77777777" w:rsidTr="00D001A7">
        <w:tc>
          <w:tcPr>
            <w:tcW w:w="1668" w:type="dxa"/>
            <w:vMerge/>
            <w:tcBorders>
              <w:left w:val="single" w:sz="4" w:space="0" w:color="000000"/>
              <w:right w:val="single" w:sz="4" w:space="0" w:color="000000"/>
            </w:tcBorders>
          </w:tcPr>
          <w:p w14:paraId="061E5F12" w14:textId="77777777" w:rsidR="00576034" w:rsidRPr="00576034" w:rsidRDefault="00576034" w:rsidP="00576034">
            <w:pPr>
              <w:spacing w:after="0"/>
              <w:rPr>
                <w:color w:val="auto"/>
                <w:szCs w:val="22"/>
              </w:rPr>
            </w:pPr>
          </w:p>
        </w:tc>
        <w:tc>
          <w:tcPr>
            <w:tcW w:w="1135" w:type="dxa"/>
          </w:tcPr>
          <w:p w14:paraId="5631EABD"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3.2.05</w:t>
            </w:r>
          </w:p>
        </w:tc>
        <w:tc>
          <w:tcPr>
            <w:tcW w:w="6123" w:type="dxa"/>
            <w:tcMar>
              <w:top w:w="0" w:type="dxa"/>
              <w:left w:w="108" w:type="dxa"/>
              <w:bottom w:w="0" w:type="dxa"/>
              <w:right w:w="108" w:type="dxa"/>
            </w:tcMar>
          </w:tcPr>
          <w:p w14:paraId="54072D26"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eastAsia="Arial" w:hAnsi="Times New Roman"/>
                <w:color w:val="auto"/>
                <w:szCs w:val="22"/>
                <w:lang w:bidi="ru-RU"/>
              </w:rPr>
              <w:t>Назначение, конструктивное исполнение, технические характеристики и область применения электрических аппаратов,</w:t>
            </w:r>
            <w:r w:rsidRPr="00576034">
              <w:rPr>
                <w:rFonts w:ascii="Times New Roman" w:hAnsi="Times New Roman"/>
                <w:color w:val="auto"/>
                <w:szCs w:val="22"/>
              </w:rPr>
              <w:t xml:space="preserve"> устройств электроснабжения, электрооборудования технологического оборудования;</w:t>
            </w:r>
          </w:p>
        </w:tc>
      </w:tr>
      <w:tr w:rsidR="00576034" w:rsidRPr="00576034" w14:paraId="71F74D30" w14:textId="77777777" w:rsidTr="00D001A7">
        <w:tc>
          <w:tcPr>
            <w:tcW w:w="1668" w:type="dxa"/>
            <w:vMerge/>
            <w:tcBorders>
              <w:left w:val="single" w:sz="4" w:space="0" w:color="000000"/>
              <w:right w:val="single" w:sz="4" w:space="0" w:color="000000"/>
            </w:tcBorders>
          </w:tcPr>
          <w:p w14:paraId="0D591D58" w14:textId="77777777" w:rsidR="00576034" w:rsidRPr="00576034" w:rsidRDefault="00576034" w:rsidP="00576034">
            <w:pPr>
              <w:spacing w:after="0"/>
              <w:rPr>
                <w:color w:val="auto"/>
                <w:szCs w:val="22"/>
              </w:rPr>
            </w:pPr>
          </w:p>
        </w:tc>
        <w:tc>
          <w:tcPr>
            <w:tcW w:w="1135" w:type="dxa"/>
            <w:tcBorders>
              <w:top w:val="single" w:sz="4" w:space="0" w:color="000000"/>
              <w:left w:val="single" w:sz="4" w:space="0" w:color="000000"/>
              <w:bottom w:val="single" w:sz="4" w:space="0" w:color="000000"/>
              <w:right w:val="single" w:sz="4" w:space="0" w:color="000000"/>
            </w:tcBorders>
          </w:tcPr>
          <w:p w14:paraId="2EC78074"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3.2.06</w:t>
            </w:r>
          </w:p>
        </w:tc>
        <w:tc>
          <w:tcPr>
            <w:tcW w:w="6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97A08F" w14:textId="77777777" w:rsidR="00576034" w:rsidRPr="00576034" w:rsidRDefault="00576034" w:rsidP="00576034">
            <w:pPr>
              <w:spacing w:after="0" w:line="240" w:lineRule="auto"/>
              <w:jc w:val="both"/>
              <w:rPr>
                <w:rFonts w:ascii="Times New Roman" w:eastAsia="Arial" w:hAnsi="Times New Roman"/>
                <w:color w:val="auto"/>
                <w:szCs w:val="22"/>
                <w:lang w:bidi="ru-RU"/>
              </w:rPr>
            </w:pPr>
            <w:r w:rsidRPr="00576034">
              <w:rPr>
                <w:rFonts w:ascii="Times New Roman" w:eastAsia="Arial" w:hAnsi="Times New Roman"/>
                <w:color w:val="auto"/>
                <w:szCs w:val="22"/>
                <w:lang w:bidi="ru-RU"/>
              </w:rPr>
              <w:t>Общие сведения о распределительных устройствах силовых электроустановок;</w:t>
            </w:r>
          </w:p>
        </w:tc>
      </w:tr>
      <w:tr w:rsidR="00576034" w:rsidRPr="00576034" w14:paraId="418E12A9" w14:textId="77777777" w:rsidTr="00D001A7">
        <w:tc>
          <w:tcPr>
            <w:tcW w:w="1668" w:type="dxa"/>
            <w:vMerge/>
            <w:tcBorders>
              <w:left w:val="single" w:sz="4" w:space="0" w:color="000000"/>
              <w:right w:val="single" w:sz="4" w:space="0" w:color="000000"/>
            </w:tcBorders>
          </w:tcPr>
          <w:p w14:paraId="37590FF7" w14:textId="77777777" w:rsidR="00576034" w:rsidRPr="00576034" w:rsidRDefault="00576034" w:rsidP="00576034">
            <w:pPr>
              <w:spacing w:after="0"/>
              <w:rPr>
                <w:color w:val="auto"/>
                <w:szCs w:val="22"/>
              </w:rPr>
            </w:pPr>
          </w:p>
        </w:tc>
        <w:tc>
          <w:tcPr>
            <w:tcW w:w="1135" w:type="dxa"/>
            <w:tcBorders>
              <w:top w:val="single" w:sz="4" w:space="0" w:color="000000"/>
              <w:left w:val="single" w:sz="4" w:space="0" w:color="000000"/>
              <w:bottom w:val="single" w:sz="4" w:space="0" w:color="000000"/>
              <w:right w:val="single" w:sz="4" w:space="0" w:color="000000"/>
            </w:tcBorders>
          </w:tcPr>
          <w:p w14:paraId="6EC6555D"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3.2.07</w:t>
            </w:r>
          </w:p>
        </w:tc>
        <w:tc>
          <w:tcPr>
            <w:tcW w:w="6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C5BA6F" w14:textId="77777777" w:rsidR="00576034" w:rsidRPr="00576034" w:rsidRDefault="00576034" w:rsidP="00576034">
            <w:pPr>
              <w:spacing w:after="0" w:line="240" w:lineRule="auto"/>
              <w:jc w:val="both"/>
              <w:rPr>
                <w:rFonts w:ascii="Times New Roman" w:eastAsia="Arial" w:hAnsi="Times New Roman"/>
                <w:color w:val="auto"/>
                <w:szCs w:val="22"/>
                <w:lang w:bidi="ru-RU"/>
              </w:rPr>
            </w:pPr>
            <w:r w:rsidRPr="00576034">
              <w:rPr>
                <w:rFonts w:ascii="Times New Roman" w:eastAsia="Arial" w:hAnsi="Times New Roman"/>
                <w:color w:val="auto"/>
                <w:szCs w:val="22"/>
                <w:lang w:bidi="ru-RU"/>
              </w:rPr>
              <w:t>Основные виды неисправностей пускорегулирующей аппаратуры;</w:t>
            </w:r>
          </w:p>
        </w:tc>
      </w:tr>
      <w:tr w:rsidR="00576034" w:rsidRPr="00576034" w14:paraId="24F35622" w14:textId="77777777" w:rsidTr="00D001A7">
        <w:tc>
          <w:tcPr>
            <w:tcW w:w="1668" w:type="dxa"/>
            <w:vMerge/>
            <w:tcBorders>
              <w:left w:val="single" w:sz="4" w:space="0" w:color="000000"/>
              <w:right w:val="single" w:sz="4" w:space="0" w:color="000000"/>
            </w:tcBorders>
          </w:tcPr>
          <w:p w14:paraId="026EAB2D" w14:textId="77777777" w:rsidR="00576034" w:rsidRPr="00576034" w:rsidRDefault="00576034" w:rsidP="00576034">
            <w:pPr>
              <w:spacing w:after="0"/>
              <w:rPr>
                <w:color w:val="auto"/>
                <w:szCs w:val="22"/>
              </w:rPr>
            </w:pPr>
          </w:p>
        </w:tc>
        <w:tc>
          <w:tcPr>
            <w:tcW w:w="1135" w:type="dxa"/>
          </w:tcPr>
          <w:p w14:paraId="6AA97F4A"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3.2.08</w:t>
            </w:r>
          </w:p>
        </w:tc>
        <w:tc>
          <w:tcPr>
            <w:tcW w:w="6123" w:type="dxa"/>
            <w:tcMar>
              <w:top w:w="0" w:type="dxa"/>
              <w:left w:w="108" w:type="dxa"/>
              <w:bottom w:w="0" w:type="dxa"/>
              <w:right w:w="108" w:type="dxa"/>
            </w:tcMar>
          </w:tcPr>
          <w:p w14:paraId="03851E98" w14:textId="77777777" w:rsidR="00576034" w:rsidRPr="00576034" w:rsidRDefault="00576034" w:rsidP="00576034">
            <w:pPr>
              <w:spacing w:after="0" w:line="240" w:lineRule="auto"/>
              <w:jc w:val="both"/>
              <w:rPr>
                <w:rFonts w:ascii="Times New Roman" w:eastAsia="Arial" w:hAnsi="Times New Roman"/>
                <w:color w:val="auto"/>
                <w:szCs w:val="22"/>
                <w:lang w:bidi="ru-RU"/>
              </w:rPr>
            </w:pPr>
            <w:r w:rsidRPr="00576034">
              <w:rPr>
                <w:rFonts w:ascii="Times New Roman" w:eastAsia="Arial" w:hAnsi="Times New Roman"/>
                <w:color w:val="auto"/>
                <w:szCs w:val="22"/>
                <w:lang w:bidi="ru-RU"/>
              </w:rPr>
              <w:t>Особенности электрооборудования автоматизации систем управления вентиляции, кондиционирования, водоснабжения, отопления;</w:t>
            </w:r>
          </w:p>
        </w:tc>
      </w:tr>
      <w:tr w:rsidR="00576034" w:rsidRPr="00576034" w14:paraId="2F973EFE" w14:textId="77777777" w:rsidTr="00D001A7">
        <w:tc>
          <w:tcPr>
            <w:tcW w:w="1668" w:type="dxa"/>
            <w:vMerge/>
            <w:tcBorders>
              <w:left w:val="single" w:sz="4" w:space="0" w:color="000000"/>
              <w:right w:val="single" w:sz="4" w:space="0" w:color="000000"/>
            </w:tcBorders>
          </w:tcPr>
          <w:p w14:paraId="263C1093" w14:textId="77777777" w:rsidR="00576034" w:rsidRPr="00576034" w:rsidRDefault="00576034" w:rsidP="00576034">
            <w:pPr>
              <w:spacing w:after="0"/>
              <w:rPr>
                <w:color w:val="auto"/>
                <w:szCs w:val="22"/>
              </w:rPr>
            </w:pPr>
          </w:p>
        </w:tc>
        <w:tc>
          <w:tcPr>
            <w:tcW w:w="1135" w:type="dxa"/>
            <w:tcBorders>
              <w:top w:val="single" w:sz="4" w:space="0" w:color="000000"/>
              <w:left w:val="single" w:sz="4" w:space="0" w:color="000000"/>
              <w:bottom w:val="single" w:sz="4" w:space="0" w:color="000000"/>
              <w:right w:val="single" w:sz="4" w:space="0" w:color="000000"/>
            </w:tcBorders>
          </w:tcPr>
          <w:p w14:paraId="6954900C"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3.2.09</w:t>
            </w:r>
          </w:p>
        </w:tc>
        <w:tc>
          <w:tcPr>
            <w:tcW w:w="6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27027C"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hAnsi="Times New Roman"/>
                <w:color w:val="auto"/>
                <w:szCs w:val="22"/>
              </w:rPr>
              <w:t xml:space="preserve">Порядок и последовательность проведения работ по ремонту </w:t>
            </w:r>
            <w:r w:rsidRPr="00576034">
              <w:rPr>
                <w:rFonts w:ascii="Times New Roman" w:eastAsia="Arial" w:hAnsi="Times New Roman"/>
                <w:color w:val="auto"/>
                <w:szCs w:val="22"/>
                <w:lang w:bidi="ru-RU"/>
              </w:rPr>
              <w:t>электрических аппаратов,</w:t>
            </w:r>
            <w:r w:rsidRPr="00576034">
              <w:rPr>
                <w:rFonts w:ascii="Times New Roman" w:hAnsi="Times New Roman"/>
                <w:color w:val="auto"/>
                <w:szCs w:val="22"/>
              </w:rPr>
              <w:t xml:space="preserve"> устройств электроснабжения, электрооборудования</w:t>
            </w:r>
            <w:r w:rsidRPr="00576034">
              <w:rPr>
                <w:rFonts w:ascii="Times New Roman" w:eastAsia="Arial" w:hAnsi="Times New Roman"/>
                <w:color w:val="auto"/>
                <w:szCs w:val="22"/>
                <w:lang w:bidi="ru-RU"/>
              </w:rPr>
              <w:t xml:space="preserve"> </w:t>
            </w:r>
            <w:r w:rsidRPr="00576034">
              <w:rPr>
                <w:rFonts w:ascii="Times New Roman" w:hAnsi="Times New Roman"/>
                <w:color w:val="auto"/>
                <w:szCs w:val="22"/>
              </w:rPr>
              <w:t>технологического оборудования;</w:t>
            </w:r>
          </w:p>
        </w:tc>
      </w:tr>
      <w:tr w:rsidR="00576034" w:rsidRPr="00576034" w14:paraId="4C00D348" w14:textId="77777777" w:rsidTr="00D001A7">
        <w:tc>
          <w:tcPr>
            <w:tcW w:w="1668" w:type="dxa"/>
            <w:vMerge/>
            <w:tcBorders>
              <w:left w:val="single" w:sz="4" w:space="0" w:color="000000"/>
              <w:right w:val="single" w:sz="4" w:space="0" w:color="000000"/>
            </w:tcBorders>
          </w:tcPr>
          <w:p w14:paraId="58585822" w14:textId="77777777" w:rsidR="00576034" w:rsidRPr="00576034" w:rsidRDefault="00576034" w:rsidP="00576034">
            <w:pPr>
              <w:spacing w:after="0"/>
              <w:rPr>
                <w:color w:val="auto"/>
                <w:szCs w:val="22"/>
              </w:rPr>
            </w:pPr>
          </w:p>
        </w:tc>
        <w:tc>
          <w:tcPr>
            <w:tcW w:w="1135" w:type="dxa"/>
            <w:tcBorders>
              <w:top w:val="single" w:sz="4" w:space="0" w:color="000000"/>
              <w:left w:val="single" w:sz="4" w:space="0" w:color="000000"/>
              <w:bottom w:val="single" w:sz="4" w:space="0" w:color="000000"/>
              <w:right w:val="single" w:sz="4" w:space="0" w:color="000000"/>
            </w:tcBorders>
          </w:tcPr>
          <w:p w14:paraId="503A0397"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3.2.10</w:t>
            </w:r>
          </w:p>
        </w:tc>
        <w:tc>
          <w:tcPr>
            <w:tcW w:w="6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A89FA1" w14:textId="77777777" w:rsidR="00576034" w:rsidRPr="00576034" w:rsidRDefault="00576034" w:rsidP="00576034">
            <w:pPr>
              <w:spacing w:after="0" w:line="240" w:lineRule="auto"/>
              <w:jc w:val="both"/>
              <w:rPr>
                <w:rFonts w:ascii="Times New Roman" w:eastAsia="Arial" w:hAnsi="Times New Roman"/>
                <w:color w:val="auto"/>
                <w:szCs w:val="22"/>
                <w:lang w:bidi="ru-RU"/>
              </w:rPr>
            </w:pPr>
            <w:r w:rsidRPr="00576034">
              <w:rPr>
                <w:rFonts w:ascii="Times New Roman" w:eastAsia="Arial" w:hAnsi="Times New Roman"/>
                <w:color w:val="auto"/>
                <w:szCs w:val="22"/>
                <w:lang w:bidi="ru-RU"/>
              </w:rPr>
              <w:t>Технология ремонта пускорегулирующей аппаратуры;</w:t>
            </w:r>
          </w:p>
        </w:tc>
      </w:tr>
      <w:tr w:rsidR="00576034" w:rsidRPr="00576034" w14:paraId="43B22B64" w14:textId="77777777" w:rsidTr="00D001A7">
        <w:trPr>
          <w:trHeight w:val="105"/>
        </w:trPr>
        <w:tc>
          <w:tcPr>
            <w:tcW w:w="1668" w:type="dxa"/>
            <w:vMerge/>
            <w:tcBorders>
              <w:left w:val="single" w:sz="4" w:space="0" w:color="000000"/>
              <w:right w:val="single" w:sz="4" w:space="0" w:color="000000"/>
            </w:tcBorders>
          </w:tcPr>
          <w:p w14:paraId="56B64B4B" w14:textId="77777777" w:rsidR="00576034" w:rsidRPr="00576034" w:rsidRDefault="00576034" w:rsidP="00576034">
            <w:pPr>
              <w:spacing w:after="0"/>
              <w:rPr>
                <w:color w:val="auto"/>
                <w:szCs w:val="22"/>
              </w:rPr>
            </w:pPr>
          </w:p>
        </w:tc>
        <w:tc>
          <w:tcPr>
            <w:tcW w:w="1135" w:type="dxa"/>
            <w:tcBorders>
              <w:top w:val="single" w:sz="4" w:space="0" w:color="000000"/>
              <w:left w:val="single" w:sz="4" w:space="0" w:color="000000"/>
              <w:bottom w:val="single" w:sz="4" w:space="0" w:color="auto"/>
              <w:right w:val="single" w:sz="4" w:space="0" w:color="000000"/>
            </w:tcBorders>
          </w:tcPr>
          <w:p w14:paraId="2A7369CB"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3.2.11</w:t>
            </w:r>
          </w:p>
        </w:tc>
        <w:tc>
          <w:tcPr>
            <w:tcW w:w="6123"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14:paraId="28AE59A7"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hAnsi="Times New Roman"/>
                <w:color w:val="auto"/>
                <w:szCs w:val="22"/>
              </w:rPr>
              <w:t xml:space="preserve">Технология ремонта </w:t>
            </w:r>
            <w:r w:rsidRPr="00576034">
              <w:rPr>
                <w:rFonts w:ascii="Times New Roman" w:eastAsia="Arial" w:hAnsi="Times New Roman"/>
                <w:color w:val="auto"/>
                <w:szCs w:val="22"/>
                <w:lang w:bidi="ru-RU"/>
              </w:rPr>
              <w:t>электрических аппаратов,</w:t>
            </w:r>
            <w:r w:rsidRPr="00576034">
              <w:rPr>
                <w:rFonts w:ascii="Times New Roman" w:hAnsi="Times New Roman"/>
                <w:color w:val="auto"/>
                <w:szCs w:val="22"/>
              </w:rPr>
              <w:t xml:space="preserve"> устройств электроснабжения, электрооборудования технологического оборудования;</w:t>
            </w:r>
          </w:p>
        </w:tc>
      </w:tr>
      <w:tr w:rsidR="00576034" w:rsidRPr="00576034" w14:paraId="3AC7B904" w14:textId="77777777" w:rsidTr="00D001A7">
        <w:trPr>
          <w:trHeight w:val="135"/>
        </w:trPr>
        <w:tc>
          <w:tcPr>
            <w:tcW w:w="1668" w:type="dxa"/>
            <w:vMerge/>
            <w:tcBorders>
              <w:left w:val="single" w:sz="4" w:space="0" w:color="000000"/>
              <w:right w:val="single" w:sz="4" w:space="0" w:color="000000"/>
            </w:tcBorders>
          </w:tcPr>
          <w:p w14:paraId="25377F5C" w14:textId="77777777" w:rsidR="00576034" w:rsidRPr="00576034" w:rsidRDefault="00576034" w:rsidP="00576034">
            <w:pPr>
              <w:spacing w:after="0"/>
              <w:rPr>
                <w:color w:val="auto"/>
                <w:szCs w:val="22"/>
              </w:rPr>
            </w:pPr>
          </w:p>
        </w:tc>
        <w:tc>
          <w:tcPr>
            <w:tcW w:w="1135" w:type="dxa"/>
            <w:tcBorders>
              <w:top w:val="single" w:sz="4" w:space="0" w:color="auto"/>
              <w:left w:val="single" w:sz="4" w:space="0" w:color="000000"/>
              <w:bottom w:val="single" w:sz="4" w:space="0" w:color="000000"/>
              <w:right w:val="single" w:sz="4" w:space="0" w:color="000000"/>
            </w:tcBorders>
          </w:tcPr>
          <w:p w14:paraId="5D1DB2B4"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3.2.12</w:t>
            </w:r>
          </w:p>
        </w:tc>
        <w:tc>
          <w:tcPr>
            <w:tcW w:w="6123" w:type="dxa"/>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tcPr>
          <w:p w14:paraId="575D8BC4"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hAnsi="Times New Roman"/>
                <w:color w:val="auto"/>
                <w:szCs w:val="22"/>
              </w:rPr>
              <w:t>Типовые неисправности генераторов;</w:t>
            </w:r>
          </w:p>
        </w:tc>
      </w:tr>
      <w:tr w:rsidR="00576034" w:rsidRPr="00576034" w14:paraId="5D78EC79" w14:textId="77777777" w:rsidTr="00D001A7">
        <w:tc>
          <w:tcPr>
            <w:tcW w:w="1668" w:type="dxa"/>
            <w:vMerge/>
            <w:tcBorders>
              <w:left w:val="single" w:sz="4" w:space="0" w:color="000000"/>
              <w:right w:val="single" w:sz="4" w:space="0" w:color="000000"/>
            </w:tcBorders>
          </w:tcPr>
          <w:p w14:paraId="1B11ADFD" w14:textId="77777777" w:rsidR="00576034" w:rsidRPr="00576034" w:rsidRDefault="00576034" w:rsidP="00576034">
            <w:pPr>
              <w:spacing w:after="0"/>
              <w:rPr>
                <w:color w:val="auto"/>
                <w:szCs w:val="22"/>
              </w:rPr>
            </w:pPr>
          </w:p>
        </w:tc>
        <w:tc>
          <w:tcPr>
            <w:tcW w:w="1135" w:type="dxa"/>
            <w:tcBorders>
              <w:top w:val="single" w:sz="4" w:space="0" w:color="000000"/>
              <w:left w:val="single" w:sz="4" w:space="0" w:color="000000"/>
              <w:bottom w:val="single" w:sz="4" w:space="0" w:color="000000"/>
              <w:right w:val="single" w:sz="4" w:space="0" w:color="000000"/>
            </w:tcBorders>
          </w:tcPr>
          <w:p w14:paraId="104C8D18"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3.2.13</w:t>
            </w:r>
          </w:p>
        </w:tc>
        <w:tc>
          <w:tcPr>
            <w:tcW w:w="6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CD7E73" w14:textId="77777777" w:rsidR="00576034" w:rsidRPr="00576034" w:rsidRDefault="00576034" w:rsidP="00576034">
            <w:pPr>
              <w:spacing w:after="0" w:line="240" w:lineRule="auto"/>
              <w:jc w:val="both"/>
              <w:rPr>
                <w:rFonts w:ascii="Times New Roman" w:eastAsia="Arial" w:hAnsi="Times New Roman"/>
                <w:color w:val="auto"/>
                <w:szCs w:val="22"/>
                <w:lang w:bidi="ru-RU"/>
              </w:rPr>
            </w:pPr>
            <w:r w:rsidRPr="00576034">
              <w:rPr>
                <w:rFonts w:ascii="Times New Roman" w:hAnsi="Times New Roman"/>
                <w:color w:val="auto"/>
                <w:szCs w:val="22"/>
              </w:rPr>
              <w:t xml:space="preserve">Типовые неисправности </w:t>
            </w:r>
            <w:r w:rsidRPr="00576034">
              <w:rPr>
                <w:rFonts w:ascii="Times New Roman" w:eastAsia="Arial" w:hAnsi="Times New Roman"/>
                <w:color w:val="auto"/>
                <w:szCs w:val="22"/>
                <w:lang w:bidi="ru-RU"/>
              </w:rPr>
              <w:t>электрических аппаратов,</w:t>
            </w:r>
            <w:r w:rsidRPr="00576034">
              <w:rPr>
                <w:rFonts w:ascii="Times New Roman" w:hAnsi="Times New Roman"/>
                <w:color w:val="auto"/>
                <w:szCs w:val="22"/>
              </w:rPr>
              <w:t xml:space="preserve"> устройств электроснабжения, электрооборудования технологического оборудования</w:t>
            </w:r>
            <w:r w:rsidRPr="00576034">
              <w:rPr>
                <w:rFonts w:ascii="Times New Roman" w:eastAsia="Arial" w:hAnsi="Times New Roman"/>
                <w:color w:val="auto"/>
                <w:szCs w:val="22"/>
                <w:lang w:bidi="ru-RU"/>
              </w:rPr>
              <w:t>;</w:t>
            </w:r>
          </w:p>
        </w:tc>
      </w:tr>
      <w:tr w:rsidR="00576034" w:rsidRPr="00576034" w14:paraId="76798DB7" w14:textId="77777777" w:rsidTr="00D001A7">
        <w:trPr>
          <w:trHeight w:val="118"/>
        </w:trPr>
        <w:tc>
          <w:tcPr>
            <w:tcW w:w="1668" w:type="dxa"/>
            <w:vMerge/>
            <w:tcBorders>
              <w:left w:val="single" w:sz="4" w:space="0" w:color="000000"/>
              <w:right w:val="single" w:sz="4" w:space="0" w:color="000000"/>
            </w:tcBorders>
          </w:tcPr>
          <w:p w14:paraId="0314D0FA" w14:textId="77777777" w:rsidR="00576034" w:rsidRPr="00576034" w:rsidRDefault="00576034" w:rsidP="00576034">
            <w:pPr>
              <w:spacing w:after="0"/>
              <w:rPr>
                <w:color w:val="auto"/>
                <w:szCs w:val="22"/>
              </w:rPr>
            </w:pPr>
          </w:p>
        </w:tc>
        <w:tc>
          <w:tcPr>
            <w:tcW w:w="1135" w:type="dxa"/>
            <w:tcBorders>
              <w:top w:val="single" w:sz="4" w:space="0" w:color="auto"/>
              <w:left w:val="single" w:sz="4" w:space="0" w:color="000000"/>
              <w:bottom w:val="single" w:sz="4" w:space="0" w:color="auto"/>
              <w:right w:val="single" w:sz="4" w:space="0" w:color="000000"/>
            </w:tcBorders>
          </w:tcPr>
          <w:p w14:paraId="50A1B354"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3.2.14</w:t>
            </w:r>
          </w:p>
        </w:tc>
        <w:tc>
          <w:tcPr>
            <w:tcW w:w="6123"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14:paraId="6669734F" w14:textId="77777777" w:rsidR="00576034" w:rsidRPr="00576034" w:rsidRDefault="00576034" w:rsidP="00576034">
            <w:pPr>
              <w:spacing w:after="0" w:line="240" w:lineRule="auto"/>
              <w:jc w:val="both"/>
              <w:rPr>
                <w:rFonts w:ascii="Times New Roman" w:eastAsia="Arial" w:hAnsi="Times New Roman"/>
                <w:color w:val="auto"/>
                <w:szCs w:val="22"/>
                <w:lang w:bidi="ru-RU"/>
              </w:rPr>
            </w:pPr>
            <w:r w:rsidRPr="00576034">
              <w:rPr>
                <w:rFonts w:ascii="Times New Roman" w:hAnsi="Times New Roman"/>
                <w:color w:val="auto"/>
                <w:szCs w:val="22"/>
              </w:rPr>
              <w:t xml:space="preserve">Требования к производству ремонта </w:t>
            </w:r>
            <w:r w:rsidRPr="00576034">
              <w:rPr>
                <w:rFonts w:ascii="Times New Roman" w:eastAsia="Arial" w:hAnsi="Times New Roman"/>
                <w:color w:val="auto"/>
                <w:szCs w:val="22"/>
                <w:lang w:bidi="ru-RU"/>
              </w:rPr>
              <w:t>электрических аппаратов,</w:t>
            </w:r>
            <w:r w:rsidRPr="00576034">
              <w:rPr>
                <w:rFonts w:ascii="Times New Roman" w:hAnsi="Times New Roman"/>
                <w:color w:val="auto"/>
                <w:szCs w:val="22"/>
              </w:rPr>
              <w:t xml:space="preserve"> устройств электроснабжения, электрооборудования</w:t>
            </w:r>
            <w:r w:rsidRPr="00576034">
              <w:rPr>
                <w:rFonts w:ascii="Times New Roman" w:eastAsia="Arial" w:hAnsi="Times New Roman"/>
                <w:color w:val="auto"/>
                <w:szCs w:val="22"/>
                <w:lang w:bidi="ru-RU"/>
              </w:rPr>
              <w:t xml:space="preserve"> </w:t>
            </w:r>
            <w:r w:rsidRPr="00576034">
              <w:rPr>
                <w:rFonts w:ascii="Times New Roman" w:hAnsi="Times New Roman"/>
                <w:color w:val="auto"/>
                <w:szCs w:val="22"/>
              </w:rPr>
              <w:t>технологического оборудования</w:t>
            </w:r>
            <w:r w:rsidRPr="00576034">
              <w:rPr>
                <w:rFonts w:ascii="Times New Roman" w:eastAsia="Arial" w:hAnsi="Times New Roman"/>
                <w:color w:val="auto"/>
                <w:szCs w:val="22"/>
                <w:lang w:bidi="ru-RU"/>
              </w:rPr>
              <w:t>;</w:t>
            </w:r>
          </w:p>
        </w:tc>
      </w:tr>
      <w:tr w:rsidR="00576034" w:rsidRPr="00576034" w14:paraId="655D4584" w14:textId="77777777" w:rsidTr="00D001A7">
        <w:trPr>
          <w:trHeight w:val="120"/>
        </w:trPr>
        <w:tc>
          <w:tcPr>
            <w:tcW w:w="1668" w:type="dxa"/>
            <w:vMerge/>
            <w:tcBorders>
              <w:left w:val="single" w:sz="4" w:space="0" w:color="000000"/>
              <w:right w:val="single" w:sz="4" w:space="0" w:color="000000"/>
            </w:tcBorders>
          </w:tcPr>
          <w:p w14:paraId="303E9487" w14:textId="77777777" w:rsidR="00576034" w:rsidRPr="00576034" w:rsidRDefault="00576034" w:rsidP="00576034">
            <w:pPr>
              <w:spacing w:after="0"/>
              <w:rPr>
                <w:color w:val="auto"/>
                <w:szCs w:val="22"/>
              </w:rPr>
            </w:pPr>
          </w:p>
        </w:tc>
        <w:tc>
          <w:tcPr>
            <w:tcW w:w="1135" w:type="dxa"/>
            <w:tcBorders>
              <w:top w:val="single" w:sz="4" w:space="0" w:color="auto"/>
              <w:left w:val="single" w:sz="4" w:space="0" w:color="000000"/>
              <w:bottom w:val="single" w:sz="4" w:space="0" w:color="auto"/>
              <w:right w:val="single" w:sz="4" w:space="0" w:color="000000"/>
            </w:tcBorders>
          </w:tcPr>
          <w:p w14:paraId="6BD4BA02"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3.2.15</w:t>
            </w:r>
          </w:p>
        </w:tc>
        <w:tc>
          <w:tcPr>
            <w:tcW w:w="6123"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tcPr>
          <w:p w14:paraId="5AF0DD0E" w14:textId="77777777" w:rsidR="00576034" w:rsidRPr="00576034" w:rsidRDefault="00576034" w:rsidP="00576034">
            <w:pPr>
              <w:widowControl w:val="0"/>
              <w:autoSpaceDE w:val="0"/>
              <w:autoSpaceDN w:val="0"/>
              <w:adjustRightInd w:val="0"/>
              <w:spacing w:after="0" w:line="240" w:lineRule="auto"/>
              <w:jc w:val="both"/>
              <w:rPr>
                <w:rFonts w:ascii="Times New Roman" w:eastAsia="Arial" w:hAnsi="Times New Roman"/>
                <w:color w:val="auto"/>
                <w:szCs w:val="22"/>
                <w:lang w:bidi="ru-RU"/>
              </w:rPr>
            </w:pPr>
            <w:r w:rsidRPr="00576034">
              <w:rPr>
                <w:rFonts w:ascii="Times New Roman" w:eastAsia="Arial" w:hAnsi="Times New Roman"/>
                <w:color w:val="auto"/>
                <w:szCs w:val="22"/>
                <w:lang w:bidi="ru-RU"/>
              </w:rPr>
              <w:t>Требования охраны труда, пожарной, промышленной, экологической безопасности и электробезопасности;</w:t>
            </w:r>
          </w:p>
        </w:tc>
      </w:tr>
      <w:tr w:rsidR="00576034" w:rsidRPr="00576034" w14:paraId="611A456A" w14:textId="77777777" w:rsidTr="00D001A7">
        <w:trPr>
          <w:trHeight w:val="177"/>
        </w:trPr>
        <w:tc>
          <w:tcPr>
            <w:tcW w:w="1668" w:type="dxa"/>
            <w:vMerge/>
            <w:tcBorders>
              <w:left w:val="single" w:sz="4" w:space="0" w:color="000000"/>
              <w:right w:val="single" w:sz="4" w:space="0" w:color="000000"/>
            </w:tcBorders>
          </w:tcPr>
          <w:p w14:paraId="4640B437" w14:textId="77777777" w:rsidR="00576034" w:rsidRPr="00576034" w:rsidRDefault="00576034" w:rsidP="00576034">
            <w:pPr>
              <w:spacing w:after="0"/>
              <w:rPr>
                <w:color w:val="auto"/>
                <w:szCs w:val="22"/>
              </w:rPr>
            </w:pPr>
          </w:p>
        </w:tc>
        <w:tc>
          <w:tcPr>
            <w:tcW w:w="1135" w:type="dxa"/>
            <w:tcBorders>
              <w:top w:val="single" w:sz="4" w:space="0" w:color="auto"/>
              <w:left w:val="single" w:sz="4" w:space="0" w:color="000000"/>
              <w:bottom w:val="single" w:sz="4" w:space="0" w:color="auto"/>
              <w:right w:val="single" w:sz="4" w:space="0" w:color="000000"/>
            </w:tcBorders>
          </w:tcPr>
          <w:p w14:paraId="3B4E84F6" w14:textId="77777777" w:rsidR="00576034" w:rsidRPr="00576034" w:rsidRDefault="00576034" w:rsidP="00576034">
            <w:pPr>
              <w:jc w:val="center"/>
              <w:rPr>
                <w:rFonts w:ascii="Times New Roman" w:hAnsi="Times New Roman"/>
                <w:color w:val="auto"/>
                <w:szCs w:val="22"/>
              </w:rPr>
            </w:pPr>
            <w:r w:rsidRPr="00576034">
              <w:rPr>
                <w:rFonts w:ascii="Times New Roman" w:hAnsi="Times New Roman"/>
                <w:color w:val="auto"/>
                <w:szCs w:val="22"/>
              </w:rPr>
              <w:t>З 3.2.16</w:t>
            </w:r>
          </w:p>
        </w:tc>
        <w:tc>
          <w:tcPr>
            <w:tcW w:w="6123"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tcPr>
          <w:p w14:paraId="4E4FA92F"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eastAsia="Arial" w:hAnsi="Times New Roman"/>
                <w:color w:val="auto"/>
                <w:szCs w:val="22"/>
                <w:lang w:bidi="ru-RU"/>
              </w:rPr>
              <w:t>Требования, предъявляемые к рабочему месту для производства работ по ремонту электрических аппаратов,</w:t>
            </w:r>
            <w:r w:rsidRPr="00576034">
              <w:rPr>
                <w:rFonts w:ascii="Times New Roman" w:hAnsi="Times New Roman"/>
                <w:color w:val="auto"/>
                <w:szCs w:val="22"/>
              </w:rPr>
              <w:t xml:space="preserve"> устройств электроснабжения, электрооборудования</w:t>
            </w:r>
            <w:r w:rsidRPr="00576034">
              <w:rPr>
                <w:rFonts w:ascii="Times New Roman" w:eastAsia="Arial" w:hAnsi="Times New Roman"/>
                <w:color w:val="auto"/>
                <w:szCs w:val="22"/>
                <w:lang w:bidi="ru-RU"/>
              </w:rPr>
              <w:t xml:space="preserve"> </w:t>
            </w:r>
            <w:r w:rsidRPr="00576034">
              <w:rPr>
                <w:rFonts w:ascii="Times New Roman" w:hAnsi="Times New Roman"/>
                <w:color w:val="auto"/>
                <w:szCs w:val="22"/>
              </w:rPr>
              <w:t>технологического оборудования;</w:t>
            </w:r>
          </w:p>
        </w:tc>
      </w:tr>
      <w:tr w:rsidR="00576034" w:rsidRPr="00576034" w14:paraId="0F15529A" w14:textId="77777777" w:rsidTr="00D001A7">
        <w:trPr>
          <w:trHeight w:val="210"/>
        </w:trPr>
        <w:tc>
          <w:tcPr>
            <w:tcW w:w="1668" w:type="dxa"/>
            <w:vMerge/>
            <w:tcBorders>
              <w:left w:val="single" w:sz="4" w:space="0" w:color="000000"/>
              <w:right w:val="single" w:sz="4" w:space="0" w:color="000000"/>
            </w:tcBorders>
          </w:tcPr>
          <w:p w14:paraId="47E5EF70" w14:textId="77777777" w:rsidR="00576034" w:rsidRPr="00576034" w:rsidRDefault="00576034" w:rsidP="00576034">
            <w:pPr>
              <w:spacing w:after="0"/>
              <w:rPr>
                <w:color w:val="auto"/>
                <w:szCs w:val="22"/>
              </w:rPr>
            </w:pPr>
          </w:p>
        </w:tc>
        <w:tc>
          <w:tcPr>
            <w:tcW w:w="1135" w:type="dxa"/>
            <w:tcBorders>
              <w:top w:val="single" w:sz="4" w:space="0" w:color="auto"/>
              <w:left w:val="single" w:sz="4" w:space="0" w:color="000000"/>
              <w:bottom w:val="single" w:sz="4" w:space="0" w:color="auto"/>
              <w:right w:val="single" w:sz="4" w:space="0" w:color="000000"/>
            </w:tcBorders>
          </w:tcPr>
          <w:p w14:paraId="5B1F8629"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3.2.17</w:t>
            </w:r>
          </w:p>
        </w:tc>
        <w:tc>
          <w:tcPr>
            <w:tcW w:w="6123"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tcPr>
          <w:p w14:paraId="636AB101"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hAnsi="Times New Roman"/>
                <w:color w:val="auto"/>
                <w:szCs w:val="22"/>
              </w:rPr>
              <w:t xml:space="preserve">Требования, предъявляемые к рабочему месту для производства ремонтных работ </w:t>
            </w:r>
            <w:r w:rsidRPr="00576034">
              <w:rPr>
                <w:rFonts w:ascii="Times New Roman" w:eastAsia="Arial" w:hAnsi="Times New Roman"/>
                <w:color w:val="auto"/>
                <w:szCs w:val="22"/>
                <w:lang w:bidi="ru-RU"/>
              </w:rPr>
              <w:t>электрических аппаратов,</w:t>
            </w:r>
            <w:r w:rsidRPr="00576034">
              <w:rPr>
                <w:rFonts w:ascii="Times New Roman" w:hAnsi="Times New Roman"/>
                <w:color w:val="auto"/>
                <w:szCs w:val="22"/>
              </w:rPr>
              <w:t xml:space="preserve"> устройств электроснабжения, электрооборудования технологического оборудования;</w:t>
            </w:r>
          </w:p>
        </w:tc>
      </w:tr>
      <w:tr w:rsidR="00576034" w:rsidRPr="00576034" w14:paraId="0084D4B9" w14:textId="77777777" w:rsidTr="00D001A7">
        <w:trPr>
          <w:trHeight w:val="146"/>
        </w:trPr>
        <w:tc>
          <w:tcPr>
            <w:tcW w:w="1668" w:type="dxa"/>
            <w:vMerge/>
            <w:tcBorders>
              <w:left w:val="single" w:sz="4" w:space="0" w:color="000000"/>
              <w:right w:val="single" w:sz="4" w:space="0" w:color="000000"/>
            </w:tcBorders>
          </w:tcPr>
          <w:p w14:paraId="400E8C40" w14:textId="77777777" w:rsidR="00576034" w:rsidRPr="00576034" w:rsidRDefault="00576034" w:rsidP="00576034">
            <w:pPr>
              <w:spacing w:after="0"/>
              <w:rPr>
                <w:color w:val="auto"/>
                <w:szCs w:val="22"/>
              </w:rPr>
            </w:pPr>
          </w:p>
        </w:tc>
        <w:tc>
          <w:tcPr>
            <w:tcW w:w="1135" w:type="dxa"/>
            <w:tcBorders>
              <w:top w:val="single" w:sz="4" w:space="0" w:color="auto"/>
              <w:left w:val="single" w:sz="4" w:space="0" w:color="000000"/>
              <w:bottom w:val="single" w:sz="4" w:space="0" w:color="auto"/>
              <w:right w:val="single" w:sz="4" w:space="0" w:color="000000"/>
            </w:tcBorders>
          </w:tcPr>
          <w:p w14:paraId="092756D5"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3.2.18</w:t>
            </w:r>
          </w:p>
        </w:tc>
        <w:tc>
          <w:tcPr>
            <w:tcW w:w="6123"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tcPr>
          <w:p w14:paraId="453AEC37" w14:textId="77777777" w:rsidR="00576034" w:rsidRPr="00576034" w:rsidRDefault="00576034" w:rsidP="00576034">
            <w:pPr>
              <w:spacing w:after="0" w:line="240" w:lineRule="auto"/>
              <w:jc w:val="both"/>
              <w:rPr>
                <w:rFonts w:ascii="Times New Roman" w:hAnsi="Times New Roman"/>
                <w:b/>
                <w:color w:val="auto"/>
                <w:szCs w:val="22"/>
              </w:rPr>
            </w:pPr>
            <w:r w:rsidRPr="00576034">
              <w:rPr>
                <w:rFonts w:ascii="Times New Roman" w:eastAsia="Arial" w:hAnsi="Times New Roman"/>
                <w:color w:val="auto"/>
                <w:szCs w:val="22"/>
                <w:lang w:bidi="ru-RU"/>
              </w:rPr>
              <w:t>Устройство и основные неисправности реостатов;</w:t>
            </w:r>
          </w:p>
        </w:tc>
      </w:tr>
      <w:tr w:rsidR="00576034" w:rsidRPr="00576034" w14:paraId="6281F8B7" w14:textId="77777777" w:rsidTr="00D001A7">
        <w:trPr>
          <w:trHeight w:val="150"/>
        </w:trPr>
        <w:tc>
          <w:tcPr>
            <w:tcW w:w="1668" w:type="dxa"/>
            <w:vMerge/>
            <w:tcBorders>
              <w:left w:val="single" w:sz="4" w:space="0" w:color="000000"/>
              <w:right w:val="single" w:sz="4" w:space="0" w:color="000000"/>
            </w:tcBorders>
          </w:tcPr>
          <w:p w14:paraId="02E16F6A" w14:textId="77777777" w:rsidR="00576034" w:rsidRPr="00576034" w:rsidRDefault="00576034" w:rsidP="00576034">
            <w:pPr>
              <w:spacing w:after="0"/>
              <w:rPr>
                <w:color w:val="auto"/>
                <w:szCs w:val="22"/>
              </w:rPr>
            </w:pPr>
          </w:p>
        </w:tc>
        <w:tc>
          <w:tcPr>
            <w:tcW w:w="1135" w:type="dxa"/>
            <w:tcBorders>
              <w:top w:val="single" w:sz="4" w:space="0" w:color="auto"/>
              <w:left w:val="single" w:sz="4" w:space="0" w:color="000000"/>
              <w:bottom w:val="single" w:sz="4" w:space="0" w:color="auto"/>
              <w:right w:val="single" w:sz="4" w:space="0" w:color="000000"/>
            </w:tcBorders>
          </w:tcPr>
          <w:p w14:paraId="1D7BDD73"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3.2.19</w:t>
            </w:r>
          </w:p>
        </w:tc>
        <w:tc>
          <w:tcPr>
            <w:tcW w:w="6123"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tcPr>
          <w:p w14:paraId="33EB3CA3" w14:textId="77777777" w:rsidR="00576034" w:rsidRPr="00576034" w:rsidRDefault="00576034" w:rsidP="00576034">
            <w:pPr>
              <w:spacing w:after="0" w:line="240" w:lineRule="auto"/>
              <w:jc w:val="both"/>
              <w:rPr>
                <w:rFonts w:ascii="Times New Roman" w:eastAsia="Arial" w:hAnsi="Times New Roman"/>
                <w:color w:val="auto"/>
                <w:szCs w:val="22"/>
                <w:lang w:bidi="ru-RU"/>
              </w:rPr>
            </w:pPr>
            <w:r w:rsidRPr="00576034">
              <w:rPr>
                <w:rFonts w:ascii="Times New Roman" w:eastAsia="Arial" w:hAnsi="Times New Roman"/>
                <w:color w:val="auto"/>
                <w:szCs w:val="22"/>
                <w:lang w:bidi="ru-RU"/>
              </w:rPr>
              <w:t>Устройство контакторов и магнитных пускателей;</w:t>
            </w:r>
          </w:p>
        </w:tc>
      </w:tr>
      <w:tr w:rsidR="00576034" w:rsidRPr="00576034" w14:paraId="383BFDDF" w14:textId="77777777" w:rsidTr="00D001A7">
        <w:trPr>
          <w:trHeight w:val="191"/>
        </w:trPr>
        <w:tc>
          <w:tcPr>
            <w:tcW w:w="1668" w:type="dxa"/>
            <w:vMerge/>
            <w:tcBorders>
              <w:left w:val="single" w:sz="4" w:space="0" w:color="000000"/>
              <w:right w:val="single" w:sz="4" w:space="0" w:color="000000"/>
            </w:tcBorders>
          </w:tcPr>
          <w:p w14:paraId="2F2F6F38" w14:textId="77777777" w:rsidR="00576034" w:rsidRPr="00576034" w:rsidRDefault="00576034" w:rsidP="00576034">
            <w:pPr>
              <w:spacing w:after="0"/>
              <w:rPr>
                <w:color w:val="auto"/>
                <w:szCs w:val="22"/>
              </w:rPr>
            </w:pPr>
          </w:p>
        </w:tc>
        <w:tc>
          <w:tcPr>
            <w:tcW w:w="1135" w:type="dxa"/>
            <w:tcBorders>
              <w:top w:val="single" w:sz="4" w:space="0" w:color="auto"/>
              <w:left w:val="single" w:sz="4" w:space="0" w:color="000000"/>
              <w:bottom w:val="single" w:sz="4" w:space="0" w:color="auto"/>
              <w:right w:val="single" w:sz="4" w:space="0" w:color="000000"/>
            </w:tcBorders>
          </w:tcPr>
          <w:p w14:paraId="49CA7456"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3.2.20</w:t>
            </w:r>
          </w:p>
        </w:tc>
        <w:tc>
          <w:tcPr>
            <w:tcW w:w="6123"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tcPr>
          <w:p w14:paraId="76DDDB89" w14:textId="77777777" w:rsidR="00576034" w:rsidRPr="00576034" w:rsidRDefault="00576034" w:rsidP="00576034">
            <w:pPr>
              <w:spacing w:after="0" w:line="240" w:lineRule="auto"/>
              <w:jc w:val="both"/>
              <w:rPr>
                <w:rFonts w:ascii="Times New Roman" w:hAnsi="Times New Roman"/>
                <w:b/>
                <w:color w:val="auto"/>
                <w:szCs w:val="22"/>
              </w:rPr>
            </w:pPr>
            <w:r w:rsidRPr="00576034">
              <w:rPr>
                <w:rFonts w:ascii="Times New Roman" w:eastAsia="Arial" w:hAnsi="Times New Roman"/>
                <w:color w:val="auto"/>
                <w:szCs w:val="22"/>
                <w:lang w:bidi="ru-RU"/>
              </w:rPr>
              <w:t>Устройство предохранителей, рубильников и пакетных выключателей</w:t>
            </w:r>
          </w:p>
        </w:tc>
      </w:tr>
      <w:tr w:rsidR="00576034" w:rsidRPr="00576034" w14:paraId="3DCD2A1C" w14:textId="77777777" w:rsidTr="00D001A7">
        <w:trPr>
          <w:trHeight w:val="270"/>
        </w:trPr>
        <w:tc>
          <w:tcPr>
            <w:tcW w:w="1668" w:type="dxa"/>
            <w:vMerge/>
            <w:tcBorders>
              <w:left w:val="single" w:sz="4" w:space="0" w:color="000000"/>
              <w:right w:val="single" w:sz="4" w:space="0" w:color="000000"/>
            </w:tcBorders>
          </w:tcPr>
          <w:p w14:paraId="70872B73" w14:textId="77777777" w:rsidR="00576034" w:rsidRPr="00576034" w:rsidRDefault="00576034" w:rsidP="00576034">
            <w:pPr>
              <w:spacing w:after="0"/>
              <w:rPr>
                <w:color w:val="auto"/>
                <w:szCs w:val="22"/>
              </w:rPr>
            </w:pPr>
          </w:p>
        </w:tc>
        <w:tc>
          <w:tcPr>
            <w:tcW w:w="1135" w:type="dxa"/>
            <w:tcBorders>
              <w:top w:val="single" w:sz="4" w:space="0" w:color="auto"/>
              <w:left w:val="single" w:sz="4" w:space="0" w:color="000000"/>
              <w:bottom w:val="single" w:sz="4" w:space="0" w:color="auto"/>
              <w:right w:val="single" w:sz="4" w:space="0" w:color="000000"/>
            </w:tcBorders>
          </w:tcPr>
          <w:p w14:paraId="0C9ADA02"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3.3.01</w:t>
            </w:r>
          </w:p>
        </w:tc>
        <w:tc>
          <w:tcPr>
            <w:tcW w:w="6123"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tcPr>
          <w:p w14:paraId="2BAA42B0" w14:textId="77777777" w:rsidR="00576034" w:rsidRPr="00576034" w:rsidRDefault="00576034" w:rsidP="00576034">
            <w:pPr>
              <w:shd w:val="clear" w:color="auto" w:fill="FFFFFF"/>
              <w:spacing w:after="0" w:line="240" w:lineRule="auto"/>
              <w:jc w:val="both"/>
              <w:rPr>
                <w:rFonts w:ascii="Times New Roman" w:hAnsi="Times New Roman"/>
                <w:color w:val="auto"/>
                <w:szCs w:val="22"/>
              </w:rPr>
            </w:pPr>
            <w:r w:rsidRPr="00576034">
              <w:rPr>
                <w:rFonts w:ascii="Times New Roman" w:hAnsi="Times New Roman"/>
                <w:color w:val="auto"/>
                <w:szCs w:val="22"/>
              </w:rPr>
              <w:t>Ведомости показаний контрольно-измерительных приборов и электросчетчиков;</w:t>
            </w:r>
          </w:p>
        </w:tc>
      </w:tr>
      <w:tr w:rsidR="00576034" w:rsidRPr="00576034" w14:paraId="52043590" w14:textId="77777777" w:rsidTr="00D001A7">
        <w:trPr>
          <w:trHeight w:val="206"/>
        </w:trPr>
        <w:tc>
          <w:tcPr>
            <w:tcW w:w="1668" w:type="dxa"/>
            <w:vMerge/>
            <w:tcBorders>
              <w:left w:val="single" w:sz="4" w:space="0" w:color="000000"/>
              <w:right w:val="single" w:sz="4" w:space="0" w:color="000000"/>
            </w:tcBorders>
          </w:tcPr>
          <w:p w14:paraId="02D55BA7" w14:textId="77777777" w:rsidR="00576034" w:rsidRPr="00576034" w:rsidRDefault="00576034" w:rsidP="00576034">
            <w:pPr>
              <w:spacing w:after="0"/>
              <w:rPr>
                <w:color w:val="auto"/>
                <w:szCs w:val="22"/>
              </w:rPr>
            </w:pPr>
          </w:p>
        </w:tc>
        <w:tc>
          <w:tcPr>
            <w:tcW w:w="1135" w:type="dxa"/>
            <w:tcBorders>
              <w:top w:val="single" w:sz="4" w:space="0" w:color="auto"/>
              <w:left w:val="single" w:sz="4" w:space="0" w:color="000000"/>
              <w:bottom w:val="single" w:sz="4" w:space="0" w:color="auto"/>
              <w:right w:val="single" w:sz="4" w:space="0" w:color="000000"/>
            </w:tcBorders>
          </w:tcPr>
          <w:p w14:paraId="4E29C339"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3.3.02</w:t>
            </w:r>
          </w:p>
        </w:tc>
        <w:tc>
          <w:tcPr>
            <w:tcW w:w="6123"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tcPr>
          <w:p w14:paraId="33334C55"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hAnsi="Times New Roman"/>
                <w:color w:val="auto"/>
                <w:szCs w:val="22"/>
              </w:rPr>
              <w:t xml:space="preserve">Виды и правила применения средств индивидуальной и коллективной защиты при выполнении работ по проверке и устранению неисправностей в сложных схемах </w:t>
            </w:r>
            <w:r w:rsidRPr="00576034">
              <w:rPr>
                <w:rFonts w:ascii="Times New Roman" w:eastAsia="Arial" w:hAnsi="Times New Roman"/>
                <w:color w:val="auto"/>
                <w:szCs w:val="22"/>
                <w:lang w:bidi="ru-RU"/>
              </w:rPr>
              <w:t>электрических аппаратов,</w:t>
            </w:r>
            <w:r w:rsidRPr="00576034">
              <w:rPr>
                <w:rFonts w:ascii="Times New Roman" w:hAnsi="Times New Roman"/>
                <w:color w:val="auto"/>
                <w:szCs w:val="22"/>
              </w:rPr>
              <w:t xml:space="preserve"> устройств электроснабжения, электрооборудования технологического оборудования;</w:t>
            </w:r>
          </w:p>
        </w:tc>
      </w:tr>
      <w:tr w:rsidR="00576034" w:rsidRPr="00576034" w14:paraId="3509B6F0" w14:textId="77777777" w:rsidTr="00D001A7">
        <w:trPr>
          <w:trHeight w:val="285"/>
        </w:trPr>
        <w:tc>
          <w:tcPr>
            <w:tcW w:w="1668" w:type="dxa"/>
            <w:vMerge/>
            <w:tcBorders>
              <w:left w:val="single" w:sz="4" w:space="0" w:color="000000"/>
              <w:right w:val="single" w:sz="4" w:space="0" w:color="000000"/>
            </w:tcBorders>
          </w:tcPr>
          <w:p w14:paraId="0687C99B" w14:textId="77777777" w:rsidR="00576034" w:rsidRPr="00576034" w:rsidRDefault="00576034" w:rsidP="00576034">
            <w:pPr>
              <w:spacing w:after="0"/>
              <w:rPr>
                <w:color w:val="auto"/>
                <w:szCs w:val="22"/>
              </w:rPr>
            </w:pPr>
          </w:p>
        </w:tc>
        <w:tc>
          <w:tcPr>
            <w:tcW w:w="1135" w:type="dxa"/>
            <w:tcBorders>
              <w:top w:val="single" w:sz="4" w:space="0" w:color="auto"/>
              <w:left w:val="single" w:sz="4" w:space="0" w:color="000000"/>
              <w:bottom w:val="single" w:sz="4" w:space="0" w:color="auto"/>
              <w:right w:val="single" w:sz="4" w:space="0" w:color="000000"/>
            </w:tcBorders>
          </w:tcPr>
          <w:p w14:paraId="224DEF31"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3.3.03</w:t>
            </w:r>
          </w:p>
        </w:tc>
        <w:tc>
          <w:tcPr>
            <w:tcW w:w="6123"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tcPr>
          <w:p w14:paraId="22DDE0E7" w14:textId="77777777" w:rsidR="00576034" w:rsidRPr="00576034" w:rsidRDefault="00576034" w:rsidP="00576034">
            <w:pPr>
              <w:spacing w:after="0" w:line="240" w:lineRule="auto"/>
              <w:jc w:val="both"/>
              <w:rPr>
                <w:rFonts w:ascii="Times New Roman" w:eastAsia="Arial" w:hAnsi="Times New Roman"/>
                <w:color w:val="auto"/>
                <w:szCs w:val="22"/>
                <w:lang w:bidi="ru-RU"/>
              </w:rPr>
            </w:pPr>
            <w:r w:rsidRPr="00576034">
              <w:rPr>
                <w:rFonts w:ascii="Times New Roman" w:hAnsi="Times New Roman"/>
                <w:color w:val="auto"/>
                <w:szCs w:val="22"/>
              </w:rPr>
              <w:t xml:space="preserve">Виды и правила применения средств индивидуальной и коллективной защиты при выполнении работ по регулировке и сдаче особо сложных схем </w:t>
            </w:r>
            <w:r w:rsidRPr="00576034">
              <w:rPr>
                <w:rFonts w:ascii="Times New Roman" w:eastAsia="Arial" w:hAnsi="Times New Roman"/>
                <w:color w:val="auto"/>
                <w:szCs w:val="22"/>
                <w:lang w:bidi="ru-RU"/>
              </w:rPr>
              <w:t>электрических аппаратов,</w:t>
            </w:r>
            <w:r w:rsidRPr="00576034">
              <w:rPr>
                <w:rFonts w:ascii="Times New Roman" w:hAnsi="Times New Roman"/>
                <w:color w:val="auto"/>
                <w:szCs w:val="22"/>
              </w:rPr>
              <w:t xml:space="preserve"> устройств электроснабжения, электрооборудования</w:t>
            </w:r>
            <w:r w:rsidRPr="00576034">
              <w:rPr>
                <w:rFonts w:ascii="Times New Roman" w:eastAsia="Arial" w:hAnsi="Times New Roman"/>
                <w:color w:val="auto"/>
                <w:szCs w:val="22"/>
                <w:lang w:bidi="ru-RU"/>
              </w:rPr>
              <w:t xml:space="preserve"> </w:t>
            </w:r>
            <w:r w:rsidRPr="00576034">
              <w:rPr>
                <w:rFonts w:ascii="Times New Roman" w:hAnsi="Times New Roman"/>
                <w:color w:val="auto"/>
                <w:szCs w:val="22"/>
              </w:rPr>
              <w:t>технологического оборудования</w:t>
            </w:r>
            <w:r w:rsidRPr="00576034">
              <w:rPr>
                <w:rFonts w:ascii="Times New Roman" w:eastAsia="Arial" w:hAnsi="Times New Roman"/>
                <w:color w:val="auto"/>
                <w:szCs w:val="22"/>
                <w:lang w:bidi="ru-RU"/>
              </w:rPr>
              <w:t xml:space="preserve"> после ремонта;</w:t>
            </w:r>
          </w:p>
        </w:tc>
      </w:tr>
      <w:tr w:rsidR="00576034" w:rsidRPr="00576034" w14:paraId="153C0677" w14:textId="77777777" w:rsidTr="00D001A7">
        <w:trPr>
          <w:trHeight w:val="195"/>
        </w:trPr>
        <w:tc>
          <w:tcPr>
            <w:tcW w:w="1668" w:type="dxa"/>
            <w:vMerge/>
            <w:tcBorders>
              <w:left w:val="single" w:sz="4" w:space="0" w:color="000000"/>
              <w:right w:val="single" w:sz="4" w:space="0" w:color="000000"/>
            </w:tcBorders>
          </w:tcPr>
          <w:p w14:paraId="50BBF7CB" w14:textId="77777777" w:rsidR="00576034" w:rsidRPr="00576034" w:rsidRDefault="00576034" w:rsidP="00576034">
            <w:pPr>
              <w:spacing w:after="0"/>
              <w:rPr>
                <w:color w:val="auto"/>
                <w:szCs w:val="22"/>
              </w:rPr>
            </w:pPr>
          </w:p>
        </w:tc>
        <w:tc>
          <w:tcPr>
            <w:tcW w:w="1135" w:type="dxa"/>
            <w:tcBorders>
              <w:top w:val="single" w:sz="4" w:space="0" w:color="auto"/>
              <w:left w:val="single" w:sz="4" w:space="0" w:color="000000"/>
              <w:bottom w:val="single" w:sz="4" w:space="0" w:color="auto"/>
              <w:right w:val="single" w:sz="4" w:space="0" w:color="000000"/>
            </w:tcBorders>
          </w:tcPr>
          <w:p w14:paraId="561E0215"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3.3.04</w:t>
            </w:r>
          </w:p>
        </w:tc>
        <w:tc>
          <w:tcPr>
            <w:tcW w:w="6123"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tcPr>
          <w:p w14:paraId="5842C994" w14:textId="77777777" w:rsidR="00576034" w:rsidRPr="00576034" w:rsidRDefault="00576034" w:rsidP="00576034">
            <w:pPr>
              <w:spacing w:after="0" w:line="240" w:lineRule="auto"/>
              <w:jc w:val="both"/>
              <w:rPr>
                <w:rFonts w:ascii="Times New Roman" w:eastAsia="Arial" w:hAnsi="Times New Roman"/>
                <w:color w:val="auto"/>
                <w:szCs w:val="22"/>
                <w:lang w:bidi="ru-RU"/>
              </w:rPr>
            </w:pPr>
            <w:r w:rsidRPr="00576034">
              <w:rPr>
                <w:rFonts w:ascii="Times New Roman" w:eastAsia="Arial" w:hAnsi="Times New Roman"/>
                <w:color w:val="auto"/>
                <w:szCs w:val="22"/>
                <w:lang w:bidi="ru-RU"/>
              </w:rPr>
              <w:t>Виды технической документации;</w:t>
            </w:r>
          </w:p>
        </w:tc>
      </w:tr>
      <w:tr w:rsidR="00576034" w:rsidRPr="00576034" w14:paraId="68C7FA21" w14:textId="77777777" w:rsidTr="00D001A7">
        <w:trPr>
          <w:trHeight w:val="150"/>
        </w:trPr>
        <w:tc>
          <w:tcPr>
            <w:tcW w:w="1668" w:type="dxa"/>
            <w:vMerge/>
            <w:tcBorders>
              <w:left w:val="single" w:sz="4" w:space="0" w:color="000000"/>
              <w:right w:val="single" w:sz="4" w:space="0" w:color="000000"/>
            </w:tcBorders>
          </w:tcPr>
          <w:p w14:paraId="3AD0B296" w14:textId="77777777" w:rsidR="00576034" w:rsidRPr="00576034" w:rsidRDefault="00576034" w:rsidP="00576034">
            <w:pPr>
              <w:spacing w:after="0"/>
              <w:rPr>
                <w:color w:val="auto"/>
                <w:szCs w:val="22"/>
              </w:rPr>
            </w:pPr>
          </w:p>
        </w:tc>
        <w:tc>
          <w:tcPr>
            <w:tcW w:w="1135" w:type="dxa"/>
            <w:tcBorders>
              <w:top w:val="single" w:sz="4" w:space="0" w:color="auto"/>
              <w:left w:val="single" w:sz="4" w:space="0" w:color="000000"/>
              <w:bottom w:val="single" w:sz="4" w:space="0" w:color="auto"/>
              <w:right w:val="single" w:sz="4" w:space="0" w:color="000000"/>
            </w:tcBorders>
          </w:tcPr>
          <w:p w14:paraId="735FF689"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3.3.05</w:t>
            </w:r>
          </w:p>
        </w:tc>
        <w:tc>
          <w:tcPr>
            <w:tcW w:w="6123"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tcPr>
          <w:p w14:paraId="4381E200"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hAnsi="Times New Roman"/>
                <w:color w:val="auto"/>
                <w:szCs w:val="22"/>
              </w:rPr>
              <w:t xml:space="preserve">Виды, конструкция, назначение, возможности и правила использования инструментов и приспособлений для производства работ по регулировке и сдаче оборудования трансформаторных подстанций и распределительных устройств с вакуумными и </w:t>
            </w:r>
            <w:proofErr w:type="spellStart"/>
            <w:r w:rsidRPr="00576034">
              <w:rPr>
                <w:rFonts w:ascii="Times New Roman" w:hAnsi="Times New Roman"/>
                <w:color w:val="auto"/>
                <w:szCs w:val="22"/>
              </w:rPr>
              <w:t>элегазовыми</w:t>
            </w:r>
            <w:proofErr w:type="spellEnd"/>
            <w:r w:rsidRPr="00576034">
              <w:rPr>
                <w:rFonts w:ascii="Times New Roman" w:hAnsi="Times New Roman"/>
                <w:color w:val="auto"/>
                <w:szCs w:val="22"/>
              </w:rPr>
              <w:t xml:space="preserve"> выключателями напряжением до 10КВ после ремонта;</w:t>
            </w:r>
          </w:p>
        </w:tc>
      </w:tr>
      <w:tr w:rsidR="00576034" w:rsidRPr="00576034" w14:paraId="59D48D38" w14:textId="77777777" w:rsidTr="00D001A7">
        <w:trPr>
          <w:trHeight w:val="285"/>
        </w:trPr>
        <w:tc>
          <w:tcPr>
            <w:tcW w:w="1668" w:type="dxa"/>
            <w:vMerge/>
            <w:tcBorders>
              <w:left w:val="single" w:sz="4" w:space="0" w:color="000000"/>
              <w:right w:val="single" w:sz="4" w:space="0" w:color="000000"/>
            </w:tcBorders>
          </w:tcPr>
          <w:p w14:paraId="5AD3C5EA" w14:textId="77777777" w:rsidR="00576034" w:rsidRPr="00576034" w:rsidRDefault="00576034" w:rsidP="00576034">
            <w:pPr>
              <w:spacing w:after="0"/>
              <w:rPr>
                <w:color w:val="auto"/>
                <w:szCs w:val="22"/>
              </w:rPr>
            </w:pPr>
          </w:p>
        </w:tc>
        <w:tc>
          <w:tcPr>
            <w:tcW w:w="1135" w:type="dxa"/>
            <w:tcBorders>
              <w:top w:val="single" w:sz="4" w:space="0" w:color="auto"/>
              <w:left w:val="single" w:sz="4" w:space="0" w:color="000000"/>
              <w:bottom w:val="single" w:sz="4" w:space="0" w:color="auto"/>
              <w:right w:val="single" w:sz="4" w:space="0" w:color="000000"/>
            </w:tcBorders>
          </w:tcPr>
          <w:p w14:paraId="095C7A80"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3.3.06</w:t>
            </w:r>
          </w:p>
        </w:tc>
        <w:tc>
          <w:tcPr>
            <w:tcW w:w="6123"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tcPr>
          <w:p w14:paraId="3BD447D5"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hAnsi="Times New Roman"/>
                <w:color w:val="auto"/>
                <w:szCs w:val="22"/>
              </w:rPr>
              <w:t>Виды, назначение и порядок применения устройств вывода графической и текстовой информации;</w:t>
            </w:r>
          </w:p>
        </w:tc>
      </w:tr>
      <w:tr w:rsidR="00576034" w:rsidRPr="00576034" w14:paraId="56C2EDA8" w14:textId="77777777" w:rsidTr="00D001A7">
        <w:trPr>
          <w:trHeight w:val="195"/>
        </w:trPr>
        <w:tc>
          <w:tcPr>
            <w:tcW w:w="1668" w:type="dxa"/>
            <w:vMerge/>
            <w:tcBorders>
              <w:left w:val="single" w:sz="4" w:space="0" w:color="000000"/>
              <w:right w:val="single" w:sz="4" w:space="0" w:color="000000"/>
            </w:tcBorders>
          </w:tcPr>
          <w:p w14:paraId="4A3A8B30" w14:textId="77777777" w:rsidR="00576034" w:rsidRPr="00576034" w:rsidRDefault="00576034" w:rsidP="00576034">
            <w:pPr>
              <w:spacing w:after="0"/>
              <w:rPr>
                <w:color w:val="auto"/>
                <w:szCs w:val="22"/>
              </w:rPr>
            </w:pPr>
          </w:p>
        </w:tc>
        <w:tc>
          <w:tcPr>
            <w:tcW w:w="1135" w:type="dxa"/>
            <w:tcBorders>
              <w:top w:val="single" w:sz="4" w:space="0" w:color="auto"/>
              <w:left w:val="single" w:sz="4" w:space="0" w:color="000000"/>
              <w:bottom w:val="single" w:sz="4" w:space="0" w:color="auto"/>
              <w:right w:val="single" w:sz="4" w:space="0" w:color="000000"/>
            </w:tcBorders>
          </w:tcPr>
          <w:p w14:paraId="42FA9537"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3.3.07</w:t>
            </w:r>
          </w:p>
        </w:tc>
        <w:tc>
          <w:tcPr>
            <w:tcW w:w="6123"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tcPr>
          <w:p w14:paraId="223B4496" w14:textId="77777777" w:rsidR="00576034" w:rsidRPr="00576034" w:rsidRDefault="00576034" w:rsidP="00576034">
            <w:pPr>
              <w:shd w:val="clear" w:color="auto" w:fill="FFFFFF"/>
              <w:spacing w:after="0" w:line="240" w:lineRule="auto"/>
              <w:jc w:val="both"/>
              <w:rPr>
                <w:rFonts w:ascii="Times New Roman" w:hAnsi="Times New Roman"/>
                <w:color w:val="auto"/>
                <w:szCs w:val="22"/>
              </w:rPr>
            </w:pPr>
            <w:r w:rsidRPr="00576034">
              <w:rPr>
                <w:rFonts w:ascii="Times New Roman" w:hAnsi="Times New Roman"/>
                <w:color w:val="auto"/>
                <w:szCs w:val="22"/>
              </w:rPr>
              <w:t>Журнал выдачи и возврата ключей от электроустановок;</w:t>
            </w:r>
          </w:p>
        </w:tc>
      </w:tr>
      <w:tr w:rsidR="00576034" w:rsidRPr="00576034" w14:paraId="635CCFBA" w14:textId="77777777" w:rsidTr="00D001A7">
        <w:trPr>
          <w:trHeight w:val="255"/>
        </w:trPr>
        <w:tc>
          <w:tcPr>
            <w:tcW w:w="1668" w:type="dxa"/>
            <w:vMerge/>
            <w:tcBorders>
              <w:left w:val="single" w:sz="4" w:space="0" w:color="000000"/>
              <w:right w:val="single" w:sz="4" w:space="0" w:color="000000"/>
            </w:tcBorders>
          </w:tcPr>
          <w:p w14:paraId="0F242498" w14:textId="77777777" w:rsidR="00576034" w:rsidRPr="00576034" w:rsidRDefault="00576034" w:rsidP="00576034">
            <w:pPr>
              <w:spacing w:after="0"/>
              <w:rPr>
                <w:color w:val="auto"/>
                <w:szCs w:val="22"/>
              </w:rPr>
            </w:pPr>
          </w:p>
        </w:tc>
        <w:tc>
          <w:tcPr>
            <w:tcW w:w="1135" w:type="dxa"/>
            <w:tcBorders>
              <w:top w:val="single" w:sz="4" w:space="0" w:color="auto"/>
              <w:left w:val="single" w:sz="4" w:space="0" w:color="000000"/>
              <w:bottom w:val="single" w:sz="4" w:space="0" w:color="auto"/>
              <w:right w:val="single" w:sz="4" w:space="0" w:color="000000"/>
            </w:tcBorders>
          </w:tcPr>
          <w:p w14:paraId="789C9788"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3.3.08</w:t>
            </w:r>
          </w:p>
        </w:tc>
        <w:tc>
          <w:tcPr>
            <w:tcW w:w="6123"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tcPr>
          <w:p w14:paraId="2A6E4514" w14:textId="77777777" w:rsidR="00576034" w:rsidRPr="00576034" w:rsidRDefault="00576034" w:rsidP="00576034">
            <w:pPr>
              <w:shd w:val="clear" w:color="auto" w:fill="FFFFFF"/>
              <w:spacing w:after="0" w:line="240" w:lineRule="auto"/>
              <w:jc w:val="both"/>
              <w:rPr>
                <w:rFonts w:ascii="Times New Roman" w:hAnsi="Times New Roman"/>
                <w:color w:val="auto"/>
                <w:szCs w:val="22"/>
              </w:rPr>
            </w:pPr>
            <w:r w:rsidRPr="00576034">
              <w:rPr>
                <w:rFonts w:ascii="Times New Roman" w:hAnsi="Times New Roman"/>
                <w:color w:val="auto"/>
                <w:szCs w:val="22"/>
              </w:rPr>
              <w:t>Журнал или картотека дефектов и неполадок на электрооборудовании;</w:t>
            </w:r>
          </w:p>
        </w:tc>
      </w:tr>
      <w:tr w:rsidR="00576034" w:rsidRPr="00576034" w14:paraId="5D1B09BA" w14:textId="77777777" w:rsidTr="00D001A7">
        <w:trPr>
          <w:trHeight w:val="221"/>
        </w:trPr>
        <w:tc>
          <w:tcPr>
            <w:tcW w:w="1668" w:type="dxa"/>
            <w:vMerge/>
            <w:tcBorders>
              <w:left w:val="single" w:sz="4" w:space="0" w:color="000000"/>
              <w:right w:val="single" w:sz="4" w:space="0" w:color="000000"/>
            </w:tcBorders>
          </w:tcPr>
          <w:p w14:paraId="7A9A0D00" w14:textId="77777777" w:rsidR="00576034" w:rsidRPr="00576034" w:rsidRDefault="00576034" w:rsidP="00576034">
            <w:pPr>
              <w:spacing w:after="0"/>
              <w:rPr>
                <w:color w:val="auto"/>
                <w:szCs w:val="22"/>
              </w:rPr>
            </w:pPr>
          </w:p>
        </w:tc>
        <w:tc>
          <w:tcPr>
            <w:tcW w:w="1135" w:type="dxa"/>
            <w:tcBorders>
              <w:top w:val="single" w:sz="4" w:space="0" w:color="auto"/>
              <w:left w:val="single" w:sz="4" w:space="0" w:color="000000"/>
              <w:bottom w:val="single" w:sz="4" w:space="0" w:color="auto"/>
              <w:right w:val="single" w:sz="4" w:space="0" w:color="000000"/>
            </w:tcBorders>
          </w:tcPr>
          <w:p w14:paraId="02F1B190"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3.3.09</w:t>
            </w:r>
          </w:p>
        </w:tc>
        <w:tc>
          <w:tcPr>
            <w:tcW w:w="6123"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tcPr>
          <w:p w14:paraId="0D359ED5" w14:textId="77777777" w:rsidR="00576034" w:rsidRPr="00576034" w:rsidRDefault="00576034" w:rsidP="00576034">
            <w:pPr>
              <w:shd w:val="clear" w:color="auto" w:fill="FFFFFF"/>
              <w:spacing w:after="0" w:line="240" w:lineRule="auto"/>
              <w:jc w:val="both"/>
              <w:rPr>
                <w:rFonts w:ascii="Times New Roman" w:hAnsi="Times New Roman"/>
                <w:color w:val="auto"/>
                <w:szCs w:val="22"/>
              </w:rPr>
            </w:pPr>
            <w:r w:rsidRPr="00576034">
              <w:rPr>
                <w:rFonts w:ascii="Times New Roman" w:hAnsi="Times New Roman"/>
                <w:color w:val="auto"/>
                <w:szCs w:val="22"/>
              </w:rPr>
              <w:t>Журнал релейной защиты, автоматики и телемеханики;</w:t>
            </w:r>
          </w:p>
        </w:tc>
      </w:tr>
      <w:tr w:rsidR="00576034" w:rsidRPr="00576034" w14:paraId="3CD12DDD" w14:textId="77777777" w:rsidTr="00D001A7">
        <w:trPr>
          <w:trHeight w:val="225"/>
        </w:trPr>
        <w:tc>
          <w:tcPr>
            <w:tcW w:w="1668" w:type="dxa"/>
            <w:vMerge/>
            <w:tcBorders>
              <w:left w:val="single" w:sz="4" w:space="0" w:color="000000"/>
              <w:right w:val="single" w:sz="4" w:space="0" w:color="000000"/>
            </w:tcBorders>
          </w:tcPr>
          <w:p w14:paraId="715105D1" w14:textId="77777777" w:rsidR="00576034" w:rsidRPr="00576034" w:rsidRDefault="00576034" w:rsidP="00576034">
            <w:pPr>
              <w:spacing w:after="0"/>
              <w:rPr>
                <w:color w:val="auto"/>
                <w:szCs w:val="22"/>
              </w:rPr>
            </w:pPr>
          </w:p>
        </w:tc>
        <w:tc>
          <w:tcPr>
            <w:tcW w:w="1135" w:type="dxa"/>
            <w:tcBorders>
              <w:top w:val="single" w:sz="4" w:space="0" w:color="auto"/>
              <w:left w:val="single" w:sz="4" w:space="0" w:color="000000"/>
              <w:bottom w:val="single" w:sz="4" w:space="0" w:color="auto"/>
              <w:right w:val="single" w:sz="4" w:space="0" w:color="000000"/>
            </w:tcBorders>
          </w:tcPr>
          <w:p w14:paraId="4C590B00"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3.3.10</w:t>
            </w:r>
          </w:p>
        </w:tc>
        <w:tc>
          <w:tcPr>
            <w:tcW w:w="6123"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tcPr>
          <w:p w14:paraId="0F07E462" w14:textId="77777777" w:rsidR="00576034" w:rsidRPr="00576034" w:rsidRDefault="00576034" w:rsidP="00576034">
            <w:pPr>
              <w:shd w:val="clear" w:color="auto" w:fill="FFFFFF"/>
              <w:spacing w:after="0" w:line="240" w:lineRule="auto"/>
              <w:jc w:val="both"/>
              <w:rPr>
                <w:rFonts w:ascii="Times New Roman" w:hAnsi="Times New Roman"/>
                <w:color w:val="auto"/>
                <w:szCs w:val="22"/>
              </w:rPr>
            </w:pPr>
            <w:r w:rsidRPr="00576034">
              <w:rPr>
                <w:rFonts w:ascii="Times New Roman" w:hAnsi="Times New Roman"/>
                <w:color w:val="auto"/>
                <w:szCs w:val="22"/>
              </w:rPr>
              <w:t>Журнал учета работ по нарядам и распоряжениям;</w:t>
            </w:r>
          </w:p>
        </w:tc>
      </w:tr>
      <w:tr w:rsidR="00576034" w:rsidRPr="00576034" w14:paraId="1183D7A5" w14:textId="77777777" w:rsidTr="00D001A7">
        <w:trPr>
          <w:trHeight w:val="255"/>
        </w:trPr>
        <w:tc>
          <w:tcPr>
            <w:tcW w:w="1668" w:type="dxa"/>
            <w:vMerge/>
            <w:tcBorders>
              <w:left w:val="single" w:sz="4" w:space="0" w:color="000000"/>
              <w:right w:val="single" w:sz="4" w:space="0" w:color="000000"/>
            </w:tcBorders>
          </w:tcPr>
          <w:p w14:paraId="3FD93BD8" w14:textId="77777777" w:rsidR="00576034" w:rsidRPr="00576034" w:rsidRDefault="00576034" w:rsidP="00576034">
            <w:pPr>
              <w:spacing w:after="0"/>
              <w:rPr>
                <w:color w:val="auto"/>
                <w:szCs w:val="22"/>
              </w:rPr>
            </w:pPr>
          </w:p>
        </w:tc>
        <w:tc>
          <w:tcPr>
            <w:tcW w:w="1135" w:type="dxa"/>
            <w:tcBorders>
              <w:top w:val="single" w:sz="4" w:space="0" w:color="auto"/>
              <w:left w:val="single" w:sz="4" w:space="0" w:color="000000"/>
              <w:bottom w:val="single" w:sz="4" w:space="0" w:color="auto"/>
              <w:right w:val="single" w:sz="4" w:space="0" w:color="000000"/>
            </w:tcBorders>
          </w:tcPr>
          <w:p w14:paraId="0BD9AF07"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3.3.11</w:t>
            </w:r>
          </w:p>
        </w:tc>
        <w:tc>
          <w:tcPr>
            <w:tcW w:w="6123"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tcPr>
          <w:p w14:paraId="391C660D" w14:textId="77777777" w:rsidR="00576034" w:rsidRPr="00576034" w:rsidRDefault="00576034" w:rsidP="00576034">
            <w:pPr>
              <w:shd w:val="clear" w:color="auto" w:fill="FFFFFF"/>
              <w:spacing w:after="0" w:line="240" w:lineRule="auto"/>
              <w:jc w:val="both"/>
              <w:rPr>
                <w:rFonts w:ascii="Times New Roman" w:hAnsi="Times New Roman"/>
                <w:color w:val="auto"/>
                <w:szCs w:val="22"/>
              </w:rPr>
            </w:pPr>
            <w:r w:rsidRPr="00576034">
              <w:rPr>
                <w:rFonts w:ascii="Times New Roman" w:hAnsi="Times New Roman"/>
                <w:color w:val="auto"/>
                <w:szCs w:val="22"/>
              </w:rPr>
              <w:t>Журнал учета электрооборудования;</w:t>
            </w:r>
          </w:p>
        </w:tc>
      </w:tr>
      <w:tr w:rsidR="00576034" w:rsidRPr="00576034" w14:paraId="7F3ADAF6" w14:textId="77777777" w:rsidTr="00D001A7">
        <w:trPr>
          <w:trHeight w:val="146"/>
        </w:trPr>
        <w:tc>
          <w:tcPr>
            <w:tcW w:w="1668" w:type="dxa"/>
            <w:vMerge/>
            <w:tcBorders>
              <w:left w:val="single" w:sz="4" w:space="0" w:color="000000"/>
              <w:right w:val="single" w:sz="4" w:space="0" w:color="000000"/>
            </w:tcBorders>
          </w:tcPr>
          <w:p w14:paraId="09F47D08" w14:textId="77777777" w:rsidR="00576034" w:rsidRPr="00576034" w:rsidRDefault="00576034" w:rsidP="00576034">
            <w:pPr>
              <w:spacing w:after="0"/>
              <w:rPr>
                <w:color w:val="auto"/>
                <w:szCs w:val="22"/>
              </w:rPr>
            </w:pPr>
          </w:p>
        </w:tc>
        <w:tc>
          <w:tcPr>
            <w:tcW w:w="1135" w:type="dxa"/>
            <w:tcBorders>
              <w:top w:val="single" w:sz="4" w:space="0" w:color="auto"/>
              <w:left w:val="single" w:sz="4" w:space="0" w:color="000000"/>
              <w:bottom w:val="single" w:sz="4" w:space="0" w:color="auto"/>
              <w:right w:val="single" w:sz="4" w:space="0" w:color="000000"/>
            </w:tcBorders>
          </w:tcPr>
          <w:p w14:paraId="036D5634"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3.3.12</w:t>
            </w:r>
          </w:p>
        </w:tc>
        <w:tc>
          <w:tcPr>
            <w:tcW w:w="6123"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tcPr>
          <w:p w14:paraId="1490C882" w14:textId="77777777" w:rsidR="00576034" w:rsidRPr="00576034" w:rsidRDefault="00576034" w:rsidP="00576034">
            <w:pPr>
              <w:spacing w:after="0" w:line="240" w:lineRule="auto"/>
              <w:jc w:val="both"/>
              <w:rPr>
                <w:rFonts w:ascii="Times New Roman" w:hAnsi="Times New Roman"/>
                <w:color w:val="auto"/>
                <w:szCs w:val="22"/>
                <w:shd w:val="clear" w:color="auto" w:fill="FFFFFF"/>
              </w:rPr>
            </w:pPr>
            <w:r w:rsidRPr="00576034">
              <w:rPr>
                <w:rFonts w:ascii="Times New Roman" w:hAnsi="Times New Roman"/>
                <w:color w:val="auto"/>
                <w:szCs w:val="22"/>
                <w:shd w:val="clear" w:color="auto" w:fill="FFFFFF"/>
              </w:rPr>
              <w:t>Журналы учета электрооборудования</w:t>
            </w:r>
          </w:p>
          <w:p w14:paraId="1168DEDF" w14:textId="77777777" w:rsidR="00576034" w:rsidRPr="00576034" w:rsidRDefault="00576034" w:rsidP="00576034">
            <w:pPr>
              <w:shd w:val="clear" w:color="auto" w:fill="FFFFFF"/>
              <w:spacing w:after="0" w:line="240" w:lineRule="auto"/>
              <w:jc w:val="both"/>
              <w:rPr>
                <w:rFonts w:ascii="Times New Roman" w:hAnsi="Times New Roman"/>
                <w:color w:val="auto"/>
                <w:szCs w:val="22"/>
              </w:rPr>
            </w:pPr>
            <w:r w:rsidRPr="00576034">
              <w:rPr>
                <w:rFonts w:ascii="Times New Roman" w:hAnsi="Times New Roman"/>
                <w:color w:val="auto"/>
                <w:szCs w:val="22"/>
              </w:rPr>
              <w:t>кабельный журнал;</w:t>
            </w:r>
          </w:p>
        </w:tc>
      </w:tr>
      <w:tr w:rsidR="00576034" w:rsidRPr="00576034" w14:paraId="4B863A3A" w14:textId="77777777" w:rsidTr="00D001A7">
        <w:trPr>
          <w:trHeight w:val="285"/>
        </w:trPr>
        <w:tc>
          <w:tcPr>
            <w:tcW w:w="1668" w:type="dxa"/>
            <w:vMerge/>
            <w:tcBorders>
              <w:left w:val="single" w:sz="4" w:space="0" w:color="000000"/>
              <w:right w:val="single" w:sz="4" w:space="0" w:color="000000"/>
            </w:tcBorders>
          </w:tcPr>
          <w:p w14:paraId="0FEF1A4A" w14:textId="77777777" w:rsidR="00576034" w:rsidRPr="00576034" w:rsidRDefault="00576034" w:rsidP="00576034">
            <w:pPr>
              <w:spacing w:after="0"/>
              <w:rPr>
                <w:color w:val="auto"/>
                <w:szCs w:val="22"/>
              </w:rPr>
            </w:pPr>
          </w:p>
        </w:tc>
        <w:tc>
          <w:tcPr>
            <w:tcW w:w="1135" w:type="dxa"/>
            <w:tcBorders>
              <w:top w:val="single" w:sz="4" w:space="0" w:color="auto"/>
              <w:left w:val="single" w:sz="4" w:space="0" w:color="000000"/>
              <w:bottom w:val="single" w:sz="4" w:space="0" w:color="auto"/>
              <w:right w:val="single" w:sz="4" w:space="0" w:color="000000"/>
            </w:tcBorders>
          </w:tcPr>
          <w:p w14:paraId="62D0335E"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3.3.13</w:t>
            </w:r>
          </w:p>
        </w:tc>
        <w:tc>
          <w:tcPr>
            <w:tcW w:w="6123"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tcPr>
          <w:p w14:paraId="684F769C" w14:textId="77777777" w:rsidR="00576034" w:rsidRPr="00576034" w:rsidRDefault="00576034" w:rsidP="00576034">
            <w:pPr>
              <w:shd w:val="clear" w:color="auto" w:fill="FFFFFF"/>
              <w:spacing w:after="0" w:line="240" w:lineRule="auto"/>
              <w:jc w:val="both"/>
              <w:rPr>
                <w:rFonts w:ascii="Times New Roman" w:hAnsi="Times New Roman"/>
                <w:color w:val="auto"/>
                <w:szCs w:val="22"/>
                <w:shd w:val="clear" w:color="auto" w:fill="FFFFFF"/>
              </w:rPr>
            </w:pPr>
            <w:r w:rsidRPr="00576034">
              <w:rPr>
                <w:rFonts w:ascii="Times New Roman" w:hAnsi="Times New Roman"/>
                <w:color w:val="auto"/>
                <w:szCs w:val="22"/>
                <w:shd w:val="clear" w:color="auto" w:fill="FFFFFF"/>
              </w:rPr>
              <w:t>Комплект производственных инструкций по эксплуатации электроустановок цеха, участка (подразделения);</w:t>
            </w:r>
          </w:p>
        </w:tc>
      </w:tr>
      <w:tr w:rsidR="00576034" w:rsidRPr="00576034" w14:paraId="7D487A90" w14:textId="77777777" w:rsidTr="00D001A7">
        <w:trPr>
          <w:trHeight w:val="195"/>
        </w:trPr>
        <w:tc>
          <w:tcPr>
            <w:tcW w:w="1668" w:type="dxa"/>
            <w:vMerge/>
            <w:tcBorders>
              <w:left w:val="single" w:sz="4" w:space="0" w:color="000000"/>
              <w:right w:val="single" w:sz="4" w:space="0" w:color="000000"/>
            </w:tcBorders>
          </w:tcPr>
          <w:p w14:paraId="7774B110" w14:textId="77777777" w:rsidR="00576034" w:rsidRPr="00576034" w:rsidRDefault="00576034" w:rsidP="00576034">
            <w:pPr>
              <w:spacing w:after="0"/>
              <w:rPr>
                <w:color w:val="auto"/>
                <w:szCs w:val="22"/>
              </w:rPr>
            </w:pPr>
          </w:p>
        </w:tc>
        <w:tc>
          <w:tcPr>
            <w:tcW w:w="1135" w:type="dxa"/>
            <w:tcBorders>
              <w:top w:val="single" w:sz="4" w:space="0" w:color="auto"/>
              <w:left w:val="single" w:sz="4" w:space="0" w:color="000000"/>
              <w:bottom w:val="single" w:sz="4" w:space="0" w:color="auto"/>
              <w:right w:val="single" w:sz="4" w:space="0" w:color="000000"/>
            </w:tcBorders>
          </w:tcPr>
          <w:p w14:paraId="52B9A587"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3.3.14</w:t>
            </w:r>
          </w:p>
        </w:tc>
        <w:tc>
          <w:tcPr>
            <w:tcW w:w="6123"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tcPr>
          <w:p w14:paraId="3710097B" w14:textId="77777777" w:rsidR="00576034" w:rsidRPr="00576034" w:rsidRDefault="00576034" w:rsidP="00576034">
            <w:pPr>
              <w:spacing w:after="0" w:line="240" w:lineRule="auto"/>
              <w:jc w:val="both"/>
              <w:rPr>
                <w:rFonts w:ascii="Times New Roman" w:hAnsi="Times New Roman"/>
                <w:b/>
                <w:color w:val="auto"/>
                <w:szCs w:val="22"/>
              </w:rPr>
            </w:pPr>
            <w:r w:rsidRPr="00576034">
              <w:rPr>
                <w:rFonts w:ascii="Times New Roman" w:hAnsi="Times New Roman"/>
                <w:color w:val="auto"/>
                <w:szCs w:val="22"/>
              </w:rPr>
              <w:t>Нормы и объем приемо-сдаточных испытаний;</w:t>
            </w:r>
          </w:p>
        </w:tc>
      </w:tr>
      <w:tr w:rsidR="00576034" w:rsidRPr="00576034" w14:paraId="7E9254A1" w14:textId="77777777" w:rsidTr="00D001A7">
        <w:trPr>
          <w:trHeight w:val="315"/>
        </w:trPr>
        <w:tc>
          <w:tcPr>
            <w:tcW w:w="1668" w:type="dxa"/>
            <w:vMerge/>
            <w:tcBorders>
              <w:left w:val="single" w:sz="4" w:space="0" w:color="000000"/>
              <w:right w:val="single" w:sz="4" w:space="0" w:color="000000"/>
            </w:tcBorders>
          </w:tcPr>
          <w:p w14:paraId="6092E012" w14:textId="77777777" w:rsidR="00576034" w:rsidRPr="00576034" w:rsidRDefault="00576034" w:rsidP="00576034">
            <w:pPr>
              <w:spacing w:after="0"/>
              <w:rPr>
                <w:color w:val="auto"/>
                <w:szCs w:val="22"/>
              </w:rPr>
            </w:pPr>
          </w:p>
        </w:tc>
        <w:tc>
          <w:tcPr>
            <w:tcW w:w="1135" w:type="dxa"/>
            <w:tcBorders>
              <w:top w:val="single" w:sz="4" w:space="0" w:color="auto"/>
              <w:left w:val="single" w:sz="4" w:space="0" w:color="000000"/>
              <w:bottom w:val="single" w:sz="4" w:space="0" w:color="auto"/>
              <w:right w:val="single" w:sz="4" w:space="0" w:color="000000"/>
            </w:tcBorders>
          </w:tcPr>
          <w:p w14:paraId="7DAAF2D2"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3.3.15</w:t>
            </w:r>
          </w:p>
        </w:tc>
        <w:tc>
          <w:tcPr>
            <w:tcW w:w="6123"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tcPr>
          <w:p w14:paraId="22324BCA" w14:textId="77777777" w:rsidR="00576034" w:rsidRPr="00576034" w:rsidRDefault="00576034" w:rsidP="00576034">
            <w:pPr>
              <w:shd w:val="clear" w:color="auto" w:fill="FFFFFF"/>
              <w:spacing w:after="0" w:line="240" w:lineRule="auto"/>
              <w:jc w:val="both"/>
              <w:rPr>
                <w:rFonts w:ascii="Times New Roman" w:hAnsi="Times New Roman"/>
                <w:color w:val="auto"/>
                <w:szCs w:val="22"/>
              </w:rPr>
            </w:pPr>
            <w:r w:rsidRPr="00576034">
              <w:rPr>
                <w:rFonts w:ascii="Times New Roman" w:hAnsi="Times New Roman"/>
                <w:color w:val="auto"/>
                <w:szCs w:val="22"/>
              </w:rPr>
              <w:t>Общие схемы электроснабжения, в целом и по отдельным цехам и участкам (подразделениям);</w:t>
            </w:r>
          </w:p>
        </w:tc>
      </w:tr>
      <w:tr w:rsidR="00576034" w:rsidRPr="00576034" w14:paraId="217D4EC9" w14:textId="77777777" w:rsidTr="00D001A7">
        <w:trPr>
          <w:trHeight w:val="206"/>
        </w:trPr>
        <w:tc>
          <w:tcPr>
            <w:tcW w:w="1668" w:type="dxa"/>
            <w:vMerge/>
            <w:tcBorders>
              <w:left w:val="single" w:sz="4" w:space="0" w:color="000000"/>
              <w:right w:val="single" w:sz="4" w:space="0" w:color="000000"/>
            </w:tcBorders>
          </w:tcPr>
          <w:p w14:paraId="4EC592EF" w14:textId="77777777" w:rsidR="00576034" w:rsidRPr="00576034" w:rsidRDefault="00576034" w:rsidP="00576034">
            <w:pPr>
              <w:spacing w:after="0"/>
              <w:rPr>
                <w:color w:val="auto"/>
                <w:szCs w:val="22"/>
              </w:rPr>
            </w:pPr>
          </w:p>
        </w:tc>
        <w:tc>
          <w:tcPr>
            <w:tcW w:w="1135" w:type="dxa"/>
            <w:tcBorders>
              <w:top w:val="single" w:sz="4" w:space="0" w:color="auto"/>
              <w:left w:val="single" w:sz="4" w:space="0" w:color="000000"/>
              <w:bottom w:val="single" w:sz="4" w:space="0" w:color="auto"/>
              <w:right w:val="single" w:sz="4" w:space="0" w:color="000000"/>
            </w:tcBorders>
          </w:tcPr>
          <w:p w14:paraId="0CA2AAC7"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3.3.16</w:t>
            </w:r>
          </w:p>
        </w:tc>
        <w:tc>
          <w:tcPr>
            <w:tcW w:w="6123"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tcPr>
          <w:p w14:paraId="577E4080" w14:textId="77777777" w:rsidR="00576034" w:rsidRPr="00576034" w:rsidRDefault="00576034" w:rsidP="00576034">
            <w:pPr>
              <w:shd w:val="clear" w:color="auto" w:fill="FFFFFF"/>
              <w:spacing w:after="0" w:line="240" w:lineRule="auto"/>
              <w:jc w:val="both"/>
              <w:rPr>
                <w:rFonts w:ascii="Times New Roman" w:hAnsi="Times New Roman"/>
                <w:color w:val="auto"/>
                <w:szCs w:val="22"/>
              </w:rPr>
            </w:pPr>
            <w:r w:rsidRPr="00576034">
              <w:rPr>
                <w:rFonts w:ascii="Times New Roman" w:hAnsi="Times New Roman"/>
                <w:color w:val="auto"/>
                <w:szCs w:val="22"/>
              </w:rPr>
              <w:t>Оперативный журнал;</w:t>
            </w:r>
          </w:p>
        </w:tc>
      </w:tr>
      <w:tr w:rsidR="00576034" w:rsidRPr="00576034" w14:paraId="781FB875" w14:textId="77777777" w:rsidTr="00D001A7">
        <w:trPr>
          <w:trHeight w:val="270"/>
        </w:trPr>
        <w:tc>
          <w:tcPr>
            <w:tcW w:w="1668" w:type="dxa"/>
            <w:vMerge/>
            <w:tcBorders>
              <w:left w:val="single" w:sz="4" w:space="0" w:color="000000"/>
              <w:right w:val="single" w:sz="4" w:space="0" w:color="000000"/>
            </w:tcBorders>
          </w:tcPr>
          <w:p w14:paraId="5F443827" w14:textId="77777777" w:rsidR="00576034" w:rsidRPr="00576034" w:rsidRDefault="00576034" w:rsidP="00576034">
            <w:pPr>
              <w:spacing w:after="0"/>
              <w:rPr>
                <w:color w:val="auto"/>
                <w:szCs w:val="22"/>
              </w:rPr>
            </w:pPr>
          </w:p>
        </w:tc>
        <w:tc>
          <w:tcPr>
            <w:tcW w:w="1135" w:type="dxa"/>
            <w:tcBorders>
              <w:top w:val="single" w:sz="4" w:space="0" w:color="auto"/>
              <w:left w:val="single" w:sz="4" w:space="0" w:color="000000"/>
              <w:bottom w:val="single" w:sz="4" w:space="0" w:color="auto"/>
              <w:right w:val="single" w:sz="4" w:space="0" w:color="000000"/>
            </w:tcBorders>
          </w:tcPr>
          <w:p w14:paraId="572B26C7"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3.3.17</w:t>
            </w:r>
          </w:p>
        </w:tc>
        <w:tc>
          <w:tcPr>
            <w:tcW w:w="6123"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tcPr>
          <w:p w14:paraId="2D7B8EBD"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hAnsi="Times New Roman"/>
                <w:color w:val="auto"/>
                <w:szCs w:val="22"/>
              </w:rPr>
              <w:t>Основные форматы представления электронной графической и текстовой информации;</w:t>
            </w:r>
          </w:p>
        </w:tc>
      </w:tr>
      <w:tr w:rsidR="00576034" w:rsidRPr="00576034" w14:paraId="1155BDB4" w14:textId="77777777" w:rsidTr="00D001A7">
        <w:trPr>
          <w:trHeight w:val="270"/>
        </w:trPr>
        <w:tc>
          <w:tcPr>
            <w:tcW w:w="1668" w:type="dxa"/>
            <w:vMerge/>
            <w:tcBorders>
              <w:left w:val="single" w:sz="4" w:space="0" w:color="000000"/>
              <w:right w:val="single" w:sz="4" w:space="0" w:color="000000"/>
            </w:tcBorders>
          </w:tcPr>
          <w:p w14:paraId="73F44B80" w14:textId="77777777" w:rsidR="00576034" w:rsidRPr="00576034" w:rsidRDefault="00576034" w:rsidP="00576034">
            <w:pPr>
              <w:spacing w:after="0"/>
              <w:rPr>
                <w:color w:val="auto"/>
                <w:szCs w:val="22"/>
              </w:rPr>
            </w:pPr>
          </w:p>
        </w:tc>
        <w:tc>
          <w:tcPr>
            <w:tcW w:w="1135" w:type="dxa"/>
            <w:tcBorders>
              <w:top w:val="single" w:sz="4" w:space="0" w:color="auto"/>
              <w:left w:val="single" w:sz="4" w:space="0" w:color="000000"/>
              <w:bottom w:val="single" w:sz="4" w:space="0" w:color="auto"/>
              <w:right w:val="single" w:sz="4" w:space="0" w:color="000000"/>
            </w:tcBorders>
          </w:tcPr>
          <w:p w14:paraId="7E015606"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3.3.18</w:t>
            </w:r>
          </w:p>
        </w:tc>
        <w:tc>
          <w:tcPr>
            <w:tcW w:w="6123"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tcPr>
          <w:p w14:paraId="144E0D02"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hAnsi="Times New Roman"/>
                <w:color w:val="auto"/>
                <w:szCs w:val="22"/>
              </w:rPr>
              <w:t>Порядок оформления протоколов и актов испытания электрооборудования;</w:t>
            </w:r>
          </w:p>
        </w:tc>
      </w:tr>
      <w:tr w:rsidR="00576034" w:rsidRPr="00576034" w14:paraId="7306E84A" w14:textId="77777777" w:rsidTr="00D001A7">
        <w:trPr>
          <w:trHeight w:val="176"/>
        </w:trPr>
        <w:tc>
          <w:tcPr>
            <w:tcW w:w="1668" w:type="dxa"/>
            <w:vMerge/>
            <w:tcBorders>
              <w:left w:val="single" w:sz="4" w:space="0" w:color="000000"/>
              <w:right w:val="single" w:sz="4" w:space="0" w:color="000000"/>
            </w:tcBorders>
          </w:tcPr>
          <w:p w14:paraId="215B49CE" w14:textId="77777777" w:rsidR="00576034" w:rsidRPr="00576034" w:rsidRDefault="00576034" w:rsidP="00576034">
            <w:pPr>
              <w:spacing w:after="0"/>
              <w:rPr>
                <w:color w:val="auto"/>
                <w:szCs w:val="22"/>
              </w:rPr>
            </w:pPr>
          </w:p>
        </w:tc>
        <w:tc>
          <w:tcPr>
            <w:tcW w:w="1135" w:type="dxa"/>
            <w:tcBorders>
              <w:top w:val="single" w:sz="4" w:space="0" w:color="auto"/>
              <w:left w:val="single" w:sz="4" w:space="0" w:color="000000"/>
              <w:bottom w:val="single" w:sz="4" w:space="0" w:color="auto"/>
              <w:right w:val="single" w:sz="4" w:space="0" w:color="000000"/>
            </w:tcBorders>
          </w:tcPr>
          <w:p w14:paraId="462B2C24"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3.3.19</w:t>
            </w:r>
          </w:p>
        </w:tc>
        <w:tc>
          <w:tcPr>
            <w:tcW w:w="6123"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tcPr>
          <w:p w14:paraId="014945C9"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hAnsi="Times New Roman"/>
                <w:color w:val="auto"/>
                <w:szCs w:val="22"/>
              </w:rPr>
              <w:t>Порядок проведения измерений при производстве ремонтных работ;</w:t>
            </w:r>
          </w:p>
        </w:tc>
      </w:tr>
      <w:tr w:rsidR="00576034" w:rsidRPr="00576034" w14:paraId="64708D07" w14:textId="77777777" w:rsidTr="00D001A7">
        <w:trPr>
          <w:trHeight w:val="300"/>
        </w:trPr>
        <w:tc>
          <w:tcPr>
            <w:tcW w:w="1668" w:type="dxa"/>
            <w:vMerge/>
            <w:tcBorders>
              <w:left w:val="single" w:sz="4" w:space="0" w:color="000000"/>
              <w:right w:val="single" w:sz="4" w:space="0" w:color="000000"/>
            </w:tcBorders>
          </w:tcPr>
          <w:p w14:paraId="6B0A4888" w14:textId="77777777" w:rsidR="00576034" w:rsidRPr="00576034" w:rsidRDefault="00576034" w:rsidP="00576034">
            <w:pPr>
              <w:spacing w:after="0"/>
              <w:rPr>
                <w:color w:val="auto"/>
                <w:szCs w:val="22"/>
              </w:rPr>
            </w:pPr>
          </w:p>
        </w:tc>
        <w:tc>
          <w:tcPr>
            <w:tcW w:w="1135" w:type="dxa"/>
            <w:tcBorders>
              <w:top w:val="single" w:sz="4" w:space="0" w:color="auto"/>
              <w:left w:val="single" w:sz="4" w:space="0" w:color="000000"/>
              <w:bottom w:val="single" w:sz="4" w:space="0" w:color="auto"/>
              <w:right w:val="single" w:sz="4" w:space="0" w:color="000000"/>
            </w:tcBorders>
          </w:tcPr>
          <w:p w14:paraId="048D7322"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3.3.20</w:t>
            </w:r>
          </w:p>
        </w:tc>
        <w:tc>
          <w:tcPr>
            <w:tcW w:w="6123"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tcPr>
          <w:p w14:paraId="41869E37"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hAnsi="Times New Roman"/>
                <w:color w:val="auto"/>
                <w:szCs w:val="22"/>
              </w:rPr>
              <w:t>Порядок работы с персональной вычислительной техникой;</w:t>
            </w:r>
          </w:p>
        </w:tc>
      </w:tr>
      <w:tr w:rsidR="00576034" w:rsidRPr="00576034" w14:paraId="77954D0C" w14:textId="77777777" w:rsidTr="00D001A7">
        <w:trPr>
          <w:trHeight w:val="270"/>
        </w:trPr>
        <w:tc>
          <w:tcPr>
            <w:tcW w:w="1668" w:type="dxa"/>
            <w:vMerge/>
            <w:tcBorders>
              <w:left w:val="single" w:sz="4" w:space="0" w:color="000000"/>
              <w:right w:val="single" w:sz="4" w:space="0" w:color="000000"/>
            </w:tcBorders>
          </w:tcPr>
          <w:p w14:paraId="4CDF38B5" w14:textId="77777777" w:rsidR="00576034" w:rsidRPr="00576034" w:rsidRDefault="00576034" w:rsidP="00576034">
            <w:pPr>
              <w:spacing w:after="0"/>
              <w:rPr>
                <w:color w:val="auto"/>
                <w:szCs w:val="22"/>
              </w:rPr>
            </w:pPr>
          </w:p>
        </w:tc>
        <w:tc>
          <w:tcPr>
            <w:tcW w:w="1135" w:type="dxa"/>
            <w:tcBorders>
              <w:top w:val="single" w:sz="4" w:space="0" w:color="auto"/>
              <w:left w:val="single" w:sz="4" w:space="0" w:color="000000"/>
              <w:bottom w:val="single" w:sz="4" w:space="0" w:color="auto"/>
              <w:right w:val="single" w:sz="4" w:space="0" w:color="000000"/>
            </w:tcBorders>
          </w:tcPr>
          <w:p w14:paraId="2A8F5890"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3.3.21</w:t>
            </w:r>
          </w:p>
        </w:tc>
        <w:tc>
          <w:tcPr>
            <w:tcW w:w="6123"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tcPr>
          <w:p w14:paraId="584559DD"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hAnsi="Times New Roman"/>
                <w:color w:val="auto"/>
                <w:szCs w:val="22"/>
              </w:rPr>
              <w:t>Порядок работы с файловой системой;</w:t>
            </w:r>
          </w:p>
        </w:tc>
      </w:tr>
      <w:tr w:rsidR="00576034" w:rsidRPr="00576034" w14:paraId="6EE5B858" w14:textId="77777777" w:rsidTr="00D001A7">
        <w:trPr>
          <w:trHeight w:val="255"/>
        </w:trPr>
        <w:tc>
          <w:tcPr>
            <w:tcW w:w="1668" w:type="dxa"/>
            <w:vMerge/>
            <w:tcBorders>
              <w:left w:val="single" w:sz="4" w:space="0" w:color="000000"/>
              <w:right w:val="single" w:sz="4" w:space="0" w:color="000000"/>
            </w:tcBorders>
          </w:tcPr>
          <w:p w14:paraId="35B9B66D" w14:textId="77777777" w:rsidR="00576034" w:rsidRPr="00576034" w:rsidRDefault="00576034" w:rsidP="00576034">
            <w:pPr>
              <w:spacing w:after="0"/>
              <w:rPr>
                <w:color w:val="auto"/>
                <w:szCs w:val="22"/>
              </w:rPr>
            </w:pPr>
          </w:p>
        </w:tc>
        <w:tc>
          <w:tcPr>
            <w:tcW w:w="1135" w:type="dxa"/>
            <w:tcBorders>
              <w:top w:val="single" w:sz="4" w:space="0" w:color="auto"/>
              <w:left w:val="single" w:sz="4" w:space="0" w:color="000000"/>
              <w:bottom w:val="single" w:sz="4" w:space="0" w:color="auto"/>
              <w:right w:val="single" w:sz="4" w:space="0" w:color="000000"/>
            </w:tcBorders>
          </w:tcPr>
          <w:p w14:paraId="3098512F"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3.3.22</w:t>
            </w:r>
          </w:p>
        </w:tc>
        <w:tc>
          <w:tcPr>
            <w:tcW w:w="6123"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tcPr>
          <w:p w14:paraId="5E6F4CE4"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hAnsi="Times New Roman"/>
                <w:color w:val="auto"/>
                <w:szCs w:val="22"/>
              </w:rPr>
              <w:t>Правила технической эксплуатации электроустановок;</w:t>
            </w:r>
          </w:p>
        </w:tc>
      </w:tr>
      <w:tr w:rsidR="00576034" w:rsidRPr="00576034" w14:paraId="0B6AD390" w14:textId="77777777" w:rsidTr="00D001A7">
        <w:trPr>
          <w:trHeight w:val="294"/>
        </w:trPr>
        <w:tc>
          <w:tcPr>
            <w:tcW w:w="1668" w:type="dxa"/>
            <w:vMerge/>
            <w:tcBorders>
              <w:left w:val="single" w:sz="4" w:space="0" w:color="000000"/>
              <w:right w:val="single" w:sz="4" w:space="0" w:color="000000"/>
            </w:tcBorders>
          </w:tcPr>
          <w:p w14:paraId="7DDDE8EC" w14:textId="77777777" w:rsidR="00576034" w:rsidRPr="00576034" w:rsidRDefault="00576034" w:rsidP="00576034">
            <w:pPr>
              <w:spacing w:after="0"/>
              <w:rPr>
                <w:color w:val="auto"/>
                <w:szCs w:val="22"/>
              </w:rPr>
            </w:pPr>
          </w:p>
        </w:tc>
        <w:tc>
          <w:tcPr>
            <w:tcW w:w="1135" w:type="dxa"/>
            <w:tcBorders>
              <w:top w:val="single" w:sz="4" w:space="0" w:color="auto"/>
              <w:left w:val="single" w:sz="4" w:space="0" w:color="000000"/>
              <w:bottom w:val="single" w:sz="4" w:space="0" w:color="auto"/>
              <w:right w:val="single" w:sz="4" w:space="0" w:color="000000"/>
            </w:tcBorders>
          </w:tcPr>
          <w:p w14:paraId="453DA7BC" w14:textId="77777777" w:rsidR="00576034" w:rsidRPr="00576034" w:rsidRDefault="00576034" w:rsidP="00576034">
            <w:pPr>
              <w:jc w:val="center"/>
              <w:rPr>
                <w:rFonts w:ascii="Times New Roman" w:hAnsi="Times New Roman"/>
                <w:color w:val="auto"/>
                <w:szCs w:val="22"/>
              </w:rPr>
            </w:pPr>
            <w:r w:rsidRPr="00576034">
              <w:rPr>
                <w:rFonts w:ascii="Times New Roman" w:hAnsi="Times New Roman"/>
                <w:color w:val="auto"/>
                <w:szCs w:val="22"/>
              </w:rPr>
              <w:t>З 3.3.23</w:t>
            </w:r>
          </w:p>
        </w:tc>
        <w:tc>
          <w:tcPr>
            <w:tcW w:w="6123"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tcPr>
          <w:p w14:paraId="6958B6D4"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hAnsi="Times New Roman"/>
                <w:color w:val="auto"/>
                <w:szCs w:val="22"/>
              </w:rPr>
              <w:t>Прикладные компьютерные программы для просмотра текстовой и графической информации: наименования, возможности и порядок работы;</w:t>
            </w:r>
          </w:p>
        </w:tc>
      </w:tr>
      <w:tr w:rsidR="00576034" w:rsidRPr="00576034" w14:paraId="4DB3834C" w14:textId="77777777" w:rsidTr="00D001A7">
        <w:trPr>
          <w:trHeight w:val="279"/>
        </w:trPr>
        <w:tc>
          <w:tcPr>
            <w:tcW w:w="1668" w:type="dxa"/>
            <w:vMerge/>
            <w:tcBorders>
              <w:left w:val="single" w:sz="4" w:space="0" w:color="000000"/>
              <w:right w:val="single" w:sz="4" w:space="0" w:color="000000"/>
            </w:tcBorders>
          </w:tcPr>
          <w:p w14:paraId="1C42E80C" w14:textId="77777777" w:rsidR="00576034" w:rsidRPr="00576034" w:rsidRDefault="00576034" w:rsidP="00576034">
            <w:pPr>
              <w:spacing w:after="0"/>
              <w:rPr>
                <w:color w:val="auto"/>
                <w:szCs w:val="22"/>
              </w:rPr>
            </w:pPr>
          </w:p>
        </w:tc>
        <w:tc>
          <w:tcPr>
            <w:tcW w:w="1135" w:type="dxa"/>
            <w:tcBorders>
              <w:top w:val="single" w:sz="4" w:space="0" w:color="auto"/>
              <w:left w:val="single" w:sz="4" w:space="0" w:color="000000"/>
              <w:bottom w:val="single" w:sz="4" w:space="0" w:color="auto"/>
              <w:right w:val="single" w:sz="4" w:space="0" w:color="000000"/>
            </w:tcBorders>
          </w:tcPr>
          <w:p w14:paraId="4DCCD8B2"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3.3.24</w:t>
            </w:r>
          </w:p>
        </w:tc>
        <w:tc>
          <w:tcPr>
            <w:tcW w:w="6123"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tcPr>
          <w:p w14:paraId="46A1F151"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hAnsi="Times New Roman"/>
                <w:color w:val="auto"/>
                <w:szCs w:val="22"/>
              </w:rPr>
              <w:t>Текстовые редакторы (процессоры): наименования, возможности и порядок работы в них;</w:t>
            </w:r>
          </w:p>
        </w:tc>
      </w:tr>
      <w:tr w:rsidR="00576034" w:rsidRPr="00576034" w14:paraId="2E9B4EE6" w14:textId="77777777" w:rsidTr="00D001A7">
        <w:trPr>
          <w:trHeight w:val="240"/>
        </w:trPr>
        <w:tc>
          <w:tcPr>
            <w:tcW w:w="1668" w:type="dxa"/>
            <w:vMerge/>
            <w:tcBorders>
              <w:left w:val="single" w:sz="4" w:space="0" w:color="000000"/>
              <w:right w:val="single" w:sz="4" w:space="0" w:color="000000"/>
            </w:tcBorders>
          </w:tcPr>
          <w:p w14:paraId="7AC0D066" w14:textId="77777777" w:rsidR="00576034" w:rsidRPr="00576034" w:rsidRDefault="00576034" w:rsidP="00576034">
            <w:pPr>
              <w:spacing w:after="0"/>
              <w:rPr>
                <w:color w:val="auto"/>
                <w:szCs w:val="22"/>
              </w:rPr>
            </w:pPr>
          </w:p>
        </w:tc>
        <w:tc>
          <w:tcPr>
            <w:tcW w:w="1135" w:type="dxa"/>
            <w:tcBorders>
              <w:top w:val="single" w:sz="4" w:space="0" w:color="auto"/>
              <w:left w:val="single" w:sz="4" w:space="0" w:color="000000"/>
              <w:bottom w:val="single" w:sz="4" w:space="0" w:color="auto"/>
              <w:right w:val="single" w:sz="4" w:space="0" w:color="000000"/>
            </w:tcBorders>
          </w:tcPr>
          <w:p w14:paraId="5207D86F"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3.3.25</w:t>
            </w:r>
          </w:p>
        </w:tc>
        <w:tc>
          <w:tcPr>
            <w:tcW w:w="6123"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tcPr>
          <w:p w14:paraId="1206EC13"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hAnsi="Times New Roman"/>
                <w:color w:val="auto"/>
                <w:szCs w:val="22"/>
              </w:rPr>
              <w:t>Требования охраны труда, пожарной, промышленной, экологической безопасности и электробезопасности;</w:t>
            </w:r>
          </w:p>
        </w:tc>
      </w:tr>
      <w:tr w:rsidR="00576034" w:rsidRPr="00576034" w14:paraId="3C829E11" w14:textId="77777777" w:rsidTr="00D001A7">
        <w:trPr>
          <w:trHeight w:val="225"/>
        </w:trPr>
        <w:tc>
          <w:tcPr>
            <w:tcW w:w="1668" w:type="dxa"/>
            <w:vMerge/>
            <w:tcBorders>
              <w:left w:val="single" w:sz="4" w:space="0" w:color="000000"/>
              <w:right w:val="single" w:sz="4" w:space="0" w:color="000000"/>
            </w:tcBorders>
          </w:tcPr>
          <w:p w14:paraId="172E97A9" w14:textId="77777777" w:rsidR="00576034" w:rsidRPr="00576034" w:rsidRDefault="00576034" w:rsidP="00576034">
            <w:pPr>
              <w:spacing w:after="0"/>
              <w:rPr>
                <w:color w:val="auto"/>
                <w:szCs w:val="22"/>
              </w:rPr>
            </w:pPr>
          </w:p>
        </w:tc>
        <w:tc>
          <w:tcPr>
            <w:tcW w:w="1135" w:type="dxa"/>
            <w:tcBorders>
              <w:top w:val="single" w:sz="4" w:space="0" w:color="auto"/>
              <w:left w:val="single" w:sz="4" w:space="0" w:color="000000"/>
              <w:bottom w:val="single" w:sz="4" w:space="0" w:color="auto"/>
              <w:right w:val="single" w:sz="4" w:space="0" w:color="000000"/>
            </w:tcBorders>
          </w:tcPr>
          <w:p w14:paraId="717CFA85"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3.3.26</w:t>
            </w:r>
          </w:p>
        </w:tc>
        <w:tc>
          <w:tcPr>
            <w:tcW w:w="6123"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tcPr>
          <w:p w14:paraId="62A3AF22" w14:textId="77777777" w:rsidR="00576034" w:rsidRPr="00576034" w:rsidRDefault="00576034" w:rsidP="00576034">
            <w:pPr>
              <w:shd w:val="clear" w:color="auto" w:fill="FFFFFF"/>
              <w:spacing w:after="0" w:line="240" w:lineRule="auto"/>
              <w:jc w:val="both"/>
              <w:rPr>
                <w:rFonts w:ascii="Times New Roman" w:hAnsi="Times New Roman"/>
                <w:color w:val="auto"/>
                <w:szCs w:val="22"/>
              </w:rPr>
            </w:pPr>
            <w:r w:rsidRPr="00576034">
              <w:rPr>
                <w:rFonts w:ascii="Times New Roman" w:hAnsi="Times New Roman"/>
                <w:color w:val="auto"/>
                <w:szCs w:val="22"/>
              </w:rPr>
              <w:t>Чертежи подземных кабельных трасс и заземляющих устройств с привязками к зданиям и постоянным сооружениям и указанием мест установки соединительных муфт и пересечений с другими коммуникациями;</w:t>
            </w:r>
          </w:p>
        </w:tc>
      </w:tr>
      <w:tr w:rsidR="00576034" w:rsidRPr="00576034" w14:paraId="79B3F113" w14:textId="77777777" w:rsidTr="00D001A7">
        <w:trPr>
          <w:trHeight w:val="255"/>
        </w:trPr>
        <w:tc>
          <w:tcPr>
            <w:tcW w:w="1668" w:type="dxa"/>
            <w:vMerge/>
            <w:tcBorders>
              <w:left w:val="single" w:sz="4" w:space="0" w:color="000000"/>
              <w:bottom w:val="single" w:sz="4" w:space="0" w:color="000000"/>
              <w:right w:val="single" w:sz="4" w:space="0" w:color="000000"/>
            </w:tcBorders>
          </w:tcPr>
          <w:p w14:paraId="79F6CF89" w14:textId="77777777" w:rsidR="00576034" w:rsidRPr="00576034" w:rsidRDefault="00576034" w:rsidP="00576034">
            <w:pPr>
              <w:spacing w:after="0"/>
              <w:rPr>
                <w:color w:val="auto"/>
                <w:szCs w:val="22"/>
              </w:rPr>
            </w:pPr>
          </w:p>
        </w:tc>
        <w:tc>
          <w:tcPr>
            <w:tcW w:w="1135" w:type="dxa"/>
            <w:tcBorders>
              <w:top w:val="single" w:sz="4" w:space="0" w:color="auto"/>
              <w:left w:val="single" w:sz="4" w:space="0" w:color="000000"/>
              <w:bottom w:val="single" w:sz="4" w:space="0" w:color="auto"/>
              <w:right w:val="single" w:sz="4" w:space="0" w:color="000000"/>
            </w:tcBorders>
          </w:tcPr>
          <w:p w14:paraId="0C84A10D" w14:textId="77777777" w:rsidR="00576034" w:rsidRPr="00576034" w:rsidRDefault="00576034" w:rsidP="00576034">
            <w:pPr>
              <w:spacing w:after="0" w:line="240" w:lineRule="auto"/>
              <w:jc w:val="center"/>
              <w:rPr>
                <w:rFonts w:ascii="Times New Roman" w:hAnsi="Times New Roman"/>
                <w:color w:val="auto"/>
                <w:szCs w:val="22"/>
              </w:rPr>
            </w:pPr>
            <w:r w:rsidRPr="00576034">
              <w:rPr>
                <w:rFonts w:ascii="Times New Roman" w:hAnsi="Times New Roman"/>
                <w:color w:val="auto"/>
                <w:szCs w:val="22"/>
              </w:rPr>
              <w:t>З 3.3.27</w:t>
            </w:r>
          </w:p>
        </w:tc>
        <w:tc>
          <w:tcPr>
            <w:tcW w:w="6123"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tcPr>
          <w:p w14:paraId="572320F3" w14:textId="77777777" w:rsidR="00576034" w:rsidRPr="00576034" w:rsidRDefault="00576034" w:rsidP="00576034">
            <w:pPr>
              <w:spacing w:after="0" w:line="240" w:lineRule="auto"/>
              <w:jc w:val="both"/>
              <w:rPr>
                <w:rFonts w:ascii="Times New Roman" w:hAnsi="Times New Roman"/>
                <w:b/>
                <w:color w:val="auto"/>
                <w:szCs w:val="22"/>
              </w:rPr>
            </w:pPr>
            <w:r w:rsidRPr="00576034">
              <w:rPr>
                <w:rFonts w:ascii="Times New Roman" w:hAnsi="Times New Roman"/>
                <w:color w:val="auto"/>
                <w:szCs w:val="22"/>
                <w:shd w:val="clear" w:color="auto" w:fill="FFFFFF"/>
              </w:rPr>
              <w:t>Чертежи электрооборудования, электроустановок и сооружений, комплекты чертежей запасных частей, исполнительные чертежи воздушных и кабельных трасс и кабельные журналы и пр.</w:t>
            </w:r>
          </w:p>
        </w:tc>
      </w:tr>
    </w:tbl>
    <w:p w14:paraId="07346E33" w14:textId="77777777" w:rsidR="00576034" w:rsidRPr="00576034" w:rsidRDefault="00576034" w:rsidP="00576034">
      <w:pPr>
        <w:spacing w:after="0" w:line="240" w:lineRule="auto"/>
        <w:rPr>
          <w:rFonts w:ascii="Times New Roman" w:hAnsi="Times New Roman"/>
          <w:b/>
          <w:color w:val="auto"/>
          <w:sz w:val="24"/>
          <w:szCs w:val="24"/>
        </w:rPr>
      </w:pPr>
    </w:p>
    <w:p w14:paraId="01745D98" w14:textId="77777777" w:rsidR="00576034" w:rsidRPr="00576034" w:rsidRDefault="00576034" w:rsidP="00576034">
      <w:pPr>
        <w:spacing w:after="0" w:line="240" w:lineRule="auto"/>
        <w:ind w:firstLine="709"/>
        <w:rPr>
          <w:rFonts w:ascii="Times New Roman" w:hAnsi="Times New Roman"/>
          <w:b/>
          <w:color w:val="auto"/>
          <w:sz w:val="24"/>
          <w:szCs w:val="24"/>
        </w:rPr>
      </w:pPr>
      <w:r w:rsidRPr="00576034">
        <w:rPr>
          <w:rFonts w:ascii="Times New Roman" w:hAnsi="Times New Roman"/>
          <w:b/>
          <w:color w:val="auto"/>
          <w:sz w:val="24"/>
          <w:szCs w:val="24"/>
        </w:rPr>
        <w:t>1.2. Количество часов, отводимое на освоение профессионального модуля</w:t>
      </w:r>
    </w:p>
    <w:p w14:paraId="68373322" w14:textId="77777777" w:rsidR="00576034" w:rsidRPr="00576034" w:rsidRDefault="00576034" w:rsidP="00576034">
      <w:pPr>
        <w:spacing w:after="0"/>
        <w:rPr>
          <w:rFonts w:ascii="Times New Roman" w:hAnsi="Times New Roman"/>
          <w:color w:val="auto"/>
          <w:sz w:val="24"/>
          <w:szCs w:val="24"/>
          <w:highlight w:val="lightGray"/>
        </w:rPr>
      </w:pPr>
    </w:p>
    <w:p w14:paraId="28B191EB" w14:textId="740093CB" w:rsidR="00576034" w:rsidRPr="00576034" w:rsidRDefault="00576034" w:rsidP="00576034">
      <w:pPr>
        <w:spacing w:after="0"/>
        <w:rPr>
          <w:rFonts w:ascii="Times New Roman" w:hAnsi="Times New Roman"/>
          <w:b/>
          <w:bCs/>
          <w:color w:val="auto"/>
          <w:sz w:val="24"/>
          <w:szCs w:val="24"/>
          <w:u w:val="single"/>
        </w:rPr>
      </w:pPr>
      <w:r w:rsidRPr="00576034">
        <w:rPr>
          <w:rFonts w:ascii="Times New Roman" w:hAnsi="Times New Roman"/>
          <w:color w:val="auto"/>
          <w:sz w:val="24"/>
          <w:szCs w:val="24"/>
        </w:rPr>
        <w:t>Всего часов: 2</w:t>
      </w:r>
      <w:r w:rsidR="00D37B78">
        <w:rPr>
          <w:rFonts w:ascii="Times New Roman" w:hAnsi="Times New Roman"/>
          <w:color w:val="auto"/>
          <w:sz w:val="24"/>
          <w:szCs w:val="24"/>
        </w:rPr>
        <w:t>16</w:t>
      </w:r>
      <w:r w:rsidRPr="00576034">
        <w:rPr>
          <w:rFonts w:ascii="Times New Roman" w:hAnsi="Times New Roman"/>
          <w:color w:val="auto"/>
          <w:sz w:val="24"/>
          <w:szCs w:val="24"/>
        </w:rPr>
        <w:t xml:space="preserve"> </w:t>
      </w:r>
    </w:p>
    <w:p w14:paraId="3F37BF42" w14:textId="322AD6C1" w:rsidR="00576034" w:rsidRPr="00576034" w:rsidRDefault="00576034" w:rsidP="00576034">
      <w:pPr>
        <w:spacing w:after="0"/>
        <w:ind w:firstLine="708"/>
        <w:rPr>
          <w:rFonts w:ascii="Times New Roman" w:hAnsi="Times New Roman"/>
          <w:b/>
          <w:bCs/>
          <w:color w:val="auto"/>
          <w:sz w:val="24"/>
          <w:szCs w:val="24"/>
        </w:rPr>
      </w:pPr>
      <w:r w:rsidRPr="00576034">
        <w:rPr>
          <w:rFonts w:ascii="Times New Roman" w:hAnsi="Times New Roman"/>
          <w:color w:val="auto"/>
          <w:sz w:val="24"/>
          <w:szCs w:val="24"/>
        </w:rPr>
        <w:t xml:space="preserve">в том числе в форме практической подготовки: </w:t>
      </w:r>
      <w:r w:rsidR="00D37B78">
        <w:rPr>
          <w:rFonts w:ascii="Times New Roman" w:hAnsi="Times New Roman"/>
          <w:color w:val="auto"/>
          <w:sz w:val="24"/>
          <w:szCs w:val="24"/>
        </w:rPr>
        <w:t>144</w:t>
      </w:r>
    </w:p>
    <w:p w14:paraId="58B12D7A" w14:textId="77777777" w:rsidR="00576034" w:rsidRPr="00576034" w:rsidRDefault="00576034" w:rsidP="00576034">
      <w:pPr>
        <w:spacing w:after="0"/>
        <w:rPr>
          <w:rFonts w:ascii="Times New Roman" w:hAnsi="Times New Roman"/>
          <w:color w:val="auto"/>
          <w:sz w:val="24"/>
          <w:szCs w:val="24"/>
        </w:rPr>
      </w:pPr>
    </w:p>
    <w:p w14:paraId="202A8DBE" w14:textId="77777777" w:rsidR="00576034" w:rsidRPr="00576034" w:rsidRDefault="00576034" w:rsidP="00576034">
      <w:pPr>
        <w:spacing w:after="0"/>
        <w:rPr>
          <w:rFonts w:ascii="Times New Roman" w:hAnsi="Times New Roman"/>
          <w:color w:val="auto"/>
          <w:sz w:val="24"/>
          <w:szCs w:val="24"/>
        </w:rPr>
      </w:pPr>
      <w:r w:rsidRPr="00576034">
        <w:rPr>
          <w:rFonts w:ascii="Times New Roman" w:hAnsi="Times New Roman"/>
          <w:color w:val="auto"/>
          <w:sz w:val="24"/>
          <w:szCs w:val="24"/>
        </w:rPr>
        <w:t xml:space="preserve">Из них на освоение МДК- 96 </w:t>
      </w:r>
      <w:r w:rsidRPr="00576034">
        <w:rPr>
          <w:rFonts w:ascii="Times New Roman" w:hAnsi="Times New Roman"/>
          <w:b/>
          <w:bCs/>
          <w:color w:val="auto"/>
          <w:sz w:val="24"/>
          <w:szCs w:val="24"/>
          <w:highlight w:val="yellow"/>
          <w:u w:val="single"/>
        </w:rPr>
        <w:t xml:space="preserve"> </w:t>
      </w:r>
    </w:p>
    <w:p w14:paraId="1B8C857F" w14:textId="77777777" w:rsidR="00576034" w:rsidRPr="00576034" w:rsidRDefault="00576034" w:rsidP="00576034">
      <w:pPr>
        <w:spacing w:after="0" w:line="240" w:lineRule="auto"/>
        <w:rPr>
          <w:rFonts w:ascii="Times New Roman" w:hAnsi="Times New Roman"/>
          <w:color w:val="auto"/>
          <w:sz w:val="24"/>
          <w:szCs w:val="22"/>
        </w:rPr>
      </w:pPr>
      <w:r w:rsidRPr="00576034">
        <w:rPr>
          <w:rFonts w:ascii="Times New Roman" w:hAnsi="Times New Roman"/>
          <w:color w:val="auto"/>
          <w:sz w:val="24"/>
          <w:szCs w:val="22"/>
        </w:rPr>
        <w:t>в том числе самостоятельная работа - 0</w:t>
      </w:r>
    </w:p>
    <w:p w14:paraId="78EA19F2" w14:textId="2700B0C5" w:rsidR="00576034" w:rsidRPr="00576034" w:rsidRDefault="00576034" w:rsidP="00576034">
      <w:pPr>
        <w:spacing w:after="0" w:line="240" w:lineRule="auto"/>
        <w:rPr>
          <w:rFonts w:ascii="Times New Roman" w:hAnsi="Times New Roman"/>
          <w:bCs/>
          <w:color w:val="auto"/>
          <w:sz w:val="24"/>
          <w:szCs w:val="24"/>
        </w:rPr>
      </w:pPr>
      <w:r w:rsidRPr="00576034">
        <w:rPr>
          <w:rFonts w:ascii="Times New Roman" w:hAnsi="Times New Roman"/>
          <w:color w:val="auto"/>
          <w:sz w:val="24"/>
          <w:szCs w:val="24"/>
        </w:rPr>
        <w:t xml:space="preserve"> практики, в том числе учебная - </w:t>
      </w:r>
      <w:r w:rsidR="00D37B78">
        <w:rPr>
          <w:rFonts w:ascii="Times New Roman" w:hAnsi="Times New Roman"/>
          <w:bCs/>
          <w:color w:val="auto"/>
          <w:sz w:val="24"/>
          <w:szCs w:val="24"/>
        </w:rPr>
        <w:t>72</w:t>
      </w:r>
    </w:p>
    <w:p w14:paraId="47F25DB0" w14:textId="3947E31E" w:rsidR="00576034" w:rsidRPr="00576034" w:rsidRDefault="00576034" w:rsidP="00576034">
      <w:pPr>
        <w:spacing w:after="0" w:line="240" w:lineRule="auto"/>
        <w:rPr>
          <w:rFonts w:ascii="Times New Roman" w:hAnsi="Times New Roman"/>
          <w:color w:val="auto"/>
          <w:sz w:val="24"/>
          <w:szCs w:val="22"/>
        </w:rPr>
      </w:pPr>
      <w:r w:rsidRPr="00576034">
        <w:rPr>
          <w:rFonts w:ascii="Times New Roman" w:hAnsi="Times New Roman"/>
          <w:color w:val="auto"/>
          <w:sz w:val="24"/>
          <w:szCs w:val="22"/>
        </w:rPr>
        <w:t>производственная -</w:t>
      </w:r>
      <w:r w:rsidR="00D37B78">
        <w:rPr>
          <w:rFonts w:ascii="Times New Roman" w:hAnsi="Times New Roman"/>
          <w:color w:val="auto"/>
          <w:sz w:val="24"/>
          <w:szCs w:val="22"/>
        </w:rPr>
        <w:t>36</w:t>
      </w:r>
    </w:p>
    <w:p w14:paraId="3800FDAF" w14:textId="77777777" w:rsidR="00576034" w:rsidRPr="00576034" w:rsidRDefault="00576034" w:rsidP="00576034">
      <w:pPr>
        <w:spacing w:after="0" w:line="240" w:lineRule="auto"/>
        <w:rPr>
          <w:rFonts w:ascii="Times New Roman" w:hAnsi="Times New Roman"/>
          <w:bCs/>
          <w:color w:val="auto"/>
          <w:sz w:val="24"/>
          <w:szCs w:val="24"/>
        </w:rPr>
      </w:pPr>
      <w:r w:rsidRPr="00576034">
        <w:rPr>
          <w:rFonts w:ascii="Times New Roman" w:hAnsi="Times New Roman"/>
          <w:iCs/>
          <w:color w:val="auto"/>
          <w:sz w:val="24"/>
          <w:szCs w:val="24"/>
        </w:rPr>
        <w:t xml:space="preserve">Промежуточная аттестация- </w:t>
      </w:r>
      <w:r w:rsidRPr="00576034">
        <w:rPr>
          <w:rFonts w:ascii="Times New Roman" w:hAnsi="Times New Roman"/>
          <w:bCs/>
          <w:color w:val="auto"/>
          <w:sz w:val="24"/>
          <w:szCs w:val="24"/>
        </w:rPr>
        <w:t xml:space="preserve">12 </w:t>
      </w:r>
    </w:p>
    <w:p w14:paraId="1910E6C3" w14:textId="77777777" w:rsidR="00576034" w:rsidRPr="00576034" w:rsidRDefault="00576034" w:rsidP="00576034">
      <w:pPr>
        <w:spacing w:after="0"/>
        <w:rPr>
          <w:rFonts w:ascii="Times New Roman" w:hAnsi="Times New Roman"/>
          <w:b/>
          <w:bCs/>
          <w:color w:val="auto"/>
          <w:sz w:val="24"/>
          <w:szCs w:val="24"/>
        </w:rPr>
      </w:pPr>
    </w:p>
    <w:p w14:paraId="3871858E" w14:textId="77777777" w:rsidR="00576034" w:rsidRPr="00576034" w:rsidRDefault="00576034" w:rsidP="00576034">
      <w:pPr>
        <w:rPr>
          <w:rFonts w:ascii="Times New Roman" w:hAnsi="Times New Roman"/>
          <w:b/>
          <w:i/>
          <w:color w:val="auto"/>
          <w:sz w:val="24"/>
          <w:szCs w:val="24"/>
        </w:rPr>
        <w:sectPr w:rsidR="00576034" w:rsidRPr="00576034" w:rsidSect="00733AEF">
          <w:pgSz w:w="11907" w:h="16840"/>
          <w:pgMar w:top="1134" w:right="851" w:bottom="992" w:left="1418" w:header="709" w:footer="709" w:gutter="0"/>
          <w:cols w:space="720"/>
        </w:sectPr>
      </w:pPr>
    </w:p>
    <w:p w14:paraId="761D73B2" w14:textId="77777777" w:rsidR="00576034" w:rsidRPr="00576034" w:rsidRDefault="00576034" w:rsidP="00576034">
      <w:pPr>
        <w:spacing w:after="0"/>
        <w:jc w:val="center"/>
        <w:rPr>
          <w:rFonts w:ascii="Times New Roman" w:hAnsi="Times New Roman"/>
          <w:b/>
          <w:caps/>
          <w:color w:val="auto"/>
          <w:sz w:val="24"/>
          <w:szCs w:val="24"/>
        </w:rPr>
      </w:pPr>
      <w:r w:rsidRPr="00576034">
        <w:rPr>
          <w:rFonts w:ascii="Times New Roman" w:hAnsi="Times New Roman"/>
          <w:b/>
          <w:caps/>
          <w:color w:val="auto"/>
          <w:sz w:val="24"/>
          <w:szCs w:val="24"/>
        </w:rPr>
        <w:lastRenderedPageBreak/>
        <w:t>2. Структура и содержание профессионального модуля</w:t>
      </w:r>
    </w:p>
    <w:p w14:paraId="62EC6F12" w14:textId="77777777" w:rsidR="00576034" w:rsidRPr="00576034" w:rsidRDefault="00576034" w:rsidP="00576034">
      <w:pPr>
        <w:spacing w:after="0"/>
        <w:ind w:firstLine="851"/>
        <w:rPr>
          <w:rFonts w:ascii="Times New Roman" w:hAnsi="Times New Roman"/>
          <w:color w:val="auto"/>
          <w:szCs w:val="22"/>
        </w:rPr>
      </w:pPr>
      <w:r w:rsidRPr="00576034">
        <w:rPr>
          <w:rFonts w:ascii="Times New Roman" w:hAnsi="Times New Roman"/>
          <w:b/>
          <w:color w:val="auto"/>
          <w:sz w:val="24"/>
          <w:szCs w:val="24"/>
        </w:rPr>
        <w:t>2.1. Структура профессионального модуля</w:t>
      </w:r>
      <w:r w:rsidRPr="00576034">
        <w:rPr>
          <w:rFonts w:ascii="Times New Roman" w:hAnsi="Times New Roman"/>
          <w:color w:val="auto"/>
          <w:szCs w:val="22"/>
        </w:rPr>
        <w:t xml:space="preserve"> </w:t>
      </w: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1"/>
        <w:gridCol w:w="3071"/>
        <w:gridCol w:w="978"/>
        <w:gridCol w:w="697"/>
        <w:gridCol w:w="839"/>
        <w:gridCol w:w="1252"/>
        <w:gridCol w:w="1261"/>
        <w:gridCol w:w="1677"/>
        <w:gridCol w:w="697"/>
        <w:gridCol w:w="836"/>
        <w:gridCol w:w="1677"/>
      </w:tblGrid>
      <w:tr w:rsidR="00576034" w:rsidRPr="00576034" w14:paraId="109B08F4" w14:textId="77777777" w:rsidTr="00D001A7">
        <w:trPr>
          <w:trHeight w:val="484"/>
        </w:trPr>
        <w:tc>
          <w:tcPr>
            <w:tcW w:w="603" w:type="pct"/>
            <w:vMerge w:val="restart"/>
            <w:tcBorders>
              <w:bottom w:val="single" w:sz="4" w:space="0" w:color="auto"/>
            </w:tcBorders>
            <w:vAlign w:val="center"/>
          </w:tcPr>
          <w:p w14:paraId="236DE5AD" w14:textId="77777777" w:rsidR="00576034" w:rsidRPr="00576034" w:rsidRDefault="00576034" w:rsidP="00576034">
            <w:pPr>
              <w:suppressAutoHyphens/>
              <w:spacing w:after="0" w:line="240" w:lineRule="auto"/>
              <w:ind w:left="-57" w:right="-57"/>
              <w:jc w:val="center"/>
              <w:rPr>
                <w:rFonts w:ascii="Times New Roman" w:hAnsi="Times New Roman"/>
                <w:color w:val="auto"/>
                <w:sz w:val="20"/>
              </w:rPr>
            </w:pPr>
            <w:r w:rsidRPr="00576034">
              <w:rPr>
                <w:rFonts w:ascii="Times New Roman" w:hAnsi="Times New Roman"/>
                <w:color w:val="auto"/>
                <w:sz w:val="20"/>
              </w:rPr>
              <w:t>Коды профессиональных и общих компетенций</w:t>
            </w:r>
          </w:p>
        </w:tc>
        <w:tc>
          <w:tcPr>
            <w:tcW w:w="1040" w:type="pct"/>
            <w:vMerge w:val="restart"/>
            <w:tcBorders>
              <w:bottom w:val="single" w:sz="4" w:space="0" w:color="auto"/>
            </w:tcBorders>
            <w:vAlign w:val="center"/>
          </w:tcPr>
          <w:p w14:paraId="4A10D30C" w14:textId="77777777" w:rsidR="00576034" w:rsidRPr="00576034" w:rsidRDefault="00576034" w:rsidP="00576034">
            <w:pPr>
              <w:suppressAutoHyphens/>
              <w:spacing w:after="0" w:line="240" w:lineRule="auto"/>
              <w:ind w:left="-57" w:right="-57"/>
              <w:jc w:val="center"/>
              <w:rPr>
                <w:rFonts w:ascii="Times New Roman" w:hAnsi="Times New Roman"/>
                <w:color w:val="auto"/>
                <w:sz w:val="20"/>
              </w:rPr>
            </w:pPr>
            <w:r w:rsidRPr="00576034">
              <w:rPr>
                <w:rFonts w:ascii="Times New Roman" w:hAnsi="Times New Roman"/>
                <w:color w:val="auto"/>
                <w:sz w:val="20"/>
              </w:rPr>
              <w:t>Наименования разделов профессионального модуля</w:t>
            </w:r>
          </w:p>
        </w:tc>
        <w:tc>
          <w:tcPr>
            <w:tcW w:w="331" w:type="pct"/>
            <w:vMerge w:val="restart"/>
            <w:tcBorders>
              <w:bottom w:val="single" w:sz="4" w:space="0" w:color="auto"/>
            </w:tcBorders>
            <w:vAlign w:val="center"/>
          </w:tcPr>
          <w:p w14:paraId="027D4BDB" w14:textId="77777777" w:rsidR="00576034" w:rsidRPr="00576034" w:rsidRDefault="00576034" w:rsidP="00576034">
            <w:pPr>
              <w:spacing w:after="0" w:line="240" w:lineRule="auto"/>
              <w:jc w:val="center"/>
              <w:rPr>
                <w:rFonts w:ascii="Times New Roman" w:hAnsi="Times New Roman"/>
                <w:color w:val="auto"/>
                <w:sz w:val="20"/>
              </w:rPr>
            </w:pPr>
            <w:r w:rsidRPr="00576034">
              <w:rPr>
                <w:rFonts w:ascii="Times New Roman" w:hAnsi="Times New Roman"/>
                <w:iCs/>
                <w:color w:val="auto"/>
                <w:sz w:val="20"/>
              </w:rPr>
              <w:t>Всего, час.</w:t>
            </w:r>
          </w:p>
        </w:tc>
        <w:tc>
          <w:tcPr>
            <w:tcW w:w="236" w:type="pct"/>
            <w:vMerge w:val="restart"/>
            <w:tcBorders>
              <w:bottom w:val="single" w:sz="4" w:space="0" w:color="auto"/>
            </w:tcBorders>
            <w:textDirection w:val="btLr"/>
            <w:vAlign w:val="center"/>
          </w:tcPr>
          <w:p w14:paraId="1BD3B188" w14:textId="77777777" w:rsidR="00576034" w:rsidRPr="00576034" w:rsidRDefault="00576034" w:rsidP="00576034">
            <w:pPr>
              <w:spacing w:after="0" w:line="240" w:lineRule="auto"/>
              <w:ind w:left="113" w:right="113"/>
              <w:jc w:val="center"/>
              <w:rPr>
                <w:rFonts w:ascii="Times New Roman" w:hAnsi="Times New Roman"/>
                <w:color w:val="auto"/>
                <w:sz w:val="20"/>
              </w:rPr>
            </w:pPr>
            <w:r w:rsidRPr="00576034">
              <w:rPr>
                <w:rFonts w:ascii="Times New Roman" w:hAnsi="Times New Roman"/>
                <w:iCs/>
                <w:color w:val="auto"/>
                <w:sz w:val="20"/>
              </w:rPr>
              <w:t>В т.ч. в форме практической подготовки</w:t>
            </w:r>
          </w:p>
        </w:tc>
        <w:tc>
          <w:tcPr>
            <w:tcW w:w="2790" w:type="pct"/>
            <w:gridSpan w:val="7"/>
            <w:tcBorders>
              <w:bottom w:val="single" w:sz="4" w:space="0" w:color="auto"/>
            </w:tcBorders>
          </w:tcPr>
          <w:p w14:paraId="234E5EE4" w14:textId="77777777" w:rsidR="00576034" w:rsidRPr="00576034" w:rsidRDefault="00576034" w:rsidP="00576034">
            <w:pPr>
              <w:suppressAutoHyphens/>
              <w:spacing w:after="0" w:line="240" w:lineRule="auto"/>
              <w:jc w:val="center"/>
              <w:rPr>
                <w:rFonts w:ascii="Times New Roman" w:hAnsi="Times New Roman"/>
                <w:color w:val="auto"/>
                <w:sz w:val="20"/>
              </w:rPr>
            </w:pPr>
            <w:r w:rsidRPr="00576034">
              <w:rPr>
                <w:rFonts w:ascii="Times New Roman" w:hAnsi="Times New Roman"/>
                <w:color w:val="auto"/>
                <w:sz w:val="20"/>
              </w:rPr>
              <w:t xml:space="preserve">Объем профессионального модуля, </w:t>
            </w:r>
            <w:proofErr w:type="spellStart"/>
            <w:r w:rsidRPr="00576034">
              <w:rPr>
                <w:rFonts w:ascii="Times New Roman" w:hAnsi="Times New Roman"/>
                <w:color w:val="auto"/>
                <w:sz w:val="20"/>
              </w:rPr>
              <w:t>ак</w:t>
            </w:r>
            <w:proofErr w:type="spellEnd"/>
            <w:r w:rsidRPr="00576034">
              <w:rPr>
                <w:rFonts w:ascii="Times New Roman" w:hAnsi="Times New Roman"/>
                <w:color w:val="auto"/>
                <w:sz w:val="20"/>
              </w:rPr>
              <w:t>. час.</w:t>
            </w:r>
          </w:p>
        </w:tc>
      </w:tr>
      <w:tr w:rsidR="00576034" w:rsidRPr="00576034" w14:paraId="5FC77B09" w14:textId="77777777" w:rsidTr="00D001A7">
        <w:trPr>
          <w:trHeight w:val="58"/>
        </w:trPr>
        <w:tc>
          <w:tcPr>
            <w:tcW w:w="603" w:type="pct"/>
            <w:vMerge/>
          </w:tcPr>
          <w:p w14:paraId="26B32DFE" w14:textId="77777777" w:rsidR="00576034" w:rsidRPr="00576034" w:rsidRDefault="00576034" w:rsidP="00576034">
            <w:pPr>
              <w:spacing w:after="0" w:line="240" w:lineRule="auto"/>
              <w:rPr>
                <w:rFonts w:ascii="Times New Roman" w:hAnsi="Times New Roman"/>
                <w:i/>
                <w:color w:val="auto"/>
                <w:szCs w:val="22"/>
              </w:rPr>
            </w:pPr>
          </w:p>
        </w:tc>
        <w:tc>
          <w:tcPr>
            <w:tcW w:w="1040" w:type="pct"/>
            <w:vMerge/>
            <w:vAlign w:val="center"/>
          </w:tcPr>
          <w:p w14:paraId="42F82956" w14:textId="77777777" w:rsidR="00576034" w:rsidRPr="00576034" w:rsidRDefault="00576034" w:rsidP="00576034">
            <w:pPr>
              <w:spacing w:after="0" w:line="240" w:lineRule="auto"/>
              <w:rPr>
                <w:rFonts w:ascii="Times New Roman" w:hAnsi="Times New Roman"/>
                <w:i/>
                <w:color w:val="auto"/>
                <w:szCs w:val="22"/>
              </w:rPr>
            </w:pPr>
          </w:p>
        </w:tc>
        <w:tc>
          <w:tcPr>
            <w:tcW w:w="331" w:type="pct"/>
            <w:vMerge/>
            <w:vAlign w:val="center"/>
          </w:tcPr>
          <w:p w14:paraId="4556ADB2" w14:textId="77777777" w:rsidR="00576034" w:rsidRPr="00576034" w:rsidRDefault="00576034" w:rsidP="00576034">
            <w:pPr>
              <w:spacing w:after="0" w:line="240" w:lineRule="auto"/>
              <w:rPr>
                <w:rFonts w:ascii="Times New Roman" w:hAnsi="Times New Roman"/>
                <w:i/>
                <w:iCs/>
                <w:color w:val="auto"/>
                <w:szCs w:val="22"/>
              </w:rPr>
            </w:pPr>
          </w:p>
        </w:tc>
        <w:tc>
          <w:tcPr>
            <w:tcW w:w="236" w:type="pct"/>
            <w:vMerge/>
            <w:shd w:val="clear" w:color="auto" w:fill="FFFF00"/>
          </w:tcPr>
          <w:p w14:paraId="29525D42" w14:textId="77777777" w:rsidR="00576034" w:rsidRPr="00576034" w:rsidRDefault="00576034" w:rsidP="00576034">
            <w:pPr>
              <w:suppressAutoHyphens/>
              <w:spacing w:after="0" w:line="240" w:lineRule="auto"/>
              <w:jc w:val="center"/>
              <w:rPr>
                <w:rFonts w:ascii="Times New Roman" w:hAnsi="Times New Roman"/>
                <w:color w:val="auto"/>
                <w:szCs w:val="22"/>
              </w:rPr>
            </w:pPr>
          </w:p>
        </w:tc>
        <w:tc>
          <w:tcPr>
            <w:tcW w:w="1939" w:type="pct"/>
            <w:gridSpan w:val="5"/>
          </w:tcPr>
          <w:p w14:paraId="57D06D6A" w14:textId="77777777" w:rsidR="00576034" w:rsidRPr="00576034" w:rsidRDefault="00576034" w:rsidP="00576034">
            <w:pPr>
              <w:suppressAutoHyphens/>
              <w:spacing w:after="0" w:line="240" w:lineRule="auto"/>
              <w:jc w:val="center"/>
              <w:rPr>
                <w:rFonts w:ascii="Times New Roman" w:hAnsi="Times New Roman"/>
                <w:color w:val="auto"/>
                <w:szCs w:val="22"/>
              </w:rPr>
            </w:pPr>
            <w:r w:rsidRPr="00576034">
              <w:rPr>
                <w:rFonts w:ascii="Times New Roman" w:hAnsi="Times New Roman"/>
                <w:color w:val="auto"/>
                <w:szCs w:val="22"/>
              </w:rPr>
              <w:t>Обучение по МДК</w:t>
            </w:r>
          </w:p>
        </w:tc>
        <w:tc>
          <w:tcPr>
            <w:tcW w:w="851" w:type="pct"/>
            <w:gridSpan w:val="2"/>
            <w:vMerge w:val="restart"/>
            <w:vAlign w:val="center"/>
          </w:tcPr>
          <w:p w14:paraId="72025D70" w14:textId="77777777" w:rsidR="00576034" w:rsidRPr="00576034" w:rsidRDefault="00576034" w:rsidP="00576034">
            <w:pPr>
              <w:suppressAutoHyphens/>
              <w:spacing w:after="0" w:line="240" w:lineRule="auto"/>
              <w:jc w:val="center"/>
              <w:rPr>
                <w:rFonts w:ascii="Times New Roman" w:hAnsi="Times New Roman"/>
                <w:color w:val="auto"/>
                <w:szCs w:val="22"/>
              </w:rPr>
            </w:pPr>
            <w:r w:rsidRPr="00576034">
              <w:rPr>
                <w:rFonts w:ascii="Times New Roman" w:hAnsi="Times New Roman"/>
                <w:color w:val="auto"/>
                <w:szCs w:val="22"/>
              </w:rPr>
              <w:t>Практики</w:t>
            </w:r>
          </w:p>
        </w:tc>
      </w:tr>
      <w:tr w:rsidR="00576034" w:rsidRPr="00576034" w14:paraId="12A70708" w14:textId="77777777" w:rsidTr="00D001A7">
        <w:tc>
          <w:tcPr>
            <w:tcW w:w="603" w:type="pct"/>
            <w:vMerge/>
          </w:tcPr>
          <w:p w14:paraId="02C7F119" w14:textId="77777777" w:rsidR="00576034" w:rsidRPr="00576034" w:rsidRDefault="00576034" w:rsidP="00576034">
            <w:pPr>
              <w:spacing w:after="0" w:line="240" w:lineRule="auto"/>
              <w:rPr>
                <w:rFonts w:ascii="Times New Roman" w:hAnsi="Times New Roman"/>
                <w:i/>
                <w:color w:val="auto"/>
                <w:szCs w:val="22"/>
              </w:rPr>
            </w:pPr>
          </w:p>
        </w:tc>
        <w:tc>
          <w:tcPr>
            <w:tcW w:w="1040" w:type="pct"/>
            <w:vMerge/>
            <w:vAlign w:val="center"/>
          </w:tcPr>
          <w:p w14:paraId="4B7903FA" w14:textId="77777777" w:rsidR="00576034" w:rsidRPr="00576034" w:rsidRDefault="00576034" w:rsidP="00576034">
            <w:pPr>
              <w:spacing w:after="0" w:line="240" w:lineRule="auto"/>
              <w:rPr>
                <w:rFonts w:ascii="Times New Roman" w:hAnsi="Times New Roman"/>
                <w:i/>
                <w:color w:val="auto"/>
                <w:szCs w:val="22"/>
              </w:rPr>
            </w:pPr>
          </w:p>
        </w:tc>
        <w:tc>
          <w:tcPr>
            <w:tcW w:w="331" w:type="pct"/>
            <w:vMerge/>
            <w:vAlign w:val="center"/>
          </w:tcPr>
          <w:p w14:paraId="7C9A7AFD" w14:textId="77777777" w:rsidR="00576034" w:rsidRPr="00576034" w:rsidRDefault="00576034" w:rsidP="00576034">
            <w:pPr>
              <w:spacing w:after="0" w:line="240" w:lineRule="auto"/>
              <w:rPr>
                <w:rFonts w:ascii="Times New Roman" w:hAnsi="Times New Roman"/>
                <w:i/>
                <w:iCs/>
                <w:color w:val="auto"/>
                <w:szCs w:val="22"/>
              </w:rPr>
            </w:pPr>
          </w:p>
        </w:tc>
        <w:tc>
          <w:tcPr>
            <w:tcW w:w="236" w:type="pct"/>
            <w:vMerge/>
            <w:shd w:val="clear" w:color="auto" w:fill="FFFF00"/>
          </w:tcPr>
          <w:p w14:paraId="4D6D45B4" w14:textId="77777777" w:rsidR="00576034" w:rsidRPr="00576034" w:rsidRDefault="00576034" w:rsidP="00576034">
            <w:pPr>
              <w:suppressAutoHyphens/>
              <w:spacing w:after="0" w:line="240" w:lineRule="auto"/>
              <w:jc w:val="center"/>
              <w:rPr>
                <w:rFonts w:ascii="Times New Roman" w:hAnsi="Times New Roman"/>
                <w:color w:val="auto"/>
                <w:sz w:val="20"/>
              </w:rPr>
            </w:pPr>
          </w:p>
        </w:tc>
        <w:tc>
          <w:tcPr>
            <w:tcW w:w="284" w:type="pct"/>
            <w:vMerge w:val="restart"/>
          </w:tcPr>
          <w:p w14:paraId="7417E5BA" w14:textId="77777777" w:rsidR="00576034" w:rsidRPr="00576034" w:rsidRDefault="00576034" w:rsidP="00576034">
            <w:pPr>
              <w:suppressAutoHyphens/>
              <w:spacing w:after="0" w:line="240" w:lineRule="auto"/>
              <w:jc w:val="center"/>
              <w:rPr>
                <w:rFonts w:ascii="Times New Roman" w:hAnsi="Times New Roman"/>
                <w:color w:val="auto"/>
                <w:sz w:val="20"/>
              </w:rPr>
            </w:pPr>
            <w:r w:rsidRPr="00576034">
              <w:rPr>
                <w:rFonts w:ascii="Times New Roman" w:hAnsi="Times New Roman"/>
                <w:color w:val="auto"/>
                <w:sz w:val="20"/>
              </w:rPr>
              <w:t>Всего</w:t>
            </w:r>
          </w:p>
          <w:p w14:paraId="53D4FA85" w14:textId="77777777" w:rsidR="00576034" w:rsidRPr="00576034" w:rsidRDefault="00576034" w:rsidP="00576034">
            <w:pPr>
              <w:suppressAutoHyphens/>
              <w:spacing w:after="0" w:line="240" w:lineRule="auto"/>
              <w:jc w:val="center"/>
              <w:rPr>
                <w:rFonts w:ascii="Times New Roman" w:hAnsi="Times New Roman"/>
                <w:color w:val="auto"/>
                <w:sz w:val="20"/>
              </w:rPr>
            </w:pPr>
          </w:p>
        </w:tc>
        <w:tc>
          <w:tcPr>
            <w:tcW w:w="1655" w:type="pct"/>
            <w:gridSpan w:val="4"/>
          </w:tcPr>
          <w:p w14:paraId="2C9B942A" w14:textId="77777777" w:rsidR="00576034" w:rsidRPr="00576034" w:rsidRDefault="00576034" w:rsidP="00576034">
            <w:pPr>
              <w:suppressAutoHyphens/>
              <w:spacing w:after="0" w:line="240" w:lineRule="auto"/>
              <w:jc w:val="center"/>
              <w:rPr>
                <w:rFonts w:ascii="Times New Roman" w:hAnsi="Times New Roman"/>
                <w:color w:val="auto"/>
                <w:szCs w:val="22"/>
              </w:rPr>
            </w:pPr>
            <w:r w:rsidRPr="00576034">
              <w:rPr>
                <w:rFonts w:ascii="Times New Roman" w:hAnsi="Times New Roman"/>
                <w:color w:val="auto"/>
                <w:szCs w:val="22"/>
              </w:rPr>
              <w:t>В том числе</w:t>
            </w:r>
          </w:p>
        </w:tc>
        <w:tc>
          <w:tcPr>
            <w:tcW w:w="851" w:type="pct"/>
            <w:gridSpan w:val="2"/>
            <w:vMerge/>
            <w:vAlign w:val="center"/>
          </w:tcPr>
          <w:p w14:paraId="678FCC8C" w14:textId="77777777" w:rsidR="00576034" w:rsidRPr="00576034" w:rsidRDefault="00576034" w:rsidP="00576034">
            <w:pPr>
              <w:suppressAutoHyphens/>
              <w:spacing w:after="0" w:line="240" w:lineRule="auto"/>
              <w:jc w:val="center"/>
              <w:rPr>
                <w:rFonts w:ascii="Times New Roman" w:hAnsi="Times New Roman"/>
                <w:i/>
                <w:color w:val="auto"/>
                <w:szCs w:val="22"/>
              </w:rPr>
            </w:pPr>
          </w:p>
        </w:tc>
      </w:tr>
      <w:tr w:rsidR="00576034" w:rsidRPr="00576034" w14:paraId="7ACE7CC3" w14:textId="77777777" w:rsidTr="00D001A7">
        <w:trPr>
          <w:cantSplit/>
          <w:trHeight w:val="1415"/>
        </w:trPr>
        <w:tc>
          <w:tcPr>
            <w:tcW w:w="603" w:type="pct"/>
            <w:vMerge/>
          </w:tcPr>
          <w:p w14:paraId="2CC56E29" w14:textId="77777777" w:rsidR="00576034" w:rsidRPr="00576034" w:rsidRDefault="00576034" w:rsidP="00576034">
            <w:pPr>
              <w:spacing w:after="0" w:line="240" w:lineRule="auto"/>
              <w:rPr>
                <w:rFonts w:ascii="Times New Roman" w:hAnsi="Times New Roman"/>
                <w:i/>
                <w:color w:val="auto"/>
                <w:szCs w:val="22"/>
              </w:rPr>
            </w:pPr>
          </w:p>
        </w:tc>
        <w:tc>
          <w:tcPr>
            <w:tcW w:w="1040" w:type="pct"/>
            <w:vMerge/>
            <w:vAlign w:val="center"/>
          </w:tcPr>
          <w:p w14:paraId="2D1FF3D6" w14:textId="77777777" w:rsidR="00576034" w:rsidRPr="00576034" w:rsidRDefault="00576034" w:rsidP="00576034">
            <w:pPr>
              <w:spacing w:after="0" w:line="240" w:lineRule="auto"/>
              <w:rPr>
                <w:rFonts w:ascii="Times New Roman" w:hAnsi="Times New Roman"/>
                <w:i/>
                <w:color w:val="auto"/>
                <w:szCs w:val="22"/>
              </w:rPr>
            </w:pPr>
          </w:p>
        </w:tc>
        <w:tc>
          <w:tcPr>
            <w:tcW w:w="331" w:type="pct"/>
            <w:vMerge/>
            <w:vAlign w:val="center"/>
          </w:tcPr>
          <w:p w14:paraId="3DDA2385" w14:textId="77777777" w:rsidR="00576034" w:rsidRPr="00576034" w:rsidRDefault="00576034" w:rsidP="00576034">
            <w:pPr>
              <w:spacing w:after="0" w:line="240" w:lineRule="auto"/>
              <w:rPr>
                <w:rFonts w:ascii="Times New Roman" w:hAnsi="Times New Roman"/>
                <w:i/>
                <w:color w:val="auto"/>
                <w:szCs w:val="22"/>
              </w:rPr>
            </w:pPr>
          </w:p>
        </w:tc>
        <w:tc>
          <w:tcPr>
            <w:tcW w:w="236" w:type="pct"/>
            <w:vMerge/>
            <w:shd w:val="clear" w:color="auto" w:fill="FFFF00"/>
          </w:tcPr>
          <w:p w14:paraId="749189CB" w14:textId="77777777" w:rsidR="00576034" w:rsidRPr="00576034" w:rsidRDefault="00576034" w:rsidP="00576034">
            <w:pPr>
              <w:suppressAutoHyphens/>
              <w:spacing w:after="0" w:line="240" w:lineRule="auto"/>
              <w:jc w:val="center"/>
              <w:rPr>
                <w:rFonts w:ascii="Times New Roman" w:hAnsi="Times New Roman"/>
                <w:i/>
                <w:color w:val="auto"/>
                <w:sz w:val="20"/>
              </w:rPr>
            </w:pPr>
          </w:p>
        </w:tc>
        <w:tc>
          <w:tcPr>
            <w:tcW w:w="284" w:type="pct"/>
            <w:vMerge/>
          </w:tcPr>
          <w:p w14:paraId="0E6020D8" w14:textId="77777777" w:rsidR="00576034" w:rsidRPr="00576034" w:rsidRDefault="00576034" w:rsidP="00576034">
            <w:pPr>
              <w:suppressAutoHyphens/>
              <w:spacing w:after="0" w:line="240" w:lineRule="auto"/>
              <w:jc w:val="center"/>
              <w:rPr>
                <w:rFonts w:ascii="Times New Roman" w:hAnsi="Times New Roman"/>
                <w:i/>
                <w:color w:val="auto"/>
                <w:sz w:val="20"/>
              </w:rPr>
            </w:pPr>
          </w:p>
        </w:tc>
        <w:tc>
          <w:tcPr>
            <w:tcW w:w="424" w:type="pct"/>
            <w:vAlign w:val="center"/>
          </w:tcPr>
          <w:p w14:paraId="18D8A7C2" w14:textId="77777777" w:rsidR="00576034" w:rsidRPr="00576034" w:rsidRDefault="00576034" w:rsidP="00576034">
            <w:pPr>
              <w:suppressAutoHyphens/>
              <w:spacing w:after="0" w:line="240" w:lineRule="auto"/>
              <w:ind w:left="-57" w:right="-57"/>
              <w:jc w:val="center"/>
              <w:rPr>
                <w:rFonts w:ascii="Times New Roman" w:hAnsi="Times New Roman"/>
                <w:i/>
                <w:color w:val="auto"/>
                <w:sz w:val="20"/>
              </w:rPr>
            </w:pPr>
            <w:r w:rsidRPr="00576034">
              <w:rPr>
                <w:rFonts w:ascii="Times New Roman" w:hAnsi="Times New Roman"/>
                <w:sz w:val="20"/>
              </w:rPr>
              <w:t>Лабораторных и практических занятий</w:t>
            </w:r>
          </w:p>
        </w:tc>
        <w:tc>
          <w:tcPr>
            <w:tcW w:w="427" w:type="pct"/>
            <w:vAlign w:val="center"/>
          </w:tcPr>
          <w:p w14:paraId="4AA8742D" w14:textId="77777777" w:rsidR="00576034" w:rsidRPr="00576034" w:rsidRDefault="00576034" w:rsidP="00576034">
            <w:pPr>
              <w:suppressAutoHyphens/>
              <w:spacing w:after="0" w:line="240" w:lineRule="auto"/>
              <w:ind w:left="-57" w:right="-57"/>
              <w:jc w:val="center"/>
              <w:rPr>
                <w:rFonts w:ascii="Times New Roman" w:hAnsi="Times New Roman"/>
                <w:sz w:val="20"/>
              </w:rPr>
            </w:pPr>
            <w:r w:rsidRPr="00576034">
              <w:rPr>
                <w:rFonts w:ascii="Times New Roman" w:hAnsi="Times New Roman"/>
                <w:color w:val="auto"/>
                <w:sz w:val="20"/>
              </w:rPr>
              <w:t>Курсовых работ (проектов)</w:t>
            </w:r>
          </w:p>
        </w:tc>
        <w:tc>
          <w:tcPr>
            <w:tcW w:w="568" w:type="pct"/>
            <w:vAlign w:val="center"/>
          </w:tcPr>
          <w:p w14:paraId="3B7DACC1" w14:textId="77777777" w:rsidR="00576034" w:rsidRPr="00576034" w:rsidRDefault="00576034" w:rsidP="00576034">
            <w:pPr>
              <w:suppressAutoHyphens/>
              <w:spacing w:after="0" w:line="240" w:lineRule="auto"/>
              <w:ind w:left="-57" w:right="-57"/>
              <w:jc w:val="center"/>
              <w:rPr>
                <w:rFonts w:ascii="Times New Roman" w:hAnsi="Times New Roman"/>
                <w:sz w:val="20"/>
              </w:rPr>
            </w:pPr>
            <w:r w:rsidRPr="00576034">
              <w:rPr>
                <w:rFonts w:ascii="Times New Roman" w:hAnsi="Times New Roman"/>
                <w:color w:val="auto"/>
                <w:sz w:val="20"/>
              </w:rPr>
              <w:t>Самостоятельная работа</w:t>
            </w:r>
          </w:p>
        </w:tc>
        <w:tc>
          <w:tcPr>
            <w:tcW w:w="236" w:type="pct"/>
            <w:textDirection w:val="btLr"/>
            <w:vAlign w:val="center"/>
          </w:tcPr>
          <w:p w14:paraId="5F5929C0" w14:textId="77777777" w:rsidR="00576034" w:rsidRPr="00576034" w:rsidRDefault="00576034" w:rsidP="00576034">
            <w:pPr>
              <w:suppressAutoHyphens/>
              <w:spacing w:after="0" w:line="240" w:lineRule="auto"/>
              <w:ind w:left="-57" w:right="-57"/>
              <w:jc w:val="center"/>
              <w:rPr>
                <w:rFonts w:ascii="Times New Roman" w:hAnsi="Times New Roman"/>
                <w:color w:val="auto"/>
                <w:sz w:val="20"/>
              </w:rPr>
            </w:pPr>
            <w:r w:rsidRPr="00576034">
              <w:rPr>
                <w:rFonts w:ascii="Times New Roman" w:hAnsi="Times New Roman"/>
                <w:color w:val="auto"/>
                <w:sz w:val="20"/>
              </w:rPr>
              <w:t>Промежуточная аттестация</w:t>
            </w:r>
          </w:p>
        </w:tc>
        <w:tc>
          <w:tcPr>
            <w:tcW w:w="283" w:type="pct"/>
            <w:vAlign w:val="center"/>
          </w:tcPr>
          <w:p w14:paraId="7AA38915" w14:textId="77777777" w:rsidR="00576034" w:rsidRPr="00576034" w:rsidRDefault="00576034" w:rsidP="00576034">
            <w:pPr>
              <w:suppressAutoHyphens/>
              <w:spacing w:after="0" w:line="240" w:lineRule="auto"/>
              <w:ind w:left="-57" w:right="-57"/>
              <w:jc w:val="center"/>
              <w:rPr>
                <w:rFonts w:ascii="Times New Roman" w:hAnsi="Times New Roman"/>
                <w:color w:val="auto"/>
                <w:sz w:val="20"/>
              </w:rPr>
            </w:pPr>
            <w:r w:rsidRPr="00576034">
              <w:rPr>
                <w:rFonts w:ascii="Times New Roman" w:hAnsi="Times New Roman"/>
                <w:color w:val="auto"/>
                <w:sz w:val="20"/>
              </w:rPr>
              <w:t>Учебная</w:t>
            </w:r>
          </w:p>
          <w:p w14:paraId="6ECEDEC4" w14:textId="77777777" w:rsidR="00576034" w:rsidRPr="00576034" w:rsidRDefault="00576034" w:rsidP="00576034">
            <w:pPr>
              <w:suppressAutoHyphens/>
              <w:spacing w:after="0" w:line="240" w:lineRule="auto"/>
              <w:ind w:left="-57" w:right="-57"/>
              <w:jc w:val="center"/>
              <w:rPr>
                <w:rFonts w:ascii="Times New Roman" w:hAnsi="Times New Roman"/>
                <w:i/>
                <w:color w:val="auto"/>
                <w:sz w:val="20"/>
              </w:rPr>
            </w:pPr>
          </w:p>
        </w:tc>
        <w:tc>
          <w:tcPr>
            <w:tcW w:w="568" w:type="pct"/>
            <w:vAlign w:val="center"/>
          </w:tcPr>
          <w:p w14:paraId="1144F406" w14:textId="77777777" w:rsidR="00576034" w:rsidRPr="00576034" w:rsidRDefault="00576034" w:rsidP="00576034">
            <w:pPr>
              <w:suppressAutoHyphens/>
              <w:spacing w:after="0" w:line="240" w:lineRule="auto"/>
              <w:ind w:left="-57" w:right="-57"/>
              <w:jc w:val="center"/>
              <w:rPr>
                <w:rFonts w:ascii="Times New Roman" w:hAnsi="Times New Roman"/>
                <w:color w:val="auto"/>
                <w:sz w:val="20"/>
              </w:rPr>
            </w:pPr>
            <w:r w:rsidRPr="00576034">
              <w:rPr>
                <w:rFonts w:ascii="Times New Roman" w:hAnsi="Times New Roman"/>
                <w:color w:val="auto"/>
                <w:sz w:val="20"/>
              </w:rPr>
              <w:t>Производственная</w:t>
            </w:r>
          </w:p>
          <w:p w14:paraId="1D525689" w14:textId="77777777" w:rsidR="00576034" w:rsidRPr="00576034" w:rsidRDefault="00576034" w:rsidP="00576034">
            <w:pPr>
              <w:suppressAutoHyphens/>
              <w:spacing w:after="0" w:line="240" w:lineRule="auto"/>
              <w:ind w:left="-57" w:right="-57"/>
              <w:jc w:val="center"/>
              <w:rPr>
                <w:rFonts w:ascii="Times New Roman" w:hAnsi="Times New Roman"/>
                <w:i/>
                <w:color w:val="auto"/>
                <w:sz w:val="20"/>
              </w:rPr>
            </w:pPr>
          </w:p>
        </w:tc>
      </w:tr>
      <w:tr w:rsidR="00576034" w:rsidRPr="00576034" w14:paraId="30AED2D1" w14:textId="77777777" w:rsidTr="00D001A7">
        <w:trPr>
          <w:trHeight w:val="415"/>
        </w:trPr>
        <w:tc>
          <w:tcPr>
            <w:tcW w:w="603" w:type="pct"/>
            <w:vAlign w:val="center"/>
          </w:tcPr>
          <w:p w14:paraId="5E95517B" w14:textId="77777777" w:rsidR="00576034" w:rsidRPr="00576034" w:rsidRDefault="00576034" w:rsidP="00576034">
            <w:pPr>
              <w:spacing w:after="0" w:line="240" w:lineRule="auto"/>
              <w:jc w:val="center"/>
              <w:rPr>
                <w:rFonts w:ascii="Times New Roman" w:hAnsi="Times New Roman"/>
                <w:i/>
                <w:color w:val="auto"/>
                <w:szCs w:val="22"/>
              </w:rPr>
            </w:pPr>
            <w:r w:rsidRPr="00576034">
              <w:rPr>
                <w:rFonts w:ascii="Times New Roman" w:hAnsi="Times New Roman"/>
                <w:i/>
                <w:color w:val="auto"/>
                <w:szCs w:val="22"/>
              </w:rPr>
              <w:t>1</w:t>
            </w:r>
          </w:p>
        </w:tc>
        <w:tc>
          <w:tcPr>
            <w:tcW w:w="1040" w:type="pct"/>
            <w:vAlign w:val="center"/>
          </w:tcPr>
          <w:p w14:paraId="2163B347" w14:textId="77777777" w:rsidR="00576034" w:rsidRPr="00576034" w:rsidRDefault="00576034" w:rsidP="00576034">
            <w:pPr>
              <w:spacing w:after="0" w:line="240" w:lineRule="auto"/>
              <w:jc w:val="center"/>
              <w:rPr>
                <w:rFonts w:ascii="Times New Roman" w:hAnsi="Times New Roman"/>
                <w:i/>
                <w:color w:val="auto"/>
                <w:szCs w:val="22"/>
              </w:rPr>
            </w:pPr>
            <w:r w:rsidRPr="00576034">
              <w:rPr>
                <w:rFonts w:ascii="Times New Roman" w:hAnsi="Times New Roman"/>
                <w:i/>
                <w:color w:val="auto"/>
                <w:szCs w:val="22"/>
              </w:rPr>
              <w:t>2</w:t>
            </w:r>
          </w:p>
        </w:tc>
        <w:tc>
          <w:tcPr>
            <w:tcW w:w="331" w:type="pct"/>
            <w:vAlign w:val="center"/>
          </w:tcPr>
          <w:p w14:paraId="08E16B3C" w14:textId="77777777" w:rsidR="00576034" w:rsidRPr="00576034" w:rsidRDefault="00576034" w:rsidP="00576034">
            <w:pPr>
              <w:spacing w:after="0" w:line="240" w:lineRule="auto"/>
              <w:jc w:val="center"/>
              <w:rPr>
                <w:rFonts w:ascii="Times New Roman" w:hAnsi="Times New Roman"/>
                <w:i/>
                <w:color w:val="auto"/>
                <w:szCs w:val="22"/>
              </w:rPr>
            </w:pPr>
            <w:r w:rsidRPr="00576034">
              <w:rPr>
                <w:rFonts w:ascii="Times New Roman" w:hAnsi="Times New Roman"/>
                <w:i/>
                <w:color w:val="auto"/>
                <w:szCs w:val="22"/>
              </w:rPr>
              <w:t>3</w:t>
            </w:r>
          </w:p>
        </w:tc>
        <w:tc>
          <w:tcPr>
            <w:tcW w:w="236" w:type="pct"/>
            <w:vAlign w:val="center"/>
          </w:tcPr>
          <w:p w14:paraId="4ADB985D" w14:textId="77777777" w:rsidR="00576034" w:rsidRPr="00576034" w:rsidRDefault="00576034" w:rsidP="00576034">
            <w:pPr>
              <w:spacing w:after="0" w:line="240" w:lineRule="auto"/>
              <w:jc w:val="center"/>
              <w:rPr>
                <w:rFonts w:ascii="Times New Roman" w:hAnsi="Times New Roman"/>
                <w:i/>
                <w:color w:val="auto"/>
                <w:szCs w:val="22"/>
              </w:rPr>
            </w:pPr>
            <w:r w:rsidRPr="00576034">
              <w:rPr>
                <w:rFonts w:ascii="Times New Roman" w:hAnsi="Times New Roman"/>
                <w:i/>
                <w:color w:val="auto"/>
                <w:szCs w:val="22"/>
              </w:rPr>
              <w:t>4</w:t>
            </w:r>
          </w:p>
        </w:tc>
        <w:tc>
          <w:tcPr>
            <w:tcW w:w="284" w:type="pct"/>
            <w:vAlign w:val="center"/>
          </w:tcPr>
          <w:p w14:paraId="65711122" w14:textId="77777777" w:rsidR="00576034" w:rsidRPr="00576034" w:rsidRDefault="00576034" w:rsidP="00576034">
            <w:pPr>
              <w:spacing w:after="0" w:line="240" w:lineRule="auto"/>
              <w:jc w:val="center"/>
              <w:rPr>
                <w:rFonts w:ascii="Times New Roman" w:hAnsi="Times New Roman"/>
                <w:i/>
                <w:color w:val="auto"/>
                <w:szCs w:val="22"/>
              </w:rPr>
            </w:pPr>
            <w:r w:rsidRPr="00576034">
              <w:rPr>
                <w:rFonts w:ascii="Times New Roman" w:hAnsi="Times New Roman"/>
                <w:i/>
                <w:color w:val="auto"/>
                <w:szCs w:val="22"/>
              </w:rPr>
              <w:t>5</w:t>
            </w:r>
          </w:p>
        </w:tc>
        <w:tc>
          <w:tcPr>
            <w:tcW w:w="424" w:type="pct"/>
            <w:vAlign w:val="center"/>
          </w:tcPr>
          <w:p w14:paraId="3DAB2E07" w14:textId="77777777" w:rsidR="00576034" w:rsidRPr="00576034" w:rsidRDefault="00576034" w:rsidP="00576034">
            <w:pPr>
              <w:spacing w:after="0" w:line="240" w:lineRule="auto"/>
              <w:jc w:val="center"/>
              <w:rPr>
                <w:rFonts w:ascii="Times New Roman" w:hAnsi="Times New Roman"/>
                <w:i/>
                <w:color w:val="auto"/>
                <w:szCs w:val="22"/>
              </w:rPr>
            </w:pPr>
            <w:r w:rsidRPr="00576034">
              <w:rPr>
                <w:rFonts w:ascii="Times New Roman" w:hAnsi="Times New Roman"/>
                <w:i/>
                <w:color w:val="auto"/>
                <w:szCs w:val="22"/>
              </w:rPr>
              <w:t>6</w:t>
            </w:r>
          </w:p>
        </w:tc>
        <w:tc>
          <w:tcPr>
            <w:tcW w:w="427" w:type="pct"/>
            <w:vAlign w:val="center"/>
          </w:tcPr>
          <w:p w14:paraId="6B1192DD" w14:textId="77777777" w:rsidR="00576034" w:rsidRPr="00576034" w:rsidRDefault="00576034" w:rsidP="00576034">
            <w:pPr>
              <w:spacing w:after="0" w:line="240" w:lineRule="auto"/>
              <w:jc w:val="center"/>
              <w:rPr>
                <w:rFonts w:ascii="Times New Roman" w:hAnsi="Times New Roman"/>
                <w:i/>
                <w:color w:val="auto"/>
                <w:szCs w:val="22"/>
              </w:rPr>
            </w:pPr>
            <w:r w:rsidRPr="00576034">
              <w:rPr>
                <w:rFonts w:ascii="Times New Roman" w:hAnsi="Times New Roman"/>
                <w:i/>
                <w:color w:val="auto"/>
                <w:szCs w:val="22"/>
              </w:rPr>
              <w:t>7</w:t>
            </w:r>
          </w:p>
        </w:tc>
        <w:tc>
          <w:tcPr>
            <w:tcW w:w="568" w:type="pct"/>
            <w:vAlign w:val="center"/>
          </w:tcPr>
          <w:p w14:paraId="1C3C1DB3" w14:textId="77777777" w:rsidR="00576034" w:rsidRPr="00576034" w:rsidRDefault="00576034" w:rsidP="00576034">
            <w:pPr>
              <w:spacing w:after="0" w:line="240" w:lineRule="auto"/>
              <w:jc w:val="center"/>
              <w:rPr>
                <w:rFonts w:ascii="Times New Roman" w:hAnsi="Times New Roman"/>
                <w:i/>
                <w:color w:val="auto"/>
                <w:szCs w:val="22"/>
              </w:rPr>
            </w:pPr>
            <w:r w:rsidRPr="00576034">
              <w:rPr>
                <w:rFonts w:ascii="Times New Roman" w:hAnsi="Times New Roman"/>
                <w:i/>
                <w:color w:val="auto"/>
                <w:szCs w:val="22"/>
              </w:rPr>
              <w:t>8</w:t>
            </w:r>
          </w:p>
        </w:tc>
        <w:tc>
          <w:tcPr>
            <w:tcW w:w="236" w:type="pct"/>
            <w:vAlign w:val="center"/>
          </w:tcPr>
          <w:p w14:paraId="494C27C8" w14:textId="77777777" w:rsidR="00576034" w:rsidRPr="00576034" w:rsidRDefault="00576034" w:rsidP="00576034">
            <w:pPr>
              <w:spacing w:after="0" w:line="240" w:lineRule="auto"/>
              <w:jc w:val="center"/>
              <w:rPr>
                <w:rFonts w:ascii="Times New Roman" w:hAnsi="Times New Roman"/>
                <w:i/>
                <w:color w:val="auto"/>
                <w:szCs w:val="22"/>
              </w:rPr>
            </w:pPr>
            <w:r w:rsidRPr="00576034">
              <w:rPr>
                <w:rFonts w:ascii="Times New Roman" w:hAnsi="Times New Roman"/>
                <w:i/>
                <w:color w:val="auto"/>
                <w:szCs w:val="22"/>
              </w:rPr>
              <w:t>9</w:t>
            </w:r>
          </w:p>
        </w:tc>
        <w:tc>
          <w:tcPr>
            <w:tcW w:w="283" w:type="pct"/>
            <w:vAlign w:val="center"/>
          </w:tcPr>
          <w:p w14:paraId="099EEFA3" w14:textId="77777777" w:rsidR="00576034" w:rsidRPr="00576034" w:rsidRDefault="00576034" w:rsidP="00576034">
            <w:pPr>
              <w:spacing w:after="0" w:line="240" w:lineRule="auto"/>
              <w:jc w:val="center"/>
              <w:rPr>
                <w:rFonts w:ascii="Times New Roman" w:hAnsi="Times New Roman"/>
                <w:i/>
                <w:color w:val="auto"/>
                <w:szCs w:val="22"/>
              </w:rPr>
            </w:pPr>
            <w:r w:rsidRPr="00576034">
              <w:rPr>
                <w:rFonts w:ascii="Times New Roman" w:hAnsi="Times New Roman"/>
                <w:i/>
                <w:color w:val="auto"/>
                <w:szCs w:val="22"/>
              </w:rPr>
              <w:t>10</w:t>
            </w:r>
          </w:p>
        </w:tc>
        <w:tc>
          <w:tcPr>
            <w:tcW w:w="568" w:type="pct"/>
            <w:vAlign w:val="center"/>
          </w:tcPr>
          <w:p w14:paraId="315BFABC" w14:textId="77777777" w:rsidR="00576034" w:rsidRPr="00576034" w:rsidRDefault="00576034" w:rsidP="00576034">
            <w:pPr>
              <w:spacing w:after="0" w:line="240" w:lineRule="auto"/>
              <w:jc w:val="center"/>
              <w:rPr>
                <w:rFonts w:ascii="Times New Roman" w:hAnsi="Times New Roman"/>
                <w:i/>
                <w:color w:val="auto"/>
                <w:szCs w:val="22"/>
              </w:rPr>
            </w:pPr>
            <w:r w:rsidRPr="00576034">
              <w:rPr>
                <w:rFonts w:ascii="Times New Roman" w:hAnsi="Times New Roman"/>
                <w:i/>
                <w:color w:val="auto"/>
                <w:szCs w:val="22"/>
              </w:rPr>
              <w:t>11</w:t>
            </w:r>
          </w:p>
        </w:tc>
      </w:tr>
      <w:tr w:rsidR="00576034" w:rsidRPr="00576034" w14:paraId="3C31C3A1" w14:textId="77777777" w:rsidTr="00D001A7">
        <w:tc>
          <w:tcPr>
            <w:tcW w:w="603" w:type="pct"/>
          </w:tcPr>
          <w:p w14:paraId="3DDA7192" w14:textId="77777777" w:rsidR="00576034" w:rsidRPr="00576034" w:rsidRDefault="00576034" w:rsidP="00576034">
            <w:pPr>
              <w:suppressAutoHyphens/>
              <w:spacing w:after="0" w:line="240" w:lineRule="auto"/>
              <w:jc w:val="center"/>
              <w:rPr>
                <w:rFonts w:ascii="Times New Roman" w:hAnsi="Times New Roman"/>
                <w:b/>
                <w:sz w:val="24"/>
                <w:szCs w:val="24"/>
              </w:rPr>
            </w:pPr>
            <w:r w:rsidRPr="00576034">
              <w:rPr>
                <w:rFonts w:ascii="Times New Roman" w:hAnsi="Times New Roman"/>
                <w:b/>
                <w:sz w:val="24"/>
                <w:szCs w:val="24"/>
              </w:rPr>
              <w:t xml:space="preserve">ПК 3.1, </w:t>
            </w:r>
          </w:p>
          <w:p w14:paraId="0043B91F" w14:textId="77777777" w:rsidR="00576034" w:rsidRPr="00576034" w:rsidRDefault="00576034" w:rsidP="00576034">
            <w:pPr>
              <w:suppressAutoHyphens/>
              <w:spacing w:after="0" w:line="240" w:lineRule="auto"/>
              <w:jc w:val="center"/>
              <w:rPr>
                <w:rFonts w:ascii="Times New Roman" w:hAnsi="Times New Roman"/>
                <w:b/>
                <w:sz w:val="24"/>
                <w:szCs w:val="24"/>
              </w:rPr>
            </w:pPr>
            <w:r w:rsidRPr="00576034">
              <w:rPr>
                <w:rFonts w:ascii="Times New Roman" w:hAnsi="Times New Roman"/>
                <w:b/>
                <w:sz w:val="24"/>
                <w:szCs w:val="24"/>
              </w:rPr>
              <w:t>ПК 3.2, ПК 3.3</w:t>
            </w:r>
          </w:p>
          <w:p w14:paraId="41218DE3" w14:textId="77777777" w:rsidR="00576034" w:rsidRPr="00576034" w:rsidRDefault="00576034" w:rsidP="00576034">
            <w:pPr>
              <w:spacing w:after="0" w:line="240" w:lineRule="auto"/>
              <w:jc w:val="center"/>
              <w:rPr>
                <w:rFonts w:ascii="Times New Roman" w:hAnsi="Times New Roman"/>
                <w:b/>
                <w:sz w:val="24"/>
                <w:szCs w:val="24"/>
              </w:rPr>
            </w:pPr>
            <w:r w:rsidRPr="00576034">
              <w:rPr>
                <w:rFonts w:ascii="Times New Roman" w:hAnsi="Times New Roman"/>
                <w:b/>
                <w:sz w:val="24"/>
                <w:szCs w:val="24"/>
              </w:rPr>
              <w:t>ОК 01, ОК 03</w:t>
            </w:r>
          </w:p>
          <w:p w14:paraId="3F4D1D13" w14:textId="77777777" w:rsidR="00576034" w:rsidRPr="00576034" w:rsidRDefault="00576034" w:rsidP="00576034">
            <w:pPr>
              <w:spacing w:after="0" w:line="240" w:lineRule="auto"/>
              <w:jc w:val="center"/>
              <w:rPr>
                <w:rFonts w:ascii="Times New Roman" w:hAnsi="Times New Roman"/>
                <w:b/>
                <w:sz w:val="24"/>
                <w:szCs w:val="24"/>
              </w:rPr>
            </w:pPr>
            <w:r w:rsidRPr="00576034">
              <w:rPr>
                <w:rFonts w:ascii="Times New Roman" w:hAnsi="Times New Roman"/>
                <w:b/>
                <w:sz w:val="24"/>
                <w:szCs w:val="24"/>
              </w:rPr>
              <w:t>КК 1, КК 2,</w:t>
            </w:r>
          </w:p>
          <w:p w14:paraId="0C614170" w14:textId="77777777" w:rsidR="00576034" w:rsidRPr="00576034" w:rsidRDefault="00576034" w:rsidP="00576034">
            <w:pPr>
              <w:spacing w:after="0" w:line="240" w:lineRule="auto"/>
              <w:jc w:val="center"/>
              <w:rPr>
                <w:rFonts w:ascii="Times New Roman" w:hAnsi="Times New Roman"/>
                <w:b/>
                <w:bCs/>
                <w:color w:val="auto"/>
                <w:szCs w:val="22"/>
                <w:highlight w:val="yellow"/>
              </w:rPr>
            </w:pPr>
            <w:r w:rsidRPr="00576034">
              <w:rPr>
                <w:rFonts w:ascii="Times New Roman" w:hAnsi="Times New Roman"/>
                <w:b/>
                <w:sz w:val="24"/>
                <w:szCs w:val="24"/>
              </w:rPr>
              <w:t>КК 3,</w:t>
            </w:r>
            <w:r w:rsidRPr="00576034">
              <w:rPr>
                <w:rFonts w:ascii="Times New Roman" w:hAnsi="Times New Roman"/>
                <w:sz w:val="24"/>
                <w:szCs w:val="24"/>
              </w:rPr>
              <w:t xml:space="preserve"> </w:t>
            </w:r>
            <w:r w:rsidRPr="00576034">
              <w:rPr>
                <w:rFonts w:ascii="Times New Roman" w:hAnsi="Times New Roman"/>
                <w:b/>
                <w:sz w:val="24"/>
                <w:szCs w:val="24"/>
              </w:rPr>
              <w:t>КК 5</w:t>
            </w:r>
          </w:p>
        </w:tc>
        <w:tc>
          <w:tcPr>
            <w:tcW w:w="1040" w:type="pct"/>
          </w:tcPr>
          <w:p w14:paraId="0A182FDF" w14:textId="77777777" w:rsidR="00576034" w:rsidRPr="00576034" w:rsidRDefault="00576034" w:rsidP="00576034">
            <w:pPr>
              <w:spacing w:after="0" w:line="240" w:lineRule="auto"/>
              <w:rPr>
                <w:rFonts w:ascii="Times New Roman" w:hAnsi="Times New Roman"/>
                <w:color w:val="auto"/>
                <w:szCs w:val="22"/>
                <w:highlight w:val="green"/>
              </w:rPr>
            </w:pPr>
            <w:r w:rsidRPr="00576034">
              <w:rPr>
                <w:rFonts w:ascii="Times New Roman" w:hAnsi="Times New Roman"/>
                <w:bCs/>
                <w:szCs w:val="24"/>
              </w:rPr>
              <w:t xml:space="preserve">Раздел 1. </w:t>
            </w:r>
            <w:r w:rsidRPr="00576034">
              <w:rPr>
                <w:rFonts w:ascii="Times New Roman" w:hAnsi="Times New Roman"/>
                <w:color w:val="auto"/>
                <w:szCs w:val="24"/>
              </w:rPr>
              <w:t>Организация и планирование работы производственных подразделений</w:t>
            </w:r>
          </w:p>
        </w:tc>
        <w:tc>
          <w:tcPr>
            <w:tcW w:w="331" w:type="pct"/>
          </w:tcPr>
          <w:p w14:paraId="5CF12ABE" w14:textId="77777777" w:rsidR="00576034" w:rsidRPr="00576034" w:rsidRDefault="00576034" w:rsidP="00576034">
            <w:pPr>
              <w:spacing w:after="0" w:line="240" w:lineRule="auto"/>
              <w:jc w:val="center"/>
              <w:rPr>
                <w:rFonts w:ascii="Times New Roman" w:hAnsi="Times New Roman"/>
                <w:b/>
                <w:bCs/>
                <w:color w:val="auto"/>
                <w:szCs w:val="22"/>
                <w:highlight w:val="yellow"/>
              </w:rPr>
            </w:pPr>
            <w:r w:rsidRPr="00576034">
              <w:rPr>
                <w:rFonts w:ascii="Times New Roman" w:hAnsi="Times New Roman"/>
                <w:b/>
                <w:sz w:val="24"/>
                <w:szCs w:val="24"/>
              </w:rPr>
              <w:t>96</w:t>
            </w:r>
          </w:p>
        </w:tc>
        <w:tc>
          <w:tcPr>
            <w:tcW w:w="236" w:type="pct"/>
          </w:tcPr>
          <w:p w14:paraId="2B01A5B9" w14:textId="77777777" w:rsidR="00576034" w:rsidRPr="00576034" w:rsidRDefault="00576034" w:rsidP="00576034">
            <w:pPr>
              <w:spacing w:after="0" w:line="240" w:lineRule="auto"/>
              <w:jc w:val="center"/>
              <w:rPr>
                <w:rFonts w:ascii="Times New Roman" w:hAnsi="Times New Roman"/>
                <w:color w:val="auto"/>
                <w:szCs w:val="22"/>
                <w:highlight w:val="yellow"/>
              </w:rPr>
            </w:pPr>
            <w:r w:rsidRPr="00576034">
              <w:rPr>
                <w:rFonts w:ascii="Times New Roman" w:hAnsi="Times New Roman"/>
                <w:sz w:val="24"/>
                <w:szCs w:val="24"/>
              </w:rPr>
              <w:t>36</w:t>
            </w:r>
          </w:p>
        </w:tc>
        <w:tc>
          <w:tcPr>
            <w:tcW w:w="284" w:type="pct"/>
          </w:tcPr>
          <w:p w14:paraId="793F76DB" w14:textId="77777777" w:rsidR="00576034" w:rsidRPr="00576034" w:rsidRDefault="00576034" w:rsidP="00576034">
            <w:pPr>
              <w:spacing w:after="0" w:line="240" w:lineRule="auto"/>
              <w:jc w:val="center"/>
              <w:rPr>
                <w:rFonts w:ascii="Times New Roman" w:hAnsi="Times New Roman"/>
                <w:b/>
                <w:bCs/>
                <w:color w:val="auto"/>
                <w:szCs w:val="22"/>
                <w:highlight w:val="yellow"/>
              </w:rPr>
            </w:pPr>
            <w:r w:rsidRPr="00576034">
              <w:rPr>
                <w:rFonts w:ascii="Times New Roman" w:hAnsi="Times New Roman"/>
                <w:b/>
                <w:sz w:val="24"/>
                <w:szCs w:val="24"/>
              </w:rPr>
              <w:t>96</w:t>
            </w:r>
          </w:p>
        </w:tc>
        <w:tc>
          <w:tcPr>
            <w:tcW w:w="424" w:type="pct"/>
          </w:tcPr>
          <w:p w14:paraId="12BFA8CC" w14:textId="77777777" w:rsidR="00576034" w:rsidRPr="00576034" w:rsidRDefault="00576034" w:rsidP="00576034">
            <w:pPr>
              <w:spacing w:after="0" w:line="240" w:lineRule="auto"/>
              <w:jc w:val="center"/>
              <w:rPr>
                <w:rFonts w:ascii="Times New Roman" w:hAnsi="Times New Roman"/>
                <w:b/>
                <w:bCs/>
                <w:color w:val="auto"/>
                <w:szCs w:val="22"/>
                <w:highlight w:val="yellow"/>
              </w:rPr>
            </w:pPr>
            <w:r w:rsidRPr="00576034">
              <w:rPr>
                <w:rFonts w:ascii="Times New Roman" w:hAnsi="Times New Roman"/>
                <w:sz w:val="24"/>
                <w:szCs w:val="24"/>
              </w:rPr>
              <w:t>36</w:t>
            </w:r>
          </w:p>
        </w:tc>
        <w:tc>
          <w:tcPr>
            <w:tcW w:w="427" w:type="pct"/>
          </w:tcPr>
          <w:p w14:paraId="5DBB49B0" w14:textId="77777777" w:rsidR="00576034" w:rsidRPr="00576034" w:rsidRDefault="00576034" w:rsidP="00576034">
            <w:pPr>
              <w:spacing w:after="0" w:line="240" w:lineRule="auto"/>
              <w:jc w:val="center"/>
              <w:rPr>
                <w:rFonts w:ascii="Times New Roman" w:hAnsi="Times New Roman"/>
                <w:color w:val="auto"/>
                <w:szCs w:val="22"/>
                <w:highlight w:val="yellow"/>
              </w:rPr>
            </w:pPr>
          </w:p>
        </w:tc>
        <w:tc>
          <w:tcPr>
            <w:tcW w:w="568" w:type="pct"/>
          </w:tcPr>
          <w:p w14:paraId="7506CBE3" w14:textId="77777777" w:rsidR="00576034" w:rsidRPr="00576034" w:rsidRDefault="00576034" w:rsidP="00576034">
            <w:pPr>
              <w:spacing w:after="0" w:line="240" w:lineRule="auto"/>
              <w:jc w:val="center"/>
              <w:rPr>
                <w:rFonts w:ascii="Times New Roman" w:hAnsi="Times New Roman"/>
                <w:color w:val="auto"/>
                <w:szCs w:val="22"/>
                <w:highlight w:val="yellow"/>
              </w:rPr>
            </w:pPr>
          </w:p>
        </w:tc>
        <w:tc>
          <w:tcPr>
            <w:tcW w:w="236" w:type="pct"/>
          </w:tcPr>
          <w:p w14:paraId="20C8B356" w14:textId="77777777" w:rsidR="00576034" w:rsidRPr="00576034" w:rsidRDefault="00576034" w:rsidP="00576034">
            <w:pPr>
              <w:spacing w:after="0" w:line="240" w:lineRule="auto"/>
              <w:jc w:val="center"/>
              <w:rPr>
                <w:rFonts w:ascii="Times New Roman" w:hAnsi="Times New Roman"/>
                <w:color w:val="auto"/>
                <w:szCs w:val="22"/>
                <w:highlight w:val="yellow"/>
              </w:rPr>
            </w:pPr>
            <w:r w:rsidRPr="00576034">
              <w:rPr>
                <w:rFonts w:ascii="Times New Roman" w:hAnsi="Times New Roman"/>
                <w:sz w:val="24"/>
                <w:szCs w:val="24"/>
              </w:rPr>
              <w:t>12</w:t>
            </w:r>
          </w:p>
        </w:tc>
        <w:tc>
          <w:tcPr>
            <w:tcW w:w="283" w:type="pct"/>
          </w:tcPr>
          <w:p w14:paraId="4E94A50F" w14:textId="77777777" w:rsidR="00576034" w:rsidRPr="00576034" w:rsidRDefault="00576034" w:rsidP="00576034">
            <w:pPr>
              <w:spacing w:after="0" w:line="240" w:lineRule="auto"/>
              <w:jc w:val="center"/>
              <w:rPr>
                <w:rFonts w:ascii="Times New Roman" w:hAnsi="Times New Roman"/>
                <w:b/>
                <w:bCs/>
                <w:color w:val="auto"/>
                <w:szCs w:val="22"/>
                <w:highlight w:val="yellow"/>
              </w:rPr>
            </w:pPr>
          </w:p>
        </w:tc>
        <w:tc>
          <w:tcPr>
            <w:tcW w:w="568" w:type="pct"/>
          </w:tcPr>
          <w:p w14:paraId="378D20D8" w14:textId="77777777" w:rsidR="00576034" w:rsidRPr="00576034" w:rsidRDefault="00576034" w:rsidP="00576034">
            <w:pPr>
              <w:spacing w:after="0" w:line="240" w:lineRule="auto"/>
              <w:jc w:val="center"/>
              <w:rPr>
                <w:rFonts w:ascii="Times New Roman" w:hAnsi="Times New Roman"/>
                <w:b/>
                <w:bCs/>
                <w:color w:val="auto"/>
                <w:szCs w:val="22"/>
                <w:highlight w:val="yellow"/>
              </w:rPr>
            </w:pPr>
          </w:p>
        </w:tc>
      </w:tr>
      <w:tr w:rsidR="00576034" w:rsidRPr="00576034" w14:paraId="21559757" w14:textId="77777777" w:rsidTr="00D001A7">
        <w:trPr>
          <w:trHeight w:val="314"/>
        </w:trPr>
        <w:tc>
          <w:tcPr>
            <w:tcW w:w="603" w:type="pct"/>
          </w:tcPr>
          <w:p w14:paraId="5C2AC410" w14:textId="77777777" w:rsidR="00576034" w:rsidRPr="00576034" w:rsidRDefault="00576034" w:rsidP="00576034">
            <w:pPr>
              <w:spacing w:after="0" w:line="240" w:lineRule="auto"/>
              <w:rPr>
                <w:rFonts w:ascii="Times New Roman" w:hAnsi="Times New Roman"/>
                <w:color w:val="auto"/>
                <w:szCs w:val="22"/>
                <w:highlight w:val="yellow"/>
              </w:rPr>
            </w:pPr>
          </w:p>
        </w:tc>
        <w:tc>
          <w:tcPr>
            <w:tcW w:w="1040" w:type="pct"/>
          </w:tcPr>
          <w:p w14:paraId="6FB08C13" w14:textId="77777777" w:rsidR="00576034" w:rsidRPr="00576034" w:rsidRDefault="00576034" w:rsidP="00576034">
            <w:pPr>
              <w:spacing w:after="0" w:line="240" w:lineRule="auto"/>
              <w:rPr>
                <w:rFonts w:ascii="Times New Roman" w:hAnsi="Times New Roman"/>
                <w:bCs/>
                <w:color w:val="auto"/>
                <w:szCs w:val="22"/>
              </w:rPr>
            </w:pPr>
            <w:r w:rsidRPr="00576034">
              <w:rPr>
                <w:rFonts w:ascii="Times New Roman" w:hAnsi="Times New Roman"/>
                <w:bCs/>
                <w:color w:val="auto"/>
                <w:szCs w:val="22"/>
              </w:rPr>
              <w:t>Учебная практика</w:t>
            </w:r>
          </w:p>
        </w:tc>
        <w:tc>
          <w:tcPr>
            <w:tcW w:w="331" w:type="pct"/>
          </w:tcPr>
          <w:p w14:paraId="62FAB52E" w14:textId="02EEB02F" w:rsidR="00576034" w:rsidRPr="00576034" w:rsidRDefault="00D37B78" w:rsidP="00576034">
            <w:pPr>
              <w:spacing w:after="0" w:line="240" w:lineRule="auto"/>
              <w:jc w:val="center"/>
              <w:rPr>
                <w:rFonts w:ascii="Times New Roman" w:hAnsi="Times New Roman"/>
                <w:b/>
                <w:bCs/>
                <w:color w:val="auto"/>
                <w:szCs w:val="22"/>
                <w:highlight w:val="yellow"/>
              </w:rPr>
            </w:pPr>
            <w:r>
              <w:rPr>
                <w:rFonts w:ascii="Times New Roman" w:hAnsi="Times New Roman"/>
                <w:b/>
                <w:sz w:val="24"/>
                <w:szCs w:val="24"/>
              </w:rPr>
              <w:t>72</w:t>
            </w:r>
          </w:p>
        </w:tc>
        <w:tc>
          <w:tcPr>
            <w:tcW w:w="236" w:type="pct"/>
          </w:tcPr>
          <w:p w14:paraId="47057E5A" w14:textId="46447F24" w:rsidR="00576034" w:rsidRPr="00576034" w:rsidRDefault="00D37B78" w:rsidP="00576034">
            <w:pPr>
              <w:spacing w:after="0" w:line="240" w:lineRule="auto"/>
              <w:jc w:val="center"/>
              <w:rPr>
                <w:rFonts w:ascii="Times New Roman" w:hAnsi="Times New Roman"/>
                <w:b/>
                <w:color w:val="auto"/>
                <w:szCs w:val="22"/>
                <w:highlight w:val="yellow"/>
              </w:rPr>
            </w:pPr>
            <w:r>
              <w:rPr>
                <w:rFonts w:ascii="Times New Roman" w:hAnsi="Times New Roman"/>
                <w:b/>
                <w:color w:val="auto"/>
                <w:szCs w:val="22"/>
              </w:rPr>
              <w:t>72</w:t>
            </w:r>
          </w:p>
        </w:tc>
        <w:tc>
          <w:tcPr>
            <w:tcW w:w="284" w:type="pct"/>
          </w:tcPr>
          <w:p w14:paraId="38CD17F7" w14:textId="77777777" w:rsidR="00576034" w:rsidRPr="00576034" w:rsidRDefault="00576034" w:rsidP="00576034">
            <w:pPr>
              <w:spacing w:after="0" w:line="240" w:lineRule="auto"/>
              <w:jc w:val="center"/>
              <w:rPr>
                <w:rFonts w:ascii="Times New Roman" w:hAnsi="Times New Roman"/>
                <w:b/>
                <w:bCs/>
                <w:color w:val="auto"/>
                <w:szCs w:val="22"/>
                <w:highlight w:val="yellow"/>
              </w:rPr>
            </w:pPr>
          </w:p>
        </w:tc>
        <w:tc>
          <w:tcPr>
            <w:tcW w:w="424" w:type="pct"/>
          </w:tcPr>
          <w:p w14:paraId="2F1D2D55" w14:textId="77777777" w:rsidR="00576034" w:rsidRPr="00576034" w:rsidRDefault="00576034" w:rsidP="00576034">
            <w:pPr>
              <w:spacing w:after="0" w:line="240" w:lineRule="auto"/>
              <w:jc w:val="center"/>
              <w:rPr>
                <w:rFonts w:ascii="Times New Roman" w:hAnsi="Times New Roman"/>
                <w:color w:val="auto"/>
                <w:szCs w:val="22"/>
                <w:highlight w:val="yellow"/>
              </w:rPr>
            </w:pPr>
          </w:p>
        </w:tc>
        <w:tc>
          <w:tcPr>
            <w:tcW w:w="427" w:type="pct"/>
          </w:tcPr>
          <w:p w14:paraId="0D60DE1D" w14:textId="77777777" w:rsidR="00576034" w:rsidRPr="00576034" w:rsidRDefault="00576034" w:rsidP="00576034">
            <w:pPr>
              <w:spacing w:after="0" w:line="240" w:lineRule="auto"/>
              <w:jc w:val="center"/>
              <w:rPr>
                <w:rFonts w:ascii="Times New Roman" w:hAnsi="Times New Roman"/>
                <w:color w:val="auto"/>
                <w:szCs w:val="22"/>
                <w:highlight w:val="yellow"/>
              </w:rPr>
            </w:pPr>
          </w:p>
        </w:tc>
        <w:tc>
          <w:tcPr>
            <w:tcW w:w="568" w:type="pct"/>
          </w:tcPr>
          <w:p w14:paraId="5835B5E8" w14:textId="77777777" w:rsidR="00576034" w:rsidRPr="00576034" w:rsidRDefault="00576034" w:rsidP="00576034">
            <w:pPr>
              <w:spacing w:after="0" w:line="240" w:lineRule="auto"/>
              <w:jc w:val="center"/>
              <w:rPr>
                <w:rFonts w:ascii="Times New Roman" w:hAnsi="Times New Roman"/>
                <w:color w:val="auto"/>
                <w:szCs w:val="22"/>
                <w:highlight w:val="yellow"/>
              </w:rPr>
            </w:pPr>
          </w:p>
        </w:tc>
        <w:tc>
          <w:tcPr>
            <w:tcW w:w="236" w:type="pct"/>
          </w:tcPr>
          <w:p w14:paraId="1F90680A" w14:textId="77777777" w:rsidR="00576034" w:rsidRPr="00576034" w:rsidRDefault="00576034" w:rsidP="00576034">
            <w:pPr>
              <w:spacing w:after="0" w:line="240" w:lineRule="auto"/>
              <w:jc w:val="center"/>
              <w:rPr>
                <w:rFonts w:ascii="Times New Roman" w:hAnsi="Times New Roman"/>
                <w:color w:val="auto"/>
                <w:szCs w:val="22"/>
                <w:highlight w:val="yellow"/>
              </w:rPr>
            </w:pPr>
          </w:p>
        </w:tc>
        <w:tc>
          <w:tcPr>
            <w:tcW w:w="283" w:type="pct"/>
          </w:tcPr>
          <w:p w14:paraId="01F40A8C" w14:textId="4AB3DF64" w:rsidR="00576034" w:rsidRPr="00576034" w:rsidRDefault="00D37B78" w:rsidP="00576034">
            <w:pPr>
              <w:spacing w:after="0" w:line="240" w:lineRule="auto"/>
              <w:jc w:val="center"/>
              <w:rPr>
                <w:rFonts w:ascii="Times New Roman" w:hAnsi="Times New Roman"/>
                <w:b/>
                <w:bCs/>
                <w:color w:val="auto"/>
                <w:szCs w:val="22"/>
                <w:highlight w:val="yellow"/>
              </w:rPr>
            </w:pPr>
            <w:r>
              <w:rPr>
                <w:rFonts w:ascii="Times New Roman" w:hAnsi="Times New Roman"/>
                <w:b/>
                <w:sz w:val="24"/>
                <w:szCs w:val="24"/>
              </w:rPr>
              <w:t>72</w:t>
            </w:r>
          </w:p>
        </w:tc>
        <w:tc>
          <w:tcPr>
            <w:tcW w:w="568" w:type="pct"/>
          </w:tcPr>
          <w:p w14:paraId="0A455835" w14:textId="77777777" w:rsidR="00576034" w:rsidRPr="00576034" w:rsidRDefault="00576034" w:rsidP="00576034">
            <w:pPr>
              <w:spacing w:after="0" w:line="240" w:lineRule="auto"/>
              <w:jc w:val="center"/>
              <w:rPr>
                <w:rFonts w:ascii="Times New Roman" w:hAnsi="Times New Roman"/>
                <w:b/>
                <w:bCs/>
                <w:color w:val="auto"/>
                <w:szCs w:val="22"/>
                <w:highlight w:val="yellow"/>
              </w:rPr>
            </w:pPr>
          </w:p>
        </w:tc>
      </w:tr>
      <w:tr w:rsidR="00576034" w:rsidRPr="00576034" w14:paraId="4C2E2930" w14:textId="77777777" w:rsidTr="00D001A7">
        <w:trPr>
          <w:trHeight w:val="314"/>
        </w:trPr>
        <w:tc>
          <w:tcPr>
            <w:tcW w:w="603" w:type="pct"/>
          </w:tcPr>
          <w:p w14:paraId="6B9BA3E8" w14:textId="77777777" w:rsidR="00576034" w:rsidRPr="00576034" w:rsidRDefault="00576034" w:rsidP="00576034">
            <w:pPr>
              <w:spacing w:after="0" w:line="240" w:lineRule="auto"/>
              <w:rPr>
                <w:rFonts w:ascii="Times New Roman" w:hAnsi="Times New Roman"/>
                <w:color w:val="auto"/>
                <w:szCs w:val="22"/>
                <w:highlight w:val="yellow"/>
              </w:rPr>
            </w:pPr>
          </w:p>
        </w:tc>
        <w:tc>
          <w:tcPr>
            <w:tcW w:w="1040" w:type="pct"/>
          </w:tcPr>
          <w:p w14:paraId="4CEBFEE4" w14:textId="77777777" w:rsidR="00576034" w:rsidRPr="00576034" w:rsidRDefault="00576034" w:rsidP="00576034">
            <w:pPr>
              <w:spacing w:after="0" w:line="240" w:lineRule="auto"/>
              <w:rPr>
                <w:rFonts w:ascii="Times New Roman" w:hAnsi="Times New Roman"/>
                <w:b/>
                <w:bCs/>
                <w:color w:val="auto"/>
                <w:szCs w:val="22"/>
                <w:u w:val="single"/>
              </w:rPr>
            </w:pPr>
            <w:r w:rsidRPr="00576034">
              <w:rPr>
                <w:rFonts w:ascii="Times New Roman" w:hAnsi="Times New Roman"/>
                <w:color w:val="auto"/>
                <w:szCs w:val="22"/>
              </w:rPr>
              <w:t>Производственная практика</w:t>
            </w:r>
          </w:p>
        </w:tc>
        <w:tc>
          <w:tcPr>
            <w:tcW w:w="331" w:type="pct"/>
          </w:tcPr>
          <w:p w14:paraId="149E5FF3" w14:textId="7430A3A9" w:rsidR="00576034" w:rsidRPr="00576034" w:rsidRDefault="00D37B78" w:rsidP="00576034">
            <w:pPr>
              <w:suppressAutoHyphens/>
              <w:spacing w:after="0" w:line="240" w:lineRule="auto"/>
              <w:jc w:val="center"/>
              <w:rPr>
                <w:rFonts w:ascii="Times New Roman" w:hAnsi="Times New Roman"/>
                <w:b/>
                <w:bCs/>
                <w:color w:val="auto"/>
                <w:szCs w:val="22"/>
                <w:highlight w:val="yellow"/>
              </w:rPr>
            </w:pPr>
            <w:r>
              <w:rPr>
                <w:rFonts w:ascii="Times New Roman" w:hAnsi="Times New Roman"/>
                <w:b/>
                <w:sz w:val="24"/>
                <w:szCs w:val="24"/>
              </w:rPr>
              <w:t>36</w:t>
            </w:r>
          </w:p>
        </w:tc>
        <w:tc>
          <w:tcPr>
            <w:tcW w:w="236" w:type="pct"/>
          </w:tcPr>
          <w:p w14:paraId="1AD3AF11" w14:textId="0FEC9749" w:rsidR="00576034" w:rsidRPr="00576034" w:rsidRDefault="00D37B78" w:rsidP="00576034">
            <w:pPr>
              <w:spacing w:after="0" w:line="240" w:lineRule="auto"/>
              <w:jc w:val="center"/>
              <w:rPr>
                <w:rFonts w:ascii="Times New Roman" w:hAnsi="Times New Roman"/>
                <w:b/>
                <w:color w:val="auto"/>
                <w:szCs w:val="22"/>
                <w:highlight w:val="yellow"/>
              </w:rPr>
            </w:pPr>
            <w:r>
              <w:rPr>
                <w:rFonts w:ascii="Times New Roman" w:hAnsi="Times New Roman"/>
                <w:b/>
                <w:sz w:val="24"/>
                <w:szCs w:val="24"/>
              </w:rPr>
              <w:t>36</w:t>
            </w:r>
          </w:p>
        </w:tc>
        <w:tc>
          <w:tcPr>
            <w:tcW w:w="284" w:type="pct"/>
          </w:tcPr>
          <w:p w14:paraId="45EFE515" w14:textId="77777777" w:rsidR="00576034" w:rsidRPr="00576034" w:rsidRDefault="00576034" w:rsidP="00576034">
            <w:pPr>
              <w:spacing w:after="0" w:line="240" w:lineRule="auto"/>
              <w:jc w:val="center"/>
              <w:rPr>
                <w:rFonts w:ascii="Times New Roman" w:hAnsi="Times New Roman"/>
                <w:b/>
                <w:bCs/>
                <w:color w:val="auto"/>
                <w:szCs w:val="22"/>
                <w:highlight w:val="yellow"/>
              </w:rPr>
            </w:pPr>
          </w:p>
        </w:tc>
        <w:tc>
          <w:tcPr>
            <w:tcW w:w="424" w:type="pct"/>
          </w:tcPr>
          <w:p w14:paraId="1F344287" w14:textId="77777777" w:rsidR="00576034" w:rsidRPr="00576034" w:rsidRDefault="00576034" w:rsidP="00576034">
            <w:pPr>
              <w:spacing w:after="0" w:line="240" w:lineRule="auto"/>
              <w:jc w:val="center"/>
              <w:rPr>
                <w:rFonts w:ascii="Times New Roman" w:hAnsi="Times New Roman"/>
                <w:color w:val="auto"/>
                <w:szCs w:val="22"/>
                <w:highlight w:val="yellow"/>
              </w:rPr>
            </w:pPr>
          </w:p>
        </w:tc>
        <w:tc>
          <w:tcPr>
            <w:tcW w:w="427" w:type="pct"/>
          </w:tcPr>
          <w:p w14:paraId="32E8FE19" w14:textId="77777777" w:rsidR="00576034" w:rsidRPr="00576034" w:rsidRDefault="00576034" w:rsidP="00576034">
            <w:pPr>
              <w:spacing w:after="0" w:line="240" w:lineRule="auto"/>
              <w:jc w:val="center"/>
              <w:rPr>
                <w:rFonts w:ascii="Times New Roman" w:hAnsi="Times New Roman"/>
                <w:color w:val="auto"/>
                <w:szCs w:val="22"/>
                <w:highlight w:val="yellow"/>
              </w:rPr>
            </w:pPr>
          </w:p>
        </w:tc>
        <w:tc>
          <w:tcPr>
            <w:tcW w:w="568" w:type="pct"/>
          </w:tcPr>
          <w:p w14:paraId="2F68E2BE" w14:textId="77777777" w:rsidR="00576034" w:rsidRPr="00576034" w:rsidRDefault="00576034" w:rsidP="00576034">
            <w:pPr>
              <w:spacing w:after="0" w:line="240" w:lineRule="auto"/>
              <w:jc w:val="center"/>
              <w:rPr>
                <w:rFonts w:ascii="Times New Roman" w:hAnsi="Times New Roman"/>
                <w:color w:val="auto"/>
                <w:szCs w:val="22"/>
                <w:highlight w:val="yellow"/>
              </w:rPr>
            </w:pPr>
          </w:p>
        </w:tc>
        <w:tc>
          <w:tcPr>
            <w:tcW w:w="236" w:type="pct"/>
          </w:tcPr>
          <w:p w14:paraId="65CF6ECF" w14:textId="77777777" w:rsidR="00576034" w:rsidRPr="00576034" w:rsidRDefault="00576034" w:rsidP="00576034">
            <w:pPr>
              <w:spacing w:after="0" w:line="240" w:lineRule="auto"/>
              <w:jc w:val="center"/>
              <w:rPr>
                <w:rFonts w:ascii="Times New Roman" w:hAnsi="Times New Roman"/>
                <w:color w:val="auto"/>
                <w:szCs w:val="22"/>
                <w:highlight w:val="yellow"/>
              </w:rPr>
            </w:pPr>
          </w:p>
        </w:tc>
        <w:tc>
          <w:tcPr>
            <w:tcW w:w="283" w:type="pct"/>
          </w:tcPr>
          <w:p w14:paraId="61DAE898" w14:textId="77777777" w:rsidR="00576034" w:rsidRPr="00576034" w:rsidRDefault="00576034" w:rsidP="00576034">
            <w:pPr>
              <w:spacing w:after="0" w:line="240" w:lineRule="auto"/>
              <w:jc w:val="center"/>
              <w:rPr>
                <w:rFonts w:ascii="Times New Roman" w:hAnsi="Times New Roman"/>
                <w:b/>
                <w:bCs/>
                <w:color w:val="auto"/>
                <w:szCs w:val="22"/>
                <w:highlight w:val="yellow"/>
              </w:rPr>
            </w:pPr>
          </w:p>
        </w:tc>
        <w:tc>
          <w:tcPr>
            <w:tcW w:w="568" w:type="pct"/>
          </w:tcPr>
          <w:p w14:paraId="2619F08D" w14:textId="32F9D2D2" w:rsidR="00576034" w:rsidRPr="00576034" w:rsidRDefault="00D37B78" w:rsidP="00576034">
            <w:pPr>
              <w:spacing w:after="0" w:line="240" w:lineRule="auto"/>
              <w:jc w:val="center"/>
              <w:rPr>
                <w:rFonts w:ascii="Times New Roman" w:hAnsi="Times New Roman"/>
                <w:b/>
                <w:bCs/>
                <w:color w:val="auto"/>
                <w:szCs w:val="22"/>
                <w:highlight w:val="yellow"/>
              </w:rPr>
            </w:pPr>
            <w:r>
              <w:rPr>
                <w:rFonts w:ascii="Times New Roman" w:hAnsi="Times New Roman"/>
                <w:b/>
                <w:sz w:val="24"/>
                <w:szCs w:val="24"/>
              </w:rPr>
              <w:t>36</w:t>
            </w:r>
          </w:p>
        </w:tc>
      </w:tr>
      <w:tr w:rsidR="00576034" w:rsidRPr="00576034" w14:paraId="7F73E399" w14:textId="77777777" w:rsidTr="00D001A7">
        <w:tc>
          <w:tcPr>
            <w:tcW w:w="603" w:type="pct"/>
          </w:tcPr>
          <w:p w14:paraId="21EEF9B8" w14:textId="77777777" w:rsidR="00576034" w:rsidRPr="00576034" w:rsidRDefault="00576034" w:rsidP="00576034">
            <w:pPr>
              <w:spacing w:after="0" w:line="240" w:lineRule="auto"/>
              <w:rPr>
                <w:rFonts w:ascii="Times New Roman" w:hAnsi="Times New Roman"/>
                <w:i/>
                <w:color w:val="auto"/>
                <w:szCs w:val="22"/>
                <w:highlight w:val="green"/>
              </w:rPr>
            </w:pPr>
          </w:p>
        </w:tc>
        <w:tc>
          <w:tcPr>
            <w:tcW w:w="1040" w:type="pct"/>
          </w:tcPr>
          <w:p w14:paraId="67EED52B" w14:textId="77777777" w:rsidR="00576034" w:rsidRPr="00576034" w:rsidRDefault="00576034" w:rsidP="00576034">
            <w:pPr>
              <w:suppressAutoHyphens/>
              <w:spacing w:after="0" w:line="240" w:lineRule="auto"/>
              <w:rPr>
                <w:rFonts w:ascii="Times New Roman" w:hAnsi="Times New Roman"/>
                <w:color w:val="auto"/>
                <w:szCs w:val="22"/>
              </w:rPr>
            </w:pPr>
            <w:r w:rsidRPr="00576034">
              <w:rPr>
                <w:rFonts w:ascii="Times New Roman" w:hAnsi="Times New Roman"/>
                <w:color w:val="auto"/>
                <w:szCs w:val="22"/>
              </w:rPr>
              <w:t>Промежуточная аттестация</w:t>
            </w:r>
          </w:p>
        </w:tc>
        <w:tc>
          <w:tcPr>
            <w:tcW w:w="331" w:type="pct"/>
          </w:tcPr>
          <w:p w14:paraId="5074BDD8" w14:textId="77777777" w:rsidR="00576034" w:rsidRPr="00576034" w:rsidRDefault="00576034" w:rsidP="00576034">
            <w:pPr>
              <w:suppressAutoHyphens/>
              <w:spacing w:after="0" w:line="240" w:lineRule="auto"/>
              <w:jc w:val="center"/>
              <w:rPr>
                <w:rFonts w:ascii="Times New Roman" w:hAnsi="Times New Roman"/>
                <w:b/>
                <w:bCs/>
                <w:color w:val="auto"/>
                <w:szCs w:val="22"/>
                <w:highlight w:val="yellow"/>
              </w:rPr>
            </w:pPr>
            <w:r w:rsidRPr="00576034">
              <w:rPr>
                <w:rFonts w:ascii="Times New Roman" w:hAnsi="Times New Roman"/>
                <w:b/>
                <w:sz w:val="24"/>
                <w:szCs w:val="24"/>
              </w:rPr>
              <w:t>12</w:t>
            </w:r>
          </w:p>
        </w:tc>
        <w:tc>
          <w:tcPr>
            <w:tcW w:w="236" w:type="pct"/>
            <w:shd w:val="clear" w:color="auto" w:fill="C0C0C0"/>
          </w:tcPr>
          <w:p w14:paraId="29A3DE8A" w14:textId="77777777" w:rsidR="00576034" w:rsidRPr="00576034" w:rsidRDefault="00576034" w:rsidP="00576034">
            <w:pPr>
              <w:spacing w:after="0" w:line="240" w:lineRule="auto"/>
              <w:jc w:val="center"/>
              <w:rPr>
                <w:rFonts w:ascii="Times New Roman" w:hAnsi="Times New Roman"/>
                <w:i/>
                <w:color w:val="auto"/>
                <w:szCs w:val="22"/>
                <w:highlight w:val="yellow"/>
              </w:rPr>
            </w:pPr>
          </w:p>
        </w:tc>
        <w:tc>
          <w:tcPr>
            <w:tcW w:w="284" w:type="pct"/>
            <w:shd w:val="clear" w:color="auto" w:fill="C0C0C0"/>
          </w:tcPr>
          <w:p w14:paraId="0E9D0A29" w14:textId="77777777" w:rsidR="00576034" w:rsidRPr="00576034" w:rsidRDefault="00576034" w:rsidP="00576034">
            <w:pPr>
              <w:spacing w:after="0" w:line="240" w:lineRule="auto"/>
              <w:jc w:val="center"/>
              <w:rPr>
                <w:rFonts w:ascii="Times New Roman" w:hAnsi="Times New Roman"/>
                <w:b/>
                <w:i/>
                <w:color w:val="auto"/>
                <w:szCs w:val="22"/>
                <w:highlight w:val="yellow"/>
              </w:rPr>
            </w:pPr>
          </w:p>
        </w:tc>
        <w:tc>
          <w:tcPr>
            <w:tcW w:w="424" w:type="pct"/>
            <w:shd w:val="clear" w:color="auto" w:fill="C0C0C0"/>
          </w:tcPr>
          <w:p w14:paraId="399B78F3" w14:textId="77777777" w:rsidR="00576034" w:rsidRPr="00576034" w:rsidRDefault="00576034" w:rsidP="00576034">
            <w:pPr>
              <w:spacing w:after="0" w:line="240" w:lineRule="auto"/>
              <w:jc w:val="center"/>
              <w:rPr>
                <w:rFonts w:ascii="Times New Roman" w:hAnsi="Times New Roman"/>
                <w:i/>
                <w:color w:val="auto"/>
                <w:szCs w:val="22"/>
                <w:highlight w:val="yellow"/>
              </w:rPr>
            </w:pPr>
          </w:p>
        </w:tc>
        <w:tc>
          <w:tcPr>
            <w:tcW w:w="1514" w:type="pct"/>
            <w:gridSpan w:val="4"/>
            <w:shd w:val="clear" w:color="auto" w:fill="C0C0C0"/>
          </w:tcPr>
          <w:p w14:paraId="1C7BC2A5" w14:textId="77777777" w:rsidR="00576034" w:rsidRPr="00576034" w:rsidRDefault="00576034" w:rsidP="00576034">
            <w:pPr>
              <w:spacing w:after="0" w:line="240" w:lineRule="auto"/>
              <w:jc w:val="right"/>
              <w:rPr>
                <w:rFonts w:ascii="Times New Roman" w:hAnsi="Times New Roman"/>
                <w:i/>
                <w:color w:val="auto"/>
                <w:szCs w:val="22"/>
                <w:highlight w:val="yellow"/>
              </w:rPr>
            </w:pPr>
          </w:p>
        </w:tc>
        <w:tc>
          <w:tcPr>
            <w:tcW w:w="568" w:type="pct"/>
          </w:tcPr>
          <w:p w14:paraId="52E6E88A" w14:textId="77777777" w:rsidR="00576034" w:rsidRPr="00576034" w:rsidRDefault="00576034" w:rsidP="00576034">
            <w:pPr>
              <w:suppressAutoHyphens/>
              <w:spacing w:after="0" w:line="240" w:lineRule="auto"/>
              <w:jc w:val="center"/>
              <w:rPr>
                <w:rFonts w:ascii="Times New Roman" w:hAnsi="Times New Roman"/>
                <w:b/>
                <w:color w:val="auto"/>
                <w:szCs w:val="22"/>
                <w:highlight w:val="yellow"/>
              </w:rPr>
            </w:pPr>
          </w:p>
        </w:tc>
      </w:tr>
      <w:tr w:rsidR="00576034" w:rsidRPr="00576034" w14:paraId="040F4DA3" w14:textId="77777777" w:rsidTr="00D001A7">
        <w:tc>
          <w:tcPr>
            <w:tcW w:w="603" w:type="pct"/>
          </w:tcPr>
          <w:p w14:paraId="1BEF733F" w14:textId="77777777" w:rsidR="00576034" w:rsidRPr="00576034" w:rsidRDefault="00576034" w:rsidP="00576034">
            <w:pPr>
              <w:spacing w:line="240" w:lineRule="auto"/>
              <w:rPr>
                <w:rFonts w:ascii="Times New Roman" w:hAnsi="Times New Roman"/>
                <w:b/>
                <w:i/>
                <w:color w:val="auto"/>
                <w:szCs w:val="22"/>
                <w:highlight w:val="green"/>
              </w:rPr>
            </w:pPr>
          </w:p>
        </w:tc>
        <w:tc>
          <w:tcPr>
            <w:tcW w:w="1040" w:type="pct"/>
          </w:tcPr>
          <w:p w14:paraId="4C250BBB" w14:textId="77777777" w:rsidR="00576034" w:rsidRPr="00576034" w:rsidRDefault="00576034" w:rsidP="00576034">
            <w:pPr>
              <w:spacing w:line="240" w:lineRule="auto"/>
              <w:rPr>
                <w:rFonts w:ascii="Times New Roman" w:hAnsi="Times New Roman"/>
                <w:b/>
                <w:i/>
                <w:color w:val="auto"/>
                <w:szCs w:val="22"/>
                <w:highlight w:val="green"/>
              </w:rPr>
            </w:pPr>
            <w:r w:rsidRPr="00576034">
              <w:rPr>
                <w:rFonts w:ascii="Times New Roman" w:hAnsi="Times New Roman"/>
                <w:b/>
                <w:i/>
                <w:color w:val="auto"/>
                <w:szCs w:val="22"/>
              </w:rPr>
              <w:t xml:space="preserve">Всего: </w:t>
            </w:r>
          </w:p>
        </w:tc>
        <w:tc>
          <w:tcPr>
            <w:tcW w:w="331" w:type="pct"/>
          </w:tcPr>
          <w:p w14:paraId="443FE897" w14:textId="34907993" w:rsidR="00576034" w:rsidRPr="00576034" w:rsidRDefault="00D37B78" w:rsidP="00576034">
            <w:pPr>
              <w:spacing w:after="0" w:line="240" w:lineRule="auto"/>
              <w:jc w:val="center"/>
              <w:rPr>
                <w:rFonts w:ascii="Times New Roman" w:hAnsi="Times New Roman"/>
                <w:b/>
                <w:i/>
                <w:color w:val="auto"/>
                <w:szCs w:val="22"/>
                <w:highlight w:val="yellow"/>
              </w:rPr>
            </w:pPr>
            <w:r>
              <w:rPr>
                <w:rFonts w:ascii="Times New Roman" w:hAnsi="Times New Roman"/>
                <w:b/>
                <w:color w:val="auto"/>
                <w:sz w:val="24"/>
                <w:szCs w:val="24"/>
              </w:rPr>
              <w:t>216</w:t>
            </w:r>
          </w:p>
        </w:tc>
        <w:tc>
          <w:tcPr>
            <w:tcW w:w="236" w:type="pct"/>
          </w:tcPr>
          <w:p w14:paraId="62CAB2A8" w14:textId="72893D93" w:rsidR="00576034" w:rsidRPr="00576034" w:rsidRDefault="00D37B78" w:rsidP="00576034">
            <w:pPr>
              <w:spacing w:after="0" w:line="240" w:lineRule="auto"/>
              <w:jc w:val="center"/>
              <w:rPr>
                <w:rFonts w:ascii="Times New Roman" w:hAnsi="Times New Roman"/>
                <w:b/>
                <w:i/>
                <w:color w:val="auto"/>
                <w:szCs w:val="22"/>
                <w:highlight w:val="yellow"/>
              </w:rPr>
            </w:pPr>
            <w:r>
              <w:rPr>
                <w:rFonts w:ascii="Times New Roman" w:hAnsi="Times New Roman"/>
                <w:b/>
                <w:color w:val="auto"/>
                <w:sz w:val="24"/>
                <w:szCs w:val="24"/>
              </w:rPr>
              <w:t>144</w:t>
            </w:r>
          </w:p>
        </w:tc>
        <w:tc>
          <w:tcPr>
            <w:tcW w:w="284" w:type="pct"/>
          </w:tcPr>
          <w:p w14:paraId="1534D404" w14:textId="77777777" w:rsidR="00576034" w:rsidRPr="00576034" w:rsidRDefault="00576034" w:rsidP="00576034">
            <w:pPr>
              <w:spacing w:after="0" w:line="240" w:lineRule="auto"/>
              <w:jc w:val="center"/>
              <w:rPr>
                <w:rFonts w:ascii="Times New Roman" w:hAnsi="Times New Roman"/>
                <w:b/>
                <w:i/>
                <w:color w:val="auto"/>
                <w:szCs w:val="22"/>
                <w:highlight w:val="yellow"/>
              </w:rPr>
            </w:pPr>
            <w:r w:rsidRPr="00576034">
              <w:rPr>
                <w:rFonts w:ascii="Times New Roman" w:hAnsi="Times New Roman"/>
                <w:b/>
                <w:sz w:val="24"/>
                <w:szCs w:val="24"/>
              </w:rPr>
              <w:t>96</w:t>
            </w:r>
          </w:p>
        </w:tc>
        <w:tc>
          <w:tcPr>
            <w:tcW w:w="424" w:type="pct"/>
          </w:tcPr>
          <w:p w14:paraId="26B65008" w14:textId="77777777" w:rsidR="00576034" w:rsidRPr="00576034" w:rsidRDefault="00576034" w:rsidP="00576034">
            <w:pPr>
              <w:spacing w:after="0" w:line="240" w:lineRule="auto"/>
              <w:jc w:val="center"/>
              <w:rPr>
                <w:rFonts w:ascii="Times New Roman" w:hAnsi="Times New Roman"/>
                <w:b/>
                <w:i/>
                <w:color w:val="auto"/>
                <w:szCs w:val="22"/>
                <w:highlight w:val="yellow"/>
              </w:rPr>
            </w:pPr>
            <w:r w:rsidRPr="00576034">
              <w:rPr>
                <w:rFonts w:ascii="Times New Roman" w:hAnsi="Times New Roman"/>
                <w:b/>
                <w:sz w:val="24"/>
                <w:szCs w:val="24"/>
              </w:rPr>
              <w:t>36</w:t>
            </w:r>
          </w:p>
        </w:tc>
        <w:tc>
          <w:tcPr>
            <w:tcW w:w="427" w:type="pct"/>
          </w:tcPr>
          <w:p w14:paraId="3B290DAF" w14:textId="77777777" w:rsidR="00576034" w:rsidRPr="00576034" w:rsidRDefault="00576034" w:rsidP="00576034">
            <w:pPr>
              <w:spacing w:after="0" w:line="240" w:lineRule="auto"/>
              <w:jc w:val="center"/>
              <w:rPr>
                <w:rFonts w:ascii="Times New Roman" w:hAnsi="Times New Roman"/>
                <w:b/>
                <w:i/>
                <w:color w:val="auto"/>
                <w:szCs w:val="22"/>
                <w:highlight w:val="yellow"/>
              </w:rPr>
            </w:pPr>
          </w:p>
        </w:tc>
        <w:tc>
          <w:tcPr>
            <w:tcW w:w="568" w:type="pct"/>
          </w:tcPr>
          <w:p w14:paraId="30FED70E" w14:textId="77777777" w:rsidR="00576034" w:rsidRPr="00576034" w:rsidRDefault="00576034" w:rsidP="00576034">
            <w:pPr>
              <w:spacing w:after="0" w:line="240" w:lineRule="auto"/>
              <w:jc w:val="center"/>
              <w:rPr>
                <w:rFonts w:ascii="Times New Roman" w:hAnsi="Times New Roman"/>
                <w:b/>
                <w:i/>
                <w:color w:val="auto"/>
                <w:szCs w:val="22"/>
                <w:highlight w:val="yellow"/>
              </w:rPr>
            </w:pPr>
          </w:p>
        </w:tc>
        <w:tc>
          <w:tcPr>
            <w:tcW w:w="236" w:type="pct"/>
          </w:tcPr>
          <w:p w14:paraId="3B8CFDD1" w14:textId="77777777" w:rsidR="00576034" w:rsidRPr="00576034" w:rsidRDefault="00576034" w:rsidP="00576034">
            <w:pPr>
              <w:spacing w:after="0" w:line="240" w:lineRule="auto"/>
              <w:jc w:val="center"/>
              <w:rPr>
                <w:rFonts w:ascii="Times New Roman" w:hAnsi="Times New Roman"/>
                <w:b/>
                <w:i/>
                <w:color w:val="auto"/>
                <w:szCs w:val="22"/>
                <w:highlight w:val="yellow"/>
                <w:vertAlign w:val="superscript"/>
              </w:rPr>
            </w:pPr>
            <w:r w:rsidRPr="00576034">
              <w:rPr>
                <w:rFonts w:ascii="Times New Roman" w:hAnsi="Times New Roman"/>
                <w:b/>
                <w:sz w:val="24"/>
                <w:szCs w:val="24"/>
              </w:rPr>
              <w:t>12</w:t>
            </w:r>
          </w:p>
        </w:tc>
        <w:tc>
          <w:tcPr>
            <w:tcW w:w="283" w:type="pct"/>
          </w:tcPr>
          <w:p w14:paraId="2AF20A93" w14:textId="492C8586" w:rsidR="00576034" w:rsidRPr="00576034" w:rsidRDefault="00D37B78" w:rsidP="00576034">
            <w:pPr>
              <w:spacing w:after="0" w:line="240" w:lineRule="auto"/>
              <w:jc w:val="center"/>
              <w:rPr>
                <w:rFonts w:ascii="Times New Roman" w:hAnsi="Times New Roman"/>
                <w:b/>
                <w:i/>
                <w:color w:val="auto"/>
                <w:szCs w:val="22"/>
                <w:highlight w:val="yellow"/>
              </w:rPr>
            </w:pPr>
            <w:r>
              <w:rPr>
                <w:rFonts w:ascii="Times New Roman" w:hAnsi="Times New Roman"/>
                <w:b/>
                <w:sz w:val="24"/>
                <w:szCs w:val="24"/>
              </w:rPr>
              <w:t>72</w:t>
            </w:r>
          </w:p>
        </w:tc>
        <w:tc>
          <w:tcPr>
            <w:tcW w:w="568" w:type="pct"/>
          </w:tcPr>
          <w:p w14:paraId="228C8677" w14:textId="517F60BE" w:rsidR="00576034" w:rsidRPr="00576034" w:rsidRDefault="00D37B78" w:rsidP="00576034">
            <w:pPr>
              <w:spacing w:after="0" w:line="240" w:lineRule="auto"/>
              <w:jc w:val="center"/>
              <w:rPr>
                <w:rFonts w:ascii="Times New Roman" w:hAnsi="Times New Roman"/>
                <w:b/>
                <w:i/>
                <w:color w:val="auto"/>
                <w:szCs w:val="22"/>
                <w:highlight w:val="yellow"/>
              </w:rPr>
            </w:pPr>
            <w:r>
              <w:rPr>
                <w:rFonts w:ascii="Times New Roman" w:hAnsi="Times New Roman"/>
                <w:b/>
                <w:sz w:val="24"/>
                <w:szCs w:val="24"/>
              </w:rPr>
              <w:t>36</w:t>
            </w:r>
          </w:p>
        </w:tc>
      </w:tr>
    </w:tbl>
    <w:p w14:paraId="5A2227DA" w14:textId="77777777" w:rsidR="00576034" w:rsidRPr="00576034" w:rsidRDefault="00576034" w:rsidP="00576034">
      <w:pPr>
        <w:ind w:left="851"/>
        <w:rPr>
          <w:rFonts w:ascii="Times New Roman" w:hAnsi="Times New Roman"/>
          <w:b/>
          <w:color w:val="auto"/>
          <w:sz w:val="24"/>
          <w:szCs w:val="24"/>
        </w:rPr>
      </w:pPr>
      <w:r w:rsidRPr="00576034">
        <w:rPr>
          <w:rFonts w:ascii="Times New Roman" w:hAnsi="Times New Roman"/>
          <w:b/>
          <w:color w:val="auto"/>
          <w:szCs w:val="22"/>
        </w:rPr>
        <w:br w:type="page"/>
      </w:r>
      <w:r w:rsidRPr="00576034">
        <w:rPr>
          <w:rFonts w:ascii="Times New Roman" w:hAnsi="Times New Roman"/>
          <w:b/>
          <w:color w:val="auto"/>
          <w:sz w:val="24"/>
          <w:szCs w:val="24"/>
        </w:rPr>
        <w:lastRenderedPageBreak/>
        <w:t>2.2. Тематический план и содержание профессионального модуля (ПМ)</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00"/>
        <w:gridCol w:w="6949"/>
        <w:gridCol w:w="1838"/>
        <w:gridCol w:w="1620"/>
        <w:gridCol w:w="1997"/>
      </w:tblGrid>
      <w:tr w:rsidR="00576034" w:rsidRPr="00576034" w14:paraId="6E012100" w14:textId="77777777" w:rsidTr="00D001A7">
        <w:trPr>
          <w:trHeight w:val="1204"/>
        </w:trPr>
        <w:tc>
          <w:tcPr>
            <w:tcW w:w="782" w:type="pct"/>
          </w:tcPr>
          <w:p w14:paraId="6B5FB487" w14:textId="77777777" w:rsidR="00576034" w:rsidRPr="00576034" w:rsidRDefault="00576034" w:rsidP="00576034">
            <w:pPr>
              <w:spacing w:after="0"/>
              <w:jc w:val="center"/>
              <w:rPr>
                <w:rFonts w:ascii="Times New Roman" w:hAnsi="Times New Roman"/>
                <w:b/>
                <w:color w:val="auto"/>
                <w:szCs w:val="22"/>
              </w:rPr>
            </w:pPr>
            <w:r w:rsidRPr="00576034">
              <w:rPr>
                <w:rFonts w:ascii="Times New Roman" w:hAnsi="Times New Roman"/>
                <w:b/>
                <w:bCs/>
                <w:color w:val="auto"/>
                <w:szCs w:val="22"/>
              </w:rPr>
              <w:t>Наименование разделов и тем профессионального модуля (ПМ), междисциплинарных курсов (МДК)</w:t>
            </w:r>
          </w:p>
        </w:tc>
        <w:tc>
          <w:tcPr>
            <w:tcW w:w="2363" w:type="pct"/>
          </w:tcPr>
          <w:p w14:paraId="519D932E" w14:textId="77777777" w:rsidR="00576034" w:rsidRPr="00576034" w:rsidRDefault="00576034" w:rsidP="00576034">
            <w:pPr>
              <w:suppressAutoHyphens/>
              <w:spacing w:after="0" w:line="240" w:lineRule="auto"/>
              <w:jc w:val="center"/>
              <w:rPr>
                <w:rFonts w:ascii="Times New Roman" w:hAnsi="Times New Roman"/>
                <w:b/>
                <w:bCs/>
                <w:color w:val="auto"/>
                <w:szCs w:val="22"/>
              </w:rPr>
            </w:pPr>
            <w:r w:rsidRPr="00576034">
              <w:rPr>
                <w:rFonts w:ascii="Times New Roman" w:hAnsi="Times New Roman"/>
                <w:b/>
                <w:bCs/>
                <w:color w:val="auto"/>
                <w:szCs w:val="22"/>
              </w:rPr>
              <w:t>Содержание учебного материала,</w:t>
            </w:r>
          </w:p>
          <w:p w14:paraId="25243A88" w14:textId="77777777" w:rsidR="00576034" w:rsidRPr="00576034" w:rsidRDefault="00576034" w:rsidP="00576034">
            <w:pPr>
              <w:suppressAutoHyphens/>
              <w:spacing w:after="0" w:line="240" w:lineRule="auto"/>
              <w:jc w:val="center"/>
              <w:rPr>
                <w:rFonts w:ascii="Times New Roman" w:hAnsi="Times New Roman"/>
                <w:b/>
                <w:color w:val="auto"/>
                <w:szCs w:val="22"/>
              </w:rPr>
            </w:pPr>
            <w:r w:rsidRPr="00576034">
              <w:rPr>
                <w:rFonts w:ascii="Times New Roman" w:hAnsi="Times New Roman"/>
                <w:b/>
                <w:bCs/>
                <w:color w:val="auto"/>
                <w:szCs w:val="22"/>
              </w:rPr>
              <w:t xml:space="preserve">лабораторные работы и практические занятия, самостоятельная учебная работа обучающихся, курсовая работа (проект) </w:t>
            </w:r>
          </w:p>
        </w:tc>
        <w:tc>
          <w:tcPr>
            <w:tcW w:w="625" w:type="pct"/>
          </w:tcPr>
          <w:p w14:paraId="79E63FAE" w14:textId="77777777" w:rsidR="00576034" w:rsidRPr="00576034" w:rsidRDefault="00576034" w:rsidP="00576034">
            <w:pPr>
              <w:spacing w:after="0"/>
              <w:jc w:val="center"/>
              <w:rPr>
                <w:rFonts w:ascii="Times New Roman" w:hAnsi="Times New Roman"/>
                <w:b/>
                <w:bCs/>
                <w:color w:val="auto"/>
                <w:szCs w:val="22"/>
              </w:rPr>
            </w:pPr>
            <w:r w:rsidRPr="00576034">
              <w:rPr>
                <w:rFonts w:ascii="Times New Roman" w:hAnsi="Times New Roman"/>
                <w:b/>
                <w:bCs/>
                <w:color w:val="auto"/>
                <w:szCs w:val="22"/>
              </w:rPr>
              <w:t xml:space="preserve">Объем, акад. ч / в том числе в форме практической подготовки, </w:t>
            </w:r>
            <w:proofErr w:type="spellStart"/>
            <w:r w:rsidRPr="00576034">
              <w:rPr>
                <w:rFonts w:ascii="Times New Roman" w:hAnsi="Times New Roman"/>
                <w:b/>
                <w:bCs/>
                <w:color w:val="auto"/>
                <w:szCs w:val="22"/>
              </w:rPr>
              <w:t>акад</w:t>
            </w:r>
            <w:proofErr w:type="spellEnd"/>
            <w:r w:rsidRPr="00576034">
              <w:rPr>
                <w:rFonts w:ascii="Times New Roman" w:hAnsi="Times New Roman"/>
                <w:b/>
                <w:bCs/>
                <w:color w:val="auto"/>
                <w:szCs w:val="22"/>
              </w:rPr>
              <w:t xml:space="preserve"> ч</w:t>
            </w:r>
          </w:p>
        </w:tc>
        <w:tc>
          <w:tcPr>
            <w:tcW w:w="551" w:type="pct"/>
          </w:tcPr>
          <w:p w14:paraId="1125F2F8" w14:textId="77777777" w:rsidR="00576034" w:rsidRPr="00576034" w:rsidRDefault="00576034" w:rsidP="00576034">
            <w:pPr>
              <w:spacing w:after="0"/>
              <w:jc w:val="center"/>
              <w:rPr>
                <w:rFonts w:ascii="Times New Roman" w:hAnsi="Times New Roman"/>
                <w:b/>
                <w:bCs/>
                <w:color w:val="auto"/>
                <w:szCs w:val="22"/>
              </w:rPr>
            </w:pPr>
            <w:r w:rsidRPr="00576034">
              <w:rPr>
                <w:rFonts w:ascii="Times New Roman" w:eastAsia="Calibri" w:hAnsi="Times New Roman"/>
                <w:b/>
                <w:bCs/>
                <w:color w:val="auto"/>
                <w:szCs w:val="22"/>
                <w:lang w:eastAsia="en-US"/>
              </w:rPr>
              <w:t>Код ПК, ОК</w:t>
            </w:r>
          </w:p>
        </w:tc>
        <w:tc>
          <w:tcPr>
            <w:tcW w:w="679" w:type="pct"/>
          </w:tcPr>
          <w:p w14:paraId="77E6D833" w14:textId="77777777" w:rsidR="00576034" w:rsidRPr="00576034" w:rsidRDefault="00576034" w:rsidP="00576034">
            <w:pPr>
              <w:spacing w:after="0"/>
              <w:jc w:val="center"/>
              <w:rPr>
                <w:rFonts w:ascii="Times New Roman" w:hAnsi="Times New Roman"/>
                <w:b/>
                <w:bCs/>
                <w:color w:val="auto"/>
                <w:szCs w:val="22"/>
              </w:rPr>
            </w:pPr>
            <w:r w:rsidRPr="00576034">
              <w:rPr>
                <w:rFonts w:ascii="Times New Roman" w:eastAsia="Calibri" w:hAnsi="Times New Roman"/>
                <w:b/>
                <w:bCs/>
                <w:color w:val="auto"/>
                <w:szCs w:val="22"/>
                <w:lang w:eastAsia="en-US"/>
              </w:rPr>
              <w:t>Код Н/У/З</w:t>
            </w:r>
          </w:p>
        </w:tc>
      </w:tr>
      <w:tr w:rsidR="00576034" w:rsidRPr="00576034" w14:paraId="30AD66AE" w14:textId="77777777" w:rsidTr="00D001A7">
        <w:tc>
          <w:tcPr>
            <w:tcW w:w="782" w:type="pct"/>
          </w:tcPr>
          <w:p w14:paraId="3C5BDC3C" w14:textId="77777777" w:rsidR="00576034" w:rsidRPr="00576034" w:rsidRDefault="00576034" w:rsidP="00576034">
            <w:pPr>
              <w:spacing w:after="0"/>
              <w:jc w:val="center"/>
              <w:rPr>
                <w:rFonts w:ascii="Times New Roman" w:hAnsi="Times New Roman"/>
                <w:b/>
                <w:color w:val="auto"/>
                <w:szCs w:val="22"/>
              </w:rPr>
            </w:pPr>
            <w:r w:rsidRPr="00576034">
              <w:rPr>
                <w:rFonts w:ascii="Times New Roman" w:hAnsi="Times New Roman"/>
                <w:b/>
                <w:color w:val="auto"/>
                <w:szCs w:val="22"/>
              </w:rPr>
              <w:t>1</w:t>
            </w:r>
          </w:p>
        </w:tc>
        <w:tc>
          <w:tcPr>
            <w:tcW w:w="2363" w:type="pct"/>
          </w:tcPr>
          <w:p w14:paraId="2B1CBE8B" w14:textId="77777777" w:rsidR="00576034" w:rsidRPr="00576034" w:rsidRDefault="00576034" w:rsidP="00576034">
            <w:pPr>
              <w:spacing w:after="0"/>
              <w:jc w:val="center"/>
              <w:rPr>
                <w:rFonts w:ascii="Times New Roman" w:hAnsi="Times New Roman"/>
                <w:b/>
                <w:bCs/>
                <w:color w:val="auto"/>
                <w:szCs w:val="22"/>
              </w:rPr>
            </w:pPr>
            <w:r w:rsidRPr="00576034">
              <w:rPr>
                <w:rFonts w:ascii="Times New Roman" w:hAnsi="Times New Roman"/>
                <w:b/>
                <w:bCs/>
                <w:color w:val="auto"/>
                <w:szCs w:val="22"/>
              </w:rPr>
              <w:t>2</w:t>
            </w:r>
          </w:p>
        </w:tc>
        <w:tc>
          <w:tcPr>
            <w:tcW w:w="625" w:type="pct"/>
          </w:tcPr>
          <w:p w14:paraId="08C69EAF" w14:textId="77777777" w:rsidR="00576034" w:rsidRPr="00576034" w:rsidRDefault="00576034" w:rsidP="00576034">
            <w:pPr>
              <w:spacing w:after="0"/>
              <w:jc w:val="center"/>
              <w:rPr>
                <w:rFonts w:ascii="Times New Roman" w:hAnsi="Times New Roman"/>
                <w:b/>
                <w:bCs/>
                <w:color w:val="auto"/>
                <w:szCs w:val="22"/>
              </w:rPr>
            </w:pPr>
            <w:r w:rsidRPr="00576034">
              <w:rPr>
                <w:rFonts w:ascii="Times New Roman" w:hAnsi="Times New Roman"/>
                <w:b/>
                <w:bCs/>
                <w:color w:val="auto"/>
                <w:szCs w:val="22"/>
              </w:rPr>
              <w:t>3</w:t>
            </w:r>
          </w:p>
        </w:tc>
        <w:tc>
          <w:tcPr>
            <w:tcW w:w="551" w:type="pct"/>
          </w:tcPr>
          <w:p w14:paraId="46C25E4A" w14:textId="77777777" w:rsidR="00576034" w:rsidRPr="00576034" w:rsidRDefault="00576034" w:rsidP="00576034">
            <w:pPr>
              <w:spacing w:after="0"/>
              <w:jc w:val="center"/>
              <w:rPr>
                <w:rFonts w:ascii="Times New Roman" w:hAnsi="Times New Roman"/>
                <w:b/>
                <w:bCs/>
                <w:color w:val="auto"/>
                <w:szCs w:val="22"/>
              </w:rPr>
            </w:pPr>
            <w:r w:rsidRPr="00576034">
              <w:rPr>
                <w:rFonts w:ascii="Times New Roman" w:hAnsi="Times New Roman"/>
                <w:b/>
                <w:bCs/>
                <w:color w:val="auto"/>
                <w:szCs w:val="22"/>
              </w:rPr>
              <w:t>4</w:t>
            </w:r>
          </w:p>
        </w:tc>
        <w:tc>
          <w:tcPr>
            <w:tcW w:w="679" w:type="pct"/>
          </w:tcPr>
          <w:p w14:paraId="29A817FF" w14:textId="77777777" w:rsidR="00576034" w:rsidRPr="00576034" w:rsidRDefault="00576034" w:rsidP="00576034">
            <w:pPr>
              <w:spacing w:after="0"/>
              <w:jc w:val="center"/>
              <w:rPr>
                <w:rFonts w:ascii="Times New Roman" w:hAnsi="Times New Roman"/>
                <w:b/>
                <w:bCs/>
                <w:color w:val="auto"/>
                <w:szCs w:val="22"/>
              </w:rPr>
            </w:pPr>
            <w:r w:rsidRPr="00576034">
              <w:rPr>
                <w:rFonts w:ascii="Times New Roman" w:hAnsi="Times New Roman"/>
                <w:b/>
                <w:bCs/>
                <w:color w:val="auto"/>
                <w:szCs w:val="22"/>
              </w:rPr>
              <w:t>5</w:t>
            </w:r>
          </w:p>
        </w:tc>
      </w:tr>
      <w:tr w:rsidR="00576034" w:rsidRPr="00576034" w14:paraId="363152F0" w14:textId="77777777" w:rsidTr="00D001A7">
        <w:trPr>
          <w:trHeight w:val="20"/>
        </w:trPr>
        <w:tc>
          <w:tcPr>
            <w:tcW w:w="3145" w:type="pct"/>
            <w:gridSpan w:val="2"/>
          </w:tcPr>
          <w:p w14:paraId="07490146" w14:textId="77777777" w:rsidR="00576034" w:rsidRPr="00576034" w:rsidRDefault="00576034" w:rsidP="00576034">
            <w:pPr>
              <w:spacing w:after="0" w:line="240" w:lineRule="auto"/>
              <w:rPr>
                <w:rFonts w:ascii="Times New Roman" w:hAnsi="Times New Roman"/>
                <w:i/>
                <w:color w:val="auto"/>
                <w:szCs w:val="22"/>
                <w:highlight w:val="yellow"/>
              </w:rPr>
            </w:pPr>
            <w:proofErr w:type="gramStart"/>
            <w:r w:rsidRPr="00576034">
              <w:rPr>
                <w:rFonts w:ascii="Times New Roman" w:eastAsia="Calibri" w:hAnsi="Times New Roman"/>
                <w:b/>
                <w:bCs/>
                <w:szCs w:val="22"/>
              </w:rPr>
              <w:t>МДК  03.01</w:t>
            </w:r>
            <w:proofErr w:type="gramEnd"/>
            <w:r w:rsidRPr="00576034">
              <w:rPr>
                <w:rFonts w:ascii="Times New Roman" w:eastAsia="Calibri" w:hAnsi="Times New Roman"/>
                <w:bCs/>
                <w:szCs w:val="22"/>
              </w:rPr>
              <w:t xml:space="preserve"> </w:t>
            </w:r>
            <w:r w:rsidRPr="00576034">
              <w:rPr>
                <w:rFonts w:ascii="Times New Roman" w:eastAsia="Calibri" w:hAnsi="Times New Roman"/>
                <w:b/>
                <w:color w:val="auto"/>
                <w:szCs w:val="22"/>
              </w:rPr>
              <w:t xml:space="preserve"> </w:t>
            </w:r>
            <w:r w:rsidRPr="00576034">
              <w:rPr>
                <w:rFonts w:ascii="Times New Roman" w:hAnsi="Times New Roman"/>
                <w:b/>
                <w:color w:val="auto"/>
                <w:szCs w:val="22"/>
              </w:rPr>
              <w:t>«Планирование и организация работы структурного подразделения»</w:t>
            </w:r>
          </w:p>
        </w:tc>
        <w:tc>
          <w:tcPr>
            <w:tcW w:w="625" w:type="pct"/>
          </w:tcPr>
          <w:p w14:paraId="16C288AA" w14:textId="77777777" w:rsidR="00576034" w:rsidRPr="00576034" w:rsidRDefault="00576034" w:rsidP="00576034">
            <w:pPr>
              <w:suppressAutoHyphens/>
              <w:spacing w:after="0" w:line="240" w:lineRule="auto"/>
              <w:jc w:val="both"/>
              <w:rPr>
                <w:rFonts w:ascii="Times New Roman" w:hAnsi="Times New Roman"/>
                <w:b/>
                <w:bCs/>
                <w:color w:val="auto"/>
                <w:szCs w:val="22"/>
                <w:highlight w:val="yellow"/>
              </w:rPr>
            </w:pPr>
            <w:r w:rsidRPr="00576034">
              <w:rPr>
                <w:rFonts w:ascii="Times New Roman" w:hAnsi="Times New Roman"/>
                <w:b/>
                <w:bCs/>
                <w:szCs w:val="22"/>
              </w:rPr>
              <w:t>96</w:t>
            </w:r>
            <w:r w:rsidRPr="00576034">
              <w:rPr>
                <w:rFonts w:ascii="Times New Roman" w:hAnsi="Times New Roman"/>
                <w:b/>
                <w:bCs/>
                <w:color w:val="auto"/>
                <w:szCs w:val="22"/>
              </w:rPr>
              <w:t xml:space="preserve"> / 36</w:t>
            </w:r>
          </w:p>
        </w:tc>
        <w:tc>
          <w:tcPr>
            <w:tcW w:w="551" w:type="pct"/>
          </w:tcPr>
          <w:p w14:paraId="40019802" w14:textId="77777777" w:rsidR="00576034" w:rsidRPr="00576034" w:rsidRDefault="00576034" w:rsidP="00576034">
            <w:pPr>
              <w:suppressAutoHyphens/>
              <w:spacing w:after="0" w:line="240" w:lineRule="auto"/>
              <w:jc w:val="both"/>
              <w:rPr>
                <w:rFonts w:ascii="Times New Roman" w:hAnsi="Times New Roman"/>
                <w:i/>
                <w:color w:val="auto"/>
                <w:szCs w:val="22"/>
                <w:highlight w:val="green"/>
              </w:rPr>
            </w:pPr>
          </w:p>
        </w:tc>
        <w:tc>
          <w:tcPr>
            <w:tcW w:w="679" w:type="pct"/>
          </w:tcPr>
          <w:p w14:paraId="18314BB0" w14:textId="77777777" w:rsidR="00576034" w:rsidRPr="00576034" w:rsidRDefault="00576034" w:rsidP="00576034">
            <w:pPr>
              <w:suppressAutoHyphens/>
              <w:spacing w:after="0" w:line="240" w:lineRule="auto"/>
              <w:jc w:val="both"/>
              <w:rPr>
                <w:rFonts w:ascii="Times New Roman" w:hAnsi="Times New Roman"/>
                <w:i/>
                <w:color w:val="auto"/>
                <w:szCs w:val="22"/>
                <w:highlight w:val="green"/>
              </w:rPr>
            </w:pPr>
          </w:p>
        </w:tc>
      </w:tr>
      <w:tr w:rsidR="00576034" w:rsidRPr="00576034" w14:paraId="40D86090" w14:textId="77777777" w:rsidTr="00D001A7">
        <w:tc>
          <w:tcPr>
            <w:tcW w:w="782" w:type="pct"/>
            <w:vMerge w:val="restart"/>
          </w:tcPr>
          <w:p w14:paraId="1D479D47" w14:textId="77777777" w:rsidR="00576034" w:rsidRPr="00576034" w:rsidRDefault="00576034" w:rsidP="00576034">
            <w:pPr>
              <w:spacing w:after="0" w:line="240" w:lineRule="auto"/>
              <w:rPr>
                <w:rFonts w:ascii="Times New Roman" w:hAnsi="Times New Roman"/>
                <w:b/>
                <w:bCs/>
                <w:color w:val="auto"/>
                <w:szCs w:val="22"/>
              </w:rPr>
            </w:pPr>
            <w:r w:rsidRPr="00576034">
              <w:rPr>
                <w:rFonts w:ascii="Times New Roman" w:eastAsia="Calibri" w:hAnsi="Times New Roman"/>
                <w:b/>
                <w:bCs/>
                <w:szCs w:val="22"/>
              </w:rPr>
              <w:t xml:space="preserve">Тема 1.1 </w:t>
            </w:r>
          </w:p>
          <w:p w14:paraId="5F696955" w14:textId="77777777" w:rsidR="00576034" w:rsidRPr="00576034" w:rsidRDefault="00576034" w:rsidP="00576034">
            <w:pPr>
              <w:spacing w:after="0" w:line="240" w:lineRule="auto"/>
              <w:rPr>
                <w:rFonts w:ascii="Times New Roman" w:hAnsi="Times New Roman"/>
                <w:b/>
                <w:bCs/>
                <w:color w:val="auto"/>
                <w:szCs w:val="22"/>
                <w:highlight w:val="green"/>
              </w:rPr>
            </w:pPr>
            <w:r w:rsidRPr="00576034">
              <w:rPr>
                <w:rFonts w:ascii="Times New Roman" w:hAnsi="Times New Roman"/>
                <w:b/>
                <w:bCs/>
                <w:color w:val="auto"/>
                <w:szCs w:val="22"/>
              </w:rPr>
              <w:t xml:space="preserve">Подготовка и </w:t>
            </w:r>
            <w:proofErr w:type="gramStart"/>
            <w:r w:rsidRPr="00576034">
              <w:rPr>
                <w:rFonts w:ascii="Times New Roman" w:hAnsi="Times New Roman"/>
                <w:b/>
                <w:bCs/>
                <w:color w:val="auto"/>
                <w:szCs w:val="22"/>
              </w:rPr>
              <w:t>организация измерительных работ</w:t>
            </w:r>
            <w:proofErr w:type="gramEnd"/>
            <w:r w:rsidRPr="00576034">
              <w:rPr>
                <w:rFonts w:ascii="Times New Roman" w:hAnsi="Times New Roman"/>
                <w:b/>
                <w:bCs/>
                <w:color w:val="auto"/>
                <w:szCs w:val="22"/>
              </w:rPr>
              <w:t xml:space="preserve"> и контроль состояния электроустановок</w:t>
            </w:r>
          </w:p>
        </w:tc>
        <w:tc>
          <w:tcPr>
            <w:tcW w:w="2363" w:type="pct"/>
          </w:tcPr>
          <w:p w14:paraId="69FAD916" w14:textId="77777777" w:rsidR="00576034" w:rsidRPr="00576034" w:rsidRDefault="00576034" w:rsidP="00576034">
            <w:pPr>
              <w:spacing w:after="0" w:line="240" w:lineRule="auto"/>
              <w:rPr>
                <w:rFonts w:ascii="Times New Roman" w:hAnsi="Times New Roman"/>
                <w:b/>
                <w:color w:val="auto"/>
                <w:szCs w:val="22"/>
                <w:highlight w:val="green"/>
              </w:rPr>
            </w:pPr>
            <w:r w:rsidRPr="00576034">
              <w:rPr>
                <w:rFonts w:ascii="Times New Roman" w:hAnsi="Times New Roman"/>
                <w:b/>
                <w:bCs/>
                <w:color w:val="auto"/>
                <w:szCs w:val="22"/>
              </w:rPr>
              <w:t xml:space="preserve">Содержание </w:t>
            </w:r>
          </w:p>
        </w:tc>
        <w:tc>
          <w:tcPr>
            <w:tcW w:w="625" w:type="pct"/>
            <w:vMerge w:val="restart"/>
          </w:tcPr>
          <w:p w14:paraId="576720D2" w14:textId="77777777" w:rsidR="00576034" w:rsidRPr="00576034" w:rsidRDefault="00576034" w:rsidP="00576034">
            <w:pPr>
              <w:suppressAutoHyphens/>
              <w:spacing w:after="0"/>
              <w:rPr>
                <w:rFonts w:ascii="Times New Roman" w:hAnsi="Times New Roman"/>
                <w:bCs/>
                <w:i/>
                <w:color w:val="auto"/>
                <w:szCs w:val="22"/>
                <w:highlight w:val="green"/>
              </w:rPr>
            </w:pPr>
            <w:r w:rsidRPr="00576034">
              <w:rPr>
                <w:rFonts w:ascii="Times New Roman" w:hAnsi="Times New Roman"/>
                <w:bCs/>
                <w:i/>
                <w:szCs w:val="22"/>
              </w:rPr>
              <w:t>6</w:t>
            </w:r>
          </w:p>
        </w:tc>
        <w:tc>
          <w:tcPr>
            <w:tcW w:w="551" w:type="pct"/>
          </w:tcPr>
          <w:p w14:paraId="2A62ED7C" w14:textId="77777777" w:rsidR="00576034" w:rsidRPr="00576034" w:rsidRDefault="00576034" w:rsidP="00576034">
            <w:pPr>
              <w:suppressAutoHyphens/>
              <w:spacing w:after="0"/>
              <w:jc w:val="both"/>
              <w:rPr>
                <w:rFonts w:ascii="Times New Roman" w:hAnsi="Times New Roman"/>
                <w:i/>
                <w:iCs/>
                <w:color w:val="auto"/>
                <w:szCs w:val="22"/>
                <w:highlight w:val="green"/>
              </w:rPr>
            </w:pPr>
          </w:p>
        </w:tc>
        <w:tc>
          <w:tcPr>
            <w:tcW w:w="679" w:type="pct"/>
          </w:tcPr>
          <w:p w14:paraId="303D75AE" w14:textId="77777777" w:rsidR="00576034" w:rsidRPr="00576034" w:rsidRDefault="00576034" w:rsidP="00576034">
            <w:pPr>
              <w:suppressAutoHyphens/>
              <w:spacing w:after="0"/>
              <w:jc w:val="both"/>
              <w:rPr>
                <w:rFonts w:ascii="Times New Roman" w:hAnsi="Times New Roman"/>
                <w:i/>
                <w:iCs/>
                <w:color w:val="auto"/>
                <w:szCs w:val="22"/>
                <w:highlight w:val="green"/>
              </w:rPr>
            </w:pPr>
          </w:p>
        </w:tc>
      </w:tr>
      <w:tr w:rsidR="00576034" w:rsidRPr="00576034" w14:paraId="0F854DDD" w14:textId="77777777" w:rsidTr="00D001A7">
        <w:tc>
          <w:tcPr>
            <w:tcW w:w="782" w:type="pct"/>
            <w:vMerge/>
          </w:tcPr>
          <w:p w14:paraId="47FD51AC" w14:textId="77777777" w:rsidR="00576034" w:rsidRPr="00576034" w:rsidRDefault="00576034" w:rsidP="00576034">
            <w:pPr>
              <w:spacing w:after="0" w:line="240" w:lineRule="auto"/>
              <w:rPr>
                <w:rFonts w:ascii="Times New Roman" w:hAnsi="Times New Roman"/>
                <w:b/>
                <w:bCs/>
                <w:color w:val="auto"/>
                <w:szCs w:val="22"/>
                <w:highlight w:val="green"/>
              </w:rPr>
            </w:pPr>
          </w:p>
        </w:tc>
        <w:tc>
          <w:tcPr>
            <w:tcW w:w="2363" w:type="pct"/>
          </w:tcPr>
          <w:p w14:paraId="5C3319C3" w14:textId="4E38F48B" w:rsidR="00576034" w:rsidRPr="00576034" w:rsidRDefault="00576034" w:rsidP="00576034">
            <w:pPr>
              <w:suppressAutoHyphens/>
              <w:spacing w:after="0" w:line="240" w:lineRule="auto"/>
              <w:jc w:val="both"/>
              <w:rPr>
                <w:rFonts w:ascii="Times New Roman" w:hAnsi="Times New Roman"/>
                <w:color w:val="auto"/>
                <w:szCs w:val="22"/>
                <w:highlight w:val="green"/>
              </w:rPr>
            </w:pPr>
            <w:r w:rsidRPr="00576034">
              <w:rPr>
                <w:rFonts w:ascii="Times New Roman" w:hAnsi="Times New Roman"/>
                <w:color w:val="auto"/>
                <w:szCs w:val="22"/>
              </w:rPr>
              <w:t>Общие вопросы испытания и наладки электрооборудования: порядок выполнения работ; программа выполнения работ; виды испытаний электрооборудования; нормы приемосдаточных испытаний. Нормативные документы на пусконаладочные работы; Метрологическое обеспечение испытаний: назначение и классификация приборов, выбор измерительных приборов, испытательного оборудования, схемы их включения; Объем и нормы испытаний: методы испытания, способы выполнения испытаний; материально- техническое оснащение; правила техники безопасности при проведении пусконаладочных работ; Автоматизация испытаний. Испытание изоляции на электрическую прочност</w:t>
            </w:r>
            <w:r w:rsidR="00D37B78">
              <w:rPr>
                <w:rFonts w:ascii="Times New Roman" w:hAnsi="Times New Roman"/>
                <w:color w:val="auto"/>
                <w:szCs w:val="22"/>
              </w:rPr>
              <w:t>ь</w:t>
            </w:r>
            <w:r w:rsidRPr="00576034">
              <w:rPr>
                <w:rFonts w:ascii="Times New Roman" w:hAnsi="Times New Roman"/>
                <w:color w:val="auto"/>
                <w:szCs w:val="22"/>
              </w:rPr>
              <w:t>.</w:t>
            </w:r>
          </w:p>
        </w:tc>
        <w:tc>
          <w:tcPr>
            <w:tcW w:w="625" w:type="pct"/>
            <w:vMerge/>
          </w:tcPr>
          <w:p w14:paraId="2F70255C" w14:textId="77777777" w:rsidR="00576034" w:rsidRPr="00576034" w:rsidRDefault="00576034" w:rsidP="00576034">
            <w:pPr>
              <w:suppressAutoHyphens/>
              <w:spacing w:after="0"/>
              <w:jc w:val="center"/>
              <w:rPr>
                <w:rFonts w:ascii="Times New Roman" w:hAnsi="Times New Roman"/>
                <w:bCs/>
                <w:color w:val="auto"/>
                <w:szCs w:val="22"/>
                <w:highlight w:val="green"/>
              </w:rPr>
            </w:pPr>
          </w:p>
        </w:tc>
        <w:tc>
          <w:tcPr>
            <w:tcW w:w="551" w:type="pct"/>
          </w:tcPr>
          <w:p w14:paraId="7C55F3E3" w14:textId="77777777" w:rsidR="00576034" w:rsidRPr="00576034" w:rsidRDefault="00576034" w:rsidP="00576034">
            <w:pPr>
              <w:suppressAutoHyphens/>
              <w:spacing w:after="0" w:line="240" w:lineRule="auto"/>
              <w:rPr>
                <w:rFonts w:ascii="Times New Roman" w:hAnsi="Times New Roman"/>
                <w:b/>
                <w:szCs w:val="22"/>
              </w:rPr>
            </w:pPr>
            <w:r w:rsidRPr="00576034">
              <w:rPr>
                <w:rFonts w:ascii="Times New Roman" w:hAnsi="Times New Roman"/>
                <w:b/>
                <w:szCs w:val="22"/>
              </w:rPr>
              <w:t>ПК 3.1, ПК 3.2, ПК 3.3</w:t>
            </w:r>
          </w:p>
          <w:p w14:paraId="087A57E2" w14:textId="77777777" w:rsidR="00576034" w:rsidRPr="00576034" w:rsidRDefault="00576034" w:rsidP="00576034">
            <w:pPr>
              <w:spacing w:after="0" w:line="240" w:lineRule="auto"/>
              <w:rPr>
                <w:rFonts w:ascii="Times New Roman" w:hAnsi="Times New Roman"/>
                <w:b/>
                <w:bCs/>
                <w:color w:val="auto"/>
                <w:szCs w:val="22"/>
              </w:rPr>
            </w:pPr>
            <w:r w:rsidRPr="00576034">
              <w:rPr>
                <w:rFonts w:ascii="Times New Roman" w:hAnsi="Times New Roman"/>
                <w:b/>
                <w:bCs/>
                <w:color w:val="auto"/>
                <w:szCs w:val="22"/>
              </w:rPr>
              <w:t>ОК 01</w:t>
            </w:r>
          </w:p>
          <w:p w14:paraId="588A3BDD" w14:textId="77777777" w:rsidR="00576034" w:rsidRPr="00576034" w:rsidRDefault="00576034" w:rsidP="00576034">
            <w:pPr>
              <w:spacing w:after="0" w:line="240" w:lineRule="auto"/>
              <w:rPr>
                <w:rFonts w:ascii="Times New Roman" w:hAnsi="Times New Roman"/>
                <w:b/>
                <w:bCs/>
                <w:color w:val="auto"/>
                <w:szCs w:val="22"/>
              </w:rPr>
            </w:pPr>
            <w:r w:rsidRPr="00576034">
              <w:rPr>
                <w:rFonts w:ascii="Times New Roman" w:hAnsi="Times New Roman"/>
                <w:b/>
                <w:bCs/>
                <w:color w:val="auto"/>
                <w:szCs w:val="22"/>
              </w:rPr>
              <w:t>КК 1, КК 3,</w:t>
            </w:r>
          </w:p>
          <w:p w14:paraId="4A27610E" w14:textId="77777777" w:rsidR="00576034" w:rsidRPr="00576034" w:rsidRDefault="00576034" w:rsidP="00576034">
            <w:pPr>
              <w:spacing w:after="0" w:line="240" w:lineRule="auto"/>
              <w:rPr>
                <w:rFonts w:ascii="Times New Roman" w:hAnsi="Times New Roman"/>
                <w:b/>
                <w:color w:val="auto"/>
                <w:szCs w:val="22"/>
                <w:highlight w:val="yellow"/>
              </w:rPr>
            </w:pPr>
            <w:r w:rsidRPr="00576034">
              <w:rPr>
                <w:rFonts w:ascii="Times New Roman" w:hAnsi="Times New Roman"/>
                <w:b/>
                <w:bCs/>
                <w:color w:val="auto"/>
                <w:szCs w:val="22"/>
              </w:rPr>
              <w:t>КК 5</w:t>
            </w:r>
          </w:p>
        </w:tc>
        <w:tc>
          <w:tcPr>
            <w:tcW w:w="679" w:type="pct"/>
          </w:tcPr>
          <w:p w14:paraId="63C332C5" w14:textId="77777777" w:rsidR="00576034" w:rsidRPr="00576034" w:rsidRDefault="00576034" w:rsidP="00576034">
            <w:pPr>
              <w:suppressAutoHyphens/>
              <w:spacing w:after="0"/>
              <w:jc w:val="both"/>
              <w:rPr>
                <w:rFonts w:ascii="Times New Roman" w:hAnsi="Times New Roman"/>
                <w:color w:val="auto"/>
                <w:szCs w:val="22"/>
                <w:lang w:val="en-US"/>
              </w:rPr>
            </w:pPr>
            <w:r w:rsidRPr="00576034">
              <w:rPr>
                <w:rFonts w:ascii="Times New Roman" w:hAnsi="Times New Roman"/>
                <w:bCs/>
                <w:color w:val="auto"/>
                <w:szCs w:val="22"/>
              </w:rPr>
              <w:t xml:space="preserve">Н </w:t>
            </w:r>
            <w:r w:rsidRPr="00576034">
              <w:rPr>
                <w:rFonts w:ascii="Times New Roman" w:hAnsi="Times New Roman"/>
                <w:color w:val="auto"/>
                <w:szCs w:val="22"/>
              </w:rPr>
              <w:t xml:space="preserve">3.2.01 </w:t>
            </w:r>
          </w:p>
          <w:p w14:paraId="527FA3DB" w14:textId="77777777" w:rsidR="00576034" w:rsidRPr="00576034" w:rsidRDefault="00576034" w:rsidP="00576034">
            <w:pPr>
              <w:suppressAutoHyphens/>
              <w:spacing w:after="0"/>
              <w:jc w:val="both"/>
              <w:rPr>
                <w:rFonts w:ascii="Times New Roman" w:hAnsi="Times New Roman"/>
                <w:color w:val="auto"/>
                <w:szCs w:val="22"/>
              </w:rPr>
            </w:pPr>
            <w:r w:rsidRPr="00576034">
              <w:rPr>
                <w:rFonts w:ascii="Times New Roman" w:hAnsi="Times New Roman"/>
                <w:color w:val="auto"/>
                <w:szCs w:val="22"/>
              </w:rPr>
              <w:t>У 3.1.01</w:t>
            </w:r>
          </w:p>
          <w:p w14:paraId="05BDDECE" w14:textId="77777777" w:rsidR="00576034" w:rsidRPr="00576034" w:rsidRDefault="00576034" w:rsidP="00576034">
            <w:pPr>
              <w:suppressAutoHyphens/>
              <w:spacing w:after="0"/>
              <w:jc w:val="both"/>
              <w:rPr>
                <w:rFonts w:ascii="Times New Roman" w:hAnsi="Times New Roman"/>
                <w:color w:val="auto"/>
                <w:szCs w:val="22"/>
                <w:lang w:val="en-US"/>
              </w:rPr>
            </w:pPr>
            <w:r w:rsidRPr="00576034">
              <w:rPr>
                <w:rFonts w:ascii="Times New Roman" w:hAnsi="Times New Roman"/>
                <w:color w:val="auto"/>
                <w:szCs w:val="22"/>
              </w:rPr>
              <w:t>З 3.3.01</w:t>
            </w:r>
            <w:r w:rsidRPr="00576034">
              <w:rPr>
                <w:rFonts w:ascii="Times New Roman" w:hAnsi="Times New Roman"/>
                <w:color w:val="auto"/>
                <w:szCs w:val="22"/>
                <w:lang w:val="en-US"/>
              </w:rPr>
              <w:t xml:space="preserve"> </w:t>
            </w:r>
          </w:p>
          <w:p w14:paraId="60193AEF" w14:textId="77777777" w:rsidR="00576034" w:rsidRPr="00576034" w:rsidRDefault="00576034" w:rsidP="00576034">
            <w:pPr>
              <w:suppressAutoHyphens/>
              <w:spacing w:after="0"/>
              <w:jc w:val="both"/>
              <w:rPr>
                <w:rFonts w:ascii="Times New Roman" w:hAnsi="Times New Roman"/>
                <w:color w:val="auto"/>
                <w:szCs w:val="22"/>
                <w:lang w:val="en-US"/>
              </w:rPr>
            </w:pPr>
            <w:proofErr w:type="spellStart"/>
            <w:r w:rsidRPr="00576034">
              <w:rPr>
                <w:rFonts w:ascii="Times New Roman" w:hAnsi="Times New Roman"/>
                <w:bCs/>
                <w:iCs/>
                <w:color w:val="auto"/>
                <w:szCs w:val="22"/>
              </w:rPr>
              <w:t>Зо</w:t>
            </w:r>
            <w:proofErr w:type="spellEnd"/>
            <w:r w:rsidRPr="00576034">
              <w:rPr>
                <w:rFonts w:ascii="Times New Roman" w:hAnsi="Times New Roman"/>
                <w:bCs/>
                <w:iCs/>
                <w:color w:val="auto"/>
                <w:szCs w:val="22"/>
              </w:rPr>
              <w:t xml:space="preserve"> 01.01</w:t>
            </w:r>
          </w:p>
          <w:p w14:paraId="42F6C235" w14:textId="77777777" w:rsidR="00576034" w:rsidRPr="00576034" w:rsidRDefault="00576034" w:rsidP="00576034">
            <w:pPr>
              <w:suppressAutoHyphens/>
              <w:spacing w:after="0"/>
              <w:rPr>
                <w:rFonts w:ascii="Times New Roman" w:hAnsi="Times New Roman"/>
                <w:b/>
                <w:color w:val="auto"/>
                <w:szCs w:val="22"/>
                <w:highlight w:val="yellow"/>
              </w:rPr>
            </w:pPr>
          </w:p>
        </w:tc>
      </w:tr>
      <w:tr w:rsidR="00576034" w:rsidRPr="00576034" w14:paraId="3DEE19A9" w14:textId="77777777" w:rsidTr="00D001A7">
        <w:trPr>
          <w:trHeight w:val="20"/>
        </w:trPr>
        <w:tc>
          <w:tcPr>
            <w:tcW w:w="782" w:type="pct"/>
            <w:vMerge/>
          </w:tcPr>
          <w:p w14:paraId="0808CC43" w14:textId="77777777" w:rsidR="00576034" w:rsidRPr="00576034" w:rsidRDefault="00576034" w:rsidP="00576034">
            <w:pPr>
              <w:spacing w:after="0" w:line="240" w:lineRule="auto"/>
              <w:rPr>
                <w:rFonts w:ascii="Times New Roman" w:hAnsi="Times New Roman"/>
                <w:b/>
                <w:bCs/>
                <w:color w:val="auto"/>
                <w:szCs w:val="22"/>
                <w:highlight w:val="green"/>
              </w:rPr>
            </w:pPr>
          </w:p>
        </w:tc>
        <w:tc>
          <w:tcPr>
            <w:tcW w:w="2363" w:type="pct"/>
          </w:tcPr>
          <w:p w14:paraId="5490E9ED" w14:textId="77777777" w:rsidR="00576034" w:rsidRPr="00576034" w:rsidRDefault="00576034" w:rsidP="00576034">
            <w:pPr>
              <w:suppressAutoHyphens/>
              <w:spacing w:after="0" w:line="240" w:lineRule="auto"/>
              <w:jc w:val="both"/>
              <w:rPr>
                <w:rFonts w:ascii="Times New Roman" w:hAnsi="Times New Roman"/>
                <w:b/>
                <w:color w:val="auto"/>
                <w:szCs w:val="22"/>
                <w:highlight w:val="green"/>
              </w:rPr>
            </w:pPr>
            <w:r w:rsidRPr="00576034">
              <w:rPr>
                <w:rFonts w:ascii="Times New Roman" w:hAnsi="Times New Roman"/>
                <w:b/>
                <w:bCs/>
                <w:color w:val="auto"/>
                <w:szCs w:val="22"/>
              </w:rPr>
              <w:t>В том числе практических занятий и лабораторных работ</w:t>
            </w:r>
          </w:p>
        </w:tc>
        <w:tc>
          <w:tcPr>
            <w:tcW w:w="625" w:type="pct"/>
          </w:tcPr>
          <w:p w14:paraId="566AFCCB" w14:textId="77777777" w:rsidR="00576034" w:rsidRPr="00576034" w:rsidRDefault="00576034" w:rsidP="00576034">
            <w:pPr>
              <w:suppressAutoHyphens/>
              <w:spacing w:after="0"/>
              <w:jc w:val="center"/>
              <w:rPr>
                <w:rFonts w:ascii="Times New Roman" w:hAnsi="Times New Roman"/>
                <w:bCs/>
                <w:color w:val="auto"/>
                <w:szCs w:val="22"/>
                <w:highlight w:val="cyan"/>
              </w:rPr>
            </w:pPr>
          </w:p>
        </w:tc>
        <w:tc>
          <w:tcPr>
            <w:tcW w:w="551" w:type="pct"/>
          </w:tcPr>
          <w:p w14:paraId="6170CD76" w14:textId="77777777" w:rsidR="00576034" w:rsidRPr="00576034" w:rsidRDefault="00576034" w:rsidP="00576034">
            <w:pPr>
              <w:suppressAutoHyphens/>
              <w:spacing w:after="0"/>
              <w:rPr>
                <w:rFonts w:ascii="Times New Roman" w:hAnsi="Times New Roman"/>
                <w:b/>
                <w:i/>
                <w:iCs/>
                <w:color w:val="auto"/>
                <w:szCs w:val="22"/>
                <w:highlight w:val="green"/>
              </w:rPr>
            </w:pPr>
          </w:p>
        </w:tc>
        <w:tc>
          <w:tcPr>
            <w:tcW w:w="679" w:type="pct"/>
          </w:tcPr>
          <w:p w14:paraId="3F872047" w14:textId="77777777" w:rsidR="00576034" w:rsidRPr="00576034" w:rsidRDefault="00576034" w:rsidP="00576034">
            <w:pPr>
              <w:suppressAutoHyphens/>
              <w:spacing w:after="0"/>
              <w:rPr>
                <w:rFonts w:ascii="Times New Roman" w:hAnsi="Times New Roman"/>
                <w:b/>
                <w:i/>
                <w:iCs/>
                <w:color w:val="auto"/>
                <w:szCs w:val="22"/>
                <w:highlight w:val="green"/>
              </w:rPr>
            </w:pPr>
          </w:p>
        </w:tc>
      </w:tr>
      <w:tr w:rsidR="00576034" w:rsidRPr="00576034" w14:paraId="3205C4E1" w14:textId="77777777" w:rsidTr="00D001A7">
        <w:trPr>
          <w:trHeight w:val="387"/>
        </w:trPr>
        <w:tc>
          <w:tcPr>
            <w:tcW w:w="782" w:type="pct"/>
            <w:vMerge/>
          </w:tcPr>
          <w:p w14:paraId="725B4860" w14:textId="77777777" w:rsidR="00576034" w:rsidRPr="00576034" w:rsidRDefault="00576034" w:rsidP="00576034">
            <w:pPr>
              <w:spacing w:after="0" w:line="240" w:lineRule="auto"/>
              <w:rPr>
                <w:rFonts w:ascii="Times New Roman" w:hAnsi="Times New Roman"/>
                <w:b/>
                <w:bCs/>
                <w:color w:val="auto"/>
                <w:szCs w:val="22"/>
                <w:highlight w:val="green"/>
              </w:rPr>
            </w:pPr>
          </w:p>
        </w:tc>
        <w:tc>
          <w:tcPr>
            <w:tcW w:w="2363" w:type="pct"/>
          </w:tcPr>
          <w:p w14:paraId="32F47EDD" w14:textId="77777777" w:rsidR="00576034" w:rsidRPr="00576034" w:rsidRDefault="00576034" w:rsidP="00576034">
            <w:pPr>
              <w:suppressAutoHyphens/>
              <w:spacing w:after="0" w:line="240" w:lineRule="auto"/>
              <w:ind w:left="33"/>
              <w:jc w:val="both"/>
              <w:rPr>
                <w:rFonts w:ascii="Times New Roman" w:hAnsi="Times New Roman"/>
                <w:iCs/>
                <w:color w:val="auto"/>
                <w:szCs w:val="22"/>
                <w:highlight w:val="green"/>
              </w:rPr>
            </w:pPr>
          </w:p>
        </w:tc>
        <w:tc>
          <w:tcPr>
            <w:tcW w:w="625" w:type="pct"/>
          </w:tcPr>
          <w:p w14:paraId="68B3C504" w14:textId="77777777" w:rsidR="00576034" w:rsidRPr="00576034" w:rsidRDefault="00576034" w:rsidP="00576034">
            <w:pPr>
              <w:suppressAutoHyphens/>
              <w:spacing w:after="0"/>
              <w:jc w:val="center"/>
              <w:rPr>
                <w:rFonts w:ascii="Times New Roman" w:hAnsi="Times New Roman"/>
                <w:bCs/>
                <w:color w:val="auto"/>
                <w:szCs w:val="22"/>
                <w:highlight w:val="red"/>
              </w:rPr>
            </w:pPr>
          </w:p>
        </w:tc>
        <w:tc>
          <w:tcPr>
            <w:tcW w:w="551" w:type="pct"/>
          </w:tcPr>
          <w:p w14:paraId="539A1766" w14:textId="77777777" w:rsidR="00576034" w:rsidRPr="00576034" w:rsidRDefault="00576034" w:rsidP="00576034">
            <w:pPr>
              <w:suppressAutoHyphens/>
              <w:spacing w:after="0"/>
              <w:rPr>
                <w:rFonts w:ascii="Times New Roman" w:hAnsi="Times New Roman"/>
                <w:b/>
                <w:color w:val="auto"/>
                <w:szCs w:val="22"/>
                <w:highlight w:val="green"/>
              </w:rPr>
            </w:pPr>
          </w:p>
        </w:tc>
        <w:tc>
          <w:tcPr>
            <w:tcW w:w="679" w:type="pct"/>
          </w:tcPr>
          <w:p w14:paraId="598081F0" w14:textId="77777777" w:rsidR="00576034" w:rsidRPr="00576034" w:rsidRDefault="00576034" w:rsidP="00576034">
            <w:pPr>
              <w:suppressAutoHyphens/>
              <w:spacing w:after="0"/>
              <w:rPr>
                <w:rFonts w:ascii="Times New Roman" w:hAnsi="Times New Roman"/>
                <w:b/>
                <w:color w:val="auto"/>
                <w:szCs w:val="22"/>
                <w:highlight w:val="green"/>
              </w:rPr>
            </w:pPr>
          </w:p>
        </w:tc>
      </w:tr>
      <w:tr w:rsidR="00576034" w:rsidRPr="00576034" w14:paraId="4D22A60A" w14:textId="77777777" w:rsidTr="00D001A7">
        <w:tc>
          <w:tcPr>
            <w:tcW w:w="782" w:type="pct"/>
            <w:vMerge w:val="restart"/>
          </w:tcPr>
          <w:p w14:paraId="225ECCC6" w14:textId="77777777" w:rsidR="00576034" w:rsidRPr="00576034" w:rsidRDefault="00576034" w:rsidP="00576034">
            <w:pPr>
              <w:spacing w:after="0" w:line="240" w:lineRule="auto"/>
              <w:rPr>
                <w:rFonts w:ascii="Times New Roman" w:hAnsi="Times New Roman"/>
                <w:b/>
                <w:bCs/>
                <w:color w:val="auto"/>
                <w:szCs w:val="22"/>
                <w:highlight w:val="green"/>
              </w:rPr>
            </w:pPr>
            <w:r w:rsidRPr="00576034">
              <w:rPr>
                <w:rFonts w:ascii="Times New Roman" w:eastAsia="Calibri" w:hAnsi="Times New Roman"/>
                <w:b/>
                <w:bCs/>
                <w:szCs w:val="22"/>
              </w:rPr>
              <w:t xml:space="preserve">Тема 1.2   </w:t>
            </w:r>
            <w:r w:rsidRPr="00576034">
              <w:rPr>
                <w:rFonts w:ascii="Times New Roman" w:hAnsi="Times New Roman"/>
                <w:b/>
                <w:bCs/>
                <w:color w:val="auto"/>
                <w:szCs w:val="22"/>
              </w:rPr>
              <w:t>Испытание и обслуживание электрических сетей и осветительных электроустановок</w:t>
            </w:r>
          </w:p>
        </w:tc>
        <w:tc>
          <w:tcPr>
            <w:tcW w:w="2363" w:type="pct"/>
          </w:tcPr>
          <w:p w14:paraId="29E28406" w14:textId="77777777" w:rsidR="00576034" w:rsidRPr="00576034" w:rsidRDefault="00576034" w:rsidP="00576034">
            <w:pPr>
              <w:spacing w:after="0" w:line="240" w:lineRule="auto"/>
              <w:rPr>
                <w:rFonts w:ascii="Times New Roman" w:hAnsi="Times New Roman"/>
                <w:b/>
                <w:color w:val="auto"/>
                <w:szCs w:val="22"/>
                <w:highlight w:val="green"/>
              </w:rPr>
            </w:pPr>
            <w:r w:rsidRPr="00576034">
              <w:rPr>
                <w:rFonts w:ascii="Times New Roman" w:hAnsi="Times New Roman"/>
                <w:b/>
                <w:bCs/>
                <w:color w:val="auto"/>
                <w:szCs w:val="22"/>
              </w:rPr>
              <w:t xml:space="preserve">Содержание </w:t>
            </w:r>
          </w:p>
        </w:tc>
        <w:tc>
          <w:tcPr>
            <w:tcW w:w="625" w:type="pct"/>
            <w:vMerge w:val="restart"/>
          </w:tcPr>
          <w:p w14:paraId="71EFA794" w14:textId="77777777" w:rsidR="00576034" w:rsidRPr="00576034" w:rsidRDefault="00576034" w:rsidP="00576034">
            <w:pPr>
              <w:suppressAutoHyphens/>
              <w:spacing w:after="0"/>
              <w:rPr>
                <w:rFonts w:ascii="Times New Roman" w:hAnsi="Times New Roman"/>
                <w:bCs/>
                <w:i/>
                <w:color w:val="auto"/>
                <w:szCs w:val="22"/>
                <w:highlight w:val="green"/>
              </w:rPr>
            </w:pPr>
            <w:r w:rsidRPr="00576034">
              <w:rPr>
                <w:rFonts w:ascii="Times New Roman" w:hAnsi="Times New Roman"/>
                <w:bCs/>
                <w:i/>
                <w:szCs w:val="22"/>
              </w:rPr>
              <w:t>4</w:t>
            </w:r>
          </w:p>
        </w:tc>
        <w:tc>
          <w:tcPr>
            <w:tcW w:w="551" w:type="pct"/>
          </w:tcPr>
          <w:p w14:paraId="11FCCAF6" w14:textId="77777777" w:rsidR="00576034" w:rsidRPr="00576034" w:rsidRDefault="00576034" w:rsidP="00576034">
            <w:pPr>
              <w:suppressAutoHyphens/>
              <w:spacing w:after="0"/>
              <w:rPr>
                <w:rFonts w:ascii="Times New Roman" w:hAnsi="Times New Roman"/>
                <w:b/>
                <w:i/>
                <w:iCs/>
                <w:color w:val="auto"/>
                <w:szCs w:val="22"/>
                <w:highlight w:val="green"/>
              </w:rPr>
            </w:pPr>
          </w:p>
        </w:tc>
        <w:tc>
          <w:tcPr>
            <w:tcW w:w="679" w:type="pct"/>
          </w:tcPr>
          <w:p w14:paraId="2A02EBF4" w14:textId="77777777" w:rsidR="00576034" w:rsidRPr="00576034" w:rsidRDefault="00576034" w:rsidP="00576034">
            <w:pPr>
              <w:suppressAutoHyphens/>
              <w:spacing w:after="0"/>
              <w:rPr>
                <w:rFonts w:ascii="Times New Roman" w:hAnsi="Times New Roman"/>
                <w:i/>
                <w:iCs/>
                <w:color w:val="auto"/>
                <w:szCs w:val="22"/>
                <w:highlight w:val="green"/>
              </w:rPr>
            </w:pPr>
          </w:p>
        </w:tc>
      </w:tr>
      <w:tr w:rsidR="00576034" w:rsidRPr="00576034" w14:paraId="12138857" w14:textId="77777777" w:rsidTr="00D001A7">
        <w:tc>
          <w:tcPr>
            <w:tcW w:w="782" w:type="pct"/>
            <w:vMerge/>
          </w:tcPr>
          <w:p w14:paraId="4548A287" w14:textId="77777777" w:rsidR="00576034" w:rsidRPr="00576034" w:rsidRDefault="00576034" w:rsidP="00576034">
            <w:pPr>
              <w:spacing w:after="0" w:line="240" w:lineRule="auto"/>
              <w:rPr>
                <w:rFonts w:ascii="Times New Roman" w:hAnsi="Times New Roman"/>
                <w:b/>
                <w:bCs/>
                <w:color w:val="auto"/>
                <w:szCs w:val="22"/>
                <w:highlight w:val="green"/>
              </w:rPr>
            </w:pPr>
          </w:p>
        </w:tc>
        <w:tc>
          <w:tcPr>
            <w:tcW w:w="2363" w:type="pct"/>
          </w:tcPr>
          <w:p w14:paraId="0E8FE72B" w14:textId="77777777" w:rsidR="00576034" w:rsidRPr="00576034" w:rsidRDefault="00576034" w:rsidP="00576034">
            <w:pPr>
              <w:suppressAutoHyphens/>
              <w:spacing w:after="0" w:line="240" w:lineRule="auto"/>
              <w:jc w:val="both"/>
              <w:rPr>
                <w:rFonts w:ascii="Times New Roman" w:hAnsi="Times New Roman"/>
                <w:color w:val="auto"/>
                <w:szCs w:val="22"/>
                <w:highlight w:val="green"/>
              </w:rPr>
            </w:pPr>
            <w:r w:rsidRPr="00576034">
              <w:rPr>
                <w:rFonts w:ascii="Times New Roman" w:hAnsi="Times New Roman"/>
                <w:color w:val="auto"/>
                <w:szCs w:val="22"/>
              </w:rPr>
              <w:t>Испытание и наладка осветительных электроустановок: изучение методики выполнения этих испытаний.</w:t>
            </w:r>
          </w:p>
        </w:tc>
        <w:tc>
          <w:tcPr>
            <w:tcW w:w="625" w:type="pct"/>
            <w:vMerge/>
          </w:tcPr>
          <w:p w14:paraId="41A41318" w14:textId="77777777" w:rsidR="00576034" w:rsidRPr="00576034" w:rsidRDefault="00576034" w:rsidP="00576034">
            <w:pPr>
              <w:suppressAutoHyphens/>
              <w:spacing w:after="0"/>
              <w:jc w:val="center"/>
              <w:rPr>
                <w:rFonts w:ascii="Times New Roman" w:hAnsi="Times New Roman"/>
                <w:bCs/>
                <w:color w:val="auto"/>
                <w:szCs w:val="22"/>
                <w:highlight w:val="green"/>
              </w:rPr>
            </w:pPr>
          </w:p>
        </w:tc>
        <w:tc>
          <w:tcPr>
            <w:tcW w:w="551" w:type="pct"/>
          </w:tcPr>
          <w:p w14:paraId="4E7D5B95" w14:textId="77777777" w:rsidR="00576034" w:rsidRPr="00576034" w:rsidRDefault="00576034" w:rsidP="00576034">
            <w:pPr>
              <w:suppressAutoHyphens/>
              <w:spacing w:after="0" w:line="240" w:lineRule="auto"/>
              <w:rPr>
                <w:rFonts w:ascii="Times New Roman" w:hAnsi="Times New Roman"/>
                <w:b/>
                <w:szCs w:val="22"/>
              </w:rPr>
            </w:pPr>
            <w:r w:rsidRPr="00576034">
              <w:rPr>
                <w:rFonts w:ascii="Times New Roman" w:hAnsi="Times New Roman"/>
                <w:b/>
                <w:szCs w:val="22"/>
              </w:rPr>
              <w:t>ПК 3.1, ПК 3.2, ПК 3.3</w:t>
            </w:r>
          </w:p>
          <w:p w14:paraId="3A2F3121" w14:textId="77777777" w:rsidR="00576034" w:rsidRPr="00576034" w:rsidRDefault="00576034" w:rsidP="00576034">
            <w:pPr>
              <w:spacing w:after="0" w:line="240" w:lineRule="auto"/>
              <w:rPr>
                <w:rFonts w:ascii="Times New Roman" w:hAnsi="Times New Roman"/>
                <w:b/>
                <w:bCs/>
                <w:color w:val="auto"/>
                <w:szCs w:val="22"/>
              </w:rPr>
            </w:pPr>
            <w:r w:rsidRPr="00576034">
              <w:rPr>
                <w:rFonts w:ascii="Times New Roman" w:hAnsi="Times New Roman"/>
                <w:b/>
                <w:bCs/>
                <w:color w:val="auto"/>
                <w:szCs w:val="22"/>
              </w:rPr>
              <w:t>ОК 03</w:t>
            </w:r>
          </w:p>
          <w:p w14:paraId="3F7C9C33" w14:textId="77777777" w:rsidR="00576034" w:rsidRPr="00576034" w:rsidRDefault="00576034" w:rsidP="00576034">
            <w:pPr>
              <w:spacing w:after="0" w:line="240" w:lineRule="auto"/>
              <w:rPr>
                <w:rFonts w:ascii="Times New Roman" w:hAnsi="Times New Roman"/>
                <w:b/>
                <w:color w:val="auto"/>
                <w:szCs w:val="22"/>
                <w:highlight w:val="yellow"/>
              </w:rPr>
            </w:pPr>
            <w:r w:rsidRPr="00576034">
              <w:rPr>
                <w:rFonts w:ascii="Times New Roman" w:hAnsi="Times New Roman"/>
                <w:b/>
                <w:bCs/>
                <w:color w:val="auto"/>
                <w:szCs w:val="22"/>
              </w:rPr>
              <w:t xml:space="preserve">КК 2 </w:t>
            </w:r>
          </w:p>
        </w:tc>
        <w:tc>
          <w:tcPr>
            <w:tcW w:w="679" w:type="pct"/>
          </w:tcPr>
          <w:p w14:paraId="2A8128DF" w14:textId="77777777" w:rsidR="00576034" w:rsidRPr="00576034" w:rsidRDefault="00576034" w:rsidP="00576034">
            <w:pPr>
              <w:suppressAutoHyphens/>
              <w:spacing w:after="0"/>
              <w:jc w:val="both"/>
              <w:rPr>
                <w:rFonts w:ascii="Times New Roman" w:hAnsi="Times New Roman"/>
                <w:color w:val="auto"/>
                <w:szCs w:val="22"/>
                <w:lang w:val="en-US" w:eastAsia="en-US"/>
              </w:rPr>
            </w:pPr>
            <w:r w:rsidRPr="00576034">
              <w:rPr>
                <w:rFonts w:ascii="Times New Roman" w:hAnsi="Times New Roman"/>
                <w:bCs/>
                <w:color w:val="auto"/>
                <w:szCs w:val="22"/>
              </w:rPr>
              <w:t xml:space="preserve">Н </w:t>
            </w:r>
            <w:r w:rsidRPr="00576034">
              <w:rPr>
                <w:rFonts w:ascii="Times New Roman" w:hAnsi="Times New Roman"/>
                <w:color w:val="auto"/>
                <w:szCs w:val="22"/>
              </w:rPr>
              <w:t>3.2.01</w:t>
            </w:r>
            <w:r w:rsidRPr="00576034">
              <w:rPr>
                <w:rFonts w:ascii="Times New Roman" w:hAnsi="Times New Roman"/>
                <w:color w:val="auto"/>
                <w:szCs w:val="22"/>
                <w:lang w:eastAsia="en-US"/>
              </w:rPr>
              <w:t xml:space="preserve"> </w:t>
            </w:r>
          </w:p>
          <w:p w14:paraId="3809AC68" w14:textId="77777777" w:rsidR="00576034" w:rsidRPr="00576034" w:rsidRDefault="00576034" w:rsidP="00576034">
            <w:pPr>
              <w:suppressAutoHyphens/>
              <w:spacing w:after="0"/>
              <w:jc w:val="both"/>
              <w:rPr>
                <w:rFonts w:ascii="Times New Roman" w:hAnsi="Times New Roman"/>
                <w:color w:val="auto"/>
                <w:szCs w:val="22"/>
                <w:lang w:eastAsia="en-US"/>
              </w:rPr>
            </w:pPr>
            <w:r w:rsidRPr="00576034">
              <w:rPr>
                <w:rFonts w:ascii="Times New Roman" w:hAnsi="Times New Roman"/>
                <w:color w:val="auto"/>
                <w:szCs w:val="22"/>
                <w:lang w:eastAsia="en-US"/>
              </w:rPr>
              <w:t>У 3.1.02</w:t>
            </w:r>
          </w:p>
          <w:p w14:paraId="6627F0DD" w14:textId="77777777" w:rsidR="00576034" w:rsidRPr="00576034" w:rsidRDefault="00576034" w:rsidP="00576034">
            <w:pPr>
              <w:suppressAutoHyphens/>
              <w:spacing w:after="0"/>
              <w:jc w:val="both"/>
              <w:rPr>
                <w:rFonts w:ascii="Times New Roman" w:hAnsi="Times New Roman"/>
                <w:bCs/>
                <w:color w:val="auto"/>
                <w:szCs w:val="22"/>
                <w:highlight w:val="yellow"/>
                <w:lang w:val="en-US"/>
              </w:rPr>
            </w:pPr>
            <w:proofErr w:type="spellStart"/>
            <w:r w:rsidRPr="00576034">
              <w:rPr>
                <w:rFonts w:ascii="Times New Roman" w:hAnsi="Times New Roman"/>
                <w:bCs/>
                <w:iCs/>
                <w:color w:val="auto"/>
                <w:szCs w:val="22"/>
              </w:rPr>
              <w:t>Уо</w:t>
            </w:r>
            <w:proofErr w:type="spellEnd"/>
            <w:r w:rsidRPr="00576034">
              <w:rPr>
                <w:rFonts w:ascii="Times New Roman" w:hAnsi="Times New Roman"/>
                <w:bCs/>
                <w:iCs/>
                <w:color w:val="auto"/>
                <w:szCs w:val="22"/>
              </w:rPr>
              <w:t xml:space="preserve"> 03.01</w:t>
            </w:r>
          </w:p>
          <w:p w14:paraId="25503B62" w14:textId="77777777" w:rsidR="00576034" w:rsidRPr="00576034" w:rsidRDefault="00576034" w:rsidP="00576034">
            <w:pPr>
              <w:suppressAutoHyphens/>
              <w:spacing w:after="0"/>
              <w:jc w:val="both"/>
              <w:rPr>
                <w:rFonts w:ascii="Times New Roman" w:hAnsi="Times New Roman"/>
                <w:color w:val="auto"/>
                <w:szCs w:val="22"/>
                <w:lang w:val="en-US"/>
              </w:rPr>
            </w:pPr>
            <w:r w:rsidRPr="00576034">
              <w:rPr>
                <w:rFonts w:ascii="Times New Roman" w:hAnsi="Times New Roman"/>
                <w:color w:val="auto"/>
                <w:szCs w:val="22"/>
              </w:rPr>
              <w:t>З 3.3.01</w:t>
            </w:r>
          </w:p>
          <w:p w14:paraId="1202E410" w14:textId="77777777" w:rsidR="00576034" w:rsidRPr="00576034" w:rsidRDefault="00576034" w:rsidP="00576034">
            <w:pPr>
              <w:suppressAutoHyphens/>
              <w:spacing w:after="0"/>
              <w:jc w:val="both"/>
              <w:rPr>
                <w:rFonts w:ascii="Times New Roman" w:hAnsi="Times New Roman"/>
                <w:color w:val="auto"/>
                <w:szCs w:val="22"/>
              </w:rPr>
            </w:pPr>
            <w:r w:rsidRPr="00576034">
              <w:rPr>
                <w:rFonts w:ascii="Times New Roman" w:hAnsi="Times New Roman"/>
                <w:color w:val="auto"/>
                <w:szCs w:val="22"/>
              </w:rPr>
              <w:t>З 3.2.01</w:t>
            </w:r>
          </w:p>
          <w:p w14:paraId="13F3FBE7" w14:textId="77777777" w:rsidR="00576034" w:rsidRPr="00576034" w:rsidRDefault="00576034" w:rsidP="00576034">
            <w:pPr>
              <w:suppressAutoHyphens/>
              <w:spacing w:after="0"/>
              <w:rPr>
                <w:rFonts w:ascii="Times New Roman" w:hAnsi="Times New Roman"/>
                <w:b/>
                <w:color w:val="auto"/>
                <w:szCs w:val="22"/>
                <w:highlight w:val="yellow"/>
              </w:rPr>
            </w:pPr>
          </w:p>
        </w:tc>
      </w:tr>
      <w:tr w:rsidR="00576034" w:rsidRPr="00576034" w14:paraId="6F1D327B" w14:textId="77777777" w:rsidTr="00D001A7">
        <w:trPr>
          <w:trHeight w:val="20"/>
        </w:trPr>
        <w:tc>
          <w:tcPr>
            <w:tcW w:w="782" w:type="pct"/>
            <w:vMerge/>
          </w:tcPr>
          <w:p w14:paraId="126226A8" w14:textId="77777777" w:rsidR="00576034" w:rsidRPr="00576034" w:rsidRDefault="00576034" w:rsidP="00576034">
            <w:pPr>
              <w:spacing w:after="0" w:line="240" w:lineRule="auto"/>
              <w:rPr>
                <w:rFonts w:ascii="Times New Roman" w:hAnsi="Times New Roman"/>
                <w:b/>
                <w:bCs/>
                <w:color w:val="auto"/>
                <w:szCs w:val="22"/>
                <w:highlight w:val="green"/>
              </w:rPr>
            </w:pPr>
          </w:p>
        </w:tc>
        <w:tc>
          <w:tcPr>
            <w:tcW w:w="2363" w:type="pct"/>
          </w:tcPr>
          <w:p w14:paraId="5A71C595" w14:textId="77777777" w:rsidR="00576034" w:rsidRPr="00576034" w:rsidRDefault="00576034" w:rsidP="00576034">
            <w:pPr>
              <w:suppressAutoHyphens/>
              <w:spacing w:after="0" w:line="240" w:lineRule="auto"/>
              <w:jc w:val="both"/>
              <w:rPr>
                <w:rFonts w:ascii="Times New Roman" w:hAnsi="Times New Roman"/>
                <w:b/>
                <w:color w:val="auto"/>
                <w:szCs w:val="22"/>
                <w:highlight w:val="green"/>
              </w:rPr>
            </w:pPr>
            <w:r w:rsidRPr="00576034">
              <w:rPr>
                <w:rFonts w:ascii="Times New Roman" w:hAnsi="Times New Roman"/>
                <w:b/>
                <w:bCs/>
                <w:color w:val="auto"/>
                <w:szCs w:val="22"/>
              </w:rPr>
              <w:t>В том числе практических занятий и лабораторных работ</w:t>
            </w:r>
          </w:p>
        </w:tc>
        <w:tc>
          <w:tcPr>
            <w:tcW w:w="625" w:type="pct"/>
          </w:tcPr>
          <w:p w14:paraId="59B5DB11" w14:textId="77777777" w:rsidR="00576034" w:rsidRPr="00576034" w:rsidRDefault="00576034" w:rsidP="00576034">
            <w:pPr>
              <w:suppressAutoHyphens/>
              <w:spacing w:after="0"/>
              <w:jc w:val="both"/>
              <w:rPr>
                <w:rFonts w:ascii="Times New Roman" w:hAnsi="Times New Roman"/>
                <w:b/>
                <w:bCs/>
                <w:color w:val="auto"/>
                <w:szCs w:val="22"/>
                <w:highlight w:val="cyan"/>
              </w:rPr>
            </w:pPr>
            <w:r w:rsidRPr="00576034">
              <w:rPr>
                <w:rFonts w:ascii="Times New Roman" w:hAnsi="Times New Roman"/>
                <w:b/>
                <w:bCs/>
                <w:szCs w:val="22"/>
              </w:rPr>
              <w:t>6</w:t>
            </w:r>
          </w:p>
        </w:tc>
        <w:tc>
          <w:tcPr>
            <w:tcW w:w="551" w:type="pct"/>
          </w:tcPr>
          <w:p w14:paraId="30A1F145" w14:textId="77777777" w:rsidR="00576034" w:rsidRPr="00576034" w:rsidRDefault="00576034" w:rsidP="00576034">
            <w:pPr>
              <w:suppressAutoHyphens/>
              <w:spacing w:after="0"/>
              <w:rPr>
                <w:rFonts w:ascii="Times New Roman" w:hAnsi="Times New Roman"/>
                <w:b/>
                <w:i/>
                <w:iCs/>
                <w:color w:val="auto"/>
                <w:szCs w:val="22"/>
                <w:highlight w:val="green"/>
              </w:rPr>
            </w:pPr>
          </w:p>
        </w:tc>
        <w:tc>
          <w:tcPr>
            <w:tcW w:w="679" w:type="pct"/>
          </w:tcPr>
          <w:p w14:paraId="4FB1B297" w14:textId="77777777" w:rsidR="00576034" w:rsidRPr="00576034" w:rsidRDefault="00576034" w:rsidP="00576034">
            <w:pPr>
              <w:suppressAutoHyphens/>
              <w:spacing w:after="0"/>
              <w:rPr>
                <w:rFonts w:ascii="Times New Roman" w:hAnsi="Times New Roman"/>
                <w:b/>
                <w:i/>
                <w:iCs/>
                <w:color w:val="auto"/>
                <w:szCs w:val="22"/>
                <w:highlight w:val="green"/>
              </w:rPr>
            </w:pPr>
          </w:p>
        </w:tc>
      </w:tr>
      <w:tr w:rsidR="00576034" w:rsidRPr="00576034" w14:paraId="788AEE9D" w14:textId="77777777" w:rsidTr="00D001A7">
        <w:trPr>
          <w:trHeight w:val="20"/>
        </w:trPr>
        <w:tc>
          <w:tcPr>
            <w:tcW w:w="782" w:type="pct"/>
            <w:vMerge/>
          </w:tcPr>
          <w:p w14:paraId="4E267A8A" w14:textId="77777777" w:rsidR="00576034" w:rsidRPr="00576034" w:rsidRDefault="00576034" w:rsidP="00576034">
            <w:pPr>
              <w:spacing w:after="0" w:line="240" w:lineRule="auto"/>
              <w:rPr>
                <w:rFonts w:ascii="Times New Roman" w:hAnsi="Times New Roman"/>
                <w:b/>
                <w:bCs/>
                <w:color w:val="auto"/>
                <w:szCs w:val="22"/>
                <w:highlight w:val="green"/>
              </w:rPr>
            </w:pPr>
          </w:p>
        </w:tc>
        <w:tc>
          <w:tcPr>
            <w:tcW w:w="2363" w:type="pct"/>
          </w:tcPr>
          <w:p w14:paraId="3537E2AA" w14:textId="77777777" w:rsidR="00576034" w:rsidRPr="00576034" w:rsidRDefault="00576034" w:rsidP="00576034">
            <w:pPr>
              <w:suppressAutoHyphens/>
              <w:spacing w:after="0" w:line="240" w:lineRule="auto"/>
              <w:ind w:left="33"/>
              <w:jc w:val="both"/>
              <w:rPr>
                <w:rFonts w:ascii="Times New Roman" w:hAnsi="Times New Roman"/>
                <w:color w:val="auto"/>
                <w:szCs w:val="22"/>
              </w:rPr>
            </w:pPr>
            <w:r w:rsidRPr="00576034">
              <w:rPr>
                <w:rFonts w:ascii="Times New Roman" w:hAnsi="Times New Roman"/>
                <w:bCs/>
                <w:szCs w:val="22"/>
              </w:rPr>
              <w:t>1. «</w:t>
            </w:r>
            <w:r w:rsidRPr="00576034">
              <w:rPr>
                <w:rFonts w:ascii="Times New Roman" w:hAnsi="Times New Roman"/>
                <w:color w:val="auto"/>
                <w:szCs w:val="22"/>
              </w:rPr>
              <w:t>Испытание и наладка схемы управления освещением с 2-х мест</w:t>
            </w:r>
            <w:r w:rsidRPr="00576034">
              <w:rPr>
                <w:rFonts w:ascii="Times New Roman" w:hAnsi="Times New Roman"/>
                <w:bCs/>
                <w:szCs w:val="22"/>
              </w:rPr>
              <w:t>».</w:t>
            </w:r>
            <w:r w:rsidRPr="00576034">
              <w:rPr>
                <w:rFonts w:ascii="Times New Roman" w:hAnsi="Times New Roman"/>
                <w:color w:val="auto"/>
                <w:szCs w:val="22"/>
              </w:rPr>
              <w:t xml:space="preserve"> </w:t>
            </w:r>
          </w:p>
          <w:p w14:paraId="3BFF6821" w14:textId="77777777" w:rsidR="00576034" w:rsidRPr="00576034" w:rsidRDefault="00576034" w:rsidP="00576034">
            <w:pPr>
              <w:suppressAutoHyphens/>
              <w:spacing w:after="0" w:line="240" w:lineRule="auto"/>
              <w:ind w:left="33"/>
              <w:jc w:val="both"/>
              <w:rPr>
                <w:rFonts w:ascii="Times New Roman" w:hAnsi="Times New Roman"/>
                <w:color w:val="auto"/>
                <w:szCs w:val="22"/>
              </w:rPr>
            </w:pPr>
            <w:r w:rsidRPr="00576034">
              <w:rPr>
                <w:rFonts w:ascii="Times New Roman" w:hAnsi="Times New Roman"/>
                <w:bCs/>
                <w:szCs w:val="22"/>
              </w:rPr>
              <w:t>2. «</w:t>
            </w:r>
            <w:r w:rsidRPr="00576034">
              <w:rPr>
                <w:rFonts w:ascii="Times New Roman" w:hAnsi="Times New Roman"/>
                <w:color w:val="auto"/>
                <w:szCs w:val="22"/>
              </w:rPr>
              <w:t>Наладка светильников с двумя люминесцентными лампам</w:t>
            </w:r>
            <w:r w:rsidRPr="00576034">
              <w:rPr>
                <w:rFonts w:ascii="Times New Roman" w:hAnsi="Times New Roman"/>
                <w:bCs/>
                <w:szCs w:val="22"/>
              </w:rPr>
              <w:t>».</w:t>
            </w:r>
            <w:r w:rsidRPr="00576034">
              <w:rPr>
                <w:rFonts w:ascii="Times New Roman" w:hAnsi="Times New Roman"/>
                <w:color w:val="auto"/>
                <w:szCs w:val="22"/>
              </w:rPr>
              <w:t xml:space="preserve"> </w:t>
            </w:r>
          </w:p>
          <w:p w14:paraId="504A81B2" w14:textId="77777777" w:rsidR="00576034" w:rsidRPr="00576034" w:rsidRDefault="00576034" w:rsidP="00576034">
            <w:pPr>
              <w:suppressAutoHyphens/>
              <w:spacing w:after="0" w:line="240" w:lineRule="auto"/>
              <w:ind w:left="33"/>
              <w:jc w:val="both"/>
              <w:rPr>
                <w:rFonts w:ascii="Times New Roman" w:hAnsi="Times New Roman"/>
                <w:iCs/>
                <w:color w:val="auto"/>
                <w:szCs w:val="22"/>
                <w:highlight w:val="green"/>
              </w:rPr>
            </w:pPr>
            <w:r w:rsidRPr="00576034">
              <w:rPr>
                <w:rFonts w:ascii="Times New Roman" w:hAnsi="Times New Roman"/>
                <w:bCs/>
                <w:szCs w:val="22"/>
              </w:rPr>
              <w:t>3 «</w:t>
            </w:r>
            <w:r w:rsidRPr="00576034">
              <w:rPr>
                <w:rFonts w:ascii="Times New Roman" w:hAnsi="Times New Roman"/>
                <w:color w:val="auto"/>
                <w:szCs w:val="22"/>
              </w:rPr>
              <w:t xml:space="preserve">Монтаж и наладка осветительной сети согласно схем» </w:t>
            </w:r>
          </w:p>
        </w:tc>
        <w:tc>
          <w:tcPr>
            <w:tcW w:w="625" w:type="pct"/>
          </w:tcPr>
          <w:p w14:paraId="555E5CFC" w14:textId="77777777" w:rsidR="00576034" w:rsidRPr="00576034" w:rsidRDefault="00576034" w:rsidP="00576034">
            <w:pPr>
              <w:suppressAutoHyphens/>
              <w:spacing w:after="0"/>
              <w:jc w:val="both"/>
              <w:rPr>
                <w:rFonts w:ascii="Times New Roman" w:hAnsi="Times New Roman"/>
                <w:bCs/>
                <w:i/>
                <w:szCs w:val="22"/>
              </w:rPr>
            </w:pPr>
            <w:r w:rsidRPr="00576034">
              <w:rPr>
                <w:rFonts w:ascii="Times New Roman" w:hAnsi="Times New Roman"/>
                <w:bCs/>
                <w:i/>
                <w:szCs w:val="22"/>
              </w:rPr>
              <w:t>2</w:t>
            </w:r>
          </w:p>
          <w:p w14:paraId="202208CA" w14:textId="77777777" w:rsidR="00576034" w:rsidRPr="00576034" w:rsidRDefault="00576034" w:rsidP="00576034">
            <w:pPr>
              <w:suppressAutoHyphens/>
              <w:spacing w:after="0"/>
              <w:jc w:val="both"/>
              <w:rPr>
                <w:rFonts w:ascii="Times New Roman" w:hAnsi="Times New Roman"/>
                <w:bCs/>
                <w:i/>
                <w:szCs w:val="22"/>
              </w:rPr>
            </w:pPr>
            <w:r w:rsidRPr="00576034">
              <w:rPr>
                <w:rFonts w:ascii="Times New Roman" w:hAnsi="Times New Roman"/>
                <w:bCs/>
                <w:i/>
                <w:szCs w:val="22"/>
              </w:rPr>
              <w:t>2</w:t>
            </w:r>
          </w:p>
          <w:p w14:paraId="54B7EDAC" w14:textId="77777777" w:rsidR="00576034" w:rsidRPr="00576034" w:rsidRDefault="00576034" w:rsidP="00576034">
            <w:pPr>
              <w:suppressAutoHyphens/>
              <w:spacing w:after="0"/>
              <w:jc w:val="both"/>
              <w:rPr>
                <w:rFonts w:ascii="Times New Roman" w:hAnsi="Times New Roman"/>
                <w:bCs/>
                <w:i/>
                <w:color w:val="auto"/>
                <w:szCs w:val="22"/>
                <w:highlight w:val="red"/>
              </w:rPr>
            </w:pPr>
            <w:r w:rsidRPr="00576034">
              <w:rPr>
                <w:rFonts w:ascii="Times New Roman" w:hAnsi="Times New Roman"/>
                <w:bCs/>
                <w:i/>
                <w:szCs w:val="22"/>
              </w:rPr>
              <w:t>2</w:t>
            </w:r>
          </w:p>
        </w:tc>
        <w:tc>
          <w:tcPr>
            <w:tcW w:w="551" w:type="pct"/>
          </w:tcPr>
          <w:p w14:paraId="2F25B37B" w14:textId="77777777" w:rsidR="00576034" w:rsidRPr="00576034" w:rsidRDefault="00576034" w:rsidP="00576034">
            <w:pPr>
              <w:suppressAutoHyphens/>
              <w:spacing w:after="0" w:line="240" w:lineRule="auto"/>
              <w:rPr>
                <w:rFonts w:ascii="Times New Roman" w:hAnsi="Times New Roman"/>
                <w:b/>
                <w:szCs w:val="22"/>
              </w:rPr>
            </w:pPr>
            <w:r w:rsidRPr="00576034">
              <w:rPr>
                <w:rFonts w:ascii="Times New Roman" w:hAnsi="Times New Roman"/>
                <w:b/>
                <w:szCs w:val="22"/>
              </w:rPr>
              <w:t>ПК 3.1, ПК 3.2, ПК 3.3</w:t>
            </w:r>
          </w:p>
          <w:p w14:paraId="546340E9" w14:textId="77777777" w:rsidR="00576034" w:rsidRPr="00576034" w:rsidRDefault="00576034" w:rsidP="00576034">
            <w:pPr>
              <w:suppressAutoHyphens/>
              <w:spacing w:after="0"/>
              <w:rPr>
                <w:rFonts w:ascii="Times New Roman" w:hAnsi="Times New Roman"/>
                <w:b/>
                <w:color w:val="auto"/>
                <w:szCs w:val="22"/>
                <w:highlight w:val="green"/>
              </w:rPr>
            </w:pPr>
          </w:p>
        </w:tc>
        <w:tc>
          <w:tcPr>
            <w:tcW w:w="679" w:type="pct"/>
          </w:tcPr>
          <w:p w14:paraId="7EBE1291" w14:textId="77777777" w:rsidR="00576034" w:rsidRPr="00576034" w:rsidRDefault="00576034" w:rsidP="00576034">
            <w:pPr>
              <w:suppressAutoHyphens/>
              <w:spacing w:after="0"/>
              <w:jc w:val="both"/>
              <w:rPr>
                <w:rFonts w:ascii="Times New Roman" w:hAnsi="Times New Roman"/>
                <w:color w:val="auto"/>
                <w:szCs w:val="22"/>
                <w:lang w:val="en-US" w:eastAsia="en-US"/>
              </w:rPr>
            </w:pPr>
            <w:r w:rsidRPr="00576034">
              <w:rPr>
                <w:rFonts w:ascii="Times New Roman" w:hAnsi="Times New Roman"/>
                <w:bCs/>
                <w:color w:val="auto"/>
                <w:szCs w:val="22"/>
              </w:rPr>
              <w:t xml:space="preserve">Н </w:t>
            </w:r>
            <w:r w:rsidRPr="00576034">
              <w:rPr>
                <w:rFonts w:ascii="Times New Roman" w:hAnsi="Times New Roman"/>
                <w:color w:val="auto"/>
                <w:szCs w:val="22"/>
              </w:rPr>
              <w:t>3.1.01</w:t>
            </w:r>
            <w:r w:rsidRPr="00576034">
              <w:rPr>
                <w:rFonts w:ascii="Times New Roman" w:hAnsi="Times New Roman"/>
                <w:color w:val="auto"/>
                <w:szCs w:val="22"/>
                <w:lang w:eastAsia="en-US"/>
              </w:rPr>
              <w:t xml:space="preserve"> </w:t>
            </w:r>
          </w:p>
          <w:p w14:paraId="5CDB4267" w14:textId="77777777" w:rsidR="00576034" w:rsidRPr="00576034" w:rsidRDefault="00576034" w:rsidP="00576034">
            <w:pPr>
              <w:suppressAutoHyphens/>
              <w:spacing w:after="0"/>
              <w:jc w:val="both"/>
              <w:rPr>
                <w:rFonts w:ascii="Times New Roman" w:hAnsi="Times New Roman"/>
                <w:bCs/>
                <w:color w:val="auto"/>
                <w:szCs w:val="22"/>
                <w:highlight w:val="yellow"/>
              </w:rPr>
            </w:pPr>
            <w:r w:rsidRPr="00576034">
              <w:rPr>
                <w:rFonts w:ascii="Times New Roman" w:hAnsi="Times New Roman"/>
                <w:color w:val="auto"/>
                <w:szCs w:val="22"/>
                <w:lang w:eastAsia="en-US"/>
              </w:rPr>
              <w:t>У 3.1.02</w:t>
            </w:r>
          </w:p>
          <w:p w14:paraId="628F61D3" w14:textId="77777777" w:rsidR="00576034" w:rsidRPr="00576034" w:rsidRDefault="00576034" w:rsidP="00576034">
            <w:pPr>
              <w:suppressAutoHyphens/>
              <w:spacing w:after="0"/>
              <w:jc w:val="both"/>
              <w:rPr>
                <w:rFonts w:ascii="Times New Roman" w:hAnsi="Times New Roman"/>
                <w:color w:val="auto"/>
                <w:szCs w:val="22"/>
                <w:lang w:val="en-US"/>
              </w:rPr>
            </w:pPr>
            <w:r w:rsidRPr="00576034">
              <w:rPr>
                <w:rFonts w:ascii="Times New Roman" w:hAnsi="Times New Roman"/>
                <w:color w:val="auto"/>
                <w:szCs w:val="22"/>
              </w:rPr>
              <w:t>З 3.3.01</w:t>
            </w:r>
          </w:p>
          <w:p w14:paraId="31A8D7E2" w14:textId="77777777" w:rsidR="00576034" w:rsidRPr="00576034" w:rsidRDefault="00576034" w:rsidP="00576034">
            <w:pPr>
              <w:suppressAutoHyphens/>
              <w:spacing w:after="0"/>
              <w:jc w:val="both"/>
              <w:rPr>
                <w:rFonts w:ascii="Times New Roman" w:hAnsi="Times New Roman"/>
                <w:color w:val="auto"/>
                <w:szCs w:val="22"/>
              </w:rPr>
            </w:pPr>
            <w:r w:rsidRPr="00576034">
              <w:rPr>
                <w:rFonts w:ascii="Times New Roman" w:hAnsi="Times New Roman"/>
                <w:color w:val="auto"/>
                <w:szCs w:val="22"/>
              </w:rPr>
              <w:lastRenderedPageBreak/>
              <w:t>З 3.2.01</w:t>
            </w:r>
          </w:p>
          <w:p w14:paraId="356ED916" w14:textId="77777777" w:rsidR="00576034" w:rsidRPr="00576034" w:rsidRDefault="00576034" w:rsidP="00576034">
            <w:pPr>
              <w:suppressAutoHyphens/>
              <w:spacing w:after="0"/>
              <w:rPr>
                <w:rFonts w:ascii="Times New Roman" w:hAnsi="Times New Roman"/>
                <w:b/>
                <w:color w:val="auto"/>
                <w:szCs w:val="22"/>
                <w:highlight w:val="green"/>
              </w:rPr>
            </w:pPr>
          </w:p>
        </w:tc>
      </w:tr>
      <w:tr w:rsidR="00576034" w:rsidRPr="00576034" w14:paraId="25A9A453" w14:textId="77777777" w:rsidTr="00D001A7">
        <w:tc>
          <w:tcPr>
            <w:tcW w:w="782" w:type="pct"/>
            <w:vMerge w:val="restart"/>
          </w:tcPr>
          <w:p w14:paraId="04F10423" w14:textId="77777777" w:rsidR="00576034" w:rsidRPr="00576034" w:rsidRDefault="00576034" w:rsidP="00576034">
            <w:pPr>
              <w:spacing w:after="0" w:line="240" w:lineRule="auto"/>
              <w:jc w:val="both"/>
              <w:rPr>
                <w:rFonts w:ascii="Times New Roman" w:eastAsia="Calibri" w:hAnsi="Times New Roman"/>
                <w:b/>
                <w:bCs/>
                <w:szCs w:val="22"/>
              </w:rPr>
            </w:pPr>
            <w:r w:rsidRPr="00576034">
              <w:rPr>
                <w:rFonts w:ascii="Times New Roman" w:eastAsia="Calibri" w:hAnsi="Times New Roman"/>
                <w:b/>
                <w:bCs/>
                <w:szCs w:val="22"/>
              </w:rPr>
              <w:lastRenderedPageBreak/>
              <w:t xml:space="preserve">Тема 1.3 </w:t>
            </w:r>
          </w:p>
          <w:p w14:paraId="2D385303" w14:textId="77777777" w:rsidR="00576034" w:rsidRPr="00576034" w:rsidRDefault="00576034" w:rsidP="00576034">
            <w:pPr>
              <w:spacing w:after="0" w:line="240" w:lineRule="auto"/>
              <w:rPr>
                <w:rFonts w:ascii="Times New Roman" w:hAnsi="Times New Roman"/>
                <w:b/>
                <w:bCs/>
                <w:color w:val="auto"/>
                <w:szCs w:val="22"/>
                <w:highlight w:val="green"/>
              </w:rPr>
            </w:pPr>
            <w:r w:rsidRPr="00576034">
              <w:rPr>
                <w:rFonts w:ascii="Times New Roman" w:hAnsi="Times New Roman"/>
                <w:b/>
                <w:bCs/>
                <w:color w:val="auto"/>
                <w:szCs w:val="22"/>
              </w:rPr>
              <w:t>Организация и технология проверки пускозащитной аппаратуры и средств автоматизации</w:t>
            </w:r>
            <w:r w:rsidRPr="00576034">
              <w:rPr>
                <w:rFonts w:ascii="Times New Roman" w:eastAsia="Calibri" w:hAnsi="Times New Roman"/>
                <w:b/>
                <w:bCs/>
                <w:color w:val="auto"/>
                <w:szCs w:val="22"/>
              </w:rPr>
              <w:t>.</w:t>
            </w:r>
          </w:p>
        </w:tc>
        <w:tc>
          <w:tcPr>
            <w:tcW w:w="2363" w:type="pct"/>
          </w:tcPr>
          <w:p w14:paraId="64D55894" w14:textId="77777777" w:rsidR="00576034" w:rsidRPr="00576034" w:rsidRDefault="00576034" w:rsidP="00576034">
            <w:pPr>
              <w:spacing w:after="0" w:line="240" w:lineRule="auto"/>
              <w:rPr>
                <w:rFonts w:ascii="Times New Roman" w:hAnsi="Times New Roman"/>
                <w:b/>
                <w:color w:val="auto"/>
                <w:szCs w:val="22"/>
                <w:highlight w:val="green"/>
              </w:rPr>
            </w:pPr>
            <w:r w:rsidRPr="00576034">
              <w:rPr>
                <w:rFonts w:ascii="Times New Roman" w:hAnsi="Times New Roman"/>
                <w:b/>
                <w:bCs/>
                <w:color w:val="auto"/>
                <w:szCs w:val="22"/>
              </w:rPr>
              <w:t xml:space="preserve">Содержание </w:t>
            </w:r>
          </w:p>
        </w:tc>
        <w:tc>
          <w:tcPr>
            <w:tcW w:w="625" w:type="pct"/>
            <w:vMerge w:val="restart"/>
          </w:tcPr>
          <w:p w14:paraId="67B41256" w14:textId="77777777" w:rsidR="00576034" w:rsidRPr="00576034" w:rsidRDefault="00576034" w:rsidP="00576034">
            <w:pPr>
              <w:suppressAutoHyphens/>
              <w:spacing w:after="0"/>
              <w:rPr>
                <w:rFonts w:ascii="Times New Roman" w:hAnsi="Times New Roman"/>
                <w:bCs/>
                <w:i/>
                <w:color w:val="auto"/>
                <w:szCs w:val="22"/>
                <w:highlight w:val="green"/>
              </w:rPr>
            </w:pPr>
            <w:r w:rsidRPr="00576034">
              <w:rPr>
                <w:rFonts w:ascii="Times New Roman" w:hAnsi="Times New Roman"/>
                <w:bCs/>
                <w:i/>
                <w:szCs w:val="22"/>
              </w:rPr>
              <w:t>4</w:t>
            </w:r>
          </w:p>
        </w:tc>
        <w:tc>
          <w:tcPr>
            <w:tcW w:w="551" w:type="pct"/>
          </w:tcPr>
          <w:p w14:paraId="02304EA7" w14:textId="77777777" w:rsidR="00576034" w:rsidRPr="00576034" w:rsidRDefault="00576034" w:rsidP="00576034">
            <w:pPr>
              <w:suppressAutoHyphens/>
              <w:spacing w:after="0"/>
              <w:rPr>
                <w:rFonts w:ascii="Times New Roman" w:hAnsi="Times New Roman"/>
                <w:b/>
                <w:i/>
                <w:iCs/>
                <w:color w:val="auto"/>
                <w:szCs w:val="22"/>
                <w:highlight w:val="green"/>
              </w:rPr>
            </w:pPr>
          </w:p>
        </w:tc>
        <w:tc>
          <w:tcPr>
            <w:tcW w:w="679" w:type="pct"/>
          </w:tcPr>
          <w:p w14:paraId="1246153E" w14:textId="77777777" w:rsidR="00576034" w:rsidRPr="00576034" w:rsidRDefault="00576034" w:rsidP="00576034">
            <w:pPr>
              <w:suppressAutoHyphens/>
              <w:spacing w:after="0"/>
              <w:rPr>
                <w:rFonts w:ascii="Times New Roman" w:hAnsi="Times New Roman"/>
                <w:i/>
                <w:iCs/>
                <w:color w:val="auto"/>
                <w:szCs w:val="22"/>
                <w:highlight w:val="green"/>
              </w:rPr>
            </w:pPr>
          </w:p>
        </w:tc>
      </w:tr>
      <w:tr w:rsidR="00576034" w:rsidRPr="00576034" w14:paraId="2E128FA7" w14:textId="77777777" w:rsidTr="00D001A7">
        <w:tc>
          <w:tcPr>
            <w:tcW w:w="782" w:type="pct"/>
            <w:vMerge/>
          </w:tcPr>
          <w:p w14:paraId="7811C27D" w14:textId="77777777" w:rsidR="00576034" w:rsidRPr="00576034" w:rsidRDefault="00576034" w:rsidP="00576034">
            <w:pPr>
              <w:spacing w:after="0" w:line="240" w:lineRule="auto"/>
              <w:rPr>
                <w:rFonts w:ascii="Times New Roman" w:hAnsi="Times New Roman"/>
                <w:b/>
                <w:bCs/>
                <w:color w:val="auto"/>
                <w:szCs w:val="22"/>
                <w:highlight w:val="green"/>
              </w:rPr>
            </w:pPr>
          </w:p>
        </w:tc>
        <w:tc>
          <w:tcPr>
            <w:tcW w:w="2363" w:type="pct"/>
          </w:tcPr>
          <w:p w14:paraId="5C5F3A68" w14:textId="4E3479FE" w:rsidR="00576034" w:rsidRPr="00576034" w:rsidRDefault="00576034" w:rsidP="00576034">
            <w:pPr>
              <w:suppressAutoHyphens/>
              <w:spacing w:after="0" w:line="240" w:lineRule="auto"/>
              <w:jc w:val="both"/>
              <w:rPr>
                <w:rFonts w:ascii="Times New Roman" w:hAnsi="Times New Roman"/>
                <w:color w:val="auto"/>
                <w:szCs w:val="22"/>
                <w:highlight w:val="green"/>
              </w:rPr>
            </w:pPr>
            <w:r w:rsidRPr="00576034">
              <w:rPr>
                <w:rFonts w:ascii="Times New Roman" w:hAnsi="Times New Roman"/>
                <w:color w:val="auto"/>
                <w:szCs w:val="22"/>
              </w:rPr>
              <w:t>Основные номинальные режимы работы электрических аппаратов; Нагревание электрических аппаратов при различных режимах работы; Методика проверки качества состояния токоведущих частей и контактных соединений: классификация контактов и причины их повреждений; измерения и испытания, определяющие состояние токоведущих частей и контактных соединений электрооборудовани</w:t>
            </w:r>
            <w:r w:rsidR="00D37B78">
              <w:rPr>
                <w:rFonts w:ascii="Times New Roman" w:hAnsi="Times New Roman"/>
                <w:color w:val="auto"/>
                <w:szCs w:val="22"/>
              </w:rPr>
              <w:t>я</w:t>
            </w:r>
            <w:r w:rsidRPr="00576034">
              <w:rPr>
                <w:rFonts w:ascii="Times New Roman" w:hAnsi="Times New Roman"/>
                <w:color w:val="auto"/>
                <w:szCs w:val="22"/>
              </w:rPr>
              <w:t xml:space="preserve">; </w:t>
            </w:r>
            <w:r w:rsidR="00D37B78">
              <w:rPr>
                <w:rFonts w:ascii="Times New Roman" w:hAnsi="Times New Roman"/>
                <w:color w:val="auto"/>
                <w:szCs w:val="22"/>
              </w:rPr>
              <w:t>п</w:t>
            </w:r>
            <w:r w:rsidRPr="00576034">
              <w:rPr>
                <w:rFonts w:ascii="Times New Roman" w:hAnsi="Times New Roman"/>
                <w:color w:val="auto"/>
                <w:szCs w:val="22"/>
              </w:rPr>
              <w:t xml:space="preserve">роверка и наладка коммутационных приборов и аппаратов; </w:t>
            </w:r>
          </w:p>
        </w:tc>
        <w:tc>
          <w:tcPr>
            <w:tcW w:w="625" w:type="pct"/>
            <w:vMerge/>
          </w:tcPr>
          <w:p w14:paraId="4C509181" w14:textId="77777777" w:rsidR="00576034" w:rsidRPr="00576034" w:rsidRDefault="00576034" w:rsidP="00576034">
            <w:pPr>
              <w:suppressAutoHyphens/>
              <w:spacing w:after="0"/>
              <w:jc w:val="center"/>
              <w:rPr>
                <w:rFonts w:ascii="Times New Roman" w:hAnsi="Times New Roman"/>
                <w:bCs/>
                <w:color w:val="auto"/>
                <w:szCs w:val="22"/>
                <w:highlight w:val="green"/>
              </w:rPr>
            </w:pPr>
          </w:p>
        </w:tc>
        <w:tc>
          <w:tcPr>
            <w:tcW w:w="551" w:type="pct"/>
          </w:tcPr>
          <w:p w14:paraId="49EAE704" w14:textId="77777777" w:rsidR="00576034" w:rsidRPr="00576034" w:rsidRDefault="00576034" w:rsidP="00576034">
            <w:pPr>
              <w:suppressAutoHyphens/>
              <w:spacing w:after="0" w:line="240" w:lineRule="auto"/>
              <w:rPr>
                <w:rFonts w:ascii="Times New Roman" w:hAnsi="Times New Roman"/>
                <w:b/>
                <w:bCs/>
                <w:color w:val="auto"/>
                <w:szCs w:val="22"/>
              </w:rPr>
            </w:pPr>
            <w:r w:rsidRPr="00576034">
              <w:rPr>
                <w:rFonts w:ascii="Times New Roman" w:hAnsi="Times New Roman"/>
                <w:b/>
                <w:szCs w:val="22"/>
              </w:rPr>
              <w:t xml:space="preserve">ПК 3.1, ПК 3.2, </w:t>
            </w:r>
            <w:r w:rsidRPr="00576034">
              <w:rPr>
                <w:rFonts w:ascii="Times New Roman" w:hAnsi="Times New Roman"/>
                <w:b/>
                <w:bCs/>
                <w:color w:val="auto"/>
                <w:szCs w:val="22"/>
              </w:rPr>
              <w:t>ОК 01</w:t>
            </w:r>
          </w:p>
          <w:p w14:paraId="53AD6689" w14:textId="77777777" w:rsidR="00576034" w:rsidRPr="00576034" w:rsidRDefault="00576034" w:rsidP="00576034">
            <w:pPr>
              <w:spacing w:after="0" w:line="240" w:lineRule="auto"/>
              <w:rPr>
                <w:rFonts w:ascii="Times New Roman" w:hAnsi="Times New Roman"/>
                <w:b/>
                <w:bCs/>
                <w:color w:val="auto"/>
                <w:szCs w:val="22"/>
              </w:rPr>
            </w:pPr>
            <w:r w:rsidRPr="00576034">
              <w:rPr>
                <w:rFonts w:ascii="Times New Roman" w:hAnsi="Times New Roman"/>
                <w:b/>
                <w:bCs/>
                <w:color w:val="auto"/>
                <w:szCs w:val="22"/>
              </w:rPr>
              <w:t>КК 1, КК 3,</w:t>
            </w:r>
          </w:p>
          <w:p w14:paraId="3E4366B1" w14:textId="77777777" w:rsidR="00576034" w:rsidRPr="00576034" w:rsidRDefault="00576034" w:rsidP="00576034">
            <w:pPr>
              <w:suppressAutoHyphens/>
              <w:spacing w:after="0" w:line="240" w:lineRule="auto"/>
              <w:rPr>
                <w:rFonts w:ascii="Times New Roman" w:hAnsi="Times New Roman"/>
                <w:b/>
                <w:szCs w:val="22"/>
              </w:rPr>
            </w:pPr>
            <w:r w:rsidRPr="00576034">
              <w:rPr>
                <w:rFonts w:ascii="Times New Roman" w:hAnsi="Times New Roman"/>
                <w:b/>
                <w:bCs/>
                <w:color w:val="auto"/>
                <w:szCs w:val="22"/>
              </w:rPr>
              <w:t>КК 5</w:t>
            </w:r>
          </w:p>
          <w:p w14:paraId="3AC774BC" w14:textId="77777777" w:rsidR="00576034" w:rsidRPr="00576034" w:rsidRDefault="00576034" w:rsidP="00576034">
            <w:pPr>
              <w:spacing w:after="0" w:line="240" w:lineRule="auto"/>
              <w:rPr>
                <w:rFonts w:ascii="Times New Roman" w:hAnsi="Times New Roman"/>
                <w:b/>
                <w:color w:val="auto"/>
                <w:szCs w:val="22"/>
                <w:highlight w:val="yellow"/>
              </w:rPr>
            </w:pPr>
          </w:p>
        </w:tc>
        <w:tc>
          <w:tcPr>
            <w:tcW w:w="679" w:type="pct"/>
          </w:tcPr>
          <w:p w14:paraId="10D6215F" w14:textId="77777777" w:rsidR="00576034" w:rsidRPr="00576034" w:rsidRDefault="00576034" w:rsidP="00576034">
            <w:pPr>
              <w:suppressAutoHyphens/>
              <w:spacing w:after="0"/>
              <w:jc w:val="both"/>
              <w:rPr>
                <w:rFonts w:ascii="Times New Roman" w:hAnsi="Times New Roman"/>
                <w:color w:val="auto"/>
                <w:szCs w:val="22"/>
                <w:lang w:val="en-US" w:eastAsia="en-US"/>
              </w:rPr>
            </w:pPr>
            <w:r w:rsidRPr="00576034">
              <w:rPr>
                <w:rFonts w:ascii="Times New Roman" w:hAnsi="Times New Roman"/>
                <w:bCs/>
                <w:color w:val="auto"/>
                <w:szCs w:val="22"/>
              </w:rPr>
              <w:t xml:space="preserve">Н </w:t>
            </w:r>
            <w:r w:rsidRPr="00576034">
              <w:rPr>
                <w:rFonts w:ascii="Times New Roman" w:hAnsi="Times New Roman"/>
                <w:color w:val="auto"/>
                <w:szCs w:val="22"/>
              </w:rPr>
              <w:t>3.1.01</w:t>
            </w:r>
            <w:r w:rsidRPr="00576034">
              <w:rPr>
                <w:rFonts w:ascii="Times New Roman" w:hAnsi="Times New Roman"/>
                <w:color w:val="auto"/>
                <w:szCs w:val="22"/>
                <w:lang w:eastAsia="en-US"/>
              </w:rPr>
              <w:t xml:space="preserve"> </w:t>
            </w:r>
          </w:p>
          <w:p w14:paraId="01CB0186" w14:textId="77777777" w:rsidR="00576034" w:rsidRPr="00576034" w:rsidRDefault="00576034" w:rsidP="00576034">
            <w:pPr>
              <w:suppressAutoHyphens/>
              <w:spacing w:after="0"/>
              <w:jc w:val="both"/>
              <w:rPr>
                <w:rFonts w:ascii="Times New Roman" w:hAnsi="Times New Roman"/>
                <w:color w:val="auto"/>
                <w:szCs w:val="22"/>
                <w:lang w:val="en-US" w:eastAsia="en-US"/>
              </w:rPr>
            </w:pPr>
            <w:r w:rsidRPr="00576034">
              <w:rPr>
                <w:rFonts w:ascii="Times New Roman" w:hAnsi="Times New Roman"/>
                <w:color w:val="auto"/>
                <w:szCs w:val="22"/>
                <w:lang w:eastAsia="en-US"/>
              </w:rPr>
              <w:t>У 3.1.02</w:t>
            </w:r>
          </w:p>
          <w:p w14:paraId="64061425" w14:textId="77777777" w:rsidR="00576034" w:rsidRPr="00576034" w:rsidRDefault="00576034" w:rsidP="00576034">
            <w:pPr>
              <w:suppressAutoHyphens/>
              <w:spacing w:after="0"/>
              <w:jc w:val="both"/>
              <w:rPr>
                <w:rFonts w:ascii="Times New Roman" w:hAnsi="Times New Roman"/>
                <w:color w:val="auto"/>
                <w:szCs w:val="22"/>
                <w:lang w:eastAsia="en-US"/>
              </w:rPr>
            </w:pPr>
            <w:r w:rsidRPr="00576034">
              <w:rPr>
                <w:rFonts w:ascii="Times New Roman" w:hAnsi="Times New Roman"/>
                <w:color w:val="auto"/>
                <w:szCs w:val="22"/>
                <w:lang w:eastAsia="en-US"/>
              </w:rPr>
              <w:t>У 3.2.01</w:t>
            </w:r>
          </w:p>
          <w:p w14:paraId="583FBE90" w14:textId="77777777" w:rsidR="00576034" w:rsidRPr="00576034" w:rsidRDefault="00576034" w:rsidP="00576034">
            <w:pPr>
              <w:suppressAutoHyphens/>
              <w:spacing w:after="0"/>
              <w:jc w:val="both"/>
              <w:rPr>
                <w:rFonts w:ascii="Times New Roman" w:hAnsi="Times New Roman"/>
                <w:color w:val="auto"/>
                <w:szCs w:val="22"/>
              </w:rPr>
            </w:pPr>
            <w:r w:rsidRPr="00576034">
              <w:rPr>
                <w:rFonts w:ascii="Times New Roman" w:hAnsi="Times New Roman"/>
                <w:color w:val="auto"/>
                <w:szCs w:val="22"/>
              </w:rPr>
              <w:t>З 3.2.01</w:t>
            </w:r>
          </w:p>
          <w:p w14:paraId="207E731B" w14:textId="77777777" w:rsidR="00576034" w:rsidRPr="00576034" w:rsidRDefault="00576034" w:rsidP="00576034">
            <w:pPr>
              <w:suppressAutoHyphens/>
              <w:spacing w:after="0"/>
              <w:rPr>
                <w:rFonts w:ascii="Times New Roman" w:hAnsi="Times New Roman"/>
                <w:b/>
                <w:color w:val="auto"/>
                <w:szCs w:val="22"/>
                <w:highlight w:val="yellow"/>
              </w:rPr>
            </w:pPr>
          </w:p>
        </w:tc>
      </w:tr>
      <w:tr w:rsidR="00576034" w:rsidRPr="00576034" w14:paraId="41CC48AF" w14:textId="77777777" w:rsidTr="00D001A7">
        <w:trPr>
          <w:trHeight w:val="20"/>
        </w:trPr>
        <w:tc>
          <w:tcPr>
            <w:tcW w:w="782" w:type="pct"/>
            <w:vMerge/>
          </w:tcPr>
          <w:p w14:paraId="191DC007" w14:textId="77777777" w:rsidR="00576034" w:rsidRPr="00576034" w:rsidRDefault="00576034" w:rsidP="00576034">
            <w:pPr>
              <w:spacing w:after="0" w:line="240" w:lineRule="auto"/>
              <w:rPr>
                <w:rFonts w:ascii="Times New Roman" w:hAnsi="Times New Roman"/>
                <w:b/>
                <w:bCs/>
                <w:color w:val="auto"/>
                <w:szCs w:val="22"/>
                <w:highlight w:val="green"/>
              </w:rPr>
            </w:pPr>
          </w:p>
        </w:tc>
        <w:tc>
          <w:tcPr>
            <w:tcW w:w="2363" w:type="pct"/>
          </w:tcPr>
          <w:p w14:paraId="255C9586" w14:textId="77777777" w:rsidR="00576034" w:rsidRPr="00576034" w:rsidRDefault="00576034" w:rsidP="00576034">
            <w:pPr>
              <w:suppressAutoHyphens/>
              <w:spacing w:after="0" w:line="240" w:lineRule="auto"/>
              <w:jc w:val="both"/>
              <w:rPr>
                <w:rFonts w:ascii="Times New Roman" w:hAnsi="Times New Roman"/>
                <w:b/>
                <w:color w:val="auto"/>
                <w:szCs w:val="22"/>
                <w:highlight w:val="green"/>
              </w:rPr>
            </w:pPr>
            <w:r w:rsidRPr="00576034">
              <w:rPr>
                <w:rFonts w:ascii="Times New Roman" w:hAnsi="Times New Roman"/>
                <w:b/>
                <w:bCs/>
                <w:color w:val="auto"/>
                <w:szCs w:val="22"/>
              </w:rPr>
              <w:t>В том числе практических занятий и лабораторных работ</w:t>
            </w:r>
          </w:p>
        </w:tc>
        <w:tc>
          <w:tcPr>
            <w:tcW w:w="625" w:type="pct"/>
          </w:tcPr>
          <w:p w14:paraId="6BE10C5F" w14:textId="77777777" w:rsidR="00576034" w:rsidRPr="00576034" w:rsidRDefault="00576034" w:rsidP="00576034">
            <w:pPr>
              <w:suppressAutoHyphens/>
              <w:spacing w:after="0"/>
              <w:rPr>
                <w:rFonts w:ascii="Times New Roman" w:hAnsi="Times New Roman"/>
                <w:b/>
                <w:bCs/>
                <w:color w:val="auto"/>
                <w:szCs w:val="22"/>
                <w:highlight w:val="cyan"/>
              </w:rPr>
            </w:pPr>
            <w:r w:rsidRPr="00576034">
              <w:rPr>
                <w:rFonts w:ascii="Times New Roman" w:hAnsi="Times New Roman"/>
                <w:b/>
                <w:bCs/>
                <w:szCs w:val="22"/>
              </w:rPr>
              <w:t>6</w:t>
            </w:r>
          </w:p>
        </w:tc>
        <w:tc>
          <w:tcPr>
            <w:tcW w:w="551" w:type="pct"/>
          </w:tcPr>
          <w:p w14:paraId="33A4786C" w14:textId="77777777" w:rsidR="00576034" w:rsidRPr="00576034" w:rsidRDefault="00576034" w:rsidP="00576034">
            <w:pPr>
              <w:suppressAutoHyphens/>
              <w:spacing w:after="0"/>
              <w:rPr>
                <w:rFonts w:ascii="Times New Roman" w:hAnsi="Times New Roman"/>
                <w:i/>
                <w:iCs/>
                <w:color w:val="auto"/>
                <w:szCs w:val="22"/>
                <w:highlight w:val="green"/>
              </w:rPr>
            </w:pPr>
          </w:p>
        </w:tc>
        <w:tc>
          <w:tcPr>
            <w:tcW w:w="679" w:type="pct"/>
          </w:tcPr>
          <w:p w14:paraId="47AC8DE4" w14:textId="77777777" w:rsidR="00576034" w:rsidRPr="00576034" w:rsidRDefault="00576034" w:rsidP="00576034">
            <w:pPr>
              <w:suppressAutoHyphens/>
              <w:spacing w:after="0"/>
              <w:rPr>
                <w:rFonts w:ascii="Times New Roman" w:hAnsi="Times New Roman"/>
                <w:b/>
                <w:i/>
                <w:iCs/>
                <w:color w:val="auto"/>
                <w:szCs w:val="22"/>
                <w:highlight w:val="green"/>
              </w:rPr>
            </w:pPr>
          </w:p>
        </w:tc>
      </w:tr>
      <w:tr w:rsidR="00576034" w:rsidRPr="00576034" w14:paraId="6FAA7A93" w14:textId="77777777" w:rsidTr="00D001A7">
        <w:trPr>
          <w:trHeight w:val="20"/>
        </w:trPr>
        <w:tc>
          <w:tcPr>
            <w:tcW w:w="782" w:type="pct"/>
            <w:vMerge/>
          </w:tcPr>
          <w:p w14:paraId="550D27C8" w14:textId="77777777" w:rsidR="00576034" w:rsidRPr="00576034" w:rsidRDefault="00576034" w:rsidP="00576034">
            <w:pPr>
              <w:spacing w:after="0" w:line="240" w:lineRule="auto"/>
              <w:rPr>
                <w:rFonts w:ascii="Times New Roman" w:hAnsi="Times New Roman"/>
                <w:b/>
                <w:bCs/>
                <w:color w:val="auto"/>
                <w:szCs w:val="22"/>
                <w:highlight w:val="green"/>
              </w:rPr>
            </w:pPr>
          </w:p>
        </w:tc>
        <w:tc>
          <w:tcPr>
            <w:tcW w:w="2363" w:type="pct"/>
          </w:tcPr>
          <w:p w14:paraId="74BC050F" w14:textId="77777777" w:rsidR="00576034" w:rsidRPr="00576034" w:rsidRDefault="00576034" w:rsidP="00576034">
            <w:pPr>
              <w:spacing w:after="0"/>
              <w:ind w:left="-71" w:right="-34"/>
              <w:contextualSpacing/>
              <w:rPr>
                <w:rFonts w:ascii="Times New Roman" w:hAnsi="Times New Roman"/>
                <w:bCs/>
                <w:szCs w:val="22"/>
                <w:lang w:eastAsia="x-none"/>
              </w:rPr>
            </w:pPr>
            <w:r w:rsidRPr="00576034">
              <w:rPr>
                <w:rFonts w:ascii="Times New Roman" w:hAnsi="Times New Roman"/>
                <w:bCs/>
                <w:szCs w:val="22"/>
                <w:lang w:val="x-none" w:eastAsia="x-none"/>
              </w:rPr>
              <w:t xml:space="preserve"> 4. «</w:t>
            </w:r>
            <w:r w:rsidRPr="00576034">
              <w:rPr>
                <w:rFonts w:ascii="Times New Roman" w:hAnsi="Times New Roman"/>
                <w:color w:val="auto"/>
                <w:szCs w:val="22"/>
                <w:lang w:val="x-none" w:eastAsia="x-none"/>
              </w:rPr>
              <w:t>Проверка автоматических выключателей: работоспособность и надежность включения и отключения выключателей; максимальные расцепители</w:t>
            </w:r>
            <w:r w:rsidRPr="00576034">
              <w:rPr>
                <w:rFonts w:ascii="Times New Roman" w:hAnsi="Times New Roman"/>
                <w:color w:val="auto"/>
                <w:szCs w:val="22"/>
                <w:lang w:eastAsia="x-none"/>
              </w:rPr>
              <w:t xml:space="preserve"> </w:t>
            </w:r>
            <w:r w:rsidRPr="00576034">
              <w:rPr>
                <w:rFonts w:ascii="Times New Roman" w:hAnsi="Times New Roman"/>
                <w:bCs/>
                <w:szCs w:val="22"/>
                <w:lang w:val="x-none" w:eastAsia="x-none"/>
              </w:rPr>
              <w:t>».</w:t>
            </w:r>
          </w:p>
          <w:p w14:paraId="6C1B15BF" w14:textId="77777777" w:rsidR="00576034" w:rsidRPr="00576034" w:rsidRDefault="00576034" w:rsidP="00576034">
            <w:pPr>
              <w:spacing w:after="0"/>
              <w:ind w:left="-71" w:right="-34"/>
              <w:contextualSpacing/>
              <w:rPr>
                <w:rFonts w:ascii="Times New Roman" w:hAnsi="Times New Roman"/>
                <w:bCs/>
                <w:szCs w:val="22"/>
                <w:lang w:val="x-none" w:eastAsia="x-none"/>
              </w:rPr>
            </w:pPr>
            <w:r w:rsidRPr="00576034">
              <w:rPr>
                <w:rFonts w:ascii="Times New Roman" w:hAnsi="Times New Roman"/>
                <w:bCs/>
                <w:szCs w:val="22"/>
                <w:lang w:eastAsia="x-none"/>
              </w:rPr>
              <w:t>5</w:t>
            </w:r>
            <w:r w:rsidRPr="00576034">
              <w:rPr>
                <w:rFonts w:ascii="Times New Roman" w:hAnsi="Times New Roman"/>
                <w:bCs/>
                <w:szCs w:val="22"/>
                <w:lang w:val="x-none" w:eastAsia="x-none"/>
              </w:rPr>
              <w:t>. «</w:t>
            </w:r>
            <w:r w:rsidRPr="00576034">
              <w:rPr>
                <w:rFonts w:ascii="Times New Roman" w:hAnsi="Times New Roman"/>
                <w:color w:val="auto"/>
                <w:szCs w:val="22"/>
                <w:lang w:val="x-none" w:eastAsia="x-none"/>
              </w:rPr>
              <w:t>Ремонт и наладка магнитных пускателе</w:t>
            </w:r>
            <w:r w:rsidRPr="00576034">
              <w:rPr>
                <w:rFonts w:ascii="Times New Roman" w:hAnsi="Times New Roman"/>
                <w:bCs/>
                <w:szCs w:val="22"/>
                <w:lang w:val="x-none" w:eastAsia="x-none"/>
              </w:rPr>
              <w:t>».</w:t>
            </w:r>
          </w:p>
          <w:p w14:paraId="661E1F9E" w14:textId="77777777" w:rsidR="00576034" w:rsidRPr="00576034" w:rsidRDefault="00576034" w:rsidP="00576034">
            <w:pPr>
              <w:spacing w:after="0"/>
              <w:ind w:left="-71" w:right="-34"/>
              <w:contextualSpacing/>
              <w:rPr>
                <w:rFonts w:ascii="Times New Roman" w:hAnsi="Times New Roman"/>
                <w:iCs/>
                <w:color w:val="auto"/>
                <w:szCs w:val="22"/>
                <w:highlight w:val="green"/>
                <w:lang w:eastAsia="x-none"/>
              </w:rPr>
            </w:pPr>
            <w:r w:rsidRPr="00576034">
              <w:rPr>
                <w:rFonts w:ascii="Times New Roman" w:hAnsi="Times New Roman"/>
                <w:bCs/>
                <w:szCs w:val="22"/>
                <w:lang w:eastAsia="x-none"/>
              </w:rPr>
              <w:t>6. «</w:t>
            </w:r>
            <w:r w:rsidRPr="00576034">
              <w:rPr>
                <w:rFonts w:ascii="Times New Roman" w:hAnsi="Times New Roman"/>
                <w:color w:val="auto"/>
                <w:szCs w:val="22"/>
                <w:lang w:val="x-none" w:eastAsia="x-none"/>
              </w:rPr>
              <w:t>Проверка, наладка и регулировка электромагнитных и тепловых реле</w:t>
            </w:r>
            <w:r w:rsidRPr="00576034">
              <w:rPr>
                <w:rFonts w:ascii="Times New Roman" w:hAnsi="Times New Roman"/>
                <w:bCs/>
                <w:szCs w:val="22"/>
              </w:rPr>
              <w:t>».</w:t>
            </w:r>
          </w:p>
        </w:tc>
        <w:tc>
          <w:tcPr>
            <w:tcW w:w="625" w:type="pct"/>
          </w:tcPr>
          <w:p w14:paraId="2CAFEB82" w14:textId="77777777" w:rsidR="00576034" w:rsidRPr="00576034" w:rsidRDefault="00576034" w:rsidP="00576034">
            <w:pPr>
              <w:suppressAutoHyphens/>
              <w:spacing w:after="0"/>
              <w:rPr>
                <w:rFonts w:ascii="Times New Roman" w:hAnsi="Times New Roman"/>
                <w:bCs/>
                <w:i/>
                <w:szCs w:val="22"/>
              </w:rPr>
            </w:pPr>
            <w:r w:rsidRPr="00576034">
              <w:rPr>
                <w:rFonts w:ascii="Times New Roman" w:hAnsi="Times New Roman"/>
                <w:bCs/>
                <w:i/>
                <w:szCs w:val="22"/>
              </w:rPr>
              <w:t>2</w:t>
            </w:r>
          </w:p>
          <w:p w14:paraId="73EA9E69" w14:textId="77777777" w:rsidR="00576034" w:rsidRPr="00576034" w:rsidRDefault="00576034" w:rsidP="00576034">
            <w:pPr>
              <w:suppressAutoHyphens/>
              <w:spacing w:after="0"/>
              <w:rPr>
                <w:rFonts w:ascii="Times New Roman" w:hAnsi="Times New Roman"/>
                <w:bCs/>
                <w:i/>
                <w:szCs w:val="22"/>
              </w:rPr>
            </w:pPr>
          </w:p>
          <w:p w14:paraId="0ACC073A" w14:textId="77777777" w:rsidR="00576034" w:rsidRPr="00576034" w:rsidRDefault="00576034" w:rsidP="00576034">
            <w:pPr>
              <w:suppressAutoHyphens/>
              <w:spacing w:after="0"/>
              <w:rPr>
                <w:rFonts w:ascii="Times New Roman" w:hAnsi="Times New Roman"/>
                <w:bCs/>
                <w:i/>
                <w:szCs w:val="22"/>
              </w:rPr>
            </w:pPr>
          </w:p>
          <w:p w14:paraId="503DF0E5" w14:textId="77777777" w:rsidR="00576034" w:rsidRPr="00576034" w:rsidRDefault="00576034" w:rsidP="00576034">
            <w:pPr>
              <w:suppressAutoHyphens/>
              <w:spacing w:after="0"/>
              <w:rPr>
                <w:rFonts w:ascii="Times New Roman" w:hAnsi="Times New Roman"/>
                <w:bCs/>
                <w:i/>
                <w:szCs w:val="22"/>
              </w:rPr>
            </w:pPr>
            <w:r w:rsidRPr="00576034">
              <w:rPr>
                <w:rFonts w:ascii="Times New Roman" w:hAnsi="Times New Roman"/>
                <w:bCs/>
                <w:i/>
                <w:szCs w:val="22"/>
              </w:rPr>
              <w:t>2</w:t>
            </w:r>
          </w:p>
          <w:p w14:paraId="734F5D33" w14:textId="77777777" w:rsidR="00576034" w:rsidRPr="00576034" w:rsidRDefault="00576034" w:rsidP="00576034">
            <w:pPr>
              <w:suppressAutoHyphens/>
              <w:spacing w:after="0"/>
              <w:rPr>
                <w:rFonts w:ascii="Times New Roman" w:hAnsi="Times New Roman"/>
                <w:bCs/>
                <w:i/>
                <w:color w:val="auto"/>
                <w:szCs w:val="22"/>
                <w:highlight w:val="red"/>
              </w:rPr>
            </w:pPr>
            <w:r w:rsidRPr="00576034">
              <w:rPr>
                <w:rFonts w:ascii="Times New Roman" w:hAnsi="Times New Roman"/>
                <w:bCs/>
                <w:i/>
                <w:szCs w:val="22"/>
              </w:rPr>
              <w:t>2</w:t>
            </w:r>
          </w:p>
        </w:tc>
        <w:tc>
          <w:tcPr>
            <w:tcW w:w="551" w:type="pct"/>
          </w:tcPr>
          <w:p w14:paraId="46B76FD4" w14:textId="77777777" w:rsidR="00576034" w:rsidRPr="00576034" w:rsidRDefault="00576034" w:rsidP="00576034">
            <w:pPr>
              <w:suppressAutoHyphens/>
              <w:spacing w:after="0" w:line="240" w:lineRule="auto"/>
              <w:rPr>
                <w:rFonts w:ascii="Times New Roman" w:hAnsi="Times New Roman"/>
                <w:b/>
                <w:szCs w:val="22"/>
              </w:rPr>
            </w:pPr>
            <w:r w:rsidRPr="00576034">
              <w:rPr>
                <w:rFonts w:ascii="Times New Roman" w:hAnsi="Times New Roman"/>
                <w:b/>
                <w:szCs w:val="22"/>
              </w:rPr>
              <w:t>ПК 3.1,</w:t>
            </w:r>
          </w:p>
          <w:p w14:paraId="0649ED10" w14:textId="77777777" w:rsidR="00576034" w:rsidRPr="00576034" w:rsidRDefault="00576034" w:rsidP="00576034">
            <w:pPr>
              <w:suppressAutoHyphens/>
              <w:spacing w:after="0" w:line="240" w:lineRule="auto"/>
              <w:rPr>
                <w:rFonts w:ascii="Times New Roman" w:hAnsi="Times New Roman"/>
                <w:b/>
                <w:szCs w:val="22"/>
              </w:rPr>
            </w:pPr>
            <w:r w:rsidRPr="00576034">
              <w:rPr>
                <w:rFonts w:ascii="Times New Roman" w:hAnsi="Times New Roman"/>
                <w:b/>
                <w:szCs w:val="22"/>
              </w:rPr>
              <w:t xml:space="preserve"> ПК 3.2</w:t>
            </w:r>
          </w:p>
          <w:p w14:paraId="5D183881" w14:textId="77777777" w:rsidR="00576034" w:rsidRPr="00576034" w:rsidRDefault="00576034" w:rsidP="00576034">
            <w:pPr>
              <w:suppressAutoHyphens/>
              <w:spacing w:after="0"/>
              <w:rPr>
                <w:rFonts w:ascii="Times New Roman" w:hAnsi="Times New Roman"/>
                <w:b/>
                <w:color w:val="auto"/>
                <w:szCs w:val="22"/>
                <w:highlight w:val="green"/>
              </w:rPr>
            </w:pPr>
          </w:p>
        </w:tc>
        <w:tc>
          <w:tcPr>
            <w:tcW w:w="679" w:type="pct"/>
          </w:tcPr>
          <w:p w14:paraId="053CA7D3" w14:textId="77777777" w:rsidR="00576034" w:rsidRPr="00576034" w:rsidRDefault="00576034" w:rsidP="00576034">
            <w:pPr>
              <w:suppressAutoHyphens/>
              <w:spacing w:after="0"/>
              <w:jc w:val="both"/>
              <w:rPr>
                <w:rFonts w:ascii="Times New Roman" w:hAnsi="Times New Roman"/>
                <w:color w:val="auto"/>
                <w:szCs w:val="22"/>
                <w:lang w:val="en-US" w:eastAsia="en-US"/>
              </w:rPr>
            </w:pPr>
            <w:r w:rsidRPr="00576034">
              <w:rPr>
                <w:rFonts w:ascii="Times New Roman" w:hAnsi="Times New Roman"/>
                <w:bCs/>
                <w:color w:val="auto"/>
                <w:szCs w:val="22"/>
              </w:rPr>
              <w:t xml:space="preserve">Н </w:t>
            </w:r>
            <w:r w:rsidRPr="00576034">
              <w:rPr>
                <w:rFonts w:ascii="Times New Roman" w:hAnsi="Times New Roman"/>
                <w:color w:val="auto"/>
                <w:szCs w:val="22"/>
              </w:rPr>
              <w:t>3.1.01</w:t>
            </w:r>
            <w:r w:rsidRPr="00576034">
              <w:rPr>
                <w:rFonts w:ascii="Times New Roman" w:hAnsi="Times New Roman"/>
                <w:color w:val="auto"/>
                <w:szCs w:val="22"/>
                <w:lang w:eastAsia="en-US"/>
              </w:rPr>
              <w:t xml:space="preserve"> </w:t>
            </w:r>
          </w:p>
          <w:p w14:paraId="02FEFFE8" w14:textId="77777777" w:rsidR="00576034" w:rsidRPr="00576034" w:rsidRDefault="00576034" w:rsidP="00576034">
            <w:pPr>
              <w:suppressAutoHyphens/>
              <w:spacing w:after="0"/>
              <w:jc w:val="both"/>
              <w:rPr>
                <w:rFonts w:ascii="Times New Roman" w:hAnsi="Times New Roman"/>
                <w:color w:val="auto"/>
                <w:szCs w:val="22"/>
                <w:lang w:val="en-US" w:eastAsia="en-US"/>
              </w:rPr>
            </w:pPr>
            <w:r w:rsidRPr="00576034">
              <w:rPr>
                <w:rFonts w:ascii="Times New Roman" w:hAnsi="Times New Roman"/>
                <w:color w:val="auto"/>
                <w:szCs w:val="22"/>
                <w:lang w:eastAsia="en-US"/>
              </w:rPr>
              <w:t>У 3.1.02</w:t>
            </w:r>
          </w:p>
          <w:p w14:paraId="0BAC07E1" w14:textId="77777777" w:rsidR="00576034" w:rsidRPr="00576034" w:rsidRDefault="00576034" w:rsidP="00576034">
            <w:pPr>
              <w:suppressAutoHyphens/>
              <w:spacing w:after="0"/>
              <w:jc w:val="both"/>
              <w:rPr>
                <w:rFonts w:ascii="Times New Roman" w:hAnsi="Times New Roman"/>
                <w:color w:val="auto"/>
                <w:szCs w:val="22"/>
                <w:lang w:eastAsia="en-US"/>
              </w:rPr>
            </w:pPr>
            <w:r w:rsidRPr="00576034">
              <w:rPr>
                <w:rFonts w:ascii="Times New Roman" w:hAnsi="Times New Roman"/>
                <w:color w:val="auto"/>
                <w:szCs w:val="22"/>
                <w:lang w:eastAsia="en-US"/>
              </w:rPr>
              <w:t>У 3.2.01</w:t>
            </w:r>
          </w:p>
          <w:p w14:paraId="61B6F6BD" w14:textId="77777777" w:rsidR="00576034" w:rsidRPr="00576034" w:rsidRDefault="00576034" w:rsidP="00576034">
            <w:pPr>
              <w:suppressAutoHyphens/>
              <w:spacing w:after="0"/>
              <w:jc w:val="both"/>
              <w:rPr>
                <w:rFonts w:ascii="Times New Roman" w:hAnsi="Times New Roman"/>
                <w:color w:val="auto"/>
                <w:szCs w:val="22"/>
              </w:rPr>
            </w:pPr>
            <w:r w:rsidRPr="00576034">
              <w:rPr>
                <w:rFonts w:ascii="Times New Roman" w:hAnsi="Times New Roman"/>
                <w:color w:val="auto"/>
                <w:szCs w:val="22"/>
              </w:rPr>
              <w:t>З 3.2.01</w:t>
            </w:r>
          </w:p>
          <w:p w14:paraId="4324A3BE" w14:textId="77777777" w:rsidR="00576034" w:rsidRPr="00576034" w:rsidRDefault="00576034" w:rsidP="00576034">
            <w:pPr>
              <w:suppressAutoHyphens/>
              <w:spacing w:after="0"/>
              <w:rPr>
                <w:rFonts w:ascii="Times New Roman" w:hAnsi="Times New Roman"/>
                <w:b/>
                <w:color w:val="auto"/>
                <w:szCs w:val="22"/>
                <w:highlight w:val="green"/>
              </w:rPr>
            </w:pPr>
          </w:p>
        </w:tc>
      </w:tr>
      <w:tr w:rsidR="00576034" w:rsidRPr="00576034" w14:paraId="3DE84067" w14:textId="77777777" w:rsidTr="00D001A7">
        <w:tc>
          <w:tcPr>
            <w:tcW w:w="782" w:type="pct"/>
            <w:vMerge w:val="restart"/>
          </w:tcPr>
          <w:p w14:paraId="7A2D4F56" w14:textId="77777777" w:rsidR="00576034" w:rsidRPr="00576034" w:rsidRDefault="00576034" w:rsidP="00576034">
            <w:pPr>
              <w:spacing w:after="0" w:line="240" w:lineRule="auto"/>
              <w:rPr>
                <w:rFonts w:ascii="Times New Roman" w:eastAsia="Calibri" w:hAnsi="Times New Roman"/>
                <w:b/>
                <w:bCs/>
                <w:szCs w:val="22"/>
              </w:rPr>
            </w:pPr>
            <w:r w:rsidRPr="00576034">
              <w:rPr>
                <w:rFonts w:ascii="Times New Roman" w:eastAsia="Calibri" w:hAnsi="Times New Roman"/>
                <w:b/>
                <w:bCs/>
                <w:szCs w:val="22"/>
              </w:rPr>
              <w:t xml:space="preserve">Тема 1.4 </w:t>
            </w:r>
          </w:p>
          <w:p w14:paraId="374992D9" w14:textId="77777777" w:rsidR="00576034" w:rsidRPr="00576034" w:rsidRDefault="00576034" w:rsidP="00576034">
            <w:pPr>
              <w:spacing w:after="0" w:line="240" w:lineRule="auto"/>
              <w:rPr>
                <w:rFonts w:ascii="Times New Roman" w:hAnsi="Times New Roman"/>
                <w:b/>
                <w:bCs/>
                <w:color w:val="auto"/>
                <w:szCs w:val="22"/>
                <w:highlight w:val="green"/>
              </w:rPr>
            </w:pPr>
            <w:r w:rsidRPr="00576034">
              <w:rPr>
                <w:rFonts w:ascii="Times New Roman" w:hAnsi="Times New Roman"/>
                <w:b/>
                <w:bCs/>
                <w:color w:val="auto"/>
                <w:szCs w:val="22"/>
              </w:rPr>
              <w:t>Организация и технология проверки кабельных линий электропередачи</w:t>
            </w:r>
          </w:p>
        </w:tc>
        <w:tc>
          <w:tcPr>
            <w:tcW w:w="2363" w:type="pct"/>
          </w:tcPr>
          <w:p w14:paraId="1C936B5F" w14:textId="77777777" w:rsidR="00576034" w:rsidRPr="00576034" w:rsidRDefault="00576034" w:rsidP="00576034">
            <w:pPr>
              <w:spacing w:after="0" w:line="240" w:lineRule="auto"/>
              <w:rPr>
                <w:rFonts w:ascii="Times New Roman" w:hAnsi="Times New Roman"/>
                <w:b/>
                <w:color w:val="auto"/>
                <w:szCs w:val="22"/>
                <w:highlight w:val="green"/>
              </w:rPr>
            </w:pPr>
            <w:r w:rsidRPr="00576034">
              <w:rPr>
                <w:rFonts w:ascii="Times New Roman" w:hAnsi="Times New Roman"/>
                <w:b/>
                <w:bCs/>
                <w:color w:val="auto"/>
                <w:szCs w:val="22"/>
              </w:rPr>
              <w:t xml:space="preserve">Содержание </w:t>
            </w:r>
          </w:p>
        </w:tc>
        <w:tc>
          <w:tcPr>
            <w:tcW w:w="625" w:type="pct"/>
            <w:vMerge w:val="restart"/>
          </w:tcPr>
          <w:p w14:paraId="5E8ADB80" w14:textId="77777777" w:rsidR="00576034" w:rsidRPr="00576034" w:rsidRDefault="00576034" w:rsidP="00576034">
            <w:pPr>
              <w:suppressAutoHyphens/>
              <w:spacing w:after="0"/>
              <w:rPr>
                <w:rFonts w:ascii="Times New Roman" w:hAnsi="Times New Roman"/>
                <w:bCs/>
                <w:i/>
                <w:color w:val="auto"/>
                <w:szCs w:val="22"/>
                <w:highlight w:val="green"/>
              </w:rPr>
            </w:pPr>
            <w:r w:rsidRPr="00576034">
              <w:rPr>
                <w:rFonts w:ascii="Times New Roman" w:hAnsi="Times New Roman"/>
                <w:bCs/>
                <w:i/>
                <w:szCs w:val="22"/>
              </w:rPr>
              <w:t>8</w:t>
            </w:r>
          </w:p>
        </w:tc>
        <w:tc>
          <w:tcPr>
            <w:tcW w:w="551" w:type="pct"/>
          </w:tcPr>
          <w:p w14:paraId="10139BFD" w14:textId="77777777" w:rsidR="00576034" w:rsidRPr="00576034" w:rsidRDefault="00576034" w:rsidP="00576034">
            <w:pPr>
              <w:suppressAutoHyphens/>
              <w:spacing w:after="0"/>
              <w:rPr>
                <w:rFonts w:ascii="Times New Roman" w:hAnsi="Times New Roman"/>
                <w:b/>
                <w:i/>
                <w:iCs/>
                <w:color w:val="auto"/>
                <w:szCs w:val="22"/>
                <w:highlight w:val="green"/>
              </w:rPr>
            </w:pPr>
          </w:p>
        </w:tc>
        <w:tc>
          <w:tcPr>
            <w:tcW w:w="679" w:type="pct"/>
          </w:tcPr>
          <w:p w14:paraId="5B53EE42" w14:textId="77777777" w:rsidR="00576034" w:rsidRPr="00576034" w:rsidRDefault="00576034" w:rsidP="00576034">
            <w:pPr>
              <w:suppressAutoHyphens/>
              <w:spacing w:after="0"/>
              <w:rPr>
                <w:rFonts w:ascii="Times New Roman" w:hAnsi="Times New Roman"/>
                <w:i/>
                <w:iCs/>
                <w:color w:val="auto"/>
                <w:szCs w:val="22"/>
                <w:highlight w:val="green"/>
              </w:rPr>
            </w:pPr>
          </w:p>
        </w:tc>
      </w:tr>
      <w:tr w:rsidR="00576034" w:rsidRPr="00576034" w14:paraId="2DC0FACE" w14:textId="77777777" w:rsidTr="00D001A7">
        <w:tc>
          <w:tcPr>
            <w:tcW w:w="782" w:type="pct"/>
            <w:vMerge/>
          </w:tcPr>
          <w:p w14:paraId="11FB94E0" w14:textId="77777777" w:rsidR="00576034" w:rsidRPr="00576034" w:rsidRDefault="00576034" w:rsidP="00576034">
            <w:pPr>
              <w:spacing w:after="0" w:line="240" w:lineRule="auto"/>
              <w:rPr>
                <w:rFonts w:ascii="Times New Roman" w:hAnsi="Times New Roman"/>
                <w:b/>
                <w:bCs/>
                <w:color w:val="auto"/>
                <w:szCs w:val="22"/>
                <w:highlight w:val="green"/>
              </w:rPr>
            </w:pPr>
          </w:p>
        </w:tc>
        <w:tc>
          <w:tcPr>
            <w:tcW w:w="2363" w:type="pct"/>
          </w:tcPr>
          <w:p w14:paraId="7B8B0699" w14:textId="3E796BDC" w:rsidR="00576034" w:rsidRPr="00576034" w:rsidRDefault="00576034" w:rsidP="00576034">
            <w:pPr>
              <w:suppressAutoHyphens/>
              <w:spacing w:after="0" w:line="240" w:lineRule="auto"/>
              <w:jc w:val="both"/>
              <w:rPr>
                <w:rFonts w:ascii="Times New Roman" w:hAnsi="Times New Roman"/>
                <w:color w:val="auto"/>
                <w:szCs w:val="22"/>
                <w:highlight w:val="green"/>
              </w:rPr>
            </w:pPr>
            <w:r w:rsidRPr="00576034">
              <w:rPr>
                <w:rFonts w:ascii="Times New Roman" w:hAnsi="Times New Roman"/>
                <w:color w:val="auto"/>
                <w:szCs w:val="22"/>
              </w:rPr>
              <w:t xml:space="preserve">Приемка кабельной линии в эксплуатацию. Осмотры кабельных линий; Профилактические испытания кабельных линий: </w:t>
            </w:r>
            <w:proofErr w:type="spellStart"/>
            <w:r w:rsidRPr="00576034">
              <w:rPr>
                <w:rFonts w:ascii="Times New Roman" w:hAnsi="Times New Roman"/>
                <w:color w:val="auto"/>
                <w:szCs w:val="22"/>
              </w:rPr>
              <w:t>прозвонка</w:t>
            </w:r>
            <w:proofErr w:type="spellEnd"/>
            <w:r w:rsidRPr="00576034">
              <w:rPr>
                <w:rFonts w:ascii="Times New Roman" w:hAnsi="Times New Roman"/>
                <w:color w:val="auto"/>
                <w:szCs w:val="22"/>
              </w:rPr>
              <w:t>, измерение сопротивления изоляции, испытание повышенным напряжением, изучение способов выполнения этих испытани</w:t>
            </w:r>
            <w:r w:rsidR="00D37B78">
              <w:rPr>
                <w:rFonts w:ascii="Times New Roman" w:hAnsi="Times New Roman"/>
                <w:color w:val="auto"/>
                <w:szCs w:val="22"/>
              </w:rPr>
              <w:t>й</w:t>
            </w:r>
            <w:r w:rsidRPr="00576034">
              <w:rPr>
                <w:rFonts w:ascii="Times New Roman" w:hAnsi="Times New Roman"/>
                <w:color w:val="auto"/>
                <w:szCs w:val="22"/>
              </w:rPr>
              <w:t xml:space="preserve">; Определение мест повреждения в кабельных линиях: импульсный метод; индукционный метод; Испытание силовых кабельных линий: изучение способов выполнения этих испытаний. </w:t>
            </w:r>
          </w:p>
        </w:tc>
        <w:tc>
          <w:tcPr>
            <w:tcW w:w="625" w:type="pct"/>
            <w:vMerge/>
          </w:tcPr>
          <w:p w14:paraId="1F8928C0" w14:textId="77777777" w:rsidR="00576034" w:rsidRPr="00576034" w:rsidRDefault="00576034" w:rsidP="00576034">
            <w:pPr>
              <w:suppressAutoHyphens/>
              <w:spacing w:after="0"/>
              <w:jc w:val="center"/>
              <w:rPr>
                <w:rFonts w:ascii="Times New Roman" w:hAnsi="Times New Roman"/>
                <w:bCs/>
                <w:color w:val="auto"/>
                <w:szCs w:val="22"/>
                <w:highlight w:val="green"/>
              </w:rPr>
            </w:pPr>
          </w:p>
        </w:tc>
        <w:tc>
          <w:tcPr>
            <w:tcW w:w="551" w:type="pct"/>
          </w:tcPr>
          <w:p w14:paraId="6BED0951" w14:textId="77777777" w:rsidR="00576034" w:rsidRPr="00576034" w:rsidRDefault="00576034" w:rsidP="00576034">
            <w:pPr>
              <w:suppressAutoHyphens/>
              <w:spacing w:after="0" w:line="240" w:lineRule="auto"/>
              <w:rPr>
                <w:rFonts w:ascii="Times New Roman" w:hAnsi="Times New Roman"/>
                <w:b/>
                <w:szCs w:val="22"/>
              </w:rPr>
            </w:pPr>
            <w:r w:rsidRPr="00576034">
              <w:rPr>
                <w:rFonts w:ascii="Times New Roman" w:hAnsi="Times New Roman"/>
                <w:b/>
                <w:szCs w:val="22"/>
              </w:rPr>
              <w:t>ПК 3.1, ПК 3.2, ПК 3.3</w:t>
            </w:r>
          </w:p>
          <w:p w14:paraId="7F8B51C5" w14:textId="77777777" w:rsidR="00576034" w:rsidRPr="00576034" w:rsidRDefault="00576034" w:rsidP="00576034">
            <w:pPr>
              <w:spacing w:after="0" w:line="240" w:lineRule="auto"/>
              <w:rPr>
                <w:rFonts w:ascii="Times New Roman" w:hAnsi="Times New Roman"/>
                <w:b/>
                <w:bCs/>
                <w:color w:val="auto"/>
                <w:szCs w:val="22"/>
              </w:rPr>
            </w:pPr>
            <w:r w:rsidRPr="00576034">
              <w:rPr>
                <w:rFonts w:ascii="Times New Roman" w:hAnsi="Times New Roman"/>
                <w:b/>
                <w:bCs/>
                <w:color w:val="auto"/>
                <w:szCs w:val="22"/>
              </w:rPr>
              <w:t>ОК 01</w:t>
            </w:r>
          </w:p>
          <w:p w14:paraId="1ECD01C2" w14:textId="77777777" w:rsidR="00576034" w:rsidRPr="00576034" w:rsidRDefault="00576034" w:rsidP="00576034">
            <w:pPr>
              <w:spacing w:after="0" w:line="240" w:lineRule="auto"/>
              <w:rPr>
                <w:rFonts w:ascii="Times New Roman" w:hAnsi="Times New Roman"/>
                <w:b/>
                <w:bCs/>
                <w:color w:val="auto"/>
                <w:szCs w:val="22"/>
              </w:rPr>
            </w:pPr>
            <w:r w:rsidRPr="00576034">
              <w:rPr>
                <w:rFonts w:ascii="Times New Roman" w:hAnsi="Times New Roman"/>
                <w:b/>
                <w:bCs/>
                <w:color w:val="auto"/>
                <w:szCs w:val="22"/>
              </w:rPr>
              <w:t>КК 1, КК 3,</w:t>
            </w:r>
          </w:p>
          <w:p w14:paraId="39C92773" w14:textId="77777777" w:rsidR="00576034" w:rsidRPr="00576034" w:rsidRDefault="00576034" w:rsidP="00576034">
            <w:pPr>
              <w:spacing w:after="0" w:line="240" w:lineRule="auto"/>
              <w:rPr>
                <w:rFonts w:ascii="Times New Roman" w:hAnsi="Times New Roman"/>
                <w:b/>
                <w:color w:val="auto"/>
                <w:szCs w:val="22"/>
                <w:highlight w:val="yellow"/>
              </w:rPr>
            </w:pPr>
            <w:r w:rsidRPr="00576034">
              <w:rPr>
                <w:rFonts w:ascii="Times New Roman" w:hAnsi="Times New Roman"/>
                <w:b/>
                <w:bCs/>
                <w:color w:val="auto"/>
                <w:szCs w:val="22"/>
              </w:rPr>
              <w:t>КК 5</w:t>
            </w:r>
          </w:p>
        </w:tc>
        <w:tc>
          <w:tcPr>
            <w:tcW w:w="679" w:type="pct"/>
          </w:tcPr>
          <w:p w14:paraId="74FB348D" w14:textId="77777777" w:rsidR="00576034" w:rsidRPr="00576034" w:rsidRDefault="00576034" w:rsidP="00576034">
            <w:pPr>
              <w:suppressAutoHyphens/>
              <w:spacing w:after="0"/>
              <w:jc w:val="both"/>
              <w:rPr>
                <w:rFonts w:ascii="Times New Roman" w:hAnsi="Times New Roman"/>
                <w:color w:val="auto"/>
                <w:szCs w:val="22"/>
                <w:lang w:val="en-US"/>
              </w:rPr>
            </w:pPr>
            <w:r w:rsidRPr="00576034">
              <w:rPr>
                <w:rFonts w:ascii="Times New Roman" w:hAnsi="Times New Roman"/>
                <w:bCs/>
                <w:color w:val="auto"/>
                <w:szCs w:val="22"/>
              </w:rPr>
              <w:t xml:space="preserve">Н </w:t>
            </w:r>
            <w:r w:rsidRPr="00576034">
              <w:rPr>
                <w:rFonts w:ascii="Times New Roman" w:hAnsi="Times New Roman"/>
                <w:color w:val="auto"/>
                <w:szCs w:val="22"/>
              </w:rPr>
              <w:t xml:space="preserve">3.1.01 </w:t>
            </w:r>
          </w:p>
          <w:p w14:paraId="641BF3E4" w14:textId="77777777" w:rsidR="00576034" w:rsidRPr="00576034" w:rsidRDefault="00576034" w:rsidP="00576034">
            <w:pPr>
              <w:suppressAutoHyphens/>
              <w:spacing w:after="0"/>
              <w:jc w:val="both"/>
              <w:rPr>
                <w:rFonts w:ascii="Times New Roman" w:hAnsi="Times New Roman"/>
                <w:color w:val="auto"/>
                <w:szCs w:val="22"/>
                <w:lang w:val="en-US"/>
              </w:rPr>
            </w:pPr>
            <w:r w:rsidRPr="00576034">
              <w:rPr>
                <w:rFonts w:ascii="Times New Roman" w:hAnsi="Times New Roman"/>
                <w:color w:val="auto"/>
                <w:szCs w:val="22"/>
              </w:rPr>
              <w:t xml:space="preserve">У 3.2.02 </w:t>
            </w:r>
          </w:p>
          <w:p w14:paraId="1F68569C" w14:textId="77777777" w:rsidR="00576034" w:rsidRPr="00576034" w:rsidRDefault="00576034" w:rsidP="00576034">
            <w:pPr>
              <w:suppressAutoHyphens/>
              <w:spacing w:after="0"/>
              <w:jc w:val="both"/>
              <w:rPr>
                <w:rFonts w:ascii="Times New Roman" w:hAnsi="Times New Roman"/>
                <w:color w:val="auto"/>
                <w:szCs w:val="22"/>
                <w:lang w:val="en-US"/>
              </w:rPr>
            </w:pPr>
            <w:r w:rsidRPr="00576034">
              <w:rPr>
                <w:rFonts w:ascii="Times New Roman" w:hAnsi="Times New Roman"/>
                <w:color w:val="auto"/>
                <w:szCs w:val="22"/>
              </w:rPr>
              <w:t>У 3.3.01</w:t>
            </w:r>
          </w:p>
          <w:p w14:paraId="00CF5DEA" w14:textId="77777777" w:rsidR="00576034" w:rsidRPr="00576034" w:rsidRDefault="00576034" w:rsidP="00576034">
            <w:pPr>
              <w:suppressAutoHyphens/>
              <w:spacing w:after="0"/>
              <w:jc w:val="both"/>
              <w:rPr>
                <w:rFonts w:ascii="Times New Roman" w:hAnsi="Times New Roman"/>
                <w:color w:val="auto"/>
                <w:szCs w:val="22"/>
                <w:lang w:val="en-US"/>
              </w:rPr>
            </w:pPr>
            <w:proofErr w:type="spellStart"/>
            <w:r w:rsidRPr="00576034">
              <w:rPr>
                <w:rFonts w:ascii="Times New Roman" w:hAnsi="Times New Roman"/>
                <w:bCs/>
                <w:iCs/>
                <w:color w:val="auto"/>
                <w:szCs w:val="22"/>
              </w:rPr>
              <w:t>Уо</w:t>
            </w:r>
            <w:proofErr w:type="spellEnd"/>
            <w:r w:rsidRPr="00576034">
              <w:rPr>
                <w:rFonts w:ascii="Times New Roman" w:hAnsi="Times New Roman"/>
                <w:bCs/>
                <w:iCs/>
                <w:color w:val="auto"/>
                <w:szCs w:val="22"/>
              </w:rPr>
              <w:t xml:space="preserve"> 01.08</w:t>
            </w:r>
          </w:p>
          <w:p w14:paraId="2E52992C" w14:textId="77777777" w:rsidR="00576034" w:rsidRPr="00576034" w:rsidRDefault="00576034" w:rsidP="00576034">
            <w:pPr>
              <w:suppressAutoHyphens/>
              <w:spacing w:after="0"/>
              <w:jc w:val="both"/>
              <w:rPr>
                <w:rFonts w:ascii="Times New Roman" w:hAnsi="Times New Roman"/>
                <w:color w:val="auto"/>
                <w:szCs w:val="22"/>
              </w:rPr>
            </w:pPr>
            <w:r w:rsidRPr="00576034">
              <w:rPr>
                <w:rFonts w:ascii="Times New Roman" w:hAnsi="Times New Roman"/>
                <w:color w:val="auto"/>
                <w:szCs w:val="22"/>
              </w:rPr>
              <w:t>З 3.2.01</w:t>
            </w:r>
          </w:p>
          <w:p w14:paraId="31CB0B8C" w14:textId="77777777" w:rsidR="00576034" w:rsidRPr="00576034" w:rsidRDefault="00576034" w:rsidP="00576034">
            <w:pPr>
              <w:suppressAutoHyphens/>
              <w:spacing w:after="0"/>
              <w:jc w:val="both"/>
              <w:rPr>
                <w:rFonts w:ascii="Times New Roman" w:hAnsi="Times New Roman"/>
                <w:color w:val="auto"/>
                <w:szCs w:val="22"/>
                <w:lang w:val="en-US"/>
              </w:rPr>
            </w:pPr>
            <w:proofErr w:type="spellStart"/>
            <w:r w:rsidRPr="00576034">
              <w:rPr>
                <w:rFonts w:ascii="Times New Roman" w:hAnsi="Times New Roman"/>
                <w:bCs/>
                <w:iCs/>
                <w:color w:val="auto"/>
                <w:szCs w:val="22"/>
              </w:rPr>
              <w:t>Зо</w:t>
            </w:r>
            <w:proofErr w:type="spellEnd"/>
            <w:r w:rsidRPr="00576034">
              <w:rPr>
                <w:rFonts w:ascii="Times New Roman" w:hAnsi="Times New Roman"/>
                <w:bCs/>
                <w:iCs/>
                <w:color w:val="auto"/>
                <w:szCs w:val="22"/>
              </w:rPr>
              <w:t xml:space="preserve"> 01.06</w:t>
            </w:r>
          </w:p>
          <w:p w14:paraId="5586C1AD" w14:textId="77777777" w:rsidR="00576034" w:rsidRPr="00576034" w:rsidRDefault="00576034" w:rsidP="00576034">
            <w:pPr>
              <w:suppressAutoHyphens/>
              <w:spacing w:after="0"/>
              <w:rPr>
                <w:rFonts w:ascii="Times New Roman" w:hAnsi="Times New Roman"/>
                <w:b/>
                <w:color w:val="auto"/>
                <w:szCs w:val="22"/>
                <w:highlight w:val="yellow"/>
              </w:rPr>
            </w:pPr>
          </w:p>
        </w:tc>
      </w:tr>
      <w:tr w:rsidR="00576034" w:rsidRPr="00576034" w14:paraId="1566B2A2" w14:textId="77777777" w:rsidTr="00D001A7">
        <w:trPr>
          <w:trHeight w:val="20"/>
        </w:trPr>
        <w:tc>
          <w:tcPr>
            <w:tcW w:w="782" w:type="pct"/>
            <w:vMerge/>
          </w:tcPr>
          <w:p w14:paraId="5F6270AC" w14:textId="77777777" w:rsidR="00576034" w:rsidRPr="00576034" w:rsidRDefault="00576034" w:rsidP="00576034">
            <w:pPr>
              <w:spacing w:after="0" w:line="240" w:lineRule="auto"/>
              <w:rPr>
                <w:rFonts w:ascii="Times New Roman" w:hAnsi="Times New Roman"/>
                <w:b/>
                <w:bCs/>
                <w:color w:val="auto"/>
                <w:szCs w:val="22"/>
                <w:highlight w:val="green"/>
              </w:rPr>
            </w:pPr>
          </w:p>
        </w:tc>
        <w:tc>
          <w:tcPr>
            <w:tcW w:w="2363" w:type="pct"/>
          </w:tcPr>
          <w:p w14:paraId="5E896D65" w14:textId="77777777" w:rsidR="00576034" w:rsidRPr="00576034" w:rsidRDefault="00576034" w:rsidP="00576034">
            <w:pPr>
              <w:suppressAutoHyphens/>
              <w:spacing w:after="0" w:line="240" w:lineRule="auto"/>
              <w:jc w:val="both"/>
              <w:rPr>
                <w:rFonts w:ascii="Times New Roman" w:hAnsi="Times New Roman"/>
                <w:b/>
                <w:color w:val="auto"/>
                <w:szCs w:val="22"/>
                <w:highlight w:val="green"/>
              </w:rPr>
            </w:pPr>
            <w:r w:rsidRPr="00576034">
              <w:rPr>
                <w:rFonts w:ascii="Times New Roman" w:hAnsi="Times New Roman"/>
                <w:b/>
                <w:bCs/>
                <w:color w:val="auto"/>
                <w:szCs w:val="22"/>
              </w:rPr>
              <w:t>В том числе практических занятий и лабораторных работ</w:t>
            </w:r>
          </w:p>
        </w:tc>
        <w:tc>
          <w:tcPr>
            <w:tcW w:w="625" w:type="pct"/>
          </w:tcPr>
          <w:p w14:paraId="59369FA5" w14:textId="77777777" w:rsidR="00576034" w:rsidRPr="00576034" w:rsidRDefault="00576034" w:rsidP="00576034">
            <w:pPr>
              <w:suppressAutoHyphens/>
              <w:spacing w:after="0"/>
              <w:rPr>
                <w:rFonts w:ascii="Times New Roman" w:hAnsi="Times New Roman"/>
                <w:b/>
                <w:bCs/>
                <w:color w:val="auto"/>
                <w:szCs w:val="22"/>
                <w:highlight w:val="cyan"/>
              </w:rPr>
            </w:pPr>
            <w:r w:rsidRPr="00576034">
              <w:rPr>
                <w:rFonts w:ascii="Times New Roman" w:hAnsi="Times New Roman"/>
                <w:b/>
                <w:bCs/>
                <w:szCs w:val="22"/>
              </w:rPr>
              <w:t>4</w:t>
            </w:r>
          </w:p>
        </w:tc>
        <w:tc>
          <w:tcPr>
            <w:tcW w:w="551" w:type="pct"/>
          </w:tcPr>
          <w:p w14:paraId="1F97629F" w14:textId="77777777" w:rsidR="00576034" w:rsidRPr="00576034" w:rsidRDefault="00576034" w:rsidP="00576034">
            <w:pPr>
              <w:suppressAutoHyphens/>
              <w:spacing w:after="0"/>
              <w:rPr>
                <w:rFonts w:ascii="Times New Roman" w:hAnsi="Times New Roman"/>
                <w:b/>
                <w:i/>
                <w:iCs/>
                <w:color w:val="auto"/>
                <w:szCs w:val="22"/>
                <w:highlight w:val="green"/>
              </w:rPr>
            </w:pPr>
          </w:p>
        </w:tc>
        <w:tc>
          <w:tcPr>
            <w:tcW w:w="679" w:type="pct"/>
          </w:tcPr>
          <w:p w14:paraId="0DAF33E6" w14:textId="77777777" w:rsidR="00576034" w:rsidRPr="00576034" w:rsidRDefault="00576034" w:rsidP="00576034">
            <w:pPr>
              <w:suppressAutoHyphens/>
              <w:spacing w:after="0"/>
              <w:rPr>
                <w:rFonts w:ascii="Times New Roman" w:hAnsi="Times New Roman"/>
                <w:b/>
                <w:i/>
                <w:iCs/>
                <w:color w:val="auto"/>
                <w:szCs w:val="22"/>
                <w:highlight w:val="green"/>
              </w:rPr>
            </w:pPr>
          </w:p>
        </w:tc>
      </w:tr>
      <w:tr w:rsidR="00576034" w:rsidRPr="00576034" w14:paraId="5B25B316" w14:textId="77777777" w:rsidTr="00D001A7">
        <w:trPr>
          <w:trHeight w:val="20"/>
        </w:trPr>
        <w:tc>
          <w:tcPr>
            <w:tcW w:w="782" w:type="pct"/>
            <w:vMerge/>
          </w:tcPr>
          <w:p w14:paraId="1FDFAD8C" w14:textId="77777777" w:rsidR="00576034" w:rsidRPr="00576034" w:rsidRDefault="00576034" w:rsidP="00576034">
            <w:pPr>
              <w:spacing w:after="0" w:line="240" w:lineRule="auto"/>
              <w:rPr>
                <w:rFonts w:ascii="Times New Roman" w:hAnsi="Times New Roman"/>
                <w:b/>
                <w:bCs/>
                <w:color w:val="auto"/>
                <w:szCs w:val="22"/>
                <w:highlight w:val="green"/>
              </w:rPr>
            </w:pPr>
          </w:p>
        </w:tc>
        <w:tc>
          <w:tcPr>
            <w:tcW w:w="2363" w:type="pct"/>
          </w:tcPr>
          <w:p w14:paraId="63118C47" w14:textId="77777777" w:rsidR="00576034" w:rsidRPr="00576034" w:rsidRDefault="00576034" w:rsidP="00576034">
            <w:pPr>
              <w:tabs>
                <w:tab w:val="left" w:pos="569"/>
              </w:tabs>
              <w:suppressAutoHyphens/>
              <w:spacing w:after="0" w:line="240" w:lineRule="auto"/>
              <w:ind w:right="57"/>
              <w:contextualSpacing/>
              <w:rPr>
                <w:rFonts w:ascii="Times New Roman" w:hAnsi="Times New Roman"/>
                <w:bCs/>
                <w:szCs w:val="22"/>
                <w:lang w:val="x-none"/>
              </w:rPr>
            </w:pPr>
            <w:r w:rsidRPr="00576034">
              <w:rPr>
                <w:rFonts w:ascii="Times New Roman" w:hAnsi="Times New Roman"/>
                <w:bCs/>
                <w:szCs w:val="22"/>
                <w:lang w:val="x-none" w:eastAsia="x-none"/>
              </w:rPr>
              <w:t xml:space="preserve"> </w:t>
            </w:r>
            <w:r w:rsidRPr="00576034">
              <w:rPr>
                <w:rFonts w:ascii="Times New Roman" w:hAnsi="Times New Roman"/>
                <w:bCs/>
                <w:szCs w:val="22"/>
                <w:lang w:eastAsia="x-none"/>
              </w:rPr>
              <w:t>7.  «</w:t>
            </w:r>
            <w:r w:rsidRPr="00576034">
              <w:rPr>
                <w:rFonts w:ascii="Times New Roman" w:hAnsi="Times New Roman"/>
                <w:color w:val="auto"/>
                <w:szCs w:val="22"/>
                <w:lang w:eastAsia="x-none"/>
              </w:rPr>
              <w:t>С</w:t>
            </w:r>
            <w:proofErr w:type="spellStart"/>
            <w:r w:rsidRPr="00576034">
              <w:rPr>
                <w:rFonts w:ascii="Times New Roman" w:hAnsi="Times New Roman"/>
                <w:color w:val="auto"/>
                <w:szCs w:val="22"/>
                <w:lang w:val="x-none" w:eastAsia="x-none"/>
              </w:rPr>
              <w:t>облюдение</w:t>
            </w:r>
            <w:proofErr w:type="spellEnd"/>
            <w:r w:rsidRPr="00576034">
              <w:rPr>
                <w:rFonts w:ascii="Times New Roman" w:hAnsi="Times New Roman"/>
                <w:color w:val="auto"/>
                <w:szCs w:val="22"/>
                <w:lang w:val="x-none" w:eastAsia="x-none"/>
              </w:rPr>
              <w:t xml:space="preserve"> режимов работы кабельных линий по токам нагрузки.</w:t>
            </w:r>
            <w:r w:rsidRPr="00576034">
              <w:rPr>
                <w:rFonts w:ascii="Times New Roman" w:hAnsi="Times New Roman"/>
                <w:bCs/>
                <w:szCs w:val="22"/>
              </w:rPr>
              <w:t>»</w:t>
            </w:r>
            <w:r w:rsidRPr="00576034">
              <w:rPr>
                <w:rFonts w:ascii="Times New Roman" w:hAnsi="Times New Roman"/>
                <w:bCs/>
                <w:szCs w:val="22"/>
                <w:lang w:val="x-none"/>
              </w:rPr>
              <w:t>.</w:t>
            </w:r>
          </w:p>
          <w:p w14:paraId="333F7761" w14:textId="77777777" w:rsidR="00576034" w:rsidRPr="00576034" w:rsidRDefault="00576034" w:rsidP="00576034">
            <w:pPr>
              <w:tabs>
                <w:tab w:val="left" w:pos="569"/>
              </w:tabs>
              <w:suppressAutoHyphens/>
              <w:spacing w:after="0" w:line="240" w:lineRule="auto"/>
              <w:ind w:left="56" w:right="57"/>
              <w:contextualSpacing/>
              <w:rPr>
                <w:rFonts w:ascii="Times New Roman" w:hAnsi="Times New Roman"/>
                <w:iCs/>
                <w:color w:val="auto"/>
                <w:szCs w:val="22"/>
                <w:highlight w:val="green"/>
                <w:lang w:eastAsia="x-none"/>
              </w:rPr>
            </w:pPr>
            <w:r w:rsidRPr="00576034">
              <w:rPr>
                <w:rFonts w:ascii="Times New Roman" w:hAnsi="Times New Roman"/>
                <w:bCs/>
                <w:szCs w:val="22"/>
                <w:lang w:eastAsia="x-none"/>
              </w:rPr>
              <w:t>8. «</w:t>
            </w:r>
            <w:r w:rsidRPr="00576034">
              <w:rPr>
                <w:rFonts w:ascii="Times New Roman" w:hAnsi="Times New Roman"/>
                <w:color w:val="auto"/>
                <w:szCs w:val="22"/>
                <w:lang w:val="x-none" w:eastAsia="x-none"/>
              </w:rPr>
              <w:t>Замер сопротивления изоляции силовых кабелей</w:t>
            </w:r>
            <w:r w:rsidRPr="00576034">
              <w:rPr>
                <w:rFonts w:ascii="Times New Roman" w:hAnsi="Times New Roman"/>
                <w:bCs/>
                <w:szCs w:val="22"/>
              </w:rPr>
              <w:t>»</w:t>
            </w:r>
            <w:r w:rsidRPr="00576034">
              <w:rPr>
                <w:rFonts w:ascii="Times New Roman" w:hAnsi="Times New Roman"/>
                <w:bCs/>
                <w:szCs w:val="22"/>
                <w:lang w:val="x-none"/>
              </w:rPr>
              <w:t>.</w:t>
            </w:r>
          </w:p>
        </w:tc>
        <w:tc>
          <w:tcPr>
            <w:tcW w:w="625" w:type="pct"/>
          </w:tcPr>
          <w:p w14:paraId="24D39A2F" w14:textId="77777777" w:rsidR="00576034" w:rsidRPr="00576034" w:rsidRDefault="00576034" w:rsidP="00576034">
            <w:pPr>
              <w:suppressAutoHyphens/>
              <w:spacing w:after="0"/>
              <w:rPr>
                <w:rFonts w:ascii="Times New Roman" w:hAnsi="Times New Roman"/>
                <w:bCs/>
                <w:i/>
                <w:szCs w:val="22"/>
              </w:rPr>
            </w:pPr>
            <w:r w:rsidRPr="00576034">
              <w:rPr>
                <w:rFonts w:ascii="Times New Roman" w:hAnsi="Times New Roman"/>
                <w:bCs/>
                <w:i/>
                <w:szCs w:val="22"/>
              </w:rPr>
              <w:t>2</w:t>
            </w:r>
          </w:p>
          <w:p w14:paraId="64CEBDA9" w14:textId="77777777" w:rsidR="00576034" w:rsidRPr="00576034" w:rsidRDefault="00576034" w:rsidP="00576034">
            <w:pPr>
              <w:suppressAutoHyphens/>
              <w:spacing w:after="0"/>
              <w:rPr>
                <w:rFonts w:ascii="Times New Roman" w:hAnsi="Times New Roman"/>
                <w:bCs/>
                <w:i/>
                <w:szCs w:val="22"/>
              </w:rPr>
            </w:pPr>
            <w:r w:rsidRPr="00576034">
              <w:rPr>
                <w:rFonts w:ascii="Times New Roman" w:hAnsi="Times New Roman"/>
                <w:bCs/>
                <w:i/>
                <w:szCs w:val="22"/>
              </w:rPr>
              <w:t>2</w:t>
            </w:r>
          </w:p>
          <w:p w14:paraId="6A4EEC43" w14:textId="77777777" w:rsidR="00576034" w:rsidRPr="00576034" w:rsidRDefault="00576034" w:rsidP="00576034">
            <w:pPr>
              <w:suppressAutoHyphens/>
              <w:spacing w:after="0"/>
              <w:rPr>
                <w:rFonts w:ascii="Times New Roman" w:hAnsi="Times New Roman"/>
                <w:bCs/>
                <w:i/>
                <w:color w:val="auto"/>
                <w:szCs w:val="22"/>
                <w:highlight w:val="red"/>
              </w:rPr>
            </w:pPr>
          </w:p>
        </w:tc>
        <w:tc>
          <w:tcPr>
            <w:tcW w:w="551" w:type="pct"/>
          </w:tcPr>
          <w:p w14:paraId="70CAA772" w14:textId="77777777" w:rsidR="00576034" w:rsidRPr="00576034" w:rsidRDefault="00576034" w:rsidP="00576034">
            <w:pPr>
              <w:suppressAutoHyphens/>
              <w:spacing w:after="0" w:line="240" w:lineRule="auto"/>
              <w:rPr>
                <w:rFonts w:ascii="Times New Roman" w:hAnsi="Times New Roman"/>
                <w:b/>
                <w:szCs w:val="22"/>
              </w:rPr>
            </w:pPr>
            <w:r w:rsidRPr="00576034">
              <w:rPr>
                <w:rFonts w:ascii="Times New Roman" w:hAnsi="Times New Roman"/>
                <w:b/>
                <w:szCs w:val="22"/>
              </w:rPr>
              <w:t>ПК 3.1, ПК 3.2, ПК 3.3</w:t>
            </w:r>
          </w:p>
          <w:p w14:paraId="2986A9D7" w14:textId="77777777" w:rsidR="00576034" w:rsidRPr="00576034" w:rsidRDefault="00576034" w:rsidP="00576034">
            <w:pPr>
              <w:suppressAutoHyphens/>
              <w:spacing w:after="0"/>
              <w:rPr>
                <w:rFonts w:ascii="Times New Roman" w:hAnsi="Times New Roman"/>
                <w:b/>
                <w:color w:val="auto"/>
                <w:szCs w:val="22"/>
                <w:highlight w:val="green"/>
              </w:rPr>
            </w:pPr>
          </w:p>
        </w:tc>
        <w:tc>
          <w:tcPr>
            <w:tcW w:w="679" w:type="pct"/>
          </w:tcPr>
          <w:p w14:paraId="2E2E6676" w14:textId="77777777" w:rsidR="00576034" w:rsidRPr="00576034" w:rsidRDefault="00576034" w:rsidP="00576034">
            <w:pPr>
              <w:suppressAutoHyphens/>
              <w:spacing w:after="0"/>
              <w:jc w:val="both"/>
              <w:rPr>
                <w:rFonts w:ascii="Times New Roman" w:hAnsi="Times New Roman"/>
                <w:color w:val="auto"/>
                <w:szCs w:val="22"/>
                <w:lang w:val="en-US"/>
              </w:rPr>
            </w:pPr>
            <w:r w:rsidRPr="00576034">
              <w:rPr>
                <w:rFonts w:ascii="Times New Roman" w:hAnsi="Times New Roman"/>
                <w:bCs/>
                <w:color w:val="auto"/>
                <w:szCs w:val="22"/>
              </w:rPr>
              <w:t xml:space="preserve">Н </w:t>
            </w:r>
            <w:r w:rsidRPr="00576034">
              <w:rPr>
                <w:rFonts w:ascii="Times New Roman" w:hAnsi="Times New Roman"/>
                <w:color w:val="auto"/>
                <w:szCs w:val="22"/>
              </w:rPr>
              <w:t xml:space="preserve">3.1.01 </w:t>
            </w:r>
          </w:p>
          <w:p w14:paraId="451D900A" w14:textId="77777777" w:rsidR="00576034" w:rsidRPr="00576034" w:rsidRDefault="00576034" w:rsidP="00576034">
            <w:pPr>
              <w:suppressAutoHyphens/>
              <w:spacing w:after="0"/>
              <w:jc w:val="both"/>
              <w:rPr>
                <w:rFonts w:ascii="Times New Roman" w:hAnsi="Times New Roman"/>
                <w:color w:val="auto"/>
                <w:szCs w:val="22"/>
                <w:lang w:val="en-US"/>
              </w:rPr>
            </w:pPr>
            <w:r w:rsidRPr="00576034">
              <w:rPr>
                <w:rFonts w:ascii="Times New Roman" w:hAnsi="Times New Roman"/>
                <w:color w:val="auto"/>
                <w:szCs w:val="22"/>
              </w:rPr>
              <w:t>У 3.2.02</w:t>
            </w:r>
          </w:p>
          <w:p w14:paraId="1A2B9AF0" w14:textId="77777777" w:rsidR="00576034" w:rsidRPr="00576034" w:rsidRDefault="00576034" w:rsidP="00576034">
            <w:pPr>
              <w:suppressAutoHyphens/>
              <w:spacing w:after="0"/>
              <w:jc w:val="both"/>
              <w:rPr>
                <w:rFonts w:ascii="Times New Roman" w:hAnsi="Times New Roman"/>
                <w:color w:val="auto"/>
                <w:szCs w:val="22"/>
              </w:rPr>
            </w:pPr>
            <w:r w:rsidRPr="00576034">
              <w:rPr>
                <w:rFonts w:ascii="Times New Roman" w:hAnsi="Times New Roman"/>
                <w:color w:val="auto"/>
                <w:szCs w:val="22"/>
              </w:rPr>
              <w:t>У 3.3.01</w:t>
            </w:r>
          </w:p>
          <w:p w14:paraId="15E3B1B9" w14:textId="77777777" w:rsidR="00576034" w:rsidRPr="00576034" w:rsidRDefault="00576034" w:rsidP="00576034">
            <w:pPr>
              <w:suppressAutoHyphens/>
              <w:spacing w:after="0"/>
              <w:jc w:val="both"/>
              <w:rPr>
                <w:rFonts w:ascii="Times New Roman" w:hAnsi="Times New Roman"/>
                <w:color w:val="auto"/>
                <w:szCs w:val="22"/>
              </w:rPr>
            </w:pPr>
            <w:r w:rsidRPr="00576034">
              <w:rPr>
                <w:rFonts w:ascii="Times New Roman" w:hAnsi="Times New Roman"/>
                <w:color w:val="auto"/>
                <w:szCs w:val="22"/>
              </w:rPr>
              <w:t>З 3.2.01</w:t>
            </w:r>
          </w:p>
        </w:tc>
      </w:tr>
      <w:tr w:rsidR="00576034" w:rsidRPr="00576034" w14:paraId="0971F888" w14:textId="77777777" w:rsidTr="00D001A7">
        <w:trPr>
          <w:trHeight w:val="20"/>
        </w:trPr>
        <w:tc>
          <w:tcPr>
            <w:tcW w:w="782" w:type="pct"/>
            <w:vMerge w:val="restart"/>
          </w:tcPr>
          <w:p w14:paraId="50544BA0" w14:textId="77777777" w:rsidR="00576034" w:rsidRPr="00576034" w:rsidRDefault="00576034" w:rsidP="00576034">
            <w:pPr>
              <w:spacing w:after="0" w:line="240" w:lineRule="auto"/>
              <w:rPr>
                <w:rFonts w:ascii="Times New Roman" w:eastAsia="Calibri" w:hAnsi="Times New Roman"/>
                <w:b/>
                <w:bCs/>
                <w:szCs w:val="22"/>
              </w:rPr>
            </w:pPr>
            <w:r w:rsidRPr="00576034">
              <w:rPr>
                <w:rFonts w:ascii="Times New Roman" w:eastAsia="Calibri" w:hAnsi="Times New Roman"/>
                <w:b/>
                <w:bCs/>
                <w:szCs w:val="22"/>
              </w:rPr>
              <w:t>Тема 1.5</w:t>
            </w:r>
          </w:p>
          <w:p w14:paraId="4CE623E6" w14:textId="1EAF4752" w:rsidR="00576034" w:rsidRPr="00576034" w:rsidRDefault="00576034" w:rsidP="00576034">
            <w:pPr>
              <w:spacing w:after="0" w:line="240" w:lineRule="auto"/>
              <w:rPr>
                <w:rFonts w:ascii="Times New Roman" w:hAnsi="Times New Roman"/>
                <w:b/>
                <w:bCs/>
                <w:color w:val="auto"/>
                <w:szCs w:val="22"/>
                <w:highlight w:val="green"/>
              </w:rPr>
            </w:pPr>
            <w:r w:rsidRPr="00576034">
              <w:rPr>
                <w:rFonts w:ascii="Times New Roman" w:hAnsi="Times New Roman"/>
                <w:b/>
                <w:bCs/>
                <w:color w:val="auto"/>
                <w:szCs w:val="22"/>
              </w:rPr>
              <w:t xml:space="preserve">Организация и технология проверки </w:t>
            </w:r>
            <w:r w:rsidRPr="00576034">
              <w:rPr>
                <w:rFonts w:ascii="Times New Roman" w:hAnsi="Times New Roman"/>
                <w:b/>
                <w:bCs/>
                <w:color w:val="auto"/>
                <w:szCs w:val="22"/>
              </w:rPr>
              <w:lastRenderedPageBreak/>
              <w:t>воздушных линий электропереда</w:t>
            </w:r>
            <w:r w:rsidR="00D37B78">
              <w:rPr>
                <w:rFonts w:ascii="Times New Roman" w:hAnsi="Times New Roman"/>
                <w:b/>
                <w:bCs/>
                <w:color w:val="auto"/>
                <w:szCs w:val="22"/>
              </w:rPr>
              <w:t>ч</w:t>
            </w:r>
          </w:p>
        </w:tc>
        <w:tc>
          <w:tcPr>
            <w:tcW w:w="2363" w:type="pct"/>
          </w:tcPr>
          <w:p w14:paraId="33FC022D" w14:textId="77777777" w:rsidR="00576034" w:rsidRPr="00576034" w:rsidRDefault="00576034" w:rsidP="00576034">
            <w:pPr>
              <w:tabs>
                <w:tab w:val="left" w:pos="569"/>
              </w:tabs>
              <w:suppressAutoHyphens/>
              <w:spacing w:after="0" w:line="240" w:lineRule="auto"/>
              <w:ind w:left="56" w:right="57"/>
              <w:contextualSpacing/>
              <w:rPr>
                <w:rFonts w:ascii="Times New Roman" w:hAnsi="Times New Roman"/>
                <w:bCs/>
                <w:szCs w:val="22"/>
                <w:lang w:val="x-none" w:eastAsia="x-none"/>
              </w:rPr>
            </w:pPr>
            <w:r w:rsidRPr="00576034">
              <w:rPr>
                <w:rFonts w:ascii="Times New Roman" w:hAnsi="Times New Roman"/>
                <w:b/>
                <w:bCs/>
                <w:color w:val="auto"/>
                <w:szCs w:val="22"/>
                <w:lang w:val="x-none" w:eastAsia="x-none"/>
              </w:rPr>
              <w:lastRenderedPageBreak/>
              <w:t xml:space="preserve">Содержание </w:t>
            </w:r>
          </w:p>
        </w:tc>
        <w:tc>
          <w:tcPr>
            <w:tcW w:w="625" w:type="pct"/>
            <w:vMerge w:val="restart"/>
          </w:tcPr>
          <w:p w14:paraId="65EC4718" w14:textId="77777777" w:rsidR="00576034" w:rsidRPr="00576034" w:rsidRDefault="00576034" w:rsidP="00576034">
            <w:pPr>
              <w:suppressAutoHyphens/>
              <w:spacing w:after="0"/>
              <w:rPr>
                <w:rFonts w:ascii="Times New Roman" w:hAnsi="Times New Roman"/>
                <w:bCs/>
                <w:i/>
                <w:szCs w:val="22"/>
              </w:rPr>
            </w:pPr>
            <w:r w:rsidRPr="00576034">
              <w:rPr>
                <w:rFonts w:ascii="Times New Roman" w:hAnsi="Times New Roman"/>
                <w:bCs/>
                <w:i/>
                <w:szCs w:val="22"/>
              </w:rPr>
              <w:t>4</w:t>
            </w:r>
          </w:p>
        </w:tc>
        <w:tc>
          <w:tcPr>
            <w:tcW w:w="551" w:type="pct"/>
          </w:tcPr>
          <w:p w14:paraId="34706040" w14:textId="77777777" w:rsidR="00576034" w:rsidRPr="00576034" w:rsidRDefault="00576034" w:rsidP="00576034">
            <w:pPr>
              <w:spacing w:after="0" w:line="240" w:lineRule="auto"/>
              <w:rPr>
                <w:rFonts w:ascii="Times New Roman" w:hAnsi="Times New Roman"/>
                <w:b/>
                <w:bCs/>
                <w:color w:val="auto"/>
                <w:szCs w:val="22"/>
                <w:highlight w:val="yellow"/>
              </w:rPr>
            </w:pPr>
          </w:p>
        </w:tc>
        <w:tc>
          <w:tcPr>
            <w:tcW w:w="679" w:type="pct"/>
          </w:tcPr>
          <w:p w14:paraId="56294CBE" w14:textId="77777777" w:rsidR="00576034" w:rsidRPr="00576034" w:rsidRDefault="00576034" w:rsidP="00576034">
            <w:pPr>
              <w:suppressAutoHyphens/>
              <w:spacing w:after="0"/>
              <w:rPr>
                <w:rFonts w:ascii="Times New Roman" w:hAnsi="Times New Roman"/>
                <w:bCs/>
                <w:color w:val="auto"/>
                <w:szCs w:val="22"/>
              </w:rPr>
            </w:pPr>
          </w:p>
        </w:tc>
      </w:tr>
      <w:tr w:rsidR="00576034" w:rsidRPr="00576034" w14:paraId="6AF010DD" w14:textId="77777777" w:rsidTr="00D001A7">
        <w:trPr>
          <w:trHeight w:val="20"/>
        </w:trPr>
        <w:tc>
          <w:tcPr>
            <w:tcW w:w="782" w:type="pct"/>
            <w:vMerge/>
          </w:tcPr>
          <w:p w14:paraId="74583545" w14:textId="77777777" w:rsidR="00576034" w:rsidRPr="00576034" w:rsidRDefault="00576034" w:rsidP="00576034">
            <w:pPr>
              <w:spacing w:after="0" w:line="240" w:lineRule="auto"/>
              <w:rPr>
                <w:rFonts w:ascii="Times New Roman" w:hAnsi="Times New Roman"/>
                <w:b/>
                <w:bCs/>
                <w:color w:val="auto"/>
                <w:szCs w:val="22"/>
                <w:highlight w:val="green"/>
              </w:rPr>
            </w:pPr>
          </w:p>
        </w:tc>
        <w:tc>
          <w:tcPr>
            <w:tcW w:w="2363" w:type="pct"/>
          </w:tcPr>
          <w:p w14:paraId="77009D49" w14:textId="77777777" w:rsidR="00576034" w:rsidRPr="00576034" w:rsidRDefault="00576034" w:rsidP="00576034">
            <w:pPr>
              <w:tabs>
                <w:tab w:val="left" w:pos="569"/>
              </w:tabs>
              <w:suppressAutoHyphens/>
              <w:spacing w:after="0" w:line="240" w:lineRule="auto"/>
              <w:ind w:left="56" w:right="57"/>
              <w:contextualSpacing/>
              <w:rPr>
                <w:rFonts w:ascii="Times New Roman" w:hAnsi="Times New Roman"/>
                <w:bCs/>
                <w:szCs w:val="22"/>
                <w:lang w:eastAsia="x-none"/>
              </w:rPr>
            </w:pPr>
            <w:r w:rsidRPr="00576034">
              <w:rPr>
                <w:rFonts w:ascii="Times New Roman" w:hAnsi="Times New Roman"/>
                <w:color w:val="auto"/>
                <w:szCs w:val="22"/>
                <w:lang w:val="x-none" w:eastAsia="x-none"/>
              </w:rPr>
              <w:t>Общие сведения. Приемка линий электропередач в эксплуатацию</w:t>
            </w:r>
            <w:r w:rsidRPr="00576034">
              <w:rPr>
                <w:rFonts w:ascii="Times New Roman" w:hAnsi="Times New Roman"/>
                <w:color w:val="auto"/>
                <w:szCs w:val="22"/>
                <w:lang w:eastAsia="x-none"/>
              </w:rPr>
              <w:t xml:space="preserve">; </w:t>
            </w:r>
            <w:r w:rsidRPr="00576034">
              <w:rPr>
                <w:rFonts w:ascii="Times New Roman" w:hAnsi="Times New Roman"/>
                <w:color w:val="auto"/>
                <w:szCs w:val="22"/>
                <w:lang w:val="x-none" w:eastAsia="x-none"/>
              </w:rPr>
              <w:t>Измерения и проверки на линия</w:t>
            </w:r>
          </w:p>
        </w:tc>
        <w:tc>
          <w:tcPr>
            <w:tcW w:w="625" w:type="pct"/>
            <w:vMerge/>
          </w:tcPr>
          <w:p w14:paraId="6D9EF839" w14:textId="77777777" w:rsidR="00576034" w:rsidRPr="00576034" w:rsidRDefault="00576034" w:rsidP="00576034">
            <w:pPr>
              <w:suppressAutoHyphens/>
              <w:spacing w:after="0"/>
              <w:rPr>
                <w:rFonts w:ascii="Times New Roman" w:hAnsi="Times New Roman"/>
                <w:bCs/>
                <w:szCs w:val="22"/>
              </w:rPr>
            </w:pPr>
          </w:p>
        </w:tc>
        <w:tc>
          <w:tcPr>
            <w:tcW w:w="551" w:type="pct"/>
          </w:tcPr>
          <w:p w14:paraId="06A5828B" w14:textId="77777777" w:rsidR="00576034" w:rsidRPr="00576034" w:rsidRDefault="00576034" w:rsidP="00576034">
            <w:pPr>
              <w:suppressAutoHyphens/>
              <w:spacing w:after="0" w:line="240" w:lineRule="auto"/>
              <w:rPr>
                <w:rFonts w:ascii="Times New Roman" w:hAnsi="Times New Roman"/>
                <w:b/>
                <w:szCs w:val="22"/>
              </w:rPr>
            </w:pPr>
            <w:r w:rsidRPr="00576034">
              <w:rPr>
                <w:rFonts w:ascii="Times New Roman" w:hAnsi="Times New Roman"/>
                <w:b/>
                <w:szCs w:val="22"/>
              </w:rPr>
              <w:t>ПК 3.1, ПК 3.2, ПК 3.3</w:t>
            </w:r>
          </w:p>
          <w:p w14:paraId="168DCE43" w14:textId="77777777" w:rsidR="00576034" w:rsidRPr="00576034" w:rsidRDefault="00576034" w:rsidP="00576034">
            <w:pPr>
              <w:spacing w:after="0" w:line="240" w:lineRule="auto"/>
              <w:rPr>
                <w:rFonts w:ascii="Times New Roman" w:hAnsi="Times New Roman"/>
                <w:b/>
                <w:bCs/>
                <w:color w:val="auto"/>
                <w:szCs w:val="22"/>
              </w:rPr>
            </w:pPr>
            <w:r w:rsidRPr="00576034">
              <w:rPr>
                <w:rFonts w:ascii="Times New Roman" w:hAnsi="Times New Roman"/>
                <w:b/>
                <w:bCs/>
                <w:color w:val="auto"/>
                <w:szCs w:val="22"/>
              </w:rPr>
              <w:t>ОК 03</w:t>
            </w:r>
          </w:p>
          <w:p w14:paraId="592EA9EB" w14:textId="77777777" w:rsidR="00576034" w:rsidRPr="00576034" w:rsidRDefault="00576034" w:rsidP="00576034">
            <w:pPr>
              <w:spacing w:after="0" w:line="240" w:lineRule="auto"/>
              <w:rPr>
                <w:rFonts w:ascii="Times New Roman" w:hAnsi="Times New Roman"/>
                <w:b/>
                <w:bCs/>
                <w:color w:val="auto"/>
                <w:szCs w:val="22"/>
                <w:highlight w:val="yellow"/>
              </w:rPr>
            </w:pPr>
            <w:r w:rsidRPr="00576034">
              <w:rPr>
                <w:rFonts w:ascii="Times New Roman" w:hAnsi="Times New Roman"/>
                <w:b/>
                <w:bCs/>
                <w:color w:val="auto"/>
                <w:szCs w:val="22"/>
              </w:rPr>
              <w:t>КК 2</w:t>
            </w:r>
          </w:p>
        </w:tc>
        <w:tc>
          <w:tcPr>
            <w:tcW w:w="679" w:type="pct"/>
          </w:tcPr>
          <w:p w14:paraId="6E398472" w14:textId="77777777" w:rsidR="00576034" w:rsidRPr="00576034" w:rsidRDefault="00576034" w:rsidP="00576034">
            <w:pPr>
              <w:suppressAutoHyphens/>
              <w:spacing w:after="0"/>
              <w:jc w:val="both"/>
              <w:rPr>
                <w:rFonts w:ascii="Times New Roman" w:hAnsi="Times New Roman"/>
                <w:color w:val="auto"/>
                <w:szCs w:val="22"/>
                <w:lang w:val="en-US" w:eastAsia="en-US"/>
              </w:rPr>
            </w:pPr>
            <w:r w:rsidRPr="00576034">
              <w:rPr>
                <w:rFonts w:ascii="Times New Roman" w:hAnsi="Times New Roman"/>
                <w:bCs/>
                <w:color w:val="auto"/>
                <w:szCs w:val="22"/>
              </w:rPr>
              <w:t xml:space="preserve">Н </w:t>
            </w:r>
            <w:r w:rsidRPr="00576034">
              <w:rPr>
                <w:rFonts w:ascii="Times New Roman" w:hAnsi="Times New Roman"/>
                <w:color w:val="auto"/>
                <w:szCs w:val="22"/>
              </w:rPr>
              <w:t>3.2.01</w:t>
            </w:r>
            <w:r w:rsidRPr="00576034">
              <w:rPr>
                <w:rFonts w:ascii="Times New Roman" w:hAnsi="Times New Roman"/>
                <w:color w:val="auto"/>
                <w:szCs w:val="22"/>
                <w:lang w:eastAsia="en-US"/>
              </w:rPr>
              <w:t xml:space="preserve"> </w:t>
            </w:r>
          </w:p>
          <w:p w14:paraId="2F9AEEB8" w14:textId="77777777" w:rsidR="00576034" w:rsidRPr="00576034" w:rsidRDefault="00576034" w:rsidP="00576034">
            <w:pPr>
              <w:suppressAutoHyphens/>
              <w:spacing w:after="0"/>
              <w:jc w:val="both"/>
              <w:rPr>
                <w:rFonts w:ascii="Times New Roman" w:hAnsi="Times New Roman"/>
                <w:color w:val="auto"/>
                <w:szCs w:val="22"/>
                <w:lang w:val="en-US" w:eastAsia="en-US"/>
              </w:rPr>
            </w:pPr>
            <w:r w:rsidRPr="00576034">
              <w:rPr>
                <w:rFonts w:ascii="Times New Roman" w:hAnsi="Times New Roman"/>
                <w:color w:val="auto"/>
                <w:szCs w:val="22"/>
                <w:lang w:eastAsia="en-US"/>
              </w:rPr>
              <w:t>У 3.2.01</w:t>
            </w:r>
          </w:p>
          <w:p w14:paraId="65C4D27F" w14:textId="77777777" w:rsidR="00576034" w:rsidRPr="00576034" w:rsidRDefault="00576034" w:rsidP="00576034">
            <w:pPr>
              <w:suppressAutoHyphens/>
              <w:spacing w:after="0"/>
              <w:jc w:val="both"/>
              <w:rPr>
                <w:rFonts w:ascii="Times New Roman" w:hAnsi="Times New Roman"/>
                <w:color w:val="auto"/>
                <w:szCs w:val="22"/>
                <w:lang w:val="en-US"/>
              </w:rPr>
            </w:pPr>
            <w:r w:rsidRPr="00576034">
              <w:rPr>
                <w:rFonts w:ascii="Times New Roman" w:hAnsi="Times New Roman"/>
                <w:color w:val="auto"/>
                <w:szCs w:val="22"/>
                <w:lang w:eastAsia="en-US"/>
              </w:rPr>
              <w:t xml:space="preserve"> </w:t>
            </w:r>
            <w:r w:rsidRPr="00576034">
              <w:rPr>
                <w:rFonts w:ascii="Times New Roman" w:hAnsi="Times New Roman"/>
                <w:color w:val="auto"/>
                <w:szCs w:val="22"/>
              </w:rPr>
              <w:t>У 3.3.01</w:t>
            </w:r>
          </w:p>
          <w:p w14:paraId="4ACC412E" w14:textId="77777777" w:rsidR="00576034" w:rsidRPr="00576034" w:rsidRDefault="00576034" w:rsidP="00576034">
            <w:pPr>
              <w:suppressAutoHyphens/>
              <w:spacing w:after="0"/>
              <w:jc w:val="both"/>
              <w:rPr>
                <w:rFonts w:ascii="Times New Roman" w:hAnsi="Times New Roman"/>
                <w:color w:val="auto"/>
                <w:szCs w:val="22"/>
                <w:lang w:val="en-US" w:eastAsia="en-US"/>
              </w:rPr>
            </w:pPr>
            <w:proofErr w:type="spellStart"/>
            <w:r w:rsidRPr="00576034">
              <w:rPr>
                <w:rFonts w:ascii="Times New Roman" w:hAnsi="Times New Roman"/>
                <w:bCs/>
                <w:iCs/>
                <w:color w:val="auto"/>
                <w:szCs w:val="22"/>
              </w:rPr>
              <w:t>Уо</w:t>
            </w:r>
            <w:proofErr w:type="spellEnd"/>
            <w:r w:rsidRPr="00576034">
              <w:rPr>
                <w:rFonts w:ascii="Times New Roman" w:hAnsi="Times New Roman"/>
                <w:bCs/>
                <w:iCs/>
                <w:color w:val="auto"/>
                <w:szCs w:val="22"/>
              </w:rPr>
              <w:t xml:space="preserve"> 03.07</w:t>
            </w:r>
          </w:p>
          <w:p w14:paraId="18ED62E5" w14:textId="77777777" w:rsidR="00576034" w:rsidRPr="00576034" w:rsidRDefault="00576034" w:rsidP="00576034">
            <w:pPr>
              <w:suppressAutoHyphens/>
              <w:spacing w:after="0"/>
              <w:jc w:val="both"/>
              <w:rPr>
                <w:rFonts w:ascii="Times New Roman" w:hAnsi="Times New Roman"/>
                <w:color w:val="auto"/>
                <w:szCs w:val="22"/>
              </w:rPr>
            </w:pPr>
            <w:r w:rsidRPr="00576034">
              <w:rPr>
                <w:rFonts w:ascii="Times New Roman" w:hAnsi="Times New Roman"/>
                <w:color w:val="auto"/>
                <w:szCs w:val="22"/>
              </w:rPr>
              <w:lastRenderedPageBreak/>
              <w:t>З 3.1.01</w:t>
            </w:r>
          </w:p>
          <w:p w14:paraId="65F7B538" w14:textId="77777777" w:rsidR="00576034" w:rsidRPr="00576034" w:rsidRDefault="00576034" w:rsidP="00576034">
            <w:pPr>
              <w:suppressAutoHyphens/>
              <w:spacing w:after="0"/>
              <w:rPr>
                <w:rFonts w:ascii="Times New Roman" w:hAnsi="Times New Roman"/>
                <w:bCs/>
                <w:color w:val="auto"/>
                <w:szCs w:val="22"/>
              </w:rPr>
            </w:pPr>
          </w:p>
        </w:tc>
      </w:tr>
      <w:tr w:rsidR="00576034" w:rsidRPr="00576034" w14:paraId="04F6AAAE" w14:textId="77777777" w:rsidTr="00D001A7">
        <w:trPr>
          <w:trHeight w:val="20"/>
        </w:trPr>
        <w:tc>
          <w:tcPr>
            <w:tcW w:w="782" w:type="pct"/>
            <w:vMerge/>
          </w:tcPr>
          <w:p w14:paraId="16C3E13A" w14:textId="77777777" w:rsidR="00576034" w:rsidRPr="00576034" w:rsidRDefault="00576034" w:rsidP="00576034">
            <w:pPr>
              <w:spacing w:after="0" w:line="240" w:lineRule="auto"/>
              <w:rPr>
                <w:rFonts w:ascii="Times New Roman" w:hAnsi="Times New Roman"/>
                <w:b/>
                <w:bCs/>
                <w:color w:val="auto"/>
                <w:szCs w:val="22"/>
                <w:highlight w:val="green"/>
              </w:rPr>
            </w:pPr>
          </w:p>
        </w:tc>
        <w:tc>
          <w:tcPr>
            <w:tcW w:w="2363" w:type="pct"/>
          </w:tcPr>
          <w:p w14:paraId="73A43A1F" w14:textId="77777777" w:rsidR="00576034" w:rsidRPr="00576034" w:rsidRDefault="00576034" w:rsidP="00576034">
            <w:pPr>
              <w:tabs>
                <w:tab w:val="left" w:pos="569"/>
              </w:tabs>
              <w:suppressAutoHyphens/>
              <w:spacing w:after="0" w:line="240" w:lineRule="auto"/>
              <w:ind w:left="56" w:right="57"/>
              <w:contextualSpacing/>
              <w:rPr>
                <w:rFonts w:ascii="Times New Roman" w:hAnsi="Times New Roman"/>
                <w:bCs/>
                <w:szCs w:val="22"/>
                <w:lang w:val="x-none" w:eastAsia="x-none"/>
              </w:rPr>
            </w:pPr>
            <w:r w:rsidRPr="00576034">
              <w:rPr>
                <w:rFonts w:ascii="Times New Roman" w:hAnsi="Times New Roman"/>
                <w:b/>
                <w:bCs/>
                <w:color w:val="auto"/>
                <w:szCs w:val="22"/>
                <w:lang w:val="x-none" w:eastAsia="x-none"/>
              </w:rPr>
              <w:t>В том числе практических занятий и лабораторных работ</w:t>
            </w:r>
          </w:p>
        </w:tc>
        <w:tc>
          <w:tcPr>
            <w:tcW w:w="625" w:type="pct"/>
          </w:tcPr>
          <w:p w14:paraId="7E569F1C" w14:textId="77777777" w:rsidR="00576034" w:rsidRPr="00576034" w:rsidRDefault="00576034" w:rsidP="00576034">
            <w:pPr>
              <w:suppressAutoHyphens/>
              <w:spacing w:after="0"/>
              <w:rPr>
                <w:rFonts w:ascii="Times New Roman" w:hAnsi="Times New Roman"/>
                <w:b/>
                <w:bCs/>
                <w:szCs w:val="22"/>
              </w:rPr>
            </w:pPr>
            <w:r w:rsidRPr="00576034">
              <w:rPr>
                <w:rFonts w:ascii="Times New Roman" w:hAnsi="Times New Roman"/>
                <w:b/>
                <w:bCs/>
                <w:szCs w:val="22"/>
              </w:rPr>
              <w:t>4</w:t>
            </w:r>
          </w:p>
        </w:tc>
        <w:tc>
          <w:tcPr>
            <w:tcW w:w="551" w:type="pct"/>
          </w:tcPr>
          <w:p w14:paraId="5C22EC15" w14:textId="77777777" w:rsidR="00576034" w:rsidRPr="00576034" w:rsidRDefault="00576034" w:rsidP="00576034">
            <w:pPr>
              <w:spacing w:after="0" w:line="240" w:lineRule="auto"/>
              <w:rPr>
                <w:rFonts w:ascii="Times New Roman" w:hAnsi="Times New Roman"/>
                <w:bCs/>
                <w:color w:val="auto"/>
                <w:szCs w:val="22"/>
                <w:highlight w:val="yellow"/>
              </w:rPr>
            </w:pPr>
          </w:p>
        </w:tc>
        <w:tc>
          <w:tcPr>
            <w:tcW w:w="679" w:type="pct"/>
          </w:tcPr>
          <w:p w14:paraId="42C7C5A9" w14:textId="77777777" w:rsidR="00576034" w:rsidRPr="00576034" w:rsidRDefault="00576034" w:rsidP="00576034">
            <w:pPr>
              <w:suppressAutoHyphens/>
              <w:spacing w:after="0"/>
              <w:rPr>
                <w:rFonts w:ascii="Times New Roman" w:hAnsi="Times New Roman"/>
                <w:bCs/>
                <w:color w:val="auto"/>
                <w:szCs w:val="22"/>
              </w:rPr>
            </w:pPr>
          </w:p>
        </w:tc>
      </w:tr>
      <w:tr w:rsidR="00576034" w:rsidRPr="00576034" w14:paraId="79461E2E" w14:textId="77777777" w:rsidTr="00D001A7">
        <w:trPr>
          <w:trHeight w:val="20"/>
        </w:trPr>
        <w:tc>
          <w:tcPr>
            <w:tcW w:w="782" w:type="pct"/>
            <w:vMerge/>
          </w:tcPr>
          <w:p w14:paraId="05FE973A" w14:textId="77777777" w:rsidR="00576034" w:rsidRPr="00576034" w:rsidRDefault="00576034" w:rsidP="00576034">
            <w:pPr>
              <w:spacing w:after="0" w:line="240" w:lineRule="auto"/>
              <w:rPr>
                <w:rFonts w:ascii="Times New Roman" w:hAnsi="Times New Roman"/>
                <w:b/>
                <w:bCs/>
                <w:color w:val="auto"/>
                <w:szCs w:val="22"/>
                <w:highlight w:val="green"/>
              </w:rPr>
            </w:pPr>
          </w:p>
        </w:tc>
        <w:tc>
          <w:tcPr>
            <w:tcW w:w="2363" w:type="pct"/>
          </w:tcPr>
          <w:p w14:paraId="12FC4086" w14:textId="77777777" w:rsidR="00576034" w:rsidRPr="00576034" w:rsidRDefault="00576034" w:rsidP="00576034">
            <w:pPr>
              <w:tabs>
                <w:tab w:val="left" w:pos="569"/>
              </w:tabs>
              <w:suppressAutoHyphens/>
              <w:spacing w:after="0" w:line="240" w:lineRule="auto"/>
              <w:ind w:right="57"/>
              <w:contextualSpacing/>
              <w:rPr>
                <w:rFonts w:ascii="Times New Roman" w:hAnsi="Times New Roman"/>
                <w:bCs/>
                <w:szCs w:val="22"/>
                <w:lang w:val="x-none"/>
              </w:rPr>
            </w:pPr>
            <w:r w:rsidRPr="00576034">
              <w:rPr>
                <w:rFonts w:ascii="Times New Roman" w:hAnsi="Times New Roman"/>
                <w:bCs/>
                <w:szCs w:val="22"/>
                <w:lang w:eastAsia="x-none"/>
              </w:rPr>
              <w:t xml:space="preserve"> 9. «</w:t>
            </w:r>
            <w:r w:rsidRPr="00576034">
              <w:rPr>
                <w:rFonts w:ascii="Times New Roman" w:hAnsi="Times New Roman"/>
                <w:color w:val="auto"/>
                <w:szCs w:val="22"/>
                <w:lang w:val="x-none" w:eastAsia="x-none"/>
              </w:rPr>
              <w:t>Соблюдение режимов работы линии по токам нагрузки</w:t>
            </w:r>
            <w:r w:rsidRPr="00576034">
              <w:rPr>
                <w:rFonts w:ascii="Times New Roman" w:hAnsi="Times New Roman"/>
                <w:bCs/>
                <w:szCs w:val="22"/>
              </w:rPr>
              <w:t>»</w:t>
            </w:r>
            <w:r w:rsidRPr="00576034">
              <w:rPr>
                <w:rFonts w:ascii="Times New Roman" w:hAnsi="Times New Roman"/>
                <w:bCs/>
                <w:szCs w:val="22"/>
                <w:lang w:val="x-none"/>
              </w:rPr>
              <w:t>.</w:t>
            </w:r>
          </w:p>
          <w:p w14:paraId="72440DD9" w14:textId="77777777" w:rsidR="00576034" w:rsidRPr="00576034" w:rsidRDefault="00576034" w:rsidP="00576034">
            <w:pPr>
              <w:tabs>
                <w:tab w:val="left" w:pos="569"/>
              </w:tabs>
              <w:suppressAutoHyphens/>
              <w:spacing w:after="0" w:line="240" w:lineRule="auto"/>
              <w:ind w:right="57"/>
              <w:contextualSpacing/>
              <w:rPr>
                <w:rFonts w:ascii="Times New Roman" w:hAnsi="Times New Roman"/>
                <w:bCs/>
                <w:szCs w:val="22"/>
                <w:lang w:eastAsia="x-none"/>
              </w:rPr>
            </w:pPr>
            <w:r w:rsidRPr="00576034">
              <w:rPr>
                <w:rFonts w:ascii="Times New Roman" w:hAnsi="Times New Roman"/>
                <w:bCs/>
                <w:szCs w:val="22"/>
                <w:lang w:eastAsia="x-none"/>
              </w:rPr>
              <w:t>10. «</w:t>
            </w:r>
            <w:r w:rsidRPr="00576034">
              <w:rPr>
                <w:rFonts w:ascii="Times New Roman" w:hAnsi="Times New Roman"/>
                <w:color w:val="auto"/>
                <w:szCs w:val="22"/>
                <w:lang w:val="x-none" w:eastAsia="x-none"/>
              </w:rPr>
              <w:t>Испытания линии электропередачи</w:t>
            </w:r>
            <w:r w:rsidRPr="00576034">
              <w:rPr>
                <w:rFonts w:ascii="Times New Roman" w:hAnsi="Times New Roman"/>
                <w:color w:val="auto"/>
                <w:szCs w:val="22"/>
                <w:lang w:eastAsia="x-none"/>
              </w:rPr>
              <w:t>»</w:t>
            </w:r>
          </w:p>
        </w:tc>
        <w:tc>
          <w:tcPr>
            <w:tcW w:w="625" w:type="pct"/>
          </w:tcPr>
          <w:p w14:paraId="37D42E60" w14:textId="77777777" w:rsidR="00576034" w:rsidRPr="00576034" w:rsidRDefault="00576034" w:rsidP="00576034">
            <w:pPr>
              <w:suppressAutoHyphens/>
              <w:spacing w:after="0"/>
              <w:rPr>
                <w:rFonts w:ascii="Times New Roman" w:hAnsi="Times New Roman"/>
                <w:bCs/>
                <w:i/>
                <w:szCs w:val="22"/>
              </w:rPr>
            </w:pPr>
            <w:r w:rsidRPr="00576034">
              <w:rPr>
                <w:rFonts w:ascii="Times New Roman" w:hAnsi="Times New Roman"/>
                <w:bCs/>
                <w:i/>
                <w:szCs w:val="22"/>
              </w:rPr>
              <w:t>2</w:t>
            </w:r>
          </w:p>
          <w:p w14:paraId="6203EC1E" w14:textId="77777777" w:rsidR="00576034" w:rsidRPr="00576034" w:rsidRDefault="00576034" w:rsidP="00576034">
            <w:pPr>
              <w:suppressAutoHyphens/>
              <w:spacing w:after="0"/>
              <w:rPr>
                <w:rFonts w:ascii="Times New Roman" w:hAnsi="Times New Roman"/>
                <w:bCs/>
                <w:i/>
                <w:szCs w:val="22"/>
              </w:rPr>
            </w:pPr>
            <w:r w:rsidRPr="00576034">
              <w:rPr>
                <w:rFonts w:ascii="Times New Roman" w:hAnsi="Times New Roman"/>
                <w:bCs/>
                <w:i/>
                <w:szCs w:val="22"/>
              </w:rPr>
              <w:t>2</w:t>
            </w:r>
          </w:p>
        </w:tc>
        <w:tc>
          <w:tcPr>
            <w:tcW w:w="551" w:type="pct"/>
          </w:tcPr>
          <w:p w14:paraId="4B863388" w14:textId="77777777" w:rsidR="00576034" w:rsidRPr="00576034" w:rsidRDefault="00576034" w:rsidP="00576034">
            <w:pPr>
              <w:suppressAutoHyphens/>
              <w:spacing w:after="0" w:line="240" w:lineRule="auto"/>
              <w:rPr>
                <w:rFonts w:ascii="Times New Roman" w:hAnsi="Times New Roman"/>
                <w:b/>
                <w:szCs w:val="22"/>
              </w:rPr>
            </w:pPr>
            <w:r w:rsidRPr="00576034">
              <w:rPr>
                <w:rFonts w:ascii="Times New Roman" w:hAnsi="Times New Roman"/>
                <w:b/>
                <w:szCs w:val="22"/>
              </w:rPr>
              <w:t>ПК 3.1, ПК 3.2, ПК 3.3</w:t>
            </w:r>
          </w:p>
          <w:p w14:paraId="7673D32D" w14:textId="77777777" w:rsidR="00576034" w:rsidRPr="00576034" w:rsidRDefault="00576034" w:rsidP="00576034">
            <w:pPr>
              <w:spacing w:after="0" w:line="240" w:lineRule="auto"/>
              <w:rPr>
                <w:rFonts w:ascii="Times New Roman" w:hAnsi="Times New Roman"/>
                <w:b/>
                <w:bCs/>
                <w:color w:val="auto"/>
                <w:szCs w:val="22"/>
                <w:highlight w:val="yellow"/>
              </w:rPr>
            </w:pPr>
          </w:p>
        </w:tc>
        <w:tc>
          <w:tcPr>
            <w:tcW w:w="679" w:type="pct"/>
          </w:tcPr>
          <w:p w14:paraId="54795F54" w14:textId="77777777" w:rsidR="00576034" w:rsidRPr="00576034" w:rsidRDefault="00576034" w:rsidP="00576034">
            <w:pPr>
              <w:suppressAutoHyphens/>
              <w:spacing w:after="0"/>
              <w:jc w:val="both"/>
              <w:rPr>
                <w:rFonts w:ascii="Times New Roman" w:hAnsi="Times New Roman"/>
                <w:color w:val="auto"/>
                <w:szCs w:val="22"/>
                <w:lang w:eastAsia="en-US"/>
              </w:rPr>
            </w:pPr>
            <w:r w:rsidRPr="00576034">
              <w:rPr>
                <w:rFonts w:ascii="Times New Roman" w:hAnsi="Times New Roman"/>
                <w:bCs/>
                <w:color w:val="auto"/>
                <w:szCs w:val="22"/>
              </w:rPr>
              <w:t xml:space="preserve">Н </w:t>
            </w:r>
            <w:r w:rsidRPr="00576034">
              <w:rPr>
                <w:rFonts w:ascii="Times New Roman" w:hAnsi="Times New Roman"/>
                <w:color w:val="auto"/>
                <w:szCs w:val="22"/>
              </w:rPr>
              <w:t>3.2.01</w:t>
            </w:r>
            <w:r w:rsidRPr="00576034">
              <w:rPr>
                <w:rFonts w:ascii="Times New Roman" w:hAnsi="Times New Roman"/>
                <w:color w:val="auto"/>
                <w:szCs w:val="22"/>
                <w:lang w:eastAsia="en-US"/>
              </w:rPr>
              <w:t xml:space="preserve"> </w:t>
            </w:r>
          </w:p>
          <w:p w14:paraId="4F4B0EA1" w14:textId="77777777" w:rsidR="00576034" w:rsidRPr="00576034" w:rsidRDefault="00576034" w:rsidP="00576034">
            <w:pPr>
              <w:suppressAutoHyphens/>
              <w:spacing w:after="0"/>
              <w:jc w:val="both"/>
              <w:rPr>
                <w:rFonts w:ascii="Times New Roman" w:hAnsi="Times New Roman"/>
                <w:color w:val="auto"/>
                <w:szCs w:val="22"/>
                <w:lang w:eastAsia="en-US"/>
              </w:rPr>
            </w:pPr>
            <w:r w:rsidRPr="00576034">
              <w:rPr>
                <w:rFonts w:ascii="Times New Roman" w:hAnsi="Times New Roman"/>
                <w:color w:val="auto"/>
                <w:szCs w:val="22"/>
                <w:lang w:eastAsia="en-US"/>
              </w:rPr>
              <w:t>У 3.2.01</w:t>
            </w:r>
          </w:p>
          <w:p w14:paraId="0D7D0CA9" w14:textId="77777777" w:rsidR="00576034" w:rsidRPr="00576034" w:rsidRDefault="00576034" w:rsidP="00576034">
            <w:pPr>
              <w:suppressAutoHyphens/>
              <w:spacing w:after="0"/>
              <w:jc w:val="both"/>
              <w:rPr>
                <w:rFonts w:ascii="Times New Roman" w:hAnsi="Times New Roman"/>
                <w:color w:val="auto"/>
                <w:szCs w:val="22"/>
                <w:lang w:eastAsia="en-US"/>
              </w:rPr>
            </w:pPr>
            <w:r w:rsidRPr="00576034">
              <w:rPr>
                <w:rFonts w:ascii="Times New Roman" w:hAnsi="Times New Roman"/>
                <w:color w:val="auto"/>
                <w:szCs w:val="22"/>
              </w:rPr>
              <w:t>У 3.3.01</w:t>
            </w:r>
          </w:p>
          <w:p w14:paraId="115B5E87" w14:textId="77777777" w:rsidR="00576034" w:rsidRPr="00576034" w:rsidRDefault="00576034" w:rsidP="00576034">
            <w:pPr>
              <w:suppressAutoHyphens/>
              <w:spacing w:after="0"/>
              <w:jc w:val="both"/>
              <w:rPr>
                <w:rFonts w:ascii="Times New Roman" w:hAnsi="Times New Roman"/>
                <w:color w:val="auto"/>
                <w:szCs w:val="22"/>
              </w:rPr>
            </w:pPr>
            <w:r w:rsidRPr="00576034">
              <w:rPr>
                <w:rFonts w:ascii="Times New Roman" w:hAnsi="Times New Roman"/>
                <w:color w:val="auto"/>
                <w:szCs w:val="22"/>
              </w:rPr>
              <w:t>З 3.1.01</w:t>
            </w:r>
          </w:p>
        </w:tc>
      </w:tr>
      <w:tr w:rsidR="00576034" w:rsidRPr="00576034" w14:paraId="17D14D4E" w14:textId="77777777" w:rsidTr="00D001A7">
        <w:tc>
          <w:tcPr>
            <w:tcW w:w="782" w:type="pct"/>
            <w:vMerge w:val="restart"/>
          </w:tcPr>
          <w:p w14:paraId="1200D34F" w14:textId="77777777" w:rsidR="00576034" w:rsidRPr="00576034" w:rsidRDefault="00576034" w:rsidP="00576034">
            <w:pPr>
              <w:spacing w:after="0" w:line="240" w:lineRule="auto"/>
              <w:jc w:val="both"/>
              <w:rPr>
                <w:rFonts w:ascii="Times New Roman" w:eastAsia="Calibri" w:hAnsi="Times New Roman"/>
                <w:b/>
                <w:bCs/>
                <w:szCs w:val="22"/>
              </w:rPr>
            </w:pPr>
            <w:r w:rsidRPr="00576034">
              <w:rPr>
                <w:rFonts w:ascii="Times New Roman" w:eastAsia="Calibri" w:hAnsi="Times New Roman"/>
                <w:b/>
                <w:bCs/>
                <w:szCs w:val="22"/>
              </w:rPr>
              <w:t>Тема 1.6</w:t>
            </w:r>
          </w:p>
          <w:p w14:paraId="44B73645" w14:textId="77777777" w:rsidR="00576034" w:rsidRPr="00576034" w:rsidRDefault="00576034" w:rsidP="00576034">
            <w:pPr>
              <w:spacing w:after="0" w:line="240" w:lineRule="auto"/>
              <w:jc w:val="both"/>
              <w:rPr>
                <w:rFonts w:ascii="Times New Roman" w:hAnsi="Times New Roman"/>
                <w:b/>
                <w:bCs/>
                <w:color w:val="auto"/>
                <w:szCs w:val="22"/>
                <w:highlight w:val="green"/>
              </w:rPr>
            </w:pPr>
            <w:r w:rsidRPr="00576034">
              <w:rPr>
                <w:rFonts w:ascii="Times New Roman" w:eastAsia="Calibri" w:hAnsi="Times New Roman"/>
                <w:b/>
                <w:bCs/>
                <w:szCs w:val="22"/>
              </w:rPr>
              <w:t xml:space="preserve"> </w:t>
            </w:r>
            <w:r w:rsidRPr="00576034">
              <w:rPr>
                <w:rFonts w:ascii="Times New Roman" w:hAnsi="Times New Roman"/>
                <w:b/>
                <w:bCs/>
                <w:color w:val="auto"/>
                <w:szCs w:val="22"/>
              </w:rPr>
              <w:t>Особенности эксплуатации и проверки трансформаторов</w:t>
            </w:r>
          </w:p>
        </w:tc>
        <w:tc>
          <w:tcPr>
            <w:tcW w:w="2363" w:type="pct"/>
          </w:tcPr>
          <w:p w14:paraId="43A9D43A" w14:textId="77777777" w:rsidR="00576034" w:rsidRPr="00576034" w:rsidRDefault="00576034" w:rsidP="00576034">
            <w:pPr>
              <w:spacing w:after="0" w:line="240" w:lineRule="auto"/>
              <w:rPr>
                <w:rFonts w:ascii="Times New Roman" w:hAnsi="Times New Roman"/>
                <w:b/>
                <w:color w:val="auto"/>
                <w:szCs w:val="22"/>
                <w:highlight w:val="green"/>
              </w:rPr>
            </w:pPr>
            <w:r w:rsidRPr="00576034">
              <w:rPr>
                <w:rFonts w:ascii="Times New Roman" w:hAnsi="Times New Roman"/>
                <w:b/>
                <w:bCs/>
                <w:color w:val="auto"/>
                <w:szCs w:val="22"/>
              </w:rPr>
              <w:t xml:space="preserve">Содержание </w:t>
            </w:r>
          </w:p>
        </w:tc>
        <w:tc>
          <w:tcPr>
            <w:tcW w:w="625" w:type="pct"/>
            <w:vMerge w:val="restart"/>
          </w:tcPr>
          <w:p w14:paraId="653F82C5" w14:textId="77777777" w:rsidR="00576034" w:rsidRPr="00576034" w:rsidRDefault="00576034" w:rsidP="00576034">
            <w:pPr>
              <w:suppressAutoHyphens/>
              <w:spacing w:after="0"/>
              <w:rPr>
                <w:rFonts w:ascii="Times New Roman" w:hAnsi="Times New Roman"/>
                <w:bCs/>
                <w:i/>
                <w:color w:val="auto"/>
                <w:szCs w:val="22"/>
                <w:highlight w:val="green"/>
              </w:rPr>
            </w:pPr>
            <w:r w:rsidRPr="00576034">
              <w:rPr>
                <w:rFonts w:ascii="Times New Roman" w:hAnsi="Times New Roman"/>
                <w:bCs/>
                <w:i/>
                <w:szCs w:val="22"/>
              </w:rPr>
              <w:t>8</w:t>
            </w:r>
          </w:p>
        </w:tc>
        <w:tc>
          <w:tcPr>
            <w:tcW w:w="551" w:type="pct"/>
          </w:tcPr>
          <w:p w14:paraId="5088A744" w14:textId="77777777" w:rsidR="00576034" w:rsidRPr="00576034" w:rsidRDefault="00576034" w:rsidP="00576034">
            <w:pPr>
              <w:suppressAutoHyphens/>
              <w:spacing w:after="0"/>
              <w:rPr>
                <w:rFonts w:ascii="Times New Roman" w:hAnsi="Times New Roman"/>
                <w:b/>
                <w:i/>
                <w:iCs/>
                <w:color w:val="auto"/>
                <w:szCs w:val="22"/>
                <w:highlight w:val="green"/>
              </w:rPr>
            </w:pPr>
          </w:p>
        </w:tc>
        <w:tc>
          <w:tcPr>
            <w:tcW w:w="679" w:type="pct"/>
          </w:tcPr>
          <w:p w14:paraId="2585C488" w14:textId="77777777" w:rsidR="00576034" w:rsidRPr="00576034" w:rsidRDefault="00576034" w:rsidP="00576034">
            <w:pPr>
              <w:suppressAutoHyphens/>
              <w:spacing w:after="0"/>
              <w:rPr>
                <w:rFonts w:ascii="Times New Roman" w:hAnsi="Times New Roman"/>
                <w:i/>
                <w:iCs/>
                <w:color w:val="auto"/>
                <w:szCs w:val="22"/>
                <w:highlight w:val="green"/>
              </w:rPr>
            </w:pPr>
          </w:p>
        </w:tc>
      </w:tr>
      <w:tr w:rsidR="00576034" w:rsidRPr="00576034" w14:paraId="1DEB7BFF" w14:textId="77777777" w:rsidTr="00D001A7">
        <w:tc>
          <w:tcPr>
            <w:tcW w:w="782" w:type="pct"/>
            <w:vMerge/>
          </w:tcPr>
          <w:p w14:paraId="538F7024" w14:textId="77777777" w:rsidR="00576034" w:rsidRPr="00576034" w:rsidRDefault="00576034" w:rsidP="00576034">
            <w:pPr>
              <w:spacing w:after="0" w:line="240" w:lineRule="auto"/>
              <w:rPr>
                <w:rFonts w:ascii="Times New Roman" w:hAnsi="Times New Roman"/>
                <w:b/>
                <w:bCs/>
                <w:color w:val="auto"/>
                <w:szCs w:val="22"/>
                <w:highlight w:val="green"/>
              </w:rPr>
            </w:pPr>
          </w:p>
        </w:tc>
        <w:tc>
          <w:tcPr>
            <w:tcW w:w="2363" w:type="pct"/>
          </w:tcPr>
          <w:p w14:paraId="40CE07DE" w14:textId="1BDE6946" w:rsidR="00576034" w:rsidRPr="00576034" w:rsidRDefault="00576034" w:rsidP="00576034">
            <w:pPr>
              <w:suppressAutoHyphens/>
              <w:spacing w:after="0" w:line="240" w:lineRule="auto"/>
              <w:jc w:val="both"/>
              <w:rPr>
                <w:rFonts w:ascii="Times New Roman" w:hAnsi="Times New Roman"/>
                <w:color w:val="auto"/>
                <w:szCs w:val="22"/>
                <w:highlight w:val="green"/>
              </w:rPr>
            </w:pPr>
            <w:r w:rsidRPr="00576034">
              <w:rPr>
                <w:rFonts w:ascii="Times New Roman" w:hAnsi="Times New Roman"/>
                <w:color w:val="auto"/>
                <w:szCs w:val="22"/>
              </w:rPr>
              <w:t>Общие положения эксплуатации и проверки силового трансформатора; Диагностика трансформаторов; Осмотры и текущие ремонты трансформаторов; Испытание трансформаторов на стойкость при внезапном коротком замыкани</w:t>
            </w:r>
            <w:r w:rsidR="00D37B78">
              <w:rPr>
                <w:rFonts w:ascii="Times New Roman" w:hAnsi="Times New Roman"/>
                <w:color w:val="auto"/>
                <w:szCs w:val="22"/>
              </w:rPr>
              <w:t>и</w:t>
            </w:r>
            <w:r w:rsidRPr="00576034">
              <w:rPr>
                <w:rFonts w:ascii="Times New Roman" w:hAnsi="Times New Roman"/>
                <w:color w:val="auto"/>
                <w:szCs w:val="22"/>
              </w:rPr>
              <w:t>; Испытания трансформаторов перед включением; Контроль нагрузки, температуры и изоляции трансформаторов; Способы регулирования напряжения трансформаторо</w:t>
            </w:r>
            <w:r w:rsidR="00D37B78">
              <w:rPr>
                <w:rFonts w:ascii="Times New Roman" w:hAnsi="Times New Roman"/>
                <w:color w:val="auto"/>
                <w:szCs w:val="22"/>
              </w:rPr>
              <w:t>в</w:t>
            </w:r>
            <w:r w:rsidRPr="00576034">
              <w:rPr>
                <w:rFonts w:ascii="Times New Roman" w:hAnsi="Times New Roman"/>
                <w:color w:val="auto"/>
                <w:szCs w:val="22"/>
              </w:rPr>
              <w:t>; Сушка трансформаторов; Испытания трансформаторного масла. Физико-химическая оценка состояния масла. Восстановление трансформаторного масл</w:t>
            </w:r>
            <w:r w:rsidR="00D37B78">
              <w:rPr>
                <w:rFonts w:ascii="Times New Roman" w:hAnsi="Times New Roman"/>
                <w:color w:val="auto"/>
                <w:szCs w:val="22"/>
              </w:rPr>
              <w:t>а</w:t>
            </w:r>
            <w:r w:rsidRPr="00576034">
              <w:rPr>
                <w:rFonts w:ascii="Times New Roman" w:hAnsi="Times New Roman"/>
                <w:color w:val="auto"/>
                <w:szCs w:val="22"/>
              </w:rPr>
              <w:t>;</w:t>
            </w:r>
          </w:p>
        </w:tc>
        <w:tc>
          <w:tcPr>
            <w:tcW w:w="625" w:type="pct"/>
            <w:vMerge/>
          </w:tcPr>
          <w:p w14:paraId="3B10B3FA" w14:textId="77777777" w:rsidR="00576034" w:rsidRPr="00576034" w:rsidRDefault="00576034" w:rsidP="00576034">
            <w:pPr>
              <w:suppressAutoHyphens/>
              <w:spacing w:after="0"/>
              <w:rPr>
                <w:rFonts w:ascii="Times New Roman" w:hAnsi="Times New Roman"/>
                <w:bCs/>
                <w:color w:val="auto"/>
                <w:szCs w:val="22"/>
                <w:highlight w:val="green"/>
              </w:rPr>
            </w:pPr>
          </w:p>
        </w:tc>
        <w:tc>
          <w:tcPr>
            <w:tcW w:w="551" w:type="pct"/>
          </w:tcPr>
          <w:p w14:paraId="0AD55FFB" w14:textId="77777777" w:rsidR="00576034" w:rsidRPr="00576034" w:rsidRDefault="00576034" w:rsidP="00576034">
            <w:pPr>
              <w:suppressAutoHyphens/>
              <w:spacing w:after="0" w:line="240" w:lineRule="auto"/>
              <w:rPr>
                <w:rFonts w:ascii="Times New Roman" w:hAnsi="Times New Roman"/>
                <w:b/>
                <w:szCs w:val="22"/>
              </w:rPr>
            </w:pPr>
            <w:r w:rsidRPr="00576034">
              <w:rPr>
                <w:rFonts w:ascii="Times New Roman" w:hAnsi="Times New Roman"/>
                <w:b/>
                <w:szCs w:val="22"/>
              </w:rPr>
              <w:t>ПК 3.1, ПК 3.2, ПК 3.3</w:t>
            </w:r>
          </w:p>
          <w:p w14:paraId="36CFD1B6" w14:textId="77777777" w:rsidR="00576034" w:rsidRPr="00576034" w:rsidRDefault="00576034" w:rsidP="00576034">
            <w:pPr>
              <w:spacing w:after="0" w:line="240" w:lineRule="auto"/>
              <w:rPr>
                <w:rFonts w:ascii="Times New Roman" w:hAnsi="Times New Roman"/>
                <w:b/>
                <w:iCs/>
                <w:color w:val="auto"/>
                <w:szCs w:val="22"/>
              </w:rPr>
            </w:pPr>
            <w:r w:rsidRPr="00576034">
              <w:rPr>
                <w:rFonts w:ascii="Times New Roman" w:hAnsi="Times New Roman"/>
                <w:b/>
                <w:iCs/>
                <w:color w:val="auto"/>
                <w:szCs w:val="22"/>
              </w:rPr>
              <w:t>ОК 3</w:t>
            </w:r>
          </w:p>
          <w:p w14:paraId="5DAD0F6D" w14:textId="77777777" w:rsidR="00576034" w:rsidRPr="00576034" w:rsidRDefault="00576034" w:rsidP="00576034">
            <w:pPr>
              <w:spacing w:after="0" w:line="240" w:lineRule="auto"/>
              <w:rPr>
                <w:rFonts w:ascii="Times New Roman" w:hAnsi="Times New Roman"/>
                <w:b/>
                <w:color w:val="auto"/>
                <w:szCs w:val="22"/>
                <w:highlight w:val="yellow"/>
              </w:rPr>
            </w:pPr>
            <w:r w:rsidRPr="00576034">
              <w:rPr>
                <w:rFonts w:ascii="Times New Roman" w:hAnsi="Times New Roman"/>
                <w:b/>
                <w:iCs/>
                <w:color w:val="auto"/>
                <w:szCs w:val="22"/>
              </w:rPr>
              <w:t>КК 2</w:t>
            </w:r>
          </w:p>
        </w:tc>
        <w:tc>
          <w:tcPr>
            <w:tcW w:w="679" w:type="pct"/>
          </w:tcPr>
          <w:p w14:paraId="5335C068" w14:textId="77777777" w:rsidR="00576034" w:rsidRPr="00576034" w:rsidRDefault="00576034" w:rsidP="00576034">
            <w:pPr>
              <w:suppressAutoHyphens/>
              <w:spacing w:after="0"/>
              <w:jc w:val="both"/>
              <w:rPr>
                <w:rFonts w:ascii="Times New Roman" w:hAnsi="Times New Roman"/>
                <w:color w:val="auto"/>
                <w:szCs w:val="22"/>
                <w:lang w:val="en-US" w:eastAsia="en-US"/>
              </w:rPr>
            </w:pPr>
            <w:r w:rsidRPr="00576034">
              <w:rPr>
                <w:rFonts w:ascii="Times New Roman" w:hAnsi="Times New Roman"/>
                <w:bCs/>
                <w:color w:val="auto"/>
                <w:szCs w:val="22"/>
              </w:rPr>
              <w:t xml:space="preserve">Н </w:t>
            </w:r>
            <w:r w:rsidRPr="00576034">
              <w:rPr>
                <w:rFonts w:ascii="Times New Roman" w:hAnsi="Times New Roman"/>
                <w:color w:val="auto"/>
                <w:szCs w:val="22"/>
              </w:rPr>
              <w:t>3.2.01</w:t>
            </w:r>
            <w:r w:rsidRPr="00576034">
              <w:rPr>
                <w:rFonts w:ascii="Times New Roman" w:hAnsi="Times New Roman"/>
                <w:color w:val="auto"/>
                <w:szCs w:val="22"/>
                <w:lang w:eastAsia="en-US"/>
              </w:rPr>
              <w:t xml:space="preserve"> </w:t>
            </w:r>
          </w:p>
          <w:p w14:paraId="502340A1" w14:textId="77777777" w:rsidR="00576034" w:rsidRPr="00576034" w:rsidRDefault="00576034" w:rsidP="00576034">
            <w:pPr>
              <w:suppressAutoHyphens/>
              <w:spacing w:after="0"/>
              <w:jc w:val="both"/>
              <w:rPr>
                <w:rFonts w:ascii="Times New Roman" w:hAnsi="Times New Roman"/>
                <w:color w:val="auto"/>
                <w:szCs w:val="22"/>
                <w:lang w:eastAsia="en-US"/>
              </w:rPr>
            </w:pPr>
            <w:r w:rsidRPr="00576034">
              <w:rPr>
                <w:rFonts w:ascii="Times New Roman" w:hAnsi="Times New Roman"/>
                <w:color w:val="auto"/>
                <w:szCs w:val="22"/>
                <w:lang w:eastAsia="en-US"/>
              </w:rPr>
              <w:t xml:space="preserve">У 3.2.01 </w:t>
            </w:r>
          </w:p>
          <w:p w14:paraId="73733B13" w14:textId="77777777" w:rsidR="00576034" w:rsidRPr="00576034" w:rsidRDefault="00576034" w:rsidP="00576034">
            <w:pPr>
              <w:suppressAutoHyphens/>
              <w:spacing w:after="0"/>
              <w:jc w:val="both"/>
              <w:rPr>
                <w:rFonts w:ascii="Times New Roman" w:hAnsi="Times New Roman"/>
                <w:color w:val="auto"/>
                <w:szCs w:val="22"/>
              </w:rPr>
            </w:pPr>
            <w:r w:rsidRPr="00576034">
              <w:rPr>
                <w:rFonts w:ascii="Times New Roman" w:hAnsi="Times New Roman"/>
                <w:color w:val="auto"/>
                <w:szCs w:val="22"/>
              </w:rPr>
              <w:t>У 3.2.02</w:t>
            </w:r>
          </w:p>
          <w:p w14:paraId="26AE38E5" w14:textId="77777777" w:rsidR="00576034" w:rsidRPr="00576034" w:rsidRDefault="00576034" w:rsidP="00576034">
            <w:pPr>
              <w:suppressAutoHyphens/>
              <w:spacing w:after="0"/>
              <w:jc w:val="both"/>
              <w:rPr>
                <w:rFonts w:ascii="Times New Roman" w:hAnsi="Times New Roman"/>
                <w:color w:val="auto"/>
                <w:szCs w:val="22"/>
                <w:lang w:eastAsia="en-US"/>
              </w:rPr>
            </w:pPr>
            <w:r w:rsidRPr="00576034">
              <w:rPr>
                <w:rFonts w:ascii="Times New Roman" w:hAnsi="Times New Roman"/>
                <w:color w:val="auto"/>
                <w:szCs w:val="22"/>
              </w:rPr>
              <w:t>У 3.3.01</w:t>
            </w:r>
          </w:p>
          <w:p w14:paraId="04C97FBD" w14:textId="77777777" w:rsidR="00576034" w:rsidRPr="00576034" w:rsidRDefault="00576034" w:rsidP="00576034">
            <w:pPr>
              <w:suppressAutoHyphens/>
              <w:spacing w:after="0"/>
              <w:ind w:left="-59" w:right="-101"/>
              <w:jc w:val="both"/>
              <w:rPr>
                <w:rFonts w:ascii="Times New Roman" w:hAnsi="Times New Roman"/>
                <w:color w:val="auto"/>
                <w:szCs w:val="22"/>
                <w:lang w:val="en-US"/>
              </w:rPr>
            </w:pPr>
            <w:r w:rsidRPr="00576034">
              <w:rPr>
                <w:rFonts w:ascii="Times New Roman" w:hAnsi="Times New Roman"/>
                <w:color w:val="auto"/>
                <w:szCs w:val="22"/>
              </w:rPr>
              <w:t>З 3.1.01</w:t>
            </w:r>
          </w:p>
          <w:p w14:paraId="41362145" w14:textId="77777777" w:rsidR="00576034" w:rsidRPr="00576034" w:rsidRDefault="00576034" w:rsidP="00576034">
            <w:pPr>
              <w:suppressAutoHyphens/>
              <w:spacing w:after="0"/>
              <w:ind w:left="-59" w:right="-101"/>
              <w:jc w:val="both"/>
              <w:rPr>
                <w:rFonts w:ascii="Times New Roman" w:hAnsi="Times New Roman"/>
                <w:bCs/>
                <w:iCs/>
                <w:color w:val="auto"/>
                <w:szCs w:val="22"/>
              </w:rPr>
            </w:pPr>
            <w:proofErr w:type="spellStart"/>
            <w:r w:rsidRPr="00576034">
              <w:rPr>
                <w:rFonts w:ascii="Times New Roman" w:hAnsi="Times New Roman"/>
                <w:bCs/>
                <w:iCs/>
                <w:color w:val="auto"/>
                <w:szCs w:val="22"/>
              </w:rPr>
              <w:t>Зо</w:t>
            </w:r>
            <w:proofErr w:type="spellEnd"/>
            <w:r w:rsidRPr="00576034">
              <w:rPr>
                <w:rFonts w:ascii="Times New Roman" w:hAnsi="Times New Roman"/>
                <w:bCs/>
                <w:iCs/>
                <w:color w:val="auto"/>
                <w:szCs w:val="22"/>
              </w:rPr>
              <w:t xml:space="preserve"> 03.04</w:t>
            </w:r>
          </w:p>
          <w:p w14:paraId="54A722F7" w14:textId="77777777" w:rsidR="00576034" w:rsidRPr="00576034" w:rsidRDefault="00576034" w:rsidP="00576034">
            <w:pPr>
              <w:suppressAutoHyphens/>
              <w:spacing w:after="0"/>
              <w:ind w:left="-59" w:right="-101"/>
              <w:jc w:val="both"/>
              <w:rPr>
                <w:rFonts w:ascii="Times New Roman" w:hAnsi="Times New Roman"/>
                <w:color w:val="auto"/>
                <w:szCs w:val="22"/>
                <w:lang w:val="en-US"/>
              </w:rPr>
            </w:pPr>
            <w:proofErr w:type="spellStart"/>
            <w:r w:rsidRPr="00576034">
              <w:rPr>
                <w:rFonts w:ascii="Times New Roman" w:hAnsi="Times New Roman"/>
                <w:bCs/>
                <w:iCs/>
                <w:color w:val="auto"/>
                <w:szCs w:val="22"/>
              </w:rPr>
              <w:t>Зо</w:t>
            </w:r>
            <w:proofErr w:type="spellEnd"/>
            <w:r w:rsidRPr="00576034">
              <w:rPr>
                <w:rFonts w:ascii="Times New Roman" w:hAnsi="Times New Roman"/>
                <w:bCs/>
                <w:iCs/>
                <w:color w:val="auto"/>
                <w:szCs w:val="22"/>
              </w:rPr>
              <w:t xml:space="preserve"> 03.05</w:t>
            </w:r>
          </w:p>
          <w:p w14:paraId="2AF541D6" w14:textId="77777777" w:rsidR="00576034" w:rsidRPr="00576034" w:rsidRDefault="00576034" w:rsidP="00576034">
            <w:pPr>
              <w:suppressAutoHyphens/>
              <w:spacing w:after="0"/>
              <w:rPr>
                <w:rFonts w:ascii="Times New Roman" w:hAnsi="Times New Roman"/>
                <w:b/>
                <w:color w:val="auto"/>
                <w:szCs w:val="22"/>
                <w:highlight w:val="yellow"/>
              </w:rPr>
            </w:pPr>
          </w:p>
        </w:tc>
      </w:tr>
      <w:tr w:rsidR="00576034" w:rsidRPr="00576034" w14:paraId="65E3A50C" w14:textId="77777777" w:rsidTr="00D001A7">
        <w:trPr>
          <w:trHeight w:val="20"/>
        </w:trPr>
        <w:tc>
          <w:tcPr>
            <w:tcW w:w="782" w:type="pct"/>
            <w:vMerge/>
          </w:tcPr>
          <w:p w14:paraId="6E00A386" w14:textId="77777777" w:rsidR="00576034" w:rsidRPr="00576034" w:rsidRDefault="00576034" w:rsidP="00576034">
            <w:pPr>
              <w:spacing w:after="0" w:line="240" w:lineRule="auto"/>
              <w:rPr>
                <w:rFonts w:ascii="Times New Roman" w:hAnsi="Times New Roman"/>
                <w:b/>
                <w:bCs/>
                <w:color w:val="auto"/>
                <w:szCs w:val="22"/>
                <w:highlight w:val="green"/>
              </w:rPr>
            </w:pPr>
          </w:p>
        </w:tc>
        <w:tc>
          <w:tcPr>
            <w:tcW w:w="2363" w:type="pct"/>
          </w:tcPr>
          <w:p w14:paraId="298E4D3B" w14:textId="77777777" w:rsidR="00576034" w:rsidRPr="00576034" w:rsidRDefault="00576034" w:rsidP="00576034">
            <w:pPr>
              <w:suppressAutoHyphens/>
              <w:spacing w:after="0" w:line="240" w:lineRule="auto"/>
              <w:jc w:val="both"/>
              <w:rPr>
                <w:rFonts w:ascii="Times New Roman" w:hAnsi="Times New Roman"/>
                <w:b/>
                <w:color w:val="auto"/>
                <w:szCs w:val="22"/>
                <w:highlight w:val="green"/>
              </w:rPr>
            </w:pPr>
            <w:r w:rsidRPr="00576034">
              <w:rPr>
                <w:rFonts w:ascii="Times New Roman" w:hAnsi="Times New Roman"/>
                <w:b/>
                <w:bCs/>
                <w:color w:val="auto"/>
                <w:szCs w:val="22"/>
              </w:rPr>
              <w:t>В том числе практических занятий и лабораторных работ</w:t>
            </w:r>
          </w:p>
        </w:tc>
        <w:tc>
          <w:tcPr>
            <w:tcW w:w="625" w:type="pct"/>
          </w:tcPr>
          <w:p w14:paraId="5335AC85" w14:textId="77777777" w:rsidR="00576034" w:rsidRPr="00576034" w:rsidRDefault="00576034" w:rsidP="00576034">
            <w:pPr>
              <w:suppressAutoHyphens/>
              <w:spacing w:after="0"/>
              <w:rPr>
                <w:rFonts w:ascii="Times New Roman" w:hAnsi="Times New Roman"/>
                <w:b/>
                <w:bCs/>
                <w:color w:val="auto"/>
                <w:szCs w:val="22"/>
                <w:highlight w:val="cyan"/>
              </w:rPr>
            </w:pPr>
            <w:r w:rsidRPr="00576034">
              <w:rPr>
                <w:rFonts w:ascii="Times New Roman" w:hAnsi="Times New Roman"/>
                <w:b/>
                <w:bCs/>
                <w:szCs w:val="22"/>
              </w:rPr>
              <w:t>6</w:t>
            </w:r>
          </w:p>
        </w:tc>
        <w:tc>
          <w:tcPr>
            <w:tcW w:w="551" w:type="pct"/>
          </w:tcPr>
          <w:p w14:paraId="4D284D39" w14:textId="77777777" w:rsidR="00576034" w:rsidRPr="00576034" w:rsidRDefault="00576034" w:rsidP="00576034">
            <w:pPr>
              <w:suppressAutoHyphens/>
              <w:spacing w:after="0"/>
              <w:rPr>
                <w:rFonts w:ascii="Times New Roman" w:hAnsi="Times New Roman"/>
                <w:i/>
                <w:iCs/>
                <w:color w:val="auto"/>
                <w:szCs w:val="22"/>
                <w:highlight w:val="green"/>
              </w:rPr>
            </w:pPr>
          </w:p>
        </w:tc>
        <w:tc>
          <w:tcPr>
            <w:tcW w:w="679" w:type="pct"/>
          </w:tcPr>
          <w:p w14:paraId="1E27548F" w14:textId="77777777" w:rsidR="00576034" w:rsidRPr="00576034" w:rsidRDefault="00576034" w:rsidP="00576034">
            <w:pPr>
              <w:suppressAutoHyphens/>
              <w:spacing w:after="0"/>
              <w:rPr>
                <w:rFonts w:ascii="Times New Roman" w:hAnsi="Times New Roman"/>
                <w:b/>
                <w:i/>
                <w:iCs/>
                <w:color w:val="auto"/>
                <w:szCs w:val="22"/>
                <w:highlight w:val="green"/>
              </w:rPr>
            </w:pPr>
          </w:p>
        </w:tc>
      </w:tr>
      <w:tr w:rsidR="00576034" w:rsidRPr="00576034" w14:paraId="54F70B09" w14:textId="77777777" w:rsidTr="00D001A7">
        <w:trPr>
          <w:trHeight w:val="20"/>
        </w:trPr>
        <w:tc>
          <w:tcPr>
            <w:tcW w:w="782" w:type="pct"/>
            <w:vMerge/>
          </w:tcPr>
          <w:p w14:paraId="693FB8EA" w14:textId="77777777" w:rsidR="00576034" w:rsidRPr="00576034" w:rsidRDefault="00576034" w:rsidP="00576034">
            <w:pPr>
              <w:spacing w:after="0" w:line="240" w:lineRule="auto"/>
              <w:rPr>
                <w:rFonts w:ascii="Times New Roman" w:hAnsi="Times New Roman"/>
                <w:b/>
                <w:bCs/>
                <w:color w:val="auto"/>
                <w:szCs w:val="22"/>
                <w:highlight w:val="green"/>
              </w:rPr>
            </w:pPr>
          </w:p>
        </w:tc>
        <w:tc>
          <w:tcPr>
            <w:tcW w:w="2363" w:type="pct"/>
          </w:tcPr>
          <w:p w14:paraId="4CA5D701" w14:textId="77777777" w:rsidR="00576034" w:rsidRPr="00576034" w:rsidRDefault="00576034" w:rsidP="00576034">
            <w:pPr>
              <w:suppressAutoHyphens/>
              <w:spacing w:after="0" w:line="240" w:lineRule="auto"/>
              <w:jc w:val="both"/>
              <w:rPr>
                <w:rFonts w:ascii="Times New Roman" w:hAnsi="Times New Roman"/>
                <w:bCs/>
                <w:szCs w:val="22"/>
              </w:rPr>
            </w:pPr>
            <w:r w:rsidRPr="00576034">
              <w:rPr>
                <w:rFonts w:ascii="Times New Roman" w:hAnsi="Times New Roman"/>
                <w:bCs/>
                <w:szCs w:val="22"/>
              </w:rPr>
              <w:t>11. «</w:t>
            </w:r>
            <w:r w:rsidRPr="00576034">
              <w:rPr>
                <w:rFonts w:ascii="Times New Roman" w:hAnsi="Times New Roman"/>
                <w:color w:val="auto"/>
                <w:szCs w:val="22"/>
              </w:rPr>
              <w:t>Методы испытаний трансформаторов</w:t>
            </w:r>
            <w:r w:rsidRPr="00576034">
              <w:rPr>
                <w:rFonts w:ascii="Times New Roman" w:hAnsi="Times New Roman"/>
                <w:bCs/>
                <w:szCs w:val="22"/>
              </w:rPr>
              <w:t>».</w:t>
            </w:r>
          </w:p>
          <w:p w14:paraId="11360DB8" w14:textId="77777777" w:rsidR="00576034" w:rsidRPr="00576034" w:rsidRDefault="00576034" w:rsidP="00576034">
            <w:pPr>
              <w:suppressAutoHyphens/>
              <w:spacing w:after="0" w:line="240" w:lineRule="auto"/>
              <w:jc w:val="both"/>
              <w:rPr>
                <w:rFonts w:ascii="Times New Roman" w:hAnsi="Times New Roman"/>
                <w:bCs/>
                <w:szCs w:val="22"/>
              </w:rPr>
            </w:pPr>
            <w:r w:rsidRPr="00576034">
              <w:rPr>
                <w:rFonts w:ascii="Times New Roman" w:hAnsi="Times New Roman"/>
                <w:bCs/>
                <w:szCs w:val="22"/>
              </w:rPr>
              <w:t>12. «</w:t>
            </w:r>
            <w:r w:rsidRPr="00576034">
              <w:rPr>
                <w:rFonts w:ascii="Times New Roman" w:hAnsi="Times New Roman"/>
                <w:color w:val="auto"/>
                <w:szCs w:val="22"/>
              </w:rPr>
              <w:t>Определение электрической прочности трансформаторного масла</w:t>
            </w:r>
            <w:r w:rsidRPr="00576034">
              <w:rPr>
                <w:rFonts w:ascii="Times New Roman" w:hAnsi="Times New Roman"/>
                <w:bCs/>
                <w:szCs w:val="22"/>
              </w:rPr>
              <w:t>».</w:t>
            </w:r>
          </w:p>
          <w:p w14:paraId="61B902D7" w14:textId="77777777" w:rsidR="00576034" w:rsidRPr="00576034" w:rsidRDefault="00576034" w:rsidP="00576034">
            <w:pPr>
              <w:suppressAutoHyphens/>
              <w:spacing w:after="0" w:line="240" w:lineRule="auto"/>
              <w:jc w:val="both"/>
              <w:rPr>
                <w:rFonts w:ascii="Times New Roman" w:hAnsi="Times New Roman"/>
                <w:iCs/>
                <w:color w:val="auto"/>
                <w:szCs w:val="22"/>
                <w:highlight w:val="green"/>
              </w:rPr>
            </w:pPr>
          </w:p>
        </w:tc>
        <w:tc>
          <w:tcPr>
            <w:tcW w:w="625" w:type="pct"/>
          </w:tcPr>
          <w:p w14:paraId="11AED863" w14:textId="77777777" w:rsidR="00576034" w:rsidRPr="00576034" w:rsidRDefault="00576034" w:rsidP="00576034">
            <w:pPr>
              <w:suppressAutoHyphens/>
              <w:spacing w:after="0"/>
              <w:rPr>
                <w:rFonts w:ascii="Times New Roman" w:hAnsi="Times New Roman"/>
                <w:bCs/>
                <w:i/>
                <w:szCs w:val="22"/>
              </w:rPr>
            </w:pPr>
            <w:r w:rsidRPr="00576034">
              <w:rPr>
                <w:rFonts w:ascii="Times New Roman" w:hAnsi="Times New Roman"/>
                <w:bCs/>
                <w:i/>
                <w:szCs w:val="22"/>
              </w:rPr>
              <w:t>2</w:t>
            </w:r>
          </w:p>
          <w:p w14:paraId="7BAFFF1D" w14:textId="77777777" w:rsidR="00576034" w:rsidRPr="00576034" w:rsidRDefault="00576034" w:rsidP="00576034">
            <w:pPr>
              <w:suppressAutoHyphens/>
              <w:spacing w:after="0"/>
              <w:rPr>
                <w:rFonts w:ascii="Times New Roman" w:hAnsi="Times New Roman"/>
                <w:bCs/>
                <w:i/>
                <w:szCs w:val="22"/>
              </w:rPr>
            </w:pPr>
            <w:r w:rsidRPr="00576034">
              <w:rPr>
                <w:rFonts w:ascii="Times New Roman" w:hAnsi="Times New Roman"/>
                <w:bCs/>
                <w:i/>
                <w:szCs w:val="22"/>
              </w:rPr>
              <w:t>4</w:t>
            </w:r>
          </w:p>
          <w:p w14:paraId="29DB01BC" w14:textId="77777777" w:rsidR="00576034" w:rsidRPr="00576034" w:rsidRDefault="00576034" w:rsidP="00576034">
            <w:pPr>
              <w:suppressAutoHyphens/>
              <w:spacing w:after="0"/>
              <w:rPr>
                <w:rFonts w:ascii="Times New Roman" w:hAnsi="Times New Roman"/>
                <w:bCs/>
                <w:i/>
                <w:color w:val="auto"/>
                <w:szCs w:val="22"/>
                <w:highlight w:val="red"/>
              </w:rPr>
            </w:pPr>
          </w:p>
        </w:tc>
        <w:tc>
          <w:tcPr>
            <w:tcW w:w="551" w:type="pct"/>
          </w:tcPr>
          <w:p w14:paraId="51DE490F" w14:textId="77777777" w:rsidR="00576034" w:rsidRPr="00576034" w:rsidRDefault="00576034" w:rsidP="00576034">
            <w:pPr>
              <w:suppressAutoHyphens/>
              <w:spacing w:after="0" w:line="240" w:lineRule="auto"/>
              <w:rPr>
                <w:rFonts w:ascii="Times New Roman" w:hAnsi="Times New Roman"/>
                <w:b/>
                <w:szCs w:val="22"/>
              </w:rPr>
            </w:pPr>
            <w:r w:rsidRPr="00576034">
              <w:rPr>
                <w:rFonts w:ascii="Times New Roman" w:hAnsi="Times New Roman"/>
                <w:b/>
                <w:szCs w:val="22"/>
              </w:rPr>
              <w:t>ПК 3.1, ПК 3.2, ПК 3.3</w:t>
            </w:r>
          </w:p>
          <w:p w14:paraId="57A5B464" w14:textId="77777777" w:rsidR="00576034" w:rsidRPr="00576034" w:rsidRDefault="00576034" w:rsidP="00576034">
            <w:pPr>
              <w:suppressAutoHyphens/>
              <w:spacing w:after="0"/>
              <w:rPr>
                <w:rFonts w:ascii="Times New Roman" w:hAnsi="Times New Roman"/>
                <w:b/>
                <w:color w:val="auto"/>
                <w:szCs w:val="22"/>
                <w:highlight w:val="green"/>
              </w:rPr>
            </w:pPr>
          </w:p>
        </w:tc>
        <w:tc>
          <w:tcPr>
            <w:tcW w:w="679" w:type="pct"/>
          </w:tcPr>
          <w:p w14:paraId="0B064868" w14:textId="77777777" w:rsidR="00576034" w:rsidRPr="00576034" w:rsidRDefault="00576034" w:rsidP="00576034">
            <w:pPr>
              <w:suppressAutoHyphens/>
              <w:spacing w:after="0"/>
              <w:jc w:val="both"/>
              <w:rPr>
                <w:rFonts w:ascii="Times New Roman" w:hAnsi="Times New Roman"/>
                <w:color w:val="auto"/>
                <w:szCs w:val="22"/>
                <w:lang w:val="en-US" w:eastAsia="en-US"/>
              </w:rPr>
            </w:pPr>
            <w:r w:rsidRPr="00576034">
              <w:rPr>
                <w:rFonts w:ascii="Times New Roman" w:hAnsi="Times New Roman"/>
                <w:bCs/>
                <w:color w:val="auto"/>
                <w:szCs w:val="22"/>
              </w:rPr>
              <w:t xml:space="preserve">Н </w:t>
            </w:r>
            <w:r w:rsidRPr="00576034">
              <w:rPr>
                <w:rFonts w:ascii="Times New Roman" w:hAnsi="Times New Roman"/>
                <w:color w:val="auto"/>
                <w:szCs w:val="22"/>
              </w:rPr>
              <w:t>3.2.01</w:t>
            </w:r>
            <w:r w:rsidRPr="00576034">
              <w:rPr>
                <w:rFonts w:ascii="Times New Roman" w:hAnsi="Times New Roman"/>
                <w:color w:val="auto"/>
                <w:szCs w:val="22"/>
                <w:lang w:eastAsia="en-US"/>
              </w:rPr>
              <w:t xml:space="preserve"> </w:t>
            </w:r>
          </w:p>
          <w:p w14:paraId="0B147CB9" w14:textId="77777777" w:rsidR="00576034" w:rsidRPr="00576034" w:rsidRDefault="00576034" w:rsidP="00576034">
            <w:pPr>
              <w:suppressAutoHyphens/>
              <w:spacing w:after="0"/>
              <w:jc w:val="both"/>
              <w:rPr>
                <w:rFonts w:ascii="Times New Roman" w:hAnsi="Times New Roman"/>
                <w:color w:val="auto"/>
                <w:szCs w:val="22"/>
                <w:lang w:val="en-US" w:eastAsia="en-US"/>
              </w:rPr>
            </w:pPr>
            <w:r w:rsidRPr="00576034">
              <w:rPr>
                <w:rFonts w:ascii="Times New Roman" w:hAnsi="Times New Roman"/>
                <w:color w:val="auto"/>
                <w:szCs w:val="22"/>
                <w:lang w:eastAsia="en-US"/>
              </w:rPr>
              <w:t>У 3.2.01</w:t>
            </w:r>
          </w:p>
          <w:p w14:paraId="2C018EDD" w14:textId="77777777" w:rsidR="00576034" w:rsidRPr="00576034" w:rsidRDefault="00576034" w:rsidP="00576034">
            <w:pPr>
              <w:suppressAutoHyphens/>
              <w:spacing w:after="0"/>
              <w:jc w:val="both"/>
              <w:rPr>
                <w:rFonts w:ascii="Times New Roman" w:hAnsi="Times New Roman"/>
                <w:color w:val="auto"/>
                <w:szCs w:val="22"/>
              </w:rPr>
            </w:pPr>
            <w:r w:rsidRPr="00576034">
              <w:rPr>
                <w:rFonts w:ascii="Times New Roman" w:hAnsi="Times New Roman"/>
                <w:color w:val="auto"/>
                <w:szCs w:val="22"/>
              </w:rPr>
              <w:t>У 3.2.02</w:t>
            </w:r>
          </w:p>
          <w:p w14:paraId="52D27CF7" w14:textId="77777777" w:rsidR="00576034" w:rsidRPr="00576034" w:rsidRDefault="00576034" w:rsidP="00576034">
            <w:pPr>
              <w:suppressAutoHyphens/>
              <w:spacing w:after="0"/>
              <w:jc w:val="both"/>
              <w:rPr>
                <w:rFonts w:ascii="Times New Roman" w:hAnsi="Times New Roman"/>
                <w:color w:val="auto"/>
                <w:szCs w:val="22"/>
                <w:lang w:eastAsia="en-US"/>
              </w:rPr>
            </w:pPr>
            <w:r w:rsidRPr="00576034">
              <w:rPr>
                <w:rFonts w:ascii="Times New Roman" w:hAnsi="Times New Roman"/>
                <w:color w:val="auto"/>
                <w:szCs w:val="22"/>
              </w:rPr>
              <w:t>У 3.3.01</w:t>
            </w:r>
          </w:p>
          <w:p w14:paraId="7010F0E9" w14:textId="77777777" w:rsidR="00576034" w:rsidRPr="00576034" w:rsidRDefault="00576034" w:rsidP="00576034">
            <w:pPr>
              <w:suppressAutoHyphens/>
              <w:spacing w:after="0"/>
              <w:ind w:left="-59" w:right="-101"/>
              <w:jc w:val="both"/>
              <w:rPr>
                <w:rFonts w:ascii="Times New Roman" w:hAnsi="Times New Roman"/>
                <w:color w:val="auto"/>
                <w:szCs w:val="22"/>
              </w:rPr>
            </w:pPr>
            <w:r w:rsidRPr="00576034">
              <w:rPr>
                <w:rFonts w:ascii="Times New Roman" w:hAnsi="Times New Roman"/>
                <w:color w:val="auto"/>
                <w:szCs w:val="22"/>
              </w:rPr>
              <w:t>З 3.1.01</w:t>
            </w:r>
          </w:p>
        </w:tc>
      </w:tr>
      <w:tr w:rsidR="00576034" w:rsidRPr="00576034" w14:paraId="63F9578E" w14:textId="77777777" w:rsidTr="00D001A7">
        <w:tc>
          <w:tcPr>
            <w:tcW w:w="782" w:type="pct"/>
            <w:vMerge w:val="restart"/>
          </w:tcPr>
          <w:p w14:paraId="246F43CB" w14:textId="77777777" w:rsidR="00576034" w:rsidRPr="00576034" w:rsidRDefault="00576034" w:rsidP="00576034">
            <w:pPr>
              <w:spacing w:after="0" w:line="240" w:lineRule="auto"/>
              <w:jc w:val="both"/>
              <w:rPr>
                <w:rFonts w:ascii="Times New Roman" w:hAnsi="Times New Roman"/>
                <w:b/>
                <w:bCs/>
                <w:szCs w:val="22"/>
              </w:rPr>
            </w:pPr>
            <w:r w:rsidRPr="00576034">
              <w:rPr>
                <w:rFonts w:ascii="Times New Roman" w:hAnsi="Times New Roman"/>
                <w:b/>
                <w:bCs/>
                <w:szCs w:val="22"/>
              </w:rPr>
              <w:t xml:space="preserve">Тема 1.7. </w:t>
            </w:r>
          </w:p>
          <w:p w14:paraId="5B888F52" w14:textId="77777777" w:rsidR="00576034" w:rsidRPr="00576034" w:rsidRDefault="00576034" w:rsidP="00576034">
            <w:pPr>
              <w:spacing w:after="0" w:line="240" w:lineRule="auto"/>
              <w:jc w:val="both"/>
              <w:rPr>
                <w:rFonts w:ascii="Times New Roman" w:hAnsi="Times New Roman"/>
                <w:b/>
                <w:bCs/>
                <w:szCs w:val="22"/>
              </w:rPr>
            </w:pPr>
            <w:r w:rsidRPr="00576034">
              <w:rPr>
                <w:rFonts w:ascii="Times New Roman" w:hAnsi="Times New Roman"/>
                <w:b/>
                <w:bCs/>
                <w:color w:val="auto"/>
                <w:szCs w:val="22"/>
              </w:rPr>
              <w:t>Рационализация эксплуатации электроустановок и эксплуатация конденсаторных установок.</w:t>
            </w:r>
          </w:p>
          <w:p w14:paraId="20EF2F0F" w14:textId="77777777" w:rsidR="00576034" w:rsidRPr="00576034" w:rsidRDefault="00576034" w:rsidP="00576034">
            <w:pPr>
              <w:spacing w:after="0" w:line="240" w:lineRule="auto"/>
              <w:rPr>
                <w:rFonts w:ascii="Times New Roman" w:hAnsi="Times New Roman"/>
                <w:b/>
                <w:bCs/>
                <w:color w:val="auto"/>
                <w:szCs w:val="22"/>
              </w:rPr>
            </w:pPr>
          </w:p>
        </w:tc>
        <w:tc>
          <w:tcPr>
            <w:tcW w:w="2363" w:type="pct"/>
          </w:tcPr>
          <w:p w14:paraId="12ED0601" w14:textId="77777777" w:rsidR="00576034" w:rsidRPr="00576034" w:rsidRDefault="00576034" w:rsidP="00576034">
            <w:pPr>
              <w:spacing w:after="0" w:line="240" w:lineRule="auto"/>
              <w:rPr>
                <w:rFonts w:ascii="Times New Roman" w:hAnsi="Times New Roman"/>
                <w:b/>
                <w:color w:val="auto"/>
                <w:szCs w:val="22"/>
              </w:rPr>
            </w:pPr>
            <w:r w:rsidRPr="00576034">
              <w:rPr>
                <w:rFonts w:ascii="Times New Roman" w:hAnsi="Times New Roman"/>
                <w:b/>
                <w:bCs/>
                <w:color w:val="auto"/>
                <w:szCs w:val="22"/>
              </w:rPr>
              <w:t xml:space="preserve">Содержание </w:t>
            </w:r>
          </w:p>
        </w:tc>
        <w:tc>
          <w:tcPr>
            <w:tcW w:w="625" w:type="pct"/>
            <w:vMerge w:val="restart"/>
          </w:tcPr>
          <w:p w14:paraId="2A0C06A4" w14:textId="77777777" w:rsidR="00576034" w:rsidRPr="00576034" w:rsidRDefault="00576034" w:rsidP="00576034">
            <w:pPr>
              <w:suppressAutoHyphens/>
              <w:spacing w:after="0" w:line="240" w:lineRule="auto"/>
              <w:rPr>
                <w:rFonts w:ascii="Times New Roman" w:hAnsi="Times New Roman"/>
                <w:bCs/>
                <w:i/>
                <w:color w:val="auto"/>
                <w:szCs w:val="22"/>
              </w:rPr>
            </w:pPr>
            <w:r w:rsidRPr="00576034">
              <w:rPr>
                <w:rFonts w:ascii="Times New Roman" w:hAnsi="Times New Roman"/>
                <w:bCs/>
                <w:i/>
                <w:color w:val="auto"/>
                <w:szCs w:val="22"/>
              </w:rPr>
              <w:t>8</w:t>
            </w:r>
          </w:p>
        </w:tc>
        <w:tc>
          <w:tcPr>
            <w:tcW w:w="551" w:type="pct"/>
          </w:tcPr>
          <w:p w14:paraId="2A6796D9" w14:textId="77777777" w:rsidR="00576034" w:rsidRPr="00576034" w:rsidRDefault="00576034" w:rsidP="00576034">
            <w:pPr>
              <w:suppressAutoHyphens/>
              <w:spacing w:after="0" w:line="240" w:lineRule="auto"/>
              <w:rPr>
                <w:rFonts w:ascii="Times New Roman" w:hAnsi="Times New Roman"/>
                <w:b/>
                <w:i/>
                <w:iCs/>
                <w:color w:val="auto"/>
                <w:szCs w:val="22"/>
              </w:rPr>
            </w:pPr>
          </w:p>
        </w:tc>
        <w:tc>
          <w:tcPr>
            <w:tcW w:w="679" w:type="pct"/>
          </w:tcPr>
          <w:p w14:paraId="6312D16E" w14:textId="77777777" w:rsidR="00576034" w:rsidRPr="00576034" w:rsidRDefault="00576034" w:rsidP="00576034">
            <w:pPr>
              <w:suppressAutoHyphens/>
              <w:spacing w:after="0" w:line="240" w:lineRule="auto"/>
              <w:rPr>
                <w:rFonts w:ascii="Times New Roman" w:hAnsi="Times New Roman"/>
                <w:i/>
                <w:iCs/>
                <w:color w:val="auto"/>
                <w:szCs w:val="22"/>
              </w:rPr>
            </w:pPr>
          </w:p>
        </w:tc>
      </w:tr>
      <w:tr w:rsidR="00576034" w:rsidRPr="00576034" w14:paraId="210713F6" w14:textId="77777777" w:rsidTr="00D001A7">
        <w:trPr>
          <w:trHeight w:val="2012"/>
        </w:trPr>
        <w:tc>
          <w:tcPr>
            <w:tcW w:w="782" w:type="pct"/>
            <w:vMerge/>
          </w:tcPr>
          <w:p w14:paraId="6FA0C052" w14:textId="77777777" w:rsidR="00576034" w:rsidRPr="00576034" w:rsidRDefault="00576034" w:rsidP="00576034">
            <w:pPr>
              <w:spacing w:after="0" w:line="240" w:lineRule="auto"/>
              <w:rPr>
                <w:rFonts w:ascii="Times New Roman" w:hAnsi="Times New Roman"/>
                <w:b/>
                <w:bCs/>
                <w:color w:val="auto"/>
                <w:szCs w:val="22"/>
              </w:rPr>
            </w:pPr>
          </w:p>
        </w:tc>
        <w:tc>
          <w:tcPr>
            <w:tcW w:w="2363" w:type="pct"/>
          </w:tcPr>
          <w:p w14:paraId="04FEEC8C"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color w:val="auto"/>
                <w:szCs w:val="22"/>
              </w:rPr>
              <w:t>Повышение надежности электроснабжения. Потери электрической энергии у потребителей и мероприятия по повышению эффективности её использования; Наладка конденсаторных установок: централизованная компенсация реактивной мощности; групповая компенсация реактивной мощности; индивидуальная компенсация реактивной мощности. Методика проведения наладки и испытания конденсаторной установки</w:t>
            </w:r>
          </w:p>
        </w:tc>
        <w:tc>
          <w:tcPr>
            <w:tcW w:w="625" w:type="pct"/>
            <w:vMerge/>
          </w:tcPr>
          <w:p w14:paraId="42C579EC" w14:textId="77777777" w:rsidR="00576034" w:rsidRPr="00576034" w:rsidRDefault="00576034" w:rsidP="00576034">
            <w:pPr>
              <w:suppressAutoHyphens/>
              <w:spacing w:after="0" w:line="240" w:lineRule="auto"/>
              <w:jc w:val="center"/>
              <w:rPr>
                <w:rFonts w:ascii="Times New Roman" w:hAnsi="Times New Roman"/>
                <w:bCs/>
                <w:color w:val="auto"/>
                <w:szCs w:val="22"/>
              </w:rPr>
            </w:pPr>
          </w:p>
        </w:tc>
        <w:tc>
          <w:tcPr>
            <w:tcW w:w="551" w:type="pct"/>
          </w:tcPr>
          <w:p w14:paraId="2CE31C04" w14:textId="77777777" w:rsidR="00576034" w:rsidRPr="00576034" w:rsidRDefault="00576034" w:rsidP="00576034">
            <w:pPr>
              <w:suppressAutoHyphens/>
              <w:spacing w:after="0" w:line="240" w:lineRule="auto"/>
              <w:rPr>
                <w:rFonts w:ascii="Times New Roman" w:hAnsi="Times New Roman"/>
                <w:b/>
                <w:szCs w:val="22"/>
              </w:rPr>
            </w:pPr>
            <w:r w:rsidRPr="00576034">
              <w:rPr>
                <w:rFonts w:ascii="Times New Roman" w:hAnsi="Times New Roman"/>
                <w:b/>
                <w:szCs w:val="22"/>
              </w:rPr>
              <w:t xml:space="preserve">ПК 3.1 </w:t>
            </w:r>
          </w:p>
          <w:p w14:paraId="1FB691A8" w14:textId="77777777" w:rsidR="00576034" w:rsidRPr="00576034" w:rsidRDefault="00576034" w:rsidP="00576034">
            <w:pPr>
              <w:spacing w:after="0" w:line="240" w:lineRule="auto"/>
              <w:rPr>
                <w:rFonts w:ascii="Times New Roman" w:hAnsi="Times New Roman"/>
                <w:b/>
                <w:iCs/>
                <w:color w:val="auto"/>
                <w:szCs w:val="22"/>
              </w:rPr>
            </w:pPr>
            <w:r w:rsidRPr="00576034">
              <w:rPr>
                <w:rFonts w:ascii="Times New Roman" w:hAnsi="Times New Roman"/>
                <w:b/>
                <w:iCs/>
                <w:color w:val="auto"/>
                <w:szCs w:val="22"/>
              </w:rPr>
              <w:t xml:space="preserve">ОК </w:t>
            </w:r>
            <w:r w:rsidRPr="00576034">
              <w:rPr>
                <w:rFonts w:ascii="Times New Roman" w:hAnsi="Times New Roman"/>
                <w:b/>
                <w:iCs/>
                <w:color w:val="auto"/>
                <w:szCs w:val="22"/>
                <w:lang w:val="en-US"/>
              </w:rPr>
              <w:t>0</w:t>
            </w:r>
            <w:r w:rsidRPr="00576034">
              <w:rPr>
                <w:rFonts w:ascii="Times New Roman" w:hAnsi="Times New Roman"/>
                <w:b/>
                <w:iCs/>
                <w:color w:val="auto"/>
                <w:szCs w:val="22"/>
              </w:rPr>
              <w:t>3</w:t>
            </w:r>
          </w:p>
          <w:p w14:paraId="39FEA975" w14:textId="77777777" w:rsidR="00576034" w:rsidRPr="00576034" w:rsidRDefault="00576034" w:rsidP="00576034">
            <w:pPr>
              <w:spacing w:after="0" w:line="240" w:lineRule="auto"/>
              <w:rPr>
                <w:rFonts w:ascii="Times New Roman" w:hAnsi="Times New Roman"/>
                <w:b/>
                <w:color w:val="auto"/>
                <w:szCs w:val="22"/>
              </w:rPr>
            </w:pPr>
            <w:r w:rsidRPr="00576034">
              <w:rPr>
                <w:rFonts w:ascii="Times New Roman" w:hAnsi="Times New Roman"/>
                <w:b/>
                <w:iCs/>
                <w:color w:val="auto"/>
                <w:szCs w:val="22"/>
              </w:rPr>
              <w:t>КК 2</w:t>
            </w:r>
          </w:p>
        </w:tc>
        <w:tc>
          <w:tcPr>
            <w:tcW w:w="679" w:type="pct"/>
          </w:tcPr>
          <w:p w14:paraId="79B7B5A8" w14:textId="77777777" w:rsidR="00576034" w:rsidRPr="00576034" w:rsidRDefault="00576034" w:rsidP="00576034">
            <w:pPr>
              <w:suppressAutoHyphens/>
              <w:spacing w:after="0" w:line="240" w:lineRule="auto"/>
              <w:jc w:val="both"/>
              <w:rPr>
                <w:rFonts w:ascii="Times New Roman" w:hAnsi="Times New Roman"/>
                <w:color w:val="auto"/>
                <w:szCs w:val="22"/>
                <w:lang w:val="en-US"/>
              </w:rPr>
            </w:pPr>
            <w:r w:rsidRPr="00576034">
              <w:rPr>
                <w:rFonts w:ascii="Times New Roman" w:hAnsi="Times New Roman"/>
                <w:bCs/>
                <w:color w:val="auto"/>
                <w:szCs w:val="22"/>
              </w:rPr>
              <w:t xml:space="preserve">Н </w:t>
            </w:r>
            <w:r w:rsidRPr="00576034">
              <w:rPr>
                <w:rFonts w:ascii="Times New Roman" w:hAnsi="Times New Roman"/>
                <w:color w:val="auto"/>
                <w:szCs w:val="22"/>
              </w:rPr>
              <w:t xml:space="preserve">3.1.01 </w:t>
            </w:r>
          </w:p>
          <w:p w14:paraId="17C0EB2A"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color w:val="auto"/>
                <w:szCs w:val="22"/>
              </w:rPr>
              <w:t>У 3.1.01</w:t>
            </w:r>
          </w:p>
          <w:p w14:paraId="5F0A6AEB" w14:textId="77777777" w:rsidR="00576034" w:rsidRPr="00576034" w:rsidRDefault="00576034" w:rsidP="00576034">
            <w:pPr>
              <w:suppressAutoHyphens/>
              <w:spacing w:after="0" w:line="240" w:lineRule="auto"/>
              <w:jc w:val="both"/>
              <w:rPr>
                <w:rFonts w:ascii="Times New Roman" w:hAnsi="Times New Roman"/>
                <w:color w:val="auto"/>
                <w:szCs w:val="22"/>
                <w:lang w:val="en-US"/>
              </w:rPr>
            </w:pPr>
            <w:proofErr w:type="spellStart"/>
            <w:r w:rsidRPr="00576034">
              <w:rPr>
                <w:rFonts w:ascii="Times New Roman" w:hAnsi="Times New Roman"/>
                <w:bCs/>
                <w:iCs/>
                <w:color w:val="auto"/>
                <w:szCs w:val="22"/>
              </w:rPr>
              <w:t>Уо</w:t>
            </w:r>
            <w:proofErr w:type="spellEnd"/>
            <w:r w:rsidRPr="00576034">
              <w:rPr>
                <w:rFonts w:ascii="Times New Roman" w:hAnsi="Times New Roman"/>
                <w:bCs/>
                <w:iCs/>
                <w:color w:val="auto"/>
                <w:szCs w:val="22"/>
              </w:rPr>
              <w:t xml:space="preserve"> 03.05</w:t>
            </w:r>
          </w:p>
          <w:p w14:paraId="2DB4B035" w14:textId="77777777" w:rsidR="00576034" w:rsidRPr="00576034" w:rsidRDefault="00576034" w:rsidP="00576034">
            <w:pPr>
              <w:suppressAutoHyphens/>
              <w:spacing w:after="0" w:line="240" w:lineRule="auto"/>
              <w:jc w:val="both"/>
              <w:rPr>
                <w:rFonts w:ascii="Times New Roman" w:hAnsi="Times New Roman"/>
                <w:color w:val="auto"/>
                <w:szCs w:val="22"/>
                <w:lang w:val="en-US"/>
              </w:rPr>
            </w:pPr>
            <w:r w:rsidRPr="00576034">
              <w:rPr>
                <w:rFonts w:ascii="Times New Roman" w:hAnsi="Times New Roman"/>
                <w:color w:val="auto"/>
                <w:szCs w:val="22"/>
              </w:rPr>
              <w:t>З 3.1.01</w:t>
            </w:r>
          </w:p>
          <w:p w14:paraId="07D8BE3E" w14:textId="77777777" w:rsidR="00576034" w:rsidRPr="00576034" w:rsidRDefault="00576034" w:rsidP="00576034">
            <w:pPr>
              <w:suppressAutoHyphens/>
              <w:spacing w:after="0" w:line="240" w:lineRule="auto"/>
              <w:rPr>
                <w:rFonts w:ascii="Times New Roman" w:hAnsi="Times New Roman"/>
                <w:b/>
                <w:color w:val="auto"/>
                <w:szCs w:val="22"/>
              </w:rPr>
            </w:pPr>
          </w:p>
        </w:tc>
      </w:tr>
      <w:tr w:rsidR="00576034" w:rsidRPr="00576034" w14:paraId="150658C3" w14:textId="77777777" w:rsidTr="00D001A7">
        <w:trPr>
          <w:trHeight w:val="20"/>
        </w:trPr>
        <w:tc>
          <w:tcPr>
            <w:tcW w:w="782" w:type="pct"/>
            <w:vMerge/>
          </w:tcPr>
          <w:p w14:paraId="27958A21" w14:textId="77777777" w:rsidR="00576034" w:rsidRPr="00576034" w:rsidRDefault="00576034" w:rsidP="00576034">
            <w:pPr>
              <w:spacing w:after="0" w:line="240" w:lineRule="auto"/>
              <w:rPr>
                <w:rFonts w:ascii="Times New Roman" w:hAnsi="Times New Roman"/>
                <w:b/>
                <w:bCs/>
                <w:color w:val="auto"/>
                <w:szCs w:val="22"/>
              </w:rPr>
            </w:pPr>
          </w:p>
        </w:tc>
        <w:tc>
          <w:tcPr>
            <w:tcW w:w="2363" w:type="pct"/>
          </w:tcPr>
          <w:p w14:paraId="2EE0CB96" w14:textId="77777777" w:rsidR="00576034" w:rsidRPr="00576034" w:rsidRDefault="00576034" w:rsidP="00576034">
            <w:pPr>
              <w:suppressAutoHyphens/>
              <w:spacing w:after="0" w:line="240" w:lineRule="auto"/>
              <w:jc w:val="both"/>
              <w:rPr>
                <w:rFonts w:ascii="Times New Roman" w:hAnsi="Times New Roman"/>
                <w:b/>
                <w:color w:val="auto"/>
                <w:szCs w:val="22"/>
              </w:rPr>
            </w:pPr>
            <w:r w:rsidRPr="00576034">
              <w:rPr>
                <w:rFonts w:ascii="Times New Roman" w:hAnsi="Times New Roman"/>
                <w:b/>
                <w:bCs/>
                <w:color w:val="auto"/>
                <w:szCs w:val="22"/>
              </w:rPr>
              <w:t>В том числе практических занятий и лабораторных работ</w:t>
            </w:r>
          </w:p>
        </w:tc>
        <w:tc>
          <w:tcPr>
            <w:tcW w:w="625" w:type="pct"/>
          </w:tcPr>
          <w:p w14:paraId="00EF0ACB" w14:textId="77777777" w:rsidR="00576034" w:rsidRPr="00576034" w:rsidRDefault="00576034" w:rsidP="00576034">
            <w:pPr>
              <w:suppressAutoHyphens/>
              <w:spacing w:after="0" w:line="240" w:lineRule="auto"/>
              <w:rPr>
                <w:rFonts w:ascii="Times New Roman" w:hAnsi="Times New Roman"/>
                <w:b/>
                <w:bCs/>
                <w:color w:val="auto"/>
                <w:szCs w:val="22"/>
              </w:rPr>
            </w:pPr>
            <w:r w:rsidRPr="00576034">
              <w:rPr>
                <w:rFonts w:ascii="Times New Roman" w:hAnsi="Times New Roman"/>
                <w:b/>
                <w:bCs/>
                <w:color w:val="auto"/>
                <w:szCs w:val="22"/>
              </w:rPr>
              <w:t>2</w:t>
            </w:r>
          </w:p>
        </w:tc>
        <w:tc>
          <w:tcPr>
            <w:tcW w:w="551" w:type="pct"/>
          </w:tcPr>
          <w:p w14:paraId="6D7DC44B" w14:textId="77777777" w:rsidR="00576034" w:rsidRPr="00576034" w:rsidRDefault="00576034" w:rsidP="00576034">
            <w:pPr>
              <w:suppressAutoHyphens/>
              <w:spacing w:after="0" w:line="240" w:lineRule="auto"/>
              <w:rPr>
                <w:rFonts w:ascii="Times New Roman" w:hAnsi="Times New Roman"/>
                <w:b/>
                <w:i/>
                <w:iCs/>
                <w:color w:val="auto"/>
                <w:szCs w:val="22"/>
              </w:rPr>
            </w:pPr>
          </w:p>
        </w:tc>
        <w:tc>
          <w:tcPr>
            <w:tcW w:w="679" w:type="pct"/>
          </w:tcPr>
          <w:p w14:paraId="0CE05415" w14:textId="77777777" w:rsidR="00576034" w:rsidRPr="00576034" w:rsidRDefault="00576034" w:rsidP="00576034">
            <w:pPr>
              <w:suppressAutoHyphens/>
              <w:spacing w:after="0" w:line="240" w:lineRule="auto"/>
              <w:rPr>
                <w:rFonts w:ascii="Times New Roman" w:hAnsi="Times New Roman"/>
                <w:b/>
                <w:i/>
                <w:iCs/>
                <w:color w:val="auto"/>
                <w:szCs w:val="22"/>
              </w:rPr>
            </w:pPr>
          </w:p>
        </w:tc>
      </w:tr>
      <w:tr w:rsidR="00576034" w:rsidRPr="00576034" w14:paraId="12D3ACEA" w14:textId="77777777" w:rsidTr="00D001A7">
        <w:trPr>
          <w:trHeight w:val="20"/>
        </w:trPr>
        <w:tc>
          <w:tcPr>
            <w:tcW w:w="782" w:type="pct"/>
            <w:vMerge/>
          </w:tcPr>
          <w:p w14:paraId="2F87EDFC" w14:textId="77777777" w:rsidR="00576034" w:rsidRPr="00576034" w:rsidRDefault="00576034" w:rsidP="00576034">
            <w:pPr>
              <w:spacing w:after="0" w:line="240" w:lineRule="auto"/>
              <w:rPr>
                <w:rFonts w:ascii="Times New Roman" w:hAnsi="Times New Roman"/>
                <w:b/>
                <w:bCs/>
                <w:color w:val="auto"/>
                <w:szCs w:val="22"/>
              </w:rPr>
            </w:pPr>
          </w:p>
        </w:tc>
        <w:tc>
          <w:tcPr>
            <w:tcW w:w="2363" w:type="pct"/>
          </w:tcPr>
          <w:p w14:paraId="0CC1986B" w14:textId="77777777" w:rsidR="00576034" w:rsidRPr="00576034" w:rsidRDefault="00576034" w:rsidP="00576034">
            <w:pPr>
              <w:suppressAutoHyphens/>
              <w:spacing w:after="0" w:line="240" w:lineRule="auto"/>
              <w:jc w:val="both"/>
              <w:rPr>
                <w:rFonts w:ascii="Times New Roman" w:hAnsi="Times New Roman"/>
                <w:iCs/>
                <w:color w:val="auto"/>
                <w:szCs w:val="22"/>
              </w:rPr>
            </w:pPr>
            <w:r w:rsidRPr="00576034">
              <w:rPr>
                <w:rFonts w:ascii="Times New Roman" w:hAnsi="Times New Roman"/>
                <w:bCs/>
                <w:szCs w:val="22"/>
              </w:rPr>
              <w:t xml:space="preserve">13. </w:t>
            </w:r>
            <w:proofErr w:type="gramStart"/>
            <w:r w:rsidRPr="00576034">
              <w:rPr>
                <w:rFonts w:ascii="Times New Roman" w:hAnsi="Times New Roman"/>
                <w:bCs/>
                <w:szCs w:val="22"/>
              </w:rPr>
              <w:t>« </w:t>
            </w:r>
            <w:r w:rsidRPr="00576034">
              <w:rPr>
                <w:rFonts w:ascii="Times New Roman" w:hAnsi="Times New Roman"/>
                <w:color w:val="auto"/>
                <w:szCs w:val="22"/>
              </w:rPr>
              <w:t>Проверка</w:t>
            </w:r>
            <w:proofErr w:type="gramEnd"/>
            <w:r w:rsidRPr="00576034">
              <w:rPr>
                <w:rFonts w:ascii="Times New Roman" w:hAnsi="Times New Roman"/>
                <w:color w:val="auto"/>
                <w:szCs w:val="22"/>
              </w:rPr>
              <w:t>, наладка и расчет конденсатора для работы трехфазного асинхронного двигателя в однофазном режиме. Схемы включения конденсаторных батарей».</w:t>
            </w:r>
          </w:p>
        </w:tc>
        <w:tc>
          <w:tcPr>
            <w:tcW w:w="625" w:type="pct"/>
          </w:tcPr>
          <w:p w14:paraId="7A00F95D" w14:textId="77777777" w:rsidR="00576034" w:rsidRPr="00576034" w:rsidRDefault="00576034" w:rsidP="00576034">
            <w:pPr>
              <w:suppressAutoHyphens/>
              <w:spacing w:after="0" w:line="240" w:lineRule="auto"/>
              <w:rPr>
                <w:rFonts w:ascii="Times New Roman" w:hAnsi="Times New Roman"/>
                <w:bCs/>
                <w:i/>
                <w:color w:val="auto"/>
                <w:szCs w:val="22"/>
              </w:rPr>
            </w:pPr>
            <w:r w:rsidRPr="00576034">
              <w:rPr>
                <w:rFonts w:ascii="Times New Roman" w:hAnsi="Times New Roman"/>
                <w:bCs/>
                <w:i/>
                <w:szCs w:val="22"/>
              </w:rPr>
              <w:t>2</w:t>
            </w:r>
          </w:p>
        </w:tc>
        <w:tc>
          <w:tcPr>
            <w:tcW w:w="551" w:type="pct"/>
          </w:tcPr>
          <w:p w14:paraId="126B6358" w14:textId="77777777" w:rsidR="00576034" w:rsidRPr="00576034" w:rsidRDefault="00576034" w:rsidP="00576034">
            <w:pPr>
              <w:suppressAutoHyphens/>
              <w:spacing w:after="0" w:line="240" w:lineRule="auto"/>
              <w:rPr>
                <w:rFonts w:ascii="Times New Roman" w:hAnsi="Times New Roman"/>
                <w:b/>
                <w:szCs w:val="22"/>
              </w:rPr>
            </w:pPr>
            <w:r w:rsidRPr="00576034">
              <w:rPr>
                <w:rFonts w:ascii="Times New Roman" w:hAnsi="Times New Roman"/>
                <w:b/>
                <w:szCs w:val="22"/>
              </w:rPr>
              <w:t xml:space="preserve">ПК 3.1 </w:t>
            </w:r>
          </w:p>
          <w:p w14:paraId="3CCED281" w14:textId="77777777" w:rsidR="00576034" w:rsidRPr="00576034" w:rsidRDefault="00576034" w:rsidP="00576034">
            <w:pPr>
              <w:spacing w:after="0" w:line="240" w:lineRule="auto"/>
              <w:rPr>
                <w:rFonts w:ascii="Times New Roman" w:hAnsi="Times New Roman"/>
                <w:b/>
                <w:iCs/>
                <w:color w:val="auto"/>
                <w:szCs w:val="22"/>
              </w:rPr>
            </w:pPr>
            <w:r w:rsidRPr="00576034">
              <w:rPr>
                <w:rFonts w:ascii="Times New Roman" w:hAnsi="Times New Roman"/>
                <w:b/>
                <w:iCs/>
                <w:color w:val="auto"/>
                <w:szCs w:val="22"/>
              </w:rPr>
              <w:t>ОК 03</w:t>
            </w:r>
          </w:p>
          <w:p w14:paraId="656E66CB" w14:textId="77777777" w:rsidR="00576034" w:rsidRPr="00576034" w:rsidRDefault="00576034" w:rsidP="00576034">
            <w:pPr>
              <w:spacing w:after="0" w:line="240" w:lineRule="auto"/>
              <w:rPr>
                <w:rFonts w:ascii="Times New Roman" w:hAnsi="Times New Roman"/>
                <w:b/>
                <w:color w:val="auto"/>
                <w:szCs w:val="22"/>
              </w:rPr>
            </w:pPr>
            <w:r w:rsidRPr="00576034">
              <w:rPr>
                <w:rFonts w:ascii="Times New Roman" w:hAnsi="Times New Roman"/>
                <w:b/>
                <w:iCs/>
                <w:color w:val="auto"/>
                <w:szCs w:val="22"/>
              </w:rPr>
              <w:t>КК 2</w:t>
            </w:r>
          </w:p>
        </w:tc>
        <w:tc>
          <w:tcPr>
            <w:tcW w:w="679" w:type="pct"/>
          </w:tcPr>
          <w:p w14:paraId="576A61F8" w14:textId="77777777" w:rsidR="00576034" w:rsidRPr="00576034" w:rsidRDefault="00576034" w:rsidP="00576034">
            <w:pPr>
              <w:suppressAutoHyphens/>
              <w:spacing w:after="0" w:line="240" w:lineRule="auto"/>
              <w:jc w:val="both"/>
              <w:rPr>
                <w:rFonts w:ascii="Times New Roman" w:hAnsi="Times New Roman"/>
                <w:color w:val="auto"/>
                <w:szCs w:val="22"/>
                <w:lang w:val="en-US"/>
              </w:rPr>
            </w:pPr>
            <w:r w:rsidRPr="00576034">
              <w:rPr>
                <w:rFonts w:ascii="Times New Roman" w:hAnsi="Times New Roman"/>
                <w:bCs/>
                <w:color w:val="auto"/>
                <w:szCs w:val="22"/>
              </w:rPr>
              <w:t xml:space="preserve">Н </w:t>
            </w:r>
            <w:r w:rsidRPr="00576034">
              <w:rPr>
                <w:rFonts w:ascii="Times New Roman" w:hAnsi="Times New Roman"/>
                <w:color w:val="auto"/>
                <w:szCs w:val="22"/>
              </w:rPr>
              <w:t xml:space="preserve">3.1.01 </w:t>
            </w:r>
          </w:p>
          <w:p w14:paraId="273D5A56" w14:textId="77777777" w:rsidR="00576034" w:rsidRPr="00576034" w:rsidRDefault="00576034" w:rsidP="00576034">
            <w:pPr>
              <w:suppressAutoHyphens/>
              <w:spacing w:after="0" w:line="240" w:lineRule="auto"/>
              <w:jc w:val="both"/>
              <w:rPr>
                <w:rFonts w:ascii="Times New Roman" w:hAnsi="Times New Roman"/>
                <w:color w:val="auto"/>
                <w:szCs w:val="22"/>
                <w:lang w:val="en-US"/>
              </w:rPr>
            </w:pPr>
            <w:r w:rsidRPr="00576034">
              <w:rPr>
                <w:rFonts w:ascii="Times New Roman" w:hAnsi="Times New Roman"/>
                <w:color w:val="auto"/>
                <w:szCs w:val="22"/>
              </w:rPr>
              <w:t>У 3.1.01</w:t>
            </w:r>
          </w:p>
          <w:p w14:paraId="77BF56A7" w14:textId="77777777" w:rsidR="00576034" w:rsidRPr="00576034" w:rsidRDefault="00576034" w:rsidP="00576034">
            <w:pPr>
              <w:suppressAutoHyphens/>
              <w:spacing w:after="0" w:line="240" w:lineRule="auto"/>
              <w:jc w:val="both"/>
              <w:rPr>
                <w:rFonts w:ascii="Times New Roman" w:hAnsi="Times New Roman"/>
                <w:color w:val="auto"/>
                <w:szCs w:val="22"/>
              </w:rPr>
            </w:pPr>
            <w:proofErr w:type="spellStart"/>
            <w:r w:rsidRPr="00576034">
              <w:rPr>
                <w:rFonts w:ascii="Times New Roman" w:hAnsi="Times New Roman"/>
                <w:bCs/>
                <w:iCs/>
                <w:color w:val="auto"/>
                <w:szCs w:val="22"/>
              </w:rPr>
              <w:t>Уо</w:t>
            </w:r>
            <w:proofErr w:type="spellEnd"/>
            <w:r w:rsidRPr="00576034">
              <w:rPr>
                <w:rFonts w:ascii="Times New Roman" w:hAnsi="Times New Roman"/>
                <w:bCs/>
                <w:iCs/>
                <w:color w:val="auto"/>
                <w:szCs w:val="22"/>
              </w:rPr>
              <w:t xml:space="preserve"> 03.05</w:t>
            </w:r>
          </w:p>
          <w:p w14:paraId="026C3477"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color w:val="auto"/>
                <w:szCs w:val="22"/>
              </w:rPr>
              <w:t>З 3.1.01</w:t>
            </w:r>
          </w:p>
          <w:p w14:paraId="0C256D02" w14:textId="77777777" w:rsidR="00576034" w:rsidRPr="00576034" w:rsidRDefault="00576034" w:rsidP="00576034">
            <w:pPr>
              <w:suppressAutoHyphens/>
              <w:spacing w:after="0" w:line="240" w:lineRule="auto"/>
              <w:rPr>
                <w:rFonts w:ascii="Times New Roman" w:hAnsi="Times New Roman"/>
                <w:b/>
                <w:color w:val="auto"/>
                <w:szCs w:val="22"/>
              </w:rPr>
            </w:pPr>
          </w:p>
        </w:tc>
      </w:tr>
      <w:tr w:rsidR="00576034" w:rsidRPr="00576034" w14:paraId="2CE9A587" w14:textId="77777777" w:rsidTr="00D001A7">
        <w:tc>
          <w:tcPr>
            <w:tcW w:w="782" w:type="pct"/>
            <w:vMerge w:val="restart"/>
          </w:tcPr>
          <w:p w14:paraId="5D9D468B" w14:textId="77777777" w:rsidR="00576034" w:rsidRPr="00576034" w:rsidRDefault="00576034" w:rsidP="00576034">
            <w:pPr>
              <w:spacing w:after="0" w:line="240" w:lineRule="auto"/>
              <w:rPr>
                <w:rFonts w:ascii="Times New Roman" w:hAnsi="Times New Roman"/>
                <w:b/>
                <w:bCs/>
                <w:szCs w:val="22"/>
              </w:rPr>
            </w:pPr>
            <w:r w:rsidRPr="00576034">
              <w:rPr>
                <w:rFonts w:ascii="Times New Roman" w:hAnsi="Times New Roman"/>
                <w:b/>
                <w:bCs/>
                <w:szCs w:val="22"/>
              </w:rPr>
              <w:lastRenderedPageBreak/>
              <w:t xml:space="preserve">Тема 1.8. </w:t>
            </w:r>
          </w:p>
          <w:p w14:paraId="75A82044" w14:textId="77777777" w:rsidR="00576034" w:rsidRPr="00576034" w:rsidRDefault="00576034" w:rsidP="00576034">
            <w:pPr>
              <w:spacing w:after="0" w:line="240" w:lineRule="auto"/>
              <w:rPr>
                <w:rFonts w:ascii="Times New Roman" w:hAnsi="Times New Roman"/>
                <w:b/>
                <w:bCs/>
                <w:color w:val="auto"/>
                <w:szCs w:val="22"/>
              </w:rPr>
            </w:pPr>
            <w:r w:rsidRPr="00576034">
              <w:rPr>
                <w:rFonts w:ascii="Times New Roman" w:hAnsi="Times New Roman"/>
                <w:b/>
                <w:bCs/>
                <w:color w:val="auto"/>
                <w:szCs w:val="22"/>
              </w:rPr>
              <w:t>Технология проверки и наладки электрических маши</w:t>
            </w:r>
          </w:p>
        </w:tc>
        <w:tc>
          <w:tcPr>
            <w:tcW w:w="2363" w:type="pct"/>
          </w:tcPr>
          <w:p w14:paraId="4DEACA16" w14:textId="77777777" w:rsidR="00576034" w:rsidRPr="00576034" w:rsidRDefault="00576034" w:rsidP="00576034">
            <w:pPr>
              <w:spacing w:after="0" w:line="240" w:lineRule="auto"/>
              <w:rPr>
                <w:rFonts w:ascii="Times New Roman" w:hAnsi="Times New Roman"/>
                <w:b/>
                <w:color w:val="auto"/>
                <w:szCs w:val="22"/>
              </w:rPr>
            </w:pPr>
            <w:r w:rsidRPr="00576034">
              <w:rPr>
                <w:rFonts w:ascii="Times New Roman" w:hAnsi="Times New Roman"/>
                <w:b/>
                <w:bCs/>
                <w:color w:val="auto"/>
                <w:szCs w:val="22"/>
              </w:rPr>
              <w:t xml:space="preserve">Содержание </w:t>
            </w:r>
          </w:p>
        </w:tc>
        <w:tc>
          <w:tcPr>
            <w:tcW w:w="625" w:type="pct"/>
            <w:vMerge w:val="restart"/>
          </w:tcPr>
          <w:p w14:paraId="435791B9" w14:textId="77777777" w:rsidR="00576034" w:rsidRPr="00576034" w:rsidRDefault="00576034" w:rsidP="00576034">
            <w:pPr>
              <w:suppressAutoHyphens/>
              <w:spacing w:after="0" w:line="240" w:lineRule="auto"/>
              <w:rPr>
                <w:rFonts w:ascii="Times New Roman" w:hAnsi="Times New Roman"/>
                <w:bCs/>
                <w:i/>
                <w:color w:val="auto"/>
                <w:szCs w:val="22"/>
              </w:rPr>
            </w:pPr>
            <w:r w:rsidRPr="00576034">
              <w:rPr>
                <w:rFonts w:ascii="Times New Roman" w:hAnsi="Times New Roman"/>
                <w:bCs/>
                <w:i/>
                <w:szCs w:val="22"/>
              </w:rPr>
              <w:t>8</w:t>
            </w:r>
          </w:p>
        </w:tc>
        <w:tc>
          <w:tcPr>
            <w:tcW w:w="551" w:type="pct"/>
          </w:tcPr>
          <w:p w14:paraId="117E36FC" w14:textId="77777777" w:rsidR="00576034" w:rsidRPr="00576034" w:rsidRDefault="00576034" w:rsidP="00576034">
            <w:pPr>
              <w:suppressAutoHyphens/>
              <w:spacing w:after="0" w:line="240" w:lineRule="auto"/>
              <w:rPr>
                <w:rFonts w:ascii="Times New Roman" w:hAnsi="Times New Roman"/>
                <w:b/>
                <w:i/>
                <w:iCs/>
                <w:color w:val="auto"/>
                <w:szCs w:val="22"/>
              </w:rPr>
            </w:pPr>
          </w:p>
        </w:tc>
        <w:tc>
          <w:tcPr>
            <w:tcW w:w="679" w:type="pct"/>
          </w:tcPr>
          <w:p w14:paraId="32100DAE" w14:textId="77777777" w:rsidR="00576034" w:rsidRPr="00576034" w:rsidRDefault="00576034" w:rsidP="00576034">
            <w:pPr>
              <w:suppressAutoHyphens/>
              <w:spacing w:after="0" w:line="240" w:lineRule="auto"/>
              <w:rPr>
                <w:rFonts w:ascii="Times New Roman" w:hAnsi="Times New Roman"/>
                <w:i/>
                <w:iCs/>
                <w:color w:val="auto"/>
                <w:szCs w:val="22"/>
              </w:rPr>
            </w:pPr>
          </w:p>
        </w:tc>
      </w:tr>
      <w:tr w:rsidR="00576034" w:rsidRPr="00576034" w14:paraId="6ED5D617" w14:textId="77777777" w:rsidTr="00D001A7">
        <w:tc>
          <w:tcPr>
            <w:tcW w:w="782" w:type="pct"/>
            <w:vMerge/>
          </w:tcPr>
          <w:p w14:paraId="1A7FF34D" w14:textId="77777777" w:rsidR="00576034" w:rsidRPr="00576034" w:rsidRDefault="00576034" w:rsidP="00576034">
            <w:pPr>
              <w:spacing w:after="0" w:line="240" w:lineRule="auto"/>
              <w:rPr>
                <w:rFonts w:ascii="Times New Roman" w:hAnsi="Times New Roman"/>
                <w:b/>
                <w:bCs/>
                <w:color w:val="auto"/>
                <w:szCs w:val="22"/>
              </w:rPr>
            </w:pPr>
          </w:p>
        </w:tc>
        <w:tc>
          <w:tcPr>
            <w:tcW w:w="2363" w:type="pct"/>
          </w:tcPr>
          <w:p w14:paraId="39A5A0D9"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color w:val="auto"/>
                <w:szCs w:val="22"/>
              </w:rPr>
              <w:t>Объем и нормы испытаний электрических машин; Измерение уровня шума и вибрации при испытаниях. Испытания по определению неэлектрических величин: частоты вращения, скольжения, температуры и т.д.; Виды нагрузки при испытаниях электрических машин; бор аппаратов коммутации, управления и защиты, их проверка и наладка;</w:t>
            </w:r>
          </w:p>
        </w:tc>
        <w:tc>
          <w:tcPr>
            <w:tcW w:w="625" w:type="pct"/>
            <w:vMerge/>
          </w:tcPr>
          <w:p w14:paraId="22187070" w14:textId="77777777" w:rsidR="00576034" w:rsidRPr="00576034" w:rsidRDefault="00576034" w:rsidP="00576034">
            <w:pPr>
              <w:suppressAutoHyphens/>
              <w:spacing w:after="0" w:line="240" w:lineRule="auto"/>
              <w:jc w:val="center"/>
              <w:rPr>
                <w:rFonts w:ascii="Times New Roman" w:hAnsi="Times New Roman"/>
                <w:bCs/>
                <w:color w:val="auto"/>
                <w:szCs w:val="22"/>
              </w:rPr>
            </w:pPr>
          </w:p>
        </w:tc>
        <w:tc>
          <w:tcPr>
            <w:tcW w:w="551" w:type="pct"/>
          </w:tcPr>
          <w:p w14:paraId="1E9E36BB" w14:textId="77777777" w:rsidR="00576034" w:rsidRPr="00576034" w:rsidRDefault="00576034" w:rsidP="00576034">
            <w:pPr>
              <w:suppressAutoHyphens/>
              <w:spacing w:after="0" w:line="240" w:lineRule="auto"/>
              <w:rPr>
                <w:rFonts w:ascii="Times New Roman" w:hAnsi="Times New Roman"/>
                <w:b/>
                <w:szCs w:val="22"/>
              </w:rPr>
            </w:pPr>
            <w:r w:rsidRPr="00576034">
              <w:rPr>
                <w:rFonts w:ascii="Times New Roman" w:hAnsi="Times New Roman"/>
                <w:b/>
                <w:szCs w:val="22"/>
              </w:rPr>
              <w:t>ПК 3.1, ПК 3.2, ПК 3.3</w:t>
            </w:r>
          </w:p>
          <w:p w14:paraId="36A666B2" w14:textId="77777777" w:rsidR="00576034" w:rsidRPr="00576034" w:rsidRDefault="00576034" w:rsidP="00576034">
            <w:pPr>
              <w:spacing w:after="0" w:line="240" w:lineRule="auto"/>
              <w:rPr>
                <w:rFonts w:ascii="Times New Roman" w:hAnsi="Times New Roman"/>
                <w:b/>
                <w:bCs/>
                <w:color w:val="auto"/>
                <w:szCs w:val="22"/>
              </w:rPr>
            </w:pPr>
            <w:r w:rsidRPr="00576034">
              <w:rPr>
                <w:rFonts w:ascii="Times New Roman" w:hAnsi="Times New Roman"/>
                <w:b/>
                <w:bCs/>
                <w:color w:val="auto"/>
                <w:szCs w:val="22"/>
              </w:rPr>
              <w:t>ОК 04</w:t>
            </w:r>
          </w:p>
          <w:p w14:paraId="28BE8E70" w14:textId="77777777" w:rsidR="00576034" w:rsidRPr="00576034" w:rsidRDefault="00576034" w:rsidP="00576034">
            <w:pPr>
              <w:spacing w:after="0" w:line="240" w:lineRule="auto"/>
              <w:rPr>
                <w:rFonts w:ascii="Times New Roman" w:hAnsi="Times New Roman"/>
                <w:b/>
                <w:color w:val="auto"/>
                <w:szCs w:val="22"/>
              </w:rPr>
            </w:pPr>
            <w:r w:rsidRPr="00576034">
              <w:rPr>
                <w:rFonts w:ascii="Times New Roman" w:hAnsi="Times New Roman"/>
                <w:b/>
                <w:bCs/>
                <w:color w:val="auto"/>
                <w:szCs w:val="22"/>
              </w:rPr>
              <w:t>КК 4</w:t>
            </w:r>
          </w:p>
        </w:tc>
        <w:tc>
          <w:tcPr>
            <w:tcW w:w="679" w:type="pct"/>
          </w:tcPr>
          <w:p w14:paraId="316B1503" w14:textId="77777777" w:rsidR="00576034" w:rsidRPr="00576034" w:rsidRDefault="00576034" w:rsidP="00576034">
            <w:pPr>
              <w:suppressAutoHyphens/>
              <w:spacing w:after="0" w:line="240" w:lineRule="auto"/>
              <w:jc w:val="both"/>
              <w:rPr>
                <w:rFonts w:ascii="Times New Roman" w:hAnsi="Times New Roman"/>
                <w:color w:val="auto"/>
                <w:szCs w:val="22"/>
                <w:lang w:val="en-US"/>
              </w:rPr>
            </w:pPr>
            <w:r w:rsidRPr="00576034">
              <w:rPr>
                <w:rFonts w:ascii="Times New Roman" w:hAnsi="Times New Roman"/>
                <w:bCs/>
                <w:color w:val="auto"/>
                <w:szCs w:val="22"/>
              </w:rPr>
              <w:t xml:space="preserve">Н </w:t>
            </w:r>
            <w:r w:rsidRPr="00576034">
              <w:rPr>
                <w:rFonts w:ascii="Times New Roman" w:hAnsi="Times New Roman"/>
                <w:color w:val="auto"/>
                <w:szCs w:val="22"/>
              </w:rPr>
              <w:t xml:space="preserve">3.3.01 </w:t>
            </w:r>
          </w:p>
          <w:p w14:paraId="7411E203"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color w:val="auto"/>
                <w:szCs w:val="22"/>
              </w:rPr>
              <w:t>У 3.1.01</w:t>
            </w:r>
          </w:p>
          <w:p w14:paraId="6D1889B1" w14:textId="77777777" w:rsidR="00576034" w:rsidRPr="00576034" w:rsidRDefault="00576034" w:rsidP="00576034">
            <w:pPr>
              <w:suppressAutoHyphens/>
              <w:spacing w:after="0" w:line="240" w:lineRule="auto"/>
              <w:jc w:val="both"/>
              <w:rPr>
                <w:rFonts w:ascii="Times New Roman" w:hAnsi="Times New Roman"/>
                <w:bCs/>
                <w:color w:val="auto"/>
                <w:szCs w:val="22"/>
                <w:lang w:val="en-US"/>
              </w:rPr>
            </w:pPr>
            <w:proofErr w:type="spellStart"/>
            <w:r w:rsidRPr="00576034">
              <w:rPr>
                <w:rFonts w:ascii="Times New Roman" w:hAnsi="Times New Roman"/>
                <w:bCs/>
                <w:iCs/>
                <w:color w:val="auto"/>
                <w:szCs w:val="22"/>
              </w:rPr>
              <w:t>Уо</w:t>
            </w:r>
            <w:proofErr w:type="spellEnd"/>
            <w:r w:rsidRPr="00576034">
              <w:rPr>
                <w:rFonts w:ascii="Times New Roman" w:hAnsi="Times New Roman"/>
                <w:bCs/>
                <w:iCs/>
                <w:color w:val="auto"/>
                <w:szCs w:val="22"/>
              </w:rPr>
              <w:t xml:space="preserve"> 04.02</w:t>
            </w:r>
          </w:p>
          <w:p w14:paraId="61674E33"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color w:val="auto"/>
                <w:szCs w:val="22"/>
              </w:rPr>
              <w:t>З 3.2.01</w:t>
            </w:r>
          </w:p>
          <w:p w14:paraId="532FE0F4" w14:textId="77777777" w:rsidR="00576034" w:rsidRPr="00576034" w:rsidRDefault="00576034" w:rsidP="00576034">
            <w:pPr>
              <w:suppressAutoHyphens/>
              <w:spacing w:after="0" w:line="240" w:lineRule="auto"/>
              <w:rPr>
                <w:rFonts w:ascii="Times New Roman" w:hAnsi="Times New Roman"/>
                <w:b/>
                <w:color w:val="auto"/>
                <w:szCs w:val="22"/>
              </w:rPr>
            </w:pPr>
          </w:p>
        </w:tc>
      </w:tr>
      <w:tr w:rsidR="00576034" w:rsidRPr="00576034" w14:paraId="754FED90" w14:textId="77777777" w:rsidTr="00D001A7">
        <w:trPr>
          <w:trHeight w:val="20"/>
        </w:trPr>
        <w:tc>
          <w:tcPr>
            <w:tcW w:w="782" w:type="pct"/>
            <w:vMerge/>
          </w:tcPr>
          <w:p w14:paraId="1C832E50" w14:textId="77777777" w:rsidR="00576034" w:rsidRPr="00576034" w:rsidRDefault="00576034" w:rsidP="00576034">
            <w:pPr>
              <w:spacing w:after="0" w:line="240" w:lineRule="auto"/>
              <w:rPr>
                <w:rFonts w:ascii="Times New Roman" w:hAnsi="Times New Roman"/>
                <w:b/>
                <w:bCs/>
                <w:color w:val="auto"/>
                <w:szCs w:val="22"/>
              </w:rPr>
            </w:pPr>
          </w:p>
        </w:tc>
        <w:tc>
          <w:tcPr>
            <w:tcW w:w="2363" w:type="pct"/>
          </w:tcPr>
          <w:p w14:paraId="6F947393" w14:textId="77777777" w:rsidR="00576034" w:rsidRPr="00576034" w:rsidRDefault="00576034" w:rsidP="00576034">
            <w:pPr>
              <w:suppressAutoHyphens/>
              <w:spacing w:after="0" w:line="240" w:lineRule="auto"/>
              <w:jc w:val="both"/>
              <w:rPr>
                <w:rFonts w:ascii="Times New Roman" w:hAnsi="Times New Roman"/>
                <w:b/>
                <w:color w:val="auto"/>
                <w:szCs w:val="22"/>
              </w:rPr>
            </w:pPr>
            <w:r w:rsidRPr="00576034">
              <w:rPr>
                <w:rFonts w:ascii="Times New Roman" w:hAnsi="Times New Roman"/>
                <w:b/>
                <w:bCs/>
                <w:color w:val="auto"/>
                <w:szCs w:val="22"/>
              </w:rPr>
              <w:t>В том числе практических занятий и лабораторных работ</w:t>
            </w:r>
          </w:p>
        </w:tc>
        <w:tc>
          <w:tcPr>
            <w:tcW w:w="625" w:type="pct"/>
          </w:tcPr>
          <w:p w14:paraId="2D22B74E" w14:textId="77777777" w:rsidR="00576034" w:rsidRPr="00576034" w:rsidRDefault="00576034" w:rsidP="00576034">
            <w:pPr>
              <w:suppressAutoHyphens/>
              <w:spacing w:after="0" w:line="240" w:lineRule="auto"/>
              <w:rPr>
                <w:rFonts w:ascii="Times New Roman" w:hAnsi="Times New Roman"/>
                <w:b/>
                <w:bCs/>
                <w:color w:val="auto"/>
                <w:szCs w:val="22"/>
              </w:rPr>
            </w:pPr>
            <w:r w:rsidRPr="00576034">
              <w:rPr>
                <w:rFonts w:ascii="Times New Roman" w:hAnsi="Times New Roman"/>
                <w:b/>
                <w:bCs/>
                <w:color w:val="auto"/>
                <w:szCs w:val="22"/>
              </w:rPr>
              <w:t>6</w:t>
            </w:r>
          </w:p>
        </w:tc>
        <w:tc>
          <w:tcPr>
            <w:tcW w:w="551" w:type="pct"/>
          </w:tcPr>
          <w:p w14:paraId="27DEEA34" w14:textId="77777777" w:rsidR="00576034" w:rsidRPr="00576034" w:rsidRDefault="00576034" w:rsidP="00576034">
            <w:pPr>
              <w:suppressAutoHyphens/>
              <w:spacing w:after="0" w:line="240" w:lineRule="auto"/>
              <w:rPr>
                <w:rFonts w:ascii="Times New Roman" w:hAnsi="Times New Roman"/>
                <w:b/>
                <w:i/>
                <w:iCs/>
                <w:color w:val="auto"/>
                <w:szCs w:val="22"/>
              </w:rPr>
            </w:pPr>
          </w:p>
        </w:tc>
        <w:tc>
          <w:tcPr>
            <w:tcW w:w="679" w:type="pct"/>
          </w:tcPr>
          <w:p w14:paraId="2DCB8F94" w14:textId="77777777" w:rsidR="00576034" w:rsidRPr="00576034" w:rsidRDefault="00576034" w:rsidP="00576034">
            <w:pPr>
              <w:suppressAutoHyphens/>
              <w:spacing w:after="0" w:line="240" w:lineRule="auto"/>
              <w:rPr>
                <w:rFonts w:ascii="Times New Roman" w:hAnsi="Times New Roman"/>
                <w:b/>
                <w:i/>
                <w:iCs/>
                <w:color w:val="auto"/>
                <w:szCs w:val="22"/>
              </w:rPr>
            </w:pPr>
          </w:p>
        </w:tc>
      </w:tr>
      <w:tr w:rsidR="00576034" w:rsidRPr="00576034" w14:paraId="7879AB7A" w14:textId="77777777" w:rsidTr="00D001A7">
        <w:trPr>
          <w:trHeight w:val="20"/>
        </w:trPr>
        <w:tc>
          <w:tcPr>
            <w:tcW w:w="782" w:type="pct"/>
            <w:vMerge/>
          </w:tcPr>
          <w:p w14:paraId="1659B47C" w14:textId="77777777" w:rsidR="00576034" w:rsidRPr="00576034" w:rsidRDefault="00576034" w:rsidP="00576034">
            <w:pPr>
              <w:spacing w:after="0" w:line="240" w:lineRule="auto"/>
              <w:rPr>
                <w:rFonts w:ascii="Times New Roman" w:hAnsi="Times New Roman"/>
                <w:b/>
                <w:bCs/>
                <w:color w:val="auto"/>
                <w:szCs w:val="22"/>
              </w:rPr>
            </w:pPr>
          </w:p>
        </w:tc>
        <w:tc>
          <w:tcPr>
            <w:tcW w:w="2363" w:type="pct"/>
          </w:tcPr>
          <w:p w14:paraId="0A6DC69A" w14:textId="77777777" w:rsidR="00576034" w:rsidRPr="00576034" w:rsidRDefault="00576034" w:rsidP="00576034">
            <w:pPr>
              <w:spacing w:after="0" w:line="240" w:lineRule="auto"/>
              <w:jc w:val="both"/>
              <w:rPr>
                <w:rFonts w:ascii="Times New Roman" w:hAnsi="Times New Roman"/>
                <w:bCs/>
                <w:szCs w:val="22"/>
              </w:rPr>
            </w:pPr>
            <w:r w:rsidRPr="00576034">
              <w:rPr>
                <w:rFonts w:ascii="Times New Roman" w:hAnsi="Times New Roman"/>
                <w:bCs/>
                <w:szCs w:val="22"/>
              </w:rPr>
              <w:t>14. «</w:t>
            </w:r>
            <w:r w:rsidRPr="00576034">
              <w:rPr>
                <w:rFonts w:ascii="Times New Roman" w:hAnsi="Times New Roman"/>
                <w:color w:val="auto"/>
                <w:szCs w:val="22"/>
              </w:rPr>
              <w:t>Испытание асинхронного электродвигателя после ремонта».</w:t>
            </w:r>
          </w:p>
          <w:p w14:paraId="3068B559" w14:textId="7A0A4837" w:rsidR="00576034" w:rsidRPr="00576034" w:rsidRDefault="00576034" w:rsidP="00576034">
            <w:pPr>
              <w:spacing w:after="0" w:line="240" w:lineRule="auto"/>
              <w:jc w:val="both"/>
              <w:rPr>
                <w:rFonts w:ascii="Times New Roman" w:hAnsi="Times New Roman"/>
                <w:bCs/>
                <w:szCs w:val="22"/>
              </w:rPr>
            </w:pPr>
            <w:r w:rsidRPr="00576034">
              <w:rPr>
                <w:rFonts w:ascii="Times New Roman" w:hAnsi="Times New Roman"/>
                <w:bCs/>
                <w:szCs w:val="22"/>
              </w:rPr>
              <w:t>15. «</w:t>
            </w:r>
            <w:r w:rsidRPr="00576034">
              <w:rPr>
                <w:rFonts w:ascii="Times New Roman" w:hAnsi="Times New Roman"/>
                <w:color w:val="auto"/>
                <w:szCs w:val="22"/>
              </w:rPr>
              <w:t>Наладка схемы управления асинхронного двигателя с короткозамкнутым ротором при помощи реверсивного магнитного пускателя: проверка элементов схемы, монтаж схемы, проверка правильности сборки, настройка».</w:t>
            </w:r>
            <w:r w:rsidRPr="00576034">
              <w:rPr>
                <w:rFonts w:ascii="Times New Roman" w:hAnsi="Times New Roman"/>
                <w:bCs/>
                <w:szCs w:val="22"/>
              </w:rPr>
              <w:t xml:space="preserve"> </w:t>
            </w:r>
          </w:p>
          <w:p w14:paraId="3C01E209" w14:textId="7781705F" w:rsidR="00576034" w:rsidRPr="00576034" w:rsidRDefault="00576034" w:rsidP="00576034">
            <w:pPr>
              <w:spacing w:after="0" w:line="240" w:lineRule="auto"/>
              <w:jc w:val="both"/>
              <w:rPr>
                <w:rFonts w:ascii="Times New Roman" w:hAnsi="Times New Roman"/>
                <w:iCs/>
                <w:color w:val="auto"/>
                <w:szCs w:val="22"/>
              </w:rPr>
            </w:pPr>
            <w:proofErr w:type="gramStart"/>
            <w:r w:rsidRPr="00576034">
              <w:rPr>
                <w:rFonts w:ascii="Times New Roman" w:hAnsi="Times New Roman"/>
                <w:bCs/>
                <w:szCs w:val="22"/>
              </w:rPr>
              <w:t xml:space="preserve">16 </w:t>
            </w:r>
            <w:r w:rsidRPr="00576034">
              <w:rPr>
                <w:rFonts w:ascii="Times New Roman" w:eastAsia="Calibri" w:hAnsi="Times New Roman"/>
                <w:bCs/>
                <w:szCs w:val="22"/>
              </w:rPr>
              <w:t xml:space="preserve"> «</w:t>
            </w:r>
            <w:proofErr w:type="gramEnd"/>
            <w:r w:rsidRPr="00576034">
              <w:rPr>
                <w:rFonts w:ascii="Times New Roman" w:hAnsi="Times New Roman"/>
                <w:color w:val="auto"/>
                <w:szCs w:val="22"/>
              </w:rPr>
              <w:t>Наладка схемы управления двигателя постоянного тока: проверка элементов схемы, монтаж схемы, проверка правильности сборки, настройк</w:t>
            </w:r>
            <w:r w:rsidR="00D37B78">
              <w:rPr>
                <w:rFonts w:ascii="Times New Roman" w:hAnsi="Times New Roman"/>
                <w:color w:val="auto"/>
                <w:szCs w:val="22"/>
              </w:rPr>
              <w:t>и</w:t>
            </w:r>
            <w:r w:rsidRPr="00576034">
              <w:rPr>
                <w:rFonts w:ascii="Times New Roman" w:hAnsi="Times New Roman"/>
                <w:color w:val="auto"/>
                <w:szCs w:val="22"/>
              </w:rPr>
              <w:t>»</w:t>
            </w:r>
          </w:p>
        </w:tc>
        <w:tc>
          <w:tcPr>
            <w:tcW w:w="625" w:type="pct"/>
          </w:tcPr>
          <w:p w14:paraId="2F4950C8" w14:textId="77777777" w:rsidR="00576034" w:rsidRPr="00576034" w:rsidRDefault="00576034" w:rsidP="00576034">
            <w:pPr>
              <w:suppressAutoHyphens/>
              <w:spacing w:after="0" w:line="240" w:lineRule="auto"/>
              <w:rPr>
                <w:rFonts w:ascii="Times New Roman" w:hAnsi="Times New Roman"/>
                <w:bCs/>
                <w:i/>
                <w:color w:val="auto"/>
                <w:szCs w:val="22"/>
              </w:rPr>
            </w:pPr>
            <w:r w:rsidRPr="00576034">
              <w:rPr>
                <w:rFonts w:ascii="Times New Roman" w:hAnsi="Times New Roman"/>
                <w:bCs/>
                <w:i/>
                <w:color w:val="auto"/>
                <w:szCs w:val="22"/>
              </w:rPr>
              <w:t>2</w:t>
            </w:r>
          </w:p>
          <w:p w14:paraId="2AACD682" w14:textId="77777777" w:rsidR="00576034" w:rsidRPr="00576034" w:rsidRDefault="00576034" w:rsidP="00576034">
            <w:pPr>
              <w:suppressAutoHyphens/>
              <w:spacing w:after="0" w:line="240" w:lineRule="auto"/>
              <w:rPr>
                <w:rFonts w:ascii="Times New Roman" w:hAnsi="Times New Roman"/>
                <w:bCs/>
                <w:i/>
                <w:color w:val="auto"/>
                <w:szCs w:val="22"/>
              </w:rPr>
            </w:pPr>
            <w:r w:rsidRPr="00576034">
              <w:rPr>
                <w:rFonts w:ascii="Times New Roman" w:hAnsi="Times New Roman"/>
                <w:bCs/>
                <w:i/>
                <w:color w:val="auto"/>
                <w:szCs w:val="22"/>
              </w:rPr>
              <w:t>2</w:t>
            </w:r>
          </w:p>
          <w:p w14:paraId="43AE0880" w14:textId="77777777" w:rsidR="00576034" w:rsidRPr="00576034" w:rsidRDefault="00576034" w:rsidP="00576034">
            <w:pPr>
              <w:suppressAutoHyphens/>
              <w:spacing w:after="0" w:line="240" w:lineRule="auto"/>
              <w:rPr>
                <w:rFonts w:ascii="Times New Roman" w:hAnsi="Times New Roman"/>
                <w:bCs/>
                <w:i/>
                <w:color w:val="auto"/>
                <w:szCs w:val="22"/>
              </w:rPr>
            </w:pPr>
          </w:p>
          <w:p w14:paraId="0688F716" w14:textId="77777777" w:rsidR="00576034" w:rsidRPr="00576034" w:rsidRDefault="00576034" w:rsidP="00576034">
            <w:pPr>
              <w:suppressAutoHyphens/>
              <w:spacing w:after="0" w:line="240" w:lineRule="auto"/>
              <w:rPr>
                <w:rFonts w:ascii="Times New Roman" w:hAnsi="Times New Roman"/>
                <w:bCs/>
                <w:i/>
                <w:color w:val="auto"/>
                <w:szCs w:val="22"/>
              </w:rPr>
            </w:pPr>
          </w:p>
          <w:p w14:paraId="4F7BBFA3" w14:textId="77777777" w:rsidR="00576034" w:rsidRPr="00576034" w:rsidRDefault="00576034" w:rsidP="00576034">
            <w:pPr>
              <w:suppressAutoHyphens/>
              <w:spacing w:after="0" w:line="240" w:lineRule="auto"/>
              <w:rPr>
                <w:rFonts w:ascii="Times New Roman" w:hAnsi="Times New Roman"/>
                <w:bCs/>
                <w:i/>
                <w:color w:val="auto"/>
                <w:szCs w:val="22"/>
              </w:rPr>
            </w:pPr>
          </w:p>
          <w:p w14:paraId="5973B657" w14:textId="77777777" w:rsidR="00576034" w:rsidRPr="00576034" w:rsidRDefault="00576034" w:rsidP="00576034">
            <w:pPr>
              <w:suppressAutoHyphens/>
              <w:spacing w:after="0" w:line="240" w:lineRule="auto"/>
              <w:rPr>
                <w:rFonts w:ascii="Times New Roman" w:hAnsi="Times New Roman"/>
                <w:bCs/>
                <w:i/>
                <w:color w:val="auto"/>
                <w:szCs w:val="22"/>
              </w:rPr>
            </w:pPr>
            <w:r w:rsidRPr="00576034">
              <w:rPr>
                <w:rFonts w:ascii="Times New Roman" w:hAnsi="Times New Roman"/>
                <w:bCs/>
                <w:i/>
                <w:color w:val="auto"/>
                <w:szCs w:val="22"/>
              </w:rPr>
              <w:t>2</w:t>
            </w:r>
          </w:p>
        </w:tc>
        <w:tc>
          <w:tcPr>
            <w:tcW w:w="551" w:type="pct"/>
          </w:tcPr>
          <w:p w14:paraId="4727178C" w14:textId="77777777" w:rsidR="00576034" w:rsidRPr="00576034" w:rsidRDefault="00576034" w:rsidP="00576034">
            <w:pPr>
              <w:suppressAutoHyphens/>
              <w:spacing w:after="0" w:line="240" w:lineRule="auto"/>
              <w:rPr>
                <w:rFonts w:ascii="Times New Roman" w:hAnsi="Times New Roman"/>
                <w:b/>
                <w:szCs w:val="22"/>
              </w:rPr>
            </w:pPr>
            <w:r w:rsidRPr="00576034">
              <w:rPr>
                <w:rFonts w:ascii="Times New Roman" w:hAnsi="Times New Roman"/>
                <w:b/>
                <w:szCs w:val="22"/>
              </w:rPr>
              <w:t>ПК 3.1, ПК 3.2, ПК 3.3</w:t>
            </w:r>
          </w:p>
          <w:p w14:paraId="41BF3DEF" w14:textId="77777777" w:rsidR="00576034" w:rsidRPr="00576034" w:rsidRDefault="00576034" w:rsidP="00576034">
            <w:pPr>
              <w:spacing w:after="0" w:line="240" w:lineRule="auto"/>
              <w:rPr>
                <w:rFonts w:ascii="Times New Roman" w:hAnsi="Times New Roman"/>
                <w:b/>
                <w:bCs/>
                <w:color w:val="auto"/>
                <w:szCs w:val="22"/>
              </w:rPr>
            </w:pPr>
            <w:r w:rsidRPr="00576034">
              <w:rPr>
                <w:rFonts w:ascii="Times New Roman" w:hAnsi="Times New Roman"/>
                <w:b/>
                <w:bCs/>
                <w:color w:val="auto"/>
                <w:szCs w:val="22"/>
              </w:rPr>
              <w:t>ОК 04</w:t>
            </w:r>
          </w:p>
          <w:p w14:paraId="60B7DF20" w14:textId="77777777" w:rsidR="00576034" w:rsidRPr="00576034" w:rsidRDefault="00576034" w:rsidP="00576034">
            <w:pPr>
              <w:spacing w:after="0" w:line="240" w:lineRule="auto"/>
              <w:rPr>
                <w:rFonts w:ascii="Times New Roman" w:hAnsi="Times New Roman"/>
                <w:b/>
                <w:color w:val="auto"/>
                <w:szCs w:val="22"/>
              </w:rPr>
            </w:pPr>
            <w:r w:rsidRPr="00576034">
              <w:rPr>
                <w:rFonts w:ascii="Times New Roman" w:hAnsi="Times New Roman"/>
                <w:b/>
                <w:bCs/>
                <w:color w:val="auto"/>
                <w:szCs w:val="22"/>
              </w:rPr>
              <w:t>КК 4</w:t>
            </w:r>
          </w:p>
        </w:tc>
        <w:tc>
          <w:tcPr>
            <w:tcW w:w="679" w:type="pct"/>
          </w:tcPr>
          <w:p w14:paraId="08F7BEA5" w14:textId="77777777" w:rsidR="00576034" w:rsidRPr="00576034" w:rsidRDefault="00576034" w:rsidP="00576034">
            <w:pPr>
              <w:suppressAutoHyphens/>
              <w:spacing w:after="0" w:line="240" w:lineRule="auto"/>
              <w:jc w:val="both"/>
              <w:rPr>
                <w:rFonts w:ascii="Times New Roman" w:hAnsi="Times New Roman"/>
                <w:color w:val="auto"/>
                <w:szCs w:val="22"/>
                <w:lang w:val="en-US"/>
              </w:rPr>
            </w:pPr>
            <w:r w:rsidRPr="00576034">
              <w:rPr>
                <w:rFonts w:ascii="Times New Roman" w:hAnsi="Times New Roman"/>
                <w:bCs/>
                <w:color w:val="auto"/>
                <w:szCs w:val="22"/>
              </w:rPr>
              <w:t xml:space="preserve">Н </w:t>
            </w:r>
            <w:r w:rsidRPr="00576034">
              <w:rPr>
                <w:rFonts w:ascii="Times New Roman" w:hAnsi="Times New Roman"/>
                <w:color w:val="auto"/>
                <w:szCs w:val="22"/>
              </w:rPr>
              <w:t xml:space="preserve">3.3.01 </w:t>
            </w:r>
          </w:p>
          <w:p w14:paraId="235988A0" w14:textId="77777777" w:rsidR="00576034" w:rsidRPr="00576034" w:rsidRDefault="00576034" w:rsidP="00576034">
            <w:pPr>
              <w:suppressAutoHyphens/>
              <w:spacing w:after="0" w:line="240" w:lineRule="auto"/>
              <w:jc w:val="both"/>
              <w:rPr>
                <w:rFonts w:ascii="Times New Roman" w:hAnsi="Times New Roman"/>
                <w:color w:val="auto"/>
                <w:szCs w:val="22"/>
                <w:lang w:val="en-US"/>
              </w:rPr>
            </w:pPr>
            <w:r w:rsidRPr="00576034">
              <w:rPr>
                <w:rFonts w:ascii="Times New Roman" w:hAnsi="Times New Roman"/>
                <w:color w:val="auto"/>
                <w:szCs w:val="22"/>
              </w:rPr>
              <w:t>У 3.1.01</w:t>
            </w:r>
          </w:p>
          <w:p w14:paraId="3CDB1CF2" w14:textId="77777777" w:rsidR="00576034" w:rsidRPr="00576034" w:rsidRDefault="00576034" w:rsidP="00576034">
            <w:pPr>
              <w:suppressAutoHyphens/>
              <w:spacing w:after="0" w:line="240" w:lineRule="auto"/>
              <w:jc w:val="both"/>
              <w:rPr>
                <w:rFonts w:ascii="Times New Roman" w:hAnsi="Times New Roman"/>
                <w:bCs/>
                <w:color w:val="auto"/>
                <w:szCs w:val="22"/>
              </w:rPr>
            </w:pPr>
            <w:proofErr w:type="spellStart"/>
            <w:r w:rsidRPr="00576034">
              <w:rPr>
                <w:rFonts w:ascii="Times New Roman" w:hAnsi="Times New Roman"/>
                <w:bCs/>
                <w:iCs/>
                <w:color w:val="auto"/>
                <w:szCs w:val="22"/>
              </w:rPr>
              <w:t>Уо</w:t>
            </w:r>
            <w:proofErr w:type="spellEnd"/>
            <w:r w:rsidRPr="00576034">
              <w:rPr>
                <w:rFonts w:ascii="Times New Roman" w:hAnsi="Times New Roman"/>
                <w:bCs/>
                <w:iCs/>
                <w:color w:val="auto"/>
                <w:szCs w:val="22"/>
              </w:rPr>
              <w:t xml:space="preserve"> 04.02</w:t>
            </w:r>
          </w:p>
          <w:p w14:paraId="3CF239F2"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color w:val="auto"/>
                <w:szCs w:val="22"/>
              </w:rPr>
              <w:t>З 3.2.01</w:t>
            </w:r>
          </w:p>
          <w:p w14:paraId="33A5BE13" w14:textId="77777777" w:rsidR="00576034" w:rsidRPr="00576034" w:rsidRDefault="00576034" w:rsidP="00576034">
            <w:pPr>
              <w:suppressAutoHyphens/>
              <w:spacing w:after="0" w:line="240" w:lineRule="auto"/>
              <w:rPr>
                <w:rFonts w:ascii="Times New Roman" w:hAnsi="Times New Roman"/>
                <w:b/>
                <w:color w:val="auto"/>
                <w:szCs w:val="22"/>
              </w:rPr>
            </w:pPr>
          </w:p>
        </w:tc>
      </w:tr>
      <w:tr w:rsidR="00576034" w:rsidRPr="00576034" w14:paraId="021F8208" w14:textId="77777777" w:rsidTr="00D001A7">
        <w:trPr>
          <w:trHeight w:val="20"/>
        </w:trPr>
        <w:tc>
          <w:tcPr>
            <w:tcW w:w="782" w:type="pct"/>
            <w:vMerge w:val="restart"/>
          </w:tcPr>
          <w:p w14:paraId="6EB45995" w14:textId="77777777" w:rsidR="00576034" w:rsidRPr="00576034" w:rsidRDefault="00576034" w:rsidP="00576034">
            <w:pPr>
              <w:spacing w:after="0" w:line="240" w:lineRule="auto"/>
              <w:rPr>
                <w:rFonts w:ascii="Times New Roman" w:hAnsi="Times New Roman"/>
                <w:b/>
                <w:bCs/>
                <w:szCs w:val="22"/>
              </w:rPr>
            </w:pPr>
            <w:r w:rsidRPr="00576034">
              <w:rPr>
                <w:rFonts w:ascii="Times New Roman" w:hAnsi="Times New Roman"/>
                <w:b/>
                <w:bCs/>
                <w:szCs w:val="22"/>
              </w:rPr>
              <w:t xml:space="preserve">Тема 1.9. </w:t>
            </w:r>
          </w:p>
          <w:p w14:paraId="17DDA97C" w14:textId="77777777" w:rsidR="00576034" w:rsidRPr="00576034" w:rsidRDefault="00576034" w:rsidP="00576034">
            <w:pPr>
              <w:spacing w:after="0" w:line="240" w:lineRule="auto"/>
              <w:rPr>
                <w:rFonts w:ascii="Times New Roman" w:hAnsi="Times New Roman"/>
                <w:b/>
                <w:bCs/>
                <w:color w:val="auto"/>
                <w:szCs w:val="22"/>
              </w:rPr>
            </w:pPr>
            <w:r w:rsidRPr="00576034">
              <w:rPr>
                <w:rFonts w:ascii="Times New Roman" w:hAnsi="Times New Roman"/>
                <w:b/>
                <w:bCs/>
                <w:color w:val="auto"/>
                <w:szCs w:val="22"/>
              </w:rPr>
              <w:t>Технология проверки аппаратов и распределительных устройств в сетях напряжением выше 1000 В</w:t>
            </w:r>
          </w:p>
        </w:tc>
        <w:tc>
          <w:tcPr>
            <w:tcW w:w="2363" w:type="pct"/>
          </w:tcPr>
          <w:p w14:paraId="2DBBB35E"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b/>
                <w:bCs/>
                <w:color w:val="auto"/>
                <w:szCs w:val="22"/>
              </w:rPr>
              <w:t xml:space="preserve">Содержание </w:t>
            </w:r>
          </w:p>
        </w:tc>
        <w:tc>
          <w:tcPr>
            <w:tcW w:w="625" w:type="pct"/>
            <w:vMerge w:val="restart"/>
          </w:tcPr>
          <w:p w14:paraId="14DCF544" w14:textId="77777777" w:rsidR="00576034" w:rsidRPr="00576034" w:rsidRDefault="00576034" w:rsidP="00576034">
            <w:pPr>
              <w:suppressAutoHyphens/>
              <w:spacing w:after="0" w:line="240" w:lineRule="auto"/>
              <w:rPr>
                <w:rFonts w:ascii="Times New Roman" w:hAnsi="Times New Roman"/>
                <w:bCs/>
                <w:i/>
                <w:color w:val="auto"/>
                <w:szCs w:val="22"/>
              </w:rPr>
            </w:pPr>
            <w:r w:rsidRPr="00576034">
              <w:rPr>
                <w:rFonts w:ascii="Times New Roman" w:hAnsi="Times New Roman"/>
                <w:bCs/>
                <w:i/>
                <w:color w:val="auto"/>
                <w:szCs w:val="22"/>
              </w:rPr>
              <w:t>10</w:t>
            </w:r>
          </w:p>
        </w:tc>
        <w:tc>
          <w:tcPr>
            <w:tcW w:w="551" w:type="pct"/>
          </w:tcPr>
          <w:p w14:paraId="7BB9FC8E" w14:textId="77777777" w:rsidR="00576034" w:rsidRPr="00576034" w:rsidRDefault="00576034" w:rsidP="00576034">
            <w:pPr>
              <w:spacing w:after="0" w:line="240" w:lineRule="auto"/>
              <w:rPr>
                <w:rFonts w:ascii="Times New Roman" w:hAnsi="Times New Roman"/>
                <w:b/>
                <w:bCs/>
                <w:color w:val="auto"/>
                <w:szCs w:val="22"/>
              </w:rPr>
            </w:pPr>
          </w:p>
        </w:tc>
        <w:tc>
          <w:tcPr>
            <w:tcW w:w="679" w:type="pct"/>
          </w:tcPr>
          <w:p w14:paraId="291ABF09" w14:textId="77777777" w:rsidR="00576034" w:rsidRPr="00576034" w:rsidRDefault="00576034" w:rsidP="00576034">
            <w:pPr>
              <w:suppressAutoHyphens/>
              <w:spacing w:after="0" w:line="240" w:lineRule="auto"/>
              <w:rPr>
                <w:rFonts w:ascii="Times New Roman" w:hAnsi="Times New Roman"/>
                <w:bCs/>
                <w:color w:val="auto"/>
                <w:szCs w:val="22"/>
              </w:rPr>
            </w:pPr>
          </w:p>
        </w:tc>
      </w:tr>
      <w:tr w:rsidR="00576034" w:rsidRPr="00576034" w14:paraId="567E66A2" w14:textId="77777777" w:rsidTr="00D001A7">
        <w:trPr>
          <w:trHeight w:val="20"/>
        </w:trPr>
        <w:tc>
          <w:tcPr>
            <w:tcW w:w="782" w:type="pct"/>
            <w:vMerge/>
          </w:tcPr>
          <w:p w14:paraId="0DCC2482" w14:textId="77777777" w:rsidR="00576034" w:rsidRPr="00576034" w:rsidRDefault="00576034" w:rsidP="00576034">
            <w:pPr>
              <w:spacing w:after="0" w:line="240" w:lineRule="auto"/>
              <w:rPr>
                <w:rFonts w:ascii="Times New Roman" w:hAnsi="Times New Roman"/>
                <w:b/>
                <w:bCs/>
                <w:color w:val="auto"/>
                <w:szCs w:val="22"/>
              </w:rPr>
            </w:pPr>
          </w:p>
        </w:tc>
        <w:tc>
          <w:tcPr>
            <w:tcW w:w="2363" w:type="pct"/>
          </w:tcPr>
          <w:p w14:paraId="6BA13A29"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color w:val="auto"/>
                <w:szCs w:val="22"/>
              </w:rPr>
              <w:t xml:space="preserve">Общие положения. Эксплуатация электрооборудования распределительных устройств; Наладка вентильных и трубчатых разрядников: общие сведения; методика проведения наладочных и испытательных работ; Наладка реакторов: общие сведения; методика проведения наладочных и испытательных работ; Наладка опорных и проходных изоляторов: общие сведения; методика проведения наладочных и испытательных работ; Наладка высоковольтных предохранителей: общие сведения; методика проведения наладочных и испытательных работ; Наладка разъединителей и выключателей нагрузки: общие сведения; методика проведения наладочных и испытательных работ; Наладка измерительных трансформаторов: общие сведения; методика проведения наладочных и испытательных работ; Наладка комплектных распределительных устройств внутренней установки: общие сведения; методика проведения наладочных и испытательных работ; Оперативные переключения в установках напряжением выше 1000 В. 10 Техника безопасности при эксплуатации аппаратов и РУ напряжением выше 1000 В. </w:t>
            </w:r>
          </w:p>
        </w:tc>
        <w:tc>
          <w:tcPr>
            <w:tcW w:w="625" w:type="pct"/>
            <w:vMerge/>
          </w:tcPr>
          <w:p w14:paraId="23412AD0" w14:textId="77777777" w:rsidR="00576034" w:rsidRPr="00576034" w:rsidRDefault="00576034" w:rsidP="00576034">
            <w:pPr>
              <w:suppressAutoHyphens/>
              <w:spacing w:after="0" w:line="240" w:lineRule="auto"/>
              <w:jc w:val="center"/>
              <w:rPr>
                <w:rFonts w:ascii="Times New Roman" w:hAnsi="Times New Roman"/>
                <w:bCs/>
                <w:color w:val="auto"/>
                <w:szCs w:val="22"/>
              </w:rPr>
            </w:pPr>
          </w:p>
        </w:tc>
        <w:tc>
          <w:tcPr>
            <w:tcW w:w="551" w:type="pct"/>
          </w:tcPr>
          <w:p w14:paraId="1614210B" w14:textId="77777777" w:rsidR="00576034" w:rsidRPr="00576034" w:rsidRDefault="00576034" w:rsidP="00576034">
            <w:pPr>
              <w:suppressAutoHyphens/>
              <w:spacing w:after="0" w:line="240" w:lineRule="auto"/>
              <w:rPr>
                <w:rFonts w:ascii="Times New Roman" w:hAnsi="Times New Roman"/>
                <w:b/>
                <w:szCs w:val="22"/>
              </w:rPr>
            </w:pPr>
            <w:r w:rsidRPr="00576034">
              <w:rPr>
                <w:rFonts w:ascii="Times New Roman" w:hAnsi="Times New Roman"/>
                <w:b/>
                <w:szCs w:val="22"/>
              </w:rPr>
              <w:t>ПК 3.1, ПК 3.2, ПК 3.3</w:t>
            </w:r>
          </w:p>
          <w:p w14:paraId="1D444E4F" w14:textId="77777777" w:rsidR="00576034" w:rsidRPr="00576034" w:rsidRDefault="00576034" w:rsidP="00576034">
            <w:pPr>
              <w:spacing w:after="0" w:line="240" w:lineRule="auto"/>
              <w:rPr>
                <w:rFonts w:ascii="Times New Roman" w:hAnsi="Times New Roman"/>
                <w:b/>
                <w:iCs/>
                <w:color w:val="auto"/>
                <w:szCs w:val="22"/>
              </w:rPr>
            </w:pPr>
            <w:r w:rsidRPr="00576034">
              <w:rPr>
                <w:rFonts w:ascii="Times New Roman" w:hAnsi="Times New Roman"/>
                <w:b/>
                <w:iCs/>
                <w:color w:val="auto"/>
                <w:szCs w:val="22"/>
              </w:rPr>
              <w:t>ОК 04</w:t>
            </w:r>
          </w:p>
          <w:p w14:paraId="607CDFB9" w14:textId="77777777" w:rsidR="00576034" w:rsidRPr="00576034" w:rsidRDefault="00576034" w:rsidP="00576034">
            <w:pPr>
              <w:spacing w:after="0" w:line="240" w:lineRule="auto"/>
              <w:rPr>
                <w:rFonts w:ascii="Times New Roman" w:hAnsi="Times New Roman"/>
                <w:b/>
                <w:bCs/>
                <w:color w:val="auto"/>
                <w:szCs w:val="22"/>
              </w:rPr>
            </w:pPr>
            <w:r w:rsidRPr="00576034">
              <w:rPr>
                <w:rFonts w:ascii="Times New Roman" w:hAnsi="Times New Roman"/>
                <w:b/>
                <w:iCs/>
                <w:color w:val="auto"/>
                <w:szCs w:val="22"/>
              </w:rPr>
              <w:t>КК 4</w:t>
            </w:r>
          </w:p>
        </w:tc>
        <w:tc>
          <w:tcPr>
            <w:tcW w:w="679" w:type="pct"/>
          </w:tcPr>
          <w:p w14:paraId="319FB0CC" w14:textId="77777777" w:rsidR="00576034" w:rsidRPr="00576034" w:rsidRDefault="00576034" w:rsidP="00576034">
            <w:pPr>
              <w:suppressAutoHyphens/>
              <w:spacing w:after="0" w:line="240" w:lineRule="auto"/>
              <w:jc w:val="both"/>
              <w:rPr>
                <w:rFonts w:ascii="Times New Roman" w:hAnsi="Times New Roman"/>
                <w:color w:val="auto"/>
                <w:szCs w:val="22"/>
                <w:lang w:val="en-US"/>
              </w:rPr>
            </w:pPr>
            <w:r w:rsidRPr="00576034">
              <w:rPr>
                <w:rFonts w:ascii="Times New Roman" w:hAnsi="Times New Roman"/>
                <w:bCs/>
                <w:color w:val="auto"/>
                <w:szCs w:val="22"/>
              </w:rPr>
              <w:t xml:space="preserve">Н </w:t>
            </w:r>
            <w:r w:rsidRPr="00576034">
              <w:rPr>
                <w:rFonts w:ascii="Times New Roman" w:hAnsi="Times New Roman"/>
                <w:color w:val="auto"/>
                <w:szCs w:val="22"/>
              </w:rPr>
              <w:t xml:space="preserve">3.3.01 </w:t>
            </w:r>
          </w:p>
          <w:p w14:paraId="564E4DDC"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color w:val="auto"/>
                <w:szCs w:val="22"/>
              </w:rPr>
              <w:t>У 3.1.01</w:t>
            </w:r>
          </w:p>
          <w:p w14:paraId="150DE344" w14:textId="77777777" w:rsidR="00576034" w:rsidRPr="00576034" w:rsidRDefault="00576034" w:rsidP="00576034">
            <w:pPr>
              <w:suppressAutoHyphens/>
              <w:spacing w:after="0" w:line="240" w:lineRule="auto"/>
              <w:jc w:val="both"/>
              <w:rPr>
                <w:rFonts w:ascii="Times New Roman" w:hAnsi="Times New Roman"/>
                <w:bCs/>
                <w:color w:val="auto"/>
                <w:szCs w:val="22"/>
                <w:lang w:val="en-US"/>
              </w:rPr>
            </w:pPr>
            <w:proofErr w:type="spellStart"/>
            <w:r w:rsidRPr="00576034">
              <w:rPr>
                <w:rFonts w:ascii="Times New Roman" w:hAnsi="Times New Roman"/>
                <w:bCs/>
                <w:iCs/>
                <w:color w:val="auto"/>
                <w:szCs w:val="22"/>
              </w:rPr>
              <w:t>Уо</w:t>
            </w:r>
            <w:proofErr w:type="spellEnd"/>
            <w:r w:rsidRPr="00576034">
              <w:rPr>
                <w:rFonts w:ascii="Times New Roman" w:hAnsi="Times New Roman"/>
                <w:bCs/>
                <w:iCs/>
                <w:color w:val="auto"/>
                <w:szCs w:val="22"/>
              </w:rPr>
              <w:t xml:space="preserve"> 04.02</w:t>
            </w:r>
          </w:p>
          <w:p w14:paraId="50D46239"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color w:val="auto"/>
                <w:szCs w:val="22"/>
              </w:rPr>
              <w:t>З 3.2.02</w:t>
            </w:r>
          </w:p>
          <w:p w14:paraId="7EC8F939" w14:textId="77777777" w:rsidR="00576034" w:rsidRPr="00576034" w:rsidRDefault="00576034" w:rsidP="00576034">
            <w:pPr>
              <w:suppressAutoHyphens/>
              <w:spacing w:after="0" w:line="240" w:lineRule="auto"/>
              <w:jc w:val="both"/>
              <w:rPr>
                <w:rFonts w:ascii="Times New Roman" w:hAnsi="Times New Roman"/>
                <w:bCs/>
                <w:color w:val="auto"/>
                <w:szCs w:val="22"/>
                <w:lang w:val="en-US"/>
              </w:rPr>
            </w:pPr>
            <w:proofErr w:type="spellStart"/>
            <w:r w:rsidRPr="00576034">
              <w:rPr>
                <w:rFonts w:ascii="Times New Roman" w:hAnsi="Times New Roman"/>
                <w:bCs/>
                <w:iCs/>
                <w:color w:val="auto"/>
                <w:szCs w:val="22"/>
              </w:rPr>
              <w:t>Зо</w:t>
            </w:r>
            <w:proofErr w:type="spellEnd"/>
            <w:r w:rsidRPr="00576034">
              <w:rPr>
                <w:rFonts w:ascii="Times New Roman" w:hAnsi="Times New Roman"/>
                <w:bCs/>
                <w:iCs/>
                <w:color w:val="auto"/>
                <w:szCs w:val="22"/>
              </w:rPr>
              <w:t xml:space="preserve"> 04.01</w:t>
            </w:r>
          </w:p>
          <w:p w14:paraId="7F0DFBB6" w14:textId="77777777" w:rsidR="00576034" w:rsidRPr="00576034" w:rsidRDefault="00576034" w:rsidP="00576034">
            <w:pPr>
              <w:suppressAutoHyphens/>
              <w:spacing w:after="0" w:line="240" w:lineRule="auto"/>
              <w:rPr>
                <w:rFonts w:ascii="Times New Roman" w:hAnsi="Times New Roman"/>
                <w:bCs/>
                <w:color w:val="auto"/>
                <w:szCs w:val="22"/>
              </w:rPr>
            </w:pPr>
          </w:p>
        </w:tc>
      </w:tr>
      <w:tr w:rsidR="00576034" w:rsidRPr="00576034" w14:paraId="359C41E3" w14:textId="77777777" w:rsidTr="00D001A7">
        <w:trPr>
          <w:trHeight w:val="20"/>
        </w:trPr>
        <w:tc>
          <w:tcPr>
            <w:tcW w:w="782" w:type="pct"/>
            <w:vMerge/>
          </w:tcPr>
          <w:p w14:paraId="4A3435E2" w14:textId="77777777" w:rsidR="00576034" w:rsidRPr="00576034" w:rsidRDefault="00576034" w:rsidP="00576034">
            <w:pPr>
              <w:spacing w:after="0" w:line="240" w:lineRule="auto"/>
              <w:rPr>
                <w:rFonts w:ascii="Times New Roman" w:hAnsi="Times New Roman"/>
                <w:b/>
                <w:bCs/>
                <w:color w:val="auto"/>
                <w:szCs w:val="22"/>
              </w:rPr>
            </w:pPr>
          </w:p>
        </w:tc>
        <w:tc>
          <w:tcPr>
            <w:tcW w:w="2363" w:type="pct"/>
          </w:tcPr>
          <w:p w14:paraId="5004018F" w14:textId="77777777" w:rsidR="00576034" w:rsidRPr="00576034" w:rsidRDefault="00576034" w:rsidP="00576034">
            <w:pPr>
              <w:suppressAutoHyphens/>
              <w:spacing w:after="0" w:line="240" w:lineRule="auto"/>
              <w:jc w:val="both"/>
              <w:rPr>
                <w:rFonts w:ascii="Times New Roman" w:hAnsi="Times New Roman"/>
                <w:color w:val="auto"/>
                <w:szCs w:val="22"/>
              </w:rPr>
            </w:pPr>
            <w:r w:rsidRPr="00576034">
              <w:rPr>
                <w:rFonts w:ascii="Times New Roman" w:hAnsi="Times New Roman"/>
                <w:b/>
                <w:bCs/>
                <w:color w:val="auto"/>
                <w:szCs w:val="22"/>
              </w:rPr>
              <w:t>В том числе практических занятий и лабораторных работ</w:t>
            </w:r>
          </w:p>
        </w:tc>
        <w:tc>
          <w:tcPr>
            <w:tcW w:w="625" w:type="pct"/>
          </w:tcPr>
          <w:p w14:paraId="44BC985A" w14:textId="77777777" w:rsidR="00576034" w:rsidRPr="00576034" w:rsidRDefault="00576034" w:rsidP="00576034">
            <w:pPr>
              <w:suppressAutoHyphens/>
              <w:spacing w:after="0" w:line="240" w:lineRule="auto"/>
              <w:rPr>
                <w:rFonts w:ascii="Times New Roman" w:hAnsi="Times New Roman"/>
                <w:b/>
                <w:bCs/>
                <w:color w:val="auto"/>
                <w:szCs w:val="22"/>
              </w:rPr>
            </w:pPr>
            <w:r w:rsidRPr="00576034">
              <w:rPr>
                <w:rFonts w:ascii="Times New Roman" w:hAnsi="Times New Roman"/>
                <w:b/>
                <w:bCs/>
                <w:color w:val="auto"/>
                <w:szCs w:val="22"/>
              </w:rPr>
              <w:t>4</w:t>
            </w:r>
          </w:p>
        </w:tc>
        <w:tc>
          <w:tcPr>
            <w:tcW w:w="551" w:type="pct"/>
          </w:tcPr>
          <w:p w14:paraId="122D8087" w14:textId="77777777" w:rsidR="00576034" w:rsidRPr="00576034" w:rsidRDefault="00576034" w:rsidP="00576034">
            <w:pPr>
              <w:spacing w:after="0" w:line="240" w:lineRule="auto"/>
              <w:rPr>
                <w:rFonts w:ascii="Times New Roman" w:hAnsi="Times New Roman"/>
                <w:b/>
                <w:bCs/>
                <w:color w:val="auto"/>
                <w:szCs w:val="22"/>
              </w:rPr>
            </w:pPr>
          </w:p>
        </w:tc>
        <w:tc>
          <w:tcPr>
            <w:tcW w:w="679" w:type="pct"/>
          </w:tcPr>
          <w:p w14:paraId="76A8679F" w14:textId="77777777" w:rsidR="00576034" w:rsidRPr="00576034" w:rsidRDefault="00576034" w:rsidP="00576034">
            <w:pPr>
              <w:suppressAutoHyphens/>
              <w:spacing w:after="0" w:line="240" w:lineRule="auto"/>
              <w:rPr>
                <w:rFonts w:ascii="Times New Roman" w:hAnsi="Times New Roman"/>
                <w:bCs/>
                <w:color w:val="auto"/>
                <w:szCs w:val="22"/>
              </w:rPr>
            </w:pPr>
          </w:p>
        </w:tc>
      </w:tr>
      <w:tr w:rsidR="00576034" w:rsidRPr="00576034" w14:paraId="139421BB" w14:textId="77777777" w:rsidTr="00D001A7">
        <w:trPr>
          <w:trHeight w:val="20"/>
        </w:trPr>
        <w:tc>
          <w:tcPr>
            <w:tcW w:w="782" w:type="pct"/>
            <w:vMerge/>
          </w:tcPr>
          <w:p w14:paraId="46987682" w14:textId="77777777" w:rsidR="00576034" w:rsidRPr="00576034" w:rsidRDefault="00576034" w:rsidP="00576034">
            <w:pPr>
              <w:spacing w:after="0" w:line="240" w:lineRule="auto"/>
              <w:rPr>
                <w:rFonts w:ascii="Times New Roman" w:hAnsi="Times New Roman"/>
                <w:b/>
                <w:bCs/>
                <w:color w:val="auto"/>
                <w:szCs w:val="22"/>
              </w:rPr>
            </w:pPr>
          </w:p>
        </w:tc>
        <w:tc>
          <w:tcPr>
            <w:tcW w:w="2363" w:type="pct"/>
          </w:tcPr>
          <w:p w14:paraId="62073948" w14:textId="77777777" w:rsidR="00576034" w:rsidRPr="00576034" w:rsidRDefault="00576034" w:rsidP="00576034">
            <w:pPr>
              <w:spacing w:after="0" w:line="240" w:lineRule="auto"/>
              <w:jc w:val="both"/>
              <w:rPr>
                <w:rFonts w:ascii="Times New Roman" w:hAnsi="Times New Roman"/>
                <w:bCs/>
                <w:szCs w:val="22"/>
              </w:rPr>
            </w:pPr>
            <w:r w:rsidRPr="00576034">
              <w:rPr>
                <w:rFonts w:ascii="Times New Roman" w:hAnsi="Times New Roman"/>
                <w:bCs/>
                <w:szCs w:val="22"/>
              </w:rPr>
              <w:t>17. «</w:t>
            </w:r>
            <w:r w:rsidRPr="00576034">
              <w:rPr>
                <w:rFonts w:ascii="Times New Roman" w:hAnsi="Times New Roman"/>
                <w:color w:val="auto"/>
                <w:szCs w:val="22"/>
              </w:rPr>
              <w:t>Эксплуатационные испытания электрооборудования распределительных устройств: испытание масляного выключателя ВМП-10 после ремонта».</w:t>
            </w:r>
            <w:r w:rsidRPr="00576034">
              <w:rPr>
                <w:rFonts w:ascii="Times New Roman" w:hAnsi="Times New Roman"/>
                <w:bCs/>
                <w:szCs w:val="22"/>
              </w:rPr>
              <w:t xml:space="preserve"> </w:t>
            </w:r>
          </w:p>
          <w:p w14:paraId="4A2D7A1D" w14:textId="77777777" w:rsidR="00576034" w:rsidRPr="00576034" w:rsidRDefault="00576034" w:rsidP="00576034">
            <w:pPr>
              <w:spacing w:after="0" w:line="240" w:lineRule="auto"/>
              <w:jc w:val="both"/>
              <w:rPr>
                <w:rFonts w:ascii="Times New Roman" w:hAnsi="Times New Roman"/>
                <w:color w:val="auto"/>
                <w:szCs w:val="22"/>
              </w:rPr>
            </w:pPr>
            <w:r w:rsidRPr="00576034">
              <w:rPr>
                <w:rFonts w:ascii="Times New Roman" w:hAnsi="Times New Roman"/>
                <w:bCs/>
                <w:szCs w:val="22"/>
              </w:rPr>
              <w:lastRenderedPageBreak/>
              <w:t>18. «</w:t>
            </w:r>
            <w:r w:rsidRPr="00576034">
              <w:rPr>
                <w:rFonts w:ascii="Times New Roman" w:hAnsi="Times New Roman"/>
                <w:color w:val="auto"/>
                <w:szCs w:val="22"/>
              </w:rPr>
              <w:t>Наладка измерительных трансформаторов тока: методика проведения наладочных и испытательных работ. Оперативные переключения: заполнить бланк переключений для заданной схемы, бланк наряда на проведение ремонтных работ</w:t>
            </w:r>
            <w:r w:rsidRPr="00576034">
              <w:rPr>
                <w:rFonts w:ascii="Times New Roman" w:hAnsi="Times New Roman"/>
                <w:bCs/>
                <w:szCs w:val="22"/>
              </w:rPr>
              <w:t>».</w:t>
            </w:r>
          </w:p>
        </w:tc>
        <w:tc>
          <w:tcPr>
            <w:tcW w:w="625" w:type="pct"/>
          </w:tcPr>
          <w:p w14:paraId="4DB28725" w14:textId="77777777" w:rsidR="00576034" w:rsidRPr="00576034" w:rsidRDefault="00576034" w:rsidP="00576034">
            <w:pPr>
              <w:suppressAutoHyphens/>
              <w:spacing w:after="0" w:line="240" w:lineRule="auto"/>
              <w:jc w:val="both"/>
              <w:rPr>
                <w:rFonts w:ascii="Times New Roman" w:hAnsi="Times New Roman"/>
                <w:bCs/>
                <w:i/>
                <w:color w:val="auto"/>
                <w:szCs w:val="22"/>
              </w:rPr>
            </w:pPr>
            <w:r w:rsidRPr="00576034">
              <w:rPr>
                <w:rFonts w:ascii="Times New Roman" w:hAnsi="Times New Roman"/>
                <w:bCs/>
                <w:i/>
                <w:color w:val="auto"/>
                <w:szCs w:val="22"/>
              </w:rPr>
              <w:lastRenderedPageBreak/>
              <w:t>2</w:t>
            </w:r>
          </w:p>
          <w:p w14:paraId="54F783C3" w14:textId="77777777" w:rsidR="00576034" w:rsidRPr="00576034" w:rsidRDefault="00576034" w:rsidP="00576034">
            <w:pPr>
              <w:suppressAutoHyphens/>
              <w:spacing w:after="0" w:line="240" w:lineRule="auto"/>
              <w:jc w:val="both"/>
              <w:rPr>
                <w:rFonts w:ascii="Times New Roman" w:hAnsi="Times New Roman"/>
                <w:bCs/>
                <w:i/>
                <w:color w:val="auto"/>
                <w:szCs w:val="22"/>
              </w:rPr>
            </w:pPr>
            <w:r w:rsidRPr="00576034">
              <w:rPr>
                <w:rFonts w:ascii="Times New Roman" w:hAnsi="Times New Roman"/>
                <w:bCs/>
                <w:i/>
                <w:color w:val="auto"/>
                <w:szCs w:val="22"/>
              </w:rPr>
              <w:t>2</w:t>
            </w:r>
          </w:p>
        </w:tc>
        <w:tc>
          <w:tcPr>
            <w:tcW w:w="551" w:type="pct"/>
          </w:tcPr>
          <w:p w14:paraId="3686AA34" w14:textId="77777777" w:rsidR="00576034" w:rsidRPr="00576034" w:rsidRDefault="00576034" w:rsidP="00576034">
            <w:pPr>
              <w:spacing w:after="0" w:line="240" w:lineRule="auto"/>
              <w:rPr>
                <w:rFonts w:ascii="Times New Roman" w:hAnsi="Times New Roman"/>
                <w:b/>
                <w:bCs/>
                <w:color w:val="auto"/>
                <w:szCs w:val="22"/>
              </w:rPr>
            </w:pPr>
          </w:p>
        </w:tc>
        <w:tc>
          <w:tcPr>
            <w:tcW w:w="679" w:type="pct"/>
          </w:tcPr>
          <w:p w14:paraId="673C68FA" w14:textId="77777777" w:rsidR="00576034" w:rsidRPr="00576034" w:rsidRDefault="00576034" w:rsidP="00576034">
            <w:pPr>
              <w:suppressAutoHyphens/>
              <w:spacing w:after="0" w:line="240" w:lineRule="auto"/>
              <w:rPr>
                <w:rFonts w:ascii="Times New Roman" w:hAnsi="Times New Roman"/>
                <w:bCs/>
                <w:color w:val="auto"/>
                <w:szCs w:val="22"/>
              </w:rPr>
            </w:pPr>
          </w:p>
        </w:tc>
      </w:tr>
      <w:tr w:rsidR="00576034" w:rsidRPr="00576034" w14:paraId="23C68525" w14:textId="77777777" w:rsidTr="00D001A7">
        <w:trPr>
          <w:trHeight w:val="337"/>
        </w:trPr>
        <w:tc>
          <w:tcPr>
            <w:tcW w:w="3145" w:type="pct"/>
            <w:gridSpan w:val="2"/>
          </w:tcPr>
          <w:p w14:paraId="34DEAD6B" w14:textId="3BC0D93C" w:rsidR="00576034" w:rsidRPr="00576034" w:rsidRDefault="00576034" w:rsidP="00576034">
            <w:pPr>
              <w:spacing w:after="0" w:line="240" w:lineRule="auto"/>
              <w:rPr>
                <w:rFonts w:ascii="Times New Roman" w:hAnsi="Times New Roman"/>
                <w:b/>
                <w:bCs/>
                <w:color w:val="auto"/>
                <w:szCs w:val="22"/>
              </w:rPr>
            </w:pPr>
            <w:r w:rsidRPr="00576034">
              <w:rPr>
                <w:rFonts w:ascii="Times New Roman" w:hAnsi="Times New Roman"/>
                <w:b/>
                <w:bCs/>
                <w:color w:val="auto"/>
                <w:szCs w:val="22"/>
              </w:rPr>
              <w:t xml:space="preserve">тематика самостоятельной учебной работы при изучении раздела </w:t>
            </w:r>
          </w:p>
        </w:tc>
        <w:tc>
          <w:tcPr>
            <w:tcW w:w="625" w:type="pct"/>
          </w:tcPr>
          <w:p w14:paraId="5DAFBB56" w14:textId="77777777" w:rsidR="00576034" w:rsidRPr="00576034" w:rsidRDefault="00576034" w:rsidP="00576034">
            <w:pPr>
              <w:suppressAutoHyphens/>
              <w:spacing w:after="0" w:line="240" w:lineRule="auto"/>
              <w:rPr>
                <w:rFonts w:ascii="Times New Roman" w:hAnsi="Times New Roman"/>
                <w:bCs/>
                <w:color w:val="auto"/>
                <w:szCs w:val="22"/>
              </w:rPr>
            </w:pPr>
          </w:p>
        </w:tc>
        <w:tc>
          <w:tcPr>
            <w:tcW w:w="551" w:type="pct"/>
          </w:tcPr>
          <w:p w14:paraId="39B2A770" w14:textId="77777777" w:rsidR="00576034" w:rsidRPr="00576034" w:rsidRDefault="00576034" w:rsidP="00576034">
            <w:pPr>
              <w:suppressAutoHyphens/>
              <w:spacing w:after="0" w:line="240" w:lineRule="auto"/>
              <w:rPr>
                <w:rFonts w:ascii="Times New Roman" w:hAnsi="Times New Roman"/>
                <w:b/>
                <w:i/>
                <w:color w:val="auto"/>
                <w:szCs w:val="22"/>
              </w:rPr>
            </w:pPr>
          </w:p>
        </w:tc>
        <w:tc>
          <w:tcPr>
            <w:tcW w:w="679" w:type="pct"/>
          </w:tcPr>
          <w:p w14:paraId="15CE3B52" w14:textId="77777777" w:rsidR="00576034" w:rsidRPr="00576034" w:rsidRDefault="00576034" w:rsidP="00576034">
            <w:pPr>
              <w:suppressAutoHyphens/>
              <w:spacing w:after="0" w:line="240" w:lineRule="auto"/>
              <w:rPr>
                <w:rFonts w:ascii="Times New Roman" w:hAnsi="Times New Roman"/>
                <w:b/>
                <w:i/>
                <w:color w:val="auto"/>
                <w:szCs w:val="22"/>
              </w:rPr>
            </w:pPr>
          </w:p>
        </w:tc>
      </w:tr>
      <w:tr w:rsidR="00576034" w:rsidRPr="00576034" w14:paraId="4BBAE74D" w14:textId="77777777" w:rsidTr="00D001A7">
        <w:tc>
          <w:tcPr>
            <w:tcW w:w="3145" w:type="pct"/>
            <w:gridSpan w:val="2"/>
          </w:tcPr>
          <w:p w14:paraId="11EE9371" w14:textId="77777777" w:rsidR="00576034" w:rsidRPr="00576034" w:rsidRDefault="00576034" w:rsidP="00576034">
            <w:pPr>
              <w:suppressAutoHyphens/>
              <w:spacing w:after="0" w:line="240" w:lineRule="auto"/>
              <w:jc w:val="both"/>
              <w:rPr>
                <w:rFonts w:ascii="Times New Roman" w:hAnsi="Times New Roman"/>
                <w:b/>
                <w:bCs/>
                <w:color w:val="auto"/>
                <w:szCs w:val="22"/>
              </w:rPr>
            </w:pPr>
            <w:r w:rsidRPr="00576034">
              <w:rPr>
                <w:rFonts w:ascii="Times New Roman" w:hAnsi="Times New Roman"/>
                <w:b/>
                <w:bCs/>
                <w:color w:val="auto"/>
                <w:szCs w:val="22"/>
              </w:rPr>
              <w:t xml:space="preserve">Учебная практика </w:t>
            </w:r>
          </w:p>
          <w:p w14:paraId="089B15F8" w14:textId="77777777" w:rsidR="00576034" w:rsidRPr="00576034" w:rsidRDefault="00576034" w:rsidP="00576034">
            <w:pPr>
              <w:spacing w:after="0" w:line="240" w:lineRule="auto"/>
              <w:rPr>
                <w:rFonts w:ascii="Times New Roman" w:hAnsi="Times New Roman"/>
                <w:b/>
                <w:bCs/>
                <w:color w:val="auto"/>
                <w:szCs w:val="22"/>
              </w:rPr>
            </w:pPr>
            <w:r w:rsidRPr="00576034">
              <w:rPr>
                <w:rFonts w:ascii="Times New Roman" w:hAnsi="Times New Roman"/>
                <w:b/>
                <w:bCs/>
                <w:color w:val="auto"/>
                <w:szCs w:val="22"/>
              </w:rPr>
              <w:t xml:space="preserve">Виды работ </w:t>
            </w:r>
          </w:p>
          <w:p w14:paraId="40A67C3F" w14:textId="77777777" w:rsidR="00576034" w:rsidRPr="00576034" w:rsidRDefault="00576034" w:rsidP="00576034">
            <w:pPr>
              <w:spacing w:after="0" w:line="240" w:lineRule="auto"/>
              <w:rPr>
                <w:rFonts w:ascii="Times New Roman" w:hAnsi="Times New Roman"/>
                <w:color w:val="auto"/>
                <w:szCs w:val="22"/>
              </w:rPr>
            </w:pPr>
            <w:r w:rsidRPr="00576034">
              <w:rPr>
                <w:rFonts w:ascii="Times New Roman" w:hAnsi="Times New Roman"/>
                <w:color w:val="auto"/>
                <w:szCs w:val="22"/>
              </w:rPr>
              <w:t xml:space="preserve">Проверка пускозащитной аппаратуры, приборов и средств автоматизации. Инструктаж по безопасности труда </w:t>
            </w:r>
          </w:p>
          <w:p w14:paraId="4DF95CB8" w14:textId="77777777" w:rsidR="00576034" w:rsidRPr="00576034" w:rsidRDefault="00576034" w:rsidP="00576034">
            <w:pPr>
              <w:spacing w:after="0" w:line="240" w:lineRule="auto"/>
              <w:rPr>
                <w:rFonts w:ascii="Times New Roman" w:hAnsi="Times New Roman"/>
                <w:color w:val="auto"/>
                <w:szCs w:val="22"/>
              </w:rPr>
            </w:pPr>
            <w:r w:rsidRPr="00576034">
              <w:rPr>
                <w:rFonts w:ascii="Times New Roman" w:hAnsi="Times New Roman"/>
                <w:color w:val="auto"/>
                <w:szCs w:val="22"/>
              </w:rPr>
              <w:t xml:space="preserve">2. Проверка и монтаж </w:t>
            </w:r>
            <w:proofErr w:type="spellStart"/>
            <w:r w:rsidRPr="00576034">
              <w:rPr>
                <w:rFonts w:ascii="Times New Roman" w:hAnsi="Times New Roman"/>
                <w:color w:val="auto"/>
                <w:szCs w:val="22"/>
              </w:rPr>
              <w:t>электроустановочных</w:t>
            </w:r>
            <w:proofErr w:type="spellEnd"/>
            <w:r w:rsidRPr="00576034">
              <w:rPr>
                <w:rFonts w:ascii="Times New Roman" w:hAnsi="Times New Roman"/>
                <w:color w:val="auto"/>
                <w:szCs w:val="22"/>
              </w:rPr>
              <w:t xml:space="preserve"> устройств. </w:t>
            </w:r>
          </w:p>
          <w:p w14:paraId="7266E4E5" w14:textId="77777777" w:rsidR="00576034" w:rsidRPr="00576034" w:rsidRDefault="00576034" w:rsidP="00576034">
            <w:pPr>
              <w:spacing w:after="0" w:line="240" w:lineRule="auto"/>
              <w:rPr>
                <w:rFonts w:ascii="Times New Roman" w:hAnsi="Times New Roman"/>
                <w:color w:val="auto"/>
                <w:szCs w:val="22"/>
              </w:rPr>
            </w:pPr>
            <w:r w:rsidRPr="00576034">
              <w:rPr>
                <w:rFonts w:ascii="Times New Roman" w:hAnsi="Times New Roman"/>
                <w:color w:val="auto"/>
                <w:szCs w:val="22"/>
              </w:rPr>
              <w:t xml:space="preserve">3. Проверка электрооборудования распределительных устройств. </w:t>
            </w:r>
          </w:p>
          <w:p w14:paraId="70680E2A" w14:textId="77777777" w:rsidR="00576034" w:rsidRPr="00576034" w:rsidRDefault="00576034" w:rsidP="00576034">
            <w:pPr>
              <w:spacing w:after="0" w:line="240" w:lineRule="auto"/>
              <w:rPr>
                <w:rFonts w:ascii="Times New Roman" w:hAnsi="Times New Roman"/>
                <w:color w:val="auto"/>
                <w:szCs w:val="22"/>
              </w:rPr>
            </w:pPr>
            <w:r w:rsidRPr="00576034">
              <w:rPr>
                <w:rFonts w:ascii="Times New Roman" w:hAnsi="Times New Roman"/>
                <w:color w:val="auto"/>
                <w:szCs w:val="22"/>
              </w:rPr>
              <w:t xml:space="preserve">4. Проверка монтажа кабельных линий. </w:t>
            </w:r>
          </w:p>
          <w:p w14:paraId="62F44D87" w14:textId="77777777" w:rsidR="00576034" w:rsidRPr="00576034" w:rsidRDefault="00576034" w:rsidP="00576034">
            <w:pPr>
              <w:spacing w:after="0" w:line="240" w:lineRule="auto"/>
              <w:rPr>
                <w:rFonts w:ascii="Times New Roman" w:hAnsi="Times New Roman"/>
                <w:color w:val="auto"/>
                <w:szCs w:val="22"/>
              </w:rPr>
            </w:pPr>
            <w:r w:rsidRPr="00576034">
              <w:rPr>
                <w:rFonts w:ascii="Times New Roman" w:hAnsi="Times New Roman"/>
                <w:color w:val="auto"/>
                <w:szCs w:val="22"/>
              </w:rPr>
              <w:t xml:space="preserve">5. Проверка и монтаж воздушных линий электропередачи до 1000 В. </w:t>
            </w:r>
          </w:p>
          <w:p w14:paraId="514F2004" w14:textId="77777777" w:rsidR="00576034" w:rsidRPr="00576034" w:rsidRDefault="00576034" w:rsidP="00576034">
            <w:pPr>
              <w:spacing w:after="0" w:line="240" w:lineRule="auto"/>
              <w:rPr>
                <w:rFonts w:ascii="Times New Roman" w:hAnsi="Times New Roman"/>
                <w:color w:val="auto"/>
                <w:szCs w:val="22"/>
              </w:rPr>
            </w:pPr>
            <w:r w:rsidRPr="00576034">
              <w:rPr>
                <w:rFonts w:ascii="Times New Roman" w:hAnsi="Times New Roman"/>
                <w:color w:val="auto"/>
                <w:szCs w:val="22"/>
              </w:rPr>
              <w:t xml:space="preserve">6. Проверка и монтаж аппаратуры неавтоматического управления. </w:t>
            </w:r>
          </w:p>
          <w:p w14:paraId="638C097A" w14:textId="77777777" w:rsidR="00576034" w:rsidRPr="00576034" w:rsidRDefault="00576034" w:rsidP="00576034">
            <w:pPr>
              <w:spacing w:after="0" w:line="240" w:lineRule="auto"/>
              <w:rPr>
                <w:rFonts w:ascii="Times New Roman" w:hAnsi="Times New Roman"/>
                <w:color w:val="auto"/>
                <w:szCs w:val="22"/>
              </w:rPr>
            </w:pPr>
            <w:r w:rsidRPr="00576034">
              <w:rPr>
                <w:rFonts w:ascii="Times New Roman" w:hAnsi="Times New Roman"/>
                <w:color w:val="auto"/>
                <w:szCs w:val="22"/>
              </w:rPr>
              <w:t xml:space="preserve">7. Проверка и монтаж аппаратуры автоматического управления. </w:t>
            </w:r>
          </w:p>
          <w:p w14:paraId="0E5466DD" w14:textId="77777777" w:rsidR="00576034" w:rsidRPr="00576034" w:rsidRDefault="00576034" w:rsidP="00576034">
            <w:pPr>
              <w:spacing w:after="0" w:line="240" w:lineRule="auto"/>
              <w:rPr>
                <w:rFonts w:ascii="Times New Roman" w:hAnsi="Times New Roman"/>
                <w:color w:val="auto"/>
                <w:szCs w:val="22"/>
              </w:rPr>
            </w:pPr>
            <w:r w:rsidRPr="00576034">
              <w:rPr>
                <w:rFonts w:ascii="Times New Roman" w:hAnsi="Times New Roman"/>
                <w:color w:val="auto"/>
                <w:szCs w:val="22"/>
              </w:rPr>
              <w:t xml:space="preserve">8. Освоение приемов сборки схем, включающих ПРА. </w:t>
            </w:r>
          </w:p>
          <w:p w14:paraId="56FAE215" w14:textId="77777777" w:rsidR="00576034" w:rsidRPr="00576034" w:rsidRDefault="00576034" w:rsidP="00576034">
            <w:pPr>
              <w:spacing w:after="0" w:line="240" w:lineRule="auto"/>
              <w:rPr>
                <w:rFonts w:ascii="Times New Roman" w:hAnsi="Times New Roman"/>
                <w:color w:val="auto"/>
                <w:szCs w:val="22"/>
              </w:rPr>
            </w:pPr>
            <w:r w:rsidRPr="00576034">
              <w:rPr>
                <w:rFonts w:ascii="Times New Roman" w:hAnsi="Times New Roman"/>
                <w:color w:val="auto"/>
                <w:szCs w:val="22"/>
              </w:rPr>
              <w:t xml:space="preserve">9. Технология проверки комплектных распределительных устройств. </w:t>
            </w:r>
          </w:p>
          <w:p w14:paraId="71C02980" w14:textId="77777777" w:rsidR="00576034" w:rsidRPr="00576034" w:rsidRDefault="00576034" w:rsidP="00576034">
            <w:pPr>
              <w:spacing w:after="0" w:line="240" w:lineRule="auto"/>
              <w:rPr>
                <w:rFonts w:ascii="Times New Roman" w:hAnsi="Times New Roman"/>
                <w:color w:val="auto"/>
                <w:szCs w:val="22"/>
              </w:rPr>
            </w:pPr>
            <w:r w:rsidRPr="00576034">
              <w:rPr>
                <w:rFonts w:ascii="Times New Roman" w:hAnsi="Times New Roman"/>
                <w:color w:val="auto"/>
                <w:szCs w:val="22"/>
              </w:rPr>
              <w:t xml:space="preserve">10. Проверка и монтаж электроустановок общего назначения. </w:t>
            </w:r>
          </w:p>
          <w:p w14:paraId="74050696" w14:textId="77777777" w:rsidR="00576034" w:rsidRPr="00576034" w:rsidRDefault="00576034" w:rsidP="00576034">
            <w:pPr>
              <w:spacing w:after="0" w:line="240" w:lineRule="auto"/>
              <w:rPr>
                <w:rFonts w:ascii="Times New Roman" w:hAnsi="Times New Roman"/>
                <w:color w:val="auto"/>
                <w:szCs w:val="22"/>
              </w:rPr>
            </w:pPr>
            <w:r w:rsidRPr="00576034">
              <w:rPr>
                <w:rFonts w:ascii="Times New Roman" w:hAnsi="Times New Roman"/>
                <w:color w:val="auto"/>
                <w:szCs w:val="22"/>
              </w:rPr>
              <w:t xml:space="preserve">11. Монтаж, техническое обслуживание реле различных типов </w:t>
            </w:r>
          </w:p>
          <w:p w14:paraId="7FDAA8B1" w14:textId="77777777" w:rsidR="00576034" w:rsidRPr="00576034" w:rsidRDefault="00576034" w:rsidP="00576034">
            <w:pPr>
              <w:spacing w:after="0" w:line="240" w:lineRule="auto"/>
              <w:rPr>
                <w:rFonts w:ascii="Times New Roman" w:hAnsi="Times New Roman"/>
                <w:color w:val="auto"/>
                <w:szCs w:val="22"/>
              </w:rPr>
            </w:pPr>
            <w:r w:rsidRPr="00576034">
              <w:rPr>
                <w:rFonts w:ascii="Times New Roman" w:hAnsi="Times New Roman"/>
                <w:color w:val="auto"/>
                <w:szCs w:val="22"/>
              </w:rPr>
              <w:t xml:space="preserve">12. Устройство различных типов электроизмерительных приборов. </w:t>
            </w:r>
          </w:p>
          <w:p w14:paraId="0286866A" w14:textId="77777777" w:rsidR="00576034" w:rsidRPr="00576034" w:rsidRDefault="00576034" w:rsidP="00576034">
            <w:pPr>
              <w:spacing w:after="0" w:line="240" w:lineRule="auto"/>
              <w:rPr>
                <w:rFonts w:ascii="Times New Roman" w:hAnsi="Times New Roman"/>
                <w:color w:val="auto"/>
                <w:szCs w:val="22"/>
              </w:rPr>
            </w:pPr>
            <w:r w:rsidRPr="00576034">
              <w:rPr>
                <w:rFonts w:ascii="Times New Roman" w:hAnsi="Times New Roman"/>
                <w:color w:val="auto"/>
                <w:szCs w:val="22"/>
              </w:rPr>
              <w:t xml:space="preserve">13. Электрические измерения неэлектрических величин. </w:t>
            </w:r>
          </w:p>
          <w:p w14:paraId="7DDF4A93" w14:textId="77777777" w:rsidR="00576034" w:rsidRPr="00576034" w:rsidRDefault="00576034" w:rsidP="00576034">
            <w:pPr>
              <w:spacing w:after="0" w:line="240" w:lineRule="auto"/>
              <w:rPr>
                <w:rFonts w:ascii="Times New Roman" w:hAnsi="Times New Roman"/>
                <w:color w:val="auto"/>
                <w:szCs w:val="22"/>
              </w:rPr>
            </w:pPr>
            <w:r w:rsidRPr="00576034">
              <w:rPr>
                <w:rFonts w:ascii="Times New Roman" w:hAnsi="Times New Roman"/>
                <w:color w:val="auto"/>
                <w:szCs w:val="22"/>
              </w:rPr>
              <w:t xml:space="preserve">14 Электронные измерительные приборы </w:t>
            </w:r>
          </w:p>
          <w:p w14:paraId="7A3CE0D6" w14:textId="77777777" w:rsidR="00576034" w:rsidRPr="00576034" w:rsidRDefault="00576034" w:rsidP="00576034">
            <w:pPr>
              <w:spacing w:after="0" w:line="240" w:lineRule="auto"/>
              <w:rPr>
                <w:rFonts w:ascii="Times New Roman" w:hAnsi="Times New Roman"/>
                <w:color w:val="auto"/>
                <w:szCs w:val="22"/>
              </w:rPr>
            </w:pPr>
            <w:r w:rsidRPr="00576034">
              <w:rPr>
                <w:rFonts w:ascii="Times New Roman" w:hAnsi="Times New Roman"/>
                <w:color w:val="auto"/>
                <w:szCs w:val="22"/>
              </w:rPr>
              <w:t>15. Измерительные трансформаторы.</w:t>
            </w:r>
          </w:p>
          <w:p w14:paraId="0C8A7731" w14:textId="77777777" w:rsidR="00576034" w:rsidRPr="00576034" w:rsidRDefault="00576034" w:rsidP="00576034">
            <w:pPr>
              <w:spacing w:after="0" w:line="240" w:lineRule="auto"/>
              <w:rPr>
                <w:rFonts w:ascii="Times New Roman" w:hAnsi="Times New Roman"/>
                <w:b/>
                <w:bCs/>
                <w:color w:val="auto"/>
                <w:szCs w:val="22"/>
              </w:rPr>
            </w:pPr>
            <w:r w:rsidRPr="00576034">
              <w:rPr>
                <w:rFonts w:ascii="Times New Roman" w:hAnsi="Times New Roman"/>
                <w:color w:val="auto"/>
                <w:szCs w:val="22"/>
              </w:rPr>
              <w:t>16. Освоение приемов сборки схем, включающих КИП.</w:t>
            </w:r>
          </w:p>
        </w:tc>
        <w:tc>
          <w:tcPr>
            <w:tcW w:w="625" w:type="pct"/>
          </w:tcPr>
          <w:p w14:paraId="370B599C" w14:textId="7D7AC87E" w:rsidR="00576034" w:rsidRPr="00D37B78" w:rsidRDefault="00D37B78" w:rsidP="00576034">
            <w:pPr>
              <w:spacing w:after="0" w:line="240" w:lineRule="auto"/>
              <w:jc w:val="center"/>
              <w:rPr>
                <w:rFonts w:ascii="Times New Roman" w:hAnsi="Times New Roman"/>
                <w:bCs/>
                <w:color w:val="auto"/>
                <w:szCs w:val="22"/>
                <w:highlight w:val="green"/>
              </w:rPr>
            </w:pPr>
            <w:r>
              <w:rPr>
                <w:rFonts w:ascii="Times New Roman" w:eastAsia="Calibri" w:hAnsi="Times New Roman"/>
                <w:bCs/>
                <w:color w:val="auto"/>
                <w:szCs w:val="22"/>
              </w:rPr>
              <w:t>72</w:t>
            </w:r>
          </w:p>
        </w:tc>
        <w:tc>
          <w:tcPr>
            <w:tcW w:w="551" w:type="pct"/>
          </w:tcPr>
          <w:p w14:paraId="49798219" w14:textId="77777777" w:rsidR="00576034" w:rsidRPr="00576034" w:rsidRDefault="00576034" w:rsidP="00576034">
            <w:pPr>
              <w:spacing w:after="0" w:line="240" w:lineRule="auto"/>
              <w:rPr>
                <w:rFonts w:ascii="Times New Roman" w:hAnsi="Times New Roman"/>
                <w:b/>
                <w:i/>
                <w:color w:val="auto"/>
                <w:szCs w:val="22"/>
                <w:highlight w:val="green"/>
              </w:rPr>
            </w:pPr>
          </w:p>
        </w:tc>
        <w:tc>
          <w:tcPr>
            <w:tcW w:w="679" w:type="pct"/>
          </w:tcPr>
          <w:p w14:paraId="5580DD69" w14:textId="77777777" w:rsidR="00576034" w:rsidRPr="00576034" w:rsidRDefault="00576034" w:rsidP="00576034">
            <w:pPr>
              <w:spacing w:after="0" w:line="240" w:lineRule="auto"/>
              <w:rPr>
                <w:rFonts w:ascii="Times New Roman" w:hAnsi="Times New Roman"/>
                <w:b/>
                <w:i/>
                <w:color w:val="auto"/>
                <w:szCs w:val="22"/>
                <w:highlight w:val="green"/>
              </w:rPr>
            </w:pPr>
          </w:p>
        </w:tc>
      </w:tr>
      <w:tr w:rsidR="00576034" w:rsidRPr="00576034" w14:paraId="31122BBF" w14:textId="77777777" w:rsidTr="00D001A7">
        <w:trPr>
          <w:trHeight w:val="800"/>
        </w:trPr>
        <w:tc>
          <w:tcPr>
            <w:tcW w:w="3145" w:type="pct"/>
            <w:gridSpan w:val="2"/>
          </w:tcPr>
          <w:p w14:paraId="5C484CDD" w14:textId="77777777" w:rsidR="00576034" w:rsidRPr="00576034" w:rsidRDefault="00576034" w:rsidP="00576034">
            <w:pPr>
              <w:suppressAutoHyphens/>
              <w:spacing w:after="0" w:line="240" w:lineRule="auto"/>
              <w:jc w:val="both"/>
              <w:rPr>
                <w:rFonts w:ascii="Times New Roman" w:hAnsi="Times New Roman"/>
                <w:b/>
                <w:bCs/>
                <w:color w:val="auto"/>
                <w:szCs w:val="22"/>
              </w:rPr>
            </w:pPr>
            <w:r w:rsidRPr="00576034">
              <w:rPr>
                <w:rFonts w:ascii="Times New Roman" w:hAnsi="Times New Roman"/>
                <w:b/>
                <w:bCs/>
                <w:color w:val="auto"/>
                <w:szCs w:val="22"/>
              </w:rPr>
              <w:t xml:space="preserve">Производственная практика </w:t>
            </w:r>
          </w:p>
          <w:p w14:paraId="5CB99698" w14:textId="77777777" w:rsidR="00576034" w:rsidRPr="00576034" w:rsidRDefault="00576034" w:rsidP="00576034">
            <w:pPr>
              <w:spacing w:after="0" w:line="240" w:lineRule="auto"/>
              <w:rPr>
                <w:rFonts w:ascii="Times New Roman" w:hAnsi="Times New Roman"/>
                <w:b/>
                <w:bCs/>
                <w:color w:val="auto"/>
                <w:szCs w:val="22"/>
              </w:rPr>
            </w:pPr>
            <w:r w:rsidRPr="00576034">
              <w:rPr>
                <w:rFonts w:ascii="Times New Roman" w:hAnsi="Times New Roman"/>
                <w:b/>
                <w:bCs/>
                <w:color w:val="auto"/>
                <w:szCs w:val="22"/>
              </w:rPr>
              <w:t xml:space="preserve">Виды работ </w:t>
            </w:r>
          </w:p>
          <w:p w14:paraId="56D33D07" w14:textId="77777777" w:rsidR="00576034" w:rsidRPr="00576034" w:rsidRDefault="00576034" w:rsidP="00576034">
            <w:pPr>
              <w:spacing w:after="0"/>
              <w:ind w:right="57"/>
              <w:jc w:val="both"/>
              <w:rPr>
                <w:rFonts w:ascii="Times New Roman" w:hAnsi="Times New Roman"/>
                <w:color w:val="auto"/>
                <w:szCs w:val="22"/>
              </w:rPr>
            </w:pPr>
            <w:r w:rsidRPr="00576034">
              <w:rPr>
                <w:rFonts w:ascii="Times New Roman" w:hAnsi="Times New Roman"/>
                <w:color w:val="auto"/>
                <w:szCs w:val="22"/>
              </w:rPr>
              <w:t xml:space="preserve">1. Ознакомление с предприятием (с местом прохождения производственной практики). Прохождение инструктажа по знанию правил техники </w:t>
            </w:r>
            <w:proofErr w:type="gramStart"/>
            <w:r w:rsidRPr="00576034">
              <w:rPr>
                <w:rFonts w:ascii="Times New Roman" w:hAnsi="Times New Roman"/>
                <w:color w:val="auto"/>
                <w:szCs w:val="22"/>
              </w:rPr>
              <w:t>безопасности .</w:t>
            </w:r>
            <w:proofErr w:type="gramEnd"/>
            <w:r w:rsidRPr="00576034">
              <w:rPr>
                <w:rFonts w:ascii="Times New Roman" w:hAnsi="Times New Roman"/>
                <w:color w:val="auto"/>
                <w:szCs w:val="22"/>
              </w:rPr>
              <w:t xml:space="preserve"> </w:t>
            </w:r>
          </w:p>
          <w:p w14:paraId="00D92065" w14:textId="77777777" w:rsidR="00576034" w:rsidRPr="00576034" w:rsidRDefault="00576034" w:rsidP="00576034">
            <w:pPr>
              <w:spacing w:after="0"/>
              <w:ind w:right="57"/>
              <w:jc w:val="both"/>
              <w:rPr>
                <w:rFonts w:ascii="Times New Roman" w:hAnsi="Times New Roman"/>
                <w:color w:val="auto"/>
                <w:szCs w:val="22"/>
              </w:rPr>
            </w:pPr>
            <w:r w:rsidRPr="00576034">
              <w:rPr>
                <w:rFonts w:ascii="Times New Roman" w:hAnsi="Times New Roman"/>
                <w:color w:val="auto"/>
                <w:szCs w:val="22"/>
              </w:rPr>
              <w:t xml:space="preserve">2. Монтаж и обслуживание производственных осветительных электроустановок. </w:t>
            </w:r>
          </w:p>
          <w:p w14:paraId="24BC76EB" w14:textId="77777777" w:rsidR="00576034" w:rsidRPr="00576034" w:rsidRDefault="00576034" w:rsidP="00576034">
            <w:pPr>
              <w:spacing w:after="0"/>
              <w:ind w:right="57"/>
              <w:jc w:val="both"/>
              <w:rPr>
                <w:rFonts w:ascii="Times New Roman" w:hAnsi="Times New Roman"/>
                <w:color w:val="auto"/>
                <w:szCs w:val="22"/>
              </w:rPr>
            </w:pPr>
            <w:r w:rsidRPr="00576034">
              <w:rPr>
                <w:rFonts w:ascii="Times New Roman" w:hAnsi="Times New Roman"/>
                <w:color w:val="auto"/>
                <w:szCs w:val="22"/>
              </w:rPr>
              <w:t xml:space="preserve">3. Монтаж и обслуживание производственных силовых электроустановок. </w:t>
            </w:r>
          </w:p>
          <w:p w14:paraId="6D2AE000" w14:textId="77777777" w:rsidR="00576034" w:rsidRPr="00576034" w:rsidRDefault="00576034" w:rsidP="00576034">
            <w:pPr>
              <w:spacing w:after="0"/>
              <w:ind w:right="57"/>
              <w:jc w:val="both"/>
              <w:rPr>
                <w:rFonts w:ascii="Times New Roman" w:hAnsi="Times New Roman"/>
                <w:color w:val="auto"/>
                <w:szCs w:val="22"/>
              </w:rPr>
            </w:pPr>
            <w:r w:rsidRPr="00576034">
              <w:rPr>
                <w:rFonts w:ascii="Times New Roman" w:hAnsi="Times New Roman"/>
                <w:color w:val="auto"/>
                <w:szCs w:val="22"/>
              </w:rPr>
              <w:t xml:space="preserve">4. Монтаж и обслуживание электроизмерительных </w:t>
            </w:r>
            <w:proofErr w:type="gramStart"/>
            <w:r w:rsidRPr="00576034">
              <w:rPr>
                <w:rFonts w:ascii="Times New Roman" w:hAnsi="Times New Roman"/>
                <w:color w:val="auto"/>
                <w:szCs w:val="22"/>
              </w:rPr>
              <w:t>приборов..</w:t>
            </w:r>
            <w:proofErr w:type="gramEnd"/>
            <w:r w:rsidRPr="00576034">
              <w:rPr>
                <w:rFonts w:ascii="Times New Roman" w:hAnsi="Times New Roman"/>
                <w:color w:val="auto"/>
                <w:szCs w:val="22"/>
              </w:rPr>
              <w:t xml:space="preserve"> </w:t>
            </w:r>
          </w:p>
          <w:p w14:paraId="20E0420C" w14:textId="77777777" w:rsidR="00576034" w:rsidRPr="00576034" w:rsidRDefault="00576034" w:rsidP="00576034">
            <w:pPr>
              <w:spacing w:after="0"/>
              <w:ind w:right="57"/>
              <w:jc w:val="both"/>
              <w:rPr>
                <w:rFonts w:ascii="Times New Roman" w:hAnsi="Times New Roman"/>
                <w:color w:val="auto"/>
                <w:szCs w:val="22"/>
              </w:rPr>
            </w:pPr>
            <w:r w:rsidRPr="00576034">
              <w:rPr>
                <w:rFonts w:ascii="Times New Roman" w:hAnsi="Times New Roman"/>
                <w:color w:val="auto"/>
                <w:szCs w:val="22"/>
              </w:rPr>
              <w:t xml:space="preserve">5. </w:t>
            </w:r>
            <w:proofErr w:type="spellStart"/>
            <w:r w:rsidRPr="00576034">
              <w:rPr>
                <w:rFonts w:ascii="Times New Roman" w:hAnsi="Times New Roman"/>
                <w:color w:val="auto"/>
                <w:szCs w:val="22"/>
              </w:rPr>
              <w:t>Оконцевание</w:t>
            </w:r>
            <w:proofErr w:type="spellEnd"/>
            <w:r w:rsidRPr="00576034">
              <w:rPr>
                <w:rFonts w:ascii="Times New Roman" w:hAnsi="Times New Roman"/>
                <w:color w:val="auto"/>
                <w:szCs w:val="22"/>
              </w:rPr>
              <w:t xml:space="preserve"> и соединение жил кабелей. </w:t>
            </w:r>
          </w:p>
          <w:p w14:paraId="565280BA" w14:textId="77777777" w:rsidR="00576034" w:rsidRPr="00576034" w:rsidRDefault="00576034" w:rsidP="00576034">
            <w:pPr>
              <w:spacing w:after="0"/>
              <w:ind w:right="57"/>
              <w:jc w:val="both"/>
              <w:rPr>
                <w:rFonts w:ascii="Times New Roman" w:hAnsi="Times New Roman"/>
                <w:color w:val="auto"/>
                <w:szCs w:val="22"/>
              </w:rPr>
            </w:pPr>
            <w:r w:rsidRPr="00576034">
              <w:rPr>
                <w:rFonts w:ascii="Times New Roman" w:hAnsi="Times New Roman"/>
                <w:color w:val="auto"/>
                <w:szCs w:val="22"/>
              </w:rPr>
              <w:t xml:space="preserve">6. Монтаж соединительных и </w:t>
            </w:r>
            <w:proofErr w:type="spellStart"/>
            <w:r w:rsidRPr="00576034">
              <w:rPr>
                <w:rFonts w:ascii="Times New Roman" w:hAnsi="Times New Roman"/>
                <w:color w:val="auto"/>
                <w:szCs w:val="22"/>
              </w:rPr>
              <w:t>ответвительных</w:t>
            </w:r>
            <w:proofErr w:type="spellEnd"/>
            <w:r w:rsidRPr="00576034">
              <w:rPr>
                <w:rFonts w:ascii="Times New Roman" w:hAnsi="Times New Roman"/>
                <w:color w:val="auto"/>
                <w:szCs w:val="22"/>
              </w:rPr>
              <w:t xml:space="preserve"> муфт кабелей. </w:t>
            </w:r>
          </w:p>
          <w:p w14:paraId="36214C84" w14:textId="77777777" w:rsidR="00576034" w:rsidRPr="00576034" w:rsidRDefault="00576034" w:rsidP="00576034">
            <w:pPr>
              <w:spacing w:after="0"/>
              <w:ind w:right="57"/>
              <w:jc w:val="both"/>
              <w:rPr>
                <w:rFonts w:ascii="Times New Roman" w:hAnsi="Times New Roman"/>
                <w:color w:val="auto"/>
                <w:szCs w:val="22"/>
              </w:rPr>
            </w:pPr>
            <w:r w:rsidRPr="00576034">
              <w:rPr>
                <w:rFonts w:ascii="Times New Roman" w:hAnsi="Times New Roman"/>
                <w:color w:val="auto"/>
                <w:szCs w:val="22"/>
              </w:rPr>
              <w:t xml:space="preserve">7. Монтаж заделок кабелей. </w:t>
            </w:r>
          </w:p>
          <w:p w14:paraId="368141D7" w14:textId="77777777" w:rsidR="00576034" w:rsidRPr="00576034" w:rsidRDefault="00576034" w:rsidP="00576034">
            <w:pPr>
              <w:spacing w:after="0"/>
              <w:ind w:right="57"/>
              <w:jc w:val="both"/>
              <w:rPr>
                <w:rFonts w:ascii="Times New Roman" w:hAnsi="Times New Roman"/>
                <w:color w:val="auto"/>
                <w:szCs w:val="22"/>
              </w:rPr>
            </w:pPr>
            <w:r w:rsidRPr="00576034">
              <w:rPr>
                <w:rFonts w:ascii="Times New Roman" w:hAnsi="Times New Roman"/>
                <w:color w:val="auto"/>
                <w:szCs w:val="22"/>
              </w:rPr>
              <w:t xml:space="preserve">8. Монтажи обслуживание </w:t>
            </w:r>
            <w:proofErr w:type="gramStart"/>
            <w:r w:rsidRPr="00576034">
              <w:rPr>
                <w:rFonts w:ascii="Times New Roman" w:hAnsi="Times New Roman"/>
                <w:color w:val="auto"/>
                <w:szCs w:val="22"/>
              </w:rPr>
              <w:t>электродвигателей..</w:t>
            </w:r>
            <w:proofErr w:type="gramEnd"/>
            <w:r w:rsidRPr="00576034">
              <w:rPr>
                <w:rFonts w:ascii="Times New Roman" w:hAnsi="Times New Roman"/>
                <w:color w:val="auto"/>
                <w:szCs w:val="22"/>
              </w:rPr>
              <w:t xml:space="preserve"> </w:t>
            </w:r>
          </w:p>
          <w:p w14:paraId="17C79F70" w14:textId="77777777" w:rsidR="00576034" w:rsidRPr="00576034" w:rsidRDefault="00576034" w:rsidP="00576034">
            <w:pPr>
              <w:spacing w:after="0"/>
              <w:ind w:right="57"/>
              <w:jc w:val="both"/>
              <w:rPr>
                <w:rFonts w:ascii="Times New Roman" w:hAnsi="Times New Roman"/>
                <w:color w:val="auto"/>
                <w:szCs w:val="22"/>
              </w:rPr>
            </w:pPr>
            <w:r w:rsidRPr="00576034">
              <w:rPr>
                <w:rFonts w:ascii="Times New Roman" w:hAnsi="Times New Roman"/>
                <w:color w:val="auto"/>
                <w:szCs w:val="22"/>
              </w:rPr>
              <w:t xml:space="preserve">9. Монтаж и обслуживание пускозащитной аппаратуры. </w:t>
            </w:r>
          </w:p>
          <w:p w14:paraId="603C465B" w14:textId="77777777" w:rsidR="00576034" w:rsidRPr="00576034" w:rsidRDefault="00576034" w:rsidP="00576034">
            <w:pPr>
              <w:spacing w:after="0"/>
              <w:ind w:right="57"/>
              <w:jc w:val="both"/>
              <w:rPr>
                <w:rFonts w:ascii="Times New Roman" w:hAnsi="Times New Roman"/>
                <w:color w:val="auto"/>
                <w:szCs w:val="22"/>
              </w:rPr>
            </w:pPr>
            <w:r w:rsidRPr="00576034">
              <w:rPr>
                <w:rFonts w:ascii="Times New Roman" w:hAnsi="Times New Roman"/>
                <w:color w:val="auto"/>
                <w:szCs w:val="22"/>
              </w:rPr>
              <w:t xml:space="preserve">10.Техническое обслуживание распределительных устройств. </w:t>
            </w:r>
          </w:p>
          <w:p w14:paraId="0363F385" w14:textId="77777777" w:rsidR="00576034" w:rsidRPr="00576034" w:rsidRDefault="00576034" w:rsidP="00576034">
            <w:pPr>
              <w:spacing w:after="0"/>
              <w:ind w:right="57"/>
              <w:jc w:val="both"/>
              <w:rPr>
                <w:rFonts w:ascii="Times New Roman" w:hAnsi="Times New Roman"/>
                <w:color w:val="auto"/>
                <w:szCs w:val="22"/>
              </w:rPr>
            </w:pPr>
            <w:proofErr w:type="gramStart"/>
            <w:r w:rsidRPr="00576034">
              <w:rPr>
                <w:rFonts w:ascii="Times New Roman" w:hAnsi="Times New Roman"/>
                <w:color w:val="auto"/>
                <w:szCs w:val="22"/>
              </w:rPr>
              <w:lastRenderedPageBreak/>
              <w:t>11 .Эксплуатация</w:t>
            </w:r>
            <w:proofErr w:type="gramEnd"/>
            <w:r w:rsidRPr="00576034">
              <w:rPr>
                <w:rFonts w:ascii="Times New Roman" w:hAnsi="Times New Roman"/>
                <w:color w:val="auto"/>
                <w:szCs w:val="22"/>
              </w:rPr>
              <w:t xml:space="preserve"> силовых трансформаторов. </w:t>
            </w:r>
          </w:p>
          <w:p w14:paraId="2C81DC5B" w14:textId="77777777" w:rsidR="00576034" w:rsidRPr="00576034" w:rsidRDefault="00576034" w:rsidP="00576034">
            <w:pPr>
              <w:spacing w:after="0"/>
              <w:ind w:right="57"/>
              <w:jc w:val="both"/>
              <w:rPr>
                <w:rFonts w:ascii="Times New Roman" w:hAnsi="Times New Roman"/>
                <w:color w:val="auto"/>
                <w:szCs w:val="22"/>
              </w:rPr>
            </w:pPr>
            <w:r w:rsidRPr="00576034">
              <w:rPr>
                <w:rFonts w:ascii="Times New Roman" w:hAnsi="Times New Roman"/>
                <w:color w:val="auto"/>
                <w:szCs w:val="22"/>
              </w:rPr>
              <w:t xml:space="preserve">12. Эксплуатация аппаратуры неавтоматического управления. </w:t>
            </w:r>
          </w:p>
          <w:p w14:paraId="0CEF5AE4" w14:textId="77777777" w:rsidR="00576034" w:rsidRPr="00576034" w:rsidRDefault="00576034" w:rsidP="00576034">
            <w:pPr>
              <w:spacing w:after="0"/>
              <w:ind w:right="57"/>
              <w:jc w:val="both"/>
              <w:rPr>
                <w:rFonts w:ascii="Times New Roman" w:hAnsi="Times New Roman"/>
                <w:color w:val="auto"/>
                <w:szCs w:val="22"/>
              </w:rPr>
            </w:pPr>
            <w:r w:rsidRPr="00576034">
              <w:rPr>
                <w:rFonts w:ascii="Times New Roman" w:hAnsi="Times New Roman"/>
                <w:color w:val="auto"/>
                <w:szCs w:val="22"/>
              </w:rPr>
              <w:t xml:space="preserve">13. Эксплуатация аппаратуры автоматического управления </w:t>
            </w:r>
          </w:p>
          <w:p w14:paraId="557E8969" w14:textId="77777777" w:rsidR="00576034" w:rsidRPr="00576034" w:rsidRDefault="00576034" w:rsidP="00576034">
            <w:pPr>
              <w:spacing w:after="0"/>
              <w:ind w:right="57"/>
              <w:jc w:val="both"/>
              <w:rPr>
                <w:rFonts w:ascii="Times New Roman" w:hAnsi="Times New Roman"/>
                <w:color w:val="auto"/>
                <w:szCs w:val="22"/>
              </w:rPr>
            </w:pPr>
            <w:r w:rsidRPr="00576034">
              <w:rPr>
                <w:rFonts w:ascii="Times New Roman" w:hAnsi="Times New Roman"/>
                <w:color w:val="auto"/>
                <w:szCs w:val="22"/>
              </w:rPr>
              <w:t xml:space="preserve">14. Эксплуатация защитной аппаратуры. </w:t>
            </w:r>
          </w:p>
          <w:p w14:paraId="726A5DE7" w14:textId="77777777" w:rsidR="00576034" w:rsidRPr="00576034" w:rsidRDefault="00576034" w:rsidP="00576034">
            <w:pPr>
              <w:spacing w:after="0"/>
              <w:ind w:right="57"/>
              <w:jc w:val="both"/>
              <w:rPr>
                <w:rFonts w:ascii="Times New Roman" w:hAnsi="Times New Roman"/>
                <w:color w:val="auto"/>
                <w:szCs w:val="22"/>
              </w:rPr>
            </w:pPr>
            <w:r w:rsidRPr="00576034">
              <w:rPr>
                <w:rFonts w:ascii="Times New Roman" w:hAnsi="Times New Roman"/>
                <w:color w:val="auto"/>
                <w:szCs w:val="22"/>
              </w:rPr>
              <w:t xml:space="preserve">15. Эксплуатация распределительных устройств, средств автоматизации. </w:t>
            </w:r>
          </w:p>
          <w:p w14:paraId="75A1622C" w14:textId="77777777" w:rsidR="00576034" w:rsidRPr="00576034" w:rsidRDefault="00576034" w:rsidP="00576034">
            <w:pPr>
              <w:spacing w:after="0"/>
              <w:ind w:right="57"/>
              <w:jc w:val="both"/>
              <w:rPr>
                <w:rFonts w:ascii="Times New Roman" w:eastAsia="Calibri" w:hAnsi="Times New Roman"/>
                <w:color w:val="auto"/>
                <w:szCs w:val="22"/>
              </w:rPr>
            </w:pPr>
            <w:r w:rsidRPr="00576034">
              <w:rPr>
                <w:rFonts w:ascii="Times New Roman" w:hAnsi="Times New Roman"/>
                <w:color w:val="auto"/>
                <w:szCs w:val="22"/>
              </w:rPr>
              <w:t>16. Подготовка силовых и осветительных электропроводок, электродвигателей, трансформаторов, пускорегулирующей и защитной аппаратуры к работе</w:t>
            </w:r>
          </w:p>
        </w:tc>
        <w:tc>
          <w:tcPr>
            <w:tcW w:w="625" w:type="pct"/>
          </w:tcPr>
          <w:p w14:paraId="4B402A8B" w14:textId="5F035102" w:rsidR="00576034" w:rsidRPr="00D37B78" w:rsidRDefault="00D37B78" w:rsidP="00576034">
            <w:pPr>
              <w:spacing w:after="0" w:line="240" w:lineRule="auto"/>
              <w:jc w:val="center"/>
              <w:rPr>
                <w:rFonts w:ascii="Times New Roman" w:hAnsi="Times New Roman"/>
                <w:bCs/>
                <w:color w:val="auto"/>
                <w:szCs w:val="22"/>
                <w:highlight w:val="green"/>
              </w:rPr>
            </w:pPr>
            <w:r>
              <w:rPr>
                <w:rFonts w:ascii="Times New Roman" w:eastAsia="Calibri" w:hAnsi="Times New Roman"/>
                <w:bCs/>
                <w:color w:val="auto"/>
                <w:szCs w:val="22"/>
              </w:rPr>
              <w:lastRenderedPageBreak/>
              <w:t>36</w:t>
            </w:r>
          </w:p>
        </w:tc>
        <w:tc>
          <w:tcPr>
            <w:tcW w:w="551" w:type="pct"/>
          </w:tcPr>
          <w:p w14:paraId="77ACFA5F" w14:textId="77777777" w:rsidR="00576034" w:rsidRPr="00576034" w:rsidRDefault="00576034" w:rsidP="00576034">
            <w:pPr>
              <w:spacing w:after="0" w:line="240" w:lineRule="auto"/>
              <w:rPr>
                <w:rFonts w:ascii="Times New Roman" w:hAnsi="Times New Roman"/>
                <w:b/>
                <w:i/>
                <w:color w:val="auto"/>
                <w:szCs w:val="22"/>
                <w:highlight w:val="green"/>
              </w:rPr>
            </w:pPr>
          </w:p>
        </w:tc>
        <w:tc>
          <w:tcPr>
            <w:tcW w:w="679" w:type="pct"/>
          </w:tcPr>
          <w:p w14:paraId="420E1396" w14:textId="77777777" w:rsidR="00576034" w:rsidRPr="00576034" w:rsidRDefault="00576034" w:rsidP="00576034">
            <w:pPr>
              <w:spacing w:after="0" w:line="240" w:lineRule="auto"/>
              <w:rPr>
                <w:rFonts w:ascii="Times New Roman" w:hAnsi="Times New Roman"/>
                <w:b/>
                <w:i/>
                <w:color w:val="auto"/>
                <w:szCs w:val="22"/>
                <w:highlight w:val="green"/>
              </w:rPr>
            </w:pPr>
          </w:p>
        </w:tc>
      </w:tr>
      <w:tr w:rsidR="00576034" w:rsidRPr="00576034" w14:paraId="447EF228" w14:textId="77777777" w:rsidTr="00D001A7">
        <w:trPr>
          <w:trHeight w:val="195"/>
        </w:trPr>
        <w:tc>
          <w:tcPr>
            <w:tcW w:w="3145" w:type="pct"/>
            <w:gridSpan w:val="2"/>
          </w:tcPr>
          <w:p w14:paraId="21251874" w14:textId="77777777" w:rsidR="00576034" w:rsidRPr="00576034" w:rsidRDefault="00576034" w:rsidP="00576034">
            <w:pPr>
              <w:spacing w:after="0"/>
              <w:rPr>
                <w:rFonts w:ascii="Times New Roman" w:hAnsi="Times New Roman"/>
                <w:b/>
                <w:bCs/>
                <w:color w:val="auto"/>
                <w:szCs w:val="22"/>
              </w:rPr>
            </w:pPr>
            <w:r w:rsidRPr="00576034">
              <w:rPr>
                <w:rFonts w:ascii="Times New Roman" w:hAnsi="Times New Roman"/>
                <w:b/>
                <w:bCs/>
                <w:color w:val="auto"/>
                <w:szCs w:val="22"/>
              </w:rPr>
              <w:t>Промежуточная аттестация по профессиональному модулю</w:t>
            </w:r>
          </w:p>
        </w:tc>
        <w:tc>
          <w:tcPr>
            <w:tcW w:w="625" w:type="pct"/>
          </w:tcPr>
          <w:p w14:paraId="2727DA5B" w14:textId="77777777" w:rsidR="00576034" w:rsidRPr="00576034" w:rsidRDefault="00576034" w:rsidP="00576034">
            <w:pPr>
              <w:spacing w:after="0"/>
              <w:jc w:val="center"/>
              <w:rPr>
                <w:rFonts w:ascii="Times New Roman" w:hAnsi="Times New Roman"/>
                <w:b/>
                <w:i/>
                <w:color w:val="auto"/>
                <w:szCs w:val="22"/>
                <w:highlight w:val="green"/>
                <w:lang w:val="en-US"/>
              </w:rPr>
            </w:pPr>
            <w:r w:rsidRPr="00576034">
              <w:rPr>
                <w:rFonts w:ascii="Times New Roman" w:hAnsi="Times New Roman"/>
                <w:b/>
                <w:i/>
                <w:color w:val="auto"/>
                <w:szCs w:val="22"/>
                <w:lang w:val="en-US"/>
              </w:rPr>
              <w:t>12</w:t>
            </w:r>
          </w:p>
        </w:tc>
        <w:tc>
          <w:tcPr>
            <w:tcW w:w="551" w:type="pct"/>
          </w:tcPr>
          <w:p w14:paraId="3EF0A216" w14:textId="77777777" w:rsidR="00576034" w:rsidRPr="00576034" w:rsidRDefault="00576034" w:rsidP="00576034">
            <w:pPr>
              <w:spacing w:after="0"/>
              <w:rPr>
                <w:rFonts w:ascii="Times New Roman" w:hAnsi="Times New Roman"/>
                <w:b/>
                <w:i/>
                <w:color w:val="auto"/>
                <w:szCs w:val="22"/>
                <w:highlight w:val="green"/>
              </w:rPr>
            </w:pPr>
          </w:p>
        </w:tc>
        <w:tc>
          <w:tcPr>
            <w:tcW w:w="679" w:type="pct"/>
          </w:tcPr>
          <w:p w14:paraId="3086F558" w14:textId="77777777" w:rsidR="00576034" w:rsidRPr="00576034" w:rsidRDefault="00576034" w:rsidP="00576034">
            <w:pPr>
              <w:spacing w:after="0"/>
              <w:rPr>
                <w:rFonts w:ascii="Times New Roman" w:hAnsi="Times New Roman"/>
                <w:b/>
                <w:i/>
                <w:color w:val="auto"/>
                <w:szCs w:val="22"/>
                <w:highlight w:val="green"/>
              </w:rPr>
            </w:pPr>
          </w:p>
        </w:tc>
      </w:tr>
      <w:tr w:rsidR="00576034" w:rsidRPr="00576034" w14:paraId="6F2EFE6B" w14:textId="77777777" w:rsidTr="00D001A7">
        <w:trPr>
          <w:trHeight w:val="390"/>
        </w:trPr>
        <w:tc>
          <w:tcPr>
            <w:tcW w:w="3145" w:type="pct"/>
            <w:gridSpan w:val="2"/>
          </w:tcPr>
          <w:p w14:paraId="551CC36B" w14:textId="77777777" w:rsidR="00576034" w:rsidRPr="00576034" w:rsidRDefault="00576034" w:rsidP="00576034">
            <w:pPr>
              <w:spacing w:after="0"/>
              <w:rPr>
                <w:rFonts w:ascii="Times New Roman" w:hAnsi="Times New Roman"/>
                <w:b/>
                <w:bCs/>
                <w:color w:val="auto"/>
                <w:szCs w:val="22"/>
                <w:lang w:val="en-US"/>
              </w:rPr>
            </w:pPr>
            <w:r w:rsidRPr="00576034">
              <w:rPr>
                <w:rFonts w:ascii="Times New Roman" w:hAnsi="Times New Roman"/>
                <w:b/>
                <w:bCs/>
                <w:color w:val="auto"/>
                <w:szCs w:val="22"/>
              </w:rPr>
              <w:t>Всего</w:t>
            </w:r>
          </w:p>
        </w:tc>
        <w:tc>
          <w:tcPr>
            <w:tcW w:w="625" w:type="pct"/>
          </w:tcPr>
          <w:p w14:paraId="4B81C65F" w14:textId="57BF5D6F" w:rsidR="00576034" w:rsidRPr="00576034" w:rsidRDefault="00D37B78" w:rsidP="00576034">
            <w:pPr>
              <w:spacing w:after="0"/>
              <w:jc w:val="center"/>
              <w:rPr>
                <w:rFonts w:ascii="Times New Roman" w:eastAsia="Calibri" w:hAnsi="Times New Roman"/>
                <w:b/>
                <w:color w:val="auto"/>
                <w:szCs w:val="22"/>
              </w:rPr>
            </w:pPr>
            <w:r>
              <w:rPr>
                <w:rFonts w:ascii="Times New Roman" w:eastAsia="Calibri" w:hAnsi="Times New Roman"/>
                <w:b/>
                <w:color w:val="auto"/>
                <w:szCs w:val="22"/>
              </w:rPr>
              <w:t>216</w:t>
            </w:r>
            <w:bookmarkStart w:id="9" w:name="_GoBack"/>
            <w:bookmarkEnd w:id="9"/>
          </w:p>
        </w:tc>
        <w:tc>
          <w:tcPr>
            <w:tcW w:w="551" w:type="pct"/>
          </w:tcPr>
          <w:p w14:paraId="4CA416EF" w14:textId="77777777" w:rsidR="00576034" w:rsidRPr="00576034" w:rsidRDefault="00576034" w:rsidP="00576034">
            <w:pPr>
              <w:spacing w:after="0"/>
              <w:rPr>
                <w:rFonts w:ascii="Times New Roman" w:hAnsi="Times New Roman"/>
                <w:b/>
                <w:i/>
                <w:color w:val="auto"/>
                <w:szCs w:val="22"/>
                <w:highlight w:val="green"/>
              </w:rPr>
            </w:pPr>
          </w:p>
        </w:tc>
        <w:tc>
          <w:tcPr>
            <w:tcW w:w="679" w:type="pct"/>
          </w:tcPr>
          <w:p w14:paraId="4E10A24B" w14:textId="77777777" w:rsidR="00576034" w:rsidRPr="00576034" w:rsidRDefault="00576034" w:rsidP="00576034">
            <w:pPr>
              <w:spacing w:after="0"/>
              <w:rPr>
                <w:rFonts w:ascii="Times New Roman" w:hAnsi="Times New Roman"/>
                <w:b/>
                <w:i/>
                <w:color w:val="auto"/>
                <w:szCs w:val="22"/>
                <w:highlight w:val="green"/>
              </w:rPr>
            </w:pPr>
          </w:p>
        </w:tc>
      </w:tr>
    </w:tbl>
    <w:p w14:paraId="78E353A4" w14:textId="77777777" w:rsidR="00576034" w:rsidRPr="00576034" w:rsidRDefault="00576034" w:rsidP="00576034">
      <w:pPr>
        <w:rPr>
          <w:rFonts w:ascii="Times New Roman" w:hAnsi="Times New Roman"/>
          <w:i/>
          <w:color w:val="auto"/>
          <w:szCs w:val="22"/>
        </w:rPr>
        <w:sectPr w:rsidR="00576034" w:rsidRPr="00576034" w:rsidSect="00733AEF">
          <w:pgSz w:w="16840" w:h="11907" w:orient="landscape"/>
          <w:pgMar w:top="851" w:right="1134" w:bottom="851" w:left="992" w:header="709" w:footer="709" w:gutter="0"/>
          <w:cols w:space="720"/>
        </w:sectPr>
      </w:pPr>
    </w:p>
    <w:p w14:paraId="440CB5AF" w14:textId="77777777" w:rsidR="00576034" w:rsidRPr="00576034" w:rsidRDefault="00576034" w:rsidP="00576034">
      <w:pPr>
        <w:spacing w:after="0"/>
        <w:jc w:val="center"/>
        <w:rPr>
          <w:rFonts w:ascii="Times New Roman" w:hAnsi="Times New Roman"/>
          <w:b/>
          <w:bCs/>
          <w:color w:val="auto"/>
          <w:sz w:val="24"/>
          <w:szCs w:val="24"/>
        </w:rPr>
      </w:pPr>
      <w:r w:rsidRPr="00576034">
        <w:rPr>
          <w:rFonts w:ascii="Times New Roman" w:hAnsi="Times New Roman"/>
          <w:b/>
          <w:bCs/>
          <w:color w:val="auto"/>
          <w:sz w:val="24"/>
          <w:szCs w:val="24"/>
        </w:rPr>
        <w:lastRenderedPageBreak/>
        <w:t>3. УСЛОВИЯ РЕАЛИЗАЦИИ ПРОФЕССИОНАЛЬНОГО МОДУЛЯ</w:t>
      </w:r>
    </w:p>
    <w:p w14:paraId="36A2E533" w14:textId="77777777" w:rsidR="00576034" w:rsidRPr="00576034" w:rsidRDefault="00576034" w:rsidP="00576034">
      <w:pPr>
        <w:spacing w:after="0"/>
        <w:ind w:firstLine="709"/>
        <w:rPr>
          <w:rFonts w:ascii="Times New Roman" w:hAnsi="Times New Roman"/>
          <w:b/>
          <w:bCs/>
          <w:color w:val="auto"/>
          <w:sz w:val="24"/>
          <w:szCs w:val="24"/>
          <w:highlight w:val="lightGray"/>
        </w:rPr>
      </w:pPr>
    </w:p>
    <w:p w14:paraId="223F9B36" w14:textId="77777777" w:rsidR="00576034" w:rsidRPr="00576034" w:rsidRDefault="00576034" w:rsidP="00576034">
      <w:pPr>
        <w:spacing w:after="0"/>
        <w:ind w:firstLine="709"/>
        <w:jc w:val="both"/>
        <w:rPr>
          <w:rFonts w:ascii="Times New Roman" w:hAnsi="Times New Roman"/>
          <w:b/>
          <w:bCs/>
          <w:color w:val="auto"/>
          <w:sz w:val="24"/>
          <w:szCs w:val="24"/>
        </w:rPr>
      </w:pPr>
      <w:r w:rsidRPr="00576034">
        <w:rPr>
          <w:rFonts w:ascii="Times New Roman" w:hAnsi="Times New Roman"/>
          <w:b/>
          <w:bCs/>
          <w:color w:val="auto"/>
          <w:sz w:val="24"/>
          <w:szCs w:val="24"/>
        </w:rPr>
        <w:t>3.1. Для реализации программы профессионального модуля должны быть предусмотрены следующие специальные помещения:</w:t>
      </w:r>
    </w:p>
    <w:p w14:paraId="7D323D9B" w14:textId="77777777" w:rsidR="00576034" w:rsidRPr="00576034" w:rsidRDefault="00576034" w:rsidP="00576034">
      <w:pPr>
        <w:suppressAutoHyphens/>
        <w:spacing w:after="0"/>
        <w:ind w:firstLine="709"/>
        <w:jc w:val="both"/>
        <w:rPr>
          <w:rFonts w:ascii="Times New Roman" w:hAnsi="Times New Roman"/>
          <w:b/>
          <w:bCs/>
          <w:iCs/>
          <w:color w:val="auto"/>
          <w:sz w:val="24"/>
          <w:szCs w:val="24"/>
          <w:highlight w:val="yellow"/>
          <w:u w:val="single"/>
        </w:rPr>
      </w:pPr>
      <w:r w:rsidRPr="00576034">
        <w:rPr>
          <w:rFonts w:ascii="Times New Roman" w:hAnsi="Times New Roman"/>
          <w:bCs/>
          <w:color w:val="auto"/>
          <w:sz w:val="24"/>
          <w:szCs w:val="24"/>
        </w:rPr>
        <w:t>Лаборатория «Технической эксплуатации, обслуживания и ремонта электрического и электромеханического оборудования»</w:t>
      </w:r>
      <w:r w:rsidRPr="00576034">
        <w:rPr>
          <w:rFonts w:ascii="Times New Roman" w:hAnsi="Times New Roman"/>
          <w:b/>
          <w:bCs/>
          <w:iCs/>
          <w:color w:val="auto"/>
          <w:sz w:val="24"/>
          <w:szCs w:val="24"/>
        </w:rPr>
        <w:t>,</w:t>
      </w:r>
      <w:r w:rsidRPr="00576034">
        <w:rPr>
          <w:rFonts w:ascii="Times New Roman" w:hAnsi="Times New Roman"/>
          <w:bCs/>
          <w:iCs/>
          <w:color w:val="auto"/>
          <w:sz w:val="24"/>
          <w:szCs w:val="24"/>
        </w:rPr>
        <w:t xml:space="preserve"> оснащенная в соответствии с п. 6.1.2.1 образовательной программы по </w:t>
      </w:r>
      <w:proofErr w:type="gramStart"/>
      <w:r w:rsidRPr="00576034">
        <w:rPr>
          <w:rFonts w:ascii="Times New Roman" w:hAnsi="Times New Roman"/>
          <w:color w:val="auto"/>
          <w:sz w:val="24"/>
          <w:szCs w:val="24"/>
        </w:rPr>
        <w:t xml:space="preserve">профессии  </w:t>
      </w:r>
      <w:r w:rsidRPr="00576034">
        <w:rPr>
          <w:rFonts w:ascii="Times New Roman" w:hAnsi="Times New Roman"/>
          <w:i/>
          <w:color w:val="auto"/>
          <w:sz w:val="24"/>
          <w:szCs w:val="24"/>
        </w:rPr>
        <w:t>13.01.10</w:t>
      </w:r>
      <w:proofErr w:type="gramEnd"/>
      <w:r w:rsidRPr="00576034">
        <w:rPr>
          <w:rFonts w:ascii="Times New Roman" w:hAnsi="Times New Roman"/>
          <w:i/>
          <w:color w:val="auto"/>
          <w:sz w:val="24"/>
          <w:szCs w:val="24"/>
        </w:rPr>
        <w:t xml:space="preserve"> Электромонтер по ремонту и обслуживанию электрооборудования(по отраслям)</w:t>
      </w:r>
    </w:p>
    <w:p w14:paraId="0B725F18" w14:textId="77777777" w:rsidR="00576034" w:rsidRPr="00576034" w:rsidRDefault="00576034" w:rsidP="00576034">
      <w:pPr>
        <w:suppressAutoHyphens/>
        <w:spacing w:after="0"/>
        <w:ind w:firstLine="709"/>
        <w:jc w:val="both"/>
        <w:rPr>
          <w:rFonts w:ascii="Times New Roman" w:hAnsi="Times New Roman"/>
          <w:bCs/>
          <w:i/>
          <w:color w:val="auto"/>
          <w:sz w:val="24"/>
          <w:szCs w:val="24"/>
        </w:rPr>
      </w:pPr>
      <w:r w:rsidRPr="00576034">
        <w:rPr>
          <w:rFonts w:ascii="Times New Roman" w:hAnsi="Times New Roman"/>
          <w:bCs/>
          <w:color w:val="auto"/>
          <w:sz w:val="24"/>
          <w:szCs w:val="24"/>
        </w:rPr>
        <w:t xml:space="preserve">Оснащенные базы практики в соответствии с п 6.1.2.5 образовательной программы по </w:t>
      </w:r>
      <w:r w:rsidRPr="00576034">
        <w:rPr>
          <w:rFonts w:ascii="Times New Roman" w:hAnsi="Times New Roman"/>
          <w:color w:val="auto"/>
          <w:sz w:val="24"/>
          <w:szCs w:val="24"/>
        </w:rPr>
        <w:t xml:space="preserve">профессии </w:t>
      </w:r>
      <w:r w:rsidRPr="00576034">
        <w:rPr>
          <w:rFonts w:ascii="Times New Roman" w:hAnsi="Times New Roman"/>
          <w:i/>
          <w:color w:val="auto"/>
          <w:sz w:val="24"/>
          <w:szCs w:val="24"/>
        </w:rPr>
        <w:t xml:space="preserve">13.01.10 Электромонтер по ремонту и обслуживанию </w:t>
      </w:r>
      <w:proofErr w:type="gramStart"/>
      <w:r w:rsidRPr="00576034">
        <w:rPr>
          <w:rFonts w:ascii="Times New Roman" w:hAnsi="Times New Roman"/>
          <w:i/>
          <w:color w:val="auto"/>
          <w:sz w:val="24"/>
          <w:szCs w:val="24"/>
        </w:rPr>
        <w:t>электрооборудования(</w:t>
      </w:r>
      <w:proofErr w:type="gramEnd"/>
      <w:r w:rsidRPr="00576034">
        <w:rPr>
          <w:rFonts w:ascii="Times New Roman" w:hAnsi="Times New Roman"/>
          <w:i/>
          <w:color w:val="auto"/>
          <w:sz w:val="24"/>
          <w:szCs w:val="24"/>
        </w:rPr>
        <w:t>по отраслям)</w:t>
      </w:r>
    </w:p>
    <w:p w14:paraId="3DB6D1E4" w14:textId="77777777" w:rsidR="00576034" w:rsidRPr="00576034" w:rsidRDefault="00576034" w:rsidP="00576034">
      <w:pPr>
        <w:suppressAutoHyphens/>
        <w:spacing w:after="0"/>
        <w:ind w:firstLine="709"/>
        <w:jc w:val="both"/>
        <w:rPr>
          <w:rFonts w:ascii="Times New Roman" w:hAnsi="Times New Roman"/>
          <w:bCs/>
          <w:i/>
          <w:color w:val="auto"/>
          <w:sz w:val="24"/>
          <w:szCs w:val="24"/>
        </w:rPr>
      </w:pPr>
    </w:p>
    <w:p w14:paraId="299EFE2F" w14:textId="77777777" w:rsidR="00576034" w:rsidRPr="00576034" w:rsidRDefault="00576034" w:rsidP="00576034">
      <w:pPr>
        <w:spacing w:after="0"/>
        <w:ind w:firstLine="709"/>
        <w:rPr>
          <w:rFonts w:ascii="Times New Roman" w:hAnsi="Times New Roman"/>
          <w:b/>
          <w:bCs/>
          <w:color w:val="auto"/>
          <w:sz w:val="24"/>
          <w:szCs w:val="24"/>
        </w:rPr>
      </w:pPr>
      <w:r w:rsidRPr="00576034">
        <w:rPr>
          <w:rFonts w:ascii="Times New Roman" w:hAnsi="Times New Roman"/>
          <w:b/>
          <w:bCs/>
          <w:color w:val="auto"/>
          <w:sz w:val="24"/>
          <w:szCs w:val="24"/>
        </w:rPr>
        <w:t>3.2. Информационное обеспечение реализации программы</w:t>
      </w:r>
    </w:p>
    <w:p w14:paraId="538A0932" w14:textId="77777777" w:rsidR="00576034" w:rsidRPr="00576034" w:rsidRDefault="00576034" w:rsidP="00576034">
      <w:pPr>
        <w:suppressAutoHyphens/>
        <w:spacing w:after="0"/>
        <w:ind w:firstLine="709"/>
        <w:jc w:val="both"/>
        <w:rPr>
          <w:rFonts w:ascii="Times New Roman" w:hAnsi="Times New Roman"/>
          <w:bCs/>
          <w:color w:val="auto"/>
          <w:sz w:val="24"/>
          <w:szCs w:val="24"/>
        </w:rPr>
      </w:pPr>
      <w:r w:rsidRPr="00576034">
        <w:rPr>
          <w:rFonts w:ascii="Times New Roman" w:hAnsi="Times New Roman"/>
          <w:bCs/>
          <w:color w:val="auto"/>
          <w:sz w:val="24"/>
          <w:szCs w:val="24"/>
        </w:rPr>
        <w:t>Для реализации программы библиотечный фонд образовательной организации должен иметь п</w:t>
      </w:r>
      <w:r w:rsidRPr="00576034">
        <w:rPr>
          <w:rFonts w:ascii="Times New Roman" w:hAnsi="Times New Roman"/>
          <w:color w:val="auto"/>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576034">
        <w:rPr>
          <w:rFonts w:ascii="Times New Roman" w:hAnsi="Times New Roman"/>
          <w:bCs/>
          <w:color w:val="auto"/>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718F9EE0" w14:textId="77777777" w:rsidR="00576034" w:rsidRPr="00576034" w:rsidRDefault="00576034" w:rsidP="00576034">
      <w:pPr>
        <w:spacing w:after="0" w:line="360" w:lineRule="auto"/>
        <w:ind w:firstLine="709"/>
        <w:contextualSpacing/>
        <w:rPr>
          <w:rFonts w:ascii="Times New Roman" w:hAnsi="Times New Roman"/>
          <w:b/>
          <w:color w:val="auto"/>
          <w:sz w:val="24"/>
          <w:szCs w:val="24"/>
        </w:rPr>
      </w:pPr>
      <w:r w:rsidRPr="00576034">
        <w:rPr>
          <w:rFonts w:ascii="Times New Roman" w:hAnsi="Times New Roman"/>
          <w:b/>
          <w:color w:val="auto"/>
          <w:sz w:val="24"/>
          <w:szCs w:val="24"/>
        </w:rPr>
        <w:t>3.2.1. Основные печатные издания</w:t>
      </w:r>
    </w:p>
    <w:p w14:paraId="2DCEDDCE" w14:textId="77777777" w:rsidR="00576034" w:rsidRPr="00576034" w:rsidRDefault="00576034" w:rsidP="00576034">
      <w:pPr>
        <w:spacing w:after="0" w:line="240" w:lineRule="auto"/>
        <w:jc w:val="both"/>
        <w:rPr>
          <w:rFonts w:ascii="Times New Roman" w:hAnsi="Times New Roman"/>
          <w:sz w:val="24"/>
          <w:szCs w:val="24"/>
        </w:rPr>
      </w:pPr>
      <w:r w:rsidRPr="00576034">
        <w:rPr>
          <w:rFonts w:ascii="Times New Roman" w:hAnsi="Times New Roman"/>
          <w:sz w:val="24"/>
          <w:szCs w:val="24"/>
        </w:rPr>
        <w:t xml:space="preserve">1. Воробьев, В. А.  Эксплуатация и ремонт электрооборудования и средств автоматизации: учебник и практикум для среднего профессионального образования / В. А. Воробьев. — 3-е изд., </w:t>
      </w:r>
      <w:proofErr w:type="spellStart"/>
      <w:r w:rsidRPr="00576034">
        <w:rPr>
          <w:rFonts w:ascii="Times New Roman" w:hAnsi="Times New Roman"/>
          <w:sz w:val="24"/>
          <w:szCs w:val="24"/>
        </w:rPr>
        <w:t>испр</w:t>
      </w:r>
      <w:proofErr w:type="spellEnd"/>
      <w:proofErr w:type="gramStart"/>
      <w:r w:rsidRPr="00576034">
        <w:rPr>
          <w:rFonts w:ascii="Times New Roman" w:hAnsi="Times New Roman"/>
          <w:sz w:val="24"/>
          <w:szCs w:val="24"/>
        </w:rPr>
        <w:t>.</w:t>
      </w:r>
      <w:proofErr w:type="gramEnd"/>
      <w:r w:rsidRPr="00576034">
        <w:rPr>
          <w:rFonts w:ascii="Times New Roman" w:hAnsi="Times New Roman"/>
          <w:sz w:val="24"/>
          <w:szCs w:val="24"/>
        </w:rPr>
        <w:t xml:space="preserve"> и доп. — Москва: Издательство </w:t>
      </w:r>
      <w:proofErr w:type="spellStart"/>
      <w:r w:rsidRPr="00576034">
        <w:rPr>
          <w:rFonts w:ascii="Times New Roman" w:hAnsi="Times New Roman"/>
          <w:sz w:val="24"/>
          <w:szCs w:val="24"/>
        </w:rPr>
        <w:t>Юрайт</w:t>
      </w:r>
      <w:proofErr w:type="spellEnd"/>
      <w:r w:rsidRPr="00576034">
        <w:rPr>
          <w:rFonts w:ascii="Times New Roman" w:hAnsi="Times New Roman"/>
          <w:sz w:val="24"/>
          <w:szCs w:val="24"/>
        </w:rPr>
        <w:t>, 2023. — 398 с. — (Профессиональное образование). — ISBN 978-5-534-13776-7</w:t>
      </w:r>
      <w:r w:rsidRPr="00576034">
        <w:rPr>
          <w:rFonts w:ascii="Times New Roman" w:hAnsi="Times New Roman"/>
          <w:sz w:val="24"/>
          <w:szCs w:val="24"/>
        </w:rPr>
        <w:br/>
        <w:t xml:space="preserve">2. Ерошенко, Д. В. Основы технической эксплуатации электрического и электромеханического оборудования: учебник / Г.П. Ерошенко, Н.П. Кондратьева, С.М. Бакиров. — 2-е изд., </w:t>
      </w:r>
      <w:proofErr w:type="spellStart"/>
      <w:r w:rsidRPr="00576034">
        <w:rPr>
          <w:rFonts w:ascii="Times New Roman" w:hAnsi="Times New Roman"/>
          <w:sz w:val="24"/>
          <w:szCs w:val="24"/>
        </w:rPr>
        <w:t>перераб</w:t>
      </w:r>
      <w:proofErr w:type="spellEnd"/>
      <w:proofErr w:type="gramStart"/>
      <w:r w:rsidRPr="00576034">
        <w:rPr>
          <w:rFonts w:ascii="Times New Roman" w:hAnsi="Times New Roman"/>
          <w:sz w:val="24"/>
          <w:szCs w:val="24"/>
        </w:rPr>
        <w:t>.</w:t>
      </w:r>
      <w:proofErr w:type="gramEnd"/>
      <w:r w:rsidRPr="00576034">
        <w:rPr>
          <w:rFonts w:ascii="Times New Roman" w:hAnsi="Times New Roman"/>
          <w:sz w:val="24"/>
          <w:szCs w:val="24"/>
        </w:rPr>
        <w:t xml:space="preserve"> и доп. — Москва: ИНФРА-М, 2022. — 295 с. — (Среднее профессиональное образование). - ISBN 978-5-16-015624-8.</w:t>
      </w:r>
      <w:r w:rsidRPr="00576034">
        <w:rPr>
          <w:rFonts w:ascii="Times New Roman" w:hAnsi="Times New Roman"/>
          <w:sz w:val="24"/>
          <w:szCs w:val="24"/>
        </w:rPr>
        <w:br/>
        <w:t xml:space="preserve">3. Шичков, Л. П.  Электрический привод: учебник и практикум для среднего профессионального образования / Л. П. Шичков. — 2-е изд., </w:t>
      </w:r>
      <w:proofErr w:type="spellStart"/>
      <w:r w:rsidRPr="00576034">
        <w:rPr>
          <w:rFonts w:ascii="Times New Roman" w:hAnsi="Times New Roman"/>
          <w:sz w:val="24"/>
          <w:szCs w:val="24"/>
        </w:rPr>
        <w:t>испр</w:t>
      </w:r>
      <w:proofErr w:type="spellEnd"/>
      <w:proofErr w:type="gramStart"/>
      <w:r w:rsidRPr="00576034">
        <w:rPr>
          <w:rFonts w:ascii="Times New Roman" w:hAnsi="Times New Roman"/>
          <w:sz w:val="24"/>
          <w:szCs w:val="24"/>
        </w:rPr>
        <w:t>.</w:t>
      </w:r>
      <w:proofErr w:type="gramEnd"/>
      <w:r w:rsidRPr="00576034">
        <w:rPr>
          <w:rFonts w:ascii="Times New Roman" w:hAnsi="Times New Roman"/>
          <w:sz w:val="24"/>
          <w:szCs w:val="24"/>
        </w:rPr>
        <w:t xml:space="preserve"> и доп. — Москва: Издательство </w:t>
      </w:r>
      <w:proofErr w:type="spellStart"/>
      <w:r w:rsidRPr="00576034">
        <w:rPr>
          <w:rFonts w:ascii="Times New Roman" w:hAnsi="Times New Roman"/>
          <w:sz w:val="24"/>
          <w:szCs w:val="24"/>
        </w:rPr>
        <w:t>Юрайт</w:t>
      </w:r>
      <w:proofErr w:type="spellEnd"/>
      <w:r w:rsidRPr="00576034">
        <w:rPr>
          <w:rFonts w:ascii="Times New Roman" w:hAnsi="Times New Roman"/>
          <w:sz w:val="24"/>
          <w:szCs w:val="24"/>
        </w:rPr>
        <w:t>, 2023. — 326 с. — (Профессиональное образование). — ISBN 978-5-534-08816-8</w:t>
      </w:r>
    </w:p>
    <w:p w14:paraId="741FE6FF" w14:textId="77777777" w:rsidR="00576034" w:rsidRPr="00576034" w:rsidRDefault="00576034" w:rsidP="00576034">
      <w:pPr>
        <w:spacing w:after="0" w:line="360" w:lineRule="auto"/>
        <w:ind w:firstLine="709"/>
        <w:contextualSpacing/>
        <w:rPr>
          <w:rFonts w:ascii="Times New Roman" w:hAnsi="Times New Roman"/>
          <w:b/>
          <w:color w:val="auto"/>
          <w:sz w:val="24"/>
          <w:szCs w:val="24"/>
        </w:rPr>
      </w:pPr>
      <w:r w:rsidRPr="00576034">
        <w:rPr>
          <w:rFonts w:ascii="Times New Roman" w:hAnsi="Times New Roman"/>
          <w:b/>
          <w:color w:val="auto"/>
          <w:sz w:val="24"/>
          <w:szCs w:val="24"/>
        </w:rPr>
        <w:t>3.2.2. Основные электронные издания</w:t>
      </w:r>
    </w:p>
    <w:p w14:paraId="06EDC990" w14:textId="77777777" w:rsidR="00576034" w:rsidRPr="00576034" w:rsidRDefault="00576034" w:rsidP="00576034">
      <w:pPr>
        <w:spacing w:after="0" w:line="240" w:lineRule="auto"/>
        <w:jc w:val="both"/>
        <w:rPr>
          <w:rFonts w:ascii="Times New Roman" w:hAnsi="Times New Roman"/>
          <w:sz w:val="24"/>
          <w:szCs w:val="24"/>
        </w:rPr>
      </w:pPr>
      <w:proofErr w:type="spellStart"/>
      <w:r w:rsidRPr="00576034">
        <w:rPr>
          <w:rFonts w:ascii="Times New Roman" w:hAnsi="Times New Roman"/>
          <w:sz w:val="24"/>
          <w:szCs w:val="24"/>
        </w:rPr>
        <w:t>Ванурин</w:t>
      </w:r>
      <w:proofErr w:type="spellEnd"/>
      <w:r w:rsidRPr="00576034">
        <w:rPr>
          <w:rFonts w:ascii="Times New Roman" w:hAnsi="Times New Roman"/>
          <w:sz w:val="24"/>
          <w:szCs w:val="24"/>
        </w:rPr>
        <w:t xml:space="preserve">, В. Н. Электрические машины: учебное пособие для </w:t>
      </w:r>
      <w:proofErr w:type="spellStart"/>
      <w:r w:rsidRPr="00576034">
        <w:rPr>
          <w:rFonts w:ascii="Times New Roman" w:hAnsi="Times New Roman"/>
          <w:sz w:val="24"/>
          <w:szCs w:val="24"/>
        </w:rPr>
        <w:t>спо</w:t>
      </w:r>
      <w:proofErr w:type="spellEnd"/>
      <w:r w:rsidRPr="00576034">
        <w:rPr>
          <w:rFonts w:ascii="Times New Roman" w:hAnsi="Times New Roman"/>
          <w:sz w:val="24"/>
          <w:szCs w:val="24"/>
        </w:rPr>
        <w:t xml:space="preserve"> / В. Н. </w:t>
      </w:r>
      <w:proofErr w:type="spellStart"/>
      <w:r w:rsidRPr="00576034">
        <w:rPr>
          <w:rFonts w:ascii="Times New Roman" w:hAnsi="Times New Roman"/>
          <w:sz w:val="24"/>
          <w:szCs w:val="24"/>
        </w:rPr>
        <w:t>Ванурин</w:t>
      </w:r>
      <w:proofErr w:type="spellEnd"/>
      <w:r w:rsidRPr="00576034">
        <w:rPr>
          <w:rFonts w:ascii="Times New Roman" w:hAnsi="Times New Roman"/>
          <w:sz w:val="24"/>
          <w:szCs w:val="24"/>
        </w:rPr>
        <w:t xml:space="preserve">. — 2-е изд., </w:t>
      </w:r>
      <w:proofErr w:type="spellStart"/>
      <w:r w:rsidRPr="00576034">
        <w:rPr>
          <w:rFonts w:ascii="Times New Roman" w:hAnsi="Times New Roman"/>
          <w:sz w:val="24"/>
          <w:szCs w:val="24"/>
        </w:rPr>
        <w:t>испр</w:t>
      </w:r>
      <w:proofErr w:type="spellEnd"/>
      <w:r w:rsidRPr="00576034">
        <w:rPr>
          <w:rFonts w:ascii="Times New Roman" w:hAnsi="Times New Roman"/>
          <w:sz w:val="24"/>
          <w:szCs w:val="24"/>
        </w:rPr>
        <w:t>. — Санкт-Петербург: Лань, 2022. — 304 с. — ISBN 978-5-507-44501-1. — Текст: электронный // Лань: электронно-библиотечная система. — URL: https://e.lanbook.com/book/230384</w:t>
      </w:r>
    </w:p>
    <w:p w14:paraId="6B5A55C7" w14:textId="77777777" w:rsidR="00576034" w:rsidRPr="00576034" w:rsidRDefault="00576034" w:rsidP="00576034">
      <w:pPr>
        <w:spacing w:after="0" w:line="240" w:lineRule="auto"/>
        <w:jc w:val="both"/>
        <w:rPr>
          <w:rFonts w:ascii="Times New Roman" w:hAnsi="Times New Roman"/>
          <w:sz w:val="24"/>
          <w:szCs w:val="24"/>
        </w:rPr>
      </w:pPr>
    </w:p>
    <w:p w14:paraId="0399A38A" w14:textId="77777777" w:rsidR="00576034" w:rsidRPr="00576034" w:rsidRDefault="00576034" w:rsidP="00576034">
      <w:pPr>
        <w:suppressAutoHyphens/>
        <w:spacing w:after="0"/>
        <w:ind w:firstLine="709"/>
        <w:jc w:val="both"/>
        <w:rPr>
          <w:rFonts w:ascii="Times New Roman" w:hAnsi="Times New Roman"/>
          <w:color w:val="auto"/>
          <w:sz w:val="24"/>
          <w:szCs w:val="24"/>
        </w:rPr>
      </w:pPr>
    </w:p>
    <w:p w14:paraId="38239C81" w14:textId="77777777" w:rsidR="00576034" w:rsidRPr="00576034" w:rsidRDefault="00576034" w:rsidP="00576034">
      <w:pPr>
        <w:spacing w:after="0"/>
        <w:ind w:firstLine="709"/>
        <w:contextualSpacing/>
        <w:rPr>
          <w:rFonts w:ascii="Times New Roman" w:hAnsi="Times New Roman"/>
          <w:color w:val="auto"/>
          <w:sz w:val="24"/>
          <w:szCs w:val="24"/>
        </w:rPr>
      </w:pPr>
    </w:p>
    <w:p w14:paraId="4937E39E" w14:textId="77777777" w:rsidR="00576034" w:rsidRPr="00576034" w:rsidRDefault="00576034" w:rsidP="00576034">
      <w:pPr>
        <w:spacing w:after="0"/>
        <w:ind w:firstLine="709"/>
        <w:contextualSpacing/>
        <w:rPr>
          <w:rFonts w:ascii="Times New Roman" w:hAnsi="Times New Roman"/>
          <w:color w:val="auto"/>
          <w:sz w:val="24"/>
          <w:szCs w:val="24"/>
        </w:rPr>
      </w:pPr>
    </w:p>
    <w:p w14:paraId="00240DAD" w14:textId="13763F94" w:rsidR="00576034" w:rsidRDefault="00576034" w:rsidP="00576034">
      <w:pPr>
        <w:spacing w:after="0"/>
        <w:ind w:firstLine="709"/>
        <w:contextualSpacing/>
        <w:rPr>
          <w:rFonts w:ascii="Times New Roman" w:hAnsi="Times New Roman"/>
          <w:color w:val="auto"/>
          <w:sz w:val="24"/>
          <w:szCs w:val="24"/>
        </w:rPr>
      </w:pPr>
    </w:p>
    <w:p w14:paraId="3A71BC73" w14:textId="77777777" w:rsidR="00576034" w:rsidRPr="00576034" w:rsidRDefault="00576034" w:rsidP="00576034">
      <w:pPr>
        <w:spacing w:after="0"/>
        <w:ind w:firstLine="709"/>
        <w:contextualSpacing/>
        <w:rPr>
          <w:rFonts w:ascii="Times New Roman" w:hAnsi="Times New Roman"/>
          <w:color w:val="auto"/>
          <w:sz w:val="24"/>
          <w:szCs w:val="24"/>
        </w:rPr>
      </w:pPr>
    </w:p>
    <w:p w14:paraId="022D6132" w14:textId="77777777" w:rsidR="00576034" w:rsidRPr="00576034" w:rsidRDefault="00576034" w:rsidP="00576034">
      <w:pPr>
        <w:spacing w:after="0"/>
        <w:ind w:firstLine="709"/>
        <w:contextualSpacing/>
        <w:rPr>
          <w:rFonts w:ascii="Times New Roman" w:hAnsi="Times New Roman"/>
          <w:color w:val="auto"/>
          <w:sz w:val="24"/>
          <w:szCs w:val="24"/>
        </w:rPr>
      </w:pPr>
    </w:p>
    <w:p w14:paraId="21F66940" w14:textId="77777777" w:rsidR="00576034" w:rsidRPr="00576034" w:rsidRDefault="00576034" w:rsidP="00576034">
      <w:pPr>
        <w:spacing w:after="0"/>
        <w:ind w:firstLine="709"/>
        <w:contextualSpacing/>
        <w:rPr>
          <w:rFonts w:ascii="Times New Roman" w:hAnsi="Times New Roman"/>
          <w:color w:val="auto"/>
          <w:sz w:val="24"/>
          <w:szCs w:val="24"/>
        </w:rPr>
      </w:pPr>
    </w:p>
    <w:p w14:paraId="053072F1" w14:textId="77777777" w:rsidR="00576034" w:rsidRPr="00576034" w:rsidRDefault="00576034" w:rsidP="00576034">
      <w:pPr>
        <w:spacing w:after="0"/>
        <w:ind w:firstLine="709"/>
        <w:contextualSpacing/>
        <w:rPr>
          <w:rFonts w:ascii="Times New Roman" w:hAnsi="Times New Roman"/>
          <w:color w:val="auto"/>
          <w:sz w:val="24"/>
          <w:szCs w:val="24"/>
        </w:rPr>
      </w:pPr>
    </w:p>
    <w:p w14:paraId="2EB62BB4" w14:textId="77777777" w:rsidR="00576034" w:rsidRPr="00576034" w:rsidRDefault="00576034" w:rsidP="00576034">
      <w:pPr>
        <w:spacing w:after="0"/>
        <w:ind w:firstLine="709"/>
        <w:contextualSpacing/>
        <w:rPr>
          <w:rFonts w:ascii="Times New Roman" w:hAnsi="Times New Roman"/>
          <w:color w:val="auto"/>
          <w:sz w:val="24"/>
          <w:szCs w:val="24"/>
        </w:rPr>
      </w:pPr>
    </w:p>
    <w:p w14:paraId="1DB777AA" w14:textId="77777777" w:rsidR="00576034" w:rsidRPr="00576034" w:rsidRDefault="00576034" w:rsidP="00576034">
      <w:pPr>
        <w:jc w:val="center"/>
        <w:rPr>
          <w:rFonts w:ascii="Times New Roman" w:hAnsi="Times New Roman"/>
          <w:b/>
          <w:bCs/>
          <w:color w:val="auto"/>
          <w:szCs w:val="22"/>
        </w:rPr>
      </w:pPr>
      <w:r w:rsidRPr="00576034">
        <w:rPr>
          <w:rFonts w:ascii="Times New Roman" w:hAnsi="Times New Roman"/>
          <w:b/>
          <w:bCs/>
          <w:color w:val="auto"/>
          <w:szCs w:val="22"/>
        </w:rPr>
        <w:lastRenderedPageBreak/>
        <w:t xml:space="preserve">4. КОНТРОЛЬ И ОЦЕНКА РЕЗУЛЬТАТОВ ОСВОЕНИЯ </w:t>
      </w:r>
      <w:r w:rsidRPr="00576034">
        <w:rPr>
          <w:rFonts w:ascii="Times New Roman" w:hAnsi="Times New Roman"/>
          <w:b/>
          <w:bCs/>
          <w:color w:val="auto"/>
          <w:szCs w:val="22"/>
        </w:rPr>
        <w:br/>
        <w:t>ПРОФЕССИОНАЛЬНОГО МОДУЛЯ</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5"/>
        <w:gridCol w:w="3932"/>
        <w:gridCol w:w="2202"/>
      </w:tblGrid>
      <w:tr w:rsidR="00576034" w:rsidRPr="00576034" w14:paraId="7F7B4C27" w14:textId="77777777" w:rsidTr="00D001A7">
        <w:trPr>
          <w:trHeight w:val="1098"/>
        </w:trPr>
        <w:tc>
          <w:tcPr>
            <w:tcW w:w="2551" w:type="dxa"/>
            <w:vAlign w:val="center"/>
          </w:tcPr>
          <w:p w14:paraId="227679BB" w14:textId="38575DA5" w:rsidR="00576034" w:rsidRPr="00576034" w:rsidRDefault="00576034" w:rsidP="00576034">
            <w:pPr>
              <w:suppressAutoHyphens/>
              <w:jc w:val="center"/>
              <w:rPr>
                <w:rFonts w:ascii="Times New Roman" w:hAnsi="Times New Roman"/>
                <w:color w:val="auto"/>
                <w:szCs w:val="22"/>
              </w:rPr>
            </w:pPr>
            <w:r w:rsidRPr="00576034">
              <w:rPr>
                <w:rFonts w:ascii="Times New Roman" w:hAnsi="Times New Roman"/>
                <w:color w:val="auto"/>
                <w:szCs w:val="22"/>
              </w:rPr>
              <w:t>Код и наименование профессиональных и общих компетенций, формируемых в рамках модуля</w:t>
            </w:r>
            <w:r w:rsidRPr="00576034">
              <w:rPr>
                <w:color w:val="auto"/>
                <w:szCs w:val="22"/>
              </w:rPr>
              <w:t xml:space="preserve"> </w:t>
            </w:r>
          </w:p>
        </w:tc>
        <w:tc>
          <w:tcPr>
            <w:tcW w:w="4536" w:type="dxa"/>
            <w:vAlign w:val="center"/>
          </w:tcPr>
          <w:p w14:paraId="3628C946" w14:textId="77777777" w:rsidR="00576034" w:rsidRPr="00576034" w:rsidRDefault="00576034" w:rsidP="00576034">
            <w:pPr>
              <w:suppressAutoHyphens/>
              <w:jc w:val="center"/>
              <w:rPr>
                <w:rFonts w:ascii="Times New Roman" w:hAnsi="Times New Roman"/>
                <w:color w:val="auto"/>
                <w:szCs w:val="22"/>
              </w:rPr>
            </w:pPr>
            <w:r w:rsidRPr="00576034">
              <w:rPr>
                <w:rFonts w:ascii="Times New Roman" w:hAnsi="Times New Roman"/>
                <w:color w:val="auto"/>
                <w:szCs w:val="22"/>
              </w:rPr>
              <w:t>Критерии оценки</w:t>
            </w:r>
          </w:p>
        </w:tc>
        <w:tc>
          <w:tcPr>
            <w:tcW w:w="2375" w:type="dxa"/>
            <w:vAlign w:val="center"/>
          </w:tcPr>
          <w:p w14:paraId="55BE4574" w14:textId="77777777" w:rsidR="00576034" w:rsidRPr="00576034" w:rsidRDefault="00576034" w:rsidP="00576034">
            <w:pPr>
              <w:suppressAutoHyphens/>
              <w:jc w:val="center"/>
              <w:rPr>
                <w:rFonts w:ascii="Times New Roman" w:hAnsi="Times New Roman"/>
                <w:color w:val="auto"/>
                <w:szCs w:val="22"/>
              </w:rPr>
            </w:pPr>
            <w:r w:rsidRPr="00576034">
              <w:rPr>
                <w:rFonts w:ascii="Times New Roman" w:hAnsi="Times New Roman"/>
                <w:color w:val="auto"/>
                <w:szCs w:val="22"/>
              </w:rPr>
              <w:t>Методы оценки</w:t>
            </w:r>
          </w:p>
        </w:tc>
      </w:tr>
      <w:tr w:rsidR="00576034" w:rsidRPr="00576034" w14:paraId="3AE3D6A9" w14:textId="77777777" w:rsidTr="00D001A7">
        <w:trPr>
          <w:trHeight w:val="275"/>
        </w:trPr>
        <w:tc>
          <w:tcPr>
            <w:tcW w:w="2551" w:type="dxa"/>
          </w:tcPr>
          <w:p w14:paraId="38256C47" w14:textId="77777777" w:rsidR="00576034" w:rsidRPr="00576034" w:rsidRDefault="00576034" w:rsidP="00576034">
            <w:pPr>
              <w:tabs>
                <w:tab w:val="center" w:pos="1102"/>
              </w:tabs>
              <w:spacing w:after="0" w:line="256" w:lineRule="auto"/>
              <w:rPr>
                <w:rFonts w:ascii="Times New Roman" w:hAnsi="Times New Roman"/>
                <w:bCs/>
                <w:iCs/>
                <w:color w:val="auto"/>
                <w:szCs w:val="22"/>
              </w:rPr>
            </w:pPr>
            <w:r w:rsidRPr="00576034">
              <w:rPr>
                <w:rFonts w:ascii="Times New Roman" w:hAnsi="Times New Roman"/>
                <w:bCs/>
                <w:iCs/>
                <w:color w:val="auto"/>
                <w:szCs w:val="22"/>
              </w:rPr>
              <w:t xml:space="preserve">ПК 3.1. </w:t>
            </w:r>
          </w:p>
          <w:p w14:paraId="0EB7C03B" w14:textId="77777777" w:rsidR="00576034" w:rsidRPr="00576034" w:rsidRDefault="00576034" w:rsidP="00576034">
            <w:pPr>
              <w:tabs>
                <w:tab w:val="center" w:pos="1102"/>
              </w:tabs>
              <w:spacing w:after="0" w:line="256" w:lineRule="auto"/>
              <w:rPr>
                <w:rFonts w:ascii="Times New Roman" w:hAnsi="Times New Roman"/>
                <w:bCs/>
                <w:color w:val="auto"/>
                <w:szCs w:val="22"/>
              </w:rPr>
            </w:pPr>
            <w:r w:rsidRPr="00576034">
              <w:rPr>
                <w:rFonts w:ascii="Times New Roman" w:hAnsi="Times New Roman"/>
                <w:color w:val="auto"/>
                <w:sz w:val="24"/>
                <w:szCs w:val="24"/>
              </w:rPr>
              <w:t xml:space="preserve">Выявлять причины неисправностей с целью обеспечения бесперебойной работы устройств электроснабжения и электрооборудования, </w:t>
            </w:r>
            <w:r w:rsidRPr="00576034">
              <w:rPr>
                <w:rFonts w:ascii="Times New Roman" w:hAnsi="Times New Roman"/>
                <w:color w:val="auto"/>
                <w:sz w:val="24"/>
                <w:szCs w:val="24"/>
                <w:shd w:val="clear" w:color="auto" w:fill="FFFFFF"/>
              </w:rPr>
              <w:t>в том числе электрических машин и аппаратов.</w:t>
            </w:r>
          </w:p>
        </w:tc>
        <w:tc>
          <w:tcPr>
            <w:tcW w:w="4536" w:type="dxa"/>
          </w:tcPr>
          <w:p w14:paraId="3A564225" w14:textId="77777777" w:rsidR="00576034" w:rsidRPr="00576034" w:rsidRDefault="00576034" w:rsidP="00576034">
            <w:pPr>
              <w:widowControl w:val="0"/>
              <w:tabs>
                <w:tab w:val="left" w:pos="1204"/>
              </w:tabs>
              <w:spacing w:after="0"/>
              <w:jc w:val="both"/>
              <w:rPr>
                <w:rFonts w:ascii="Times New Roman" w:hAnsi="Times New Roman"/>
                <w:iCs/>
                <w:szCs w:val="22"/>
                <w:lang w:eastAsia="nl-NL"/>
              </w:rPr>
            </w:pPr>
            <w:r w:rsidRPr="00576034">
              <w:rPr>
                <w:rFonts w:ascii="Times New Roman" w:hAnsi="Times New Roman"/>
                <w:color w:val="auto"/>
                <w:szCs w:val="22"/>
                <w:lang w:eastAsia="nl-NL"/>
              </w:rPr>
              <w:t>-Демонстрация навыков и умений организовывать и выполнять техническое обслуживание и ремонт электрического и электромеханического оборудования;</w:t>
            </w:r>
          </w:p>
          <w:p w14:paraId="1A344D73" w14:textId="77777777" w:rsidR="00576034" w:rsidRPr="00576034" w:rsidRDefault="00576034" w:rsidP="00576034">
            <w:pPr>
              <w:spacing w:after="0"/>
              <w:jc w:val="both"/>
              <w:rPr>
                <w:rFonts w:ascii="Times New Roman" w:hAnsi="Times New Roman"/>
                <w:color w:val="auto"/>
                <w:szCs w:val="22"/>
              </w:rPr>
            </w:pPr>
            <w:r w:rsidRPr="00576034">
              <w:rPr>
                <w:rFonts w:ascii="Times New Roman" w:hAnsi="Times New Roman"/>
                <w:color w:val="auto"/>
                <w:szCs w:val="22"/>
              </w:rPr>
              <w:t>- демонстрация выбора технологического оборудования для ремонта и эксплуатации электрических машин и аппаратов, электротехнических устройств и систем;</w:t>
            </w:r>
          </w:p>
          <w:p w14:paraId="638BFD9B" w14:textId="77777777" w:rsidR="00576034" w:rsidRPr="00576034" w:rsidRDefault="00576034" w:rsidP="00576034">
            <w:pPr>
              <w:spacing w:after="0"/>
              <w:jc w:val="both"/>
              <w:rPr>
                <w:rFonts w:ascii="Times New Roman" w:hAnsi="Times New Roman"/>
                <w:color w:val="auto"/>
                <w:szCs w:val="22"/>
              </w:rPr>
            </w:pPr>
            <w:r w:rsidRPr="00576034">
              <w:rPr>
                <w:rFonts w:ascii="Times New Roman" w:hAnsi="Times New Roman"/>
                <w:color w:val="auto"/>
                <w:szCs w:val="22"/>
              </w:rPr>
              <w:t>- демонстрация эффективного использования материалов и оборудования;</w:t>
            </w:r>
          </w:p>
          <w:p w14:paraId="0C8D126E" w14:textId="77777777" w:rsidR="00576034" w:rsidRPr="00576034" w:rsidRDefault="00576034" w:rsidP="00576034">
            <w:pPr>
              <w:tabs>
                <w:tab w:val="left" w:pos="567"/>
              </w:tabs>
              <w:spacing w:after="0"/>
              <w:contextualSpacing/>
              <w:rPr>
                <w:color w:val="auto"/>
                <w:szCs w:val="24"/>
              </w:rPr>
            </w:pPr>
          </w:p>
        </w:tc>
        <w:tc>
          <w:tcPr>
            <w:tcW w:w="2375" w:type="dxa"/>
          </w:tcPr>
          <w:p w14:paraId="1B08C7C0" w14:textId="77777777" w:rsidR="00576034" w:rsidRPr="00576034" w:rsidRDefault="00576034" w:rsidP="00576034">
            <w:pPr>
              <w:suppressAutoHyphens/>
              <w:jc w:val="both"/>
              <w:rPr>
                <w:rFonts w:ascii="Times New Roman" w:hAnsi="Times New Roman"/>
                <w:b/>
                <w:bCs/>
                <w:i/>
                <w:color w:val="auto"/>
                <w:szCs w:val="22"/>
                <w:highlight w:val="green"/>
                <w:u w:val="single"/>
              </w:rPr>
            </w:pPr>
            <w:r w:rsidRPr="00576034">
              <w:rPr>
                <w:rFonts w:ascii="Times New Roman" w:hAnsi="Times New Roman"/>
                <w:bCs/>
                <w:szCs w:val="22"/>
              </w:rPr>
              <w:t xml:space="preserve">экспертная оценка деятельности </w:t>
            </w:r>
            <w:r w:rsidRPr="00576034">
              <w:rPr>
                <w:rFonts w:ascii="Times New Roman" w:hAnsi="Times New Roman"/>
                <w:szCs w:val="22"/>
              </w:rPr>
              <w:t>в ходе выполнения практических занятий, курсового проектирования, на практике</w:t>
            </w:r>
          </w:p>
        </w:tc>
      </w:tr>
      <w:tr w:rsidR="00576034" w:rsidRPr="00576034" w14:paraId="003D5740" w14:textId="77777777" w:rsidTr="00D001A7">
        <w:trPr>
          <w:trHeight w:val="698"/>
        </w:trPr>
        <w:tc>
          <w:tcPr>
            <w:tcW w:w="2551" w:type="dxa"/>
          </w:tcPr>
          <w:p w14:paraId="51AED6ED" w14:textId="77777777" w:rsidR="00576034" w:rsidRPr="00576034" w:rsidRDefault="00576034" w:rsidP="00576034">
            <w:pPr>
              <w:spacing w:after="0" w:line="259" w:lineRule="auto"/>
              <w:rPr>
                <w:rFonts w:ascii="Times New Roman" w:hAnsi="Times New Roman"/>
                <w:bCs/>
                <w:color w:val="auto"/>
                <w:szCs w:val="22"/>
              </w:rPr>
            </w:pPr>
            <w:r w:rsidRPr="00576034">
              <w:rPr>
                <w:rFonts w:ascii="Times New Roman" w:hAnsi="Times New Roman"/>
                <w:bCs/>
                <w:color w:val="auto"/>
                <w:szCs w:val="22"/>
              </w:rPr>
              <w:t>ПК 3.2</w:t>
            </w:r>
          </w:p>
          <w:p w14:paraId="3B783184" w14:textId="77777777" w:rsidR="00576034" w:rsidRPr="00576034" w:rsidRDefault="00576034" w:rsidP="00576034">
            <w:pPr>
              <w:spacing w:after="0" w:line="259" w:lineRule="auto"/>
              <w:rPr>
                <w:rFonts w:ascii="Times New Roman" w:hAnsi="Times New Roman"/>
                <w:bCs/>
                <w:color w:val="auto"/>
                <w:szCs w:val="22"/>
              </w:rPr>
            </w:pPr>
            <w:r w:rsidRPr="00576034">
              <w:rPr>
                <w:rFonts w:ascii="Times New Roman" w:hAnsi="Times New Roman"/>
                <w:color w:val="auto"/>
                <w:sz w:val="24"/>
                <w:szCs w:val="24"/>
              </w:rPr>
              <w:t>Выполнять работы по ремонту и замене устройств электроснабжения и электрооборудования.</w:t>
            </w:r>
          </w:p>
        </w:tc>
        <w:tc>
          <w:tcPr>
            <w:tcW w:w="4536" w:type="dxa"/>
          </w:tcPr>
          <w:p w14:paraId="0D10729E" w14:textId="77777777" w:rsidR="00576034" w:rsidRPr="00576034" w:rsidRDefault="00576034" w:rsidP="00576034">
            <w:pPr>
              <w:spacing w:after="0"/>
              <w:jc w:val="both"/>
              <w:rPr>
                <w:rFonts w:ascii="Times New Roman" w:hAnsi="Times New Roman"/>
                <w:color w:val="auto"/>
                <w:szCs w:val="22"/>
              </w:rPr>
            </w:pPr>
            <w:r w:rsidRPr="00576034">
              <w:rPr>
                <w:rFonts w:ascii="Times New Roman" w:hAnsi="Times New Roman"/>
                <w:color w:val="auto"/>
                <w:szCs w:val="22"/>
              </w:rPr>
              <w:t>-Демонстрация эффективного использования материалов и оборудования;</w:t>
            </w:r>
          </w:p>
          <w:p w14:paraId="4B09CCD2" w14:textId="77777777" w:rsidR="00576034" w:rsidRPr="00576034" w:rsidRDefault="00576034" w:rsidP="00576034">
            <w:pPr>
              <w:spacing w:after="0"/>
              <w:jc w:val="both"/>
              <w:rPr>
                <w:rFonts w:ascii="Times New Roman" w:hAnsi="Times New Roman"/>
                <w:color w:val="auto"/>
                <w:szCs w:val="22"/>
              </w:rPr>
            </w:pPr>
            <w:r w:rsidRPr="00576034">
              <w:rPr>
                <w:rFonts w:ascii="Times New Roman" w:hAnsi="Times New Roman"/>
                <w:color w:val="auto"/>
                <w:szCs w:val="22"/>
              </w:rPr>
              <w:t>-верное изложение последовательности монтажа электрического и электромеханического оборудования.</w:t>
            </w:r>
          </w:p>
          <w:p w14:paraId="520381AF" w14:textId="77777777" w:rsidR="00576034" w:rsidRPr="00576034" w:rsidRDefault="00576034" w:rsidP="00576034">
            <w:pPr>
              <w:tabs>
                <w:tab w:val="left" w:pos="317"/>
              </w:tabs>
              <w:suppressAutoHyphens/>
              <w:spacing w:after="0" w:line="240" w:lineRule="auto"/>
              <w:contextualSpacing/>
              <w:rPr>
                <w:rFonts w:ascii="Times New Roman" w:eastAsia="SimSun" w:hAnsi="Times New Roman" w:cs="Calibri"/>
                <w:bCs/>
                <w:iCs/>
                <w:color w:val="auto"/>
                <w:kern w:val="2"/>
                <w:sz w:val="24"/>
                <w:szCs w:val="22"/>
                <w:highlight w:val="yellow"/>
                <w:lang w:eastAsia="en-US"/>
              </w:rPr>
            </w:pPr>
            <w:r w:rsidRPr="00576034">
              <w:rPr>
                <w:rFonts w:ascii="Times New Roman" w:hAnsi="Times New Roman"/>
                <w:color w:val="auto"/>
                <w:kern w:val="2"/>
                <w:sz w:val="24"/>
                <w:szCs w:val="22"/>
              </w:rPr>
              <w:t>-правильное изложение последовательности сборки электрического и электромеханического оборудования.</w:t>
            </w:r>
          </w:p>
        </w:tc>
        <w:tc>
          <w:tcPr>
            <w:tcW w:w="2375" w:type="dxa"/>
          </w:tcPr>
          <w:p w14:paraId="6B92F7E7" w14:textId="77777777" w:rsidR="00576034" w:rsidRPr="00576034" w:rsidRDefault="00576034" w:rsidP="00576034">
            <w:pPr>
              <w:suppressAutoHyphens/>
              <w:jc w:val="both"/>
              <w:rPr>
                <w:rFonts w:ascii="Times New Roman" w:hAnsi="Times New Roman"/>
                <w:bCs/>
                <w:iCs/>
                <w:color w:val="auto"/>
                <w:szCs w:val="22"/>
                <w:highlight w:val="yellow"/>
              </w:rPr>
            </w:pPr>
            <w:r w:rsidRPr="00576034">
              <w:rPr>
                <w:rFonts w:ascii="Times New Roman" w:hAnsi="Times New Roman"/>
                <w:bCs/>
                <w:szCs w:val="22"/>
              </w:rPr>
              <w:t xml:space="preserve">экспертная оценка деятельности </w:t>
            </w:r>
            <w:r w:rsidRPr="00576034">
              <w:rPr>
                <w:rFonts w:ascii="Times New Roman" w:hAnsi="Times New Roman"/>
                <w:szCs w:val="22"/>
              </w:rPr>
              <w:t>в ходе выполнения практических занятий, курсового проектирования, на практике</w:t>
            </w:r>
          </w:p>
        </w:tc>
      </w:tr>
      <w:tr w:rsidR="00576034" w:rsidRPr="00576034" w14:paraId="049E79C1" w14:textId="77777777" w:rsidTr="00D001A7">
        <w:trPr>
          <w:trHeight w:val="698"/>
        </w:trPr>
        <w:tc>
          <w:tcPr>
            <w:tcW w:w="2551" w:type="dxa"/>
          </w:tcPr>
          <w:p w14:paraId="4C48EF51" w14:textId="77777777" w:rsidR="00576034" w:rsidRPr="00576034" w:rsidRDefault="00576034" w:rsidP="00576034">
            <w:pPr>
              <w:spacing w:after="0" w:line="259" w:lineRule="auto"/>
              <w:rPr>
                <w:rFonts w:ascii="Times New Roman" w:hAnsi="Times New Roman"/>
                <w:bCs/>
                <w:color w:val="auto"/>
                <w:szCs w:val="22"/>
              </w:rPr>
            </w:pPr>
            <w:r w:rsidRPr="00576034">
              <w:rPr>
                <w:rFonts w:ascii="Times New Roman" w:hAnsi="Times New Roman"/>
                <w:bCs/>
                <w:color w:val="auto"/>
                <w:szCs w:val="22"/>
              </w:rPr>
              <w:t>ПК 3.3</w:t>
            </w:r>
          </w:p>
          <w:p w14:paraId="2511D1B1" w14:textId="77777777" w:rsidR="00576034" w:rsidRPr="00576034" w:rsidRDefault="00576034" w:rsidP="00576034">
            <w:pPr>
              <w:spacing w:after="0" w:line="259" w:lineRule="auto"/>
              <w:rPr>
                <w:rFonts w:ascii="Times New Roman" w:hAnsi="Times New Roman"/>
                <w:bCs/>
                <w:color w:val="auto"/>
                <w:szCs w:val="22"/>
              </w:rPr>
            </w:pPr>
            <w:r w:rsidRPr="00576034">
              <w:rPr>
                <w:rFonts w:ascii="Times New Roman" w:hAnsi="Times New Roman"/>
                <w:color w:val="auto"/>
                <w:sz w:val="24"/>
                <w:szCs w:val="24"/>
              </w:rPr>
              <w:t>Контролировать качество выполняемых ремонтных работ устройств электроснабжения и электрооборудования</w:t>
            </w:r>
          </w:p>
        </w:tc>
        <w:tc>
          <w:tcPr>
            <w:tcW w:w="4536" w:type="dxa"/>
          </w:tcPr>
          <w:p w14:paraId="37A63E4E" w14:textId="77777777" w:rsidR="00576034" w:rsidRPr="00576034" w:rsidRDefault="00576034" w:rsidP="00576034">
            <w:pPr>
              <w:spacing w:after="0"/>
              <w:jc w:val="both"/>
              <w:rPr>
                <w:rFonts w:ascii="Times New Roman" w:hAnsi="Times New Roman"/>
                <w:color w:val="auto"/>
                <w:szCs w:val="22"/>
              </w:rPr>
            </w:pPr>
            <w:r w:rsidRPr="00576034">
              <w:rPr>
                <w:rFonts w:ascii="Times New Roman" w:hAnsi="Times New Roman"/>
                <w:color w:val="auto"/>
                <w:szCs w:val="22"/>
              </w:rPr>
              <w:t>-демонстрация знаний технологии ремонта внутренних сетей, кабельных линий, электрооборудования трансформаторных подстанций, электрических машин, пускорегулирующей аппаратуры.</w:t>
            </w:r>
          </w:p>
          <w:p w14:paraId="7FB1095A" w14:textId="77777777" w:rsidR="00576034" w:rsidRPr="00576034" w:rsidRDefault="00576034" w:rsidP="00576034">
            <w:pPr>
              <w:spacing w:after="0"/>
              <w:jc w:val="both"/>
              <w:rPr>
                <w:rFonts w:ascii="Times New Roman" w:hAnsi="Times New Roman"/>
                <w:color w:val="auto"/>
                <w:szCs w:val="22"/>
              </w:rPr>
            </w:pPr>
            <w:r w:rsidRPr="00576034">
              <w:rPr>
                <w:rFonts w:ascii="Times New Roman" w:hAnsi="Times New Roman"/>
                <w:color w:val="auto"/>
                <w:szCs w:val="22"/>
              </w:rPr>
              <w:t>- демонстрация навыков работы с нормативной документацией отрасли.</w:t>
            </w:r>
          </w:p>
          <w:p w14:paraId="45C0CBCA" w14:textId="77777777" w:rsidR="00576034" w:rsidRPr="00576034" w:rsidRDefault="00576034" w:rsidP="00576034">
            <w:pPr>
              <w:spacing w:after="0"/>
              <w:jc w:val="both"/>
              <w:rPr>
                <w:rFonts w:ascii="Times New Roman" w:hAnsi="Times New Roman"/>
                <w:color w:val="auto"/>
                <w:szCs w:val="22"/>
              </w:rPr>
            </w:pPr>
          </w:p>
          <w:p w14:paraId="1056D53C" w14:textId="77777777" w:rsidR="00576034" w:rsidRPr="00576034" w:rsidRDefault="00576034" w:rsidP="00576034">
            <w:pPr>
              <w:spacing w:after="0"/>
              <w:contextualSpacing/>
              <w:rPr>
                <w:rFonts w:ascii="Times New Roman" w:hAnsi="Times New Roman"/>
                <w:color w:val="auto"/>
                <w:szCs w:val="22"/>
              </w:rPr>
            </w:pPr>
          </w:p>
        </w:tc>
        <w:tc>
          <w:tcPr>
            <w:tcW w:w="2375" w:type="dxa"/>
          </w:tcPr>
          <w:p w14:paraId="6E3F11E5" w14:textId="77777777" w:rsidR="00576034" w:rsidRPr="00576034" w:rsidRDefault="00576034" w:rsidP="00576034">
            <w:pPr>
              <w:suppressAutoHyphens/>
              <w:jc w:val="both"/>
              <w:rPr>
                <w:rFonts w:ascii="Times New Roman" w:hAnsi="Times New Roman"/>
                <w:bCs/>
                <w:iCs/>
                <w:color w:val="auto"/>
                <w:szCs w:val="22"/>
                <w:highlight w:val="yellow"/>
              </w:rPr>
            </w:pPr>
            <w:r w:rsidRPr="00576034">
              <w:rPr>
                <w:rFonts w:ascii="Times New Roman" w:hAnsi="Times New Roman"/>
                <w:bCs/>
                <w:szCs w:val="22"/>
              </w:rPr>
              <w:t xml:space="preserve">экспертная оценка деятельности </w:t>
            </w:r>
            <w:r w:rsidRPr="00576034">
              <w:rPr>
                <w:rFonts w:ascii="Times New Roman" w:hAnsi="Times New Roman"/>
                <w:szCs w:val="22"/>
              </w:rPr>
              <w:t>в ходе выполнения практических занятий, курсового проектирования, на практике</w:t>
            </w:r>
          </w:p>
        </w:tc>
      </w:tr>
      <w:tr w:rsidR="00576034" w:rsidRPr="00576034" w14:paraId="210A7F67" w14:textId="77777777" w:rsidTr="00D001A7">
        <w:trPr>
          <w:trHeight w:val="698"/>
        </w:trPr>
        <w:tc>
          <w:tcPr>
            <w:tcW w:w="2551" w:type="dxa"/>
          </w:tcPr>
          <w:p w14:paraId="4EB18275" w14:textId="77777777" w:rsidR="00576034" w:rsidRPr="00576034" w:rsidRDefault="00576034" w:rsidP="00576034">
            <w:pPr>
              <w:suppressAutoHyphens/>
              <w:rPr>
                <w:rFonts w:ascii="Times New Roman" w:hAnsi="Times New Roman"/>
                <w:bCs/>
                <w:color w:val="auto"/>
                <w:szCs w:val="22"/>
                <w:highlight w:val="yellow"/>
              </w:rPr>
            </w:pPr>
            <w:r w:rsidRPr="00576034">
              <w:rPr>
                <w:rFonts w:ascii="Times New Roman" w:hAnsi="Times New Roman"/>
                <w:color w:val="auto"/>
                <w:szCs w:val="22"/>
              </w:rPr>
              <w:t>ОК 1</w:t>
            </w:r>
            <w:r w:rsidRPr="00576034">
              <w:rPr>
                <w:rFonts w:ascii="Times New Roman" w:hAnsi="Times New Roman"/>
                <w:color w:val="auto"/>
                <w:szCs w:val="22"/>
              </w:rPr>
              <w:tab/>
            </w:r>
            <w:r w:rsidRPr="00576034">
              <w:rPr>
                <w:rFonts w:ascii="Times New Roman" w:hAnsi="Times New Roman"/>
                <w:iCs/>
                <w:color w:val="auto"/>
                <w:szCs w:val="22"/>
              </w:rPr>
              <w:t xml:space="preserve">Выбирать способы решения задач профессиональной деятельности </w:t>
            </w:r>
            <w:r w:rsidRPr="00576034">
              <w:rPr>
                <w:rFonts w:ascii="Times New Roman" w:hAnsi="Times New Roman"/>
                <w:iCs/>
                <w:color w:val="auto"/>
                <w:szCs w:val="22"/>
              </w:rPr>
              <w:lastRenderedPageBreak/>
              <w:t>применительно к различным контекстам</w:t>
            </w:r>
          </w:p>
        </w:tc>
        <w:tc>
          <w:tcPr>
            <w:tcW w:w="4536" w:type="dxa"/>
          </w:tcPr>
          <w:p w14:paraId="0AE695D4" w14:textId="77777777" w:rsidR="00576034" w:rsidRPr="00576034" w:rsidRDefault="00576034" w:rsidP="00576034">
            <w:pPr>
              <w:spacing w:after="0" w:line="256" w:lineRule="auto"/>
              <w:rPr>
                <w:rFonts w:ascii="Times New Roman" w:hAnsi="Times New Roman"/>
                <w:color w:val="auto"/>
                <w:szCs w:val="22"/>
              </w:rPr>
            </w:pPr>
            <w:r w:rsidRPr="00576034">
              <w:rPr>
                <w:rFonts w:ascii="Times New Roman" w:hAnsi="Times New Roman"/>
                <w:color w:val="auto"/>
                <w:szCs w:val="22"/>
              </w:rPr>
              <w:lastRenderedPageBreak/>
              <w:t xml:space="preserve">распознает задачу, анализирует задачу, выделяет её составные части; </w:t>
            </w:r>
          </w:p>
          <w:p w14:paraId="4B0E98E4" w14:textId="77777777" w:rsidR="00576034" w:rsidRPr="00576034" w:rsidRDefault="00576034" w:rsidP="00576034">
            <w:pPr>
              <w:spacing w:after="0" w:line="256" w:lineRule="auto"/>
              <w:rPr>
                <w:rFonts w:ascii="Times New Roman" w:hAnsi="Times New Roman"/>
                <w:color w:val="auto"/>
                <w:szCs w:val="22"/>
              </w:rPr>
            </w:pPr>
            <w:r w:rsidRPr="00576034">
              <w:rPr>
                <w:rFonts w:ascii="Times New Roman" w:hAnsi="Times New Roman"/>
                <w:color w:val="auto"/>
                <w:szCs w:val="22"/>
              </w:rPr>
              <w:t>-определяет этапы решения задачи;</w:t>
            </w:r>
          </w:p>
          <w:p w14:paraId="0A0C497C" w14:textId="77777777" w:rsidR="00576034" w:rsidRPr="00576034" w:rsidRDefault="00576034" w:rsidP="00576034">
            <w:pPr>
              <w:spacing w:after="0" w:line="256" w:lineRule="auto"/>
              <w:rPr>
                <w:rFonts w:ascii="Times New Roman" w:hAnsi="Times New Roman"/>
                <w:color w:val="auto"/>
                <w:szCs w:val="22"/>
              </w:rPr>
            </w:pPr>
            <w:r w:rsidRPr="00576034">
              <w:rPr>
                <w:rFonts w:ascii="Times New Roman" w:hAnsi="Times New Roman"/>
                <w:color w:val="auto"/>
                <w:szCs w:val="22"/>
              </w:rPr>
              <w:t>-находит информацию, необходимую для решения,</w:t>
            </w:r>
          </w:p>
          <w:p w14:paraId="146BC7AE" w14:textId="77777777" w:rsidR="00576034" w:rsidRPr="00576034" w:rsidRDefault="00576034" w:rsidP="00576034">
            <w:pPr>
              <w:spacing w:after="0" w:line="256" w:lineRule="auto"/>
              <w:rPr>
                <w:rFonts w:ascii="Times New Roman" w:hAnsi="Times New Roman"/>
                <w:color w:val="auto"/>
                <w:szCs w:val="22"/>
              </w:rPr>
            </w:pPr>
            <w:r w:rsidRPr="00576034">
              <w:rPr>
                <w:rFonts w:ascii="Times New Roman" w:hAnsi="Times New Roman"/>
                <w:color w:val="auto"/>
                <w:szCs w:val="22"/>
              </w:rPr>
              <w:t xml:space="preserve">-составляет план действия; </w:t>
            </w:r>
          </w:p>
          <w:p w14:paraId="05D82971" w14:textId="77777777" w:rsidR="00576034" w:rsidRPr="00576034" w:rsidRDefault="00576034" w:rsidP="00576034">
            <w:pPr>
              <w:tabs>
                <w:tab w:val="left" w:pos="567"/>
              </w:tabs>
              <w:spacing w:after="0"/>
              <w:contextualSpacing/>
              <w:rPr>
                <w:color w:val="auto"/>
                <w:szCs w:val="24"/>
                <w:highlight w:val="yellow"/>
              </w:rPr>
            </w:pPr>
            <w:r w:rsidRPr="00576034">
              <w:rPr>
                <w:rFonts w:ascii="Times New Roman" w:hAnsi="Times New Roman"/>
                <w:color w:val="auto"/>
                <w:szCs w:val="22"/>
              </w:rPr>
              <w:lastRenderedPageBreak/>
              <w:t>-определяет необходимые ресурсы</w:t>
            </w:r>
          </w:p>
        </w:tc>
        <w:tc>
          <w:tcPr>
            <w:tcW w:w="2375" w:type="dxa"/>
          </w:tcPr>
          <w:p w14:paraId="50BA959D" w14:textId="77777777" w:rsidR="00576034" w:rsidRPr="00576034" w:rsidRDefault="00576034" w:rsidP="00576034">
            <w:pPr>
              <w:suppressAutoHyphens/>
              <w:jc w:val="both"/>
              <w:rPr>
                <w:rFonts w:ascii="Times New Roman" w:hAnsi="Times New Roman"/>
                <w:bCs/>
                <w:iCs/>
                <w:color w:val="auto"/>
                <w:szCs w:val="22"/>
                <w:highlight w:val="yellow"/>
              </w:rPr>
            </w:pPr>
            <w:r w:rsidRPr="00576034">
              <w:rPr>
                <w:rFonts w:ascii="Times New Roman" w:hAnsi="Times New Roman"/>
                <w:bCs/>
                <w:color w:val="auto"/>
                <w:szCs w:val="22"/>
              </w:rPr>
              <w:lastRenderedPageBreak/>
              <w:t xml:space="preserve">текущий, промежуточный контроль и экспертное наблюдение за деятельностью </w:t>
            </w:r>
            <w:r w:rsidRPr="00576034">
              <w:rPr>
                <w:rFonts w:ascii="Times New Roman" w:hAnsi="Times New Roman"/>
                <w:bCs/>
                <w:color w:val="auto"/>
                <w:szCs w:val="22"/>
              </w:rPr>
              <w:lastRenderedPageBreak/>
              <w:t>обучающегося в процессе освоения образовательной программы</w:t>
            </w:r>
          </w:p>
        </w:tc>
      </w:tr>
      <w:tr w:rsidR="00576034" w:rsidRPr="00576034" w14:paraId="0B12F207" w14:textId="77777777" w:rsidTr="00D001A7">
        <w:trPr>
          <w:trHeight w:val="698"/>
        </w:trPr>
        <w:tc>
          <w:tcPr>
            <w:tcW w:w="2551" w:type="dxa"/>
          </w:tcPr>
          <w:p w14:paraId="2AC66451" w14:textId="77777777" w:rsidR="00576034" w:rsidRPr="00576034" w:rsidRDefault="00576034" w:rsidP="00576034">
            <w:pPr>
              <w:suppressAutoHyphens/>
              <w:spacing w:after="0"/>
              <w:contextualSpacing/>
              <w:rPr>
                <w:rFonts w:ascii="Times New Roman" w:hAnsi="Times New Roman"/>
                <w:bCs/>
                <w:color w:val="auto"/>
                <w:szCs w:val="22"/>
                <w:highlight w:val="yellow"/>
              </w:rPr>
            </w:pPr>
            <w:r w:rsidRPr="00576034">
              <w:rPr>
                <w:rFonts w:ascii="Times New Roman" w:hAnsi="Times New Roman"/>
                <w:color w:val="auto"/>
                <w:szCs w:val="22"/>
              </w:rPr>
              <w:lastRenderedPageBreak/>
              <w:t xml:space="preserve">ОК 03 Планировать </w:t>
            </w:r>
            <w:r w:rsidRPr="00576034">
              <w:rPr>
                <w:rFonts w:ascii="Times New Roman" w:hAnsi="Times New Roman"/>
                <w:color w:val="auto"/>
                <w:szCs w:val="22"/>
              </w:rPr>
              <w:br/>
              <w:t xml:space="preserve">и реализовывать собственное профессиональное </w:t>
            </w:r>
            <w:r w:rsidRPr="00576034">
              <w:rPr>
                <w:rFonts w:ascii="Times New Roman" w:hAnsi="Times New Roman"/>
                <w:color w:val="auto"/>
                <w:szCs w:val="22"/>
              </w:rPr>
              <w:br/>
              <w:t xml:space="preserve">и личностное развитие, предпринимательскую деятельность </w:t>
            </w:r>
            <w:r w:rsidRPr="00576034">
              <w:rPr>
                <w:rFonts w:ascii="Times New Roman" w:hAnsi="Times New Roman"/>
                <w:color w:val="auto"/>
                <w:szCs w:val="22"/>
              </w:rPr>
              <w:br/>
              <w:t xml:space="preserve">в профессиональной сфере, использовать знания по финансовой грамотности </w:t>
            </w:r>
            <w:r w:rsidRPr="00576034">
              <w:rPr>
                <w:rFonts w:ascii="Times New Roman" w:hAnsi="Times New Roman"/>
                <w:color w:val="auto"/>
                <w:szCs w:val="22"/>
              </w:rPr>
              <w:br/>
              <w:t>в различных жизненных ситуациях</w:t>
            </w:r>
          </w:p>
        </w:tc>
        <w:tc>
          <w:tcPr>
            <w:tcW w:w="4536" w:type="dxa"/>
          </w:tcPr>
          <w:p w14:paraId="18033F5C" w14:textId="77777777" w:rsidR="00576034" w:rsidRPr="00576034" w:rsidRDefault="00576034" w:rsidP="00576034">
            <w:pPr>
              <w:spacing w:after="0" w:line="256" w:lineRule="auto"/>
              <w:rPr>
                <w:rFonts w:ascii="Times New Roman" w:hAnsi="Times New Roman"/>
                <w:color w:val="auto"/>
                <w:szCs w:val="22"/>
              </w:rPr>
            </w:pPr>
            <w:r w:rsidRPr="00576034">
              <w:rPr>
                <w:rFonts w:ascii="Times New Roman" w:hAnsi="Times New Roman"/>
                <w:color w:val="auto"/>
                <w:szCs w:val="22"/>
              </w:rPr>
              <w:t xml:space="preserve">определяет актуальность нормативно-правовой документации в профессиональной деятельности; </w:t>
            </w:r>
          </w:p>
          <w:p w14:paraId="4FA26E49" w14:textId="77777777" w:rsidR="00576034" w:rsidRPr="00576034" w:rsidRDefault="00576034" w:rsidP="00576034">
            <w:pPr>
              <w:spacing w:after="0" w:line="256" w:lineRule="auto"/>
              <w:rPr>
                <w:rFonts w:ascii="Times New Roman" w:hAnsi="Times New Roman"/>
                <w:color w:val="auto"/>
                <w:szCs w:val="22"/>
              </w:rPr>
            </w:pPr>
            <w:r w:rsidRPr="00576034">
              <w:rPr>
                <w:rFonts w:ascii="Times New Roman" w:hAnsi="Times New Roman"/>
                <w:color w:val="auto"/>
                <w:szCs w:val="22"/>
              </w:rPr>
              <w:t>-применяет современную научную профессиональную терминологию;</w:t>
            </w:r>
          </w:p>
          <w:p w14:paraId="256DB366" w14:textId="77777777" w:rsidR="00576034" w:rsidRPr="00576034" w:rsidRDefault="00576034" w:rsidP="00576034">
            <w:pPr>
              <w:suppressAutoHyphens/>
              <w:spacing w:after="0"/>
              <w:contextualSpacing/>
              <w:rPr>
                <w:rFonts w:ascii="Times New Roman" w:hAnsi="Times New Roman"/>
                <w:b/>
                <w:bCs/>
                <w:iCs/>
                <w:color w:val="auto"/>
                <w:szCs w:val="22"/>
                <w:highlight w:val="yellow"/>
                <w:u w:val="single"/>
              </w:rPr>
            </w:pPr>
            <w:r w:rsidRPr="00576034">
              <w:rPr>
                <w:rFonts w:ascii="Times New Roman" w:hAnsi="Times New Roman"/>
                <w:color w:val="auto"/>
                <w:szCs w:val="22"/>
              </w:rPr>
              <w:t>-определяет и выстраивает траектории профессионального развития и самообразования</w:t>
            </w:r>
          </w:p>
        </w:tc>
        <w:tc>
          <w:tcPr>
            <w:tcW w:w="2375" w:type="dxa"/>
          </w:tcPr>
          <w:p w14:paraId="7C881177" w14:textId="77777777" w:rsidR="00576034" w:rsidRPr="00576034" w:rsidRDefault="00576034" w:rsidP="00576034">
            <w:pPr>
              <w:suppressAutoHyphens/>
              <w:spacing w:after="0"/>
              <w:contextualSpacing/>
              <w:rPr>
                <w:rFonts w:ascii="Times New Roman" w:hAnsi="Times New Roman"/>
                <w:color w:val="auto"/>
                <w:szCs w:val="22"/>
                <w:highlight w:val="yellow"/>
              </w:rPr>
            </w:pPr>
            <w:r w:rsidRPr="00576034">
              <w:rPr>
                <w:rFonts w:ascii="Times New Roman" w:hAnsi="Times New Roman"/>
                <w:bCs/>
                <w:color w:val="auto"/>
                <w:szCs w:val="22"/>
              </w:rPr>
              <w:t>текущий, промежуточный контроль и экспертное наблюдение за деятельностью обучающегося в процессе освоения образовательной программы</w:t>
            </w:r>
          </w:p>
        </w:tc>
      </w:tr>
      <w:tr w:rsidR="00576034" w:rsidRPr="00576034" w14:paraId="12A17641" w14:textId="77777777" w:rsidTr="00D001A7">
        <w:trPr>
          <w:trHeight w:val="698"/>
        </w:trPr>
        <w:tc>
          <w:tcPr>
            <w:tcW w:w="2551" w:type="dxa"/>
          </w:tcPr>
          <w:p w14:paraId="70DBAA51" w14:textId="77777777" w:rsidR="00576034" w:rsidRPr="00576034" w:rsidRDefault="00576034" w:rsidP="00576034">
            <w:pPr>
              <w:suppressAutoHyphens/>
              <w:spacing w:after="0"/>
              <w:contextualSpacing/>
              <w:rPr>
                <w:rFonts w:ascii="Times New Roman" w:hAnsi="Times New Roman"/>
                <w:bCs/>
                <w:color w:val="auto"/>
                <w:szCs w:val="22"/>
                <w:highlight w:val="yellow"/>
              </w:rPr>
            </w:pPr>
            <w:r w:rsidRPr="00576034">
              <w:rPr>
                <w:rFonts w:ascii="Times New Roman" w:hAnsi="Times New Roman"/>
                <w:color w:val="auto"/>
                <w:szCs w:val="22"/>
              </w:rPr>
              <w:t>ОК 04 Эффективно взаимодействовать и работать в коллективе и команде</w:t>
            </w:r>
          </w:p>
        </w:tc>
        <w:tc>
          <w:tcPr>
            <w:tcW w:w="4536" w:type="dxa"/>
          </w:tcPr>
          <w:p w14:paraId="3621D2F9" w14:textId="77777777" w:rsidR="00576034" w:rsidRPr="00576034" w:rsidRDefault="00576034" w:rsidP="00576034">
            <w:pPr>
              <w:suppressAutoHyphens/>
              <w:spacing w:after="0"/>
              <w:contextualSpacing/>
              <w:rPr>
                <w:rFonts w:ascii="Times New Roman" w:hAnsi="Times New Roman"/>
                <w:b/>
                <w:bCs/>
                <w:iCs/>
                <w:color w:val="auto"/>
                <w:szCs w:val="22"/>
                <w:highlight w:val="yellow"/>
                <w:u w:val="single"/>
              </w:rPr>
            </w:pPr>
            <w:r w:rsidRPr="00576034">
              <w:rPr>
                <w:rFonts w:ascii="Times New Roman" w:hAnsi="Times New Roman"/>
                <w:color w:val="auto"/>
                <w:szCs w:val="22"/>
              </w:rPr>
              <w:t>-организует работу коллектива и команды; -взаимодействует с коллегами, руководством, клиентами в ходе профессиональной деятельности</w:t>
            </w:r>
          </w:p>
        </w:tc>
        <w:tc>
          <w:tcPr>
            <w:tcW w:w="2375" w:type="dxa"/>
          </w:tcPr>
          <w:p w14:paraId="4AA76383" w14:textId="77777777" w:rsidR="00576034" w:rsidRPr="00576034" w:rsidRDefault="00576034" w:rsidP="00576034">
            <w:pPr>
              <w:suppressAutoHyphens/>
              <w:spacing w:after="0"/>
              <w:contextualSpacing/>
              <w:rPr>
                <w:rFonts w:ascii="Times New Roman" w:hAnsi="Times New Roman"/>
                <w:color w:val="auto"/>
                <w:szCs w:val="22"/>
                <w:highlight w:val="yellow"/>
              </w:rPr>
            </w:pPr>
            <w:r w:rsidRPr="00576034">
              <w:rPr>
                <w:rFonts w:ascii="Times New Roman" w:hAnsi="Times New Roman"/>
                <w:bCs/>
                <w:color w:val="auto"/>
                <w:szCs w:val="22"/>
              </w:rPr>
              <w:t>текущий, промежуточный контроль и экспертное наблюдение за деятельностью обучающегося в процессе освоения образовательной программы</w:t>
            </w:r>
          </w:p>
        </w:tc>
      </w:tr>
    </w:tbl>
    <w:p w14:paraId="57425109" w14:textId="77777777" w:rsidR="00576034" w:rsidRPr="00576034" w:rsidRDefault="00576034" w:rsidP="00576034">
      <w:pPr>
        <w:jc w:val="center"/>
        <w:rPr>
          <w:rFonts w:ascii="Times New Roman" w:hAnsi="Times New Roman"/>
          <w:b/>
          <w:bCs/>
          <w:color w:val="auto"/>
          <w:szCs w:val="22"/>
        </w:rPr>
      </w:pPr>
    </w:p>
    <w:p w14:paraId="262BB3AB" w14:textId="77777777" w:rsidR="00576034" w:rsidRPr="00576034" w:rsidRDefault="00576034" w:rsidP="00576034">
      <w:pPr>
        <w:ind w:firstLine="709"/>
        <w:jc w:val="both"/>
        <w:rPr>
          <w:color w:val="auto"/>
          <w:szCs w:val="22"/>
        </w:rPr>
      </w:pPr>
    </w:p>
    <w:p w14:paraId="607FB2C2" w14:textId="75A98252" w:rsidR="00576034" w:rsidRPr="00576034" w:rsidRDefault="00576034" w:rsidP="00576034">
      <w:pPr>
        <w:jc w:val="center"/>
        <w:rPr>
          <w:rFonts w:ascii="Times New Roman" w:hAnsi="Times New Roman"/>
          <w:b/>
          <w:bCs/>
          <w:color w:val="auto"/>
          <w:szCs w:val="22"/>
        </w:rPr>
      </w:pPr>
    </w:p>
    <w:p w14:paraId="1DF993C5" w14:textId="77777777" w:rsidR="00576034" w:rsidRPr="00576034" w:rsidRDefault="00576034" w:rsidP="00576034">
      <w:pPr>
        <w:ind w:firstLine="709"/>
        <w:jc w:val="both"/>
        <w:rPr>
          <w:color w:val="auto"/>
          <w:szCs w:val="22"/>
        </w:rPr>
      </w:pPr>
    </w:p>
    <w:p w14:paraId="7B226503" w14:textId="47A32582" w:rsidR="0089593D" w:rsidRDefault="0089593D"/>
    <w:sectPr w:rsidR="0089593D" w:rsidSect="00116862">
      <w:pgSz w:w="11907" w:h="16840"/>
      <w:pgMar w:top="992" w:right="1418" w:bottom="1134" w:left="141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A3F5C" w14:textId="77777777" w:rsidR="00522242" w:rsidRDefault="004B0D99">
      <w:pPr>
        <w:spacing w:after="0" w:line="240" w:lineRule="auto"/>
      </w:pPr>
      <w:r>
        <w:separator/>
      </w:r>
    </w:p>
  </w:endnote>
  <w:endnote w:type="continuationSeparator" w:id="0">
    <w:p w14:paraId="65381C1F" w14:textId="77777777" w:rsidR="00522242" w:rsidRDefault="004B0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25636"/>
      <w:docPartObj>
        <w:docPartGallery w:val="Page Numbers (Bottom of Page)"/>
        <w:docPartUnique/>
      </w:docPartObj>
    </w:sdtPr>
    <w:sdtEndPr/>
    <w:sdtContent>
      <w:p w14:paraId="2B88B1A9" w14:textId="77777777" w:rsidR="00407DD3" w:rsidRDefault="00BE1B22">
        <w:pPr>
          <w:pStyle w:val="a8"/>
          <w:jc w:val="center"/>
        </w:pPr>
        <w:r>
          <w:fldChar w:fldCharType="begin"/>
        </w:r>
        <w:r>
          <w:instrText xml:space="preserve"> PAGE   \* MERGEFORMAT </w:instrText>
        </w:r>
        <w:r>
          <w:fldChar w:fldCharType="separate"/>
        </w:r>
        <w:r>
          <w:rPr>
            <w:noProof/>
          </w:rPr>
          <w:t>4</w:t>
        </w:r>
        <w:r>
          <w:rPr>
            <w:noProof/>
          </w:rPr>
          <w:fldChar w:fldCharType="end"/>
        </w:r>
      </w:p>
    </w:sdtContent>
  </w:sdt>
  <w:p w14:paraId="36145FDC" w14:textId="77777777" w:rsidR="00407DD3" w:rsidRDefault="00D37B78">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A4F31" w14:textId="77777777" w:rsidR="00576034" w:rsidRDefault="00576034" w:rsidP="00764A68">
    <w:pPr>
      <w:pStyle w:val="a8"/>
      <w:framePr w:wrap="around" w:vAnchor="text" w:hAnchor="margin" w:xAlign="right" w:y="1"/>
      <w:rPr>
        <w:rStyle w:val="ac"/>
      </w:rPr>
    </w:pPr>
    <w:r>
      <w:rPr>
        <w:rStyle w:val="ac"/>
      </w:rPr>
      <w:fldChar w:fldCharType="begin"/>
    </w:r>
    <w:r>
      <w:rPr>
        <w:rStyle w:val="ac"/>
      </w:rPr>
      <w:instrText xml:space="preserve">PAGE  </w:instrText>
    </w:r>
    <w:r>
      <w:rPr>
        <w:rStyle w:val="ac"/>
      </w:rPr>
      <w:fldChar w:fldCharType="end"/>
    </w:r>
  </w:p>
  <w:p w14:paraId="2A1CCC4A" w14:textId="77777777" w:rsidR="00576034" w:rsidRDefault="00576034" w:rsidP="00764A68">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8B72E" w14:textId="77777777" w:rsidR="00576034" w:rsidRDefault="00576034" w:rsidP="00347FD1">
    <w:pPr>
      <w:pStyle w:val="a8"/>
      <w:jc w:val="right"/>
    </w:pPr>
    <w:r>
      <w:fldChar w:fldCharType="begin"/>
    </w:r>
    <w:r>
      <w:instrText>PAGE   \* MERGEFORMAT</w:instrText>
    </w:r>
    <w:r>
      <w:fldChar w:fldCharType="separate"/>
    </w:r>
    <w:r>
      <w:rPr>
        <w:noProof/>
      </w:rPr>
      <w:t>5</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789A9" w14:textId="77777777" w:rsidR="008C51FB" w:rsidRDefault="00576034" w:rsidP="00733AEF">
    <w:pPr>
      <w:pStyle w:val="a8"/>
      <w:framePr w:wrap="around" w:vAnchor="text" w:hAnchor="margin" w:xAlign="right" w:y="1"/>
      <w:rPr>
        <w:rStyle w:val="ac"/>
      </w:rPr>
    </w:pPr>
    <w:r>
      <w:rPr>
        <w:rStyle w:val="ac"/>
      </w:rPr>
      <w:fldChar w:fldCharType="begin"/>
    </w:r>
    <w:r>
      <w:rPr>
        <w:rStyle w:val="ac"/>
      </w:rPr>
      <w:instrText xml:space="preserve">PAGE  </w:instrText>
    </w:r>
    <w:r>
      <w:rPr>
        <w:rStyle w:val="ac"/>
      </w:rPr>
      <w:fldChar w:fldCharType="end"/>
    </w:r>
  </w:p>
  <w:p w14:paraId="33A9203E" w14:textId="77777777" w:rsidR="008C51FB" w:rsidRDefault="00D37B78" w:rsidP="00733AEF">
    <w:pPr>
      <w:pStyle w:val="a8"/>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9E2BA" w14:textId="77777777" w:rsidR="008C51FB" w:rsidRDefault="00576034" w:rsidP="00285FE4">
    <w:pPr>
      <w:pStyle w:val="a8"/>
      <w:jc w:val="right"/>
    </w:pPr>
    <w:r>
      <w:fldChar w:fldCharType="begin"/>
    </w:r>
    <w:r>
      <w:instrText>PAGE   \* MERGEFORMAT</w:instrText>
    </w:r>
    <w:r>
      <w:fldChar w:fldCharType="separate"/>
    </w:r>
    <w:r>
      <w:rPr>
        <w:noProof/>
      </w:rPr>
      <w:t>18</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7E452" w14:textId="77777777" w:rsidR="00576034" w:rsidRDefault="00576034" w:rsidP="00764A68">
    <w:pPr>
      <w:pStyle w:val="a8"/>
      <w:framePr w:wrap="around" w:vAnchor="text" w:hAnchor="margin" w:xAlign="right" w:y="1"/>
      <w:rPr>
        <w:rStyle w:val="ac"/>
      </w:rPr>
    </w:pPr>
    <w:r>
      <w:rPr>
        <w:rStyle w:val="ac"/>
      </w:rPr>
      <w:fldChar w:fldCharType="begin"/>
    </w:r>
    <w:r>
      <w:rPr>
        <w:rStyle w:val="ac"/>
      </w:rPr>
      <w:instrText xml:space="preserve">PAGE  </w:instrText>
    </w:r>
    <w:r>
      <w:rPr>
        <w:rStyle w:val="ac"/>
      </w:rPr>
      <w:fldChar w:fldCharType="end"/>
    </w:r>
  </w:p>
  <w:p w14:paraId="4DFF0138" w14:textId="77777777" w:rsidR="00576034" w:rsidRDefault="00576034" w:rsidP="00764A68">
    <w:pPr>
      <w:pStyle w:val="a8"/>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DA929" w14:textId="77777777" w:rsidR="00576034" w:rsidRDefault="00576034" w:rsidP="00347FD1">
    <w:pPr>
      <w:pStyle w:val="a8"/>
      <w:jc w:val="right"/>
    </w:pPr>
    <w:r>
      <w:fldChar w:fldCharType="begin"/>
    </w:r>
    <w:r>
      <w:instrText>PAGE   \* MERGEFORMAT</w:instrText>
    </w:r>
    <w:r>
      <w:fldChar w:fldCharType="separate"/>
    </w:r>
    <w:r>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F9C68" w14:textId="77777777" w:rsidR="00522242" w:rsidRDefault="004B0D99">
      <w:pPr>
        <w:spacing w:after="0" w:line="240" w:lineRule="auto"/>
      </w:pPr>
      <w:r>
        <w:separator/>
      </w:r>
    </w:p>
  </w:footnote>
  <w:footnote w:type="continuationSeparator" w:id="0">
    <w:p w14:paraId="2F17F4A8" w14:textId="77777777" w:rsidR="00522242" w:rsidRDefault="004B0D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D2B94"/>
    <w:multiLevelType w:val="hybridMultilevel"/>
    <w:tmpl w:val="1CD0CE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0A365AC"/>
    <w:multiLevelType w:val="hybridMultilevel"/>
    <w:tmpl w:val="89228636"/>
    <w:lvl w:ilvl="0" w:tplc="0419000F">
      <w:start w:val="1"/>
      <w:numFmt w:val="decimal"/>
      <w:lvlText w:val="%1."/>
      <w:lvlJc w:val="left"/>
      <w:pPr>
        <w:ind w:left="1778"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2" w15:restartNumberingAfterBreak="0">
    <w:nsid w:val="11E47B7B"/>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3" w15:restartNumberingAfterBreak="0">
    <w:nsid w:val="1B3A335F"/>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4" w15:restartNumberingAfterBreak="0">
    <w:nsid w:val="1BDD3315"/>
    <w:multiLevelType w:val="multilevel"/>
    <w:tmpl w:val="E750966A"/>
    <w:lvl w:ilvl="0">
      <w:start w:val="1"/>
      <w:numFmt w:val="decimal"/>
      <w:lvlText w:val="%1."/>
      <w:lvlJc w:val="left"/>
      <w:pPr>
        <w:ind w:left="600" w:hanging="600"/>
      </w:pPr>
    </w:lvl>
    <w:lvl w:ilvl="1">
      <w:start w:val="1"/>
      <w:numFmt w:val="decimal"/>
      <w:lvlText w:val="%1.%2."/>
      <w:lvlJc w:val="left"/>
      <w:pPr>
        <w:ind w:left="954" w:hanging="600"/>
      </w:pPr>
    </w:lvl>
    <w:lvl w:ilvl="2">
      <w:start w:val="1"/>
      <w:numFmt w:val="decimal"/>
      <w:lvlText w:val="%1.%2.%3."/>
      <w:lvlJc w:val="left"/>
      <w:pPr>
        <w:ind w:left="1428" w:hanging="720"/>
      </w:pPr>
    </w:lvl>
    <w:lvl w:ilvl="3">
      <w:start w:val="1"/>
      <w:numFmt w:val="decimal"/>
      <w:lvlText w:val="%1.%2.%3.%4."/>
      <w:lvlJc w:val="left"/>
      <w:pPr>
        <w:ind w:left="1782" w:hanging="720"/>
      </w:pPr>
    </w:lvl>
    <w:lvl w:ilvl="4">
      <w:start w:val="1"/>
      <w:numFmt w:val="decimal"/>
      <w:lvlText w:val="%1.%2.%3.%4.%5."/>
      <w:lvlJc w:val="left"/>
      <w:pPr>
        <w:ind w:left="2496" w:hanging="1080"/>
      </w:pPr>
    </w:lvl>
    <w:lvl w:ilvl="5">
      <w:start w:val="1"/>
      <w:numFmt w:val="decimal"/>
      <w:lvlText w:val="%1.%2.%3.%4.%5.%6."/>
      <w:lvlJc w:val="left"/>
      <w:pPr>
        <w:ind w:left="2850" w:hanging="1080"/>
      </w:pPr>
    </w:lvl>
    <w:lvl w:ilvl="6">
      <w:start w:val="1"/>
      <w:numFmt w:val="decimal"/>
      <w:lvlText w:val="%1.%2.%3.%4.%5.%6.%7."/>
      <w:lvlJc w:val="left"/>
      <w:pPr>
        <w:ind w:left="3564" w:hanging="1440"/>
      </w:pPr>
    </w:lvl>
    <w:lvl w:ilvl="7">
      <w:start w:val="1"/>
      <w:numFmt w:val="decimal"/>
      <w:lvlText w:val="%1.%2.%3.%4.%5.%6.%7.%8."/>
      <w:lvlJc w:val="left"/>
      <w:pPr>
        <w:ind w:left="3918" w:hanging="1440"/>
      </w:pPr>
    </w:lvl>
    <w:lvl w:ilvl="8">
      <w:start w:val="1"/>
      <w:numFmt w:val="decimal"/>
      <w:lvlText w:val="%1.%2.%3.%4.%5.%6.%7.%8.%9."/>
      <w:lvlJc w:val="left"/>
      <w:pPr>
        <w:ind w:left="4632" w:hanging="1800"/>
      </w:pPr>
    </w:lvl>
  </w:abstractNum>
  <w:abstractNum w:abstractNumId="5" w15:restartNumberingAfterBreak="0">
    <w:nsid w:val="1F8620D5"/>
    <w:multiLevelType w:val="multilevel"/>
    <w:tmpl w:val="6CACA2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6" w15:restartNumberingAfterBreak="0">
    <w:nsid w:val="23A81EC4"/>
    <w:multiLevelType w:val="multilevel"/>
    <w:tmpl w:val="4066090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7" w15:restartNumberingAfterBreak="0">
    <w:nsid w:val="255C7228"/>
    <w:multiLevelType w:val="multilevel"/>
    <w:tmpl w:val="6CACA2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8" w15:restartNumberingAfterBreak="0">
    <w:nsid w:val="2BF17DD0"/>
    <w:multiLevelType w:val="multilevel"/>
    <w:tmpl w:val="E014E43A"/>
    <w:lvl w:ilvl="0">
      <w:start w:val="1"/>
      <w:numFmt w:val="decimal"/>
      <w:lvlText w:val="%1."/>
      <w:lvlJc w:val="left"/>
      <w:pPr>
        <w:tabs>
          <w:tab w:val="left" w:pos="644"/>
        </w:tabs>
        <w:ind w:left="644" w:hanging="360"/>
      </w:pPr>
      <w:rPr>
        <w:b/>
      </w:rPr>
    </w:lvl>
    <w:lvl w:ilvl="1">
      <w:start w:val="3"/>
      <w:numFmt w:val="decimal"/>
      <w:lvlText w:val="%1.%2."/>
      <w:lvlJc w:val="left"/>
      <w:pPr>
        <w:ind w:left="1107" w:hanging="540"/>
      </w:pPr>
    </w:lvl>
    <w:lvl w:ilvl="2">
      <w:start w:val="2"/>
      <w:numFmt w:val="decimal"/>
      <w:lvlText w:val="%1.%2.%3."/>
      <w:lvlJc w:val="left"/>
      <w:pPr>
        <w:ind w:left="1570" w:hanging="720"/>
      </w:pPr>
    </w:lvl>
    <w:lvl w:ilvl="3">
      <w:start w:val="1"/>
      <w:numFmt w:val="decimal"/>
      <w:lvlText w:val="%1.%2.%3.%4."/>
      <w:lvlJc w:val="left"/>
      <w:pPr>
        <w:ind w:left="1853" w:hanging="720"/>
      </w:pPr>
    </w:lvl>
    <w:lvl w:ilvl="4">
      <w:start w:val="1"/>
      <w:numFmt w:val="decimal"/>
      <w:lvlText w:val="%1.%2.%3.%4.%5."/>
      <w:lvlJc w:val="left"/>
      <w:pPr>
        <w:ind w:left="2496" w:hanging="1080"/>
      </w:pPr>
    </w:lvl>
    <w:lvl w:ilvl="5">
      <w:start w:val="1"/>
      <w:numFmt w:val="decimal"/>
      <w:lvlText w:val="%1.%2.%3.%4.%5.%6."/>
      <w:lvlJc w:val="left"/>
      <w:pPr>
        <w:ind w:left="2779" w:hanging="1080"/>
      </w:pPr>
    </w:lvl>
    <w:lvl w:ilvl="6">
      <w:start w:val="1"/>
      <w:numFmt w:val="decimal"/>
      <w:lvlText w:val="%1.%2.%3.%4.%5.%6.%7."/>
      <w:lvlJc w:val="left"/>
      <w:pPr>
        <w:ind w:left="3422" w:hanging="1440"/>
      </w:pPr>
    </w:lvl>
    <w:lvl w:ilvl="7">
      <w:start w:val="1"/>
      <w:numFmt w:val="decimal"/>
      <w:lvlText w:val="%1.%2.%3.%4.%5.%6.%7.%8."/>
      <w:lvlJc w:val="left"/>
      <w:pPr>
        <w:ind w:left="3705" w:hanging="1440"/>
      </w:pPr>
    </w:lvl>
    <w:lvl w:ilvl="8">
      <w:start w:val="1"/>
      <w:numFmt w:val="decimal"/>
      <w:lvlText w:val="%1.%2.%3.%4.%5.%6.%7.%8.%9."/>
      <w:lvlJc w:val="left"/>
      <w:pPr>
        <w:ind w:left="4348" w:hanging="1800"/>
      </w:pPr>
    </w:lvl>
  </w:abstractNum>
  <w:abstractNum w:abstractNumId="9" w15:restartNumberingAfterBreak="0">
    <w:nsid w:val="30101BF8"/>
    <w:multiLevelType w:val="multilevel"/>
    <w:tmpl w:val="CB96D2E0"/>
    <w:lvl w:ilvl="0">
      <w:start w:val="1"/>
      <w:numFmt w:val="decimal"/>
      <w:lvlText w:val="%1."/>
      <w:lvlJc w:val="left"/>
      <w:pPr>
        <w:ind w:left="720" w:hanging="360"/>
      </w:pPr>
    </w:lvl>
    <w:lvl w:ilvl="1">
      <w:start w:val="2"/>
      <w:numFmt w:val="decimal"/>
      <w:isLgl/>
      <w:lvlText w:val="%1.%2"/>
      <w:lvlJc w:val="left"/>
      <w:pPr>
        <w:ind w:left="1003" w:hanging="540"/>
      </w:pPr>
    </w:lvl>
    <w:lvl w:ilvl="2">
      <w:start w:val="3"/>
      <w:numFmt w:val="decimal"/>
      <w:isLgl/>
      <w:lvlText w:val="%1.%2.%3"/>
      <w:lvlJc w:val="left"/>
      <w:pPr>
        <w:ind w:left="1286" w:hanging="720"/>
      </w:pPr>
    </w:lvl>
    <w:lvl w:ilvl="3">
      <w:start w:val="1"/>
      <w:numFmt w:val="decimal"/>
      <w:isLgl/>
      <w:lvlText w:val="%1.%2.%3.%4"/>
      <w:lvlJc w:val="left"/>
      <w:pPr>
        <w:ind w:left="1389" w:hanging="720"/>
      </w:pPr>
    </w:lvl>
    <w:lvl w:ilvl="4">
      <w:start w:val="1"/>
      <w:numFmt w:val="decimal"/>
      <w:isLgl/>
      <w:lvlText w:val="%1.%2.%3.%4.%5"/>
      <w:lvlJc w:val="left"/>
      <w:pPr>
        <w:ind w:left="1852" w:hanging="1080"/>
      </w:pPr>
    </w:lvl>
    <w:lvl w:ilvl="5">
      <w:start w:val="1"/>
      <w:numFmt w:val="decimal"/>
      <w:isLgl/>
      <w:lvlText w:val="%1.%2.%3.%4.%5.%6"/>
      <w:lvlJc w:val="left"/>
      <w:pPr>
        <w:ind w:left="1955" w:hanging="1080"/>
      </w:pPr>
    </w:lvl>
    <w:lvl w:ilvl="6">
      <w:start w:val="1"/>
      <w:numFmt w:val="decimal"/>
      <w:isLgl/>
      <w:lvlText w:val="%1.%2.%3.%4.%5.%6.%7"/>
      <w:lvlJc w:val="left"/>
      <w:pPr>
        <w:ind w:left="2418" w:hanging="1440"/>
      </w:pPr>
    </w:lvl>
    <w:lvl w:ilvl="7">
      <w:start w:val="1"/>
      <w:numFmt w:val="decimal"/>
      <w:isLgl/>
      <w:lvlText w:val="%1.%2.%3.%4.%5.%6.%7.%8"/>
      <w:lvlJc w:val="left"/>
      <w:pPr>
        <w:ind w:left="2521" w:hanging="1440"/>
      </w:pPr>
    </w:lvl>
    <w:lvl w:ilvl="8">
      <w:start w:val="1"/>
      <w:numFmt w:val="decimal"/>
      <w:isLgl/>
      <w:lvlText w:val="%1.%2.%3.%4.%5.%6.%7.%8.%9"/>
      <w:lvlJc w:val="left"/>
      <w:pPr>
        <w:ind w:left="2984" w:hanging="1800"/>
      </w:pPr>
    </w:lvl>
  </w:abstractNum>
  <w:abstractNum w:abstractNumId="10" w15:restartNumberingAfterBreak="0">
    <w:nsid w:val="3A8C5598"/>
    <w:multiLevelType w:val="hybridMultilevel"/>
    <w:tmpl w:val="07686FA8"/>
    <w:name w:val="WW8Num122"/>
    <w:lvl w:ilvl="0" w:tplc="1854D312">
      <w:start w:val="1"/>
      <w:numFmt w:val="decimal"/>
      <w:lvlText w:val="%1."/>
      <w:lvlJc w:val="center"/>
      <w:pPr>
        <w:tabs>
          <w:tab w:val="num" w:pos="0"/>
        </w:tabs>
      </w:pPr>
      <w:rPr>
        <w:rFonts w:cs="Times New Roman" w:hint="default"/>
        <w:color w:val="auto"/>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11" w15:restartNumberingAfterBreak="0">
    <w:nsid w:val="43222F3C"/>
    <w:multiLevelType w:val="multilevel"/>
    <w:tmpl w:val="771ABF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BDE20CA"/>
    <w:multiLevelType w:val="hybridMultilevel"/>
    <w:tmpl w:val="29749AEC"/>
    <w:lvl w:ilvl="0" w:tplc="8CA05E2E">
      <w:start w:val="1"/>
      <w:numFmt w:val="bullet"/>
      <w:lvlText w:val=""/>
      <w:lvlJc w:val="left"/>
      <w:pPr>
        <w:ind w:left="1429" w:hanging="360"/>
      </w:pPr>
      <w:rPr>
        <w:rFonts w:ascii="Symbol" w:hAnsi="Symbol" w:hint="default"/>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03066F2"/>
    <w:multiLevelType w:val="hybridMultilevel"/>
    <w:tmpl w:val="5BAA22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2923B64"/>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15" w15:restartNumberingAfterBreak="0">
    <w:nsid w:val="69203217"/>
    <w:multiLevelType w:val="multilevel"/>
    <w:tmpl w:val="D9286270"/>
    <w:lvl w:ilvl="0">
      <w:start w:val="1"/>
      <w:numFmt w:val="decimal"/>
      <w:lvlText w:val="%1.2."/>
      <w:lvlJc w:val="left"/>
      <w:pPr>
        <w:ind w:left="1429" w:hanging="360"/>
      </w:pPr>
      <w:rPr>
        <w:b/>
        <w:i w:val="0"/>
        <w:sz w:val="22"/>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6" w15:restartNumberingAfterBreak="0">
    <w:nsid w:val="6DA40EBD"/>
    <w:multiLevelType w:val="multilevel"/>
    <w:tmpl w:val="2B48BE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03E4D9E"/>
    <w:multiLevelType w:val="multilevel"/>
    <w:tmpl w:val="C3F04AE8"/>
    <w:lvl w:ilvl="0">
      <w:start w:val="3"/>
      <w:numFmt w:val="decimal"/>
      <w:lvlText w:val="%1."/>
      <w:lvlJc w:val="left"/>
      <w:pPr>
        <w:ind w:left="360" w:hanging="360"/>
      </w:pPr>
      <w:rPr>
        <w:b/>
        <w:i w:val="0"/>
        <w:sz w:val="22"/>
      </w:rPr>
    </w:lvl>
    <w:lvl w:ilvl="1">
      <w:start w:val="3"/>
      <w:numFmt w:val="decimal"/>
      <w:lvlText w:val="%2.2."/>
      <w:lvlJc w:val="left"/>
      <w:pPr>
        <w:ind w:left="1211" w:hanging="360"/>
      </w:pPr>
      <w:rPr>
        <w:b/>
        <w:i w:val="0"/>
        <w:sz w:val="22"/>
      </w:rPr>
    </w:lvl>
    <w:lvl w:ilvl="2">
      <w:start w:val="1"/>
      <w:numFmt w:val="decimal"/>
      <w:lvlText w:val="%1.%2.%3"/>
      <w:lvlJc w:val="left"/>
      <w:pPr>
        <w:ind w:left="7808" w:hanging="720"/>
      </w:pPr>
    </w:lvl>
    <w:lvl w:ilvl="3">
      <w:start w:val="1"/>
      <w:numFmt w:val="decimal"/>
      <w:lvlText w:val="%1.%2.%3.%4"/>
      <w:lvlJc w:val="left"/>
      <w:pPr>
        <w:ind w:left="11712" w:hanging="1080"/>
      </w:pPr>
    </w:lvl>
    <w:lvl w:ilvl="4">
      <w:start w:val="1"/>
      <w:numFmt w:val="decimal"/>
      <w:lvlText w:val="%1.%2.%3.%4.%5"/>
      <w:lvlJc w:val="left"/>
      <w:pPr>
        <w:ind w:left="15256" w:hanging="1080"/>
      </w:pPr>
    </w:lvl>
    <w:lvl w:ilvl="5">
      <w:start w:val="1"/>
      <w:numFmt w:val="decimal"/>
      <w:lvlText w:val="%1.%2.%3.%4.%5.%6"/>
      <w:lvlJc w:val="left"/>
      <w:pPr>
        <w:ind w:left="19160" w:hanging="1440"/>
      </w:pPr>
    </w:lvl>
    <w:lvl w:ilvl="6">
      <w:start w:val="1"/>
      <w:numFmt w:val="decimal"/>
      <w:lvlText w:val="%1.%2.%3.%4.%5.%6.%7"/>
      <w:lvlJc w:val="left"/>
      <w:pPr>
        <w:ind w:left="22704" w:hanging="1440"/>
      </w:pPr>
    </w:lvl>
    <w:lvl w:ilvl="7">
      <w:start w:val="1"/>
      <w:numFmt w:val="decimal"/>
      <w:lvlText w:val="%1.%2.%3.%4.%5.%6.%7.%8"/>
      <w:lvlJc w:val="left"/>
      <w:pPr>
        <w:ind w:left="26608" w:hanging="1800"/>
      </w:pPr>
    </w:lvl>
    <w:lvl w:ilvl="8">
      <w:start w:val="1"/>
      <w:numFmt w:val="decimal"/>
      <w:lvlText w:val="%1.%2.%3.%4.%5.%6.%7.%8.%9"/>
      <w:lvlJc w:val="left"/>
      <w:pPr>
        <w:ind w:left="30152" w:hanging="1800"/>
      </w:pPr>
    </w:lvl>
  </w:abstractNum>
  <w:abstractNum w:abstractNumId="18" w15:restartNumberingAfterBreak="0">
    <w:nsid w:val="725C73CF"/>
    <w:multiLevelType w:val="multilevel"/>
    <w:tmpl w:val="2BFE271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19" w15:restartNumberingAfterBreak="0">
    <w:nsid w:val="77802B65"/>
    <w:multiLevelType w:val="multilevel"/>
    <w:tmpl w:val="DC3C7C3E"/>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0" w15:restartNumberingAfterBreak="0">
    <w:nsid w:val="7DB315C1"/>
    <w:multiLevelType w:val="hybridMultilevel"/>
    <w:tmpl w:val="A53C5D2C"/>
    <w:lvl w:ilvl="0" w:tplc="0419000F">
      <w:start w:val="1"/>
      <w:numFmt w:val="decimal"/>
      <w:lvlText w:val="%1."/>
      <w:lvlJc w:val="left"/>
      <w:pPr>
        <w:ind w:left="786" w:hanging="360"/>
      </w:p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num w:numId="1">
    <w:abstractNumId w:val="8"/>
  </w:num>
  <w:num w:numId="2">
    <w:abstractNumId w:val="4"/>
  </w:num>
  <w:num w:numId="3">
    <w:abstractNumId w:val="15"/>
  </w:num>
  <w:num w:numId="4">
    <w:abstractNumId w:val="16"/>
  </w:num>
  <w:num w:numId="5">
    <w:abstractNumId w:val="11"/>
  </w:num>
  <w:num w:numId="6">
    <w:abstractNumId w:val="18"/>
  </w:num>
  <w:num w:numId="7">
    <w:abstractNumId w:val="6"/>
  </w:num>
  <w:num w:numId="8">
    <w:abstractNumId w:val="17"/>
  </w:num>
  <w:num w:numId="9">
    <w:abstractNumId w:val="7"/>
  </w:num>
  <w:num w:numId="10">
    <w:abstractNumId w:val="5"/>
  </w:num>
  <w:num w:numId="11">
    <w:abstractNumId w:val="12"/>
  </w:num>
  <w:num w:numId="12">
    <w:abstractNumId w:val="2"/>
  </w:num>
  <w:num w:numId="13">
    <w:abstractNumId w:val="19"/>
  </w:num>
  <w:num w:numId="14">
    <w:abstractNumId w:val="3"/>
  </w:num>
  <w:num w:numId="15">
    <w:abstractNumId w:val="9"/>
    <w:lvlOverride w:ilvl="0">
      <w:startOverride w:val="1"/>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
  </w:num>
  <w:num w:numId="20">
    <w:abstractNumId w:val="0"/>
  </w:num>
  <w:num w:numId="21">
    <w:abstractNumId w:val="1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93D"/>
    <w:rsid w:val="00264118"/>
    <w:rsid w:val="004B0D99"/>
    <w:rsid w:val="00522242"/>
    <w:rsid w:val="00576034"/>
    <w:rsid w:val="0089593D"/>
    <w:rsid w:val="00BE1B22"/>
    <w:rsid w:val="00D37B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F5270"/>
  <w15:chartTrackingRefBased/>
  <w15:docId w15:val="{0F571F55-0960-46D9-A455-E5E75467B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E1B22"/>
    <w:pPr>
      <w:spacing w:after="200" w:line="276" w:lineRule="auto"/>
    </w:pPr>
    <w:rPr>
      <w:rFonts w:ascii="Calibri" w:eastAsia="Times New Roman" w:hAnsi="Calibri" w:cs="Times New Roman"/>
      <w:color w:val="000000"/>
      <w:szCs w:val="20"/>
      <w:lang w:eastAsia="ru-RU"/>
    </w:rPr>
  </w:style>
  <w:style w:type="paragraph" w:styleId="1">
    <w:name w:val="heading 1"/>
    <w:basedOn w:val="a"/>
    <w:next w:val="a"/>
    <w:link w:val="10"/>
    <w:qFormat/>
    <w:rsid w:val="00BE1B22"/>
    <w:pPr>
      <w:keepNext/>
      <w:spacing w:before="240" w:after="120" w:line="240" w:lineRule="auto"/>
      <w:ind w:firstLine="709"/>
      <w:outlineLvl w:val="0"/>
    </w:pPr>
    <w:rPr>
      <w:rFonts w:ascii="Batang" w:hAnsi="Batang"/>
      <w:b/>
      <w:sz w:val="24"/>
    </w:rPr>
  </w:style>
  <w:style w:type="paragraph" w:styleId="2">
    <w:name w:val="heading 2"/>
    <w:basedOn w:val="a"/>
    <w:next w:val="a"/>
    <w:link w:val="20"/>
    <w:uiPriority w:val="99"/>
    <w:qFormat/>
    <w:rsid w:val="00BE1B22"/>
    <w:pPr>
      <w:keepNext/>
      <w:keepLines/>
      <w:spacing w:before="40" w:after="0"/>
      <w:outlineLvl w:val="1"/>
    </w:pPr>
    <w:rPr>
      <w:rFonts w:asciiTheme="majorHAnsi" w:hAnsiTheme="majorHAnsi"/>
      <w:color w:val="2F5496" w:themeColor="accent1" w:themeShade="BF"/>
      <w:sz w:val="26"/>
    </w:rPr>
  </w:style>
  <w:style w:type="paragraph" w:styleId="3">
    <w:name w:val="heading 3"/>
    <w:basedOn w:val="a"/>
    <w:next w:val="a"/>
    <w:link w:val="30"/>
    <w:uiPriority w:val="99"/>
    <w:qFormat/>
    <w:rsid w:val="00576034"/>
    <w:pPr>
      <w:keepNext/>
      <w:spacing w:before="240" w:after="60" w:line="240" w:lineRule="auto"/>
      <w:outlineLvl w:val="2"/>
    </w:pPr>
    <w:rPr>
      <w:rFonts w:ascii="Arial" w:hAnsi="Arial"/>
      <w:b/>
      <w:bCs/>
      <w:color w:val="auto"/>
      <w:sz w:val="26"/>
      <w:szCs w:val="26"/>
      <w:lang w:val="x-none" w:eastAsia="x-none"/>
    </w:rPr>
  </w:style>
  <w:style w:type="paragraph" w:styleId="4">
    <w:name w:val="heading 4"/>
    <w:basedOn w:val="3"/>
    <w:next w:val="a"/>
    <w:link w:val="40"/>
    <w:uiPriority w:val="99"/>
    <w:qFormat/>
    <w:rsid w:val="00576034"/>
    <w:pPr>
      <w:keepLines/>
      <w:autoSpaceDE w:val="0"/>
      <w:autoSpaceDN w:val="0"/>
      <w:adjustRightInd w:val="0"/>
      <w:spacing w:after="240" w:line="360" w:lineRule="auto"/>
      <w:jc w:val="center"/>
      <w:outlineLvl w:val="3"/>
    </w:pPr>
    <w:rPr>
      <w:rFonts w:ascii="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E1B22"/>
    <w:rPr>
      <w:rFonts w:ascii="Batang" w:eastAsia="Times New Roman" w:hAnsi="Batang" w:cs="Times New Roman"/>
      <w:b/>
      <w:color w:val="000000"/>
      <w:sz w:val="24"/>
      <w:szCs w:val="20"/>
      <w:lang w:eastAsia="ru-RU"/>
    </w:rPr>
  </w:style>
  <w:style w:type="character" w:customStyle="1" w:styleId="20">
    <w:name w:val="Заголовок 2 Знак"/>
    <w:basedOn w:val="a0"/>
    <w:link w:val="2"/>
    <w:uiPriority w:val="99"/>
    <w:rsid w:val="00BE1B22"/>
    <w:rPr>
      <w:rFonts w:asciiTheme="majorHAnsi" w:eastAsia="Times New Roman" w:hAnsiTheme="majorHAnsi" w:cs="Times New Roman"/>
      <w:color w:val="2F5496" w:themeColor="accent1" w:themeShade="BF"/>
      <w:sz w:val="26"/>
      <w:szCs w:val="20"/>
      <w:lang w:eastAsia="ru-RU"/>
    </w:rPr>
  </w:style>
  <w:style w:type="paragraph" w:styleId="a3">
    <w:name w:val="List Paragraph"/>
    <w:aliases w:val="Содержание. 2 уровень,List Paragraph"/>
    <w:basedOn w:val="a"/>
    <w:link w:val="a4"/>
    <w:uiPriority w:val="34"/>
    <w:qFormat/>
    <w:rsid w:val="00BE1B22"/>
    <w:pPr>
      <w:ind w:left="720"/>
      <w:contextualSpacing/>
    </w:pPr>
  </w:style>
  <w:style w:type="character" w:customStyle="1" w:styleId="a4">
    <w:name w:val="Абзац списка Знак"/>
    <w:aliases w:val="Содержание. 2 уровень Знак,List Paragraph Знак"/>
    <w:basedOn w:val="a0"/>
    <w:link w:val="a3"/>
    <w:uiPriority w:val="34"/>
    <w:qFormat/>
    <w:rsid w:val="00BE1B22"/>
    <w:rPr>
      <w:rFonts w:ascii="Calibri" w:eastAsia="Times New Roman" w:hAnsi="Calibri" w:cs="Times New Roman"/>
      <w:color w:val="000000"/>
      <w:szCs w:val="20"/>
      <w:lang w:eastAsia="ru-RU"/>
    </w:rPr>
  </w:style>
  <w:style w:type="paragraph" w:customStyle="1" w:styleId="11">
    <w:name w:val="Гиперссылка1"/>
    <w:basedOn w:val="a"/>
    <w:link w:val="a5"/>
    <w:rsid w:val="00BE1B22"/>
    <w:pPr>
      <w:spacing w:after="160" w:line="264" w:lineRule="auto"/>
    </w:pPr>
    <w:rPr>
      <w:rFonts w:asciiTheme="minorHAnsi" w:hAnsiTheme="minorHAnsi"/>
      <w:color w:val="0563C1" w:themeColor="hyperlink"/>
      <w:u w:val="single"/>
    </w:rPr>
  </w:style>
  <w:style w:type="character" w:styleId="a5">
    <w:name w:val="Hyperlink"/>
    <w:basedOn w:val="a0"/>
    <w:link w:val="11"/>
    <w:uiPriority w:val="99"/>
    <w:rsid w:val="00BE1B22"/>
    <w:rPr>
      <w:rFonts w:eastAsia="Times New Roman" w:cs="Times New Roman"/>
      <w:color w:val="0563C1" w:themeColor="hyperlink"/>
      <w:szCs w:val="20"/>
      <w:u w:val="single"/>
      <w:lang w:eastAsia="ru-RU"/>
    </w:rPr>
  </w:style>
  <w:style w:type="paragraph" w:customStyle="1" w:styleId="Footnote">
    <w:name w:val="Footnote"/>
    <w:basedOn w:val="a"/>
    <w:rsid w:val="00BE1B22"/>
    <w:pPr>
      <w:spacing w:after="0" w:line="240" w:lineRule="auto"/>
    </w:pPr>
    <w:rPr>
      <w:rFonts w:ascii="Times New Roman" w:hAnsi="Times New Roman"/>
      <w:sz w:val="20"/>
    </w:rPr>
  </w:style>
  <w:style w:type="paragraph" w:styleId="a6">
    <w:name w:val="header"/>
    <w:basedOn w:val="a"/>
    <w:link w:val="a7"/>
    <w:uiPriority w:val="99"/>
    <w:unhideWhenUsed/>
    <w:rsid w:val="00BE1B2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E1B22"/>
    <w:rPr>
      <w:rFonts w:ascii="Calibri" w:eastAsia="Times New Roman" w:hAnsi="Calibri" w:cs="Times New Roman"/>
      <w:color w:val="000000"/>
      <w:szCs w:val="20"/>
      <w:lang w:eastAsia="ru-RU"/>
    </w:rPr>
  </w:style>
  <w:style w:type="paragraph" w:styleId="a8">
    <w:name w:val="footer"/>
    <w:aliases w:val="Нижний колонтитул Знак Знак Знак,Нижний колонтитул1,Нижний колонтитул Знак Знак"/>
    <w:basedOn w:val="a"/>
    <w:link w:val="a9"/>
    <w:uiPriority w:val="99"/>
    <w:unhideWhenUsed/>
    <w:rsid w:val="00BE1B22"/>
    <w:pPr>
      <w:tabs>
        <w:tab w:val="center" w:pos="4677"/>
        <w:tab w:val="right" w:pos="9355"/>
      </w:tabs>
      <w:spacing w:after="0" w:line="240" w:lineRule="auto"/>
    </w:pPr>
  </w:style>
  <w:style w:type="character" w:customStyle="1" w:styleId="a9">
    <w:name w:val="Нижний колонтитул Знак"/>
    <w:aliases w:val="Нижний колонтитул Знак Знак Знак Знак,Нижний колонтитул1 Знак,Нижний колонтитул Знак Знак Знак1"/>
    <w:basedOn w:val="a0"/>
    <w:link w:val="a8"/>
    <w:uiPriority w:val="99"/>
    <w:rsid w:val="00BE1B22"/>
    <w:rPr>
      <w:rFonts w:ascii="Calibri" w:eastAsia="Times New Roman" w:hAnsi="Calibri" w:cs="Times New Roman"/>
      <w:color w:val="000000"/>
      <w:szCs w:val="20"/>
      <w:lang w:eastAsia="ru-RU"/>
    </w:rPr>
  </w:style>
  <w:style w:type="character" w:customStyle="1" w:styleId="30">
    <w:name w:val="Заголовок 3 Знак"/>
    <w:basedOn w:val="a0"/>
    <w:link w:val="3"/>
    <w:uiPriority w:val="99"/>
    <w:rsid w:val="00576034"/>
    <w:rPr>
      <w:rFonts w:ascii="Arial" w:eastAsia="Times New Roman" w:hAnsi="Arial" w:cs="Times New Roman"/>
      <w:b/>
      <w:bCs/>
      <w:sz w:val="26"/>
      <w:szCs w:val="26"/>
      <w:lang w:val="x-none" w:eastAsia="x-none"/>
    </w:rPr>
  </w:style>
  <w:style w:type="character" w:customStyle="1" w:styleId="40">
    <w:name w:val="Заголовок 4 Знак"/>
    <w:basedOn w:val="a0"/>
    <w:link w:val="4"/>
    <w:uiPriority w:val="99"/>
    <w:rsid w:val="00576034"/>
    <w:rPr>
      <w:rFonts w:ascii="Times New Roman" w:eastAsia="Times New Roman" w:hAnsi="Times New Roman" w:cs="Times New Roman"/>
      <w:b/>
      <w:bCs/>
      <w:sz w:val="24"/>
      <w:szCs w:val="24"/>
      <w:lang w:val="x-none" w:eastAsia="x-none"/>
    </w:rPr>
  </w:style>
  <w:style w:type="numbering" w:customStyle="1" w:styleId="12">
    <w:name w:val="Нет списка1"/>
    <w:next w:val="a2"/>
    <w:uiPriority w:val="99"/>
    <w:semiHidden/>
    <w:unhideWhenUsed/>
    <w:rsid w:val="00576034"/>
  </w:style>
  <w:style w:type="paragraph" w:styleId="aa">
    <w:name w:val="Body Text"/>
    <w:basedOn w:val="a"/>
    <w:link w:val="ab"/>
    <w:rsid w:val="00576034"/>
    <w:pPr>
      <w:spacing w:after="0" w:line="240" w:lineRule="auto"/>
    </w:pPr>
    <w:rPr>
      <w:rFonts w:ascii="Times New Roman" w:hAnsi="Times New Roman"/>
      <w:color w:val="auto"/>
      <w:sz w:val="24"/>
      <w:szCs w:val="24"/>
      <w:lang w:val="x-none" w:eastAsia="x-none"/>
    </w:rPr>
  </w:style>
  <w:style w:type="character" w:customStyle="1" w:styleId="ab">
    <w:name w:val="Основной текст Знак"/>
    <w:basedOn w:val="a0"/>
    <w:link w:val="aa"/>
    <w:rsid w:val="00576034"/>
    <w:rPr>
      <w:rFonts w:ascii="Times New Roman" w:eastAsia="Times New Roman" w:hAnsi="Times New Roman" w:cs="Times New Roman"/>
      <w:sz w:val="24"/>
      <w:szCs w:val="24"/>
      <w:lang w:val="x-none" w:eastAsia="x-none"/>
    </w:rPr>
  </w:style>
  <w:style w:type="paragraph" w:styleId="21">
    <w:name w:val="Body Text 2"/>
    <w:basedOn w:val="a"/>
    <w:link w:val="22"/>
    <w:rsid w:val="00576034"/>
    <w:pPr>
      <w:spacing w:after="0" w:line="240" w:lineRule="auto"/>
      <w:ind w:right="-57"/>
      <w:jc w:val="both"/>
    </w:pPr>
    <w:rPr>
      <w:rFonts w:ascii="Times New Roman" w:hAnsi="Times New Roman"/>
      <w:color w:val="auto"/>
      <w:sz w:val="24"/>
      <w:szCs w:val="24"/>
      <w:lang w:val="x-none" w:eastAsia="x-none"/>
    </w:rPr>
  </w:style>
  <w:style w:type="character" w:customStyle="1" w:styleId="22">
    <w:name w:val="Основной текст 2 Знак"/>
    <w:basedOn w:val="a0"/>
    <w:link w:val="21"/>
    <w:rsid w:val="00576034"/>
    <w:rPr>
      <w:rFonts w:ascii="Times New Roman" w:eastAsia="Times New Roman" w:hAnsi="Times New Roman" w:cs="Times New Roman"/>
      <w:sz w:val="24"/>
      <w:szCs w:val="24"/>
      <w:lang w:val="x-none" w:eastAsia="x-none"/>
    </w:rPr>
  </w:style>
  <w:style w:type="character" w:customStyle="1" w:styleId="blk">
    <w:name w:val="blk"/>
    <w:rsid w:val="00576034"/>
  </w:style>
  <w:style w:type="character" w:styleId="ac">
    <w:name w:val="page number"/>
    <w:rsid w:val="00576034"/>
    <w:rPr>
      <w:rFonts w:cs="Times New Roman"/>
    </w:rPr>
  </w:style>
  <w:style w:type="paragraph" w:styleId="ad">
    <w:name w:val="Normal (Web)"/>
    <w:basedOn w:val="a"/>
    <w:link w:val="ae"/>
    <w:uiPriority w:val="99"/>
    <w:semiHidden/>
    <w:unhideWhenUsed/>
    <w:rsid w:val="00576034"/>
    <w:rPr>
      <w:rFonts w:ascii="Times New Roman" w:hAnsi="Times New Roman"/>
      <w:sz w:val="24"/>
      <w:szCs w:val="24"/>
    </w:rPr>
  </w:style>
  <w:style w:type="paragraph" w:styleId="af">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f0"/>
    <w:uiPriority w:val="99"/>
    <w:qFormat/>
    <w:rsid w:val="00576034"/>
    <w:pPr>
      <w:spacing w:after="0" w:line="240" w:lineRule="auto"/>
    </w:pPr>
    <w:rPr>
      <w:rFonts w:ascii="Times New Roman" w:hAnsi="Times New Roman"/>
      <w:color w:val="auto"/>
      <w:sz w:val="20"/>
      <w:lang w:val="en-US" w:eastAsia="x-none"/>
    </w:rPr>
  </w:style>
  <w:style w:type="character" w:customStyle="1" w:styleId="af0">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f"/>
    <w:uiPriority w:val="99"/>
    <w:rsid w:val="00576034"/>
    <w:rPr>
      <w:rFonts w:ascii="Times New Roman" w:eastAsia="Times New Roman" w:hAnsi="Times New Roman" w:cs="Times New Roman"/>
      <w:sz w:val="20"/>
      <w:szCs w:val="20"/>
      <w:lang w:val="en-US" w:eastAsia="x-none"/>
    </w:rPr>
  </w:style>
  <w:style w:type="character" w:styleId="af1">
    <w:name w:val="footnote reference"/>
    <w:uiPriority w:val="99"/>
    <w:rsid w:val="00576034"/>
    <w:rPr>
      <w:rFonts w:cs="Times New Roman"/>
      <w:vertAlign w:val="superscript"/>
    </w:rPr>
  </w:style>
  <w:style w:type="paragraph" w:styleId="23">
    <w:name w:val="List 2"/>
    <w:basedOn w:val="a"/>
    <w:rsid w:val="00576034"/>
    <w:pPr>
      <w:spacing w:before="120" w:after="120" w:line="240" w:lineRule="auto"/>
      <w:ind w:left="720" w:hanging="360"/>
      <w:jc w:val="both"/>
    </w:pPr>
    <w:rPr>
      <w:rFonts w:ascii="Arial" w:eastAsia="Batang" w:hAnsi="Arial"/>
      <w:color w:val="auto"/>
      <w:sz w:val="20"/>
      <w:szCs w:val="24"/>
      <w:lang w:eastAsia="ko-KR"/>
    </w:rPr>
  </w:style>
  <w:style w:type="paragraph" w:styleId="13">
    <w:name w:val="toc 1"/>
    <w:basedOn w:val="a"/>
    <w:next w:val="a"/>
    <w:autoRedefine/>
    <w:uiPriority w:val="39"/>
    <w:rsid w:val="00576034"/>
    <w:pPr>
      <w:spacing w:before="240" w:after="120" w:line="240" w:lineRule="auto"/>
    </w:pPr>
    <w:rPr>
      <w:rFonts w:cs="Calibri"/>
      <w:b/>
      <w:bCs/>
      <w:color w:val="auto"/>
      <w:sz w:val="20"/>
    </w:rPr>
  </w:style>
  <w:style w:type="paragraph" w:styleId="24">
    <w:name w:val="toc 2"/>
    <w:basedOn w:val="a"/>
    <w:next w:val="a"/>
    <w:autoRedefine/>
    <w:uiPriority w:val="39"/>
    <w:rsid w:val="00576034"/>
    <w:pPr>
      <w:tabs>
        <w:tab w:val="right" w:leader="dot" w:pos="9344"/>
      </w:tabs>
      <w:spacing w:before="120" w:after="0" w:line="240" w:lineRule="auto"/>
      <w:ind w:left="240"/>
    </w:pPr>
    <w:rPr>
      <w:rFonts w:ascii="Times New Roman" w:hAnsi="Times New Roman" w:cs="Calibri"/>
      <w:i/>
      <w:iCs/>
      <w:noProof/>
      <w:color w:val="auto"/>
      <w:sz w:val="20"/>
    </w:rPr>
  </w:style>
  <w:style w:type="paragraph" w:styleId="31">
    <w:name w:val="toc 3"/>
    <w:basedOn w:val="a"/>
    <w:next w:val="a"/>
    <w:autoRedefine/>
    <w:uiPriority w:val="39"/>
    <w:rsid w:val="00576034"/>
    <w:pPr>
      <w:spacing w:after="0" w:line="240" w:lineRule="auto"/>
      <w:ind w:left="480"/>
    </w:pPr>
    <w:rPr>
      <w:rFonts w:ascii="Times New Roman" w:hAnsi="Times New Roman"/>
      <w:color w:val="auto"/>
      <w:sz w:val="28"/>
      <w:szCs w:val="28"/>
    </w:rPr>
  </w:style>
  <w:style w:type="character" w:customStyle="1" w:styleId="FootnoteTextChar">
    <w:name w:val="Footnote Text Char"/>
    <w:locked/>
    <w:rsid w:val="00576034"/>
    <w:rPr>
      <w:rFonts w:ascii="Times New Roman" w:hAnsi="Times New Roman"/>
      <w:sz w:val="20"/>
      <w:lang w:val="x-none" w:eastAsia="ru-RU"/>
    </w:rPr>
  </w:style>
  <w:style w:type="character" w:styleId="af2">
    <w:name w:val="Emphasis"/>
    <w:uiPriority w:val="99"/>
    <w:qFormat/>
    <w:rsid w:val="00576034"/>
    <w:rPr>
      <w:rFonts w:cs="Times New Roman"/>
      <w:i/>
    </w:rPr>
  </w:style>
  <w:style w:type="paragraph" w:styleId="af3">
    <w:name w:val="Balloon Text"/>
    <w:basedOn w:val="a"/>
    <w:link w:val="af4"/>
    <w:uiPriority w:val="99"/>
    <w:rsid w:val="00576034"/>
    <w:pPr>
      <w:spacing w:after="0" w:line="240" w:lineRule="auto"/>
    </w:pPr>
    <w:rPr>
      <w:rFonts w:ascii="Segoe UI" w:hAnsi="Segoe UI"/>
      <w:color w:val="auto"/>
      <w:sz w:val="18"/>
      <w:szCs w:val="18"/>
      <w:lang w:val="x-none" w:eastAsia="x-none"/>
    </w:rPr>
  </w:style>
  <w:style w:type="character" w:customStyle="1" w:styleId="af4">
    <w:name w:val="Текст выноски Знак"/>
    <w:basedOn w:val="a0"/>
    <w:link w:val="af3"/>
    <w:uiPriority w:val="99"/>
    <w:rsid w:val="00576034"/>
    <w:rPr>
      <w:rFonts w:ascii="Segoe UI" w:eastAsia="Times New Roman" w:hAnsi="Segoe UI" w:cs="Times New Roman"/>
      <w:sz w:val="18"/>
      <w:szCs w:val="18"/>
      <w:lang w:val="x-none" w:eastAsia="x-none"/>
    </w:rPr>
  </w:style>
  <w:style w:type="paragraph" w:customStyle="1" w:styleId="ConsPlusNormal">
    <w:name w:val="ConsPlusNormal"/>
    <w:rsid w:val="00576034"/>
    <w:pPr>
      <w:widowControl w:val="0"/>
      <w:autoSpaceDE w:val="0"/>
      <w:autoSpaceDN w:val="0"/>
      <w:adjustRightInd w:val="0"/>
      <w:spacing w:after="0" w:line="240" w:lineRule="auto"/>
    </w:pPr>
    <w:rPr>
      <w:rFonts w:ascii="Arial" w:eastAsia="Times New Roman" w:hAnsi="Arial" w:cs="Arial"/>
      <w:sz w:val="20"/>
      <w:szCs w:val="20"/>
      <w:lang w:eastAsia="ru-RU"/>
    </w:rPr>
  </w:style>
  <w:style w:type="character" w:customStyle="1" w:styleId="110">
    <w:name w:val="Текст примечания Знак11"/>
    <w:uiPriority w:val="99"/>
    <w:rsid w:val="00576034"/>
    <w:rPr>
      <w:rFonts w:cs="Times New Roman"/>
      <w:sz w:val="20"/>
      <w:szCs w:val="20"/>
    </w:rPr>
  </w:style>
  <w:style w:type="paragraph" w:styleId="af5">
    <w:name w:val="annotation text"/>
    <w:basedOn w:val="a"/>
    <w:link w:val="af6"/>
    <w:uiPriority w:val="99"/>
    <w:unhideWhenUsed/>
    <w:rsid w:val="00576034"/>
    <w:pPr>
      <w:spacing w:after="0" w:line="240" w:lineRule="auto"/>
    </w:pPr>
    <w:rPr>
      <w:color w:val="auto"/>
      <w:sz w:val="20"/>
      <w:lang w:val="x-none" w:eastAsia="x-none"/>
    </w:rPr>
  </w:style>
  <w:style w:type="character" w:customStyle="1" w:styleId="af6">
    <w:name w:val="Текст примечания Знак"/>
    <w:basedOn w:val="a0"/>
    <w:link w:val="af5"/>
    <w:uiPriority w:val="99"/>
    <w:rsid w:val="00576034"/>
    <w:rPr>
      <w:rFonts w:ascii="Calibri" w:eastAsia="Times New Roman" w:hAnsi="Calibri" w:cs="Times New Roman"/>
      <w:sz w:val="20"/>
      <w:szCs w:val="20"/>
      <w:lang w:val="x-none" w:eastAsia="x-none"/>
    </w:rPr>
  </w:style>
  <w:style w:type="character" w:customStyle="1" w:styleId="14">
    <w:name w:val="Текст примечания Знак1"/>
    <w:uiPriority w:val="99"/>
    <w:rsid w:val="00576034"/>
    <w:rPr>
      <w:rFonts w:cs="Times New Roman"/>
      <w:sz w:val="20"/>
      <w:szCs w:val="20"/>
    </w:rPr>
  </w:style>
  <w:style w:type="character" w:customStyle="1" w:styleId="111">
    <w:name w:val="Тема примечания Знак11"/>
    <w:uiPriority w:val="99"/>
    <w:rsid w:val="00576034"/>
    <w:rPr>
      <w:rFonts w:cs="Times New Roman"/>
      <w:b/>
      <w:bCs/>
      <w:sz w:val="20"/>
      <w:szCs w:val="20"/>
    </w:rPr>
  </w:style>
  <w:style w:type="paragraph" w:styleId="af7">
    <w:name w:val="annotation subject"/>
    <w:basedOn w:val="af5"/>
    <w:next w:val="af5"/>
    <w:link w:val="af8"/>
    <w:uiPriority w:val="99"/>
    <w:unhideWhenUsed/>
    <w:rsid w:val="00576034"/>
    <w:rPr>
      <w:rFonts w:ascii="Times New Roman" w:hAnsi="Times New Roman"/>
      <w:b/>
      <w:bCs/>
    </w:rPr>
  </w:style>
  <w:style w:type="character" w:customStyle="1" w:styleId="af8">
    <w:name w:val="Тема примечания Знак"/>
    <w:basedOn w:val="af6"/>
    <w:link w:val="af7"/>
    <w:uiPriority w:val="99"/>
    <w:rsid w:val="00576034"/>
    <w:rPr>
      <w:rFonts w:ascii="Times New Roman" w:eastAsia="Times New Roman" w:hAnsi="Times New Roman" w:cs="Times New Roman"/>
      <w:b/>
      <w:bCs/>
      <w:sz w:val="20"/>
      <w:szCs w:val="20"/>
      <w:lang w:val="x-none" w:eastAsia="x-none"/>
    </w:rPr>
  </w:style>
  <w:style w:type="character" w:customStyle="1" w:styleId="15">
    <w:name w:val="Тема примечания Знак1"/>
    <w:uiPriority w:val="99"/>
    <w:rsid w:val="00576034"/>
    <w:rPr>
      <w:rFonts w:cs="Times New Roman"/>
      <w:b/>
      <w:bCs/>
      <w:sz w:val="20"/>
      <w:szCs w:val="20"/>
    </w:rPr>
  </w:style>
  <w:style w:type="paragraph" w:styleId="25">
    <w:name w:val="Body Text Indent 2"/>
    <w:basedOn w:val="a"/>
    <w:link w:val="26"/>
    <w:rsid w:val="00576034"/>
    <w:pPr>
      <w:spacing w:after="120" w:line="480" w:lineRule="auto"/>
      <w:ind w:left="283"/>
    </w:pPr>
    <w:rPr>
      <w:rFonts w:ascii="Times New Roman" w:hAnsi="Times New Roman"/>
      <w:color w:val="auto"/>
      <w:sz w:val="24"/>
      <w:szCs w:val="24"/>
      <w:lang w:val="x-none" w:eastAsia="x-none"/>
    </w:rPr>
  </w:style>
  <w:style w:type="character" w:customStyle="1" w:styleId="26">
    <w:name w:val="Основной текст с отступом 2 Знак"/>
    <w:basedOn w:val="a0"/>
    <w:link w:val="25"/>
    <w:rsid w:val="00576034"/>
    <w:rPr>
      <w:rFonts w:ascii="Times New Roman" w:eastAsia="Times New Roman" w:hAnsi="Times New Roman" w:cs="Times New Roman"/>
      <w:sz w:val="24"/>
      <w:szCs w:val="24"/>
      <w:lang w:val="x-none" w:eastAsia="x-none"/>
    </w:rPr>
  </w:style>
  <w:style w:type="character" w:customStyle="1" w:styleId="apple-converted-space">
    <w:name w:val="apple-converted-space"/>
    <w:rsid w:val="00576034"/>
  </w:style>
  <w:style w:type="character" w:customStyle="1" w:styleId="af9">
    <w:name w:val="Цветовое выделение"/>
    <w:uiPriority w:val="99"/>
    <w:rsid w:val="00576034"/>
    <w:rPr>
      <w:b/>
      <w:color w:val="26282F"/>
    </w:rPr>
  </w:style>
  <w:style w:type="character" w:customStyle="1" w:styleId="afa">
    <w:name w:val="Гипертекстовая ссылка"/>
    <w:uiPriority w:val="99"/>
    <w:rsid w:val="00576034"/>
    <w:rPr>
      <w:b/>
      <w:color w:val="106BBE"/>
    </w:rPr>
  </w:style>
  <w:style w:type="character" w:customStyle="1" w:styleId="afb">
    <w:name w:val="Активная гипертекстовая ссылка"/>
    <w:uiPriority w:val="99"/>
    <w:rsid w:val="00576034"/>
    <w:rPr>
      <w:b/>
      <w:color w:val="106BBE"/>
      <w:u w:val="single"/>
    </w:rPr>
  </w:style>
  <w:style w:type="paragraph" w:customStyle="1" w:styleId="afc">
    <w:name w:val="Внимание"/>
    <w:basedOn w:val="a"/>
    <w:next w:val="a"/>
    <w:uiPriority w:val="99"/>
    <w:rsid w:val="00576034"/>
    <w:pPr>
      <w:widowControl w:val="0"/>
      <w:autoSpaceDE w:val="0"/>
      <w:autoSpaceDN w:val="0"/>
      <w:adjustRightInd w:val="0"/>
      <w:spacing w:before="240" w:after="240" w:line="360" w:lineRule="auto"/>
      <w:ind w:left="420" w:right="420" w:firstLine="300"/>
      <w:jc w:val="both"/>
    </w:pPr>
    <w:rPr>
      <w:rFonts w:ascii="Times New Roman" w:hAnsi="Times New Roman"/>
      <w:color w:val="auto"/>
      <w:sz w:val="24"/>
      <w:szCs w:val="24"/>
      <w:shd w:val="clear" w:color="auto" w:fill="F5F3DA"/>
    </w:rPr>
  </w:style>
  <w:style w:type="paragraph" w:customStyle="1" w:styleId="afd">
    <w:name w:val="Внимание: криминал!!"/>
    <w:basedOn w:val="afc"/>
    <w:next w:val="a"/>
    <w:uiPriority w:val="99"/>
    <w:rsid w:val="00576034"/>
  </w:style>
  <w:style w:type="paragraph" w:customStyle="1" w:styleId="afe">
    <w:name w:val="Внимание: недобросовестность!"/>
    <w:basedOn w:val="afc"/>
    <w:next w:val="a"/>
    <w:uiPriority w:val="99"/>
    <w:rsid w:val="00576034"/>
  </w:style>
  <w:style w:type="character" w:customStyle="1" w:styleId="aff">
    <w:name w:val="Выделение для Базового Поиска"/>
    <w:uiPriority w:val="99"/>
    <w:rsid w:val="00576034"/>
    <w:rPr>
      <w:b/>
      <w:color w:val="0058A9"/>
    </w:rPr>
  </w:style>
  <w:style w:type="character" w:customStyle="1" w:styleId="aff0">
    <w:name w:val="Выделение для Базового Поиска (курсив)"/>
    <w:uiPriority w:val="99"/>
    <w:rsid w:val="00576034"/>
    <w:rPr>
      <w:b/>
      <w:i/>
      <w:color w:val="0058A9"/>
    </w:rPr>
  </w:style>
  <w:style w:type="paragraph" w:customStyle="1" w:styleId="aff1">
    <w:name w:val="Дочерний элемент списка"/>
    <w:basedOn w:val="a"/>
    <w:next w:val="a"/>
    <w:uiPriority w:val="99"/>
    <w:rsid w:val="00576034"/>
    <w:pPr>
      <w:widowControl w:val="0"/>
      <w:autoSpaceDE w:val="0"/>
      <w:autoSpaceDN w:val="0"/>
      <w:adjustRightInd w:val="0"/>
      <w:spacing w:after="0" w:line="360" w:lineRule="auto"/>
      <w:jc w:val="both"/>
    </w:pPr>
    <w:rPr>
      <w:rFonts w:ascii="Times New Roman" w:hAnsi="Times New Roman"/>
      <w:color w:val="868381"/>
      <w:sz w:val="20"/>
    </w:rPr>
  </w:style>
  <w:style w:type="paragraph" w:customStyle="1" w:styleId="aff2">
    <w:name w:val="Основное меню (преемственное)"/>
    <w:basedOn w:val="a"/>
    <w:next w:val="a"/>
    <w:uiPriority w:val="99"/>
    <w:rsid w:val="00576034"/>
    <w:pPr>
      <w:widowControl w:val="0"/>
      <w:autoSpaceDE w:val="0"/>
      <w:autoSpaceDN w:val="0"/>
      <w:adjustRightInd w:val="0"/>
      <w:spacing w:after="0" w:line="360" w:lineRule="auto"/>
      <w:ind w:firstLine="720"/>
      <w:jc w:val="both"/>
    </w:pPr>
    <w:rPr>
      <w:rFonts w:ascii="Verdana" w:hAnsi="Verdana" w:cs="Verdana"/>
      <w:color w:val="auto"/>
      <w:szCs w:val="22"/>
    </w:rPr>
  </w:style>
  <w:style w:type="paragraph" w:customStyle="1" w:styleId="16">
    <w:name w:val="Заголовок1"/>
    <w:basedOn w:val="aff2"/>
    <w:next w:val="a"/>
    <w:uiPriority w:val="99"/>
    <w:rsid w:val="00576034"/>
    <w:rPr>
      <w:b/>
      <w:bCs/>
      <w:color w:val="0058A9"/>
      <w:shd w:val="clear" w:color="auto" w:fill="ECE9D8"/>
    </w:rPr>
  </w:style>
  <w:style w:type="paragraph" w:customStyle="1" w:styleId="aff3">
    <w:name w:val="Заголовок группы контролов"/>
    <w:basedOn w:val="a"/>
    <w:next w:val="a"/>
    <w:uiPriority w:val="99"/>
    <w:rsid w:val="00576034"/>
    <w:pPr>
      <w:widowControl w:val="0"/>
      <w:autoSpaceDE w:val="0"/>
      <w:autoSpaceDN w:val="0"/>
      <w:adjustRightInd w:val="0"/>
      <w:spacing w:after="0" w:line="360" w:lineRule="auto"/>
      <w:ind w:firstLine="720"/>
      <w:jc w:val="both"/>
    </w:pPr>
    <w:rPr>
      <w:rFonts w:ascii="Times New Roman" w:hAnsi="Times New Roman"/>
      <w:b/>
      <w:bCs/>
      <w:sz w:val="24"/>
      <w:szCs w:val="24"/>
    </w:rPr>
  </w:style>
  <w:style w:type="paragraph" w:customStyle="1" w:styleId="aff4">
    <w:name w:val="Заголовок для информации об изменениях"/>
    <w:basedOn w:val="1"/>
    <w:next w:val="a"/>
    <w:uiPriority w:val="99"/>
    <w:rsid w:val="00576034"/>
    <w:pPr>
      <w:keepLines/>
      <w:autoSpaceDE w:val="0"/>
      <w:autoSpaceDN w:val="0"/>
      <w:adjustRightInd w:val="0"/>
      <w:spacing w:before="0" w:after="240" w:line="360" w:lineRule="auto"/>
      <w:jc w:val="center"/>
      <w:outlineLvl w:val="9"/>
    </w:pPr>
    <w:rPr>
      <w:rFonts w:ascii="Times New Roman" w:hAnsi="Times New Roman"/>
      <w:b w:val="0"/>
      <w:color w:val="auto"/>
      <w:sz w:val="18"/>
      <w:szCs w:val="18"/>
      <w:shd w:val="clear" w:color="auto" w:fill="FFFFFF"/>
      <w:lang w:val="x-none" w:eastAsia="x-none"/>
    </w:rPr>
  </w:style>
  <w:style w:type="paragraph" w:customStyle="1" w:styleId="aff5">
    <w:name w:val="Заголовок распахивающейся части диалога"/>
    <w:basedOn w:val="a"/>
    <w:next w:val="a"/>
    <w:uiPriority w:val="99"/>
    <w:rsid w:val="00576034"/>
    <w:pPr>
      <w:widowControl w:val="0"/>
      <w:autoSpaceDE w:val="0"/>
      <w:autoSpaceDN w:val="0"/>
      <w:adjustRightInd w:val="0"/>
      <w:spacing w:after="0" w:line="360" w:lineRule="auto"/>
      <w:ind w:firstLine="720"/>
      <w:jc w:val="both"/>
    </w:pPr>
    <w:rPr>
      <w:rFonts w:ascii="Times New Roman" w:hAnsi="Times New Roman"/>
      <w:i/>
      <w:iCs/>
      <w:color w:val="000080"/>
      <w:szCs w:val="22"/>
    </w:rPr>
  </w:style>
  <w:style w:type="character" w:customStyle="1" w:styleId="aff6">
    <w:name w:val="Заголовок своего сообщения"/>
    <w:uiPriority w:val="99"/>
    <w:rsid w:val="00576034"/>
    <w:rPr>
      <w:b/>
      <w:color w:val="26282F"/>
    </w:rPr>
  </w:style>
  <w:style w:type="paragraph" w:customStyle="1" w:styleId="aff7">
    <w:name w:val="Заголовок статьи"/>
    <w:basedOn w:val="a"/>
    <w:next w:val="a"/>
    <w:uiPriority w:val="99"/>
    <w:rsid w:val="00576034"/>
    <w:pPr>
      <w:widowControl w:val="0"/>
      <w:autoSpaceDE w:val="0"/>
      <w:autoSpaceDN w:val="0"/>
      <w:adjustRightInd w:val="0"/>
      <w:spacing w:after="0" w:line="360" w:lineRule="auto"/>
      <w:ind w:left="1612" w:hanging="892"/>
      <w:jc w:val="both"/>
    </w:pPr>
    <w:rPr>
      <w:rFonts w:ascii="Times New Roman" w:hAnsi="Times New Roman"/>
      <w:color w:val="auto"/>
      <w:sz w:val="24"/>
      <w:szCs w:val="24"/>
    </w:rPr>
  </w:style>
  <w:style w:type="character" w:customStyle="1" w:styleId="aff8">
    <w:name w:val="Заголовок чужого сообщения"/>
    <w:uiPriority w:val="99"/>
    <w:rsid w:val="00576034"/>
    <w:rPr>
      <w:b/>
      <w:color w:val="FF0000"/>
    </w:rPr>
  </w:style>
  <w:style w:type="paragraph" w:customStyle="1" w:styleId="aff9">
    <w:name w:val="Заголовок ЭР (левое окно)"/>
    <w:basedOn w:val="a"/>
    <w:next w:val="a"/>
    <w:uiPriority w:val="99"/>
    <w:rsid w:val="00576034"/>
    <w:pPr>
      <w:widowControl w:val="0"/>
      <w:autoSpaceDE w:val="0"/>
      <w:autoSpaceDN w:val="0"/>
      <w:adjustRightInd w:val="0"/>
      <w:spacing w:before="300" w:after="250" w:line="360" w:lineRule="auto"/>
      <w:jc w:val="center"/>
    </w:pPr>
    <w:rPr>
      <w:rFonts w:ascii="Times New Roman" w:hAnsi="Times New Roman"/>
      <w:b/>
      <w:bCs/>
      <w:color w:val="26282F"/>
      <w:sz w:val="26"/>
      <w:szCs w:val="26"/>
    </w:rPr>
  </w:style>
  <w:style w:type="paragraph" w:customStyle="1" w:styleId="affa">
    <w:name w:val="Заголовок ЭР (правое окно)"/>
    <w:basedOn w:val="aff9"/>
    <w:next w:val="a"/>
    <w:uiPriority w:val="99"/>
    <w:rsid w:val="00576034"/>
    <w:pPr>
      <w:spacing w:after="0"/>
      <w:jc w:val="left"/>
    </w:pPr>
  </w:style>
  <w:style w:type="paragraph" w:customStyle="1" w:styleId="affb">
    <w:name w:val="Интерактивный заголовок"/>
    <w:basedOn w:val="16"/>
    <w:next w:val="a"/>
    <w:uiPriority w:val="99"/>
    <w:rsid w:val="00576034"/>
    <w:rPr>
      <w:u w:val="single"/>
    </w:rPr>
  </w:style>
  <w:style w:type="paragraph" w:customStyle="1" w:styleId="affc">
    <w:name w:val="Текст информации об изменениях"/>
    <w:basedOn w:val="a"/>
    <w:next w:val="a"/>
    <w:uiPriority w:val="99"/>
    <w:rsid w:val="00576034"/>
    <w:pPr>
      <w:widowControl w:val="0"/>
      <w:autoSpaceDE w:val="0"/>
      <w:autoSpaceDN w:val="0"/>
      <w:adjustRightInd w:val="0"/>
      <w:spacing w:after="0" w:line="360" w:lineRule="auto"/>
      <w:ind w:firstLine="720"/>
      <w:jc w:val="both"/>
    </w:pPr>
    <w:rPr>
      <w:rFonts w:ascii="Times New Roman" w:hAnsi="Times New Roman"/>
      <w:color w:val="353842"/>
      <w:sz w:val="18"/>
      <w:szCs w:val="18"/>
    </w:rPr>
  </w:style>
  <w:style w:type="paragraph" w:customStyle="1" w:styleId="affd">
    <w:name w:val="Информация об изменениях"/>
    <w:basedOn w:val="affc"/>
    <w:next w:val="a"/>
    <w:uiPriority w:val="99"/>
    <w:rsid w:val="00576034"/>
    <w:pPr>
      <w:spacing w:before="180"/>
      <w:ind w:left="360" w:right="360" w:firstLine="0"/>
    </w:pPr>
    <w:rPr>
      <w:shd w:val="clear" w:color="auto" w:fill="EAEFED"/>
    </w:rPr>
  </w:style>
  <w:style w:type="paragraph" w:customStyle="1" w:styleId="affe">
    <w:name w:val="Текст (справка)"/>
    <w:basedOn w:val="a"/>
    <w:next w:val="a"/>
    <w:uiPriority w:val="99"/>
    <w:rsid w:val="00576034"/>
    <w:pPr>
      <w:widowControl w:val="0"/>
      <w:autoSpaceDE w:val="0"/>
      <w:autoSpaceDN w:val="0"/>
      <w:adjustRightInd w:val="0"/>
      <w:spacing w:after="0" w:line="360" w:lineRule="auto"/>
      <w:ind w:left="170" w:right="170"/>
    </w:pPr>
    <w:rPr>
      <w:rFonts w:ascii="Times New Roman" w:hAnsi="Times New Roman"/>
      <w:color w:val="auto"/>
      <w:sz w:val="24"/>
      <w:szCs w:val="24"/>
    </w:rPr>
  </w:style>
  <w:style w:type="paragraph" w:customStyle="1" w:styleId="afff">
    <w:name w:val="Комментарий"/>
    <w:basedOn w:val="affe"/>
    <w:next w:val="a"/>
    <w:uiPriority w:val="99"/>
    <w:rsid w:val="00576034"/>
    <w:pPr>
      <w:spacing w:before="75"/>
      <w:ind w:right="0"/>
      <w:jc w:val="both"/>
    </w:pPr>
    <w:rPr>
      <w:color w:val="353842"/>
      <w:shd w:val="clear" w:color="auto" w:fill="F0F0F0"/>
    </w:rPr>
  </w:style>
  <w:style w:type="paragraph" w:customStyle="1" w:styleId="afff0">
    <w:name w:val="Информация об изменениях документа"/>
    <w:basedOn w:val="afff"/>
    <w:next w:val="a"/>
    <w:uiPriority w:val="99"/>
    <w:rsid w:val="00576034"/>
    <w:rPr>
      <w:i/>
      <w:iCs/>
    </w:rPr>
  </w:style>
  <w:style w:type="paragraph" w:customStyle="1" w:styleId="afff1">
    <w:name w:val="Текст (лев. подпись)"/>
    <w:basedOn w:val="a"/>
    <w:next w:val="a"/>
    <w:uiPriority w:val="99"/>
    <w:rsid w:val="00576034"/>
    <w:pPr>
      <w:widowControl w:val="0"/>
      <w:autoSpaceDE w:val="0"/>
      <w:autoSpaceDN w:val="0"/>
      <w:adjustRightInd w:val="0"/>
      <w:spacing w:after="0" w:line="360" w:lineRule="auto"/>
    </w:pPr>
    <w:rPr>
      <w:rFonts w:ascii="Times New Roman" w:hAnsi="Times New Roman"/>
      <w:color w:val="auto"/>
      <w:sz w:val="24"/>
      <w:szCs w:val="24"/>
    </w:rPr>
  </w:style>
  <w:style w:type="paragraph" w:customStyle="1" w:styleId="afff2">
    <w:name w:val="Колонтитул (левый)"/>
    <w:basedOn w:val="afff1"/>
    <w:next w:val="a"/>
    <w:uiPriority w:val="99"/>
    <w:rsid w:val="00576034"/>
    <w:rPr>
      <w:sz w:val="14"/>
      <w:szCs w:val="14"/>
    </w:rPr>
  </w:style>
  <w:style w:type="paragraph" w:customStyle="1" w:styleId="afff3">
    <w:name w:val="Текст (прав. подпись)"/>
    <w:basedOn w:val="a"/>
    <w:next w:val="a"/>
    <w:uiPriority w:val="99"/>
    <w:rsid w:val="00576034"/>
    <w:pPr>
      <w:widowControl w:val="0"/>
      <w:autoSpaceDE w:val="0"/>
      <w:autoSpaceDN w:val="0"/>
      <w:adjustRightInd w:val="0"/>
      <w:spacing w:after="0" w:line="360" w:lineRule="auto"/>
      <w:jc w:val="right"/>
    </w:pPr>
    <w:rPr>
      <w:rFonts w:ascii="Times New Roman" w:hAnsi="Times New Roman"/>
      <w:color w:val="auto"/>
      <w:sz w:val="24"/>
      <w:szCs w:val="24"/>
    </w:rPr>
  </w:style>
  <w:style w:type="paragraph" w:customStyle="1" w:styleId="afff4">
    <w:name w:val="Колонтитул (правый)"/>
    <w:basedOn w:val="afff3"/>
    <w:next w:val="a"/>
    <w:uiPriority w:val="99"/>
    <w:rsid w:val="00576034"/>
    <w:rPr>
      <w:sz w:val="14"/>
      <w:szCs w:val="14"/>
    </w:rPr>
  </w:style>
  <w:style w:type="paragraph" w:customStyle="1" w:styleId="afff5">
    <w:name w:val="Комментарий пользователя"/>
    <w:basedOn w:val="afff"/>
    <w:next w:val="a"/>
    <w:uiPriority w:val="99"/>
    <w:rsid w:val="00576034"/>
    <w:pPr>
      <w:jc w:val="left"/>
    </w:pPr>
    <w:rPr>
      <w:shd w:val="clear" w:color="auto" w:fill="FFDFE0"/>
    </w:rPr>
  </w:style>
  <w:style w:type="paragraph" w:customStyle="1" w:styleId="afff6">
    <w:name w:val="Куда обратиться?"/>
    <w:basedOn w:val="afc"/>
    <w:next w:val="a"/>
    <w:uiPriority w:val="99"/>
    <w:rsid w:val="00576034"/>
  </w:style>
  <w:style w:type="paragraph" w:customStyle="1" w:styleId="afff7">
    <w:name w:val="Моноширинный"/>
    <w:basedOn w:val="a"/>
    <w:next w:val="a"/>
    <w:uiPriority w:val="99"/>
    <w:rsid w:val="00576034"/>
    <w:pPr>
      <w:widowControl w:val="0"/>
      <w:autoSpaceDE w:val="0"/>
      <w:autoSpaceDN w:val="0"/>
      <w:adjustRightInd w:val="0"/>
      <w:spacing w:after="0" w:line="360" w:lineRule="auto"/>
    </w:pPr>
    <w:rPr>
      <w:rFonts w:ascii="Courier New" w:hAnsi="Courier New" w:cs="Courier New"/>
      <w:color w:val="auto"/>
      <w:sz w:val="24"/>
      <w:szCs w:val="24"/>
    </w:rPr>
  </w:style>
  <w:style w:type="character" w:customStyle="1" w:styleId="afff8">
    <w:name w:val="Найденные слова"/>
    <w:uiPriority w:val="99"/>
    <w:rsid w:val="00576034"/>
    <w:rPr>
      <w:b/>
      <w:color w:val="26282F"/>
      <w:shd w:val="clear" w:color="auto" w:fill="FFF580"/>
    </w:rPr>
  </w:style>
  <w:style w:type="paragraph" w:customStyle="1" w:styleId="afff9">
    <w:name w:val="Напишите нам"/>
    <w:basedOn w:val="a"/>
    <w:next w:val="a"/>
    <w:uiPriority w:val="99"/>
    <w:rsid w:val="00576034"/>
    <w:pPr>
      <w:widowControl w:val="0"/>
      <w:autoSpaceDE w:val="0"/>
      <w:autoSpaceDN w:val="0"/>
      <w:adjustRightInd w:val="0"/>
      <w:spacing w:before="90" w:after="90" w:line="360" w:lineRule="auto"/>
      <w:ind w:left="180" w:right="180"/>
      <w:jc w:val="both"/>
    </w:pPr>
    <w:rPr>
      <w:rFonts w:ascii="Times New Roman" w:hAnsi="Times New Roman"/>
      <w:color w:val="auto"/>
      <w:sz w:val="20"/>
      <w:shd w:val="clear" w:color="auto" w:fill="EFFFAD"/>
    </w:rPr>
  </w:style>
  <w:style w:type="character" w:customStyle="1" w:styleId="afffa">
    <w:name w:val="Не вступил в силу"/>
    <w:uiPriority w:val="99"/>
    <w:rsid w:val="00576034"/>
    <w:rPr>
      <w:b/>
      <w:color w:val="000000"/>
      <w:shd w:val="clear" w:color="auto" w:fill="D8EDE8"/>
    </w:rPr>
  </w:style>
  <w:style w:type="paragraph" w:customStyle="1" w:styleId="afffb">
    <w:name w:val="Необходимые документы"/>
    <w:basedOn w:val="afc"/>
    <w:next w:val="a"/>
    <w:uiPriority w:val="99"/>
    <w:rsid w:val="00576034"/>
    <w:pPr>
      <w:ind w:firstLine="118"/>
    </w:pPr>
  </w:style>
  <w:style w:type="paragraph" w:customStyle="1" w:styleId="afffc">
    <w:name w:val="Нормальный (таблица)"/>
    <w:basedOn w:val="a"/>
    <w:next w:val="a"/>
    <w:uiPriority w:val="99"/>
    <w:rsid w:val="00576034"/>
    <w:pPr>
      <w:widowControl w:val="0"/>
      <w:autoSpaceDE w:val="0"/>
      <w:autoSpaceDN w:val="0"/>
      <w:adjustRightInd w:val="0"/>
      <w:spacing w:after="0" w:line="360" w:lineRule="auto"/>
      <w:jc w:val="both"/>
    </w:pPr>
    <w:rPr>
      <w:rFonts w:ascii="Times New Roman" w:hAnsi="Times New Roman"/>
      <w:color w:val="auto"/>
      <w:sz w:val="24"/>
      <w:szCs w:val="24"/>
    </w:rPr>
  </w:style>
  <w:style w:type="paragraph" w:customStyle="1" w:styleId="afffd">
    <w:name w:val="Таблицы (моноширинный)"/>
    <w:basedOn w:val="a"/>
    <w:next w:val="a"/>
    <w:uiPriority w:val="99"/>
    <w:rsid w:val="00576034"/>
    <w:pPr>
      <w:widowControl w:val="0"/>
      <w:autoSpaceDE w:val="0"/>
      <w:autoSpaceDN w:val="0"/>
      <w:adjustRightInd w:val="0"/>
      <w:spacing w:after="0" w:line="360" w:lineRule="auto"/>
    </w:pPr>
    <w:rPr>
      <w:rFonts w:ascii="Courier New" w:hAnsi="Courier New" w:cs="Courier New"/>
      <w:color w:val="auto"/>
      <w:sz w:val="24"/>
      <w:szCs w:val="24"/>
    </w:rPr>
  </w:style>
  <w:style w:type="paragraph" w:customStyle="1" w:styleId="afffe">
    <w:name w:val="Оглавление"/>
    <w:basedOn w:val="afffd"/>
    <w:next w:val="a"/>
    <w:uiPriority w:val="99"/>
    <w:rsid w:val="00576034"/>
    <w:pPr>
      <w:ind w:left="140"/>
    </w:pPr>
  </w:style>
  <w:style w:type="character" w:customStyle="1" w:styleId="affff">
    <w:name w:val="Опечатки"/>
    <w:uiPriority w:val="99"/>
    <w:rsid w:val="00576034"/>
    <w:rPr>
      <w:color w:val="FF0000"/>
    </w:rPr>
  </w:style>
  <w:style w:type="paragraph" w:customStyle="1" w:styleId="affff0">
    <w:name w:val="Переменная часть"/>
    <w:basedOn w:val="aff2"/>
    <w:next w:val="a"/>
    <w:uiPriority w:val="99"/>
    <w:rsid w:val="00576034"/>
    <w:rPr>
      <w:sz w:val="18"/>
      <w:szCs w:val="18"/>
    </w:rPr>
  </w:style>
  <w:style w:type="paragraph" w:customStyle="1" w:styleId="affff1">
    <w:name w:val="Подвал для информации об изменениях"/>
    <w:basedOn w:val="1"/>
    <w:next w:val="a"/>
    <w:uiPriority w:val="99"/>
    <w:rsid w:val="00576034"/>
    <w:pPr>
      <w:keepLines/>
      <w:autoSpaceDE w:val="0"/>
      <w:autoSpaceDN w:val="0"/>
      <w:adjustRightInd w:val="0"/>
      <w:spacing w:before="480" w:after="240" w:line="360" w:lineRule="auto"/>
      <w:jc w:val="center"/>
      <w:outlineLvl w:val="9"/>
    </w:pPr>
    <w:rPr>
      <w:rFonts w:ascii="Times New Roman" w:hAnsi="Times New Roman"/>
      <w:b w:val="0"/>
      <w:color w:val="auto"/>
      <w:sz w:val="18"/>
      <w:szCs w:val="18"/>
      <w:lang w:val="x-none" w:eastAsia="x-none"/>
    </w:rPr>
  </w:style>
  <w:style w:type="paragraph" w:customStyle="1" w:styleId="affff2">
    <w:name w:val="Подзаголовок для информации об изменениях"/>
    <w:basedOn w:val="affc"/>
    <w:next w:val="a"/>
    <w:uiPriority w:val="99"/>
    <w:rsid w:val="00576034"/>
    <w:rPr>
      <w:b/>
      <w:bCs/>
    </w:rPr>
  </w:style>
  <w:style w:type="paragraph" w:customStyle="1" w:styleId="affff3">
    <w:name w:val="Подчёркнуный текст"/>
    <w:basedOn w:val="a"/>
    <w:next w:val="a"/>
    <w:uiPriority w:val="99"/>
    <w:rsid w:val="00576034"/>
    <w:pPr>
      <w:widowControl w:val="0"/>
      <w:pBdr>
        <w:bottom w:val="single" w:sz="4" w:space="0" w:color="auto"/>
      </w:pBdr>
      <w:autoSpaceDE w:val="0"/>
      <w:autoSpaceDN w:val="0"/>
      <w:adjustRightInd w:val="0"/>
      <w:spacing w:after="0" w:line="360" w:lineRule="auto"/>
      <w:ind w:firstLine="720"/>
      <w:jc w:val="both"/>
    </w:pPr>
    <w:rPr>
      <w:rFonts w:ascii="Times New Roman" w:hAnsi="Times New Roman"/>
      <w:color w:val="auto"/>
      <w:sz w:val="24"/>
      <w:szCs w:val="24"/>
    </w:rPr>
  </w:style>
  <w:style w:type="paragraph" w:customStyle="1" w:styleId="affff4">
    <w:name w:val="Постоянная часть"/>
    <w:basedOn w:val="aff2"/>
    <w:next w:val="a"/>
    <w:uiPriority w:val="99"/>
    <w:rsid w:val="00576034"/>
    <w:rPr>
      <w:sz w:val="20"/>
      <w:szCs w:val="20"/>
    </w:rPr>
  </w:style>
  <w:style w:type="paragraph" w:customStyle="1" w:styleId="affff5">
    <w:name w:val="Прижатый влево"/>
    <w:basedOn w:val="a"/>
    <w:next w:val="a"/>
    <w:uiPriority w:val="99"/>
    <w:rsid w:val="00576034"/>
    <w:pPr>
      <w:widowControl w:val="0"/>
      <w:autoSpaceDE w:val="0"/>
      <w:autoSpaceDN w:val="0"/>
      <w:adjustRightInd w:val="0"/>
      <w:spacing w:after="0" w:line="360" w:lineRule="auto"/>
    </w:pPr>
    <w:rPr>
      <w:rFonts w:ascii="Times New Roman" w:hAnsi="Times New Roman"/>
      <w:color w:val="auto"/>
      <w:sz w:val="24"/>
      <w:szCs w:val="24"/>
    </w:rPr>
  </w:style>
  <w:style w:type="paragraph" w:customStyle="1" w:styleId="affff6">
    <w:name w:val="Пример."/>
    <w:basedOn w:val="afc"/>
    <w:next w:val="a"/>
    <w:uiPriority w:val="99"/>
    <w:rsid w:val="00576034"/>
  </w:style>
  <w:style w:type="paragraph" w:customStyle="1" w:styleId="affff7">
    <w:name w:val="Примечание."/>
    <w:basedOn w:val="afc"/>
    <w:next w:val="a"/>
    <w:uiPriority w:val="99"/>
    <w:rsid w:val="00576034"/>
  </w:style>
  <w:style w:type="character" w:customStyle="1" w:styleId="affff8">
    <w:name w:val="Продолжение ссылки"/>
    <w:uiPriority w:val="99"/>
    <w:rsid w:val="00576034"/>
  </w:style>
  <w:style w:type="paragraph" w:customStyle="1" w:styleId="affff9">
    <w:name w:val="Словарная статья"/>
    <w:basedOn w:val="a"/>
    <w:next w:val="a"/>
    <w:uiPriority w:val="99"/>
    <w:rsid w:val="00576034"/>
    <w:pPr>
      <w:widowControl w:val="0"/>
      <w:autoSpaceDE w:val="0"/>
      <w:autoSpaceDN w:val="0"/>
      <w:adjustRightInd w:val="0"/>
      <w:spacing w:after="0" w:line="360" w:lineRule="auto"/>
      <w:ind w:right="118"/>
      <w:jc w:val="both"/>
    </w:pPr>
    <w:rPr>
      <w:rFonts w:ascii="Times New Roman" w:hAnsi="Times New Roman"/>
      <w:color w:val="auto"/>
      <w:sz w:val="24"/>
      <w:szCs w:val="24"/>
    </w:rPr>
  </w:style>
  <w:style w:type="character" w:customStyle="1" w:styleId="affffa">
    <w:name w:val="Сравнение редакций"/>
    <w:uiPriority w:val="99"/>
    <w:rsid w:val="00576034"/>
    <w:rPr>
      <w:b/>
      <w:color w:val="26282F"/>
    </w:rPr>
  </w:style>
  <w:style w:type="character" w:customStyle="1" w:styleId="affffb">
    <w:name w:val="Сравнение редакций. Добавленный фрагмент"/>
    <w:uiPriority w:val="99"/>
    <w:rsid w:val="00576034"/>
    <w:rPr>
      <w:color w:val="000000"/>
      <w:shd w:val="clear" w:color="auto" w:fill="C1D7FF"/>
    </w:rPr>
  </w:style>
  <w:style w:type="character" w:customStyle="1" w:styleId="affffc">
    <w:name w:val="Сравнение редакций. Удаленный фрагмент"/>
    <w:uiPriority w:val="99"/>
    <w:rsid w:val="00576034"/>
    <w:rPr>
      <w:color w:val="000000"/>
      <w:shd w:val="clear" w:color="auto" w:fill="C4C413"/>
    </w:rPr>
  </w:style>
  <w:style w:type="paragraph" w:customStyle="1" w:styleId="affffd">
    <w:name w:val="Ссылка на официальную публикацию"/>
    <w:basedOn w:val="a"/>
    <w:next w:val="a"/>
    <w:uiPriority w:val="99"/>
    <w:rsid w:val="00576034"/>
    <w:pPr>
      <w:widowControl w:val="0"/>
      <w:autoSpaceDE w:val="0"/>
      <w:autoSpaceDN w:val="0"/>
      <w:adjustRightInd w:val="0"/>
      <w:spacing w:after="0" w:line="360" w:lineRule="auto"/>
      <w:ind w:firstLine="720"/>
      <w:jc w:val="both"/>
    </w:pPr>
    <w:rPr>
      <w:rFonts w:ascii="Times New Roman" w:hAnsi="Times New Roman"/>
      <w:color w:val="auto"/>
      <w:sz w:val="24"/>
      <w:szCs w:val="24"/>
    </w:rPr>
  </w:style>
  <w:style w:type="character" w:customStyle="1" w:styleId="affffe">
    <w:name w:val="Ссылка на утративший силу документ"/>
    <w:uiPriority w:val="99"/>
    <w:rsid w:val="00576034"/>
    <w:rPr>
      <w:b/>
      <w:color w:val="749232"/>
    </w:rPr>
  </w:style>
  <w:style w:type="paragraph" w:customStyle="1" w:styleId="afffff">
    <w:name w:val="Текст в таблице"/>
    <w:basedOn w:val="afffc"/>
    <w:next w:val="a"/>
    <w:uiPriority w:val="99"/>
    <w:rsid w:val="00576034"/>
    <w:pPr>
      <w:ind w:firstLine="500"/>
    </w:pPr>
  </w:style>
  <w:style w:type="paragraph" w:customStyle="1" w:styleId="afffff0">
    <w:name w:val="Текст ЭР (см. также)"/>
    <w:basedOn w:val="a"/>
    <w:next w:val="a"/>
    <w:uiPriority w:val="99"/>
    <w:rsid w:val="00576034"/>
    <w:pPr>
      <w:widowControl w:val="0"/>
      <w:autoSpaceDE w:val="0"/>
      <w:autoSpaceDN w:val="0"/>
      <w:adjustRightInd w:val="0"/>
      <w:spacing w:before="200" w:after="0" w:line="360" w:lineRule="auto"/>
    </w:pPr>
    <w:rPr>
      <w:rFonts w:ascii="Times New Roman" w:hAnsi="Times New Roman"/>
      <w:color w:val="auto"/>
      <w:sz w:val="20"/>
    </w:rPr>
  </w:style>
  <w:style w:type="paragraph" w:customStyle="1" w:styleId="afffff1">
    <w:name w:val="Технический комментарий"/>
    <w:basedOn w:val="a"/>
    <w:next w:val="a"/>
    <w:uiPriority w:val="99"/>
    <w:rsid w:val="00576034"/>
    <w:pPr>
      <w:widowControl w:val="0"/>
      <w:autoSpaceDE w:val="0"/>
      <w:autoSpaceDN w:val="0"/>
      <w:adjustRightInd w:val="0"/>
      <w:spacing w:after="0" w:line="360" w:lineRule="auto"/>
    </w:pPr>
    <w:rPr>
      <w:rFonts w:ascii="Times New Roman" w:hAnsi="Times New Roman"/>
      <w:color w:val="463F31"/>
      <w:sz w:val="24"/>
      <w:szCs w:val="24"/>
      <w:shd w:val="clear" w:color="auto" w:fill="FFFFA6"/>
    </w:rPr>
  </w:style>
  <w:style w:type="character" w:customStyle="1" w:styleId="afffff2">
    <w:name w:val="Утратил силу"/>
    <w:uiPriority w:val="99"/>
    <w:rsid w:val="00576034"/>
    <w:rPr>
      <w:b/>
      <w:strike/>
      <w:color w:val="666600"/>
    </w:rPr>
  </w:style>
  <w:style w:type="paragraph" w:customStyle="1" w:styleId="afffff3">
    <w:name w:val="Формула"/>
    <w:basedOn w:val="a"/>
    <w:next w:val="a"/>
    <w:uiPriority w:val="99"/>
    <w:rsid w:val="00576034"/>
    <w:pPr>
      <w:widowControl w:val="0"/>
      <w:autoSpaceDE w:val="0"/>
      <w:autoSpaceDN w:val="0"/>
      <w:adjustRightInd w:val="0"/>
      <w:spacing w:before="240" w:after="240" w:line="360" w:lineRule="auto"/>
      <w:ind w:left="420" w:right="420" w:firstLine="300"/>
      <w:jc w:val="both"/>
    </w:pPr>
    <w:rPr>
      <w:rFonts w:ascii="Times New Roman" w:hAnsi="Times New Roman"/>
      <w:color w:val="auto"/>
      <w:sz w:val="24"/>
      <w:szCs w:val="24"/>
      <w:shd w:val="clear" w:color="auto" w:fill="F5F3DA"/>
    </w:rPr>
  </w:style>
  <w:style w:type="paragraph" w:customStyle="1" w:styleId="afffff4">
    <w:name w:val="Центрированный (таблица)"/>
    <w:basedOn w:val="afffc"/>
    <w:next w:val="a"/>
    <w:uiPriority w:val="99"/>
    <w:rsid w:val="00576034"/>
    <w:pPr>
      <w:jc w:val="center"/>
    </w:pPr>
  </w:style>
  <w:style w:type="paragraph" w:customStyle="1" w:styleId="-">
    <w:name w:val="ЭР-содержание (правое окно)"/>
    <w:basedOn w:val="a"/>
    <w:next w:val="a"/>
    <w:uiPriority w:val="99"/>
    <w:rsid w:val="00576034"/>
    <w:pPr>
      <w:widowControl w:val="0"/>
      <w:autoSpaceDE w:val="0"/>
      <w:autoSpaceDN w:val="0"/>
      <w:adjustRightInd w:val="0"/>
      <w:spacing w:before="300" w:after="0" w:line="360" w:lineRule="auto"/>
    </w:pPr>
    <w:rPr>
      <w:rFonts w:ascii="Times New Roman" w:hAnsi="Times New Roman"/>
      <w:color w:val="auto"/>
      <w:sz w:val="24"/>
      <w:szCs w:val="24"/>
    </w:rPr>
  </w:style>
  <w:style w:type="paragraph" w:customStyle="1" w:styleId="Default">
    <w:name w:val="Default"/>
    <w:rsid w:val="00576034"/>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afffff5">
    <w:name w:val="annotation reference"/>
    <w:uiPriority w:val="99"/>
    <w:unhideWhenUsed/>
    <w:rsid w:val="00576034"/>
    <w:rPr>
      <w:rFonts w:cs="Times New Roman"/>
      <w:sz w:val="16"/>
    </w:rPr>
  </w:style>
  <w:style w:type="paragraph" w:styleId="41">
    <w:name w:val="toc 4"/>
    <w:basedOn w:val="a"/>
    <w:next w:val="a"/>
    <w:autoRedefine/>
    <w:rsid w:val="00576034"/>
    <w:pPr>
      <w:spacing w:after="0" w:line="240" w:lineRule="auto"/>
      <w:ind w:left="720"/>
    </w:pPr>
    <w:rPr>
      <w:rFonts w:cs="Calibri"/>
      <w:color w:val="auto"/>
      <w:sz w:val="20"/>
    </w:rPr>
  </w:style>
  <w:style w:type="paragraph" w:styleId="5">
    <w:name w:val="toc 5"/>
    <w:basedOn w:val="a"/>
    <w:next w:val="a"/>
    <w:autoRedefine/>
    <w:rsid w:val="00576034"/>
    <w:pPr>
      <w:spacing w:after="0" w:line="240" w:lineRule="auto"/>
      <w:ind w:left="960"/>
    </w:pPr>
    <w:rPr>
      <w:rFonts w:cs="Calibri"/>
      <w:color w:val="auto"/>
      <w:sz w:val="20"/>
    </w:rPr>
  </w:style>
  <w:style w:type="paragraph" w:styleId="6">
    <w:name w:val="toc 6"/>
    <w:basedOn w:val="a"/>
    <w:next w:val="a"/>
    <w:autoRedefine/>
    <w:rsid w:val="00576034"/>
    <w:pPr>
      <w:spacing w:after="0" w:line="240" w:lineRule="auto"/>
      <w:ind w:left="1200"/>
    </w:pPr>
    <w:rPr>
      <w:rFonts w:cs="Calibri"/>
      <w:color w:val="auto"/>
      <w:sz w:val="20"/>
    </w:rPr>
  </w:style>
  <w:style w:type="paragraph" w:styleId="7">
    <w:name w:val="toc 7"/>
    <w:basedOn w:val="a"/>
    <w:next w:val="a"/>
    <w:autoRedefine/>
    <w:rsid w:val="00576034"/>
    <w:pPr>
      <w:spacing w:after="0" w:line="240" w:lineRule="auto"/>
      <w:ind w:left="1440"/>
    </w:pPr>
    <w:rPr>
      <w:rFonts w:cs="Calibri"/>
      <w:color w:val="auto"/>
      <w:sz w:val="20"/>
    </w:rPr>
  </w:style>
  <w:style w:type="paragraph" w:styleId="8">
    <w:name w:val="toc 8"/>
    <w:basedOn w:val="a"/>
    <w:next w:val="a"/>
    <w:autoRedefine/>
    <w:rsid w:val="00576034"/>
    <w:pPr>
      <w:spacing w:after="0" w:line="240" w:lineRule="auto"/>
      <w:ind w:left="1680"/>
    </w:pPr>
    <w:rPr>
      <w:rFonts w:cs="Calibri"/>
      <w:color w:val="auto"/>
      <w:sz w:val="20"/>
    </w:rPr>
  </w:style>
  <w:style w:type="paragraph" w:styleId="9">
    <w:name w:val="toc 9"/>
    <w:basedOn w:val="a"/>
    <w:next w:val="a"/>
    <w:autoRedefine/>
    <w:rsid w:val="00576034"/>
    <w:pPr>
      <w:spacing w:after="0" w:line="240" w:lineRule="auto"/>
      <w:ind w:left="1920"/>
    </w:pPr>
    <w:rPr>
      <w:rFonts w:cs="Calibri"/>
      <w:color w:val="auto"/>
      <w:sz w:val="20"/>
    </w:rPr>
  </w:style>
  <w:style w:type="paragraph" w:customStyle="1" w:styleId="s1">
    <w:name w:val="s_1"/>
    <w:basedOn w:val="a"/>
    <w:rsid w:val="00576034"/>
    <w:pPr>
      <w:spacing w:before="100" w:beforeAutospacing="1" w:after="100" w:afterAutospacing="1" w:line="240" w:lineRule="auto"/>
    </w:pPr>
    <w:rPr>
      <w:rFonts w:ascii="Times New Roman" w:hAnsi="Times New Roman"/>
      <w:color w:val="auto"/>
      <w:sz w:val="24"/>
      <w:szCs w:val="24"/>
    </w:rPr>
  </w:style>
  <w:style w:type="table" w:styleId="afffff6">
    <w:name w:val="Table Grid"/>
    <w:basedOn w:val="a1"/>
    <w:uiPriority w:val="39"/>
    <w:rsid w:val="00576034"/>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7">
    <w:name w:val="endnote text"/>
    <w:basedOn w:val="a"/>
    <w:link w:val="afffff8"/>
    <w:uiPriority w:val="99"/>
    <w:semiHidden/>
    <w:unhideWhenUsed/>
    <w:rsid w:val="00576034"/>
    <w:pPr>
      <w:spacing w:after="0" w:line="240" w:lineRule="auto"/>
    </w:pPr>
    <w:rPr>
      <w:color w:val="auto"/>
      <w:sz w:val="20"/>
      <w:lang w:val="x-none" w:eastAsia="x-none"/>
    </w:rPr>
  </w:style>
  <w:style w:type="character" w:customStyle="1" w:styleId="afffff8">
    <w:name w:val="Текст концевой сноски Знак"/>
    <w:basedOn w:val="a0"/>
    <w:link w:val="afffff7"/>
    <w:uiPriority w:val="99"/>
    <w:semiHidden/>
    <w:rsid w:val="00576034"/>
    <w:rPr>
      <w:rFonts w:ascii="Calibri" w:eastAsia="Times New Roman" w:hAnsi="Calibri" w:cs="Times New Roman"/>
      <w:sz w:val="20"/>
      <w:szCs w:val="20"/>
      <w:lang w:val="x-none" w:eastAsia="x-none"/>
    </w:rPr>
  </w:style>
  <w:style w:type="character" w:styleId="afffff9">
    <w:name w:val="endnote reference"/>
    <w:uiPriority w:val="99"/>
    <w:semiHidden/>
    <w:unhideWhenUsed/>
    <w:rsid w:val="00576034"/>
    <w:rPr>
      <w:rFonts w:cs="Times New Roman"/>
      <w:vertAlign w:val="superscript"/>
    </w:rPr>
  </w:style>
  <w:style w:type="character" w:customStyle="1" w:styleId="ae">
    <w:name w:val="Обычный (веб) Знак"/>
    <w:link w:val="ad"/>
    <w:uiPriority w:val="99"/>
    <w:locked/>
    <w:rsid w:val="00576034"/>
    <w:rPr>
      <w:rFonts w:ascii="Times New Roman" w:hAnsi="Times New Roman"/>
      <w:sz w:val="24"/>
      <w:szCs w:val="24"/>
      <w:lang w:val="en-US" w:eastAsia="nl-NL"/>
    </w:rPr>
  </w:style>
  <w:style w:type="character" w:styleId="afffffa">
    <w:name w:val="Strong"/>
    <w:uiPriority w:val="22"/>
    <w:qFormat/>
    <w:rsid w:val="00576034"/>
    <w:rPr>
      <w:b/>
      <w:bCs/>
    </w:rPr>
  </w:style>
  <w:style w:type="table" w:customStyle="1" w:styleId="TableNormal">
    <w:name w:val="Table Normal"/>
    <w:uiPriority w:val="2"/>
    <w:semiHidden/>
    <w:unhideWhenUsed/>
    <w:qFormat/>
    <w:rsid w:val="00576034"/>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576034"/>
    <w:pPr>
      <w:widowControl w:val="0"/>
      <w:autoSpaceDE w:val="0"/>
      <w:autoSpaceDN w:val="0"/>
      <w:spacing w:after="0" w:line="240" w:lineRule="auto"/>
      <w:ind w:left="9"/>
    </w:pPr>
    <w:rPr>
      <w:rFonts w:ascii="Times New Roman" w:hAnsi="Times New Roman"/>
      <w:color w:val="auto"/>
      <w:szCs w:val="22"/>
      <w:lang w:eastAsia="en-US"/>
    </w:rPr>
  </w:style>
  <w:style w:type="character" w:styleId="afffffb">
    <w:name w:val="FollowedHyperlink"/>
    <w:uiPriority w:val="99"/>
    <w:unhideWhenUsed/>
    <w:rsid w:val="00576034"/>
    <w:rPr>
      <w:color w:val="0000FF"/>
      <w:u w:val="single"/>
    </w:rPr>
  </w:style>
  <w:style w:type="character" w:styleId="afffffc">
    <w:name w:val="Subtle Emphasis"/>
    <w:uiPriority w:val="19"/>
    <w:qFormat/>
    <w:rsid w:val="00576034"/>
    <w:rPr>
      <w:i/>
      <w:iCs/>
      <w:color w:val="404040"/>
    </w:rPr>
  </w:style>
  <w:style w:type="paragraph" w:styleId="afffffd">
    <w:name w:val="Subtitle"/>
    <w:basedOn w:val="a"/>
    <w:next w:val="a"/>
    <w:link w:val="afffffe"/>
    <w:uiPriority w:val="11"/>
    <w:qFormat/>
    <w:rsid w:val="00576034"/>
    <w:pPr>
      <w:spacing w:after="60"/>
      <w:jc w:val="center"/>
      <w:outlineLvl w:val="1"/>
    </w:pPr>
    <w:rPr>
      <w:rFonts w:ascii="Calibri Light" w:hAnsi="Calibri Light"/>
      <w:color w:val="auto"/>
      <w:sz w:val="24"/>
      <w:szCs w:val="24"/>
      <w:lang w:val="x-none" w:eastAsia="x-none"/>
    </w:rPr>
  </w:style>
  <w:style w:type="character" w:customStyle="1" w:styleId="afffffe">
    <w:name w:val="Подзаголовок Знак"/>
    <w:basedOn w:val="a0"/>
    <w:link w:val="afffffd"/>
    <w:uiPriority w:val="11"/>
    <w:rsid w:val="00576034"/>
    <w:rPr>
      <w:rFonts w:ascii="Calibri Light" w:eastAsia="Times New Roman" w:hAnsi="Calibri Light" w:cs="Times New Roman"/>
      <w:sz w:val="24"/>
      <w:szCs w:val="24"/>
      <w:lang w:val="x-none" w:eastAsia="x-none"/>
    </w:rPr>
  </w:style>
  <w:style w:type="paragraph" w:styleId="affffff">
    <w:name w:val="TOC Heading"/>
    <w:basedOn w:val="1"/>
    <w:next w:val="a"/>
    <w:uiPriority w:val="39"/>
    <w:unhideWhenUsed/>
    <w:qFormat/>
    <w:rsid w:val="00576034"/>
    <w:pPr>
      <w:keepLines/>
      <w:spacing w:after="0" w:line="259" w:lineRule="auto"/>
      <w:outlineLvl w:val="9"/>
    </w:pPr>
    <w:rPr>
      <w:rFonts w:ascii="Calibri Light" w:hAnsi="Calibri Light"/>
      <w:b w:val="0"/>
      <w:color w:val="2F5496"/>
      <w:szCs w:val="24"/>
    </w:rPr>
  </w:style>
  <w:style w:type="table" w:styleId="32">
    <w:name w:val="Plain Table 3"/>
    <w:basedOn w:val="a1"/>
    <w:uiPriority w:val="43"/>
    <w:rsid w:val="00576034"/>
    <w:pPr>
      <w:spacing w:after="0" w:line="240" w:lineRule="auto"/>
    </w:pPr>
    <w:rPr>
      <w:rFonts w:ascii="Calibri" w:eastAsia="Times New Roman" w:hAnsi="Calibri" w:cs="Times New Roman"/>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styleId="affffff0">
    <w:name w:val="Unresolved Mention"/>
    <w:uiPriority w:val="99"/>
    <w:semiHidden/>
    <w:unhideWhenUsed/>
    <w:rsid w:val="00576034"/>
    <w:rPr>
      <w:color w:val="605E5C"/>
      <w:shd w:val="clear" w:color="auto" w:fill="E1DFDD"/>
    </w:rPr>
  </w:style>
  <w:style w:type="paragraph" w:styleId="affffff1">
    <w:name w:val="Title"/>
    <w:basedOn w:val="a"/>
    <w:next w:val="a"/>
    <w:link w:val="affffff2"/>
    <w:uiPriority w:val="10"/>
    <w:qFormat/>
    <w:rsid w:val="00576034"/>
    <w:pPr>
      <w:spacing w:after="120"/>
      <w:ind w:firstLine="709"/>
      <w:outlineLvl w:val="0"/>
    </w:pPr>
    <w:rPr>
      <w:rFonts w:ascii="Times New Roman" w:hAnsi="Times New Roman"/>
      <w:color w:val="auto"/>
      <w:kern w:val="28"/>
      <w:sz w:val="24"/>
      <w:szCs w:val="24"/>
      <w:lang w:val="x-none" w:eastAsia="x-none"/>
    </w:rPr>
  </w:style>
  <w:style w:type="character" w:customStyle="1" w:styleId="affffff2">
    <w:name w:val="Заголовок Знак"/>
    <w:basedOn w:val="a0"/>
    <w:link w:val="affffff1"/>
    <w:uiPriority w:val="10"/>
    <w:rsid w:val="00576034"/>
    <w:rPr>
      <w:rFonts w:ascii="Times New Roman" w:eastAsia="Times New Roman" w:hAnsi="Times New Roman" w:cs="Times New Roman"/>
      <w:kern w:val="28"/>
      <w:sz w:val="24"/>
      <w:szCs w:val="24"/>
      <w:lang w:val="x-none" w:eastAsia="x-none"/>
    </w:rPr>
  </w:style>
  <w:style w:type="table" w:customStyle="1" w:styleId="17">
    <w:name w:val="Сетка таблицы1"/>
    <w:basedOn w:val="a1"/>
    <w:next w:val="afffff6"/>
    <w:uiPriority w:val="59"/>
    <w:rsid w:val="0057603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1"/>
    <w:next w:val="afffff6"/>
    <w:uiPriority w:val="39"/>
    <w:rsid w:val="0057603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0">
    <w:name w:val="таблСлева12"/>
    <w:basedOn w:val="a"/>
    <w:uiPriority w:val="3"/>
    <w:qFormat/>
    <w:rsid w:val="00576034"/>
    <w:pPr>
      <w:snapToGrid w:val="0"/>
      <w:spacing w:after="0" w:line="240" w:lineRule="auto"/>
    </w:pPr>
    <w:rPr>
      <w:rFonts w:ascii="Times New Roman" w:hAnsi="Times New Roman"/>
      <w:iCs/>
      <w:color w:val="auto"/>
      <w:sz w:val="24"/>
      <w:szCs w:val="28"/>
    </w:rPr>
  </w:style>
  <w:style w:type="table" w:customStyle="1" w:styleId="112">
    <w:name w:val="Сетка таблицы11"/>
    <w:basedOn w:val="a1"/>
    <w:next w:val="afffff6"/>
    <w:uiPriority w:val="59"/>
    <w:rsid w:val="0057603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3">
    <w:name w:val="Revision"/>
    <w:hidden/>
    <w:uiPriority w:val="99"/>
    <w:semiHidden/>
    <w:rsid w:val="00576034"/>
    <w:pPr>
      <w:spacing w:after="0" w:line="240" w:lineRule="auto"/>
    </w:pPr>
    <w:rPr>
      <w:rFonts w:ascii="Calibri" w:eastAsia="Times New Roman" w:hAnsi="Calibri" w:cs="Times New Roman"/>
      <w:lang w:eastAsia="ru-RU"/>
    </w:rPr>
  </w:style>
  <w:style w:type="paragraph" w:customStyle="1" w:styleId="28">
    <w:name w:val="Абзац списка2"/>
    <w:basedOn w:val="a"/>
    <w:rsid w:val="00576034"/>
    <w:pPr>
      <w:suppressAutoHyphens/>
      <w:spacing w:after="0"/>
      <w:ind w:left="720" w:firstLine="709"/>
      <w:contextualSpacing/>
    </w:pPr>
    <w:rPr>
      <w:rFonts w:ascii="Times New Roman" w:eastAsia="SimSun" w:hAnsi="Times New Roman" w:cs="Calibri"/>
      <w:color w:val="auto"/>
      <w:kern w:val="2"/>
      <w:sz w:val="24"/>
      <w:szCs w:val="22"/>
      <w:lang w:eastAsia="en-US"/>
    </w:rPr>
  </w:style>
  <w:style w:type="paragraph" w:customStyle="1" w:styleId="c1">
    <w:name w:val="c1"/>
    <w:basedOn w:val="a"/>
    <w:rsid w:val="00576034"/>
    <w:pPr>
      <w:spacing w:before="100" w:beforeAutospacing="1" w:after="100" w:afterAutospacing="1" w:line="240" w:lineRule="auto"/>
    </w:pPr>
    <w:rPr>
      <w:rFonts w:ascii="Times New Roman" w:hAnsi="Times New Roman"/>
      <w:color w:val="auto"/>
      <w:sz w:val="24"/>
      <w:szCs w:val="24"/>
    </w:rPr>
  </w:style>
  <w:style w:type="paragraph" w:customStyle="1" w:styleId="Style1">
    <w:name w:val="Style1"/>
    <w:basedOn w:val="a"/>
    <w:rsid w:val="00576034"/>
    <w:pPr>
      <w:widowControl w:val="0"/>
      <w:autoSpaceDE w:val="0"/>
      <w:autoSpaceDN w:val="0"/>
      <w:adjustRightInd w:val="0"/>
      <w:spacing w:after="0" w:line="322" w:lineRule="exact"/>
      <w:jc w:val="center"/>
    </w:pPr>
    <w:rPr>
      <w:rFonts w:ascii="Times New Roman" w:hAnsi="Times New Roman"/>
      <w:color w:val="auto"/>
      <w:sz w:val="24"/>
      <w:szCs w:val="24"/>
    </w:rPr>
  </w:style>
  <w:style w:type="character" w:customStyle="1" w:styleId="FontStyle14">
    <w:name w:val="Font Style14"/>
    <w:uiPriority w:val="99"/>
    <w:rsid w:val="00576034"/>
    <w:rPr>
      <w:rFonts w:ascii="Times New Roman" w:hAnsi="Times New Roman" w:cs="Times New Roman"/>
      <w:sz w:val="26"/>
      <w:szCs w:val="26"/>
    </w:rPr>
  </w:style>
  <w:style w:type="numbering" w:customStyle="1" w:styleId="29">
    <w:name w:val="Нет списка2"/>
    <w:next w:val="a2"/>
    <w:uiPriority w:val="99"/>
    <w:semiHidden/>
    <w:unhideWhenUsed/>
    <w:rsid w:val="00576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anbook.com/book/303443" TargetMode="Externa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60</Pages>
  <Words>15043</Words>
  <Characters>85747</Characters>
  <Application>Microsoft Office Word</Application>
  <DocSecurity>0</DocSecurity>
  <Lines>714</Lines>
  <Paragraphs>201</Paragraphs>
  <ScaleCrop>false</ScaleCrop>
  <Company/>
  <LinksUpToDate>false</LinksUpToDate>
  <CharactersWithSpaces>100589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Павлова Елена Владимировна</dc:creator>
  <cp:keywords/>
  <dc:description/>
  <cp:lastModifiedBy>Павлова Елена Владимировна</cp:lastModifiedBy>
  <cp:revision>6</cp:revision>
  <dcterms:created xsi:type="dcterms:W3CDTF">2023-10-17T03:33:00Z</dcterms:created>
  <dcterms:modified xsi:type="dcterms:W3CDTF">2023-11-08T04:11:00Z</dcterms:modified>
</cp:coreProperties>
</file>