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BF5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05428C7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6513D61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450861C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6D9B148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71709DE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086736D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7AAF69F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Forma de selecionar uma amostra de uma população para que cada tipo possível da amostra tenha a mesma chance de ser escolhido.</w:t>
      </w:r>
    </w:p>
    <w:p w14:paraId="3680E16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0953060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511A1DF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1FB8EA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5A9B756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18F4C69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focar o público-alvo em um aspecto específico dos dados, em uma visualização.</w:t>
      </w:r>
    </w:p>
    <w:p w14:paraId="0174641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 para separar os valores.</w:t>
      </w:r>
    </w:p>
    <w:p w14:paraId="6930347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7958E9C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630E7AD2" w14:textId="77777777" w:rsidR="003C7B5D" w:rsidRDefault="003C7B5D" w:rsidP="003C7B5D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decisão:</w:t>
      </w:r>
      <w:r>
        <w:rPr>
          <w:color w:val="434343"/>
          <w:lang w:bidi="pt-PT"/>
        </w:rPr>
        <w:t xml:space="preserve"> Ferramenta que ajuda os analistas a tomar decisões sobre pontos críticos de uma visualização.</w:t>
      </w:r>
    </w:p>
    <w:p w14:paraId="3D8AB53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0D56BA2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Atributo:</w:t>
      </w:r>
      <w:r>
        <w:rPr>
          <w:color w:val="434343"/>
          <w:lang w:bidi="pt-PT"/>
        </w:rPr>
        <w:t xml:space="preserve"> Característica ou qualidade dos dados, usada para rotular uma coluna em uma tabela.</w:t>
      </w:r>
    </w:p>
    <w:p w14:paraId="533116D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Os elementos de uma visualização de dados que um público-alvo reconhece automaticamente sem esforço consciente.</w:t>
      </w:r>
    </w:p>
    <w:p w14:paraId="1D46A67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3A6D64C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intervalo, que atende a uma condição especificada. </w:t>
      </w:r>
    </w:p>
    <w:p w14:paraId="11BFBA3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035802B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626BD59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5DED7F1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7B312D2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289F34C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7EB85B8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019C54D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656E725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5924ADE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6F311EE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4A7AB05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5FCD187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CASE: </w:t>
      </w:r>
      <w:r>
        <w:rPr>
          <w:color w:val="434343"/>
          <w:lang w:bidi="pt-PT"/>
        </w:rPr>
        <w:t>Instrução de SQL que retorna registros que atendem condições, ao incluir-se uma instrução if/then em uma consulta.</w:t>
      </w:r>
    </w:p>
    <w:p w14:paraId="5A311D1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determinado tipo em outro</w:t>
      </w:r>
    </w:p>
    <w:p w14:paraId="2935151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74767C6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em uma relação causa-efeito.</w:t>
      </w:r>
    </w:p>
    <w:p w14:paraId="00904B7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3AAC2DC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7A644C4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74CF658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53770A8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18DB4A6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2FC1890A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2EB30CA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25F8B86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51C75CE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6843CBB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0BEAA4A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e, então, mostrar essas partes juntas como um todo. </w:t>
      </w:r>
    </w:p>
    <w:p w14:paraId="43BBD34B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17A5AD4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49F640A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SQL que adiciona strings para criar novas strings de texto que podem ser usadas como chaves exclusivas.</w:t>
      </w:r>
    </w:p>
    <w:p w14:paraId="071A62A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1A46F49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2F22E60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usados, antes de concordar em fornecê-los.</w:t>
      </w:r>
    </w:p>
    <w:p w14:paraId="68DE8C5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Consistência:</w:t>
      </w:r>
      <w:r>
        <w:rPr>
          <w:color w:val="434343"/>
          <w:lang w:bidi="pt-PT"/>
        </w:rPr>
        <w:t xml:space="preserve"> Grau em que os dados são repetíveis de diferentes pontos de entrada ou coleta.</w:t>
      </w:r>
    </w:p>
    <w:p w14:paraId="3CBA55CC" w14:textId="77777777" w:rsidR="003C7B5D" w:rsidRDefault="003C7B5D" w:rsidP="003C7B5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que contém uma subconsulta. </w:t>
      </w:r>
    </w:p>
    <w:p w14:paraId="537A406F" w14:textId="77777777" w:rsidR="003C7B5D" w:rsidRDefault="003C7B5D" w:rsidP="003C7B5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SQL.</w:t>
      </w:r>
    </w:p>
    <w:p w14:paraId="1406CD8D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64084AE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D2F427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0916677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3B8C009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SQL que altera a unidade de medida de um valor nos dados.</w:t>
      </w:r>
    </w:p>
    <w:p w14:paraId="04FFA23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5DFDAC2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Medida do grau em que duas variáveis mudam em relação uma à outra.</w:t>
      </w:r>
    </w:p>
    <w:p w14:paraId="67C3490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do SQL que retorna somente os valores distintos de determinado intervalo.</w:t>
      </w:r>
    </w:p>
    <w:p w14:paraId="49D4CBE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 e que atendem a critérios especificados.</w:t>
      </w:r>
    </w:p>
    <w:p w14:paraId="03A0737C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total de valores em um intervalo específico.</w:t>
      </w:r>
    </w:p>
    <w:p w14:paraId="3D7AFF7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32A8350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7A07267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7F5C2DD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0E56DC4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354D8DE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7B497EE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4D974A2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40047DFA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0761C86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automaticamente. </w:t>
      </w:r>
    </w:p>
    <w:p w14:paraId="4D52A097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75E7940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50269BD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sofrem alterações após o registro.</w:t>
      </w:r>
    </w:p>
    <w:p w14:paraId="74359C6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47BF4EE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1142C21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nos quais estão faltando campos importantes.</w:t>
      </w:r>
    </w:p>
    <w:p w14:paraId="491BF15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005CD4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 mas imprecisos.</w:t>
      </w:r>
    </w:p>
    <w:p w14:paraId="099FF0C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57E41A8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64DA243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1FABA81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175C8C5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547FD2F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46CD623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503E987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0C6B48E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0AD8603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29F014D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7A5B72E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21543E7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37EC612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0258B2F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1FD5BF3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6615578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5BCBCFE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34F2AB8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Modo em que a informação é organizada.</w:t>
      </w:r>
    </w:p>
    <w:p w14:paraId="5CAC1EA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5220019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30EA0EC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1E455A4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65A5574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1311C71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2C105D3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AD5750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39F76A2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discreta.</w:t>
      </w:r>
    </w:p>
    <w:p w14:paraId="63B0477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7CB360C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0894680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Ênfase: </w:t>
      </w:r>
      <w:r>
        <w:rPr>
          <w:color w:val="434343"/>
          <w:lang w:bidi="pt-PT"/>
        </w:rPr>
        <w:t>Princípio do design de arranjar os elementos visuais para focar a atenção do público-alvo nas informações importantes em uma visualização de dados.</w:t>
      </w:r>
    </w:p>
    <w:p w14:paraId="4067446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dados.</w:t>
      </w:r>
    </w:p>
    <w:p w14:paraId="54B92E2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5F2BF06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33B334C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para criar apelo estético e clareza em uma visualização de dados, distribuindo uniformemente os elementos visuais.</w:t>
      </w:r>
    </w:p>
    <w:p w14:paraId="7CFD86F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252ED007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0FEF556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Maneira de descrever de que forma algo, como os dados, é organizado.</w:t>
      </w:r>
    </w:p>
    <w:p w14:paraId="6BAC982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5756D9E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39F3425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4446183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501BF0C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5AF1440E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74CCC2A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E5433E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2F58A18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7638915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732C179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D91A7D6" w14:textId="77777777" w:rsidR="003C7B5D" w:rsidRDefault="003C7B5D" w:rsidP="003C7B5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apelo estético.</w:t>
      </w:r>
    </w:p>
    <w:p w14:paraId="57E0AE8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em que as células aparecem, quando os valores atendem a condições específicas.</w:t>
      </w:r>
    </w:p>
    <w:p w14:paraId="61957A7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3E8905B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Imagem eletrônica ou computadorizada geralmente em formato BMP ou JPG.</w:t>
      </w:r>
    </w:p>
    <w:p w14:paraId="29AE3F4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dados.</w:t>
      </w:r>
    </w:p>
    <w:p w14:paraId="1CBEB7A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matemática:</w:t>
      </w:r>
      <w:r>
        <w:rPr>
          <w:color w:val="434343"/>
          <w:lang w:bidi="pt-PT"/>
        </w:rPr>
        <w:t xml:space="preserve"> Função usada como parte de uma fórmula matemática.</w:t>
      </w:r>
    </w:p>
    <w:p w14:paraId="5B97426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54DA412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</w:t>
      </w:r>
    </w:p>
    <w:p w14:paraId="54016A2D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55531C5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073D15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highlight w:val="white"/>
          <w:lang w:bidi="pt-PT"/>
        </w:rPr>
        <w:t>Localização geográfica de uma pessoa ou de um dispositivo, por meio da informação digital.</w:t>
      </w:r>
    </w:p>
    <w:p w14:paraId="26338B6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2277549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bolha concentrado: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56F4255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6F48DB8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5919FBD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Gráfico de bolha: </w:t>
      </w:r>
      <w:r>
        <w:rPr>
          <w:color w:val="434343"/>
          <w:lang w:bidi="pt-PT"/>
        </w:rPr>
        <w:t xml:space="preserve">Visualização de dados que mostra pontos isolados dos dados como bolhas, comparando valores numéricos pelo seu tamanho relativo. </w:t>
      </w:r>
    </w:p>
    <w:p w14:paraId="54DE68D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coluna:</w:t>
      </w:r>
      <w:r>
        <w:rPr>
          <w:color w:val="434343"/>
          <w:lang w:bidi="pt-PT"/>
        </w:rPr>
        <w:t xml:space="preserve"> Visualização de dados que usa pontos de dados individuais de uma variável dinâmica, representados como colunas verticais.</w:t>
      </w:r>
    </w:p>
    <w:p w14:paraId="73694A8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295E483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conecte. </w:t>
      </w:r>
    </w:p>
    <w:p w14:paraId="210507A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59024DF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487578C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Gráfico de marcador:</w:t>
      </w:r>
      <w:r>
        <w:rPr>
          <w:color w:val="434343"/>
          <w:lang w:bidi="pt-PT"/>
        </w:rPr>
        <w:t xml:space="preserve"> Visualização de dados que mostra os dados como um gráfico de barras horizontais movendo-se até um valor desejado. </w:t>
      </w:r>
    </w:p>
    <w:p w14:paraId="5DA692A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5A53F06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613A3E9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Gráfico de rosca:</w:t>
      </w:r>
      <w:r>
        <w:rPr>
          <w:color w:val="434343"/>
          <w:lang w:bidi="pt-PT"/>
        </w:rPr>
        <w:t xml:space="preserve"> Visualização de dados em que os seguimentos de um anel representam os valores dos dados somados a um todo.</w:t>
      </w:r>
    </w:p>
    <w:p w14:paraId="127FEFEA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51239B4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5E09DB1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3B2821A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0DA00B5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4FE0C6C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7D35970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0BEFDB3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0BBA51A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05DB711A" w14:textId="77777777" w:rsidR="003C7B5D" w:rsidRDefault="003C7B5D" w:rsidP="003C7B5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4E8EA87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51E1DC0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60C21F7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123D801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5C6852E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Integridade:</w:t>
      </w:r>
      <w:r>
        <w:rPr>
          <w:color w:val="434343"/>
          <w:lang w:bidi="pt-PT"/>
        </w:rPr>
        <w:t xml:space="preserve"> Grau em que os dados contêm todos os componentes ou medidas desejados.</w:t>
      </w:r>
    </w:p>
    <w:p w14:paraId="2941C34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5AEE818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 Intervalo de valores que transmite a probabilidade de uma estimativa estatística refletir a população.</w:t>
      </w:r>
    </w:p>
    <w:p w14:paraId="0AEC9527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3122C2F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1D9EA11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J</w:t>
      </w:r>
    </w:p>
    <w:p w14:paraId="69962ED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4774585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56ED7E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do SQL que retornará todos os registros da tabela à esquerda e somente os registros correspondentes da tabela à direita.</w:t>
      </w:r>
    </w:p>
    <w:p w14:paraId="185CA26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34CE8D0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73050FF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24419EE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047A555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6428DEBE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EF60DB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1078240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6C0A18F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5A6DD84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430F46DB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calor:</w:t>
      </w:r>
      <w:r>
        <w:rPr>
          <w:color w:val="434343"/>
          <w:lang w:bidi="pt-PT"/>
        </w:rPr>
        <w:t xml:space="preserve"> Visualização de dados que usa contrastes de cor para comparar categorias em um conjunto de dados.</w:t>
      </w:r>
    </w:p>
    <w:p w14:paraId="3C1E0D5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67F2648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5908339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em base a medidas ou dimensões</w:t>
      </w:r>
      <w:r>
        <w:rPr>
          <w:color w:val="434343"/>
          <w:lang w:bidi="pt-PT"/>
        </w:rPr>
        <w:t>.</w:t>
      </w:r>
    </w:p>
    <w:p w14:paraId="2AAEF9F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15B7A29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40E44C7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11578A5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esperada de diferença entre os resultados da amostra e os da população real.</w:t>
      </w:r>
    </w:p>
    <w:p w14:paraId="6662FC2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7E70481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348BB2F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de valores em células da planilha.</w:t>
      </w:r>
    </w:p>
    <w:p w14:paraId="6E5C8DC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MAX: </w:t>
      </w:r>
      <w:r>
        <w:rPr>
          <w:color w:val="434343"/>
          <w:lang w:bidi="pt-PT"/>
        </w:rPr>
        <w:t xml:space="preserve">Função de planilha que retorna </w:t>
      </w:r>
      <w:r>
        <w:rPr>
          <w:color w:val="434343"/>
          <w:highlight w:val="white"/>
          <w:lang w:bidi="pt-PT"/>
        </w:rPr>
        <w:t xml:space="preserve">o maior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6FB72CE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um determinado intervalo que atende a uma condição especificada.</w:t>
      </w:r>
    </w:p>
    <w:p w14:paraId="6141B90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31646D8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outra pessoa a crescer profissionalmente e pessoalmente.</w:t>
      </w:r>
    </w:p>
    <w:p w14:paraId="74C9C28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que é avaliada com o uso de métricas.</w:t>
      </w:r>
    </w:p>
    <w:p w14:paraId="7B38BEF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4B03B2D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67F0041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7DD901F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092CB83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13A325D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74EE799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7BBCB98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1226581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640F5C4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3C53E06B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o modo como eles se relacionam entre si.</w:t>
      </w:r>
    </w:p>
    <w:p w14:paraId="78D52D6D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253CB68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2532D2F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Aspecto da ética de dados que presume que os indivíduos devem estar cientes das transações financeiras resultantes do uso de seus dados pessoais e da escala dessas transações.</w:t>
      </w:r>
    </w:p>
    <w:p w14:paraId="29D47F5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de arranjar os elementos visuais para guiar os olhos do público-alvo de uma parte da visualização de dados para outra.</w:t>
      </w:r>
    </w:p>
    <w:p w14:paraId="5824E64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1AA2C67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(consultar: história)</w:t>
      </w:r>
    </w:p>
    <w:p w14:paraId="71A4EEE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5F6D7FF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Probabilidade de que o tamanho de uma amostra reflita com precisão a maior população.</w:t>
      </w:r>
    </w:p>
    <w:p w14:paraId="06D3DAC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087C3A1E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20CE4B1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25249CE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O</w:t>
      </w:r>
    </w:p>
    <w:p w14:paraId="08A4566A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2393C3B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76C8784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03BB477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2B1438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2578345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0F7D8E9B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5ED49A5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1D31C0C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de usar elementos visuais similares para demonstrar tendências e relacionamentos em uma visualização de dados.</w:t>
      </w:r>
    </w:p>
    <w:p w14:paraId="18BCEBC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22AE239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0D96FED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74BC3CEC" w14:textId="77777777" w:rsidR="003C7B5D" w:rsidRDefault="003C7B5D" w:rsidP="003C7B5D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747A255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a seguir, resolvê-lo usando dados de maneira organizada e passo a passo.</w:t>
      </w:r>
    </w:p>
    <w:p w14:paraId="0CF855E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2E042EC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184249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757BD46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2A9115E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1B02946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4D0386C3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B55B6C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425235F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66ECB1EC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Planilha digital.</w:t>
      </w:r>
    </w:p>
    <w:p w14:paraId="2172943C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43AD920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74C89E7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4F7324D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0F5983E8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7826246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6A4FB4C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0ED6E7A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de usar o tamanho relativo e o arranjo de elementos visuais para expor informações em uma visualização de dados.</w:t>
      </w:r>
    </w:p>
    <w:p w14:paraId="65827FD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1407EEC6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0F5FDD3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6BB5BB0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Ranking:</w:t>
      </w:r>
      <w:r>
        <w:rPr>
          <w:color w:val="434343"/>
          <w:lang w:bidi="pt-PT"/>
        </w:rPr>
        <w:t xml:space="preserve"> Sistema para posicionar valores de um banco de dados dentro de uma escala de conquistas ou status.</w:t>
      </w:r>
    </w:p>
    <w:p w14:paraId="35D3E82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1D7E3BCC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0EC8BED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464E7E7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4C55BFA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10A6DE5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6CAB58B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04771A0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682F6021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7C87B20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7CC64AF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Princípio do design de repetir elementos visuais para expressar significado em uma visualização de dados.</w:t>
      </w:r>
    </w:p>
    <w:p w14:paraId="5E364F5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648E178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3A29002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Restrições de dados:</w:t>
      </w:r>
      <w:r>
        <w:rPr>
          <w:color w:val="434343"/>
          <w:lang w:bidi="pt-PT"/>
        </w:rPr>
        <w:t xml:space="preserve"> Critérios que determinam se um dado é limpo e válido.</w:t>
      </w:r>
    </w:p>
    <w:p w14:paraId="51F8239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377A845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RIGHT JOIN: </w:t>
      </w:r>
      <w:r>
        <w:rPr>
          <w:color w:val="434343"/>
          <w:lang w:bidi="pt-PT"/>
        </w:rPr>
        <w:t xml:space="preserve">Função de SQL que retornará todos os registros desde a tabela à direita e somente os registros correspondentes da tabela à esquerda. </w:t>
      </w:r>
    </w:p>
    <w:p w14:paraId="7233DCB0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cadeia de texto.</w:t>
      </w:r>
    </w:p>
    <w:p w14:paraId="4AA6390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de criar movimento e fluxo em uma visualização de dados para engajar um público-alvo.</w:t>
      </w:r>
    </w:p>
    <w:p w14:paraId="65E6D3B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63556F0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5F90F49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57046CFE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Proteção dos dados contra acesso não autorizado ou corrupção por meio da adoção de medidas de segurança.</w:t>
      </w:r>
    </w:p>
    <w:p w14:paraId="5FD63D3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temporária, sem adicionar a nova tabela no banco de dados.</w:t>
      </w:r>
    </w:p>
    <w:p w14:paraId="38F6506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5C7648F7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40DA209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0B223507" w14:textId="796DBB78" w:rsidR="003C7B5D" w:rsidRDefault="003C7B5D" w:rsidP="003C7B5D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01BDDDFD" w14:textId="77777777" w:rsidR="007614FC" w:rsidRDefault="007614FC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3A59090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lastRenderedPageBreak/>
        <w:t>Spotlightling: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04BC80A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4EA04D1A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i/>
          <w:color w:val="434343"/>
          <w:lang w:bidi="pt-PT"/>
        </w:rPr>
        <w:t>Storytelling</w:t>
      </w:r>
      <w:r>
        <w:rPr>
          <w:b/>
          <w:color w:val="434343"/>
          <w:lang w:bidi="pt-PT"/>
        </w:rPr>
        <w:t xml:space="preserve"> com dados:</w:t>
      </w:r>
      <w:r>
        <w:rPr>
          <w:color w:val="434343"/>
          <w:lang w:bidi="pt-PT"/>
        </w:rPr>
        <w:t xml:space="preserve"> Comunicar o significado de um conjunto de dados com visuais e uma narrativa que são personalizados para um público-alvo em particular.</w:t>
      </w:r>
    </w:p>
    <w:p w14:paraId="76BAAE6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72C12B42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de SQL aninhada em uma consulta maior.</w:t>
      </w:r>
    </w:p>
    <w:p w14:paraId="77A589C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Sublinhados:</w:t>
      </w:r>
      <w:r>
        <w:rPr>
          <w:color w:val="434343"/>
          <w:lang w:bidi="pt-PT"/>
        </w:rPr>
        <w:t xml:space="preserve"> Linhas usadas para sublinhar palavras e conectar caracteres de texto.</w:t>
      </w:r>
    </w:p>
    <w:p w14:paraId="24A3421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substring de uma string variável.</w:t>
      </w:r>
    </w:p>
    <w:p w14:paraId="262AC85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Subconjunto de uma string de texto.</w:t>
      </w:r>
    </w:p>
    <w:p w14:paraId="5253971A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Subtítulo: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6BD8ABD1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724455E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42A15F9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e retorna a soma desses produtos.</w:t>
      </w:r>
    </w:p>
    <w:p w14:paraId="43DD968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26E55F83" w14:textId="6BF9DBE5" w:rsidR="003C7B5D" w:rsidRDefault="003C7B5D" w:rsidP="003C7B5D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6B75C7BE" w14:textId="77777777" w:rsidR="007614FC" w:rsidRDefault="007614FC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88DF89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09865DB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02C643C6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de negócios e analytics que ajuda as pessoas a visualizar, entender, e tomar decisões com dados.</w:t>
      </w:r>
    </w:p>
    <w:p w14:paraId="0B22B3F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4D5DA9B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1D44FD2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estimada:</w:t>
      </w:r>
      <w:r>
        <w:rPr>
          <w:color w:val="434343"/>
          <w:lang w:bidi="pt-PT"/>
        </w:rPr>
        <w:t xml:space="preserve"> Número médio de pessoas que normalmente completam uma pesquisa.</w:t>
      </w:r>
    </w:p>
    <w:p w14:paraId="7AAFD13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45FA69A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da web para determinar qual é a mais bem sucedida em atrair tráfego de usuários e gerar receita.</w:t>
      </w:r>
    </w:p>
    <w:p w14:paraId="32B4CFF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um experimento tem resultados significativos.</w:t>
      </w:r>
    </w:p>
    <w:p w14:paraId="5D9B007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tais como imagens e vídeos.</w:t>
      </w:r>
    </w:p>
    <w:p w14:paraId="1E6D7E85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699B6B0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0A6542D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69C2B38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6D6F534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62DAE54B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029B5D12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1D4E217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59663589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4120A3CF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C390A47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534C039C" w14:textId="77777777" w:rsidR="003C7B5D" w:rsidRDefault="003C7B5D" w:rsidP="003C7B5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de usar elementos visuais que se complementam mutuamente para criar apelo estético e clareza em uma visualização de dados.</w:t>
      </w:r>
    </w:p>
    <w:p w14:paraId="26334BE5" w14:textId="6A801887" w:rsidR="003C7B5D" w:rsidRDefault="003C7B5D" w:rsidP="003C7B5D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4F39DD11" w14:textId="79E2AFD6" w:rsidR="007614FC" w:rsidRDefault="007614FC" w:rsidP="003C7B5D">
      <w:pPr>
        <w:widowControl w:val="0"/>
        <w:spacing w:afterLines="200" w:after="480"/>
        <w:rPr>
          <w:color w:val="434343"/>
          <w:lang w:bidi="pt-PT"/>
        </w:rPr>
      </w:pPr>
    </w:p>
    <w:p w14:paraId="08809CB5" w14:textId="77777777" w:rsidR="007614FC" w:rsidRDefault="007614FC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8F349F7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48693DEE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campo cruzado:</w:t>
      </w:r>
      <w:r>
        <w:rPr>
          <w:color w:val="434343"/>
          <w:lang w:bidi="pt-PT"/>
        </w:rPr>
        <w:t xml:space="preserve"> Processo que garante o cumprimento de certas condições para múltiplos campos de dados.</w:t>
      </w:r>
    </w:p>
    <w:p w14:paraId="0879ABF4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3EC676F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5ECF054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470B2274" w14:textId="77777777" w:rsidR="003C7B5D" w:rsidRDefault="003C7B5D" w:rsidP="003C7B5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de usar diferentes tipos de elementos visuais em uma visualização de dados para engajar um público-alvo.</w:t>
      </w:r>
    </w:p>
    <w:p w14:paraId="1135A0EC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516B3CF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1A0F01F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4CCBFF1B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4906917D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1C084AB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Tendência de diferentes pessoas observarem as coisas de modo diferente (ver viés do observador).</w:t>
      </w:r>
    </w:p>
    <w:p w14:paraId="05273450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4C0E8EC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Preferência consciente ou subconsciente que favorece ou desfavorece uma pessoa, um grupo de pessoas ou uma coisa.</w:t>
      </w:r>
    </w:p>
    <w:p w14:paraId="6587EDC3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Visão circular:</w:t>
      </w:r>
      <w:r>
        <w:rPr>
          <w:color w:val="434343"/>
          <w:lang w:bidi="pt-PT"/>
        </w:rPr>
        <w:t xml:space="preserve"> uma visualização de dados que mostra força comparativa nos dados</w:t>
      </w:r>
    </w:p>
    <w:p w14:paraId="2AB935A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1E4BD2AF" w14:textId="77777777" w:rsidR="003C7B5D" w:rsidRDefault="003C7B5D" w:rsidP="003C7B5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5DDE51F3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34FAB0F8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1063DDD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VLOOKUP:</w:t>
      </w:r>
      <w:r>
        <w:rPr>
          <w:color w:val="434343"/>
          <w:lang w:bidi="pt-PT"/>
        </w:rPr>
        <w:t xml:space="preserve"> Função de planilha que busca verticalmente um determinado valor em uma coluna para retornar uma informação correspondente.</w:t>
      </w:r>
    </w:p>
    <w:p w14:paraId="6241EFA5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169380C9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33C04B74" w14:textId="77777777" w:rsidR="003C7B5D" w:rsidRDefault="003C7B5D" w:rsidP="003C7B5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várias vezes</w:t>
      </w:r>
    </w:p>
    <w:sectPr w:rsidR="003C7B5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1E41" w14:textId="77777777" w:rsidR="00C2759C" w:rsidRDefault="00C2759C">
      <w:pPr>
        <w:spacing w:line="240" w:lineRule="auto"/>
      </w:pPr>
      <w:r>
        <w:separator/>
      </w:r>
    </w:p>
  </w:endnote>
  <w:endnote w:type="continuationSeparator" w:id="0">
    <w:p w14:paraId="64403550" w14:textId="77777777" w:rsidR="00C2759C" w:rsidRDefault="00C2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C023" w14:textId="77777777" w:rsidR="002C53EB" w:rsidRDefault="002C53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D5DF" w14:textId="77777777" w:rsidR="00C2759C" w:rsidRDefault="00C2759C">
      <w:pPr>
        <w:spacing w:line="240" w:lineRule="auto"/>
      </w:pPr>
      <w:r>
        <w:separator/>
      </w:r>
    </w:p>
  </w:footnote>
  <w:footnote w:type="continuationSeparator" w:id="0">
    <w:p w14:paraId="38B2E0C4" w14:textId="77777777" w:rsidR="00C2759C" w:rsidRDefault="00C27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2FBC" w14:textId="77777777" w:rsidR="002C53EB" w:rsidRDefault="002C53E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32D6" w14:textId="77777777" w:rsidR="002C53EB" w:rsidRDefault="00D23A5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1A3C076" wp14:editId="621B5152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F1BBA" w14:textId="77777777" w:rsidR="002C53EB" w:rsidRDefault="00D23A5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9677C33" w14:textId="77777777" w:rsidR="002C53EB" w:rsidRDefault="00C2759C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D0BAA8E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EB"/>
    <w:rsid w:val="002C53EB"/>
    <w:rsid w:val="003C7B5D"/>
    <w:rsid w:val="0045349B"/>
    <w:rsid w:val="007614FC"/>
    <w:rsid w:val="00C2759C"/>
    <w:rsid w:val="00D23A5F"/>
    <w:rsid w:val="00E5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1673"/>
  <w15:docId w15:val="{E6BD56C8-ED1E-44E6-85B9-DFDE2A7E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5419</Words>
  <Characters>30889</Characters>
  <Application>Microsoft Office Word</Application>
  <DocSecurity>0</DocSecurity>
  <Lines>257</Lines>
  <Paragraphs>72</Paragraphs>
  <ScaleCrop>false</ScaleCrop>
  <Company/>
  <LinksUpToDate>false</LinksUpToDate>
  <CharactersWithSpaces>36236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2021-08-26T23:36:00Z</dcterms:created>
  <dcterms:modified xsi:type="dcterms:W3CDTF">2022-03-09T22:42:00Z</dcterms:modified>
</cp:coreProperties>
</file>