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0E4AD413" w:rsidR="00784A42" w:rsidRPr="00E15359" w:rsidRDefault="004128CC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ДОМАШНЯ</w:t>
      </w:r>
      <w:r w:rsidR="00B92F0E">
        <w:rPr>
          <w:rFonts w:ascii="Times New Roman" w:eastAsia="Times New Roman" w:hAnsi="Times New Roman" w:cs="Times New Roman"/>
          <w:b/>
          <w:sz w:val="36"/>
          <w:szCs w:val="36"/>
        </w:rPr>
        <w:t>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3B720844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513CDC" w:rsidRPr="00513CDC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Обработка двухмерных массивов целых чисел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(Амеличева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29B86128" w14:textId="0715C482" w:rsidR="00513CDC" w:rsidRDefault="00B92F0E" w:rsidP="00DA3D5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513CDC">
        <w:rPr>
          <w:rFonts w:ascii="Times New Roman" w:hAnsi="Times New Roman"/>
          <w:bCs/>
          <w:sz w:val="28"/>
          <w:szCs w:val="28"/>
        </w:rPr>
        <w:t>и</w:t>
      </w:r>
      <w:r w:rsidR="00513CDC" w:rsidRPr="00513CDC">
        <w:rPr>
          <w:rFonts w:ascii="Times New Roman" w:hAnsi="Times New Roman"/>
          <w:bCs/>
          <w:sz w:val="28"/>
          <w:szCs w:val="28"/>
        </w:rPr>
        <w:t>зучить особенности обработки двухмерных массивов на языке ассемблер.</w:t>
      </w:r>
    </w:p>
    <w:p w14:paraId="4461F086" w14:textId="66DB5E68" w:rsidR="00513CDC" w:rsidRPr="00513CDC" w:rsidRDefault="00DA3D57" w:rsidP="00513C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A3D57">
        <w:rPr>
          <w:rFonts w:ascii="Times New Roman" w:hAnsi="Times New Roman"/>
          <w:b/>
          <w:sz w:val="28"/>
          <w:szCs w:val="28"/>
        </w:rPr>
        <w:t>Задачи:</w:t>
      </w:r>
      <w:r w:rsidRPr="00DA3D57">
        <w:rPr>
          <w:rFonts w:ascii="Times New Roman" w:hAnsi="Times New Roman"/>
          <w:bCs/>
          <w:sz w:val="28"/>
          <w:szCs w:val="28"/>
        </w:rPr>
        <w:t xml:space="preserve"> </w:t>
      </w:r>
      <w:r w:rsidR="00513CDC">
        <w:rPr>
          <w:rFonts w:ascii="Times New Roman" w:hAnsi="Times New Roman"/>
          <w:bCs/>
          <w:sz w:val="28"/>
          <w:szCs w:val="28"/>
        </w:rPr>
        <w:t>р</w:t>
      </w:r>
      <w:r w:rsidR="00513CDC" w:rsidRPr="00513CDC">
        <w:rPr>
          <w:rFonts w:ascii="Times New Roman" w:hAnsi="Times New Roman"/>
          <w:bCs/>
          <w:sz w:val="28"/>
          <w:szCs w:val="28"/>
        </w:rPr>
        <w:t xml:space="preserve">абота предусматривает применение основных приемов обработки массивов: создание массивов случайным образом с использованием датчика случайных чисел, ввод с клавиатуры, задание массивов по определенному закону, нахождение максимального и минимального элементов массива, перестановка строк и столбцов матрицы, сортировка строк и столбцов, с использованием алгоритма сортировки одномерного массива, перестановка блоков внутри матрицы, умножение матриц. </w:t>
      </w:r>
    </w:p>
    <w:p w14:paraId="37DC0DEE" w14:textId="537D2546" w:rsidR="00513CDC" w:rsidRPr="00513CDC" w:rsidRDefault="00513CDC" w:rsidP="00513C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513CDC">
        <w:rPr>
          <w:rFonts w:ascii="Times New Roman" w:hAnsi="Times New Roman"/>
          <w:bCs/>
          <w:sz w:val="28"/>
          <w:szCs w:val="28"/>
        </w:rPr>
        <w:t xml:space="preserve">1. Ввести с клавиатуры и вывести на экран матрицу </w:t>
      </w:r>
      <w:r w:rsidR="004965A9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13CDC">
        <w:rPr>
          <w:rFonts w:ascii="Times New Roman" w:hAnsi="Times New Roman"/>
          <w:bCs/>
          <w:sz w:val="28"/>
          <w:szCs w:val="28"/>
        </w:rPr>
        <w:t>×</w:t>
      </w:r>
      <w:r w:rsidR="004965A9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13CDC">
        <w:rPr>
          <w:rFonts w:ascii="Times New Roman" w:hAnsi="Times New Roman"/>
          <w:bCs/>
          <w:sz w:val="28"/>
          <w:szCs w:val="28"/>
        </w:rPr>
        <w:t xml:space="preserve"> </w:t>
      </w:r>
      <w:r w:rsidR="004965A9">
        <w:rPr>
          <w:rFonts w:ascii="Times New Roman" w:hAnsi="Times New Roman"/>
          <w:bCs/>
          <w:sz w:val="28"/>
          <w:szCs w:val="28"/>
        </w:rPr>
        <w:t xml:space="preserve">(матрица </w:t>
      </w:r>
      <w:r w:rsidRPr="00513CDC">
        <w:rPr>
          <w:rFonts w:ascii="Times New Roman" w:hAnsi="Times New Roman"/>
          <w:bCs/>
          <w:sz w:val="28"/>
          <w:szCs w:val="28"/>
        </w:rPr>
        <w:t>может содержать нулевые и отрицательные элементы</w:t>
      </w:r>
      <w:r w:rsidR="004965A9">
        <w:rPr>
          <w:rFonts w:ascii="Times New Roman" w:hAnsi="Times New Roman"/>
          <w:bCs/>
          <w:sz w:val="28"/>
          <w:szCs w:val="28"/>
        </w:rPr>
        <w:t>;</w:t>
      </w:r>
    </w:p>
    <w:p w14:paraId="31FD782D" w14:textId="3CE79000" w:rsidR="00513CDC" w:rsidRPr="00513CDC" w:rsidRDefault="00513CDC" w:rsidP="00513C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513CDC">
        <w:rPr>
          <w:rFonts w:ascii="Times New Roman" w:hAnsi="Times New Roman"/>
          <w:bCs/>
          <w:sz w:val="28"/>
          <w:szCs w:val="28"/>
        </w:rPr>
        <w:t>2. Реализовать простейший интерфейс взаимодействия с пользователем для выполнения задания варианта</w:t>
      </w:r>
    </w:p>
    <w:p w14:paraId="63F811D7" w14:textId="678AC6E4" w:rsidR="00513CDC" w:rsidRPr="00513CDC" w:rsidRDefault="00513CDC" w:rsidP="00513CDC">
      <w:pPr>
        <w:numPr>
          <w:ilvl w:val="0"/>
          <w:numId w:val="5"/>
        </w:numPr>
        <w:spacing w:line="276" w:lineRule="auto"/>
        <w:rPr>
          <w:bCs/>
          <w:sz w:val="28"/>
          <w:szCs w:val="28"/>
        </w:rPr>
      </w:pPr>
      <w:r w:rsidRPr="00513CDC">
        <w:rPr>
          <w:bCs/>
          <w:sz w:val="28"/>
          <w:szCs w:val="28"/>
        </w:rPr>
        <w:t>Транспонировать матрицу, результат вынести на экран;</w:t>
      </w:r>
    </w:p>
    <w:p w14:paraId="7DB04CD7" w14:textId="1E0715D0" w:rsidR="00513CDC" w:rsidRPr="00513CDC" w:rsidRDefault="00513CDC" w:rsidP="00513CDC">
      <w:pPr>
        <w:numPr>
          <w:ilvl w:val="0"/>
          <w:numId w:val="5"/>
        </w:numPr>
        <w:spacing w:line="276" w:lineRule="auto"/>
        <w:rPr>
          <w:bCs/>
          <w:sz w:val="28"/>
          <w:szCs w:val="28"/>
        </w:rPr>
      </w:pPr>
      <w:r w:rsidRPr="00513CDC">
        <w:rPr>
          <w:bCs/>
          <w:sz w:val="28"/>
          <w:szCs w:val="28"/>
        </w:rPr>
        <w:t>Обработка элементов матрицы (задание а, б, в условии варианта), результат выполнения отобразить на экране;</w:t>
      </w:r>
    </w:p>
    <w:p w14:paraId="76C0CA5B" w14:textId="34EBAE23" w:rsidR="00E15359" w:rsidRPr="00513CDC" w:rsidRDefault="00513CDC" w:rsidP="00513CDC">
      <w:pPr>
        <w:numPr>
          <w:ilvl w:val="0"/>
          <w:numId w:val="5"/>
        </w:numPr>
        <w:spacing w:line="276" w:lineRule="auto"/>
        <w:rPr>
          <w:bCs/>
          <w:sz w:val="28"/>
          <w:szCs w:val="28"/>
        </w:rPr>
      </w:pPr>
      <w:r w:rsidRPr="00513CDC">
        <w:rPr>
          <w:bCs/>
          <w:sz w:val="28"/>
          <w:szCs w:val="28"/>
        </w:rPr>
        <w:t>Завершение выполнени</w:t>
      </w:r>
      <w:r w:rsidR="00C707CA">
        <w:rPr>
          <w:bCs/>
          <w:sz w:val="28"/>
          <w:szCs w:val="28"/>
        </w:rPr>
        <w:t>я</w:t>
      </w:r>
      <w:r w:rsidRPr="00513CDC">
        <w:rPr>
          <w:bCs/>
          <w:sz w:val="28"/>
          <w:szCs w:val="28"/>
        </w:rPr>
        <w:t xml:space="preserve"> программы.</w:t>
      </w:r>
    </w:p>
    <w:p w14:paraId="7721D2D1" w14:textId="77777777" w:rsidR="009F33ED" w:rsidRPr="009F33ED" w:rsidRDefault="009F33ED" w:rsidP="009F33ED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9F33ED">
        <w:rPr>
          <w:rFonts w:ascii="Times New Roman" w:hAnsi="Times New Roman"/>
          <w:b/>
          <w:sz w:val="28"/>
          <w:szCs w:val="28"/>
        </w:rPr>
        <w:t>Вариант 25</w:t>
      </w:r>
    </w:p>
    <w:p w14:paraId="0FF7E450" w14:textId="6ABBF2AB" w:rsidR="009F33ED" w:rsidRPr="009F33ED" w:rsidRDefault="009F33ED" w:rsidP="009F33ED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9F33E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D7AFB0D" wp14:editId="794C4E90">
            <wp:simplePos x="0" y="0"/>
            <wp:positionH relativeFrom="column">
              <wp:posOffset>4813300</wp:posOffset>
            </wp:positionH>
            <wp:positionV relativeFrom="paragraph">
              <wp:posOffset>280035</wp:posOffset>
            </wp:positionV>
            <wp:extent cx="1150720" cy="1242168"/>
            <wp:effectExtent l="0" t="0" r="0" b="0"/>
            <wp:wrapTight wrapText="bothSides">
              <wp:wrapPolygon edited="0">
                <wp:start x="0" y="0"/>
                <wp:lineTo x="0" y="21202"/>
                <wp:lineTo x="21099" y="21202"/>
                <wp:lineTo x="210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3ED">
        <w:rPr>
          <w:rFonts w:ascii="Times New Roman" w:hAnsi="Times New Roman"/>
          <w:bCs/>
          <w:sz w:val="28"/>
          <w:szCs w:val="28"/>
        </w:rPr>
        <w:t xml:space="preserve">а) В каждой строке разместить вначале нулевые элементы, затем все остальные. </w:t>
      </w:r>
    </w:p>
    <w:p w14:paraId="493D50A1" w14:textId="71A53A56" w:rsidR="009F33ED" w:rsidRPr="009F33ED" w:rsidRDefault="009F33ED" w:rsidP="009F33ED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9F33ED">
        <w:rPr>
          <w:rFonts w:ascii="Times New Roman" w:hAnsi="Times New Roman"/>
          <w:bCs/>
          <w:sz w:val="28"/>
          <w:szCs w:val="28"/>
        </w:rPr>
        <w:t xml:space="preserve">б) Проверить строки с нечѐтными номерами на возрастание, с чѐтными номерами – на убывание. </w:t>
      </w:r>
    </w:p>
    <w:p w14:paraId="295B7D50" w14:textId="155AEA3B" w:rsidR="00F14FA0" w:rsidRPr="009F33ED" w:rsidRDefault="009F33ED" w:rsidP="00532A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9F33ED">
        <w:rPr>
          <w:rFonts w:ascii="Times New Roman" w:hAnsi="Times New Roman"/>
          <w:bCs/>
          <w:sz w:val="28"/>
          <w:szCs w:val="28"/>
        </w:rPr>
        <w:t>в) Найдите среднее арифметическое положительных чисел среди элементов матрицы, выделенных чѐрным цветом.</w:t>
      </w:r>
    </w:p>
    <w:p w14:paraId="721563CF" w14:textId="1F3E6B6D" w:rsidR="00DB3969" w:rsidRDefault="00FD4BED" w:rsidP="00532ADC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макросов: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35"/>
        <w:gridCol w:w="3560"/>
        <w:gridCol w:w="3159"/>
      </w:tblGrid>
      <w:tr w:rsidR="00F77EA0" w14:paraId="79BFC1C5" w14:textId="77777777" w:rsidTr="00532FCC">
        <w:tc>
          <w:tcPr>
            <w:tcW w:w="3284" w:type="dxa"/>
          </w:tcPr>
          <w:p w14:paraId="7E3778C2" w14:textId="5D2A3F9B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Номер</w:t>
            </w:r>
          </w:p>
        </w:tc>
        <w:tc>
          <w:tcPr>
            <w:tcW w:w="3285" w:type="dxa"/>
          </w:tcPr>
          <w:p w14:paraId="3120A0B7" w14:textId="528E6311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3285" w:type="dxa"/>
          </w:tcPr>
          <w:p w14:paraId="4BC2583C" w14:textId="708CA916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Страница</w:t>
            </w:r>
          </w:p>
        </w:tc>
      </w:tr>
      <w:tr w:rsidR="00F77EA0" w14:paraId="64622E66" w14:textId="77777777" w:rsidTr="00532FCC">
        <w:tc>
          <w:tcPr>
            <w:tcW w:w="3284" w:type="dxa"/>
          </w:tcPr>
          <w:p w14:paraId="4C79A9D0" w14:textId="38030503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72746527" w14:textId="3AD76B70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mWriteAX</w:t>
            </w:r>
          </w:p>
        </w:tc>
        <w:tc>
          <w:tcPr>
            <w:tcW w:w="3285" w:type="dxa"/>
          </w:tcPr>
          <w:p w14:paraId="76598C24" w14:textId="54F5EE21" w:rsidR="00F77EA0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F77EA0" w14:paraId="6131FF39" w14:textId="77777777" w:rsidTr="00532FCC">
        <w:tc>
          <w:tcPr>
            <w:tcW w:w="3284" w:type="dxa"/>
          </w:tcPr>
          <w:p w14:paraId="74A1FB7E" w14:textId="56192045" w:rsid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14:paraId="053A1912" w14:textId="7810545D" w:rsidR="00F77EA0" w:rsidRPr="00F77EA0" w:rsidRDefault="00F77EA0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mReadAX</w:t>
            </w:r>
          </w:p>
        </w:tc>
        <w:tc>
          <w:tcPr>
            <w:tcW w:w="3285" w:type="dxa"/>
          </w:tcPr>
          <w:p w14:paraId="20E08A9A" w14:textId="79BD4F03" w:rsidR="00F77EA0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F01773" w14:paraId="2614FF75" w14:textId="77777777" w:rsidTr="00532FCC">
        <w:tc>
          <w:tcPr>
            <w:tcW w:w="3284" w:type="dxa"/>
          </w:tcPr>
          <w:p w14:paraId="76F91343" w14:textId="34E3571C" w:rsidR="00F01773" w:rsidRDefault="00F01773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14:paraId="4C64DEBC" w14:textId="7A732C57" w:rsidR="00F01773" w:rsidRP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mWriteMatrix</w:t>
            </w:r>
          </w:p>
        </w:tc>
        <w:tc>
          <w:tcPr>
            <w:tcW w:w="3285" w:type="dxa"/>
          </w:tcPr>
          <w:p w14:paraId="54C1B3A1" w14:textId="369B8D3C" w:rsidR="00F01773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F01773" w14:paraId="1F5EF268" w14:textId="77777777" w:rsidTr="00532FCC">
        <w:tc>
          <w:tcPr>
            <w:tcW w:w="3284" w:type="dxa"/>
          </w:tcPr>
          <w:p w14:paraId="7751DA7D" w14:textId="1091A597" w:rsidR="00F01773" w:rsidRDefault="00F01773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14:paraId="1A37E11A" w14:textId="34888AF6" w:rsidR="00F01773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mReadMatrix</w:t>
            </w:r>
          </w:p>
        </w:tc>
        <w:tc>
          <w:tcPr>
            <w:tcW w:w="3285" w:type="dxa"/>
          </w:tcPr>
          <w:p w14:paraId="6CC3674D" w14:textId="0886083F" w:rsidR="00F01773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F01773" w14:paraId="6F2D1AB5" w14:textId="77777777" w:rsidTr="00532FCC">
        <w:tc>
          <w:tcPr>
            <w:tcW w:w="3284" w:type="dxa"/>
          </w:tcPr>
          <w:p w14:paraId="243901B5" w14:textId="3E8A5238" w:rsidR="00F01773" w:rsidRDefault="00F01773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14:paraId="3A0345CF" w14:textId="24DDE4ED" w:rsidR="00F01773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mCLS</w:t>
            </w:r>
          </w:p>
        </w:tc>
        <w:tc>
          <w:tcPr>
            <w:tcW w:w="3285" w:type="dxa"/>
          </w:tcPr>
          <w:p w14:paraId="2A99F3DC" w14:textId="345D3E23" w:rsidR="00F01773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F01773" w14:paraId="02F8FE40" w14:textId="77777777" w:rsidTr="00532FCC">
        <w:tc>
          <w:tcPr>
            <w:tcW w:w="3284" w:type="dxa"/>
          </w:tcPr>
          <w:p w14:paraId="64711057" w14:textId="5B81094E" w:rsidR="00F01773" w:rsidRDefault="00F01773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3285" w:type="dxa"/>
          </w:tcPr>
          <w:p w14:paraId="608CC08E" w14:textId="2CD16AAE" w:rsidR="00F01773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mWriteStr</w:t>
            </w:r>
          </w:p>
        </w:tc>
        <w:tc>
          <w:tcPr>
            <w:tcW w:w="3285" w:type="dxa"/>
          </w:tcPr>
          <w:p w14:paraId="12C3F775" w14:textId="782595EF" w:rsidR="00F01773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F01773" w14:paraId="2068497B" w14:textId="77777777" w:rsidTr="00532FCC">
        <w:tc>
          <w:tcPr>
            <w:tcW w:w="3284" w:type="dxa"/>
          </w:tcPr>
          <w:p w14:paraId="2A138F6B" w14:textId="004EE2CF" w:rsidR="00F01773" w:rsidRDefault="00F01773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285" w:type="dxa"/>
          </w:tcPr>
          <w:p w14:paraId="4B71BB2F" w14:textId="776C04D0" w:rsidR="00F01773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mTransposeMatrix</w:t>
            </w:r>
          </w:p>
        </w:tc>
        <w:tc>
          <w:tcPr>
            <w:tcW w:w="3285" w:type="dxa"/>
          </w:tcPr>
          <w:p w14:paraId="6526E692" w14:textId="6E8D1CEC" w:rsidR="00F01773" w:rsidRPr="00F77EA0" w:rsidRDefault="007E5B9E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532FCC" w14:paraId="15ACF8E3" w14:textId="77777777" w:rsidTr="00532FCC">
        <w:tc>
          <w:tcPr>
            <w:tcW w:w="3284" w:type="dxa"/>
          </w:tcPr>
          <w:p w14:paraId="4FFEA9EC" w14:textId="16BB462E" w:rsidR="00532FCC" w:rsidRP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285" w:type="dxa"/>
          </w:tcPr>
          <w:p w14:paraId="77C99FA4" w14:textId="0C53E995" w:rsid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mZiroBeforeMatrix</w:t>
            </w:r>
          </w:p>
        </w:tc>
        <w:tc>
          <w:tcPr>
            <w:tcW w:w="3285" w:type="dxa"/>
          </w:tcPr>
          <w:p w14:paraId="0CFE5FC6" w14:textId="169CAD24" w:rsidR="00532FCC" w:rsidRPr="00F77EA0" w:rsidRDefault="0067059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532FCC" w14:paraId="4D5B7CDE" w14:textId="77777777" w:rsidTr="00532FCC">
        <w:tc>
          <w:tcPr>
            <w:tcW w:w="3284" w:type="dxa"/>
          </w:tcPr>
          <w:p w14:paraId="670D604D" w14:textId="320F535E" w:rsidR="00532FCC" w:rsidRP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3285" w:type="dxa"/>
          </w:tcPr>
          <w:p w14:paraId="07345739" w14:textId="4E3E7A14" w:rsid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mTestIncrease</w:t>
            </w:r>
          </w:p>
        </w:tc>
        <w:tc>
          <w:tcPr>
            <w:tcW w:w="3285" w:type="dxa"/>
          </w:tcPr>
          <w:p w14:paraId="7E02D2BC" w14:textId="21E49088" w:rsidR="00532FCC" w:rsidRPr="00F77EA0" w:rsidRDefault="0067059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532FCC" w14:paraId="1836D05F" w14:textId="77777777" w:rsidTr="00532FCC">
        <w:tc>
          <w:tcPr>
            <w:tcW w:w="3284" w:type="dxa"/>
          </w:tcPr>
          <w:p w14:paraId="58150F90" w14:textId="7AA2E92C" w:rsidR="00532FCC" w:rsidRPr="00532FCC" w:rsidRDefault="00532FC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3285" w:type="dxa"/>
          </w:tcPr>
          <w:p w14:paraId="3B02E08D" w14:textId="1B93F8C4" w:rsidR="00532FCC" w:rsidRDefault="00532FCC" w:rsidP="00532FCC">
            <w:pPr>
              <w:tabs>
                <w:tab w:val="left" w:pos="1080"/>
              </w:tabs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mGetAverageAboveDiagonal</w:t>
            </w:r>
          </w:p>
        </w:tc>
        <w:tc>
          <w:tcPr>
            <w:tcW w:w="3285" w:type="dxa"/>
          </w:tcPr>
          <w:p w14:paraId="786D67DF" w14:textId="2F598571" w:rsidR="00532FCC" w:rsidRPr="00F77EA0" w:rsidRDefault="0067059C" w:rsidP="00F01773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</w:tbl>
    <w:p w14:paraId="793A6F13" w14:textId="7A755BC5" w:rsidR="00E50B26" w:rsidRPr="00E50B26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</w:rPr>
        <w:t>mWriteAX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787">
        <w:rPr>
          <w:rFonts w:ascii="Times New Roman" w:hAnsi="Times New Roman" w:cs="Times New Roman"/>
          <w:b/>
          <w:sz w:val="28"/>
          <w:szCs w:val="28"/>
        </w:rPr>
        <w:t>– макрос для вывода десятичного числа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745EB">
        <w:rPr>
          <w:rFonts w:ascii="Times New Roman" w:hAnsi="Times New Roman" w:cs="Times New Roman"/>
          <w:bCs/>
          <w:sz w:val="28"/>
          <w:szCs w:val="28"/>
        </w:rPr>
        <w:t>роверяем число на знак. Если число отрицательное, выводим знак минус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берем его модуль</w:t>
      </w:r>
      <w:r w:rsidRPr="009745EB">
        <w:rPr>
          <w:rFonts w:ascii="Times New Roman" w:hAnsi="Times New Roman" w:cs="Times New Roman"/>
          <w:bCs/>
          <w:sz w:val="28"/>
          <w:szCs w:val="28"/>
        </w:rPr>
        <w:t>. Затем переводим число в строку следующим образом: делим число на десять, переводим остаток в символ и помещаем полученный символ в стек. Выполняем предыдущ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745EB">
        <w:rPr>
          <w:rFonts w:ascii="Times New Roman" w:hAnsi="Times New Roman" w:cs="Times New Roman"/>
          <w:bCs/>
          <w:sz w:val="28"/>
          <w:szCs w:val="28"/>
        </w:rPr>
        <w:t>е действи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9745EB">
        <w:rPr>
          <w:rFonts w:ascii="Times New Roman" w:hAnsi="Times New Roman" w:cs="Times New Roman"/>
          <w:bCs/>
          <w:sz w:val="28"/>
          <w:szCs w:val="28"/>
        </w:rPr>
        <w:t>, пока число не станет равн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0. После этого, достаем из стека символ и выводим его. Повторяем столько раз, сколько делили число на 10. В конце макроса в</w:t>
      </w:r>
      <w:r>
        <w:rPr>
          <w:rFonts w:ascii="Times New Roman" w:hAnsi="Times New Roman" w:cs="Times New Roman"/>
          <w:bCs/>
          <w:sz w:val="28"/>
          <w:szCs w:val="28"/>
        </w:rPr>
        <w:t>озвращаем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из стека значения регистров.</w:t>
      </w:r>
    </w:p>
    <w:p w14:paraId="51C41B5B" w14:textId="45AE775E" w:rsidR="00E50B26" w:rsidRPr="00E50B26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</w:rPr>
        <w:t>mReadAX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787">
        <w:rPr>
          <w:rFonts w:ascii="Times New Roman" w:hAnsi="Times New Roman" w:cs="Times New Roman"/>
          <w:b/>
          <w:sz w:val="28"/>
          <w:szCs w:val="28"/>
        </w:rPr>
        <w:t>– макрос для обработки ввода десятичного числа.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Для начала </w:t>
      </w:r>
      <w:r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Затем вводим число, которое считываем как массив символов, и переходим на новую строку. Если число отрицательное, смещаем указатель по массиву на 1. Затем переводим каждый символ массива в соответствующее число, отняв от него 30h, и, умножив предыдущ</w:t>
      </w:r>
      <w:r>
        <w:rPr>
          <w:rFonts w:ascii="Times New Roman" w:hAnsi="Times New Roman" w:cs="Times New Roman"/>
          <w:bCs/>
          <w:sz w:val="28"/>
          <w:szCs w:val="28"/>
        </w:rPr>
        <w:t>ую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сумму на 10, прибав</w:t>
      </w:r>
      <w:r>
        <w:rPr>
          <w:rFonts w:ascii="Times New Roman" w:hAnsi="Times New Roman" w:cs="Times New Roman"/>
          <w:bCs/>
          <w:sz w:val="28"/>
          <w:szCs w:val="28"/>
        </w:rPr>
        <w:t>ляем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число к этой сумме. Выполняем предыдущие действи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9745EB">
        <w:rPr>
          <w:rFonts w:ascii="Times New Roman" w:hAnsi="Times New Roman" w:cs="Times New Roman"/>
          <w:bCs/>
          <w:sz w:val="28"/>
          <w:szCs w:val="28"/>
        </w:rPr>
        <w:t xml:space="preserve"> пока не достигнем конца массива. Если число отрицательное, инвертируем его. В конце в</w:t>
      </w:r>
      <w:r>
        <w:rPr>
          <w:rFonts w:ascii="Times New Roman" w:hAnsi="Times New Roman" w:cs="Times New Roman"/>
          <w:bCs/>
          <w:sz w:val="28"/>
          <w:szCs w:val="28"/>
        </w:rPr>
        <w:t>озвращ</w:t>
      </w:r>
      <w:r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6B5A666B" w14:textId="77814A95" w:rsidR="00E50B26" w:rsidRPr="00E4658D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</w:rPr>
        <w:t>mWriteMatrix</w:t>
      </w:r>
      <w:r w:rsidR="00E46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58D" w:rsidRPr="00061787">
        <w:rPr>
          <w:rFonts w:ascii="Times New Roman" w:hAnsi="Times New Roman" w:cs="Times New Roman"/>
          <w:b/>
          <w:sz w:val="28"/>
          <w:szCs w:val="28"/>
        </w:rPr>
        <w:t>– макрос для вывода матрицы.</w:t>
      </w:r>
      <w:r w:rsidR="00E4658D" w:rsidRPr="00E46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58D">
        <w:rPr>
          <w:rFonts w:ascii="Times New Roman" w:hAnsi="Times New Roman" w:cs="Times New Roman"/>
          <w:bCs/>
          <w:sz w:val="28"/>
          <w:szCs w:val="28"/>
        </w:rPr>
        <w:t xml:space="preserve">Совершается обход поэлементный обход матрицы и при каждой итерации выводится элемент с отступом. 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>. В конце в</w:t>
      </w:r>
      <w:r w:rsidR="00E4658D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06181A73" w14:textId="629C71A4" w:rsidR="00E50B26" w:rsidRPr="00E50B26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</w:rPr>
        <w:t>mReadMatrix</w:t>
      </w:r>
      <w:r w:rsidR="00E46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590">
        <w:rPr>
          <w:rFonts w:ascii="Times New Roman" w:hAnsi="Times New Roman" w:cs="Times New Roman"/>
          <w:b/>
          <w:sz w:val="28"/>
          <w:szCs w:val="28"/>
        </w:rPr>
        <w:t>–</w:t>
      </w:r>
      <w:r w:rsidR="00E46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макрос записи матрицы с консоли. 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4658D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</w:t>
      </w:r>
      <w:r w:rsidR="00EF3590">
        <w:rPr>
          <w:rFonts w:ascii="Times New Roman" w:hAnsi="Times New Roman" w:cs="Times New Roman"/>
          <w:bCs/>
          <w:sz w:val="28"/>
          <w:szCs w:val="28"/>
        </w:rPr>
        <w:t xml:space="preserve">После запрашивается размер матрицы и заносится в соответствующую переменную. В двух циклах от 0 до введенного значения запрашивается ввод элемента матрицы и заносится в память. 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 xml:space="preserve"> В конце в</w:t>
      </w:r>
      <w:r w:rsidR="00E4658D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4658D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65BB5FC1" w14:textId="7FEDB28E" w:rsidR="00E50B26" w:rsidRPr="00EF3590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mCLS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– макрос очистки экрана.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</w:t>
      </w:r>
      <w:r w:rsidR="00EF3590">
        <w:rPr>
          <w:rFonts w:ascii="Times New Roman" w:hAnsi="Times New Roman" w:cs="Times New Roman"/>
          <w:bCs/>
          <w:sz w:val="28"/>
          <w:szCs w:val="28"/>
        </w:rPr>
        <w:t xml:space="preserve">Макрос принимает </w:t>
      </w:r>
      <w:r w:rsidR="00F068CB">
        <w:rPr>
          <w:rFonts w:ascii="Times New Roman" w:hAnsi="Times New Roman" w:cs="Times New Roman"/>
          <w:bCs/>
          <w:sz w:val="28"/>
          <w:szCs w:val="28"/>
        </w:rPr>
        <w:t>значение,</w:t>
      </w:r>
      <w:r w:rsidR="00EF3590">
        <w:rPr>
          <w:rFonts w:ascii="Times New Roman" w:hAnsi="Times New Roman" w:cs="Times New Roman"/>
          <w:bCs/>
          <w:sz w:val="28"/>
          <w:szCs w:val="28"/>
        </w:rPr>
        <w:t xml:space="preserve"> с которого начинает очищаться </w:t>
      </w:r>
      <w:r w:rsidR="00F068CB">
        <w:rPr>
          <w:rFonts w:ascii="Times New Roman" w:hAnsi="Times New Roman" w:cs="Times New Roman"/>
          <w:bCs/>
          <w:sz w:val="28"/>
          <w:szCs w:val="28"/>
        </w:rPr>
        <w:t>экран.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60554EDF" w14:textId="5CDEDA40" w:rsidR="00E50B26" w:rsidRPr="00EF3590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mWriteStr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8CB">
        <w:rPr>
          <w:rFonts w:ascii="Times New Roman" w:hAnsi="Times New Roman" w:cs="Times New Roman"/>
          <w:b/>
          <w:sz w:val="28"/>
          <w:szCs w:val="28"/>
        </w:rPr>
        <w:t>–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8CB">
        <w:rPr>
          <w:rFonts w:ascii="Times New Roman" w:hAnsi="Times New Roman" w:cs="Times New Roman"/>
          <w:b/>
          <w:sz w:val="28"/>
          <w:szCs w:val="28"/>
        </w:rPr>
        <w:t xml:space="preserve">макрос вывода строки.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</w:t>
      </w:r>
      <w:r w:rsidR="00F068CB">
        <w:rPr>
          <w:rFonts w:ascii="Times New Roman" w:hAnsi="Times New Roman" w:cs="Times New Roman"/>
          <w:bCs/>
          <w:sz w:val="28"/>
          <w:szCs w:val="28"/>
        </w:rPr>
        <w:t xml:space="preserve"> Макрос на вход получает адрес выводимой строки и выводит </w:t>
      </w:r>
      <w:r w:rsidR="00F068CB">
        <w:rPr>
          <w:rFonts w:ascii="Times New Roman" w:hAnsi="Times New Roman" w:cs="Times New Roman"/>
          <w:bCs/>
          <w:sz w:val="28"/>
          <w:szCs w:val="28"/>
        </w:rPr>
        <w:lastRenderedPageBreak/>
        <w:t>ее в текущее положение курсора.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43BFA019" w14:textId="2071AF6A" w:rsidR="00E50B26" w:rsidRPr="00EF3590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mTransposeMatrix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8CB">
        <w:rPr>
          <w:rFonts w:ascii="Times New Roman" w:hAnsi="Times New Roman" w:cs="Times New Roman"/>
          <w:b/>
          <w:sz w:val="28"/>
          <w:szCs w:val="28"/>
        </w:rPr>
        <w:t>–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8CB">
        <w:rPr>
          <w:rFonts w:ascii="Times New Roman" w:hAnsi="Times New Roman" w:cs="Times New Roman"/>
          <w:b/>
          <w:sz w:val="28"/>
          <w:szCs w:val="28"/>
        </w:rPr>
        <w:t xml:space="preserve">макрос создания транспонированной матрицы.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 </w:t>
      </w:r>
      <w:r w:rsidR="00F068CB">
        <w:rPr>
          <w:rFonts w:ascii="Times New Roman" w:hAnsi="Times New Roman" w:cs="Times New Roman"/>
          <w:bCs/>
          <w:sz w:val="28"/>
          <w:szCs w:val="28"/>
        </w:rPr>
        <w:t xml:space="preserve">На вход передаются </w:t>
      </w:r>
      <w:r w:rsidR="00E35E33">
        <w:rPr>
          <w:rFonts w:ascii="Times New Roman" w:hAnsi="Times New Roman" w:cs="Times New Roman"/>
          <w:bCs/>
          <w:sz w:val="28"/>
          <w:szCs w:val="28"/>
        </w:rPr>
        <w:t>адрес</w:t>
      </w:r>
      <w:r w:rsidR="00F068CB">
        <w:rPr>
          <w:rFonts w:ascii="Times New Roman" w:hAnsi="Times New Roman" w:cs="Times New Roman"/>
          <w:bCs/>
          <w:sz w:val="28"/>
          <w:szCs w:val="28"/>
        </w:rPr>
        <w:t xml:space="preserve"> оригинальной матрицы, ее размерность и </w:t>
      </w:r>
      <w:r w:rsidR="00E35E33">
        <w:rPr>
          <w:rFonts w:ascii="Times New Roman" w:hAnsi="Times New Roman" w:cs="Times New Roman"/>
          <w:bCs/>
          <w:sz w:val="28"/>
          <w:szCs w:val="28"/>
        </w:rPr>
        <w:t xml:space="preserve">адрес для хранения транспонированной. Совершая поэлементный обход матрицы, значения оригинальной заносятся в транспонированную с учетом смены адресов (адрес строки встает на место столбца и наоборот).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296DA5D1" w14:textId="7C06A7D4" w:rsidR="00E50B26" w:rsidRPr="00EF3590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mZiroBeforeMatrix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EF5">
        <w:rPr>
          <w:rFonts w:ascii="Times New Roman" w:hAnsi="Times New Roman" w:cs="Times New Roman"/>
          <w:b/>
          <w:sz w:val="28"/>
          <w:szCs w:val="28"/>
        </w:rPr>
        <w:t>–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EF5">
        <w:rPr>
          <w:rFonts w:ascii="Times New Roman" w:hAnsi="Times New Roman" w:cs="Times New Roman"/>
          <w:b/>
          <w:sz w:val="28"/>
          <w:szCs w:val="28"/>
        </w:rPr>
        <w:t xml:space="preserve">макрос для помещения нолей в начало строки.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 </w:t>
      </w:r>
      <w:r w:rsidR="00DD6EF5">
        <w:rPr>
          <w:rFonts w:ascii="Times New Roman" w:hAnsi="Times New Roman" w:cs="Times New Roman"/>
          <w:bCs/>
          <w:sz w:val="28"/>
          <w:szCs w:val="28"/>
        </w:rPr>
        <w:t>Для каждой строки в матрице: проходим первый раз, помещая в стек все не нулевые элементы и считая их количество, после чего совершаем цикл такого же размера в обратно порядке, помещая элементы из стека в строку, если они есть и ноли, если они кончились (проверяется счетчик ненулевых элементов)</w:t>
      </w:r>
      <w:r w:rsidR="00DA3E7D">
        <w:rPr>
          <w:rFonts w:ascii="Times New Roman" w:hAnsi="Times New Roman" w:cs="Times New Roman"/>
          <w:bCs/>
          <w:sz w:val="28"/>
          <w:szCs w:val="28"/>
        </w:rPr>
        <w:t>.</w:t>
      </w:r>
      <w:r w:rsidR="00DD6EF5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6E7F0862" w14:textId="32E1330C" w:rsidR="00E50B26" w:rsidRPr="00EF3590" w:rsidRDefault="00E50B26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mTestIncrease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3E7D">
        <w:rPr>
          <w:rFonts w:ascii="Times New Roman" w:hAnsi="Times New Roman" w:cs="Times New Roman"/>
          <w:b/>
          <w:sz w:val="28"/>
          <w:szCs w:val="28"/>
        </w:rPr>
        <w:t>–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3E7D">
        <w:rPr>
          <w:rFonts w:ascii="Times New Roman" w:hAnsi="Times New Roman" w:cs="Times New Roman"/>
          <w:b/>
          <w:sz w:val="28"/>
          <w:szCs w:val="28"/>
        </w:rPr>
        <w:t xml:space="preserve">макрос проверки монотонности строк.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  </w:t>
      </w:r>
      <w:r w:rsidR="00DA3E7D">
        <w:rPr>
          <w:rFonts w:ascii="Times New Roman" w:hAnsi="Times New Roman" w:cs="Times New Roman"/>
          <w:bCs/>
          <w:sz w:val="28"/>
          <w:szCs w:val="28"/>
        </w:rPr>
        <w:t xml:space="preserve">Создается цикл для обхода строк матрицы. Потом выполнение разделяется на две части в зависимости от четности строки. Каждые два элемента сравниваются между собой, и если нарушается условие, то совершается переход к следующей строке. Для строк в которых ни разу не нарушилось условие монотонности (с учетом знака, зависящего от четности строки) </w:t>
      </w:r>
      <w:r w:rsidR="00061787">
        <w:rPr>
          <w:rFonts w:ascii="Times New Roman" w:hAnsi="Times New Roman" w:cs="Times New Roman"/>
          <w:bCs/>
          <w:sz w:val="28"/>
          <w:szCs w:val="28"/>
        </w:rPr>
        <w:t>выводится</w:t>
      </w:r>
      <w:r w:rsidR="00DA3E7D">
        <w:rPr>
          <w:rFonts w:ascii="Times New Roman" w:hAnsi="Times New Roman" w:cs="Times New Roman"/>
          <w:bCs/>
          <w:sz w:val="28"/>
          <w:szCs w:val="28"/>
        </w:rPr>
        <w:t xml:space="preserve"> номер и </w:t>
      </w:r>
      <w:r w:rsidR="00061787">
        <w:rPr>
          <w:rFonts w:ascii="Times New Roman" w:hAnsi="Times New Roman" w:cs="Times New Roman"/>
          <w:bCs/>
          <w:sz w:val="28"/>
          <w:szCs w:val="28"/>
        </w:rPr>
        <w:t>информационное сообщение об успехе.</w:t>
      </w:r>
      <w:r w:rsidR="00DA3E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2CD608F1" w14:textId="6926C5EF" w:rsidR="009F33ED" w:rsidRDefault="00E50B26" w:rsidP="00E50B26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E50B26">
        <w:rPr>
          <w:rFonts w:ascii="Times New Roman" w:hAnsi="Times New Roman" w:cs="Times New Roman"/>
          <w:b/>
          <w:sz w:val="28"/>
          <w:szCs w:val="28"/>
          <w:lang w:val="en-US"/>
        </w:rPr>
        <w:t>mGetAverageAboveDiagonal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1787">
        <w:rPr>
          <w:rFonts w:ascii="Times New Roman" w:hAnsi="Times New Roman" w:cs="Times New Roman"/>
          <w:b/>
          <w:sz w:val="28"/>
          <w:szCs w:val="28"/>
        </w:rPr>
        <w:t>– макрос нахождения среднего арифметического элементов заданного положения.</w:t>
      </w:r>
      <w:r w:rsidR="00EF3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Для начала </w:t>
      </w:r>
      <w:r w:rsidR="00EF3590">
        <w:rPr>
          <w:rFonts w:ascii="Times New Roman" w:hAnsi="Times New Roman" w:cs="Times New Roman"/>
          <w:bCs/>
          <w:sz w:val="28"/>
          <w:szCs w:val="28"/>
        </w:rPr>
        <w:t>сохраняем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все используемые регистры в стек.</w:t>
      </w:r>
      <w:r w:rsidR="00061787">
        <w:rPr>
          <w:rFonts w:ascii="Times New Roman" w:hAnsi="Times New Roman" w:cs="Times New Roman"/>
          <w:bCs/>
          <w:sz w:val="28"/>
          <w:szCs w:val="28"/>
        </w:rPr>
        <w:t xml:space="preserve"> Во вложенном цикле по размеру матрицы проверяем соответствие регистров условиям: выше главной диагонали</w:t>
      </w:r>
      <w:r w:rsidR="00F44E2F">
        <w:rPr>
          <w:rFonts w:ascii="Times New Roman" w:hAnsi="Times New Roman" w:cs="Times New Roman"/>
          <w:bCs/>
          <w:sz w:val="28"/>
          <w:szCs w:val="28"/>
        </w:rPr>
        <w:t xml:space="preserve"> (индекс столбца больше индекса строки)</w:t>
      </w:r>
      <w:r w:rsidR="00061787">
        <w:rPr>
          <w:rFonts w:ascii="Times New Roman" w:hAnsi="Times New Roman" w:cs="Times New Roman"/>
          <w:bCs/>
          <w:sz w:val="28"/>
          <w:szCs w:val="28"/>
        </w:rPr>
        <w:t xml:space="preserve"> и выше </w:t>
      </w:r>
      <w:r w:rsidR="00F44E2F">
        <w:rPr>
          <w:rFonts w:ascii="Times New Roman" w:hAnsi="Times New Roman" w:cs="Times New Roman"/>
          <w:bCs/>
          <w:sz w:val="28"/>
          <w:szCs w:val="28"/>
        </w:rPr>
        <w:t>побочной</w:t>
      </w:r>
      <w:r w:rsidR="00061787">
        <w:rPr>
          <w:rFonts w:ascii="Times New Roman" w:hAnsi="Times New Roman" w:cs="Times New Roman"/>
          <w:bCs/>
          <w:sz w:val="28"/>
          <w:szCs w:val="28"/>
        </w:rPr>
        <w:t xml:space="preserve"> диагонали</w:t>
      </w:r>
      <w:r w:rsidR="00F44E2F">
        <w:rPr>
          <w:rFonts w:ascii="Times New Roman" w:hAnsi="Times New Roman" w:cs="Times New Roman"/>
          <w:bCs/>
          <w:sz w:val="28"/>
          <w:szCs w:val="28"/>
        </w:rPr>
        <w:t xml:space="preserve"> (сумма индексов меньше половины от размера матрицы). Если элемент прошел проверку его значение добавляется к накопителю и счетчик их количества увеличивается на один, если хотя бы одно условие не соблюдено совершается переход к следующему элементу.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4E2F">
        <w:rPr>
          <w:rFonts w:ascii="Times New Roman" w:hAnsi="Times New Roman" w:cs="Times New Roman"/>
          <w:bCs/>
          <w:sz w:val="28"/>
          <w:szCs w:val="28"/>
        </w:rPr>
        <w:t xml:space="preserve">После завершения циклов выводится </w:t>
      </w:r>
      <w:r w:rsidR="006A4DBC">
        <w:rPr>
          <w:rFonts w:ascii="Times New Roman" w:hAnsi="Times New Roman" w:cs="Times New Roman"/>
          <w:bCs/>
          <w:sz w:val="28"/>
          <w:szCs w:val="28"/>
        </w:rPr>
        <w:t>значение накопителя,</w:t>
      </w:r>
      <w:r w:rsidR="00F44E2F">
        <w:rPr>
          <w:rFonts w:ascii="Times New Roman" w:hAnsi="Times New Roman" w:cs="Times New Roman"/>
          <w:bCs/>
          <w:sz w:val="28"/>
          <w:szCs w:val="28"/>
        </w:rPr>
        <w:t xml:space="preserve"> деленное на количество элементов. 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В конце в</w:t>
      </w:r>
      <w:r w:rsidR="00EF3590">
        <w:rPr>
          <w:rFonts w:ascii="Times New Roman" w:hAnsi="Times New Roman" w:cs="Times New Roman"/>
          <w:bCs/>
          <w:sz w:val="28"/>
          <w:szCs w:val="28"/>
        </w:rPr>
        <w:t>озвращ</w:t>
      </w:r>
      <w:r w:rsidR="00EF3590" w:rsidRPr="009745EB">
        <w:rPr>
          <w:rFonts w:ascii="Times New Roman" w:hAnsi="Times New Roman" w:cs="Times New Roman"/>
          <w:bCs/>
          <w:sz w:val="28"/>
          <w:szCs w:val="28"/>
        </w:rPr>
        <w:t>аем из стека значения регистров.</w:t>
      </w:r>
    </w:p>
    <w:p w14:paraId="56F7F422" w14:textId="7F72A0BC" w:rsidR="006A4DBC" w:rsidRDefault="006A4DBC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B8D4A2D" w14:textId="77777777" w:rsidR="00F113F9" w:rsidRPr="00EF3590" w:rsidRDefault="00F113F9" w:rsidP="00E50B2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1773" w:rsidRPr="00E50B26" w14:paraId="09F9302E" w14:textId="77777777" w:rsidTr="00532FCC">
        <w:tc>
          <w:tcPr>
            <w:tcW w:w="9854" w:type="dxa"/>
          </w:tcPr>
          <w:p w14:paraId="1C21E58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lastRenderedPageBreak/>
              <w:t>.MODEL small</w:t>
            </w:r>
          </w:p>
          <w:p w14:paraId="5B6F139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.STACK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100h</w:t>
            </w:r>
          </w:p>
          <w:p w14:paraId="4F4FF78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.486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Включает сборку инструкций для процессора 80386</w:t>
            </w:r>
          </w:p>
          <w:p w14:paraId="158B678C" w14:textId="5115D0B2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2010153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string</w:t>
            </w:r>
          </w:p>
          <w:p w14:paraId="240AB10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49362F6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</w:p>
          <w:p w14:paraId="3EC5AF2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09h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09h - функция вывода строки на экран</w:t>
            </w:r>
          </w:p>
          <w:p w14:paraId="40DC529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offset string</w:t>
            </w:r>
          </w:p>
          <w:p w14:paraId="5F5A31C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2234192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43B5A4B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2A7BE4A2" w14:textId="26C0D013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mWriteStr</w:t>
            </w:r>
          </w:p>
          <w:p w14:paraId="4DFB3F72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6DFED58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mCLS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start</w:t>
            </w:r>
          </w:p>
          <w:p w14:paraId="645231C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404C467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938B67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1FBC247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0FD0603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10h</w:t>
            </w:r>
          </w:p>
          <w:p w14:paraId="48072C0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3h</w:t>
            </w:r>
          </w:p>
          <w:p w14:paraId="563064B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Включение режима видеоадаптора с 16-ю цветами</w:t>
            </w:r>
          </w:p>
          <w:p w14:paraId="1995142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0600h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ah = 06 - прокрутка вверх</w:t>
            </w:r>
          </w:p>
          <w:p w14:paraId="0732FB2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11111001b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белый фон, синий текст</w:t>
            </w:r>
          </w:p>
          <w:p w14:paraId="49DAD37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start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ah = 00 - строка верхнуго левого угла</w:t>
            </w:r>
          </w:p>
          <w:p w14:paraId="6AEFB8E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184Fh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dh = 18h - строка нижнего правого угла</w:t>
            </w:r>
          </w:p>
          <w:p w14:paraId="099537A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Очистка экрана и установка цветов фона и текста</w:t>
            </w:r>
          </w:p>
          <w:p w14:paraId="3C8400D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dh - строка, dl - столбец</w:t>
            </w:r>
          </w:p>
          <w:p w14:paraId="2F22154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Номер видео-страницы</w:t>
            </w:r>
          </w:p>
          <w:p w14:paraId="4996E2F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02h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02h - функция установки позиции курсора</w:t>
            </w:r>
          </w:p>
          <w:p w14:paraId="3C8EE57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курсор на позицию (0, 0)</w:t>
            </w:r>
          </w:p>
          <w:p w14:paraId="5105F31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6C4C035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3B29D53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EE63F8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72200AFC" w14:textId="18F71D60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mCLS</w:t>
            </w:r>
          </w:p>
          <w:p w14:paraId="5B2EA019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525269C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mWriteAX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</w:p>
          <w:p w14:paraId="3EB1818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local convert, write</w:t>
            </w:r>
          </w:p>
          <w:p w14:paraId="3AC2669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4EE68D3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7DC35E9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4B101C1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4411C35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</w:p>
          <w:p w14:paraId="787EE00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cx - основание системы счисления</w:t>
            </w:r>
          </w:p>
          <w:p w14:paraId="3665521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di - количество цифр в числе</w:t>
            </w:r>
          </w:p>
          <w:p w14:paraId="680A5B2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Проверяем, равно ли число в ax нулю и устанавливаем флаги</w:t>
            </w:r>
          </w:p>
          <w:p w14:paraId="705890A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jns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convert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 к конвертированию, если число в ax положительное</w:t>
            </w:r>
          </w:p>
          <w:p w14:paraId="10B175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02E3C08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'-'</w:t>
            </w:r>
          </w:p>
          <w:p w14:paraId="765E925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02h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02h - функция вывода символа на экран</w:t>
            </w:r>
          </w:p>
          <w:p w14:paraId="25224CB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21h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символа "-"</w:t>
            </w:r>
          </w:p>
          <w:p w14:paraId="2FE5B8C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</w:p>
          <w:p w14:paraId="1AEFBD1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neg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Инвертируем отрицательное число</w:t>
            </w:r>
          </w:p>
          <w:p w14:paraId="7A36A1D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    convert:</w:t>
            </w:r>
          </w:p>
          <w:p w14:paraId="1CEB26D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</w:p>
          <w:p w14:paraId="043EFF6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После деления dl = остатку от деления ax на cx</w:t>
            </w:r>
          </w:p>
          <w:p w14:paraId="7FD7A87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</w:rPr>
              <w:t>'0'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Перевод в символьный формат</w:t>
            </w:r>
          </w:p>
          <w:p w14:paraId="0F67C07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количество цифр в числе на 1</w:t>
            </w:r>
          </w:p>
          <w:p w14:paraId="1A4F753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Складываем в стек</w:t>
            </w:r>
          </w:p>
          <w:p w14:paraId="75508C9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Проверяем, равно ли число в ax нулю и устанавливаем флаги</w:t>
            </w:r>
          </w:p>
          <w:p w14:paraId="2E2EF70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jnz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convert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 к конвертированию, если число в ax не равно нулю</w:t>
            </w:r>
          </w:p>
          <w:p w14:paraId="5AC827A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write: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значения из стека на экран</w:t>
            </w:r>
          </w:p>
          <w:p w14:paraId="4BA6168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dl = очередной символ</w:t>
            </w:r>
          </w:p>
          <w:p w14:paraId="3DBAD8E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02h</w:t>
            </w:r>
          </w:p>
          <w:p w14:paraId="441F5DD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21h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очередного символа</w:t>
            </w:r>
          </w:p>
          <w:p w14:paraId="026112F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Повторяем, пока di &lt;&gt; 0</w:t>
            </w:r>
          </w:p>
          <w:p w14:paraId="6120AD1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jnz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write</w:t>
            </w:r>
          </w:p>
          <w:p w14:paraId="3D9C7F9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37D835A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7C8F010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1528A1E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52D7BB5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393BAB36" w14:textId="3ABDCA63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mWriteAX</w:t>
            </w:r>
          </w:p>
          <w:p w14:paraId="1E0A06DE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41241AF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mReadAX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buffer, size</w:t>
            </w:r>
          </w:p>
          <w:p w14:paraId="212A981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local input, startOfConvert, endOfConvert</w:t>
            </w:r>
          </w:p>
          <w:p w14:paraId="7A18C26D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Сохранение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регистров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используемых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в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макросе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в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стек</w:t>
            </w:r>
          </w:p>
          <w:p w14:paraId="22E7D24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327A98E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2447B43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input:</w:t>
            </w:r>
          </w:p>
          <w:p w14:paraId="6DD9C94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[buffer], size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Задаём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размер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буфера</w:t>
            </w:r>
          </w:p>
          <w:p w14:paraId="570C333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offset [buffer]</w:t>
            </w:r>
          </w:p>
          <w:p w14:paraId="0A1681B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0Ah - функция чтения строки из консоли</w:t>
            </w:r>
          </w:p>
          <w:p w14:paraId="1C7AA85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21h</w:t>
            </w:r>
          </w:p>
          <w:p w14:paraId="2899C6B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02h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02h - функция вывода символа на экран</w:t>
            </w:r>
          </w:p>
          <w:p w14:paraId="2E680BA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0Ah</w:t>
            </w:r>
          </w:p>
          <w:p w14:paraId="6894DF7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21h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Переносим курсор на новою строку</w:t>
            </w:r>
          </w:p>
          <w:p w14:paraId="324D961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</w:p>
          <w:p w14:paraId="6584FE7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[buffer][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Проверка на пустую строку</w:t>
            </w:r>
          </w:p>
          <w:p w14:paraId="3A225DC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jz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input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строка пустая - переходим обратно к вводу</w:t>
            </w:r>
          </w:p>
          <w:p w14:paraId="5374EA5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474E20C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[buffer][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Инициализируем переменную счетчика</w:t>
            </w:r>
          </w:p>
          <w:p w14:paraId="1B4B8B9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3C36126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016C629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360E1F2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offset [buffer][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]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bx =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начало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строки</w:t>
            </w:r>
          </w:p>
          <w:p w14:paraId="56CE0A23" w14:textId="7C079904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F113F9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(строка начинается со второго байта)</w:t>
            </w:r>
          </w:p>
          <w:p w14:paraId="3967C66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[buffer][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A31515"/>
              </w:rPr>
              <w:t>'-'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Проверяем, отрицательное ли число</w:t>
            </w:r>
          </w:p>
          <w:p w14:paraId="5D32D6D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jne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startOfConvert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отрицательное - пропускаем минус</w:t>
            </w:r>
          </w:p>
          <w:p w14:paraId="0268371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7316506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cl</w:t>
            </w:r>
          </w:p>
          <w:p w14:paraId="3A17AAE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startOfConvert:</w:t>
            </w:r>
          </w:p>
          <w:p w14:paraId="390554B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10</w:t>
            </w:r>
          </w:p>
          <w:p w14:paraId="1C8EB0D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mul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Умножаем на 10 перед сложением с младшим разрядом</w:t>
            </w:r>
          </w:p>
          <w:p w14:paraId="2922035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8000h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число выходит за границы, то</w:t>
            </w:r>
          </w:p>
          <w:p w14:paraId="18E6EA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jae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input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возвращаемся на ввод числа</w:t>
            </w:r>
          </w:p>
          <w:p w14:paraId="6DAD356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Получаем следующий символ</w:t>
            </w:r>
          </w:p>
          <w:p w14:paraId="28E6C45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sub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</w:rPr>
              <w:t>'0'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Переводим его в числовой формат</w:t>
            </w:r>
          </w:p>
          <w:p w14:paraId="3806939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Прибавляем к конечному результату</w:t>
            </w:r>
          </w:p>
          <w:p w14:paraId="6F5825B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8000h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число выходит за границы, то</w:t>
            </w:r>
          </w:p>
          <w:p w14:paraId="23AB1FD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jae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input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возвращаемся на ввод числа</w:t>
            </w:r>
          </w:p>
          <w:p w14:paraId="76F05C0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символу</w:t>
            </w:r>
          </w:p>
          <w:p w14:paraId="7E07873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startOfConvert</w:t>
            </w:r>
          </w:p>
          <w:p w14:paraId="01DAD01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[buffer][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A31515"/>
              </w:rPr>
              <w:t>'-'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Ещё раз проверяем знак</w:t>
            </w:r>
          </w:p>
          <w:p w14:paraId="426E32D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jne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endOfConvert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знак отрицательный, то</w:t>
            </w:r>
          </w:p>
          <w:p w14:paraId="18A0265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neg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инвертируем число</w:t>
            </w:r>
          </w:p>
          <w:p w14:paraId="52EB9AB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endOfConvert:</w:t>
            </w:r>
          </w:p>
          <w:p w14:paraId="339C3B4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0B9AB48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490BD56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660621F6" w14:textId="01B63065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mReadAX</w:t>
            </w:r>
          </w:p>
          <w:p w14:paraId="456B3994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1451C2E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mReadMatrix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</w:t>
            </w:r>
          </w:p>
          <w:p w14:paraId="1FAE8D9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local rowLoop, colLoop</w:t>
            </w:r>
          </w:p>
          <w:p w14:paraId="067A3E1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JUMPS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Директива, делающая возможным большие прыжки</w:t>
            </w:r>
          </w:p>
          <w:p w14:paraId="1AAB906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42CEA54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0CA7EFB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</w:p>
          <w:p w14:paraId="21A4CFB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4AC0B5A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row</w:t>
            </w:r>
          </w:p>
          <w:p w14:paraId="5E06C22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rowLoop: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Внешний цикл, проходящий по строкам</w:t>
            </w:r>
          </w:p>
          <w:p w14:paraId="445257B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25FCA8C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столбцам</w:t>
            </w:r>
          </w:p>
          <w:p w14:paraId="68E3C03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0451193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colLoop: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Внутренний цикл, проходящий по столбцам</w:t>
            </w:r>
          </w:p>
          <w:p w14:paraId="3640ADF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mReadAX buffer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4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ввода значения регистра AX с клавиатуры</w:t>
            </w:r>
          </w:p>
          <w:p w14:paraId="6A5EC0E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</w:p>
          <w:p w14:paraId="501B7ED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49DEC46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</w:t>
            </w:r>
          </w:p>
          <w:p w14:paraId="0222187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endl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 xml:space="preserve">; Макрос вывода строки на экран </w:t>
            </w:r>
          </w:p>
          <w:p w14:paraId="711032D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курсора и каретки на следующую строку</w:t>
            </w:r>
          </w:p>
          <w:p w14:paraId="157A434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смещение по строкам</w:t>
            </w:r>
          </w:p>
          <w:p w14:paraId="0E7328E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(дважды, так как размер каждого элемента - слово)</w:t>
            </w:r>
          </w:p>
          <w:p w14:paraId="72F4C4E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33340CA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rowLoop</w:t>
            </w:r>
          </w:p>
          <w:p w14:paraId="6ED6E21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44ACBB1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31922B5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</w:p>
          <w:p w14:paraId="4F945A4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NOJUMPS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Прекращение действия директивы JUMPS</w:t>
            </w:r>
          </w:p>
          <w:p w14:paraId="09574051" w14:textId="3D8CC706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mReadMatrix</w:t>
            </w:r>
          </w:p>
          <w:p w14:paraId="5CBBFD01" w14:textId="77777777" w:rsidR="007E5B9E" w:rsidRPr="00F113F9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734B089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mWriteMatrix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</w:t>
            </w:r>
          </w:p>
          <w:p w14:paraId="2095664B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>local rowLoop, colLoop</w:t>
            </w:r>
          </w:p>
          <w:p w14:paraId="1E82123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lastRenderedPageBreak/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7F012F4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6B7EACB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75B4320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1CEF4E9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23A7DFC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row</w:t>
            </w:r>
          </w:p>
          <w:p w14:paraId="7A40FA6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rowLoop: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Внешний цикл, проходящий по строкам</w:t>
            </w:r>
          </w:p>
          <w:p w14:paraId="29D45B0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52B5DCC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столбцам</w:t>
            </w:r>
          </w:p>
          <w:p w14:paraId="25E2F2E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0E8DDF3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colLoop: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Внутренний цикл, проходящий по столбцам</w:t>
            </w:r>
          </w:p>
          <w:p w14:paraId="73B808A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bx - смещение по строкам, si - по столбцам</w:t>
            </w:r>
          </w:p>
          <w:p w14:paraId="7630F52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mWriteAX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 xml:space="preserve">; Макрос вывода значения регистра AX на экран </w:t>
            </w:r>
          </w:p>
          <w:p w14:paraId="4F3A27E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текущего элемента матрицы</w:t>
            </w:r>
          </w:p>
          <w:p w14:paraId="05195BB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</w:p>
          <w:p w14:paraId="38E0B8C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tab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201C70D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на экран табуляции, разделяющей элементы строки</w:t>
            </w:r>
          </w:p>
          <w:p w14:paraId="7E21F92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7860B34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</w:t>
            </w:r>
          </w:p>
          <w:p w14:paraId="30CA576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endl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5D86DAB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курсора и каретки на следующую строку</w:t>
            </w:r>
          </w:p>
          <w:p w14:paraId="198153F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смещение по строкам</w:t>
            </w:r>
          </w:p>
          <w:p w14:paraId="117F923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(дважды, так как размер каждого элемента - слово)</w:t>
            </w:r>
          </w:p>
          <w:p w14:paraId="6617F24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3FB6B2D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rowLoop</w:t>
            </w:r>
          </w:p>
          <w:p w14:paraId="5EF881A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7E93CF4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07845D5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7BFDBE6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507F440C" w14:textId="32E608AC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mWriteMatrix</w:t>
            </w:r>
          </w:p>
          <w:p w14:paraId="3DE78B3F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3D62624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mTransposeMatrix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col, resMatrix</w:t>
            </w:r>
          </w:p>
          <w:p w14:paraId="02619A3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local rowLoop, colLoop</w:t>
            </w:r>
          </w:p>
          <w:p w14:paraId="7566B2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7FCBAC7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3A56A4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3BEA7C5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2DB19E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</w:p>
          <w:p w14:paraId="120B2CA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</w:p>
          <w:p w14:paraId="51BBE68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3087417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row</w:t>
            </w:r>
          </w:p>
          <w:p w14:paraId="4FE7B1E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rowLoop: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Внешний цикл, проходящий по строкам</w:t>
            </w:r>
          </w:p>
          <w:p w14:paraId="06A0907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58D2B26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столбцам</w:t>
            </w:r>
          </w:p>
          <w:p w14:paraId="26138B8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56DBF5D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colLoop: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Внутренний цикл, проходящий по столбцам</w:t>
            </w:r>
          </w:p>
          <w:p w14:paraId="4F73C78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27BA27E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mul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смещение по строкам</w:t>
            </w:r>
          </w:p>
          <w:p w14:paraId="2B99F36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смешение по столбцам</w:t>
            </w:r>
          </w:p>
          <w:p w14:paraId="4C1AB2F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3751A38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matrix[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]</w:t>
            </w:r>
          </w:p>
          <w:p w14:paraId="51FC139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Заносим текущий элемент в стек</w:t>
            </w:r>
          </w:p>
          <w:p w14:paraId="4E87761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lastRenderedPageBreak/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row</w:t>
            </w:r>
          </w:p>
          <w:p w14:paraId="3DCB51F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mul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смещение по строкам</w:t>
            </w:r>
          </w:p>
          <w:p w14:paraId="3C13336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смешение по столбцам</w:t>
            </w:r>
          </w:p>
          <w:p w14:paraId="47A7369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 xml:space="preserve">; (смещения по строкам и столбцам меняются </w:t>
            </w:r>
          </w:p>
          <w:p w14:paraId="74E5AEE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</w:rPr>
              <w:t>; местами по сравнению с оригинальной матрицей)</w:t>
            </w:r>
          </w:p>
          <w:p w14:paraId="2A736CF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</w:p>
          <w:p w14:paraId="29274D2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</w:p>
          <w:p w14:paraId="63C8288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resMatrix[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Заносим в новую матрицу элемент, сохранённый в стеке</w:t>
            </w:r>
          </w:p>
          <w:p w14:paraId="10C704C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3E0F224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</w:t>
            </w:r>
          </w:p>
          <w:p w14:paraId="65A3E64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следующей строке</w:t>
            </w:r>
          </w:p>
          <w:p w14:paraId="5BC5E06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513E822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rowLoop</w:t>
            </w:r>
          </w:p>
          <w:p w14:paraId="66139E2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19A740C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406C900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1FDEE4F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4502B1F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13715F1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7F58D3F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mTransposeMatrix</w:t>
            </w:r>
          </w:p>
          <w:p w14:paraId="0DC8547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595D39D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; !!!!!!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РАБОТААЕТ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НЕ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ТРОГАЙ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!!!!!!!!!</w:t>
            </w:r>
          </w:p>
          <w:p w14:paraId="687FBF9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mZiroBeforeMatrix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col, resMatrix</w:t>
            </w:r>
          </w:p>
          <w:p w14:paraId="07E52A2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local rowLoop, colLoop, colLoopReverse, zs, placeziro, next</w:t>
            </w:r>
          </w:p>
          <w:p w14:paraId="7D8F7D3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04C2F59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654FA5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451412C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2E2120D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</w:p>
          <w:p w14:paraId="47F62CC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</w:p>
          <w:p w14:paraId="4A1FAE9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3C7AE0A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row</w:t>
            </w:r>
          </w:p>
          <w:p w14:paraId="510A41A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rowLoop: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Внешний цикл, проходящий по строкам</w:t>
            </w:r>
          </w:p>
          <w:p w14:paraId="1185D10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55B1C5B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столбцам</w:t>
            </w:r>
          </w:p>
          <w:p w14:paraId="1FFA460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5F5D913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buffnotnull,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обнуление счетчика 'ненолей'</w:t>
            </w:r>
          </w:p>
          <w:p w14:paraId="23991C4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colLoop: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Внутренний цикл, проходящий по столбцам</w:t>
            </w:r>
          </w:p>
          <w:p w14:paraId="43DE07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37C0D62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mul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смещение по строкам</w:t>
            </w:r>
          </w:p>
          <w:p w14:paraId="7BE4C05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смешение по столбцам</w:t>
            </w:r>
          </w:p>
          <w:p w14:paraId="11B343C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253B636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matrix[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]</w:t>
            </w:r>
          </w:p>
          <w:p w14:paraId="726094B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</w:p>
          <w:p w14:paraId="7E373DA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zs</w:t>
            </w:r>
          </w:p>
          <w:p w14:paraId="2845EB0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buffnotnull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dx хранит количество ненулевых элементов</w:t>
            </w:r>
          </w:p>
          <w:p w14:paraId="1D56CCB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Заносим текущий элемент в стек</w:t>
            </w:r>
          </w:p>
          <w:p w14:paraId="25F7E8B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zs:</w:t>
            </w:r>
          </w:p>
          <w:p w14:paraId="32A7675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5B34F4B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199CBE1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</w:p>
          <w:p w14:paraId="2D3629C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lastRenderedPageBreak/>
              <w:t>jne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цикл</w:t>
            </w:r>
          </w:p>
          <w:p w14:paraId="11ED05C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4D03079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sub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обратно к последнему элементу</w:t>
            </w:r>
          </w:p>
          <w:p w14:paraId="08463DF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09C2E81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colLoopReverse: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Внутренний цикл, проходящий по столбцам</w:t>
            </w:r>
          </w:p>
          <w:p w14:paraId="154FAF2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col</w:t>
            </w:r>
          </w:p>
          <w:p w14:paraId="2CFE2B8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mul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смещение по строкам</w:t>
            </w:r>
          </w:p>
          <w:p w14:paraId="2DD7B54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Устанавливаем смещение по столбцам</w:t>
            </w:r>
          </w:p>
          <w:p w14:paraId="47522E3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36C41AD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buffnotnull,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1C46BE0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placeziro</w:t>
            </w:r>
          </w:p>
          <w:p w14:paraId="60F4685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1B546126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resmatrix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тащим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стека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пока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элементы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не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кончатся</w:t>
            </w:r>
          </w:p>
          <w:p w14:paraId="0F1FAC7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buffnotnull</w:t>
            </w:r>
          </w:p>
          <w:p w14:paraId="4D28643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next</w:t>
            </w:r>
          </w:p>
          <w:p w14:paraId="219A608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placeziro:</w:t>
            </w:r>
          </w:p>
          <w:p w14:paraId="3A76429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resmatrix[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],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оставшееся заполняем нолями</w:t>
            </w:r>
          </w:p>
          <w:p w14:paraId="65E52DA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next:</w:t>
            </w:r>
          </w:p>
          <w:p w14:paraId="24159CF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sub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предыдущему элементу (размером в слово)</w:t>
            </w:r>
          </w:p>
          <w:p w14:paraId="6C32764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66F092D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363EA836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jne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colLoopReverse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цикл</w:t>
            </w:r>
          </w:p>
          <w:p w14:paraId="1CC7F27E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3DAE7B3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следующей строке</w:t>
            </w:r>
          </w:p>
          <w:p w14:paraId="69B952E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05AE600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rowLoop</w:t>
            </w:r>
          </w:p>
          <w:p w14:paraId="0DA6CCE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530F840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1548A64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1F20ED2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4D36E3C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DCE529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7F435540" w14:textId="76D5C4C7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mZiroBeforeMatrix</w:t>
            </w:r>
          </w:p>
          <w:p w14:paraId="01EAFEC8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552A75C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mTestIncrease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</w:t>
            </w:r>
          </w:p>
          <w:p w14:paraId="58F4508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local rowLoop, colLoop, colLoop1, parity, next_str</w:t>
            </w:r>
          </w:p>
          <w:p w14:paraId="2FC2BFC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JUMPS</w:t>
            </w:r>
          </w:p>
          <w:p w14:paraId="5D43587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7BA5585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113A172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7C9648F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2C7B29B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</w:p>
          <w:p w14:paraId="0BFC2B9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</w:p>
          <w:p w14:paraId="642239F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di - счётчик строк, начиная с единицы</w:t>
            </w:r>
          </w:p>
          <w:p w14:paraId="1015C1D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2DB9650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row</w:t>
            </w:r>
          </w:p>
          <w:p w14:paraId="3C65081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rowLoop:</w:t>
            </w:r>
          </w:p>
          <w:p w14:paraId="0AF5538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0092E3E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столбцам</w:t>
            </w:r>
          </w:p>
          <w:p w14:paraId="1E3CBCD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col</w:t>
            </w:r>
          </w:p>
          <w:p w14:paraId="1B24CA3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6D6D691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196685A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lastRenderedPageBreak/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0D21CFC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2h</w:t>
            </w:r>
          </w:p>
          <w:p w14:paraId="652DC28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dl</w:t>
            </w:r>
          </w:p>
          <w:p w14:paraId="278D048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67F33AB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jnz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parity</w:t>
            </w:r>
          </w:p>
          <w:p w14:paraId="7920FEA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01D6745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colLoop:</w:t>
            </w:r>
          </w:p>
          <w:p w14:paraId="1B3AB4AE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matrix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смещение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строкам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столбцам</w:t>
            </w:r>
          </w:p>
          <w:p w14:paraId="3632471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+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сравниваем со следующим</w:t>
            </w:r>
          </w:p>
          <w:p w14:paraId="41DDF99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jl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next_str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не подходит под условие - перейти к следующей строке</w:t>
            </w:r>
          </w:p>
          <w:p w14:paraId="7BBD3DE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25FD4A5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</w:t>
            </w:r>
          </w:p>
          <w:p w14:paraId="0118FFA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3713CD8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</w:p>
          <w:p w14:paraId="0DBFBE0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mWriteAX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Выводим номер текущей строки</w:t>
            </w:r>
          </w:p>
          <w:p w14:paraId="0FEA1AFE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mWriteStr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dec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_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str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тип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проверки</w:t>
            </w:r>
          </w:p>
          <w:p w14:paraId="231A2CD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next_str</w:t>
            </w:r>
          </w:p>
          <w:p w14:paraId="3E36C7D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569C47A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parity:</w:t>
            </w:r>
          </w:p>
          <w:p w14:paraId="4475003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colLoop1:</w:t>
            </w:r>
          </w:p>
          <w:p w14:paraId="57965389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matrix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смещение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строкам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столбцам</w:t>
            </w:r>
          </w:p>
          <w:p w14:paraId="3D0F9DE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, matrix[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+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>]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сравниваем со следующим</w:t>
            </w:r>
          </w:p>
          <w:p w14:paraId="1B28F59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jg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next_str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не подходит под условие - перейти к следующей строке</w:t>
            </w:r>
          </w:p>
          <w:p w14:paraId="0D63744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Переходим к следующему элементу (размером в слово)</w:t>
            </w:r>
          </w:p>
          <w:p w14:paraId="3B71C03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colLoop1</w:t>
            </w:r>
          </w:p>
          <w:p w14:paraId="15E886D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148A36D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</w:p>
          <w:p w14:paraId="15674B5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mWriteAX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Выводим номер текущей строки</w:t>
            </w:r>
          </w:p>
          <w:p w14:paraId="36C25C5D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mWriteStr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inc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_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str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тип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проверки</w:t>
            </w:r>
          </w:p>
          <w:p w14:paraId="595E3D1E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0F5B7FD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next_str:</w:t>
            </w:r>
          </w:p>
          <w:p w14:paraId="4445249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mWriteStr endl</w:t>
            </w:r>
          </w:p>
          <w:p w14:paraId="2B989C01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inc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Увеличиваем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счётчик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</w:t>
            </w:r>
          </w:p>
          <w:p w14:paraId="18A5973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смещение по строкам</w:t>
            </w:r>
          </w:p>
          <w:p w14:paraId="23A73CC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(дважды, так как размер каждого элемента - слово)</w:t>
            </w:r>
          </w:p>
          <w:p w14:paraId="61D3545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cx</w:t>
            </w:r>
          </w:p>
          <w:p w14:paraId="03567FD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loop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rowLoop</w:t>
            </w:r>
          </w:p>
          <w:p w14:paraId="287341D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</w:p>
          <w:p w14:paraId="68B1635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783CEE1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5486373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3C0099B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7E16A4F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45C2EE7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624262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NOJUMPS</w:t>
            </w:r>
          </w:p>
          <w:p w14:paraId="27BA85B8" w14:textId="2F3CF521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mTestIncrease</w:t>
            </w:r>
          </w:p>
          <w:p w14:paraId="5094CEDA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39A8AA8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mGetAverageAboveDiagonal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macro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matrix, row, col</w:t>
            </w:r>
          </w:p>
          <w:p w14:paraId="16A1D55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local rowLoop, colLoop, belowTheDiagonal</w:t>
            </w:r>
          </w:p>
          <w:p w14:paraId="5982CA4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Сохранение регистров, используемых в макросе, в стек</w:t>
            </w:r>
          </w:p>
          <w:p w14:paraId="0996741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6BF135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1F8F2BF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lastRenderedPageBreak/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529696F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7629912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33B3BF0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сумма элементов</w:t>
            </w:r>
          </w:p>
          <w:p w14:paraId="11B401E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кол-во элементов</w:t>
            </w:r>
          </w:p>
          <w:p w14:paraId="41B9C1A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di - счётчик строк</w:t>
            </w:r>
          </w:p>
          <w:p w14:paraId="0E46E92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Обнуляем смещение по строкам</w:t>
            </w:r>
          </w:p>
          <w:p w14:paraId="516A591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row</w:t>
            </w:r>
          </w:p>
          <w:p w14:paraId="77E80FA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rowLoop:</w:t>
            </w:r>
          </w:p>
          <w:p w14:paraId="1CAE87F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6EA3BF7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xor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si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счётчик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столбцов</w:t>
            </w:r>
          </w:p>
          <w:p w14:paraId="1AF507C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col</w:t>
            </w:r>
          </w:p>
          <w:p w14:paraId="4539401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colLoop:</w:t>
            </w:r>
          </w:p>
          <w:p w14:paraId="405C1BB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28A08DF5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Сравниваем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счётчики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и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столбцов</w:t>
            </w:r>
          </w:p>
          <w:p w14:paraId="3272AC3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jae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belowTheDiagonal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Если элемент ниже побочной диагонали, перейти к следующему</w:t>
            </w:r>
          </w:p>
          <w:p w14:paraId="7446C83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5A7C1CA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push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66642CE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col</w:t>
            </w:r>
          </w:p>
          <w:p w14:paraId="2C1A710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0D6F09B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77D461B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29B6423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5017E90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4053038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4BBB8AB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ja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belowTheDiagonal</w:t>
            </w:r>
          </w:p>
          <w:p w14:paraId="74C66B0B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add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matrix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][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]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bx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смещение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строкам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-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столбцам</w:t>
            </w:r>
          </w:p>
          <w:p w14:paraId="7B0584E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</w:p>
          <w:p w14:paraId="1DC847C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belowTheDiagonal:</w:t>
            </w:r>
          </w:p>
          <w:p w14:paraId="2777014D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add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113F9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Увеличиваем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смещение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по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столбцу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>/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счётчик</w:t>
            </w:r>
            <w:r w:rsidRPr="00F113F9">
              <w:rPr>
                <w:rFonts w:ascii="Courier New" w:eastAsia="Times New Roman" w:hAnsi="Courier New" w:cs="Courier New"/>
                <w:color w:val="008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столбцов</w:t>
            </w:r>
          </w:p>
          <w:p w14:paraId="1B79B68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275CEEF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3347D52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jne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colLoop</w:t>
            </w:r>
          </w:p>
          <w:p w14:paraId="65C993E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di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счётчик строк</w:t>
            </w:r>
          </w:p>
          <w:p w14:paraId="013B26F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Увеличиваем смещение по строкам</w:t>
            </w:r>
          </w:p>
          <w:p w14:paraId="5552676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add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bx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col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(дважды, так как размер каждого элемента - слово)</w:t>
            </w:r>
          </w:p>
          <w:p w14:paraId="5555076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3A09AF7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dec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209D592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4F71D66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jne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rowLoop</w:t>
            </w:r>
          </w:p>
          <w:p w14:paraId="5D3A1D5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dl</w:t>
            </w:r>
          </w:p>
          <w:p w14:paraId="1984146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7B0F9B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mWriteStr med_ariph</w:t>
            </w:r>
          </w:p>
          <w:p w14:paraId="20BBD6D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mWriteAX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значения регистра AX на экран</w:t>
            </w:r>
          </w:p>
          <w:p w14:paraId="612E4BB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mWriteStr endl</w:t>
            </w:r>
          </w:p>
          <w:p w14:paraId="481BF2F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Перенос сохранённых значений обратно в регистры</w:t>
            </w:r>
          </w:p>
          <w:p w14:paraId="7343CF4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di</w:t>
            </w:r>
          </w:p>
          <w:p w14:paraId="0B72EA4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si</w:t>
            </w:r>
          </w:p>
          <w:p w14:paraId="52933ED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cx</w:t>
            </w:r>
          </w:p>
          <w:p w14:paraId="75DEF17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bx</w:t>
            </w:r>
          </w:p>
          <w:p w14:paraId="04E2F60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pop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1205CF4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lastRenderedPageBreak/>
              <w:t>endm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mGetAverageveDiagonal</w:t>
            </w:r>
          </w:p>
          <w:p w14:paraId="03EE8582" w14:textId="543698DC" w:rsid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4D9303EB" w14:textId="1C0A309B" w:rsidR="007E5B9E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4DF762CE" w14:textId="77777777" w:rsidR="007E5B9E" w:rsidRPr="00C65EA1" w:rsidRDefault="007E5B9E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708479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.DATA</w:t>
            </w:r>
          </w:p>
          <w:p w14:paraId="2526F97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buffer              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dup(?)</w:t>
            </w:r>
          </w:p>
          <w:p w14:paraId="633C4EF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buffnotnull     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ячейка для хранения числа в первом задании</w:t>
            </w:r>
          </w:p>
          <w:p w14:paraId="1BAE880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endl            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11A4C7F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tab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09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7997FF4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space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 $'</w:t>
            </w:r>
          </w:p>
          <w:p w14:paraId="572961F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inputSize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'Enter the size of matrix: $'</w:t>
            </w:r>
          </w:p>
          <w:p w14:paraId="69A047D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inputElements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'Enter matrix elements element by element: 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44F05699" w14:textId="7FBC1C9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menuInstruction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'To control the menu, press the corresponding key on the keyboard'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5337097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'1. Enter matrix from keyboard'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01730AE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'2. Display matrix'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3576E0C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'3. View transposed matrix'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2C99A1A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'4. Place ziro before no-ziro elems'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1CDBA94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'5. Test strings on increasing and decreasing'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31F9332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'6. Find the average of elements above the main diagonal'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</w:p>
          <w:p w14:paraId="402C216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   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'0. Exit the program'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780A5C2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matrix          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'Matrix'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407D7DE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transmatrix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'Tronspose matrix'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13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295338E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inc_str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 string - Increase'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78BB65D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dec_str  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 string - Decrease'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483EB41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med_ariph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db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'Average - '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'$'</w:t>
            </w:r>
          </w:p>
          <w:p w14:paraId="2890694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rows                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dw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4723406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cols                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dw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2E6A7C1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currentMatrix   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dw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dup (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</w:p>
          <w:p w14:paraId="4626916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transposedMatrix    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dw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dup (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</w:p>
          <w:p w14:paraId="50A53EF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.CODE</w:t>
            </w:r>
          </w:p>
          <w:p w14:paraId="6E6C563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Start:</w:t>
            </w:r>
          </w:p>
          <w:p w14:paraId="4D33DAA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, @data</w:t>
            </w:r>
          </w:p>
          <w:p w14:paraId="59577FA5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ds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0F88553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mCLS 0000b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очистки экрана и установки вида окна</w:t>
            </w:r>
          </w:p>
          <w:p w14:paraId="7C3B1AB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menuInstruction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027CCD9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mWriteStr endl</w:t>
            </w:r>
          </w:p>
          <w:p w14:paraId="08E84ED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menu: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на экран меню, а также осуществление выбора следующего пункта программы</w:t>
            </w:r>
          </w:p>
          <w:p w14:paraId="5324281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00h</w:t>
            </w:r>
          </w:p>
          <w:p w14:paraId="2D225FA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16h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Ожидание нажатия символа и получение его значения в al</w:t>
            </w:r>
          </w:p>
          <w:p w14:paraId="1ABD20E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"0"</w:t>
            </w:r>
          </w:p>
          <w:p w14:paraId="64A4FCF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exit</w:t>
            </w:r>
          </w:p>
          <w:p w14:paraId="2889538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"1"</w:t>
            </w:r>
          </w:p>
          <w:p w14:paraId="3756BDB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consoleInput</w:t>
            </w:r>
          </w:p>
          <w:p w14:paraId="15B99EA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"3"</w:t>
            </w:r>
          </w:p>
          <w:p w14:paraId="0D083FD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transposeMatrix</w:t>
            </w:r>
          </w:p>
          <w:p w14:paraId="1085E669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"4"</w:t>
            </w:r>
          </w:p>
          <w:p w14:paraId="7BE512A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task1</w:t>
            </w:r>
          </w:p>
          <w:p w14:paraId="1E0A4A1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"5"</w:t>
            </w:r>
          </w:p>
          <w:p w14:paraId="0BC94D1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task2</w:t>
            </w:r>
          </w:p>
          <w:p w14:paraId="449E508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cmp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al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A31515"/>
                <w:lang w:val="en-US"/>
              </w:rPr>
              <w:t>"6"</w:t>
            </w:r>
          </w:p>
          <w:p w14:paraId="0885271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je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task3</w:t>
            </w:r>
          </w:p>
          <w:p w14:paraId="7739461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writeMatrix: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Вывод элементов матрицы на экран</w:t>
            </w:r>
          </w:p>
          <w:p w14:paraId="6B43BF8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mCLS 0000b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очистки экрана и установки вида окна</w:t>
            </w:r>
          </w:p>
          <w:p w14:paraId="21181ED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mWriteStr menuInstruction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35634AB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mWriteStr endl</w:t>
            </w:r>
          </w:p>
          <w:p w14:paraId="3D35FB9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02h</w:t>
            </w:r>
          </w:p>
          <w:p w14:paraId="5B0190A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dx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0900h</w:t>
            </w:r>
          </w:p>
          <w:p w14:paraId="6617CE8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bh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3A5B0C2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10h</w:t>
            </w:r>
          </w:p>
          <w:p w14:paraId="51EDF85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mWriteStr matrix</w:t>
            </w:r>
          </w:p>
          <w:p w14:paraId="315D79C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mWriteMatrix currentMatrix, rows, cols</w:t>
            </w:r>
          </w:p>
          <w:p w14:paraId="6A157C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07h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Задержка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экрана</w:t>
            </w:r>
          </w:p>
          <w:p w14:paraId="5544870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54F2DCE5" w14:textId="03544DBA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menu</w:t>
            </w:r>
          </w:p>
          <w:p w14:paraId="041119C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consoleInput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Ввод элементов матрицы из консоли</w:t>
            </w:r>
          </w:p>
          <w:p w14:paraId="1F17BAC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mCLS 0000b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очистки экрана и установки вида окна</w:t>
            </w:r>
          </w:p>
          <w:p w14:paraId="6C65D81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mWriteStr inputSize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1A20864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mReadAX buffer </w:t>
            </w:r>
            <w:r w:rsidRPr="00C65EA1">
              <w:rPr>
                <w:rFonts w:ascii="Courier New" w:eastAsia="Times New Roman" w:hAnsi="Courier New" w:cs="Courier New"/>
                <w:color w:val="098658"/>
              </w:rPr>
              <w:t>2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ввода значения регистра AX с клавиатуры</w:t>
            </w:r>
          </w:p>
          <w:p w14:paraId="6CCB74F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rows,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5452B2D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cols,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</w:p>
          <w:p w14:paraId="03A2F7A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mWriteStr endl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1E02D76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mWriteStr inputElements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Макрос вывода строки на экран</w:t>
            </w:r>
          </w:p>
          <w:p w14:paraId="6E0F0E57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mReadMatrix currentMatrix, rows, cols</w:t>
            </w:r>
          </w:p>
          <w:p w14:paraId="4AC2F280" w14:textId="10ED86AD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writeMatrix</w:t>
            </w:r>
          </w:p>
          <w:p w14:paraId="33DDED2C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transposeMatrix: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Получение и вывод транспонированной матрицы</w:t>
            </w:r>
          </w:p>
          <w:p w14:paraId="63E06E33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mTransposeMatrix currentMatrix, rows, cols, transposedMatrix</w:t>
            </w:r>
          </w:p>
          <w:p w14:paraId="33F083BA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mWriteStr endl</w:t>
            </w:r>
          </w:p>
          <w:p w14:paraId="2CFA514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mWriteStr transmatrix</w:t>
            </w:r>
          </w:p>
          <w:p w14:paraId="1A0E1C44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mWriteMatrix transposedMatrix, rows, cols</w:t>
            </w:r>
          </w:p>
          <w:p w14:paraId="2A5F2B0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07h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Задержка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экрана</w:t>
            </w:r>
          </w:p>
          <w:p w14:paraId="2001981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78344BD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menu</w:t>
            </w:r>
          </w:p>
          <w:p w14:paraId="094EA51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task1: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Перемещение нулей в начало строки</w:t>
            </w:r>
          </w:p>
          <w:p w14:paraId="2920348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mZiroBeforeMatrix currentMatrix, rows, cols, transposedMatrix</w:t>
            </w:r>
          </w:p>
          <w:p w14:paraId="538B07D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mWriteStr endl</w:t>
            </w:r>
          </w:p>
          <w:p w14:paraId="17B887D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mWriteStr matrix</w:t>
            </w:r>
          </w:p>
          <w:p w14:paraId="1D3F260F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    mWriteMatrix transposedMatrix, rows, cols</w:t>
            </w:r>
          </w:p>
          <w:p w14:paraId="1AA3CBB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07h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Задержка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экрана</w:t>
            </w:r>
          </w:p>
          <w:p w14:paraId="18CB032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3F449036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F113F9">
              <w:rPr>
                <w:rFonts w:ascii="Courier New" w:eastAsia="Times New Roman" w:hAnsi="Courier New" w:cs="Courier New"/>
                <w:color w:val="0000FF"/>
                <w:lang w:val="en-US"/>
              </w:rPr>
              <w:t>jmp</w:t>
            </w: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menu</w:t>
            </w:r>
          </w:p>
          <w:p w14:paraId="445D456D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task2: </w:t>
            </w:r>
            <w:r w:rsidRPr="00F113F9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Проверка</w:t>
            </w:r>
            <w:r w:rsidRPr="00F113F9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строк</w:t>
            </w:r>
            <w:r w:rsidRPr="00F113F9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на</w:t>
            </w:r>
            <w:r w:rsidRPr="00F113F9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монотонность</w:t>
            </w:r>
          </w:p>
          <w:p w14:paraId="493D5052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mTestIncrease currentMatrix, rows, cols</w:t>
            </w:r>
          </w:p>
          <w:p w14:paraId="503F3EF1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07h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Задержка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экрана</w:t>
            </w:r>
          </w:p>
          <w:p w14:paraId="255E85A2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F113F9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363968C6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menu</w:t>
            </w:r>
          </w:p>
          <w:p w14:paraId="5375545D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task3: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; Получение среднего арифметического элементов выше диагоналей</w:t>
            </w:r>
          </w:p>
          <w:p w14:paraId="573244DB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>mGetAverageAboveDiagonal currentMatrix, rows, cols</w:t>
            </w:r>
          </w:p>
          <w:p w14:paraId="3E8873EE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07h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;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Задержка</w:t>
            </w:r>
            <w:r w:rsidRPr="00C65EA1">
              <w:rPr>
                <w:rFonts w:ascii="Courier New" w:eastAsia="Times New Roman" w:hAnsi="Courier New" w:cs="Courier New"/>
                <w:color w:val="008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8000"/>
              </w:rPr>
              <w:t>экрана</w:t>
            </w:r>
          </w:p>
          <w:p w14:paraId="13D43A4B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F113F9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F113F9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4FCD1800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F113F9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    </w:t>
            </w:r>
            <w:r w:rsidRPr="00C65EA1">
              <w:rPr>
                <w:rFonts w:ascii="Courier New" w:eastAsia="Times New Roman" w:hAnsi="Courier New" w:cs="Courier New"/>
                <w:color w:val="0000FF"/>
              </w:rPr>
              <w:t>jmp</w:t>
            </w:r>
            <w:r w:rsidRPr="00C65EA1">
              <w:rPr>
                <w:rFonts w:ascii="Courier New" w:eastAsia="Times New Roman" w:hAnsi="Courier New" w:cs="Courier New"/>
                <w:color w:val="000000"/>
              </w:rPr>
              <w:t xml:space="preserve"> menu</w:t>
            </w:r>
          </w:p>
          <w:p w14:paraId="53F2BE13" w14:textId="4BE36E3A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exit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7E5B9E" w:rsidRPr="00C65EA1">
              <w:rPr>
                <w:rFonts w:ascii="Courier New" w:eastAsia="Times New Roman" w:hAnsi="Courier New" w:cs="Courier New"/>
                <w:color w:val="008000"/>
              </w:rPr>
              <w:t xml:space="preserve"> ; Завершение программы</w:t>
            </w:r>
          </w:p>
          <w:p w14:paraId="2272CACD" w14:textId="77777777" w:rsidR="00C65EA1" w:rsidRPr="00F113F9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mov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ax</w:t>
            </w:r>
            <w:r w:rsidRPr="00F113F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113F9">
              <w:rPr>
                <w:rFonts w:ascii="Courier New" w:eastAsia="Times New Roman" w:hAnsi="Courier New" w:cs="Courier New"/>
                <w:color w:val="098658"/>
              </w:rPr>
              <w:t>4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c</w:t>
            </w:r>
            <w:r w:rsidRPr="00F113F9">
              <w:rPr>
                <w:rFonts w:ascii="Courier New" w:eastAsia="Times New Roman" w:hAnsi="Courier New" w:cs="Courier New"/>
                <w:color w:val="098658"/>
              </w:rPr>
              <w:t>00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h</w:t>
            </w:r>
          </w:p>
          <w:p w14:paraId="28DAE388" w14:textId="77777777" w:rsidR="00C65EA1" w:rsidRPr="00C65EA1" w:rsidRDefault="00C65EA1" w:rsidP="00C65EA1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FF"/>
                <w:lang w:val="en-US"/>
              </w:rPr>
              <w:t>int</w:t>
            </w:r>
            <w:r w:rsidRPr="00C65EA1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C65EA1">
              <w:rPr>
                <w:rFonts w:ascii="Courier New" w:eastAsia="Times New Roman" w:hAnsi="Courier New" w:cs="Courier New"/>
                <w:color w:val="098658"/>
                <w:lang w:val="en-US"/>
              </w:rPr>
              <w:t>21h</w:t>
            </w:r>
          </w:p>
          <w:p w14:paraId="265E47E7" w14:textId="77D06632" w:rsidR="00F01773" w:rsidRPr="00C65EA1" w:rsidRDefault="00C65EA1" w:rsidP="007E5B9E">
            <w:pPr>
              <w:shd w:val="clear" w:color="auto" w:fill="FFFFFF"/>
              <w:spacing w:after="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C65EA1">
              <w:rPr>
                <w:rFonts w:ascii="Courier New" w:eastAsia="Times New Roman" w:hAnsi="Courier New" w:cs="Courier New"/>
                <w:color w:val="000000"/>
              </w:rPr>
              <w:t>end Start</w:t>
            </w:r>
          </w:p>
        </w:tc>
      </w:tr>
    </w:tbl>
    <w:p w14:paraId="183B58AF" w14:textId="3E655901" w:rsidR="009962CE" w:rsidRDefault="00B94985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программы:</w:t>
      </w:r>
    </w:p>
    <w:p w14:paraId="1C61378A" w14:textId="48131130" w:rsidR="00C46D12" w:rsidRDefault="00F113F9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57CD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5C8956" wp14:editId="24BBA347">
            <wp:simplePos x="0" y="0"/>
            <wp:positionH relativeFrom="column">
              <wp:posOffset>22860</wp:posOffset>
            </wp:positionH>
            <wp:positionV relativeFrom="paragraph">
              <wp:posOffset>5610860</wp:posOffset>
            </wp:positionV>
            <wp:extent cx="4595284" cy="2535255"/>
            <wp:effectExtent l="19050" t="19050" r="15240" b="177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5"/>
                    <a:stretch/>
                  </pic:blipFill>
                  <pic:spPr bwMode="auto">
                    <a:xfrm>
                      <a:off x="0" y="0"/>
                      <a:ext cx="4595284" cy="2535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954" w:rsidRPr="003B29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907580" wp14:editId="534E9F52">
            <wp:extent cx="3577179" cy="2275114"/>
            <wp:effectExtent l="19050" t="19050" r="2349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112" cy="2277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57C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15785C" wp14:editId="30B74C88">
            <wp:extent cx="4798484" cy="3239294"/>
            <wp:effectExtent l="19050" t="19050" r="2159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647" cy="3248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B57655" w14:textId="3B0382B6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1288C42" w14:textId="6DE6BDFA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B4C0F98" w14:textId="7BF7D050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CFF7A9B" w14:textId="200F7BBB" w:rsidR="008B36B9" w:rsidRDefault="008B36B9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D0A6C4F" w14:textId="77777777" w:rsidR="008B36B9" w:rsidRDefault="008B36B9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2F44BB3" w14:textId="28E30341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80093B4" w14:textId="392F37FC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3837EFC" w14:textId="46AB6B7A" w:rsidR="00C46D12" w:rsidRDefault="00C46D12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40D4EE7" w14:textId="77777777" w:rsidR="00C46D12" w:rsidRDefault="00C65EA1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65EA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BC8F48E" wp14:editId="059E3CE5">
            <wp:simplePos x="1096736" y="715736"/>
            <wp:positionH relativeFrom="column">
              <wp:align>left</wp:align>
            </wp:positionH>
            <wp:positionV relativeFrom="paragraph">
              <wp:align>top</wp:align>
            </wp:positionV>
            <wp:extent cx="4679950" cy="2388870"/>
            <wp:effectExtent l="19050" t="19050" r="25400" b="1143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" b="-1"/>
                    <a:stretch/>
                  </pic:blipFill>
                  <pic:spPr bwMode="auto">
                    <a:xfrm>
                      <a:off x="0" y="0"/>
                      <a:ext cx="4685057" cy="239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6CF3D" w14:textId="77777777" w:rsidR="00C46D12" w:rsidRPr="00C46D12" w:rsidRDefault="00C46D12" w:rsidP="008B36B9">
      <w:pPr>
        <w:rPr>
          <w:rFonts w:ascii="Times New Roman" w:hAnsi="Times New Roman" w:cs="Times New Roman"/>
          <w:sz w:val="28"/>
          <w:szCs w:val="28"/>
        </w:rPr>
      </w:pPr>
    </w:p>
    <w:p w14:paraId="1CA4E83F" w14:textId="77777777" w:rsidR="00C46D12" w:rsidRPr="00C46D12" w:rsidRDefault="00C46D12" w:rsidP="008B36B9">
      <w:pPr>
        <w:rPr>
          <w:rFonts w:ascii="Times New Roman" w:hAnsi="Times New Roman" w:cs="Times New Roman"/>
          <w:sz w:val="28"/>
          <w:szCs w:val="28"/>
        </w:rPr>
      </w:pPr>
    </w:p>
    <w:p w14:paraId="0FE40199" w14:textId="77777777" w:rsidR="00C46D12" w:rsidRPr="00C46D12" w:rsidRDefault="00C46D12" w:rsidP="008B36B9">
      <w:pPr>
        <w:rPr>
          <w:rFonts w:ascii="Times New Roman" w:hAnsi="Times New Roman" w:cs="Times New Roman"/>
          <w:sz w:val="28"/>
          <w:szCs w:val="28"/>
        </w:rPr>
      </w:pPr>
    </w:p>
    <w:p w14:paraId="5120BAAB" w14:textId="77777777" w:rsidR="00C46D12" w:rsidRPr="00C46D12" w:rsidRDefault="00C46D12" w:rsidP="008B36B9">
      <w:pPr>
        <w:rPr>
          <w:rFonts w:ascii="Times New Roman" w:hAnsi="Times New Roman" w:cs="Times New Roman"/>
          <w:sz w:val="28"/>
          <w:szCs w:val="28"/>
        </w:rPr>
      </w:pPr>
    </w:p>
    <w:p w14:paraId="5230D680" w14:textId="63E9CF17" w:rsidR="00C46D12" w:rsidRDefault="00C46D12" w:rsidP="008B36B9">
      <w:pPr>
        <w:rPr>
          <w:rFonts w:ascii="Times New Roman" w:hAnsi="Times New Roman" w:cs="Times New Roman"/>
          <w:sz w:val="28"/>
          <w:szCs w:val="28"/>
        </w:rPr>
      </w:pPr>
    </w:p>
    <w:p w14:paraId="1BBA8EA2" w14:textId="5EFE9831" w:rsidR="008B36B9" w:rsidRDefault="008B36B9" w:rsidP="008B36B9">
      <w:pPr>
        <w:rPr>
          <w:rFonts w:ascii="Times New Roman" w:hAnsi="Times New Roman" w:cs="Times New Roman"/>
          <w:sz w:val="28"/>
          <w:szCs w:val="28"/>
        </w:rPr>
      </w:pPr>
    </w:p>
    <w:p w14:paraId="51709288" w14:textId="77777777" w:rsidR="008B36B9" w:rsidRPr="00C46D12" w:rsidRDefault="008B36B9" w:rsidP="008B36B9">
      <w:pPr>
        <w:rPr>
          <w:rFonts w:ascii="Times New Roman" w:hAnsi="Times New Roman" w:cs="Times New Roman"/>
          <w:sz w:val="28"/>
          <w:szCs w:val="28"/>
        </w:rPr>
      </w:pPr>
    </w:p>
    <w:p w14:paraId="2F1A30AB" w14:textId="77777777" w:rsidR="008B36B9" w:rsidRDefault="00E709BB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709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A1EA16" wp14:editId="2A48AEE1">
            <wp:extent cx="5381625" cy="2804110"/>
            <wp:effectExtent l="19050" t="19050" r="952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35" cy="28113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C3260" w14:textId="600EB3F2" w:rsidR="00460249" w:rsidRPr="00B94985" w:rsidRDefault="006E7675" w:rsidP="008B36B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E767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093C29" wp14:editId="17CC0161">
            <wp:extent cx="5639818" cy="2667000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219"/>
                    <a:stretch/>
                  </pic:blipFill>
                  <pic:spPr bwMode="auto">
                    <a:xfrm>
                      <a:off x="0" y="0"/>
                      <a:ext cx="5654848" cy="2674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6E28B" w14:textId="38A350E0" w:rsidR="00F77EA0" w:rsidRDefault="00B92F0E" w:rsidP="00F77EA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</w:t>
      </w:r>
      <w:r w:rsidR="00F77EA0">
        <w:rPr>
          <w:rFonts w:ascii="Times New Roman" w:hAnsi="Times New Roman" w:cs="Times New Roman"/>
          <w:bCs/>
          <w:sz w:val="28"/>
          <w:szCs w:val="28"/>
        </w:rPr>
        <w:t>и</w:t>
      </w:r>
      <w:r w:rsidR="00161E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7EA0">
        <w:rPr>
          <w:rFonts w:ascii="Times New Roman" w:hAnsi="Times New Roman"/>
          <w:bCs/>
          <w:sz w:val="28"/>
          <w:szCs w:val="28"/>
        </w:rPr>
        <w:t>и</w:t>
      </w:r>
      <w:r w:rsidR="00F77EA0" w:rsidRPr="00513CDC">
        <w:rPr>
          <w:rFonts w:ascii="Times New Roman" w:hAnsi="Times New Roman"/>
          <w:bCs/>
          <w:sz w:val="28"/>
          <w:szCs w:val="28"/>
        </w:rPr>
        <w:t>зуч</w:t>
      </w:r>
      <w:r w:rsidR="00F77EA0">
        <w:rPr>
          <w:rFonts w:ascii="Times New Roman" w:hAnsi="Times New Roman"/>
          <w:bCs/>
          <w:sz w:val="28"/>
          <w:szCs w:val="28"/>
        </w:rPr>
        <w:t>ены</w:t>
      </w:r>
      <w:r w:rsidR="00F77EA0" w:rsidRPr="00513CDC">
        <w:rPr>
          <w:rFonts w:ascii="Times New Roman" w:hAnsi="Times New Roman"/>
          <w:bCs/>
          <w:sz w:val="28"/>
          <w:szCs w:val="28"/>
        </w:rPr>
        <w:t xml:space="preserve"> особенности обработки двухмерных массивов на языке ассемблер.</w:t>
      </w:r>
    </w:p>
    <w:p w14:paraId="6C6276F1" w14:textId="1879E607" w:rsidR="0086642F" w:rsidRPr="00F01773" w:rsidRDefault="0086642F" w:rsidP="00F77EA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5FD5E569" w14:textId="77777777" w:rsidR="0086642F" w:rsidRPr="0086642F" w:rsidRDefault="0086642F" w:rsidP="0086642F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86642F">
        <w:rPr>
          <w:rFonts w:ascii="Times New Roman" w:hAnsi="Times New Roman"/>
          <w:b/>
          <w:sz w:val="28"/>
          <w:szCs w:val="28"/>
        </w:rPr>
        <w:lastRenderedPageBreak/>
        <w:t>ЛИТЕРАТУРА</w:t>
      </w:r>
    </w:p>
    <w:p w14:paraId="2BCEC530" w14:textId="77777777" w:rsidR="0086642F" w:rsidRPr="0086642F" w:rsidRDefault="0086642F" w:rsidP="0086642F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86642F">
        <w:rPr>
          <w:rFonts w:ascii="Times New Roman" w:hAnsi="Times New Roman"/>
          <w:b/>
          <w:sz w:val="28"/>
          <w:szCs w:val="28"/>
        </w:rPr>
        <w:t>Основная литература</w:t>
      </w:r>
    </w:p>
    <w:p w14:paraId="6F80E75B" w14:textId="2C3A15A7" w:rsidR="0086642F" w:rsidRPr="0086642F" w:rsidRDefault="0086642F" w:rsidP="0086642F">
      <w:pPr>
        <w:numPr>
          <w:ilvl w:val="0"/>
          <w:numId w:val="7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Калашников О.А. Ассемблер- это просто. Учимся программировать [Текст] / О.А. Калашников.- СПб. БХВ-Петербург,2012.- 336 с.</w:t>
      </w:r>
    </w:p>
    <w:p w14:paraId="1BAB334D" w14:textId="21CADB86" w:rsidR="0086642F" w:rsidRPr="0086642F" w:rsidRDefault="0086642F" w:rsidP="0086642F">
      <w:pPr>
        <w:numPr>
          <w:ilvl w:val="0"/>
          <w:numId w:val="7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 xml:space="preserve">Кирнос В. Н. Введение в вычислительную технику: основы организации ЭВМ и программирование на Ассемблере[Электронный ресурс]: учеб.пособие /В. Н. Кирнос. - Томск: Эль Контент, 2011. -172с. </w:t>
      </w:r>
      <w:r w:rsidRPr="0086642F">
        <w:rPr>
          <w:bCs/>
          <w:sz w:val="28"/>
          <w:szCs w:val="28"/>
          <w:lang w:val="en-US"/>
        </w:rPr>
        <w:t>URL</w:t>
      </w:r>
      <w:r w:rsidRPr="0086642F">
        <w:rPr>
          <w:bCs/>
          <w:sz w:val="28"/>
          <w:szCs w:val="28"/>
        </w:rPr>
        <w:t>://</w:t>
      </w:r>
      <w:r w:rsidRPr="0086642F">
        <w:rPr>
          <w:bCs/>
          <w:sz w:val="28"/>
          <w:szCs w:val="28"/>
          <w:lang w:val="en-US"/>
        </w:rPr>
        <w:t>biblioclub</w:t>
      </w:r>
      <w:r w:rsidRPr="0086642F">
        <w:rPr>
          <w:bCs/>
          <w:sz w:val="28"/>
          <w:szCs w:val="28"/>
        </w:rPr>
        <w:t>.</w:t>
      </w:r>
      <w:r w:rsidRPr="0086642F">
        <w:rPr>
          <w:bCs/>
          <w:sz w:val="28"/>
          <w:szCs w:val="28"/>
          <w:lang w:val="en-US"/>
        </w:rPr>
        <w:t>ru</w:t>
      </w:r>
      <w:r w:rsidRPr="0086642F">
        <w:rPr>
          <w:bCs/>
          <w:sz w:val="28"/>
          <w:szCs w:val="28"/>
        </w:rPr>
        <w:t>/</w:t>
      </w:r>
      <w:r w:rsidRPr="0086642F">
        <w:rPr>
          <w:bCs/>
          <w:sz w:val="28"/>
          <w:szCs w:val="28"/>
          <w:lang w:val="en-US"/>
        </w:rPr>
        <w:t>index</w:t>
      </w:r>
      <w:r w:rsidRPr="0086642F">
        <w:rPr>
          <w:bCs/>
          <w:sz w:val="28"/>
          <w:szCs w:val="28"/>
        </w:rPr>
        <w:t>.</w:t>
      </w:r>
      <w:r w:rsidRPr="0086642F">
        <w:rPr>
          <w:bCs/>
          <w:sz w:val="28"/>
          <w:szCs w:val="28"/>
          <w:lang w:val="en-US"/>
        </w:rPr>
        <w:t>php</w:t>
      </w:r>
      <w:r w:rsidRPr="0086642F">
        <w:rPr>
          <w:bCs/>
          <w:sz w:val="28"/>
          <w:szCs w:val="28"/>
        </w:rPr>
        <w:t>?</w:t>
      </w:r>
      <w:r w:rsidRPr="0086642F">
        <w:rPr>
          <w:bCs/>
          <w:sz w:val="28"/>
          <w:szCs w:val="28"/>
          <w:lang w:val="en-US"/>
        </w:rPr>
        <w:t>page</w:t>
      </w:r>
      <w:r w:rsidRPr="0086642F">
        <w:rPr>
          <w:bCs/>
          <w:sz w:val="28"/>
          <w:szCs w:val="28"/>
        </w:rPr>
        <w:t>=</w:t>
      </w:r>
      <w:r w:rsidRPr="0086642F">
        <w:rPr>
          <w:bCs/>
          <w:sz w:val="28"/>
          <w:szCs w:val="28"/>
          <w:lang w:val="en-US"/>
        </w:rPr>
        <w:t>book</w:t>
      </w:r>
      <w:r w:rsidRPr="0086642F">
        <w:rPr>
          <w:bCs/>
          <w:sz w:val="28"/>
          <w:szCs w:val="28"/>
        </w:rPr>
        <w:t>_</w:t>
      </w:r>
      <w:r w:rsidRPr="0086642F">
        <w:rPr>
          <w:bCs/>
          <w:sz w:val="28"/>
          <w:szCs w:val="28"/>
          <w:lang w:val="en-US"/>
        </w:rPr>
        <w:t>red</w:t>
      </w:r>
      <w:r w:rsidRPr="0086642F">
        <w:rPr>
          <w:bCs/>
          <w:sz w:val="28"/>
          <w:szCs w:val="28"/>
        </w:rPr>
        <w:t>&amp;</w:t>
      </w:r>
      <w:r w:rsidRPr="0086642F">
        <w:rPr>
          <w:bCs/>
          <w:sz w:val="28"/>
          <w:szCs w:val="28"/>
          <w:lang w:val="en-US"/>
        </w:rPr>
        <w:t>id</w:t>
      </w:r>
      <w:r w:rsidRPr="0086642F">
        <w:rPr>
          <w:bCs/>
          <w:sz w:val="28"/>
          <w:szCs w:val="28"/>
        </w:rPr>
        <w:t>=208652</w:t>
      </w:r>
    </w:p>
    <w:p w14:paraId="11DBCDAB" w14:textId="77777777" w:rsidR="0086642F" w:rsidRPr="0086642F" w:rsidRDefault="0086642F" w:rsidP="0086642F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86642F">
        <w:rPr>
          <w:rFonts w:ascii="Times New Roman" w:hAnsi="Times New Roman"/>
          <w:b/>
          <w:sz w:val="28"/>
          <w:szCs w:val="28"/>
        </w:rPr>
        <w:t>Дополнительная литература</w:t>
      </w:r>
    </w:p>
    <w:p w14:paraId="680C92B7" w14:textId="3A8397AF" w:rsidR="0086642F" w:rsidRPr="0086642F" w:rsidRDefault="0086642F" w:rsidP="0086642F">
      <w:pPr>
        <w:numPr>
          <w:ilvl w:val="0"/>
          <w:numId w:val="7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Юров</w:t>
      </w:r>
      <w:r w:rsidRPr="0086642F">
        <w:rPr>
          <w:bCs/>
          <w:sz w:val="28"/>
          <w:szCs w:val="28"/>
          <w:lang w:val="en-US"/>
        </w:rPr>
        <w:t xml:space="preserve"> </w:t>
      </w:r>
      <w:r w:rsidRPr="0086642F">
        <w:rPr>
          <w:bCs/>
          <w:sz w:val="28"/>
          <w:szCs w:val="28"/>
        </w:rPr>
        <w:t>В</w:t>
      </w:r>
      <w:r w:rsidRPr="0086642F">
        <w:rPr>
          <w:bCs/>
          <w:sz w:val="28"/>
          <w:szCs w:val="28"/>
          <w:lang w:val="en-US"/>
        </w:rPr>
        <w:t xml:space="preserve">. </w:t>
      </w:r>
      <w:r w:rsidRPr="0086642F">
        <w:rPr>
          <w:bCs/>
          <w:sz w:val="28"/>
          <w:szCs w:val="28"/>
        </w:rPr>
        <w:t>И</w:t>
      </w:r>
      <w:r w:rsidRPr="0086642F">
        <w:rPr>
          <w:bCs/>
          <w:sz w:val="28"/>
          <w:szCs w:val="28"/>
          <w:lang w:val="en-US"/>
        </w:rPr>
        <w:t>. ASSEMBLER[</w:t>
      </w:r>
      <w:r w:rsidRPr="0086642F">
        <w:rPr>
          <w:bCs/>
          <w:sz w:val="28"/>
          <w:szCs w:val="28"/>
        </w:rPr>
        <w:t>Текст</w:t>
      </w:r>
      <w:r w:rsidRPr="0086642F">
        <w:rPr>
          <w:bCs/>
          <w:sz w:val="28"/>
          <w:szCs w:val="28"/>
          <w:lang w:val="en-US"/>
        </w:rPr>
        <w:t xml:space="preserve">]. </w:t>
      </w:r>
      <w:r w:rsidRPr="0086642F">
        <w:rPr>
          <w:bCs/>
          <w:sz w:val="28"/>
          <w:szCs w:val="28"/>
        </w:rPr>
        <w:t>Учебник для вузов /В. И. Юров. 2-е изд.– Спб.:Питер 2010. – 637с.: ил.</w:t>
      </w:r>
    </w:p>
    <w:p w14:paraId="5FF16FF8" w14:textId="6F6CFF8E" w:rsidR="0086642F" w:rsidRPr="0086642F" w:rsidRDefault="0086642F" w:rsidP="0086642F">
      <w:pPr>
        <w:numPr>
          <w:ilvl w:val="0"/>
          <w:numId w:val="7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Юров</w:t>
      </w:r>
      <w:r w:rsidRPr="0086642F">
        <w:rPr>
          <w:bCs/>
          <w:sz w:val="28"/>
          <w:szCs w:val="28"/>
          <w:lang w:val="en-US"/>
        </w:rPr>
        <w:t xml:space="preserve"> </w:t>
      </w:r>
      <w:r w:rsidRPr="0086642F">
        <w:rPr>
          <w:bCs/>
          <w:sz w:val="28"/>
          <w:szCs w:val="28"/>
        </w:rPr>
        <w:t>В</w:t>
      </w:r>
      <w:r w:rsidRPr="0086642F">
        <w:rPr>
          <w:bCs/>
          <w:sz w:val="28"/>
          <w:szCs w:val="28"/>
          <w:lang w:val="en-US"/>
        </w:rPr>
        <w:t xml:space="preserve">. </w:t>
      </w:r>
      <w:r w:rsidRPr="0086642F">
        <w:rPr>
          <w:bCs/>
          <w:sz w:val="28"/>
          <w:szCs w:val="28"/>
        </w:rPr>
        <w:t>И</w:t>
      </w:r>
      <w:r w:rsidRPr="0086642F">
        <w:rPr>
          <w:bCs/>
          <w:sz w:val="28"/>
          <w:szCs w:val="28"/>
          <w:lang w:val="en-US"/>
        </w:rPr>
        <w:t>. ASSEMBLER[</w:t>
      </w:r>
      <w:r w:rsidRPr="0086642F">
        <w:rPr>
          <w:bCs/>
          <w:sz w:val="28"/>
          <w:szCs w:val="28"/>
        </w:rPr>
        <w:t>Текст</w:t>
      </w:r>
      <w:r w:rsidRPr="0086642F">
        <w:rPr>
          <w:bCs/>
          <w:sz w:val="28"/>
          <w:szCs w:val="28"/>
          <w:lang w:val="en-US"/>
        </w:rPr>
        <w:t xml:space="preserve">]. </w:t>
      </w:r>
      <w:r w:rsidRPr="0086642F">
        <w:rPr>
          <w:bCs/>
          <w:sz w:val="28"/>
          <w:szCs w:val="28"/>
        </w:rPr>
        <w:t>Практикум. / В. И. Юров. 2-е изд.–Спб.:Питер 2007. – 399 с.</w:t>
      </w:r>
    </w:p>
    <w:p w14:paraId="509DFA79" w14:textId="2571275C" w:rsidR="0086642F" w:rsidRPr="0086642F" w:rsidRDefault="0086642F" w:rsidP="0086642F">
      <w:pPr>
        <w:numPr>
          <w:ilvl w:val="0"/>
          <w:numId w:val="7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Зубков С.В. ASSEMBLER для DOS, WINDOWS, UNIX [Текст] / С.В. Зубков-3-е изд., М.:ДМК Пресс; 2004. – 608 с.: ил.</w:t>
      </w:r>
    </w:p>
    <w:p w14:paraId="579EDD61" w14:textId="77777777" w:rsidR="0086642F" w:rsidRPr="0086642F" w:rsidRDefault="0086642F" w:rsidP="0086642F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86642F">
        <w:rPr>
          <w:rFonts w:ascii="Times New Roman" w:hAnsi="Times New Roman"/>
          <w:b/>
          <w:sz w:val="28"/>
          <w:szCs w:val="28"/>
        </w:rPr>
        <w:t>Электронные ресурсы:</w:t>
      </w:r>
    </w:p>
    <w:p w14:paraId="049FC1E3" w14:textId="44E74BD0" w:rsidR="0086642F" w:rsidRPr="0086642F" w:rsidRDefault="0086642F" w:rsidP="0086642F">
      <w:pPr>
        <w:numPr>
          <w:ilvl w:val="0"/>
          <w:numId w:val="9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Научная электронная библиотека http://eLIBRARY.ru.</w:t>
      </w:r>
    </w:p>
    <w:p w14:paraId="7FDDC74D" w14:textId="51527CCE" w:rsidR="0086642F" w:rsidRPr="0086642F" w:rsidRDefault="0086642F" w:rsidP="0086642F">
      <w:pPr>
        <w:numPr>
          <w:ilvl w:val="0"/>
          <w:numId w:val="9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Электронно-библиотечная система http://e.lanbook.com.</w:t>
      </w:r>
    </w:p>
    <w:p w14:paraId="177A525E" w14:textId="012D51EA" w:rsidR="0086642F" w:rsidRPr="0086642F" w:rsidRDefault="0086642F" w:rsidP="0086642F">
      <w:pPr>
        <w:numPr>
          <w:ilvl w:val="0"/>
          <w:numId w:val="9"/>
        </w:numPr>
        <w:spacing w:line="276" w:lineRule="auto"/>
        <w:rPr>
          <w:bCs/>
          <w:sz w:val="28"/>
          <w:szCs w:val="28"/>
        </w:rPr>
      </w:pPr>
      <w:r w:rsidRPr="0086642F">
        <w:rPr>
          <w:bCs/>
          <w:sz w:val="28"/>
          <w:szCs w:val="28"/>
        </w:rPr>
        <w:t>Электронно-библиотечная система «Университетская библиотека онлайн» http://biblioclub.ru</w:t>
      </w:r>
    </w:p>
    <w:p w14:paraId="3AA36ABB" w14:textId="0C5DAD97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sectPr w:rsidR="00CD796C">
      <w:footerReference w:type="default" r:id="rId18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7C14" w14:textId="77777777" w:rsidR="000A7C54" w:rsidRDefault="000A7C54">
      <w:pPr>
        <w:spacing w:after="0"/>
      </w:pPr>
      <w:r>
        <w:separator/>
      </w:r>
    </w:p>
  </w:endnote>
  <w:endnote w:type="continuationSeparator" w:id="0">
    <w:p w14:paraId="23CDAE0A" w14:textId="77777777" w:rsidR="000A7C54" w:rsidRDefault="000A7C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5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899192"/>
      <w:docPartObj>
        <w:docPartGallery w:val="Page Numbers (Bottom of Page)"/>
        <w:docPartUnique/>
      </w:docPartObj>
    </w:sdtPr>
    <w:sdtEndPr/>
    <w:sdtContent>
      <w:p w14:paraId="3611B78E" w14:textId="15B252B3" w:rsidR="0067059C" w:rsidRDefault="0067059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8A996" w14:textId="77777777" w:rsidR="00784A42" w:rsidRDefault="00784A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C13F" w14:textId="77777777" w:rsidR="000A7C54" w:rsidRDefault="000A7C54">
      <w:pPr>
        <w:spacing w:after="0"/>
      </w:pPr>
      <w:r>
        <w:separator/>
      </w:r>
    </w:p>
  </w:footnote>
  <w:footnote w:type="continuationSeparator" w:id="0">
    <w:p w14:paraId="6DEB5313" w14:textId="77777777" w:rsidR="000A7C54" w:rsidRDefault="000A7C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865"/>
    <w:multiLevelType w:val="hybridMultilevel"/>
    <w:tmpl w:val="6840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6DB9"/>
    <w:multiLevelType w:val="hybridMultilevel"/>
    <w:tmpl w:val="495A6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0276B"/>
    <w:multiLevelType w:val="hybridMultilevel"/>
    <w:tmpl w:val="CD5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C5B4F"/>
    <w:multiLevelType w:val="hybridMultilevel"/>
    <w:tmpl w:val="E7E86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C70BE"/>
    <w:multiLevelType w:val="hybridMultilevel"/>
    <w:tmpl w:val="6C767CB0"/>
    <w:lvl w:ilvl="0" w:tplc="B0AC3868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B2FCB"/>
    <w:multiLevelType w:val="hybridMultilevel"/>
    <w:tmpl w:val="6ABA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350F6"/>
    <w:multiLevelType w:val="hybridMultilevel"/>
    <w:tmpl w:val="32DE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76FA"/>
    <w:multiLevelType w:val="hybridMultilevel"/>
    <w:tmpl w:val="4FFE3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57CDF"/>
    <w:rsid w:val="00061787"/>
    <w:rsid w:val="00063440"/>
    <w:rsid w:val="00077AEE"/>
    <w:rsid w:val="0008157F"/>
    <w:rsid w:val="00085719"/>
    <w:rsid w:val="00087F87"/>
    <w:rsid w:val="000906F9"/>
    <w:rsid w:val="00095155"/>
    <w:rsid w:val="000A7C54"/>
    <w:rsid w:val="000B4F15"/>
    <w:rsid w:val="000D7C60"/>
    <w:rsid w:val="000E38C9"/>
    <w:rsid w:val="000E395E"/>
    <w:rsid w:val="000F05DF"/>
    <w:rsid w:val="00106710"/>
    <w:rsid w:val="00107A88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95A0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439C6"/>
    <w:rsid w:val="00244FC8"/>
    <w:rsid w:val="00261A3D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273CF"/>
    <w:rsid w:val="0033555D"/>
    <w:rsid w:val="00340257"/>
    <w:rsid w:val="003434AD"/>
    <w:rsid w:val="00352D1F"/>
    <w:rsid w:val="00356A83"/>
    <w:rsid w:val="00375103"/>
    <w:rsid w:val="003A36D2"/>
    <w:rsid w:val="003B0996"/>
    <w:rsid w:val="003B1BBC"/>
    <w:rsid w:val="003B2954"/>
    <w:rsid w:val="003B43D9"/>
    <w:rsid w:val="003C3412"/>
    <w:rsid w:val="003C49AA"/>
    <w:rsid w:val="003D4B7F"/>
    <w:rsid w:val="003F23A5"/>
    <w:rsid w:val="003F39EA"/>
    <w:rsid w:val="003F5965"/>
    <w:rsid w:val="00402471"/>
    <w:rsid w:val="00406CCD"/>
    <w:rsid w:val="004128CC"/>
    <w:rsid w:val="00413D2A"/>
    <w:rsid w:val="004312D7"/>
    <w:rsid w:val="004376E6"/>
    <w:rsid w:val="00452F62"/>
    <w:rsid w:val="00454350"/>
    <w:rsid w:val="00454F1A"/>
    <w:rsid w:val="00460249"/>
    <w:rsid w:val="00464FDD"/>
    <w:rsid w:val="004720E7"/>
    <w:rsid w:val="004821E2"/>
    <w:rsid w:val="00487AA5"/>
    <w:rsid w:val="004965A9"/>
    <w:rsid w:val="004A0055"/>
    <w:rsid w:val="004A44C3"/>
    <w:rsid w:val="004A6B22"/>
    <w:rsid w:val="004B09B1"/>
    <w:rsid w:val="004C2800"/>
    <w:rsid w:val="004C3ABD"/>
    <w:rsid w:val="004C54ED"/>
    <w:rsid w:val="004E564C"/>
    <w:rsid w:val="004F5E14"/>
    <w:rsid w:val="004F6FE8"/>
    <w:rsid w:val="00502242"/>
    <w:rsid w:val="00513CDC"/>
    <w:rsid w:val="005218EE"/>
    <w:rsid w:val="00524BAF"/>
    <w:rsid w:val="005309CA"/>
    <w:rsid w:val="00532ADC"/>
    <w:rsid w:val="00532FCC"/>
    <w:rsid w:val="00542AD3"/>
    <w:rsid w:val="00550C80"/>
    <w:rsid w:val="00552B20"/>
    <w:rsid w:val="0055637A"/>
    <w:rsid w:val="005757C3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059C"/>
    <w:rsid w:val="006773AD"/>
    <w:rsid w:val="006815D8"/>
    <w:rsid w:val="006A3293"/>
    <w:rsid w:val="006A4DBC"/>
    <w:rsid w:val="006A718A"/>
    <w:rsid w:val="006D1152"/>
    <w:rsid w:val="006E447F"/>
    <w:rsid w:val="006E7675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7E5B9E"/>
    <w:rsid w:val="00821D84"/>
    <w:rsid w:val="0083326E"/>
    <w:rsid w:val="0083531C"/>
    <w:rsid w:val="008353A8"/>
    <w:rsid w:val="008530CC"/>
    <w:rsid w:val="00863882"/>
    <w:rsid w:val="0086642F"/>
    <w:rsid w:val="00867E75"/>
    <w:rsid w:val="00870E01"/>
    <w:rsid w:val="00876B32"/>
    <w:rsid w:val="008B36B9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2D42"/>
    <w:rsid w:val="009479D2"/>
    <w:rsid w:val="009549C1"/>
    <w:rsid w:val="00960580"/>
    <w:rsid w:val="00964936"/>
    <w:rsid w:val="00971559"/>
    <w:rsid w:val="009723D4"/>
    <w:rsid w:val="00972B13"/>
    <w:rsid w:val="00974078"/>
    <w:rsid w:val="009745EB"/>
    <w:rsid w:val="00985BAC"/>
    <w:rsid w:val="00993123"/>
    <w:rsid w:val="00995758"/>
    <w:rsid w:val="009962CE"/>
    <w:rsid w:val="009C387C"/>
    <w:rsid w:val="009C38C8"/>
    <w:rsid w:val="009C484D"/>
    <w:rsid w:val="009C50B4"/>
    <w:rsid w:val="009D193F"/>
    <w:rsid w:val="009D3E8E"/>
    <w:rsid w:val="009D4249"/>
    <w:rsid w:val="009F33ED"/>
    <w:rsid w:val="009F57DE"/>
    <w:rsid w:val="00A0756D"/>
    <w:rsid w:val="00A11917"/>
    <w:rsid w:val="00A20146"/>
    <w:rsid w:val="00A22A23"/>
    <w:rsid w:val="00A27EE3"/>
    <w:rsid w:val="00A479C9"/>
    <w:rsid w:val="00A66421"/>
    <w:rsid w:val="00A67CD3"/>
    <w:rsid w:val="00A81571"/>
    <w:rsid w:val="00A93625"/>
    <w:rsid w:val="00A95AAC"/>
    <w:rsid w:val="00A95BB3"/>
    <w:rsid w:val="00A97630"/>
    <w:rsid w:val="00AB2415"/>
    <w:rsid w:val="00AC0560"/>
    <w:rsid w:val="00AC16E9"/>
    <w:rsid w:val="00AC214E"/>
    <w:rsid w:val="00AC514B"/>
    <w:rsid w:val="00AD4F26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C685D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D12"/>
    <w:rsid w:val="00C46EA2"/>
    <w:rsid w:val="00C565BD"/>
    <w:rsid w:val="00C57210"/>
    <w:rsid w:val="00C57A44"/>
    <w:rsid w:val="00C6559A"/>
    <w:rsid w:val="00C65EA1"/>
    <w:rsid w:val="00C662B8"/>
    <w:rsid w:val="00C707CA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58F6"/>
    <w:rsid w:val="00CC0F0C"/>
    <w:rsid w:val="00CC1102"/>
    <w:rsid w:val="00CD6458"/>
    <w:rsid w:val="00CD796C"/>
    <w:rsid w:val="00CF2ADD"/>
    <w:rsid w:val="00CF2F1D"/>
    <w:rsid w:val="00D00DDD"/>
    <w:rsid w:val="00D107D4"/>
    <w:rsid w:val="00D2454B"/>
    <w:rsid w:val="00D247AE"/>
    <w:rsid w:val="00D35B46"/>
    <w:rsid w:val="00D46159"/>
    <w:rsid w:val="00D67612"/>
    <w:rsid w:val="00D84731"/>
    <w:rsid w:val="00DA3D57"/>
    <w:rsid w:val="00DA3E7D"/>
    <w:rsid w:val="00DB30CE"/>
    <w:rsid w:val="00DB3969"/>
    <w:rsid w:val="00DB4CCA"/>
    <w:rsid w:val="00DC02AC"/>
    <w:rsid w:val="00DD25CC"/>
    <w:rsid w:val="00DD281F"/>
    <w:rsid w:val="00DD4679"/>
    <w:rsid w:val="00DD6EF5"/>
    <w:rsid w:val="00DD72ED"/>
    <w:rsid w:val="00DE3301"/>
    <w:rsid w:val="00E125FE"/>
    <w:rsid w:val="00E15359"/>
    <w:rsid w:val="00E35CA3"/>
    <w:rsid w:val="00E35E33"/>
    <w:rsid w:val="00E40F89"/>
    <w:rsid w:val="00E42BAC"/>
    <w:rsid w:val="00E43920"/>
    <w:rsid w:val="00E4658D"/>
    <w:rsid w:val="00E50B26"/>
    <w:rsid w:val="00E54209"/>
    <w:rsid w:val="00E709BB"/>
    <w:rsid w:val="00E7345A"/>
    <w:rsid w:val="00E84869"/>
    <w:rsid w:val="00E87386"/>
    <w:rsid w:val="00E909BE"/>
    <w:rsid w:val="00E916D9"/>
    <w:rsid w:val="00EB168A"/>
    <w:rsid w:val="00EC70C7"/>
    <w:rsid w:val="00EC7605"/>
    <w:rsid w:val="00ED1F62"/>
    <w:rsid w:val="00ED20F1"/>
    <w:rsid w:val="00ED5F31"/>
    <w:rsid w:val="00ED7AA5"/>
    <w:rsid w:val="00EE167A"/>
    <w:rsid w:val="00EE7E2E"/>
    <w:rsid w:val="00EF3590"/>
    <w:rsid w:val="00F01773"/>
    <w:rsid w:val="00F068CB"/>
    <w:rsid w:val="00F113F9"/>
    <w:rsid w:val="00F14FA0"/>
    <w:rsid w:val="00F2028C"/>
    <w:rsid w:val="00F316AF"/>
    <w:rsid w:val="00F40FAA"/>
    <w:rsid w:val="00F44E2F"/>
    <w:rsid w:val="00F50E6B"/>
    <w:rsid w:val="00F54D63"/>
    <w:rsid w:val="00F6207F"/>
    <w:rsid w:val="00F77EA0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4BED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590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qFormat/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msonormal0">
    <w:name w:val="msonormal"/>
    <w:basedOn w:val="a"/>
    <w:rsid w:val="00532FC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8425</TotalTime>
  <Pages>17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69</cp:revision>
  <cp:lastPrinted>2022-01-02T14:56:00Z</cp:lastPrinted>
  <dcterms:created xsi:type="dcterms:W3CDTF">2020-09-07T06:33:00Z</dcterms:created>
  <dcterms:modified xsi:type="dcterms:W3CDTF">2022-04-22T15:15:00Z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