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942" w:rsidRDefault="00415942" w:rsidP="00415942">
      <w:pPr>
        <w:jc w:val="both"/>
        <w:rPr>
          <w:rFonts w:ascii="Times New Roman" w:hAnsi="Times New Roman" w:cs="Times New Roman"/>
          <w:sz w:val="24"/>
          <w:szCs w:val="24"/>
        </w:rPr>
      </w:pPr>
      <w:r w:rsidRPr="00C50EA1">
        <w:rPr>
          <w:rFonts w:ascii="Times New Roman" w:hAnsi="Times New Roman" w:cs="Times New Roman"/>
          <w:sz w:val="24"/>
          <w:szCs w:val="24"/>
        </w:rPr>
        <w:t>As a proactive, enthusiastic</w:t>
      </w:r>
      <w:r>
        <w:rPr>
          <w:rFonts w:ascii="Times New Roman" w:hAnsi="Times New Roman" w:cs="Times New Roman"/>
          <w:sz w:val="24"/>
          <w:szCs w:val="24"/>
        </w:rPr>
        <w:t xml:space="preserve"> and creative</w:t>
      </w:r>
      <w:r w:rsidRPr="00C50EA1">
        <w:rPr>
          <w:rFonts w:ascii="Times New Roman" w:hAnsi="Times New Roman" w:cs="Times New Roman"/>
          <w:sz w:val="24"/>
          <w:szCs w:val="24"/>
        </w:rPr>
        <w:t xml:space="preserve"> individual, I strongly believe in </w:t>
      </w:r>
      <w:r>
        <w:rPr>
          <w:rFonts w:ascii="Times New Roman" w:hAnsi="Times New Roman" w:cs="Times New Roman"/>
          <w:sz w:val="24"/>
          <w:szCs w:val="24"/>
        </w:rPr>
        <w:t>providing solutions to situations, also provide</w:t>
      </w:r>
      <w:r w:rsidRPr="00C50EA1">
        <w:rPr>
          <w:rFonts w:ascii="Times New Roman" w:hAnsi="Times New Roman" w:cs="Times New Roman"/>
          <w:sz w:val="24"/>
          <w:szCs w:val="24"/>
        </w:rPr>
        <w:t xml:space="preserve"> support, care and motivation necessary </w:t>
      </w:r>
      <w:r>
        <w:rPr>
          <w:rFonts w:ascii="Times New Roman" w:hAnsi="Times New Roman" w:cs="Times New Roman"/>
          <w:sz w:val="24"/>
          <w:szCs w:val="24"/>
        </w:rPr>
        <w:t>for individuals</w:t>
      </w:r>
      <w:r w:rsidRPr="00C50EA1">
        <w:rPr>
          <w:rFonts w:ascii="Times New Roman" w:hAnsi="Times New Roman" w:cs="Times New Roman"/>
          <w:sz w:val="24"/>
          <w:szCs w:val="24"/>
        </w:rPr>
        <w:t xml:space="preserve"> to thrive and become better versions of themselves. I have the requisite skills that will make me a value-added in every sphere I find myself in. </w:t>
      </w:r>
    </w:p>
    <w:p w:rsidR="00415942" w:rsidRDefault="00415942" w:rsidP="00415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5942" w:rsidRDefault="00415942" w:rsidP="004159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been an Educator for approximately six years and I’m on the journey to being a Software Tester, which will also afford me the opportunity of living out one of the things I’m passionate about; detecting probable issues and being a solution provider to such issues.</w:t>
      </w:r>
    </w:p>
    <w:p w:rsidR="00415942" w:rsidRDefault="00415942" w:rsidP="00415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41D7" w:rsidRDefault="002041D7" w:rsidP="004159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on a journey to switch from an Educator to a Software tester has been exciting and quite challenging but I believe with my skill set, most especially analytic skill, good eyes for details, </w:t>
      </w:r>
      <w:r w:rsidR="005B0493">
        <w:rPr>
          <w:rFonts w:ascii="Times New Roman" w:hAnsi="Times New Roman" w:cs="Times New Roman"/>
          <w:sz w:val="24"/>
          <w:szCs w:val="24"/>
        </w:rPr>
        <w:t xml:space="preserve">critical thinking,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patience and other ones coupled with God’s help, I will thrive in the field.</w:t>
      </w:r>
    </w:p>
    <w:p w:rsidR="002D1588" w:rsidRPr="002041D7" w:rsidRDefault="002D1588" w:rsidP="002041D7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sectPr w:rsidR="002D1588" w:rsidRPr="0020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42"/>
    <w:rsid w:val="002041D7"/>
    <w:rsid w:val="002D1588"/>
    <w:rsid w:val="00415942"/>
    <w:rsid w:val="005B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D4A2"/>
  <w15:chartTrackingRefBased/>
  <w15:docId w15:val="{5CFF291C-6E3E-47D1-BC15-F67BC478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942"/>
    <w:pPr>
      <w:spacing w:after="0" w:line="240" w:lineRule="auto"/>
    </w:pPr>
    <w:rPr>
      <w:rFonts w:ascii="Calibri" w:eastAsia="Calibri" w:hAnsi="Calibri" w:cs="Arial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PEAKCALM</dc:creator>
  <cp:keywords/>
  <dc:description/>
  <cp:lastModifiedBy>PEAKCALM</cp:lastModifiedBy>
  <cp:revision>3</cp:revision>
  <dcterms:created xsi:type="dcterms:W3CDTF">2023-11-17T02:56:00Z</dcterms:created>
  <dcterms:modified xsi:type="dcterms:W3CDTF">2023-11-17T20:16:00Z</dcterms:modified>
</cp:coreProperties>
</file>