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</w:t>
      </w:r>
      <w:r>
        <w:t xml:space="preserve"> </w:t>
      </w:r>
      <w:r>
        <w:t xml:space="preserve">in</w:t>
      </w:r>
      <w:r>
        <w:t xml:space="preserve"> </w:t>
      </w:r>
      <w:r>
        <w:t xml:space="preserve">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at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Saturating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8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p>
      <w:pPr>
        <w:pStyle w:val="FirstParagraph"/>
      </w:pPr>
      <w:r>
        <w:t xml:space="preserve">Take grabs a value from a location, and then replaces that with the</w:t>
      </w:r>
      <w:r>
        <w:t xml:space="preserve"> </w:t>
      </w:r>
      <w:r>
        <w:t xml:space="preserve">default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while returning the value that was previously at</w:t>
      </w:r>
      <w:r>
        <w:t xml:space="preserve"> </w:t>
      </w:r>
      <w:r>
        <w:t xml:space="preserve">that location.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take(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assert!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is_empty())</w:t>
      </w:r>
      <w:r>
        <w:rPr>
          <w:rStyle w:val="OperatorTok"/>
        </w:rPr>
        <w:t xml:space="preserve">;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p>
      <w:pPr>
        <w:pStyle w:val="FirstParagraph"/>
      </w:pPr>
      <w:r>
        <w:t xml:space="preserve">Replace moves a value into a mutable reference, and returns the value</w:t>
      </w:r>
      <w:r>
        <w:t xml:space="preserve"> </w:t>
      </w:r>
      <w:r>
        <w:t xml:space="preserve">that was previously there.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replace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replace(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67"/>
    <w:bookmarkEnd w:id="68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Start w:id="69" w:name="box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Box</w:t>
      </w:r>
    </w:p>
    <w:p>
      <w:pPr>
        <w:pStyle w:val="FirstParagraph"/>
      </w:pPr>
      <w:r>
        <w:t xml:space="preserve">Box is a smart pointer that points to data on the heap. Box is analogous</w:t>
      </w:r>
      <w:r>
        <w:t xml:space="preserve"> </w:t>
      </w:r>
      <w:r>
        <w:t xml:space="preserve">to C++’s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in that it is a pointer for data on the heap.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new pointer</w:t>
      </w:r>
    </w:p>
    <w:p>
      <w:pPr>
        <w:pStyle w:val="FirstParagraph"/>
      </w:pPr>
      <w:r>
        <w:t xml:space="preserve">This is useful for data that doesn’t have a size that is known at</w:t>
      </w:r>
      <w:r>
        <w:t xml:space="preserve"> </w:t>
      </w:r>
      <w:r>
        <w:t xml:space="preserve">compile time: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compiles because data on the heap can be unsized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compiler doesn't accept unsized values on the stack</w:t>
      </w:r>
    </w:p>
    <w:bookmarkEnd w:id="69"/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50" w:name="array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Arrays</w:t>
      </w:r>
    </w:p>
    <w:bookmarkStart w:id="99" w:name="exampl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98"/>
    <w:bookmarkEnd w:id="99"/>
    <w:bookmarkStart w:id="104" w:name="examp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03"/>
    <w:bookmarkEnd w:id="104"/>
    <w:bookmarkStart w:id="109" w:name="exampl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Example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bookmarkEnd w:id="108"/>
    <w:bookmarkEnd w:id="109"/>
    <w:bookmarkStart w:id="114" w:name="examp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Example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bookmarkEnd w:id="113"/>
    <w:bookmarkEnd w:id="114"/>
    <w:bookmarkStart w:id="119" w:name="exampl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Problem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5.5.2</w:t>
      </w:r>
      <w:r>
        <w:tab/>
      </w:r>
      <w:r>
        <w:t xml:space="preserve">Intuition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5.5.3</w:t>
      </w:r>
      <w:r>
        <w:tab/>
      </w:r>
      <w:r>
        <w:t xml:space="preserve">Test Cases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5.5.4</w:t>
      </w:r>
      <w:r>
        <w:tab/>
      </w:r>
      <w:r>
        <w:t xml:space="preserve">Answer</w:t>
      </w:r>
    </w:p>
    <w:bookmarkEnd w:id="118"/>
    <w:bookmarkEnd w:id="119"/>
    <w:bookmarkStart w:id="124" w:name="exampl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Example</w:t>
      </w:r>
    </w:p>
    <w:bookmarkStart w:id="120" w:name="problem"/>
    <w:p>
      <w:pPr>
        <w:pStyle w:val="Heading3"/>
      </w:pPr>
      <w:r>
        <w:rPr>
          <w:rStyle w:val="SectionNumber"/>
        </w:rPr>
        <w:t xml:space="preserve">5.6.1</w:t>
      </w:r>
      <w:r>
        <w:tab/>
      </w:r>
      <w:r>
        <w:t xml:space="preserve">Problem</w:t>
      </w:r>
    </w:p>
    <w:bookmarkEnd w:id="120"/>
    <w:bookmarkStart w:id="121" w:name="intuition"/>
    <w:p>
      <w:pPr>
        <w:pStyle w:val="Heading3"/>
      </w:pPr>
      <w:r>
        <w:rPr>
          <w:rStyle w:val="SectionNumber"/>
        </w:rPr>
        <w:t xml:space="preserve">5.6.2</w:t>
      </w:r>
      <w:r>
        <w:tab/>
      </w:r>
      <w:r>
        <w:t xml:space="preserve">Intuition</w:t>
      </w:r>
    </w:p>
    <w:bookmarkEnd w:id="121"/>
    <w:bookmarkStart w:id="122" w:name="test-cases"/>
    <w:p>
      <w:pPr>
        <w:pStyle w:val="Heading3"/>
      </w:pPr>
      <w:r>
        <w:rPr>
          <w:rStyle w:val="SectionNumber"/>
        </w:rPr>
        <w:t xml:space="preserve">5.6.3</w:t>
      </w:r>
      <w:r>
        <w:tab/>
      </w:r>
      <w:r>
        <w:t xml:space="preserve">Test Cases</w:t>
      </w:r>
    </w:p>
    <w:bookmarkEnd w:id="122"/>
    <w:bookmarkStart w:id="123" w:name="answer"/>
    <w:p>
      <w:pPr>
        <w:pStyle w:val="Heading3"/>
      </w:pPr>
      <w:r>
        <w:rPr>
          <w:rStyle w:val="SectionNumber"/>
        </w:rPr>
        <w:t xml:space="preserve">5.6.4</w:t>
      </w:r>
      <w:r>
        <w:tab/>
      </w:r>
      <w:r>
        <w:t xml:space="preserve">Answer</w:t>
      </w:r>
    </w:p>
    <w:bookmarkEnd w:id="123"/>
    <w:bookmarkEnd w:id="124"/>
    <w:bookmarkStart w:id="129" w:name="example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Example</w:t>
      </w:r>
    </w:p>
    <w:bookmarkStart w:id="125" w:name="problem"/>
    <w:p>
      <w:pPr>
        <w:pStyle w:val="Heading3"/>
      </w:pPr>
      <w:r>
        <w:rPr>
          <w:rStyle w:val="SectionNumber"/>
        </w:rPr>
        <w:t xml:space="preserve">5.7.1</w:t>
      </w:r>
      <w:r>
        <w:tab/>
      </w:r>
      <w:r>
        <w:t xml:space="preserve">Problem</w:t>
      </w:r>
    </w:p>
    <w:bookmarkEnd w:id="125"/>
    <w:bookmarkStart w:id="126" w:name="intuition"/>
    <w:p>
      <w:pPr>
        <w:pStyle w:val="Heading3"/>
      </w:pPr>
      <w:r>
        <w:rPr>
          <w:rStyle w:val="SectionNumber"/>
        </w:rPr>
        <w:t xml:space="preserve">5.7.2</w:t>
      </w:r>
      <w:r>
        <w:tab/>
      </w:r>
      <w:r>
        <w:t xml:space="preserve">Intuition</w:t>
      </w:r>
    </w:p>
    <w:bookmarkEnd w:id="126"/>
    <w:bookmarkStart w:id="127" w:name="test-cases"/>
    <w:p>
      <w:pPr>
        <w:pStyle w:val="Heading3"/>
      </w:pPr>
      <w:r>
        <w:rPr>
          <w:rStyle w:val="SectionNumber"/>
        </w:rPr>
        <w:t xml:space="preserve">5.7.3</w:t>
      </w:r>
      <w:r>
        <w:tab/>
      </w:r>
      <w:r>
        <w:t xml:space="preserve">Test Cases</w:t>
      </w:r>
    </w:p>
    <w:bookmarkEnd w:id="127"/>
    <w:bookmarkStart w:id="128" w:name="answer"/>
    <w:p>
      <w:pPr>
        <w:pStyle w:val="Heading3"/>
      </w:pPr>
      <w:r>
        <w:rPr>
          <w:rStyle w:val="SectionNumber"/>
        </w:rPr>
        <w:t xml:space="preserve">5.7.4</w:t>
      </w:r>
      <w:r>
        <w:tab/>
      </w:r>
      <w:r>
        <w:t xml:space="preserve">Answer</w:t>
      </w:r>
    </w:p>
    <w:bookmarkEnd w:id="128"/>
    <w:bookmarkEnd w:id="129"/>
    <w:bookmarkStart w:id="134" w:name="merge-interval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Merge Intervals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5.8.1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array of intervals where intervals[i] = [starti, endi], merge all overlapping intervals, and return an array of the non-overlapping intervals that cover all the intervals in the input.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5.8.2</w:t>
      </w:r>
      <w:r>
        <w:tab/>
      </w:r>
      <w:r>
        <w:t xml:space="preserve">Intuition</w:t>
      </w:r>
    </w:p>
    <w:p>
      <w:pPr>
        <w:pStyle w:val="FirstParagraph"/>
      </w:pPr>
      <w:r>
        <w:t xml:space="preserve">In this problem, we are given a list of intervals where the first item</w:t>
      </w:r>
      <w:r>
        <w:t xml:space="preserve"> </w:t>
      </w:r>
      <w:r>
        <w:t xml:space="preserve">in the interval is the start interval, and the second item is the end</w:t>
      </w:r>
      <w:r>
        <w:t xml:space="preserve"> </w:t>
      </w:r>
      <w:r>
        <w:t xml:space="preserve">interval. We are then given the task to merge all overlapping intervals.</w:t>
      </w:r>
    </w:p>
    <w:p>
      <w:pPr>
        <w:pStyle w:val="BodyText"/>
      </w:pPr>
      <w:r>
        <w:t xml:space="preserve">First, since we need to merge overlapping intervals, we need to sort the</w:t>
      </w:r>
      <w:r>
        <w:t xml:space="preserve"> </w:t>
      </w:r>
      <w:r>
        <w:t xml:space="preserve">input by their start time.</w:t>
      </w:r>
    </w:p>
    <w:p>
      <w:pPr>
        <w:pStyle w:val="BodyText"/>
      </w:pPr>
      <w:r>
        <w:t xml:space="preserve">Then, we want to iterate through our sorted array in pairs: if the start</w:t>
      </w:r>
      <w:r>
        <w:t xml:space="preserve"> </w:t>
      </w:r>
      <w:r>
        <w:t xml:space="preserve">time of the second item is before the end time of the first item, we can</w:t>
      </w:r>
      <w:r>
        <w:t xml:space="preserve"> </w:t>
      </w:r>
      <w:r>
        <w:t xml:space="preserve">merge the intervals. To merge an interval, we take the earliest start</w:t>
      </w:r>
      <w:r>
        <w:t xml:space="preserve"> </w:t>
      </w:r>
      <w:r>
        <w:t xml:space="preserve">time and the latest end time.</w:t>
      </w:r>
    </w:p>
    <w:p>
      <w:pPr>
        <w:pStyle w:val="BodyText"/>
      </w:pPr>
      <w:r>
        <w:t xml:space="preserve">Afterwards, we increment both pointers by one and move onto the next</w:t>
      </w:r>
      <w:r>
        <w:t xml:space="preserve"> </w:t>
      </w:r>
      <w:r>
        <w:t xml:space="preserve">interval, repeating until we hit the end.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5.8.3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sorted_intervals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intervals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sort()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[sorted_intervals[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into_iter()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skip(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ans_len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ans[ans_len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min(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ans</w:t>
      </w:r>
      <w:r>
        <w:br/>
      </w:r>
      <w:r>
        <w:rPr>
          <w:rStyle w:val="OperatorTok"/>
        </w:rPr>
        <w:t xml:space="preserve">}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5.8.4</w:t>
      </w:r>
      <w:r>
        <w:tab/>
      </w:r>
      <w:r>
        <w:t xml:space="preserve">Answer</w:t>
      </w:r>
    </w:p>
    <w:p>
      <w:pPr>
        <w:pStyle w:val="SourceCode"/>
      </w:pPr>
    </w:p>
    <w:bookmarkEnd w:id="133"/>
    <w:bookmarkEnd w:id="134"/>
    <w:bookmarkStart w:id="139" w:name="valid-parenthes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Valid Parentheses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Problem</w:t>
      </w:r>
    </w:p>
    <w:p>
      <w:pPr>
        <w:pStyle w:val="BlockText"/>
      </w:pPr>
      <w:r>
        <w:t xml:space="preserve">Given a string s containing just the characters</w:t>
      </w:r>
      <w:r>
        <w:t xml:space="preserve"> </w:t>
      </w:r>
      <w:r>
        <w:t xml:space="preserve">‘</w:t>
      </w:r>
      <w:r>
        <w:t xml:space="preserve">(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{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}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[’ and ’]</w:t>
      </w:r>
      <w:r>
        <w:t xml:space="preserve">’</w:t>
      </w:r>
      <w:r>
        <w:t xml:space="preserve">, determine if the input string is valid.</w:t>
      </w:r>
    </w:p>
    <w:p>
      <w:pPr>
        <w:pStyle w:val="BlockText"/>
      </w:pPr>
      <w:r>
        <w:t xml:space="preserve">An input string is valid if:</w:t>
      </w:r>
    </w:p>
    <w:p>
      <w:pPr>
        <w:pStyle w:val="BlockText"/>
      </w:pPr>
      <w:r>
        <w:t xml:space="preserve">Open brackets must be closed by the same type of brackets.</w:t>
      </w:r>
      <w:r>
        <w:t xml:space="preserve"> </w:t>
      </w:r>
      <w:r>
        <w:t xml:space="preserve">Open brackets must be closed in the correct order.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5.9.2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The input string has three possible opening characters and three</w:t>
      </w:r>
      <w:r>
        <w:t xml:space="preserve"> </w:t>
      </w:r>
      <w:r>
        <w:t xml:space="preserve">possible closing characters.</w:t>
      </w:r>
    </w:p>
    <w:p>
      <w:pPr>
        <w:pStyle w:val="BodyText"/>
      </w:pPr>
      <w:r>
        <w:t xml:space="preserve">In order for the string to be valid, we must fulfill two conditions:</w:t>
      </w:r>
    </w:p>
    <w:p>
      <w:pPr>
        <w:numPr>
          <w:ilvl w:val="0"/>
          <w:numId w:val="1005"/>
        </w:numPr>
        <w:pStyle w:val="Compact"/>
      </w:pPr>
      <w:r>
        <w:t xml:space="preserve">Every opening char must be correctly matched to a closing char.</w:t>
      </w:r>
    </w:p>
    <w:p>
      <w:pPr>
        <w:numPr>
          <w:ilvl w:val="0"/>
          <w:numId w:val="1005"/>
        </w:numPr>
        <w:pStyle w:val="Compact"/>
      </w:pPr>
      <w:r>
        <w:t xml:space="preserve">All opening chars must come first in the string.</w:t>
      </w:r>
    </w:p>
    <w:p>
      <w:pPr>
        <w:pStyle w:val="FirstParagraph"/>
      </w:pPr>
      <w:r>
        <w:t xml:space="preserve">From the second condition we know the following: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previously encounter an</w:t>
      </w:r>
      <w:r>
        <w:t xml:space="preserve"> </w:t>
      </w:r>
      <w:r>
        <w:t xml:space="preserve">opening char,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encounter the correct</w:t>
      </w:r>
      <w:r>
        <w:t xml:space="preserve"> </w:t>
      </w:r>
      <w:r>
        <w:t xml:space="preserve">opening char just before,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An input string is not valid if there are more opening or closing</w:t>
      </w:r>
      <w:r>
        <w:t xml:space="preserve"> </w:t>
      </w:r>
      <w:r>
        <w:t xml:space="preserve">characters than the other.</w:t>
      </w:r>
    </w:p>
    <w:p>
      <w:pPr>
        <w:pStyle w:val="FirstParagraph"/>
      </w:pPr>
      <w:r>
        <w:t xml:space="preserve">So, we need a data structure where we can remember the last opening</w:t>
      </w:r>
      <w:r>
        <w:t xml:space="preserve"> </w:t>
      </w:r>
      <w:r>
        <w:t xml:space="preserve">character we encountered, and remove it. To do so, we need to use a</w:t>
      </w:r>
      <w:r>
        <w:t xml:space="preserve"> </w:t>
      </w:r>
      <w:r>
        <w:t xml:space="preserve">stack.</w:t>
      </w:r>
    </w:p>
    <w:p>
      <w:pPr>
        <w:pStyle w:val="BodyText"/>
      </w:pPr>
      <w:r>
        <w:t xml:space="preserve">We will use a vector as a stack. The stack keeps track of all the</w:t>
      </w:r>
      <w:r>
        <w:t xml:space="preserve"> </w:t>
      </w:r>
      <w:r>
        <w:t xml:space="preserve">opening characters we encountered in reverse order.</w:t>
      </w:r>
    </w:p>
    <w:p>
      <w:pPr>
        <w:pStyle w:val="BodyText"/>
      </w:pPr>
      <w:r>
        <w:t xml:space="preserve">If at any point we find a closing character, we check the top of the</w:t>
      </w:r>
      <w:r>
        <w:t xml:space="preserve"> </w:t>
      </w:r>
      <w:r>
        <w:t xml:space="preserve">stack. If we don’t find the correct matching character or the stack is</w:t>
      </w:r>
      <w:r>
        <w:t xml:space="preserve"> </w:t>
      </w:r>
      <w:r>
        <w:t xml:space="preserve">empty, we return false. We do this for every character in the string.</w:t>
      </w:r>
    </w:p>
    <w:p>
      <w:pPr>
        <w:pStyle w:val="BodyText"/>
      </w:pPr>
      <w:r>
        <w:t xml:space="preserve">At the end, we make sure the stack is empty. If not, there were more</w:t>
      </w:r>
      <w:r>
        <w:t xml:space="preserve"> </w:t>
      </w:r>
      <w:r>
        <w:t xml:space="preserve">opening characters than closing characters, which makes the string</w:t>
      </w:r>
      <w:r>
        <w:t xml:space="preserve"> </w:t>
      </w:r>
      <w:r>
        <w:t xml:space="preserve">invalid.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5.9.3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valid_parentheses(s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'{'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push(c)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'['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'}'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'{'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unimplemented!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</w:t>
      </w:r>
      <w:r>
        <w:br/>
      </w:r>
      <w:r>
        <w:rPr>
          <w:rStyle w:val="OperatorTok"/>
        </w:rPr>
        <w:t xml:space="preserve">}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5.9.4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"()[]{}"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"([)]"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38"/>
    <w:bookmarkEnd w:id="139"/>
    <w:bookmarkStart w:id="144" w:name="example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Example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5.10.1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5.10.2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5.10.3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5.10.4</w:t>
      </w:r>
      <w:r>
        <w:tab/>
      </w:r>
      <w:r>
        <w:t xml:space="preserve">Answer</w:t>
      </w:r>
    </w:p>
    <w:bookmarkEnd w:id="143"/>
    <w:bookmarkEnd w:id="144"/>
    <w:bookmarkStart w:id="149" w:name="exampl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Example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5.11.1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5.11.2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5.11.3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5.11.4</w:t>
      </w:r>
      <w:r>
        <w:tab/>
      </w:r>
      <w:r>
        <w:t xml:space="preserve">Answer</w:t>
      </w:r>
    </w:p>
    <w:bookmarkEnd w:id="148"/>
    <w:bookmarkEnd w:id="149"/>
    <w:bookmarkEnd w:id="150"/>
    <w:bookmarkStart w:id="178" w:name="tre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Trees</w:t>
      </w:r>
    </w:p>
    <w:bookmarkStart w:id="160" w:name="same-tre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Same Tree</w:t>
      </w:r>
    </w:p>
    <w:bookmarkStart w:id="151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151"/>
    <w:bookmarkStart w:id="152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52"/>
    <w:bookmarkStart w:id="153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53"/>
    <w:bookmarkStart w:id="159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9"/>
    <w:bookmarkEnd w:id="160"/>
    <w:bookmarkStart w:id="165" w:name="maximum-depth-of-binary-tre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Maximum Depth of Binary Tree</w:t>
      </w:r>
    </w:p>
    <w:bookmarkStart w:id="161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61"/>
    <w:bookmarkStart w:id="162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To Find the maximum depth of a binary tree, assume that every node adds</w:t>
      </w:r>
      <w:r>
        <w:t xml:space="preserve"> </w:t>
      </w:r>
      <w:r>
        <w:t xml:space="preserve">to the level of the tree by 1.</w:t>
      </w:r>
    </w:p>
    <w:p>
      <w:pPr>
        <w:pStyle w:val="BodyText"/>
      </w:pPr>
      <w:r>
        <w:t xml:space="preserve">Assume that there are four possible states a node can be in:</w:t>
      </w:r>
    </w:p>
    <w:p>
      <w:pPr>
        <w:numPr>
          <w:ilvl w:val="0"/>
          <w:numId w:val="1008"/>
        </w:numPr>
        <w:pStyle w:val="Compact"/>
      </w:pPr>
      <w:r>
        <w:t xml:space="preserve">The Node does not exist (is None). In this case, return 0.</w:t>
      </w:r>
    </w:p>
    <w:p>
      <w:pPr>
        <w:numPr>
          <w:ilvl w:val="0"/>
          <w:numId w:val="1008"/>
        </w:numPr>
        <w:pStyle w:val="Compact"/>
      </w:pPr>
      <w:r>
        <w:t xml:space="preserve">The Node exists, but has no children. In this case, return 1.</w:t>
      </w:r>
    </w:p>
    <w:p>
      <w:pPr>
        <w:numPr>
          <w:ilvl w:val="0"/>
          <w:numId w:val="1008"/>
        </w:numPr>
        <w:pStyle w:val="Compact"/>
      </w:pPr>
      <w:r>
        <w:t xml:space="preserve">The Node exists, and has either a left or right child. In this case,</w:t>
      </w:r>
      <w:r>
        <w:t xml:space="preserve"> </w:t>
      </w:r>
      <w:r>
        <w:t xml:space="preserve">return 1 + the depth of the left or right child.</w:t>
      </w:r>
    </w:p>
    <w:p>
      <w:pPr>
        <w:numPr>
          <w:ilvl w:val="0"/>
          <w:numId w:val="1008"/>
        </w:numPr>
        <w:pStyle w:val="Compact"/>
      </w:pPr>
      <w:r>
        <w:t xml:space="preserve">The Node exists, and has both a left and right child. In this case,</w:t>
      </w:r>
      <w:r>
        <w:t xml:space="preserve"> </w:t>
      </w:r>
      <w:r>
        <w:t xml:space="preserve">return 1 + the maximum depth of the right or left child.</w:t>
      </w:r>
    </w:p>
    <w:bookmarkEnd w:id="162"/>
    <w:bookmarkStart w:id="163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63"/>
    <w:bookmarkStart w:id="164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64"/>
    <w:bookmarkEnd w:id="165"/>
    <w:bookmarkStart w:id="170" w:name="invert-binary-tre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Invert Binary Tree</w:t>
      </w:r>
    </w:p>
    <w:bookmarkStart w:id="166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66"/>
    <w:bookmarkStart w:id="167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9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67"/>
    <w:bookmarkStart w:id="168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</w:p>
    <w:bookmarkEnd w:id="168"/>
    <w:bookmarkStart w:id="169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</w:p>
    <w:bookmarkEnd w:id="169"/>
    <w:bookmarkEnd w:id="170"/>
    <w:bookmarkStart w:id="175" w:name="invert-binary-tre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Invert Binary Tree</w:t>
      </w:r>
    </w:p>
    <w:bookmarkStart w:id="171" w:name="problem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71"/>
    <w:bookmarkStart w:id="172" w:name="intuition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10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72"/>
    <w:bookmarkStart w:id="173" w:name="test-cases"/>
    <w:p>
      <w:pPr>
        <w:pStyle w:val="Heading3"/>
      </w:pPr>
      <w:r>
        <w:rPr>
          <w:rStyle w:val="SectionNumber"/>
        </w:rPr>
        <w:t xml:space="preserve">6.4.3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</w:p>
    <w:bookmarkEnd w:id="173"/>
    <w:bookmarkStart w:id="174" w:name="answer"/>
    <w:p>
      <w:pPr>
        <w:pStyle w:val="Heading3"/>
      </w:pPr>
      <w:r>
        <w:rPr>
          <w:rStyle w:val="SectionNumber"/>
        </w:rPr>
        <w:t xml:space="preserve">6.4.4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4"/>
    <w:bookmarkEnd w:id="175"/>
    <w:bookmarkStart w:id="176" w:name="validate-binary-search-tree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6"/>
    <w:bookmarkStart w:id="177" w:name="maximum-path-through-a-binary-tree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7"/>
    <w:bookmarkEnd w:id="178"/>
    <w:bookmarkStart w:id="189" w:name="heap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Heaps</w:t>
      </w:r>
    </w:p>
    <w:bookmarkStart w:id="183" w:name="top-k-frequent-element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Top K Frequent Elements</w:t>
      </w:r>
    </w:p>
    <w:bookmarkStart w:id="179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79"/>
    <w:bookmarkStart w:id="180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80"/>
    <w:bookmarkStart w:id="181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81"/>
    <w:bookmarkStart w:id="182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82"/>
    <w:bookmarkEnd w:id="183"/>
    <w:bookmarkStart w:id="188" w:name="find-median-from-data-stream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Find Median from Data Stream</w:t>
      </w:r>
    </w:p>
    <w:bookmarkStart w:id="184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84"/>
    <w:bookmarkStart w:id="185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85"/>
    <w:bookmarkStart w:id="186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86"/>
    <w:bookmarkStart w:id="187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87"/>
    <w:bookmarkEnd w:id="188"/>
    <w:bookmarkEnd w:id="189"/>
    <w:bookmarkStart w:id="205" w:name="graph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Graphs</w:t>
      </w:r>
    </w:p>
    <w:bookmarkStart w:id="194" w:name="number-of-island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Number of Islands</w:t>
      </w:r>
    </w:p>
    <w:bookmarkStart w:id="19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90"/>
    <w:bookmarkStart w:id="19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91"/>
    <w:bookmarkStart w:id="19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92"/>
    <w:bookmarkStart w:id="19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93"/>
    <w:bookmarkEnd w:id="194"/>
    <w:bookmarkStart w:id="199" w:name="clone-grap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Clone Graph</w:t>
      </w:r>
    </w:p>
    <w:bookmarkStart w:id="19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95"/>
    <w:bookmarkStart w:id="19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96"/>
    <w:bookmarkStart w:id="19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97"/>
    <w:bookmarkStart w:id="19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98"/>
    <w:bookmarkEnd w:id="199"/>
    <w:bookmarkStart w:id="204" w:name="pacific-atlantic-water-flow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Pacific Atlantic Water Flow</w:t>
      </w:r>
    </w:p>
    <w:bookmarkStart w:id="20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200"/>
    <w:bookmarkStart w:id="20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201"/>
    <w:bookmarkStart w:id="20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202"/>
    <w:bookmarkStart w:id="20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203"/>
    <w:bookmarkEnd w:id="204"/>
    <w:bookmarkEnd w:id="205"/>
    <w:bookmarkStart w:id="235" w:name="dynamic-programming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Dynamic Programming</w:t>
      </w:r>
    </w:p>
    <w:bookmarkStart w:id="210" w:name="climbing-stair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Climbing Stairs</w:t>
      </w:r>
    </w:p>
    <w:bookmarkStart w:id="206" w:name="problem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Problem</w:t>
      </w:r>
    </w:p>
    <w:bookmarkEnd w:id="206"/>
    <w:bookmarkStart w:id="207" w:name="intuition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Intuition</w:t>
      </w:r>
    </w:p>
    <w:bookmarkEnd w:id="207"/>
    <w:bookmarkStart w:id="208" w:name="test-cases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Test Cases</w:t>
      </w:r>
    </w:p>
    <w:bookmarkEnd w:id="208"/>
    <w:bookmarkStart w:id="209" w:name="answer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Answer</w:t>
      </w:r>
    </w:p>
    <w:bookmarkEnd w:id="209"/>
    <w:bookmarkEnd w:id="210"/>
    <w:bookmarkStart w:id="215" w:name="unique-paths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Unique Paths</w:t>
      </w:r>
    </w:p>
    <w:bookmarkStart w:id="211" w:name="problem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Problem</w:t>
      </w:r>
    </w:p>
    <w:bookmarkEnd w:id="211"/>
    <w:bookmarkStart w:id="212" w:name="intuition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Intuition</w:t>
      </w:r>
    </w:p>
    <w:bookmarkEnd w:id="212"/>
    <w:bookmarkStart w:id="213" w:name="test-cases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Test Cases</w:t>
      </w:r>
    </w:p>
    <w:bookmarkEnd w:id="213"/>
    <w:bookmarkStart w:id="214" w:name="answer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Answer</w:t>
      </w:r>
    </w:p>
    <w:bookmarkEnd w:id="214"/>
    <w:bookmarkEnd w:id="215"/>
    <w:bookmarkStart w:id="220" w:name="jump-gam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Jump Game</w:t>
      </w:r>
    </w:p>
    <w:bookmarkStart w:id="216" w:name="problem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Problem</w:t>
      </w:r>
    </w:p>
    <w:bookmarkEnd w:id="216"/>
    <w:bookmarkStart w:id="217" w:name="intuition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Intuition</w:t>
      </w:r>
    </w:p>
    <w:bookmarkEnd w:id="217"/>
    <w:bookmarkStart w:id="218" w:name="test-cases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Test Cases</w:t>
      </w:r>
    </w:p>
    <w:bookmarkEnd w:id="218"/>
    <w:bookmarkStart w:id="219" w:name="answer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Answer</w:t>
      </w:r>
    </w:p>
    <w:bookmarkEnd w:id="219"/>
    <w:bookmarkEnd w:id="220"/>
    <w:bookmarkStart w:id="225" w:name="coin-chang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Coin Change</w:t>
      </w:r>
    </w:p>
    <w:bookmarkStart w:id="221" w:name="problem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Problem</w:t>
      </w:r>
    </w:p>
    <w:bookmarkEnd w:id="221"/>
    <w:bookmarkStart w:id="222" w:name="intuition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Intuition</w:t>
      </w:r>
    </w:p>
    <w:bookmarkEnd w:id="222"/>
    <w:bookmarkStart w:id="223" w:name="test-case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Test Cases</w:t>
      </w:r>
    </w:p>
    <w:bookmarkEnd w:id="223"/>
    <w:bookmarkStart w:id="224" w:name="answer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Answer</w:t>
      </w:r>
    </w:p>
    <w:bookmarkEnd w:id="224"/>
    <w:bookmarkEnd w:id="225"/>
    <w:bookmarkStart w:id="230" w:name="longest-increasing-subsequenc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Longest Increasing Subsequence</w:t>
      </w:r>
    </w:p>
    <w:bookmarkStart w:id="226" w:name="problem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Problem</w:t>
      </w:r>
    </w:p>
    <w:bookmarkEnd w:id="226"/>
    <w:bookmarkStart w:id="227" w:name="intuition"/>
    <w:p>
      <w:pPr>
        <w:pStyle w:val="Heading3"/>
      </w:pPr>
      <w:r>
        <w:rPr>
          <w:rStyle w:val="SectionNumber"/>
        </w:rPr>
        <w:t xml:space="preserve">9.5.2</w:t>
      </w:r>
      <w:r>
        <w:tab/>
      </w:r>
      <w:r>
        <w:t xml:space="preserve">Intuition</w:t>
      </w:r>
    </w:p>
    <w:bookmarkEnd w:id="227"/>
    <w:bookmarkStart w:id="228" w:name="test-cases"/>
    <w:p>
      <w:pPr>
        <w:pStyle w:val="Heading3"/>
      </w:pPr>
      <w:r>
        <w:rPr>
          <w:rStyle w:val="SectionNumber"/>
        </w:rPr>
        <w:t xml:space="preserve">9.5.3</w:t>
      </w:r>
      <w:r>
        <w:tab/>
      </w:r>
      <w:r>
        <w:t xml:space="preserve">Test Cases</w:t>
      </w:r>
    </w:p>
    <w:bookmarkEnd w:id="228"/>
    <w:bookmarkStart w:id="229" w:name="answer"/>
    <w:p>
      <w:pPr>
        <w:pStyle w:val="Heading3"/>
      </w:pPr>
      <w:r>
        <w:rPr>
          <w:rStyle w:val="SectionNumber"/>
        </w:rPr>
        <w:t xml:space="preserve">9.5.4</w:t>
      </w:r>
      <w:r>
        <w:tab/>
      </w:r>
      <w:r>
        <w:t xml:space="preserve">Answer</w:t>
      </w:r>
    </w:p>
    <w:bookmarkEnd w:id="229"/>
    <w:bookmarkEnd w:id="230"/>
    <w:bookmarkStart w:id="234" w:name="references"/>
    <w:p>
      <w:pPr>
        <w:pStyle w:val="Heading2"/>
      </w:pPr>
      <w:r>
        <w:t xml:space="preserve">References</w:t>
      </w:r>
    </w:p>
    <w:bookmarkStart w:id="233" w:name="refs"/>
    <w:bookmarkStart w:id="23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23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232"/>
    <w:bookmarkEnd w:id="233"/>
    <w:bookmarkEnd w:id="234"/>
    <w:bookmarkEnd w:id="2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svg" /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2022-01-30T18:53:02Z</dcterms:created>
  <dcterms:modified xsi:type="dcterms:W3CDTF">2022-01-30T18:53:02Z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