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firstLine="709" w:left="0"/>
        <w:jc w:val="center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Лабораторная работа №3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Рефакторинг программного кода. Упрощение условных выражений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Исследовать эффективность рефакторинга программного кода путем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упрощения условных выражений. Получить практические навыки применения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приемов рефакторинга объектно-ориентированных программ.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1. Выбрать фрагмент программного кода для рефакторинга.</w:t>
      </w:r>
      <w:r/>
    </w:p>
    <w:p>
      <w:pPr>
        <w:suppressLineNumbers w:val="false"/>
        <w:pBdr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2. Выполнить рефакторинг программного кода, применив не менее 5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приемов, рассмотренных в разделе 2.2.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3. Составить отчет, содержащий подробное описание каждого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модифицированного фрагмента программы и описание использованного метода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рефакторинга.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1.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Декомпозиция условного оператора (Decompose Conditional)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bool checkWin(char player)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bool isWin = false;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for (int i = 0; i &lt; 3; i++)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if (board[i][0] == player &amp;&amp; board[i][1] == player &amp;&amp; board[i][2] == player)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isWin = true;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if (board[0][i] == player &amp;&amp; board[1][i] == player &amp;&amp; board[2][i] == player)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isWin = true;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if (board[0][0] == player &amp;&amp; board[1][1] == player &amp;&amp; board[2][2] == player)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isWin = true;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if (board[0][2] == player &amp;&amp; board[1][1] == player &amp;&amp; board[2][0] == player)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isWin = true;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return isWin;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Код после рефакторинга: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bool checkWin(char player)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return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checkRows(player) || checkColumns(player) || checkDiagonals(player)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bool checkRows(char player)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for (int i = 0; i &lt; 3; i++)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if (board[i][0] == player &amp;&amp; board[i][1] == player &amp;&amp; board[i][2] == player)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    return true;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return false;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bool checkColumns(char player)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for (int i = 0; i &lt; 3; i++)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if (board[0][i] == player &amp;&amp; board[1][i] == player &amp;&amp; board[2][i] == player)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    return true;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return false;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bool checkDiagonals(char player)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return (board[0][0] == player &amp;&amp; board[1][1] == player &amp;&amp; board[2][2] == player) ||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   (board[0][2] == player &amp;&amp; board[1][1] == player &amp;&amp; board[2][0] == player);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2.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Консолидация условного выражения (Consolidate Conditional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Expression).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int main()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AccessControl accessControl;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accessControl.addUser("user", "qwerty123", Role::User);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accessControl.addUser("moderator", "qwerty321", Role::Moderator);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accessControl.addUser("admin", "123qwerty", Role::Admin);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std::string name;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std::string password;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std::cout &lt;&lt; "Enter your name: ";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std::cin &gt;&gt; name;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std::cout &lt;&lt; "Enter your password: ";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std::cin &gt;&gt; password;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Role role = accessControl.login(name, password);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if (role == Role::Guest)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std::cout &lt;&lt; "Access denied.\n";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 else if (role == Role::User)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std::cout &lt;&lt; "Welcome, user.\n";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 else if (role == Role::Moderator)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std::cout &lt;&lt; "Welcome, moderator.\n";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 else if (role == Role::Admin)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std::cout &lt;&lt; "Welcome, admin.\n";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return 0;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Код после рефакторинга: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string getGreetingMessage(Role role)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static const unordered_map&lt;Role, string&gt; greetings =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{Role::Guest, "Access denied."},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{Role::User, "Welcome, user."},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{Role::Moderator, "Welcome, moderator."},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{Role::Admin, "Welcome, admin."}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return greetings.at(role);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int main()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AccessControl accessControl;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accessControl.addUser("user", "qwerty123", Role::User);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accessControl.addUser("moderator", "qwerty321", Role::Moderator);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accessControl.addUser("admin", "123qwerty", Role::Admin);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string name;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string password;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cout &lt;&lt; "Enter your name: ";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cin &gt;&gt; name;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cout &lt;&lt; "Enter your password: ";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cin &gt;&gt; password;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Role role =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accessControl.login(name, password);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cout &lt;&lt; getGreetingMessage(role) &lt;&lt; '\n';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return 0;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3.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Консолидация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дублирующихся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(Consolidate Duplicate Conditional Fragments)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условных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фрагментов.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if (age &lt; 25)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if (carType == "sedan")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if (hasAccidents)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500.0;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else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1000.0;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else if (carType == "suv")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if (hasAccidents)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750.0;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else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1500.0;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else if (carType == "sports")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if (hasAccidents)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1000.0;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else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2000.0;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else if (age &lt; 50)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if (carType == "sedan")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if (hasAccidents)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250.0;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else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500.0;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else if (carType == "suv")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if (hasAccidents)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375.0;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else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750.0;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else if (carType == "sports")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if (hasAccidents)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500.0;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else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1000.0;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else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if (carType == "sedan")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if (hasAccidents)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200.0;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else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400.0;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else if (carType == "suv")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if (hasAccidents)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300.0;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else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600.0;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else if (carType == "sports")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if (hasAccidents)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400.0;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else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cost = 800.0;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rFonts w:ascii="Consolas" w:hAnsi="Consolas" w:cs="Consolas"/>
          <w:b/>
          <w:bCs/>
          <w:sz w:val="22"/>
          <w:szCs w:val="22"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</w:t>
      </w:r>
      <w:r>
        <w:rPr>
          <w:rFonts w:ascii="Consolas" w:hAnsi="Consolas" w:cs="Consolas"/>
          <w:b/>
          <w:bCs/>
          <w:sz w:val="22"/>
          <w:szCs w:val="22"/>
        </w:rPr>
      </w:r>
      <w:r>
        <w:rPr>
          <w:rFonts w:ascii="Consolas" w:hAnsi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Код после рефакторинга: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double baseCost = 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double accidentSurcharge = 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if (age &lt; 25)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baseCost = 1.0;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else if (age &lt; 50)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baseCost = 0.5;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else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baseCost = 0.4;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if (carType == "sedan")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baseCost *= 1000.0;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else if (carType == "suv")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baseCost *= 1500.0;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else if (carType == "sports")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baseCost *= 2000.0;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if (hasAccidents)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accidentSurcharge = 0.5;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rFonts w:ascii="Consolas" w:hAnsi="Consolas" w:cs="Consolas"/>
          <w:b/>
          <w:bCs/>
          <w:sz w:val="22"/>
          <w:szCs w:val="22"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return baseCost + (baseCost * accidentSurcharge);</w:t>
      </w:r>
      <w:r>
        <w:rPr>
          <w:rFonts w:ascii="Consolas" w:hAnsi="Consolas" w:cs="Consolas"/>
          <w:b/>
          <w:bCs/>
          <w:sz w:val="22"/>
          <w:szCs w:val="22"/>
        </w:rPr>
      </w:r>
      <w:r>
        <w:rPr>
          <w:rFonts w:ascii="Consolas" w:hAnsi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4.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Удаление управляющего флага (Remove Control Flag)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#include &lt;iostream&gt;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#include &lt;fstream&gt;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#include &lt;string&gt;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int main()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std::ifstream file("text.txt");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if (!file.is_open())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std::cerr &lt;&lt; "Failed to open file" &lt;&lt; std::endl;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return 1;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int lineCount = 0;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int wordCount = 0;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int charCount = 0;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bool inWord = false;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char c;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while (file.get(c))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charCount++;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if (c == '\n')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lineCount++;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 inWord = false;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} else if (std::isalpha(c))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if (!inWord)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wordCount++;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    inWord = true;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 else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inWord = false;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std::cout &lt;&lt; "Line count: " &lt;&lt; lineCount &lt;&lt; std::endl;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std::cout &lt;&lt; "Word count: " &lt;&lt; wordCount &lt;&lt; std::endl;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std::cout &lt;&lt; "Char count: " &lt;&lt; charCount &lt;&lt; std::endl;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file.close();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return 0;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Код после рефакторинга: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#include &lt;iostream&gt;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#include &lt;fstream&gt;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#include &lt;string&gt;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int main()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std::ifstream file("text.txt");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if (!file.is_open()) {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std::cerr &lt;&lt; "Failed to open file" &lt;&lt; std::endl;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return 1;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int lineCount = 0;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int wordCount = 0;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int charCount = 0;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char prevC = ' ';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char c;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while (file.get(c))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charCount++;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if (c == '\n')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lineCount++;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if (std::isalpha(c) &amp;&amp; !std::isalpha(prevC)) {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    wordCount++;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</w:rPr>
        <w:t xml:space="preserve">        prevC = c;</w:t>
      </w:r>
      <w:r>
        <w:rPr>
          <w:rFonts w:ascii="Consolas" w:hAnsi="Consolas" w:eastAsia="Consolas" w:cs="Consolas"/>
          <w:b/>
          <w:bCs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std::cout &lt;&lt; "Line count: " &lt;&lt; lineCount &lt;&lt; std::endl;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std::cout &lt;&lt; "Word count: " &lt;&lt; wordCount &lt;&lt; std::endl;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std::cout &lt;&lt; "Char count: " &lt;&lt; charCount &lt;&lt; std::endl;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file.close();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return 0;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5.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Замена вложенных условных операторов граничным оператором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(Replace Nested Conditional with Guard Clauses)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Код после рефакторинга: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6.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Замена условного оператора полиморфизмом (Replace Conditional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with Polymorphism)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Код после рефакторинга: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7.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Введение объекта Null (Introduce Null Object)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Код после рефакторинга: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ходе выполнения лабораторной работы была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исследована эффективность рефакторинга программного кода путем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упрощения условных выражений. Получены практические навыки применения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приемов рефакторинга объектно-ориентированных программ.</w:t>
      </w:r>
      <w:r/>
      <w:r/>
    </w:p>
    <w:p>
      <w:pPr>
        <w:suppressLineNumbers w:val="false"/>
        <w:pBdr/>
        <w:spacing w:after="0" w:afterAutospacing="0" w:line="360" w:lineRule="auto"/>
        <w:ind w:firstLine="709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Также были выбраны и отрефакторены участки кода программ, в которых были обнаружены проблемные условные выражения. В результате рефакторинга получившиеся условные выражения стали более понятными и читаемыми.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2024-03-25T10:14:24Z</dcterms:modified>
</cp:coreProperties>
</file>