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1D96" w14:textId="37BB0A18" w:rsidR="002B4DC4" w:rsidRDefault="00261211" w:rsidP="00CC15BB">
      <w:pPr>
        <w:spacing w:line="480" w:lineRule="auto"/>
      </w:pPr>
      <w:r>
        <w:t>2</w:t>
      </w:r>
      <w:r>
        <w:t xml:space="preserve">Test document PDF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porttitor</w:t>
      </w:r>
      <w:proofErr w:type="spellEnd"/>
      <w:r>
        <w:t xml:space="preserve"> in, </w:t>
      </w:r>
      <w:proofErr w:type="spellStart"/>
      <w:r>
        <w:t>accumsan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auctor vel </w:t>
      </w:r>
      <w:proofErr w:type="spellStart"/>
      <w:r>
        <w:t>quis</w:t>
      </w:r>
      <w:proofErr w:type="spellEnd"/>
      <w:r>
        <w:t xml:space="preserve"> lorem. Ut et ligula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lorem. </w:t>
      </w:r>
      <w:proofErr w:type="spellStart"/>
      <w:r>
        <w:t>Aliquam</w:t>
      </w:r>
      <w:proofErr w:type="spellEnd"/>
      <w:r>
        <w:t xml:space="preserve"> porta eros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Maecenas tempus eros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ullamcorper</w:t>
      </w:r>
      <w:proofErr w:type="spellEnd"/>
      <w:r>
        <w:t xml:space="preserve"> id dictum libero </w:t>
      </w:r>
      <w:proofErr w:type="spellStart"/>
      <w:r>
        <w:t>tempor</w:t>
      </w:r>
      <w:proofErr w:type="spellEnd"/>
      <w:r>
        <w:t xml:space="preserve">. Donec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magna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ipsum vel magna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vitae vestibulum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id. Vestibulum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ac </w:t>
      </w:r>
      <w:proofErr w:type="spellStart"/>
      <w:r>
        <w:t>posuere</w:t>
      </w:r>
      <w:proofErr w:type="spellEnd"/>
      <w:r>
        <w:t xml:space="preserve"> lorem </w:t>
      </w:r>
      <w:proofErr w:type="spellStart"/>
      <w:r>
        <w:t>nulla</w:t>
      </w:r>
      <w:proofErr w:type="spellEnd"/>
      <w:r>
        <w:t xml:space="preserve"> ac dolor. Maecenas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in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dui. Duis lacinia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Ut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porta.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Integer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ligula, non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vitae.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   In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Vestibulum vitae ipsum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semper </w:t>
      </w:r>
      <w:proofErr w:type="spellStart"/>
      <w:r>
        <w:t>adipiscing</w:t>
      </w:r>
      <w:proofErr w:type="spellEnd"/>
      <w:r>
        <w:t xml:space="preserve"> at ac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Integer </w:t>
      </w:r>
      <w:proofErr w:type="spellStart"/>
      <w:r>
        <w:t>mattis</w:t>
      </w:r>
      <w:proofErr w:type="spellEnd"/>
      <w:r>
        <w:t xml:space="preserve">, ipsum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at </w:t>
      </w:r>
      <w:proofErr w:type="spellStart"/>
      <w:r>
        <w:t>mollis</w:t>
      </w:r>
      <w:proofErr w:type="spellEnd"/>
      <w:r>
        <w:t xml:space="preserve"> eros ante ac </w:t>
      </w:r>
      <w:proofErr w:type="spellStart"/>
      <w:r>
        <w:t>risus</w:t>
      </w:r>
      <w:proofErr w:type="spellEnd"/>
      <w:r>
        <w:t xml:space="preserve">. In </w:t>
      </w:r>
      <w:proofErr w:type="spellStart"/>
      <w:r>
        <w:t>volutpat</w:t>
      </w:r>
      <w:proofErr w:type="spellEnd"/>
      <w:r>
        <w:t xml:space="preserve">, ante at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magna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lorem.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Duis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Maecenas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ligula </w:t>
      </w:r>
      <w:proofErr w:type="spellStart"/>
      <w:r>
        <w:t>luctus</w:t>
      </w:r>
      <w:proofErr w:type="spellEnd"/>
      <w:r>
        <w:t xml:space="preserve"> vel. Sed </w:t>
      </w:r>
      <w:proofErr w:type="spellStart"/>
      <w:r>
        <w:t>nec</w:t>
      </w:r>
      <w:proofErr w:type="spellEnd"/>
      <w:r>
        <w:t xml:space="preserve"> mi eros. Integer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in est. Morbi </w:t>
      </w:r>
      <w:proofErr w:type="spellStart"/>
      <w:r>
        <w:t>sollicitudin</w:t>
      </w:r>
      <w:proofErr w:type="spellEnd"/>
      <w:r>
        <w:t xml:space="preserve"> libero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dui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vestibulum </w:t>
      </w:r>
      <w:proofErr w:type="spellStart"/>
      <w:r>
        <w:t>neque</w:t>
      </w:r>
      <w:proofErr w:type="spellEnd"/>
      <w:r>
        <w:t xml:space="preserve"> cursus </w:t>
      </w:r>
      <w:proofErr w:type="spellStart"/>
      <w:r>
        <w:t>tincidunt</w:t>
      </w:r>
      <w:proofErr w:type="spellEnd"/>
      <w:r>
        <w:t xml:space="preserve">. Donec sit </w:t>
      </w:r>
      <w:proofErr w:type="spellStart"/>
      <w:r>
        <w:t>amet</w:t>
      </w:r>
      <w:proofErr w:type="spellEnd"/>
      <w:r>
        <w:t xml:space="preserve"> pulvinar </w:t>
      </w:r>
      <w:proofErr w:type="spellStart"/>
      <w:r>
        <w:t>orci</w:t>
      </w:r>
      <w:proofErr w:type="spellEnd"/>
      <w:r>
        <w:t xml:space="preserve">.  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pharetra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ac </w:t>
      </w:r>
      <w:proofErr w:type="spellStart"/>
      <w:r>
        <w:t>urna</w:t>
      </w:r>
      <w:proofErr w:type="spellEnd"/>
      <w:r>
        <w:t xml:space="preserve">. Sed at nisi in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. Aenean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Nam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gravida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dolor. Donec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non </w:t>
      </w:r>
      <w:proofErr w:type="spellStart"/>
      <w:r>
        <w:t>laoreet</w:t>
      </w:r>
      <w:proofErr w:type="spellEnd"/>
      <w:r>
        <w:t xml:space="preserve"> ante. Morbi dictum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lastRenderedPageBreak/>
        <w:t>euismod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nisi in </w:t>
      </w:r>
      <w:proofErr w:type="spellStart"/>
      <w:r>
        <w:t>aliquam</w:t>
      </w:r>
      <w:proofErr w:type="spellEnd"/>
      <w:r>
        <w:t xml:space="preserve">. Cras </w:t>
      </w:r>
      <w:proofErr w:type="spellStart"/>
      <w:r>
        <w:t>quis</w:t>
      </w:r>
      <w:proofErr w:type="spellEnd"/>
      <w:r>
        <w:t xml:space="preserve"> mi 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Aenean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porta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vitae sem. </w:t>
      </w:r>
      <w:proofErr w:type="spellStart"/>
      <w:r>
        <w:t>Phasellus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pulvinar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Donec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sed </w:t>
      </w:r>
      <w:proofErr w:type="spellStart"/>
      <w:r>
        <w:t>iaculis</w:t>
      </w:r>
      <w:proofErr w:type="spellEnd"/>
      <w:r>
        <w:t xml:space="preserve"> sed,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sem.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Maecenas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in </w:t>
      </w:r>
      <w:proofErr w:type="spellStart"/>
      <w:r>
        <w:t>sodales</w:t>
      </w:r>
      <w:proofErr w:type="spellEnd"/>
      <w:r>
        <w:t xml:space="preserve"> diam </w:t>
      </w:r>
      <w:proofErr w:type="spellStart"/>
      <w:r>
        <w:t>placerat</w:t>
      </w:r>
      <w:proofErr w:type="spellEnd"/>
      <w:r>
        <w:t xml:space="preserve">.  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ligula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fermentum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vel ipsum ac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semper </w:t>
      </w:r>
      <w:proofErr w:type="spellStart"/>
      <w:r>
        <w:t>vehicula</w:t>
      </w:r>
      <w:proofErr w:type="spellEnd"/>
      <w:r>
        <w:t xml:space="preserve"> vel semper </w:t>
      </w:r>
      <w:proofErr w:type="spellStart"/>
      <w:r>
        <w:t>nisl</w:t>
      </w:r>
      <w:proofErr w:type="spellEnd"/>
      <w:r>
        <w:t xml:space="preserve">. Nam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Sed </w:t>
      </w:r>
      <w:proofErr w:type="spellStart"/>
      <w:r>
        <w:t>aliquet</w:t>
      </w:r>
      <w:proofErr w:type="spellEnd"/>
      <w:r>
        <w:t xml:space="preserve"> auctor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fermentum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accumsan</w:t>
      </w:r>
      <w:proofErr w:type="spellEnd"/>
      <w:r>
        <w:t xml:space="preserve">. Duis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pulvinar ligula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. In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ac ante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at ante </w:t>
      </w:r>
      <w:proofErr w:type="spellStart"/>
      <w:r>
        <w:t>felis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dui. Proin in vestibulum ipsum. Aenean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at.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lobortis</w:t>
      </w:r>
      <w:proofErr w:type="spellEnd"/>
      <w:r>
        <w:t xml:space="preserve"> pharetra. </w:t>
      </w:r>
      <w:proofErr w:type="spellStart"/>
      <w:r>
        <w:t>Phasellus</w:t>
      </w:r>
      <w:proofErr w:type="spellEnd"/>
      <w:r>
        <w:t xml:space="preserve">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pulvinar ac,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>.  </w:t>
      </w:r>
    </w:p>
    <w:sectPr w:rsidR="002B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8"/>
    <w:rsid w:val="00261211"/>
    <w:rsid w:val="002B4DC4"/>
    <w:rsid w:val="005F1C34"/>
    <w:rsid w:val="008070D2"/>
    <w:rsid w:val="00AB3A08"/>
    <w:rsid w:val="00C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3D21"/>
  <w15:chartTrackingRefBased/>
  <w15:docId w15:val="{921CE2EE-0805-49B2-8C11-EF3DCA57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</dc:creator>
  <cp:keywords/>
  <dc:description/>
  <cp:lastModifiedBy>Talm</cp:lastModifiedBy>
  <cp:revision>5</cp:revision>
  <dcterms:created xsi:type="dcterms:W3CDTF">2023-11-02T07:30:00Z</dcterms:created>
  <dcterms:modified xsi:type="dcterms:W3CDTF">2023-11-02T07:33:00Z</dcterms:modified>
</cp:coreProperties>
</file>