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2E4" w:rsidRPr="005D06EF" w:rsidRDefault="00DB62E4" w:rsidP="00F41591">
      <w:pPr>
        <w:pStyle w:val="AralkYok"/>
        <w:spacing w:line="276" w:lineRule="auto"/>
        <w:jc w:val="both"/>
        <w:rPr>
          <w:b/>
          <w:sz w:val="28"/>
          <w:szCs w:val="28"/>
        </w:rPr>
      </w:pPr>
      <w:r w:rsidRPr="005D06EF">
        <w:rPr>
          <w:b/>
          <w:sz w:val="28"/>
          <w:szCs w:val="28"/>
        </w:rPr>
        <w:t>ÖDEV-1:</w:t>
      </w:r>
    </w:p>
    <w:p w:rsidR="00DB62E4" w:rsidRPr="005D06EF" w:rsidRDefault="00DB62E4" w:rsidP="00F41591">
      <w:pPr>
        <w:pStyle w:val="AralkYok"/>
        <w:spacing w:line="276" w:lineRule="auto"/>
        <w:jc w:val="both"/>
        <w:rPr>
          <w:sz w:val="28"/>
          <w:szCs w:val="28"/>
        </w:rPr>
      </w:pPr>
    </w:p>
    <w:p w:rsidR="00DB62E4" w:rsidRPr="005D06EF" w:rsidRDefault="00DB62E4" w:rsidP="00F41591">
      <w:pPr>
        <w:pStyle w:val="AralkYok"/>
        <w:spacing w:line="276" w:lineRule="auto"/>
        <w:jc w:val="both"/>
        <w:rPr>
          <w:sz w:val="28"/>
          <w:szCs w:val="28"/>
        </w:rPr>
      </w:pPr>
      <w:r w:rsidRPr="005D06EF">
        <w:rPr>
          <w:sz w:val="28"/>
          <w:szCs w:val="28"/>
        </w:rPr>
        <w:t xml:space="preserve">8085 mikroişlemcisine, bellek ve I/O birimlerine sahip bir </w:t>
      </w:r>
      <w:proofErr w:type="spellStart"/>
      <w:r w:rsidRPr="005D06EF">
        <w:rPr>
          <w:sz w:val="28"/>
          <w:szCs w:val="28"/>
        </w:rPr>
        <w:t>mikroişlemcili</w:t>
      </w:r>
      <w:proofErr w:type="spellEnd"/>
      <w:r w:rsidRPr="005D06EF">
        <w:rPr>
          <w:sz w:val="28"/>
          <w:szCs w:val="28"/>
        </w:rPr>
        <w:t xml:space="preserve"> sistemde;</w:t>
      </w:r>
    </w:p>
    <w:p w:rsidR="00DB62E4" w:rsidRPr="005D06EF" w:rsidRDefault="00DB62E4" w:rsidP="00F41591">
      <w:pPr>
        <w:pStyle w:val="AralkYok"/>
        <w:numPr>
          <w:ilvl w:val="0"/>
          <w:numId w:val="1"/>
        </w:numPr>
        <w:spacing w:line="276" w:lineRule="auto"/>
        <w:ind w:left="0" w:firstLine="0"/>
        <w:jc w:val="both"/>
        <w:rPr>
          <w:sz w:val="28"/>
          <w:szCs w:val="28"/>
        </w:rPr>
      </w:pPr>
      <w:r w:rsidRPr="005D06EF">
        <w:rPr>
          <w:b/>
          <w:sz w:val="28"/>
          <w:szCs w:val="28"/>
        </w:rPr>
        <w:t>Bellek birimleri</w:t>
      </w:r>
      <w:r w:rsidRPr="005D06EF">
        <w:rPr>
          <w:sz w:val="28"/>
          <w:szCs w:val="28"/>
        </w:rPr>
        <w:t xml:space="preserve">: 8255 arabirimi (4Kx8 gibi düşünün) </w:t>
      </w:r>
      <w:r w:rsidRPr="005D06EF">
        <w:rPr>
          <w:b/>
          <w:sz w:val="28"/>
          <w:szCs w:val="28"/>
        </w:rPr>
        <w:t>2000h</w:t>
      </w:r>
      <w:r w:rsidRPr="005D06EF">
        <w:rPr>
          <w:sz w:val="28"/>
          <w:szCs w:val="28"/>
        </w:rPr>
        <w:t xml:space="preserve"> adresinden, 16Kx8’lik </w:t>
      </w:r>
      <w:proofErr w:type="spellStart"/>
      <w:r w:rsidRPr="005D06EF">
        <w:rPr>
          <w:sz w:val="28"/>
          <w:szCs w:val="28"/>
        </w:rPr>
        <w:t>RAM’in</w:t>
      </w:r>
      <w:proofErr w:type="spellEnd"/>
      <w:r w:rsidRPr="005D06EF">
        <w:rPr>
          <w:sz w:val="28"/>
          <w:szCs w:val="28"/>
        </w:rPr>
        <w:t xml:space="preserve"> </w:t>
      </w:r>
      <w:r w:rsidRPr="005D06EF">
        <w:rPr>
          <w:b/>
          <w:sz w:val="28"/>
          <w:szCs w:val="28"/>
        </w:rPr>
        <w:t>6000h</w:t>
      </w:r>
      <w:r w:rsidRPr="005D06EF">
        <w:rPr>
          <w:sz w:val="28"/>
          <w:szCs w:val="28"/>
        </w:rPr>
        <w:t xml:space="preserve"> adresinden, 8Kx8’lik </w:t>
      </w:r>
      <w:proofErr w:type="spellStart"/>
      <w:r w:rsidRPr="005D06EF">
        <w:rPr>
          <w:sz w:val="28"/>
          <w:szCs w:val="28"/>
        </w:rPr>
        <w:t>ROM’in</w:t>
      </w:r>
      <w:proofErr w:type="spellEnd"/>
      <w:r w:rsidRPr="005D06EF">
        <w:rPr>
          <w:sz w:val="28"/>
          <w:szCs w:val="28"/>
        </w:rPr>
        <w:t xml:space="preserve"> </w:t>
      </w:r>
      <w:r w:rsidRPr="005D06EF">
        <w:rPr>
          <w:b/>
          <w:sz w:val="28"/>
          <w:szCs w:val="28"/>
        </w:rPr>
        <w:t>C000h</w:t>
      </w:r>
      <w:r w:rsidRPr="005D06EF">
        <w:rPr>
          <w:sz w:val="28"/>
          <w:szCs w:val="28"/>
        </w:rPr>
        <w:t xml:space="preserve"> adresinden itibaren,</w:t>
      </w:r>
    </w:p>
    <w:p w:rsidR="00DB62E4" w:rsidRPr="005D06EF" w:rsidRDefault="00DB62E4" w:rsidP="00F41591">
      <w:pPr>
        <w:pStyle w:val="AralkYok"/>
        <w:numPr>
          <w:ilvl w:val="0"/>
          <w:numId w:val="1"/>
        </w:numPr>
        <w:spacing w:line="276" w:lineRule="auto"/>
        <w:ind w:left="0" w:firstLine="0"/>
        <w:jc w:val="both"/>
        <w:rPr>
          <w:sz w:val="28"/>
          <w:szCs w:val="28"/>
        </w:rPr>
      </w:pPr>
      <w:r w:rsidRPr="005D06EF">
        <w:rPr>
          <w:b/>
          <w:sz w:val="28"/>
          <w:szCs w:val="28"/>
        </w:rPr>
        <w:t>I/O birimleri</w:t>
      </w:r>
      <w:r w:rsidRPr="005D06EF">
        <w:rPr>
          <w:sz w:val="28"/>
          <w:szCs w:val="28"/>
        </w:rPr>
        <w:t xml:space="preserve">: 8BX8’lik I/O-1 birimi </w:t>
      </w:r>
      <w:r w:rsidRPr="005D06EF">
        <w:rPr>
          <w:b/>
          <w:sz w:val="28"/>
          <w:szCs w:val="28"/>
        </w:rPr>
        <w:t>20h</w:t>
      </w:r>
      <w:r w:rsidRPr="005D06EF">
        <w:rPr>
          <w:sz w:val="28"/>
          <w:szCs w:val="28"/>
        </w:rPr>
        <w:t xml:space="preserve"> adresinden, 4BX8’lik I/O-2 birimi </w:t>
      </w:r>
      <w:r w:rsidRPr="005D06EF">
        <w:rPr>
          <w:b/>
          <w:sz w:val="28"/>
          <w:szCs w:val="28"/>
        </w:rPr>
        <w:t>60h</w:t>
      </w:r>
      <w:r w:rsidRPr="005D06EF">
        <w:rPr>
          <w:sz w:val="28"/>
          <w:szCs w:val="28"/>
        </w:rPr>
        <w:t xml:space="preserve"> adresinden, 8255 arabirimi </w:t>
      </w:r>
      <w:r w:rsidRPr="005D06EF">
        <w:rPr>
          <w:b/>
          <w:sz w:val="28"/>
          <w:szCs w:val="28"/>
        </w:rPr>
        <w:t>E0h</w:t>
      </w:r>
      <w:r w:rsidRPr="005D06EF">
        <w:rPr>
          <w:sz w:val="28"/>
          <w:szCs w:val="28"/>
        </w:rPr>
        <w:t xml:space="preserve"> adresinden itibaren yerleştirilmiştir.</w:t>
      </w:r>
    </w:p>
    <w:p w:rsidR="00DB62E4" w:rsidRPr="005D06EF" w:rsidRDefault="00DB62E4" w:rsidP="00F41591">
      <w:pPr>
        <w:pStyle w:val="AralkYok"/>
        <w:spacing w:line="276" w:lineRule="auto"/>
        <w:jc w:val="both"/>
        <w:rPr>
          <w:sz w:val="28"/>
          <w:szCs w:val="28"/>
        </w:rPr>
      </w:pPr>
    </w:p>
    <w:p w:rsidR="00DB62E4" w:rsidRPr="005D06EF" w:rsidRDefault="00DB62E4" w:rsidP="00F41591">
      <w:pPr>
        <w:pStyle w:val="AralkYok"/>
        <w:spacing w:line="276" w:lineRule="auto"/>
        <w:jc w:val="both"/>
        <w:rPr>
          <w:sz w:val="28"/>
          <w:szCs w:val="28"/>
        </w:rPr>
      </w:pPr>
      <w:r w:rsidRPr="005D06EF">
        <w:rPr>
          <w:sz w:val="28"/>
          <w:szCs w:val="28"/>
        </w:rPr>
        <w:t xml:space="preserve">Bu verilere göre </w:t>
      </w:r>
      <w:r w:rsidRPr="005D06EF">
        <w:rPr>
          <w:b/>
          <w:sz w:val="28"/>
          <w:szCs w:val="28"/>
        </w:rPr>
        <w:t>tüm sistem</w:t>
      </w:r>
      <w:r w:rsidRPr="005D06EF">
        <w:rPr>
          <w:sz w:val="28"/>
          <w:szCs w:val="28"/>
        </w:rPr>
        <w:t xml:space="preserve"> için kontrol devresini tasarlayarak işlemci, adres tutucu, bellek ve I/O’ların bağlantılarını çiziniz. </w:t>
      </w:r>
      <w:r w:rsidR="00291896">
        <w:rPr>
          <w:sz w:val="28"/>
          <w:szCs w:val="28"/>
        </w:rPr>
        <w:t xml:space="preserve">Bellek birimlerinde </w:t>
      </w:r>
      <w:r w:rsidR="00291896" w:rsidRPr="00291896">
        <w:rPr>
          <w:b/>
          <w:sz w:val="28"/>
          <w:szCs w:val="28"/>
        </w:rPr>
        <w:t>“</w:t>
      </w:r>
      <w:proofErr w:type="spellStart"/>
      <w:r w:rsidR="00291896" w:rsidRPr="00291896">
        <w:rPr>
          <w:b/>
          <w:sz w:val="28"/>
          <w:szCs w:val="28"/>
        </w:rPr>
        <w:t>Yansımasız</w:t>
      </w:r>
      <w:proofErr w:type="spellEnd"/>
      <w:r w:rsidR="00291896" w:rsidRPr="00291896">
        <w:rPr>
          <w:b/>
          <w:sz w:val="28"/>
          <w:szCs w:val="28"/>
        </w:rPr>
        <w:t>”,</w:t>
      </w:r>
      <w:r w:rsidR="00291896">
        <w:rPr>
          <w:sz w:val="28"/>
          <w:szCs w:val="28"/>
        </w:rPr>
        <w:t xml:space="preserve"> I/O birimlerinde </w:t>
      </w:r>
      <w:r w:rsidR="00291896" w:rsidRPr="00291896">
        <w:rPr>
          <w:b/>
          <w:sz w:val="28"/>
          <w:szCs w:val="28"/>
        </w:rPr>
        <w:t>“Yansımalı”</w:t>
      </w:r>
      <w:r w:rsidR="00291896">
        <w:rPr>
          <w:sz w:val="28"/>
          <w:szCs w:val="28"/>
        </w:rPr>
        <w:t xml:space="preserve"> çözüm yapılacaktır. </w:t>
      </w:r>
      <w:r w:rsidRPr="005D06EF">
        <w:rPr>
          <w:sz w:val="28"/>
          <w:szCs w:val="28"/>
        </w:rPr>
        <w:t xml:space="preserve">Elimizde kod çözücü olarak </w:t>
      </w:r>
      <w:r w:rsidRPr="005D06EF">
        <w:rPr>
          <w:b/>
          <w:sz w:val="28"/>
          <w:szCs w:val="28"/>
          <w:u w:val="single"/>
        </w:rPr>
        <w:t>3x8</w:t>
      </w:r>
      <w:r w:rsidRPr="005D06EF">
        <w:rPr>
          <w:sz w:val="28"/>
          <w:szCs w:val="28"/>
        </w:rPr>
        <w:t>’likler ve temel mantık kapıları (AND, OR, NOT) mevcuttur.</w:t>
      </w:r>
    </w:p>
    <w:p w:rsidR="00DB62E4" w:rsidRDefault="00DB62E4" w:rsidP="00F41591">
      <w:pPr>
        <w:pStyle w:val="AralkYok"/>
        <w:spacing w:line="276" w:lineRule="auto"/>
        <w:jc w:val="both"/>
        <w:rPr>
          <w:sz w:val="28"/>
          <w:szCs w:val="28"/>
        </w:rPr>
      </w:pPr>
      <w:bookmarkStart w:id="0" w:name="_GoBack"/>
      <w:bookmarkEnd w:id="0"/>
    </w:p>
    <w:p w:rsidR="005D06EF" w:rsidRDefault="005D06EF" w:rsidP="00F41591">
      <w:pPr>
        <w:pStyle w:val="AralkYok"/>
        <w:spacing w:line="276" w:lineRule="auto"/>
        <w:jc w:val="both"/>
        <w:rPr>
          <w:sz w:val="28"/>
          <w:szCs w:val="28"/>
        </w:rPr>
      </w:pPr>
    </w:p>
    <w:p w:rsidR="005D06EF" w:rsidRPr="005D06EF" w:rsidRDefault="005D06EF" w:rsidP="00F41591">
      <w:pPr>
        <w:pStyle w:val="AralkYok"/>
        <w:spacing w:line="276" w:lineRule="auto"/>
        <w:jc w:val="both"/>
        <w:rPr>
          <w:sz w:val="28"/>
          <w:szCs w:val="28"/>
        </w:rPr>
      </w:pPr>
    </w:p>
    <w:p w:rsidR="00DB62E4" w:rsidRPr="005D06EF" w:rsidRDefault="00DB62E4" w:rsidP="00F41591">
      <w:pPr>
        <w:pStyle w:val="AralkYok"/>
        <w:spacing w:line="276" w:lineRule="auto"/>
        <w:jc w:val="both"/>
        <w:rPr>
          <w:b/>
          <w:sz w:val="28"/>
          <w:szCs w:val="28"/>
        </w:rPr>
      </w:pPr>
      <w:r w:rsidRPr="005D06EF">
        <w:rPr>
          <w:b/>
          <w:sz w:val="28"/>
          <w:szCs w:val="28"/>
        </w:rPr>
        <w:t>ÖDEV TESLİMİ ve SİSTEME YÜKLENMESİ:</w:t>
      </w:r>
    </w:p>
    <w:p w:rsidR="00DB62E4" w:rsidRPr="005D06EF" w:rsidRDefault="00DB62E4" w:rsidP="00F41591">
      <w:pPr>
        <w:pStyle w:val="AralkYok"/>
        <w:spacing w:line="276" w:lineRule="auto"/>
        <w:jc w:val="both"/>
        <w:rPr>
          <w:sz w:val="28"/>
          <w:szCs w:val="28"/>
        </w:rPr>
      </w:pPr>
    </w:p>
    <w:p w:rsidR="00DB62E4" w:rsidRPr="005D06EF" w:rsidRDefault="00DB62E4" w:rsidP="00F41591">
      <w:pPr>
        <w:pStyle w:val="AralkYok"/>
        <w:spacing w:line="276" w:lineRule="auto"/>
        <w:jc w:val="both"/>
        <w:rPr>
          <w:sz w:val="28"/>
          <w:szCs w:val="28"/>
        </w:rPr>
      </w:pPr>
      <w:r w:rsidRPr="005D06EF">
        <w:rPr>
          <w:sz w:val="28"/>
          <w:szCs w:val="28"/>
        </w:rPr>
        <w:t xml:space="preserve">Problem çözümü A4 </w:t>
      </w:r>
      <w:proofErr w:type="gramStart"/>
      <w:r w:rsidRPr="005D06EF">
        <w:rPr>
          <w:sz w:val="28"/>
          <w:szCs w:val="28"/>
        </w:rPr>
        <w:t>kağıdının</w:t>
      </w:r>
      <w:proofErr w:type="gramEnd"/>
      <w:r w:rsidRPr="005D06EF">
        <w:rPr>
          <w:sz w:val="28"/>
          <w:szCs w:val="28"/>
        </w:rPr>
        <w:t xml:space="preserve"> iki yüzüne yapılacaktır. 1. sayfada bellek ve I/O birimlerinin </w:t>
      </w:r>
      <w:proofErr w:type="spellStart"/>
      <w:r w:rsidRPr="005D06EF">
        <w:rPr>
          <w:sz w:val="28"/>
          <w:szCs w:val="28"/>
        </w:rPr>
        <w:t>binary</w:t>
      </w:r>
      <w:proofErr w:type="spellEnd"/>
      <w:r w:rsidRPr="005D06EF">
        <w:rPr>
          <w:sz w:val="28"/>
          <w:szCs w:val="28"/>
        </w:rPr>
        <w:t xml:space="preserve"> haritalaması ve </w:t>
      </w:r>
      <w:proofErr w:type="gramStart"/>
      <w:r w:rsidRPr="005D06EF">
        <w:rPr>
          <w:sz w:val="28"/>
          <w:szCs w:val="28"/>
        </w:rPr>
        <w:t>dekoderler</w:t>
      </w:r>
      <w:proofErr w:type="gramEnd"/>
      <w:r w:rsidRPr="005D06EF">
        <w:rPr>
          <w:sz w:val="28"/>
          <w:szCs w:val="28"/>
        </w:rPr>
        <w:t xml:space="preserve"> için giriş uçlarının belirlenmesi, 2. sayfada ise işlemci, </w:t>
      </w:r>
      <w:proofErr w:type="spellStart"/>
      <w:r w:rsidRPr="005D06EF">
        <w:rPr>
          <w:sz w:val="28"/>
          <w:szCs w:val="28"/>
        </w:rPr>
        <w:t>latch</w:t>
      </w:r>
      <w:proofErr w:type="spellEnd"/>
      <w:r w:rsidRPr="005D06EF">
        <w:rPr>
          <w:sz w:val="28"/>
          <w:szCs w:val="28"/>
        </w:rPr>
        <w:t xml:space="preserve">, bellek birimleri, I/O birimleri, adres hatları, veri hatları ve kontrol hatları </w:t>
      </w:r>
      <w:r w:rsidRPr="005D06EF">
        <w:rPr>
          <w:b/>
          <w:sz w:val="28"/>
          <w:szCs w:val="28"/>
          <w:highlight w:val="yellow"/>
        </w:rPr>
        <w:t>renkli kalemler</w:t>
      </w:r>
      <w:r w:rsidRPr="005D06EF">
        <w:rPr>
          <w:sz w:val="28"/>
          <w:szCs w:val="28"/>
        </w:rPr>
        <w:t xml:space="preserve"> kullanılarak </w:t>
      </w:r>
      <w:r w:rsidRPr="005D06EF">
        <w:rPr>
          <w:b/>
          <w:color w:val="FF0000"/>
          <w:sz w:val="28"/>
          <w:szCs w:val="28"/>
          <w:u w:val="single"/>
        </w:rPr>
        <w:t>ELLE</w:t>
      </w:r>
      <w:r w:rsidRPr="005D06EF">
        <w:rPr>
          <w:sz w:val="28"/>
          <w:szCs w:val="28"/>
        </w:rPr>
        <w:t xml:space="preserve"> çizilecektir. </w:t>
      </w:r>
      <w:proofErr w:type="gramStart"/>
      <w:r w:rsidRPr="005D06EF">
        <w:rPr>
          <w:sz w:val="28"/>
          <w:szCs w:val="28"/>
        </w:rPr>
        <w:t>Kağıdın</w:t>
      </w:r>
      <w:proofErr w:type="gramEnd"/>
      <w:r w:rsidRPr="005D06EF">
        <w:rPr>
          <w:sz w:val="28"/>
          <w:szCs w:val="28"/>
        </w:rPr>
        <w:t xml:space="preserve"> her iki yüzünün </w:t>
      </w:r>
      <w:r w:rsidRPr="00F41591">
        <w:rPr>
          <w:b/>
          <w:sz w:val="28"/>
          <w:szCs w:val="28"/>
        </w:rPr>
        <w:t>sol üst köşesine</w:t>
      </w:r>
      <w:r w:rsidRPr="005D06EF">
        <w:rPr>
          <w:sz w:val="28"/>
          <w:szCs w:val="28"/>
        </w:rPr>
        <w:t xml:space="preserve"> </w:t>
      </w:r>
      <w:r w:rsidRPr="005D06EF">
        <w:rPr>
          <w:b/>
          <w:color w:val="FF0000"/>
          <w:sz w:val="28"/>
          <w:szCs w:val="28"/>
        </w:rPr>
        <w:t>ad-</w:t>
      </w:r>
      <w:proofErr w:type="spellStart"/>
      <w:r w:rsidRPr="005D06EF">
        <w:rPr>
          <w:b/>
          <w:color w:val="FF0000"/>
          <w:sz w:val="28"/>
          <w:szCs w:val="28"/>
        </w:rPr>
        <w:t>soyad</w:t>
      </w:r>
      <w:proofErr w:type="spellEnd"/>
      <w:r w:rsidRPr="005D06EF">
        <w:rPr>
          <w:b/>
          <w:color w:val="FF0000"/>
          <w:sz w:val="28"/>
          <w:szCs w:val="28"/>
        </w:rPr>
        <w:t>, numara ve şube</w:t>
      </w:r>
      <w:r w:rsidRPr="005D06EF">
        <w:rPr>
          <w:color w:val="FF0000"/>
          <w:sz w:val="28"/>
          <w:szCs w:val="28"/>
        </w:rPr>
        <w:t xml:space="preserve"> </w:t>
      </w:r>
      <w:r w:rsidRPr="005D06EF">
        <w:rPr>
          <w:sz w:val="28"/>
          <w:szCs w:val="28"/>
        </w:rPr>
        <w:t>yazılacaktır. Bu sene hem ikinci hem de üçüncü sınıfta mikro dersi olduğu için şubenizi 31A, 32A, 21B gibi yazınız. 31A üçüncü sınıf birinci öğretim A şubesini ifade etmektedir. 22B ikinci sınıf ikinci öğretim B şubesini ifade etmektedir.</w:t>
      </w:r>
    </w:p>
    <w:p w:rsidR="00DB62E4" w:rsidRPr="005D06EF" w:rsidRDefault="00DB62E4" w:rsidP="00F41591">
      <w:pPr>
        <w:pStyle w:val="AralkYok"/>
        <w:spacing w:line="276" w:lineRule="auto"/>
        <w:jc w:val="both"/>
        <w:rPr>
          <w:sz w:val="28"/>
          <w:szCs w:val="28"/>
        </w:rPr>
      </w:pPr>
    </w:p>
    <w:p w:rsidR="00A67621" w:rsidRPr="005D06EF" w:rsidRDefault="00DB62E4" w:rsidP="00F41591">
      <w:pPr>
        <w:pStyle w:val="AralkYok"/>
        <w:spacing w:line="276" w:lineRule="auto"/>
        <w:jc w:val="both"/>
        <w:rPr>
          <w:sz w:val="28"/>
          <w:szCs w:val="28"/>
        </w:rPr>
      </w:pPr>
      <w:r w:rsidRPr="005D06EF">
        <w:rPr>
          <w:sz w:val="28"/>
          <w:szCs w:val="28"/>
        </w:rPr>
        <w:t xml:space="preserve">Ayrıca çözüm </w:t>
      </w:r>
      <w:proofErr w:type="gramStart"/>
      <w:r w:rsidRPr="005D06EF">
        <w:rPr>
          <w:sz w:val="28"/>
          <w:szCs w:val="28"/>
        </w:rPr>
        <w:t>kağıdını</w:t>
      </w:r>
      <w:proofErr w:type="gramEnd"/>
      <w:r w:rsidRPr="005D06EF">
        <w:rPr>
          <w:sz w:val="28"/>
          <w:szCs w:val="28"/>
        </w:rPr>
        <w:t xml:space="preserve"> elinizde tutarken (devre çizimi olan yüzü) </w:t>
      </w:r>
      <w:proofErr w:type="spellStart"/>
      <w:r w:rsidRPr="005D06EF">
        <w:rPr>
          <w:sz w:val="28"/>
          <w:szCs w:val="28"/>
        </w:rPr>
        <w:t>selfie</w:t>
      </w:r>
      <w:proofErr w:type="spellEnd"/>
      <w:r w:rsidRPr="005D06EF">
        <w:rPr>
          <w:sz w:val="28"/>
          <w:szCs w:val="28"/>
        </w:rPr>
        <w:t xml:space="preserve"> yaparak fotoğrafı Word </w:t>
      </w:r>
      <w:proofErr w:type="spellStart"/>
      <w:r w:rsidRPr="005D06EF">
        <w:rPr>
          <w:sz w:val="28"/>
          <w:szCs w:val="28"/>
        </w:rPr>
        <w:t>dökümanına</w:t>
      </w:r>
      <w:proofErr w:type="spellEnd"/>
      <w:r w:rsidRPr="005D06EF">
        <w:rPr>
          <w:sz w:val="28"/>
          <w:szCs w:val="28"/>
        </w:rPr>
        <w:t xml:space="preserve"> yapıştır</w:t>
      </w:r>
      <w:r w:rsidR="005D06EF">
        <w:rPr>
          <w:sz w:val="28"/>
          <w:szCs w:val="28"/>
        </w:rPr>
        <w:t>ın</w:t>
      </w:r>
      <w:r w:rsidRPr="005D06EF">
        <w:rPr>
          <w:sz w:val="28"/>
          <w:szCs w:val="28"/>
        </w:rPr>
        <w:t xml:space="preserve">ız, ardından çözüm kağıdının her iki yüzünün fotoğrafını da aynı </w:t>
      </w:r>
      <w:proofErr w:type="spellStart"/>
      <w:r w:rsidRPr="005D06EF">
        <w:rPr>
          <w:sz w:val="28"/>
          <w:szCs w:val="28"/>
        </w:rPr>
        <w:t>dökümana</w:t>
      </w:r>
      <w:proofErr w:type="spellEnd"/>
      <w:r w:rsidRPr="005D06EF">
        <w:rPr>
          <w:sz w:val="28"/>
          <w:szCs w:val="28"/>
        </w:rPr>
        <w:t xml:space="preserve"> yapıştırıp 3 sayfalık bir doküman elde e</w:t>
      </w:r>
      <w:r w:rsidR="005D06EF">
        <w:rPr>
          <w:sz w:val="28"/>
          <w:szCs w:val="28"/>
        </w:rPr>
        <w:t>di</w:t>
      </w:r>
      <w:r w:rsidRPr="005D06EF">
        <w:rPr>
          <w:sz w:val="28"/>
          <w:szCs w:val="28"/>
        </w:rPr>
        <w:t>niz</w:t>
      </w:r>
      <w:r w:rsidR="005D06EF">
        <w:rPr>
          <w:sz w:val="28"/>
          <w:szCs w:val="28"/>
        </w:rPr>
        <w:t>.</w:t>
      </w:r>
      <w:r w:rsidRPr="005D06EF">
        <w:rPr>
          <w:sz w:val="28"/>
          <w:szCs w:val="28"/>
        </w:rPr>
        <w:t xml:space="preserve"> Dosya ismi olarak </w:t>
      </w:r>
      <w:r w:rsidRPr="005D06EF">
        <w:rPr>
          <w:b/>
          <w:color w:val="2F5496" w:themeColor="accent5" w:themeShade="BF"/>
          <w:sz w:val="28"/>
          <w:szCs w:val="28"/>
        </w:rPr>
        <w:t>Sube_AdınızSoyadınız_</w:t>
      </w:r>
      <w:proofErr w:type="gramStart"/>
      <w:r w:rsidRPr="005D06EF">
        <w:rPr>
          <w:b/>
          <w:color w:val="2F5496" w:themeColor="accent5" w:themeShade="BF"/>
          <w:sz w:val="28"/>
          <w:szCs w:val="28"/>
        </w:rPr>
        <w:t>Numaranız.docx</w:t>
      </w:r>
      <w:proofErr w:type="gramEnd"/>
      <w:r w:rsidRPr="005D06EF">
        <w:rPr>
          <w:sz w:val="28"/>
          <w:szCs w:val="28"/>
        </w:rPr>
        <w:t xml:space="preserve"> (ÖR: </w:t>
      </w:r>
      <w:r w:rsidRPr="005D06EF">
        <w:rPr>
          <w:b/>
          <w:color w:val="FF0000"/>
          <w:sz w:val="28"/>
          <w:szCs w:val="28"/>
        </w:rPr>
        <w:t>32A_AliGezer_G181210005.docx</w:t>
      </w:r>
      <w:r w:rsidRPr="005D06EF">
        <w:rPr>
          <w:sz w:val="28"/>
          <w:szCs w:val="28"/>
        </w:rPr>
        <w:t xml:space="preserve">) olacak şekilde kaydederek sisteme yükledikten sonra değerlendirmeye alınacaktır. </w:t>
      </w:r>
    </w:p>
    <w:p w:rsidR="00A67621" w:rsidRPr="005D06EF" w:rsidRDefault="00A67621" w:rsidP="00F41591">
      <w:pPr>
        <w:pStyle w:val="AralkYok"/>
        <w:spacing w:line="276" w:lineRule="auto"/>
        <w:jc w:val="both"/>
        <w:rPr>
          <w:sz w:val="28"/>
          <w:szCs w:val="28"/>
        </w:rPr>
      </w:pPr>
    </w:p>
    <w:p w:rsidR="00DB62E4" w:rsidRPr="005D06EF" w:rsidRDefault="00DB62E4" w:rsidP="00F41591">
      <w:pPr>
        <w:pStyle w:val="AralkYok"/>
        <w:spacing w:line="276" w:lineRule="auto"/>
        <w:jc w:val="both"/>
        <w:rPr>
          <w:sz w:val="28"/>
          <w:szCs w:val="28"/>
        </w:rPr>
      </w:pPr>
      <w:r w:rsidRPr="005D06EF">
        <w:rPr>
          <w:sz w:val="28"/>
          <w:szCs w:val="28"/>
        </w:rPr>
        <w:t>Bu şartları sağlamayan ödevler değerlendirilmeyecektir.</w:t>
      </w:r>
      <w:r w:rsidR="00F41591">
        <w:rPr>
          <w:sz w:val="28"/>
          <w:szCs w:val="28"/>
        </w:rPr>
        <w:t xml:space="preserve"> </w:t>
      </w:r>
    </w:p>
    <w:p w:rsidR="00DB62E4" w:rsidRPr="005D06EF" w:rsidRDefault="00DB62E4" w:rsidP="00F41591">
      <w:pPr>
        <w:pStyle w:val="AralkYok"/>
        <w:spacing w:line="276" w:lineRule="auto"/>
        <w:jc w:val="both"/>
        <w:rPr>
          <w:sz w:val="28"/>
          <w:szCs w:val="28"/>
        </w:rPr>
      </w:pPr>
    </w:p>
    <w:p w:rsidR="00DB62E4" w:rsidRPr="00DB62E4" w:rsidRDefault="00DB62E4" w:rsidP="00F41591">
      <w:pPr>
        <w:pStyle w:val="AralkYok"/>
        <w:spacing w:line="276" w:lineRule="auto"/>
        <w:jc w:val="both"/>
        <w:rPr>
          <w:sz w:val="24"/>
          <w:szCs w:val="24"/>
        </w:rPr>
      </w:pPr>
    </w:p>
    <w:p w:rsidR="00DB62E4" w:rsidRPr="00DB62E4" w:rsidRDefault="00DB62E4" w:rsidP="00F41591">
      <w:pPr>
        <w:pStyle w:val="AralkYok"/>
        <w:spacing w:line="276" w:lineRule="auto"/>
        <w:jc w:val="both"/>
        <w:rPr>
          <w:sz w:val="24"/>
          <w:szCs w:val="24"/>
        </w:rPr>
      </w:pPr>
    </w:p>
    <w:p w:rsidR="008A1445" w:rsidRDefault="008A1445" w:rsidP="00F41591">
      <w:pPr>
        <w:spacing w:line="276" w:lineRule="auto"/>
      </w:pPr>
    </w:p>
    <w:sectPr w:rsidR="008A1445" w:rsidSect="00DB62E4">
      <w:pgSz w:w="11906" w:h="16838"/>
      <w:pgMar w:top="397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7151A"/>
    <w:multiLevelType w:val="hybridMultilevel"/>
    <w:tmpl w:val="B6767E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E4"/>
    <w:rsid w:val="00291896"/>
    <w:rsid w:val="005D06EF"/>
    <w:rsid w:val="008A1445"/>
    <w:rsid w:val="00A67621"/>
    <w:rsid w:val="00DB62E4"/>
    <w:rsid w:val="00F4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E9038-C55D-4B23-BCA0-1163BEB6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DB62E4"/>
    <w:pPr>
      <w:spacing w:after="0" w:line="240" w:lineRule="auto"/>
    </w:pPr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hakem</dc:creator>
  <cp:keywords/>
  <dc:description/>
  <cp:lastModifiedBy>hakem</cp:lastModifiedBy>
  <cp:revision>5</cp:revision>
  <dcterms:created xsi:type="dcterms:W3CDTF">2020-04-03T15:58:00Z</dcterms:created>
  <dcterms:modified xsi:type="dcterms:W3CDTF">2020-04-05T13:43:00Z</dcterms:modified>
</cp:coreProperties>
</file>