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60" w:after="240"/>
        <w:jc w:val="center"/>
        <w:outlineLvl w:val="0"/>
        <w:rPr>
          <w:rFonts w:ascii="Arial" w:hAnsi="Arial" w:eastAsia="仿宋" w:cstheme="majorBidi"/>
          <w:b/>
          <w:bCs/>
          <w:sz w:val="48"/>
          <w:szCs w:val="32"/>
        </w:rPr>
      </w:pPr>
      <w:r>
        <w:rPr>
          <w:rFonts w:hint="eastAsia" w:ascii="Arial" w:hAnsi="Arial" w:eastAsia="仿宋" w:cstheme="majorBidi"/>
          <w:b/>
          <w:bCs/>
          <w:sz w:val="48"/>
          <w:szCs w:val="32"/>
        </w:rPr>
        <w:t>版本优化说明</w:t>
      </w:r>
    </w:p>
    <w:p>
      <w:pPr>
        <w:spacing w:before="120" w:after="120"/>
        <w:rPr>
          <w:rFonts w:hint="eastAsia" w:ascii="Arial" w:hAnsi="Arial" w:eastAsia="仿宋"/>
          <w:sz w:val="24"/>
        </w:rPr>
      </w:pPr>
      <w:r>
        <w:rPr>
          <w:rFonts w:hint="eastAsia" w:ascii="Arial" w:hAnsi="Arial" w:eastAsia="仿宋"/>
          <w:sz w:val="24"/>
        </w:rPr>
        <w:t>本文档阐述相应版本SDK中修正的问题或增减的功能</w:t>
      </w:r>
    </w:p>
    <w:p>
      <w:pPr>
        <w:keepNext/>
        <w:keepLines/>
        <w:spacing w:before="340" w:after="330" w:line="578" w:lineRule="auto"/>
        <w:outlineLvl w:val="0"/>
        <w:rPr>
          <w:rFonts w:hint="eastAsia" w:ascii="Arial" w:hAnsi="Arial" w:eastAsia="仿宋"/>
          <w:b/>
          <w:bCs/>
          <w:kern w:val="44"/>
          <w:sz w:val="44"/>
          <w:szCs w:val="44"/>
          <w:lang w:val="en-US" w:eastAsia="zh-CN"/>
        </w:rPr>
      </w:pPr>
      <w:r>
        <w:rPr>
          <w:rFonts w:hint="eastAsia" w:ascii="Arial" w:hAnsi="Arial" w:eastAsia="仿宋"/>
          <w:b/>
          <w:bCs/>
          <w:kern w:val="44"/>
          <w:sz w:val="44"/>
          <w:szCs w:val="44"/>
        </w:rPr>
        <w:t>2.2.0.</w:t>
      </w:r>
      <w:r>
        <w:rPr>
          <w:rFonts w:hint="eastAsia" w:ascii="Arial" w:hAnsi="Arial" w:eastAsia="仿宋"/>
          <w:b/>
          <w:bCs/>
          <w:kern w:val="44"/>
          <w:sz w:val="44"/>
          <w:szCs w:val="44"/>
          <w:lang w:val="en-US" w:eastAsia="zh-CN"/>
        </w:rPr>
        <w:t>8</w:t>
      </w:r>
    </w:p>
    <w:p>
      <w:pPr>
        <w:numPr>
          <w:ilvl w:val="0"/>
          <w:numId w:val="1"/>
        </w:numPr>
        <w:spacing w:before="120" w:after="120"/>
        <w:rPr>
          <w:rFonts w:hint="eastAsia" w:ascii="Arial" w:hAnsi="Arial" w:eastAsia="仿宋"/>
          <w:sz w:val="24"/>
          <w:lang w:val="en-US" w:eastAsia="zh-CN"/>
        </w:rPr>
      </w:pPr>
      <w:r>
        <w:rPr>
          <w:rFonts w:hint="eastAsia" w:ascii="Arial" w:hAnsi="Arial" w:eastAsia="仿宋"/>
          <w:sz w:val="24"/>
        </w:rPr>
        <w:t>增加</w:t>
      </w:r>
      <w:r>
        <w:rPr>
          <w:rFonts w:hint="eastAsia" w:ascii="Arial" w:hAnsi="Arial" w:eastAsia="仿宋"/>
          <w:sz w:val="24"/>
          <w:lang w:val="en-US" w:eastAsia="zh-CN"/>
        </w:rPr>
        <w:t>视频和音频首帧通知</w:t>
      </w:r>
    </w:p>
    <w:p>
      <w:pPr>
        <w:numPr>
          <w:ilvl w:val="0"/>
          <w:numId w:val="1"/>
        </w:numPr>
        <w:spacing w:before="120" w:after="120"/>
        <w:rPr>
          <w:rFonts w:hint="eastAsia" w:ascii="Arial" w:hAnsi="Arial" w:eastAsia="仿宋"/>
          <w:sz w:val="24"/>
          <w:lang w:val="en-US" w:eastAsia="zh-CN"/>
        </w:rPr>
      </w:pPr>
      <w:r>
        <w:rPr>
          <w:rFonts w:hint="eastAsia" w:ascii="Arial" w:hAnsi="Arial" w:eastAsia="仿宋"/>
          <w:sz w:val="24"/>
          <w:lang w:val="en-US" w:eastAsia="zh-CN"/>
        </w:rPr>
        <w:t>优化自动选择链路</w:t>
      </w:r>
    </w:p>
    <w:p>
      <w:pPr>
        <w:numPr>
          <w:ilvl w:val="0"/>
          <w:numId w:val="1"/>
        </w:numPr>
        <w:spacing w:before="120" w:after="120"/>
        <w:rPr>
          <w:rFonts w:hint="eastAsia" w:ascii="Arial" w:hAnsi="Arial" w:eastAsia="仿宋"/>
          <w:sz w:val="24"/>
          <w:lang w:val="en-US" w:eastAsia="zh-CN"/>
        </w:rPr>
      </w:pPr>
      <w:r>
        <w:rPr>
          <w:rFonts w:hint="eastAsia" w:ascii="Arial" w:hAnsi="Arial" w:eastAsia="仿宋"/>
          <w:sz w:val="24"/>
          <w:lang w:val="en-US" w:eastAsia="zh-CN"/>
        </w:rPr>
        <w:t>分离CEF环境下的</w:t>
      </w:r>
      <w:bookmarkStart w:id="0" w:name="_GoBack"/>
      <w:bookmarkEnd w:id="0"/>
      <w:r>
        <w:rPr>
          <w:rFonts w:hint="eastAsia" w:ascii="Arial" w:hAnsi="Arial" w:eastAsia="仿宋"/>
          <w:sz w:val="24"/>
          <w:lang w:val="en-US" w:eastAsia="zh-CN"/>
        </w:rPr>
        <w:t>接口</w:t>
      </w:r>
    </w:p>
    <w:p>
      <w:pPr>
        <w:numPr>
          <w:ilvl w:val="0"/>
          <w:numId w:val="1"/>
        </w:numPr>
        <w:spacing w:before="120" w:after="120"/>
        <w:rPr>
          <w:rFonts w:hint="eastAsia" w:ascii="Arial" w:hAnsi="Arial" w:eastAsia="仿宋"/>
          <w:sz w:val="24"/>
          <w:lang w:val="en-US" w:eastAsia="zh-CN"/>
        </w:rPr>
      </w:pPr>
      <w:r>
        <w:rPr>
          <w:rFonts w:hint="eastAsia" w:ascii="Arial" w:hAnsi="Arial" w:eastAsia="仿宋"/>
          <w:sz w:val="24"/>
          <w:lang w:val="en-US" w:eastAsia="zh-CN"/>
        </w:rPr>
        <w:t>修复若干bug</w:t>
      </w:r>
    </w:p>
    <w:p>
      <w:pPr>
        <w:keepNext/>
        <w:keepLines/>
        <w:spacing w:before="340" w:after="330" w:line="578" w:lineRule="auto"/>
        <w:outlineLvl w:val="0"/>
        <w:rPr>
          <w:rFonts w:hint="eastAsia" w:ascii="Arial" w:hAnsi="Arial" w:eastAsia="仿宋"/>
          <w:b/>
          <w:bCs/>
          <w:kern w:val="44"/>
          <w:sz w:val="44"/>
          <w:szCs w:val="44"/>
          <w:lang w:val="en-US" w:eastAsia="zh-CN"/>
        </w:rPr>
      </w:pPr>
      <w:r>
        <w:rPr>
          <w:rFonts w:hint="eastAsia" w:ascii="Arial" w:hAnsi="Arial" w:eastAsia="仿宋"/>
          <w:b/>
          <w:bCs/>
          <w:kern w:val="44"/>
          <w:sz w:val="44"/>
          <w:szCs w:val="44"/>
        </w:rPr>
        <w:t>2.2.0.</w:t>
      </w:r>
      <w:r>
        <w:rPr>
          <w:rFonts w:hint="eastAsia" w:ascii="Arial" w:hAnsi="Arial" w:eastAsia="仿宋"/>
          <w:b/>
          <w:bCs/>
          <w:kern w:val="44"/>
          <w:sz w:val="44"/>
          <w:szCs w:val="44"/>
          <w:lang w:val="en-US" w:eastAsia="zh-CN"/>
        </w:rPr>
        <w:t>7</w:t>
      </w:r>
    </w:p>
    <w:p>
      <w:pPr>
        <w:spacing w:before="120" w:after="120"/>
        <w:rPr>
          <w:rFonts w:hint="eastAsia" w:ascii="Arial" w:hAnsi="Arial" w:eastAsia="仿宋"/>
          <w:sz w:val="24"/>
          <w:lang w:val="en-US" w:eastAsia="zh-CN"/>
        </w:rPr>
      </w:pPr>
      <w:r>
        <w:rPr>
          <w:rFonts w:hint="eastAsia" w:ascii="Arial" w:hAnsi="Arial" w:eastAsia="仿宋"/>
          <w:sz w:val="24"/>
        </w:rPr>
        <w:t>1、增加</w:t>
      </w:r>
      <w:r>
        <w:rPr>
          <w:rFonts w:hint="eastAsia" w:ascii="Arial" w:hAnsi="Arial" w:eastAsia="仿宋"/>
          <w:sz w:val="24"/>
          <w:lang w:val="en-US" w:eastAsia="zh-CN"/>
        </w:rPr>
        <w:t>大规模房间模式以及该模式下的使用规则</w:t>
      </w:r>
    </w:p>
    <w:p>
      <w:pPr>
        <w:spacing w:before="120" w:after="120"/>
        <w:rPr>
          <w:rFonts w:hint="eastAsia" w:ascii="Arial" w:hAnsi="Arial" w:eastAsia="仿宋"/>
          <w:sz w:val="24"/>
          <w:lang w:val="en-US" w:eastAsia="zh-CN"/>
        </w:rPr>
      </w:pPr>
      <w:r>
        <w:rPr>
          <w:rFonts w:hint="eastAsia" w:ascii="Arial" w:hAnsi="Arial" w:eastAsia="仿宋"/>
          <w:sz w:val="24"/>
        </w:rPr>
        <w:t>2、</w:t>
      </w:r>
      <w:r>
        <w:rPr>
          <w:rFonts w:hint="eastAsia" w:ascii="Arial" w:hAnsi="Arial" w:eastAsia="仿宋"/>
          <w:sz w:val="24"/>
          <w:lang w:val="en-US" w:eastAsia="zh-CN"/>
        </w:rPr>
        <w:t>添加媒体文件共享功能</w:t>
      </w:r>
    </w:p>
    <w:p>
      <w:pPr>
        <w:spacing w:before="120" w:after="120"/>
        <w:rPr>
          <w:rFonts w:hint="eastAsia" w:ascii="Arial" w:hAnsi="Arial" w:eastAsia="仿宋"/>
          <w:sz w:val="24"/>
          <w:lang w:val="en-US" w:eastAsia="zh-CN"/>
        </w:rPr>
      </w:pPr>
      <w:r>
        <w:rPr>
          <w:rFonts w:hint="eastAsia" w:ascii="Arial" w:hAnsi="Arial" w:eastAsia="仿宋"/>
          <w:sz w:val="24"/>
        </w:rPr>
        <w:t>3、</w:t>
      </w:r>
      <w:r>
        <w:rPr>
          <w:rFonts w:hint="eastAsia" w:ascii="Arial" w:hAnsi="Arial" w:eastAsia="仿宋"/>
          <w:sz w:val="24"/>
          <w:lang w:val="en-US" w:eastAsia="zh-CN"/>
        </w:rPr>
        <w:t>添加网络状态通知</w:t>
      </w:r>
    </w:p>
    <w:p>
      <w:pPr>
        <w:spacing w:before="120" w:after="120"/>
        <w:rPr>
          <w:rFonts w:hint="eastAsia" w:ascii="Arial" w:hAnsi="Arial" w:eastAsia="仿宋"/>
          <w:sz w:val="24"/>
          <w:lang w:val="en-US" w:eastAsia="zh-CN"/>
        </w:rPr>
      </w:pPr>
      <w:r>
        <w:rPr>
          <w:rFonts w:hint="eastAsia" w:ascii="Arial" w:hAnsi="Arial" w:eastAsia="仿宋"/>
          <w:sz w:val="24"/>
        </w:rPr>
        <w:t>4、</w:t>
      </w:r>
      <w:r>
        <w:rPr>
          <w:rFonts w:hint="eastAsia" w:ascii="Arial" w:hAnsi="Arial" w:eastAsia="仿宋"/>
          <w:sz w:val="24"/>
          <w:lang w:val="en-US" w:eastAsia="zh-CN"/>
        </w:rPr>
        <w:t>添加若干方法和事件</w:t>
      </w:r>
    </w:p>
    <w:p>
      <w:pPr>
        <w:spacing w:before="120" w:after="120"/>
        <w:rPr>
          <w:rFonts w:hint="eastAsia" w:ascii="Arial" w:hAnsi="Arial" w:eastAsia="仿宋"/>
          <w:sz w:val="24"/>
          <w:lang w:val="en-US" w:eastAsia="zh-CN"/>
        </w:rPr>
      </w:pPr>
    </w:p>
    <w:p>
      <w:pPr>
        <w:keepNext/>
        <w:keepLines/>
        <w:spacing w:before="340" w:after="330" w:line="578" w:lineRule="auto"/>
        <w:outlineLvl w:val="0"/>
        <w:rPr>
          <w:rFonts w:ascii="Arial" w:hAnsi="Arial" w:eastAsia="仿宋"/>
          <w:b/>
          <w:bCs/>
          <w:kern w:val="44"/>
          <w:sz w:val="44"/>
          <w:szCs w:val="44"/>
        </w:rPr>
      </w:pPr>
      <w:r>
        <w:rPr>
          <w:rFonts w:hint="eastAsia" w:ascii="Arial" w:hAnsi="Arial" w:eastAsia="仿宋"/>
          <w:b/>
          <w:bCs/>
          <w:kern w:val="44"/>
          <w:sz w:val="44"/>
          <w:szCs w:val="44"/>
        </w:rPr>
        <w:t>2.2.0.6</w:t>
      </w:r>
    </w:p>
    <w:p>
      <w:pPr>
        <w:spacing w:before="120" w:after="120"/>
        <w:rPr>
          <w:rFonts w:ascii="Arial" w:hAnsi="Arial" w:eastAsia="仿宋"/>
          <w:sz w:val="24"/>
        </w:rPr>
      </w:pPr>
      <w:r>
        <w:rPr>
          <w:rFonts w:hint="eastAsia" w:ascii="Arial" w:hAnsi="Arial" w:eastAsia="仿宋"/>
          <w:sz w:val="24"/>
        </w:rPr>
        <w:t>1、增加预览本地视频功能</w:t>
      </w:r>
    </w:p>
    <w:p>
      <w:pPr>
        <w:spacing w:before="120" w:after="120"/>
        <w:rPr>
          <w:rFonts w:ascii="Arial" w:hAnsi="Arial" w:eastAsia="仿宋"/>
          <w:sz w:val="24"/>
        </w:rPr>
      </w:pPr>
      <w:r>
        <w:rPr>
          <w:rFonts w:hint="eastAsia" w:ascii="Arial" w:hAnsi="Arial" w:eastAsia="仿宋"/>
          <w:sz w:val="24"/>
        </w:rPr>
        <w:t>2、修正远端视频模式无效问题</w:t>
      </w:r>
    </w:p>
    <w:p>
      <w:pPr>
        <w:spacing w:before="120" w:after="120"/>
        <w:rPr>
          <w:rFonts w:hint="eastAsia" w:ascii="Arial" w:hAnsi="Arial" w:eastAsia="仿宋"/>
          <w:sz w:val="24"/>
        </w:rPr>
      </w:pPr>
      <w:r>
        <w:rPr>
          <w:rFonts w:hint="eastAsia" w:ascii="Arial" w:hAnsi="Arial" w:eastAsia="仿宋"/>
          <w:sz w:val="24"/>
        </w:rPr>
        <w:t>3、优化设备检测通知机制</w:t>
      </w:r>
    </w:p>
    <w:p>
      <w:pPr>
        <w:spacing w:before="120" w:after="120"/>
        <w:rPr>
          <w:rFonts w:ascii="Arial" w:hAnsi="Arial" w:eastAsia="仿宋"/>
          <w:sz w:val="24"/>
        </w:rPr>
      </w:pPr>
      <w:r>
        <w:rPr>
          <w:rFonts w:hint="eastAsia" w:ascii="Arial" w:hAnsi="Arial" w:eastAsia="仿宋"/>
          <w:sz w:val="24"/>
        </w:rPr>
        <w:t>4、优化自定义视频分辨率机制</w:t>
      </w:r>
    </w:p>
    <w:p>
      <w:pPr>
        <w:spacing w:before="120" w:after="120"/>
        <w:rPr>
          <w:rFonts w:ascii="Arial" w:hAnsi="Arial" w:eastAsia="仿宋"/>
          <w:sz w:val="24"/>
        </w:rPr>
      </w:pPr>
    </w:p>
    <w:p>
      <w:pPr>
        <w:keepNext/>
        <w:keepLines/>
        <w:spacing w:before="340" w:after="330" w:line="578" w:lineRule="auto"/>
        <w:outlineLvl w:val="0"/>
        <w:rPr>
          <w:rFonts w:ascii="Arial" w:hAnsi="Arial" w:eastAsia="仿宋"/>
          <w:b/>
          <w:bCs/>
          <w:kern w:val="44"/>
          <w:sz w:val="44"/>
          <w:szCs w:val="44"/>
        </w:rPr>
      </w:pPr>
      <w:r>
        <w:rPr>
          <w:rFonts w:hint="eastAsia" w:ascii="Arial" w:hAnsi="Arial" w:eastAsia="仿宋"/>
          <w:b/>
          <w:bCs/>
          <w:kern w:val="44"/>
          <w:sz w:val="44"/>
          <w:szCs w:val="44"/>
        </w:rPr>
        <w:t>2.2.0.5</w:t>
      </w:r>
    </w:p>
    <w:p>
      <w:pPr>
        <w:spacing w:before="120" w:after="120"/>
        <w:rPr>
          <w:rFonts w:ascii="Arial" w:hAnsi="Arial" w:eastAsia="仿宋"/>
          <w:sz w:val="24"/>
        </w:rPr>
      </w:pPr>
      <w:r>
        <w:rPr>
          <w:rFonts w:hint="eastAsia" w:ascii="Arial" w:hAnsi="Arial" w:eastAsia="仿宋"/>
          <w:sz w:val="24"/>
        </w:rPr>
        <w:t>1、修正时序问题造成发布音视频失败问题</w:t>
      </w:r>
    </w:p>
    <w:p>
      <w:pPr>
        <w:spacing w:before="120" w:after="120"/>
        <w:rPr>
          <w:rFonts w:ascii="Arial" w:hAnsi="Arial" w:eastAsia="仿宋"/>
          <w:sz w:val="24"/>
        </w:rPr>
      </w:pPr>
      <w:r>
        <w:rPr>
          <w:rFonts w:hint="eastAsia" w:ascii="Arial" w:hAnsi="Arial" w:eastAsia="仿宋"/>
          <w:sz w:val="24"/>
        </w:rPr>
        <w:t>2、修正停止播放视频时偶现失败问题</w:t>
      </w:r>
    </w:p>
    <w:p>
      <w:pPr>
        <w:spacing w:before="120" w:after="120"/>
        <w:rPr>
          <w:rFonts w:ascii="Arial" w:hAnsi="Arial" w:eastAsia="仿宋"/>
          <w:sz w:val="24"/>
        </w:rPr>
      </w:pPr>
      <w:r>
        <w:rPr>
          <w:rFonts w:hint="eastAsia" w:ascii="Arial" w:hAnsi="Arial" w:eastAsia="仿宋"/>
          <w:sz w:val="24"/>
        </w:rPr>
        <w:t>3、增加视频显示模式</w:t>
      </w:r>
    </w:p>
    <w:p>
      <w:pPr>
        <w:spacing w:before="120" w:after="120"/>
        <w:rPr>
          <w:rFonts w:ascii="Arial" w:hAnsi="Arial" w:eastAsia="仿宋"/>
          <w:sz w:val="24"/>
        </w:rPr>
      </w:pPr>
      <w:r>
        <w:rPr>
          <w:rFonts w:hint="eastAsia" w:ascii="Arial" w:hAnsi="Arial" w:eastAsia="仿宋"/>
          <w:sz w:val="24"/>
        </w:rPr>
        <w:t>4、增加SDK初始化时检测设备功能</w:t>
      </w:r>
    </w:p>
    <w:p>
      <w:pPr>
        <w:spacing w:before="120" w:after="120"/>
        <w:rPr>
          <w:rFonts w:ascii="Arial" w:hAnsi="Arial" w:eastAsia="仿宋"/>
          <w:sz w:val="24"/>
        </w:rPr>
      </w:pPr>
    </w:p>
    <w:p>
      <w:pPr>
        <w:keepNext/>
        <w:keepLines/>
        <w:spacing w:before="340" w:after="330" w:line="578" w:lineRule="auto"/>
        <w:outlineLvl w:val="0"/>
        <w:rPr>
          <w:rFonts w:ascii="Arial" w:hAnsi="Arial" w:eastAsia="仿宋"/>
          <w:b/>
          <w:bCs/>
          <w:kern w:val="44"/>
          <w:sz w:val="44"/>
          <w:szCs w:val="44"/>
        </w:rPr>
      </w:pPr>
      <w:r>
        <w:rPr>
          <w:rFonts w:hint="eastAsia" w:ascii="Arial" w:hAnsi="Arial" w:eastAsia="仿宋"/>
          <w:b/>
          <w:bCs/>
          <w:kern w:val="44"/>
          <w:sz w:val="44"/>
          <w:szCs w:val="44"/>
        </w:rPr>
        <w:t>2.2.0.4</w:t>
      </w:r>
    </w:p>
    <w:p>
      <w:pPr>
        <w:spacing w:before="120" w:after="120"/>
        <w:rPr>
          <w:rFonts w:ascii="Arial" w:hAnsi="Arial" w:eastAsia="仿宋"/>
          <w:sz w:val="24"/>
        </w:rPr>
      </w:pPr>
      <w:r>
        <w:rPr>
          <w:rFonts w:hint="eastAsia" w:ascii="Arial" w:hAnsi="Arial" w:eastAsia="仿宋"/>
          <w:sz w:val="24"/>
        </w:rPr>
        <w:t>1、修正无法收到</w:t>
      </w:r>
      <w:r>
        <w:rPr>
          <w:rFonts w:ascii="Arial" w:hAnsi="Arial" w:eastAsia="仿宋"/>
          <w:sz w:val="24"/>
        </w:rPr>
        <w:t>access-accepted/access-denied</w:t>
      </w:r>
      <w:r>
        <w:rPr>
          <w:rFonts w:hint="eastAsia" w:ascii="Arial" w:hAnsi="Arial" w:eastAsia="仿宋"/>
          <w:sz w:val="24"/>
        </w:rPr>
        <w:t>事件问题</w:t>
      </w:r>
    </w:p>
    <w:p>
      <w:pPr>
        <w:spacing w:before="120" w:after="120"/>
        <w:rPr>
          <w:rFonts w:ascii="Arial" w:hAnsi="Arial" w:eastAsia="仿宋"/>
          <w:sz w:val="24"/>
        </w:rPr>
      </w:pPr>
      <w:r>
        <w:rPr>
          <w:rFonts w:hint="eastAsia" w:ascii="Arial" w:hAnsi="Arial" w:eastAsia="仿宋"/>
          <w:sz w:val="24"/>
        </w:rPr>
        <w:t>2、修正进入教室后，未播放或发布本地视频情况下摄像头开启问题</w:t>
      </w:r>
    </w:p>
    <w:p>
      <w:pPr>
        <w:spacing w:before="120" w:after="120"/>
        <w:rPr>
          <w:rFonts w:ascii="Arial" w:hAnsi="Arial" w:eastAsia="仿宋"/>
          <w:sz w:val="24"/>
        </w:rPr>
      </w:pPr>
      <w:r>
        <w:rPr>
          <w:rFonts w:hint="eastAsia" w:ascii="Arial" w:hAnsi="Arial" w:eastAsia="仿宋"/>
          <w:sz w:val="24"/>
        </w:rPr>
        <w:t>3、增加媒体设备相关事件（未找到设备、设备未授权、设备占用）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5AE391"/>
    <w:multiLevelType w:val="singleLevel"/>
    <w:tmpl w:val="C35AE39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B60"/>
    <w:rsid w:val="00012D4B"/>
    <w:rsid w:val="001F5C70"/>
    <w:rsid w:val="00214314"/>
    <w:rsid w:val="00223B7A"/>
    <w:rsid w:val="00224E7B"/>
    <w:rsid w:val="003052F9"/>
    <w:rsid w:val="00336C1C"/>
    <w:rsid w:val="00390D57"/>
    <w:rsid w:val="003A4785"/>
    <w:rsid w:val="003A59EC"/>
    <w:rsid w:val="003B4A48"/>
    <w:rsid w:val="003D772F"/>
    <w:rsid w:val="00445D79"/>
    <w:rsid w:val="004C1C50"/>
    <w:rsid w:val="00540F69"/>
    <w:rsid w:val="00580B60"/>
    <w:rsid w:val="005C2463"/>
    <w:rsid w:val="005C64F6"/>
    <w:rsid w:val="006F3F44"/>
    <w:rsid w:val="007156F5"/>
    <w:rsid w:val="007F3C1D"/>
    <w:rsid w:val="0081093A"/>
    <w:rsid w:val="0081637D"/>
    <w:rsid w:val="00881BA2"/>
    <w:rsid w:val="00883AB1"/>
    <w:rsid w:val="008E0ED2"/>
    <w:rsid w:val="009F7897"/>
    <w:rsid w:val="00A81CC9"/>
    <w:rsid w:val="00AA4E7D"/>
    <w:rsid w:val="00AC25C2"/>
    <w:rsid w:val="00B23922"/>
    <w:rsid w:val="00B50A5C"/>
    <w:rsid w:val="00B53BD0"/>
    <w:rsid w:val="00BB6827"/>
    <w:rsid w:val="00BD053F"/>
    <w:rsid w:val="00BD2474"/>
    <w:rsid w:val="00D002BD"/>
    <w:rsid w:val="00D04A5C"/>
    <w:rsid w:val="00D147F9"/>
    <w:rsid w:val="00D16C69"/>
    <w:rsid w:val="00D509B5"/>
    <w:rsid w:val="00D86B4A"/>
    <w:rsid w:val="00DB575C"/>
    <w:rsid w:val="00DD4A02"/>
    <w:rsid w:val="00E815A2"/>
    <w:rsid w:val="00ED7BD0"/>
    <w:rsid w:val="00F50919"/>
    <w:rsid w:val="00F64889"/>
    <w:rsid w:val="00F728AC"/>
    <w:rsid w:val="00FD2EA2"/>
    <w:rsid w:val="00FF6DF5"/>
    <w:rsid w:val="0AD06110"/>
    <w:rsid w:val="2CC179FE"/>
    <w:rsid w:val="4D0E622F"/>
    <w:rsid w:val="4FAF738D"/>
    <w:rsid w:val="51FE25EE"/>
    <w:rsid w:val="59F508E6"/>
    <w:rsid w:val="650102E6"/>
    <w:rsid w:val="76A8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245</Characters>
  <Lines>2</Lines>
  <Paragraphs>1</Paragraphs>
  <TotalTime>4</TotalTime>
  <ScaleCrop>false</ScaleCrop>
  <LinksUpToDate>false</LinksUpToDate>
  <CharactersWithSpaces>286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2018-06-08T07:38:00Z</dcterms:created>
  <dc:creator>BOBO-WORKPC</dc:creator>
  <cp:lastModifiedBy>刘艳辉</cp:lastModifiedBy>
  <cp:lastPrinted>2018-06-19T07:42:00Z</cp:lastPrinted>
  <dcterms:modified xsi:type="dcterms:W3CDTF">2018-07-29T14:11:19Z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