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1BEE" w14:textId="46BD5070" w:rsidR="00DD2A64" w:rsidRDefault="0087731E" w:rsidP="0087731E">
      <w:pPr>
        <w:jc w:val="center"/>
        <w:rPr>
          <w:sz w:val="44"/>
          <w:szCs w:val="44"/>
        </w:rPr>
      </w:pPr>
      <w:r w:rsidRPr="0087731E">
        <w:rPr>
          <w:rFonts w:hint="eastAsia"/>
          <w:sz w:val="44"/>
          <w:szCs w:val="44"/>
        </w:rPr>
        <w:t>C#大作业开题报告</w:t>
      </w:r>
    </w:p>
    <w:p w14:paraId="67C3ACAE" w14:textId="4D052CE0" w:rsidR="0087731E" w:rsidRPr="0087731E" w:rsidRDefault="0087731E" w:rsidP="0087731E">
      <w:pPr>
        <w:jc w:val="center"/>
        <w:rPr>
          <w:sz w:val="44"/>
          <w:szCs w:val="44"/>
        </w:rPr>
      </w:pPr>
      <w:r>
        <w:rPr>
          <w:rFonts w:hint="eastAsia"/>
          <w:sz w:val="44"/>
          <w:szCs w:val="44"/>
        </w:rPr>
        <w:t xml:space="preserve"> </w:t>
      </w:r>
      <w:r>
        <w:rPr>
          <w:sz w:val="44"/>
          <w:szCs w:val="44"/>
        </w:rPr>
        <w:t xml:space="preserve">                     </w:t>
      </w:r>
      <w:r w:rsidR="001C6783">
        <w:rPr>
          <w:rFonts w:hint="eastAsia"/>
          <w:sz w:val="44"/>
          <w:szCs w:val="44"/>
        </w:rPr>
        <w:t>图书管理系统</w:t>
      </w:r>
    </w:p>
    <w:p w14:paraId="551C853A" w14:textId="77777777" w:rsidR="001C6783" w:rsidRDefault="001C6783" w:rsidP="001C6783">
      <w:pPr>
        <w:numPr>
          <w:ilvl w:val="0"/>
          <w:numId w:val="2"/>
        </w:numPr>
        <w:adjustRightInd w:val="0"/>
        <w:snapToGrid w:val="0"/>
        <w:jc w:val="left"/>
        <w:rPr>
          <w:rFonts w:eastAsia="黑体" w:hint="eastAsia"/>
          <w:sz w:val="24"/>
          <w:szCs w:val="21"/>
        </w:rPr>
      </w:pPr>
      <w:r w:rsidRPr="00865B95">
        <w:rPr>
          <w:rFonts w:eastAsia="黑体" w:hint="eastAsia"/>
          <w:b/>
          <w:bCs/>
          <w:sz w:val="32"/>
          <w:szCs w:val="32"/>
        </w:rPr>
        <w:t>选题的依据及意义</w:t>
      </w:r>
      <w:r>
        <w:rPr>
          <w:rFonts w:eastAsia="黑体" w:hint="eastAsia"/>
          <w:sz w:val="24"/>
          <w:szCs w:val="21"/>
        </w:rPr>
        <w:t>：</w:t>
      </w:r>
    </w:p>
    <w:p w14:paraId="422FF011" w14:textId="77777777" w:rsidR="001C6783" w:rsidRPr="009C21B4" w:rsidRDefault="001C6783" w:rsidP="001C6783">
      <w:pPr>
        <w:ind w:firstLineChars="200" w:firstLine="420"/>
        <w:rPr>
          <w:rFonts w:ascii="宋体" w:eastAsia="宋体" w:hAnsi="宋体" w:hint="eastAsia"/>
          <w:bCs/>
          <w:szCs w:val="21"/>
        </w:rPr>
      </w:pPr>
      <w:r w:rsidRPr="009C21B4">
        <w:rPr>
          <w:rFonts w:ascii="宋体" w:eastAsia="宋体" w:hAnsi="宋体"/>
          <w:bCs/>
          <w:szCs w:val="21"/>
        </w:rPr>
        <w:t>随着社会经济的迅速发展和科学技术的全面进步，计算机事业的飞速发展，以计算机与通信技术为基础的信息系统正处于蓬勃发展的时期。随着经济文化水平的显著提高，人们对生活质量及工作环境的要求也越来越高。如何</w:t>
      </w:r>
      <w:r w:rsidRPr="009C21B4">
        <w:rPr>
          <w:rFonts w:ascii="宋体" w:eastAsia="宋体" w:hAnsi="宋体" w:hint="eastAsia"/>
          <w:bCs/>
          <w:szCs w:val="21"/>
        </w:rPr>
        <w:t>通过计算机为我们完成更多的事情，进而达到办公自动化和</w:t>
      </w:r>
      <w:r w:rsidRPr="009C21B4">
        <w:rPr>
          <w:rFonts w:ascii="宋体" w:eastAsia="宋体" w:hAnsi="宋体"/>
          <w:bCs/>
          <w:szCs w:val="21"/>
        </w:rPr>
        <w:t>优化日常</w:t>
      </w:r>
      <w:r w:rsidRPr="009C21B4">
        <w:rPr>
          <w:rFonts w:ascii="宋体" w:eastAsia="宋体" w:hAnsi="宋体" w:hint="eastAsia"/>
          <w:bCs/>
          <w:szCs w:val="21"/>
        </w:rPr>
        <w:t>工作的目的，</w:t>
      </w:r>
      <w:r w:rsidRPr="009C21B4">
        <w:rPr>
          <w:rFonts w:ascii="宋体" w:eastAsia="宋体" w:hAnsi="宋体"/>
          <w:bCs/>
          <w:szCs w:val="21"/>
        </w:rPr>
        <w:t>也就成了一个大众化的课题。</w:t>
      </w:r>
    </w:p>
    <w:p w14:paraId="67C9A011" w14:textId="3D0EA1F7" w:rsidR="009A166E" w:rsidRDefault="001C6783" w:rsidP="001C6783">
      <w:pPr>
        <w:ind w:firstLineChars="200" w:firstLine="420"/>
        <w:rPr>
          <w:rFonts w:ascii="宋体" w:eastAsia="宋体" w:hAnsi="宋体"/>
          <w:bCs/>
          <w:szCs w:val="21"/>
        </w:rPr>
      </w:pPr>
      <w:r w:rsidRPr="009C21B4">
        <w:rPr>
          <w:rFonts w:ascii="宋体" w:eastAsia="宋体" w:hAnsi="宋体"/>
          <w:bCs/>
          <w:szCs w:val="21"/>
        </w:rPr>
        <w:t>图书馆作为一种信息资源的集散地，图书和用户借阅资料繁多，包含很多的信息数据的管理</w:t>
      </w:r>
      <w:r w:rsidRPr="009C21B4">
        <w:rPr>
          <w:rFonts w:ascii="宋体" w:eastAsia="宋体" w:hAnsi="宋体" w:hint="eastAsia"/>
          <w:bCs/>
          <w:szCs w:val="21"/>
        </w:rPr>
        <w:t>工作</w:t>
      </w:r>
      <w:r w:rsidRPr="009C21B4">
        <w:rPr>
          <w:rFonts w:ascii="宋体" w:eastAsia="宋体" w:hAnsi="宋体"/>
          <w:bCs/>
          <w:szCs w:val="21"/>
        </w:rPr>
        <w:t>。</w:t>
      </w:r>
    </w:p>
    <w:p w14:paraId="12DD7E47" w14:textId="77777777" w:rsidR="00F02B66" w:rsidRDefault="009A166E" w:rsidP="009A166E">
      <w:pPr>
        <w:ind w:firstLineChars="200" w:firstLine="420"/>
        <w:rPr>
          <w:rFonts w:ascii="宋体" w:eastAsia="宋体" w:hAnsi="宋体"/>
          <w:bCs/>
          <w:szCs w:val="21"/>
        </w:rPr>
      </w:pPr>
      <w:r w:rsidRPr="009A166E">
        <w:rPr>
          <w:rFonts w:ascii="宋体" w:eastAsia="宋体" w:hAnsi="宋体" w:hint="eastAsia"/>
          <w:bCs/>
          <w:szCs w:val="21"/>
        </w:rPr>
        <w:t>从以前的手工管理的记录中我们可以发现这样的问题</w:t>
      </w:r>
      <w:r w:rsidRPr="009A166E">
        <w:rPr>
          <w:rFonts w:ascii="宋体" w:eastAsia="宋体" w:hAnsi="宋体"/>
          <w:bCs/>
          <w:szCs w:val="21"/>
        </w:rPr>
        <w:t>:</w:t>
      </w:r>
    </w:p>
    <w:p w14:paraId="3900F331" w14:textId="12B05C9C" w:rsidR="009A166E" w:rsidRPr="009A166E" w:rsidRDefault="009A166E" w:rsidP="009A166E">
      <w:pPr>
        <w:ind w:firstLineChars="200" w:firstLine="420"/>
        <w:rPr>
          <w:rFonts w:ascii="宋体" w:eastAsia="宋体" w:hAnsi="宋体"/>
          <w:bCs/>
          <w:szCs w:val="21"/>
        </w:rPr>
      </w:pPr>
      <w:r w:rsidRPr="009A166E">
        <w:rPr>
          <w:rFonts w:ascii="宋体" w:eastAsia="宋体" w:hAnsi="宋体"/>
          <w:bCs/>
          <w:szCs w:val="21"/>
        </w:rPr>
        <w:t>1.检索速度慢、效率低</w:t>
      </w:r>
    </w:p>
    <w:p w14:paraId="42D3E171" w14:textId="77777777" w:rsidR="00F02B66" w:rsidRDefault="009A166E" w:rsidP="009A166E">
      <w:pPr>
        <w:ind w:firstLineChars="200" w:firstLine="420"/>
        <w:rPr>
          <w:rFonts w:ascii="宋体" w:eastAsia="宋体" w:hAnsi="宋体"/>
          <w:bCs/>
          <w:szCs w:val="21"/>
        </w:rPr>
      </w:pPr>
      <w:r w:rsidRPr="009A166E">
        <w:rPr>
          <w:rFonts w:ascii="宋体" w:eastAsia="宋体" w:hAnsi="宋体" w:hint="eastAsia"/>
          <w:bCs/>
          <w:szCs w:val="21"/>
        </w:rPr>
        <w:t>因为图书馆的藏书种类多、数量多，将藏书准确地分门别类，快速检索，手工进行非常困难往往是终于查到了书的信息，馆中没有此书或已被别人借走。图书馆的规模越大，这个问题越突出。</w:t>
      </w:r>
    </w:p>
    <w:p w14:paraId="747E68AD" w14:textId="564226B5" w:rsidR="009A166E" w:rsidRPr="009A166E" w:rsidRDefault="009A166E" w:rsidP="009A166E">
      <w:pPr>
        <w:ind w:firstLineChars="200" w:firstLine="420"/>
        <w:rPr>
          <w:rFonts w:ascii="宋体" w:eastAsia="宋体" w:hAnsi="宋体"/>
          <w:bCs/>
          <w:szCs w:val="21"/>
        </w:rPr>
      </w:pPr>
      <w:r w:rsidRPr="009A166E">
        <w:rPr>
          <w:rFonts w:ascii="宋体" w:eastAsia="宋体" w:hAnsi="宋体"/>
          <w:bCs/>
          <w:szCs w:val="21"/>
        </w:rPr>
        <w:t>2.借书、还书工作量大</w:t>
      </w:r>
    </w:p>
    <w:p w14:paraId="27C42F80" w14:textId="77777777" w:rsidR="00F02B66" w:rsidRDefault="009A166E" w:rsidP="009A166E">
      <w:pPr>
        <w:ind w:firstLineChars="200" w:firstLine="420"/>
        <w:rPr>
          <w:rFonts w:ascii="宋体" w:eastAsia="宋体" w:hAnsi="宋体"/>
          <w:bCs/>
          <w:szCs w:val="21"/>
        </w:rPr>
      </w:pPr>
      <w:r w:rsidRPr="009A166E">
        <w:rPr>
          <w:rFonts w:ascii="宋体" w:eastAsia="宋体" w:hAnsi="宋体" w:hint="eastAsia"/>
          <w:bCs/>
          <w:szCs w:val="21"/>
        </w:rPr>
        <w:t>借书、还书频率越大</w:t>
      </w:r>
      <w:r w:rsidRPr="009A166E">
        <w:rPr>
          <w:rFonts w:ascii="宋体" w:eastAsia="宋体" w:hAnsi="宋体"/>
          <w:bCs/>
          <w:szCs w:val="21"/>
        </w:rPr>
        <w:t>,说明图书馆的作用越大，然而随之而来的大量的借书、还书登记、实存图书的更新以及借出图书超期、遗失等的处理，其工作量之大，往往是人工操作所难以胜任的。而且经常会出现这样那样的差错。</w:t>
      </w:r>
    </w:p>
    <w:p w14:paraId="3082B8CC" w14:textId="557C9746" w:rsidR="009A166E" w:rsidRPr="009A166E" w:rsidRDefault="009A166E" w:rsidP="009A166E">
      <w:pPr>
        <w:ind w:firstLineChars="200" w:firstLine="420"/>
        <w:rPr>
          <w:rFonts w:ascii="宋体" w:eastAsia="宋体" w:hAnsi="宋体"/>
          <w:bCs/>
          <w:szCs w:val="21"/>
        </w:rPr>
      </w:pPr>
      <w:r w:rsidRPr="009A166E">
        <w:rPr>
          <w:rFonts w:ascii="宋体" w:eastAsia="宋体" w:hAnsi="宋体"/>
          <w:bCs/>
          <w:szCs w:val="21"/>
        </w:rPr>
        <w:t>3.图书统计工作难、藏书更新不能及时完成。</w:t>
      </w:r>
    </w:p>
    <w:p w14:paraId="756848E2" w14:textId="7C077F58" w:rsidR="009A166E" w:rsidRDefault="009A166E" w:rsidP="009A166E">
      <w:pPr>
        <w:ind w:firstLineChars="200" w:firstLine="420"/>
        <w:rPr>
          <w:rFonts w:ascii="宋体" w:eastAsia="宋体" w:hAnsi="宋体" w:hint="eastAsia"/>
          <w:bCs/>
          <w:szCs w:val="21"/>
        </w:rPr>
      </w:pPr>
      <w:r w:rsidRPr="009A166E">
        <w:rPr>
          <w:rFonts w:ascii="宋体" w:eastAsia="宋体" w:hAnsi="宋体" w:hint="eastAsia"/>
          <w:bCs/>
          <w:szCs w:val="21"/>
        </w:rPr>
        <w:t>图书馆的图书应根据科学技术的发展和教学工作的需要及时添加和更新，然而由于藏书数量及图书种类越来越多，加上自然损耗，人为破坏，</w:t>
      </w:r>
      <w:r w:rsidR="00F02B66" w:rsidRPr="00F02B66">
        <w:rPr>
          <w:rFonts w:ascii="宋体" w:eastAsia="宋体" w:hAnsi="宋体" w:hint="eastAsia"/>
          <w:bCs/>
          <w:szCs w:val="21"/>
        </w:rPr>
        <w:t>使图书的统计工作难以及时完成，藏书的更新也就很难有针对性地进行，藏书的知识结构得不到良好地控制。</w:t>
      </w:r>
    </w:p>
    <w:p w14:paraId="44198887" w14:textId="23BB6976" w:rsidR="001C6783" w:rsidRPr="009C21B4" w:rsidRDefault="001C6783" w:rsidP="001C6783">
      <w:pPr>
        <w:ind w:firstLineChars="200" w:firstLine="420"/>
        <w:rPr>
          <w:rFonts w:ascii="宋体" w:eastAsia="宋体" w:hAnsi="宋体"/>
          <w:bCs/>
          <w:szCs w:val="21"/>
        </w:rPr>
      </w:pPr>
      <w:r w:rsidRPr="009C21B4">
        <w:rPr>
          <w:rFonts w:ascii="宋体" w:eastAsia="宋体" w:hAnsi="宋体" w:hint="eastAsia"/>
          <w:bCs/>
          <w:szCs w:val="21"/>
        </w:rPr>
        <w:t>传统的</w:t>
      </w:r>
      <w:r w:rsidRPr="009C21B4">
        <w:rPr>
          <w:rFonts w:ascii="宋体" w:eastAsia="宋体" w:hAnsi="宋体"/>
          <w:bCs/>
          <w:szCs w:val="21"/>
        </w:rPr>
        <w:t>基于文本、表格等纸介质的手工处理，</w:t>
      </w:r>
      <w:r w:rsidRPr="009C21B4">
        <w:rPr>
          <w:rFonts w:ascii="宋体" w:eastAsia="宋体" w:hAnsi="宋体" w:hint="eastAsia"/>
          <w:bCs/>
          <w:szCs w:val="21"/>
        </w:rPr>
        <w:t>存在</w:t>
      </w:r>
      <w:r w:rsidRPr="009C21B4">
        <w:rPr>
          <w:rFonts w:ascii="宋体" w:eastAsia="宋体" w:hAnsi="宋体"/>
          <w:bCs/>
          <w:szCs w:val="21"/>
        </w:rPr>
        <w:t>工作量大</w:t>
      </w:r>
      <w:r w:rsidRPr="009C21B4">
        <w:rPr>
          <w:rFonts w:ascii="宋体" w:eastAsia="宋体" w:hAnsi="宋体" w:hint="eastAsia"/>
          <w:bCs/>
          <w:szCs w:val="21"/>
        </w:rPr>
        <w:t>、</w:t>
      </w:r>
      <w:r w:rsidRPr="009C21B4">
        <w:rPr>
          <w:rFonts w:ascii="宋体" w:eastAsia="宋体" w:hAnsi="宋体"/>
          <w:bCs/>
          <w:szCs w:val="21"/>
        </w:rPr>
        <w:t>容易出错</w:t>
      </w:r>
      <w:r w:rsidRPr="009C21B4">
        <w:rPr>
          <w:rFonts w:ascii="宋体" w:eastAsia="宋体" w:hAnsi="宋体" w:hint="eastAsia"/>
          <w:bCs/>
          <w:szCs w:val="21"/>
        </w:rPr>
        <w:t>、效率低等缺点，越来越难以满足当前日益增长的用户需求。随着计算机的普及以及相关技术的发展，开发一个</w:t>
      </w:r>
      <w:r w:rsidRPr="009C21B4">
        <w:rPr>
          <w:rFonts w:ascii="宋体" w:eastAsia="宋体" w:hAnsi="宋体"/>
          <w:bCs/>
          <w:szCs w:val="21"/>
        </w:rPr>
        <w:t>图书管理系统</w:t>
      </w:r>
      <w:r w:rsidRPr="009C21B4">
        <w:rPr>
          <w:rFonts w:ascii="宋体" w:eastAsia="宋体" w:hAnsi="宋体" w:hint="eastAsia"/>
          <w:bCs/>
          <w:szCs w:val="21"/>
        </w:rPr>
        <w:t>的时机已经成熟。管理系统可以</w:t>
      </w:r>
      <w:r w:rsidRPr="009C21B4">
        <w:rPr>
          <w:rFonts w:ascii="宋体" w:eastAsia="宋体" w:hAnsi="宋体"/>
          <w:bCs/>
          <w:szCs w:val="21"/>
        </w:rPr>
        <w:t>避免图书管理的随意性，</w:t>
      </w:r>
      <w:r w:rsidRPr="009C21B4">
        <w:rPr>
          <w:rFonts w:ascii="宋体" w:eastAsia="宋体" w:hAnsi="宋体" w:hint="eastAsia"/>
          <w:bCs/>
          <w:szCs w:val="21"/>
        </w:rPr>
        <w:t>使得</w:t>
      </w:r>
      <w:r w:rsidRPr="009C21B4">
        <w:rPr>
          <w:rFonts w:ascii="宋体" w:eastAsia="宋体" w:hAnsi="宋体"/>
          <w:bCs/>
          <w:szCs w:val="21"/>
        </w:rPr>
        <w:t>图书管理工作规范化</w:t>
      </w:r>
      <w:r w:rsidRPr="009C21B4">
        <w:rPr>
          <w:rFonts w:ascii="宋体" w:eastAsia="宋体" w:hAnsi="宋体" w:hint="eastAsia"/>
          <w:bCs/>
          <w:szCs w:val="21"/>
        </w:rPr>
        <w:t>、</w:t>
      </w:r>
      <w:r w:rsidRPr="009C21B4">
        <w:rPr>
          <w:rFonts w:ascii="宋体" w:eastAsia="宋体" w:hAnsi="宋体"/>
          <w:bCs/>
          <w:szCs w:val="21"/>
        </w:rPr>
        <w:t>系统化</w:t>
      </w:r>
      <w:r w:rsidRPr="009C21B4">
        <w:rPr>
          <w:rFonts w:ascii="宋体" w:eastAsia="宋体" w:hAnsi="宋体" w:hint="eastAsia"/>
          <w:bCs/>
          <w:szCs w:val="21"/>
        </w:rPr>
        <w:t>、</w:t>
      </w:r>
      <w:r w:rsidRPr="009C21B4">
        <w:rPr>
          <w:rFonts w:ascii="宋体" w:eastAsia="宋体" w:hAnsi="宋体"/>
          <w:bCs/>
          <w:szCs w:val="21"/>
        </w:rPr>
        <w:t>程序化，提高信息处理的速度和准确性</w:t>
      </w:r>
      <w:r w:rsidRPr="009C21B4">
        <w:rPr>
          <w:rFonts w:ascii="宋体" w:eastAsia="宋体" w:hAnsi="宋体" w:hint="eastAsia"/>
          <w:bCs/>
          <w:szCs w:val="21"/>
        </w:rPr>
        <w:t>，对于减轻工作人员的劳动量、提高劳动热情和服务质量，具有重要的现实意义。</w:t>
      </w:r>
    </w:p>
    <w:p w14:paraId="388B40DC" w14:textId="77777777" w:rsidR="001C6783" w:rsidRDefault="001C6783" w:rsidP="001C6783">
      <w:pPr>
        <w:ind w:firstLineChars="200" w:firstLine="420"/>
        <w:rPr>
          <w:rFonts w:hint="eastAsia"/>
          <w:bCs/>
          <w:szCs w:val="21"/>
        </w:rPr>
      </w:pPr>
    </w:p>
    <w:p w14:paraId="634233A9" w14:textId="3D616C01" w:rsidR="001C6783" w:rsidRPr="00865B95" w:rsidRDefault="001C6783" w:rsidP="001C6783">
      <w:pPr>
        <w:pStyle w:val="a3"/>
        <w:numPr>
          <w:ilvl w:val="0"/>
          <w:numId w:val="2"/>
        </w:numPr>
        <w:ind w:firstLineChars="0"/>
        <w:rPr>
          <w:rFonts w:ascii="黑体" w:eastAsia="黑体" w:hAnsi="黑体" w:hint="eastAsia"/>
          <w:b/>
          <w:bCs/>
          <w:sz w:val="32"/>
          <w:szCs w:val="32"/>
        </w:rPr>
      </w:pPr>
      <w:r w:rsidRPr="00865B95">
        <w:rPr>
          <w:rFonts w:ascii="黑体" w:eastAsia="黑体" w:hAnsi="黑体" w:hint="eastAsia"/>
          <w:b/>
          <w:bCs/>
          <w:sz w:val="32"/>
          <w:szCs w:val="32"/>
        </w:rPr>
        <w:t>功能模块</w:t>
      </w:r>
      <w:r w:rsidRPr="00865B95">
        <w:rPr>
          <w:rFonts w:ascii="黑体" w:eastAsia="黑体" w:hAnsi="黑体" w:hint="eastAsia"/>
          <w:b/>
          <w:bCs/>
          <w:sz w:val="32"/>
          <w:szCs w:val="32"/>
        </w:rPr>
        <w:t>：</w:t>
      </w:r>
    </w:p>
    <w:p w14:paraId="7DC4B787" w14:textId="50014A8B" w:rsidR="001C6783" w:rsidRPr="002166A3" w:rsidRDefault="001C6783" w:rsidP="004C7B3D">
      <w:pPr>
        <w:pStyle w:val="ab"/>
        <w:rPr>
          <w:rFonts w:hint="eastAsia"/>
        </w:rPr>
      </w:pPr>
      <w:r>
        <w:rPr>
          <w:rFonts w:hint="eastAsia"/>
        </w:rPr>
        <w:t xml:space="preserve">  </w:t>
      </w:r>
      <w:r w:rsidR="009C21B4" w:rsidRPr="009C21B4">
        <w:rPr>
          <w:rFonts w:hint="eastAsia"/>
        </w:rPr>
        <w:t>该系统平台从功能模块上分为五大模块：图书管理模块、图书查询模块、借阅查询模块，借阅管理模块和基础维护模块，</w:t>
      </w:r>
      <w:r w:rsidR="004C7B3D">
        <w:rPr>
          <w:rFonts w:hint="eastAsia"/>
        </w:rPr>
        <w:t>用户</w:t>
      </w:r>
      <w:r w:rsidR="009C21B4" w:rsidRPr="009C21B4">
        <w:rPr>
          <w:rFonts w:hint="eastAsia"/>
        </w:rPr>
        <w:t>可以使用这个系统进行注册、查询、借阅，而系统的管理员可以对图书的类别和详细信息进行全面的管理，以及查询</w:t>
      </w:r>
      <w:r w:rsidR="004C7B3D">
        <w:rPr>
          <w:rFonts w:hint="eastAsia"/>
        </w:rPr>
        <w:t>用户</w:t>
      </w:r>
      <w:r w:rsidR="009C21B4" w:rsidRPr="009C21B4">
        <w:rPr>
          <w:rFonts w:hint="eastAsia"/>
        </w:rPr>
        <w:t>的借阅情况，对借阅进行续借，还书等操作，还可以对系统的信息进行管理。下面是本题要开发的图书馆管理系统的主要功能模块（参见下图）：</w:t>
      </w:r>
    </w:p>
    <w:p w14:paraId="7EC1ADC6" w14:textId="5ACDAACD" w:rsidR="001C6783" w:rsidRDefault="001C6783" w:rsidP="001C6783">
      <w:pPr>
        <w:pStyle w:val="2"/>
        <w:ind w:left="0" w:firstLine="0"/>
        <w:jc w:val="both"/>
        <w:rPr>
          <w:rFonts w:hint="eastAsia"/>
          <w:color w:val="auto"/>
        </w:rPr>
      </w:pPr>
      <w:r>
        <w:rPr>
          <w:rFonts w:ascii="宋体" w:hAnsi="宋体"/>
          <w:noProof/>
        </w:rPr>
        <w:lastRenderedPageBreak/>
        <mc:AlternateContent>
          <mc:Choice Requires="wpc">
            <w:drawing>
              <wp:inline distT="0" distB="0" distL="0" distR="0" wp14:anchorId="5C8575B8" wp14:editId="05063937">
                <wp:extent cx="5486400" cy="3665220"/>
                <wp:effectExtent l="0" t="0" r="0" b="381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714637" y="297476"/>
                            <a:ext cx="1943206" cy="495064"/>
                          </a:xfrm>
                          <a:prstGeom prst="rect">
                            <a:avLst/>
                          </a:prstGeom>
                          <a:solidFill>
                            <a:srgbClr val="FFFFFF"/>
                          </a:solidFill>
                          <a:ln w="9525">
                            <a:solidFill>
                              <a:srgbClr val="000000"/>
                            </a:solidFill>
                            <a:miter lim="800000"/>
                            <a:headEnd/>
                            <a:tailEnd/>
                          </a:ln>
                        </wps:spPr>
                        <wps:txbx>
                          <w:txbxContent>
                            <w:p w14:paraId="72F0A2BF" w14:textId="77777777" w:rsidR="001C6783" w:rsidRPr="002166A3" w:rsidRDefault="001C6783" w:rsidP="001C6783">
                              <w:pPr>
                                <w:ind w:firstLineChars="100" w:firstLine="320"/>
                                <w:rPr>
                                  <w:rFonts w:hint="eastAsia"/>
                                  <w:sz w:val="32"/>
                                  <w:szCs w:val="32"/>
                                </w:rPr>
                              </w:pPr>
                              <w:r w:rsidRPr="002166A3">
                                <w:rPr>
                                  <w:rFonts w:hint="eastAsia"/>
                                  <w:sz w:val="32"/>
                                  <w:szCs w:val="32"/>
                                </w:rPr>
                                <w:t>图书馆管理系统</w:t>
                              </w:r>
                            </w:p>
                          </w:txbxContent>
                        </wps:txbx>
                        <wps:bodyPr rot="0" vert="horz" wrap="square" lIns="91440" tIns="45720" rIns="91440" bIns="45720" anchor="t" anchorCtr="0" upright="1">
                          <a:noAutofit/>
                        </wps:bodyPr>
                      </wps:wsp>
                      <wps:wsp>
                        <wps:cNvPr id="2" name="Rectangle 5"/>
                        <wps:cNvSpPr>
                          <a:spLocks noChangeArrowheads="1"/>
                        </wps:cNvSpPr>
                        <wps:spPr bwMode="auto">
                          <a:xfrm>
                            <a:off x="343219" y="1684237"/>
                            <a:ext cx="571059" cy="1386761"/>
                          </a:xfrm>
                          <a:prstGeom prst="rect">
                            <a:avLst/>
                          </a:prstGeom>
                          <a:solidFill>
                            <a:srgbClr val="FFFFFF"/>
                          </a:solidFill>
                          <a:ln w="9525">
                            <a:solidFill>
                              <a:srgbClr val="000000"/>
                            </a:solidFill>
                            <a:miter lim="800000"/>
                            <a:headEnd/>
                            <a:tailEnd/>
                          </a:ln>
                        </wps:spPr>
                        <wps:txbx>
                          <w:txbxContent>
                            <w:p w14:paraId="6C59BC88" w14:textId="77777777" w:rsidR="001C6783" w:rsidRDefault="001C6783" w:rsidP="001C6783">
                              <w:pPr>
                                <w:rPr>
                                  <w:rFonts w:hint="eastAsia"/>
                                </w:rPr>
                              </w:pPr>
                              <w:r>
                                <w:rPr>
                                  <w:rFonts w:hint="eastAsia"/>
                                </w:rPr>
                                <w:t>用户注册登陆系统功能模块</w:t>
                              </w:r>
                            </w:p>
                          </w:txbxContent>
                        </wps:txbx>
                        <wps:bodyPr rot="0" vert="horz" wrap="square" lIns="91440" tIns="45720" rIns="91440" bIns="45720" anchor="t" anchorCtr="0" upright="1">
                          <a:noAutofit/>
                        </wps:bodyPr>
                      </wps:wsp>
                      <wps:wsp>
                        <wps:cNvPr id="3" name="Rectangle 6"/>
                        <wps:cNvSpPr>
                          <a:spLocks noChangeArrowheads="1"/>
                        </wps:cNvSpPr>
                        <wps:spPr bwMode="auto">
                          <a:xfrm>
                            <a:off x="1142848" y="1684237"/>
                            <a:ext cx="571059" cy="1386761"/>
                          </a:xfrm>
                          <a:prstGeom prst="rect">
                            <a:avLst/>
                          </a:prstGeom>
                          <a:solidFill>
                            <a:srgbClr val="FFFFFF"/>
                          </a:solidFill>
                          <a:ln w="9525">
                            <a:solidFill>
                              <a:srgbClr val="000000"/>
                            </a:solidFill>
                            <a:miter lim="800000"/>
                            <a:headEnd/>
                            <a:tailEnd/>
                          </a:ln>
                        </wps:spPr>
                        <wps:txbx>
                          <w:txbxContent>
                            <w:p w14:paraId="001934F0" w14:textId="77777777" w:rsidR="001C6783" w:rsidRDefault="001C6783" w:rsidP="001C6783">
                              <w:pPr>
                                <w:rPr>
                                  <w:rFonts w:hint="eastAsia"/>
                                </w:rPr>
                              </w:pPr>
                              <w:r>
                                <w:rPr>
                                  <w:rFonts w:hint="eastAsia"/>
                                </w:rPr>
                                <w:t>图书查询借阅功能模块</w:t>
                              </w:r>
                            </w:p>
                          </w:txbxContent>
                        </wps:txbx>
                        <wps:bodyPr rot="0" vert="horz" wrap="square" lIns="91440" tIns="45720" rIns="91440" bIns="45720" anchor="t" anchorCtr="0" upright="1">
                          <a:noAutofit/>
                        </wps:bodyPr>
                      </wps:wsp>
                      <wps:wsp>
                        <wps:cNvPr id="4" name="Rectangle 7"/>
                        <wps:cNvSpPr>
                          <a:spLocks noChangeArrowheads="1"/>
                        </wps:cNvSpPr>
                        <wps:spPr bwMode="auto">
                          <a:xfrm>
                            <a:off x="1943206" y="1684237"/>
                            <a:ext cx="571059" cy="1387490"/>
                          </a:xfrm>
                          <a:prstGeom prst="rect">
                            <a:avLst/>
                          </a:prstGeom>
                          <a:solidFill>
                            <a:srgbClr val="FFFFFF"/>
                          </a:solidFill>
                          <a:ln w="9525">
                            <a:solidFill>
                              <a:srgbClr val="000000"/>
                            </a:solidFill>
                            <a:miter lim="800000"/>
                            <a:headEnd/>
                            <a:tailEnd/>
                          </a:ln>
                        </wps:spPr>
                        <wps:txbx>
                          <w:txbxContent>
                            <w:p w14:paraId="315A74A1" w14:textId="77777777" w:rsidR="001C6783" w:rsidRDefault="001C6783" w:rsidP="001C6783">
                              <w:pPr>
                                <w:rPr>
                                  <w:rFonts w:hint="eastAsia"/>
                                </w:rPr>
                              </w:pPr>
                              <w:r>
                                <w:rPr>
                                  <w:rFonts w:hint="eastAsia"/>
                                </w:rPr>
                                <w:t>图书管理模块</w:t>
                              </w:r>
                            </w:p>
                          </w:txbxContent>
                        </wps:txbx>
                        <wps:bodyPr rot="0" vert="horz" wrap="square" lIns="91440" tIns="45720" rIns="91440" bIns="45720" anchor="t" anchorCtr="0" upright="1">
                          <a:noAutofit/>
                        </wps:bodyPr>
                      </wps:wsp>
                      <wps:wsp>
                        <wps:cNvPr id="5" name="Rectangle 8"/>
                        <wps:cNvSpPr>
                          <a:spLocks noChangeArrowheads="1"/>
                        </wps:cNvSpPr>
                        <wps:spPr bwMode="auto">
                          <a:xfrm>
                            <a:off x="2857485" y="1684237"/>
                            <a:ext cx="570329" cy="1387490"/>
                          </a:xfrm>
                          <a:prstGeom prst="rect">
                            <a:avLst/>
                          </a:prstGeom>
                          <a:solidFill>
                            <a:srgbClr val="FFFFFF"/>
                          </a:solidFill>
                          <a:ln w="9525">
                            <a:solidFill>
                              <a:srgbClr val="000000"/>
                            </a:solidFill>
                            <a:miter lim="800000"/>
                            <a:headEnd/>
                            <a:tailEnd/>
                          </a:ln>
                        </wps:spPr>
                        <wps:txbx>
                          <w:txbxContent>
                            <w:p w14:paraId="06A10176" w14:textId="77777777" w:rsidR="001C6783" w:rsidRDefault="001C6783" w:rsidP="001C6783">
                              <w:pPr>
                                <w:rPr>
                                  <w:rFonts w:hint="eastAsia"/>
                                </w:rPr>
                              </w:pPr>
                              <w:r>
                                <w:rPr>
                                  <w:rFonts w:hint="eastAsia"/>
                                </w:rPr>
                                <w:t>类别管理模块</w:t>
                              </w:r>
                            </w:p>
                          </w:txbxContent>
                        </wps:txbx>
                        <wps:bodyPr rot="0" vert="horz" wrap="square" lIns="91440" tIns="45720" rIns="91440" bIns="45720" anchor="t" anchorCtr="0" upright="1">
                          <a:noAutofit/>
                        </wps:bodyPr>
                      </wps:wsp>
                      <wps:wsp>
                        <wps:cNvPr id="6" name="Rectangle 9"/>
                        <wps:cNvSpPr>
                          <a:spLocks noChangeArrowheads="1"/>
                        </wps:cNvSpPr>
                        <wps:spPr bwMode="auto">
                          <a:xfrm>
                            <a:off x="3657843" y="1684237"/>
                            <a:ext cx="570329" cy="1387490"/>
                          </a:xfrm>
                          <a:prstGeom prst="rect">
                            <a:avLst/>
                          </a:prstGeom>
                          <a:solidFill>
                            <a:srgbClr val="FFFFFF"/>
                          </a:solidFill>
                          <a:ln w="9525">
                            <a:solidFill>
                              <a:srgbClr val="000000"/>
                            </a:solidFill>
                            <a:miter lim="800000"/>
                            <a:headEnd/>
                            <a:tailEnd/>
                          </a:ln>
                        </wps:spPr>
                        <wps:txbx>
                          <w:txbxContent>
                            <w:p w14:paraId="48D0A4E6" w14:textId="77777777" w:rsidR="001C6783" w:rsidRDefault="001C6783" w:rsidP="001C6783">
                              <w:pPr>
                                <w:rPr>
                                  <w:rFonts w:hint="eastAsia"/>
                                </w:rPr>
                              </w:pPr>
                              <w:r>
                                <w:rPr>
                                  <w:rFonts w:hint="eastAsia"/>
                                </w:rPr>
                                <w:t>借阅管理模块</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4457472" y="1684237"/>
                            <a:ext cx="571789" cy="1387490"/>
                          </a:xfrm>
                          <a:prstGeom prst="rect">
                            <a:avLst/>
                          </a:prstGeom>
                          <a:solidFill>
                            <a:srgbClr val="FFFFFF"/>
                          </a:solidFill>
                          <a:ln w="9525">
                            <a:solidFill>
                              <a:srgbClr val="000000"/>
                            </a:solidFill>
                            <a:miter lim="800000"/>
                            <a:headEnd/>
                            <a:tailEnd/>
                          </a:ln>
                        </wps:spPr>
                        <wps:txbx>
                          <w:txbxContent>
                            <w:p w14:paraId="136217EB" w14:textId="77777777" w:rsidR="001C6783" w:rsidRDefault="001C6783" w:rsidP="001C6783">
                              <w:pPr>
                                <w:rPr>
                                  <w:rFonts w:hint="eastAsia"/>
                                </w:rPr>
                              </w:pPr>
                              <w:r>
                                <w:rPr>
                                  <w:rFonts w:hint="eastAsia"/>
                                </w:rPr>
                                <w:t>用户管理模块</w:t>
                              </w:r>
                            </w:p>
                          </w:txbxContent>
                        </wps:txbx>
                        <wps:bodyPr rot="0" vert="horz" wrap="square" lIns="91440" tIns="45720" rIns="91440" bIns="45720" anchor="t" anchorCtr="0" upright="1">
                          <a:noAutofit/>
                        </wps:bodyPr>
                      </wps:wsp>
                      <wps:wsp>
                        <wps:cNvPr id="8" name="Line 11"/>
                        <wps:cNvCnPr>
                          <a:cxnSpLocks noChangeShapeType="1"/>
                        </wps:cNvCnPr>
                        <wps:spPr bwMode="auto">
                          <a:xfrm flipV="1">
                            <a:off x="571789"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571789" y="1188444"/>
                            <a:ext cx="42289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a:cxnSpLocks noChangeShapeType="1"/>
                        </wps:cNvCnPr>
                        <wps:spPr bwMode="auto">
                          <a:xfrm>
                            <a:off x="4800691"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a:cxnSpLocks noChangeShapeType="1"/>
                        </wps:cNvCnPr>
                        <wps:spPr bwMode="auto">
                          <a:xfrm>
                            <a:off x="2743565" y="792539"/>
                            <a:ext cx="0" cy="395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1371417"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2171776"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3086054"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4000333" y="1188444"/>
                            <a:ext cx="0" cy="4957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8575B8" id="画布 16" o:spid="_x0000_s1026" editas="canvas" style="width:6in;height:288.6pt;mso-position-horizontal-relative:char;mso-position-vertical-relative:line" coordsize="54864,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k3lQQAAPIkAAAOAAAAZHJzL2Uyb0RvYy54bWzsWl1zozYUfe9M/4NG7435EJ8TsrPjbTqd&#10;SdudZtt3GYTNFCQq4djZX98rCVgSrzfbbs1L8IMNlrhc6Rxd7j3i+s2xqdEDk6oSPMPulYMR47ko&#10;Kr7N8B8fbn+IMVId5QWtBWcZfmQKv7n5/rvrQ5syT+xEXTCJwAhX6aHN8K7r2nS1UvmONVRdiZZx&#10;aCyFbGgHp3K7KiQ9gPWmXnmOE64OQhatFDlTCv59ZxvxjbFflizvfitLxTpUZxh868y3NN8b/b26&#10;uabpVtJ2V+W9G/Q/eNHQisNNR1PvaEfRXlYnppoql0KJsrvKRbMSZVnlzIwBRuM6z0azpvyBKjOY&#10;HGZncBCO/ke7m632m4vbqq5hNlZgPdX/6d8D4MN0c82fdrL/mL59n0MLAKp2hFJ9m4v3O9oyM3KV&#10;5r8+vJeoKoBfGHHaAI1+B2Ap39YMEQ2hvjn0um/fS+2nau9E/pdCXKx30Iu9lVIcdowW4JSr+4Pj&#10;kwv0iYJL0ebwiyjAOt13wqB5LGWjDQJO6AjXRi4J/Qijxwx7SUSi0PKHHTuU6/aE+J4TYpRDB5IE&#10;Tmi8W9F0MNRK1f3ERIP0QYYlDMPciD7cqU47RtOhixmIqKtCA2NO5HazriV6oMDlW/MxY4HxTrvV&#10;HB0ynAReYCw/aVNTE475fM5EU3WwKOuqyXA8dqKpnsEfeQFu0rSjVW2PwWXNDjOlehYtGt1xc+yB&#10;2YjiESZXCrv4IFjAwU7IjxgdYOFlWP29p5JhVP/MAaDEJUSvVHNCgsiDEzlt2UxbKM/BVIY7jOzh&#10;urOre9/KaruDO7lmGrh4C6CWlZlkDbj1qvcbiGvdvjiDvVMGBxqCJ4S8HIN9IKibGAK7YUw8ILOB&#10;c2BwELlOAO2awK4fh1Fo18srZXAfdBYin4Zi/5TIJhrORGTXJV5MILnQRF2Y/GIsNkz2hkizhORJ&#10;UkFOmWyi4lxMHpKGr2RyRBKTtr7WrMIw2V+Y/Jn0ODhlcjxM1AzpsRcHEYnBifNMdnzvU3axMLmA&#10;MmEAaInJk5gMNdTzQi8ZJmoGJvthEMUEUpyFyV9V6ZmYPNYxC5MnTAa14DmTXfP8nim9IFBCkwjK&#10;zvNUdqN4CcoaDi1aGCqPlcxC5QmVodqyVL6rOEOuUQZ6Fq+5Vd7yI79/Jr4ZJe/DYwu62hPtzV6i&#10;rz+vvaGyrto/Bw2nV+FAozCE1YR245gQ8wil6aBhgF7U629RYvLE85lyDQP5kv42qqJa4/pmWU2K&#10;fa+e/RslzVIQJAijsM2nVEFImKI91o7w+L0Q2hOl9SWMiefFiQNRTSP9Qjm0gKx3Rs4I6rBYpiiP&#10;ddUsKBNQl8MERP1lKQ87YJfZNhn3TWzkHmuOWVD2IuIHoS0Lo8QLfJPJn8RrPwkSx+SQS7z+8rbg&#10;maU8bi1YkMd0fBaQXR/2xly7NbY8lc1m9mWW8qi7W5THTHUWlD3YAY1g13MJ2Bfe5x41aYvyVI++&#10;fPLlO3HoBODC8li+7GN51GstylOt9vIoE9jZ9/1e43qddZR9f6XNzXsX/UtA+s2d6bmpuz69qnTz&#10;DwAAAP//AwBQSwMEFAAGAAgAAAAhAAr+edrbAAAABQEAAA8AAABkcnMvZG93bnJldi54bWxMj81q&#10;wzAQhO+FvIPYQG6N7NDGwbEcSiGnQsjfA8jWxnZirYwlJ87bd9tLexkYZpn5NtuMthV37H3jSEE8&#10;j0Aglc40VCk4n7avKxA+aDK6dYQKnuhhk09eMp0a96AD3o+hElxCPtUK6hC6VEpf1mi1n7sOibOL&#10;660ObPtKml4/uNy2chFFS2l1Q7xQ6w4/ayxvx8EqcM+4G/en3f4Qlbfk6xLHQ3HdKjWbjh9rEAHH&#10;8HcMP/iMDjkzFW4g40WrgB8Jv8rZavnGtlDwniQLkHkm/9Pn3wAAAP//AwBQSwECLQAUAAYACAAA&#10;ACEAtoM4kv4AAADhAQAAEwAAAAAAAAAAAAAAAAAAAAAAW0NvbnRlbnRfVHlwZXNdLnhtbFBLAQIt&#10;ABQABgAIAAAAIQA4/SH/1gAAAJQBAAALAAAAAAAAAAAAAAAAAC8BAABfcmVscy8ucmVsc1BLAQIt&#10;ABQABgAIAAAAIQCQmEk3lQQAAPIkAAAOAAAAAAAAAAAAAAAAAC4CAABkcnMvZTJvRG9jLnhtbFBL&#10;AQItABQABgAIAAAAIQAK/nna2wAAAAUBAAAPAAAAAAAAAAAAAAAAAO8GAABkcnMvZG93bnJldi54&#10;bWxQSwUGAAAAAAQABADzAAAA9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6652;visibility:visible;mso-wrap-style:square">
                  <v:fill o:detectmouseclick="t"/>
                  <v:path o:connecttype="none"/>
                </v:shape>
                <v:rect id="Rectangle 4" o:spid="_x0000_s1028" style="position:absolute;left:17146;top:2974;width:19432;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72F0A2BF" w14:textId="77777777" w:rsidR="001C6783" w:rsidRPr="002166A3" w:rsidRDefault="001C6783" w:rsidP="001C6783">
                        <w:pPr>
                          <w:ind w:firstLineChars="100" w:firstLine="320"/>
                          <w:rPr>
                            <w:rFonts w:hint="eastAsia"/>
                            <w:sz w:val="32"/>
                            <w:szCs w:val="32"/>
                          </w:rPr>
                        </w:pPr>
                        <w:r w:rsidRPr="002166A3">
                          <w:rPr>
                            <w:rFonts w:hint="eastAsia"/>
                            <w:sz w:val="32"/>
                            <w:szCs w:val="32"/>
                          </w:rPr>
                          <w:t>图书馆管理系统</w:t>
                        </w:r>
                      </w:p>
                    </w:txbxContent>
                  </v:textbox>
                </v:rect>
                <v:rect id="Rectangle 5" o:spid="_x0000_s1029" style="position:absolute;left:3432;top:16842;width:5710;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6C59BC88" w14:textId="77777777" w:rsidR="001C6783" w:rsidRDefault="001C6783" w:rsidP="001C6783">
                        <w:pPr>
                          <w:rPr>
                            <w:rFonts w:hint="eastAsia"/>
                          </w:rPr>
                        </w:pPr>
                        <w:r>
                          <w:rPr>
                            <w:rFonts w:hint="eastAsia"/>
                          </w:rPr>
                          <w:t>用户注册登陆系统功能模块</w:t>
                        </w:r>
                      </w:p>
                    </w:txbxContent>
                  </v:textbox>
                </v:rect>
                <v:rect id="Rectangle 6" o:spid="_x0000_s1030" style="position:absolute;left:11428;top:16842;width:5711;height:1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14:paraId="001934F0" w14:textId="77777777" w:rsidR="001C6783" w:rsidRDefault="001C6783" w:rsidP="001C6783">
                        <w:pPr>
                          <w:rPr>
                            <w:rFonts w:hint="eastAsia"/>
                          </w:rPr>
                        </w:pPr>
                        <w:r>
                          <w:rPr>
                            <w:rFonts w:hint="eastAsia"/>
                          </w:rPr>
                          <w:t>图书查询借阅功能模块</w:t>
                        </w:r>
                      </w:p>
                    </w:txbxContent>
                  </v:textbox>
                </v:rect>
                <v:rect id="Rectangle 7" o:spid="_x0000_s1031" style="position:absolute;left:19432;top:16842;width:5710;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315A74A1" w14:textId="77777777" w:rsidR="001C6783" w:rsidRDefault="001C6783" w:rsidP="001C6783">
                        <w:pPr>
                          <w:rPr>
                            <w:rFonts w:hint="eastAsia"/>
                          </w:rPr>
                        </w:pPr>
                        <w:r>
                          <w:rPr>
                            <w:rFonts w:hint="eastAsia"/>
                          </w:rPr>
                          <w:t>图书管理模块</w:t>
                        </w:r>
                      </w:p>
                    </w:txbxContent>
                  </v:textbox>
                </v:rect>
                <v:rect id="Rectangle 8" o:spid="_x0000_s1032" style="position:absolute;left:28574;top:16842;width:5704;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06A10176" w14:textId="77777777" w:rsidR="001C6783" w:rsidRDefault="001C6783" w:rsidP="001C6783">
                        <w:pPr>
                          <w:rPr>
                            <w:rFonts w:hint="eastAsia"/>
                          </w:rPr>
                        </w:pPr>
                        <w:r>
                          <w:rPr>
                            <w:rFonts w:hint="eastAsia"/>
                          </w:rPr>
                          <w:t>类别管理模块</w:t>
                        </w:r>
                      </w:p>
                    </w:txbxContent>
                  </v:textbox>
                </v:rect>
                <v:rect id="Rectangle 9" o:spid="_x0000_s1033" style="position:absolute;left:36578;top:16842;width:5703;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48D0A4E6" w14:textId="77777777" w:rsidR="001C6783" w:rsidRDefault="001C6783" w:rsidP="001C6783">
                        <w:pPr>
                          <w:rPr>
                            <w:rFonts w:hint="eastAsia"/>
                          </w:rPr>
                        </w:pPr>
                        <w:r>
                          <w:rPr>
                            <w:rFonts w:hint="eastAsia"/>
                          </w:rPr>
                          <w:t>借阅管理模块</w:t>
                        </w:r>
                      </w:p>
                    </w:txbxContent>
                  </v:textbox>
                </v:rect>
                <v:rect id="Rectangle 10" o:spid="_x0000_s1034" style="position:absolute;left:44574;top:16842;width:5718;height:1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136217EB" w14:textId="77777777" w:rsidR="001C6783" w:rsidRDefault="001C6783" w:rsidP="001C6783">
                        <w:pPr>
                          <w:rPr>
                            <w:rFonts w:hint="eastAsia"/>
                          </w:rPr>
                        </w:pPr>
                        <w:r>
                          <w:rPr>
                            <w:rFonts w:hint="eastAsia"/>
                          </w:rPr>
                          <w:t>用户管理模块</w:t>
                        </w:r>
                      </w:p>
                    </w:txbxContent>
                  </v:textbox>
                </v:rect>
                <v:line id="Line 11" o:spid="_x0000_s1035" style="position:absolute;flip:y;visibility:visible;mso-wrap-style:square" from="5717,11884" to="5717,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12" o:spid="_x0000_s1036" style="position:absolute;visibility:visible;mso-wrap-style:square" from="5717,11884" to="48006,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48006,11884" to="48006,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7435,7925" to="27435,1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13714,11884" to="13714,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visibility:visible;mso-wrap-style:square" from="21717,11884" to="21717,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7" o:spid="_x0000_s1041" style="position:absolute;visibility:visible;mso-wrap-style:square" from="30860,11884" to="30860,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visibility:visible;mso-wrap-style:square" from="40003,11884" to="40003,16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w10:anchorlock/>
              </v:group>
            </w:pict>
          </mc:Fallback>
        </mc:AlternateContent>
      </w:r>
      <w:r>
        <w:rPr>
          <w:rFonts w:ascii="宋体" w:eastAsia="宋体" w:hAnsi="宋体" w:hint="eastAsia"/>
          <w:color w:val="auto"/>
          <w:kern w:val="2"/>
          <w:sz w:val="24"/>
          <w:szCs w:val="28"/>
        </w:rPr>
        <w:t>1．</w:t>
      </w:r>
      <w:r w:rsidRPr="0085568C">
        <w:rPr>
          <w:rFonts w:hint="eastAsia"/>
          <w:color w:val="auto"/>
          <w:sz w:val="24"/>
          <w:szCs w:val="24"/>
        </w:rPr>
        <w:t>用户注册登陆系统功能模块</w:t>
      </w:r>
    </w:p>
    <w:p w14:paraId="67348F52" w14:textId="21F7677C" w:rsidR="001C6783" w:rsidRPr="001C6783" w:rsidRDefault="001C6783" w:rsidP="001C6783">
      <w:pPr>
        <w:pStyle w:val="2"/>
        <w:ind w:left="0" w:firstLineChars="196" w:firstLine="412"/>
        <w:jc w:val="both"/>
        <w:rPr>
          <w:rFonts w:ascii="宋体" w:eastAsia="宋体" w:hAnsi="宋体" w:hint="eastAsia"/>
          <w:b w:val="0"/>
          <w:bCs/>
          <w:color w:val="000000"/>
          <w:sz w:val="24"/>
          <w:szCs w:val="28"/>
        </w:rPr>
      </w:pPr>
      <w:r w:rsidRPr="001C6783">
        <w:rPr>
          <w:rFonts w:ascii="宋体" w:eastAsia="宋体" w:hAnsi="宋体" w:hint="eastAsia"/>
          <w:b w:val="0"/>
          <w:color w:val="000000"/>
          <w:sz w:val="21"/>
        </w:rPr>
        <w:t>用户通过此模块来进行注册，登陆等功能</w:t>
      </w:r>
      <w:r w:rsidR="000E1DF3">
        <w:rPr>
          <w:rFonts w:ascii="宋体" w:eastAsia="宋体" w:hAnsi="宋体" w:hint="eastAsia"/>
          <w:b w:val="0"/>
          <w:color w:val="000000"/>
          <w:sz w:val="21"/>
        </w:rPr>
        <w:t>，用户需要输入账户以及相应的密码进入借阅系统，实现其他功能的使用。</w:t>
      </w:r>
      <w:r w:rsidR="001A3359">
        <w:rPr>
          <w:rFonts w:ascii="宋体" w:eastAsia="宋体" w:hAnsi="宋体" w:hint="eastAsia"/>
          <w:b w:val="0"/>
          <w:color w:val="000000"/>
          <w:sz w:val="21"/>
        </w:rPr>
        <w:t>其中用户分为读者和管理员。</w:t>
      </w:r>
    </w:p>
    <w:p w14:paraId="666B2982" w14:textId="77777777" w:rsidR="001C6783" w:rsidRDefault="001C6783" w:rsidP="001C6783">
      <w:pPr>
        <w:pStyle w:val="2"/>
        <w:ind w:left="0" w:firstLine="0"/>
        <w:jc w:val="both"/>
        <w:rPr>
          <w:rFonts w:ascii="宋体" w:eastAsia="宋体" w:hAnsi="宋体" w:hint="eastAsia"/>
          <w:color w:val="auto"/>
          <w:kern w:val="2"/>
          <w:sz w:val="24"/>
          <w:szCs w:val="28"/>
        </w:rPr>
      </w:pPr>
    </w:p>
    <w:p w14:paraId="38244F92" w14:textId="77777777" w:rsidR="001C6783" w:rsidRDefault="001C6783" w:rsidP="001C6783">
      <w:pPr>
        <w:pStyle w:val="2"/>
        <w:ind w:left="0" w:firstLine="0"/>
        <w:jc w:val="both"/>
        <w:rPr>
          <w:rFonts w:ascii="宋体" w:eastAsia="宋体" w:hAnsi="宋体" w:hint="eastAsia"/>
          <w:bCs/>
          <w:color w:val="auto"/>
          <w:sz w:val="24"/>
          <w:szCs w:val="28"/>
        </w:rPr>
      </w:pPr>
      <w:r>
        <w:rPr>
          <w:rFonts w:ascii="宋体" w:eastAsia="宋体" w:hAnsi="宋体" w:hint="eastAsia"/>
          <w:color w:val="auto"/>
          <w:kern w:val="2"/>
          <w:sz w:val="24"/>
          <w:szCs w:val="28"/>
        </w:rPr>
        <w:t>2．</w:t>
      </w:r>
      <w:r w:rsidRPr="0085568C">
        <w:rPr>
          <w:rFonts w:hint="eastAsia"/>
          <w:color w:val="000000"/>
          <w:sz w:val="24"/>
          <w:szCs w:val="24"/>
        </w:rPr>
        <w:t>图书查询借阅功能模块</w:t>
      </w:r>
    </w:p>
    <w:p w14:paraId="640D6ABB" w14:textId="77777777" w:rsidR="001C6783" w:rsidRDefault="001C6783" w:rsidP="001C6783">
      <w:pPr>
        <w:pStyle w:val="a9"/>
        <w:ind w:leftChars="0" w:left="0" w:firstLineChars="200" w:firstLine="420"/>
        <w:rPr>
          <w:rFonts w:ascii="宋体" w:hAnsi="宋体" w:hint="eastAsia"/>
          <w:szCs w:val="21"/>
        </w:rPr>
      </w:pPr>
      <w:r w:rsidRPr="004B6954">
        <w:rPr>
          <w:rFonts w:ascii="宋体" w:hAnsi="宋体" w:hint="eastAsia"/>
          <w:szCs w:val="21"/>
        </w:rPr>
        <w:t>用户</w:t>
      </w:r>
      <w:r>
        <w:rPr>
          <w:rFonts w:ascii="宋体" w:hAnsi="宋体" w:hint="eastAsia"/>
          <w:szCs w:val="21"/>
        </w:rPr>
        <w:t>通过此功能模块来进行查询借阅功能，在这里实现了按照图书名称，作者名称，出版社，出版时间，价格范围和图书类别的查询，还可以有排序方法和排序方式的选择，找到图书之后，如果该书在图书馆的话就可以借阅了。</w:t>
      </w:r>
    </w:p>
    <w:p w14:paraId="71C467D7" w14:textId="77777777" w:rsidR="001C6783" w:rsidRPr="0085568C" w:rsidRDefault="001C6783" w:rsidP="004C7B3D">
      <w:pPr>
        <w:pStyle w:val="a9"/>
        <w:ind w:leftChars="0" w:left="0"/>
        <w:rPr>
          <w:rFonts w:ascii="宋体" w:hAnsi="宋体" w:hint="eastAsia"/>
          <w:szCs w:val="21"/>
        </w:rPr>
      </w:pPr>
    </w:p>
    <w:p w14:paraId="16D09021" w14:textId="77777777" w:rsidR="001C6783" w:rsidRDefault="001C6783" w:rsidP="001C6783">
      <w:pPr>
        <w:pStyle w:val="2"/>
        <w:ind w:left="0" w:firstLine="0"/>
        <w:jc w:val="both"/>
        <w:rPr>
          <w:rFonts w:ascii="宋体" w:eastAsia="宋体" w:hAnsi="宋体" w:hint="eastAsia"/>
          <w:bCs/>
          <w:color w:val="auto"/>
          <w:sz w:val="24"/>
          <w:szCs w:val="28"/>
        </w:rPr>
      </w:pPr>
      <w:r>
        <w:rPr>
          <w:rFonts w:ascii="宋体" w:eastAsia="宋体" w:hAnsi="宋体" w:hint="eastAsia"/>
          <w:bCs/>
          <w:color w:val="auto"/>
          <w:sz w:val="24"/>
          <w:szCs w:val="28"/>
        </w:rPr>
        <w:t>3．</w:t>
      </w:r>
      <w:r w:rsidRPr="0085568C">
        <w:rPr>
          <w:rFonts w:hint="eastAsia"/>
          <w:color w:val="000000"/>
          <w:sz w:val="24"/>
          <w:szCs w:val="24"/>
        </w:rPr>
        <w:t>图书管理功能模块</w:t>
      </w:r>
    </w:p>
    <w:p w14:paraId="5A36008D" w14:textId="5A5EAE29" w:rsidR="001C6783" w:rsidRDefault="001A3359" w:rsidP="001C6783">
      <w:pPr>
        <w:ind w:firstLineChars="200" w:firstLine="420"/>
        <w:rPr>
          <w:rFonts w:ascii="宋体" w:hAnsi="宋体" w:hint="eastAsia"/>
          <w:szCs w:val="21"/>
        </w:rPr>
      </w:pPr>
      <w:r>
        <w:rPr>
          <w:rFonts w:ascii="宋体" w:hAnsi="宋体" w:hint="eastAsia"/>
          <w:szCs w:val="21"/>
        </w:rPr>
        <w:t>管理员</w:t>
      </w:r>
      <w:r w:rsidR="001C6783">
        <w:rPr>
          <w:rFonts w:ascii="宋体" w:hAnsi="宋体" w:hint="eastAsia"/>
          <w:szCs w:val="21"/>
        </w:rPr>
        <w:t>通过</w:t>
      </w:r>
      <w:r w:rsidR="001C6783" w:rsidRPr="004B6954">
        <w:rPr>
          <w:rFonts w:ascii="宋体" w:hAnsi="宋体" w:hint="eastAsia"/>
          <w:szCs w:val="21"/>
        </w:rPr>
        <w:t>此模块来</w:t>
      </w:r>
      <w:r w:rsidR="001C6783">
        <w:rPr>
          <w:rFonts w:ascii="宋体" w:hAnsi="宋体" w:hint="eastAsia"/>
          <w:szCs w:val="21"/>
        </w:rPr>
        <w:t>实现图书的添加</w:t>
      </w:r>
      <w:r w:rsidR="00CD4BDF">
        <w:rPr>
          <w:rFonts w:ascii="宋体" w:hAnsi="宋体" w:hint="eastAsia"/>
          <w:szCs w:val="21"/>
        </w:rPr>
        <w:t>，修改和</w:t>
      </w:r>
      <w:r w:rsidR="001C6783">
        <w:rPr>
          <w:rFonts w:ascii="宋体" w:hAnsi="宋体" w:hint="eastAsia"/>
          <w:szCs w:val="21"/>
        </w:rPr>
        <w:t>删除。</w:t>
      </w:r>
    </w:p>
    <w:p w14:paraId="64C014C3" w14:textId="77777777" w:rsidR="001C6783" w:rsidRPr="0085568C" w:rsidRDefault="001C6783" w:rsidP="001C6783">
      <w:pPr>
        <w:rPr>
          <w:rFonts w:ascii="宋体" w:hAnsi="宋体" w:hint="eastAsia"/>
          <w:szCs w:val="21"/>
        </w:rPr>
      </w:pPr>
    </w:p>
    <w:p w14:paraId="37E95A20" w14:textId="77777777" w:rsidR="001C6783" w:rsidRPr="001C6783" w:rsidRDefault="001C6783" w:rsidP="001C6783">
      <w:pPr>
        <w:rPr>
          <w:rFonts w:ascii="华文新魏" w:eastAsia="华文新魏" w:hAnsi="宋体" w:hint="eastAsia"/>
          <w:b/>
          <w:sz w:val="24"/>
          <w:szCs w:val="28"/>
        </w:rPr>
      </w:pPr>
      <w:r w:rsidRPr="001C6783">
        <w:rPr>
          <w:rFonts w:ascii="华文新魏" w:eastAsia="华文新魏" w:hAnsi="宋体" w:hint="eastAsia"/>
          <w:b/>
          <w:bCs/>
          <w:sz w:val="24"/>
          <w:szCs w:val="28"/>
        </w:rPr>
        <w:t>4</w:t>
      </w:r>
      <w:r w:rsidRPr="001C6783">
        <w:rPr>
          <w:rFonts w:ascii="华文新魏" w:eastAsia="华文新魏" w:hAnsi="宋体" w:hint="eastAsia"/>
          <w:sz w:val="24"/>
          <w:szCs w:val="28"/>
        </w:rPr>
        <w:t>．</w:t>
      </w:r>
      <w:r w:rsidRPr="001C6783">
        <w:rPr>
          <w:rFonts w:ascii="华文新魏" w:eastAsia="华文新魏" w:hAnsi="宋体" w:hint="eastAsia"/>
          <w:b/>
          <w:sz w:val="24"/>
          <w:szCs w:val="28"/>
        </w:rPr>
        <w:t>类别管理功能模块</w:t>
      </w:r>
    </w:p>
    <w:p w14:paraId="0E335CF0" w14:textId="1E2F13AE" w:rsidR="001C6783" w:rsidRDefault="001C6783" w:rsidP="001C6783">
      <w:pPr>
        <w:ind w:firstLineChars="200" w:firstLine="420"/>
        <w:rPr>
          <w:rFonts w:ascii="宋体" w:hAnsi="宋体" w:hint="eastAsia"/>
          <w:szCs w:val="21"/>
        </w:rPr>
      </w:pPr>
      <w:r>
        <w:rPr>
          <w:rFonts w:ascii="宋体" w:hAnsi="宋体" w:hint="eastAsia"/>
          <w:szCs w:val="21"/>
        </w:rPr>
        <w:t>管理员通过此模块来</w:t>
      </w:r>
      <w:r w:rsidR="001A3359">
        <w:rPr>
          <w:rFonts w:ascii="宋体" w:hAnsi="宋体" w:hint="eastAsia"/>
          <w:szCs w:val="21"/>
        </w:rPr>
        <w:t>实现图书</w:t>
      </w:r>
      <w:r>
        <w:rPr>
          <w:rFonts w:ascii="宋体" w:hAnsi="宋体" w:hint="eastAsia"/>
          <w:szCs w:val="21"/>
        </w:rPr>
        <w:t>类别的添加，修改和删除。</w:t>
      </w:r>
    </w:p>
    <w:p w14:paraId="63811876" w14:textId="77777777" w:rsidR="001C6783" w:rsidRPr="0079606D" w:rsidRDefault="001C6783" w:rsidP="001C6783">
      <w:pPr>
        <w:rPr>
          <w:rFonts w:ascii="宋体" w:hAnsi="宋体" w:hint="eastAsia"/>
          <w:szCs w:val="21"/>
        </w:rPr>
      </w:pPr>
    </w:p>
    <w:p w14:paraId="555AC7BA" w14:textId="77777777" w:rsidR="001C6783" w:rsidRDefault="001C6783" w:rsidP="001C6783">
      <w:pPr>
        <w:rPr>
          <w:rFonts w:ascii="宋体" w:hAnsi="宋体" w:hint="eastAsia"/>
          <w:b/>
          <w:bCs/>
          <w:sz w:val="24"/>
          <w:szCs w:val="28"/>
        </w:rPr>
      </w:pPr>
    </w:p>
    <w:p w14:paraId="16AD01CA" w14:textId="77777777" w:rsidR="001C6783" w:rsidRPr="001C6783" w:rsidRDefault="001C6783" w:rsidP="001C6783">
      <w:pPr>
        <w:rPr>
          <w:rFonts w:ascii="华文新魏" w:eastAsia="华文新魏" w:hAnsi="宋体" w:hint="eastAsia"/>
          <w:b/>
          <w:sz w:val="24"/>
          <w:szCs w:val="28"/>
        </w:rPr>
      </w:pPr>
      <w:r w:rsidRPr="001C6783">
        <w:rPr>
          <w:rFonts w:ascii="华文新魏" w:eastAsia="华文新魏" w:hAnsi="宋体" w:hint="eastAsia"/>
          <w:b/>
          <w:bCs/>
          <w:sz w:val="24"/>
          <w:szCs w:val="28"/>
        </w:rPr>
        <w:t>5</w:t>
      </w:r>
      <w:r w:rsidRPr="001C6783">
        <w:rPr>
          <w:rFonts w:ascii="华文新魏" w:eastAsia="华文新魏" w:hAnsi="宋体" w:hint="eastAsia"/>
          <w:sz w:val="24"/>
          <w:szCs w:val="28"/>
        </w:rPr>
        <w:t>．</w:t>
      </w:r>
      <w:r w:rsidRPr="001C6783">
        <w:rPr>
          <w:rFonts w:ascii="华文新魏" w:eastAsia="华文新魏" w:hAnsi="宋体" w:hint="eastAsia"/>
          <w:b/>
          <w:sz w:val="24"/>
          <w:szCs w:val="28"/>
        </w:rPr>
        <w:t>借阅管理功能模块</w:t>
      </w:r>
    </w:p>
    <w:p w14:paraId="062A6659" w14:textId="23242BBE" w:rsidR="001C6783" w:rsidRDefault="001C6783" w:rsidP="004C7B3D">
      <w:pPr>
        <w:ind w:firstLineChars="200" w:firstLine="420"/>
        <w:rPr>
          <w:rFonts w:ascii="宋体" w:hAnsi="宋体" w:hint="eastAsia"/>
          <w:szCs w:val="21"/>
        </w:rPr>
      </w:pPr>
      <w:r w:rsidRPr="00041626">
        <w:rPr>
          <w:rFonts w:ascii="宋体" w:hAnsi="宋体" w:hint="eastAsia"/>
          <w:szCs w:val="21"/>
        </w:rPr>
        <w:t>管理员</w:t>
      </w:r>
      <w:r>
        <w:rPr>
          <w:rFonts w:ascii="宋体" w:hAnsi="宋体" w:hint="eastAsia"/>
          <w:szCs w:val="21"/>
        </w:rPr>
        <w:t>通过此功能模块查看目前借阅的情况，</w:t>
      </w:r>
      <w:r w:rsidR="001A3359">
        <w:rPr>
          <w:rFonts w:ascii="宋体" w:hAnsi="宋体" w:hint="eastAsia"/>
          <w:szCs w:val="21"/>
        </w:rPr>
        <w:t>并</w:t>
      </w:r>
      <w:r>
        <w:rPr>
          <w:rFonts w:ascii="宋体" w:hAnsi="宋体" w:hint="eastAsia"/>
          <w:szCs w:val="21"/>
        </w:rPr>
        <w:t>实现还书的操作。在相应的书名后面点还书就可以实现还书的功能。如果借阅表里显示该用户</w:t>
      </w:r>
      <w:r w:rsidR="001A3359">
        <w:rPr>
          <w:rFonts w:ascii="宋体" w:hAnsi="宋体" w:hint="eastAsia"/>
          <w:szCs w:val="21"/>
        </w:rPr>
        <w:t>已经还</w:t>
      </w:r>
      <w:r>
        <w:rPr>
          <w:rFonts w:ascii="宋体" w:hAnsi="宋体" w:hint="eastAsia"/>
          <w:szCs w:val="21"/>
        </w:rPr>
        <w:t>了该书，图书表中显示该图书状态为可借阅状态</w:t>
      </w:r>
    </w:p>
    <w:p w14:paraId="23A50E25" w14:textId="77777777" w:rsidR="001C6783" w:rsidRDefault="001C6783" w:rsidP="001C6783">
      <w:pPr>
        <w:rPr>
          <w:rFonts w:ascii="宋体" w:hAnsi="宋体" w:hint="eastAsia"/>
          <w:szCs w:val="21"/>
        </w:rPr>
      </w:pPr>
    </w:p>
    <w:p w14:paraId="0E1C628F" w14:textId="77777777" w:rsidR="001C6783" w:rsidRDefault="001C6783" w:rsidP="001C6783">
      <w:pPr>
        <w:rPr>
          <w:rFonts w:ascii="宋体" w:hAnsi="宋体" w:hint="eastAsia"/>
          <w:szCs w:val="21"/>
        </w:rPr>
      </w:pPr>
    </w:p>
    <w:p w14:paraId="71FDB581" w14:textId="77777777" w:rsidR="001C6783" w:rsidRPr="001C6783" w:rsidRDefault="001C6783" w:rsidP="001C6783">
      <w:pPr>
        <w:rPr>
          <w:rFonts w:ascii="华文新魏" w:eastAsia="华文新魏" w:hAnsi="宋体" w:hint="eastAsia"/>
          <w:b/>
          <w:sz w:val="24"/>
          <w:szCs w:val="28"/>
        </w:rPr>
      </w:pPr>
      <w:r w:rsidRPr="001C6783">
        <w:rPr>
          <w:rFonts w:ascii="华文新魏" w:eastAsia="华文新魏" w:hAnsi="宋体" w:hint="eastAsia"/>
          <w:b/>
          <w:bCs/>
          <w:sz w:val="24"/>
          <w:szCs w:val="28"/>
        </w:rPr>
        <w:t>6</w:t>
      </w:r>
      <w:r w:rsidRPr="001C6783">
        <w:rPr>
          <w:rFonts w:ascii="华文新魏" w:eastAsia="华文新魏" w:hAnsi="宋体" w:hint="eastAsia"/>
          <w:sz w:val="24"/>
          <w:szCs w:val="28"/>
        </w:rPr>
        <w:t>．</w:t>
      </w:r>
      <w:r w:rsidRPr="001C6783">
        <w:rPr>
          <w:rFonts w:ascii="华文新魏" w:eastAsia="华文新魏" w:hAnsi="宋体" w:hint="eastAsia"/>
          <w:b/>
          <w:sz w:val="24"/>
          <w:szCs w:val="28"/>
        </w:rPr>
        <w:t>用户管理功能模块</w:t>
      </w:r>
    </w:p>
    <w:p w14:paraId="2D29007D" w14:textId="4A3252A6" w:rsidR="001C6783" w:rsidRDefault="001C6783" w:rsidP="004C7B3D">
      <w:pPr>
        <w:pStyle w:val="ab"/>
        <w:ind w:firstLineChars="200" w:firstLine="420"/>
      </w:pPr>
      <w:r w:rsidRPr="004C7B3D">
        <w:rPr>
          <w:rFonts w:hint="eastAsia"/>
        </w:rPr>
        <w:t>该模块实现了管理员在用户管理里面可以进行普通用户和管理员信息的操作。实现普通用户的删除和管理员用户名及密码修改的操作。</w:t>
      </w:r>
    </w:p>
    <w:p w14:paraId="079980A0" w14:textId="26E83732" w:rsidR="004C7B3D" w:rsidRDefault="004C7B3D" w:rsidP="004C7B3D">
      <w:pPr>
        <w:pStyle w:val="ab"/>
      </w:pPr>
    </w:p>
    <w:p w14:paraId="359A2E10" w14:textId="77777777" w:rsidR="004C7B3D" w:rsidRPr="004C7B3D" w:rsidRDefault="004C7B3D" w:rsidP="004C7B3D">
      <w:pPr>
        <w:pStyle w:val="ab"/>
        <w:rPr>
          <w:rFonts w:hint="eastAsia"/>
        </w:rPr>
      </w:pPr>
    </w:p>
    <w:p w14:paraId="1D54C294" w14:textId="52868151" w:rsidR="00CD4BDF" w:rsidRPr="00865B95" w:rsidRDefault="00CD4BDF" w:rsidP="008F7A62">
      <w:pPr>
        <w:pStyle w:val="a3"/>
        <w:numPr>
          <w:ilvl w:val="0"/>
          <w:numId w:val="2"/>
        </w:numPr>
        <w:ind w:firstLineChars="0"/>
        <w:rPr>
          <w:rFonts w:ascii="黑体" w:eastAsia="黑体" w:hAnsi="黑体" w:hint="eastAsia"/>
          <w:b/>
          <w:bCs/>
          <w:sz w:val="32"/>
          <w:szCs w:val="32"/>
        </w:rPr>
      </w:pPr>
      <w:r w:rsidRPr="00865B95">
        <w:rPr>
          <w:rFonts w:ascii="黑体" w:eastAsia="黑体" w:hAnsi="黑体" w:hint="eastAsia"/>
          <w:b/>
          <w:bCs/>
          <w:sz w:val="32"/>
          <w:szCs w:val="32"/>
        </w:rPr>
        <w:t>本图书馆管理系统的数据库设计</w:t>
      </w:r>
      <w:r w:rsidR="004C7B3D" w:rsidRPr="00865B95">
        <w:rPr>
          <w:rFonts w:ascii="黑体" w:eastAsia="黑体" w:hAnsi="黑体" w:hint="eastAsia"/>
          <w:b/>
          <w:bCs/>
          <w:sz w:val="32"/>
          <w:szCs w:val="32"/>
        </w:rPr>
        <w:t>：</w:t>
      </w:r>
    </w:p>
    <w:p w14:paraId="57B97637" w14:textId="1E2B5117" w:rsidR="00CD4BDF" w:rsidRDefault="00CD4BDF" w:rsidP="00CD4BDF">
      <w:pPr>
        <w:ind w:firstLineChars="200" w:firstLine="420"/>
        <w:rPr>
          <w:rFonts w:ascii="宋体" w:hAnsi="宋体"/>
          <w:bCs/>
          <w:szCs w:val="21"/>
        </w:rPr>
      </w:pPr>
      <w:r w:rsidRPr="0079606D">
        <w:rPr>
          <w:rFonts w:ascii="宋体" w:hAnsi="宋体" w:hint="eastAsia"/>
          <w:bCs/>
          <w:szCs w:val="21"/>
        </w:rPr>
        <w:t>下面是本</w:t>
      </w:r>
      <w:r w:rsidRPr="0079606D">
        <w:rPr>
          <w:rFonts w:ascii="宋体" w:hint="eastAsia"/>
          <w:szCs w:val="21"/>
        </w:rPr>
        <w:t>图书馆管理系统</w:t>
      </w:r>
      <w:r w:rsidRPr="0079606D">
        <w:rPr>
          <w:rFonts w:ascii="宋体" w:hAnsi="宋体" w:hint="eastAsia"/>
          <w:bCs/>
          <w:szCs w:val="21"/>
        </w:rPr>
        <w:t>系统所使用的</w:t>
      </w:r>
      <w:r w:rsidR="004C7B3D">
        <w:rPr>
          <w:rFonts w:ascii="宋体" w:hAnsi="宋体" w:hint="eastAsia"/>
          <w:bCs/>
          <w:szCs w:val="21"/>
        </w:rPr>
        <w:t>表</w:t>
      </w:r>
      <w:r w:rsidRPr="0079606D">
        <w:rPr>
          <w:rFonts w:ascii="宋体" w:hAnsi="宋体" w:hint="eastAsia"/>
          <w:bCs/>
          <w:szCs w:val="21"/>
        </w:rPr>
        <w:t>：</w:t>
      </w:r>
    </w:p>
    <w:p w14:paraId="7ED29899" w14:textId="77777777" w:rsidR="004C7B3D" w:rsidRPr="004C7B3D" w:rsidRDefault="004C7B3D" w:rsidP="004C7B3D">
      <w:pPr>
        <w:rPr>
          <w:rFonts w:ascii="宋体" w:hAnsi="宋体" w:hint="eastAsia"/>
          <w:bCs/>
          <w:szCs w:val="21"/>
        </w:rPr>
      </w:pPr>
    </w:p>
    <w:p w14:paraId="353D96EC" w14:textId="3322D2B4" w:rsidR="0087731E" w:rsidRDefault="00CD4BDF" w:rsidP="00CD4BDF">
      <w:pPr>
        <w:rPr>
          <w:rFonts w:ascii="宋体" w:hAnsi="宋体"/>
          <w:bCs/>
          <w:szCs w:val="21"/>
        </w:rPr>
      </w:pPr>
      <w:r w:rsidRPr="0079606D">
        <w:rPr>
          <w:rFonts w:ascii="宋体" w:hAnsi="宋体" w:hint="eastAsia"/>
          <w:szCs w:val="21"/>
        </w:rPr>
        <w:t>user</w:t>
      </w:r>
      <w:r w:rsidRPr="0079606D">
        <w:rPr>
          <w:rFonts w:ascii="宋体" w:hAnsi="宋体" w:hint="eastAsia"/>
          <w:szCs w:val="21"/>
        </w:rPr>
        <w:t>表：</w:t>
      </w:r>
      <w:r w:rsidRPr="0079606D">
        <w:rPr>
          <w:rFonts w:ascii="宋体" w:hAnsi="宋体" w:hint="eastAsia"/>
          <w:bCs/>
          <w:szCs w:val="21"/>
        </w:rPr>
        <w:t>此数据表用来存储使用系统的用户信息</w:t>
      </w:r>
    </w:p>
    <w:p w14:paraId="59FA0BD9" w14:textId="1D5C76DC" w:rsidR="006B635C" w:rsidRDefault="006B635C" w:rsidP="00CD4BDF">
      <w:pPr>
        <w:rPr>
          <w:rFonts w:ascii="宋体" w:hAnsi="宋体"/>
          <w:bCs/>
          <w:szCs w:val="21"/>
        </w:rPr>
      </w:pPr>
      <w:r>
        <w:rPr>
          <w:rFonts w:ascii="宋体" w:hAnsi="宋体" w:hint="eastAsia"/>
          <w:bCs/>
          <w:szCs w:val="21"/>
        </w:rPr>
        <w:t>如用户的序列号，姓名，密码，邮箱地址，</w:t>
      </w:r>
      <w:r>
        <w:rPr>
          <w:rFonts w:ascii="宋体" w:hAnsi="宋体"/>
          <w:bCs/>
          <w:szCs w:val="21"/>
        </w:rPr>
        <w:t>QQ</w:t>
      </w:r>
      <w:r>
        <w:rPr>
          <w:rFonts w:ascii="宋体" w:hAnsi="宋体" w:hint="eastAsia"/>
          <w:bCs/>
          <w:szCs w:val="21"/>
        </w:rPr>
        <w:t>号等用户信息</w:t>
      </w:r>
    </w:p>
    <w:p w14:paraId="7F48A21F" w14:textId="420F2598" w:rsidR="006B635C" w:rsidRDefault="006B635C" w:rsidP="00CD4BDF">
      <w:pPr>
        <w:rPr>
          <w:rFonts w:ascii="宋体" w:hAnsi="宋体"/>
          <w:bCs/>
          <w:szCs w:val="21"/>
        </w:rPr>
      </w:pPr>
    </w:p>
    <w:p w14:paraId="68BC93E0" w14:textId="77777777" w:rsidR="006B635C" w:rsidRDefault="006B635C" w:rsidP="006B635C">
      <w:pPr>
        <w:rPr>
          <w:rFonts w:ascii="宋体" w:hAnsi="宋体"/>
          <w:bCs/>
          <w:szCs w:val="21"/>
        </w:rPr>
      </w:pPr>
      <w:r w:rsidRPr="0079606D">
        <w:rPr>
          <w:rFonts w:ascii="宋体" w:hAnsi="宋体" w:hint="eastAsia"/>
          <w:szCs w:val="21"/>
        </w:rPr>
        <w:t>content</w:t>
      </w:r>
      <w:r w:rsidRPr="0079606D">
        <w:rPr>
          <w:rFonts w:ascii="宋体" w:hAnsi="宋体" w:hint="eastAsia"/>
          <w:color w:val="000000"/>
          <w:szCs w:val="21"/>
        </w:rPr>
        <w:t>表：</w:t>
      </w:r>
      <w:r w:rsidRPr="0079606D">
        <w:rPr>
          <w:rFonts w:ascii="宋体" w:hAnsi="宋体" w:hint="eastAsia"/>
          <w:bCs/>
          <w:szCs w:val="21"/>
        </w:rPr>
        <w:t>此数据表用来存储图书的详细信息。</w:t>
      </w:r>
    </w:p>
    <w:p w14:paraId="5A221641" w14:textId="03A7EB6C" w:rsidR="006B635C" w:rsidRDefault="006B635C" w:rsidP="00CD4BDF">
      <w:pPr>
        <w:rPr>
          <w:rFonts w:ascii="宋体" w:hAnsi="宋体"/>
          <w:bCs/>
          <w:szCs w:val="21"/>
        </w:rPr>
      </w:pPr>
      <w:r>
        <w:rPr>
          <w:rFonts w:ascii="宋体" w:hAnsi="宋体" w:hint="eastAsia"/>
          <w:bCs/>
          <w:szCs w:val="21"/>
        </w:rPr>
        <w:t>如图书的编号，名称，作者，类别，是否被借出</w:t>
      </w:r>
    </w:p>
    <w:p w14:paraId="5BFF3C77" w14:textId="77777777" w:rsidR="006B635C" w:rsidRPr="006B635C" w:rsidRDefault="006B635C" w:rsidP="00CD4BDF">
      <w:pPr>
        <w:rPr>
          <w:rFonts w:ascii="宋体" w:hAnsi="宋体" w:hint="eastAsia"/>
          <w:bCs/>
          <w:szCs w:val="21"/>
        </w:rPr>
      </w:pPr>
    </w:p>
    <w:p w14:paraId="7B173BE0" w14:textId="41CB9262" w:rsidR="006B635C" w:rsidRPr="006B635C" w:rsidRDefault="00CD4BDF" w:rsidP="00CD4BDF">
      <w:pPr>
        <w:rPr>
          <w:rFonts w:ascii="宋体" w:hAnsi="宋体" w:hint="eastAsia"/>
          <w:bCs/>
          <w:szCs w:val="21"/>
        </w:rPr>
      </w:pPr>
      <w:r w:rsidRPr="0079606D">
        <w:rPr>
          <w:rFonts w:ascii="宋体" w:hAnsi="宋体"/>
          <w:szCs w:val="21"/>
        </w:rPr>
        <w:t>lent</w:t>
      </w:r>
      <w:r w:rsidRPr="0079606D">
        <w:rPr>
          <w:rFonts w:ascii="宋体" w:hAnsi="宋体" w:hint="eastAsia"/>
          <w:color w:val="000000"/>
          <w:szCs w:val="21"/>
        </w:rPr>
        <w:t>表：</w:t>
      </w:r>
      <w:r w:rsidRPr="0079606D">
        <w:rPr>
          <w:rFonts w:ascii="宋体" w:hAnsi="宋体" w:hint="eastAsia"/>
          <w:bCs/>
          <w:szCs w:val="21"/>
        </w:rPr>
        <w:t>此数据表用来存储学生借阅情况的数据</w:t>
      </w:r>
    </w:p>
    <w:p w14:paraId="34EA24E4" w14:textId="1D3A0BB5" w:rsidR="006B635C" w:rsidRDefault="000E1DF3" w:rsidP="00CD4BDF">
      <w:pPr>
        <w:rPr>
          <w:rFonts w:ascii="宋体" w:hAnsi="宋体" w:hint="eastAsia"/>
          <w:color w:val="000000"/>
          <w:szCs w:val="21"/>
        </w:rPr>
      </w:pPr>
      <w:r>
        <w:rPr>
          <w:rFonts w:ascii="宋体" w:hAnsi="宋体" w:hint="eastAsia"/>
          <w:color w:val="000000"/>
          <w:szCs w:val="21"/>
        </w:rPr>
        <w:t>如借阅</w:t>
      </w:r>
      <w:r w:rsidR="004C7B3D">
        <w:rPr>
          <w:rFonts w:ascii="宋体" w:hAnsi="宋体" w:hint="eastAsia"/>
          <w:color w:val="000000"/>
          <w:szCs w:val="21"/>
        </w:rPr>
        <w:t>用户</w:t>
      </w:r>
      <w:r>
        <w:rPr>
          <w:rFonts w:ascii="宋体" w:hAnsi="宋体" w:hint="eastAsia"/>
          <w:color w:val="000000"/>
          <w:szCs w:val="21"/>
        </w:rPr>
        <w:t>的编号，姓名，借阅图书的编号，是否归还</w:t>
      </w:r>
    </w:p>
    <w:p w14:paraId="724B8E6C" w14:textId="77777777" w:rsidR="006B635C" w:rsidRPr="0079606D" w:rsidRDefault="006B635C" w:rsidP="00CD4BDF">
      <w:pPr>
        <w:rPr>
          <w:rFonts w:ascii="宋体" w:hAnsi="宋体" w:hint="eastAsia"/>
          <w:color w:val="000000"/>
          <w:szCs w:val="21"/>
        </w:rPr>
      </w:pPr>
    </w:p>
    <w:p w14:paraId="7A76CB90" w14:textId="15960F4E" w:rsidR="00CD4BDF" w:rsidRDefault="00CD4BDF" w:rsidP="00CD4BDF">
      <w:pPr>
        <w:rPr>
          <w:rFonts w:ascii="宋体" w:hAnsi="宋体"/>
          <w:bCs/>
          <w:szCs w:val="21"/>
        </w:rPr>
      </w:pPr>
      <w:r w:rsidRPr="0079606D">
        <w:rPr>
          <w:rFonts w:ascii="宋体" w:hAnsi="宋体"/>
          <w:szCs w:val="21"/>
        </w:rPr>
        <w:t>Category</w:t>
      </w:r>
      <w:r w:rsidRPr="0079606D">
        <w:rPr>
          <w:rFonts w:ascii="宋体" w:hAnsi="宋体" w:hint="eastAsia"/>
          <w:color w:val="000000"/>
          <w:szCs w:val="21"/>
        </w:rPr>
        <w:t>表：</w:t>
      </w:r>
      <w:r w:rsidRPr="0079606D">
        <w:rPr>
          <w:rFonts w:ascii="宋体" w:hAnsi="宋体" w:hint="eastAsia"/>
          <w:bCs/>
          <w:szCs w:val="21"/>
        </w:rPr>
        <w:t>此数据表用来存储图书类别的数据</w:t>
      </w:r>
    </w:p>
    <w:p w14:paraId="38D5D9F6" w14:textId="24C4D15E" w:rsidR="006B635C" w:rsidRDefault="000E1DF3" w:rsidP="00CD4BDF">
      <w:pPr>
        <w:rPr>
          <w:rFonts w:ascii="宋体" w:hAnsi="宋体" w:hint="eastAsia"/>
          <w:color w:val="000000"/>
          <w:szCs w:val="21"/>
        </w:rPr>
      </w:pPr>
      <w:r>
        <w:rPr>
          <w:rFonts w:ascii="宋体" w:hAnsi="宋体" w:hint="eastAsia"/>
          <w:color w:val="000000"/>
          <w:szCs w:val="21"/>
        </w:rPr>
        <w:t>包括类别的编号，名称</w:t>
      </w:r>
    </w:p>
    <w:p w14:paraId="37AA708F" w14:textId="77777777" w:rsidR="000E1DF3" w:rsidRPr="0079606D" w:rsidRDefault="000E1DF3" w:rsidP="00CD4BDF">
      <w:pPr>
        <w:rPr>
          <w:rFonts w:ascii="宋体" w:hAnsi="宋体" w:hint="eastAsia"/>
          <w:color w:val="000000"/>
          <w:szCs w:val="21"/>
        </w:rPr>
      </w:pPr>
    </w:p>
    <w:p w14:paraId="1CF55130" w14:textId="77777777" w:rsidR="006B635C" w:rsidRPr="0079606D" w:rsidRDefault="006B635C" w:rsidP="006B635C">
      <w:pPr>
        <w:rPr>
          <w:rFonts w:ascii="宋体" w:hAnsi="宋体" w:hint="eastAsia"/>
          <w:color w:val="000000"/>
          <w:szCs w:val="21"/>
        </w:rPr>
      </w:pPr>
      <w:r w:rsidRPr="0079606D">
        <w:rPr>
          <w:rFonts w:ascii="宋体" w:hAnsi="宋体" w:hint="eastAsia"/>
          <w:szCs w:val="21"/>
        </w:rPr>
        <w:t>admin</w:t>
      </w:r>
      <w:r w:rsidRPr="0079606D">
        <w:rPr>
          <w:rFonts w:ascii="宋体" w:hAnsi="宋体" w:hint="eastAsia"/>
          <w:color w:val="000000"/>
          <w:szCs w:val="21"/>
        </w:rPr>
        <w:t>表：</w:t>
      </w:r>
      <w:r w:rsidRPr="0079606D">
        <w:rPr>
          <w:rFonts w:ascii="宋体" w:hAnsi="宋体" w:hint="eastAsia"/>
          <w:bCs/>
          <w:szCs w:val="21"/>
        </w:rPr>
        <w:t>此数据表用来存储系统信息的数据</w:t>
      </w:r>
    </w:p>
    <w:p w14:paraId="4B7C817D" w14:textId="5C17276B" w:rsidR="00CD4BDF" w:rsidRDefault="000E1DF3" w:rsidP="00CD4BDF">
      <w:r>
        <w:rPr>
          <w:rFonts w:hint="eastAsia"/>
        </w:rPr>
        <w:t>如管理员的账户，密码，以及其他信息</w:t>
      </w:r>
    </w:p>
    <w:p w14:paraId="7F500EE8" w14:textId="3D58CEB8" w:rsidR="008F7A62" w:rsidRDefault="008F7A62" w:rsidP="00CD4BDF"/>
    <w:p w14:paraId="12FF4D2D" w14:textId="2B4C8E0C" w:rsidR="008F7A62" w:rsidRPr="00865B95" w:rsidRDefault="008F7A62" w:rsidP="008F7A62">
      <w:pPr>
        <w:pStyle w:val="a3"/>
        <w:numPr>
          <w:ilvl w:val="0"/>
          <w:numId w:val="2"/>
        </w:numPr>
        <w:ind w:firstLineChars="0"/>
        <w:rPr>
          <w:rFonts w:ascii="黑体" w:eastAsia="黑体" w:hAnsi="黑体"/>
          <w:b/>
          <w:bCs/>
          <w:sz w:val="32"/>
          <w:szCs w:val="32"/>
        </w:rPr>
      </w:pPr>
      <w:r w:rsidRPr="00865B95">
        <w:rPr>
          <w:rFonts w:ascii="黑体" w:eastAsia="黑体" w:hAnsi="黑体" w:hint="eastAsia"/>
          <w:b/>
          <w:bCs/>
          <w:sz w:val="32"/>
          <w:szCs w:val="32"/>
        </w:rPr>
        <w:t>技术路线与难点</w:t>
      </w:r>
    </w:p>
    <w:p w14:paraId="32F21A1B" w14:textId="4FB7A015" w:rsidR="009A166E" w:rsidRDefault="009A166E" w:rsidP="009A166E">
      <w:pPr>
        <w:pStyle w:val="a3"/>
        <w:numPr>
          <w:ilvl w:val="0"/>
          <w:numId w:val="4"/>
        </w:numPr>
        <w:ind w:firstLineChars="0"/>
      </w:pPr>
      <w:r>
        <w:rPr>
          <w:rFonts w:hint="eastAsia"/>
        </w:rPr>
        <w:t>数据库要建立合适的表结构，避免数据冗余</w:t>
      </w:r>
    </w:p>
    <w:p w14:paraId="6FDB6B7D" w14:textId="39C08D8C" w:rsidR="009A166E" w:rsidRDefault="00865B95" w:rsidP="009A166E">
      <w:pPr>
        <w:pStyle w:val="a3"/>
        <w:numPr>
          <w:ilvl w:val="0"/>
          <w:numId w:val="4"/>
        </w:numPr>
        <w:ind w:firstLineChars="0"/>
      </w:pPr>
      <w:r>
        <w:rPr>
          <w:rFonts w:hint="eastAsia"/>
        </w:rPr>
        <w:t>需要建立严格的数据表的操作机制，避免产生逻辑错误</w:t>
      </w:r>
    </w:p>
    <w:p w14:paraId="566FB3E1" w14:textId="7F50B772" w:rsidR="00865B95" w:rsidRPr="006B635C" w:rsidRDefault="00865B95" w:rsidP="00865B95">
      <w:pPr>
        <w:pStyle w:val="a3"/>
        <w:numPr>
          <w:ilvl w:val="0"/>
          <w:numId w:val="4"/>
        </w:numPr>
        <w:ind w:firstLineChars="0"/>
        <w:rPr>
          <w:rFonts w:hint="eastAsia"/>
        </w:rPr>
      </w:pPr>
      <w:r>
        <w:rPr>
          <w:rFonts w:hint="eastAsia"/>
        </w:rPr>
        <w:t>各个组员的分工以及代码的整合与连接存在困难</w:t>
      </w:r>
    </w:p>
    <w:sectPr w:rsidR="00865B95" w:rsidRPr="006B63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C9CA" w14:textId="77777777" w:rsidR="00AF7DFC" w:rsidRDefault="00AF7DFC" w:rsidP="001C6783">
      <w:r>
        <w:separator/>
      </w:r>
    </w:p>
  </w:endnote>
  <w:endnote w:type="continuationSeparator" w:id="0">
    <w:p w14:paraId="25CB9160" w14:textId="77777777" w:rsidR="00AF7DFC" w:rsidRDefault="00AF7DFC" w:rsidP="001C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9263" w14:textId="77777777" w:rsidR="00AF7DFC" w:rsidRDefault="00AF7DFC" w:rsidP="001C6783">
      <w:r>
        <w:separator/>
      </w:r>
    </w:p>
  </w:footnote>
  <w:footnote w:type="continuationSeparator" w:id="0">
    <w:p w14:paraId="035DB8CC" w14:textId="77777777" w:rsidR="00AF7DFC" w:rsidRDefault="00AF7DFC" w:rsidP="001C6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4565D"/>
    <w:multiLevelType w:val="hybridMultilevel"/>
    <w:tmpl w:val="C42E9A2A"/>
    <w:lvl w:ilvl="0" w:tplc="11C06FC2">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7AD3109"/>
    <w:multiLevelType w:val="hybridMultilevel"/>
    <w:tmpl w:val="8920F9AC"/>
    <w:lvl w:ilvl="0" w:tplc="504619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2D7B53"/>
    <w:multiLevelType w:val="hybridMultilevel"/>
    <w:tmpl w:val="DE088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DA52FB"/>
    <w:multiLevelType w:val="hybridMultilevel"/>
    <w:tmpl w:val="C7640390"/>
    <w:lvl w:ilvl="0" w:tplc="211ED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80179323">
    <w:abstractNumId w:val="3"/>
  </w:num>
  <w:num w:numId="2" w16cid:durableId="1223098382">
    <w:abstractNumId w:val="0"/>
  </w:num>
  <w:num w:numId="3" w16cid:durableId="554202275">
    <w:abstractNumId w:val="2"/>
  </w:num>
  <w:num w:numId="4" w16cid:durableId="908878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CF"/>
    <w:rsid w:val="000E1DF3"/>
    <w:rsid w:val="001A3359"/>
    <w:rsid w:val="001C6783"/>
    <w:rsid w:val="003C73CF"/>
    <w:rsid w:val="004C7B3D"/>
    <w:rsid w:val="006B635C"/>
    <w:rsid w:val="00847721"/>
    <w:rsid w:val="00865B95"/>
    <w:rsid w:val="0087731E"/>
    <w:rsid w:val="008F7A62"/>
    <w:rsid w:val="009A166E"/>
    <w:rsid w:val="009C21B4"/>
    <w:rsid w:val="00A56495"/>
    <w:rsid w:val="00AF7DFC"/>
    <w:rsid w:val="00CB4450"/>
    <w:rsid w:val="00CD4BDF"/>
    <w:rsid w:val="00F02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97FF2"/>
  <w15:chartTrackingRefBased/>
  <w15:docId w15:val="{E66D4AB1-FF5E-4E32-BAFC-23139928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731E"/>
    <w:pPr>
      <w:keepNext/>
      <w:keepLines/>
      <w:spacing w:before="340" w:after="330" w:line="578" w:lineRule="auto"/>
      <w:outlineLvl w:val="0"/>
    </w:pPr>
    <w:rPr>
      <w:b/>
      <w:bCs/>
      <w:kern w:val="44"/>
      <w:sz w:val="44"/>
      <w:szCs w:val="44"/>
    </w:rPr>
  </w:style>
  <w:style w:type="paragraph" w:styleId="2">
    <w:name w:val="heading 2"/>
    <w:basedOn w:val="a"/>
    <w:next w:val="a"/>
    <w:link w:val="20"/>
    <w:qFormat/>
    <w:rsid w:val="001C6783"/>
    <w:pPr>
      <w:autoSpaceDE w:val="0"/>
      <w:autoSpaceDN w:val="0"/>
      <w:adjustRightInd w:val="0"/>
      <w:ind w:left="270" w:hanging="270"/>
      <w:jc w:val="left"/>
      <w:outlineLvl w:val="1"/>
    </w:pPr>
    <w:rPr>
      <w:rFonts w:ascii="Arial Narrow" w:eastAsia="华文新魏" w:hAnsi="Arial Narrow" w:cs="Times New Roman"/>
      <w:b/>
      <w:color w:val="008080"/>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731E"/>
    <w:rPr>
      <w:b/>
      <w:bCs/>
      <w:kern w:val="44"/>
      <w:sz w:val="44"/>
      <w:szCs w:val="44"/>
    </w:rPr>
  </w:style>
  <w:style w:type="paragraph" w:styleId="TOC">
    <w:name w:val="TOC Heading"/>
    <w:basedOn w:val="1"/>
    <w:next w:val="a"/>
    <w:uiPriority w:val="39"/>
    <w:unhideWhenUsed/>
    <w:qFormat/>
    <w:rsid w:val="008773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7731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7731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7731E"/>
    <w:pPr>
      <w:widowControl/>
      <w:spacing w:after="100" w:line="259" w:lineRule="auto"/>
      <w:ind w:left="440"/>
      <w:jc w:val="left"/>
    </w:pPr>
    <w:rPr>
      <w:rFonts w:cs="Times New Roman"/>
      <w:kern w:val="0"/>
      <w:sz w:val="22"/>
    </w:rPr>
  </w:style>
  <w:style w:type="paragraph" w:styleId="a3">
    <w:name w:val="List Paragraph"/>
    <w:basedOn w:val="a"/>
    <w:uiPriority w:val="34"/>
    <w:qFormat/>
    <w:rsid w:val="0087731E"/>
    <w:pPr>
      <w:ind w:firstLineChars="200" w:firstLine="420"/>
    </w:pPr>
  </w:style>
  <w:style w:type="character" w:styleId="a4">
    <w:name w:val="Hyperlink"/>
    <w:basedOn w:val="a0"/>
    <w:uiPriority w:val="99"/>
    <w:unhideWhenUsed/>
    <w:rsid w:val="0087731E"/>
    <w:rPr>
      <w:color w:val="0563C1" w:themeColor="hyperlink"/>
      <w:u w:val="single"/>
    </w:rPr>
  </w:style>
  <w:style w:type="paragraph" w:styleId="a5">
    <w:name w:val="header"/>
    <w:basedOn w:val="a"/>
    <w:link w:val="a6"/>
    <w:uiPriority w:val="99"/>
    <w:unhideWhenUsed/>
    <w:rsid w:val="001C67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C6783"/>
    <w:rPr>
      <w:sz w:val="18"/>
      <w:szCs w:val="18"/>
    </w:rPr>
  </w:style>
  <w:style w:type="paragraph" w:styleId="a7">
    <w:name w:val="footer"/>
    <w:basedOn w:val="a"/>
    <w:link w:val="a8"/>
    <w:uiPriority w:val="99"/>
    <w:unhideWhenUsed/>
    <w:rsid w:val="001C6783"/>
    <w:pPr>
      <w:tabs>
        <w:tab w:val="center" w:pos="4153"/>
        <w:tab w:val="right" w:pos="8306"/>
      </w:tabs>
      <w:snapToGrid w:val="0"/>
      <w:jc w:val="left"/>
    </w:pPr>
    <w:rPr>
      <w:sz w:val="18"/>
      <w:szCs w:val="18"/>
    </w:rPr>
  </w:style>
  <w:style w:type="character" w:customStyle="1" w:styleId="a8">
    <w:name w:val="页脚 字符"/>
    <w:basedOn w:val="a0"/>
    <w:link w:val="a7"/>
    <w:uiPriority w:val="99"/>
    <w:rsid w:val="001C6783"/>
    <w:rPr>
      <w:sz w:val="18"/>
      <w:szCs w:val="18"/>
    </w:rPr>
  </w:style>
  <w:style w:type="character" w:customStyle="1" w:styleId="20">
    <w:name w:val="标题 2 字符"/>
    <w:basedOn w:val="a0"/>
    <w:link w:val="2"/>
    <w:rsid w:val="001C6783"/>
    <w:rPr>
      <w:rFonts w:ascii="Arial Narrow" w:eastAsia="华文新魏" w:hAnsi="Arial Narrow" w:cs="Times New Roman"/>
      <w:b/>
      <w:color w:val="008080"/>
      <w:kern w:val="0"/>
      <w:sz w:val="28"/>
      <w:szCs w:val="20"/>
    </w:rPr>
  </w:style>
  <w:style w:type="paragraph" w:styleId="a9">
    <w:name w:val="Body Text Indent"/>
    <w:basedOn w:val="a"/>
    <w:link w:val="aa"/>
    <w:rsid w:val="001C6783"/>
    <w:pPr>
      <w:spacing w:after="120"/>
      <w:ind w:leftChars="200" w:left="420"/>
    </w:pPr>
    <w:rPr>
      <w:rFonts w:ascii="Times New Roman" w:eastAsia="宋体" w:hAnsi="Times New Roman" w:cs="Times New Roman"/>
      <w:szCs w:val="24"/>
    </w:rPr>
  </w:style>
  <w:style w:type="character" w:customStyle="1" w:styleId="aa">
    <w:name w:val="正文文本缩进 字符"/>
    <w:basedOn w:val="a0"/>
    <w:link w:val="a9"/>
    <w:rsid w:val="001C6783"/>
    <w:rPr>
      <w:rFonts w:ascii="Times New Roman" w:eastAsia="宋体" w:hAnsi="Times New Roman" w:cs="Times New Roman"/>
      <w:szCs w:val="24"/>
    </w:rPr>
  </w:style>
  <w:style w:type="paragraph" w:customStyle="1" w:styleId="ab">
    <w:name w:val="毕业设计"/>
    <w:basedOn w:val="a"/>
    <w:link w:val="Char"/>
    <w:autoRedefine/>
    <w:rsid w:val="004C7B3D"/>
    <w:pPr>
      <w:spacing w:line="400" w:lineRule="exact"/>
      <w:ind w:rightChars="12" w:right="25"/>
    </w:pPr>
    <w:rPr>
      <w:rFonts w:ascii="等线" w:eastAsia="等线" w:hAnsi="等线" w:cs="Times New Roman"/>
      <w:szCs w:val="28"/>
    </w:rPr>
  </w:style>
  <w:style w:type="character" w:customStyle="1" w:styleId="Char">
    <w:name w:val="毕业设计 Char"/>
    <w:basedOn w:val="a0"/>
    <w:link w:val="ab"/>
    <w:rsid w:val="004C7B3D"/>
    <w:rPr>
      <w:rFonts w:ascii="等线" w:eastAsia="等线" w:hAnsi="等线"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48098-1E48-4C9F-8AF9-E968DF2D4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茄子</dc:creator>
  <cp:keywords/>
  <dc:description/>
  <cp:lastModifiedBy>大 茄子</cp:lastModifiedBy>
  <cp:revision>9</cp:revision>
  <dcterms:created xsi:type="dcterms:W3CDTF">2022-05-12T09:00:00Z</dcterms:created>
  <dcterms:modified xsi:type="dcterms:W3CDTF">2022-05-12T14:22:00Z</dcterms:modified>
</cp:coreProperties>
</file>