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B9E1D" w14:textId="050878D5" w:rsidR="00C93926" w:rsidRDefault="00546692" w:rsidP="0054669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Trabajo Práctico “Tiempos Modernos”</w:t>
      </w:r>
    </w:p>
    <w:p w14:paraId="31103E33" w14:textId="49041102" w:rsidR="00546692" w:rsidRDefault="00546692" w:rsidP="00546692">
      <w:pPr>
        <w:jc w:val="center"/>
        <w:rPr>
          <w:rFonts w:ascii="Arial Black" w:hAnsi="Arial Black"/>
          <w:sz w:val="24"/>
          <w:szCs w:val="24"/>
        </w:rPr>
      </w:pPr>
    </w:p>
    <w:p w14:paraId="71305A5B" w14:textId="77777777" w:rsidR="003212CE" w:rsidRDefault="003212CE" w:rsidP="003212C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212CE">
        <w:rPr>
          <w:rFonts w:ascii="Arial" w:hAnsi="Arial" w:cs="Arial"/>
        </w:rPr>
        <w:t xml:space="preserve">Ver los primeros 20 minutos del video de Chaplin disponible en </w:t>
      </w:r>
      <w:proofErr w:type="spellStart"/>
      <w:r w:rsidRPr="003212CE">
        <w:rPr>
          <w:rFonts w:ascii="Arial" w:hAnsi="Arial" w:cs="Arial"/>
        </w:rPr>
        <w:t>Classroom</w:t>
      </w:r>
      <w:proofErr w:type="spellEnd"/>
      <w:r w:rsidRPr="003212CE">
        <w:rPr>
          <w:rFonts w:ascii="Arial" w:hAnsi="Arial" w:cs="Arial"/>
        </w:rPr>
        <w:t xml:space="preserve"> y en</w:t>
      </w:r>
      <w:r>
        <w:rPr>
          <w:rFonts w:ascii="Arial" w:hAnsi="Arial" w:cs="Arial"/>
        </w:rPr>
        <w:t xml:space="preserve"> </w:t>
      </w:r>
      <w:r w:rsidRPr="003212CE">
        <w:rPr>
          <w:rFonts w:ascii="Arial" w:hAnsi="Arial" w:cs="Arial"/>
        </w:rPr>
        <w:t>https://sites.google.com/view/ingenieria-y-sociedad/home para hacer el TP.</w:t>
      </w:r>
      <w:r w:rsidRPr="003212CE">
        <w:rPr>
          <w:rFonts w:ascii="Arial" w:hAnsi="Arial" w:cs="Arial"/>
        </w:rPr>
        <w:t xml:space="preserve"> </w:t>
      </w:r>
      <w:proofErr w:type="gramStart"/>
      <w:r w:rsidRPr="003212CE">
        <w:rPr>
          <w:rFonts w:ascii="Arial" w:hAnsi="Arial" w:cs="Arial"/>
        </w:rPr>
        <w:t>Link</w:t>
      </w:r>
      <w:proofErr w:type="gramEnd"/>
      <w:r w:rsidRPr="003212CE">
        <w:rPr>
          <w:rFonts w:ascii="Arial" w:hAnsi="Arial" w:cs="Arial"/>
        </w:rPr>
        <w:t xml:space="preserve"> donde pueden ver el vídeo de Chaplin</w:t>
      </w:r>
      <w:r w:rsidRPr="003212C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7" w:history="1">
        <w:r w:rsidRPr="0054375B">
          <w:rPr>
            <w:rStyle w:val="Hipervnculo"/>
            <w:rFonts w:ascii="Arial" w:hAnsi="Arial" w:cs="Arial"/>
          </w:rPr>
          <w:t>https://www.youtube.com/watch?v=b6mrvKTopY8</w:t>
        </w:r>
      </w:hyperlink>
      <w:r w:rsidRPr="003212CE">
        <w:rPr>
          <w:rFonts w:ascii="Arial" w:hAnsi="Arial" w:cs="Arial"/>
        </w:rPr>
        <w:t xml:space="preserve"> </w:t>
      </w:r>
    </w:p>
    <w:p w14:paraId="3C0D525E" w14:textId="2E80C899" w:rsidR="003212CE" w:rsidRDefault="003212CE" w:rsidP="003212CE">
      <w:pPr>
        <w:pStyle w:val="Prrafodelista"/>
        <w:rPr>
          <w:rFonts w:ascii="Arial" w:hAnsi="Arial" w:cs="Arial"/>
        </w:rPr>
      </w:pPr>
      <w:r w:rsidRPr="003212CE">
        <w:rPr>
          <w:rFonts w:ascii="Arial" w:hAnsi="Arial" w:cs="Arial"/>
        </w:rPr>
        <w:t>*(Recomendado: excelente película para ver completa)</w:t>
      </w:r>
      <w:r>
        <w:rPr>
          <w:rFonts w:ascii="Arial" w:hAnsi="Arial" w:cs="Arial"/>
        </w:rPr>
        <w:t>.</w:t>
      </w:r>
    </w:p>
    <w:p w14:paraId="1D9C604A" w14:textId="1326AE08" w:rsidR="003212CE" w:rsidRDefault="003212CE" w:rsidP="003212CE">
      <w:pPr>
        <w:pStyle w:val="Prrafodelista"/>
        <w:rPr>
          <w:rFonts w:ascii="Arial" w:hAnsi="Arial" w:cs="Arial"/>
        </w:rPr>
      </w:pPr>
    </w:p>
    <w:p w14:paraId="631D8FC3" w14:textId="4464B35E" w:rsidR="00124054" w:rsidRDefault="003212CE" w:rsidP="0012405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212CE">
        <w:rPr>
          <w:rFonts w:ascii="Arial" w:hAnsi="Arial" w:cs="Arial"/>
        </w:rPr>
        <w:t>Describir la metodización del trabajo en “La Planta Industrial” teniendo en</w:t>
      </w:r>
      <w:r w:rsidRPr="003212CE">
        <w:rPr>
          <w:rFonts w:ascii="Arial" w:hAnsi="Arial" w:cs="Arial"/>
        </w:rPr>
        <w:t xml:space="preserve"> </w:t>
      </w:r>
      <w:r w:rsidRPr="003212CE">
        <w:rPr>
          <w:rFonts w:ascii="Arial" w:hAnsi="Arial" w:cs="Arial"/>
        </w:rPr>
        <w:t>cuenta los siguientes elementos:</w:t>
      </w:r>
      <w:r>
        <w:rPr>
          <w:rFonts w:ascii="Arial" w:hAnsi="Arial" w:cs="Arial"/>
        </w:rPr>
        <w:t xml:space="preserve"> p</w:t>
      </w:r>
      <w:r w:rsidRPr="003212CE">
        <w:rPr>
          <w:rFonts w:ascii="Arial" w:hAnsi="Arial" w:cs="Arial"/>
        </w:rPr>
        <w:t>uestos (lugares físicos, cargos) y asignación de tareas (esfuerzo,</w:t>
      </w:r>
      <w:r>
        <w:rPr>
          <w:rFonts w:ascii="Arial" w:hAnsi="Arial" w:cs="Arial"/>
        </w:rPr>
        <w:t xml:space="preserve"> </w:t>
      </w:r>
      <w:r w:rsidRPr="003212CE">
        <w:rPr>
          <w:rFonts w:ascii="Arial" w:hAnsi="Arial" w:cs="Arial"/>
        </w:rPr>
        <w:t>supervisión, control, etc.)</w:t>
      </w:r>
      <w:r>
        <w:rPr>
          <w:rFonts w:ascii="Arial" w:hAnsi="Arial" w:cs="Arial"/>
        </w:rPr>
        <w:t xml:space="preserve"> - o</w:t>
      </w:r>
      <w:r w:rsidRPr="003212CE">
        <w:rPr>
          <w:rFonts w:ascii="Arial" w:hAnsi="Arial" w:cs="Arial"/>
        </w:rPr>
        <w:t>rganización del espacio de trabajo (disposición de las maquinarias, espacios</w:t>
      </w:r>
      <w:r>
        <w:rPr>
          <w:rFonts w:ascii="Arial" w:hAnsi="Arial" w:cs="Arial"/>
        </w:rPr>
        <w:t xml:space="preserve">, </w:t>
      </w:r>
      <w:r w:rsidRPr="003212CE">
        <w:rPr>
          <w:rFonts w:ascii="Arial" w:hAnsi="Arial" w:cs="Arial"/>
        </w:rPr>
        <w:t>libres, otros espacios, etc.)</w:t>
      </w:r>
      <w:r>
        <w:rPr>
          <w:rFonts w:ascii="Arial" w:hAnsi="Arial" w:cs="Arial"/>
        </w:rPr>
        <w:t xml:space="preserve"> - o</w:t>
      </w:r>
      <w:r w:rsidRPr="003212CE">
        <w:rPr>
          <w:rFonts w:ascii="Arial" w:hAnsi="Arial" w:cs="Arial"/>
        </w:rPr>
        <w:t>rganización del tiempo de trabajo (ritmo de la producción, tiempo libre,</w:t>
      </w:r>
      <w:r>
        <w:rPr>
          <w:rFonts w:ascii="Arial" w:hAnsi="Arial" w:cs="Arial"/>
        </w:rPr>
        <w:t xml:space="preserve"> </w:t>
      </w:r>
      <w:r w:rsidRPr="003212CE">
        <w:rPr>
          <w:rFonts w:ascii="Arial" w:hAnsi="Arial" w:cs="Arial"/>
        </w:rPr>
        <w:t>proceso continuo, etc.)</w:t>
      </w:r>
      <w:r>
        <w:rPr>
          <w:rFonts w:ascii="Arial" w:hAnsi="Arial" w:cs="Arial"/>
        </w:rPr>
        <w:t xml:space="preserve"> - </w:t>
      </w:r>
      <w:r w:rsidRPr="003212CE">
        <w:rPr>
          <w:rFonts w:ascii="Arial" w:hAnsi="Arial" w:cs="Arial"/>
        </w:rPr>
        <w:t>¿Trabajo individual o en equipo? ¿Por qué?</w:t>
      </w:r>
      <w:r>
        <w:rPr>
          <w:rFonts w:ascii="Arial" w:hAnsi="Arial" w:cs="Arial"/>
        </w:rPr>
        <w:t xml:space="preserve"> - </w:t>
      </w:r>
      <w:r w:rsidRPr="003212CE">
        <w:rPr>
          <w:rFonts w:ascii="Arial" w:hAnsi="Arial" w:cs="Arial"/>
        </w:rPr>
        <w:t>Tipo de producción y consumo ¿en masa o pequeña escala? ¿Por qué?</w:t>
      </w:r>
      <w:r>
        <w:rPr>
          <w:rFonts w:ascii="Arial" w:hAnsi="Arial" w:cs="Arial"/>
        </w:rPr>
        <w:t xml:space="preserve"> - </w:t>
      </w:r>
      <w:r w:rsidRPr="003212CE">
        <w:rPr>
          <w:rFonts w:ascii="Arial" w:hAnsi="Arial" w:cs="Arial"/>
        </w:rPr>
        <w:t>¿Qué función cumplían las máquinas herramientas?</w:t>
      </w:r>
      <w:r>
        <w:rPr>
          <w:rFonts w:ascii="Arial" w:hAnsi="Arial" w:cs="Arial"/>
        </w:rPr>
        <w:t xml:space="preserve"> - </w:t>
      </w:r>
      <w:r w:rsidRPr="003212CE">
        <w:rPr>
          <w:rFonts w:ascii="Arial" w:hAnsi="Arial" w:cs="Arial"/>
        </w:rPr>
        <w:t>¿Qué lugar se le da al “hombre/obrero” en la fábrica?</w:t>
      </w:r>
    </w:p>
    <w:p w14:paraId="6641E6E0" w14:textId="77777777" w:rsidR="00124054" w:rsidRPr="00124054" w:rsidRDefault="00124054" w:rsidP="00124054">
      <w:pPr>
        <w:rPr>
          <w:rFonts w:ascii="Arial" w:hAnsi="Arial" w:cs="Arial"/>
        </w:rPr>
      </w:pPr>
    </w:p>
    <w:p w14:paraId="283EDB9D" w14:textId="5B38B890" w:rsidR="00A4471A" w:rsidRPr="00A4471A" w:rsidRDefault="00A4471A" w:rsidP="00A4471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Los diferentes puestos laborales que se pueden apreciar durante la película se dividen en el jefe de fábrica o presidente, quién controla constantemente a los empleados y exige los tiempos de producción que el elija; el encargado de controlar las maquinarias; </w:t>
      </w:r>
      <w:r w:rsidR="003676FA">
        <w:rPr>
          <w:rFonts w:ascii="Arial" w:hAnsi="Arial" w:cs="Arial"/>
        </w:rPr>
        <w:t xml:space="preserve">el supervisor, encargado de supervisar y corregir constantemente el trabajo del resto de los empleados; </w:t>
      </w:r>
      <w:proofErr w:type="gramStart"/>
      <w:r w:rsidR="003676FA">
        <w:rPr>
          <w:rFonts w:ascii="Arial" w:hAnsi="Arial" w:cs="Arial"/>
        </w:rPr>
        <w:t>y</w:t>
      </w:r>
      <w:proofErr w:type="gramEnd"/>
      <w:r w:rsidR="003676FA">
        <w:rPr>
          <w:rFonts w:ascii="Arial" w:hAnsi="Arial" w:cs="Arial"/>
        </w:rPr>
        <w:t xml:space="preserve"> por último, los empleados de menor rango que eran quienes realizaban las tareas mas exigentes y desgastantes. El jefe trabajaba desde su oficina mientras que los demás tenían contacto con la maquinaria.</w:t>
      </w:r>
    </w:p>
    <w:p w14:paraId="3F0E904F" w14:textId="1C3F71F9" w:rsidR="00546692" w:rsidRDefault="003212CE" w:rsidP="0054669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Dentro de la fábrica, tanto los trabajadores como las acciones que estos realizan siguen una secuencia ordenada y estructurada. Cada trabajador posee su lugar de trabajo específico donde realiza una tarea específica. </w:t>
      </w:r>
    </w:p>
    <w:p w14:paraId="26E2B583" w14:textId="6EA20642" w:rsidR="00546692" w:rsidRDefault="00546692" w:rsidP="0054669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tiempo de producción era controlado por el </w:t>
      </w:r>
      <w:r w:rsidR="00A35839">
        <w:rPr>
          <w:rFonts w:ascii="Arial" w:hAnsi="Arial" w:cs="Arial"/>
        </w:rPr>
        <w:t>jefe de fábrica</w:t>
      </w:r>
      <w:r>
        <w:rPr>
          <w:rFonts w:ascii="Arial" w:hAnsi="Arial" w:cs="Arial"/>
        </w:rPr>
        <w:t xml:space="preserve">. Como este buscaba obtener una producción a grandes niveles, el ritmo de producción era demasiado rápido para lo que los trabajadores podían lograr y sus tiempos libres no eran mas que unos minutos para que el empleado pudiera almorzar e ir al baño. Además, la producción no se detenía cuando un empleado </w:t>
      </w:r>
      <w:r w:rsidR="00A35839">
        <w:rPr>
          <w:rFonts w:ascii="Arial" w:hAnsi="Arial" w:cs="Arial"/>
        </w:rPr>
        <w:t>descansaba,</w:t>
      </w:r>
      <w:r>
        <w:rPr>
          <w:rFonts w:ascii="Arial" w:hAnsi="Arial" w:cs="Arial"/>
        </w:rPr>
        <w:t xml:space="preserve"> sino que otro entraba temporalmente en su lugar.</w:t>
      </w:r>
    </w:p>
    <w:p w14:paraId="61D8BDBC" w14:textId="185DC6DE" w:rsidR="00546692" w:rsidRDefault="00546692" w:rsidP="0054669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trabajo se realiza tanto en equipo como individualmente. </w:t>
      </w:r>
      <w:r w:rsidR="00A35839">
        <w:rPr>
          <w:rFonts w:ascii="Arial" w:hAnsi="Arial" w:cs="Arial"/>
        </w:rPr>
        <w:t>Porque si bien los empleados deben trabajar en conjunto para lograr una producción efectiva, cada uno deberá por su parte realizar sus tareas siguiendo el ritmo para no retrasar a sus compañeros de trabajo.</w:t>
      </w:r>
    </w:p>
    <w:p w14:paraId="60A2E812" w14:textId="19ADD12C" w:rsidR="00A35839" w:rsidRDefault="00487A92" w:rsidP="0054669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tipo de producción era parcialmente mecanizada, ya que aún era necesario una amplia mano de obra que opere sobre las maquinarias. </w:t>
      </w:r>
      <w:r w:rsidR="00A35839">
        <w:rPr>
          <w:rFonts w:ascii="Arial" w:hAnsi="Arial" w:cs="Arial"/>
        </w:rPr>
        <w:t>La producción se realizaba en masa ya que el jefe de fábrica tenía como objetivo obtener grandes be</w:t>
      </w:r>
      <w:bookmarkStart w:id="0" w:name="_GoBack"/>
      <w:bookmarkEnd w:id="0"/>
      <w:r w:rsidR="00A35839">
        <w:rPr>
          <w:rFonts w:ascii="Arial" w:hAnsi="Arial" w:cs="Arial"/>
        </w:rPr>
        <w:t>neficios económicos minimizando lo máximo posible los costos de la producción.</w:t>
      </w:r>
    </w:p>
    <w:p w14:paraId="67F4EDC0" w14:textId="52F5F82B" w:rsidR="00A35839" w:rsidRDefault="00487A92" w:rsidP="0054669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principal función </w:t>
      </w:r>
      <w:r w:rsidR="00A4471A">
        <w:rPr>
          <w:rFonts w:ascii="Arial" w:hAnsi="Arial" w:cs="Arial"/>
        </w:rPr>
        <w:t xml:space="preserve">que cumplen las maquinas/herramientas </w:t>
      </w:r>
      <w:r>
        <w:rPr>
          <w:rFonts w:ascii="Arial" w:hAnsi="Arial" w:cs="Arial"/>
        </w:rPr>
        <w:t xml:space="preserve">es la reducción de empleados, ya que su sueldo representa un gasto extra para los jefes. Otra, es la reducción de los tiempos </w:t>
      </w:r>
      <w:r w:rsidR="00A4471A">
        <w:rPr>
          <w:rFonts w:ascii="Arial" w:hAnsi="Arial" w:cs="Arial"/>
        </w:rPr>
        <w:t>muertos</w:t>
      </w:r>
      <w:r>
        <w:rPr>
          <w:rFonts w:ascii="Arial" w:hAnsi="Arial" w:cs="Arial"/>
        </w:rPr>
        <w:t xml:space="preserve"> e incrementar la producción </w:t>
      </w:r>
      <w:r w:rsidR="00A4471A">
        <w:rPr>
          <w:rFonts w:ascii="Arial" w:hAnsi="Arial" w:cs="Arial"/>
        </w:rPr>
        <w:t xml:space="preserve">en gran escala. Por ejemplo: el uso de la maquina de montaje para transporte reduce </w:t>
      </w:r>
      <w:r w:rsidR="00A4471A">
        <w:rPr>
          <w:rFonts w:ascii="Arial" w:hAnsi="Arial" w:cs="Arial"/>
        </w:rPr>
        <w:lastRenderedPageBreak/>
        <w:t>los tiempos muertos que generaría que un empleado tenga que transportar cada producto al sector correspondiente.</w:t>
      </w:r>
    </w:p>
    <w:p w14:paraId="46DB466E" w14:textId="666879F1" w:rsidR="00A4471A" w:rsidRPr="00546692" w:rsidRDefault="006C444D" w:rsidP="0054669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obrero dentro de la fábrica es tratado como una máquina, se busca que este constantemente produciendo y su estado físico o cansancio no era de la preocupación de los rangos mas altos. Es muy poco lo que cobran </w:t>
      </w:r>
      <w:r w:rsidR="00626ACA">
        <w:rPr>
          <w:rFonts w:ascii="Arial" w:hAnsi="Arial" w:cs="Arial"/>
        </w:rPr>
        <w:t>con relación a</w:t>
      </w:r>
      <w:r>
        <w:rPr>
          <w:rFonts w:ascii="Arial" w:hAnsi="Arial" w:cs="Arial"/>
        </w:rPr>
        <w:t xml:space="preserve"> lo que trabajan; en conclusión, no se le otorgan los </w:t>
      </w:r>
      <w:r w:rsidR="00626ACA">
        <w:rPr>
          <w:rFonts w:ascii="Arial" w:hAnsi="Arial" w:cs="Arial"/>
        </w:rPr>
        <w:t>derechos</w:t>
      </w:r>
      <w:r>
        <w:rPr>
          <w:rFonts w:ascii="Arial" w:hAnsi="Arial" w:cs="Arial"/>
        </w:rPr>
        <w:t xml:space="preserve"> que este merecía y esto lleva a las protestas que se realizan sobre el final del video.</w:t>
      </w:r>
    </w:p>
    <w:sectPr w:rsidR="00A4471A" w:rsidRPr="0054669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5DF75" w14:textId="77777777" w:rsidR="007F5FC6" w:rsidRDefault="007F5FC6" w:rsidP="003F1584">
      <w:pPr>
        <w:spacing w:after="0" w:line="240" w:lineRule="auto"/>
      </w:pPr>
      <w:r>
        <w:separator/>
      </w:r>
    </w:p>
  </w:endnote>
  <w:endnote w:type="continuationSeparator" w:id="0">
    <w:p w14:paraId="3D6CA458" w14:textId="77777777" w:rsidR="007F5FC6" w:rsidRDefault="007F5FC6" w:rsidP="003F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CBD6" w14:textId="6EDF2C43" w:rsidR="003F1584" w:rsidRDefault="003F1584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7A615A" wp14:editId="34F57E7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F92204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Hoja 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0B712" w14:textId="77777777" w:rsidR="007F5FC6" w:rsidRDefault="007F5FC6" w:rsidP="003F1584">
      <w:pPr>
        <w:spacing w:after="0" w:line="240" w:lineRule="auto"/>
      </w:pPr>
      <w:r>
        <w:separator/>
      </w:r>
    </w:p>
  </w:footnote>
  <w:footnote w:type="continuationSeparator" w:id="0">
    <w:p w14:paraId="0432E8E8" w14:textId="77777777" w:rsidR="007F5FC6" w:rsidRDefault="007F5FC6" w:rsidP="003F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F2703" w14:textId="014C5A99" w:rsidR="003F1584" w:rsidRDefault="003F1584">
    <w:pPr>
      <w:pStyle w:val="Encabezado"/>
    </w:pPr>
    <w:r>
      <w:t>Agustin Tamborini</w:t>
    </w:r>
    <w:r>
      <w:ptab w:relativeTo="margin" w:alignment="center" w:leader="none"/>
    </w:r>
    <w:r>
      <w:t>Legajo: 1680122</w:t>
    </w:r>
    <w:r>
      <w:ptab w:relativeTo="margin" w:alignment="right" w:leader="none"/>
    </w:r>
    <w:r>
      <w:t>K1521</w:t>
    </w:r>
  </w:p>
  <w:p w14:paraId="693C4C63" w14:textId="09A66990" w:rsidR="003F1584" w:rsidRDefault="003F1584">
    <w:pPr>
      <w:pStyle w:val="Encabezado"/>
    </w:pPr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7010B"/>
    <w:multiLevelType w:val="hybridMultilevel"/>
    <w:tmpl w:val="751C3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A0880"/>
    <w:multiLevelType w:val="hybridMultilevel"/>
    <w:tmpl w:val="F20432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4"/>
    <w:rsid w:val="00124054"/>
    <w:rsid w:val="003212CE"/>
    <w:rsid w:val="003676FA"/>
    <w:rsid w:val="003F1584"/>
    <w:rsid w:val="00487A92"/>
    <w:rsid w:val="00546692"/>
    <w:rsid w:val="00626ACA"/>
    <w:rsid w:val="006C444D"/>
    <w:rsid w:val="007F5FC6"/>
    <w:rsid w:val="00A35839"/>
    <w:rsid w:val="00A4471A"/>
    <w:rsid w:val="00C93926"/>
    <w:rsid w:val="00CD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EC73C"/>
  <w15:chartTrackingRefBased/>
  <w15:docId w15:val="{72C06D0F-EFBB-4ADF-B960-42BD108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6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12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2C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F1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584"/>
  </w:style>
  <w:style w:type="paragraph" w:styleId="Piedepgina">
    <w:name w:val="footer"/>
    <w:basedOn w:val="Normal"/>
    <w:link w:val="PiedepginaCar"/>
    <w:uiPriority w:val="99"/>
    <w:unhideWhenUsed/>
    <w:rsid w:val="003F15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6mrvKTopY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6</cp:revision>
  <dcterms:created xsi:type="dcterms:W3CDTF">2018-10-07T22:35:00Z</dcterms:created>
  <dcterms:modified xsi:type="dcterms:W3CDTF">2018-10-07T23:41:00Z</dcterms:modified>
</cp:coreProperties>
</file>