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170F8" w14:textId="42F627A2" w:rsidR="006F64D0" w:rsidRDefault="00E06DDE" w:rsidP="00E06DDE">
      <w:pPr>
        <w:pStyle w:val="Heading1"/>
        <w:jc w:val="center"/>
      </w:pPr>
      <w:r>
        <w:t xml:space="preserve">PROJECT </w:t>
      </w:r>
      <w:proofErr w:type="gramStart"/>
      <w:r>
        <w:t>TITLE :</w:t>
      </w:r>
      <w:proofErr w:type="gramEnd"/>
      <w:r>
        <w:t xml:space="preserve"> SPENDWISE</w:t>
      </w:r>
    </w:p>
    <w:p w14:paraId="7747C90A" w14:textId="77777777" w:rsidR="00E06DDE" w:rsidRDefault="00E06DDE" w:rsidP="00E06DDE"/>
    <w:p w14:paraId="50724367" w14:textId="2FD5E3EC" w:rsidR="00E06DDE" w:rsidRDefault="00E06DDE" w:rsidP="00E06DDE">
      <w:pPr>
        <w:pStyle w:val="Subtitle"/>
        <w:jc w:val="center"/>
      </w:pPr>
      <w:r>
        <w:t xml:space="preserve">Team </w:t>
      </w:r>
      <w:proofErr w:type="gramStart"/>
      <w:r>
        <w:t>Leader :</w:t>
      </w:r>
      <w:proofErr w:type="gramEnd"/>
      <w:r>
        <w:t xml:space="preserve"> TAMILARASI S</w:t>
      </w:r>
    </w:p>
    <w:p w14:paraId="1BF37362" w14:textId="1EEAC6B6" w:rsidR="00E06DDE" w:rsidRDefault="00E06DDE" w:rsidP="00E06DDE">
      <w:pPr>
        <w:pStyle w:val="Subtitle"/>
        <w:jc w:val="center"/>
      </w:pPr>
      <w:r>
        <w:t xml:space="preserve">Team </w:t>
      </w:r>
      <w:proofErr w:type="gramStart"/>
      <w:r>
        <w:t>member :</w:t>
      </w:r>
      <w:proofErr w:type="gramEnd"/>
      <w:r>
        <w:t xml:space="preserve"> RAGUPATHI </w:t>
      </w:r>
      <w:r>
        <w:t>K</w:t>
      </w:r>
    </w:p>
    <w:p w14:paraId="659E2E7F" w14:textId="3B95AA3A" w:rsidR="00E06DDE" w:rsidRDefault="00E06DDE" w:rsidP="00E06DDE">
      <w:pPr>
        <w:pStyle w:val="Subtitle"/>
        <w:jc w:val="center"/>
      </w:pPr>
      <w:r>
        <w:t xml:space="preserve">Team </w:t>
      </w:r>
      <w:proofErr w:type="gramStart"/>
      <w:r>
        <w:t>member :</w:t>
      </w:r>
      <w:proofErr w:type="gramEnd"/>
      <w:r>
        <w:t xml:space="preserve"> SUJITHA S</w:t>
      </w:r>
    </w:p>
    <w:p w14:paraId="006AAB50" w14:textId="77777777" w:rsidR="00E06DDE" w:rsidRDefault="00E06DDE" w:rsidP="00E06DDE">
      <w:pPr>
        <w:pStyle w:val="Subtitle"/>
        <w:jc w:val="center"/>
      </w:pPr>
      <w:r>
        <w:t xml:space="preserve">Team </w:t>
      </w:r>
      <w:proofErr w:type="gramStart"/>
      <w:r>
        <w:t>member :</w:t>
      </w:r>
      <w:proofErr w:type="gramEnd"/>
      <w:r>
        <w:t xml:space="preserve"> SWETHA K</w:t>
      </w:r>
    </w:p>
    <w:p w14:paraId="173AC221" w14:textId="77777777" w:rsidR="00E06DDE" w:rsidRDefault="00E06DDE" w:rsidP="00E06DDE">
      <w:pPr>
        <w:pStyle w:val="Subtitle"/>
        <w:jc w:val="center"/>
      </w:pPr>
      <w:r>
        <w:t xml:space="preserve">Team </w:t>
      </w:r>
      <w:proofErr w:type="gramStart"/>
      <w:r>
        <w:t>member :</w:t>
      </w:r>
      <w:proofErr w:type="gramEnd"/>
      <w:r>
        <w:t xml:space="preserve"> PRIYADHARSHINI J</w:t>
      </w:r>
    </w:p>
    <w:p w14:paraId="7B549685" w14:textId="77777777" w:rsidR="00CE11C4" w:rsidRDefault="00CE11C4" w:rsidP="00CE11C4"/>
    <w:p w14:paraId="0BC0F9FF" w14:textId="77777777" w:rsidR="00CE11C4" w:rsidRDefault="00CE11C4" w:rsidP="00CE11C4"/>
    <w:p w14:paraId="472C564F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t>1. Secure Your Account</w:t>
      </w:r>
    </w:p>
    <w:p w14:paraId="0AF7F6A2" w14:textId="77777777" w:rsidR="00CE11C4" w:rsidRPr="00CE11C4" w:rsidRDefault="00CE11C4" w:rsidP="00CE11C4">
      <w:r w:rsidRPr="00CE11C4">
        <w:t xml:space="preserve">First things first: set up your profile. Link your email and set a strong password. If your device supports it, enable </w:t>
      </w:r>
      <w:r w:rsidRPr="00CE11C4">
        <w:rPr>
          <w:b/>
          <w:bCs/>
        </w:rPr>
        <w:t>biometric login</w:t>
      </w:r>
      <w:r w:rsidRPr="00CE11C4">
        <w:t xml:space="preserve"> (</w:t>
      </w:r>
      <w:proofErr w:type="spellStart"/>
      <w:r w:rsidRPr="00CE11C4">
        <w:t>FaceID</w:t>
      </w:r>
      <w:proofErr w:type="spellEnd"/>
      <w:r w:rsidRPr="00CE11C4">
        <w:t xml:space="preserve"> or fingerprint). Since we’re dealing with your hard-earned cash, we keep the digital vault tight.</w:t>
      </w:r>
    </w:p>
    <w:p w14:paraId="65BD67D6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t>2. Connect Your Pulse (Syncing Accounts)</w:t>
      </w:r>
    </w:p>
    <w:p w14:paraId="2E45656B" w14:textId="77777777" w:rsidR="00CE11C4" w:rsidRPr="00CE11C4" w:rsidRDefault="00CE11C4" w:rsidP="00CE11C4">
      <w:proofErr w:type="spellStart"/>
      <w:r w:rsidRPr="00CE11C4">
        <w:t>SpendWise</w:t>
      </w:r>
      <w:proofErr w:type="spellEnd"/>
      <w:r w:rsidRPr="00CE11C4">
        <w:t xml:space="preserve"> works best when it sees the full picture. You can securely link your bank accounts, credit cards, and investment portfolios.</w:t>
      </w:r>
    </w:p>
    <w:p w14:paraId="37508A32" w14:textId="77777777" w:rsidR="00CE11C4" w:rsidRPr="00CE11C4" w:rsidRDefault="00CE11C4" w:rsidP="00CE11C4">
      <w:pPr>
        <w:numPr>
          <w:ilvl w:val="0"/>
          <w:numId w:val="1"/>
        </w:numPr>
      </w:pPr>
      <w:r w:rsidRPr="00CE11C4">
        <w:rPr>
          <w:b/>
          <w:bCs/>
        </w:rPr>
        <w:t>Automatic Sync:</w:t>
      </w:r>
      <w:r w:rsidRPr="00CE11C4">
        <w:t xml:space="preserve"> Transactions are pulled in real-time.</w:t>
      </w:r>
    </w:p>
    <w:p w14:paraId="27D26F37" w14:textId="77777777" w:rsidR="00CE11C4" w:rsidRPr="00CE11C4" w:rsidRDefault="00CE11C4" w:rsidP="00CE11C4">
      <w:pPr>
        <w:numPr>
          <w:ilvl w:val="0"/>
          <w:numId w:val="1"/>
        </w:numPr>
      </w:pPr>
      <w:r w:rsidRPr="00CE11C4">
        <w:rPr>
          <w:b/>
          <w:bCs/>
        </w:rPr>
        <w:t>Manual Entry:</w:t>
      </w:r>
      <w:r w:rsidRPr="00CE11C4">
        <w:t xml:space="preserve"> For those who prefer the "cash-only" life, you can log expenses manually with two taps.</w:t>
      </w:r>
    </w:p>
    <w:p w14:paraId="4F015CA8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t>3. Categorize to Conquer</w:t>
      </w:r>
    </w:p>
    <w:p w14:paraId="024C8468" w14:textId="77777777" w:rsidR="00CE11C4" w:rsidRPr="00CE11C4" w:rsidRDefault="00CE11C4" w:rsidP="00CE11C4">
      <w:r w:rsidRPr="00CE11C4">
        <w:t>The app automatically tags transactions (like "Starbucks" as "Dining"), but you’re the boss. Spend the first few days refining these tags. If you want a specific category for "Impulse Dog Toys," go for it! Accurate labels lead to accurate insights.</w:t>
      </w:r>
    </w:p>
    <w:p w14:paraId="4C80486C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t>4. Set Your "North Star" Budget</w:t>
      </w:r>
    </w:p>
    <w:p w14:paraId="70672B61" w14:textId="77777777" w:rsidR="00CE11C4" w:rsidRPr="00CE11C4" w:rsidRDefault="00CE11C4" w:rsidP="00CE11C4">
      <w:r w:rsidRPr="00CE11C4">
        <w:t xml:space="preserve">Head to the </w:t>
      </w:r>
      <w:r w:rsidRPr="00CE11C4">
        <w:rPr>
          <w:b/>
          <w:bCs/>
        </w:rPr>
        <w:t>Budget Tab</w:t>
      </w:r>
      <w:r w:rsidRPr="00CE11C4">
        <w:t xml:space="preserve"> to set monthly limits. We recommend the 50/30/20 rule as a starting point:</w:t>
      </w:r>
    </w:p>
    <w:p w14:paraId="40F81868" w14:textId="77777777" w:rsidR="00CE11C4" w:rsidRPr="00CE11C4" w:rsidRDefault="00CE11C4" w:rsidP="00CE11C4">
      <w:pPr>
        <w:numPr>
          <w:ilvl w:val="0"/>
          <w:numId w:val="2"/>
        </w:numPr>
      </w:pPr>
      <w:r w:rsidRPr="00CE11C4">
        <w:rPr>
          <w:b/>
          <w:bCs/>
        </w:rPr>
        <w:t>50%</w:t>
      </w:r>
      <w:r w:rsidRPr="00CE11C4">
        <w:t xml:space="preserve"> for Needs.</w:t>
      </w:r>
    </w:p>
    <w:p w14:paraId="08CD247A" w14:textId="77777777" w:rsidR="00CE11C4" w:rsidRPr="00CE11C4" w:rsidRDefault="00CE11C4" w:rsidP="00CE11C4">
      <w:pPr>
        <w:numPr>
          <w:ilvl w:val="0"/>
          <w:numId w:val="2"/>
        </w:numPr>
      </w:pPr>
      <w:r w:rsidRPr="00CE11C4">
        <w:rPr>
          <w:b/>
          <w:bCs/>
        </w:rPr>
        <w:t>30%</w:t>
      </w:r>
      <w:r w:rsidRPr="00CE11C4">
        <w:t xml:space="preserve"> for Wants.</w:t>
      </w:r>
    </w:p>
    <w:p w14:paraId="40FD15DE" w14:textId="77777777" w:rsidR="00CE11C4" w:rsidRPr="00CE11C4" w:rsidRDefault="00CE11C4" w:rsidP="00CE11C4">
      <w:pPr>
        <w:numPr>
          <w:ilvl w:val="0"/>
          <w:numId w:val="2"/>
        </w:numPr>
      </w:pPr>
      <w:r w:rsidRPr="00CE11C4">
        <w:rPr>
          <w:b/>
          <w:bCs/>
        </w:rPr>
        <w:t>20%</w:t>
      </w:r>
      <w:r w:rsidRPr="00CE11C4">
        <w:t xml:space="preserve"> for Savings/Debt.</w:t>
      </w:r>
    </w:p>
    <w:p w14:paraId="483CAC4E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lastRenderedPageBreak/>
        <w:t>5. Define Your Goals</w:t>
      </w:r>
    </w:p>
    <w:p w14:paraId="5AAB1130" w14:textId="77777777" w:rsidR="00CE11C4" w:rsidRPr="00CE11C4" w:rsidRDefault="00CE11C4" w:rsidP="00CE11C4">
      <w:r w:rsidRPr="00CE11C4">
        <w:t xml:space="preserve">What are you saving for? Use the </w:t>
      </w:r>
      <w:r w:rsidRPr="00CE11C4">
        <w:rPr>
          <w:b/>
          <w:bCs/>
        </w:rPr>
        <w:t>Goals Tool</w:t>
      </w:r>
      <w:r w:rsidRPr="00CE11C4">
        <w:t xml:space="preserve"> to create visual progress bars for things like an Emergency Fund, a new car, or retirement. </w:t>
      </w:r>
      <w:proofErr w:type="spellStart"/>
      <w:r w:rsidRPr="00CE11C4">
        <w:t>SpendWise</w:t>
      </w:r>
      <w:proofErr w:type="spellEnd"/>
      <w:r w:rsidRPr="00CE11C4">
        <w:t xml:space="preserve"> will calculate exactly how much you need to set aside each week to hit your target date.</w:t>
      </w:r>
    </w:p>
    <w:p w14:paraId="6FBF4B02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t>6. Review the "Spend-Snapshot"</w:t>
      </w:r>
    </w:p>
    <w:p w14:paraId="18AD6D23" w14:textId="77777777" w:rsidR="00CE11C4" w:rsidRPr="00CE11C4" w:rsidRDefault="00CE11C4" w:rsidP="00CE11C4">
      <w:r w:rsidRPr="00CE11C4">
        <w:t xml:space="preserve">Every Sunday, check your </w:t>
      </w:r>
      <w:r w:rsidRPr="00CE11C4">
        <w:rPr>
          <w:b/>
          <w:bCs/>
        </w:rPr>
        <w:t>Analytics Dashboard</w:t>
      </w:r>
      <w:r w:rsidRPr="00CE11C4">
        <w:t xml:space="preserve">. </w:t>
      </w:r>
      <w:proofErr w:type="spellStart"/>
      <w:r w:rsidRPr="00CE11C4">
        <w:t>SpendWise</w:t>
      </w:r>
      <w:proofErr w:type="spellEnd"/>
      <w:r w:rsidRPr="00CE11C4">
        <w:t xml:space="preserve"> generates easy-to-read charts that highlight:</w:t>
      </w:r>
    </w:p>
    <w:p w14:paraId="50409049" w14:textId="77777777" w:rsidR="00CE11C4" w:rsidRPr="00CE11C4" w:rsidRDefault="00CE11C4" w:rsidP="00CE11C4">
      <w:pPr>
        <w:numPr>
          <w:ilvl w:val="0"/>
          <w:numId w:val="3"/>
        </w:numPr>
      </w:pPr>
      <w:r w:rsidRPr="00CE11C4">
        <w:t>Your biggest spending categories.</w:t>
      </w:r>
    </w:p>
    <w:p w14:paraId="57EC1FAD" w14:textId="77777777" w:rsidR="00CE11C4" w:rsidRPr="00CE11C4" w:rsidRDefault="00CE11C4" w:rsidP="00CE11C4">
      <w:pPr>
        <w:numPr>
          <w:ilvl w:val="0"/>
          <w:numId w:val="3"/>
        </w:numPr>
      </w:pPr>
      <w:r w:rsidRPr="00CE11C4">
        <w:t>Recurring subscriptions you might have forgotten about.</w:t>
      </w:r>
    </w:p>
    <w:p w14:paraId="188823EA" w14:textId="77777777" w:rsidR="00CE11C4" w:rsidRPr="00CE11C4" w:rsidRDefault="00CE11C4" w:rsidP="00CE11C4">
      <w:pPr>
        <w:numPr>
          <w:ilvl w:val="0"/>
          <w:numId w:val="3"/>
        </w:numPr>
      </w:pPr>
      <w:r w:rsidRPr="00CE11C4">
        <w:t>Daily spending averages.</w:t>
      </w:r>
    </w:p>
    <w:p w14:paraId="39D68959" w14:textId="77777777" w:rsidR="00CE11C4" w:rsidRPr="00CE11C4" w:rsidRDefault="00CE11C4" w:rsidP="00CE11C4">
      <w:pPr>
        <w:rPr>
          <w:b/>
          <w:bCs/>
        </w:rPr>
      </w:pPr>
      <w:r w:rsidRPr="00CE11C4">
        <w:rPr>
          <w:b/>
          <w:bCs/>
        </w:rPr>
        <w:t>7. Activate Smart Alerts</w:t>
      </w:r>
    </w:p>
    <w:p w14:paraId="765FDDCA" w14:textId="77777777" w:rsidR="00CE11C4" w:rsidRPr="00CE11C4" w:rsidRDefault="00CE11C4" w:rsidP="00CE11C4">
      <w:r w:rsidRPr="00CE11C4">
        <w:t xml:space="preserve">Don’t wait until the end of the month to find out you're broke. Turn on </w:t>
      </w:r>
      <w:r w:rsidRPr="00CE11C4">
        <w:rPr>
          <w:b/>
          <w:bCs/>
        </w:rPr>
        <w:t>Smart Notifications</w:t>
      </w:r>
      <w:r w:rsidRPr="00CE11C4">
        <w:t xml:space="preserve"> to get a nudge when you’ve reached 80% of a category budget or when a large, unusual transaction hits your account.</w:t>
      </w:r>
    </w:p>
    <w:p w14:paraId="073F8F35" w14:textId="77777777" w:rsidR="00CE11C4" w:rsidRPr="00CE11C4" w:rsidRDefault="00CE11C4" w:rsidP="00CE11C4"/>
    <w:sectPr w:rsidR="00CE11C4" w:rsidRPr="00CE11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45216"/>
    <w:multiLevelType w:val="multilevel"/>
    <w:tmpl w:val="9B1E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3B6569"/>
    <w:multiLevelType w:val="multilevel"/>
    <w:tmpl w:val="8C5A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2100EA"/>
    <w:multiLevelType w:val="multilevel"/>
    <w:tmpl w:val="786E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729353">
    <w:abstractNumId w:val="0"/>
  </w:num>
  <w:num w:numId="2" w16cid:durableId="311178824">
    <w:abstractNumId w:val="2"/>
  </w:num>
  <w:num w:numId="3" w16cid:durableId="1070495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DDE"/>
    <w:rsid w:val="000C29E3"/>
    <w:rsid w:val="004C441F"/>
    <w:rsid w:val="006F64D0"/>
    <w:rsid w:val="007E5083"/>
    <w:rsid w:val="008D72F2"/>
    <w:rsid w:val="00CE11C4"/>
    <w:rsid w:val="00E0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90A5B"/>
  <w15:chartTrackingRefBased/>
  <w15:docId w15:val="{F10B593C-BB5C-49C4-B5D8-5EE77310D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D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D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D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D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D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D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D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D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D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D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D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D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D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D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D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D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D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D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D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S0546172</dc:creator>
  <cp:keywords/>
  <dc:description/>
  <cp:lastModifiedBy>S0546172</cp:lastModifiedBy>
  <cp:revision>1</cp:revision>
  <cp:lastPrinted>2026-03-05T00:32:00Z</cp:lastPrinted>
  <dcterms:created xsi:type="dcterms:W3CDTF">2026-03-05T00:18:00Z</dcterms:created>
  <dcterms:modified xsi:type="dcterms:W3CDTF">2026-03-05T00:33:00Z</dcterms:modified>
</cp:coreProperties>
</file>