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3D127" w14:textId="5D29D4DB" w:rsidR="00EB2111" w:rsidRPr="00A372D0" w:rsidRDefault="00807AEB">
      <w:pPr>
        <w:rPr>
          <w:b/>
          <w:bCs/>
          <w:color w:val="EE0000"/>
        </w:rPr>
      </w:pPr>
      <w:r w:rsidRPr="00A372D0">
        <w:rPr>
          <w:b/>
          <w:bCs/>
          <w:color w:val="EE0000"/>
        </w:rPr>
        <w:t>Trang chủ</w:t>
      </w:r>
    </w:p>
    <w:p w14:paraId="77C242FB" w14:textId="7E92D019" w:rsidR="00807AEB" w:rsidRDefault="00807AEB">
      <w:r w:rsidRPr="00807AEB">
        <w:drawing>
          <wp:inline distT="0" distB="0" distL="0" distR="0" wp14:anchorId="61465607" wp14:editId="19685CAE">
            <wp:extent cx="7221449" cy="4484077"/>
            <wp:effectExtent l="0" t="0" r="0" b="0"/>
            <wp:docPr id="11684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9078" name=""/>
                    <pic:cNvPicPr/>
                  </pic:nvPicPr>
                  <pic:blipFill>
                    <a:blip r:embed="rId5"/>
                    <a:stretch>
                      <a:fillRect/>
                    </a:stretch>
                  </pic:blipFill>
                  <pic:spPr>
                    <a:xfrm>
                      <a:off x="0" y="0"/>
                      <a:ext cx="7245883" cy="4499249"/>
                    </a:xfrm>
                    <a:prstGeom prst="rect">
                      <a:avLst/>
                    </a:prstGeom>
                  </pic:spPr>
                </pic:pic>
              </a:graphicData>
            </a:graphic>
          </wp:inline>
        </w:drawing>
      </w:r>
    </w:p>
    <w:p w14:paraId="211096FC" w14:textId="4AB47ACE" w:rsidR="00807AEB" w:rsidRDefault="00807AEB">
      <w:r>
        <w:t xml:space="preserve">Em kiểm tra dùm màu, mã màu của màu xanh chị gửi là </w:t>
      </w:r>
      <w:r w:rsidR="009970A8" w:rsidRPr="009970A8">
        <w:rPr>
          <w:color w:val="0070C0"/>
        </w:rPr>
        <w:t>#24437c</w:t>
      </w:r>
      <w:r>
        <w:t xml:space="preserve"> ngoài ra vị trí và kích thước của tiếng anh chưa đúng so với mẫu chị gửi.</w:t>
      </w:r>
    </w:p>
    <w:p w14:paraId="215BEC81" w14:textId="79B2A1C9" w:rsidR="009970A8" w:rsidRDefault="009970A8">
      <w:r>
        <w:t>Hoặc em load lại các file trong link này (do trước đây chị không biết kích thước nên làm hơi to)</w:t>
      </w:r>
    </w:p>
    <w:p w14:paraId="6F207550" w14:textId="14FC37F0" w:rsidR="009970A8" w:rsidRDefault="009970A8">
      <w:hyperlink r:id="rId6" w:history="1">
        <w:r w:rsidRPr="0082075A">
          <w:rPr>
            <w:rStyle w:val="Hyperlink"/>
          </w:rPr>
          <w:t>https://www.canva.com/design/DAHP1V44d1c/4N0wLetd_e_6AlpXUg5wLg/edit</w:t>
        </w:r>
      </w:hyperlink>
    </w:p>
    <w:p w14:paraId="23A18A64" w14:textId="77777777" w:rsidR="009970A8" w:rsidRDefault="009970A8"/>
    <w:p w14:paraId="45B9B8F9" w14:textId="70BEEE1A" w:rsidR="00807AEB" w:rsidRPr="009970A8" w:rsidRDefault="00807AEB">
      <w:pPr>
        <w:rPr>
          <w:color w:val="77206D" w:themeColor="accent5" w:themeShade="BF"/>
        </w:rPr>
      </w:pPr>
      <w:r w:rsidRPr="009970A8">
        <w:rPr>
          <w:color w:val="77206D" w:themeColor="accent5" w:themeShade="BF"/>
        </w:rPr>
        <w:t xml:space="preserve">Cho chị kích thước (bề cao) của 3 ô này đều nhau nhe (vì ô thứ 3 nhiều chữ hơn nên đang cao hơn </w:t>
      </w:r>
      <w:r w:rsidRPr="009970A8">
        <w:rPr>
          <w:color w:val="77206D" w:themeColor="accent5" w:themeShade="BF"/>
        </w:rPr>
        <w:sym w:font="Wingdings" w:char="F0E0"/>
      </w:r>
      <w:r w:rsidRPr="009970A8">
        <w:rPr>
          <w:color w:val="77206D" w:themeColor="accent5" w:themeShade="BF"/>
        </w:rPr>
        <w:t xml:space="preserve"> cho nhỏ lại)</w:t>
      </w:r>
    </w:p>
    <w:p w14:paraId="00B7978A" w14:textId="30AB5600" w:rsidR="00807AEB" w:rsidRDefault="00807AEB">
      <w:r w:rsidRPr="00807AEB">
        <w:drawing>
          <wp:inline distT="0" distB="0" distL="0" distR="0" wp14:anchorId="380F040F" wp14:editId="51D28379">
            <wp:extent cx="2565009" cy="1878416"/>
            <wp:effectExtent l="0" t="0" r="0" b="0"/>
            <wp:docPr id="4044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180" name=""/>
                    <pic:cNvPicPr/>
                  </pic:nvPicPr>
                  <pic:blipFill>
                    <a:blip r:embed="rId7"/>
                    <a:stretch>
                      <a:fillRect/>
                    </a:stretch>
                  </pic:blipFill>
                  <pic:spPr>
                    <a:xfrm>
                      <a:off x="0" y="0"/>
                      <a:ext cx="2573026" cy="1884287"/>
                    </a:xfrm>
                    <a:prstGeom prst="rect">
                      <a:avLst/>
                    </a:prstGeom>
                  </pic:spPr>
                </pic:pic>
              </a:graphicData>
            </a:graphic>
          </wp:inline>
        </w:drawing>
      </w:r>
    </w:p>
    <w:p w14:paraId="090A9537" w14:textId="40D499F8" w:rsidR="009970A8" w:rsidRPr="009970A8" w:rsidRDefault="009970A8">
      <w:pPr>
        <w:rPr>
          <w:color w:val="77206D" w:themeColor="accent5" w:themeShade="BF"/>
        </w:rPr>
      </w:pPr>
      <w:r w:rsidRPr="009970A8">
        <w:rPr>
          <w:color w:val="77206D" w:themeColor="accent5" w:themeShade="BF"/>
        </w:rPr>
        <w:lastRenderedPageBreak/>
        <w:t xml:space="preserve">Sửa lại đoạn này </w:t>
      </w:r>
    </w:p>
    <w:p w14:paraId="6DB16358" w14:textId="21CA2233" w:rsidR="009970A8" w:rsidRDefault="009970A8">
      <w:r w:rsidRPr="009970A8">
        <w:t>Anpha giúp doanh nghiệp xây dựng nền tảng nhân sự vững chắc</w:t>
      </w:r>
      <w:r>
        <w:t>:</w:t>
      </w:r>
      <w:r w:rsidRPr="009970A8">
        <w:t xml:space="preserve"> </w:t>
      </w:r>
      <w:r w:rsidRPr="009970A8">
        <w:rPr>
          <w:strike/>
        </w:rPr>
        <w:t>ngay từ đầu — từ</w:t>
      </w:r>
      <w:r w:rsidRPr="009970A8">
        <w:t xml:space="preserve"> cơ cấu tổ chức, </w:t>
      </w:r>
      <w:r>
        <w:t xml:space="preserve">hệ thống đánh giá vị trí công việc, </w:t>
      </w:r>
      <w:r w:rsidRPr="009970A8">
        <w:t xml:space="preserve">chính sách lương thưởng đến hệ thống đánh giá hiệu suất </w:t>
      </w:r>
      <w:r w:rsidRPr="009970A8">
        <w:rPr>
          <w:strike/>
        </w:rPr>
        <w:t>— để mỗi</w:t>
      </w:r>
      <w:r w:rsidRPr="009970A8">
        <w:t xml:space="preserve"> </w:t>
      </w:r>
      <w:r w:rsidR="00F82873">
        <w:sym w:font="Wingdings" w:char="F0E0"/>
      </w:r>
      <w:r w:rsidR="00F82873">
        <w:t xml:space="preserve"> Mỗi </w:t>
      </w:r>
      <w:r w:rsidRPr="009970A8">
        <w:t xml:space="preserve">quyết định nhân sự đều phục vụ mục tiêu tăng trưởng </w:t>
      </w:r>
      <w:r w:rsidRPr="00F82873">
        <w:rPr>
          <w:strike/>
        </w:rPr>
        <w:t>lâu dài</w:t>
      </w:r>
      <w:r w:rsidRPr="009970A8">
        <w:t>.</w:t>
      </w:r>
    </w:p>
    <w:p w14:paraId="739AEC83" w14:textId="77777777" w:rsidR="00F82873" w:rsidRDefault="00F82873"/>
    <w:p w14:paraId="5BC3DAC9" w14:textId="1646BC19" w:rsidR="00F82873" w:rsidRPr="00F82873" w:rsidRDefault="00F82873">
      <w:r w:rsidRPr="00E25F28">
        <w:rPr>
          <w:color w:val="77206D" w:themeColor="accent5" w:themeShade="BF"/>
        </w:rPr>
        <w:t>Em sử dụng mã màu</w:t>
      </w:r>
      <w:r>
        <w:t xml:space="preserve"> (</w:t>
      </w:r>
      <w:r w:rsidRPr="009970A8">
        <w:rPr>
          <w:color w:val="0070C0"/>
        </w:rPr>
        <w:t>#24437c</w:t>
      </w:r>
      <w:r>
        <w:t xml:space="preserve">) </w:t>
      </w:r>
      <w:r w:rsidRPr="00E25F28">
        <w:rPr>
          <w:color w:val="77206D" w:themeColor="accent5" w:themeShade="BF"/>
        </w:rPr>
        <w:t xml:space="preserve">để chỉnh lại dải màu xanh trong các ô </w:t>
      </w:r>
      <w:r w:rsidRPr="00E25F28">
        <w:rPr>
          <w:color w:val="77206D" w:themeColor="accent5" w:themeShade="BF"/>
        </w:rPr>
        <w:sym w:font="Wingdings" w:char="F0E0"/>
      </w:r>
      <w:r w:rsidRPr="00E25F28">
        <w:rPr>
          <w:color w:val="77206D" w:themeColor="accent5" w:themeShade="BF"/>
        </w:rPr>
        <w:t xml:space="preserve"> hẹp lại</w:t>
      </w:r>
      <w:r w:rsidR="00E25F28" w:rsidRPr="00E25F28">
        <w:rPr>
          <w:color w:val="77206D" w:themeColor="accent5" w:themeShade="BF"/>
        </w:rPr>
        <w:t>, chữ màu cam đổi thành màu trắng (vị trí như ô bên dưới)</w:t>
      </w:r>
    </w:p>
    <w:p w14:paraId="06B9C746" w14:textId="7AF12A89" w:rsidR="00F82873" w:rsidRDefault="00F82873">
      <w:r w:rsidRPr="00F82873">
        <w:drawing>
          <wp:inline distT="0" distB="0" distL="0" distR="0" wp14:anchorId="10F9B3CC" wp14:editId="1B1726C0">
            <wp:extent cx="6332220" cy="1610360"/>
            <wp:effectExtent l="0" t="0" r="0" b="0"/>
            <wp:docPr id="16753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696" name=""/>
                    <pic:cNvPicPr/>
                  </pic:nvPicPr>
                  <pic:blipFill>
                    <a:blip r:embed="rId8"/>
                    <a:stretch>
                      <a:fillRect/>
                    </a:stretch>
                  </pic:blipFill>
                  <pic:spPr>
                    <a:xfrm>
                      <a:off x="0" y="0"/>
                      <a:ext cx="6332220" cy="1610360"/>
                    </a:xfrm>
                    <a:prstGeom prst="rect">
                      <a:avLst/>
                    </a:prstGeom>
                  </pic:spPr>
                </pic:pic>
              </a:graphicData>
            </a:graphic>
          </wp:inline>
        </w:drawing>
      </w:r>
    </w:p>
    <w:p w14:paraId="0DCA9281" w14:textId="0970E3DB" w:rsidR="00E25F28" w:rsidRDefault="00E25F28" w:rsidP="00E25F28">
      <w:pPr>
        <w:pStyle w:val="ListParagraph"/>
        <w:numPr>
          <w:ilvl w:val="0"/>
          <w:numId w:val="1"/>
        </w:numPr>
      </w:pPr>
      <w:r w:rsidRPr="00E25F28">
        <w:drawing>
          <wp:inline distT="0" distB="0" distL="0" distR="0" wp14:anchorId="4AE206C0" wp14:editId="5C29C472">
            <wp:extent cx="2339543" cy="1912786"/>
            <wp:effectExtent l="0" t="0" r="3810" b="0"/>
            <wp:docPr id="16226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00994" name=""/>
                    <pic:cNvPicPr/>
                  </pic:nvPicPr>
                  <pic:blipFill>
                    <a:blip r:embed="rId9"/>
                    <a:stretch>
                      <a:fillRect/>
                    </a:stretch>
                  </pic:blipFill>
                  <pic:spPr>
                    <a:xfrm>
                      <a:off x="0" y="0"/>
                      <a:ext cx="2339543" cy="1912786"/>
                    </a:xfrm>
                    <a:prstGeom prst="rect">
                      <a:avLst/>
                    </a:prstGeom>
                  </pic:spPr>
                </pic:pic>
              </a:graphicData>
            </a:graphic>
          </wp:inline>
        </w:drawing>
      </w:r>
    </w:p>
    <w:p w14:paraId="2AF72916" w14:textId="77777777" w:rsidR="00E25F28" w:rsidRDefault="00E25F28" w:rsidP="00E25F28">
      <w:pPr>
        <w:ind w:left="360"/>
      </w:pPr>
    </w:p>
    <w:p w14:paraId="5B30462B" w14:textId="4AE241D0" w:rsidR="00E25F28" w:rsidRDefault="00E25F28" w:rsidP="00E25F28">
      <w:pPr>
        <w:ind w:left="360"/>
        <w:rPr>
          <w:color w:val="77206D" w:themeColor="accent5" w:themeShade="BF"/>
        </w:rPr>
      </w:pPr>
      <w:r w:rsidRPr="00E25F28">
        <w:rPr>
          <w:color w:val="77206D" w:themeColor="accent5" w:themeShade="BF"/>
        </w:rPr>
        <w:t>Nút liên hệ tư vấn trong phần đào tạo sẽ đổi thành “Tìm hiểu thêm”</w:t>
      </w:r>
      <w:r w:rsidRPr="00E25F28">
        <w:drawing>
          <wp:inline distT="0" distB="0" distL="0" distR="0" wp14:anchorId="0B4C5552" wp14:editId="366EC75D">
            <wp:extent cx="3076754" cy="1571699"/>
            <wp:effectExtent l="0" t="0" r="0" b="0"/>
            <wp:docPr id="157087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72978" name=""/>
                    <pic:cNvPicPr/>
                  </pic:nvPicPr>
                  <pic:blipFill>
                    <a:blip r:embed="rId10"/>
                    <a:stretch>
                      <a:fillRect/>
                    </a:stretch>
                  </pic:blipFill>
                  <pic:spPr>
                    <a:xfrm>
                      <a:off x="0" y="0"/>
                      <a:ext cx="3134496" cy="1601196"/>
                    </a:xfrm>
                    <a:prstGeom prst="rect">
                      <a:avLst/>
                    </a:prstGeom>
                  </pic:spPr>
                </pic:pic>
              </a:graphicData>
            </a:graphic>
          </wp:inline>
        </w:drawing>
      </w:r>
    </w:p>
    <w:p w14:paraId="6D3EE86C" w14:textId="77777777" w:rsidR="00E25F28" w:rsidRDefault="00E25F28" w:rsidP="00E25F28">
      <w:pPr>
        <w:ind w:left="360"/>
      </w:pPr>
    </w:p>
    <w:p w14:paraId="18977E6F" w14:textId="260E3862" w:rsidR="00E25F28" w:rsidRDefault="00E25F28" w:rsidP="00E25F28">
      <w:pPr>
        <w:ind w:left="360"/>
        <w:rPr>
          <w:color w:val="77206D" w:themeColor="accent5" w:themeShade="BF"/>
        </w:rPr>
      </w:pPr>
      <w:r w:rsidRPr="00E25F28">
        <w:drawing>
          <wp:inline distT="0" distB="0" distL="0" distR="0" wp14:anchorId="7566A8EF" wp14:editId="45F51314">
            <wp:extent cx="3838364" cy="384936"/>
            <wp:effectExtent l="0" t="0" r="0" b="0"/>
            <wp:docPr id="135065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50373" name=""/>
                    <pic:cNvPicPr/>
                  </pic:nvPicPr>
                  <pic:blipFill>
                    <a:blip r:embed="rId11"/>
                    <a:stretch>
                      <a:fillRect/>
                    </a:stretch>
                  </pic:blipFill>
                  <pic:spPr>
                    <a:xfrm>
                      <a:off x="0" y="0"/>
                      <a:ext cx="3932775" cy="394404"/>
                    </a:xfrm>
                    <a:prstGeom prst="rect">
                      <a:avLst/>
                    </a:prstGeom>
                  </pic:spPr>
                </pic:pic>
              </a:graphicData>
            </a:graphic>
          </wp:inline>
        </w:drawing>
      </w:r>
      <w:r>
        <w:t xml:space="preserve"> </w:t>
      </w:r>
      <w:r w:rsidRPr="00E25F28">
        <w:rPr>
          <w:color w:val="77206D" w:themeColor="accent5" w:themeShade="BF"/>
        </w:rPr>
        <w:t>Bỏ chữ Miễn phí</w:t>
      </w:r>
    </w:p>
    <w:p w14:paraId="2E535323" w14:textId="77777777" w:rsidR="00E25F28" w:rsidRDefault="00E25F28" w:rsidP="00E25F28">
      <w:pPr>
        <w:ind w:left="360"/>
        <w:rPr>
          <w:color w:val="77206D" w:themeColor="accent5" w:themeShade="BF"/>
        </w:rPr>
      </w:pPr>
    </w:p>
    <w:p w14:paraId="6D408710" w14:textId="4781A33D" w:rsidR="00E25F28" w:rsidRDefault="00E25F28" w:rsidP="00E25F28">
      <w:pPr>
        <w:ind w:left="360"/>
        <w:rPr>
          <w:color w:val="77206D" w:themeColor="accent5" w:themeShade="BF"/>
        </w:rPr>
      </w:pPr>
      <w:r>
        <w:rPr>
          <w:color w:val="77206D" w:themeColor="accent5" w:themeShade="BF"/>
        </w:rPr>
        <w:lastRenderedPageBreak/>
        <w:t xml:space="preserve">Định dạng chữ </w:t>
      </w:r>
      <w:r w:rsidRPr="00E25F28">
        <w:rPr>
          <w:color w:val="77206D" w:themeColor="accent5" w:themeShade="BF"/>
        </w:rPr>
        <w:drawing>
          <wp:inline distT="0" distB="0" distL="0" distR="0" wp14:anchorId="21CD58ED" wp14:editId="5DD92F92">
            <wp:extent cx="1646063" cy="419136"/>
            <wp:effectExtent l="0" t="0" r="0" b="0"/>
            <wp:docPr id="60027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77003" name=""/>
                    <pic:cNvPicPr/>
                  </pic:nvPicPr>
                  <pic:blipFill>
                    <a:blip r:embed="rId12"/>
                    <a:stretch>
                      <a:fillRect/>
                    </a:stretch>
                  </pic:blipFill>
                  <pic:spPr>
                    <a:xfrm>
                      <a:off x="0" y="0"/>
                      <a:ext cx="1646063" cy="419136"/>
                    </a:xfrm>
                    <a:prstGeom prst="rect">
                      <a:avLst/>
                    </a:prstGeom>
                  </pic:spPr>
                </pic:pic>
              </a:graphicData>
            </a:graphic>
          </wp:inline>
        </w:drawing>
      </w:r>
      <w:r>
        <w:rPr>
          <w:color w:val="77206D" w:themeColor="accent5" w:themeShade="BF"/>
        </w:rPr>
        <w:t xml:space="preserve"> giống với </w:t>
      </w:r>
      <w:r w:rsidRPr="00E25F28">
        <w:rPr>
          <w:color w:val="77206D" w:themeColor="accent5" w:themeShade="BF"/>
        </w:rPr>
        <w:drawing>
          <wp:inline distT="0" distB="0" distL="0" distR="0" wp14:anchorId="5360244A" wp14:editId="2A5D0F83">
            <wp:extent cx="2149026" cy="510584"/>
            <wp:effectExtent l="0" t="0" r="3810" b="3810"/>
            <wp:docPr id="129815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58646" name=""/>
                    <pic:cNvPicPr/>
                  </pic:nvPicPr>
                  <pic:blipFill>
                    <a:blip r:embed="rId13"/>
                    <a:stretch>
                      <a:fillRect/>
                    </a:stretch>
                  </pic:blipFill>
                  <pic:spPr>
                    <a:xfrm>
                      <a:off x="0" y="0"/>
                      <a:ext cx="2149026" cy="510584"/>
                    </a:xfrm>
                    <a:prstGeom prst="rect">
                      <a:avLst/>
                    </a:prstGeom>
                  </pic:spPr>
                </pic:pic>
              </a:graphicData>
            </a:graphic>
          </wp:inline>
        </w:drawing>
      </w:r>
    </w:p>
    <w:p w14:paraId="6FFC6761" w14:textId="77777777" w:rsidR="00E25F28" w:rsidRDefault="00E25F28" w:rsidP="00E25F28">
      <w:pPr>
        <w:ind w:left="360"/>
        <w:rPr>
          <w:color w:val="77206D" w:themeColor="accent5" w:themeShade="BF"/>
        </w:rPr>
      </w:pPr>
    </w:p>
    <w:p w14:paraId="62338819" w14:textId="208ED938" w:rsidR="00E25F28" w:rsidRDefault="00E25F28" w:rsidP="00E25F28">
      <w:pPr>
        <w:ind w:left="360"/>
        <w:rPr>
          <w:color w:val="77206D" w:themeColor="accent5" w:themeShade="BF"/>
        </w:rPr>
      </w:pPr>
      <w:r>
        <w:rPr>
          <w:color w:val="77206D" w:themeColor="accent5" w:themeShade="BF"/>
        </w:rPr>
        <w:t>Bỏ các chữ “Năng lực”, “Middle Manager” “Tư duy” ở góc trên, trái, và cho ngắn lại (bỏ các chữ màu xám)</w:t>
      </w:r>
    </w:p>
    <w:p w14:paraId="2944BDDF" w14:textId="5E00F13C" w:rsidR="00E25F28" w:rsidRDefault="00E25F28" w:rsidP="00E25F28">
      <w:pPr>
        <w:ind w:left="360"/>
      </w:pPr>
      <w:r w:rsidRPr="00E25F28">
        <w:drawing>
          <wp:inline distT="0" distB="0" distL="0" distR="0" wp14:anchorId="653367C8" wp14:editId="061BFD52">
            <wp:extent cx="3706251" cy="1445780"/>
            <wp:effectExtent l="0" t="0" r="0" b="0"/>
            <wp:docPr id="51964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49562" name=""/>
                    <pic:cNvPicPr/>
                  </pic:nvPicPr>
                  <pic:blipFill>
                    <a:blip r:embed="rId14"/>
                    <a:stretch>
                      <a:fillRect/>
                    </a:stretch>
                  </pic:blipFill>
                  <pic:spPr>
                    <a:xfrm>
                      <a:off x="0" y="0"/>
                      <a:ext cx="3727420" cy="1454038"/>
                    </a:xfrm>
                    <a:prstGeom prst="rect">
                      <a:avLst/>
                    </a:prstGeom>
                  </pic:spPr>
                </pic:pic>
              </a:graphicData>
            </a:graphic>
          </wp:inline>
        </w:drawing>
      </w:r>
    </w:p>
    <w:p w14:paraId="05AA8BC5" w14:textId="77777777" w:rsidR="00E25F28" w:rsidRDefault="00E25F28" w:rsidP="00E25F28">
      <w:pPr>
        <w:ind w:left="360"/>
      </w:pPr>
    </w:p>
    <w:p w14:paraId="4C5BE6F2" w14:textId="657E03AA" w:rsidR="00E25F28" w:rsidRDefault="00E25F28" w:rsidP="00E25F28">
      <w:pPr>
        <w:ind w:left="360"/>
      </w:pPr>
      <w:r w:rsidRPr="00E25F28">
        <w:rPr>
          <w:color w:val="77206D" w:themeColor="accent5" w:themeShade="BF"/>
        </w:rPr>
        <w:t xml:space="preserve">Em định dạng </w:t>
      </w:r>
      <w:r>
        <w:rPr>
          <w:color w:val="77206D" w:themeColor="accent5" w:themeShade="BF"/>
        </w:rPr>
        <w:t xml:space="preserve">phần này </w:t>
      </w:r>
      <w:r w:rsidRPr="00E25F28">
        <w:rPr>
          <w:color w:val="77206D" w:themeColor="accent5" w:themeShade="BF"/>
        </w:rPr>
        <w:t>này</w:t>
      </w:r>
      <w:r>
        <w:t xml:space="preserve"> </w:t>
      </w:r>
      <w:r w:rsidRPr="00E25F28">
        <w:drawing>
          <wp:inline distT="0" distB="0" distL="0" distR="0" wp14:anchorId="6A0C21B8" wp14:editId="684149CB">
            <wp:extent cx="6332220" cy="1377950"/>
            <wp:effectExtent l="0" t="0" r="0" b="0"/>
            <wp:docPr id="121199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6557" name=""/>
                    <pic:cNvPicPr/>
                  </pic:nvPicPr>
                  <pic:blipFill>
                    <a:blip r:embed="rId15"/>
                    <a:stretch>
                      <a:fillRect/>
                    </a:stretch>
                  </pic:blipFill>
                  <pic:spPr>
                    <a:xfrm>
                      <a:off x="0" y="0"/>
                      <a:ext cx="6332220" cy="1377950"/>
                    </a:xfrm>
                    <a:prstGeom prst="rect">
                      <a:avLst/>
                    </a:prstGeom>
                  </pic:spPr>
                </pic:pic>
              </a:graphicData>
            </a:graphic>
          </wp:inline>
        </w:drawing>
      </w:r>
    </w:p>
    <w:p w14:paraId="314A4C2F" w14:textId="35BB8757" w:rsidR="00E25F28" w:rsidRDefault="00E25F28" w:rsidP="00E25F28">
      <w:pPr>
        <w:ind w:left="360"/>
      </w:pPr>
      <w:r w:rsidRPr="00E25F28">
        <w:rPr>
          <w:color w:val="77206D" w:themeColor="accent5" w:themeShade="BF"/>
        </w:rPr>
        <w:t>Tương tự ở trang giới thiệu</w:t>
      </w:r>
      <w:r>
        <w:t xml:space="preserve"> </w:t>
      </w:r>
      <w:r w:rsidRPr="00E25F28">
        <w:drawing>
          <wp:inline distT="0" distB="0" distL="0" distR="0" wp14:anchorId="7643EB85" wp14:editId="3C8F8B65">
            <wp:extent cx="6332220" cy="978535"/>
            <wp:effectExtent l="0" t="0" r="0" b="0"/>
            <wp:docPr id="3109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08332" name=""/>
                    <pic:cNvPicPr/>
                  </pic:nvPicPr>
                  <pic:blipFill>
                    <a:blip r:embed="rId16"/>
                    <a:stretch>
                      <a:fillRect/>
                    </a:stretch>
                  </pic:blipFill>
                  <pic:spPr>
                    <a:xfrm>
                      <a:off x="0" y="0"/>
                      <a:ext cx="6332220" cy="978535"/>
                    </a:xfrm>
                    <a:prstGeom prst="rect">
                      <a:avLst/>
                    </a:prstGeom>
                  </pic:spPr>
                </pic:pic>
              </a:graphicData>
            </a:graphic>
          </wp:inline>
        </w:drawing>
      </w:r>
    </w:p>
    <w:p w14:paraId="581AD5A9" w14:textId="0039C30C" w:rsidR="00E25F28" w:rsidRPr="00E25F28" w:rsidRDefault="00E25F28" w:rsidP="00E25F28">
      <w:pPr>
        <w:ind w:left="360"/>
        <w:rPr>
          <w:color w:val="77206D" w:themeColor="accent5" w:themeShade="BF"/>
        </w:rPr>
      </w:pPr>
      <w:r w:rsidRPr="00E25F28">
        <w:rPr>
          <w:color w:val="77206D" w:themeColor="accent5" w:themeShade="BF"/>
        </w:rPr>
        <w:t>Viền cho đậm lên</w:t>
      </w:r>
    </w:p>
    <w:p w14:paraId="634BFC0E" w14:textId="52214EE5" w:rsidR="00E25F28" w:rsidRPr="00E25F28" w:rsidRDefault="00E25F28" w:rsidP="00E25F28">
      <w:pPr>
        <w:ind w:left="360"/>
        <w:rPr>
          <w:color w:val="77206D" w:themeColor="accent5" w:themeShade="BF"/>
        </w:rPr>
      </w:pPr>
      <w:r w:rsidRPr="00E25F28">
        <w:rPr>
          <w:color w:val="77206D" w:themeColor="accent5" w:themeShade="BF"/>
        </w:rPr>
        <w:t>Ngoài ra, ô “đặt lich tư vấn” (bỏ miễn phí) cho landing page vào trang liên hệ, ô “xem khóa học” landing page vào trang đào tạo</w:t>
      </w:r>
    </w:p>
    <w:p w14:paraId="43DE1895" w14:textId="77777777" w:rsidR="00E25F28" w:rsidRDefault="00E25F28" w:rsidP="00E25F28">
      <w:pPr>
        <w:ind w:left="360"/>
      </w:pPr>
    </w:p>
    <w:p w14:paraId="74F0BC28" w14:textId="77777777" w:rsidR="00C27409" w:rsidRDefault="00C27409" w:rsidP="00E25F28">
      <w:pPr>
        <w:ind w:left="360"/>
      </w:pPr>
    </w:p>
    <w:p w14:paraId="10317B77" w14:textId="77777777" w:rsidR="00C27409" w:rsidRDefault="00C27409" w:rsidP="00E25F28">
      <w:pPr>
        <w:ind w:left="360"/>
      </w:pPr>
    </w:p>
    <w:p w14:paraId="00C4902E" w14:textId="77777777" w:rsidR="00C27409" w:rsidRDefault="00C27409" w:rsidP="00E25F28">
      <w:pPr>
        <w:ind w:left="360"/>
      </w:pPr>
    </w:p>
    <w:p w14:paraId="02FFA443" w14:textId="77777777" w:rsidR="00C27409" w:rsidRDefault="00C27409" w:rsidP="00E25F28">
      <w:pPr>
        <w:ind w:left="360"/>
      </w:pPr>
    </w:p>
    <w:p w14:paraId="42F41B6F" w14:textId="77777777" w:rsidR="00C27409" w:rsidRDefault="00C27409" w:rsidP="00E25F28">
      <w:pPr>
        <w:ind w:left="360"/>
      </w:pPr>
    </w:p>
    <w:p w14:paraId="45F592F1" w14:textId="77777777" w:rsidR="00C27409" w:rsidRDefault="00C27409" w:rsidP="00E25F28">
      <w:pPr>
        <w:ind w:left="360"/>
      </w:pPr>
    </w:p>
    <w:p w14:paraId="6AD85799" w14:textId="28AFEEAE" w:rsidR="00C27409" w:rsidRPr="00A372D0" w:rsidRDefault="00C27409" w:rsidP="00E25F28">
      <w:pPr>
        <w:ind w:left="360"/>
        <w:rPr>
          <w:b/>
          <w:bCs/>
          <w:color w:val="EE0000"/>
        </w:rPr>
      </w:pPr>
      <w:r w:rsidRPr="00A372D0">
        <w:rPr>
          <w:b/>
          <w:bCs/>
          <w:color w:val="EE0000"/>
        </w:rPr>
        <w:lastRenderedPageBreak/>
        <w:t>Trang Giới thiệu</w:t>
      </w:r>
    </w:p>
    <w:p w14:paraId="7D286694" w14:textId="77777777" w:rsidR="00D33F5B" w:rsidRDefault="00D33F5B" w:rsidP="00D33F5B">
      <w:pPr>
        <w:ind w:left="360"/>
        <w:rPr>
          <w:color w:val="77206D" w:themeColor="accent5" w:themeShade="BF"/>
        </w:rPr>
      </w:pPr>
      <w:r>
        <w:rPr>
          <w:color w:val="77206D" w:themeColor="accent5" w:themeShade="BF"/>
        </w:rPr>
        <w:t>Các chữ bên trong này nhỏ quá, em cho size bằng với các ô Anpha nâng tầm …. (ở trang chủ)</w:t>
      </w:r>
    </w:p>
    <w:p w14:paraId="1771BF3E" w14:textId="76AF2CB5" w:rsidR="00D33F5B" w:rsidRDefault="00D33F5B" w:rsidP="00E25F28">
      <w:pPr>
        <w:ind w:left="360"/>
        <w:rPr>
          <w:color w:val="77206D" w:themeColor="accent5" w:themeShade="BF"/>
        </w:rPr>
      </w:pPr>
      <w:r w:rsidRPr="00D33F5B">
        <w:rPr>
          <w:color w:val="77206D" w:themeColor="accent5" w:themeShade="BF"/>
        </w:rPr>
        <w:drawing>
          <wp:inline distT="0" distB="0" distL="0" distR="0" wp14:anchorId="39531D4E" wp14:editId="4B2C4E81">
            <wp:extent cx="6332220" cy="447675"/>
            <wp:effectExtent l="0" t="0" r="0" b="9525"/>
            <wp:docPr id="190855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59625" name=""/>
                    <pic:cNvPicPr/>
                  </pic:nvPicPr>
                  <pic:blipFill>
                    <a:blip r:embed="rId17"/>
                    <a:stretch>
                      <a:fillRect/>
                    </a:stretch>
                  </pic:blipFill>
                  <pic:spPr>
                    <a:xfrm>
                      <a:off x="0" y="0"/>
                      <a:ext cx="6332220" cy="447675"/>
                    </a:xfrm>
                    <a:prstGeom prst="rect">
                      <a:avLst/>
                    </a:prstGeom>
                  </pic:spPr>
                </pic:pic>
              </a:graphicData>
            </a:graphic>
          </wp:inline>
        </w:drawing>
      </w:r>
    </w:p>
    <w:p w14:paraId="241A1D65" w14:textId="01C27CCD" w:rsidR="00F9490D" w:rsidRPr="00F9490D" w:rsidRDefault="00F9490D" w:rsidP="00E25F28">
      <w:pPr>
        <w:ind w:left="360"/>
        <w:rPr>
          <w:color w:val="77206D" w:themeColor="accent5" w:themeShade="BF"/>
        </w:rPr>
      </w:pPr>
      <w:r w:rsidRPr="00F9490D">
        <w:rPr>
          <w:color w:val="77206D" w:themeColor="accent5" w:themeShade="BF"/>
        </w:rPr>
        <w:t xml:space="preserve">Giá trị cốt lõi nhìn buồn quá </w:t>
      </w:r>
    </w:p>
    <w:p w14:paraId="7D6F6191" w14:textId="1089DC02" w:rsidR="00F9490D" w:rsidRDefault="00F9490D" w:rsidP="00E25F28">
      <w:pPr>
        <w:ind w:left="360"/>
        <w:rPr>
          <w:color w:val="EE0000"/>
        </w:rPr>
      </w:pPr>
      <w:r w:rsidRPr="00F9490D">
        <w:rPr>
          <w:color w:val="EE0000"/>
        </w:rPr>
        <w:drawing>
          <wp:inline distT="0" distB="0" distL="0" distR="0" wp14:anchorId="13C9FF03" wp14:editId="345D6AAA">
            <wp:extent cx="6332220" cy="1545590"/>
            <wp:effectExtent l="0" t="0" r="0" b="0"/>
            <wp:docPr id="161649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0405" name=""/>
                    <pic:cNvPicPr/>
                  </pic:nvPicPr>
                  <pic:blipFill>
                    <a:blip r:embed="rId18"/>
                    <a:stretch>
                      <a:fillRect/>
                    </a:stretch>
                  </pic:blipFill>
                  <pic:spPr>
                    <a:xfrm>
                      <a:off x="0" y="0"/>
                      <a:ext cx="6332220" cy="1545590"/>
                    </a:xfrm>
                    <a:prstGeom prst="rect">
                      <a:avLst/>
                    </a:prstGeom>
                  </pic:spPr>
                </pic:pic>
              </a:graphicData>
            </a:graphic>
          </wp:inline>
        </w:drawing>
      </w:r>
    </w:p>
    <w:p w14:paraId="14D4D557" w14:textId="340303E5" w:rsidR="00D33F5B" w:rsidRPr="00D33F5B" w:rsidRDefault="00D33F5B" w:rsidP="00E25F28">
      <w:pPr>
        <w:ind w:left="360"/>
        <w:rPr>
          <w:color w:val="77206D" w:themeColor="accent5" w:themeShade="BF"/>
        </w:rPr>
      </w:pPr>
      <w:r w:rsidRPr="00D33F5B">
        <w:rPr>
          <w:b/>
          <w:bCs/>
          <w:color w:val="EE0000"/>
        </w:rPr>
        <w:drawing>
          <wp:inline distT="0" distB="0" distL="0" distR="0" wp14:anchorId="738CB43A" wp14:editId="77EB0F0E">
            <wp:extent cx="1676545" cy="708721"/>
            <wp:effectExtent l="0" t="0" r="0" b="0"/>
            <wp:docPr id="21029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165" name=""/>
                    <pic:cNvPicPr/>
                  </pic:nvPicPr>
                  <pic:blipFill>
                    <a:blip r:embed="rId19"/>
                    <a:stretch>
                      <a:fillRect/>
                    </a:stretch>
                  </pic:blipFill>
                  <pic:spPr>
                    <a:xfrm>
                      <a:off x="0" y="0"/>
                      <a:ext cx="1676545" cy="708721"/>
                    </a:xfrm>
                    <a:prstGeom prst="rect">
                      <a:avLst/>
                    </a:prstGeom>
                  </pic:spPr>
                </pic:pic>
              </a:graphicData>
            </a:graphic>
          </wp:inline>
        </w:drawing>
      </w:r>
      <w:r w:rsidRPr="00D33F5B">
        <w:rPr>
          <w:color w:val="77206D" w:themeColor="accent5" w:themeShade="BF"/>
        </w:rPr>
        <w:t xml:space="preserve">Năm </w:t>
      </w:r>
      <w:r w:rsidRPr="00D33F5B">
        <w:rPr>
          <w:b/>
          <w:bCs/>
          <w:color w:val="77206D" w:themeColor="accent5" w:themeShade="BF"/>
        </w:rPr>
        <w:t>kinh nghiệm</w:t>
      </w:r>
      <w:r w:rsidRPr="00D33F5B">
        <w:rPr>
          <w:color w:val="77206D" w:themeColor="accent5" w:themeShade="BF"/>
        </w:rPr>
        <w:t xml:space="preserve"> </w:t>
      </w:r>
      <w:r w:rsidRPr="00D33F5B">
        <w:rPr>
          <w:color w:val="77206D" w:themeColor="accent5" w:themeShade="BF"/>
        </w:rPr>
        <w:t>Giám đốc Nhân sự tại Tập đoàn Đa quốc gia</w:t>
      </w:r>
      <w:r w:rsidRPr="00D33F5B">
        <w:rPr>
          <w:color w:val="77206D" w:themeColor="accent5" w:themeShade="BF"/>
        </w:rPr>
        <w:t xml:space="preserve"> </w:t>
      </w:r>
    </w:p>
    <w:p w14:paraId="02C20712" w14:textId="7EC51E18" w:rsidR="008009EC" w:rsidRDefault="008009EC" w:rsidP="00E25F28">
      <w:pPr>
        <w:ind w:left="360"/>
      </w:pPr>
      <w:r w:rsidRPr="008009EC">
        <w:drawing>
          <wp:inline distT="0" distB="0" distL="0" distR="0" wp14:anchorId="6B2070FB" wp14:editId="16188A27">
            <wp:extent cx="5617112" cy="1532708"/>
            <wp:effectExtent l="0" t="0" r="3175" b="0"/>
            <wp:docPr id="10113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2131" name=""/>
                    <pic:cNvPicPr/>
                  </pic:nvPicPr>
                  <pic:blipFill>
                    <a:blip r:embed="rId20"/>
                    <a:stretch>
                      <a:fillRect/>
                    </a:stretch>
                  </pic:blipFill>
                  <pic:spPr>
                    <a:xfrm>
                      <a:off x="0" y="0"/>
                      <a:ext cx="5633312" cy="1537128"/>
                    </a:xfrm>
                    <a:prstGeom prst="rect">
                      <a:avLst/>
                    </a:prstGeom>
                  </pic:spPr>
                </pic:pic>
              </a:graphicData>
            </a:graphic>
          </wp:inline>
        </w:drawing>
      </w:r>
    </w:p>
    <w:p w14:paraId="58E4D3CD" w14:textId="563EF4DC" w:rsidR="008009EC" w:rsidRPr="00F9490D" w:rsidRDefault="008009EC" w:rsidP="00E25F28">
      <w:pPr>
        <w:ind w:left="360"/>
        <w:rPr>
          <w:color w:val="77206D" w:themeColor="accent5" w:themeShade="BF"/>
        </w:rPr>
      </w:pPr>
      <w:r w:rsidRPr="00F9490D">
        <w:rPr>
          <w:color w:val="77206D" w:themeColor="accent5" w:themeShade="BF"/>
        </w:rPr>
        <w:t>Em cho các viền ô đậm và dày hơn 1 chút, nổi lên</w:t>
      </w:r>
    </w:p>
    <w:p w14:paraId="098E1BAA" w14:textId="4681C597" w:rsidR="008009EC" w:rsidRPr="00F9490D" w:rsidRDefault="008009EC" w:rsidP="00E25F28">
      <w:pPr>
        <w:ind w:left="360"/>
        <w:rPr>
          <w:color w:val="77206D" w:themeColor="accent5" w:themeShade="BF"/>
        </w:rPr>
      </w:pPr>
      <w:r w:rsidRPr="00F9490D">
        <w:rPr>
          <w:color w:val="77206D" w:themeColor="accent5" w:themeShade="BF"/>
        </w:rPr>
        <w:t>“ĐỐI TÁC ĐÀO TẠO” to lên</w:t>
      </w:r>
    </w:p>
    <w:p w14:paraId="613934CC" w14:textId="18614ED8" w:rsidR="008009EC" w:rsidRDefault="008009EC" w:rsidP="00E25F28">
      <w:pPr>
        <w:ind w:left="360"/>
      </w:pPr>
      <w:r w:rsidRPr="00F9490D">
        <w:rPr>
          <w:color w:val="77206D" w:themeColor="accent5" w:themeShade="BF"/>
        </w:rPr>
        <w:t xml:space="preserve">Sử dụng logo của viện </w:t>
      </w:r>
      <w:r>
        <w:rPr>
          <w:noProof/>
        </w:rPr>
        <w:drawing>
          <wp:inline distT="0" distB="0" distL="0" distR="0" wp14:anchorId="681A78A7" wp14:editId="7BEA435C">
            <wp:extent cx="1119554" cy="629721"/>
            <wp:effectExtent l="0" t="0" r="4445" b="0"/>
            <wp:docPr id="102898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0629" name="Picture 10289806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56440" cy="650468"/>
                    </a:xfrm>
                    <a:prstGeom prst="rect">
                      <a:avLst/>
                    </a:prstGeom>
                  </pic:spPr>
                </pic:pic>
              </a:graphicData>
            </a:graphic>
          </wp:inline>
        </w:drawing>
      </w:r>
    </w:p>
    <w:p w14:paraId="763C21D1" w14:textId="1B745436" w:rsidR="008009EC" w:rsidRPr="00F9490D" w:rsidRDefault="00F9490D" w:rsidP="00E25F28">
      <w:pPr>
        <w:ind w:left="360"/>
        <w:rPr>
          <w:color w:val="77206D" w:themeColor="accent5" w:themeShade="BF"/>
        </w:rPr>
      </w:pPr>
      <w:r w:rsidRPr="00F9490D">
        <w:rPr>
          <w:color w:val="77206D" w:themeColor="accent5" w:themeShade="BF"/>
        </w:rPr>
        <w:t xml:space="preserve">Câu </w:t>
      </w:r>
      <w:r>
        <w:rPr>
          <w:color w:val="77206D" w:themeColor="accent5" w:themeShade="BF"/>
        </w:rPr>
        <w:t>b</w:t>
      </w:r>
      <w:r w:rsidRPr="00F9490D">
        <w:rPr>
          <w:color w:val="77206D" w:themeColor="accent5" w:themeShade="BF"/>
        </w:rPr>
        <w:t>ên dưới “bạn có thể…. Cho đậm lên và kích thước bằng với các chữ xám ở trên</w:t>
      </w:r>
    </w:p>
    <w:p w14:paraId="26699933" w14:textId="0BDC940D" w:rsidR="00C27409" w:rsidRDefault="00C27409" w:rsidP="00E25F28">
      <w:pPr>
        <w:ind w:left="360"/>
      </w:pPr>
      <w:r w:rsidRPr="00C27409">
        <w:drawing>
          <wp:inline distT="0" distB="0" distL="0" distR="0" wp14:anchorId="38934ACF" wp14:editId="76FB5B2D">
            <wp:extent cx="5159912" cy="708893"/>
            <wp:effectExtent l="0" t="0" r="3175" b="0"/>
            <wp:docPr id="115013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32850" name=""/>
                    <pic:cNvPicPr/>
                  </pic:nvPicPr>
                  <pic:blipFill>
                    <a:blip r:embed="rId22"/>
                    <a:stretch>
                      <a:fillRect/>
                    </a:stretch>
                  </pic:blipFill>
                  <pic:spPr>
                    <a:xfrm>
                      <a:off x="0" y="0"/>
                      <a:ext cx="5237675" cy="719577"/>
                    </a:xfrm>
                    <a:prstGeom prst="rect">
                      <a:avLst/>
                    </a:prstGeom>
                  </pic:spPr>
                </pic:pic>
              </a:graphicData>
            </a:graphic>
          </wp:inline>
        </w:drawing>
      </w:r>
      <w:r>
        <w:t xml:space="preserve"> </w:t>
      </w:r>
      <w:r>
        <w:sym w:font="Wingdings" w:char="F0E0"/>
      </w:r>
      <w:r>
        <w:t xml:space="preserve"> em cho cùng màu với headline ở trên (màu xanh đậm giống xanh Anpha)</w:t>
      </w:r>
    </w:p>
    <w:p w14:paraId="50C5610B" w14:textId="77777777" w:rsidR="00C27409" w:rsidRDefault="00C27409" w:rsidP="00E25F28">
      <w:pPr>
        <w:ind w:left="360"/>
      </w:pPr>
    </w:p>
    <w:p w14:paraId="4FC3255F" w14:textId="39C3C827" w:rsidR="00F9490D" w:rsidRPr="00F9490D" w:rsidRDefault="00F9490D" w:rsidP="00F9490D">
      <w:pPr>
        <w:pStyle w:val="ListParagraph"/>
        <w:numPr>
          <w:ilvl w:val="0"/>
          <w:numId w:val="1"/>
        </w:numPr>
        <w:rPr>
          <w:b/>
          <w:bCs/>
          <w:color w:val="77206D" w:themeColor="accent5" w:themeShade="BF"/>
        </w:rPr>
      </w:pPr>
      <w:r w:rsidRPr="00F9490D">
        <w:rPr>
          <w:b/>
          <w:bCs/>
          <w:color w:val="77206D" w:themeColor="accent5" w:themeShade="BF"/>
        </w:rPr>
        <w:t>CÁC Ô: DO CHỊ MUỐN ĐƠN GIẢN NHƯNG KHI LÊN TRANG NHÌN KHÁ BUỒN, CÓ CÁCH NÀO LÀM NỔI BẬT TỪNG PHẦN LÊN KHÔNG</w:t>
      </w:r>
    </w:p>
    <w:p w14:paraId="3C6C04CC" w14:textId="0BF634EA" w:rsidR="00F9490D" w:rsidRPr="00A372D0" w:rsidRDefault="00A372D0" w:rsidP="00E25F28">
      <w:pPr>
        <w:ind w:left="360"/>
        <w:rPr>
          <w:b/>
          <w:bCs/>
          <w:color w:val="EE0000"/>
        </w:rPr>
      </w:pPr>
      <w:r w:rsidRPr="00A372D0">
        <w:rPr>
          <w:b/>
          <w:bCs/>
          <w:color w:val="EE0000"/>
        </w:rPr>
        <w:lastRenderedPageBreak/>
        <w:t>Trang giải pháp</w:t>
      </w:r>
    </w:p>
    <w:p w14:paraId="05812307" w14:textId="1C32D895" w:rsidR="00A372D0" w:rsidRDefault="00A372D0" w:rsidP="00E25F28">
      <w:pPr>
        <w:ind w:left="360"/>
        <w:rPr>
          <w:color w:val="77206D" w:themeColor="accent5" w:themeShade="BF"/>
        </w:rPr>
      </w:pPr>
      <w:r w:rsidRPr="00A372D0">
        <w:rPr>
          <w:color w:val="77206D" w:themeColor="accent5" w:themeShade="BF"/>
        </w:rPr>
        <w:drawing>
          <wp:inline distT="0" distB="0" distL="0" distR="0" wp14:anchorId="7EB9D0BB" wp14:editId="2D798796">
            <wp:extent cx="2904978" cy="365350"/>
            <wp:effectExtent l="0" t="0" r="0" b="0"/>
            <wp:docPr id="195149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95558" name=""/>
                    <pic:cNvPicPr/>
                  </pic:nvPicPr>
                  <pic:blipFill>
                    <a:blip r:embed="rId23"/>
                    <a:stretch>
                      <a:fillRect/>
                    </a:stretch>
                  </pic:blipFill>
                  <pic:spPr>
                    <a:xfrm>
                      <a:off x="0" y="0"/>
                      <a:ext cx="2946533" cy="370576"/>
                    </a:xfrm>
                    <a:prstGeom prst="rect">
                      <a:avLst/>
                    </a:prstGeom>
                  </pic:spPr>
                </pic:pic>
              </a:graphicData>
            </a:graphic>
          </wp:inline>
        </w:drawing>
      </w:r>
      <w:r>
        <w:rPr>
          <w:color w:val="77206D" w:themeColor="accent5" w:themeShade="BF"/>
        </w:rPr>
        <w:t>Bỏ chữ 4 bước</w:t>
      </w:r>
    </w:p>
    <w:p w14:paraId="451BAE26" w14:textId="77777777" w:rsidR="00A372D0" w:rsidRDefault="00A372D0" w:rsidP="00E25F28">
      <w:pPr>
        <w:ind w:left="360"/>
        <w:rPr>
          <w:color w:val="77206D" w:themeColor="accent5" w:themeShade="BF"/>
        </w:rPr>
      </w:pPr>
    </w:p>
    <w:p w14:paraId="3659813E" w14:textId="6E6F5341" w:rsidR="00A372D0" w:rsidRDefault="00A372D0" w:rsidP="00E25F28">
      <w:pPr>
        <w:ind w:left="360"/>
        <w:rPr>
          <w:color w:val="77206D" w:themeColor="accent5" w:themeShade="BF"/>
        </w:rPr>
      </w:pPr>
      <w:r>
        <w:rPr>
          <w:color w:val="77206D" w:themeColor="accent5" w:themeShade="BF"/>
        </w:rPr>
        <w:t>Vị trí dải xanh k (cần đổi sang màu (</w:t>
      </w:r>
      <w:r w:rsidRPr="009970A8">
        <w:rPr>
          <w:color w:val="0070C0"/>
        </w:rPr>
        <w:t>#24437c</w:t>
      </w:r>
      <w:r>
        <w:rPr>
          <w:color w:val="0070C0"/>
        </w:rPr>
        <w:t xml:space="preserve">) </w:t>
      </w:r>
      <w:r w:rsidRPr="00A372D0">
        <w:rPr>
          <w:color w:val="77206D" w:themeColor="accent5" w:themeShade="BF"/>
        </w:rPr>
        <w:t xml:space="preserve">và cho chữ tiếng anh từ cam </w:t>
      </w:r>
      <w:r w:rsidRPr="00A372D0">
        <w:rPr>
          <w:color w:val="77206D" w:themeColor="accent5" w:themeShade="BF"/>
        </w:rPr>
        <w:sym w:font="Wingdings" w:char="F0E0"/>
      </w:r>
      <w:r w:rsidRPr="00A372D0">
        <w:rPr>
          <w:color w:val="77206D" w:themeColor="accent5" w:themeShade="BF"/>
        </w:rPr>
        <w:t xml:space="preserve"> trắng</w:t>
      </w:r>
    </w:p>
    <w:p w14:paraId="18B955CB" w14:textId="447FBCC7" w:rsidR="00A372D0" w:rsidRDefault="00A372D0" w:rsidP="00E25F28">
      <w:pPr>
        <w:ind w:left="360"/>
        <w:rPr>
          <w:color w:val="77206D" w:themeColor="accent5" w:themeShade="BF"/>
        </w:rPr>
      </w:pPr>
      <w:r w:rsidRPr="00A372D0">
        <w:rPr>
          <w:color w:val="77206D" w:themeColor="accent5" w:themeShade="BF"/>
        </w:rPr>
        <w:drawing>
          <wp:inline distT="0" distB="0" distL="0" distR="0" wp14:anchorId="7379F26F" wp14:editId="28D86800">
            <wp:extent cx="6332220" cy="1569085"/>
            <wp:effectExtent l="0" t="0" r="0" b="0"/>
            <wp:docPr id="18917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40196" name=""/>
                    <pic:cNvPicPr/>
                  </pic:nvPicPr>
                  <pic:blipFill>
                    <a:blip r:embed="rId24"/>
                    <a:stretch>
                      <a:fillRect/>
                    </a:stretch>
                  </pic:blipFill>
                  <pic:spPr>
                    <a:xfrm>
                      <a:off x="0" y="0"/>
                      <a:ext cx="6332220" cy="1569085"/>
                    </a:xfrm>
                    <a:prstGeom prst="rect">
                      <a:avLst/>
                    </a:prstGeom>
                  </pic:spPr>
                </pic:pic>
              </a:graphicData>
            </a:graphic>
          </wp:inline>
        </w:drawing>
      </w:r>
    </w:p>
    <w:p w14:paraId="6C1FB4F0" w14:textId="77777777" w:rsidR="006775A8" w:rsidRDefault="006775A8" w:rsidP="00E25F28">
      <w:pPr>
        <w:ind w:left="360"/>
        <w:rPr>
          <w:color w:val="77206D" w:themeColor="accent5" w:themeShade="BF"/>
        </w:rPr>
      </w:pPr>
    </w:p>
    <w:p w14:paraId="70F0B1B9" w14:textId="0F7C9B51" w:rsidR="00316D77" w:rsidRDefault="00316D77" w:rsidP="00E25F28">
      <w:pPr>
        <w:ind w:left="360"/>
        <w:rPr>
          <w:color w:val="77206D" w:themeColor="accent5" w:themeShade="BF"/>
        </w:rPr>
      </w:pPr>
      <w:r>
        <w:rPr>
          <w:color w:val="77206D" w:themeColor="accent5" w:themeShade="BF"/>
        </w:rPr>
        <w:t xml:space="preserve">Do trang chủ của Giải pháp: Đầu trang đã gọi là Giải pháp Nhân sự Toàn diện. Nên ở Trang con đầu tiên thay vì gọi Giải pháp nhân sự toàn diện sẽ đổi thành </w:t>
      </w:r>
      <w:r w:rsidRPr="00316D77">
        <w:rPr>
          <w:color w:val="77206D" w:themeColor="accent5" w:themeShade="BF"/>
        </w:rPr>
        <w:sym w:font="Wingdings" w:char="F0E0"/>
      </w:r>
      <w:r>
        <w:rPr>
          <w:color w:val="77206D" w:themeColor="accent5" w:themeShade="BF"/>
        </w:rPr>
        <w:t xml:space="preserve"> </w:t>
      </w:r>
      <w:r w:rsidRPr="00316D77">
        <w:rPr>
          <w:color w:val="77206D" w:themeColor="accent5" w:themeShade="BF"/>
        </w:rPr>
        <w:t>Giải pháp Xây dựng Nền tảng Quản trị Nhân sự</w:t>
      </w:r>
      <w:r>
        <w:rPr>
          <w:color w:val="77206D" w:themeColor="accent5" w:themeShade="BF"/>
        </w:rPr>
        <w:t xml:space="preserve"> (QTNS) </w:t>
      </w:r>
      <w:r w:rsidRPr="00316D77">
        <w:rPr>
          <w:i/>
          <w:iCs/>
          <w:color w:val="77206D" w:themeColor="accent5" w:themeShade="BF"/>
        </w:rPr>
        <w:t>Total HR Solutions</w:t>
      </w:r>
    </w:p>
    <w:p w14:paraId="64081B13" w14:textId="288ADEAA" w:rsidR="00316D77" w:rsidRDefault="00316D77" w:rsidP="00E25F28">
      <w:pPr>
        <w:ind w:left="360"/>
        <w:rPr>
          <w:color w:val="77206D" w:themeColor="accent5" w:themeShade="BF"/>
        </w:rPr>
      </w:pPr>
      <w:r w:rsidRPr="00316D77">
        <w:rPr>
          <w:color w:val="77206D" w:themeColor="accent5" w:themeShade="BF"/>
        </w:rPr>
        <w:drawing>
          <wp:inline distT="0" distB="0" distL="0" distR="0" wp14:anchorId="728CD554" wp14:editId="1FE0F2DA">
            <wp:extent cx="2034716" cy="2110923"/>
            <wp:effectExtent l="0" t="0" r="3810" b="3810"/>
            <wp:docPr id="58042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4703" name=""/>
                    <pic:cNvPicPr/>
                  </pic:nvPicPr>
                  <pic:blipFill>
                    <a:blip r:embed="rId25"/>
                    <a:stretch>
                      <a:fillRect/>
                    </a:stretch>
                  </pic:blipFill>
                  <pic:spPr>
                    <a:xfrm>
                      <a:off x="0" y="0"/>
                      <a:ext cx="2034716" cy="2110923"/>
                    </a:xfrm>
                    <a:prstGeom prst="rect">
                      <a:avLst/>
                    </a:prstGeom>
                  </pic:spPr>
                </pic:pic>
              </a:graphicData>
            </a:graphic>
          </wp:inline>
        </w:drawing>
      </w:r>
    </w:p>
    <w:p w14:paraId="73E311DB" w14:textId="77777777" w:rsidR="00316D77" w:rsidRDefault="00316D77" w:rsidP="00E25F28">
      <w:pPr>
        <w:ind w:left="360"/>
        <w:rPr>
          <w:color w:val="77206D" w:themeColor="accent5" w:themeShade="BF"/>
        </w:rPr>
      </w:pPr>
    </w:p>
    <w:p w14:paraId="58E4E23F" w14:textId="4D3D6353" w:rsidR="006775A8" w:rsidRDefault="006775A8" w:rsidP="00E25F28">
      <w:pPr>
        <w:ind w:left="360"/>
        <w:rPr>
          <w:color w:val="77206D" w:themeColor="accent5" w:themeShade="BF"/>
        </w:rPr>
      </w:pPr>
      <w:r w:rsidRPr="006775A8">
        <w:rPr>
          <w:color w:val="77206D" w:themeColor="accent5" w:themeShade="BF"/>
        </w:rPr>
        <w:drawing>
          <wp:inline distT="0" distB="0" distL="0" distR="0" wp14:anchorId="47184749" wp14:editId="6ABC9C4B">
            <wp:extent cx="6332220" cy="1475105"/>
            <wp:effectExtent l="0" t="0" r="0" b="0"/>
            <wp:docPr id="16333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37235" name=""/>
                    <pic:cNvPicPr/>
                  </pic:nvPicPr>
                  <pic:blipFill>
                    <a:blip r:embed="rId26"/>
                    <a:stretch>
                      <a:fillRect/>
                    </a:stretch>
                  </pic:blipFill>
                  <pic:spPr>
                    <a:xfrm>
                      <a:off x="0" y="0"/>
                      <a:ext cx="6332220" cy="1475105"/>
                    </a:xfrm>
                    <a:prstGeom prst="rect">
                      <a:avLst/>
                    </a:prstGeom>
                  </pic:spPr>
                </pic:pic>
              </a:graphicData>
            </a:graphic>
          </wp:inline>
        </w:drawing>
      </w:r>
    </w:p>
    <w:p w14:paraId="7920A1C7" w14:textId="02CBFCC3" w:rsidR="006775A8" w:rsidRDefault="006775A8" w:rsidP="00E25F28">
      <w:pPr>
        <w:ind w:left="360"/>
        <w:rPr>
          <w:color w:val="77206D" w:themeColor="accent5" w:themeShade="BF"/>
        </w:rPr>
      </w:pPr>
      <w:r>
        <w:rPr>
          <w:color w:val="77206D" w:themeColor="accent5" w:themeShade="BF"/>
        </w:rPr>
        <w:t>Sửa tương tự trang chủ (đề nghị ở trên)</w:t>
      </w:r>
    </w:p>
    <w:p w14:paraId="6ABE9761" w14:textId="77777777" w:rsidR="006775A8" w:rsidRDefault="006775A8" w:rsidP="00E25F28">
      <w:pPr>
        <w:ind w:left="360"/>
        <w:rPr>
          <w:color w:val="77206D" w:themeColor="accent5" w:themeShade="BF"/>
        </w:rPr>
      </w:pPr>
    </w:p>
    <w:p w14:paraId="018DC43B" w14:textId="56FB1994" w:rsidR="006775A8" w:rsidRDefault="006775A8" w:rsidP="00E25F28">
      <w:pPr>
        <w:ind w:left="360"/>
        <w:rPr>
          <w:color w:val="77206D" w:themeColor="accent5" w:themeShade="BF"/>
        </w:rPr>
      </w:pPr>
      <w:r w:rsidRPr="006775A8">
        <w:rPr>
          <w:color w:val="77206D" w:themeColor="accent5" w:themeShade="BF"/>
        </w:rPr>
        <w:lastRenderedPageBreak/>
        <w:drawing>
          <wp:inline distT="0" distB="0" distL="0" distR="0" wp14:anchorId="7A113195" wp14:editId="27650101">
            <wp:extent cx="3470031" cy="318937"/>
            <wp:effectExtent l="0" t="0" r="0" b="5080"/>
            <wp:docPr id="155382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29980" name=""/>
                    <pic:cNvPicPr/>
                  </pic:nvPicPr>
                  <pic:blipFill>
                    <a:blip r:embed="rId27"/>
                    <a:stretch>
                      <a:fillRect/>
                    </a:stretch>
                  </pic:blipFill>
                  <pic:spPr>
                    <a:xfrm>
                      <a:off x="0" y="0"/>
                      <a:ext cx="3534322" cy="324846"/>
                    </a:xfrm>
                    <a:prstGeom prst="rect">
                      <a:avLst/>
                    </a:prstGeom>
                  </pic:spPr>
                </pic:pic>
              </a:graphicData>
            </a:graphic>
          </wp:inline>
        </w:drawing>
      </w:r>
    </w:p>
    <w:p w14:paraId="0A1A5B26" w14:textId="0C82DD22" w:rsidR="006775A8" w:rsidRDefault="006775A8" w:rsidP="00E25F28">
      <w:pPr>
        <w:ind w:left="360"/>
        <w:rPr>
          <w:color w:val="77206D" w:themeColor="accent5" w:themeShade="BF"/>
        </w:rPr>
      </w:pPr>
      <w:r>
        <w:rPr>
          <w:color w:val="77206D" w:themeColor="accent5" w:themeShade="BF"/>
        </w:rPr>
        <w:t>Bỏ ngày tháng trong nội dung giải pháp và đào tạo (chỉ có ở tài nguyên và tin tức thôi)</w:t>
      </w:r>
    </w:p>
    <w:p w14:paraId="1BC72657" w14:textId="77777777" w:rsidR="006775A8" w:rsidRDefault="006775A8" w:rsidP="00E25F28">
      <w:pPr>
        <w:ind w:left="360"/>
        <w:rPr>
          <w:color w:val="77206D" w:themeColor="accent5" w:themeShade="BF"/>
        </w:rPr>
      </w:pPr>
    </w:p>
    <w:p w14:paraId="7985CC65" w14:textId="02A5B4CE" w:rsidR="006775A8" w:rsidRDefault="00664223" w:rsidP="00E25F28">
      <w:pPr>
        <w:ind w:left="360"/>
        <w:rPr>
          <w:color w:val="77206D" w:themeColor="accent5" w:themeShade="BF"/>
        </w:rPr>
      </w:pPr>
      <w:r w:rsidRPr="00664223">
        <w:rPr>
          <w:color w:val="77206D" w:themeColor="accent5" w:themeShade="BF"/>
        </w:rPr>
        <w:drawing>
          <wp:inline distT="0" distB="0" distL="0" distR="0" wp14:anchorId="6C57AE61" wp14:editId="016E5D91">
            <wp:extent cx="3131820" cy="1481113"/>
            <wp:effectExtent l="0" t="0" r="0" b="5080"/>
            <wp:docPr id="96536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69136" name=""/>
                    <pic:cNvPicPr/>
                  </pic:nvPicPr>
                  <pic:blipFill>
                    <a:blip r:embed="rId28"/>
                    <a:stretch>
                      <a:fillRect/>
                    </a:stretch>
                  </pic:blipFill>
                  <pic:spPr>
                    <a:xfrm>
                      <a:off x="0" y="0"/>
                      <a:ext cx="3141398" cy="1485643"/>
                    </a:xfrm>
                    <a:prstGeom prst="rect">
                      <a:avLst/>
                    </a:prstGeom>
                  </pic:spPr>
                </pic:pic>
              </a:graphicData>
            </a:graphic>
          </wp:inline>
        </w:drawing>
      </w:r>
      <w:r>
        <w:rPr>
          <w:color w:val="77206D" w:themeColor="accent5" w:themeShade="BF"/>
        </w:rPr>
        <w:t xml:space="preserve"> Chị sẽ gửi em nội dung </w:t>
      </w:r>
      <w:r w:rsidR="00EA343D">
        <w:rPr>
          <w:color w:val="77206D" w:themeColor="accent5" w:themeShade="BF"/>
        </w:rPr>
        <w:t>của Giải pháp Nhân sự toàn sau. Bên phải nội dung có Bài viết nổi bật không ổn, nên để các giải pháp khác</w:t>
      </w:r>
    </w:p>
    <w:p w14:paraId="2A296F1F" w14:textId="77777777" w:rsidR="00EA343D" w:rsidRDefault="00EA343D" w:rsidP="00E25F28">
      <w:pPr>
        <w:ind w:left="360"/>
        <w:rPr>
          <w:color w:val="77206D" w:themeColor="accent5" w:themeShade="BF"/>
        </w:rPr>
      </w:pPr>
    </w:p>
    <w:p w14:paraId="082ADCC9" w14:textId="77777777" w:rsidR="006775A8" w:rsidRDefault="006775A8" w:rsidP="00E25F28">
      <w:pPr>
        <w:ind w:left="360"/>
        <w:rPr>
          <w:color w:val="77206D" w:themeColor="accent5" w:themeShade="BF"/>
        </w:rPr>
      </w:pPr>
    </w:p>
    <w:p w14:paraId="2DDFD992" w14:textId="4316E0C4" w:rsidR="006775A8" w:rsidRDefault="006775A8" w:rsidP="00E25F28">
      <w:pPr>
        <w:ind w:left="360"/>
        <w:rPr>
          <w:color w:val="77206D" w:themeColor="accent5" w:themeShade="BF"/>
        </w:rPr>
      </w:pPr>
      <w:r w:rsidRPr="00EA0DD9">
        <w:rPr>
          <w:color w:val="EE0000"/>
        </w:rPr>
        <w:t>Trang đào tạo</w:t>
      </w:r>
    </w:p>
    <w:p w14:paraId="018BF663" w14:textId="77777777" w:rsidR="006E78BC" w:rsidRDefault="006E78BC" w:rsidP="00E25F28">
      <w:pPr>
        <w:ind w:left="360"/>
        <w:rPr>
          <w:color w:val="77206D" w:themeColor="accent5" w:themeShade="BF"/>
        </w:rPr>
      </w:pPr>
    </w:p>
    <w:p w14:paraId="207805E8" w14:textId="0C762BBE" w:rsidR="006E78BC" w:rsidRDefault="006E78BC" w:rsidP="00E25F28">
      <w:pPr>
        <w:ind w:left="360"/>
        <w:rPr>
          <w:color w:val="77206D" w:themeColor="accent5" w:themeShade="BF"/>
        </w:rPr>
      </w:pPr>
      <w:r w:rsidRPr="006E78BC">
        <w:rPr>
          <w:color w:val="77206D" w:themeColor="accent5" w:themeShade="BF"/>
        </w:rPr>
        <w:drawing>
          <wp:inline distT="0" distB="0" distL="0" distR="0" wp14:anchorId="2C78CC7A" wp14:editId="3CD3C04A">
            <wp:extent cx="6332220" cy="946785"/>
            <wp:effectExtent l="0" t="0" r="0" b="5715"/>
            <wp:docPr id="14988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82070" name=""/>
                    <pic:cNvPicPr/>
                  </pic:nvPicPr>
                  <pic:blipFill>
                    <a:blip r:embed="rId29"/>
                    <a:stretch>
                      <a:fillRect/>
                    </a:stretch>
                  </pic:blipFill>
                  <pic:spPr>
                    <a:xfrm>
                      <a:off x="0" y="0"/>
                      <a:ext cx="6332220" cy="946785"/>
                    </a:xfrm>
                    <a:prstGeom prst="rect">
                      <a:avLst/>
                    </a:prstGeom>
                  </pic:spPr>
                </pic:pic>
              </a:graphicData>
            </a:graphic>
          </wp:inline>
        </w:drawing>
      </w:r>
    </w:p>
    <w:p w14:paraId="567126E8" w14:textId="5DFD585D" w:rsidR="006E78BC" w:rsidRDefault="006E78BC" w:rsidP="00E25F28">
      <w:pPr>
        <w:ind w:left="360"/>
        <w:rPr>
          <w:color w:val="77206D" w:themeColor="accent5" w:themeShade="BF"/>
        </w:rPr>
      </w:pPr>
      <w:r>
        <w:rPr>
          <w:color w:val="77206D" w:themeColor="accent5" w:themeShade="BF"/>
        </w:rPr>
        <w:t>Đổi này giống dạng hình của trang giải pháp (có thể đổi hình khác)</w:t>
      </w:r>
    </w:p>
    <w:p w14:paraId="469F44FC" w14:textId="77777777" w:rsidR="006E78BC" w:rsidRDefault="006E78BC" w:rsidP="00E25F28">
      <w:pPr>
        <w:ind w:left="360"/>
        <w:rPr>
          <w:color w:val="77206D" w:themeColor="accent5" w:themeShade="BF"/>
        </w:rPr>
      </w:pPr>
    </w:p>
    <w:p w14:paraId="6B69EADD" w14:textId="054A3EAD" w:rsidR="006E78BC" w:rsidRDefault="006E78BC" w:rsidP="00E25F28">
      <w:pPr>
        <w:ind w:left="360"/>
        <w:rPr>
          <w:color w:val="77206D" w:themeColor="accent5" w:themeShade="BF"/>
        </w:rPr>
      </w:pPr>
      <w:r w:rsidRPr="006E78BC">
        <w:rPr>
          <w:color w:val="77206D" w:themeColor="accent5" w:themeShade="BF"/>
        </w:rPr>
        <w:drawing>
          <wp:inline distT="0" distB="0" distL="0" distR="0" wp14:anchorId="0C5330D1" wp14:editId="7C1B4481">
            <wp:extent cx="6332220" cy="1588135"/>
            <wp:effectExtent l="0" t="0" r="0" b="0"/>
            <wp:docPr id="152576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66539" name=""/>
                    <pic:cNvPicPr/>
                  </pic:nvPicPr>
                  <pic:blipFill>
                    <a:blip r:embed="rId30"/>
                    <a:stretch>
                      <a:fillRect/>
                    </a:stretch>
                  </pic:blipFill>
                  <pic:spPr>
                    <a:xfrm>
                      <a:off x="0" y="0"/>
                      <a:ext cx="6332220" cy="1588135"/>
                    </a:xfrm>
                    <a:prstGeom prst="rect">
                      <a:avLst/>
                    </a:prstGeom>
                  </pic:spPr>
                </pic:pic>
              </a:graphicData>
            </a:graphic>
          </wp:inline>
        </w:drawing>
      </w:r>
    </w:p>
    <w:p w14:paraId="1095B3A3" w14:textId="370D7DA6" w:rsidR="006E78BC" w:rsidRDefault="006E78BC" w:rsidP="00E25F28">
      <w:pPr>
        <w:ind w:left="360"/>
        <w:rPr>
          <w:color w:val="77206D" w:themeColor="accent5" w:themeShade="BF"/>
        </w:rPr>
      </w:pPr>
      <w:r>
        <w:rPr>
          <w:color w:val="77206D" w:themeColor="accent5" w:themeShade="BF"/>
        </w:rPr>
        <w:t xml:space="preserve">Sử dụng tên gọi khóa (Anh, Việt) giống với banner, thiết kế khóa giống giải pháp, nội dung của khóa hệ thống quản lý hiệu lấy thông tin bên trong không đúng. </w:t>
      </w:r>
    </w:p>
    <w:p w14:paraId="7F4F41A2" w14:textId="53F0B8F6" w:rsidR="006E78BC" w:rsidRDefault="006E78BC" w:rsidP="00E25F28">
      <w:pPr>
        <w:ind w:left="360"/>
        <w:rPr>
          <w:color w:val="77206D" w:themeColor="accent5" w:themeShade="BF"/>
        </w:rPr>
      </w:pPr>
      <w:r>
        <w:rPr>
          <w:color w:val="77206D" w:themeColor="accent5" w:themeShade="BF"/>
        </w:rPr>
        <w:t>Xem thêm đang landing page không đúng</w:t>
      </w:r>
    </w:p>
    <w:p w14:paraId="43917A33" w14:textId="77777777" w:rsidR="006E78BC" w:rsidRDefault="006E78BC" w:rsidP="00E25F28">
      <w:pPr>
        <w:ind w:left="360"/>
        <w:rPr>
          <w:color w:val="77206D" w:themeColor="accent5" w:themeShade="BF"/>
        </w:rPr>
      </w:pPr>
    </w:p>
    <w:p w14:paraId="7449B1D0" w14:textId="4A975704" w:rsidR="006E78BC" w:rsidRDefault="006E78BC" w:rsidP="00E25F28">
      <w:pPr>
        <w:ind w:left="360"/>
        <w:rPr>
          <w:color w:val="77206D" w:themeColor="accent5" w:themeShade="BF"/>
        </w:rPr>
      </w:pPr>
      <w:r w:rsidRPr="006E78BC">
        <w:rPr>
          <w:color w:val="77206D" w:themeColor="accent5" w:themeShade="BF"/>
        </w:rPr>
        <w:lastRenderedPageBreak/>
        <w:drawing>
          <wp:inline distT="0" distB="0" distL="0" distR="0" wp14:anchorId="2AF21929" wp14:editId="24BBF22B">
            <wp:extent cx="4016088" cy="662997"/>
            <wp:effectExtent l="0" t="0" r="3810" b="3810"/>
            <wp:docPr id="10716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2736" name=""/>
                    <pic:cNvPicPr/>
                  </pic:nvPicPr>
                  <pic:blipFill>
                    <a:blip r:embed="rId31"/>
                    <a:stretch>
                      <a:fillRect/>
                    </a:stretch>
                  </pic:blipFill>
                  <pic:spPr>
                    <a:xfrm>
                      <a:off x="0" y="0"/>
                      <a:ext cx="4016088" cy="662997"/>
                    </a:xfrm>
                    <a:prstGeom prst="rect">
                      <a:avLst/>
                    </a:prstGeom>
                  </pic:spPr>
                </pic:pic>
              </a:graphicData>
            </a:graphic>
          </wp:inline>
        </w:drawing>
      </w:r>
    </w:p>
    <w:p w14:paraId="721C8877" w14:textId="19EC48BA" w:rsidR="006E78BC" w:rsidRDefault="006E78BC" w:rsidP="00E25F28">
      <w:pPr>
        <w:ind w:left="360"/>
        <w:rPr>
          <w:color w:val="77206D" w:themeColor="accent5" w:themeShade="BF"/>
        </w:rPr>
      </w:pPr>
      <w:r>
        <w:rPr>
          <w:color w:val="77206D" w:themeColor="accent5" w:themeShade="BF"/>
        </w:rPr>
        <w:t>Phần Public và L&amp;D Partner không mở được (cách trình bày sẽ giống của Inhouse)</w:t>
      </w:r>
      <w:r w:rsidR="00832F6F">
        <w:rPr>
          <w:color w:val="77206D" w:themeColor="accent5" w:themeShade="BF"/>
        </w:rPr>
        <w:t xml:space="preserve"> </w:t>
      </w:r>
      <w:r w:rsidR="00832F6F" w:rsidRPr="00832F6F">
        <w:rPr>
          <w:color w:val="77206D" w:themeColor="accent5" w:themeShade="BF"/>
        </w:rPr>
        <w:sym w:font="Wingdings" w:char="F0E0"/>
      </w:r>
      <w:r w:rsidR="00832F6F">
        <w:rPr>
          <w:color w:val="77206D" w:themeColor="accent5" w:themeShade="BF"/>
        </w:rPr>
        <w:t xml:space="preserve"> nội dung của Public và L&amp;D Partner tại trang chủ đào tạo chị đã gửi trước đây</w:t>
      </w:r>
    </w:p>
    <w:p w14:paraId="012529C6" w14:textId="77777777" w:rsidR="006E78BC" w:rsidRDefault="006E78BC" w:rsidP="00E25F28">
      <w:pPr>
        <w:ind w:left="360"/>
        <w:rPr>
          <w:color w:val="77206D" w:themeColor="accent5" w:themeShade="BF"/>
        </w:rPr>
      </w:pPr>
    </w:p>
    <w:p w14:paraId="2DAE96BE" w14:textId="227CD3DF" w:rsidR="006E78BC" w:rsidRDefault="006E78BC" w:rsidP="00E25F28">
      <w:pPr>
        <w:ind w:left="360"/>
        <w:rPr>
          <w:color w:val="77206D" w:themeColor="accent5" w:themeShade="BF"/>
        </w:rPr>
      </w:pPr>
      <w:r w:rsidRPr="006E78BC">
        <w:rPr>
          <w:color w:val="77206D" w:themeColor="accent5" w:themeShade="BF"/>
        </w:rPr>
        <w:drawing>
          <wp:inline distT="0" distB="0" distL="0" distR="0" wp14:anchorId="7B5C5DB5" wp14:editId="7CEC0314">
            <wp:extent cx="2093154" cy="1244850"/>
            <wp:effectExtent l="0" t="0" r="2540" b="0"/>
            <wp:docPr id="69435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5366" name=""/>
                    <pic:cNvPicPr/>
                  </pic:nvPicPr>
                  <pic:blipFill>
                    <a:blip r:embed="rId32"/>
                    <a:stretch>
                      <a:fillRect/>
                    </a:stretch>
                  </pic:blipFill>
                  <pic:spPr>
                    <a:xfrm>
                      <a:off x="0" y="0"/>
                      <a:ext cx="2096301" cy="1246721"/>
                    </a:xfrm>
                    <a:prstGeom prst="rect">
                      <a:avLst/>
                    </a:prstGeom>
                  </pic:spPr>
                </pic:pic>
              </a:graphicData>
            </a:graphic>
          </wp:inline>
        </w:drawing>
      </w:r>
      <w:r>
        <w:rPr>
          <w:color w:val="77206D" w:themeColor="accent5" w:themeShade="BF"/>
        </w:rPr>
        <w:t>Thứ tự này đổi lại 2 cái đầu: In-house trước, và đến Public</w:t>
      </w:r>
    </w:p>
    <w:p w14:paraId="47F45122" w14:textId="77777777" w:rsidR="00664223" w:rsidRDefault="00664223" w:rsidP="00E25F28">
      <w:pPr>
        <w:ind w:left="360"/>
        <w:rPr>
          <w:color w:val="77206D" w:themeColor="accent5" w:themeShade="BF"/>
        </w:rPr>
      </w:pPr>
    </w:p>
    <w:p w14:paraId="69C399D9" w14:textId="140E6FCC" w:rsidR="00664223" w:rsidRPr="00664223" w:rsidRDefault="00664223" w:rsidP="00E25F28">
      <w:pPr>
        <w:ind w:left="360"/>
        <w:rPr>
          <w:b/>
          <w:bCs/>
          <w:color w:val="77206D" w:themeColor="accent5" w:themeShade="BF"/>
        </w:rPr>
      </w:pPr>
      <w:r w:rsidRPr="00664223">
        <w:rPr>
          <w:b/>
          <w:bCs/>
          <w:color w:val="77206D" w:themeColor="accent5" w:themeShade="BF"/>
        </w:rPr>
        <w:t>CÁC TRANG CON ĐÀO TẠO ĐANG GIỐNG NHƯ TRANG CHỦ CỦA ĐÀO TẠO</w:t>
      </w:r>
    </w:p>
    <w:p w14:paraId="1DB22C0E" w14:textId="77777777" w:rsidR="00664223" w:rsidRDefault="00664223" w:rsidP="00E25F28">
      <w:pPr>
        <w:ind w:left="360"/>
        <w:rPr>
          <w:color w:val="77206D" w:themeColor="accent5" w:themeShade="BF"/>
        </w:rPr>
      </w:pPr>
    </w:p>
    <w:p w14:paraId="47B46E94" w14:textId="77777777" w:rsidR="00664223" w:rsidRDefault="00664223" w:rsidP="00E25F28">
      <w:pPr>
        <w:ind w:left="360"/>
        <w:rPr>
          <w:color w:val="77206D" w:themeColor="accent5" w:themeShade="BF"/>
        </w:rPr>
      </w:pPr>
    </w:p>
    <w:p w14:paraId="3EF5C767" w14:textId="77777777" w:rsidR="00664223" w:rsidRDefault="00664223" w:rsidP="00E25F28">
      <w:pPr>
        <w:ind w:left="360"/>
        <w:rPr>
          <w:color w:val="77206D" w:themeColor="accent5" w:themeShade="BF"/>
        </w:rPr>
      </w:pPr>
    </w:p>
    <w:p w14:paraId="5D4998AC" w14:textId="77777777" w:rsidR="00EA0DD9" w:rsidRDefault="00EA0DD9" w:rsidP="00EA0DD9">
      <w:pPr>
        <w:ind w:left="360"/>
        <w:rPr>
          <w:color w:val="77206D" w:themeColor="accent5" w:themeShade="BF"/>
        </w:rPr>
      </w:pPr>
      <w:r w:rsidRPr="00EA343D">
        <w:rPr>
          <w:color w:val="EE0000"/>
        </w:rPr>
        <w:t xml:space="preserve">Tài nguyên HR </w:t>
      </w:r>
      <w:r w:rsidRPr="00EA343D">
        <w:rPr>
          <w:color w:val="77206D" w:themeColor="accent5" w:themeShade="BF"/>
        </w:rPr>
        <w:sym w:font="Wingdings" w:char="F0E0"/>
      </w:r>
      <w:r>
        <w:rPr>
          <w:color w:val="77206D" w:themeColor="accent5" w:themeShade="BF"/>
        </w:rPr>
        <w:t xml:space="preserve"> đổi HR Tool thành Tài nguyên HR</w:t>
      </w:r>
    </w:p>
    <w:p w14:paraId="6B72E8F5" w14:textId="77777777" w:rsidR="00EA0DD9" w:rsidRDefault="00EA0DD9" w:rsidP="00EA0DD9">
      <w:pPr>
        <w:ind w:left="360"/>
        <w:rPr>
          <w:color w:val="77206D" w:themeColor="accent5" w:themeShade="BF"/>
        </w:rPr>
      </w:pPr>
    </w:p>
    <w:p w14:paraId="325FDD1D" w14:textId="77777777" w:rsidR="00EA0DD9" w:rsidRDefault="00EA0DD9" w:rsidP="00EA0DD9">
      <w:pPr>
        <w:ind w:left="360"/>
        <w:rPr>
          <w:color w:val="77206D" w:themeColor="accent5" w:themeShade="BF"/>
        </w:rPr>
      </w:pPr>
      <w:r w:rsidRPr="000479AE">
        <w:rPr>
          <w:color w:val="77206D" w:themeColor="accent5" w:themeShade="BF"/>
        </w:rPr>
        <w:drawing>
          <wp:inline distT="0" distB="0" distL="0" distR="0" wp14:anchorId="73677AB1" wp14:editId="63DAC385">
            <wp:extent cx="3710354" cy="1171445"/>
            <wp:effectExtent l="0" t="0" r="4445" b="0"/>
            <wp:docPr id="11573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1165" name=""/>
                    <pic:cNvPicPr/>
                  </pic:nvPicPr>
                  <pic:blipFill>
                    <a:blip r:embed="rId33"/>
                    <a:stretch>
                      <a:fillRect/>
                    </a:stretch>
                  </pic:blipFill>
                  <pic:spPr>
                    <a:xfrm>
                      <a:off x="0" y="0"/>
                      <a:ext cx="3722040" cy="1175135"/>
                    </a:xfrm>
                    <a:prstGeom prst="rect">
                      <a:avLst/>
                    </a:prstGeom>
                  </pic:spPr>
                </pic:pic>
              </a:graphicData>
            </a:graphic>
          </wp:inline>
        </w:drawing>
      </w:r>
      <w:r>
        <w:rPr>
          <w:color w:val="77206D" w:themeColor="accent5" w:themeShade="BF"/>
        </w:rPr>
        <w:t>Cho “Nền tảng HR” lớn hơn, các headlines như “Kiến thức HR từ cơ bản đến nâng cao có màu đồng bộ với các trang trước</w:t>
      </w:r>
    </w:p>
    <w:p w14:paraId="22B280C5" w14:textId="77777777" w:rsidR="00EA0DD9" w:rsidRDefault="00EA0DD9" w:rsidP="00EA0DD9">
      <w:pPr>
        <w:ind w:left="360"/>
        <w:rPr>
          <w:color w:val="77206D" w:themeColor="accent5" w:themeShade="BF"/>
        </w:rPr>
      </w:pPr>
    </w:p>
    <w:p w14:paraId="3502DA3D" w14:textId="77777777" w:rsidR="00EA0DD9" w:rsidRDefault="00EA0DD9" w:rsidP="00EA0DD9">
      <w:pPr>
        <w:ind w:left="360"/>
        <w:rPr>
          <w:color w:val="77206D" w:themeColor="accent5" w:themeShade="BF"/>
        </w:rPr>
      </w:pPr>
      <w:r>
        <w:rPr>
          <w:color w:val="77206D" w:themeColor="accent5" w:themeShade="BF"/>
        </w:rPr>
        <w:t xml:space="preserve">Nội dung bên trong của các bài viết “Nền tảng HR” chưa được thêm phần lên hệ như bải HR 2026 Vị thế… </w:t>
      </w:r>
    </w:p>
    <w:p w14:paraId="497B1360" w14:textId="77777777" w:rsidR="00EA0DD9" w:rsidRDefault="00EA0DD9" w:rsidP="00EA0DD9">
      <w:pPr>
        <w:ind w:left="360"/>
        <w:rPr>
          <w:color w:val="77206D" w:themeColor="accent5" w:themeShade="BF"/>
        </w:rPr>
      </w:pPr>
      <w:r w:rsidRPr="000479AE">
        <w:rPr>
          <w:color w:val="77206D" w:themeColor="accent5" w:themeShade="BF"/>
        </w:rPr>
        <w:drawing>
          <wp:inline distT="0" distB="0" distL="0" distR="0" wp14:anchorId="5A8BC2D2" wp14:editId="3EBDD5A5">
            <wp:extent cx="858606" cy="955431"/>
            <wp:effectExtent l="0" t="0" r="0" b="0"/>
            <wp:docPr id="24988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1658" name=""/>
                    <pic:cNvPicPr/>
                  </pic:nvPicPr>
                  <pic:blipFill>
                    <a:blip r:embed="rId34"/>
                    <a:stretch>
                      <a:fillRect/>
                    </a:stretch>
                  </pic:blipFill>
                  <pic:spPr>
                    <a:xfrm>
                      <a:off x="0" y="0"/>
                      <a:ext cx="874468" cy="973081"/>
                    </a:xfrm>
                    <a:prstGeom prst="rect">
                      <a:avLst/>
                    </a:prstGeom>
                  </pic:spPr>
                </pic:pic>
              </a:graphicData>
            </a:graphic>
          </wp:inline>
        </w:drawing>
      </w:r>
    </w:p>
    <w:p w14:paraId="11A33314" w14:textId="77777777" w:rsidR="00EA0DD9" w:rsidRDefault="00EA0DD9" w:rsidP="00EA0DD9">
      <w:pPr>
        <w:ind w:left="360"/>
        <w:rPr>
          <w:color w:val="77206D" w:themeColor="accent5" w:themeShade="BF"/>
        </w:rPr>
      </w:pPr>
      <w:r>
        <w:rPr>
          <w:color w:val="77206D" w:themeColor="accent5" w:themeShade="BF"/>
        </w:rPr>
        <w:t xml:space="preserve">Update nội dung của Câu chuyện Doanh nghiệp </w:t>
      </w:r>
    </w:p>
    <w:p w14:paraId="3CEB3AA4" w14:textId="77777777" w:rsidR="00EA0DD9" w:rsidRDefault="00EA0DD9" w:rsidP="00EA0DD9">
      <w:pPr>
        <w:ind w:left="360"/>
        <w:rPr>
          <w:color w:val="77206D" w:themeColor="accent5" w:themeShade="BF"/>
        </w:rPr>
      </w:pPr>
      <w:r w:rsidRPr="000479AE">
        <w:rPr>
          <w:color w:val="77206D" w:themeColor="accent5" w:themeShade="BF"/>
        </w:rPr>
        <w:lastRenderedPageBreak/>
        <w:drawing>
          <wp:inline distT="0" distB="0" distL="0" distR="0" wp14:anchorId="13B9EF3D" wp14:editId="5F1BB7E6">
            <wp:extent cx="4919589" cy="1465714"/>
            <wp:effectExtent l="0" t="0" r="0" b="1270"/>
            <wp:docPr id="91465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1128" name=""/>
                    <pic:cNvPicPr/>
                  </pic:nvPicPr>
                  <pic:blipFill>
                    <a:blip r:embed="rId35"/>
                    <a:stretch>
                      <a:fillRect/>
                    </a:stretch>
                  </pic:blipFill>
                  <pic:spPr>
                    <a:xfrm>
                      <a:off x="0" y="0"/>
                      <a:ext cx="4935654" cy="1470500"/>
                    </a:xfrm>
                    <a:prstGeom prst="rect">
                      <a:avLst/>
                    </a:prstGeom>
                  </pic:spPr>
                </pic:pic>
              </a:graphicData>
            </a:graphic>
          </wp:inline>
        </w:drawing>
      </w:r>
    </w:p>
    <w:p w14:paraId="27357E25" w14:textId="77777777" w:rsidR="00EA0DD9" w:rsidRDefault="00EA0DD9" w:rsidP="00EA0DD9">
      <w:pPr>
        <w:ind w:left="360"/>
        <w:rPr>
          <w:color w:val="77206D" w:themeColor="accent5" w:themeShade="BF"/>
        </w:rPr>
      </w:pPr>
    </w:p>
    <w:p w14:paraId="4A351FBE" w14:textId="77777777" w:rsidR="00EA0DD9" w:rsidRDefault="00EA0DD9" w:rsidP="00EA0DD9">
      <w:pPr>
        <w:ind w:left="360"/>
        <w:rPr>
          <w:color w:val="77206D" w:themeColor="accent5" w:themeShade="BF"/>
        </w:rPr>
      </w:pPr>
      <w:r w:rsidRPr="000479AE">
        <w:rPr>
          <w:color w:val="77206D" w:themeColor="accent5" w:themeShade="BF"/>
        </w:rPr>
        <w:drawing>
          <wp:inline distT="0" distB="0" distL="0" distR="0" wp14:anchorId="456AC9FF" wp14:editId="2CD41481">
            <wp:extent cx="6332220" cy="1689735"/>
            <wp:effectExtent l="0" t="0" r="0" b="5715"/>
            <wp:docPr id="164935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59375" name=""/>
                    <pic:cNvPicPr/>
                  </pic:nvPicPr>
                  <pic:blipFill>
                    <a:blip r:embed="rId36"/>
                    <a:stretch>
                      <a:fillRect/>
                    </a:stretch>
                  </pic:blipFill>
                  <pic:spPr>
                    <a:xfrm>
                      <a:off x="0" y="0"/>
                      <a:ext cx="6332220" cy="1689735"/>
                    </a:xfrm>
                    <a:prstGeom prst="rect">
                      <a:avLst/>
                    </a:prstGeom>
                  </pic:spPr>
                </pic:pic>
              </a:graphicData>
            </a:graphic>
          </wp:inline>
        </w:drawing>
      </w:r>
    </w:p>
    <w:p w14:paraId="730F8EBE" w14:textId="77777777" w:rsidR="00EA0DD9" w:rsidRDefault="00EA0DD9" w:rsidP="00EA0DD9">
      <w:pPr>
        <w:ind w:left="360"/>
        <w:rPr>
          <w:color w:val="77206D" w:themeColor="accent5" w:themeShade="BF"/>
        </w:rPr>
      </w:pPr>
      <w:r>
        <w:rPr>
          <w:color w:val="77206D" w:themeColor="accent5" w:themeShade="BF"/>
        </w:rPr>
        <w:t>Update các poster bên ngoài (trang chính của Tài nguyên HR) và bên trong (trang con của Podcast) sử dụng hình ảnh giống trên youtube</w:t>
      </w:r>
    </w:p>
    <w:p w14:paraId="36E3FD3E" w14:textId="77777777" w:rsidR="00EA0DD9" w:rsidRDefault="00EA0DD9" w:rsidP="00EA0DD9">
      <w:pPr>
        <w:ind w:left="360"/>
        <w:rPr>
          <w:color w:val="77206D" w:themeColor="accent5" w:themeShade="BF"/>
        </w:rPr>
      </w:pPr>
    </w:p>
    <w:p w14:paraId="637714DA" w14:textId="77777777" w:rsidR="00EA0DD9" w:rsidRDefault="00EA0DD9" w:rsidP="00EA0DD9">
      <w:pPr>
        <w:ind w:left="360"/>
        <w:rPr>
          <w:color w:val="77206D" w:themeColor="accent5" w:themeShade="BF"/>
        </w:rPr>
      </w:pPr>
      <w:r w:rsidRPr="000479AE">
        <w:rPr>
          <w:color w:val="77206D" w:themeColor="accent5" w:themeShade="BF"/>
        </w:rPr>
        <w:drawing>
          <wp:inline distT="0" distB="0" distL="0" distR="0" wp14:anchorId="5F235CAC" wp14:editId="243DB078">
            <wp:extent cx="4526866" cy="1962913"/>
            <wp:effectExtent l="0" t="0" r="7620" b="0"/>
            <wp:docPr id="53614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42750" name=""/>
                    <pic:cNvPicPr/>
                  </pic:nvPicPr>
                  <pic:blipFill>
                    <a:blip r:embed="rId37"/>
                    <a:stretch>
                      <a:fillRect/>
                    </a:stretch>
                  </pic:blipFill>
                  <pic:spPr>
                    <a:xfrm>
                      <a:off x="0" y="0"/>
                      <a:ext cx="4550022" cy="1972954"/>
                    </a:xfrm>
                    <a:prstGeom prst="rect">
                      <a:avLst/>
                    </a:prstGeom>
                  </pic:spPr>
                </pic:pic>
              </a:graphicData>
            </a:graphic>
          </wp:inline>
        </w:drawing>
      </w:r>
    </w:p>
    <w:p w14:paraId="6A67ED86" w14:textId="77777777" w:rsidR="00EA0DD9" w:rsidRDefault="00EA0DD9" w:rsidP="00EA0DD9">
      <w:pPr>
        <w:ind w:left="360"/>
        <w:rPr>
          <w:color w:val="77206D" w:themeColor="accent5" w:themeShade="BF"/>
        </w:rPr>
      </w:pPr>
      <w:r>
        <w:rPr>
          <w:color w:val="77206D" w:themeColor="accent5" w:themeShade="BF"/>
        </w:rPr>
        <w:t xml:space="preserve">Mình đang chưa có video: ở trang chủ của Tài nguyên em để ô </w:t>
      </w:r>
      <w:r w:rsidRPr="00EA0DD9">
        <w:rPr>
          <w:color w:val="77206D" w:themeColor="accent5" w:themeShade="BF"/>
        </w:rPr>
        <w:drawing>
          <wp:inline distT="0" distB="0" distL="0" distR="0" wp14:anchorId="27C6E459" wp14:editId="1432FD81">
            <wp:extent cx="1808283" cy="390303"/>
            <wp:effectExtent l="0" t="0" r="1905" b="0"/>
            <wp:docPr id="54672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20762" name=""/>
                    <pic:cNvPicPr/>
                  </pic:nvPicPr>
                  <pic:blipFill>
                    <a:blip r:embed="rId38"/>
                    <a:stretch>
                      <a:fillRect/>
                    </a:stretch>
                  </pic:blipFill>
                  <pic:spPr>
                    <a:xfrm>
                      <a:off x="0" y="0"/>
                      <a:ext cx="1823454" cy="393577"/>
                    </a:xfrm>
                    <a:prstGeom prst="rect">
                      <a:avLst/>
                    </a:prstGeom>
                  </pic:spPr>
                </pic:pic>
              </a:graphicData>
            </a:graphic>
          </wp:inline>
        </w:drawing>
      </w:r>
      <w:r>
        <w:rPr>
          <w:color w:val="77206D" w:themeColor="accent5" w:themeShade="BF"/>
        </w:rPr>
        <w:t xml:space="preserve">này thôi, không thể lương 3P là gì…. Vì không có có nội dung này. </w:t>
      </w:r>
    </w:p>
    <w:p w14:paraId="301010F6" w14:textId="77777777" w:rsidR="00EA0DD9" w:rsidRDefault="00EA0DD9" w:rsidP="00EA0DD9">
      <w:pPr>
        <w:ind w:left="360"/>
        <w:rPr>
          <w:color w:val="77206D" w:themeColor="accent5" w:themeShade="BF"/>
        </w:rPr>
      </w:pPr>
      <w:r>
        <w:rPr>
          <w:color w:val="77206D" w:themeColor="accent5" w:themeShade="BF"/>
        </w:rPr>
        <w:t>Trang con video em để Cú Biết Tuốt cũng được với các đường link ra FB, sau này có video mới sẽ chèn trên Cũ Biết Tuốt.</w:t>
      </w:r>
    </w:p>
    <w:p w14:paraId="7E507F26" w14:textId="3F8922F2" w:rsidR="00EA0DD9" w:rsidRPr="00EA0DD9" w:rsidRDefault="00EA0DD9" w:rsidP="00E25F28">
      <w:pPr>
        <w:ind w:left="360"/>
        <w:rPr>
          <w:color w:val="EE0000"/>
        </w:rPr>
      </w:pPr>
      <w:r w:rsidRPr="00EA0DD9">
        <w:rPr>
          <w:b/>
          <w:bCs/>
          <w:color w:val="EE0000"/>
        </w:rPr>
        <w:t>EM LƯU Ý LÀM NỔI CÁC Ô VIỀN CHO ĐẸP</w:t>
      </w:r>
      <w:r w:rsidRPr="00EA0DD9">
        <w:rPr>
          <w:color w:val="EE0000"/>
        </w:rPr>
        <w:t xml:space="preserve"> </w:t>
      </w:r>
      <w:r w:rsidRPr="00EA0DD9">
        <w:rPr>
          <w:b/>
          <w:bCs/>
          <w:color w:val="EE0000"/>
        </w:rPr>
        <w:t>NHE</w:t>
      </w:r>
    </w:p>
    <w:p w14:paraId="66889801" w14:textId="77777777" w:rsidR="004C6F1E" w:rsidRDefault="004C6F1E" w:rsidP="005A3CF2">
      <w:pPr>
        <w:rPr>
          <w:b/>
          <w:bCs/>
        </w:rPr>
      </w:pPr>
      <w:r>
        <w:rPr>
          <w:b/>
          <w:bCs/>
        </w:rPr>
        <w:br w:type="page"/>
      </w:r>
    </w:p>
    <w:p w14:paraId="14C7C6E1" w14:textId="52C4E4C1" w:rsidR="005A3CF2" w:rsidRPr="004D215D" w:rsidRDefault="005A3CF2" w:rsidP="005A3CF2">
      <w:pPr>
        <w:rPr>
          <w:b/>
          <w:bCs/>
          <w:color w:val="215E99" w:themeColor="text2" w:themeTint="BF"/>
        </w:rPr>
      </w:pPr>
      <w:r w:rsidRPr="004D215D">
        <w:rPr>
          <w:b/>
          <w:bCs/>
          <w:color w:val="215E99" w:themeColor="text2" w:themeTint="BF"/>
        </w:rPr>
        <w:lastRenderedPageBreak/>
        <w:t>Giải pháp Xây dựng Nền tảng Quản trị Nhân sự (Total HR Solutions)</w:t>
      </w:r>
    </w:p>
    <w:p w14:paraId="4F256C65" w14:textId="77777777" w:rsidR="005A3CF2" w:rsidRPr="004B193C" w:rsidRDefault="005A3CF2" w:rsidP="005A3CF2">
      <w:r w:rsidRPr="004B193C">
        <w:t>Mỗi doanh nghiệp đều có những bài toán nhân sự khác nhau. Tuy nhiên, trước khi đầu tư vào các giải pháp chuyên sâu như Quản lý Hiệu suất, Total Rewards hay HR Business Partner, doanh nghiệp cần xây dựng một nền tảng quản trị nhân sự rõ ràng, đồng bộ và phù hợp với thực tiễn vận hành.</w:t>
      </w:r>
    </w:p>
    <w:p w14:paraId="69BC438B" w14:textId="77777777" w:rsidR="005A3CF2" w:rsidRPr="004B193C" w:rsidRDefault="005A3CF2" w:rsidP="005A3CF2">
      <w:r w:rsidRPr="004B193C">
        <w:t>Anpha Solutions &amp; Training đồng hành cùng doanh nghiệp trong việc xây dựng và hoàn thiện hệ thống quản trị nhân sự theo từng giai đoạn phát triển. Tùy theo nhu cầu, doanh nghiệp có thể triển khai từng hạng mục riêng lẻ hoặc xây dựng toàn bộ nền tảng nhằm tạo tiền đề cho sự phát triển bền vững.</w:t>
      </w:r>
    </w:p>
    <w:p w14:paraId="76781810" w14:textId="77777777" w:rsidR="005A3CF2" w:rsidRPr="004B193C" w:rsidRDefault="005A3CF2" w:rsidP="005A3CF2">
      <w:r w:rsidRPr="004B193C">
        <w:t>Các giải pháp trong Nền tảng Quản trị Nhân sự</w:t>
      </w:r>
    </w:p>
    <w:p w14:paraId="78402594" w14:textId="77777777" w:rsidR="005A3CF2" w:rsidRPr="004B193C" w:rsidRDefault="005A3CF2" w:rsidP="005A3CF2">
      <w:pPr>
        <w:pStyle w:val="ListParagraph"/>
        <w:numPr>
          <w:ilvl w:val="0"/>
          <w:numId w:val="3"/>
        </w:numPr>
        <w:ind w:left="426"/>
        <w:rPr>
          <w:b/>
          <w:bCs/>
        </w:rPr>
      </w:pPr>
      <w:r w:rsidRPr="004B193C">
        <w:rPr>
          <w:b/>
          <w:bCs/>
        </w:rPr>
        <w:t>Xây dựng cơ cấu tổ chức</w:t>
      </w:r>
    </w:p>
    <w:p w14:paraId="4FEEA410" w14:textId="77777777" w:rsidR="005A3CF2" w:rsidRPr="004B193C" w:rsidRDefault="005A3CF2" w:rsidP="005A3CF2">
      <w:pPr>
        <w:snapToGrid w:val="0"/>
        <w:spacing w:before="60"/>
        <w:ind w:left="425"/>
      </w:pPr>
      <w:r w:rsidRPr="004B193C">
        <w:t>Thiết kế cơ cấu tổ chức, chức năng nhiệm vụ của từng phòng ban và phân định vai trò, trách nhiệm nhằm nâng cao hiệu quả phối hợp và vận hành.</w:t>
      </w:r>
    </w:p>
    <w:p w14:paraId="1118D90D" w14:textId="77777777" w:rsidR="005A3CF2" w:rsidRPr="004B193C" w:rsidRDefault="005A3CF2" w:rsidP="005A3CF2">
      <w:pPr>
        <w:pStyle w:val="ListParagraph"/>
        <w:numPr>
          <w:ilvl w:val="0"/>
          <w:numId w:val="3"/>
        </w:numPr>
        <w:ind w:left="426"/>
        <w:rPr>
          <w:b/>
          <w:bCs/>
        </w:rPr>
      </w:pPr>
      <w:r w:rsidRPr="004B193C">
        <w:rPr>
          <w:b/>
          <w:bCs/>
        </w:rPr>
        <w:t>Xây dựng hệ thống chức danh &amp; Mô tả công việc</w:t>
      </w:r>
    </w:p>
    <w:p w14:paraId="014B7608" w14:textId="77777777" w:rsidR="005A3CF2" w:rsidRPr="004B193C" w:rsidRDefault="005A3CF2" w:rsidP="005A3CF2">
      <w:pPr>
        <w:snapToGrid w:val="0"/>
        <w:spacing w:before="60"/>
        <w:ind w:left="425"/>
      </w:pPr>
      <w:r w:rsidRPr="004B193C">
        <w:t>Chuẩn hóa hệ thống chức danh, Job Description và tiêu chuẩn năng lực cho từng vị trí, tạo nền tảng cho tuyển dụng, đào tạo và đánh giá nhân sự.</w:t>
      </w:r>
    </w:p>
    <w:p w14:paraId="46FBCE1F" w14:textId="77777777" w:rsidR="005A3CF2" w:rsidRPr="004B193C" w:rsidRDefault="005A3CF2" w:rsidP="005A3CF2">
      <w:pPr>
        <w:pStyle w:val="ListParagraph"/>
        <w:numPr>
          <w:ilvl w:val="0"/>
          <w:numId w:val="3"/>
        </w:numPr>
        <w:ind w:left="426"/>
        <w:rPr>
          <w:b/>
          <w:bCs/>
        </w:rPr>
      </w:pPr>
      <w:r w:rsidRPr="004B193C">
        <w:rPr>
          <w:b/>
          <w:bCs/>
        </w:rPr>
        <w:t>Xây dựng quy trình Tuyển dụng &amp; Hội nhập</w:t>
      </w:r>
    </w:p>
    <w:p w14:paraId="451F6476" w14:textId="77777777" w:rsidR="005A3CF2" w:rsidRPr="004B193C" w:rsidRDefault="005A3CF2" w:rsidP="005A3CF2">
      <w:pPr>
        <w:snapToGrid w:val="0"/>
        <w:spacing w:before="60"/>
        <w:ind w:left="425"/>
      </w:pPr>
      <w:r w:rsidRPr="004B193C">
        <w:t>Thiết kế quy trình tuyển dụng và hội nhập bài bản, giúp doanh nghiệp thu hút đúng người, rút ngắn thời gian thích nghi và nâng cao trải nghiệm của nhân viên ngay từ những ngày đầu.</w:t>
      </w:r>
    </w:p>
    <w:p w14:paraId="605DE911" w14:textId="77777777" w:rsidR="005A3CF2" w:rsidRPr="004B193C" w:rsidRDefault="005A3CF2" w:rsidP="005A3CF2">
      <w:pPr>
        <w:pStyle w:val="ListParagraph"/>
        <w:numPr>
          <w:ilvl w:val="0"/>
          <w:numId w:val="3"/>
        </w:numPr>
        <w:ind w:left="426"/>
        <w:rPr>
          <w:b/>
          <w:bCs/>
        </w:rPr>
      </w:pPr>
      <w:r w:rsidRPr="004B193C">
        <w:rPr>
          <w:b/>
          <w:bCs/>
        </w:rPr>
        <w:t>Xây dựng văn hóa và Truyền thông Nội bộ</w:t>
      </w:r>
    </w:p>
    <w:p w14:paraId="0DC32817" w14:textId="77777777" w:rsidR="005A3CF2" w:rsidRPr="004B193C" w:rsidRDefault="005A3CF2" w:rsidP="005A3CF2">
      <w:pPr>
        <w:snapToGrid w:val="0"/>
        <w:spacing w:before="60"/>
        <w:ind w:left="425"/>
      </w:pPr>
      <w:r w:rsidRPr="004B193C">
        <w:t>Xây dựng hệ thống truyền thông nội bộ giúp chuẩn hóa việc chia sẻ thông tin, tăng cường kết nối giữa các phòng ban, lan tỏa giá trị cốt lõi và phát triển văn hóa doanh nghiệp</w:t>
      </w:r>
    </w:p>
    <w:p w14:paraId="12E5B7F3" w14:textId="77777777" w:rsidR="005A3CF2" w:rsidRPr="004B193C" w:rsidRDefault="005A3CF2" w:rsidP="005A3CF2">
      <w:pPr>
        <w:pStyle w:val="ListParagraph"/>
        <w:numPr>
          <w:ilvl w:val="0"/>
          <w:numId w:val="3"/>
        </w:numPr>
        <w:ind w:left="426"/>
        <w:rPr>
          <w:b/>
          <w:bCs/>
        </w:rPr>
      </w:pPr>
      <w:r w:rsidRPr="004B193C">
        <w:rPr>
          <w:b/>
          <w:bCs/>
        </w:rPr>
        <w:t>Xây dựng quy trình &amp; Chính sách Nhân sự</w:t>
      </w:r>
    </w:p>
    <w:p w14:paraId="11CEA498" w14:textId="77777777" w:rsidR="005A3CF2" w:rsidRPr="004B193C" w:rsidRDefault="005A3CF2" w:rsidP="005A3CF2">
      <w:pPr>
        <w:snapToGrid w:val="0"/>
        <w:spacing w:before="60"/>
        <w:ind w:left="425"/>
      </w:pPr>
      <w:r w:rsidRPr="004B193C">
        <w:t>Chuẩn hóa các quy trình và chính sách nhân sự cốt lõi như tuyển dụng, đào tạo, đánh giá, nghỉ việc, quy chế lao động và các quy định nội bộ, giúp doanh nghiệp vận hành nhất quán và minh bạch.</w:t>
      </w:r>
    </w:p>
    <w:p w14:paraId="3F8D215A" w14:textId="77777777" w:rsidR="005A3CF2" w:rsidRPr="004B193C" w:rsidRDefault="005A3CF2" w:rsidP="005A3CF2">
      <w:pPr>
        <w:pStyle w:val="ListParagraph"/>
        <w:numPr>
          <w:ilvl w:val="0"/>
          <w:numId w:val="3"/>
        </w:numPr>
        <w:ind w:left="426"/>
        <w:rPr>
          <w:b/>
          <w:bCs/>
        </w:rPr>
      </w:pPr>
      <w:r w:rsidRPr="004B193C">
        <w:rPr>
          <w:b/>
          <w:bCs/>
        </w:rPr>
        <w:t>Phát triển năng lực đội ngũ Nhân sự</w:t>
      </w:r>
    </w:p>
    <w:p w14:paraId="24455423" w14:textId="77777777" w:rsidR="005A3CF2" w:rsidRPr="004B193C" w:rsidRDefault="005A3CF2" w:rsidP="005A3CF2">
      <w:pPr>
        <w:snapToGrid w:val="0"/>
        <w:spacing w:before="60"/>
        <w:ind w:left="425"/>
      </w:pPr>
      <w:r w:rsidRPr="004B193C">
        <w:t>Đồng hành cùng đội ngũ HR trong việc nâng cao năng lực chuyên môn, tư duy kinh doanh và khả năng triển khai các hoạt động nhân sự phù hợp với mục tiêu phát triển của doanh nghiệp.</w:t>
      </w:r>
    </w:p>
    <w:p w14:paraId="12B97F69" w14:textId="77777777" w:rsidR="005A3CF2" w:rsidRPr="004B193C" w:rsidRDefault="005A3CF2" w:rsidP="005A3CF2">
      <w:pPr>
        <w:pStyle w:val="ListParagraph"/>
        <w:numPr>
          <w:ilvl w:val="0"/>
          <w:numId w:val="3"/>
        </w:numPr>
        <w:ind w:left="426"/>
        <w:rPr>
          <w:b/>
          <w:bCs/>
        </w:rPr>
      </w:pPr>
      <w:r w:rsidRPr="004B193C">
        <w:rPr>
          <w:b/>
          <w:bCs/>
        </w:rPr>
        <w:t>Xây dựng Khung năng lực (Competency Framework)</w:t>
      </w:r>
    </w:p>
    <w:p w14:paraId="71599790" w14:textId="77777777" w:rsidR="005A3CF2" w:rsidRPr="004B193C" w:rsidRDefault="005A3CF2" w:rsidP="005A3CF2">
      <w:pPr>
        <w:snapToGrid w:val="0"/>
        <w:spacing w:before="60"/>
        <w:ind w:left="425"/>
      </w:pPr>
      <w:r w:rsidRPr="004B193C">
        <w:t>Xác định năng lực cốt lõi, năng lực quản lý và năng lực chuyên môn cho từng nhóm chức danh, làm cơ sở cho tuyển dụng, đào tạo, đánh giá và phát triển nhân tài.</w:t>
      </w:r>
    </w:p>
    <w:p w14:paraId="151866E7" w14:textId="77777777" w:rsidR="005A3CF2" w:rsidRPr="004B193C" w:rsidRDefault="005A3CF2" w:rsidP="005A3CF2">
      <w:pPr>
        <w:snapToGrid w:val="0"/>
        <w:rPr>
          <w:b/>
          <w:bCs/>
        </w:rPr>
      </w:pPr>
      <w:r w:rsidRPr="004B193C">
        <w:rPr>
          <w:b/>
          <w:bCs/>
        </w:rPr>
        <w:t>Giải pháp này phù hợp với doanh nghiệp khi</w:t>
      </w:r>
    </w:p>
    <w:p w14:paraId="64305B7F" w14:textId="77777777" w:rsidR="005A3CF2" w:rsidRPr="004B193C" w:rsidRDefault="005A3CF2" w:rsidP="005A3CF2">
      <w:pPr>
        <w:numPr>
          <w:ilvl w:val="0"/>
          <w:numId w:val="2"/>
        </w:numPr>
      </w:pPr>
      <w:r w:rsidRPr="004B193C">
        <w:t xml:space="preserve">Doanh nghiệp đang tăng trưởng nhưng hệ thống nhân sự còn vận hành theo kinh nghiệm. </w:t>
      </w:r>
    </w:p>
    <w:p w14:paraId="2E32FE17" w14:textId="77777777" w:rsidR="005A3CF2" w:rsidRPr="004B193C" w:rsidRDefault="005A3CF2" w:rsidP="005A3CF2">
      <w:pPr>
        <w:numPr>
          <w:ilvl w:val="0"/>
          <w:numId w:val="2"/>
        </w:numPr>
      </w:pPr>
      <w:r w:rsidRPr="004B193C">
        <w:t xml:space="preserve">Chưa có cơ cấu tổ chức, quy trình hoặc chính sách nhân sự rõ ràng. </w:t>
      </w:r>
    </w:p>
    <w:p w14:paraId="754A81DB" w14:textId="77777777" w:rsidR="005A3CF2" w:rsidRPr="004B193C" w:rsidRDefault="005A3CF2" w:rsidP="005A3CF2">
      <w:pPr>
        <w:numPr>
          <w:ilvl w:val="0"/>
          <w:numId w:val="2"/>
        </w:numPr>
      </w:pPr>
      <w:r w:rsidRPr="004B193C">
        <w:t xml:space="preserve">Muốn chuẩn hóa nền tảng quản trị trước khi triển khai các dự án chuyên sâu như Quản lý Hiệu suất, Total Rewards hay phát triển HR Business Partner. </w:t>
      </w:r>
    </w:p>
    <w:p w14:paraId="4664B607" w14:textId="77777777" w:rsidR="005A3CF2" w:rsidRPr="004B193C" w:rsidRDefault="005A3CF2" w:rsidP="005A3CF2">
      <w:pPr>
        <w:numPr>
          <w:ilvl w:val="0"/>
          <w:numId w:val="2"/>
        </w:numPr>
      </w:pPr>
      <w:r w:rsidRPr="004B193C">
        <w:t xml:space="preserve">Phòng Nhân sự còn thiếu công cụ, quy trình hoặc năng lực để đồng hành hiệu quả cùng Ban Lãnh đạo. </w:t>
      </w:r>
    </w:p>
    <w:p w14:paraId="20A813F8" w14:textId="77777777" w:rsidR="005A3CF2" w:rsidRPr="004B193C" w:rsidRDefault="005A3CF2" w:rsidP="005A3CF2">
      <w:pPr>
        <w:numPr>
          <w:ilvl w:val="0"/>
          <w:numId w:val="2"/>
        </w:numPr>
      </w:pPr>
      <w:r w:rsidRPr="004B193C">
        <w:lastRenderedPageBreak/>
        <w:t xml:space="preserve">Cần xây dựng hệ thống quản trị nhân sự phù hợp với quy mô, nguồn lực và định hướng phát triển của doanh nghiệp. </w:t>
      </w:r>
    </w:p>
    <w:p w14:paraId="6B12DA5F" w14:textId="77777777" w:rsidR="005A3CF2" w:rsidRPr="004B193C" w:rsidRDefault="005A3CF2" w:rsidP="005A3CF2">
      <w:pPr>
        <w:rPr>
          <w:b/>
          <w:bCs/>
        </w:rPr>
      </w:pPr>
      <w:r w:rsidRPr="004B193C">
        <w:rPr>
          <w:b/>
          <w:bCs/>
        </w:rPr>
        <w:t>Xây dựng nền tảng vững chắc để doanh nghiệp phát triển bền vững</w:t>
      </w:r>
    </w:p>
    <w:p w14:paraId="4D506114" w14:textId="77777777" w:rsidR="005A3CF2" w:rsidRPr="004B193C" w:rsidRDefault="005A3CF2" w:rsidP="005A3CF2">
      <w:r w:rsidRPr="004B193C">
        <w:t>Mỗi doanh nghiệp có quy mô, mô hình vận hành và thách thức khác nhau. Vì vậy, Anpha không áp dụng một giải pháp chung cho mọi tổ chức. Chúng tôi sẽ cùng Quý doanh nghiệp trao đổi, đánh giá nhu cầu thực tế và đề xuất lộ trình triển khai phù hợp với mục tiêu và nguồn lực hiện có.</w:t>
      </w:r>
    </w:p>
    <w:p w14:paraId="1FA90BC4" w14:textId="77777777" w:rsidR="005A3CF2" w:rsidRPr="004B193C" w:rsidRDefault="005A3CF2" w:rsidP="005A3CF2">
      <w:r w:rsidRPr="004B193C">
        <w:rPr>
          <w:rFonts w:ascii="Segoe UI Emoji" w:hAnsi="Segoe UI Emoji" w:cs="Segoe UI Emoji"/>
        </w:rPr>
        <w:t>📩</w:t>
      </w:r>
      <w:r w:rsidRPr="004B193C">
        <w:t xml:space="preserve"> Liên hệ Anpha Solutions &amp; Training ngay hôm nay để được tư vấn giải pháp phù hợp cho doanh nghiệp của Quý Anh/Chị.</w:t>
      </w:r>
    </w:p>
    <w:p w14:paraId="33352D54" w14:textId="77777777" w:rsidR="005A3CF2" w:rsidRPr="004B193C" w:rsidRDefault="005A3CF2" w:rsidP="005A3CF2"/>
    <w:p w14:paraId="413B2358" w14:textId="0C9D22C6" w:rsidR="005A3CF2" w:rsidRDefault="005A3CF2" w:rsidP="00E25F28">
      <w:pPr>
        <w:ind w:left="360"/>
        <w:rPr>
          <w:color w:val="EE0000"/>
        </w:rPr>
      </w:pPr>
      <w:r>
        <w:rPr>
          <w:color w:val="EE0000"/>
        </w:rPr>
        <w:br w:type="page"/>
      </w:r>
    </w:p>
    <w:p w14:paraId="62802AEC" w14:textId="77777777" w:rsidR="002479A5" w:rsidRPr="004D215D" w:rsidRDefault="002479A5" w:rsidP="002479A5">
      <w:pPr>
        <w:rPr>
          <w:b/>
          <w:bCs/>
          <w:color w:val="215E99" w:themeColor="text2" w:themeTint="BF"/>
        </w:rPr>
      </w:pPr>
      <w:r w:rsidRPr="004D215D">
        <w:rPr>
          <w:b/>
          <w:bCs/>
          <w:color w:val="215E99" w:themeColor="text2" w:themeTint="BF"/>
        </w:rPr>
        <w:lastRenderedPageBreak/>
        <w:t>Giải pháp Phát triển Năng lực Quản lý Cấp trung</w:t>
      </w:r>
    </w:p>
    <w:p w14:paraId="69FB9585" w14:textId="77777777" w:rsidR="002479A5" w:rsidRPr="00A32FD9" w:rsidRDefault="002479A5" w:rsidP="002479A5">
      <w:pPr>
        <w:rPr>
          <w:b/>
          <w:bCs/>
        </w:rPr>
      </w:pPr>
    </w:p>
    <w:p w14:paraId="73A3FDD5" w14:textId="77777777" w:rsidR="002479A5" w:rsidRPr="00A32FD9" w:rsidRDefault="002479A5" w:rsidP="002479A5">
      <w:pPr>
        <w:rPr>
          <w:b/>
          <w:bCs/>
        </w:rPr>
      </w:pPr>
      <w:r w:rsidRPr="00A32FD9">
        <w:rPr>
          <w:b/>
          <w:bCs/>
        </w:rPr>
        <w:t>Xây dựng đội ngũ quản lý có năng lực dẫn dắt, vận hành và tạo ra kết quả</w:t>
      </w:r>
    </w:p>
    <w:p w14:paraId="754DD182" w14:textId="77777777" w:rsidR="002479A5" w:rsidRPr="00A32FD9" w:rsidRDefault="002479A5" w:rsidP="002479A5">
      <w:r w:rsidRPr="00A32FD9">
        <w:t>Quản lý cấp trung là cầu nối giữa chiến lược của Ban Lãnh đạo và việc thực thi tại các phòng ban. Tuy nhiên, tại nhiều doanh nghiệp, không ít quản lý được bổ nhiệm từ những nhân viên giỏi chuyên môn nhưng chưa được trang bị đầy đủ năng lực quản lý và dẫn dắt đội ngũ.</w:t>
      </w:r>
    </w:p>
    <w:p w14:paraId="456B4F41" w14:textId="77777777" w:rsidR="002479A5" w:rsidRPr="00A32FD9" w:rsidRDefault="002479A5" w:rsidP="002479A5">
      <w:r w:rsidRPr="00A32FD9">
        <w:t>Điều này dẫn đến nhiều vấn đề trong vận hành như giao việc chưa hiệu quả, thiếu sự phối hợp giữa các phòng ban, nhân viên thiếu động lực, quản lý phải "ôm việc", trong khi Ban Lãnh đạo vẫn phải dành nhiều thời gian xử lý các vấn đề lẽ ra đã được giải quyết ở cấp quản lý.</w:t>
      </w:r>
    </w:p>
    <w:p w14:paraId="40CC4129" w14:textId="77777777" w:rsidR="002479A5" w:rsidRPr="00A32FD9" w:rsidRDefault="002479A5" w:rsidP="002479A5">
      <w:r w:rsidRPr="00A32FD9">
        <w:t xml:space="preserve">Anpha Solutions &amp; Training đồng hành cùng doanh nghiệp trong việc </w:t>
      </w:r>
      <w:r w:rsidRPr="00A32FD9">
        <w:rPr>
          <w:b/>
          <w:bCs/>
        </w:rPr>
        <w:t>đánh giá, phát triển và nâng cao năng lực đội ngũ Quản lý cấp trung</w:t>
      </w:r>
      <w:r w:rsidRPr="00A32FD9">
        <w:t>, giúp họ chuyển từ người thực hiện công việc sang người dẫn dắt đội ngũ và tạo ra kết quả.</w:t>
      </w:r>
    </w:p>
    <w:p w14:paraId="76ECA5D9" w14:textId="77777777" w:rsidR="002479A5" w:rsidRPr="00A32FD9" w:rsidRDefault="002479A5" w:rsidP="002479A5"/>
    <w:p w14:paraId="6FA35B82" w14:textId="77777777" w:rsidR="002479A5" w:rsidRPr="00A32FD9" w:rsidRDefault="002479A5" w:rsidP="002479A5">
      <w:pPr>
        <w:rPr>
          <w:b/>
          <w:bCs/>
        </w:rPr>
      </w:pPr>
      <w:r w:rsidRPr="00A32FD9">
        <w:rPr>
          <w:b/>
          <w:bCs/>
        </w:rPr>
        <w:t>Giải pháp gồm</w:t>
      </w:r>
      <w:r>
        <w:rPr>
          <w:b/>
          <w:bCs/>
        </w:rPr>
        <w:t xml:space="preserve"> 2 giai đoạn:</w:t>
      </w:r>
    </w:p>
    <w:p w14:paraId="68FA76CC" w14:textId="77777777" w:rsidR="002479A5" w:rsidRPr="009A6F64" w:rsidRDefault="002479A5" w:rsidP="002479A5">
      <w:pPr>
        <w:pStyle w:val="ListParagraph"/>
        <w:numPr>
          <w:ilvl w:val="0"/>
          <w:numId w:val="9"/>
        </w:numPr>
        <w:ind w:left="426"/>
        <w:rPr>
          <w:b/>
          <w:bCs/>
        </w:rPr>
      </w:pPr>
      <w:r w:rsidRPr="009A6F64">
        <w:rPr>
          <w:b/>
          <w:bCs/>
        </w:rPr>
        <w:t>Đánh giá năng lực Quản lý cấp trung (Middle Manager Competency Assessment)</w:t>
      </w:r>
    </w:p>
    <w:p w14:paraId="6BAC5197" w14:textId="77777777" w:rsidR="002479A5" w:rsidRPr="00A32FD9" w:rsidRDefault="002479A5" w:rsidP="002479A5">
      <w:pPr>
        <w:snapToGrid w:val="0"/>
        <w:spacing w:before="60"/>
        <w:ind w:left="425"/>
      </w:pPr>
      <w:r w:rsidRPr="00A32FD9">
        <w:t>Đánh giá thực trạng năng lực đội ngũ quản lý thông qua Competency Assessment, kết hợp nhiều phương pháp nhằm xác định điểm mạnh, khoảng trống năng lực và ưu tiên phát triển.</w:t>
      </w:r>
    </w:p>
    <w:p w14:paraId="4CC2F3C2" w14:textId="77777777" w:rsidR="002479A5" w:rsidRPr="00A32FD9" w:rsidRDefault="002479A5" w:rsidP="002479A5">
      <w:r w:rsidRPr="00A32FD9">
        <w:rPr>
          <w:b/>
          <w:bCs/>
        </w:rPr>
        <w:t>Kết quả doanh nghiệp nhận được</w:t>
      </w:r>
    </w:p>
    <w:p w14:paraId="6E0E3483" w14:textId="77777777" w:rsidR="002479A5" w:rsidRPr="00A32FD9" w:rsidRDefault="002479A5" w:rsidP="002479A5">
      <w:pPr>
        <w:numPr>
          <w:ilvl w:val="0"/>
          <w:numId w:val="4"/>
        </w:numPr>
      </w:pPr>
      <w:r w:rsidRPr="00A32FD9">
        <w:t xml:space="preserve">Competency Map của đội ngũ Quản lý cấp trung. </w:t>
      </w:r>
    </w:p>
    <w:p w14:paraId="32017A08" w14:textId="77777777" w:rsidR="002479A5" w:rsidRPr="00A32FD9" w:rsidRDefault="002479A5" w:rsidP="002479A5">
      <w:pPr>
        <w:numPr>
          <w:ilvl w:val="0"/>
          <w:numId w:val="4"/>
        </w:numPr>
      </w:pPr>
      <w:r w:rsidRPr="00A32FD9">
        <w:t xml:space="preserve">Báo cáo đánh giá và phân tích khoảng trống năng lực. </w:t>
      </w:r>
    </w:p>
    <w:p w14:paraId="7DB342DE" w14:textId="77777777" w:rsidR="002479A5" w:rsidRPr="00A32FD9" w:rsidRDefault="002479A5" w:rsidP="002479A5">
      <w:pPr>
        <w:numPr>
          <w:ilvl w:val="0"/>
          <w:numId w:val="4"/>
        </w:numPr>
      </w:pPr>
      <w:r w:rsidRPr="00A32FD9">
        <w:t xml:space="preserve">Lộ trình phát triển theo từng nhóm hoặc từng cá nhân. </w:t>
      </w:r>
    </w:p>
    <w:p w14:paraId="6119472B" w14:textId="77777777" w:rsidR="002479A5" w:rsidRPr="00A32FD9" w:rsidRDefault="002479A5" w:rsidP="002479A5">
      <w:pPr>
        <w:numPr>
          <w:ilvl w:val="0"/>
          <w:numId w:val="4"/>
        </w:numPr>
      </w:pPr>
      <w:r w:rsidRPr="00A32FD9">
        <w:t xml:space="preserve">Cơ sở xây dựng kế hoạch đào tạo và phát triển đội ngũ. </w:t>
      </w:r>
    </w:p>
    <w:p w14:paraId="21CC14AA" w14:textId="77777777" w:rsidR="002479A5" w:rsidRPr="00A32FD9" w:rsidRDefault="002479A5" w:rsidP="002479A5"/>
    <w:p w14:paraId="2D4181A5" w14:textId="77777777" w:rsidR="002479A5" w:rsidRPr="00A32FD9" w:rsidRDefault="002479A5" w:rsidP="002479A5">
      <w:pPr>
        <w:pStyle w:val="ListParagraph"/>
        <w:numPr>
          <w:ilvl w:val="0"/>
          <w:numId w:val="9"/>
        </w:numPr>
        <w:ind w:left="426"/>
        <w:rPr>
          <w:b/>
          <w:bCs/>
        </w:rPr>
      </w:pPr>
      <w:r w:rsidRPr="00A32FD9">
        <w:rPr>
          <w:b/>
          <w:bCs/>
        </w:rPr>
        <w:t>Đào tạo &amp; Phát triển Quản lý cấp trung</w:t>
      </w:r>
    </w:p>
    <w:p w14:paraId="45176025" w14:textId="77777777" w:rsidR="002479A5" w:rsidRPr="00A32FD9" w:rsidRDefault="002479A5" w:rsidP="002479A5">
      <w:pPr>
        <w:snapToGrid w:val="0"/>
        <w:spacing w:before="60"/>
        <w:ind w:left="426"/>
      </w:pPr>
      <w:r w:rsidRPr="00A32FD9">
        <w:t>Chương trình được thiết kế dành cho doanh nghiệp SME với nội dung bám sát các tình huống quản lý thường gặp trong thực tế.</w:t>
      </w:r>
    </w:p>
    <w:p w14:paraId="2CD0570A" w14:textId="77777777" w:rsidR="002479A5" w:rsidRPr="00A32FD9" w:rsidRDefault="002479A5" w:rsidP="002479A5">
      <w:r w:rsidRPr="00A32FD9">
        <w:t>Các chủ đề trọng tâm gồm:</w:t>
      </w:r>
    </w:p>
    <w:p w14:paraId="4FA7EE2D" w14:textId="77777777" w:rsidR="002479A5" w:rsidRPr="00A32FD9" w:rsidRDefault="002479A5" w:rsidP="002479A5">
      <w:pPr>
        <w:numPr>
          <w:ilvl w:val="0"/>
          <w:numId w:val="5"/>
        </w:numPr>
      </w:pPr>
      <w:r w:rsidRPr="00A32FD9">
        <w:t xml:space="preserve">Tư duy quản lý và Business Mindset. </w:t>
      </w:r>
    </w:p>
    <w:p w14:paraId="7869227D" w14:textId="77777777" w:rsidR="002479A5" w:rsidRPr="00A32FD9" w:rsidRDefault="002479A5" w:rsidP="002479A5">
      <w:pPr>
        <w:numPr>
          <w:ilvl w:val="0"/>
          <w:numId w:val="5"/>
        </w:numPr>
      </w:pPr>
      <w:r w:rsidRPr="00A32FD9">
        <w:t xml:space="preserve">Lập kế hoạch, giao việc và theo dõi thực thi. </w:t>
      </w:r>
    </w:p>
    <w:p w14:paraId="745D160F" w14:textId="77777777" w:rsidR="002479A5" w:rsidRPr="00A32FD9" w:rsidRDefault="002479A5" w:rsidP="002479A5">
      <w:pPr>
        <w:numPr>
          <w:ilvl w:val="0"/>
          <w:numId w:val="5"/>
        </w:numPr>
      </w:pPr>
      <w:r w:rsidRPr="00A32FD9">
        <w:t xml:space="preserve">Giao tiếp và phối hợp liên phòng ban. </w:t>
      </w:r>
    </w:p>
    <w:p w14:paraId="32243902" w14:textId="77777777" w:rsidR="002479A5" w:rsidRPr="00A32FD9" w:rsidRDefault="002479A5" w:rsidP="002479A5">
      <w:pPr>
        <w:numPr>
          <w:ilvl w:val="0"/>
          <w:numId w:val="5"/>
        </w:numPr>
      </w:pPr>
      <w:r w:rsidRPr="00A32FD9">
        <w:t xml:space="preserve">Coaching và phát triển nhân viên. </w:t>
      </w:r>
    </w:p>
    <w:p w14:paraId="32ABC96F" w14:textId="77777777" w:rsidR="002479A5" w:rsidRPr="00A32FD9" w:rsidRDefault="002479A5" w:rsidP="002479A5">
      <w:pPr>
        <w:numPr>
          <w:ilvl w:val="0"/>
          <w:numId w:val="5"/>
        </w:numPr>
      </w:pPr>
      <w:r w:rsidRPr="00A32FD9">
        <w:t xml:space="preserve">Tạo động lực và nâng cao mức độ gắn kết. </w:t>
      </w:r>
    </w:p>
    <w:p w14:paraId="035B7AA6" w14:textId="77777777" w:rsidR="002479A5" w:rsidRPr="00A32FD9" w:rsidRDefault="002479A5" w:rsidP="002479A5">
      <w:pPr>
        <w:numPr>
          <w:ilvl w:val="0"/>
          <w:numId w:val="5"/>
        </w:numPr>
      </w:pPr>
      <w:r w:rsidRPr="00A32FD9">
        <w:t xml:space="preserve">Quản lý hiệu suất đội ngũ thông qua Metrics. </w:t>
      </w:r>
    </w:p>
    <w:p w14:paraId="677CE52E" w14:textId="77777777" w:rsidR="002479A5" w:rsidRPr="00A32FD9" w:rsidRDefault="002479A5" w:rsidP="002479A5"/>
    <w:p w14:paraId="3D70FC5D" w14:textId="77777777" w:rsidR="002479A5" w:rsidRPr="00A32FD9" w:rsidRDefault="002479A5" w:rsidP="002479A5">
      <w:pPr>
        <w:rPr>
          <w:b/>
          <w:bCs/>
        </w:rPr>
      </w:pPr>
      <w:r w:rsidRPr="00A32FD9">
        <w:rPr>
          <w:b/>
          <w:bCs/>
        </w:rPr>
        <w:t>Phương pháp triển khai</w:t>
      </w:r>
    </w:p>
    <w:p w14:paraId="328E4FC8" w14:textId="77777777" w:rsidR="002479A5" w:rsidRPr="00A32FD9" w:rsidRDefault="002479A5" w:rsidP="002479A5">
      <w:r w:rsidRPr="00A32FD9">
        <w:lastRenderedPageBreak/>
        <w:t>Tùy theo nhu cầu và hiện trạng của doanh nghiệp, Anpha có thể triển khai theo nhiều hình thức:</w:t>
      </w:r>
    </w:p>
    <w:p w14:paraId="189776E3" w14:textId="77777777" w:rsidR="002479A5" w:rsidRPr="00A32FD9" w:rsidRDefault="002479A5" w:rsidP="002479A5">
      <w:pPr>
        <w:numPr>
          <w:ilvl w:val="0"/>
          <w:numId w:val="6"/>
        </w:numPr>
      </w:pPr>
      <w:r w:rsidRPr="00A32FD9">
        <w:t xml:space="preserve">Đánh giá năng lực đội ngũ Quản lý cấp trung. </w:t>
      </w:r>
    </w:p>
    <w:p w14:paraId="05B8A408" w14:textId="77777777" w:rsidR="002479A5" w:rsidRPr="00A32FD9" w:rsidRDefault="002479A5" w:rsidP="002479A5">
      <w:pPr>
        <w:numPr>
          <w:ilvl w:val="0"/>
          <w:numId w:val="6"/>
        </w:numPr>
      </w:pPr>
      <w:r w:rsidRPr="00A32FD9">
        <w:t xml:space="preserve">Đào tạo In-house theo chương trình thiết kế riêng. </w:t>
      </w:r>
    </w:p>
    <w:p w14:paraId="177977EA" w14:textId="77777777" w:rsidR="002479A5" w:rsidRPr="00A32FD9" w:rsidRDefault="002479A5" w:rsidP="002479A5">
      <w:pPr>
        <w:numPr>
          <w:ilvl w:val="0"/>
          <w:numId w:val="6"/>
        </w:numPr>
      </w:pPr>
      <w:r w:rsidRPr="00A32FD9">
        <w:t xml:space="preserve">Coaching hoặc Mentoring cho đội ngũ quản lý. </w:t>
      </w:r>
    </w:p>
    <w:p w14:paraId="29F9F78B" w14:textId="77777777" w:rsidR="002479A5" w:rsidRPr="00A32FD9" w:rsidRDefault="002479A5" w:rsidP="002479A5">
      <w:pPr>
        <w:numPr>
          <w:ilvl w:val="0"/>
          <w:numId w:val="6"/>
        </w:numPr>
      </w:pPr>
      <w:r w:rsidRPr="00A32FD9">
        <w:t xml:space="preserve">Đồng hành cùng doanh nghiệp trong quá trình ứng dụng sau đào tạo. </w:t>
      </w:r>
    </w:p>
    <w:p w14:paraId="759A576D" w14:textId="77777777" w:rsidR="002479A5" w:rsidRPr="00A32FD9" w:rsidRDefault="002479A5" w:rsidP="002479A5"/>
    <w:p w14:paraId="3D18D8D3" w14:textId="77777777" w:rsidR="002479A5" w:rsidRPr="00A32FD9" w:rsidRDefault="002479A5" w:rsidP="002479A5">
      <w:pPr>
        <w:rPr>
          <w:b/>
          <w:bCs/>
        </w:rPr>
      </w:pPr>
      <w:r w:rsidRPr="00A32FD9">
        <w:rPr>
          <w:b/>
          <w:bCs/>
        </w:rPr>
        <w:t>Giải pháp này phù hợp khi doanh nghiệp</w:t>
      </w:r>
    </w:p>
    <w:p w14:paraId="7D42E39A" w14:textId="77777777" w:rsidR="002479A5" w:rsidRPr="00A32FD9" w:rsidRDefault="002479A5" w:rsidP="002479A5">
      <w:pPr>
        <w:numPr>
          <w:ilvl w:val="0"/>
          <w:numId w:val="7"/>
        </w:numPr>
      </w:pPr>
      <w:r w:rsidRPr="00A32FD9">
        <w:t xml:space="preserve">Bổ nhiệm nhiều quản lý từ nội bộ nhưng chưa được đào tạo bài bản. </w:t>
      </w:r>
    </w:p>
    <w:p w14:paraId="0A2279B1" w14:textId="77777777" w:rsidR="002479A5" w:rsidRPr="00A32FD9" w:rsidRDefault="002479A5" w:rsidP="002479A5">
      <w:pPr>
        <w:numPr>
          <w:ilvl w:val="0"/>
          <w:numId w:val="7"/>
        </w:numPr>
      </w:pPr>
      <w:r w:rsidRPr="00A32FD9">
        <w:t xml:space="preserve">Quản lý còn thiên về chuyên môn, chưa phát huy tốt vai trò dẫn dắt đội ngũ. </w:t>
      </w:r>
    </w:p>
    <w:p w14:paraId="67A340C2" w14:textId="77777777" w:rsidR="002479A5" w:rsidRPr="00A32FD9" w:rsidRDefault="002479A5" w:rsidP="002479A5">
      <w:pPr>
        <w:numPr>
          <w:ilvl w:val="0"/>
          <w:numId w:val="7"/>
        </w:numPr>
      </w:pPr>
      <w:r w:rsidRPr="00A32FD9">
        <w:t xml:space="preserve">Hiệu suất giữa các phòng ban chưa đồng đều. </w:t>
      </w:r>
    </w:p>
    <w:p w14:paraId="7CF83AEC" w14:textId="77777777" w:rsidR="002479A5" w:rsidRPr="00A32FD9" w:rsidRDefault="002479A5" w:rsidP="002479A5">
      <w:pPr>
        <w:numPr>
          <w:ilvl w:val="0"/>
          <w:numId w:val="7"/>
        </w:numPr>
      </w:pPr>
      <w:r w:rsidRPr="00A32FD9">
        <w:t xml:space="preserve">Thiếu sự phối hợp, giao tiếp và trách nhiệm trong quá trình thực thi. </w:t>
      </w:r>
    </w:p>
    <w:p w14:paraId="59F977E1" w14:textId="77777777" w:rsidR="002479A5" w:rsidRPr="00A32FD9" w:rsidRDefault="002479A5" w:rsidP="002479A5">
      <w:pPr>
        <w:numPr>
          <w:ilvl w:val="0"/>
          <w:numId w:val="7"/>
        </w:numPr>
      </w:pPr>
      <w:r w:rsidRPr="00A32FD9">
        <w:t xml:space="preserve">Muốn xây dựng đội ngũ quản lý kế thừa đáp ứng kế hoạch phát triển của doanh nghiệp. </w:t>
      </w:r>
    </w:p>
    <w:p w14:paraId="5278CE3A" w14:textId="77777777" w:rsidR="002479A5" w:rsidRPr="00A32FD9" w:rsidRDefault="002479A5" w:rsidP="002479A5">
      <w:pPr>
        <w:numPr>
          <w:ilvl w:val="0"/>
          <w:numId w:val="7"/>
        </w:numPr>
      </w:pPr>
      <w:r w:rsidRPr="00A32FD9">
        <w:t xml:space="preserve">Cần tối ưu hiệu quả đầu tư đào tạo thông qua đánh giá và phát triển đúng năng lực. </w:t>
      </w:r>
    </w:p>
    <w:p w14:paraId="7F8C5897" w14:textId="77777777" w:rsidR="002479A5" w:rsidRPr="00A32FD9" w:rsidRDefault="002479A5" w:rsidP="002479A5"/>
    <w:p w14:paraId="462F8AAC" w14:textId="77777777" w:rsidR="002479A5" w:rsidRPr="00A32FD9" w:rsidRDefault="002479A5" w:rsidP="002479A5">
      <w:pPr>
        <w:rPr>
          <w:b/>
          <w:bCs/>
        </w:rPr>
      </w:pPr>
      <w:r w:rsidRPr="00A32FD9">
        <w:rPr>
          <w:b/>
          <w:bCs/>
        </w:rPr>
        <w:t>Điểm khác biệt của Anpha</w:t>
      </w:r>
    </w:p>
    <w:p w14:paraId="28E7BF07" w14:textId="77777777" w:rsidR="002479A5" w:rsidRPr="00A32FD9" w:rsidRDefault="002479A5" w:rsidP="002479A5">
      <w:pPr>
        <w:numPr>
          <w:ilvl w:val="0"/>
          <w:numId w:val="8"/>
        </w:numPr>
      </w:pPr>
      <w:r w:rsidRPr="00A32FD9">
        <w:rPr>
          <w:b/>
          <w:bCs/>
        </w:rPr>
        <w:t>Đánh giá trước khi đào tạo</w:t>
      </w:r>
      <w:r w:rsidRPr="00A32FD9">
        <w:t xml:space="preserve">, giúp doanh nghiệp xác định đúng khoảng trống năng lực và ưu tiên đầu tư. </w:t>
      </w:r>
    </w:p>
    <w:p w14:paraId="5D984183" w14:textId="77777777" w:rsidR="002479A5" w:rsidRPr="00A32FD9" w:rsidRDefault="002479A5" w:rsidP="002479A5">
      <w:pPr>
        <w:numPr>
          <w:ilvl w:val="0"/>
          <w:numId w:val="8"/>
        </w:numPr>
      </w:pPr>
      <w:r w:rsidRPr="00A32FD9">
        <w:t xml:space="preserve">Nội dung được thiết kế từ kinh nghiệm quản trị thực tế tại các doanh nghiệp và tập đoàn, phù hợp với bối cảnh của doanh nghiệp Việt Nam, đặc biệt là khối SME. </w:t>
      </w:r>
    </w:p>
    <w:p w14:paraId="351633DB" w14:textId="77777777" w:rsidR="002479A5" w:rsidRPr="00A32FD9" w:rsidRDefault="002479A5" w:rsidP="002479A5">
      <w:pPr>
        <w:numPr>
          <w:ilvl w:val="0"/>
          <w:numId w:val="8"/>
        </w:numPr>
      </w:pPr>
      <w:r w:rsidRPr="00A32FD9">
        <w:t xml:space="preserve">Kết hợp giữa </w:t>
      </w:r>
      <w:r w:rsidRPr="00A32FD9">
        <w:rPr>
          <w:b/>
          <w:bCs/>
        </w:rPr>
        <w:t>Assessment – Training – Coaching – Action Plan</w:t>
      </w:r>
      <w:r w:rsidRPr="00A32FD9">
        <w:t xml:space="preserve">, giúp học viên có thể ứng dụng ngay sau chương trình. </w:t>
      </w:r>
    </w:p>
    <w:p w14:paraId="2FD0164D" w14:textId="77777777" w:rsidR="002479A5" w:rsidRPr="00A32FD9" w:rsidRDefault="002479A5" w:rsidP="002479A5">
      <w:pPr>
        <w:numPr>
          <w:ilvl w:val="0"/>
          <w:numId w:val="8"/>
        </w:numPr>
      </w:pPr>
      <w:r w:rsidRPr="00A32FD9">
        <w:t xml:space="preserve">Tập trung phát triển năng lực quản lý gắn với hiệu quả vận hành và mục tiêu kinh doanh, thay vì chỉ cung cấp kiến thức quản lý. </w:t>
      </w:r>
    </w:p>
    <w:p w14:paraId="5CF45539" w14:textId="77777777" w:rsidR="002479A5" w:rsidRPr="00A32FD9" w:rsidRDefault="002479A5" w:rsidP="002479A5"/>
    <w:p w14:paraId="24764FF7" w14:textId="77777777" w:rsidR="002479A5" w:rsidRPr="00A32FD9" w:rsidRDefault="002479A5" w:rsidP="002479A5">
      <w:r w:rsidRPr="00A32FD9">
        <w:t>Mỗi doanh nghiệp sẽ có quy mô, mô hình vận hành và mức độ trưởng thành của đội ngũ quản lý khác nhau. Anpha sẽ cùng Quý doanh nghiệp trao đổi để đánh giá nhu cầu thực tế và đề xuất giải pháp phù hợp, từ đánh giá năng lực, đào tạo đến lộ trình phát triển đội ngũ quản lý cấp trung.</w:t>
      </w:r>
    </w:p>
    <w:p w14:paraId="69E66B8D" w14:textId="77777777" w:rsidR="002479A5" w:rsidRDefault="002479A5" w:rsidP="002479A5">
      <w:pPr>
        <w:rPr>
          <w:b/>
          <w:bCs/>
        </w:rPr>
      </w:pPr>
      <w:r w:rsidRPr="00A32FD9">
        <w:rPr>
          <w:b/>
          <w:bCs/>
        </w:rPr>
        <w:t>Liên hệ với Anpha Solutions &amp; Training để được tư vấn giải pháp phù hợp cho doanh nghiệp của Quý Anh/Chị.</w:t>
      </w:r>
    </w:p>
    <w:p w14:paraId="21D41BDB" w14:textId="0AB658F6" w:rsidR="0093555E" w:rsidRDefault="0093555E" w:rsidP="002479A5">
      <w:pPr>
        <w:rPr>
          <w:b/>
          <w:bCs/>
        </w:rPr>
      </w:pPr>
      <w:r>
        <w:rPr>
          <w:b/>
          <w:bCs/>
        </w:rPr>
        <w:br w:type="page"/>
      </w:r>
    </w:p>
    <w:p w14:paraId="1C49E6EC" w14:textId="5B6E64C4" w:rsidR="0093555E" w:rsidRPr="004D215D" w:rsidRDefault="0093555E" w:rsidP="0093555E">
      <w:pPr>
        <w:rPr>
          <w:b/>
          <w:bCs/>
          <w:color w:val="215E99" w:themeColor="text2" w:themeTint="BF"/>
        </w:rPr>
      </w:pPr>
      <w:r w:rsidRPr="004D215D">
        <w:rPr>
          <w:b/>
          <w:bCs/>
          <w:color w:val="215E99" w:themeColor="text2" w:themeTint="BF"/>
        </w:rPr>
        <w:lastRenderedPageBreak/>
        <w:t>Đối tác Đào tạo Doanh nghiệp (L&amp;D Partner)</w:t>
      </w:r>
    </w:p>
    <w:p w14:paraId="5A2CADAC" w14:textId="5CD994ED" w:rsidR="0093555E" w:rsidRPr="0093555E" w:rsidRDefault="004D215D" w:rsidP="0093555E">
      <w:pPr>
        <w:rPr>
          <w:b/>
          <w:bCs/>
        </w:rPr>
      </w:pPr>
      <w:r w:rsidRPr="004D215D">
        <w:rPr>
          <w:b/>
          <w:bCs/>
        </w:rPr>
        <w:t>Đồng hành xây dựng và vận hành hệ thống đào tạo nội bộ</w:t>
      </w:r>
    </w:p>
    <w:p w14:paraId="7F0F7353" w14:textId="77777777" w:rsidR="0093555E" w:rsidRPr="0093555E" w:rsidRDefault="0093555E" w:rsidP="0093555E">
      <w:r w:rsidRPr="0093555E">
        <w:t>Không phải doanh nghiệp nào cũng cần hoặc đủ nguồn lực để xây dựng một phòng Đào tạo nội bộ. Tuy nhiên, khi doanh nghiệp phát triển, nhu cầu nâng cao năng lực đội ngũ, chuẩn hóa chương trình đào tạo và phát triển quản lý ngày càng trở nên quan trọng.</w:t>
      </w:r>
    </w:p>
    <w:p w14:paraId="0EC8412C" w14:textId="77777777" w:rsidR="0093555E" w:rsidRPr="0093555E" w:rsidRDefault="0093555E" w:rsidP="0093555E">
      <w:r w:rsidRPr="0093555E">
        <w:rPr>
          <w:b/>
          <w:bCs/>
        </w:rPr>
        <w:t>L&amp;D Partner</w:t>
      </w:r>
      <w:r w:rsidRPr="0093555E">
        <w:t xml:space="preserve"> là giải pháp thuê ngoài của Anpha Solutions &amp; Training, giúp doanh nghiệp xây dựng và vận hành hoạt động đào tạo một cách chuyên nghiệp. Thay vì tuyển dụng một đội ngũ L&amp;D toàn thời gian, doanh nghiệp có thể xem </w:t>
      </w:r>
      <w:r w:rsidRPr="0093555E">
        <w:rPr>
          <w:b/>
          <w:bCs/>
        </w:rPr>
        <w:t>Anpha như Đối tác Đào tạo nội bộ</w:t>
      </w:r>
      <w:r w:rsidRPr="0093555E">
        <w:t>, đồng hành trong việc lập kế hoạch, triển khai và đánh giá hiệu quả đào tạo theo từng giai đoạn phát triển.</w:t>
      </w:r>
    </w:p>
    <w:p w14:paraId="3378FEF1" w14:textId="351C9CC7" w:rsidR="0093555E" w:rsidRPr="0093555E" w:rsidRDefault="0093555E" w:rsidP="0093555E"/>
    <w:p w14:paraId="43D921BE" w14:textId="77777777" w:rsidR="0093555E" w:rsidRPr="0093555E" w:rsidRDefault="0093555E" w:rsidP="0093555E">
      <w:pPr>
        <w:rPr>
          <w:b/>
          <w:bCs/>
        </w:rPr>
      </w:pPr>
      <w:r w:rsidRPr="0093555E">
        <w:rPr>
          <w:b/>
          <w:bCs/>
        </w:rPr>
        <w:t>L&amp;D Partner sẽ đồng hành cùng doanh nghiệp như thế nào?</w:t>
      </w:r>
    </w:p>
    <w:p w14:paraId="7BF046B8" w14:textId="77777777" w:rsidR="0093555E" w:rsidRPr="0093555E" w:rsidRDefault="0093555E" w:rsidP="0093555E">
      <w:r w:rsidRPr="0093555E">
        <w:t>Anpha không chỉ tổ chức các khóa học, mà đồng hành xuyên suốt chu trình đào tạo của doanh nghiệp.</w:t>
      </w:r>
    </w:p>
    <w:p w14:paraId="4BD5F2BC" w14:textId="12BD8CED" w:rsidR="0093555E" w:rsidRPr="00F93D63" w:rsidRDefault="0093555E" w:rsidP="00F93D63">
      <w:pPr>
        <w:pStyle w:val="ListParagraph"/>
        <w:numPr>
          <w:ilvl w:val="1"/>
          <w:numId w:val="7"/>
        </w:numPr>
        <w:ind w:left="426"/>
        <w:rPr>
          <w:b/>
          <w:bCs/>
        </w:rPr>
      </w:pPr>
      <w:r w:rsidRPr="00F93D63">
        <w:rPr>
          <w:b/>
          <w:bCs/>
        </w:rPr>
        <w:t>Đánh giá hiện trạng đào tạo (Training Assessment)</w:t>
      </w:r>
    </w:p>
    <w:p w14:paraId="69CDF3BB" w14:textId="77777777" w:rsidR="0093555E" w:rsidRPr="0093555E" w:rsidRDefault="0093555E" w:rsidP="00F93D63">
      <w:pPr>
        <w:numPr>
          <w:ilvl w:val="0"/>
          <w:numId w:val="10"/>
        </w:numPr>
        <w:snapToGrid w:val="0"/>
        <w:spacing w:before="60"/>
      </w:pPr>
      <w:r w:rsidRPr="0093555E">
        <w:t xml:space="preserve">Đánh giá thực trạng hoạt động đào tạo. </w:t>
      </w:r>
    </w:p>
    <w:p w14:paraId="1D0C3A2E" w14:textId="77777777" w:rsidR="0093555E" w:rsidRPr="0093555E" w:rsidRDefault="0093555E" w:rsidP="00F93D63">
      <w:pPr>
        <w:numPr>
          <w:ilvl w:val="0"/>
          <w:numId w:val="10"/>
        </w:numPr>
        <w:snapToGrid w:val="0"/>
        <w:spacing w:before="60"/>
      </w:pPr>
      <w:r w:rsidRPr="0093555E">
        <w:t xml:space="preserve">Xác định khoảng trống về năng lực và hệ thống. </w:t>
      </w:r>
    </w:p>
    <w:p w14:paraId="7920CA1A" w14:textId="77777777" w:rsidR="0093555E" w:rsidRPr="0093555E" w:rsidRDefault="0093555E" w:rsidP="00F93D63">
      <w:pPr>
        <w:numPr>
          <w:ilvl w:val="0"/>
          <w:numId w:val="10"/>
        </w:numPr>
        <w:snapToGrid w:val="0"/>
        <w:spacing w:before="60"/>
      </w:pPr>
      <w:r w:rsidRPr="0093555E">
        <w:t xml:space="preserve">Khảo sát nhu cầu đào tạo từ Ban Lãnh đạo, Quản lý và các phòng ban. </w:t>
      </w:r>
    </w:p>
    <w:p w14:paraId="79F64E03" w14:textId="77777777" w:rsidR="0093555E" w:rsidRPr="0093555E" w:rsidRDefault="0093555E" w:rsidP="00F93D63">
      <w:pPr>
        <w:numPr>
          <w:ilvl w:val="0"/>
          <w:numId w:val="10"/>
        </w:numPr>
        <w:snapToGrid w:val="0"/>
        <w:spacing w:before="60"/>
      </w:pPr>
      <w:r w:rsidRPr="0093555E">
        <w:t xml:space="preserve">Xác định nhóm năng lực ưu tiên theo mục tiêu kinh doanh. </w:t>
      </w:r>
    </w:p>
    <w:p w14:paraId="775522D2" w14:textId="25B75583" w:rsidR="0093555E" w:rsidRPr="0093555E" w:rsidRDefault="0093555E" w:rsidP="00F93D63">
      <w:pPr>
        <w:snapToGrid w:val="0"/>
        <w:spacing w:before="60"/>
      </w:pPr>
    </w:p>
    <w:p w14:paraId="1825DC29" w14:textId="41FF4C0E" w:rsidR="0093555E" w:rsidRPr="0093555E" w:rsidRDefault="0093555E" w:rsidP="00F93D63">
      <w:pPr>
        <w:pStyle w:val="ListParagraph"/>
        <w:numPr>
          <w:ilvl w:val="1"/>
          <w:numId w:val="7"/>
        </w:numPr>
        <w:snapToGrid w:val="0"/>
        <w:spacing w:before="60"/>
        <w:ind w:left="426"/>
        <w:contextualSpacing w:val="0"/>
        <w:rPr>
          <w:b/>
          <w:bCs/>
        </w:rPr>
      </w:pPr>
      <w:r w:rsidRPr="0093555E">
        <w:rPr>
          <w:b/>
          <w:bCs/>
        </w:rPr>
        <w:t>Xây dựng kế hoạch đào tạo</w:t>
      </w:r>
    </w:p>
    <w:p w14:paraId="7F7BCCC2" w14:textId="320D918A" w:rsidR="0093555E" w:rsidRPr="0093555E" w:rsidRDefault="0093555E" w:rsidP="00F93D63">
      <w:pPr>
        <w:numPr>
          <w:ilvl w:val="0"/>
          <w:numId w:val="11"/>
        </w:numPr>
        <w:snapToGrid w:val="0"/>
        <w:spacing w:before="60"/>
      </w:pPr>
      <w:r w:rsidRPr="0093555E">
        <w:t xml:space="preserve">Thiết kế </w:t>
      </w:r>
      <w:r w:rsidR="004D215D">
        <w:t>Lộ trình đào tạo</w:t>
      </w:r>
      <w:r w:rsidRPr="0093555E">
        <w:t xml:space="preserve"> </w:t>
      </w:r>
      <w:r w:rsidR="004D215D" w:rsidRPr="0093555E">
        <w:t>theo từng giai đoạn</w:t>
      </w:r>
      <w:r w:rsidR="004D215D">
        <w:t xml:space="preserve"> theo nhu cầu của doanh nghiệp</w:t>
      </w:r>
      <w:r w:rsidRPr="0093555E">
        <w:t xml:space="preserve">. </w:t>
      </w:r>
    </w:p>
    <w:p w14:paraId="4B6B33B3" w14:textId="24D12618" w:rsidR="0093555E" w:rsidRPr="0093555E" w:rsidRDefault="0093555E" w:rsidP="00F93D63">
      <w:pPr>
        <w:numPr>
          <w:ilvl w:val="0"/>
          <w:numId w:val="11"/>
        </w:numPr>
        <w:snapToGrid w:val="0"/>
        <w:spacing w:before="60"/>
      </w:pPr>
      <w:r w:rsidRPr="0093555E">
        <w:t xml:space="preserve">Xây dựng </w:t>
      </w:r>
      <w:r w:rsidR="004D215D">
        <w:t>Lịch đào tạo</w:t>
      </w:r>
      <w:r w:rsidRPr="0093555E">
        <w:t xml:space="preserve">. </w:t>
      </w:r>
    </w:p>
    <w:p w14:paraId="6AAB325E" w14:textId="77777777" w:rsidR="0093555E" w:rsidRPr="0093555E" w:rsidRDefault="0093555E" w:rsidP="00F93D63">
      <w:pPr>
        <w:numPr>
          <w:ilvl w:val="0"/>
          <w:numId w:val="11"/>
        </w:numPr>
        <w:snapToGrid w:val="0"/>
        <w:spacing w:before="60"/>
      </w:pPr>
      <w:r w:rsidRPr="0093555E">
        <w:t xml:space="preserve">Xác định đối tượng, mục tiêu và hình thức đào tạo. </w:t>
      </w:r>
    </w:p>
    <w:p w14:paraId="44B81FE8" w14:textId="77777777" w:rsidR="0093555E" w:rsidRPr="0093555E" w:rsidRDefault="0093555E" w:rsidP="00F93D63">
      <w:pPr>
        <w:numPr>
          <w:ilvl w:val="0"/>
          <w:numId w:val="11"/>
        </w:numPr>
        <w:snapToGrid w:val="0"/>
        <w:spacing w:before="60"/>
      </w:pPr>
      <w:r w:rsidRPr="0093555E">
        <w:t xml:space="preserve">Tư vấn ngân sách và lộ trình triển khai. </w:t>
      </w:r>
    </w:p>
    <w:p w14:paraId="6D6675D5" w14:textId="0558468E" w:rsidR="0093555E" w:rsidRPr="0093555E" w:rsidRDefault="0093555E" w:rsidP="00F93D63">
      <w:pPr>
        <w:snapToGrid w:val="0"/>
        <w:spacing w:before="60"/>
      </w:pPr>
    </w:p>
    <w:p w14:paraId="0EC36E28" w14:textId="3705B04C" w:rsidR="0093555E" w:rsidRPr="0093555E" w:rsidRDefault="0093555E" w:rsidP="00F93D63">
      <w:pPr>
        <w:pStyle w:val="ListParagraph"/>
        <w:numPr>
          <w:ilvl w:val="1"/>
          <w:numId w:val="7"/>
        </w:numPr>
        <w:snapToGrid w:val="0"/>
        <w:spacing w:before="60"/>
        <w:ind w:left="426"/>
        <w:contextualSpacing w:val="0"/>
        <w:rPr>
          <w:b/>
          <w:bCs/>
        </w:rPr>
      </w:pPr>
      <w:r w:rsidRPr="0093555E">
        <w:rPr>
          <w:b/>
          <w:bCs/>
        </w:rPr>
        <w:t>Thiết kế chương trình đào tạo</w:t>
      </w:r>
    </w:p>
    <w:p w14:paraId="7A65BF15" w14:textId="77777777" w:rsidR="0093555E" w:rsidRPr="0093555E" w:rsidRDefault="0093555E" w:rsidP="00F93D63">
      <w:pPr>
        <w:snapToGrid w:val="0"/>
        <w:spacing w:before="60"/>
      </w:pPr>
      <w:r w:rsidRPr="0093555E">
        <w:t>Tùy theo nhu cầu của doanh nghiệp, Anpha có thể:</w:t>
      </w:r>
    </w:p>
    <w:p w14:paraId="2C607E91" w14:textId="77777777" w:rsidR="0093555E" w:rsidRPr="0093555E" w:rsidRDefault="0093555E" w:rsidP="00F93D63">
      <w:pPr>
        <w:numPr>
          <w:ilvl w:val="0"/>
          <w:numId w:val="12"/>
        </w:numPr>
        <w:snapToGrid w:val="0"/>
        <w:spacing w:before="60"/>
      </w:pPr>
      <w:r w:rsidRPr="0093555E">
        <w:t xml:space="preserve">Thiết kế chương trình đào tạo riêng. </w:t>
      </w:r>
    </w:p>
    <w:p w14:paraId="0CE456EC" w14:textId="77777777" w:rsidR="0093555E" w:rsidRPr="0093555E" w:rsidRDefault="0093555E" w:rsidP="00F93D63">
      <w:pPr>
        <w:numPr>
          <w:ilvl w:val="0"/>
          <w:numId w:val="12"/>
        </w:numPr>
        <w:snapToGrid w:val="0"/>
        <w:spacing w:before="60"/>
      </w:pPr>
      <w:r w:rsidRPr="0093555E">
        <w:t xml:space="preserve">Điều chỉnh nội dung theo thực tế vận hành. </w:t>
      </w:r>
    </w:p>
    <w:p w14:paraId="2EE751D5" w14:textId="26E9E1A5" w:rsidR="0093555E" w:rsidRPr="0093555E" w:rsidRDefault="0093555E" w:rsidP="00F93D63">
      <w:pPr>
        <w:numPr>
          <w:ilvl w:val="0"/>
          <w:numId w:val="12"/>
        </w:numPr>
        <w:snapToGrid w:val="0"/>
        <w:spacing w:before="60"/>
      </w:pPr>
      <w:r w:rsidRPr="0093555E">
        <w:t xml:space="preserve">Biên soạn tài liệu. </w:t>
      </w:r>
    </w:p>
    <w:p w14:paraId="7B3B37C2" w14:textId="77777777" w:rsidR="0093555E" w:rsidRPr="0093555E" w:rsidRDefault="0093555E" w:rsidP="00F93D63">
      <w:pPr>
        <w:numPr>
          <w:ilvl w:val="0"/>
          <w:numId w:val="12"/>
        </w:numPr>
        <w:snapToGrid w:val="0"/>
        <w:spacing w:before="60"/>
      </w:pPr>
      <w:r w:rsidRPr="0093555E">
        <w:t xml:space="preserve">Thiết kế bài đánh giá trước và sau đào tạo. </w:t>
      </w:r>
    </w:p>
    <w:p w14:paraId="29D71672" w14:textId="26975F66" w:rsidR="0093555E" w:rsidRPr="0093555E" w:rsidRDefault="0093555E" w:rsidP="00F93D63">
      <w:pPr>
        <w:snapToGrid w:val="0"/>
        <w:spacing w:before="60"/>
      </w:pPr>
    </w:p>
    <w:p w14:paraId="3B84EEC1" w14:textId="398846D9" w:rsidR="0093555E" w:rsidRPr="0093555E" w:rsidRDefault="0093555E" w:rsidP="00F93D63">
      <w:pPr>
        <w:pStyle w:val="ListParagraph"/>
        <w:numPr>
          <w:ilvl w:val="1"/>
          <w:numId w:val="7"/>
        </w:numPr>
        <w:snapToGrid w:val="0"/>
        <w:spacing w:before="60"/>
        <w:ind w:left="426"/>
        <w:contextualSpacing w:val="0"/>
        <w:rPr>
          <w:b/>
          <w:bCs/>
        </w:rPr>
      </w:pPr>
      <w:r w:rsidRPr="0093555E">
        <w:rPr>
          <w:b/>
          <w:bCs/>
        </w:rPr>
        <w:t xml:space="preserve"> Triển khai đào tạo</w:t>
      </w:r>
    </w:p>
    <w:p w14:paraId="75C825B2" w14:textId="34F33FF7" w:rsidR="0093555E" w:rsidRPr="0093555E" w:rsidRDefault="0093555E" w:rsidP="00F93D63">
      <w:pPr>
        <w:snapToGrid w:val="0"/>
        <w:spacing w:before="60"/>
      </w:pPr>
      <w:r w:rsidRPr="0093555E">
        <w:t>Anpha có thể trực tiếp triển khai hoặc phối hợp với các chuyên gia phù hợp cho từng lĩnh vực</w:t>
      </w:r>
      <w:r w:rsidR="004D215D">
        <w:t>, bao gồm:</w:t>
      </w:r>
    </w:p>
    <w:p w14:paraId="33A9EA00" w14:textId="77777777" w:rsidR="0093555E" w:rsidRPr="0093555E" w:rsidRDefault="0093555E" w:rsidP="00F93D63">
      <w:pPr>
        <w:numPr>
          <w:ilvl w:val="0"/>
          <w:numId w:val="13"/>
        </w:numPr>
        <w:snapToGrid w:val="0"/>
        <w:spacing w:before="60"/>
      </w:pPr>
      <w:r w:rsidRPr="0093555E">
        <w:t xml:space="preserve">Đào tạo In-house </w:t>
      </w:r>
    </w:p>
    <w:p w14:paraId="2C4356E3" w14:textId="77777777" w:rsidR="0093555E" w:rsidRPr="0093555E" w:rsidRDefault="0093555E" w:rsidP="00F93D63">
      <w:pPr>
        <w:numPr>
          <w:ilvl w:val="0"/>
          <w:numId w:val="13"/>
        </w:numPr>
        <w:snapToGrid w:val="0"/>
        <w:spacing w:before="60"/>
      </w:pPr>
      <w:r w:rsidRPr="0093555E">
        <w:t xml:space="preserve">Coaching </w:t>
      </w:r>
    </w:p>
    <w:p w14:paraId="2E690CB8" w14:textId="77777777" w:rsidR="0093555E" w:rsidRPr="0093555E" w:rsidRDefault="0093555E" w:rsidP="00F93D63">
      <w:pPr>
        <w:numPr>
          <w:ilvl w:val="0"/>
          <w:numId w:val="13"/>
        </w:numPr>
        <w:snapToGrid w:val="0"/>
        <w:spacing w:before="60"/>
      </w:pPr>
      <w:r w:rsidRPr="0093555E">
        <w:t xml:space="preserve">Mentoring </w:t>
      </w:r>
    </w:p>
    <w:p w14:paraId="6B3D52DB" w14:textId="18338D2C" w:rsidR="0093555E" w:rsidRPr="0093555E" w:rsidRDefault="0093555E" w:rsidP="00F93D63">
      <w:pPr>
        <w:snapToGrid w:val="0"/>
        <w:spacing w:before="60"/>
      </w:pPr>
    </w:p>
    <w:p w14:paraId="2AA08EF3" w14:textId="3666FECE" w:rsidR="0093555E" w:rsidRPr="0093555E" w:rsidRDefault="0093555E" w:rsidP="00F93D63">
      <w:pPr>
        <w:pStyle w:val="ListParagraph"/>
        <w:numPr>
          <w:ilvl w:val="1"/>
          <w:numId w:val="7"/>
        </w:numPr>
        <w:snapToGrid w:val="0"/>
        <w:spacing w:before="60"/>
        <w:ind w:left="426"/>
        <w:contextualSpacing w:val="0"/>
        <w:rPr>
          <w:b/>
          <w:bCs/>
        </w:rPr>
      </w:pPr>
      <w:r w:rsidRPr="0093555E">
        <w:rPr>
          <w:b/>
          <w:bCs/>
        </w:rPr>
        <w:lastRenderedPageBreak/>
        <w:t>Đánh giá hiệu quả đào tạo</w:t>
      </w:r>
    </w:p>
    <w:p w14:paraId="6C98CFA0" w14:textId="77777777" w:rsidR="0093555E" w:rsidRPr="0093555E" w:rsidRDefault="0093555E" w:rsidP="00F93D63">
      <w:pPr>
        <w:snapToGrid w:val="0"/>
        <w:spacing w:before="60"/>
      </w:pPr>
      <w:r w:rsidRPr="0093555E">
        <w:t>Sau mỗi chương trình, Anpha hỗ trợ doanh nghiệp:</w:t>
      </w:r>
    </w:p>
    <w:p w14:paraId="3D6214AD" w14:textId="77777777" w:rsidR="0093555E" w:rsidRPr="0093555E" w:rsidRDefault="0093555E" w:rsidP="00F93D63">
      <w:pPr>
        <w:numPr>
          <w:ilvl w:val="0"/>
          <w:numId w:val="14"/>
        </w:numPr>
        <w:snapToGrid w:val="0"/>
        <w:spacing w:before="60"/>
      </w:pPr>
      <w:proofErr w:type="gramStart"/>
      <w:r w:rsidRPr="0093555E">
        <w:t>Đánh giá mức độ hài lòng của học viên</w:t>
      </w:r>
      <w:proofErr w:type="gramEnd"/>
      <w:r w:rsidRPr="0093555E">
        <w:t xml:space="preserve">. </w:t>
      </w:r>
    </w:p>
    <w:p w14:paraId="76C00BE2" w14:textId="77777777" w:rsidR="0093555E" w:rsidRPr="0093555E" w:rsidRDefault="0093555E" w:rsidP="00F93D63">
      <w:pPr>
        <w:numPr>
          <w:ilvl w:val="0"/>
          <w:numId w:val="14"/>
        </w:numPr>
        <w:snapToGrid w:val="0"/>
        <w:spacing w:before="60"/>
      </w:pPr>
      <w:r w:rsidRPr="0093555E">
        <w:t xml:space="preserve">Đánh giá mức độ tiếp thu. </w:t>
      </w:r>
    </w:p>
    <w:p w14:paraId="4094D18A" w14:textId="77777777" w:rsidR="0093555E" w:rsidRPr="0093555E" w:rsidRDefault="0093555E" w:rsidP="00F93D63">
      <w:pPr>
        <w:numPr>
          <w:ilvl w:val="0"/>
          <w:numId w:val="14"/>
        </w:numPr>
        <w:snapToGrid w:val="0"/>
        <w:spacing w:before="60"/>
      </w:pPr>
      <w:r w:rsidRPr="0093555E">
        <w:t xml:space="preserve">Theo dõi khả năng ứng dụng sau đào tạo. </w:t>
      </w:r>
    </w:p>
    <w:p w14:paraId="28377F77" w14:textId="77777777" w:rsidR="0093555E" w:rsidRPr="0093555E" w:rsidRDefault="0093555E" w:rsidP="00F93D63">
      <w:pPr>
        <w:numPr>
          <w:ilvl w:val="0"/>
          <w:numId w:val="14"/>
        </w:numPr>
        <w:snapToGrid w:val="0"/>
        <w:spacing w:before="60"/>
      </w:pPr>
      <w:r w:rsidRPr="0093555E">
        <w:t xml:space="preserve">Đề xuất các hoạt động phát triển tiếp theo. </w:t>
      </w:r>
    </w:p>
    <w:p w14:paraId="7421B405" w14:textId="0CBB7E8B" w:rsidR="0093555E" w:rsidRPr="0093555E" w:rsidRDefault="0093555E" w:rsidP="0093555E"/>
    <w:p w14:paraId="628AE46C" w14:textId="1002460A" w:rsidR="0093555E" w:rsidRDefault="0093555E" w:rsidP="0093555E">
      <w:pPr>
        <w:rPr>
          <w:b/>
          <w:bCs/>
        </w:rPr>
      </w:pPr>
      <w:r w:rsidRPr="0093555E">
        <w:rPr>
          <w:b/>
          <w:bCs/>
        </w:rPr>
        <w:t>Quy trình triển khai</w:t>
      </w:r>
      <w:r w:rsidR="004D215D">
        <w:rPr>
          <w:b/>
          <w:bCs/>
        </w:rPr>
        <w:t>:</w:t>
      </w:r>
    </w:p>
    <w:tbl>
      <w:tblPr>
        <w:tblW w:w="9120" w:type="dxa"/>
        <w:jc w:val="center"/>
        <w:tblLook w:val="04A0" w:firstRow="1" w:lastRow="0" w:firstColumn="1" w:lastColumn="0" w:noHBand="0" w:noVBand="1"/>
      </w:tblPr>
      <w:tblGrid>
        <w:gridCol w:w="2580"/>
        <w:gridCol w:w="3680"/>
        <w:gridCol w:w="2860"/>
      </w:tblGrid>
      <w:tr w:rsidR="00C80048" w:rsidRPr="00C80048" w14:paraId="7B76E562" w14:textId="77777777" w:rsidTr="00C80048">
        <w:trPr>
          <w:trHeight w:val="372"/>
          <w:jc w:val="center"/>
        </w:trPr>
        <w:tc>
          <w:tcPr>
            <w:tcW w:w="2580" w:type="dxa"/>
            <w:tcBorders>
              <w:top w:val="single" w:sz="4" w:space="0" w:color="A6A6A6"/>
              <w:left w:val="single" w:sz="4" w:space="0" w:color="A6A6A6"/>
              <w:bottom w:val="single" w:sz="4" w:space="0" w:color="A6A6A6"/>
              <w:right w:val="single" w:sz="4" w:space="0" w:color="A6A6A6"/>
            </w:tcBorders>
            <w:vAlign w:val="center"/>
            <w:hideMark/>
          </w:tcPr>
          <w:p w14:paraId="36AA0468" w14:textId="77777777" w:rsidR="00C80048" w:rsidRPr="00C80048" w:rsidRDefault="00C80048" w:rsidP="00C80048">
            <w:pPr>
              <w:spacing w:before="0" w:line="240" w:lineRule="auto"/>
              <w:jc w:val="center"/>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Giai đoạn</w:t>
            </w:r>
          </w:p>
        </w:tc>
        <w:tc>
          <w:tcPr>
            <w:tcW w:w="3680" w:type="dxa"/>
            <w:tcBorders>
              <w:top w:val="single" w:sz="4" w:space="0" w:color="A6A6A6"/>
              <w:left w:val="nil"/>
              <w:bottom w:val="single" w:sz="4" w:space="0" w:color="A6A6A6"/>
              <w:right w:val="single" w:sz="4" w:space="0" w:color="A6A6A6"/>
            </w:tcBorders>
            <w:vAlign w:val="center"/>
            <w:hideMark/>
          </w:tcPr>
          <w:p w14:paraId="3377E3D9" w14:textId="77777777" w:rsidR="00C80048" w:rsidRPr="00C80048" w:rsidRDefault="00C80048" w:rsidP="00C80048">
            <w:pPr>
              <w:spacing w:before="0" w:line="240" w:lineRule="auto"/>
              <w:jc w:val="center"/>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Nội dung thực hiện</w:t>
            </w:r>
          </w:p>
        </w:tc>
        <w:tc>
          <w:tcPr>
            <w:tcW w:w="2860" w:type="dxa"/>
            <w:tcBorders>
              <w:top w:val="single" w:sz="4" w:space="0" w:color="A6A6A6"/>
              <w:left w:val="nil"/>
              <w:bottom w:val="single" w:sz="4" w:space="0" w:color="A6A6A6"/>
              <w:right w:val="single" w:sz="4" w:space="0" w:color="A6A6A6"/>
            </w:tcBorders>
            <w:vAlign w:val="center"/>
            <w:hideMark/>
          </w:tcPr>
          <w:p w14:paraId="196CBC0C" w14:textId="77777777" w:rsidR="00C80048" w:rsidRPr="00C80048" w:rsidRDefault="00C80048" w:rsidP="00C80048">
            <w:pPr>
              <w:spacing w:before="0" w:line="240" w:lineRule="auto"/>
              <w:jc w:val="center"/>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Kết quả bàn giao</w:t>
            </w:r>
          </w:p>
        </w:tc>
      </w:tr>
      <w:tr w:rsidR="00C80048" w:rsidRPr="00C80048" w14:paraId="70991D20" w14:textId="77777777" w:rsidTr="00C80048">
        <w:trPr>
          <w:trHeight w:val="864"/>
          <w:jc w:val="center"/>
        </w:trPr>
        <w:tc>
          <w:tcPr>
            <w:tcW w:w="2580" w:type="dxa"/>
            <w:tcBorders>
              <w:top w:val="nil"/>
              <w:left w:val="single" w:sz="4" w:space="0" w:color="A6A6A6"/>
              <w:bottom w:val="single" w:sz="4" w:space="0" w:color="A6A6A6"/>
              <w:right w:val="single" w:sz="4" w:space="0" w:color="A6A6A6"/>
            </w:tcBorders>
            <w:vAlign w:val="center"/>
            <w:hideMark/>
          </w:tcPr>
          <w:p w14:paraId="1B4AD651"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1. Assessment (Đánh giá)</w:t>
            </w:r>
          </w:p>
        </w:tc>
        <w:tc>
          <w:tcPr>
            <w:tcW w:w="3680" w:type="dxa"/>
            <w:tcBorders>
              <w:top w:val="nil"/>
              <w:left w:val="nil"/>
              <w:bottom w:val="single" w:sz="4" w:space="0" w:color="A6A6A6"/>
              <w:right w:val="single" w:sz="4" w:space="0" w:color="A6A6A6"/>
            </w:tcBorders>
            <w:vAlign w:val="center"/>
            <w:hideMark/>
          </w:tcPr>
          <w:p w14:paraId="210CA2B1" w14:textId="77777777" w:rsidR="00C80048" w:rsidRPr="00C80048" w:rsidRDefault="00C80048" w:rsidP="00C80048">
            <w:pPr>
              <w:spacing w:before="0" w:line="240" w:lineRule="auto"/>
              <w:rPr>
                <w:rFonts w:ascii="Aptos Narrow" w:eastAsia="Times New Roman" w:hAnsi="Aptos Narrow" w:cs="Times New Roman"/>
                <w:color w:val="000000"/>
                <w:kern w:val="0"/>
                <w14:ligatures w14:val="none"/>
              </w:rPr>
            </w:pPr>
            <w:r w:rsidRPr="00C80048">
              <w:rPr>
                <w:rFonts w:ascii="Aptos Narrow" w:eastAsia="Times New Roman" w:hAnsi="Aptos Narrow" w:cs="Times New Roman"/>
                <w:color w:val="000000"/>
                <w:kern w:val="0"/>
                <w14:ligatures w14:val="none"/>
              </w:rPr>
              <w:t>Đánh giá hiện trạng hoạt động đào tạo, khảo sát nhu cầu và xác định các nhóm năng lực ưu tiên của doanh nghiệp.</w:t>
            </w:r>
          </w:p>
        </w:tc>
        <w:tc>
          <w:tcPr>
            <w:tcW w:w="2860" w:type="dxa"/>
            <w:tcBorders>
              <w:top w:val="nil"/>
              <w:left w:val="nil"/>
              <w:bottom w:val="single" w:sz="4" w:space="0" w:color="A6A6A6"/>
              <w:right w:val="single" w:sz="4" w:space="0" w:color="A6A6A6"/>
            </w:tcBorders>
            <w:vAlign w:val="center"/>
            <w:hideMark/>
          </w:tcPr>
          <w:p w14:paraId="7CCA1BCA"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Báo cáo Đánh giá Hiện trạng &amp; Nhu cầu Đào tạo</w:t>
            </w:r>
          </w:p>
        </w:tc>
      </w:tr>
      <w:tr w:rsidR="00C80048" w:rsidRPr="00C80048" w14:paraId="77891951" w14:textId="77777777" w:rsidTr="00C80048">
        <w:trPr>
          <w:trHeight w:val="864"/>
          <w:jc w:val="center"/>
        </w:trPr>
        <w:tc>
          <w:tcPr>
            <w:tcW w:w="2580" w:type="dxa"/>
            <w:tcBorders>
              <w:top w:val="nil"/>
              <w:left w:val="single" w:sz="4" w:space="0" w:color="A6A6A6"/>
              <w:bottom w:val="single" w:sz="4" w:space="0" w:color="A6A6A6"/>
              <w:right w:val="single" w:sz="4" w:space="0" w:color="A6A6A6"/>
            </w:tcBorders>
            <w:vAlign w:val="center"/>
            <w:hideMark/>
          </w:tcPr>
          <w:p w14:paraId="3CFF417F"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2. Planning (Lập kế hoạch)</w:t>
            </w:r>
          </w:p>
        </w:tc>
        <w:tc>
          <w:tcPr>
            <w:tcW w:w="3680" w:type="dxa"/>
            <w:tcBorders>
              <w:top w:val="nil"/>
              <w:left w:val="nil"/>
              <w:bottom w:val="single" w:sz="4" w:space="0" w:color="A6A6A6"/>
              <w:right w:val="single" w:sz="4" w:space="0" w:color="A6A6A6"/>
            </w:tcBorders>
            <w:vAlign w:val="center"/>
            <w:hideMark/>
          </w:tcPr>
          <w:p w14:paraId="27807C21" w14:textId="77777777" w:rsidR="00C80048" w:rsidRPr="00C80048" w:rsidRDefault="00C80048" w:rsidP="00C80048">
            <w:pPr>
              <w:spacing w:before="0" w:line="240" w:lineRule="auto"/>
              <w:rPr>
                <w:rFonts w:ascii="Aptos Narrow" w:eastAsia="Times New Roman" w:hAnsi="Aptos Narrow" w:cs="Times New Roman"/>
                <w:color w:val="000000"/>
                <w:kern w:val="0"/>
                <w14:ligatures w14:val="none"/>
              </w:rPr>
            </w:pPr>
            <w:r w:rsidRPr="00C80048">
              <w:rPr>
                <w:rFonts w:ascii="Aptos Narrow" w:eastAsia="Times New Roman" w:hAnsi="Aptos Narrow" w:cs="Times New Roman"/>
                <w:color w:val="000000"/>
                <w:kern w:val="0"/>
                <w14:ligatures w14:val="none"/>
              </w:rPr>
              <w:t>Xây dựng lộ trình phát triển năng lực, kế hoạch đào tạo và đề xuất ngân sách theo mục tiêu kinh doanh.</w:t>
            </w:r>
          </w:p>
        </w:tc>
        <w:tc>
          <w:tcPr>
            <w:tcW w:w="2860" w:type="dxa"/>
            <w:tcBorders>
              <w:top w:val="nil"/>
              <w:left w:val="nil"/>
              <w:bottom w:val="single" w:sz="4" w:space="0" w:color="A6A6A6"/>
              <w:right w:val="single" w:sz="4" w:space="0" w:color="A6A6A6"/>
            </w:tcBorders>
            <w:vAlign w:val="center"/>
            <w:hideMark/>
          </w:tcPr>
          <w:p w14:paraId="0726D369"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Lộ trình &amp; Kế hoạch Đào tạo</w:t>
            </w:r>
          </w:p>
        </w:tc>
      </w:tr>
      <w:tr w:rsidR="00C80048" w:rsidRPr="00C80048" w14:paraId="35E4DC93" w14:textId="77777777" w:rsidTr="00C80048">
        <w:trPr>
          <w:trHeight w:val="864"/>
          <w:jc w:val="center"/>
        </w:trPr>
        <w:tc>
          <w:tcPr>
            <w:tcW w:w="2580" w:type="dxa"/>
            <w:tcBorders>
              <w:top w:val="nil"/>
              <w:left w:val="single" w:sz="4" w:space="0" w:color="A6A6A6"/>
              <w:bottom w:val="single" w:sz="4" w:space="0" w:color="A6A6A6"/>
              <w:right w:val="single" w:sz="4" w:space="0" w:color="A6A6A6"/>
            </w:tcBorders>
            <w:vAlign w:val="center"/>
            <w:hideMark/>
          </w:tcPr>
          <w:p w14:paraId="619D1EC7"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3. Design (Thiết kế)</w:t>
            </w:r>
          </w:p>
        </w:tc>
        <w:tc>
          <w:tcPr>
            <w:tcW w:w="3680" w:type="dxa"/>
            <w:tcBorders>
              <w:top w:val="nil"/>
              <w:left w:val="nil"/>
              <w:bottom w:val="single" w:sz="4" w:space="0" w:color="A6A6A6"/>
              <w:right w:val="single" w:sz="4" w:space="0" w:color="A6A6A6"/>
            </w:tcBorders>
            <w:vAlign w:val="center"/>
            <w:hideMark/>
          </w:tcPr>
          <w:p w14:paraId="63B296ED" w14:textId="77777777" w:rsidR="00C80048" w:rsidRPr="00C80048" w:rsidRDefault="00C80048" w:rsidP="00C80048">
            <w:pPr>
              <w:spacing w:before="0" w:line="240" w:lineRule="auto"/>
              <w:rPr>
                <w:rFonts w:ascii="Aptos Narrow" w:eastAsia="Times New Roman" w:hAnsi="Aptos Narrow" w:cs="Times New Roman"/>
                <w:color w:val="000000"/>
                <w:kern w:val="0"/>
                <w14:ligatures w14:val="none"/>
              </w:rPr>
            </w:pPr>
            <w:r w:rsidRPr="00C80048">
              <w:rPr>
                <w:rFonts w:ascii="Aptos Narrow" w:eastAsia="Times New Roman" w:hAnsi="Aptos Narrow" w:cs="Times New Roman"/>
                <w:color w:val="000000"/>
                <w:kern w:val="0"/>
                <w14:ligatures w14:val="none"/>
              </w:rPr>
              <w:t>Thiết kế chương trình, tài liệu, phương pháp đào tạo và các công cụ đánh giá phù hợp với doanh nghiệp.</w:t>
            </w:r>
          </w:p>
        </w:tc>
        <w:tc>
          <w:tcPr>
            <w:tcW w:w="2860" w:type="dxa"/>
            <w:tcBorders>
              <w:top w:val="nil"/>
              <w:left w:val="nil"/>
              <w:bottom w:val="single" w:sz="4" w:space="0" w:color="A6A6A6"/>
              <w:right w:val="single" w:sz="4" w:space="0" w:color="A6A6A6"/>
            </w:tcBorders>
            <w:vAlign w:val="center"/>
            <w:hideMark/>
          </w:tcPr>
          <w:p w14:paraId="5554EBBF"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Chương trình &amp; Tài liệu Đào tạo</w:t>
            </w:r>
          </w:p>
        </w:tc>
      </w:tr>
      <w:tr w:rsidR="00C80048" w:rsidRPr="00C80048" w14:paraId="47D8F773" w14:textId="77777777" w:rsidTr="00C80048">
        <w:trPr>
          <w:trHeight w:val="864"/>
          <w:jc w:val="center"/>
        </w:trPr>
        <w:tc>
          <w:tcPr>
            <w:tcW w:w="2580" w:type="dxa"/>
            <w:tcBorders>
              <w:top w:val="nil"/>
              <w:left w:val="single" w:sz="4" w:space="0" w:color="A6A6A6"/>
              <w:bottom w:val="single" w:sz="4" w:space="0" w:color="A6A6A6"/>
              <w:right w:val="single" w:sz="4" w:space="0" w:color="A6A6A6"/>
            </w:tcBorders>
            <w:vAlign w:val="center"/>
            <w:hideMark/>
          </w:tcPr>
          <w:p w14:paraId="27EEB33E"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4. Delivery (Triển khai)</w:t>
            </w:r>
          </w:p>
        </w:tc>
        <w:tc>
          <w:tcPr>
            <w:tcW w:w="3680" w:type="dxa"/>
            <w:tcBorders>
              <w:top w:val="nil"/>
              <w:left w:val="nil"/>
              <w:bottom w:val="single" w:sz="4" w:space="0" w:color="A6A6A6"/>
              <w:right w:val="single" w:sz="4" w:space="0" w:color="A6A6A6"/>
            </w:tcBorders>
            <w:vAlign w:val="center"/>
            <w:hideMark/>
          </w:tcPr>
          <w:p w14:paraId="0B5F2213" w14:textId="77777777" w:rsidR="00C80048" w:rsidRPr="00C80048" w:rsidRDefault="00C80048" w:rsidP="00C80048">
            <w:pPr>
              <w:spacing w:before="0" w:line="240" w:lineRule="auto"/>
              <w:rPr>
                <w:rFonts w:ascii="Aptos Narrow" w:eastAsia="Times New Roman" w:hAnsi="Aptos Narrow" w:cs="Times New Roman"/>
                <w:color w:val="000000"/>
                <w:kern w:val="0"/>
                <w14:ligatures w14:val="none"/>
              </w:rPr>
            </w:pPr>
            <w:r w:rsidRPr="00C80048">
              <w:rPr>
                <w:rFonts w:ascii="Aptos Narrow" w:eastAsia="Times New Roman" w:hAnsi="Aptos Narrow" w:cs="Times New Roman"/>
                <w:color w:val="000000"/>
                <w:kern w:val="0"/>
                <w14:ligatures w14:val="none"/>
              </w:rPr>
              <w:t>Tổ chức đào tạo, workshop, coaching, mentoring và đồng hành cùng doanh nghiệp trong quá trình triển khai.</w:t>
            </w:r>
          </w:p>
        </w:tc>
        <w:tc>
          <w:tcPr>
            <w:tcW w:w="2860" w:type="dxa"/>
            <w:tcBorders>
              <w:top w:val="nil"/>
              <w:left w:val="nil"/>
              <w:bottom w:val="single" w:sz="4" w:space="0" w:color="A6A6A6"/>
              <w:right w:val="single" w:sz="4" w:space="0" w:color="A6A6A6"/>
            </w:tcBorders>
            <w:vAlign w:val="center"/>
            <w:hideMark/>
          </w:tcPr>
          <w:p w14:paraId="5BAAF07E"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Chương trình Đào tạo đã Triển khai</w:t>
            </w:r>
          </w:p>
        </w:tc>
      </w:tr>
      <w:tr w:rsidR="00C80048" w:rsidRPr="00C80048" w14:paraId="209DC12D" w14:textId="77777777" w:rsidTr="00C80048">
        <w:trPr>
          <w:trHeight w:val="864"/>
          <w:jc w:val="center"/>
        </w:trPr>
        <w:tc>
          <w:tcPr>
            <w:tcW w:w="2580" w:type="dxa"/>
            <w:tcBorders>
              <w:top w:val="nil"/>
              <w:left w:val="single" w:sz="4" w:space="0" w:color="A6A6A6"/>
              <w:bottom w:val="single" w:sz="4" w:space="0" w:color="A6A6A6"/>
              <w:right w:val="single" w:sz="4" w:space="0" w:color="A6A6A6"/>
            </w:tcBorders>
            <w:vAlign w:val="center"/>
            <w:hideMark/>
          </w:tcPr>
          <w:p w14:paraId="6999E345"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5. Evaluation (Đánh giá)</w:t>
            </w:r>
          </w:p>
        </w:tc>
        <w:tc>
          <w:tcPr>
            <w:tcW w:w="3680" w:type="dxa"/>
            <w:tcBorders>
              <w:top w:val="nil"/>
              <w:left w:val="nil"/>
              <w:bottom w:val="single" w:sz="4" w:space="0" w:color="A6A6A6"/>
              <w:right w:val="single" w:sz="4" w:space="0" w:color="A6A6A6"/>
            </w:tcBorders>
            <w:vAlign w:val="center"/>
            <w:hideMark/>
          </w:tcPr>
          <w:p w14:paraId="4FB0CEDE" w14:textId="77777777" w:rsidR="00C80048" w:rsidRPr="00C80048" w:rsidRDefault="00C80048" w:rsidP="00C80048">
            <w:pPr>
              <w:spacing w:before="0" w:line="240" w:lineRule="auto"/>
              <w:rPr>
                <w:rFonts w:ascii="Aptos Narrow" w:eastAsia="Times New Roman" w:hAnsi="Aptos Narrow" w:cs="Times New Roman"/>
                <w:color w:val="000000"/>
                <w:kern w:val="0"/>
                <w14:ligatures w14:val="none"/>
              </w:rPr>
            </w:pPr>
            <w:r w:rsidRPr="00C80048">
              <w:rPr>
                <w:rFonts w:ascii="Aptos Narrow" w:eastAsia="Times New Roman" w:hAnsi="Aptos Narrow" w:cs="Times New Roman"/>
                <w:color w:val="000000"/>
                <w:kern w:val="0"/>
                <w14:ligatures w14:val="none"/>
              </w:rPr>
              <w:t>Đánh giá hiệu quả đào tạo, mức độ ứng dụng sau đào tạo và đề xuất các hoạt động cải thiện tiếp theo.</w:t>
            </w:r>
          </w:p>
        </w:tc>
        <w:tc>
          <w:tcPr>
            <w:tcW w:w="2860" w:type="dxa"/>
            <w:tcBorders>
              <w:top w:val="nil"/>
              <w:left w:val="nil"/>
              <w:bottom w:val="single" w:sz="4" w:space="0" w:color="A6A6A6"/>
              <w:right w:val="single" w:sz="4" w:space="0" w:color="A6A6A6"/>
            </w:tcBorders>
            <w:vAlign w:val="center"/>
            <w:hideMark/>
          </w:tcPr>
          <w:p w14:paraId="4CFCFDB4"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Báo cáo Đánh giá Hiệu quả Đào tạo</w:t>
            </w:r>
          </w:p>
        </w:tc>
      </w:tr>
      <w:tr w:rsidR="00C80048" w:rsidRPr="00C80048" w14:paraId="1A2E3E5F" w14:textId="77777777" w:rsidTr="00C80048">
        <w:trPr>
          <w:trHeight w:val="864"/>
          <w:jc w:val="center"/>
        </w:trPr>
        <w:tc>
          <w:tcPr>
            <w:tcW w:w="2580" w:type="dxa"/>
            <w:tcBorders>
              <w:top w:val="nil"/>
              <w:left w:val="single" w:sz="4" w:space="0" w:color="A6A6A6"/>
              <w:bottom w:val="single" w:sz="4" w:space="0" w:color="A6A6A6"/>
              <w:right w:val="single" w:sz="4" w:space="0" w:color="A6A6A6"/>
            </w:tcBorders>
            <w:vAlign w:val="center"/>
            <w:hideMark/>
          </w:tcPr>
          <w:p w14:paraId="5F08AC91"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6. Continuous Partnership (Đồng hành)</w:t>
            </w:r>
          </w:p>
        </w:tc>
        <w:tc>
          <w:tcPr>
            <w:tcW w:w="3680" w:type="dxa"/>
            <w:tcBorders>
              <w:top w:val="nil"/>
              <w:left w:val="nil"/>
              <w:bottom w:val="single" w:sz="4" w:space="0" w:color="A6A6A6"/>
              <w:right w:val="single" w:sz="4" w:space="0" w:color="A6A6A6"/>
            </w:tcBorders>
            <w:vAlign w:val="center"/>
            <w:hideMark/>
          </w:tcPr>
          <w:p w14:paraId="6AD132FB" w14:textId="77777777" w:rsidR="00C80048" w:rsidRPr="00C80048" w:rsidRDefault="00C80048" w:rsidP="00C80048">
            <w:pPr>
              <w:spacing w:before="0" w:line="240" w:lineRule="auto"/>
              <w:rPr>
                <w:rFonts w:ascii="Aptos Narrow" w:eastAsia="Times New Roman" w:hAnsi="Aptos Narrow" w:cs="Times New Roman"/>
                <w:color w:val="000000"/>
                <w:kern w:val="0"/>
                <w14:ligatures w14:val="none"/>
              </w:rPr>
            </w:pPr>
            <w:r w:rsidRPr="00C80048">
              <w:rPr>
                <w:rFonts w:ascii="Aptos Narrow" w:eastAsia="Times New Roman" w:hAnsi="Aptos Narrow" w:cs="Times New Roman"/>
                <w:color w:val="000000"/>
                <w:kern w:val="0"/>
                <w14:ligatures w14:val="none"/>
              </w:rPr>
              <w:t>Theo dõi kết quả, cập nhật kế hoạch đào tạo và tư vấn phát triển năng lực theo từng giai đoạn.</w:t>
            </w:r>
          </w:p>
        </w:tc>
        <w:tc>
          <w:tcPr>
            <w:tcW w:w="2860" w:type="dxa"/>
            <w:tcBorders>
              <w:top w:val="nil"/>
              <w:left w:val="nil"/>
              <w:bottom w:val="single" w:sz="4" w:space="0" w:color="A6A6A6"/>
              <w:right w:val="single" w:sz="4" w:space="0" w:color="A6A6A6"/>
            </w:tcBorders>
            <w:vAlign w:val="center"/>
            <w:hideMark/>
          </w:tcPr>
          <w:p w14:paraId="769DAE22" w14:textId="77777777" w:rsidR="00C80048" w:rsidRPr="00C80048" w:rsidRDefault="00C80048" w:rsidP="00C80048">
            <w:pPr>
              <w:spacing w:before="0" w:line="240" w:lineRule="auto"/>
              <w:rPr>
                <w:rFonts w:ascii="Aptos Narrow" w:eastAsia="Times New Roman" w:hAnsi="Aptos Narrow" w:cs="Times New Roman"/>
                <w:b/>
                <w:bCs/>
                <w:color w:val="000000"/>
                <w:kern w:val="0"/>
                <w14:ligatures w14:val="none"/>
              </w:rPr>
            </w:pPr>
            <w:r w:rsidRPr="00C80048">
              <w:rPr>
                <w:rFonts w:ascii="Aptos Narrow" w:eastAsia="Times New Roman" w:hAnsi="Aptos Narrow" w:cs="Times New Roman"/>
                <w:b/>
                <w:bCs/>
                <w:color w:val="000000"/>
                <w:kern w:val="0"/>
                <w14:ligatures w14:val="none"/>
              </w:rPr>
              <w:t>Báo cáo Rà soát &amp; Kế hoạch Phát triển Định kỳ</w:t>
            </w:r>
          </w:p>
        </w:tc>
      </w:tr>
    </w:tbl>
    <w:p w14:paraId="21B36476" w14:textId="77777777" w:rsidR="0093555E" w:rsidRPr="0093555E" w:rsidRDefault="0093555E" w:rsidP="004D215D">
      <w:pPr>
        <w:snapToGrid w:val="0"/>
        <w:jc w:val="center"/>
        <w:rPr>
          <w:b/>
          <w:bCs/>
        </w:rPr>
      </w:pPr>
    </w:p>
    <w:p w14:paraId="176F348C" w14:textId="42459EA3" w:rsidR="0093555E" w:rsidRPr="0093555E" w:rsidRDefault="0093555E" w:rsidP="0093555E">
      <w:pPr>
        <w:rPr>
          <w:b/>
          <w:bCs/>
        </w:rPr>
      </w:pPr>
      <w:r w:rsidRPr="0093555E">
        <w:rPr>
          <w:b/>
          <w:bCs/>
        </w:rPr>
        <w:t>Giải pháp này phù hợp với doanh nghiệp khi</w:t>
      </w:r>
      <w:r w:rsidR="004D215D">
        <w:rPr>
          <w:b/>
          <w:bCs/>
        </w:rPr>
        <w:t>:</w:t>
      </w:r>
    </w:p>
    <w:p w14:paraId="203F9509" w14:textId="77777777" w:rsidR="0093555E" w:rsidRPr="0093555E" w:rsidRDefault="0093555E" w:rsidP="0093555E">
      <w:pPr>
        <w:numPr>
          <w:ilvl w:val="0"/>
          <w:numId w:val="16"/>
        </w:numPr>
      </w:pPr>
      <w:r w:rsidRPr="0093555E">
        <w:t xml:space="preserve">Chưa có bộ phận L&amp;D hoặc nhân sự phụ trách đào tạo chuyên trách. </w:t>
      </w:r>
    </w:p>
    <w:p w14:paraId="42453A42" w14:textId="77777777" w:rsidR="0093555E" w:rsidRPr="0093555E" w:rsidRDefault="0093555E" w:rsidP="0093555E">
      <w:pPr>
        <w:numPr>
          <w:ilvl w:val="0"/>
          <w:numId w:val="16"/>
        </w:numPr>
      </w:pPr>
      <w:r w:rsidRPr="0093555E">
        <w:t xml:space="preserve">Muốn xây dựng hoạt động đào tạo bài bản nhưng tối ưu chi phí. </w:t>
      </w:r>
    </w:p>
    <w:p w14:paraId="74D8D475" w14:textId="77777777" w:rsidR="0093555E" w:rsidRPr="0093555E" w:rsidRDefault="0093555E" w:rsidP="0093555E">
      <w:pPr>
        <w:numPr>
          <w:ilvl w:val="0"/>
          <w:numId w:val="16"/>
        </w:numPr>
      </w:pPr>
      <w:r w:rsidRPr="0093555E">
        <w:t xml:space="preserve">Cần một đối tác đồng hành lâu dài thay vì chỉ tổ chức các khóa học riêng lẻ. </w:t>
      </w:r>
    </w:p>
    <w:p w14:paraId="3D5B8E94" w14:textId="77777777" w:rsidR="0093555E" w:rsidRPr="0093555E" w:rsidRDefault="0093555E" w:rsidP="0093555E">
      <w:pPr>
        <w:numPr>
          <w:ilvl w:val="0"/>
          <w:numId w:val="16"/>
        </w:numPr>
      </w:pPr>
      <w:r w:rsidRPr="0093555E">
        <w:t xml:space="preserve">Muốn chuẩn hóa quy trình đào tạo, phát triển đội ngũ và xây dựng văn hóa học tập. </w:t>
      </w:r>
    </w:p>
    <w:p w14:paraId="7C79AA30" w14:textId="77777777" w:rsidR="0093555E" w:rsidRPr="0093555E" w:rsidRDefault="0093555E" w:rsidP="0093555E">
      <w:pPr>
        <w:numPr>
          <w:ilvl w:val="0"/>
          <w:numId w:val="16"/>
        </w:numPr>
      </w:pPr>
      <w:r w:rsidRPr="0093555E">
        <w:t xml:space="preserve">Cần linh hoạt triển khai đào tạo theo từng giai đoạn phát triển của doanh nghiệp. </w:t>
      </w:r>
    </w:p>
    <w:p w14:paraId="6282FF40" w14:textId="08BE5E67" w:rsidR="0093555E" w:rsidRPr="0093555E" w:rsidRDefault="0093555E" w:rsidP="0093555E"/>
    <w:p w14:paraId="470D6960" w14:textId="77777777" w:rsidR="00C80048" w:rsidRPr="00C80048" w:rsidRDefault="00C80048" w:rsidP="00F93D63">
      <w:r w:rsidRPr="00C80048">
        <w:t>Mỗi doanh nghiệp có quy mô, nguồn lực và mục tiêu phát triển khác nhau. Vì vậy, Anpha không áp dụng một mô hình đào tạo cố định mà sẽ cùng Quý doanh nghiệp đánh giá nhu cầu thực tế, xác định phạm vi hỗ trợ và đề xuất giải pháp phù hợp nhất.</w:t>
      </w:r>
    </w:p>
    <w:p w14:paraId="68906B3A" w14:textId="77777777" w:rsidR="00C80048" w:rsidRPr="00C80048" w:rsidRDefault="00C80048" w:rsidP="00F93D63">
      <w:r w:rsidRPr="00C80048">
        <w:rPr>
          <w:rFonts w:ascii="Segoe UI Emoji" w:hAnsi="Segoe UI Emoji" w:cs="Segoe UI Emoji"/>
          <w:b/>
          <w:bCs/>
        </w:rPr>
        <w:t>📩</w:t>
      </w:r>
      <w:r w:rsidRPr="00C80048">
        <w:rPr>
          <w:b/>
          <w:bCs/>
        </w:rPr>
        <w:t xml:space="preserve"> Liên hệ Anpha Solutions &amp; Training để trao đổi về mô hình L&amp;D Partner và xây dựng lộ trình phát triển năng lực phù hợp cho doanh nghiệp của Quý Anh/Chị.</w:t>
      </w:r>
    </w:p>
    <w:p w14:paraId="034BC2C7" w14:textId="77777777" w:rsidR="005A3CF2" w:rsidRPr="00EA0DD9" w:rsidRDefault="005A3CF2" w:rsidP="00E25F28">
      <w:pPr>
        <w:ind w:left="360"/>
        <w:rPr>
          <w:color w:val="EE0000"/>
        </w:rPr>
      </w:pPr>
    </w:p>
    <w:sectPr w:rsidR="005A3CF2" w:rsidRPr="00EA0DD9" w:rsidSect="00807AEB">
      <w:pgSz w:w="12240" w:h="15840"/>
      <w:pgMar w:top="96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3D5D"/>
    <w:multiLevelType w:val="multilevel"/>
    <w:tmpl w:val="D3E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D15E6"/>
    <w:multiLevelType w:val="multilevel"/>
    <w:tmpl w:val="B79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565EE"/>
    <w:multiLevelType w:val="multilevel"/>
    <w:tmpl w:val="502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4470"/>
    <w:multiLevelType w:val="hybridMultilevel"/>
    <w:tmpl w:val="450AF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C4DE7"/>
    <w:multiLevelType w:val="multilevel"/>
    <w:tmpl w:val="BF5E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F582B"/>
    <w:multiLevelType w:val="multilevel"/>
    <w:tmpl w:val="5AE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717F4"/>
    <w:multiLevelType w:val="multilevel"/>
    <w:tmpl w:val="24C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D37B4"/>
    <w:multiLevelType w:val="hybridMultilevel"/>
    <w:tmpl w:val="A8D8D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A401E0"/>
    <w:multiLevelType w:val="multilevel"/>
    <w:tmpl w:val="244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21CD2"/>
    <w:multiLevelType w:val="hybridMultilevel"/>
    <w:tmpl w:val="B64625F4"/>
    <w:lvl w:ilvl="0" w:tplc="7D90681A">
      <w:start w:val="5"/>
      <w:numFmt w:val="bullet"/>
      <w:lvlText w:val=""/>
      <w:lvlJc w:val="left"/>
      <w:pPr>
        <w:ind w:left="720" w:hanging="360"/>
      </w:pPr>
      <w:rPr>
        <w:rFonts w:ascii="Wingdings" w:eastAsiaTheme="minorEastAsia" w:hAnsi="Wingdings" w:cstheme="minorBidi"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B75DD9"/>
    <w:multiLevelType w:val="multilevel"/>
    <w:tmpl w:val="44B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10011"/>
    <w:multiLevelType w:val="multilevel"/>
    <w:tmpl w:val="7FA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34A17"/>
    <w:multiLevelType w:val="multilevel"/>
    <w:tmpl w:val="3306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41D36"/>
    <w:multiLevelType w:val="multilevel"/>
    <w:tmpl w:val="BD90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C16A0"/>
    <w:multiLevelType w:val="multilevel"/>
    <w:tmpl w:val="34EA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95E62"/>
    <w:multiLevelType w:val="multilevel"/>
    <w:tmpl w:val="1B06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07BD2"/>
    <w:multiLevelType w:val="multilevel"/>
    <w:tmpl w:val="CF4A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C3039"/>
    <w:multiLevelType w:val="multilevel"/>
    <w:tmpl w:val="9DF2CC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78628">
    <w:abstractNumId w:val="9"/>
  </w:num>
  <w:num w:numId="2" w16cid:durableId="220142381">
    <w:abstractNumId w:val="6"/>
  </w:num>
  <w:num w:numId="3" w16cid:durableId="2056925838">
    <w:abstractNumId w:val="3"/>
  </w:num>
  <w:num w:numId="4" w16cid:durableId="1997494173">
    <w:abstractNumId w:val="2"/>
  </w:num>
  <w:num w:numId="5" w16cid:durableId="3213901">
    <w:abstractNumId w:val="15"/>
  </w:num>
  <w:num w:numId="6" w16cid:durableId="1008168503">
    <w:abstractNumId w:val="14"/>
  </w:num>
  <w:num w:numId="7" w16cid:durableId="256669882">
    <w:abstractNumId w:val="17"/>
  </w:num>
  <w:num w:numId="8" w16cid:durableId="1226528629">
    <w:abstractNumId w:val="10"/>
  </w:num>
  <w:num w:numId="9" w16cid:durableId="951933792">
    <w:abstractNumId w:val="7"/>
  </w:num>
  <w:num w:numId="10" w16cid:durableId="146748256">
    <w:abstractNumId w:val="5"/>
  </w:num>
  <w:num w:numId="11" w16cid:durableId="502819704">
    <w:abstractNumId w:val="1"/>
  </w:num>
  <w:num w:numId="12" w16cid:durableId="276303853">
    <w:abstractNumId w:val="0"/>
  </w:num>
  <w:num w:numId="13" w16cid:durableId="138158381">
    <w:abstractNumId w:val="4"/>
  </w:num>
  <w:num w:numId="14" w16cid:durableId="328750552">
    <w:abstractNumId w:val="13"/>
  </w:num>
  <w:num w:numId="15" w16cid:durableId="445659300">
    <w:abstractNumId w:val="16"/>
  </w:num>
  <w:num w:numId="16" w16cid:durableId="1008290975">
    <w:abstractNumId w:val="11"/>
  </w:num>
  <w:num w:numId="17" w16cid:durableId="559831177">
    <w:abstractNumId w:val="8"/>
  </w:num>
  <w:num w:numId="18" w16cid:durableId="3222028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EB"/>
    <w:rsid w:val="000479AE"/>
    <w:rsid w:val="002479A5"/>
    <w:rsid w:val="00316D77"/>
    <w:rsid w:val="004C6F1E"/>
    <w:rsid w:val="004D215D"/>
    <w:rsid w:val="0059354C"/>
    <w:rsid w:val="005A3CF2"/>
    <w:rsid w:val="005B6EE9"/>
    <w:rsid w:val="00664223"/>
    <w:rsid w:val="006775A8"/>
    <w:rsid w:val="006E78BC"/>
    <w:rsid w:val="007A5945"/>
    <w:rsid w:val="008009EC"/>
    <w:rsid w:val="00807AEB"/>
    <w:rsid w:val="00832F6F"/>
    <w:rsid w:val="0093555E"/>
    <w:rsid w:val="009970A8"/>
    <w:rsid w:val="009E68DF"/>
    <w:rsid w:val="00A372D0"/>
    <w:rsid w:val="00C27409"/>
    <w:rsid w:val="00C80048"/>
    <w:rsid w:val="00D33F5B"/>
    <w:rsid w:val="00E25F28"/>
    <w:rsid w:val="00E822DB"/>
    <w:rsid w:val="00EA0DD9"/>
    <w:rsid w:val="00EA343D"/>
    <w:rsid w:val="00EB2111"/>
    <w:rsid w:val="00F82873"/>
    <w:rsid w:val="00F93D63"/>
    <w:rsid w:val="00F9490D"/>
    <w:rsid w:val="00FF5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EECA"/>
  <w15:chartTrackingRefBased/>
  <w15:docId w15:val="{F6C95A1A-34C1-4585-9B5D-0CFFC483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before="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A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A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AEB"/>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AEB"/>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AEB"/>
    <w:rPr>
      <w:rFonts w:eastAsiaTheme="majorEastAsia" w:cstheme="majorBidi"/>
      <w:color w:val="272727" w:themeColor="text1" w:themeTint="D8"/>
    </w:rPr>
  </w:style>
  <w:style w:type="paragraph" w:styleId="Title">
    <w:name w:val="Title"/>
    <w:basedOn w:val="Normal"/>
    <w:next w:val="Normal"/>
    <w:link w:val="TitleChar"/>
    <w:uiPriority w:val="10"/>
    <w:qFormat/>
    <w:rsid w:val="00807AE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A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A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7AEB"/>
    <w:rPr>
      <w:i/>
      <w:iCs/>
      <w:color w:val="404040" w:themeColor="text1" w:themeTint="BF"/>
    </w:rPr>
  </w:style>
  <w:style w:type="paragraph" w:styleId="ListParagraph">
    <w:name w:val="List Paragraph"/>
    <w:basedOn w:val="Normal"/>
    <w:uiPriority w:val="34"/>
    <w:qFormat/>
    <w:rsid w:val="00807AEB"/>
    <w:pPr>
      <w:ind w:left="720"/>
      <w:contextualSpacing/>
    </w:pPr>
  </w:style>
  <w:style w:type="character" w:styleId="IntenseEmphasis">
    <w:name w:val="Intense Emphasis"/>
    <w:basedOn w:val="DefaultParagraphFont"/>
    <w:uiPriority w:val="21"/>
    <w:qFormat/>
    <w:rsid w:val="00807AEB"/>
    <w:rPr>
      <w:i/>
      <w:iCs/>
      <w:color w:val="0F4761" w:themeColor="accent1" w:themeShade="BF"/>
    </w:rPr>
  </w:style>
  <w:style w:type="paragraph" w:styleId="IntenseQuote">
    <w:name w:val="Intense Quote"/>
    <w:basedOn w:val="Normal"/>
    <w:next w:val="Normal"/>
    <w:link w:val="IntenseQuoteChar"/>
    <w:uiPriority w:val="30"/>
    <w:qFormat/>
    <w:rsid w:val="00807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AEB"/>
    <w:rPr>
      <w:i/>
      <w:iCs/>
      <w:color w:val="0F4761" w:themeColor="accent1" w:themeShade="BF"/>
    </w:rPr>
  </w:style>
  <w:style w:type="character" w:styleId="IntenseReference">
    <w:name w:val="Intense Reference"/>
    <w:basedOn w:val="DefaultParagraphFont"/>
    <w:uiPriority w:val="32"/>
    <w:qFormat/>
    <w:rsid w:val="00807AEB"/>
    <w:rPr>
      <w:b/>
      <w:bCs/>
      <w:smallCaps/>
      <w:color w:val="0F4761" w:themeColor="accent1" w:themeShade="BF"/>
      <w:spacing w:val="5"/>
    </w:rPr>
  </w:style>
  <w:style w:type="character" w:styleId="Hyperlink">
    <w:name w:val="Hyperlink"/>
    <w:basedOn w:val="DefaultParagraphFont"/>
    <w:uiPriority w:val="99"/>
    <w:unhideWhenUsed/>
    <w:rsid w:val="009970A8"/>
    <w:rPr>
      <w:color w:val="467886" w:themeColor="hyperlink"/>
      <w:u w:val="single"/>
    </w:rPr>
  </w:style>
  <w:style w:type="character" w:styleId="UnresolvedMention">
    <w:name w:val="Unresolved Mention"/>
    <w:basedOn w:val="DefaultParagraphFont"/>
    <w:uiPriority w:val="99"/>
    <w:semiHidden/>
    <w:unhideWhenUsed/>
    <w:rsid w:val="00997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www.canva.com/design/DAHP1V44d1c/4N0wLetd_e_6AlpXUg5wLg/edit"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1687</TotalTime>
  <Pages>15</Pages>
  <Words>2157</Words>
  <Characters>12297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Mai Anh</dc:creator>
  <cp:keywords/>
  <dc:description/>
  <cp:lastModifiedBy>Tran Mai Anh</cp:lastModifiedBy>
  <cp:revision>11</cp:revision>
  <dcterms:created xsi:type="dcterms:W3CDTF">2026-07-19T09:35:00Z</dcterms:created>
  <dcterms:modified xsi:type="dcterms:W3CDTF">2026-07-20T15:31:00Z</dcterms:modified>
</cp:coreProperties>
</file>