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5692" w14:textId="2B42BC97" w:rsidR="00357656" w:rsidRDefault="00357656" w:rsidP="0035765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922DE">
        <w:rPr>
          <w:noProof/>
        </w:rPr>
        <w:t>1</w:t>
      </w:r>
      <w:r>
        <w:fldChar w:fldCharType="end"/>
      </w:r>
      <w:r>
        <w:t xml:space="preserve">  </w:t>
      </w:r>
      <w:r w:rsidRPr="00357656">
        <w:rPr>
          <w:b/>
          <w:bCs/>
          <w:i w:val="0"/>
          <w:iCs w:val="0"/>
        </w:rPr>
        <w:t>The predicted activation and inhibition of transcription regulators from the MDA-MB-231 CAST-II overexpression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7656" w14:paraId="2281D239" w14:textId="77777777" w:rsidTr="00357656">
        <w:tc>
          <w:tcPr>
            <w:tcW w:w="2254" w:type="dxa"/>
          </w:tcPr>
          <w:p w14:paraId="34487B23" w14:textId="532320C5" w:rsidR="00357656" w:rsidRPr="00357656" w:rsidRDefault="00357656" w:rsidP="00357656">
            <w:pPr>
              <w:rPr>
                <w:b/>
                <w:bCs/>
              </w:rPr>
            </w:pPr>
            <w:r w:rsidRPr="00357656">
              <w:rPr>
                <w:b/>
                <w:bCs/>
              </w:rPr>
              <w:t>Predicted Activation</w:t>
            </w:r>
          </w:p>
        </w:tc>
        <w:tc>
          <w:tcPr>
            <w:tcW w:w="2254" w:type="dxa"/>
          </w:tcPr>
          <w:p w14:paraId="5BA8BC03" w14:textId="76FF7E14" w:rsidR="00357656" w:rsidRDefault="00357656" w:rsidP="00357656">
            <w:r>
              <w:t>NFKB1</w:t>
            </w:r>
          </w:p>
        </w:tc>
        <w:tc>
          <w:tcPr>
            <w:tcW w:w="2254" w:type="dxa"/>
          </w:tcPr>
          <w:p w14:paraId="7341B82C" w14:textId="0C31B682" w:rsidR="00357656" w:rsidRDefault="00357656" w:rsidP="00357656">
            <w:r>
              <w:t>NFKBIA</w:t>
            </w:r>
          </w:p>
        </w:tc>
        <w:tc>
          <w:tcPr>
            <w:tcW w:w="2254" w:type="dxa"/>
          </w:tcPr>
          <w:p w14:paraId="3B435E34" w14:textId="7BC2979D" w:rsidR="00357656" w:rsidRPr="00357656" w:rsidRDefault="00357656" w:rsidP="00357656">
            <w:pPr>
              <w:rPr>
                <w:b/>
                <w:bCs/>
              </w:rPr>
            </w:pPr>
            <w:r w:rsidRPr="00357656">
              <w:rPr>
                <w:b/>
                <w:bCs/>
              </w:rPr>
              <w:t>Predicted inhibition</w:t>
            </w:r>
          </w:p>
        </w:tc>
      </w:tr>
      <w:tr w:rsidR="00357656" w14:paraId="2E721AC5" w14:textId="77777777" w:rsidTr="00357656">
        <w:tc>
          <w:tcPr>
            <w:tcW w:w="2254" w:type="dxa"/>
          </w:tcPr>
          <w:p w14:paraId="696AACAC" w14:textId="6CB3F09A" w:rsidR="00357656" w:rsidRDefault="00357656" w:rsidP="00357656">
            <w:r>
              <w:t>MYC</w:t>
            </w:r>
          </w:p>
        </w:tc>
        <w:tc>
          <w:tcPr>
            <w:tcW w:w="2254" w:type="dxa"/>
          </w:tcPr>
          <w:p w14:paraId="3C6F25C4" w14:textId="4294C95D" w:rsidR="00357656" w:rsidRDefault="00357656" w:rsidP="00357656">
            <w:r>
              <w:t>E2F1</w:t>
            </w:r>
          </w:p>
        </w:tc>
        <w:tc>
          <w:tcPr>
            <w:tcW w:w="2254" w:type="dxa"/>
          </w:tcPr>
          <w:p w14:paraId="0F089D88" w14:textId="4F994F5E" w:rsidR="00357656" w:rsidRDefault="00357656" w:rsidP="00357656">
            <w:r>
              <w:t>FOS</w:t>
            </w:r>
          </w:p>
        </w:tc>
        <w:tc>
          <w:tcPr>
            <w:tcW w:w="2254" w:type="dxa"/>
          </w:tcPr>
          <w:p w14:paraId="58902F44" w14:textId="51E1A708" w:rsidR="00357656" w:rsidRDefault="00357656" w:rsidP="00357656">
            <w:r>
              <w:t>GATA1</w:t>
            </w:r>
          </w:p>
        </w:tc>
      </w:tr>
      <w:tr w:rsidR="00357656" w14:paraId="1365B727" w14:textId="77777777" w:rsidTr="00357656">
        <w:tc>
          <w:tcPr>
            <w:tcW w:w="2254" w:type="dxa"/>
          </w:tcPr>
          <w:p w14:paraId="6A79D3F3" w14:textId="48E44FC7" w:rsidR="00357656" w:rsidRDefault="00357656" w:rsidP="00357656">
            <w:r>
              <w:t>S</w:t>
            </w:r>
            <w:r>
              <w:t>RF</w:t>
            </w:r>
          </w:p>
        </w:tc>
        <w:tc>
          <w:tcPr>
            <w:tcW w:w="2254" w:type="dxa"/>
          </w:tcPr>
          <w:p w14:paraId="5EC5100E" w14:textId="60FDD79D" w:rsidR="00357656" w:rsidRDefault="00357656" w:rsidP="00357656">
            <w:r>
              <w:t>E2F3</w:t>
            </w:r>
          </w:p>
        </w:tc>
        <w:tc>
          <w:tcPr>
            <w:tcW w:w="2254" w:type="dxa"/>
          </w:tcPr>
          <w:p w14:paraId="4905CFD0" w14:textId="17877162" w:rsidR="00357656" w:rsidRDefault="00357656" w:rsidP="00357656">
            <w:r>
              <w:t>YAP1</w:t>
            </w:r>
          </w:p>
        </w:tc>
        <w:tc>
          <w:tcPr>
            <w:tcW w:w="2254" w:type="dxa"/>
          </w:tcPr>
          <w:p w14:paraId="7F023986" w14:textId="07C4351E" w:rsidR="00357656" w:rsidRDefault="00357656" w:rsidP="00357656">
            <w:r>
              <w:t>RBL1</w:t>
            </w:r>
          </w:p>
        </w:tc>
      </w:tr>
      <w:tr w:rsidR="00357656" w14:paraId="7F395423" w14:textId="77777777" w:rsidTr="00357656">
        <w:tc>
          <w:tcPr>
            <w:tcW w:w="2254" w:type="dxa"/>
          </w:tcPr>
          <w:p w14:paraId="4030152E" w14:textId="621A5B53" w:rsidR="00357656" w:rsidRDefault="00357656" w:rsidP="00357656">
            <w:r>
              <w:t>CREB1</w:t>
            </w:r>
          </w:p>
        </w:tc>
        <w:tc>
          <w:tcPr>
            <w:tcW w:w="2254" w:type="dxa"/>
          </w:tcPr>
          <w:p w14:paraId="0FA96087" w14:textId="05459248" w:rsidR="00357656" w:rsidRDefault="00357656" w:rsidP="00357656">
            <w:r>
              <w:t>BHLHE40</w:t>
            </w:r>
          </w:p>
        </w:tc>
        <w:tc>
          <w:tcPr>
            <w:tcW w:w="2254" w:type="dxa"/>
          </w:tcPr>
          <w:p w14:paraId="6FE8D436" w14:textId="52A5F034" w:rsidR="00357656" w:rsidRDefault="00357656" w:rsidP="00357656">
            <w:r>
              <w:t>MYOCD</w:t>
            </w:r>
          </w:p>
        </w:tc>
        <w:tc>
          <w:tcPr>
            <w:tcW w:w="2254" w:type="dxa"/>
          </w:tcPr>
          <w:p w14:paraId="52220C29" w14:textId="0767FB38" w:rsidR="00357656" w:rsidRDefault="00357656" w:rsidP="00357656">
            <w:r>
              <w:t>ZFP36</w:t>
            </w:r>
          </w:p>
        </w:tc>
      </w:tr>
      <w:tr w:rsidR="00357656" w14:paraId="4F50A5B1" w14:textId="77777777" w:rsidTr="00357656">
        <w:tc>
          <w:tcPr>
            <w:tcW w:w="2254" w:type="dxa"/>
          </w:tcPr>
          <w:p w14:paraId="555DBB59" w14:textId="55E7AB52" w:rsidR="00357656" w:rsidRDefault="00357656" w:rsidP="00357656">
            <w:r>
              <w:t>JUN</w:t>
            </w:r>
          </w:p>
        </w:tc>
        <w:tc>
          <w:tcPr>
            <w:tcW w:w="2254" w:type="dxa"/>
          </w:tcPr>
          <w:p w14:paraId="07E93042" w14:textId="59098B61" w:rsidR="00357656" w:rsidRDefault="00357656" w:rsidP="00357656">
            <w:r>
              <w:t>PYCARD</w:t>
            </w:r>
          </w:p>
        </w:tc>
        <w:tc>
          <w:tcPr>
            <w:tcW w:w="2254" w:type="dxa"/>
          </w:tcPr>
          <w:p w14:paraId="17ED0F2C" w14:textId="77777777" w:rsidR="00357656" w:rsidRDefault="00357656" w:rsidP="00357656"/>
        </w:tc>
        <w:tc>
          <w:tcPr>
            <w:tcW w:w="2254" w:type="dxa"/>
          </w:tcPr>
          <w:p w14:paraId="7C6BD17D" w14:textId="05B7FD27" w:rsidR="00357656" w:rsidRDefault="00357656" w:rsidP="00357656">
            <w:r>
              <w:t>BCL3</w:t>
            </w:r>
          </w:p>
        </w:tc>
      </w:tr>
      <w:tr w:rsidR="00357656" w14:paraId="76FD2900" w14:textId="77777777" w:rsidTr="00357656">
        <w:tc>
          <w:tcPr>
            <w:tcW w:w="2254" w:type="dxa"/>
          </w:tcPr>
          <w:p w14:paraId="63F145C0" w14:textId="43C0F08D" w:rsidR="00357656" w:rsidRDefault="00357656" w:rsidP="00357656">
            <w:r>
              <w:t>CEBPB</w:t>
            </w:r>
          </w:p>
        </w:tc>
        <w:tc>
          <w:tcPr>
            <w:tcW w:w="2254" w:type="dxa"/>
          </w:tcPr>
          <w:p w14:paraId="3A0DB768" w14:textId="5E34DD0E" w:rsidR="00357656" w:rsidRDefault="00357656" w:rsidP="00357656">
            <w:r>
              <w:t>NFE2L2</w:t>
            </w:r>
          </w:p>
        </w:tc>
        <w:tc>
          <w:tcPr>
            <w:tcW w:w="2254" w:type="dxa"/>
          </w:tcPr>
          <w:p w14:paraId="3B41F6C2" w14:textId="77777777" w:rsidR="00357656" w:rsidRDefault="00357656" w:rsidP="00357656"/>
        </w:tc>
        <w:tc>
          <w:tcPr>
            <w:tcW w:w="2254" w:type="dxa"/>
          </w:tcPr>
          <w:p w14:paraId="6CA4527B" w14:textId="77777777" w:rsidR="00357656" w:rsidRDefault="00357656" w:rsidP="00357656"/>
        </w:tc>
      </w:tr>
      <w:tr w:rsidR="00357656" w14:paraId="5E181290" w14:textId="77777777" w:rsidTr="00357656">
        <w:tc>
          <w:tcPr>
            <w:tcW w:w="2254" w:type="dxa"/>
          </w:tcPr>
          <w:p w14:paraId="691AC9A0" w14:textId="319EC5EB" w:rsidR="00357656" w:rsidRDefault="00357656" w:rsidP="00357656">
            <w:r>
              <w:t>KLF6</w:t>
            </w:r>
          </w:p>
        </w:tc>
        <w:tc>
          <w:tcPr>
            <w:tcW w:w="2254" w:type="dxa"/>
          </w:tcPr>
          <w:p w14:paraId="43B5FD3B" w14:textId="2D11539B" w:rsidR="00357656" w:rsidRDefault="00357656" w:rsidP="00357656">
            <w:r>
              <w:t>SMAD1</w:t>
            </w:r>
          </w:p>
        </w:tc>
        <w:tc>
          <w:tcPr>
            <w:tcW w:w="2254" w:type="dxa"/>
          </w:tcPr>
          <w:p w14:paraId="37C08ECF" w14:textId="77777777" w:rsidR="00357656" w:rsidRDefault="00357656" w:rsidP="00357656"/>
        </w:tc>
        <w:tc>
          <w:tcPr>
            <w:tcW w:w="2254" w:type="dxa"/>
          </w:tcPr>
          <w:p w14:paraId="713374E3" w14:textId="77777777" w:rsidR="00357656" w:rsidRDefault="00357656" w:rsidP="00357656"/>
        </w:tc>
      </w:tr>
      <w:tr w:rsidR="00357656" w14:paraId="58FA15E9" w14:textId="77777777" w:rsidTr="00357656">
        <w:tc>
          <w:tcPr>
            <w:tcW w:w="2254" w:type="dxa"/>
          </w:tcPr>
          <w:p w14:paraId="5C8CFFF1" w14:textId="26A58361" w:rsidR="00357656" w:rsidRDefault="00357656" w:rsidP="00357656">
            <w:r>
              <w:t>POU5F1</w:t>
            </w:r>
          </w:p>
        </w:tc>
        <w:tc>
          <w:tcPr>
            <w:tcW w:w="2254" w:type="dxa"/>
          </w:tcPr>
          <w:p w14:paraId="2843B464" w14:textId="7EF0A332" w:rsidR="00357656" w:rsidRDefault="00357656" w:rsidP="00357656">
            <w:r>
              <w:t>STAT5B</w:t>
            </w:r>
          </w:p>
        </w:tc>
        <w:tc>
          <w:tcPr>
            <w:tcW w:w="2254" w:type="dxa"/>
          </w:tcPr>
          <w:p w14:paraId="486C3320" w14:textId="77777777" w:rsidR="00357656" w:rsidRDefault="00357656" w:rsidP="00357656"/>
        </w:tc>
        <w:tc>
          <w:tcPr>
            <w:tcW w:w="2254" w:type="dxa"/>
          </w:tcPr>
          <w:p w14:paraId="79F22172" w14:textId="77777777" w:rsidR="00357656" w:rsidRDefault="00357656" w:rsidP="00357656"/>
        </w:tc>
      </w:tr>
    </w:tbl>
    <w:p w14:paraId="2503FC5E" w14:textId="34F2D1AE" w:rsidR="00710705" w:rsidRDefault="00710705"/>
    <w:p w14:paraId="1E014237" w14:textId="77777777" w:rsidR="008922DE" w:rsidRDefault="008922DE"/>
    <w:p w14:paraId="48E4A15A" w14:textId="77777777" w:rsidR="008922DE" w:rsidRDefault="008922DE"/>
    <w:p w14:paraId="7EE508D3" w14:textId="056123EC" w:rsidR="008922DE" w:rsidRPr="008922DE" w:rsidRDefault="008922DE" w:rsidP="008922DE">
      <w:pPr>
        <w:pStyle w:val="Caption"/>
        <w:keepNext/>
        <w:rPr>
          <w:b/>
          <w:bCs/>
          <w:i w:val="0"/>
          <w:iCs w:val="0"/>
        </w:rPr>
      </w:pPr>
      <w:r w:rsidRPr="008922DE">
        <w:t xml:space="preserve">Table </w:t>
      </w:r>
      <w:r w:rsidRPr="008922DE">
        <w:rPr>
          <w:i w:val="0"/>
          <w:iCs w:val="0"/>
        </w:rPr>
        <w:fldChar w:fldCharType="begin"/>
      </w:r>
      <w:r w:rsidRPr="008922DE">
        <w:rPr>
          <w:i w:val="0"/>
          <w:iCs w:val="0"/>
        </w:rPr>
        <w:instrText xml:space="preserve"> SEQ Table \* ARABIC </w:instrText>
      </w:r>
      <w:r w:rsidRPr="008922DE">
        <w:rPr>
          <w:i w:val="0"/>
          <w:iCs w:val="0"/>
        </w:rPr>
        <w:fldChar w:fldCharType="separate"/>
      </w:r>
      <w:r w:rsidRPr="008922DE">
        <w:rPr>
          <w:i w:val="0"/>
          <w:iCs w:val="0"/>
        </w:rPr>
        <w:t>2</w:t>
      </w:r>
      <w:r w:rsidRPr="008922DE">
        <w:rPr>
          <w:i w:val="0"/>
          <w:iCs w:val="0"/>
        </w:rPr>
        <w:fldChar w:fldCharType="end"/>
      </w:r>
      <w:r w:rsidRPr="008922DE">
        <w:rPr>
          <w:b/>
          <w:bCs/>
          <w:i w:val="0"/>
          <w:iCs w:val="0"/>
        </w:rPr>
        <w:t xml:space="preserve"> The predicted activation and inhibition of transcription regulators from the T47D CAST-II overexpression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F6D2C" w14:paraId="238547D5" w14:textId="77777777" w:rsidTr="009F6D2C">
        <w:tc>
          <w:tcPr>
            <w:tcW w:w="1502" w:type="dxa"/>
          </w:tcPr>
          <w:p w14:paraId="196C02B0" w14:textId="3F7A51FA" w:rsidR="009F6D2C" w:rsidRDefault="009F6D2C">
            <w:r w:rsidRPr="00357656">
              <w:rPr>
                <w:b/>
                <w:bCs/>
              </w:rPr>
              <w:t>Predicted Activation</w:t>
            </w:r>
          </w:p>
        </w:tc>
        <w:tc>
          <w:tcPr>
            <w:tcW w:w="1502" w:type="dxa"/>
          </w:tcPr>
          <w:p w14:paraId="5FAFCA44" w14:textId="77777777" w:rsidR="009F6D2C" w:rsidRDefault="009F6D2C"/>
        </w:tc>
        <w:tc>
          <w:tcPr>
            <w:tcW w:w="1503" w:type="dxa"/>
          </w:tcPr>
          <w:p w14:paraId="75EF729C" w14:textId="2AB5009B" w:rsidR="009F6D2C" w:rsidRDefault="0011609E">
            <w:r w:rsidRPr="00357656">
              <w:rPr>
                <w:b/>
                <w:bCs/>
              </w:rPr>
              <w:t>Predicted inhibition</w:t>
            </w:r>
          </w:p>
        </w:tc>
        <w:tc>
          <w:tcPr>
            <w:tcW w:w="1503" w:type="dxa"/>
          </w:tcPr>
          <w:p w14:paraId="7E0CB7B0" w14:textId="0FF45030" w:rsidR="009F6D2C" w:rsidRDefault="009F6D2C"/>
        </w:tc>
        <w:tc>
          <w:tcPr>
            <w:tcW w:w="1503" w:type="dxa"/>
          </w:tcPr>
          <w:p w14:paraId="48EFE63B" w14:textId="77777777" w:rsidR="009F6D2C" w:rsidRDefault="009F6D2C"/>
        </w:tc>
        <w:tc>
          <w:tcPr>
            <w:tcW w:w="1503" w:type="dxa"/>
          </w:tcPr>
          <w:p w14:paraId="366032B0" w14:textId="77777777" w:rsidR="009F6D2C" w:rsidRDefault="009F6D2C"/>
        </w:tc>
      </w:tr>
      <w:tr w:rsidR="009F6D2C" w14:paraId="540E0D8F" w14:textId="77777777" w:rsidTr="009F6D2C">
        <w:tc>
          <w:tcPr>
            <w:tcW w:w="1502" w:type="dxa"/>
          </w:tcPr>
          <w:p w14:paraId="4B216B34" w14:textId="73736C67" w:rsidR="009F6D2C" w:rsidRDefault="00F144E2">
            <w:r>
              <w:t xml:space="preserve">MYCL </w:t>
            </w:r>
          </w:p>
        </w:tc>
        <w:tc>
          <w:tcPr>
            <w:tcW w:w="1502" w:type="dxa"/>
          </w:tcPr>
          <w:p w14:paraId="5C1A85E7" w14:textId="593F36F7" w:rsidR="009F6D2C" w:rsidRDefault="0011609E">
            <w:r>
              <w:t>KLF4</w:t>
            </w:r>
          </w:p>
        </w:tc>
        <w:tc>
          <w:tcPr>
            <w:tcW w:w="1503" w:type="dxa"/>
          </w:tcPr>
          <w:p w14:paraId="008FCADC" w14:textId="4BA61763" w:rsidR="009F6D2C" w:rsidRDefault="00DF3864">
            <w:r>
              <w:t>Irf7</w:t>
            </w:r>
          </w:p>
        </w:tc>
        <w:tc>
          <w:tcPr>
            <w:tcW w:w="1503" w:type="dxa"/>
          </w:tcPr>
          <w:p w14:paraId="27660887" w14:textId="00509638" w:rsidR="009F6D2C" w:rsidRDefault="00E97873">
            <w:r>
              <w:t>SPI1</w:t>
            </w:r>
          </w:p>
        </w:tc>
        <w:tc>
          <w:tcPr>
            <w:tcW w:w="1503" w:type="dxa"/>
          </w:tcPr>
          <w:p w14:paraId="1061FC23" w14:textId="77777777" w:rsidR="009F6D2C" w:rsidRDefault="009F6D2C"/>
        </w:tc>
        <w:tc>
          <w:tcPr>
            <w:tcW w:w="1503" w:type="dxa"/>
          </w:tcPr>
          <w:p w14:paraId="1A128892" w14:textId="77777777" w:rsidR="009F6D2C" w:rsidRDefault="009F6D2C"/>
        </w:tc>
      </w:tr>
      <w:tr w:rsidR="009F6D2C" w14:paraId="463DAAC9" w14:textId="77777777" w:rsidTr="009F6D2C">
        <w:tc>
          <w:tcPr>
            <w:tcW w:w="1502" w:type="dxa"/>
          </w:tcPr>
          <w:p w14:paraId="3A2B1834" w14:textId="4907C5DB" w:rsidR="009F6D2C" w:rsidRDefault="00F144E2">
            <w:r>
              <w:t>KAT5</w:t>
            </w:r>
          </w:p>
        </w:tc>
        <w:tc>
          <w:tcPr>
            <w:tcW w:w="1502" w:type="dxa"/>
          </w:tcPr>
          <w:p w14:paraId="224C5E9B" w14:textId="34252301" w:rsidR="009F6D2C" w:rsidRDefault="0011609E">
            <w:r>
              <w:t>CREB1</w:t>
            </w:r>
          </w:p>
        </w:tc>
        <w:tc>
          <w:tcPr>
            <w:tcW w:w="1503" w:type="dxa"/>
          </w:tcPr>
          <w:p w14:paraId="66D6205F" w14:textId="126643B4" w:rsidR="009F6D2C" w:rsidRDefault="00DF3864">
            <w:r>
              <w:t>Foxc1</w:t>
            </w:r>
          </w:p>
        </w:tc>
        <w:tc>
          <w:tcPr>
            <w:tcW w:w="1503" w:type="dxa"/>
          </w:tcPr>
          <w:p w14:paraId="3FA4C1F7" w14:textId="6D12F158" w:rsidR="009F6D2C" w:rsidRDefault="00E97873">
            <w:r>
              <w:t>FOXA1</w:t>
            </w:r>
          </w:p>
        </w:tc>
        <w:tc>
          <w:tcPr>
            <w:tcW w:w="1503" w:type="dxa"/>
          </w:tcPr>
          <w:p w14:paraId="2EB1F853" w14:textId="77777777" w:rsidR="009F6D2C" w:rsidRDefault="009F6D2C"/>
        </w:tc>
        <w:tc>
          <w:tcPr>
            <w:tcW w:w="1503" w:type="dxa"/>
          </w:tcPr>
          <w:p w14:paraId="7C904896" w14:textId="77777777" w:rsidR="009F6D2C" w:rsidRDefault="009F6D2C"/>
        </w:tc>
      </w:tr>
      <w:tr w:rsidR="009F6D2C" w14:paraId="22E807BB" w14:textId="77777777" w:rsidTr="009F6D2C">
        <w:tc>
          <w:tcPr>
            <w:tcW w:w="1502" w:type="dxa"/>
          </w:tcPr>
          <w:p w14:paraId="46CDCA72" w14:textId="4340DE71" w:rsidR="009F6D2C" w:rsidRDefault="00F144E2">
            <w:r>
              <w:t>ATF4</w:t>
            </w:r>
          </w:p>
        </w:tc>
        <w:tc>
          <w:tcPr>
            <w:tcW w:w="1502" w:type="dxa"/>
          </w:tcPr>
          <w:p w14:paraId="5FDC40B1" w14:textId="70DAFEF8" w:rsidR="009F6D2C" w:rsidRDefault="0011609E">
            <w:r>
              <w:t>EED</w:t>
            </w:r>
          </w:p>
        </w:tc>
        <w:tc>
          <w:tcPr>
            <w:tcW w:w="1503" w:type="dxa"/>
          </w:tcPr>
          <w:p w14:paraId="1FAAB8DE" w14:textId="26FCCAE2" w:rsidR="009F6D2C" w:rsidRDefault="006778AB">
            <w:r>
              <w:t>HNF4A</w:t>
            </w:r>
          </w:p>
        </w:tc>
        <w:tc>
          <w:tcPr>
            <w:tcW w:w="1503" w:type="dxa"/>
          </w:tcPr>
          <w:p w14:paraId="7382EC12" w14:textId="0CD7FE63" w:rsidR="009F6D2C" w:rsidRDefault="00E97873">
            <w:r>
              <w:t>IRF1</w:t>
            </w:r>
          </w:p>
        </w:tc>
        <w:tc>
          <w:tcPr>
            <w:tcW w:w="1503" w:type="dxa"/>
          </w:tcPr>
          <w:p w14:paraId="00A75D10" w14:textId="77777777" w:rsidR="009F6D2C" w:rsidRDefault="009F6D2C"/>
        </w:tc>
        <w:tc>
          <w:tcPr>
            <w:tcW w:w="1503" w:type="dxa"/>
          </w:tcPr>
          <w:p w14:paraId="2FA9DF4B" w14:textId="77777777" w:rsidR="009F6D2C" w:rsidRDefault="009F6D2C"/>
        </w:tc>
      </w:tr>
      <w:tr w:rsidR="009F6D2C" w14:paraId="5BA76926" w14:textId="77777777" w:rsidTr="009F6D2C">
        <w:tc>
          <w:tcPr>
            <w:tcW w:w="1502" w:type="dxa"/>
          </w:tcPr>
          <w:p w14:paraId="3A7D5ADA" w14:textId="22C8EF9B" w:rsidR="009F6D2C" w:rsidRDefault="00F144E2">
            <w:r>
              <w:t>MYC</w:t>
            </w:r>
          </w:p>
        </w:tc>
        <w:tc>
          <w:tcPr>
            <w:tcW w:w="1502" w:type="dxa"/>
          </w:tcPr>
          <w:p w14:paraId="76132B15" w14:textId="444CBF43" w:rsidR="009F6D2C" w:rsidRDefault="0011609E">
            <w:r>
              <w:t>NKX2-3</w:t>
            </w:r>
          </w:p>
        </w:tc>
        <w:tc>
          <w:tcPr>
            <w:tcW w:w="1503" w:type="dxa"/>
          </w:tcPr>
          <w:p w14:paraId="5868AA88" w14:textId="54981C79" w:rsidR="009F6D2C" w:rsidRDefault="006778AB">
            <w:r>
              <w:t>CIITA</w:t>
            </w:r>
          </w:p>
        </w:tc>
        <w:tc>
          <w:tcPr>
            <w:tcW w:w="1503" w:type="dxa"/>
          </w:tcPr>
          <w:p w14:paraId="4262FE72" w14:textId="75367629" w:rsidR="009F6D2C" w:rsidRDefault="00AC7E2A">
            <w:r>
              <w:t>PML</w:t>
            </w:r>
          </w:p>
        </w:tc>
        <w:tc>
          <w:tcPr>
            <w:tcW w:w="1503" w:type="dxa"/>
          </w:tcPr>
          <w:p w14:paraId="6AC8297D" w14:textId="77777777" w:rsidR="009F6D2C" w:rsidRDefault="009F6D2C"/>
        </w:tc>
        <w:tc>
          <w:tcPr>
            <w:tcW w:w="1503" w:type="dxa"/>
          </w:tcPr>
          <w:p w14:paraId="1BEC8498" w14:textId="77777777" w:rsidR="009F6D2C" w:rsidRDefault="009F6D2C"/>
        </w:tc>
      </w:tr>
      <w:tr w:rsidR="009F6D2C" w14:paraId="324D33B3" w14:textId="77777777" w:rsidTr="009F6D2C">
        <w:tc>
          <w:tcPr>
            <w:tcW w:w="1502" w:type="dxa"/>
          </w:tcPr>
          <w:p w14:paraId="4079BDE8" w14:textId="2CD9FACC" w:rsidR="009F6D2C" w:rsidRDefault="001B6F8F">
            <w:r>
              <w:t>TFEB</w:t>
            </w:r>
          </w:p>
        </w:tc>
        <w:tc>
          <w:tcPr>
            <w:tcW w:w="1502" w:type="dxa"/>
          </w:tcPr>
          <w:p w14:paraId="197744BA" w14:textId="745AC7D9" w:rsidR="009F6D2C" w:rsidRDefault="0011609E">
            <w:r>
              <w:t>IRF2BP2</w:t>
            </w:r>
          </w:p>
        </w:tc>
        <w:tc>
          <w:tcPr>
            <w:tcW w:w="1503" w:type="dxa"/>
          </w:tcPr>
          <w:p w14:paraId="0F944613" w14:textId="43119FC1" w:rsidR="009F6D2C" w:rsidRDefault="006778AB">
            <w:r>
              <w:t>STAT1</w:t>
            </w:r>
          </w:p>
        </w:tc>
        <w:tc>
          <w:tcPr>
            <w:tcW w:w="1503" w:type="dxa"/>
          </w:tcPr>
          <w:p w14:paraId="46510AB6" w14:textId="24FD60F2" w:rsidR="009F6D2C" w:rsidRDefault="00AC7E2A">
            <w:r>
              <w:t>SMAD7</w:t>
            </w:r>
          </w:p>
        </w:tc>
        <w:tc>
          <w:tcPr>
            <w:tcW w:w="1503" w:type="dxa"/>
          </w:tcPr>
          <w:p w14:paraId="2E14D0B8" w14:textId="77777777" w:rsidR="009F6D2C" w:rsidRDefault="009F6D2C"/>
        </w:tc>
        <w:tc>
          <w:tcPr>
            <w:tcW w:w="1503" w:type="dxa"/>
          </w:tcPr>
          <w:p w14:paraId="6F97EC32" w14:textId="77777777" w:rsidR="009F6D2C" w:rsidRDefault="009F6D2C"/>
        </w:tc>
      </w:tr>
      <w:tr w:rsidR="009F6D2C" w14:paraId="69FF5B44" w14:textId="77777777" w:rsidTr="009F6D2C">
        <w:tc>
          <w:tcPr>
            <w:tcW w:w="1502" w:type="dxa"/>
          </w:tcPr>
          <w:p w14:paraId="56C5257B" w14:textId="6FE7459E" w:rsidR="009F6D2C" w:rsidRDefault="001B6F8F">
            <w:r>
              <w:t>MRTFA</w:t>
            </w:r>
          </w:p>
        </w:tc>
        <w:tc>
          <w:tcPr>
            <w:tcW w:w="1502" w:type="dxa"/>
          </w:tcPr>
          <w:p w14:paraId="643BB626" w14:textId="0131EE74" w:rsidR="009F6D2C" w:rsidRDefault="0011609E">
            <w:r>
              <w:t>PRRX1</w:t>
            </w:r>
          </w:p>
        </w:tc>
        <w:tc>
          <w:tcPr>
            <w:tcW w:w="1503" w:type="dxa"/>
          </w:tcPr>
          <w:p w14:paraId="61C7C12B" w14:textId="2A28FDD8" w:rsidR="009F6D2C" w:rsidRDefault="006778AB">
            <w:r>
              <w:t>NONO</w:t>
            </w:r>
          </w:p>
        </w:tc>
        <w:tc>
          <w:tcPr>
            <w:tcW w:w="1503" w:type="dxa"/>
          </w:tcPr>
          <w:p w14:paraId="474A8801" w14:textId="14803451" w:rsidR="009F6D2C" w:rsidRDefault="00AC7E2A">
            <w:r>
              <w:t>HOXA4</w:t>
            </w:r>
          </w:p>
        </w:tc>
        <w:tc>
          <w:tcPr>
            <w:tcW w:w="1503" w:type="dxa"/>
          </w:tcPr>
          <w:p w14:paraId="11507219" w14:textId="77777777" w:rsidR="009F6D2C" w:rsidRDefault="009F6D2C"/>
        </w:tc>
        <w:tc>
          <w:tcPr>
            <w:tcW w:w="1503" w:type="dxa"/>
          </w:tcPr>
          <w:p w14:paraId="5635D37E" w14:textId="77777777" w:rsidR="009F6D2C" w:rsidRDefault="009F6D2C"/>
        </w:tc>
      </w:tr>
      <w:tr w:rsidR="009F6D2C" w14:paraId="12D184D3" w14:textId="77777777" w:rsidTr="009F6D2C">
        <w:tc>
          <w:tcPr>
            <w:tcW w:w="1502" w:type="dxa"/>
          </w:tcPr>
          <w:p w14:paraId="045D3F63" w14:textId="36446AF7" w:rsidR="009F6D2C" w:rsidRDefault="001B6F8F">
            <w:r>
              <w:t>SREBF2</w:t>
            </w:r>
          </w:p>
        </w:tc>
        <w:tc>
          <w:tcPr>
            <w:tcW w:w="1502" w:type="dxa"/>
          </w:tcPr>
          <w:p w14:paraId="085559DD" w14:textId="6EDBEA52" w:rsidR="009F6D2C" w:rsidRDefault="0011609E">
            <w:r>
              <w:t>SMAD2</w:t>
            </w:r>
          </w:p>
        </w:tc>
        <w:tc>
          <w:tcPr>
            <w:tcW w:w="1503" w:type="dxa"/>
          </w:tcPr>
          <w:p w14:paraId="4D651CCC" w14:textId="2BFB6541" w:rsidR="009F6D2C" w:rsidRDefault="006778AB">
            <w:r>
              <w:t>SMARCA4</w:t>
            </w:r>
          </w:p>
        </w:tc>
        <w:tc>
          <w:tcPr>
            <w:tcW w:w="1503" w:type="dxa"/>
          </w:tcPr>
          <w:p w14:paraId="3B0E89B6" w14:textId="1D1C2248" w:rsidR="009F6D2C" w:rsidRDefault="00AC7E2A">
            <w:r>
              <w:t>IRF5</w:t>
            </w:r>
          </w:p>
        </w:tc>
        <w:tc>
          <w:tcPr>
            <w:tcW w:w="1503" w:type="dxa"/>
          </w:tcPr>
          <w:p w14:paraId="37C5EF86" w14:textId="77777777" w:rsidR="009F6D2C" w:rsidRDefault="009F6D2C"/>
        </w:tc>
        <w:tc>
          <w:tcPr>
            <w:tcW w:w="1503" w:type="dxa"/>
          </w:tcPr>
          <w:p w14:paraId="3F82AA71" w14:textId="77777777" w:rsidR="009F6D2C" w:rsidRDefault="009F6D2C"/>
        </w:tc>
      </w:tr>
      <w:tr w:rsidR="009F6D2C" w14:paraId="4853878A" w14:textId="77777777" w:rsidTr="009F6D2C">
        <w:tc>
          <w:tcPr>
            <w:tcW w:w="1502" w:type="dxa"/>
          </w:tcPr>
          <w:p w14:paraId="0AE148FB" w14:textId="2259750E" w:rsidR="009F6D2C" w:rsidRDefault="001B6F8F">
            <w:r>
              <w:t>FOSL1</w:t>
            </w:r>
          </w:p>
        </w:tc>
        <w:tc>
          <w:tcPr>
            <w:tcW w:w="1502" w:type="dxa"/>
          </w:tcPr>
          <w:p w14:paraId="7FB96CBE" w14:textId="2DFEBF8B" w:rsidR="009F6D2C" w:rsidRDefault="0011609E">
            <w:r>
              <w:t>MYCBP</w:t>
            </w:r>
          </w:p>
        </w:tc>
        <w:tc>
          <w:tcPr>
            <w:tcW w:w="1503" w:type="dxa"/>
          </w:tcPr>
          <w:p w14:paraId="078DB1A2" w14:textId="495BA346" w:rsidR="009F6D2C" w:rsidRDefault="006778AB">
            <w:r>
              <w:t>PTF1A</w:t>
            </w:r>
          </w:p>
        </w:tc>
        <w:tc>
          <w:tcPr>
            <w:tcW w:w="1503" w:type="dxa"/>
          </w:tcPr>
          <w:p w14:paraId="61E44A06" w14:textId="574F9D71" w:rsidR="009F6D2C" w:rsidRDefault="00AC7E2A">
            <w:r>
              <w:t>CEBPA</w:t>
            </w:r>
          </w:p>
        </w:tc>
        <w:tc>
          <w:tcPr>
            <w:tcW w:w="1503" w:type="dxa"/>
          </w:tcPr>
          <w:p w14:paraId="0DF8AE89" w14:textId="77777777" w:rsidR="009F6D2C" w:rsidRDefault="009F6D2C"/>
        </w:tc>
        <w:tc>
          <w:tcPr>
            <w:tcW w:w="1503" w:type="dxa"/>
          </w:tcPr>
          <w:p w14:paraId="184C75E5" w14:textId="77777777" w:rsidR="009F6D2C" w:rsidRDefault="009F6D2C"/>
        </w:tc>
      </w:tr>
      <w:tr w:rsidR="009F6D2C" w14:paraId="1F8444D0" w14:textId="77777777" w:rsidTr="009F6D2C">
        <w:tc>
          <w:tcPr>
            <w:tcW w:w="1502" w:type="dxa"/>
          </w:tcPr>
          <w:p w14:paraId="47839F8F" w14:textId="152F7922" w:rsidR="009F6D2C" w:rsidRDefault="001B6F8F">
            <w:r>
              <w:t>YAP1</w:t>
            </w:r>
          </w:p>
        </w:tc>
        <w:tc>
          <w:tcPr>
            <w:tcW w:w="1502" w:type="dxa"/>
          </w:tcPr>
          <w:p w14:paraId="1F8D1668" w14:textId="77777777" w:rsidR="009F6D2C" w:rsidRDefault="009F6D2C"/>
        </w:tc>
        <w:tc>
          <w:tcPr>
            <w:tcW w:w="1503" w:type="dxa"/>
          </w:tcPr>
          <w:p w14:paraId="02A14503" w14:textId="2ECE0813" w:rsidR="009F6D2C" w:rsidRDefault="006778AB">
            <w:r>
              <w:t>IRF3</w:t>
            </w:r>
          </w:p>
        </w:tc>
        <w:tc>
          <w:tcPr>
            <w:tcW w:w="1503" w:type="dxa"/>
          </w:tcPr>
          <w:p w14:paraId="7FE14486" w14:textId="098649AD" w:rsidR="009F6D2C" w:rsidRDefault="00AC7E2A">
            <w:r>
              <w:t>SMARCB1</w:t>
            </w:r>
          </w:p>
        </w:tc>
        <w:tc>
          <w:tcPr>
            <w:tcW w:w="1503" w:type="dxa"/>
          </w:tcPr>
          <w:p w14:paraId="000ED0FB" w14:textId="77777777" w:rsidR="009F6D2C" w:rsidRDefault="009F6D2C"/>
        </w:tc>
        <w:tc>
          <w:tcPr>
            <w:tcW w:w="1503" w:type="dxa"/>
          </w:tcPr>
          <w:p w14:paraId="5373E0CF" w14:textId="77777777" w:rsidR="009F6D2C" w:rsidRDefault="009F6D2C"/>
        </w:tc>
      </w:tr>
      <w:tr w:rsidR="009F6D2C" w14:paraId="72B50E6A" w14:textId="77777777" w:rsidTr="009F6D2C">
        <w:tc>
          <w:tcPr>
            <w:tcW w:w="1502" w:type="dxa"/>
          </w:tcPr>
          <w:p w14:paraId="305097FC" w14:textId="23660B75" w:rsidR="009F6D2C" w:rsidRDefault="00103A59">
            <w:r>
              <w:t>MRTFB</w:t>
            </w:r>
          </w:p>
        </w:tc>
        <w:tc>
          <w:tcPr>
            <w:tcW w:w="1502" w:type="dxa"/>
          </w:tcPr>
          <w:p w14:paraId="1EE36FC6" w14:textId="77777777" w:rsidR="009F6D2C" w:rsidRDefault="009F6D2C"/>
        </w:tc>
        <w:tc>
          <w:tcPr>
            <w:tcW w:w="1503" w:type="dxa"/>
          </w:tcPr>
          <w:p w14:paraId="1643AE83" w14:textId="5626A6F3" w:rsidR="009F6D2C" w:rsidRDefault="00E97873">
            <w:r>
              <w:t>FOXO3</w:t>
            </w:r>
          </w:p>
        </w:tc>
        <w:tc>
          <w:tcPr>
            <w:tcW w:w="1503" w:type="dxa"/>
          </w:tcPr>
          <w:p w14:paraId="3D8A982E" w14:textId="29290B09" w:rsidR="009F6D2C" w:rsidRDefault="0014128E">
            <w:r>
              <w:t>STAT2</w:t>
            </w:r>
          </w:p>
        </w:tc>
        <w:tc>
          <w:tcPr>
            <w:tcW w:w="1503" w:type="dxa"/>
          </w:tcPr>
          <w:p w14:paraId="08FCE638" w14:textId="77777777" w:rsidR="009F6D2C" w:rsidRDefault="009F6D2C"/>
        </w:tc>
        <w:tc>
          <w:tcPr>
            <w:tcW w:w="1503" w:type="dxa"/>
          </w:tcPr>
          <w:p w14:paraId="6918AD16" w14:textId="77777777" w:rsidR="009F6D2C" w:rsidRDefault="009F6D2C"/>
        </w:tc>
      </w:tr>
      <w:tr w:rsidR="009F6D2C" w14:paraId="3275D5B3" w14:textId="77777777" w:rsidTr="009F6D2C">
        <w:tc>
          <w:tcPr>
            <w:tcW w:w="1502" w:type="dxa"/>
          </w:tcPr>
          <w:p w14:paraId="26F6E827" w14:textId="55F8F4FB" w:rsidR="009F6D2C" w:rsidRDefault="00103A59">
            <w:r>
              <w:t>SMAD3</w:t>
            </w:r>
          </w:p>
        </w:tc>
        <w:tc>
          <w:tcPr>
            <w:tcW w:w="1502" w:type="dxa"/>
          </w:tcPr>
          <w:p w14:paraId="6934EC85" w14:textId="77777777" w:rsidR="009F6D2C" w:rsidRDefault="009F6D2C"/>
        </w:tc>
        <w:tc>
          <w:tcPr>
            <w:tcW w:w="1503" w:type="dxa"/>
          </w:tcPr>
          <w:p w14:paraId="2E6287AE" w14:textId="5A357FC1" w:rsidR="009F6D2C" w:rsidRDefault="00E97873">
            <w:r>
              <w:t>STAT5B</w:t>
            </w:r>
          </w:p>
        </w:tc>
        <w:tc>
          <w:tcPr>
            <w:tcW w:w="1503" w:type="dxa"/>
          </w:tcPr>
          <w:p w14:paraId="14FBDE21" w14:textId="64B23188" w:rsidR="009F6D2C" w:rsidRDefault="0014128E">
            <w:r>
              <w:t>HIF3A</w:t>
            </w:r>
          </w:p>
        </w:tc>
        <w:tc>
          <w:tcPr>
            <w:tcW w:w="1503" w:type="dxa"/>
          </w:tcPr>
          <w:p w14:paraId="1D854925" w14:textId="77777777" w:rsidR="009F6D2C" w:rsidRDefault="009F6D2C"/>
        </w:tc>
        <w:tc>
          <w:tcPr>
            <w:tcW w:w="1503" w:type="dxa"/>
          </w:tcPr>
          <w:p w14:paraId="1D53C9EA" w14:textId="77777777" w:rsidR="009F6D2C" w:rsidRDefault="009F6D2C"/>
        </w:tc>
      </w:tr>
      <w:tr w:rsidR="009F6D2C" w14:paraId="3BC4F2EA" w14:textId="77777777" w:rsidTr="009F6D2C">
        <w:tc>
          <w:tcPr>
            <w:tcW w:w="1502" w:type="dxa"/>
          </w:tcPr>
          <w:p w14:paraId="6D93F6A3" w14:textId="3416E376" w:rsidR="009F6D2C" w:rsidRDefault="00103A59">
            <w:r>
              <w:t>SP1</w:t>
            </w:r>
          </w:p>
        </w:tc>
        <w:tc>
          <w:tcPr>
            <w:tcW w:w="1502" w:type="dxa"/>
          </w:tcPr>
          <w:p w14:paraId="6069B769" w14:textId="77777777" w:rsidR="009F6D2C" w:rsidRDefault="009F6D2C"/>
        </w:tc>
        <w:tc>
          <w:tcPr>
            <w:tcW w:w="1503" w:type="dxa"/>
          </w:tcPr>
          <w:p w14:paraId="52AE1C12" w14:textId="02BFD5C5" w:rsidR="009F6D2C" w:rsidRDefault="00E97873">
            <w:r>
              <w:t>SIX2</w:t>
            </w:r>
          </w:p>
        </w:tc>
        <w:tc>
          <w:tcPr>
            <w:tcW w:w="1503" w:type="dxa"/>
          </w:tcPr>
          <w:p w14:paraId="7C77D213" w14:textId="7DF3641D" w:rsidR="009F6D2C" w:rsidRDefault="0014128E">
            <w:r>
              <w:t>RAD21</w:t>
            </w:r>
          </w:p>
        </w:tc>
        <w:tc>
          <w:tcPr>
            <w:tcW w:w="1503" w:type="dxa"/>
          </w:tcPr>
          <w:p w14:paraId="1BC3268E" w14:textId="77777777" w:rsidR="009F6D2C" w:rsidRDefault="009F6D2C"/>
        </w:tc>
        <w:tc>
          <w:tcPr>
            <w:tcW w:w="1503" w:type="dxa"/>
          </w:tcPr>
          <w:p w14:paraId="28AACE9C" w14:textId="77777777" w:rsidR="009F6D2C" w:rsidRDefault="009F6D2C"/>
        </w:tc>
      </w:tr>
      <w:tr w:rsidR="009F6D2C" w14:paraId="7FCF74BA" w14:textId="77777777" w:rsidTr="009F6D2C">
        <w:tc>
          <w:tcPr>
            <w:tcW w:w="1502" w:type="dxa"/>
          </w:tcPr>
          <w:p w14:paraId="0DA7D659" w14:textId="401EF518" w:rsidR="009F6D2C" w:rsidRDefault="00103A59">
            <w:r>
              <w:t>SREBF1</w:t>
            </w:r>
          </w:p>
        </w:tc>
        <w:tc>
          <w:tcPr>
            <w:tcW w:w="1502" w:type="dxa"/>
          </w:tcPr>
          <w:p w14:paraId="7AD6D7EA" w14:textId="77777777" w:rsidR="009F6D2C" w:rsidRDefault="009F6D2C"/>
        </w:tc>
        <w:tc>
          <w:tcPr>
            <w:tcW w:w="1503" w:type="dxa"/>
          </w:tcPr>
          <w:p w14:paraId="1F262611" w14:textId="1393FFA5" w:rsidR="009F6D2C" w:rsidRDefault="00E97873">
            <w:r>
              <w:t>IRF9</w:t>
            </w:r>
          </w:p>
        </w:tc>
        <w:tc>
          <w:tcPr>
            <w:tcW w:w="1503" w:type="dxa"/>
          </w:tcPr>
          <w:p w14:paraId="158F2FF9" w14:textId="6CF104BF" w:rsidR="009F6D2C" w:rsidRDefault="0014128E">
            <w:r>
              <w:t>VAV2</w:t>
            </w:r>
          </w:p>
        </w:tc>
        <w:tc>
          <w:tcPr>
            <w:tcW w:w="1503" w:type="dxa"/>
          </w:tcPr>
          <w:p w14:paraId="3130161C" w14:textId="77777777" w:rsidR="009F6D2C" w:rsidRDefault="009F6D2C"/>
        </w:tc>
        <w:tc>
          <w:tcPr>
            <w:tcW w:w="1503" w:type="dxa"/>
          </w:tcPr>
          <w:p w14:paraId="1CCD01EC" w14:textId="77777777" w:rsidR="009F6D2C" w:rsidRDefault="009F6D2C"/>
        </w:tc>
      </w:tr>
      <w:tr w:rsidR="009F6D2C" w14:paraId="64B0E90D" w14:textId="77777777" w:rsidTr="009F6D2C">
        <w:tc>
          <w:tcPr>
            <w:tcW w:w="1502" w:type="dxa"/>
          </w:tcPr>
          <w:p w14:paraId="54BDF409" w14:textId="6FBD2B69" w:rsidR="009F6D2C" w:rsidRDefault="0011609E">
            <w:r>
              <w:t>RUNX2</w:t>
            </w:r>
          </w:p>
        </w:tc>
        <w:tc>
          <w:tcPr>
            <w:tcW w:w="1502" w:type="dxa"/>
          </w:tcPr>
          <w:p w14:paraId="1647EFD6" w14:textId="77777777" w:rsidR="009F6D2C" w:rsidRDefault="009F6D2C"/>
        </w:tc>
        <w:tc>
          <w:tcPr>
            <w:tcW w:w="1503" w:type="dxa"/>
          </w:tcPr>
          <w:p w14:paraId="60C8B42A" w14:textId="60AAC429" w:rsidR="009F6D2C" w:rsidRDefault="00E97873">
            <w:r>
              <w:t>CERS5</w:t>
            </w:r>
          </w:p>
        </w:tc>
        <w:tc>
          <w:tcPr>
            <w:tcW w:w="1503" w:type="dxa"/>
          </w:tcPr>
          <w:p w14:paraId="0EB49DC8" w14:textId="77777777" w:rsidR="009F6D2C" w:rsidRDefault="009F6D2C"/>
        </w:tc>
        <w:tc>
          <w:tcPr>
            <w:tcW w:w="1503" w:type="dxa"/>
          </w:tcPr>
          <w:p w14:paraId="4215B20F" w14:textId="77777777" w:rsidR="009F6D2C" w:rsidRDefault="009F6D2C"/>
        </w:tc>
        <w:tc>
          <w:tcPr>
            <w:tcW w:w="1503" w:type="dxa"/>
          </w:tcPr>
          <w:p w14:paraId="555CD053" w14:textId="77777777" w:rsidR="009F6D2C" w:rsidRDefault="009F6D2C"/>
        </w:tc>
      </w:tr>
    </w:tbl>
    <w:p w14:paraId="2983EBE4" w14:textId="77777777" w:rsidR="00290600" w:rsidRDefault="00290600"/>
    <w:sectPr w:rsidR="0029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56"/>
    <w:rsid w:val="00103A59"/>
    <w:rsid w:val="0011609E"/>
    <w:rsid w:val="0014128E"/>
    <w:rsid w:val="001B6F8F"/>
    <w:rsid w:val="00290600"/>
    <w:rsid w:val="00357656"/>
    <w:rsid w:val="00357F0A"/>
    <w:rsid w:val="0040226E"/>
    <w:rsid w:val="005559CB"/>
    <w:rsid w:val="00670974"/>
    <w:rsid w:val="006778AB"/>
    <w:rsid w:val="00710705"/>
    <w:rsid w:val="008922DE"/>
    <w:rsid w:val="009A5BDC"/>
    <w:rsid w:val="009F6D2C"/>
    <w:rsid w:val="00AC7E2A"/>
    <w:rsid w:val="00DF3864"/>
    <w:rsid w:val="00E97873"/>
    <w:rsid w:val="00F1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11F51"/>
  <w15:chartTrackingRefBased/>
  <w15:docId w15:val="{58336684-CFE6-4C83-9E0D-6FFA9571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6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76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751</Characters>
  <Application>Microsoft Office Word</Application>
  <DocSecurity>0</DocSecurity>
  <Lines>187</Lines>
  <Paragraphs>95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14</cp:revision>
  <dcterms:created xsi:type="dcterms:W3CDTF">2024-04-04T14:33:00Z</dcterms:created>
  <dcterms:modified xsi:type="dcterms:W3CDTF">2024-04-04T14:48:00Z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695d228a-c954-4249-9d38-6a5232ecdae9</vt:lpwstr>
  </property>
</Properties>
</file>