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90E13" w14:textId="53CDF704" w:rsidR="00D54C44" w:rsidRPr="009A78BD" w:rsidRDefault="00870165">
      <w:pPr>
        <w:rPr>
          <w:b/>
          <w:sz w:val="44"/>
        </w:rPr>
      </w:pPr>
      <w:r w:rsidRPr="00273F02">
        <w:rPr>
          <w:b/>
          <w:sz w:val="44"/>
        </w:rPr>
        <w:t>HomeShh</w:t>
      </w:r>
      <w:r w:rsidR="009A78BD">
        <w:rPr>
          <w:b/>
          <w:sz w:val="44"/>
        </w:rPr>
        <w:t>-Documentation</w:t>
      </w:r>
    </w:p>
    <w:p w14:paraId="455DD2DB" w14:textId="77777777" w:rsidR="00870165" w:rsidRPr="00273F02" w:rsidRDefault="00870165">
      <w:pPr>
        <w:rPr>
          <w:b/>
        </w:rPr>
      </w:pPr>
    </w:p>
    <w:p w14:paraId="3B6F013D" w14:textId="77777777" w:rsidR="00870165" w:rsidRDefault="00273F02">
      <w:pPr>
        <w:rPr>
          <w:b/>
        </w:rPr>
      </w:pPr>
      <w:r>
        <w:rPr>
          <w:b/>
        </w:rPr>
        <w:t>Background</w:t>
      </w:r>
    </w:p>
    <w:p w14:paraId="2C8F474B" w14:textId="77777777" w:rsidR="00273F02" w:rsidRDefault="00273F02">
      <w:pPr>
        <w:rPr>
          <w:b/>
        </w:rPr>
      </w:pPr>
    </w:p>
    <w:p w14:paraId="0FAEE2B0" w14:textId="3F2E4DD1" w:rsidR="00B8182A" w:rsidRDefault="00B8182A">
      <w:r>
        <w:t xml:space="preserve">My idea began when I was hearing a lot of noise in my home.  Cars outside, neighbors moving furniture, dishes noise, the old fridge </w:t>
      </w:r>
      <w:r w:rsidR="009D7231">
        <w:t>complaining</w:t>
      </w:r>
      <w:r>
        <w:t>, kids crying,</w:t>
      </w:r>
      <w:r w:rsidR="00E31DF0">
        <w:t xml:space="preserve"> etc.  I needed to concentrate o</w:t>
      </w:r>
      <w:r>
        <w:t xml:space="preserve">n something that day, so it was really bothering me.  And then, I started to </w:t>
      </w:r>
      <w:r w:rsidR="009D7231">
        <w:t>imagine how is it to be deaf.  It s</w:t>
      </w:r>
      <w:r>
        <w:t xml:space="preserve">eemed like a wonderful </w:t>
      </w:r>
      <w:r w:rsidR="009D7231">
        <w:t>thing</w:t>
      </w:r>
      <w:r>
        <w:t xml:space="preserve"> to me until I started to think in how would I be aware of the noises that are really important, like the door bell, the kettle boiling, things that I am used to hear</w:t>
      </w:r>
      <w:r w:rsidR="009D7231">
        <w:t>ing</w:t>
      </w:r>
      <w:r>
        <w:t xml:space="preserve"> and that ma</w:t>
      </w:r>
      <w:r w:rsidR="001E2C8C">
        <w:t>ke me feel in control, somehow, of my time.  T</w:t>
      </w:r>
      <w:r>
        <w:t xml:space="preserve">he microwave, </w:t>
      </w:r>
      <w:r w:rsidR="001E2C8C">
        <w:t>the</w:t>
      </w:r>
      <w:r w:rsidR="00625D97">
        <w:t xml:space="preserve"> washing machine, the phone. And things that can save me from dying, like the fire alarm or the burglar alarm</w:t>
      </w:r>
      <w:r w:rsidR="001E2C8C">
        <w:t xml:space="preserve">. </w:t>
      </w:r>
      <w:r w:rsidR="00625D97">
        <w:t xml:space="preserve"> What if I am far away from my phone and someone is calling for an emergency? </w:t>
      </w:r>
      <w:r w:rsidR="001E2C8C">
        <w:t>What if my family needs me in the middle of the night and they are outside,</w:t>
      </w:r>
      <w:r w:rsidR="009D7231">
        <w:t xml:space="preserve"> but</w:t>
      </w:r>
      <w:r w:rsidR="001E2C8C">
        <w:t xml:space="preserve"> my phone is off and I can’t hear them? Then I got it.</w:t>
      </w:r>
    </w:p>
    <w:p w14:paraId="433B36A1" w14:textId="77777777" w:rsidR="001E2C8C" w:rsidRDefault="001E2C8C"/>
    <w:p w14:paraId="51AB9D46" w14:textId="21262764" w:rsidR="001E2C8C" w:rsidRDefault="001E2C8C">
      <w:r>
        <w:t>If I were deaf I would like to have confidence when it comes to be</w:t>
      </w:r>
      <w:r w:rsidR="009D7231">
        <w:t>ing</w:t>
      </w:r>
      <w:r>
        <w:t xml:space="preserve"> aware </w:t>
      </w:r>
      <w:r w:rsidR="009D7231">
        <w:t>of</w:t>
      </w:r>
      <w:r>
        <w:t xml:space="preserve"> </w:t>
      </w:r>
      <w:r w:rsidR="00625D97">
        <w:t xml:space="preserve">important </w:t>
      </w:r>
      <w:r w:rsidR="009D7231">
        <w:t>sounds.</w:t>
      </w:r>
      <w:r w:rsidR="00625D97">
        <w:t xml:space="preserve">  And</w:t>
      </w:r>
      <w:r>
        <w:t xml:space="preserve"> I</w:t>
      </w:r>
      <w:r w:rsidR="00625D97">
        <w:t xml:space="preserve"> also</w:t>
      </w:r>
      <w:r>
        <w:t xml:space="preserve"> wouldn’t like to have other things to worry about, so I imagined my house </w:t>
      </w:r>
      <w:r w:rsidR="009D7231">
        <w:t>rigged</w:t>
      </w:r>
      <w:r>
        <w:t xml:space="preserve"> with lightbulbs that change colors when something happens.  </w:t>
      </w:r>
      <w:r w:rsidR="009D7231">
        <w:t>If I were to take</w:t>
      </w:r>
      <w:r>
        <w:t xml:space="preserve"> a shower </w:t>
      </w:r>
      <w:r w:rsidR="009D7231">
        <w:t>or my phone is not nearby</w:t>
      </w:r>
      <w:r>
        <w:t>, I would</w:t>
      </w:r>
      <w:r w:rsidR="009D7231">
        <w:t xml:space="preserve"> still</w:t>
      </w:r>
      <w:r>
        <w:t xml:space="preserve"> know </w:t>
      </w:r>
      <w:r w:rsidR="009D7231">
        <w:t xml:space="preserve">if </w:t>
      </w:r>
      <w:r>
        <w:t>something</w:t>
      </w:r>
      <w:r w:rsidR="00625D97">
        <w:t xml:space="preserve"> important</w:t>
      </w:r>
      <w:r w:rsidR="009D7231">
        <w:t xml:space="preserve"> were to happen</w:t>
      </w:r>
      <w:r>
        <w:t>.</w:t>
      </w:r>
    </w:p>
    <w:p w14:paraId="3FBD57A7" w14:textId="77777777" w:rsidR="00B8182A" w:rsidRDefault="00B8182A"/>
    <w:p w14:paraId="369028E5" w14:textId="1F8A2C0C" w:rsidR="00AD747D" w:rsidRDefault="001E2C8C">
      <w:r>
        <w:t xml:space="preserve">I did some research and started to read forums for deaf people.  I found a lot of devices that </w:t>
      </w:r>
      <w:r w:rsidR="00625D97">
        <w:t xml:space="preserve">are </w:t>
      </w:r>
      <w:r>
        <w:t>already</w:t>
      </w:r>
      <w:r w:rsidR="00625D97">
        <w:t xml:space="preserve"> in the market</w:t>
      </w:r>
      <w:r>
        <w:t xml:space="preserve"> and they are pretty effective but also pretty expensive.  </w:t>
      </w:r>
      <w:r w:rsidR="00273F02">
        <w:t>After encountering with a few situations where deaf people were complaining abo</w:t>
      </w:r>
      <w:r w:rsidR="00625D97">
        <w:t>ut devices that are built for them, but designed by</w:t>
      </w:r>
      <w:r w:rsidR="00273F02">
        <w:t xml:space="preserve"> hearing people, I used a community platform to ask them what would they </w:t>
      </w:r>
      <w:r w:rsidR="009D7231">
        <w:t>want out of</w:t>
      </w:r>
      <w:r w:rsidR="00625D97">
        <w:t xml:space="preserve"> devices</w:t>
      </w:r>
      <w:r w:rsidR="00273F02">
        <w:t xml:space="preserve"> to </w:t>
      </w:r>
      <w:r w:rsidR="00625D97">
        <w:t xml:space="preserve">fully </w:t>
      </w:r>
      <w:r w:rsidR="00273F02">
        <w:t>satisfy their needs.  I received negative answers like “There are good</w:t>
      </w:r>
      <w:r w:rsidR="009D7231">
        <w:t xml:space="preserve"> things</w:t>
      </w:r>
      <w:r w:rsidR="00273F02">
        <w:t xml:space="preserve"> already invented”</w:t>
      </w:r>
      <w:r w:rsidR="00625D97">
        <w:t xml:space="preserve"> or “You should improve the </w:t>
      </w:r>
      <w:r w:rsidR="009D7231">
        <w:t>Heads Up Display (HUD)</w:t>
      </w:r>
      <w:r w:rsidR="0048350F">
        <w:t xml:space="preserve"> that already exists”</w:t>
      </w:r>
      <w:r w:rsidR="009D7231">
        <w:t xml:space="preserve"> </w:t>
      </w:r>
      <w:r w:rsidR="0048350F">
        <w:t>… so</w:t>
      </w:r>
      <w:r w:rsidR="00273F02">
        <w:t xml:space="preserve"> the post didn’t </w:t>
      </w:r>
      <w:r>
        <w:t>go</w:t>
      </w:r>
      <w:r w:rsidR="00273F02">
        <w:t xml:space="preserve"> through</w:t>
      </w:r>
      <w:r w:rsidR="00B8182A">
        <w:t xml:space="preserve"> my expectations</w:t>
      </w:r>
      <w:r w:rsidR="00273F02">
        <w:t>.</w:t>
      </w:r>
      <w:r w:rsidR="009D7231">
        <w:t xml:space="preserve">  I searched for other forums</w:t>
      </w:r>
      <w:r w:rsidR="00B8182A">
        <w:t xml:space="preserve"> </w:t>
      </w:r>
      <w:r w:rsidR="009D7231">
        <w:t>where</w:t>
      </w:r>
      <w:r w:rsidR="00B8182A">
        <w:t xml:space="preserve"> </w:t>
      </w:r>
      <w:r w:rsidR="00625D97">
        <w:t>similar</w:t>
      </w:r>
      <w:r w:rsidR="00B8182A">
        <w:t xml:space="preserve"> questions </w:t>
      </w:r>
      <w:r w:rsidR="009D7231">
        <w:t xml:space="preserve">were asked </w:t>
      </w:r>
      <w:r w:rsidR="00B8182A">
        <w:t xml:space="preserve">and I found more </w:t>
      </w:r>
      <w:r w:rsidR="009D7231">
        <w:t>useful</w:t>
      </w:r>
      <w:r w:rsidR="00B8182A">
        <w:t xml:space="preserve"> answers, like: “</w:t>
      </w:r>
      <w:r w:rsidR="00625D97">
        <w:t xml:space="preserve">I’ve </w:t>
      </w:r>
      <w:r w:rsidR="00B8182A">
        <w:t xml:space="preserve">used strobes to notify me when the </w:t>
      </w:r>
      <w:r w:rsidR="009D7231">
        <w:t>phone</w:t>
      </w:r>
      <w:r w:rsidR="00B8182A">
        <w:t xml:space="preserve"> was ringing</w:t>
      </w:r>
      <w:r w:rsidR="009D7231">
        <w:t xml:space="preserve"> while I was sleeping</w:t>
      </w:r>
      <w:r w:rsidR="00B8182A">
        <w:t xml:space="preserve">… it gave me headaches, so I use a fan now and </w:t>
      </w:r>
      <w:r w:rsidR="009D7231">
        <w:t xml:space="preserve">it </w:t>
      </w:r>
      <w:r w:rsidR="00B8182A">
        <w:t>works better for me”.</w:t>
      </w:r>
      <w:r w:rsidR="009D7231">
        <w:t xml:space="preserve">  After this, I realized </w:t>
      </w:r>
      <w:r w:rsidR="00684127">
        <w:t xml:space="preserve">it would be helpful </w:t>
      </w:r>
      <w:r w:rsidR="009D7231">
        <w:t xml:space="preserve">to develop </w:t>
      </w:r>
      <w:r w:rsidR="00684127">
        <w:t xml:space="preserve">an embedded system </w:t>
      </w:r>
      <w:r w:rsidR="009D7231">
        <w:t>that could be implemented</w:t>
      </w:r>
      <w:r w:rsidR="00684127">
        <w:t xml:space="preserve"> economically</w:t>
      </w:r>
      <w:r w:rsidR="009D7231">
        <w:t xml:space="preserve"> for mos</w:t>
      </w:r>
      <w:r w:rsidR="00684127">
        <w:t>t people with audition disabilities.</w:t>
      </w:r>
    </w:p>
    <w:p w14:paraId="12C888CD" w14:textId="77777777" w:rsidR="009A78BD" w:rsidRPr="009A78BD" w:rsidRDefault="009A78BD"/>
    <w:p w14:paraId="21ACFDA2" w14:textId="77777777" w:rsidR="00625D97" w:rsidRDefault="00625D97">
      <w:pPr>
        <w:rPr>
          <w:b/>
        </w:rPr>
      </w:pPr>
      <w:r>
        <w:rPr>
          <w:b/>
        </w:rPr>
        <w:t>Purpose</w:t>
      </w:r>
    </w:p>
    <w:p w14:paraId="048AEA99" w14:textId="77777777" w:rsidR="00625D97" w:rsidRPr="00273F02" w:rsidRDefault="00625D97">
      <w:pPr>
        <w:rPr>
          <w:b/>
        </w:rPr>
      </w:pPr>
    </w:p>
    <w:p w14:paraId="6056B2A4" w14:textId="1AE75CE2" w:rsidR="00870165" w:rsidRDefault="00870165">
      <w:r w:rsidRPr="00273F02">
        <w:t xml:space="preserve">The purpose of this </w:t>
      </w:r>
      <w:r w:rsidR="00625D97">
        <w:t>project</w:t>
      </w:r>
      <w:r w:rsidRPr="00273F02">
        <w:t xml:space="preserve"> is to</w:t>
      </w:r>
      <w:r w:rsidR="00273F02" w:rsidRPr="00273F02">
        <w:t xml:space="preserve"> improve the quality of life of</w:t>
      </w:r>
      <w:r w:rsidRPr="00273F02">
        <w:t xml:space="preserve"> people with</w:t>
      </w:r>
      <w:r>
        <w:t xml:space="preserve"> </w:t>
      </w:r>
      <w:r w:rsidRPr="00273F02">
        <w:t xml:space="preserve">audition </w:t>
      </w:r>
      <w:r w:rsidR="00273F02" w:rsidRPr="00273F02">
        <w:t>disabilities</w:t>
      </w:r>
      <w:r w:rsidRPr="00273F02">
        <w:t>.  The desired e</w:t>
      </w:r>
      <w:r w:rsidR="00273F02" w:rsidRPr="00273F02">
        <w:t>nd result is to</w:t>
      </w:r>
      <w:r w:rsidR="00684127">
        <w:t xml:space="preserve"> provide</w:t>
      </w:r>
      <w:r w:rsidR="00273F02" w:rsidRPr="00273F02">
        <w:t xml:space="preserve"> an alternative way of being alarmed from </w:t>
      </w:r>
      <w:r w:rsidR="00273F02">
        <w:t>the surrounding</w:t>
      </w:r>
      <w:r w:rsidR="00684127">
        <w:t xml:space="preserve"> signals that are</w:t>
      </w:r>
      <w:r w:rsidR="00625D97">
        <w:t xml:space="preserve"> </w:t>
      </w:r>
      <w:r w:rsidR="00684127">
        <w:t xml:space="preserve">often </w:t>
      </w:r>
      <w:r w:rsidR="00625D97">
        <w:t>designed for hea</w:t>
      </w:r>
      <w:r w:rsidR="00684127">
        <w:t>ring people.</w:t>
      </w:r>
    </w:p>
    <w:p w14:paraId="34325E66" w14:textId="77777777" w:rsidR="00684127" w:rsidRDefault="00684127"/>
    <w:p w14:paraId="7CA3AFE8" w14:textId="77777777" w:rsidR="00273F02" w:rsidRDefault="00273F02">
      <w:pPr>
        <w:rPr>
          <w:b/>
        </w:rPr>
      </w:pPr>
      <w:r w:rsidRPr="00273F02">
        <w:rPr>
          <w:b/>
        </w:rPr>
        <w:t>Objectives</w:t>
      </w:r>
    </w:p>
    <w:p w14:paraId="2EA04D25" w14:textId="77777777" w:rsidR="0048350F" w:rsidRDefault="0048350F">
      <w:pPr>
        <w:rPr>
          <w:b/>
        </w:rPr>
      </w:pPr>
    </w:p>
    <w:p w14:paraId="56BC53A4" w14:textId="69683223" w:rsidR="0048350F" w:rsidRDefault="00684127" w:rsidP="000829E6">
      <w:pPr>
        <w:pStyle w:val="ListParagraph"/>
        <w:numPr>
          <w:ilvl w:val="0"/>
          <w:numId w:val="1"/>
        </w:numPr>
      </w:pPr>
      <w:r>
        <w:t>P</w:t>
      </w:r>
      <w:r w:rsidR="0048350F">
        <w:t>rovide the user an alte</w:t>
      </w:r>
      <w:r>
        <w:t>rnative way to be</w:t>
      </w:r>
      <w:r w:rsidR="0048350F">
        <w:t xml:space="preserve"> notified by important alarms.</w:t>
      </w:r>
    </w:p>
    <w:p w14:paraId="0FE0B199" w14:textId="22D7DB64" w:rsidR="000829E6" w:rsidRDefault="00684127" w:rsidP="000829E6">
      <w:pPr>
        <w:pStyle w:val="ListParagraph"/>
        <w:numPr>
          <w:ilvl w:val="0"/>
          <w:numId w:val="1"/>
        </w:numPr>
      </w:pPr>
      <w:r>
        <w:t>P</w:t>
      </w:r>
      <w:r w:rsidR="000829E6">
        <w:t xml:space="preserve">rovide </w:t>
      </w:r>
      <w:r>
        <w:t>a reliable and effective alternative alarm system.</w:t>
      </w:r>
    </w:p>
    <w:p w14:paraId="3A09F2DB" w14:textId="248F2788" w:rsidR="000829E6" w:rsidRDefault="00815462" w:rsidP="000829E6">
      <w:pPr>
        <w:pStyle w:val="ListParagraph"/>
        <w:numPr>
          <w:ilvl w:val="0"/>
          <w:numId w:val="1"/>
        </w:numPr>
      </w:pPr>
      <w:r>
        <w:lastRenderedPageBreak/>
        <w:t>Create a</w:t>
      </w:r>
      <w:r w:rsidR="000829E6">
        <w:t xml:space="preserve"> design </w:t>
      </w:r>
      <w:r>
        <w:t>that will serve as a platform that can be modified for diverse users with different needs.</w:t>
      </w:r>
    </w:p>
    <w:p w14:paraId="7DE2E71E" w14:textId="5C8990B4" w:rsidR="00224F34" w:rsidRDefault="00815462" w:rsidP="000829E6">
      <w:pPr>
        <w:pStyle w:val="ListParagraph"/>
        <w:numPr>
          <w:ilvl w:val="0"/>
          <w:numId w:val="1"/>
        </w:numPr>
      </w:pPr>
      <w:r>
        <w:t>Create an economical design with minimal financial cost</w:t>
      </w:r>
      <w:r w:rsidR="00224F34">
        <w:t>.</w:t>
      </w:r>
    </w:p>
    <w:p w14:paraId="44A91F2B" w14:textId="77777777" w:rsidR="009E75A2" w:rsidRDefault="009E75A2" w:rsidP="00224F34"/>
    <w:p w14:paraId="51774AC1" w14:textId="687BB2BD" w:rsidR="00224F34" w:rsidRPr="00224F34" w:rsidRDefault="00224F34" w:rsidP="00224F34">
      <w:pPr>
        <w:rPr>
          <w:b/>
        </w:rPr>
      </w:pPr>
      <w:r w:rsidRPr="00224F34">
        <w:rPr>
          <w:b/>
        </w:rPr>
        <w:t>Scope</w:t>
      </w:r>
    </w:p>
    <w:p w14:paraId="13D3DCF4" w14:textId="77777777" w:rsidR="000829E6" w:rsidRDefault="000829E6"/>
    <w:p w14:paraId="03EAFCEC" w14:textId="5FCA3DC0" w:rsidR="00153E83" w:rsidRDefault="00D72AD1">
      <w:r>
        <w:t xml:space="preserve">While </w:t>
      </w:r>
      <w:r w:rsidR="00815462">
        <w:t>this</w:t>
      </w:r>
      <w:r>
        <w:t xml:space="preserve"> project </w:t>
      </w:r>
      <w:r w:rsidR="00815462">
        <w:t xml:space="preserve">is </w:t>
      </w:r>
      <w:r>
        <w:t xml:space="preserve">intended </w:t>
      </w:r>
      <w:r w:rsidR="00815462">
        <w:t>to use</w:t>
      </w:r>
      <w:r>
        <w:t xml:space="preserve"> economic</w:t>
      </w:r>
      <w:r w:rsidR="00153E83">
        <w:t>al components</w:t>
      </w:r>
      <w:r>
        <w:t>,</w:t>
      </w:r>
      <w:r w:rsidR="00153E83">
        <w:t xml:space="preserve"> it is crucial to select the best ones for stability and </w:t>
      </w:r>
      <w:r w:rsidR="00815462">
        <w:t>optimal</w:t>
      </w:r>
      <w:r w:rsidR="00153E83">
        <w:t xml:space="preserve"> performance,</w:t>
      </w:r>
      <w:r w:rsidR="00815462">
        <w:t xml:space="preserve"> given changes in indoor temperature and</w:t>
      </w:r>
      <w:r w:rsidR="00153E83">
        <w:t xml:space="preserve"> humidity</w:t>
      </w:r>
      <w:r w:rsidR="00815462">
        <w:t>,</w:t>
      </w:r>
      <w:r w:rsidR="00153E83">
        <w:t xml:space="preserve"> and </w:t>
      </w:r>
      <w:r w:rsidR="00815462">
        <w:t xml:space="preserve">outdoor </w:t>
      </w:r>
      <w:r w:rsidR="00153E83">
        <w:t>weather.</w:t>
      </w:r>
    </w:p>
    <w:p w14:paraId="30B9DC82" w14:textId="77777777" w:rsidR="00153E83" w:rsidRDefault="00153E83"/>
    <w:p w14:paraId="5BC1A80A" w14:textId="68F3C9BF" w:rsidR="00153E83" w:rsidRDefault="00153E83" w:rsidP="00153E83">
      <w:pPr>
        <w:rPr>
          <w:rFonts w:eastAsia="Times New Roman" w:cs="Arial"/>
          <w:color w:val="000000"/>
          <w:shd w:val="clear" w:color="auto" w:fill="FFFFFF"/>
        </w:rPr>
      </w:pPr>
      <w:r>
        <w:t xml:space="preserve">The </w:t>
      </w:r>
      <w:r w:rsidR="00815462">
        <w:t>clients targeted by this project</w:t>
      </w:r>
      <w:r>
        <w:t xml:space="preserve"> </w:t>
      </w:r>
      <w:r w:rsidR="00815462">
        <w:t>represent</w:t>
      </w:r>
      <w:r>
        <w:t xml:space="preserve"> a small portion of the </w:t>
      </w:r>
      <w:r w:rsidR="00815462">
        <w:t xml:space="preserve">global </w:t>
      </w:r>
      <w:r>
        <w:t>population</w:t>
      </w:r>
      <w:r w:rsidR="00815462">
        <w:t xml:space="preserve">. </w:t>
      </w:r>
      <w:r w:rsidR="00815462">
        <w:rPr>
          <w:rFonts w:eastAsia="Times New Roman" w:cs="Arial"/>
          <w:color w:val="000000"/>
          <w:shd w:val="clear" w:color="auto" w:fill="FFFFFF"/>
        </w:rPr>
        <w:t>For instance, a</w:t>
      </w:r>
      <w:r w:rsidR="00815462" w:rsidRPr="00153E83">
        <w:rPr>
          <w:rFonts w:eastAsia="Times New Roman" w:cs="Arial"/>
          <w:color w:val="000000"/>
          <w:shd w:val="clear" w:color="auto" w:fill="FFFFFF"/>
        </w:rPr>
        <w:t xml:space="preserve">pproximately 15% of adults </w:t>
      </w:r>
      <w:r w:rsidR="00815462">
        <w:rPr>
          <w:rFonts w:eastAsia="Times New Roman" w:cs="Arial"/>
          <w:color w:val="000000"/>
          <w:shd w:val="clear" w:color="auto" w:fill="FFFFFF"/>
        </w:rPr>
        <w:t xml:space="preserve">in the U.S.A. </w:t>
      </w:r>
      <w:r w:rsidR="00815462" w:rsidRPr="00153E83">
        <w:rPr>
          <w:rFonts w:eastAsia="Times New Roman" w:cs="Arial"/>
          <w:color w:val="000000"/>
          <w:shd w:val="clear" w:color="auto" w:fill="FFFFFF"/>
        </w:rPr>
        <w:t>(37.5 million) aged 18 and over report some trouble hearing</w:t>
      </w:r>
      <w:r w:rsidR="00815462">
        <w:rPr>
          <w:rFonts w:eastAsia="Times New Roman" w:cs="Arial"/>
          <w:color w:val="000000"/>
          <w:shd w:val="clear" w:color="auto" w:fill="FFFFFF"/>
        </w:rPr>
        <w:t>.</w:t>
      </w:r>
      <w:r w:rsidR="00815462">
        <w:rPr>
          <w:rStyle w:val="FootnoteReference"/>
          <w:rFonts w:eastAsia="Times New Roman" w:cs="Arial"/>
          <w:color w:val="000000"/>
          <w:shd w:val="clear" w:color="auto" w:fill="FFFFFF"/>
        </w:rPr>
        <w:footnoteReference w:id="1"/>
      </w:r>
      <w:r w:rsidR="00815462">
        <w:rPr>
          <w:rFonts w:eastAsia="Times New Roman" w:cs="Arial"/>
          <w:color w:val="000000"/>
          <w:shd w:val="clear" w:color="auto" w:fill="FFFFFF"/>
        </w:rPr>
        <w:t xml:space="preserve">  </w:t>
      </w:r>
      <w:r w:rsidR="007B663D">
        <w:t xml:space="preserve"> </w:t>
      </w:r>
      <w:r w:rsidR="00815462">
        <w:t>This project</w:t>
      </w:r>
      <w:r w:rsidR="007B663D">
        <w:t xml:space="preserve"> is intended </w:t>
      </w:r>
      <w:r w:rsidR="00815462">
        <w:t>for</w:t>
      </w:r>
      <w:r w:rsidR="007B663D">
        <w:t xml:space="preserve"> adults </w:t>
      </w:r>
      <w:r w:rsidR="00815462">
        <w:t xml:space="preserve">with trouble hearing, </w:t>
      </w:r>
      <w:r w:rsidR="007B663D">
        <w:t xml:space="preserve">who live alone and </w:t>
      </w:r>
      <w:r w:rsidR="00815462">
        <w:t>require</w:t>
      </w:r>
      <w:r w:rsidR="007B663D">
        <w:t xml:space="preserve"> assistance</w:t>
      </w:r>
      <w:r w:rsidR="00815462">
        <w:t xml:space="preserve"> from an alternative alarm system</w:t>
      </w:r>
      <w:r>
        <w:t xml:space="preserve">. </w:t>
      </w:r>
      <w:r w:rsidR="00815462">
        <w:rPr>
          <w:rFonts w:eastAsia="Times New Roman" w:cs="Arial"/>
          <w:color w:val="000000"/>
          <w:shd w:val="clear" w:color="auto" w:fill="FFFFFF"/>
        </w:rPr>
        <w:t>However, the alarm system presented in this project</w:t>
      </w:r>
      <w:r w:rsidR="007B663D">
        <w:rPr>
          <w:rFonts w:eastAsia="Times New Roman" w:cs="Arial"/>
          <w:color w:val="000000"/>
          <w:shd w:val="clear" w:color="auto" w:fill="FFFFFF"/>
        </w:rPr>
        <w:t xml:space="preserve"> may</w:t>
      </w:r>
      <w:r w:rsidR="00815462">
        <w:rPr>
          <w:rFonts w:eastAsia="Times New Roman" w:cs="Arial"/>
          <w:color w:val="000000"/>
          <w:shd w:val="clear" w:color="auto" w:fill="FFFFFF"/>
        </w:rPr>
        <w:t xml:space="preserve"> also</w:t>
      </w:r>
      <w:r w:rsidR="007B663D">
        <w:rPr>
          <w:rFonts w:eastAsia="Times New Roman" w:cs="Arial"/>
          <w:color w:val="000000"/>
          <w:shd w:val="clear" w:color="auto" w:fill="FFFFFF"/>
        </w:rPr>
        <w:t xml:space="preserve"> be used by hearing people who just do not like the noisy</w:t>
      </w:r>
      <w:r w:rsidR="00815462">
        <w:rPr>
          <w:rFonts w:eastAsia="Times New Roman" w:cs="Arial"/>
          <w:color w:val="000000"/>
          <w:shd w:val="clear" w:color="auto" w:fill="FFFFFF"/>
        </w:rPr>
        <w:t xml:space="preserve"> alarms in their homes</w:t>
      </w:r>
      <w:r w:rsidR="007B663D">
        <w:rPr>
          <w:rFonts w:eastAsia="Times New Roman" w:cs="Arial"/>
          <w:color w:val="000000"/>
          <w:shd w:val="clear" w:color="auto" w:fill="FFFFFF"/>
        </w:rPr>
        <w:t>.</w:t>
      </w:r>
    </w:p>
    <w:p w14:paraId="271D9D99" w14:textId="77777777" w:rsidR="009E75A2" w:rsidRDefault="009E75A2" w:rsidP="00153E83">
      <w:pPr>
        <w:rPr>
          <w:rFonts w:eastAsia="Times New Roman" w:cs="Arial"/>
          <w:color w:val="000000"/>
          <w:shd w:val="clear" w:color="auto" w:fill="FFFFFF"/>
        </w:rPr>
      </w:pPr>
    </w:p>
    <w:p w14:paraId="1D2E525E" w14:textId="396CFDFA" w:rsidR="00065011" w:rsidRDefault="00065011" w:rsidP="00153E83">
      <w:pPr>
        <w:rPr>
          <w:rFonts w:eastAsia="Times New Roman" w:cs="Arial"/>
          <w:b/>
          <w:color w:val="000000"/>
          <w:shd w:val="clear" w:color="auto" w:fill="FFFFFF"/>
        </w:rPr>
      </w:pPr>
      <w:r>
        <w:rPr>
          <w:rFonts w:eastAsia="Times New Roman" w:cs="Arial"/>
          <w:b/>
          <w:color w:val="000000"/>
          <w:shd w:val="clear" w:color="auto" w:fill="FFFFFF"/>
        </w:rPr>
        <w:t>Deliverables</w:t>
      </w:r>
    </w:p>
    <w:p w14:paraId="151A9FB1" w14:textId="77777777" w:rsidR="00065011" w:rsidRDefault="00065011" w:rsidP="00153E83">
      <w:pPr>
        <w:rPr>
          <w:rFonts w:eastAsia="Times New Roman" w:cs="Arial"/>
          <w:b/>
          <w:color w:val="000000"/>
          <w:shd w:val="clear" w:color="auto" w:fill="FFFFFF"/>
        </w:rPr>
      </w:pPr>
    </w:p>
    <w:p w14:paraId="656FF01B" w14:textId="769EE726" w:rsidR="00DE285C" w:rsidRDefault="00BA75CA" w:rsidP="00153E83">
      <w:pPr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The system </w:t>
      </w:r>
      <w:r w:rsidR="003F70C3">
        <w:rPr>
          <w:rFonts w:eastAsia="Times New Roman" w:cs="Arial"/>
          <w:color w:val="000000"/>
          <w:shd w:val="clear" w:color="auto" w:fill="FFFFFF"/>
        </w:rPr>
        <w:t>will work</w:t>
      </w:r>
      <w:r>
        <w:rPr>
          <w:rFonts w:eastAsia="Times New Roman" w:cs="Arial"/>
          <w:color w:val="000000"/>
          <w:shd w:val="clear" w:color="auto" w:fill="FFFFFF"/>
        </w:rPr>
        <w:t xml:space="preserve"> once the installation of the sensors and lightbulbs </w:t>
      </w:r>
      <w:r w:rsidR="003F70C3">
        <w:rPr>
          <w:rFonts w:eastAsia="Times New Roman" w:cs="Arial"/>
          <w:color w:val="000000"/>
          <w:shd w:val="clear" w:color="auto" w:fill="FFFFFF"/>
        </w:rPr>
        <w:t>is finished</w:t>
      </w:r>
      <w:r>
        <w:rPr>
          <w:rFonts w:eastAsia="Times New Roman" w:cs="Arial"/>
          <w:color w:val="000000"/>
          <w:shd w:val="clear" w:color="auto" w:fill="FFFFFF"/>
        </w:rPr>
        <w:t xml:space="preserve">.  </w:t>
      </w:r>
      <w:r w:rsidR="003F70C3">
        <w:rPr>
          <w:rFonts w:eastAsia="Times New Roman" w:cs="Arial"/>
          <w:color w:val="000000"/>
          <w:shd w:val="clear" w:color="auto" w:fill="FFFFFF"/>
        </w:rPr>
        <w:t>The</w:t>
      </w:r>
      <w:r>
        <w:rPr>
          <w:rFonts w:eastAsia="Times New Roman" w:cs="Arial"/>
          <w:color w:val="000000"/>
          <w:shd w:val="clear" w:color="auto" w:fill="FFFFFF"/>
        </w:rPr>
        <w:t xml:space="preserve"> sensors must be connected to each alarm device (phone, doorbell, security alarm, etc.) in order to send the right signals to the microcontroller.  The lightbulbs are</w:t>
      </w:r>
      <w:r w:rsidR="00AD747D">
        <w:rPr>
          <w:rFonts w:eastAsia="Times New Roman" w:cs="Arial"/>
          <w:color w:val="000000"/>
          <w:shd w:val="clear" w:color="auto" w:fill="FFFFFF"/>
        </w:rPr>
        <w:t xml:space="preserve"> wireless</w:t>
      </w:r>
      <w:r w:rsidR="003F70C3">
        <w:rPr>
          <w:rFonts w:eastAsia="Times New Roman" w:cs="Arial"/>
          <w:color w:val="000000"/>
          <w:shd w:val="clear" w:color="auto" w:fill="FFFFFF"/>
        </w:rPr>
        <w:t>-</w:t>
      </w:r>
      <w:r w:rsidR="003F70C3" w:rsidRPr="003F70C3">
        <w:rPr>
          <w:rFonts w:eastAsia="Times New Roman" w:cs="Arial"/>
          <w:color w:val="000000"/>
          <w:shd w:val="clear" w:color="auto" w:fill="FFFFFF"/>
        </w:rPr>
        <w:t xml:space="preserve"> </w:t>
      </w:r>
      <w:r w:rsidR="003F70C3">
        <w:rPr>
          <w:rFonts w:eastAsia="Times New Roman" w:cs="Arial"/>
          <w:color w:val="000000"/>
          <w:shd w:val="clear" w:color="auto" w:fill="FFFFFF"/>
        </w:rPr>
        <w:t>controlled</w:t>
      </w:r>
      <w:r w:rsidR="00AD747D">
        <w:rPr>
          <w:rFonts w:eastAsia="Times New Roman" w:cs="Arial"/>
          <w:color w:val="000000"/>
          <w:shd w:val="clear" w:color="auto" w:fill="FFFFFF"/>
        </w:rPr>
        <w:t xml:space="preserve"> (Bluetooth)</w:t>
      </w:r>
      <w:r w:rsidR="003F70C3">
        <w:rPr>
          <w:rFonts w:eastAsia="Times New Roman" w:cs="Arial"/>
          <w:color w:val="000000"/>
          <w:shd w:val="clear" w:color="auto" w:fill="FFFFFF"/>
        </w:rPr>
        <w:t>,</w:t>
      </w:r>
      <w:r>
        <w:rPr>
          <w:rFonts w:eastAsia="Times New Roman" w:cs="Arial"/>
          <w:color w:val="000000"/>
          <w:shd w:val="clear" w:color="auto" w:fill="FFFFFF"/>
        </w:rPr>
        <w:t xml:space="preserve"> so </w:t>
      </w:r>
      <w:r w:rsidR="003F70C3">
        <w:rPr>
          <w:rFonts w:eastAsia="Times New Roman" w:cs="Arial"/>
          <w:color w:val="000000"/>
          <w:shd w:val="clear" w:color="auto" w:fill="FFFFFF"/>
        </w:rPr>
        <w:t>lightbulbs around the house need to be replaced</w:t>
      </w:r>
      <w:r w:rsidR="009725F4">
        <w:rPr>
          <w:rFonts w:eastAsia="Times New Roman" w:cs="Arial"/>
          <w:color w:val="000000"/>
          <w:shd w:val="clear" w:color="auto" w:fill="FFFFFF"/>
        </w:rPr>
        <w:t xml:space="preserve">.  </w:t>
      </w:r>
      <w:r w:rsidR="00AD747D">
        <w:rPr>
          <w:rFonts w:eastAsia="Times New Roman" w:cs="Arial"/>
          <w:color w:val="000000"/>
          <w:shd w:val="clear" w:color="auto" w:fill="FFFFFF"/>
        </w:rPr>
        <w:t>Once the alarm devices are identified</w:t>
      </w:r>
      <w:r w:rsidR="00AB491B">
        <w:rPr>
          <w:rFonts w:eastAsia="Times New Roman" w:cs="Arial"/>
          <w:color w:val="000000"/>
          <w:shd w:val="clear" w:color="auto" w:fill="FFFFFF"/>
        </w:rPr>
        <w:t xml:space="preserve">, they may be connected to the microcontroller via wires, and </w:t>
      </w:r>
      <w:r w:rsidR="003F70C3">
        <w:rPr>
          <w:rFonts w:eastAsia="Times New Roman" w:cs="Arial"/>
          <w:color w:val="000000"/>
          <w:shd w:val="clear" w:color="auto" w:fill="FFFFFF"/>
        </w:rPr>
        <w:t xml:space="preserve">the microcontroller </w:t>
      </w:r>
      <w:r w:rsidR="00AB491B">
        <w:rPr>
          <w:rFonts w:eastAsia="Times New Roman" w:cs="Arial"/>
          <w:color w:val="000000"/>
          <w:shd w:val="clear" w:color="auto" w:fill="FFFFFF"/>
        </w:rPr>
        <w:t xml:space="preserve">placed </w:t>
      </w:r>
      <w:r w:rsidR="003F70C3">
        <w:rPr>
          <w:rFonts w:eastAsia="Times New Roman" w:cs="Arial"/>
          <w:color w:val="000000"/>
          <w:shd w:val="clear" w:color="auto" w:fill="FFFFFF"/>
        </w:rPr>
        <w:t>in a convenient location</w:t>
      </w:r>
      <w:r w:rsidR="00AB491B">
        <w:rPr>
          <w:rFonts w:eastAsia="Times New Roman" w:cs="Arial"/>
          <w:color w:val="000000"/>
          <w:shd w:val="clear" w:color="auto" w:fill="FFFFFF"/>
        </w:rPr>
        <w:t>.</w:t>
      </w:r>
      <w:r w:rsidR="00AD747D">
        <w:rPr>
          <w:rFonts w:eastAsia="Times New Roman" w:cs="Arial"/>
          <w:color w:val="000000"/>
          <w:shd w:val="clear" w:color="auto" w:fill="FFFFFF"/>
        </w:rPr>
        <w:t xml:space="preserve"> </w:t>
      </w:r>
      <w:r w:rsidR="009725F4">
        <w:rPr>
          <w:rFonts w:eastAsia="Times New Roman" w:cs="Arial"/>
          <w:color w:val="000000"/>
          <w:shd w:val="clear" w:color="auto" w:fill="FFFFFF"/>
        </w:rPr>
        <w:t xml:space="preserve">The whole process may take </w:t>
      </w:r>
      <w:r w:rsidR="00AB491B">
        <w:rPr>
          <w:rFonts w:eastAsia="Times New Roman" w:cs="Arial"/>
          <w:color w:val="000000"/>
          <w:shd w:val="clear" w:color="auto" w:fill="FFFFFF"/>
        </w:rPr>
        <w:t xml:space="preserve">a maximum </w:t>
      </w:r>
      <w:r w:rsidR="006D4BB0">
        <w:rPr>
          <w:rFonts w:eastAsia="Times New Roman" w:cs="Arial"/>
          <w:color w:val="000000"/>
          <w:shd w:val="clear" w:color="auto" w:fill="FFFFFF"/>
        </w:rPr>
        <w:t>of</w:t>
      </w:r>
      <w:r w:rsidR="00AD747D">
        <w:rPr>
          <w:rFonts w:eastAsia="Times New Roman" w:cs="Arial"/>
          <w:color w:val="000000"/>
          <w:shd w:val="clear" w:color="auto" w:fill="FFFFFF"/>
        </w:rPr>
        <w:t xml:space="preserve"> </w:t>
      </w:r>
      <w:r w:rsidR="006D4BB0">
        <w:rPr>
          <w:rFonts w:eastAsia="Times New Roman" w:cs="Arial"/>
          <w:color w:val="000000"/>
          <w:shd w:val="clear" w:color="auto" w:fill="FFFFFF"/>
        </w:rPr>
        <w:t>four</w:t>
      </w:r>
      <w:r w:rsidR="00AD747D">
        <w:rPr>
          <w:rFonts w:eastAsia="Times New Roman" w:cs="Arial"/>
          <w:color w:val="000000"/>
          <w:shd w:val="clear" w:color="auto" w:fill="FFFFFF"/>
        </w:rPr>
        <w:t xml:space="preserve"> hours</w:t>
      </w:r>
      <w:r w:rsidR="006D4BB0">
        <w:rPr>
          <w:rFonts w:eastAsia="Times New Roman" w:cs="Arial"/>
          <w:color w:val="000000"/>
          <w:shd w:val="clear" w:color="auto" w:fill="FFFFFF"/>
        </w:rPr>
        <w:t>.</w:t>
      </w:r>
    </w:p>
    <w:p w14:paraId="3633BC6B" w14:textId="77777777" w:rsidR="009E75A2" w:rsidRDefault="009E75A2" w:rsidP="00153E83">
      <w:pPr>
        <w:rPr>
          <w:rFonts w:eastAsia="Times New Roman" w:cs="Arial"/>
          <w:color w:val="000000"/>
          <w:shd w:val="clear" w:color="auto" w:fill="FFFFFF"/>
        </w:rPr>
      </w:pPr>
    </w:p>
    <w:p w14:paraId="2B83085A" w14:textId="391AD825" w:rsidR="006D4BB0" w:rsidRDefault="006D4BB0" w:rsidP="00153E83">
      <w:pPr>
        <w:rPr>
          <w:rFonts w:eastAsia="Times New Roman" w:cs="Arial"/>
          <w:b/>
          <w:color w:val="000000"/>
          <w:shd w:val="clear" w:color="auto" w:fill="FFFFFF"/>
        </w:rPr>
      </w:pPr>
      <w:r>
        <w:rPr>
          <w:rFonts w:eastAsia="Times New Roman" w:cs="Arial"/>
          <w:b/>
          <w:color w:val="000000"/>
          <w:shd w:val="clear" w:color="auto" w:fill="FFFFFF"/>
        </w:rPr>
        <w:t>Constraints</w:t>
      </w:r>
    </w:p>
    <w:p w14:paraId="5CE43039" w14:textId="77777777" w:rsidR="006D4BB0" w:rsidRDefault="006D4BB0" w:rsidP="00153E83">
      <w:pPr>
        <w:rPr>
          <w:rFonts w:eastAsia="Times New Roman" w:cs="Arial"/>
          <w:b/>
          <w:color w:val="000000"/>
          <w:shd w:val="clear" w:color="auto" w:fill="FFFFFF"/>
        </w:rPr>
      </w:pPr>
    </w:p>
    <w:p w14:paraId="4773CC11" w14:textId="5C6048CF" w:rsidR="006D4BB0" w:rsidRDefault="006D4BB0" w:rsidP="00153E83">
      <w:pPr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The type of house may be crucial to </w:t>
      </w:r>
      <w:r w:rsidR="003F70C3">
        <w:rPr>
          <w:rFonts w:eastAsia="Times New Roman" w:cs="Arial"/>
          <w:color w:val="000000"/>
          <w:shd w:val="clear" w:color="auto" w:fill="FFFFFF"/>
        </w:rPr>
        <w:t>determine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="003F70C3">
        <w:rPr>
          <w:rFonts w:eastAsia="Times New Roman" w:cs="Arial"/>
          <w:color w:val="000000"/>
          <w:shd w:val="clear" w:color="auto" w:fill="FFFFFF"/>
        </w:rPr>
        <w:t>time spent installing the system.  The house</w:t>
      </w:r>
      <w:r>
        <w:rPr>
          <w:rFonts w:eastAsia="Times New Roman" w:cs="Arial"/>
          <w:color w:val="000000"/>
          <w:shd w:val="clear" w:color="auto" w:fill="FFFFFF"/>
        </w:rPr>
        <w:t xml:space="preserve"> may </w:t>
      </w:r>
      <w:r w:rsidR="003F70C3">
        <w:rPr>
          <w:rFonts w:eastAsia="Times New Roman" w:cs="Arial"/>
          <w:color w:val="000000"/>
          <w:shd w:val="clear" w:color="auto" w:fill="FFFFFF"/>
        </w:rPr>
        <w:t>contain</w:t>
      </w:r>
      <w:r>
        <w:rPr>
          <w:rFonts w:eastAsia="Times New Roman" w:cs="Arial"/>
          <w:color w:val="000000"/>
          <w:shd w:val="clear" w:color="auto" w:fill="FFFFFF"/>
        </w:rPr>
        <w:t xml:space="preserve"> its own alarm devices</w:t>
      </w:r>
      <w:r w:rsidR="003F70C3">
        <w:rPr>
          <w:rFonts w:eastAsia="Times New Roman" w:cs="Arial"/>
          <w:color w:val="000000"/>
          <w:shd w:val="clear" w:color="auto" w:fill="FFFFFF"/>
        </w:rPr>
        <w:t>,</w:t>
      </w:r>
      <w:r>
        <w:rPr>
          <w:rFonts w:eastAsia="Times New Roman" w:cs="Arial"/>
          <w:color w:val="000000"/>
          <w:shd w:val="clear" w:color="auto" w:fill="FFFFFF"/>
        </w:rPr>
        <w:t xml:space="preserve"> or may be a building with other </w:t>
      </w:r>
      <w:r w:rsidR="007D4164">
        <w:rPr>
          <w:rFonts w:eastAsia="Times New Roman" w:cs="Arial"/>
          <w:color w:val="000000"/>
          <w:shd w:val="clear" w:color="auto" w:fill="FFFFFF"/>
        </w:rPr>
        <w:t>apartments</w:t>
      </w:r>
      <w:r>
        <w:rPr>
          <w:rFonts w:eastAsia="Times New Roman" w:cs="Arial"/>
          <w:color w:val="000000"/>
          <w:shd w:val="clear" w:color="auto" w:fill="FFFFFF"/>
        </w:rPr>
        <w:t xml:space="preserve"> involved, which </w:t>
      </w:r>
      <w:r w:rsidR="003F70C3">
        <w:rPr>
          <w:rFonts w:eastAsia="Times New Roman" w:cs="Arial"/>
          <w:color w:val="000000"/>
          <w:shd w:val="clear" w:color="auto" w:fill="FFFFFF"/>
        </w:rPr>
        <w:t>might require</w:t>
      </w:r>
      <w:r>
        <w:rPr>
          <w:rFonts w:eastAsia="Times New Roman" w:cs="Arial"/>
          <w:color w:val="000000"/>
          <w:shd w:val="clear" w:color="auto" w:fill="FFFFFF"/>
        </w:rPr>
        <w:t xml:space="preserve"> different </w:t>
      </w:r>
      <w:r w:rsidR="003F70C3">
        <w:rPr>
          <w:rFonts w:eastAsia="Times New Roman" w:cs="Arial"/>
          <w:color w:val="000000"/>
          <w:shd w:val="clear" w:color="auto" w:fill="FFFFFF"/>
        </w:rPr>
        <w:t>installation procedures</w:t>
      </w:r>
      <w:r>
        <w:rPr>
          <w:rFonts w:eastAsia="Times New Roman" w:cs="Arial"/>
          <w:color w:val="000000"/>
          <w:shd w:val="clear" w:color="auto" w:fill="FFFFFF"/>
        </w:rPr>
        <w:t xml:space="preserve">.  </w:t>
      </w:r>
      <w:r w:rsidR="003F70C3">
        <w:rPr>
          <w:rFonts w:eastAsia="Times New Roman" w:cs="Arial"/>
          <w:color w:val="000000"/>
          <w:shd w:val="clear" w:color="auto" w:fill="FFFFFF"/>
        </w:rPr>
        <w:t>The installation process may take one hour, or perhaps more, b</w:t>
      </w:r>
      <w:r w:rsidR="009E75A2">
        <w:rPr>
          <w:rFonts w:eastAsia="Times New Roman" w:cs="Arial"/>
          <w:color w:val="000000"/>
          <w:shd w:val="clear" w:color="auto" w:fill="FFFFFF"/>
        </w:rPr>
        <w:t>ut</w:t>
      </w:r>
      <w:r>
        <w:rPr>
          <w:rFonts w:eastAsia="Times New Roman" w:cs="Arial"/>
          <w:color w:val="000000"/>
          <w:shd w:val="clear" w:color="auto" w:fill="FFFFFF"/>
        </w:rPr>
        <w:t xml:space="preserve"> the maximum deliverable time should</w:t>
      </w:r>
      <w:r w:rsidR="003F70C3">
        <w:rPr>
          <w:rFonts w:eastAsia="Times New Roman" w:cs="Arial"/>
          <w:color w:val="000000"/>
          <w:shd w:val="clear" w:color="auto" w:fill="FFFFFF"/>
        </w:rPr>
        <w:t xml:space="preserve"> not be more than</w:t>
      </w:r>
      <w:r w:rsidR="009E75A2">
        <w:rPr>
          <w:rFonts w:eastAsia="Times New Roman" w:cs="Arial"/>
          <w:color w:val="000000"/>
          <w:shd w:val="clear" w:color="auto" w:fill="FFFFFF"/>
        </w:rPr>
        <w:t xml:space="preserve"> four hours.</w:t>
      </w:r>
    </w:p>
    <w:p w14:paraId="182B4B4A" w14:textId="77777777" w:rsidR="003F70C3" w:rsidRPr="009E75A2" w:rsidRDefault="003F70C3" w:rsidP="00153E83">
      <w:pPr>
        <w:rPr>
          <w:rFonts w:eastAsia="Times New Roman" w:cs="Arial"/>
          <w:color w:val="000000"/>
          <w:shd w:val="clear" w:color="auto" w:fill="FFFFFF"/>
        </w:rPr>
      </w:pPr>
    </w:p>
    <w:p w14:paraId="55E2CA53" w14:textId="7878A58B" w:rsidR="006D4BB0" w:rsidRPr="006D4BB0" w:rsidRDefault="006D4BB0" w:rsidP="00153E83">
      <w:pPr>
        <w:rPr>
          <w:rFonts w:eastAsia="Times New Roman" w:cs="Arial"/>
          <w:b/>
          <w:color w:val="000000"/>
          <w:shd w:val="clear" w:color="auto" w:fill="FFFFFF"/>
        </w:rPr>
      </w:pPr>
      <w:r>
        <w:rPr>
          <w:rFonts w:eastAsia="Times New Roman" w:cs="Arial"/>
          <w:b/>
          <w:color w:val="000000"/>
          <w:shd w:val="clear" w:color="auto" w:fill="FFFFFF"/>
        </w:rPr>
        <w:t>Assumptions</w:t>
      </w:r>
    </w:p>
    <w:p w14:paraId="1D2F8FB7" w14:textId="77777777" w:rsidR="009E75A2" w:rsidRDefault="009E75A2">
      <w:pPr>
        <w:rPr>
          <w:rFonts w:ascii="Arial" w:hAnsi="Arial" w:cs="Arial"/>
        </w:rPr>
      </w:pPr>
    </w:p>
    <w:p w14:paraId="02F336FC" w14:textId="5A90FFAA" w:rsidR="009E75A2" w:rsidRDefault="003F70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F70C3">
        <w:rPr>
          <w:rFonts w:ascii="Arial" w:hAnsi="Arial" w:cs="Arial"/>
          <w:i/>
        </w:rPr>
        <w:t>HomeShh</w:t>
      </w:r>
      <w:r>
        <w:rPr>
          <w:rFonts w:ascii="Arial" w:hAnsi="Arial" w:cs="Arial"/>
        </w:rPr>
        <w:t xml:space="preserve"> embedded system</w:t>
      </w:r>
      <w:r>
        <w:rPr>
          <w:rFonts w:ascii="Arial" w:hAnsi="Arial" w:cs="Arial"/>
        </w:rPr>
        <w:t xml:space="preserve"> will be installed in a single home that</w:t>
      </w:r>
      <w:r w:rsidR="009E75A2">
        <w:rPr>
          <w:rFonts w:ascii="Arial" w:hAnsi="Arial" w:cs="Arial"/>
        </w:rPr>
        <w:t xml:space="preserve"> already has a security system, a doorbell</w:t>
      </w:r>
      <w:r>
        <w:rPr>
          <w:rFonts w:ascii="Arial" w:hAnsi="Arial" w:cs="Arial"/>
        </w:rPr>
        <w:t xml:space="preserve">, a phone and </w:t>
      </w:r>
      <w:r w:rsidR="009E75A2">
        <w:rPr>
          <w:rFonts w:ascii="Arial" w:hAnsi="Arial" w:cs="Arial"/>
        </w:rPr>
        <w:t xml:space="preserve">electricity </w:t>
      </w:r>
      <w:r>
        <w:rPr>
          <w:rFonts w:ascii="Arial" w:hAnsi="Arial" w:cs="Arial"/>
        </w:rPr>
        <w:t>installed</w:t>
      </w:r>
      <w:r w:rsidR="009E75A2">
        <w:rPr>
          <w:rFonts w:ascii="Arial" w:hAnsi="Arial" w:cs="Arial"/>
        </w:rPr>
        <w:t xml:space="preserve">.  </w:t>
      </w:r>
    </w:p>
    <w:p w14:paraId="34471EC2" w14:textId="77777777" w:rsidR="009E75A2" w:rsidRDefault="009E75A2">
      <w:pPr>
        <w:rPr>
          <w:rFonts w:ascii="Arial" w:hAnsi="Arial" w:cs="Arial"/>
        </w:rPr>
      </w:pPr>
    </w:p>
    <w:p w14:paraId="4958FAA8" w14:textId="77777777" w:rsidR="009A78BD" w:rsidRDefault="009A78BD">
      <w:pPr>
        <w:rPr>
          <w:rFonts w:ascii="Arial" w:hAnsi="Arial" w:cs="Arial"/>
        </w:rPr>
      </w:pPr>
    </w:p>
    <w:p w14:paraId="314096CD" w14:textId="77777777" w:rsidR="00E47B74" w:rsidRPr="009E75A2" w:rsidRDefault="00E47B74" w:rsidP="009E75A2">
      <w:pPr>
        <w:rPr>
          <w:b/>
        </w:rPr>
      </w:pPr>
      <w:bookmarkStart w:id="0" w:name="_GoBack"/>
      <w:bookmarkEnd w:id="0"/>
    </w:p>
    <w:sectPr w:rsidR="00E47B74" w:rsidRPr="009E75A2" w:rsidSect="00AE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DADBC" w14:textId="77777777" w:rsidR="000F1F48" w:rsidRDefault="000F1F48" w:rsidP="00153E83">
      <w:r>
        <w:separator/>
      </w:r>
    </w:p>
  </w:endnote>
  <w:endnote w:type="continuationSeparator" w:id="0">
    <w:p w14:paraId="7A70E18E" w14:textId="77777777" w:rsidR="000F1F48" w:rsidRDefault="000F1F48" w:rsidP="0015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0EC73" w14:textId="77777777" w:rsidR="000F1F48" w:rsidRDefault="000F1F48" w:rsidP="00153E83">
      <w:r>
        <w:separator/>
      </w:r>
    </w:p>
  </w:footnote>
  <w:footnote w:type="continuationSeparator" w:id="0">
    <w:p w14:paraId="1935B8B1" w14:textId="77777777" w:rsidR="000F1F48" w:rsidRDefault="000F1F48" w:rsidP="00153E83">
      <w:r>
        <w:continuationSeparator/>
      </w:r>
    </w:p>
  </w:footnote>
  <w:footnote w:id="1">
    <w:p w14:paraId="3597F01C" w14:textId="77777777" w:rsidR="00815462" w:rsidRPr="00153E83" w:rsidRDefault="00815462" w:rsidP="00815462">
      <w:pPr>
        <w:shd w:val="clear" w:color="auto" w:fill="FFFFFF"/>
        <w:spacing w:before="120" w:after="120"/>
        <w:rPr>
          <w:rFonts w:eastAsia="Times New Roman" w:cs="Times New Roman"/>
          <w:color w:val="000000"/>
          <w:sz w:val="20"/>
          <w:szCs w:val="20"/>
        </w:rPr>
      </w:pPr>
      <w:r w:rsidRPr="00153E83">
        <w:rPr>
          <w:rStyle w:val="FootnoteReference"/>
          <w:sz w:val="20"/>
          <w:szCs w:val="20"/>
        </w:rPr>
        <w:footnoteRef/>
      </w:r>
      <w:r w:rsidRPr="00153E83">
        <w:rPr>
          <w:sz w:val="20"/>
          <w:szCs w:val="20"/>
        </w:rPr>
        <w:t xml:space="preserve"> </w:t>
      </w:r>
      <w:r w:rsidRPr="00153E83">
        <w:rPr>
          <w:rFonts w:eastAsia="Times New Roman" w:cs="Times New Roman"/>
          <w:color w:val="000000"/>
          <w:sz w:val="20"/>
          <w:szCs w:val="20"/>
        </w:rPr>
        <w:t>Blackwell DL, Lucas JW, Clarke TC. </w:t>
      </w:r>
      <w:hyperlink r:id="rId1" w:tgtFrame="_blank" w:history="1">
        <w:r w:rsidRPr="00153E83">
          <w:rPr>
            <w:rFonts w:eastAsia="Times New Roman" w:cs="Times New Roman"/>
            <w:color w:val="67548F"/>
            <w:sz w:val="20"/>
            <w:szCs w:val="20"/>
          </w:rPr>
          <w:t>Summary health statistics for U.S. adults: National Health Interview Survey, 2012</w:t>
        </w:r>
      </w:hyperlink>
      <w:r w:rsidRPr="00153E83">
        <w:rPr>
          <w:rFonts w:eastAsia="Times New Roman" w:cs="Times New Roman"/>
          <w:color w:val="000000"/>
          <w:sz w:val="20"/>
          <w:szCs w:val="20"/>
        </w:rPr>
        <w:t> (</w:t>
      </w:r>
      <w:hyperlink r:id="rId2" w:anchor="pdf" w:history="1">
        <w:r w:rsidRPr="00153E83">
          <w:rPr>
            <w:rFonts w:eastAsia="Times New Roman" w:cs="Times New Roman"/>
            <w:color w:val="67548F"/>
            <w:sz w:val="20"/>
            <w:szCs w:val="20"/>
          </w:rPr>
          <w:t>PDF</w:t>
        </w:r>
      </w:hyperlink>
      <w:r w:rsidRPr="00153E83">
        <w:rPr>
          <w:rFonts w:eastAsia="Times New Roman" w:cs="Times New Roman"/>
          <w:color w:val="000000"/>
          <w:sz w:val="20"/>
          <w:szCs w:val="20"/>
        </w:rPr>
        <w:t>). National Center for Health Statistics. Vital Health Stat 10(260). 2014.</w:t>
      </w:r>
    </w:p>
    <w:p w14:paraId="20E34142" w14:textId="77777777" w:rsidR="00815462" w:rsidRDefault="00815462" w:rsidP="0081546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31D91"/>
    <w:multiLevelType w:val="hybridMultilevel"/>
    <w:tmpl w:val="93F8F8B4"/>
    <w:lvl w:ilvl="0" w:tplc="F31ABC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C3DA7"/>
    <w:multiLevelType w:val="multilevel"/>
    <w:tmpl w:val="E282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65"/>
    <w:rsid w:val="00065011"/>
    <w:rsid w:val="000829E6"/>
    <w:rsid w:val="000F1F48"/>
    <w:rsid w:val="00153E83"/>
    <w:rsid w:val="001B6D66"/>
    <w:rsid w:val="001E2C8C"/>
    <w:rsid w:val="00224F34"/>
    <w:rsid w:val="00273F02"/>
    <w:rsid w:val="003F70C3"/>
    <w:rsid w:val="0048350F"/>
    <w:rsid w:val="00625D97"/>
    <w:rsid w:val="00684127"/>
    <w:rsid w:val="006A2984"/>
    <w:rsid w:val="006D4BB0"/>
    <w:rsid w:val="007B663D"/>
    <w:rsid w:val="007D4164"/>
    <w:rsid w:val="00815462"/>
    <w:rsid w:val="00870165"/>
    <w:rsid w:val="008F60CE"/>
    <w:rsid w:val="0095431D"/>
    <w:rsid w:val="009725F4"/>
    <w:rsid w:val="00984E4E"/>
    <w:rsid w:val="009A78BD"/>
    <w:rsid w:val="009D7231"/>
    <w:rsid w:val="009E75A2"/>
    <w:rsid w:val="00AB491B"/>
    <w:rsid w:val="00AD747D"/>
    <w:rsid w:val="00AE1227"/>
    <w:rsid w:val="00B02021"/>
    <w:rsid w:val="00B8182A"/>
    <w:rsid w:val="00BA75CA"/>
    <w:rsid w:val="00D72AD1"/>
    <w:rsid w:val="00DE285C"/>
    <w:rsid w:val="00E31DF0"/>
    <w:rsid w:val="00E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3F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9E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53E83"/>
  </w:style>
  <w:style w:type="character" w:customStyle="1" w:styleId="FootnoteTextChar">
    <w:name w:val="Footnote Text Char"/>
    <w:basedOn w:val="DefaultParagraphFont"/>
    <w:link w:val="FootnoteText"/>
    <w:uiPriority w:val="99"/>
    <w:rsid w:val="00153E83"/>
  </w:style>
  <w:style w:type="character" w:styleId="FootnoteReference">
    <w:name w:val="footnote reference"/>
    <w:basedOn w:val="DefaultParagraphFont"/>
    <w:uiPriority w:val="99"/>
    <w:unhideWhenUsed/>
    <w:rsid w:val="00153E83"/>
    <w:rPr>
      <w:vertAlign w:val="superscript"/>
    </w:rPr>
  </w:style>
  <w:style w:type="character" w:customStyle="1" w:styleId="apple-converted-space">
    <w:name w:val="apple-converted-space"/>
    <w:basedOn w:val="DefaultParagraphFont"/>
    <w:rsid w:val="00153E83"/>
  </w:style>
  <w:style w:type="character" w:styleId="Hyperlink">
    <w:name w:val="Hyperlink"/>
    <w:basedOn w:val="DefaultParagraphFont"/>
    <w:uiPriority w:val="99"/>
    <w:semiHidden/>
    <w:unhideWhenUsed/>
    <w:rsid w:val="00153E83"/>
    <w:rPr>
      <w:color w:val="0000FF"/>
      <w:u w:val="single"/>
    </w:rPr>
  </w:style>
  <w:style w:type="character" w:customStyle="1" w:styleId="smallbody">
    <w:name w:val="smallbody"/>
    <w:basedOn w:val="DefaultParagraphFont"/>
    <w:rsid w:val="00153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dc.gov/nchs/data/series/sr_10/sr10_260.pdf" TargetMode="External"/><Relationship Id="rId2" Type="http://schemas.openxmlformats.org/officeDocument/2006/relationships/hyperlink" Target="https://www.nidcd.nih.gov/health/statistics/quick-statistics-he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C7D452-321C-B74C-B95F-D86AE1D1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701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Smith Vidaurre</dc:creator>
  <cp:keywords/>
  <dc:description/>
  <cp:lastModifiedBy>Grace Smith Vidaurre</cp:lastModifiedBy>
  <cp:revision>6</cp:revision>
  <cp:lastPrinted>2017-05-24T17:02:00Z</cp:lastPrinted>
  <dcterms:created xsi:type="dcterms:W3CDTF">2017-05-24T17:02:00Z</dcterms:created>
  <dcterms:modified xsi:type="dcterms:W3CDTF">2017-05-28T21:33:00Z</dcterms:modified>
</cp:coreProperties>
</file>