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2CE3" w:rsidRDefault="001D2CE3" w:rsidP="001B2354">
      <w:pPr>
        <w:spacing w:before="163" w:after="163"/>
        <w:ind w:firstLineChars="0" w:firstLine="0"/>
        <w:jc w:val="center"/>
        <w:rPr>
          <w:rFonts w:ascii="宋体" w:eastAsia="宋体" w:hAnsi="宋体"/>
          <w:b/>
          <w:sz w:val="32"/>
          <w:szCs w:val="32"/>
        </w:rPr>
      </w:pPr>
    </w:p>
    <w:p w:rsidR="001D2CE3" w:rsidRDefault="001D2CE3" w:rsidP="001B2354">
      <w:pPr>
        <w:spacing w:before="163" w:after="163"/>
        <w:ind w:firstLineChars="0" w:firstLine="0"/>
        <w:jc w:val="center"/>
        <w:rPr>
          <w:rFonts w:ascii="宋体" w:eastAsia="宋体" w:hAnsi="宋体"/>
          <w:b/>
          <w:sz w:val="32"/>
          <w:szCs w:val="32"/>
        </w:rPr>
      </w:pPr>
    </w:p>
    <w:p w:rsidR="001D2CE3" w:rsidRDefault="00553A61" w:rsidP="001B2354">
      <w:pPr>
        <w:spacing w:before="163" w:after="163"/>
        <w:ind w:firstLineChars="0" w:firstLine="0"/>
        <w:jc w:val="center"/>
        <w:rPr>
          <w:rFonts w:ascii="宋体" w:eastAsia="宋体" w:hAnsi="宋体"/>
          <w:b/>
          <w:sz w:val="32"/>
          <w:szCs w:val="32"/>
        </w:rPr>
      </w:pPr>
      <w:r>
        <w:rPr>
          <w:b/>
          <w:noProof/>
          <w:sz w:val="96"/>
          <w:szCs w:val="96"/>
        </w:rPr>
        <mc:AlternateContent>
          <mc:Choice Requires="wps">
            <w:drawing>
              <wp:anchor distT="0" distB="0" distL="114300" distR="114300" simplePos="0" relativeHeight="251640832" behindDoc="0" locked="0" layoutInCell="1" allowOverlap="1" wp14:anchorId="35955F43" wp14:editId="3E745F03">
                <wp:simplePos x="0" y="0"/>
                <wp:positionH relativeFrom="column">
                  <wp:posOffset>-695207</wp:posOffset>
                </wp:positionH>
                <wp:positionV relativeFrom="paragraph">
                  <wp:posOffset>365760</wp:posOffset>
                </wp:positionV>
                <wp:extent cx="605790" cy="7186517"/>
                <wp:effectExtent l="0" t="0" r="22860" b="14605"/>
                <wp:wrapNone/>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 cy="7186517"/>
                        </a:xfrm>
                        <a:prstGeom prst="rect">
                          <a:avLst/>
                        </a:prstGeom>
                        <a:solidFill>
                          <a:srgbClr val="FFFFFF"/>
                        </a:solidFill>
                        <a:ln w="9525">
                          <a:solidFill>
                            <a:srgbClr val="FFFFFF"/>
                          </a:solidFill>
                          <a:miter lim="800000"/>
                          <a:headEnd/>
                          <a:tailEnd/>
                        </a:ln>
                      </wps:spPr>
                      <wps:txbx>
                        <w:txbxContent>
                          <w:p w:rsidR="0030722B" w:rsidRPr="00553A61" w:rsidRDefault="0030722B" w:rsidP="00553A61">
                            <w:pPr>
                              <w:spacing w:before="163" w:after="163"/>
                              <w:ind w:firstLine="640"/>
                              <w:rPr>
                                <w:sz w:val="32"/>
                              </w:rPr>
                            </w:pPr>
                            <w:r w:rsidRPr="00553A61">
                              <w:rPr>
                                <w:rFonts w:hAnsi="宋体" w:hint="eastAsia"/>
                                <w:sz w:val="32"/>
                              </w:rPr>
                              <w:t>┊┊┊┊┊┊┊装┊┊┊┊┊┊┊订┊┊┊┊┊┊┊线┊┊┊┊┊┊┊</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955F43" id="_x0000_t202" coordsize="21600,21600" o:spt="202" path="m,l,21600r21600,l21600,xe">
                <v:stroke joinstyle="miter"/>
                <v:path gradientshapeok="t" o:connecttype="rect"/>
              </v:shapetype>
              <v:shape id="文本框 6" o:spid="_x0000_s1026" type="#_x0000_t202" style="position:absolute;left:0;text-align:left;margin-left:-54.75pt;margin-top:28.8pt;width:47.7pt;height:565.8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y5NgIAAFMEAAAOAAAAZHJzL2Uyb0RvYy54bWysVM1u2zAMvg/YOwi6r06C/NWoU3TpOgzo&#10;foBuuzOyHAuTRU1SYucF1jfYaZfd91x5jlFymmbbrZgPMmlSH8mPpC8uu0azrXReoSn48GzAmTQC&#10;S2XWBf/08ebFnDMfwJSg0ciC76Tnl4vnzy5am8sR1qhL6RiBGJ+3tuB1CDbPMi9q2YA/QysNGSt0&#10;DQRS3TorHbSE3uhsNBhMsxZdaR0K6T19ve6NfJHwq0qK8L6qvAxMF5xyC+l06VzFM1tcQL52YGsl&#10;DmnAE7JoQBkKeoS6hgBs49Q/UI0SDj1W4Uxgk2FVKSFTDVTNcPBXNXc1WJlqIXK8PdLk/x+seLf9&#10;4JgqCz7lzEBDLdp/v9//+LX/+Y1NIz2t9Tl53VnyC91L7KjNqVRvb1F88czgsgazllfOYVtLKCm9&#10;YbyZnVztcXwEWbVvsaQ4sAmYgLrKNZE7YoMROrVpd2yN7AIT9HE6mMzOySLINBvOp5PhLIWA/OG2&#10;dT68ltiwKBTcUesTOmxvfYjZQP7gEoN51Kq8UVonxa1XS+3YFmhMbtJzQP/DTRvWFvx8Mpr0BDwB&#10;olGB5l2rpuDzQXxiHMgjba9MmeQASvcypazNgcdIXU9i6FYdOUZyV1juiFGH/VzTHpIg4TO9OWtp&#10;qgvuv27ASc70G0N9OR+Ox3ENkjKezEakuFPL6tQCRtRIy0JgvbgM/epsrFPrmmL1k2DwinpZqUTz&#10;Y16HzGlyE/uHLYurcaonr8d/weI3AAAA//8DAFBLAwQUAAYACAAAACEAzy6PF94AAAAMAQAADwAA&#10;AGRycy9kb3ducmV2LnhtbEyPy07DMBBF90j8gzVI7FLHQEsT4lRQwR7afoAbD0nAjzR2UvP3DKuy&#10;HN2je89Um2QNm3EMvXcSxCIHhq7xunethMP+LVsDC1E5rYx3KOEHA2zq66tKldqf3QfOu9gyKnGh&#10;VBK6GIeS89B0aFVY+AEdZZ9+tCrSObZcj+pM5dbwuzxfcat6RwudGnDbYfO9m6wEbg6ntH85jdvm&#10;/QunNOviVRVS3t6k5ydgEVO8wPCnT+pQk9PRT04HZiRkIi+WxEpYPq6AEZGJBwHsSKhYF/fA64r/&#10;f6L+BQAA//8DAFBLAQItABQABgAIAAAAIQC2gziS/gAAAOEBAAATAAAAAAAAAAAAAAAAAAAAAABb&#10;Q29udGVudF9UeXBlc10ueG1sUEsBAi0AFAAGAAgAAAAhADj9If/WAAAAlAEAAAsAAAAAAAAAAAAA&#10;AAAALwEAAF9yZWxzLy5yZWxzUEsBAi0AFAAGAAgAAAAhAD8VnLk2AgAAUwQAAA4AAAAAAAAAAAAA&#10;AAAALgIAAGRycy9lMm9Eb2MueG1sUEsBAi0AFAAGAAgAAAAhAM8ujxfeAAAADAEAAA8AAAAAAAAA&#10;AAAAAAAAkAQAAGRycy9kb3ducmV2LnhtbFBLBQYAAAAABAAEAPMAAACbBQAAAAA=&#10;" strokecolor="white">
                <v:textbox style="layout-flow:vertical-ideographic">
                  <w:txbxContent>
                    <w:p w:rsidR="0030722B" w:rsidRPr="00553A61" w:rsidRDefault="0030722B" w:rsidP="00553A61">
                      <w:pPr>
                        <w:spacing w:before="163" w:after="163"/>
                        <w:ind w:firstLine="640"/>
                        <w:rPr>
                          <w:sz w:val="32"/>
                        </w:rPr>
                      </w:pPr>
                      <w:r w:rsidRPr="00553A61">
                        <w:rPr>
                          <w:rFonts w:hAnsi="宋体" w:hint="eastAsia"/>
                          <w:sz w:val="32"/>
                        </w:rPr>
                        <w:t>┊┊┊┊┊┊┊装┊┊┊┊┊┊┊订┊┊┊┊┊┊┊线┊┊┊┊┊┊┊</w:t>
                      </w:r>
                    </w:p>
                  </w:txbxContent>
                </v:textbox>
              </v:shape>
            </w:pict>
          </mc:Fallback>
        </mc:AlternateContent>
      </w:r>
    </w:p>
    <w:p w:rsidR="001D2CE3" w:rsidRDefault="001D2CE3" w:rsidP="001B2354">
      <w:pPr>
        <w:spacing w:before="163" w:after="163"/>
        <w:ind w:firstLineChars="0" w:firstLine="0"/>
        <w:jc w:val="center"/>
        <w:rPr>
          <w:b/>
          <w:sz w:val="52"/>
          <w:szCs w:val="52"/>
        </w:rPr>
      </w:pPr>
      <w:r>
        <w:rPr>
          <w:rFonts w:hint="eastAsia"/>
          <w:b/>
          <w:sz w:val="52"/>
          <w:szCs w:val="52"/>
        </w:rPr>
        <w:t>大连海事大学</w:t>
      </w:r>
    </w:p>
    <w:p w:rsidR="001D2CE3" w:rsidRDefault="001D2CE3" w:rsidP="001B2354">
      <w:pPr>
        <w:spacing w:before="163" w:after="163"/>
        <w:ind w:firstLineChars="0" w:firstLine="0"/>
        <w:jc w:val="center"/>
        <w:rPr>
          <w:b/>
          <w:sz w:val="52"/>
          <w:szCs w:val="52"/>
        </w:rPr>
      </w:pPr>
    </w:p>
    <w:p w:rsidR="001D2CE3" w:rsidRDefault="001D2CE3" w:rsidP="001B2354">
      <w:pPr>
        <w:spacing w:before="163" w:after="163"/>
        <w:ind w:firstLineChars="0" w:firstLine="0"/>
        <w:jc w:val="center"/>
        <w:rPr>
          <w:b/>
          <w:sz w:val="96"/>
          <w:szCs w:val="96"/>
        </w:rPr>
      </w:pPr>
      <w:r>
        <w:rPr>
          <w:rFonts w:hint="eastAsia"/>
          <w:b/>
          <w:sz w:val="96"/>
          <w:szCs w:val="96"/>
        </w:rPr>
        <w:t>毕</w:t>
      </w:r>
      <w:r>
        <w:rPr>
          <w:rFonts w:hint="eastAsia"/>
          <w:b/>
          <w:sz w:val="96"/>
          <w:szCs w:val="96"/>
        </w:rPr>
        <w:t xml:space="preserve"> </w:t>
      </w:r>
      <w:r>
        <w:rPr>
          <w:rFonts w:hint="eastAsia"/>
          <w:b/>
          <w:sz w:val="96"/>
          <w:szCs w:val="96"/>
        </w:rPr>
        <w:t>业</w:t>
      </w:r>
      <w:r>
        <w:rPr>
          <w:rFonts w:hint="eastAsia"/>
          <w:b/>
          <w:sz w:val="96"/>
          <w:szCs w:val="96"/>
        </w:rPr>
        <w:t xml:space="preserve"> </w:t>
      </w:r>
      <w:r>
        <w:rPr>
          <w:rFonts w:hint="eastAsia"/>
          <w:b/>
          <w:sz w:val="96"/>
          <w:szCs w:val="96"/>
        </w:rPr>
        <w:t>论</w:t>
      </w:r>
      <w:r>
        <w:rPr>
          <w:rFonts w:hint="eastAsia"/>
          <w:b/>
          <w:sz w:val="96"/>
          <w:szCs w:val="96"/>
        </w:rPr>
        <w:t xml:space="preserve"> </w:t>
      </w:r>
      <w:r>
        <w:rPr>
          <w:rFonts w:hint="eastAsia"/>
          <w:b/>
          <w:sz w:val="96"/>
          <w:szCs w:val="96"/>
        </w:rPr>
        <w:t>文</w:t>
      </w:r>
    </w:p>
    <w:p w:rsidR="001D2CE3" w:rsidRDefault="001D2CE3" w:rsidP="001B2354">
      <w:pPr>
        <w:spacing w:before="163" w:after="163"/>
        <w:ind w:firstLineChars="0" w:firstLine="0"/>
        <w:jc w:val="center"/>
        <w:rPr>
          <w:b/>
          <w:sz w:val="96"/>
          <w:szCs w:val="96"/>
        </w:rPr>
      </w:pPr>
    </w:p>
    <w:p w:rsidR="001D2CE3" w:rsidRDefault="001D2CE3" w:rsidP="001B2354">
      <w:pPr>
        <w:spacing w:before="163" w:after="163"/>
        <w:ind w:firstLineChars="0" w:firstLine="0"/>
        <w:jc w:val="center"/>
        <w:rPr>
          <w:b/>
          <w:sz w:val="96"/>
          <w:szCs w:val="96"/>
        </w:rPr>
      </w:pPr>
    </w:p>
    <w:p w:rsidR="001D2CE3" w:rsidRDefault="001D2CE3" w:rsidP="001B2354">
      <w:pPr>
        <w:spacing w:before="163" w:after="163"/>
        <w:ind w:firstLineChars="0" w:firstLine="0"/>
        <w:jc w:val="center"/>
        <w:rPr>
          <w:b/>
          <w:sz w:val="96"/>
          <w:szCs w:val="96"/>
        </w:rPr>
      </w:pPr>
    </w:p>
    <w:p w:rsidR="001D2CE3" w:rsidRDefault="001D2CE3" w:rsidP="001B2354">
      <w:pPr>
        <w:spacing w:before="163" w:after="163"/>
        <w:ind w:firstLineChars="0" w:firstLine="0"/>
        <w:jc w:val="center"/>
        <w:rPr>
          <w:b/>
          <w:sz w:val="32"/>
          <w:szCs w:val="32"/>
        </w:rPr>
      </w:pPr>
    </w:p>
    <w:p w:rsidR="001D2CE3" w:rsidRDefault="001D2CE3" w:rsidP="001B2354">
      <w:pPr>
        <w:spacing w:before="163" w:after="163"/>
        <w:ind w:firstLineChars="0" w:firstLine="0"/>
        <w:jc w:val="center"/>
        <w:rPr>
          <w:b/>
          <w:sz w:val="32"/>
          <w:szCs w:val="32"/>
        </w:rPr>
      </w:pPr>
    </w:p>
    <w:p w:rsidR="001D2CE3" w:rsidRDefault="001D2CE3" w:rsidP="001B2354">
      <w:pPr>
        <w:spacing w:before="163" w:after="163"/>
        <w:ind w:firstLineChars="0" w:firstLine="0"/>
        <w:jc w:val="center"/>
        <w:rPr>
          <w:rFonts w:ascii="宋体" w:eastAsia="宋体" w:hAnsi="宋体"/>
          <w:b/>
          <w:sz w:val="32"/>
          <w:szCs w:val="32"/>
        </w:rPr>
      </w:pPr>
      <w:r>
        <w:rPr>
          <w:rFonts w:hint="eastAsia"/>
          <w:b/>
          <w:sz w:val="32"/>
          <w:szCs w:val="32"/>
        </w:rPr>
        <w:t>二○一七年六月</w:t>
      </w:r>
    </w:p>
    <w:p w:rsidR="009D7AD5" w:rsidRDefault="001D2CE3">
      <w:pPr>
        <w:widowControl/>
        <w:spacing w:beforeLines="0" w:before="0" w:afterLines="0" w:after="0" w:line="240" w:lineRule="auto"/>
        <w:ind w:firstLineChars="0" w:firstLine="0"/>
        <w:jc w:val="left"/>
        <w:rPr>
          <w:rFonts w:ascii="宋体" w:eastAsia="宋体" w:hAnsi="宋体"/>
          <w:b/>
          <w:sz w:val="32"/>
          <w:szCs w:val="32"/>
        </w:rPr>
        <w:sectPr w:rsidR="009D7AD5" w:rsidSect="00223F8A">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titlePg/>
          <w:docGrid w:type="lines" w:linePitch="326"/>
        </w:sectPr>
      </w:pPr>
      <w:r>
        <w:rPr>
          <w:rFonts w:ascii="宋体" w:eastAsia="宋体" w:hAnsi="宋体"/>
          <w:b/>
          <w:sz w:val="32"/>
          <w:szCs w:val="32"/>
        </w:rPr>
        <w:br w:type="page"/>
      </w:r>
    </w:p>
    <w:p w:rsidR="001D2CE3" w:rsidRDefault="001D2CE3">
      <w:pPr>
        <w:widowControl/>
        <w:spacing w:beforeLines="0" w:before="0" w:afterLines="0" w:after="0" w:line="240" w:lineRule="auto"/>
        <w:ind w:firstLineChars="0" w:firstLine="0"/>
        <w:jc w:val="left"/>
        <w:rPr>
          <w:rFonts w:ascii="宋体" w:eastAsia="宋体" w:hAnsi="宋体"/>
          <w:b/>
          <w:sz w:val="32"/>
          <w:szCs w:val="32"/>
        </w:rPr>
      </w:pPr>
    </w:p>
    <w:p w:rsidR="001D2CE3" w:rsidRDefault="001D2CE3">
      <w:pPr>
        <w:widowControl/>
        <w:spacing w:beforeLines="0" w:before="0" w:afterLines="0" w:after="0" w:line="240" w:lineRule="auto"/>
        <w:ind w:firstLineChars="0" w:firstLine="0"/>
        <w:jc w:val="left"/>
        <w:rPr>
          <w:rFonts w:ascii="宋体" w:eastAsia="宋体" w:hAnsi="宋体"/>
          <w:b/>
          <w:sz w:val="32"/>
          <w:szCs w:val="32"/>
        </w:rPr>
      </w:pPr>
    </w:p>
    <w:p w:rsidR="001D2CE3" w:rsidRDefault="001D2CE3">
      <w:pPr>
        <w:widowControl/>
        <w:spacing w:beforeLines="0" w:before="0" w:afterLines="0" w:after="0" w:line="240" w:lineRule="auto"/>
        <w:ind w:firstLineChars="0" w:firstLine="0"/>
        <w:jc w:val="left"/>
        <w:rPr>
          <w:rFonts w:ascii="宋体" w:eastAsia="宋体" w:hAnsi="宋体"/>
          <w:b/>
          <w:sz w:val="32"/>
          <w:szCs w:val="32"/>
        </w:rPr>
      </w:pPr>
    </w:p>
    <w:p w:rsidR="001D2CE3" w:rsidRDefault="001D2CE3" w:rsidP="001D2CE3">
      <w:pPr>
        <w:widowControl/>
        <w:spacing w:beforeLines="0" w:before="0" w:afterLines="0" w:after="0" w:line="240" w:lineRule="auto"/>
        <w:ind w:firstLineChars="0" w:firstLine="0"/>
        <w:jc w:val="center"/>
        <w:rPr>
          <w:rFonts w:eastAsia="宋体" w:cs="Times New Roman"/>
          <w:sz w:val="44"/>
          <w:szCs w:val="44"/>
        </w:rPr>
      </w:pPr>
      <w:r w:rsidRPr="001D2CE3">
        <w:rPr>
          <w:rFonts w:eastAsia="宋体" w:cs="Times New Roman" w:hint="eastAsia"/>
          <w:sz w:val="44"/>
          <w:szCs w:val="44"/>
        </w:rPr>
        <w:t>基于秘密共享的</w:t>
      </w:r>
    </w:p>
    <w:p w:rsidR="001D2CE3" w:rsidRPr="001D2CE3" w:rsidRDefault="001D2CE3" w:rsidP="001D2CE3">
      <w:pPr>
        <w:widowControl/>
        <w:spacing w:beforeLines="0" w:before="0" w:afterLines="0" w:after="0" w:line="240" w:lineRule="auto"/>
        <w:ind w:firstLineChars="0" w:firstLine="0"/>
        <w:jc w:val="center"/>
        <w:rPr>
          <w:rFonts w:eastAsia="宋体" w:cs="Times New Roman"/>
          <w:sz w:val="44"/>
          <w:szCs w:val="44"/>
        </w:rPr>
      </w:pPr>
      <w:r w:rsidRPr="001D2CE3">
        <w:rPr>
          <w:rFonts w:eastAsia="宋体" w:cs="Times New Roman" w:hint="eastAsia"/>
          <w:sz w:val="44"/>
          <w:szCs w:val="44"/>
        </w:rPr>
        <w:t>多方协作撮合服务系统设计</w:t>
      </w:r>
    </w:p>
    <w:p w:rsidR="001D2CE3" w:rsidRDefault="001D2CE3">
      <w:pPr>
        <w:widowControl/>
        <w:spacing w:beforeLines="0" w:before="0" w:afterLines="0" w:after="0" w:line="240" w:lineRule="auto"/>
        <w:ind w:firstLineChars="0" w:firstLine="0"/>
        <w:jc w:val="left"/>
        <w:rPr>
          <w:rFonts w:ascii="宋体" w:eastAsia="宋体" w:hAnsi="宋体"/>
          <w:b/>
          <w:sz w:val="32"/>
          <w:szCs w:val="32"/>
        </w:rPr>
      </w:pPr>
    </w:p>
    <w:p w:rsidR="001D2CE3" w:rsidRDefault="001D2CE3">
      <w:pPr>
        <w:widowControl/>
        <w:spacing w:beforeLines="0" w:before="0" w:afterLines="0" w:after="0" w:line="240" w:lineRule="auto"/>
        <w:ind w:firstLineChars="0" w:firstLine="0"/>
        <w:jc w:val="left"/>
        <w:rPr>
          <w:rFonts w:ascii="宋体" w:eastAsia="宋体" w:hAnsi="宋体"/>
          <w:b/>
          <w:sz w:val="32"/>
          <w:szCs w:val="32"/>
        </w:rPr>
      </w:pPr>
    </w:p>
    <w:p w:rsidR="00553A61" w:rsidRDefault="00553A61">
      <w:pPr>
        <w:widowControl/>
        <w:spacing w:beforeLines="0" w:before="0" w:afterLines="0" w:after="0" w:line="240" w:lineRule="auto"/>
        <w:ind w:firstLineChars="0" w:firstLine="0"/>
        <w:jc w:val="left"/>
        <w:rPr>
          <w:rFonts w:ascii="宋体" w:eastAsia="宋体" w:hAnsi="宋体"/>
          <w:b/>
          <w:sz w:val="32"/>
          <w:szCs w:val="32"/>
        </w:rPr>
      </w:pPr>
    </w:p>
    <w:p w:rsidR="001664A9" w:rsidRDefault="001664A9">
      <w:pPr>
        <w:widowControl/>
        <w:spacing w:beforeLines="0" w:before="0" w:afterLines="0" w:after="0" w:line="240" w:lineRule="auto"/>
        <w:ind w:firstLineChars="0" w:firstLine="0"/>
        <w:jc w:val="left"/>
        <w:rPr>
          <w:rFonts w:ascii="宋体" w:eastAsia="宋体" w:hAnsi="宋体"/>
          <w:b/>
          <w:sz w:val="32"/>
          <w:szCs w:val="32"/>
        </w:rPr>
      </w:pPr>
    </w:p>
    <w:p w:rsidR="00553A61" w:rsidRDefault="00553A61">
      <w:pPr>
        <w:widowControl/>
        <w:spacing w:beforeLines="0" w:before="0" w:afterLines="0" w:after="0" w:line="240" w:lineRule="auto"/>
        <w:ind w:firstLineChars="0" w:firstLine="0"/>
        <w:jc w:val="left"/>
        <w:rPr>
          <w:rFonts w:ascii="宋体" w:eastAsia="宋体" w:hAnsi="宋体"/>
          <w:b/>
          <w:sz w:val="32"/>
          <w:szCs w:val="32"/>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3686"/>
        <w:gridCol w:w="1066"/>
      </w:tblGrid>
      <w:tr w:rsidR="001D2CE3" w:rsidRPr="00553A61" w:rsidTr="00553A61">
        <w:tc>
          <w:tcPr>
            <w:tcW w:w="3544" w:type="dxa"/>
          </w:tcPr>
          <w:p w:rsidR="001D2CE3" w:rsidRPr="00553A61" w:rsidRDefault="001D2CE3" w:rsidP="00553A61">
            <w:pPr>
              <w:widowControl/>
              <w:spacing w:beforeLines="0" w:before="0" w:afterLines="0" w:after="0" w:line="240" w:lineRule="auto"/>
              <w:ind w:firstLineChars="0" w:firstLine="0"/>
              <w:jc w:val="right"/>
              <w:rPr>
                <w:rFonts w:ascii="宋体" w:eastAsia="宋体" w:hAnsi="宋体"/>
                <w:sz w:val="44"/>
                <w:szCs w:val="44"/>
              </w:rPr>
            </w:pPr>
            <w:r w:rsidRPr="00553A61">
              <w:rPr>
                <w:rFonts w:ascii="宋体" w:eastAsia="宋体" w:hAnsi="宋体" w:hint="eastAsia"/>
                <w:sz w:val="44"/>
                <w:szCs w:val="44"/>
              </w:rPr>
              <w:t>专业班级：</w:t>
            </w:r>
          </w:p>
        </w:tc>
        <w:tc>
          <w:tcPr>
            <w:tcW w:w="3686" w:type="dxa"/>
            <w:tcBorders>
              <w:bottom w:val="single" w:sz="12" w:space="0" w:color="auto"/>
            </w:tcBorders>
          </w:tcPr>
          <w:p w:rsidR="001D2CE3" w:rsidRPr="00553A61" w:rsidRDefault="00553A61" w:rsidP="00553A61">
            <w:pPr>
              <w:widowControl/>
              <w:spacing w:beforeLines="0" w:before="0" w:afterLines="0" w:after="0" w:line="240" w:lineRule="auto"/>
              <w:ind w:firstLineChars="0" w:firstLine="0"/>
              <w:jc w:val="center"/>
              <w:rPr>
                <w:rFonts w:ascii="宋体" w:eastAsia="宋体" w:hAnsi="宋体"/>
                <w:sz w:val="44"/>
                <w:szCs w:val="44"/>
              </w:rPr>
            </w:pPr>
            <w:r>
              <w:rPr>
                <w:rFonts w:ascii="宋体" w:eastAsia="宋体" w:hAnsi="宋体" w:hint="eastAsia"/>
                <w:sz w:val="44"/>
                <w:szCs w:val="44"/>
              </w:rPr>
              <w:t>软件工程3班</w:t>
            </w:r>
          </w:p>
        </w:tc>
        <w:tc>
          <w:tcPr>
            <w:tcW w:w="1066" w:type="dxa"/>
          </w:tcPr>
          <w:p w:rsidR="001D2CE3" w:rsidRPr="00553A61" w:rsidRDefault="001D2CE3">
            <w:pPr>
              <w:widowControl/>
              <w:spacing w:beforeLines="0" w:before="0" w:afterLines="0" w:after="0" w:line="240" w:lineRule="auto"/>
              <w:ind w:firstLineChars="0" w:firstLine="0"/>
              <w:jc w:val="left"/>
              <w:rPr>
                <w:rFonts w:ascii="宋体" w:eastAsia="宋体" w:hAnsi="宋体"/>
                <w:sz w:val="44"/>
                <w:szCs w:val="44"/>
              </w:rPr>
            </w:pPr>
          </w:p>
        </w:tc>
      </w:tr>
      <w:tr w:rsidR="001D2CE3" w:rsidRPr="00553A61" w:rsidTr="00553A61">
        <w:tc>
          <w:tcPr>
            <w:tcW w:w="3544" w:type="dxa"/>
          </w:tcPr>
          <w:p w:rsidR="001D2CE3" w:rsidRPr="00553A61" w:rsidRDefault="001D2CE3" w:rsidP="00553A61">
            <w:pPr>
              <w:widowControl/>
              <w:wordWrap w:val="0"/>
              <w:spacing w:beforeLines="0" w:before="0" w:afterLines="0" w:after="0" w:line="240" w:lineRule="auto"/>
              <w:ind w:firstLineChars="0" w:firstLine="0"/>
              <w:jc w:val="right"/>
              <w:rPr>
                <w:rFonts w:ascii="宋体" w:eastAsia="宋体" w:hAnsi="宋体"/>
                <w:sz w:val="44"/>
                <w:szCs w:val="44"/>
              </w:rPr>
            </w:pPr>
            <w:r w:rsidRPr="00553A61">
              <w:rPr>
                <w:rFonts w:ascii="宋体" w:eastAsia="宋体" w:hAnsi="宋体" w:hint="eastAsia"/>
                <w:sz w:val="44"/>
                <w:szCs w:val="44"/>
              </w:rPr>
              <w:t xml:space="preserve">姓  </w:t>
            </w:r>
            <w:r w:rsidR="00553A61">
              <w:rPr>
                <w:rFonts w:ascii="宋体" w:eastAsia="宋体" w:hAnsi="宋体"/>
                <w:sz w:val="44"/>
                <w:szCs w:val="44"/>
              </w:rPr>
              <w:t xml:space="preserve">  </w:t>
            </w:r>
            <w:r w:rsidRPr="00553A61">
              <w:rPr>
                <w:rFonts w:ascii="宋体" w:eastAsia="宋体" w:hAnsi="宋体" w:hint="eastAsia"/>
                <w:sz w:val="44"/>
                <w:szCs w:val="44"/>
              </w:rPr>
              <w:t>名：</w:t>
            </w:r>
          </w:p>
        </w:tc>
        <w:tc>
          <w:tcPr>
            <w:tcW w:w="3686" w:type="dxa"/>
            <w:tcBorders>
              <w:top w:val="single" w:sz="12" w:space="0" w:color="auto"/>
              <w:bottom w:val="single" w:sz="12" w:space="0" w:color="auto"/>
            </w:tcBorders>
          </w:tcPr>
          <w:p w:rsidR="001D2CE3" w:rsidRPr="00553A61" w:rsidRDefault="00553A61" w:rsidP="00553A61">
            <w:pPr>
              <w:widowControl/>
              <w:spacing w:beforeLines="0" w:before="0" w:afterLines="0" w:after="0" w:line="240" w:lineRule="auto"/>
              <w:ind w:firstLineChars="0" w:firstLine="0"/>
              <w:jc w:val="center"/>
              <w:rPr>
                <w:rFonts w:ascii="宋体" w:eastAsia="宋体" w:hAnsi="宋体"/>
                <w:sz w:val="44"/>
                <w:szCs w:val="44"/>
              </w:rPr>
            </w:pPr>
            <w:proofErr w:type="gramStart"/>
            <w:r>
              <w:rPr>
                <w:rFonts w:ascii="宋体" w:eastAsia="宋体" w:hAnsi="宋体" w:hint="eastAsia"/>
                <w:sz w:val="44"/>
                <w:szCs w:val="44"/>
              </w:rPr>
              <w:t>廖</w:t>
            </w:r>
            <w:proofErr w:type="gramEnd"/>
            <w:r>
              <w:rPr>
                <w:rFonts w:ascii="宋体" w:eastAsia="宋体" w:hAnsi="宋体" w:hint="eastAsia"/>
                <w:sz w:val="44"/>
                <w:szCs w:val="44"/>
              </w:rPr>
              <w:t xml:space="preserve">      添</w:t>
            </w:r>
          </w:p>
        </w:tc>
        <w:tc>
          <w:tcPr>
            <w:tcW w:w="1066" w:type="dxa"/>
          </w:tcPr>
          <w:p w:rsidR="001D2CE3" w:rsidRPr="00553A61" w:rsidRDefault="001D2CE3">
            <w:pPr>
              <w:widowControl/>
              <w:spacing w:beforeLines="0" w:before="0" w:afterLines="0" w:after="0" w:line="240" w:lineRule="auto"/>
              <w:ind w:firstLineChars="0" w:firstLine="0"/>
              <w:jc w:val="left"/>
              <w:rPr>
                <w:rFonts w:ascii="宋体" w:eastAsia="宋体" w:hAnsi="宋体"/>
                <w:sz w:val="44"/>
                <w:szCs w:val="44"/>
              </w:rPr>
            </w:pPr>
          </w:p>
        </w:tc>
      </w:tr>
      <w:tr w:rsidR="001D2CE3" w:rsidRPr="00553A61" w:rsidTr="00553A61">
        <w:tc>
          <w:tcPr>
            <w:tcW w:w="3544" w:type="dxa"/>
          </w:tcPr>
          <w:p w:rsidR="001D2CE3" w:rsidRPr="00553A61" w:rsidRDefault="00553A61" w:rsidP="00553A61">
            <w:pPr>
              <w:widowControl/>
              <w:spacing w:beforeLines="0" w:before="0" w:afterLines="0" w:after="0" w:line="240" w:lineRule="auto"/>
              <w:ind w:firstLineChars="0" w:firstLine="0"/>
              <w:jc w:val="right"/>
              <w:rPr>
                <w:rFonts w:ascii="宋体" w:eastAsia="宋体" w:hAnsi="宋体"/>
                <w:sz w:val="44"/>
                <w:szCs w:val="44"/>
              </w:rPr>
            </w:pPr>
            <w:r>
              <w:rPr>
                <w:rFonts w:ascii="宋体" w:eastAsia="宋体" w:hAnsi="宋体" w:hint="eastAsia"/>
                <w:sz w:val="44"/>
                <w:szCs w:val="44"/>
              </w:rPr>
              <w:t>指导教师：</w:t>
            </w:r>
          </w:p>
        </w:tc>
        <w:tc>
          <w:tcPr>
            <w:tcW w:w="3686" w:type="dxa"/>
            <w:tcBorders>
              <w:top w:val="single" w:sz="12" w:space="0" w:color="auto"/>
              <w:bottom w:val="single" w:sz="12" w:space="0" w:color="auto"/>
            </w:tcBorders>
          </w:tcPr>
          <w:p w:rsidR="001D2CE3" w:rsidRPr="00553A61" w:rsidRDefault="00553A61" w:rsidP="00553A61">
            <w:pPr>
              <w:widowControl/>
              <w:spacing w:beforeLines="0" w:before="0" w:afterLines="0" w:after="0" w:line="240" w:lineRule="auto"/>
              <w:ind w:firstLineChars="0" w:firstLine="0"/>
              <w:jc w:val="center"/>
              <w:rPr>
                <w:rFonts w:ascii="宋体" w:eastAsia="宋体" w:hAnsi="宋体"/>
                <w:sz w:val="44"/>
                <w:szCs w:val="44"/>
              </w:rPr>
            </w:pPr>
            <w:r>
              <w:rPr>
                <w:rFonts w:ascii="宋体" w:eastAsia="宋体" w:hAnsi="宋体" w:hint="eastAsia"/>
                <w:sz w:val="44"/>
                <w:szCs w:val="44"/>
              </w:rPr>
              <w:t>李  志  淮</w:t>
            </w:r>
          </w:p>
        </w:tc>
        <w:tc>
          <w:tcPr>
            <w:tcW w:w="1066" w:type="dxa"/>
          </w:tcPr>
          <w:p w:rsidR="001D2CE3" w:rsidRPr="00553A61" w:rsidRDefault="001D2CE3">
            <w:pPr>
              <w:widowControl/>
              <w:spacing w:beforeLines="0" w:before="0" w:afterLines="0" w:after="0" w:line="240" w:lineRule="auto"/>
              <w:ind w:firstLineChars="0" w:firstLine="0"/>
              <w:jc w:val="left"/>
              <w:rPr>
                <w:rFonts w:ascii="宋体" w:eastAsia="宋体" w:hAnsi="宋体"/>
                <w:sz w:val="44"/>
                <w:szCs w:val="44"/>
              </w:rPr>
            </w:pPr>
          </w:p>
        </w:tc>
      </w:tr>
    </w:tbl>
    <w:p w:rsidR="001D2CE3" w:rsidRDefault="001D2CE3">
      <w:pPr>
        <w:widowControl/>
        <w:spacing w:beforeLines="0" w:before="0" w:afterLines="0" w:after="0" w:line="240" w:lineRule="auto"/>
        <w:ind w:firstLineChars="0" w:firstLine="0"/>
        <w:jc w:val="left"/>
        <w:rPr>
          <w:rFonts w:ascii="宋体" w:eastAsia="宋体" w:hAnsi="宋体"/>
          <w:b/>
          <w:sz w:val="32"/>
          <w:szCs w:val="32"/>
        </w:rPr>
      </w:pPr>
    </w:p>
    <w:p w:rsidR="001664A9" w:rsidRDefault="001664A9">
      <w:pPr>
        <w:widowControl/>
        <w:spacing w:beforeLines="0" w:before="0" w:afterLines="0" w:after="0" w:line="240" w:lineRule="auto"/>
        <w:ind w:firstLineChars="0" w:firstLine="0"/>
        <w:jc w:val="left"/>
        <w:rPr>
          <w:rFonts w:ascii="宋体" w:eastAsia="宋体" w:hAnsi="宋体"/>
          <w:b/>
          <w:sz w:val="32"/>
          <w:szCs w:val="32"/>
        </w:rPr>
      </w:pPr>
    </w:p>
    <w:p w:rsidR="001664A9" w:rsidRDefault="001664A9">
      <w:pPr>
        <w:widowControl/>
        <w:spacing w:beforeLines="0" w:before="0" w:afterLines="0" w:after="0" w:line="240" w:lineRule="auto"/>
        <w:ind w:firstLineChars="0" w:firstLine="0"/>
        <w:jc w:val="left"/>
        <w:rPr>
          <w:rFonts w:ascii="宋体" w:eastAsia="宋体" w:hAnsi="宋体"/>
          <w:b/>
          <w:sz w:val="32"/>
          <w:szCs w:val="32"/>
        </w:rPr>
      </w:pPr>
    </w:p>
    <w:p w:rsidR="001664A9" w:rsidRDefault="001664A9">
      <w:pPr>
        <w:widowControl/>
        <w:spacing w:beforeLines="0" w:before="0" w:afterLines="0" w:after="0" w:line="240" w:lineRule="auto"/>
        <w:ind w:firstLineChars="0" w:firstLine="0"/>
        <w:jc w:val="left"/>
        <w:rPr>
          <w:rFonts w:ascii="宋体" w:eastAsia="宋体" w:hAnsi="宋体"/>
          <w:b/>
          <w:sz w:val="32"/>
          <w:szCs w:val="32"/>
        </w:rPr>
      </w:pPr>
    </w:p>
    <w:p w:rsidR="001664A9" w:rsidRDefault="001664A9" w:rsidP="001664A9">
      <w:pPr>
        <w:widowControl/>
        <w:spacing w:beforeLines="0" w:before="0" w:afterLines="0" w:after="0" w:line="240" w:lineRule="auto"/>
        <w:ind w:firstLineChars="0" w:firstLine="0"/>
        <w:jc w:val="center"/>
        <w:rPr>
          <w:rFonts w:ascii="宋体" w:eastAsia="宋体" w:hAnsi="宋体"/>
          <w:b/>
          <w:sz w:val="32"/>
          <w:szCs w:val="32"/>
        </w:rPr>
      </w:pPr>
      <w:r>
        <w:rPr>
          <w:rFonts w:hint="eastAsia"/>
          <w:sz w:val="44"/>
          <w:szCs w:val="44"/>
        </w:rPr>
        <w:t>信息科学技术学院</w:t>
      </w:r>
    </w:p>
    <w:p w:rsidR="00CA6CB1" w:rsidRDefault="00CA6CB1" w:rsidP="001664A9">
      <w:pPr>
        <w:widowControl/>
        <w:spacing w:beforeLines="0" w:before="0" w:afterLines="0" w:after="0" w:line="240" w:lineRule="auto"/>
        <w:ind w:firstLineChars="0" w:firstLine="0"/>
        <w:jc w:val="left"/>
        <w:rPr>
          <w:rFonts w:ascii="宋体" w:eastAsia="宋体" w:hAnsi="宋体"/>
          <w:b/>
          <w:sz w:val="32"/>
          <w:szCs w:val="32"/>
        </w:rPr>
      </w:pPr>
    </w:p>
    <w:p w:rsidR="00064477" w:rsidRDefault="00064477" w:rsidP="001664A9">
      <w:pPr>
        <w:widowControl/>
        <w:spacing w:beforeLines="0" w:before="0" w:afterLines="0" w:after="0" w:line="240" w:lineRule="auto"/>
        <w:ind w:firstLineChars="0" w:firstLine="0"/>
        <w:jc w:val="left"/>
        <w:rPr>
          <w:rFonts w:ascii="宋体" w:eastAsia="宋体" w:hAnsi="宋体"/>
          <w:b/>
          <w:sz w:val="32"/>
          <w:szCs w:val="32"/>
        </w:rPr>
        <w:sectPr w:rsidR="00064477" w:rsidSect="00223F8A">
          <w:pgSz w:w="11906" w:h="16838"/>
          <w:pgMar w:top="1440" w:right="1800" w:bottom="1440" w:left="1800" w:header="851" w:footer="992" w:gutter="0"/>
          <w:pgNumType w:fmt="upperRoman" w:start="1"/>
          <w:cols w:space="425"/>
          <w:titlePg/>
          <w:docGrid w:type="lines" w:linePitch="326"/>
        </w:sectPr>
      </w:pPr>
    </w:p>
    <w:p w:rsidR="00CA6CB1" w:rsidRDefault="00064477" w:rsidP="00EB78F8">
      <w:pPr>
        <w:widowControl/>
        <w:spacing w:beforeLines="0" w:before="400" w:afterLines="0" w:after="200"/>
        <w:ind w:firstLineChars="0" w:firstLine="0"/>
        <w:jc w:val="center"/>
        <w:rPr>
          <w:rFonts w:ascii="宋体" w:eastAsia="宋体" w:hAnsi="宋体"/>
          <w:b/>
          <w:sz w:val="32"/>
          <w:szCs w:val="32"/>
        </w:rPr>
      </w:pPr>
      <w:r>
        <w:rPr>
          <w:rFonts w:ascii="宋体" w:eastAsia="宋体" w:hAnsi="宋体" w:hint="eastAsia"/>
          <w:b/>
          <w:sz w:val="32"/>
          <w:szCs w:val="32"/>
        </w:rPr>
        <w:lastRenderedPageBreak/>
        <w:t>摘    要</w:t>
      </w:r>
    </w:p>
    <w:p w:rsidR="00064477" w:rsidRDefault="0041760C" w:rsidP="0041760C">
      <w:pPr>
        <w:widowControl/>
        <w:spacing w:beforeLines="0" w:before="0" w:afterLines="0" w:after="0"/>
        <w:ind w:firstLine="480"/>
        <w:jc w:val="left"/>
        <w:rPr>
          <w:rFonts w:ascii="宋体" w:eastAsia="宋体" w:hAnsi="宋体"/>
          <w:szCs w:val="24"/>
        </w:rPr>
      </w:pPr>
      <w:r w:rsidRPr="0041760C">
        <w:rPr>
          <w:rFonts w:ascii="宋体" w:eastAsia="宋体" w:hAnsi="宋体" w:hint="eastAsia"/>
          <w:szCs w:val="24"/>
        </w:rPr>
        <w:t>目前来看大部分合作平台倾向于尽可能地收集用户信息，将其加入到搜索引擎的资料库中</w:t>
      </w:r>
      <w:r>
        <w:rPr>
          <w:rFonts w:ascii="宋体" w:eastAsia="宋体" w:hAnsi="宋体" w:hint="eastAsia"/>
          <w:szCs w:val="24"/>
        </w:rPr>
        <w:t>，</w:t>
      </w:r>
      <w:r w:rsidRPr="0041760C">
        <w:rPr>
          <w:rFonts w:ascii="宋体" w:eastAsia="宋体" w:hAnsi="宋体" w:hint="eastAsia"/>
          <w:szCs w:val="24"/>
        </w:rPr>
        <w:t>以便其他用户进行</w:t>
      </w:r>
      <w:r w:rsidR="00487F7D">
        <w:rPr>
          <w:rFonts w:ascii="宋体" w:eastAsia="宋体" w:hAnsi="宋体" w:hint="eastAsia"/>
          <w:szCs w:val="24"/>
        </w:rPr>
        <w:t>匹配。这种简单直接的服务模式虽然能够在一定程度上解决不同用户之间</w:t>
      </w:r>
      <w:r w:rsidRPr="0041760C">
        <w:rPr>
          <w:rFonts w:ascii="宋体" w:eastAsia="宋体" w:hAnsi="宋体" w:hint="eastAsia"/>
          <w:szCs w:val="24"/>
        </w:rPr>
        <w:t>寻求合作的需求，但还不够理想。</w:t>
      </w:r>
      <w:r>
        <w:rPr>
          <w:rFonts w:ascii="宋体" w:eastAsia="宋体" w:hAnsi="宋体" w:hint="eastAsia"/>
          <w:szCs w:val="24"/>
        </w:rPr>
        <w:t>本论文所设计的系统更</w:t>
      </w:r>
      <w:r w:rsidRPr="0041760C">
        <w:rPr>
          <w:rFonts w:ascii="宋体" w:eastAsia="宋体" w:hAnsi="宋体" w:hint="eastAsia"/>
          <w:szCs w:val="24"/>
        </w:rPr>
        <w:t>专注于寻找和设计一个有效的解决方案，提供精</w:t>
      </w:r>
      <w:r>
        <w:rPr>
          <w:rFonts w:ascii="宋体" w:eastAsia="宋体" w:hAnsi="宋体" w:hint="eastAsia"/>
          <w:szCs w:val="24"/>
        </w:rPr>
        <w:t>细化、智能化的合作匹配服务。旨在严格保护用户个人信息的同时，更</w:t>
      </w:r>
      <w:r w:rsidRPr="0041760C">
        <w:rPr>
          <w:rFonts w:ascii="宋体" w:eastAsia="宋体" w:hAnsi="宋体" w:hint="eastAsia"/>
          <w:szCs w:val="24"/>
        </w:rPr>
        <w:t>能够非常准确的匹配</w:t>
      </w:r>
      <w:r>
        <w:rPr>
          <w:rFonts w:ascii="宋体" w:eastAsia="宋体" w:hAnsi="宋体" w:hint="eastAsia"/>
          <w:szCs w:val="24"/>
        </w:rPr>
        <w:t>出一个合适的合作</w:t>
      </w:r>
      <w:r w:rsidRPr="0041760C">
        <w:rPr>
          <w:rFonts w:ascii="宋体" w:eastAsia="宋体" w:hAnsi="宋体" w:hint="eastAsia"/>
          <w:szCs w:val="24"/>
        </w:rPr>
        <w:t>结果。而且相较于目前流行的中介服务模式，更加安全和智能</w:t>
      </w:r>
      <w:r>
        <w:rPr>
          <w:rFonts w:ascii="宋体" w:eastAsia="宋体" w:hAnsi="宋体" w:hint="eastAsia"/>
          <w:szCs w:val="24"/>
        </w:rPr>
        <w:t>。</w:t>
      </w:r>
    </w:p>
    <w:p w:rsidR="0041760C" w:rsidRDefault="0041760C" w:rsidP="0041760C">
      <w:pPr>
        <w:widowControl/>
        <w:spacing w:beforeLines="0" w:before="0" w:afterLines="0" w:after="0"/>
        <w:ind w:firstLine="480"/>
        <w:jc w:val="left"/>
        <w:rPr>
          <w:rFonts w:ascii="宋体" w:eastAsia="宋体" w:hAnsi="宋体"/>
          <w:szCs w:val="24"/>
        </w:rPr>
      </w:pPr>
      <w:r>
        <w:rPr>
          <w:rFonts w:ascii="宋体" w:eastAsia="宋体" w:hAnsi="宋体" w:hint="eastAsia"/>
          <w:szCs w:val="24"/>
        </w:rPr>
        <w:t>系统为用户提供的所有服务都围绕着四个基本原则进行设计：</w:t>
      </w:r>
      <w:r w:rsidRPr="0041760C">
        <w:rPr>
          <w:rFonts w:ascii="宋体" w:eastAsia="宋体" w:hAnsi="宋体" w:hint="eastAsia"/>
          <w:szCs w:val="24"/>
        </w:rPr>
        <w:t>1.严格地保护用户信息</w:t>
      </w:r>
      <w:r>
        <w:rPr>
          <w:rFonts w:ascii="宋体" w:eastAsia="宋体" w:hAnsi="宋体" w:hint="eastAsia"/>
          <w:szCs w:val="24"/>
        </w:rPr>
        <w:t>安全；</w:t>
      </w:r>
      <w:r w:rsidRPr="0041760C">
        <w:rPr>
          <w:rFonts w:ascii="宋体" w:eastAsia="宋体" w:hAnsi="宋体" w:hint="eastAsia"/>
          <w:szCs w:val="24"/>
        </w:rPr>
        <w:t>2.</w:t>
      </w:r>
      <w:r>
        <w:rPr>
          <w:rFonts w:ascii="宋体" w:eastAsia="宋体" w:hAnsi="宋体" w:hint="eastAsia"/>
          <w:szCs w:val="24"/>
        </w:rPr>
        <w:t>使用</w:t>
      </w:r>
      <w:r w:rsidRPr="0041760C">
        <w:rPr>
          <w:rFonts w:ascii="宋体" w:eastAsia="宋体" w:hAnsi="宋体" w:hint="eastAsia"/>
          <w:szCs w:val="24"/>
        </w:rPr>
        <w:t>分布式计算</w:t>
      </w:r>
      <w:r>
        <w:rPr>
          <w:rFonts w:ascii="宋体" w:eastAsia="宋体" w:hAnsi="宋体" w:hint="eastAsia"/>
          <w:szCs w:val="24"/>
        </w:rPr>
        <w:t>结构</w:t>
      </w:r>
      <w:r w:rsidRPr="0041760C">
        <w:rPr>
          <w:rFonts w:ascii="宋体" w:eastAsia="宋体" w:hAnsi="宋体" w:hint="eastAsia"/>
          <w:szCs w:val="24"/>
        </w:rPr>
        <w:t>将服务分散化；3.</w:t>
      </w:r>
      <w:r>
        <w:rPr>
          <w:rFonts w:ascii="宋体" w:eastAsia="宋体" w:hAnsi="宋体" w:hint="eastAsia"/>
          <w:szCs w:val="24"/>
        </w:rPr>
        <w:t>允许</w:t>
      </w:r>
      <w:r w:rsidRPr="0041760C">
        <w:rPr>
          <w:rFonts w:ascii="宋体" w:eastAsia="宋体" w:hAnsi="宋体" w:hint="eastAsia"/>
          <w:szCs w:val="24"/>
        </w:rPr>
        <w:t>具体服务具有多版本，能够精细化</w:t>
      </w:r>
      <w:r>
        <w:rPr>
          <w:rFonts w:ascii="宋体" w:eastAsia="宋体" w:hAnsi="宋体" w:hint="eastAsia"/>
          <w:szCs w:val="24"/>
        </w:rPr>
        <w:t>、</w:t>
      </w:r>
      <w:r w:rsidRPr="0041760C">
        <w:rPr>
          <w:rFonts w:ascii="宋体" w:eastAsia="宋体" w:hAnsi="宋体" w:hint="eastAsia"/>
          <w:szCs w:val="24"/>
        </w:rPr>
        <w:t>快速演进迭代；4.支持模糊计算、</w:t>
      </w:r>
      <w:r>
        <w:rPr>
          <w:rFonts w:ascii="宋体" w:eastAsia="宋体" w:hAnsi="宋体" w:hint="eastAsia"/>
          <w:szCs w:val="24"/>
        </w:rPr>
        <w:t>同时可将服务智能化。</w:t>
      </w:r>
      <w:r w:rsidR="00AF65AB">
        <w:rPr>
          <w:rFonts w:ascii="宋体" w:eastAsia="宋体" w:hAnsi="宋体" w:hint="eastAsia"/>
          <w:szCs w:val="24"/>
        </w:rPr>
        <w:t>通过保证这四个基本设计原则，能够有效地保证系统在设计和开发的过程当中始终不偏离最初的设想和要求。</w:t>
      </w:r>
    </w:p>
    <w:p w:rsidR="00064477" w:rsidRDefault="00CA32CB" w:rsidP="00E87126">
      <w:pPr>
        <w:widowControl/>
        <w:spacing w:beforeLines="0" w:before="0" w:afterLines="0" w:after="0"/>
        <w:ind w:firstLine="480"/>
        <w:jc w:val="left"/>
        <w:rPr>
          <w:rFonts w:ascii="宋体" w:eastAsia="宋体" w:hAnsi="宋体"/>
          <w:szCs w:val="24"/>
        </w:rPr>
      </w:pPr>
      <w:r>
        <w:rPr>
          <w:rFonts w:ascii="宋体" w:eastAsia="宋体" w:hAnsi="宋体"/>
          <w:szCs w:val="24"/>
        </w:rPr>
        <w:t>本论文先从阐述设计一个安全</w:t>
      </w:r>
      <w:r>
        <w:rPr>
          <w:rFonts w:ascii="宋体" w:eastAsia="宋体" w:hAnsi="宋体" w:hint="eastAsia"/>
          <w:szCs w:val="24"/>
        </w:rPr>
        <w:t>的合作撮合系统的必要性和相关背景开始。介绍系统使用和依赖到的若干关键基础技术，并举例其典型的应用方式和案例。</w:t>
      </w:r>
      <w:r w:rsidR="00EC476E">
        <w:rPr>
          <w:rFonts w:ascii="宋体" w:eastAsia="宋体" w:hAnsi="宋体" w:hint="eastAsia"/>
          <w:szCs w:val="24"/>
        </w:rPr>
        <w:t>然后再描述系统方案的需求分析、概要设计和详细设计，逐渐地绘制一个清晰完整的系统轮廓。最后展示系统的原型和相应的测试用例。具体以若干完整的假设用户和场景，通过数据和结果来论述系统的功能和效果。</w:t>
      </w:r>
    </w:p>
    <w:p w:rsidR="00E87126" w:rsidRDefault="00E87126" w:rsidP="00E87126">
      <w:pPr>
        <w:widowControl/>
        <w:spacing w:beforeLines="0" w:before="0" w:afterLines="0" w:after="0"/>
        <w:ind w:firstLine="480"/>
        <w:jc w:val="left"/>
        <w:rPr>
          <w:rFonts w:ascii="宋体" w:eastAsia="宋体" w:hAnsi="宋体"/>
          <w:szCs w:val="24"/>
        </w:rPr>
      </w:pPr>
    </w:p>
    <w:p w:rsidR="00E87126" w:rsidRPr="00E87126" w:rsidRDefault="00E87126" w:rsidP="00E87126">
      <w:pPr>
        <w:widowControl/>
        <w:spacing w:beforeLines="0" w:before="0" w:afterLines="0" w:after="0"/>
        <w:ind w:firstLineChars="0" w:firstLine="0"/>
        <w:jc w:val="left"/>
        <w:rPr>
          <w:rFonts w:ascii="宋体" w:eastAsia="宋体" w:hAnsi="宋体"/>
          <w:b/>
          <w:szCs w:val="24"/>
        </w:rPr>
      </w:pPr>
      <w:r w:rsidRPr="00E87126">
        <w:rPr>
          <w:rFonts w:ascii="宋体" w:eastAsia="宋体" w:hAnsi="宋体" w:hint="eastAsia"/>
          <w:b/>
          <w:szCs w:val="24"/>
        </w:rPr>
        <w:t>关键词</w:t>
      </w:r>
      <w:r w:rsidR="002D255C">
        <w:rPr>
          <w:rFonts w:ascii="宋体" w:eastAsia="宋体" w:hAnsi="宋体" w:hint="eastAsia"/>
          <w:b/>
          <w:szCs w:val="24"/>
        </w:rPr>
        <w:t>：</w:t>
      </w:r>
      <w:r w:rsidR="00B40704">
        <w:rPr>
          <w:rFonts w:ascii="宋体" w:eastAsia="宋体" w:hAnsi="宋体" w:hint="eastAsia"/>
          <w:b/>
          <w:szCs w:val="24"/>
        </w:rPr>
        <w:t>合作；匹配；信息安全；P2P；秘密分割；区块链</w:t>
      </w:r>
    </w:p>
    <w:p w:rsidR="00064477" w:rsidRDefault="00064477">
      <w:pPr>
        <w:widowControl/>
        <w:spacing w:beforeLines="0" w:before="0" w:afterLines="0" w:after="0" w:line="240" w:lineRule="auto"/>
        <w:ind w:firstLineChars="0" w:firstLine="0"/>
        <w:jc w:val="left"/>
        <w:rPr>
          <w:rFonts w:ascii="宋体" w:eastAsia="宋体" w:hAnsi="宋体"/>
          <w:b/>
          <w:sz w:val="32"/>
          <w:szCs w:val="32"/>
        </w:rPr>
      </w:pPr>
      <w:r>
        <w:rPr>
          <w:rFonts w:ascii="宋体" w:eastAsia="宋体" w:hAnsi="宋体"/>
          <w:b/>
          <w:sz w:val="32"/>
          <w:szCs w:val="32"/>
        </w:rPr>
        <w:br w:type="page"/>
      </w:r>
    </w:p>
    <w:p w:rsidR="008145FF" w:rsidRPr="00EB78F8" w:rsidRDefault="00EB78F8" w:rsidP="00EB78F8">
      <w:pPr>
        <w:widowControl/>
        <w:spacing w:beforeLines="0" w:before="400" w:afterLines="0" w:after="200"/>
        <w:ind w:firstLineChars="0" w:firstLine="0"/>
        <w:jc w:val="center"/>
        <w:rPr>
          <w:rFonts w:eastAsia="宋体" w:cs="Times New Roman"/>
          <w:b/>
          <w:sz w:val="32"/>
          <w:szCs w:val="32"/>
        </w:rPr>
      </w:pPr>
      <w:r w:rsidRPr="00EB78F8">
        <w:rPr>
          <w:rFonts w:eastAsia="宋体" w:cs="Times New Roman"/>
          <w:b/>
          <w:sz w:val="32"/>
          <w:szCs w:val="32"/>
        </w:rPr>
        <w:lastRenderedPageBreak/>
        <w:t>ABSTRACT</w:t>
      </w:r>
    </w:p>
    <w:p w:rsidR="002D255C" w:rsidRPr="002D255C" w:rsidRDefault="002D255C" w:rsidP="002D255C">
      <w:pPr>
        <w:widowControl/>
        <w:spacing w:beforeLines="0" w:before="0" w:afterLines="0" w:after="0"/>
        <w:ind w:firstLine="480"/>
        <w:jc w:val="left"/>
        <w:rPr>
          <w:rFonts w:eastAsia="宋体" w:cs="Times New Roman"/>
          <w:szCs w:val="24"/>
        </w:rPr>
      </w:pPr>
      <w:r w:rsidRPr="002D255C">
        <w:rPr>
          <w:rFonts w:eastAsia="宋体" w:cs="Times New Roman"/>
          <w:szCs w:val="24"/>
        </w:rPr>
        <w:t xml:space="preserve">At present, most of the cooperation platform tends to collect user information as much as possible, add it to the search engine database, so that other users </w:t>
      </w:r>
      <w:r w:rsidR="00ED3B99">
        <w:rPr>
          <w:rFonts w:eastAsia="宋体" w:cs="Times New Roman" w:hint="eastAsia"/>
          <w:szCs w:val="24"/>
        </w:rPr>
        <w:t>can</w:t>
      </w:r>
      <w:r w:rsidRPr="002D255C">
        <w:rPr>
          <w:rFonts w:eastAsia="宋体" w:cs="Times New Roman"/>
          <w:szCs w:val="24"/>
        </w:rPr>
        <w:t xml:space="preserve"> </w:t>
      </w:r>
      <w:r w:rsidR="00ED3B99">
        <w:rPr>
          <w:rFonts w:eastAsia="宋体" w:cs="Times New Roman"/>
          <w:szCs w:val="24"/>
        </w:rPr>
        <w:t xml:space="preserve">use them to </w:t>
      </w:r>
      <w:r w:rsidRPr="002D255C">
        <w:rPr>
          <w:rFonts w:eastAsia="宋体" w:cs="Times New Roman"/>
          <w:szCs w:val="24"/>
        </w:rPr>
        <w:t>match</w:t>
      </w:r>
      <w:r w:rsidR="00ED3B99">
        <w:rPr>
          <w:rFonts w:eastAsia="宋体" w:cs="Times New Roman"/>
          <w:szCs w:val="24"/>
        </w:rPr>
        <w:t xml:space="preserve"> their requirements</w:t>
      </w:r>
      <w:r w:rsidRPr="002D255C">
        <w:rPr>
          <w:rFonts w:eastAsia="宋体" w:cs="Times New Roman"/>
          <w:szCs w:val="24"/>
        </w:rPr>
        <w:t xml:space="preserve">. </w:t>
      </w:r>
      <w:r w:rsidR="00356816" w:rsidRPr="00356816">
        <w:rPr>
          <w:rFonts w:eastAsia="宋体" w:cs="Times New Roman"/>
          <w:szCs w:val="24"/>
        </w:rPr>
        <w:t>This simple and straightforward service model, although able to a certain extent, to solve the needs of different users to seek cooperation</w:t>
      </w:r>
      <w:r w:rsidRPr="002D255C">
        <w:rPr>
          <w:rFonts w:eastAsia="宋体" w:cs="Times New Roman"/>
          <w:szCs w:val="24"/>
        </w:rPr>
        <w:t xml:space="preserve">, but not ideal. The system designed in this paper is more focused on finding and designing an effective solution to provide a meticulous and intelligent </w:t>
      </w:r>
      <w:r w:rsidR="00356816">
        <w:rPr>
          <w:rFonts w:eastAsia="宋体" w:cs="Times New Roman"/>
          <w:szCs w:val="24"/>
        </w:rPr>
        <w:t>partners</w:t>
      </w:r>
      <w:r w:rsidRPr="002D255C">
        <w:rPr>
          <w:rFonts w:eastAsia="宋体" w:cs="Times New Roman"/>
          <w:szCs w:val="24"/>
        </w:rPr>
        <w:t xml:space="preserve"> matching service. Designed to strictly protect the user's personal information at the same time, more able to match the exact match with a suitable result. And compared to the current popular intermediary service model, more secure and intelligent.</w:t>
      </w:r>
    </w:p>
    <w:p w:rsidR="002D255C" w:rsidRPr="002D255C" w:rsidRDefault="002D255C" w:rsidP="002D255C">
      <w:pPr>
        <w:widowControl/>
        <w:spacing w:beforeLines="0" w:before="0" w:afterLines="0" w:after="0"/>
        <w:ind w:firstLine="480"/>
        <w:jc w:val="left"/>
        <w:rPr>
          <w:rFonts w:eastAsia="宋体" w:cs="Times New Roman"/>
          <w:szCs w:val="24"/>
        </w:rPr>
      </w:pPr>
      <w:r w:rsidRPr="002D255C">
        <w:rPr>
          <w:rFonts w:eastAsia="宋体" w:cs="Times New Roman"/>
          <w:szCs w:val="24"/>
        </w:rPr>
        <w:t>All services provided by the system are designed around four basic principles: 1. Strict protection of user information security; 2. Use of distributed computing architecture to decentralize services; 3. To allow specific services wi</w:t>
      </w:r>
      <w:r w:rsidR="00356816">
        <w:rPr>
          <w:rFonts w:eastAsia="宋体" w:cs="Times New Roman"/>
          <w:szCs w:val="24"/>
        </w:rPr>
        <w:t>th multiple versions, to refine, f</w:t>
      </w:r>
      <w:r w:rsidRPr="002D255C">
        <w:rPr>
          <w:rFonts w:eastAsia="宋体" w:cs="Times New Roman"/>
          <w:szCs w:val="24"/>
        </w:rPr>
        <w:t>ast evolution iterations; 4</w:t>
      </w:r>
      <w:r w:rsidR="00356816">
        <w:rPr>
          <w:rFonts w:eastAsia="宋体" w:cs="Times New Roman"/>
          <w:szCs w:val="24"/>
        </w:rPr>
        <w:t>. Support fuzzy computing for</w:t>
      </w:r>
      <w:r w:rsidRPr="002D255C">
        <w:rPr>
          <w:rFonts w:eastAsia="宋体" w:cs="Times New Roman"/>
          <w:szCs w:val="24"/>
        </w:rPr>
        <w:t xml:space="preserve"> </w:t>
      </w:r>
      <w:r w:rsidR="00356816">
        <w:rPr>
          <w:rFonts w:eastAsia="宋体" w:cs="Times New Roman"/>
          <w:szCs w:val="24"/>
        </w:rPr>
        <w:t xml:space="preserve">providing </w:t>
      </w:r>
      <w:r w:rsidRPr="002D255C">
        <w:rPr>
          <w:rFonts w:eastAsia="宋体" w:cs="Times New Roman"/>
          <w:szCs w:val="24"/>
        </w:rPr>
        <w:t>intelligent service</w:t>
      </w:r>
      <w:r w:rsidR="00356816">
        <w:rPr>
          <w:rFonts w:eastAsia="宋体" w:cs="Times New Roman"/>
          <w:szCs w:val="24"/>
        </w:rPr>
        <w:t>s. By ensuring</w:t>
      </w:r>
      <w:r w:rsidRPr="002D255C">
        <w:rPr>
          <w:rFonts w:eastAsia="宋体" w:cs="Times New Roman"/>
          <w:szCs w:val="24"/>
        </w:rPr>
        <w:t xml:space="preserve"> these four basic design principles, can effectively ensure that the system in the design and development process which does not always deviate from the original ideas and requirements.</w:t>
      </w:r>
    </w:p>
    <w:p w:rsidR="00E87126" w:rsidRPr="00EB78F8" w:rsidRDefault="002D255C" w:rsidP="00E87126">
      <w:pPr>
        <w:widowControl/>
        <w:spacing w:beforeLines="0" w:before="0" w:afterLines="0" w:after="0"/>
        <w:ind w:firstLine="480"/>
        <w:jc w:val="left"/>
        <w:rPr>
          <w:rFonts w:eastAsia="宋体" w:cs="Times New Roman"/>
          <w:szCs w:val="24"/>
        </w:rPr>
      </w:pPr>
      <w:r w:rsidRPr="002D255C">
        <w:rPr>
          <w:rFonts w:eastAsia="宋体" w:cs="Times New Roman"/>
          <w:szCs w:val="24"/>
        </w:rPr>
        <w:t xml:space="preserve">This paper begins with the necessity and background of </w:t>
      </w:r>
      <w:r w:rsidR="006A7382">
        <w:rPr>
          <w:rFonts w:eastAsia="宋体" w:cs="Times New Roman"/>
          <w:szCs w:val="24"/>
        </w:rPr>
        <w:t>partners matching services</w:t>
      </w:r>
      <w:r w:rsidRPr="002D255C">
        <w:rPr>
          <w:rFonts w:eastAsia="宋体" w:cs="Times New Roman"/>
          <w:szCs w:val="24"/>
        </w:rPr>
        <w:t>. Introduce the key technologies used by the system and rely on, and give examples of its typical application and case. And then describe the requirements of the system program analysis, summary design and detailed design, and gradually draw a clear and complete system profile. Finally show the prototype of the system and the corresponding test cases. Specifically with a number of complete assumptions on the user and the scene, through the data and results to discuss the system functions and effects</w:t>
      </w:r>
      <w:r w:rsidR="006A7382">
        <w:rPr>
          <w:rFonts w:eastAsia="宋体" w:cs="Times New Roman" w:hint="eastAsia"/>
          <w:szCs w:val="24"/>
        </w:rPr>
        <w:t>.</w:t>
      </w:r>
    </w:p>
    <w:p w:rsidR="00E87126" w:rsidRPr="00EB78F8" w:rsidRDefault="00E87126" w:rsidP="00E87126">
      <w:pPr>
        <w:widowControl/>
        <w:spacing w:beforeLines="0" w:before="0" w:afterLines="0" w:after="0"/>
        <w:ind w:firstLine="480"/>
        <w:jc w:val="left"/>
        <w:rPr>
          <w:rFonts w:eastAsia="宋体" w:cs="Times New Roman"/>
          <w:szCs w:val="24"/>
        </w:rPr>
      </w:pPr>
    </w:p>
    <w:p w:rsidR="00E87126" w:rsidRPr="00EB78F8" w:rsidRDefault="00E87126" w:rsidP="00E87126">
      <w:pPr>
        <w:widowControl/>
        <w:spacing w:beforeLines="0" w:before="0" w:afterLines="0" w:after="0"/>
        <w:ind w:firstLineChars="0" w:firstLine="0"/>
        <w:jc w:val="left"/>
        <w:rPr>
          <w:rFonts w:eastAsia="宋体" w:cs="Times New Roman"/>
          <w:b/>
          <w:szCs w:val="24"/>
        </w:rPr>
      </w:pPr>
      <w:r w:rsidRPr="00EB78F8">
        <w:rPr>
          <w:rFonts w:eastAsia="宋体" w:cs="Times New Roman"/>
          <w:b/>
          <w:szCs w:val="24"/>
        </w:rPr>
        <w:t>Keywords:</w:t>
      </w:r>
      <w:r w:rsidR="00B40704">
        <w:rPr>
          <w:rFonts w:eastAsia="宋体" w:cs="Times New Roman"/>
          <w:b/>
          <w:szCs w:val="24"/>
        </w:rPr>
        <w:t xml:space="preserve"> Cooperation</w:t>
      </w:r>
      <w:r w:rsidR="00B40704">
        <w:rPr>
          <w:rFonts w:eastAsia="宋体" w:cs="Times New Roman" w:hint="eastAsia"/>
          <w:b/>
          <w:szCs w:val="24"/>
        </w:rPr>
        <w:t xml:space="preserve">, </w:t>
      </w:r>
      <w:r w:rsidR="00B40704">
        <w:rPr>
          <w:rFonts w:eastAsia="宋体" w:cs="Times New Roman"/>
          <w:b/>
          <w:szCs w:val="24"/>
        </w:rPr>
        <w:t>Matching</w:t>
      </w:r>
      <w:r w:rsidR="00B40704">
        <w:rPr>
          <w:rFonts w:eastAsia="宋体" w:cs="Times New Roman" w:hint="eastAsia"/>
          <w:b/>
          <w:szCs w:val="24"/>
        </w:rPr>
        <w:t xml:space="preserve">, </w:t>
      </w:r>
      <w:r w:rsidR="00B40704">
        <w:rPr>
          <w:rFonts w:eastAsia="宋体" w:cs="Times New Roman"/>
          <w:b/>
          <w:szCs w:val="24"/>
        </w:rPr>
        <w:t>Information S</w:t>
      </w:r>
      <w:r w:rsidR="00B40704" w:rsidRPr="00B40704">
        <w:rPr>
          <w:rFonts w:eastAsia="宋体" w:cs="Times New Roman"/>
          <w:b/>
          <w:szCs w:val="24"/>
        </w:rPr>
        <w:t>ecurity</w:t>
      </w:r>
      <w:r w:rsidR="00B40704">
        <w:rPr>
          <w:rFonts w:eastAsia="宋体" w:cs="Times New Roman"/>
          <w:b/>
          <w:szCs w:val="24"/>
        </w:rPr>
        <w:t>, P2P, Secret Sharing, Blockchain</w:t>
      </w:r>
    </w:p>
    <w:p w:rsidR="00E87126" w:rsidRDefault="00CA6CB1" w:rsidP="001664A9">
      <w:pPr>
        <w:widowControl/>
        <w:spacing w:beforeLines="0" w:before="0" w:afterLines="0" w:after="0" w:line="240" w:lineRule="auto"/>
        <w:ind w:firstLineChars="0" w:firstLine="0"/>
        <w:jc w:val="left"/>
        <w:rPr>
          <w:rFonts w:ascii="宋体" w:eastAsia="宋体" w:hAnsi="宋体"/>
          <w:b/>
          <w:sz w:val="32"/>
          <w:szCs w:val="32"/>
        </w:rPr>
      </w:pPr>
      <w:r>
        <w:rPr>
          <w:rFonts w:ascii="宋体" w:eastAsia="宋体" w:hAnsi="宋体"/>
          <w:b/>
          <w:sz w:val="32"/>
          <w:szCs w:val="32"/>
        </w:rPr>
        <w:br w:type="page"/>
      </w:r>
    </w:p>
    <w:sdt>
      <w:sdtPr>
        <w:rPr>
          <w:rFonts w:ascii="Times New Roman" w:eastAsiaTheme="minorEastAsia" w:hAnsi="Times New Roman" w:cstheme="minorBidi"/>
          <w:color w:val="auto"/>
          <w:kern w:val="2"/>
          <w:sz w:val="24"/>
          <w:szCs w:val="22"/>
          <w:lang w:val="zh-CN"/>
        </w:rPr>
        <w:id w:val="1059823584"/>
        <w:docPartObj>
          <w:docPartGallery w:val="Table of Contents"/>
          <w:docPartUnique/>
        </w:docPartObj>
      </w:sdtPr>
      <w:sdtEndPr>
        <w:rPr>
          <w:b/>
          <w:bCs/>
        </w:rPr>
      </w:sdtEndPr>
      <w:sdtContent>
        <w:p w:rsidR="003C77CF" w:rsidRDefault="003C77CF" w:rsidP="00A3288B">
          <w:pPr>
            <w:pStyle w:val="TOC"/>
            <w:spacing w:before="163" w:after="163"/>
            <w:ind w:firstLine="480"/>
          </w:pPr>
          <w:r>
            <w:rPr>
              <w:lang w:val="zh-CN"/>
            </w:rPr>
            <w:t>目录</w:t>
          </w:r>
        </w:p>
        <w:p w:rsidR="00224C0F" w:rsidRDefault="00345466">
          <w:pPr>
            <w:pStyle w:val="11"/>
            <w:rPr>
              <w:rFonts w:cstheme="minorBidi"/>
              <w:noProof/>
              <w:kern w:val="2"/>
              <w:sz w:val="21"/>
            </w:rPr>
          </w:pPr>
          <w:r>
            <w:fldChar w:fldCharType="begin"/>
          </w:r>
          <w:r>
            <w:instrText xml:space="preserve"> TOC \o "1-3" \h \z \u </w:instrText>
          </w:r>
          <w:r>
            <w:fldChar w:fldCharType="separate"/>
          </w:r>
          <w:hyperlink w:anchor="_Toc484279295" w:history="1">
            <w:r w:rsidR="00224C0F" w:rsidRPr="006156B9">
              <w:rPr>
                <w:rStyle w:val="a8"/>
                <w:rFonts w:hint="eastAsia"/>
                <w:noProof/>
              </w:rPr>
              <w:t>第</w:t>
            </w:r>
            <w:r w:rsidR="00224C0F" w:rsidRPr="006156B9">
              <w:rPr>
                <w:rStyle w:val="a8"/>
                <w:noProof/>
              </w:rPr>
              <w:t>1</w:t>
            </w:r>
            <w:r w:rsidR="00224C0F" w:rsidRPr="006156B9">
              <w:rPr>
                <w:rStyle w:val="a8"/>
                <w:rFonts w:hint="eastAsia"/>
                <w:noProof/>
              </w:rPr>
              <w:t>章</w:t>
            </w:r>
            <w:r w:rsidR="00224C0F" w:rsidRPr="006156B9">
              <w:rPr>
                <w:rStyle w:val="a8"/>
                <w:noProof/>
              </w:rPr>
              <w:t xml:space="preserve"> </w:t>
            </w:r>
            <w:r w:rsidR="00224C0F" w:rsidRPr="006156B9">
              <w:rPr>
                <w:rStyle w:val="a8"/>
                <w:rFonts w:hint="eastAsia"/>
                <w:noProof/>
              </w:rPr>
              <w:t>绪论</w:t>
            </w:r>
            <w:r w:rsidR="00224C0F">
              <w:rPr>
                <w:noProof/>
                <w:webHidden/>
              </w:rPr>
              <w:tab/>
            </w:r>
            <w:r w:rsidR="00224C0F">
              <w:rPr>
                <w:noProof/>
                <w:webHidden/>
              </w:rPr>
              <w:fldChar w:fldCharType="begin"/>
            </w:r>
            <w:r w:rsidR="00224C0F">
              <w:rPr>
                <w:noProof/>
                <w:webHidden/>
              </w:rPr>
              <w:instrText xml:space="preserve"> PAGEREF _Toc484279295 \h </w:instrText>
            </w:r>
            <w:r w:rsidR="00224C0F">
              <w:rPr>
                <w:noProof/>
                <w:webHidden/>
              </w:rPr>
            </w:r>
            <w:r w:rsidR="00224C0F">
              <w:rPr>
                <w:noProof/>
                <w:webHidden/>
              </w:rPr>
              <w:fldChar w:fldCharType="separate"/>
            </w:r>
            <w:r w:rsidR="00224C0F">
              <w:rPr>
                <w:noProof/>
                <w:webHidden/>
              </w:rPr>
              <w:t>1</w:t>
            </w:r>
            <w:r w:rsidR="00224C0F">
              <w:rPr>
                <w:noProof/>
                <w:webHidden/>
              </w:rPr>
              <w:fldChar w:fldCharType="end"/>
            </w:r>
          </w:hyperlink>
        </w:p>
        <w:p w:rsidR="00224C0F" w:rsidRDefault="00224C0F">
          <w:pPr>
            <w:pStyle w:val="2"/>
            <w:tabs>
              <w:tab w:val="right" w:leader="dot" w:pos="8296"/>
            </w:tabs>
            <w:rPr>
              <w:rFonts w:cstheme="minorBidi"/>
              <w:noProof/>
              <w:kern w:val="2"/>
              <w:sz w:val="21"/>
            </w:rPr>
          </w:pPr>
          <w:hyperlink w:anchor="_Toc484279296" w:history="1">
            <w:r w:rsidRPr="006156B9">
              <w:rPr>
                <w:rStyle w:val="a8"/>
                <w:noProof/>
              </w:rPr>
              <w:t xml:space="preserve">1.1 </w:t>
            </w:r>
            <w:r w:rsidRPr="006156B9">
              <w:rPr>
                <w:rStyle w:val="a8"/>
                <w:rFonts w:hint="eastAsia"/>
                <w:noProof/>
              </w:rPr>
              <w:t>系统开发背景</w:t>
            </w:r>
            <w:r>
              <w:rPr>
                <w:noProof/>
                <w:webHidden/>
              </w:rPr>
              <w:tab/>
            </w:r>
            <w:r>
              <w:rPr>
                <w:noProof/>
                <w:webHidden/>
              </w:rPr>
              <w:fldChar w:fldCharType="begin"/>
            </w:r>
            <w:r>
              <w:rPr>
                <w:noProof/>
                <w:webHidden/>
              </w:rPr>
              <w:instrText xml:space="preserve"> PAGEREF _Toc484279296 \h </w:instrText>
            </w:r>
            <w:r>
              <w:rPr>
                <w:noProof/>
                <w:webHidden/>
              </w:rPr>
            </w:r>
            <w:r>
              <w:rPr>
                <w:noProof/>
                <w:webHidden/>
              </w:rPr>
              <w:fldChar w:fldCharType="separate"/>
            </w:r>
            <w:r>
              <w:rPr>
                <w:noProof/>
                <w:webHidden/>
              </w:rPr>
              <w:t>1</w:t>
            </w:r>
            <w:r>
              <w:rPr>
                <w:noProof/>
                <w:webHidden/>
              </w:rPr>
              <w:fldChar w:fldCharType="end"/>
            </w:r>
          </w:hyperlink>
        </w:p>
        <w:p w:rsidR="00224C0F" w:rsidRDefault="00224C0F">
          <w:pPr>
            <w:pStyle w:val="2"/>
            <w:tabs>
              <w:tab w:val="right" w:leader="dot" w:pos="8296"/>
            </w:tabs>
            <w:rPr>
              <w:rFonts w:cstheme="minorBidi"/>
              <w:noProof/>
              <w:kern w:val="2"/>
              <w:sz w:val="21"/>
            </w:rPr>
          </w:pPr>
          <w:hyperlink w:anchor="_Toc484279297" w:history="1">
            <w:r w:rsidRPr="006156B9">
              <w:rPr>
                <w:rStyle w:val="a8"/>
                <w:noProof/>
              </w:rPr>
              <w:t xml:space="preserve">1.2 </w:t>
            </w:r>
            <w:r w:rsidRPr="006156B9">
              <w:rPr>
                <w:rStyle w:val="a8"/>
                <w:rFonts w:hint="eastAsia"/>
                <w:noProof/>
              </w:rPr>
              <w:t>国内外现状</w:t>
            </w:r>
            <w:r>
              <w:rPr>
                <w:noProof/>
                <w:webHidden/>
              </w:rPr>
              <w:tab/>
            </w:r>
            <w:r>
              <w:rPr>
                <w:noProof/>
                <w:webHidden/>
              </w:rPr>
              <w:fldChar w:fldCharType="begin"/>
            </w:r>
            <w:r>
              <w:rPr>
                <w:noProof/>
                <w:webHidden/>
              </w:rPr>
              <w:instrText xml:space="preserve"> PAGEREF _Toc484279297 \h </w:instrText>
            </w:r>
            <w:r>
              <w:rPr>
                <w:noProof/>
                <w:webHidden/>
              </w:rPr>
            </w:r>
            <w:r>
              <w:rPr>
                <w:noProof/>
                <w:webHidden/>
              </w:rPr>
              <w:fldChar w:fldCharType="separate"/>
            </w:r>
            <w:r>
              <w:rPr>
                <w:noProof/>
                <w:webHidden/>
              </w:rPr>
              <w:t>1</w:t>
            </w:r>
            <w:r>
              <w:rPr>
                <w:noProof/>
                <w:webHidden/>
              </w:rPr>
              <w:fldChar w:fldCharType="end"/>
            </w:r>
          </w:hyperlink>
        </w:p>
        <w:p w:rsidR="00224C0F" w:rsidRDefault="00224C0F">
          <w:pPr>
            <w:pStyle w:val="2"/>
            <w:tabs>
              <w:tab w:val="right" w:leader="dot" w:pos="8296"/>
            </w:tabs>
            <w:rPr>
              <w:rFonts w:cstheme="minorBidi"/>
              <w:noProof/>
              <w:kern w:val="2"/>
              <w:sz w:val="21"/>
            </w:rPr>
          </w:pPr>
          <w:hyperlink w:anchor="_Toc484279298" w:history="1">
            <w:r w:rsidRPr="006156B9">
              <w:rPr>
                <w:rStyle w:val="a8"/>
                <w:noProof/>
              </w:rPr>
              <w:t xml:space="preserve">1.3 </w:t>
            </w:r>
            <w:r w:rsidRPr="006156B9">
              <w:rPr>
                <w:rStyle w:val="a8"/>
                <w:rFonts w:hint="eastAsia"/>
                <w:noProof/>
              </w:rPr>
              <w:t>解决的问题</w:t>
            </w:r>
            <w:r>
              <w:rPr>
                <w:noProof/>
                <w:webHidden/>
              </w:rPr>
              <w:tab/>
            </w:r>
            <w:r>
              <w:rPr>
                <w:noProof/>
                <w:webHidden/>
              </w:rPr>
              <w:fldChar w:fldCharType="begin"/>
            </w:r>
            <w:r>
              <w:rPr>
                <w:noProof/>
                <w:webHidden/>
              </w:rPr>
              <w:instrText xml:space="preserve"> PAGEREF _Toc484279298 \h </w:instrText>
            </w:r>
            <w:r>
              <w:rPr>
                <w:noProof/>
                <w:webHidden/>
              </w:rPr>
            </w:r>
            <w:r>
              <w:rPr>
                <w:noProof/>
                <w:webHidden/>
              </w:rPr>
              <w:fldChar w:fldCharType="separate"/>
            </w:r>
            <w:r>
              <w:rPr>
                <w:noProof/>
                <w:webHidden/>
              </w:rPr>
              <w:t>2</w:t>
            </w:r>
            <w:r>
              <w:rPr>
                <w:noProof/>
                <w:webHidden/>
              </w:rPr>
              <w:fldChar w:fldCharType="end"/>
            </w:r>
          </w:hyperlink>
        </w:p>
        <w:p w:rsidR="00224C0F" w:rsidRDefault="00224C0F">
          <w:pPr>
            <w:pStyle w:val="11"/>
            <w:rPr>
              <w:rFonts w:cstheme="minorBidi"/>
              <w:noProof/>
              <w:kern w:val="2"/>
              <w:sz w:val="21"/>
            </w:rPr>
          </w:pPr>
          <w:hyperlink w:anchor="_Toc484279299" w:history="1">
            <w:r w:rsidRPr="006156B9">
              <w:rPr>
                <w:rStyle w:val="a8"/>
                <w:rFonts w:hint="eastAsia"/>
                <w:noProof/>
              </w:rPr>
              <w:t>第</w:t>
            </w:r>
            <w:r w:rsidRPr="006156B9">
              <w:rPr>
                <w:rStyle w:val="a8"/>
                <w:noProof/>
              </w:rPr>
              <w:t>2</w:t>
            </w:r>
            <w:r w:rsidRPr="006156B9">
              <w:rPr>
                <w:rStyle w:val="a8"/>
                <w:rFonts w:hint="eastAsia"/>
                <w:noProof/>
              </w:rPr>
              <w:t>章</w:t>
            </w:r>
            <w:r w:rsidRPr="006156B9">
              <w:rPr>
                <w:rStyle w:val="a8"/>
                <w:noProof/>
              </w:rPr>
              <w:t xml:space="preserve"> </w:t>
            </w:r>
            <w:r w:rsidRPr="006156B9">
              <w:rPr>
                <w:rStyle w:val="a8"/>
                <w:rFonts w:hint="eastAsia"/>
                <w:noProof/>
              </w:rPr>
              <w:t>系统使用的概念和技术</w:t>
            </w:r>
            <w:r>
              <w:rPr>
                <w:noProof/>
                <w:webHidden/>
              </w:rPr>
              <w:tab/>
            </w:r>
            <w:r>
              <w:rPr>
                <w:noProof/>
                <w:webHidden/>
              </w:rPr>
              <w:fldChar w:fldCharType="begin"/>
            </w:r>
            <w:r>
              <w:rPr>
                <w:noProof/>
                <w:webHidden/>
              </w:rPr>
              <w:instrText xml:space="preserve"> PAGEREF _Toc484279299 \h </w:instrText>
            </w:r>
            <w:r>
              <w:rPr>
                <w:noProof/>
                <w:webHidden/>
              </w:rPr>
            </w:r>
            <w:r>
              <w:rPr>
                <w:noProof/>
                <w:webHidden/>
              </w:rPr>
              <w:fldChar w:fldCharType="separate"/>
            </w:r>
            <w:r>
              <w:rPr>
                <w:noProof/>
                <w:webHidden/>
              </w:rPr>
              <w:t>5</w:t>
            </w:r>
            <w:r>
              <w:rPr>
                <w:noProof/>
                <w:webHidden/>
              </w:rPr>
              <w:fldChar w:fldCharType="end"/>
            </w:r>
          </w:hyperlink>
        </w:p>
        <w:p w:rsidR="00224C0F" w:rsidRDefault="00224C0F">
          <w:pPr>
            <w:pStyle w:val="2"/>
            <w:tabs>
              <w:tab w:val="right" w:leader="dot" w:pos="8296"/>
            </w:tabs>
            <w:rPr>
              <w:rFonts w:cstheme="minorBidi"/>
              <w:noProof/>
              <w:kern w:val="2"/>
              <w:sz w:val="21"/>
            </w:rPr>
          </w:pPr>
          <w:hyperlink w:anchor="_Toc484279300" w:history="1">
            <w:r w:rsidRPr="006156B9">
              <w:rPr>
                <w:rStyle w:val="a8"/>
                <w:noProof/>
              </w:rPr>
              <w:t xml:space="preserve">2.1 </w:t>
            </w:r>
            <w:r w:rsidRPr="006156B9">
              <w:rPr>
                <w:rStyle w:val="a8"/>
                <w:rFonts w:hint="eastAsia"/>
                <w:noProof/>
              </w:rPr>
              <w:t>中心化概念</w:t>
            </w:r>
            <w:r>
              <w:rPr>
                <w:noProof/>
                <w:webHidden/>
              </w:rPr>
              <w:tab/>
            </w:r>
            <w:r>
              <w:rPr>
                <w:noProof/>
                <w:webHidden/>
              </w:rPr>
              <w:fldChar w:fldCharType="begin"/>
            </w:r>
            <w:r>
              <w:rPr>
                <w:noProof/>
                <w:webHidden/>
              </w:rPr>
              <w:instrText xml:space="preserve"> PAGEREF _Toc484279300 \h </w:instrText>
            </w:r>
            <w:r>
              <w:rPr>
                <w:noProof/>
                <w:webHidden/>
              </w:rPr>
            </w:r>
            <w:r>
              <w:rPr>
                <w:noProof/>
                <w:webHidden/>
              </w:rPr>
              <w:fldChar w:fldCharType="separate"/>
            </w:r>
            <w:r>
              <w:rPr>
                <w:noProof/>
                <w:webHidden/>
              </w:rPr>
              <w:t>5</w:t>
            </w:r>
            <w:r>
              <w:rPr>
                <w:noProof/>
                <w:webHidden/>
              </w:rPr>
              <w:fldChar w:fldCharType="end"/>
            </w:r>
          </w:hyperlink>
        </w:p>
        <w:p w:rsidR="00224C0F" w:rsidRDefault="00224C0F">
          <w:pPr>
            <w:pStyle w:val="2"/>
            <w:tabs>
              <w:tab w:val="right" w:leader="dot" w:pos="8296"/>
            </w:tabs>
            <w:rPr>
              <w:rFonts w:cstheme="minorBidi"/>
              <w:noProof/>
              <w:kern w:val="2"/>
              <w:sz w:val="21"/>
            </w:rPr>
          </w:pPr>
          <w:hyperlink w:anchor="_Toc484279301" w:history="1">
            <w:r w:rsidRPr="006156B9">
              <w:rPr>
                <w:rStyle w:val="a8"/>
                <w:noProof/>
              </w:rPr>
              <w:t xml:space="preserve">2.2 </w:t>
            </w:r>
            <w:r w:rsidRPr="006156B9">
              <w:rPr>
                <w:rStyle w:val="a8"/>
                <w:rFonts w:hint="eastAsia"/>
                <w:noProof/>
              </w:rPr>
              <w:t>去中心化概念</w:t>
            </w:r>
            <w:r>
              <w:rPr>
                <w:noProof/>
                <w:webHidden/>
              </w:rPr>
              <w:tab/>
            </w:r>
            <w:r>
              <w:rPr>
                <w:noProof/>
                <w:webHidden/>
              </w:rPr>
              <w:fldChar w:fldCharType="begin"/>
            </w:r>
            <w:r>
              <w:rPr>
                <w:noProof/>
                <w:webHidden/>
              </w:rPr>
              <w:instrText xml:space="preserve"> PAGEREF _Toc484279301 \h </w:instrText>
            </w:r>
            <w:r>
              <w:rPr>
                <w:noProof/>
                <w:webHidden/>
              </w:rPr>
            </w:r>
            <w:r>
              <w:rPr>
                <w:noProof/>
                <w:webHidden/>
              </w:rPr>
              <w:fldChar w:fldCharType="separate"/>
            </w:r>
            <w:r>
              <w:rPr>
                <w:noProof/>
                <w:webHidden/>
              </w:rPr>
              <w:t>6</w:t>
            </w:r>
            <w:r>
              <w:rPr>
                <w:noProof/>
                <w:webHidden/>
              </w:rPr>
              <w:fldChar w:fldCharType="end"/>
            </w:r>
          </w:hyperlink>
        </w:p>
        <w:p w:rsidR="00224C0F" w:rsidRDefault="00224C0F">
          <w:pPr>
            <w:pStyle w:val="2"/>
            <w:tabs>
              <w:tab w:val="right" w:leader="dot" w:pos="8296"/>
            </w:tabs>
            <w:rPr>
              <w:rFonts w:cstheme="minorBidi"/>
              <w:noProof/>
              <w:kern w:val="2"/>
              <w:sz w:val="21"/>
            </w:rPr>
          </w:pPr>
          <w:hyperlink w:anchor="_Toc484279302" w:history="1">
            <w:r w:rsidRPr="006156B9">
              <w:rPr>
                <w:rStyle w:val="a8"/>
                <w:noProof/>
              </w:rPr>
              <w:t xml:space="preserve">2.3 </w:t>
            </w:r>
            <w:r w:rsidRPr="006156B9">
              <w:rPr>
                <w:rStyle w:val="a8"/>
                <w:rFonts w:hint="eastAsia"/>
                <w:noProof/>
              </w:rPr>
              <w:t>秘密分割方案</w:t>
            </w:r>
            <w:r>
              <w:rPr>
                <w:noProof/>
                <w:webHidden/>
              </w:rPr>
              <w:tab/>
            </w:r>
            <w:r>
              <w:rPr>
                <w:noProof/>
                <w:webHidden/>
              </w:rPr>
              <w:fldChar w:fldCharType="begin"/>
            </w:r>
            <w:r>
              <w:rPr>
                <w:noProof/>
                <w:webHidden/>
              </w:rPr>
              <w:instrText xml:space="preserve"> PAGEREF _Toc484279302 \h </w:instrText>
            </w:r>
            <w:r>
              <w:rPr>
                <w:noProof/>
                <w:webHidden/>
              </w:rPr>
            </w:r>
            <w:r>
              <w:rPr>
                <w:noProof/>
                <w:webHidden/>
              </w:rPr>
              <w:fldChar w:fldCharType="separate"/>
            </w:r>
            <w:r>
              <w:rPr>
                <w:noProof/>
                <w:webHidden/>
              </w:rPr>
              <w:t>6</w:t>
            </w:r>
            <w:r>
              <w:rPr>
                <w:noProof/>
                <w:webHidden/>
              </w:rPr>
              <w:fldChar w:fldCharType="end"/>
            </w:r>
          </w:hyperlink>
        </w:p>
        <w:p w:rsidR="00224C0F" w:rsidRDefault="00224C0F">
          <w:pPr>
            <w:pStyle w:val="2"/>
            <w:tabs>
              <w:tab w:val="right" w:leader="dot" w:pos="8296"/>
            </w:tabs>
            <w:rPr>
              <w:rFonts w:cstheme="minorBidi"/>
              <w:noProof/>
              <w:kern w:val="2"/>
              <w:sz w:val="21"/>
            </w:rPr>
          </w:pPr>
          <w:hyperlink w:anchor="_Toc484279303" w:history="1">
            <w:r w:rsidRPr="006156B9">
              <w:rPr>
                <w:rStyle w:val="a8"/>
                <w:noProof/>
              </w:rPr>
              <w:t xml:space="preserve">2.4 </w:t>
            </w:r>
            <w:r w:rsidRPr="006156B9">
              <w:rPr>
                <w:rStyle w:val="a8"/>
                <w:rFonts w:hint="eastAsia"/>
                <w:noProof/>
              </w:rPr>
              <w:t>非对称加密技术</w:t>
            </w:r>
            <w:r>
              <w:rPr>
                <w:noProof/>
                <w:webHidden/>
              </w:rPr>
              <w:tab/>
            </w:r>
            <w:r>
              <w:rPr>
                <w:noProof/>
                <w:webHidden/>
              </w:rPr>
              <w:fldChar w:fldCharType="begin"/>
            </w:r>
            <w:r>
              <w:rPr>
                <w:noProof/>
                <w:webHidden/>
              </w:rPr>
              <w:instrText xml:space="preserve"> PAGEREF _Toc484279303 \h </w:instrText>
            </w:r>
            <w:r>
              <w:rPr>
                <w:noProof/>
                <w:webHidden/>
              </w:rPr>
            </w:r>
            <w:r>
              <w:rPr>
                <w:noProof/>
                <w:webHidden/>
              </w:rPr>
              <w:fldChar w:fldCharType="separate"/>
            </w:r>
            <w:r>
              <w:rPr>
                <w:noProof/>
                <w:webHidden/>
              </w:rPr>
              <w:t>7</w:t>
            </w:r>
            <w:r>
              <w:rPr>
                <w:noProof/>
                <w:webHidden/>
              </w:rPr>
              <w:fldChar w:fldCharType="end"/>
            </w:r>
          </w:hyperlink>
        </w:p>
        <w:p w:rsidR="00224C0F" w:rsidRDefault="00224C0F">
          <w:pPr>
            <w:pStyle w:val="2"/>
            <w:tabs>
              <w:tab w:val="right" w:leader="dot" w:pos="8296"/>
            </w:tabs>
            <w:rPr>
              <w:rFonts w:cstheme="minorBidi"/>
              <w:noProof/>
              <w:kern w:val="2"/>
              <w:sz w:val="21"/>
            </w:rPr>
          </w:pPr>
          <w:hyperlink w:anchor="_Toc484279304" w:history="1">
            <w:r w:rsidRPr="006156B9">
              <w:rPr>
                <w:rStyle w:val="a8"/>
                <w:noProof/>
              </w:rPr>
              <w:t xml:space="preserve">2.5 </w:t>
            </w:r>
            <w:r w:rsidRPr="006156B9">
              <w:rPr>
                <w:rStyle w:val="a8"/>
                <w:rFonts w:hint="eastAsia"/>
                <w:noProof/>
              </w:rPr>
              <w:t>区块链技术</w:t>
            </w:r>
            <w:r>
              <w:rPr>
                <w:noProof/>
                <w:webHidden/>
              </w:rPr>
              <w:tab/>
            </w:r>
            <w:r>
              <w:rPr>
                <w:noProof/>
                <w:webHidden/>
              </w:rPr>
              <w:fldChar w:fldCharType="begin"/>
            </w:r>
            <w:r>
              <w:rPr>
                <w:noProof/>
                <w:webHidden/>
              </w:rPr>
              <w:instrText xml:space="preserve"> PAGEREF _Toc484279304 \h </w:instrText>
            </w:r>
            <w:r>
              <w:rPr>
                <w:noProof/>
                <w:webHidden/>
              </w:rPr>
            </w:r>
            <w:r>
              <w:rPr>
                <w:noProof/>
                <w:webHidden/>
              </w:rPr>
              <w:fldChar w:fldCharType="separate"/>
            </w:r>
            <w:r>
              <w:rPr>
                <w:noProof/>
                <w:webHidden/>
              </w:rPr>
              <w:t>7</w:t>
            </w:r>
            <w:r>
              <w:rPr>
                <w:noProof/>
                <w:webHidden/>
              </w:rPr>
              <w:fldChar w:fldCharType="end"/>
            </w:r>
          </w:hyperlink>
        </w:p>
        <w:p w:rsidR="00224C0F" w:rsidRDefault="00224C0F">
          <w:pPr>
            <w:pStyle w:val="11"/>
            <w:rPr>
              <w:rFonts w:cstheme="minorBidi"/>
              <w:noProof/>
              <w:kern w:val="2"/>
              <w:sz w:val="21"/>
            </w:rPr>
          </w:pPr>
          <w:hyperlink w:anchor="_Toc484279305" w:history="1">
            <w:r w:rsidRPr="006156B9">
              <w:rPr>
                <w:rStyle w:val="a8"/>
                <w:rFonts w:hint="eastAsia"/>
                <w:noProof/>
              </w:rPr>
              <w:t>第</w:t>
            </w:r>
            <w:r w:rsidRPr="006156B9">
              <w:rPr>
                <w:rStyle w:val="a8"/>
                <w:noProof/>
              </w:rPr>
              <w:t>3</w:t>
            </w:r>
            <w:r w:rsidRPr="006156B9">
              <w:rPr>
                <w:rStyle w:val="a8"/>
                <w:rFonts w:hint="eastAsia"/>
                <w:noProof/>
              </w:rPr>
              <w:t>章</w:t>
            </w:r>
            <w:r w:rsidRPr="006156B9">
              <w:rPr>
                <w:rStyle w:val="a8"/>
                <w:noProof/>
              </w:rPr>
              <w:t xml:space="preserve"> </w:t>
            </w:r>
            <w:r w:rsidRPr="006156B9">
              <w:rPr>
                <w:rStyle w:val="a8"/>
                <w:rFonts w:hint="eastAsia"/>
                <w:noProof/>
              </w:rPr>
              <w:t>系统需求分析</w:t>
            </w:r>
            <w:r>
              <w:rPr>
                <w:noProof/>
                <w:webHidden/>
              </w:rPr>
              <w:tab/>
            </w:r>
            <w:r>
              <w:rPr>
                <w:noProof/>
                <w:webHidden/>
              </w:rPr>
              <w:fldChar w:fldCharType="begin"/>
            </w:r>
            <w:r>
              <w:rPr>
                <w:noProof/>
                <w:webHidden/>
              </w:rPr>
              <w:instrText xml:space="preserve"> PAGEREF _Toc484279305 \h </w:instrText>
            </w:r>
            <w:r>
              <w:rPr>
                <w:noProof/>
                <w:webHidden/>
              </w:rPr>
            </w:r>
            <w:r>
              <w:rPr>
                <w:noProof/>
                <w:webHidden/>
              </w:rPr>
              <w:fldChar w:fldCharType="separate"/>
            </w:r>
            <w:r>
              <w:rPr>
                <w:noProof/>
                <w:webHidden/>
              </w:rPr>
              <w:t>9</w:t>
            </w:r>
            <w:r>
              <w:rPr>
                <w:noProof/>
                <w:webHidden/>
              </w:rPr>
              <w:fldChar w:fldCharType="end"/>
            </w:r>
          </w:hyperlink>
        </w:p>
        <w:p w:rsidR="00224C0F" w:rsidRDefault="00224C0F">
          <w:pPr>
            <w:pStyle w:val="2"/>
            <w:tabs>
              <w:tab w:val="right" w:leader="dot" w:pos="8296"/>
            </w:tabs>
            <w:rPr>
              <w:rFonts w:cstheme="minorBidi"/>
              <w:noProof/>
              <w:kern w:val="2"/>
              <w:sz w:val="21"/>
            </w:rPr>
          </w:pPr>
          <w:hyperlink w:anchor="_Toc484279306" w:history="1">
            <w:r w:rsidRPr="006156B9">
              <w:rPr>
                <w:rStyle w:val="a8"/>
                <w:noProof/>
              </w:rPr>
              <w:t xml:space="preserve">3.1 </w:t>
            </w:r>
            <w:r w:rsidRPr="006156B9">
              <w:rPr>
                <w:rStyle w:val="a8"/>
                <w:rFonts w:hint="eastAsia"/>
                <w:noProof/>
              </w:rPr>
              <w:t>系统概述</w:t>
            </w:r>
            <w:r>
              <w:rPr>
                <w:noProof/>
                <w:webHidden/>
              </w:rPr>
              <w:tab/>
            </w:r>
            <w:r>
              <w:rPr>
                <w:noProof/>
                <w:webHidden/>
              </w:rPr>
              <w:fldChar w:fldCharType="begin"/>
            </w:r>
            <w:r>
              <w:rPr>
                <w:noProof/>
                <w:webHidden/>
              </w:rPr>
              <w:instrText xml:space="preserve"> PAGEREF _Toc484279306 \h </w:instrText>
            </w:r>
            <w:r>
              <w:rPr>
                <w:noProof/>
                <w:webHidden/>
              </w:rPr>
            </w:r>
            <w:r>
              <w:rPr>
                <w:noProof/>
                <w:webHidden/>
              </w:rPr>
              <w:fldChar w:fldCharType="separate"/>
            </w:r>
            <w:r>
              <w:rPr>
                <w:noProof/>
                <w:webHidden/>
              </w:rPr>
              <w:t>9</w:t>
            </w:r>
            <w:r>
              <w:rPr>
                <w:noProof/>
                <w:webHidden/>
              </w:rPr>
              <w:fldChar w:fldCharType="end"/>
            </w:r>
          </w:hyperlink>
        </w:p>
        <w:p w:rsidR="00224C0F" w:rsidRDefault="00224C0F">
          <w:pPr>
            <w:pStyle w:val="3"/>
            <w:tabs>
              <w:tab w:val="right" w:leader="dot" w:pos="8296"/>
            </w:tabs>
            <w:rPr>
              <w:rFonts w:cstheme="minorBidi"/>
              <w:noProof/>
              <w:kern w:val="2"/>
              <w:sz w:val="21"/>
            </w:rPr>
          </w:pPr>
          <w:hyperlink w:anchor="_Toc484279307" w:history="1">
            <w:r w:rsidRPr="006156B9">
              <w:rPr>
                <w:rStyle w:val="a8"/>
                <w:noProof/>
              </w:rPr>
              <w:t xml:space="preserve">3.1.1 </w:t>
            </w:r>
            <w:r w:rsidRPr="006156B9">
              <w:rPr>
                <w:rStyle w:val="a8"/>
                <w:rFonts w:hint="eastAsia"/>
                <w:noProof/>
              </w:rPr>
              <w:t>总体目标</w:t>
            </w:r>
            <w:r>
              <w:rPr>
                <w:noProof/>
                <w:webHidden/>
              </w:rPr>
              <w:tab/>
            </w:r>
            <w:r>
              <w:rPr>
                <w:noProof/>
                <w:webHidden/>
              </w:rPr>
              <w:fldChar w:fldCharType="begin"/>
            </w:r>
            <w:r>
              <w:rPr>
                <w:noProof/>
                <w:webHidden/>
              </w:rPr>
              <w:instrText xml:space="preserve"> PAGEREF _Toc484279307 \h </w:instrText>
            </w:r>
            <w:r>
              <w:rPr>
                <w:noProof/>
                <w:webHidden/>
              </w:rPr>
            </w:r>
            <w:r>
              <w:rPr>
                <w:noProof/>
                <w:webHidden/>
              </w:rPr>
              <w:fldChar w:fldCharType="separate"/>
            </w:r>
            <w:r>
              <w:rPr>
                <w:noProof/>
                <w:webHidden/>
              </w:rPr>
              <w:t>9</w:t>
            </w:r>
            <w:r>
              <w:rPr>
                <w:noProof/>
                <w:webHidden/>
              </w:rPr>
              <w:fldChar w:fldCharType="end"/>
            </w:r>
          </w:hyperlink>
        </w:p>
        <w:p w:rsidR="00224C0F" w:rsidRDefault="00224C0F">
          <w:pPr>
            <w:pStyle w:val="3"/>
            <w:tabs>
              <w:tab w:val="right" w:leader="dot" w:pos="8296"/>
            </w:tabs>
            <w:rPr>
              <w:rFonts w:cstheme="minorBidi"/>
              <w:noProof/>
              <w:kern w:val="2"/>
              <w:sz w:val="21"/>
            </w:rPr>
          </w:pPr>
          <w:hyperlink w:anchor="_Toc484279308" w:history="1">
            <w:r w:rsidRPr="006156B9">
              <w:rPr>
                <w:rStyle w:val="a8"/>
                <w:noProof/>
              </w:rPr>
              <w:t xml:space="preserve">3.1.2 </w:t>
            </w:r>
            <w:r w:rsidRPr="006156B9">
              <w:rPr>
                <w:rStyle w:val="a8"/>
                <w:rFonts w:hint="eastAsia"/>
                <w:noProof/>
              </w:rPr>
              <w:t>业务描述</w:t>
            </w:r>
            <w:r>
              <w:rPr>
                <w:noProof/>
                <w:webHidden/>
              </w:rPr>
              <w:tab/>
            </w:r>
            <w:r>
              <w:rPr>
                <w:noProof/>
                <w:webHidden/>
              </w:rPr>
              <w:fldChar w:fldCharType="begin"/>
            </w:r>
            <w:r>
              <w:rPr>
                <w:noProof/>
                <w:webHidden/>
              </w:rPr>
              <w:instrText xml:space="preserve"> PAGEREF _Toc484279308 \h </w:instrText>
            </w:r>
            <w:r>
              <w:rPr>
                <w:noProof/>
                <w:webHidden/>
              </w:rPr>
            </w:r>
            <w:r>
              <w:rPr>
                <w:noProof/>
                <w:webHidden/>
              </w:rPr>
              <w:fldChar w:fldCharType="separate"/>
            </w:r>
            <w:r>
              <w:rPr>
                <w:noProof/>
                <w:webHidden/>
              </w:rPr>
              <w:t>10</w:t>
            </w:r>
            <w:r>
              <w:rPr>
                <w:noProof/>
                <w:webHidden/>
              </w:rPr>
              <w:fldChar w:fldCharType="end"/>
            </w:r>
          </w:hyperlink>
        </w:p>
        <w:p w:rsidR="00224C0F" w:rsidRDefault="00224C0F">
          <w:pPr>
            <w:pStyle w:val="2"/>
            <w:tabs>
              <w:tab w:val="right" w:leader="dot" w:pos="8296"/>
            </w:tabs>
            <w:rPr>
              <w:rFonts w:cstheme="minorBidi"/>
              <w:noProof/>
              <w:kern w:val="2"/>
              <w:sz w:val="21"/>
            </w:rPr>
          </w:pPr>
          <w:hyperlink w:anchor="_Toc484279309" w:history="1">
            <w:r w:rsidRPr="006156B9">
              <w:rPr>
                <w:rStyle w:val="a8"/>
                <w:noProof/>
              </w:rPr>
              <w:t xml:space="preserve">3.2 </w:t>
            </w:r>
            <w:r w:rsidRPr="006156B9">
              <w:rPr>
                <w:rStyle w:val="a8"/>
                <w:rFonts w:hint="eastAsia"/>
                <w:noProof/>
              </w:rPr>
              <w:t>功能性需求</w:t>
            </w:r>
            <w:r>
              <w:rPr>
                <w:noProof/>
                <w:webHidden/>
              </w:rPr>
              <w:tab/>
            </w:r>
            <w:r>
              <w:rPr>
                <w:noProof/>
                <w:webHidden/>
              </w:rPr>
              <w:fldChar w:fldCharType="begin"/>
            </w:r>
            <w:r>
              <w:rPr>
                <w:noProof/>
                <w:webHidden/>
              </w:rPr>
              <w:instrText xml:space="preserve"> PAGEREF _Toc484279309 \h </w:instrText>
            </w:r>
            <w:r>
              <w:rPr>
                <w:noProof/>
                <w:webHidden/>
              </w:rPr>
            </w:r>
            <w:r>
              <w:rPr>
                <w:noProof/>
                <w:webHidden/>
              </w:rPr>
              <w:fldChar w:fldCharType="separate"/>
            </w:r>
            <w:r>
              <w:rPr>
                <w:noProof/>
                <w:webHidden/>
              </w:rPr>
              <w:t>14</w:t>
            </w:r>
            <w:r>
              <w:rPr>
                <w:noProof/>
                <w:webHidden/>
              </w:rPr>
              <w:fldChar w:fldCharType="end"/>
            </w:r>
          </w:hyperlink>
        </w:p>
        <w:p w:rsidR="00224C0F" w:rsidRDefault="00224C0F">
          <w:pPr>
            <w:pStyle w:val="3"/>
            <w:tabs>
              <w:tab w:val="right" w:leader="dot" w:pos="8296"/>
            </w:tabs>
            <w:rPr>
              <w:rFonts w:cstheme="minorBidi"/>
              <w:noProof/>
              <w:kern w:val="2"/>
              <w:sz w:val="21"/>
            </w:rPr>
          </w:pPr>
          <w:hyperlink w:anchor="_Toc484279310" w:history="1">
            <w:r w:rsidRPr="006156B9">
              <w:rPr>
                <w:rStyle w:val="a8"/>
                <w:noProof/>
              </w:rPr>
              <w:t xml:space="preserve">3.2.1 </w:t>
            </w:r>
            <w:r w:rsidRPr="006156B9">
              <w:rPr>
                <w:rStyle w:val="a8"/>
                <w:rFonts w:hint="eastAsia"/>
                <w:noProof/>
              </w:rPr>
              <w:t>数据要求</w:t>
            </w:r>
            <w:r>
              <w:rPr>
                <w:noProof/>
                <w:webHidden/>
              </w:rPr>
              <w:tab/>
            </w:r>
            <w:r>
              <w:rPr>
                <w:noProof/>
                <w:webHidden/>
              </w:rPr>
              <w:fldChar w:fldCharType="begin"/>
            </w:r>
            <w:r>
              <w:rPr>
                <w:noProof/>
                <w:webHidden/>
              </w:rPr>
              <w:instrText xml:space="preserve"> PAGEREF _Toc484279310 \h </w:instrText>
            </w:r>
            <w:r>
              <w:rPr>
                <w:noProof/>
                <w:webHidden/>
              </w:rPr>
            </w:r>
            <w:r>
              <w:rPr>
                <w:noProof/>
                <w:webHidden/>
              </w:rPr>
              <w:fldChar w:fldCharType="separate"/>
            </w:r>
            <w:r>
              <w:rPr>
                <w:noProof/>
                <w:webHidden/>
              </w:rPr>
              <w:t>14</w:t>
            </w:r>
            <w:r>
              <w:rPr>
                <w:noProof/>
                <w:webHidden/>
              </w:rPr>
              <w:fldChar w:fldCharType="end"/>
            </w:r>
          </w:hyperlink>
        </w:p>
        <w:p w:rsidR="00224C0F" w:rsidRDefault="00224C0F">
          <w:pPr>
            <w:pStyle w:val="3"/>
            <w:tabs>
              <w:tab w:val="right" w:leader="dot" w:pos="8296"/>
            </w:tabs>
            <w:rPr>
              <w:rFonts w:cstheme="minorBidi"/>
              <w:noProof/>
              <w:kern w:val="2"/>
              <w:sz w:val="21"/>
            </w:rPr>
          </w:pPr>
          <w:hyperlink w:anchor="_Toc484279311" w:history="1">
            <w:r w:rsidRPr="006156B9">
              <w:rPr>
                <w:rStyle w:val="a8"/>
                <w:noProof/>
              </w:rPr>
              <w:t xml:space="preserve">3.2.2 </w:t>
            </w:r>
            <w:r w:rsidRPr="006156B9">
              <w:rPr>
                <w:rStyle w:val="a8"/>
                <w:rFonts w:hint="eastAsia"/>
                <w:noProof/>
              </w:rPr>
              <w:t>系统功能需求</w:t>
            </w:r>
            <w:r>
              <w:rPr>
                <w:noProof/>
                <w:webHidden/>
              </w:rPr>
              <w:tab/>
            </w:r>
            <w:r>
              <w:rPr>
                <w:noProof/>
                <w:webHidden/>
              </w:rPr>
              <w:fldChar w:fldCharType="begin"/>
            </w:r>
            <w:r>
              <w:rPr>
                <w:noProof/>
                <w:webHidden/>
              </w:rPr>
              <w:instrText xml:space="preserve"> PAGEREF _Toc484279311 \h </w:instrText>
            </w:r>
            <w:r>
              <w:rPr>
                <w:noProof/>
                <w:webHidden/>
              </w:rPr>
            </w:r>
            <w:r>
              <w:rPr>
                <w:noProof/>
                <w:webHidden/>
              </w:rPr>
              <w:fldChar w:fldCharType="separate"/>
            </w:r>
            <w:r>
              <w:rPr>
                <w:noProof/>
                <w:webHidden/>
              </w:rPr>
              <w:t>15</w:t>
            </w:r>
            <w:r>
              <w:rPr>
                <w:noProof/>
                <w:webHidden/>
              </w:rPr>
              <w:fldChar w:fldCharType="end"/>
            </w:r>
          </w:hyperlink>
        </w:p>
        <w:p w:rsidR="00224C0F" w:rsidRDefault="00224C0F">
          <w:pPr>
            <w:pStyle w:val="2"/>
            <w:tabs>
              <w:tab w:val="right" w:leader="dot" w:pos="8296"/>
            </w:tabs>
            <w:rPr>
              <w:rFonts w:cstheme="minorBidi"/>
              <w:noProof/>
              <w:kern w:val="2"/>
              <w:sz w:val="21"/>
            </w:rPr>
          </w:pPr>
          <w:hyperlink w:anchor="_Toc484279312" w:history="1">
            <w:r w:rsidRPr="006156B9">
              <w:rPr>
                <w:rStyle w:val="a8"/>
                <w:noProof/>
              </w:rPr>
              <w:t xml:space="preserve">3.3 </w:t>
            </w:r>
            <w:r w:rsidRPr="006156B9">
              <w:rPr>
                <w:rStyle w:val="a8"/>
                <w:rFonts w:hint="eastAsia"/>
                <w:noProof/>
              </w:rPr>
              <w:t>非功能性需求</w:t>
            </w:r>
            <w:r>
              <w:rPr>
                <w:noProof/>
                <w:webHidden/>
              </w:rPr>
              <w:tab/>
            </w:r>
            <w:r>
              <w:rPr>
                <w:noProof/>
                <w:webHidden/>
              </w:rPr>
              <w:fldChar w:fldCharType="begin"/>
            </w:r>
            <w:r>
              <w:rPr>
                <w:noProof/>
                <w:webHidden/>
              </w:rPr>
              <w:instrText xml:space="preserve"> PAGEREF _Toc484279312 \h </w:instrText>
            </w:r>
            <w:r>
              <w:rPr>
                <w:noProof/>
                <w:webHidden/>
              </w:rPr>
            </w:r>
            <w:r>
              <w:rPr>
                <w:noProof/>
                <w:webHidden/>
              </w:rPr>
              <w:fldChar w:fldCharType="separate"/>
            </w:r>
            <w:r>
              <w:rPr>
                <w:noProof/>
                <w:webHidden/>
              </w:rPr>
              <w:t>16</w:t>
            </w:r>
            <w:r>
              <w:rPr>
                <w:noProof/>
                <w:webHidden/>
              </w:rPr>
              <w:fldChar w:fldCharType="end"/>
            </w:r>
          </w:hyperlink>
        </w:p>
        <w:p w:rsidR="00224C0F" w:rsidRDefault="00224C0F">
          <w:pPr>
            <w:pStyle w:val="3"/>
            <w:tabs>
              <w:tab w:val="right" w:leader="dot" w:pos="8296"/>
            </w:tabs>
            <w:rPr>
              <w:rFonts w:cstheme="minorBidi"/>
              <w:noProof/>
              <w:kern w:val="2"/>
              <w:sz w:val="21"/>
            </w:rPr>
          </w:pPr>
          <w:hyperlink w:anchor="_Toc484279313" w:history="1">
            <w:r w:rsidRPr="006156B9">
              <w:rPr>
                <w:rStyle w:val="a8"/>
                <w:noProof/>
              </w:rPr>
              <w:t xml:space="preserve">3.3.1 </w:t>
            </w:r>
            <w:r w:rsidRPr="006156B9">
              <w:rPr>
                <w:rStyle w:val="a8"/>
                <w:rFonts w:hint="eastAsia"/>
                <w:noProof/>
              </w:rPr>
              <w:t>可用性要求</w:t>
            </w:r>
            <w:r>
              <w:rPr>
                <w:noProof/>
                <w:webHidden/>
              </w:rPr>
              <w:tab/>
            </w:r>
            <w:r>
              <w:rPr>
                <w:noProof/>
                <w:webHidden/>
              </w:rPr>
              <w:fldChar w:fldCharType="begin"/>
            </w:r>
            <w:r>
              <w:rPr>
                <w:noProof/>
                <w:webHidden/>
              </w:rPr>
              <w:instrText xml:space="preserve"> PAGEREF _Toc484279313 \h </w:instrText>
            </w:r>
            <w:r>
              <w:rPr>
                <w:noProof/>
                <w:webHidden/>
              </w:rPr>
            </w:r>
            <w:r>
              <w:rPr>
                <w:noProof/>
                <w:webHidden/>
              </w:rPr>
              <w:fldChar w:fldCharType="separate"/>
            </w:r>
            <w:r>
              <w:rPr>
                <w:noProof/>
                <w:webHidden/>
              </w:rPr>
              <w:t>16</w:t>
            </w:r>
            <w:r>
              <w:rPr>
                <w:noProof/>
                <w:webHidden/>
              </w:rPr>
              <w:fldChar w:fldCharType="end"/>
            </w:r>
          </w:hyperlink>
        </w:p>
        <w:p w:rsidR="00224C0F" w:rsidRDefault="00224C0F">
          <w:pPr>
            <w:pStyle w:val="3"/>
            <w:tabs>
              <w:tab w:val="right" w:leader="dot" w:pos="8296"/>
            </w:tabs>
            <w:rPr>
              <w:rFonts w:cstheme="minorBidi"/>
              <w:noProof/>
              <w:kern w:val="2"/>
              <w:sz w:val="21"/>
            </w:rPr>
          </w:pPr>
          <w:hyperlink w:anchor="_Toc484279314" w:history="1">
            <w:r w:rsidRPr="006156B9">
              <w:rPr>
                <w:rStyle w:val="a8"/>
                <w:noProof/>
              </w:rPr>
              <w:t xml:space="preserve">3.3.2 </w:t>
            </w:r>
            <w:r w:rsidRPr="006156B9">
              <w:rPr>
                <w:rStyle w:val="a8"/>
                <w:rFonts w:hint="eastAsia"/>
                <w:noProof/>
              </w:rPr>
              <w:t>稳定性要求</w:t>
            </w:r>
            <w:r>
              <w:rPr>
                <w:noProof/>
                <w:webHidden/>
              </w:rPr>
              <w:tab/>
            </w:r>
            <w:r>
              <w:rPr>
                <w:noProof/>
                <w:webHidden/>
              </w:rPr>
              <w:fldChar w:fldCharType="begin"/>
            </w:r>
            <w:r>
              <w:rPr>
                <w:noProof/>
                <w:webHidden/>
              </w:rPr>
              <w:instrText xml:space="preserve"> PAGEREF _Toc484279314 \h </w:instrText>
            </w:r>
            <w:r>
              <w:rPr>
                <w:noProof/>
                <w:webHidden/>
              </w:rPr>
            </w:r>
            <w:r>
              <w:rPr>
                <w:noProof/>
                <w:webHidden/>
              </w:rPr>
              <w:fldChar w:fldCharType="separate"/>
            </w:r>
            <w:r>
              <w:rPr>
                <w:noProof/>
                <w:webHidden/>
              </w:rPr>
              <w:t>17</w:t>
            </w:r>
            <w:r>
              <w:rPr>
                <w:noProof/>
                <w:webHidden/>
              </w:rPr>
              <w:fldChar w:fldCharType="end"/>
            </w:r>
          </w:hyperlink>
        </w:p>
        <w:p w:rsidR="00224C0F" w:rsidRDefault="00224C0F">
          <w:pPr>
            <w:pStyle w:val="3"/>
            <w:tabs>
              <w:tab w:val="right" w:leader="dot" w:pos="8296"/>
            </w:tabs>
            <w:rPr>
              <w:rFonts w:cstheme="minorBidi"/>
              <w:noProof/>
              <w:kern w:val="2"/>
              <w:sz w:val="21"/>
            </w:rPr>
          </w:pPr>
          <w:hyperlink w:anchor="_Toc484279315" w:history="1">
            <w:r w:rsidRPr="006156B9">
              <w:rPr>
                <w:rStyle w:val="a8"/>
                <w:noProof/>
              </w:rPr>
              <w:t xml:space="preserve">3.3.3 </w:t>
            </w:r>
            <w:r w:rsidRPr="006156B9">
              <w:rPr>
                <w:rStyle w:val="a8"/>
                <w:rFonts w:hint="eastAsia"/>
                <w:noProof/>
              </w:rPr>
              <w:t>性能要求</w:t>
            </w:r>
            <w:r>
              <w:rPr>
                <w:noProof/>
                <w:webHidden/>
              </w:rPr>
              <w:tab/>
            </w:r>
            <w:r>
              <w:rPr>
                <w:noProof/>
                <w:webHidden/>
              </w:rPr>
              <w:fldChar w:fldCharType="begin"/>
            </w:r>
            <w:r>
              <w:rPr>
                <w:noProof/>
                <w:webHidden/>
              </w:rPr>
              <w:instrText xml:space="preserve"> PAGEREF _Toc484279315 \h </w:instrText>
            </w:r>
            <w:r>
              <w:rPr>
                <w:noProof/>
                <w:webHidden/>
              </w:rPr>
            </w:r>
            <w:r>
              <w:rPr>
                <w:noProof/>
                <w:webHidden/>
              </w:rPr>
              <w:fldChar w:fldCharType="separate"/>
            </w:r>
            <w:r>
              <w:rPr>
                <w:noProof/>
                <w:webHidden/>
              </w:rPr>
              <w:t>17</w:t>
            </w:r>
            <w:r>
              <w:rPr>
                <w:noProof/>
                <w:webHidden/>
              </w:rPr>
              <w:fldChar w:fldCharType="end"/>
            </w:r>
          </w:hyperlink>
        </w:p>
        <w:p w:rsidR="00224C0F" w:rsidRDefault="00224C0F">
          <w:pPr>
            <w:pStyle w:val="3"/>
            <w:tabs>
              <w:tab w:val="right" w:leader="dot" w:pos="8296"/>
            </w:tabs>
            <w:rPr>
              <w:rFonts w:cstheme="minorBidi"/>
              <w:noProof/>
              <w:kern w:val="2"/>
              <w:sz w:val="21"/>
            </w:rPr>
          </w:pPr>
          <w:hyperlink w:anchor="_Toc484279316" w:history="1">
            <w:r w:rsidRPr="006156B9">
              <w:rPr>
                <w:rStyle w:val="a8"/>
                <w:noProof/>
              </w:rPr>
              <w:t xml:space="preserve">3.3.4 </w:t>
            </w:r>
            <w:r w:rsidRPr="006156B9">
              <w:rPr>
                <w:rStyle w:val="a8"/>
                <w:rFonts w:hint="eastAsia"/>
                <w:noProof/>
              </w:rPr>
              <w:t>安全要求</w:t>
            </w:r>
            <w:r>
              <w:rPr>
                <w:noProof/>
                <w:webHidden/>
              </w:rPr>
              <w:tab/>
            </w:r>
            <w:r>
              <w:rPr>
                <w:noProof/>
                <w:webHidden/>
              </w:rPr>
              <w:fldChar w:fldCharType="begin"/>
            </w:r>
            <w:r>
              <w:rPr>
                <w:noProof/>
                <w:webHidden/>
              </w:rPr>
              <w:instrText xml:space="preserve"> PAGEREF _Toc484279316 \h </w:instrText>
            </w:r>
            <w:r>
              <w:rPr>
                <w:noProof/>
                <w:webHidden/>
              </w:rPr>
            </w:r>
            <w:r>
              <w:rPr>
                <w:noProof/>
                <w:webHidden/>
              </w:rPr>
              <w:fldChar w:fldCharType="separate"/>
            </w:r>
            <w:r>
              <w:rPr>
                <w:noProof/>
                <w:webHidden/>
              </w:rPr>
              <w:t>17</w:t>
            </w:r>
            <w:r>
              <w:rPr>
                <w:noProof/>
                <w:webHidden/>
              </w:rPr>
              <w:fldChar w:fldCharType="end"/>
            </w:r>
          </w:hyperlink>
        </w:p>
        <w:p w:rsidR="00224C0F" w:rsidRDefault="00224C0F">
          <w:pPr>
            <w:pStyle w:val="3"/>
            <w:tabs>
              <w:tab w:val="right" w:leader="dot" w:pos="8296"/>
            </w:tabs>
            <w:rPr>
              <w:rFonts w:cstheme="minorBidi"/>
              <w:noProof/>
              <w:kern w:val="2"/>
              <w:sz w:val="21"/>
            </w:rPr>
          </w:pPr>
          <w:hyperlink w:anchor="_Toc484279317" w:history="1">
            <w:r w:rsidRPr="006156B9">
              <w:rPr>
                <w:rStyle w:val="a8"/>
                <w:noProof/>
              </w:rPr>
              <w:t xml:space="preserve">3.3.5 </w:t>
            </w:r>
            <w:r w:rsidRPr="006156B9">
              <w:rPr>
                <w:rStyle w:val="a8"/>
                <w:rFonts w:hint="eastAsia"/>
                <w:noProof/>
              </w:rPr>
              <w:t>扩展性要求</w:t>
            </w:r>
            <w:r>
              <w:rPr>
                <w:noProof/>
                <w:webHidden/>
              </w:rPr>
              <w:tab/>
            </w:r>
            <w:r>
              <w:rPr>
                <w:noProof/>
                <w:webHidden/>
              </w:rPr>
              <w:fldChar w:fldCharType="begin"/>
            </w:r>
            <w:r>
              <w:rPr>
                <w:noProof/>
                <w:webHidden/>
              </w:rPr>
              <w:instrText xml:space="preserve"> PAGEREF _Toc484279317 \h </w:instrText>
            </w:r>
            <w:r>
              <w:rPr>
                <w:noProof/>
                <w:webHidden/>
              </w:rPr>
            </w:r>
            <w:r>
              <w:rPr>
                <w:noProof/>
                <w:webHidden/>
              </w:rPr>
              <w:fldChar w:fldCharType="separate"/>
            </w:r>
            <w:r>
              <w:rPr>
                <w:noProof/>
                <w:webHidden/>
              </w:rPr>
              <w:t>18</w:t>
            </w:r>
            <w:r>
              <w:rPr>
                <w:noProof/>
                <w:webHidden/>
              </w:rPr>
              <w:fldChar w:fldCharType="end"/>
            </w:r>
          </w:hyperlink>
        </w:p>
        <w:p w:rsidR="00224C0F" w:rsidRDefault="00224C0F">
          <w:pPr>
            <w:pStyle w:val="11"/>
            <w:rPr>
              <w:rFonts w:cstheme="minorBidi"/>
              <w:noProof/>
              <w:kern w:val="2"/>
              <w:sz w:val="21"/>
            </w:rPr>
          </w:pPr>
          <w:hyperlink w:anchor="_Toc484279318" w:history="1">
            <w:r w:rsidRPr="006156B9">
              <w:rPr>
                <w:rStyle w:val="a8"/>
                <w:rFonts w:hint="eastAsia"/>
                <w:noProof/>
              </w:rPr>
              <w:t>第</w:t>
            </w:r>
            <w:r w:rsidRPr="006156B9">
              <w:rPr>
                <w:rStyle w:val="a8"/>
                <w:noProof/>
              </w:rPr>
              <w:t>4</w:t>
            </w:r>
            <w:r w:rsidRPr="006156B9">
              <w:rPr>
                <w:rStyle w:val="a8"/>
                <w:rFonts w:hint="eastAsia"/>
                <w:noProof/>
              </w:rPr>
              <w:t>章</w:t>
            </w:r>
            <w:r w:rsidRPr="006156B9">
              <w:rPr>
                <w:rStyle w:val="a8"/>
                <w:noProof/>
              </w:rPr>
              <w:t xml:space="preserve"> </w:t>
            </w:r>
            <w:r w:rsidRPr="006156B9">
              <w:rPr>
                <w:rStyle w:val="a8"/>
                <w:rFonts w:hint="eastAsia"/>
                <w:noProof/>
              </w:rPr>
              <w:t>系统概要设计</w:t>
            </w:r>
            <w:r>
              <w:rPr>
                <w:noProof/>
                <w:webHidden/>
              </w:rPr>
              <w:tab/>
            </w:r>
            <w:r>
              <w:rPr>
                <w:noProof/>
                <w:webHidden/>
              </w:rPr>
              <w:fldChar w:fldCharType="begin"/>
            </w:r>
            <w:r>
              <w:rPr>
                <w:noProof/>
                <w:webHidden/>
              </w:rPr>
              <w:instrText xml:space="preserve"> PAGEREF _Toc484279318 \h </w:instrText>
            </w:r>
            <w:r>
              <w:rPr>
                <w:noProof/>
                <w:webHidden/>
              </w:rPr>
            </w:r>
            <w:r>
              <w:rPr>
                <w:noProof/>
                <w:webHidden/>
              </w:rPr>
              <w:fldChar w:fldCharType="separate"/>
            </w:r>
            <w:r>
              <w:rPr>
                <w:noProof/>
                <w:webHidden/>
              </w:rPr>
              <w:t>19</w:t>
            </w:r>
            <w:r>
              <w:rPr>
                <w:noProof/>
                <w:webHidden/>
              </w:rPr>
              <w:fldChar w:fldCharType="end"/>
            </w:r>
          </w:hyperlink>
        </w:p>
        <w:p w:rsidR="00224C0F" w:rsidRDefault="00224C0F">
          <w:pPr>
            <w:pStyle w:val="2"/>
            <w:tabs>
              <w:tab w:val="right" w:leader="dot" w:pos="8296"/>
            </w:tabs>
            <w:rPr>
              <w:rFonts w:cstheme="minorBidi"/>
              <w:noProof/>
              <w:kern w:val="2"/>
              <w:sz w:val="21"/>
            </w:rPr>
          </w:pPr>
          <w:hyperlink w:anchor="_Toc484279319" w:history="1">
            <w:r w:rsidRPr="006156B9">
              <w:rPr>
                <w:rStyle w:val="a8"/>
                <w:noProof/>
              </w:rPr>
              <w:t xml:space="preserve">4.1 </w:t>
            </w:r>
            <w:r w:rsidRPr="006156B9">
              <w:rPr>
                <w:rStyle w:val="a8"/>
                <w:rFonts w:hint="eastAsia"/>
                <w:noProof/>
              </w:rPr>
              <w:t>目标和约束</w:t>
            </w:r>
            <w:r>
              <w:rPr>
                <w:noProof/>
                <w:webHidden/>
              </w:rPr>
              <w:tab/>
            </w:r>
            <w:r>
              <w:rPr>
                <w:noProof/>
                <w:webHidden/>
              </w:rPr>
              <w:fldChar w:fldCharType="begin"/>
            </w:r>
            <w:r>
              <w:rPr>
                <w:noProof/>
                <w:webHidden/>
              </w:rPr>
              <w:instrText xml:space="preserve"> PAGEREF _Toc484279319 \h </w:instrText>
            </w:r>
            <w:r>
              <w:rPr>
                <w:noProof/>
                <w:webHidden/>
              </w:rPr>
            </w:r>
            <w:r>
              <w:rPr>
                <w:noProof/>
                <w:webHidden/>
              </w:rPr>
              <w:fldChar w:fldCharType="separate"/>
            </w:r>
            <w:r>
              <w:rPr>
                <w:noProof/>
                <w:webHidden/>
              </w:rPr>
              <w:t>19</w:t>
            </w:r>
            <w:r>
              <w:rPr>
                <w:noProof/>
                <w:webHidden/>
              </w:rPr>
              <w:fldChar w:fldCharType="end"/>
            </w:r>
          </w:hyperlink>
        </w:p>
        <w:p w:rsidR="00224C0F" w:rsidRDefault="00224C0F">
          <w:pPr>
            <w:pStyle w:val="2"/>
            <w:tabs>
              <w:tab w:val="right" w:leader="dot" w:pos="8296"/>
            </w:tabs>
            <w:rPr>
              <w:rFonts w:cstheme="minorBidi"/>
              <w:noProof/>
              <w:kern w:val="2"/>
              <w:sz w:val="21"/>
            </w:rPr>
          </w:pPr>
          <w:hyperlink w:anchor="_Toc484279320" w:history="1">
            <w:r w:rsidRPr="006156B9">
              <w:rPr>
                <w:rStyle w:val="a8"/>
                <w:noProof/>
              </w:rPr>
              <w:t xml:space="preserve">4.2 </w:t>
            </w:r>
            <w:r w:rsidRPr="006156B9">
              <w:rPr>
                <w:rStyle w:val="a8"/>
                <w:rFonts w:hint="eastAsia"/>
                <w:noProof/>
              </w:rPr>
              <w:t>总体架构</w:t>
            </w:r>
            <w:r>
              <w:rPr>
                <w:noProof/>
                <w:webHidden/>
              </w:rPr>
              <w:tab/>
            </w:r>
            <w:r>
              <w:rPr>
                <w:noProof/>
                <w:webHidden/>
              </w:rPr>
              <w:fldChar w:fldCharType="begin"/>
            </w:r>
            <w:r>
              <w:rPr>
                <w:noProof/>
                <w:webHidden/>
              </w:rPr>
              <w:instrText xml:space="preserve"> PAGEREF _Toc484279320 \h </w:instrText>
            </w:r>
            <w:r>
              <w:rPr>
                <w:noProof/>
                <w:webHidden/>
              </w:rPr>
            </w:r>
            <w:r>
              <w:rPr>
                <w:noProof/>
                <w:webHidden/>
              </w:rPr>
              <w:fldChar w:fldCharType="separate"/>
            </w:r>
            <w:r>
              <w:rPr>
                <w:noProof/>
                <w:webHidden/>
              </w:rPr>
              <w:t>20</w:t>
            </w:r>
            <w:r>
              <w:rPr>
                <w:noProof/>
                <w:webHidden/>
              </w:rPr>
              <w:fldChar w:fldCharType="end"/>
            </w:r>
          </w:hyperlink>
        </w:p>
        <w:p w:rsidR="00224C0F" w:rsidRDefault="00224C0F">
          <w:pPr>
            <w:pStyle w:val="2"/>
            <w:tabs>
              <w:tab w:val="right" w:leader="dot" w:pos="8296"/>
            </w:tabs>
            <w:rPr>
              <w:rFonts w:cstheme="minorBidi"/>
              <w:noProof/>
              <w:kern w:val="2"/>
              <w:sz w:val="21"/>
            </w:rPr>
          </w:pPr>
          <w:hyperlink w:anchor="_Toc484279321" w:history="1">
            <w:r w:rsidRPr="006156B9">
              <w:rPr>
                <w:rStyle w:val="a8"/>
                <w:noProof/>
              </w:rPr>
              <w:t xml:space="preserve">4.3 </w:t>
            </w:r>
            <w:r w:rsidRPr="006156B9">
              <w:rPr>
                <w:rStyle w:val="a8"/>
                <w:rFonts w:hint="eastAsia"/>
                <w:noProof/>
              </w:rPr>
              <w:t>功能架构</w:t>
            </w:r>
            <w:r>
              <w:rPr>
                <w:noProof/>
                <w:webHidden/>
              </w:rPr>
              <w:tab/>
            </w:r>
            <w:r>
              <w:rPr>
                <w:noProof/>
                <w:webHidden/>
              </w:rPr>
              <w:fldChar w:fldCharType="begin"/>
            </w:r>
            <w:r>
              <w:rPr>
                <w:noProof/>
                <w:webHidden/>
              </w:rPr>
              <w:instrText xml:space="preserve"> PAGEREF _Toc484279321 \h </w:instrText>
            </w:r>
            <w:r>
              <w:rPr>
                <w:noProof/>
                <w:webHidden/>
              </w:rPr>
            </w:r>
            <w:r>
              <w:rPr>
                <w:noProof/>
                <w:webHidden/>
              </w:rPr>
              <w:fldChar w:fldCharType="separate"/>
            </w:r>
            <w:r>
              <w:rPr>
                <w:noProof/>
                <w:webHidden/>
              </w:rPr>
              <w:t>22</w:t>
            </w:r>
            <w:r>
              <w:rPr>
                <w:noProof/>
                <w:webHidden/>
              </w:rPr>
              <w:fldChar w:fldCharType="end"/>
            </w:r>
          </w:hyperlink>
        </w:p>
        <w:p w:rsidR="00224C0F" w:rsidRDefault="00224C0F">
          <w:pPr>
            <w:pStyle w:val="2"/>
            <w:tabs>
              <w:tab w:val="right" w:leader="dot" w:pos="8296"/>
            </w:tabs>
            <w:rPr>
              <w:rFonts w:cstheme="minorBidi"/>
              <w:noProof/>
              <w:kern w:val="2"/>
              <w:sz w:val="21"/>
            </w:rPr>
          </w:pPr>
          <w:hyperlink w:anchor="_Toc484279322" w:history="1">
            <w:r w:rsidRPr="006156B9">
              <w:rPr>
                <w:rStyle w:val="a8"/>
                <w:noProof/>
              </w:rPr>
              <w:t xml:space="preserve">4.4 </w:t>
            </w:r>
            <w:r w:rsidRPr="006156B9">
              <w:rPr>
                <w:rStyle w:val="a8"/>
                <w:rFonts w:hint="eastAsia"/>
                <w:noProof/>
              </w:rPr>
              <w:t>部署架构</w:t>
            </w:r>
            <w:r>
              <w:rPr>
                <w:noProof/>
                <w:webHidden/>
              </w:rPr>
              <w:tab/>
            </w:r>
            <w:r>
              <w:rPr>
                <w:noProof/>
                <w:webHidden/>
              </w:rPr>
              <w:fldChar w:fldCharType="begin"/>
            </w:r>
            <w:r>
              <w:rPr>
                <w:noProof/>
                <w:webHidden/>
              </w:rPr>
              <w:instrText xml:space="preserve"> PAGEREF _Toc484279322 \h </w:instrText>
            </w:r>
            <w:r>
              <w:rPr>
                <w:noProof/>
                <w:webHidden/>
              </w:rPr>
            </w:r>
            <w:r>
              <w:rPr>
                <w:noProof/>
                <w:webHidden/>
              </w:rPr>
              <w:fldChar w:fldCharType="separate"/>
            </w:r>
            <w:r>
              <w:rPr>
                <w:noProof/>
                <w:webHidden/>
              </w:rPr>
              <w:t>24</w:t>
            </w:r>
            <w:r>
              <w:rPr>
                <w:noProof/>
                <w:webHidden/>
              </w:rPr>
              <w:fldChar w:fldCharType="end"/>
            </w:r>
          </w:hyperlink>
        </w:p>
        <w:p w:rsidR="00224C0F" w:rsidRDefault="00224C0F">
          <w:pPr>
            <w:pStyle w:val="11"/>
            <w:rPr>
              <w:rFonts w:cstheme="minorBidi"/>
              <w:noProof/>
              <w:kern w:val="2"/>
              <w:sz w:val="21"/>
            </w:rPr>
          </w:pPr>
          <w:hyperlink w:anchor="_Toc484279323" w:history="1">
            <w:r w:rsidRPr="006156B9">
              <w:rPr>
                <w:rStyle w:val="a8"/>
                <w:rFonts w:hint="eastAsia"/>
                <w:noProof/>
              </w:rPr>
              <w:t>第</w:t>
            </w:r>
            <w:r w:rsidRPr="006156B9">
              <w:rPr>
                <w:rStyle w:val="a8"/>
                <w:noProof/>
              </w:rPr>
              <w:t>5</w:t>
            </w:r>
            <w:r w:rsidRPr="006156B9">
              <w:rPr>
                <w:rStyle w:val="a8"/>
                <w:rFonts w:hint="eastAsia"/>
                <w:noProof/>
              </w:rPr>
              <w:t>章</w:t>
            </w:r>
            <w:r w:rsidRPr="006156B9">
              <w:rPr>
                <w:rStyle w:val="a8"/>
                <w:noProof/>
              </w:rPr>
              <w:t xml:space="preserve"> </w:t>
            </w:r>
            <w:r w:rsidRPr="006156B9">
              <w:rPr>
                <w:rStyle w:val="a8"/>
                <w:rFonts w:hint="eastAsia"/>
                <w:noProof/>
              </w:rPr>
              <w:t>系统详细设计</w:t>
            </w:r>
            <w:r>
              <w:rPr>
                <w:noProof/>
                <w:webHidden/>
              </w:rPr>
              <w:tab/>
            </w:r>
            <w:r>
              <w:rPr>
                <w:noProof/>
                <w:webHidden/>
              </w:rPr>
              <w:fldChar w:fldCharType="begin"/>
            </w:r>
            <w:r>
              <w:rPr>
                <w:noProof/>
                <w:webHidden/>
              </w:rPr>
              <w:instrText xml:space="preserve"> PAGEREF _Toc484279323 \h </w:instrText>
            </w:r>
            <w:r>
              <w:rPr>
                <w:noProof/>
                <w:webHidden/>
              </w:rPr>
            </w:r>
            <w:r>
              <w:rPr>
                <w:noProof/>
                <w:webHidden/>
              </w:rPr>
              <w:fldChar w:fldCharType="separate"/>
            </w:r>
            <w:r>
              <w:rPr>
                <w:noProof/>
                <w:webHidden/>
              </w:rPr>
              <w:t>26</w:t>
            </w:r>
            <w:r>
              <w:rPr>
                <w:noProof/>
                <w:webHidden/>
              </w:rPr>
              <w:fldChar w:fldCharType="end"/>
            </w:r>
          </w:hyperlink>
        </w:p>
        <w:p w:rsidR="00224C0F" w:rsidRDefault="00224C0F">
          <w:pPr>
            <w:pStyle w:val="2"/>
            <w:tabs>
              <w:tab w:val="right" w:leader="dot" w:pos="8296"/>
            </w:tabs>
            <w:rPr>
              <w:rFonts w:cstheme="minorBidi"/>
              <w:noProof/>
              <w:kern w:val="2"/>
              <w:sz w:val="21"/>
            </w:rPr>
          </w:pPr>
          <w:hyperlink w:anchor="_Toc484279324" w:history="1">
            <w:r w:rsidRPr="006156B9">
              <w:rPr>
                <w:rStyle w:val="a8"/>
                <w:noProof/>
              </w:rPr>
              <w:t xml:space="preserve">5.1 </w:t>
            </w:r>
            <w:r w:rsidRPr="006156B9">
              <w:rPr>
                <w:rStyle w:val="a8"/>
                <w:rFonts w:hint="eastAsia"/>
                <w:noProof/>
              </w:rPr>
              <w:t>数据详细设计</w:t>
            </w:r>
            <w:r>
              <w:rPr>
                <w:noProof/>
                <w:webHidden/>
              </w:rPr>
              <w:tab/>
            </w:r>
            <w:r>
              <w:rPr>
                <w:noProof/>
                <w:webHidden/>
              </w:rPr>
              <w:fldChar w:fldCharType="begin"/>
            </w:r>
            <w:r>
              <w:rPr>
                <w:noProof/>
                <w:webHidden/>
              </w:rPr>
              <w:instrText xml:space="preserve"> PAGEREF _Toc484279324 \h </w:instrText>
            </w:r>
            <w:r>
              <w:rPr>
                <w:noProof/>
                <w:webHidden/>
              </w:rPr>
            </w:r>
            <w:r>
              <w:rPr>
                <w:noProof/>
                <w:webHidden/>
              </w:rPr>
              <w:fldChar w:fldCharType="separate"/>
            </w:r>
            <w:r>
              <w:rPr>
                <w:noProof/>
                <w:webHidden/>
              </w:rPr>
              <w:t>26</w:t>
            </w:r>
            <w:r>
              <w:rPr>
                <w:noProof/>
                <w:webHidden/>
              </w:rPr>
              <w:fldChar w:fldCharType="end"/>
            </w:r>
          </w:hyperlink>
        </w:p>
        <w:p w:rsidR="00224C0F" w:rsidRDefault="00224C0F">
          <w:pPr>
            <w:pStyle w:val="2"/>
            <w:tabs>
              <w:tab w:val="right" w:leader="dot" w:pos="8296"/>
            </w:tabs>
            <w:rPr>
              <w:rFonts w:cstheme="minorBidi"/>
              <w:noProof/>
              <w:kern w:val="2"/>
              <w:sz w:val="21"/>
            </w:rPr>
          </w:pPr>
          <w:hyperlink w:anchor="_Toc484279325" w:history="1">
            <w:r w:rsidRPr="006156B9">
              <w:rPr>
                <w:rStyle w:val="a8"/>
                <w:noProof/>
              </w:rPr>
              <w:t xml:space="preserve">5.2 </w:t>
            </w:r>
            <w:r w:rsidRPr="006156B9">
              <w:rPr>
                <w:rStyle w:val="a8"/>
                <w:rFonts w:hint="eastAsia"/>
                <w:noProof/>
              </w:rPr>
              <w:t>软件结构详细设计</w:t>
            </w:r>
            <w:r>
              <w:rPr>
                <w:noProof/>
                <w:webHidden/>
              </w:rPr>
              <w:tab/>
            </w:r>
            <w:r>
              <w:rPr>
                <w:noProof/>
                <w:webHidden/>
              </w:rPr>
              <w:fldChar w:fldCharType="begin"/>
            </w:r>
            <w:r>
              <w:rPr>
                <w:noProof/>
                <w:webHidden/>
              </w:rPr>
              <w:instrText xml:space="preserve"> PAGEREF _Toc484279325 \h </w:instrText>
            </w:r>
            <w:r>
              <w:rPr>
                <w:noProof/>
                <w:webHidden/>
              </w:rPr>
            </w:r>
            <w:r>
              <w:rPr>
                <w:noProof/>
                <w:webHidden/>
              </w:rPr>
              <w:fldChar w:fldCharType="separate"/>
            </w:r>
            <w:r>
              <w:rPr>
                <w:noProof/>
                <w:webHidden/>
              </w:rPr>
              <w:t>30</w:t>
            </w:r>
            <w:r>
              <w:rPr>
                <w:noProof/>
                <w:webHidden/>
              </w:rPr>
              <w:fldChar w:fldCharType="end"/>
            </w:r>
          </w:hyperlink>
        </w:p>
        <w:p w:rsidR="00224C0F" w:rsidRDefault="00224C0F">
          <w:pPr>
            <w:pStyle w:val="2"/>
            <w:tabs>
              <w:tab w:val="right" w:leader="dot" w:pos="8296"/>
            </w:tabs>
            <w:rPr>
              <w:rFonts w:cstheme="minorBidi"/>
              <w:noProof/>
              <w:kern w:val="2"/>
              <w:sz w:val="21"/>
            </w:rPr>
          </w:pPr>
          <w:hyperlink w:anchor="_Toc484279326" w:history="1">
            <w:r w:rsidRPr="006156B9">
              <w:rPr>
                <w:rStyle w:val="a8"/>
                <w:noProof/>
              </w:rPr>
              <w:t xml:space="preserve">5.3 </w:t>
            </w:r>
            <w:r w:rsidRPr="006156B9">
              <w:rPr>
                <w:rStyle w:val="a8"/>
                <w:rFonts w:hint="eastAsia"/>
                <w:noProof/>
              </w:rPr>
              <w:t>类详细设计</w:t>
            </w:r>
            <w:r>
              <w:rPr>
                <w:noProof/>
                <w:webHidden/>
              </w:rPr>
              <w:tab/>
            </w:r>
            <w:r>
              <w:rPr>
                <w:noProof/>
                <w:webHidden/>
              </w:rPr>
              <w:fldChar w:fldCharType="begin"/>
            </w:r>
            <w:r>
              <w:rPr>
                <w:noProof/>
                <w:webHidden/>
              </w:rPr>
              <w:instrText xml:space="preserve"> PAGEREF _Toc484279326 \h </w:instrText>
            </w:r>
            <w:r>
              <w:rPr>
                <w:noProof/>
                <w:webHidden/>
              </w:rPr>
            </w:r>
            <w:r>
              <w:rPr>
                <w:noProof/>
                <w:webHidden/>
              </w:rPr>
              <w:fldChar w:fldCharType="separate"/>
            </w:r>
            <w:r>
              <w:rPr>
                <w:noProof/>
                <w:webHidden/>
              </w:rPr>
              <w:t>34</w:t>
            </w:r>
            <w:r>
              <w:rPr>
                <w:noProof/>
                <w:webHidden/>
              </w:rPr>
              <w:fldChar w:fldCharType="end"/>
            </w:r>
          </w:hyperlink>
        </w:p>
        <w:p w:rsidR="00224C0F" w:rsidRDefault="00224C0F">
          <w:pPr>
            <w:pStyle w:val="3"/>
            <w:tabs>
              <w:tab w:val="right" w:leader="dot" w:pos="8296"/>
            </w:tabs>
            <w:rPr>
              <w:rFonts w:cstheme="minorBidi"/>
              <w:noProof/>
              <w:kern w:val="2"/>
              <w:sz w:val="21"/>
            </w:rPr>
          </w:pPr>
          <w:hyperlink w:anchor="_Toc484279327" w:history="1">
            <w:r w:rsidRPr="006156B9">
              <w:rPr>
                <w:rStyle w:val="a8"/>
                <w:noProof/>
              </w:rPr>
              <w:t xml:space="preserve">5.3.1 </w:t>
            </w:r>
            <w:r w:rsidRPr="006156B9">
              <w:rPr>
                <w:rStyle w:val="a8"/>
                <w:rFonts w:hint="eastAsia"/>
                <w:noProof/>
              </w:rPr>
              <w:t>安全哈希模块</w:t>
            </w:r>
            <w:r>
              <w:rPr>
                <w:noProof/>
                <w:webHidden/>
              </w:rPr>
              <w:tab/>
            </w:r>
            <w:r>
              <w:rPr>
                <w:noProof/>
                <w:webHidden/>
              </w:rPr>
              <w:fldChar w:fldCharType="begin"/>
            </w:r>
            <w:r>
              <w:rPr>
                <w:noProof/>
                <w:webHidden/>
              </w:rPr>
              <w:instrText xml:space="preserve"> PAGEREF _Toc484279327 \h </w:instrText>
            </w:r>
            <w:r>
              <w:rPr>
                <w:noProof/>
                <w:webHidden/>
              </w:rPr>
            </w:r>
            <w:r>
              <w:rPr>
                <w:noProof/>
                <w:webHidden/>
              </w:rPr>
              <w:fldChar w:fldCharType="separate"/>
            </w:r>
            <w:r>
              <w:rPr>
                <w:noProof/>
                <w:webHidden/>
              </w:rPr>
              <w:t>35</w:t>
            </w:r>
            <w:r>
              <w:rPr>
                <w:noProof/>
                <w:webHidden/>
              </w:rPr>
              <w:fldChar w:fldCharType="end"/>
            </w:r>
          </w:hyperlink>
        </w:p>
        <w:p w:rsidR="00224C0F" w:rsidRDefault="00224C0F">
          <w:pPr>
            <w:pStyle w:val="3"/>
            <w:tabs>
              <w:tab w:val="right" w:leader="dot" w:pos="8296"/>
            </w:tabs>
            <w:rPr>
              <w:rFonts w:cstheme="minorBidi"/>
              <w:noProof/>
              <w:kern w:val="2"/>
              <w:sz w:val="21"/>
            </w:rPr>
          </w:pPr>
          <w:hyperlink w:anchor="_Toc484279328" w:history="1">
            <w:r w:rsidRPr="006156B9">
              <w:rPr>
                <w:rStyle w:val="a8"/>
                <w:noProof/>
              </w:rPr>
              <w:t xml:space="preserve">5.3.2 </w:t>
            </w:r>
            <w:r w:rsidRPr="006156B9">
              <w:rPr>
                <w:rStyle w:val="a8"/>
                <w:rFonts w:hint="eastAsia"/>
                <w:noProof/>
              </w:rPr>
              <w:t>秘密分割模块</w:t>
            </w:r>
            <w:r>
              <w:rPr>
                <w:noProof/>
                <w:webHidden/>
              </w:rPr>
              <w:tab/>
            </w:r>
            <w:r>
              <w:rPr>
                <w:noProof/>
                <w:webHidden/>
              </w:rPr>
              <w:fldChar w:fldCharType="begin"/>
            </w:r>
            <w:r>
              <w:rPr>
                <w:noProof/>
                <w:webHidden/>
              </w:rPr>
              <w:instrText xml:space="preserve"> PAGEREF _Toc484279328 \h </w:instrText>
            </w:r>
            <w:r>
              <w:rPr>
                <w:noProof/>
                <w:webHidden/>
              </w:rPr>
            </w:r>
            <w:r>
              <w:rPr>
                <w:noProof/>
                <w:webHidden/>
              </w:rPr>
              <w:fldChar w:fldCharType="separate"/>
            </w:r>
            <w:r>
              <w:rPr>
                <w:noProof/>
                <w:webHidden/>
              </w:rPr>
              <w:t>35</w:t>
            </w:r>
            <w:r>
              <w:rPr>
                <w:noProof/>
                <w:webHidden/>
              </w:rPr>
              <w:fldChar w:fldCharType="end"/>
            </w:r>
          </w:hyperlink>
        </w:p>
        <w:p w:rsidR="00224C0F" w:rsidRDefault="00224C0F">
          <w:pPr>
            <w:pStyle w:val="3"/>
            <w:tabs>
              <w:tab w:val="right" w:leader="dot" w:pos="8296"/>
            </w:tabs>
            <w:rPr>
              <w:rFonts w:cstheme="minorBidi"/>
              <w:noProof/>
              <w:kern w:val="2"/>
              <w:sz w:val="21"/>
            </w:rPr>
          </w:pPr>
          <w:hyperlink w:anchor="_Toc484279329" w:history="1">
            <w:r w:rsidRPr="006156B9">
              <w:rPr>
                <w:rStyle w:val="a8"/>
                <w:noProof/>
              </w:rPr>
              <w:t xml:space="preserve">5.3.3 </w:t>
            </w:r>
            <w:r w:rsidRPr="006156B9">
              <w:rPr>
                <w:rStyle w:val="a8"/>
                <w:rFonts w:hint="eastAsia"/>
                <w:noProof/>
              </w:rPr>
              <w:t>指标数据与影子数据存储模块</w:t>
            </w:r>
            <w:r>
              <w:rPr>
                <w:noProof/>
                <w:webHidden/>
              </w:rPr>
              <w:tab/>
            </w:r>
            <w:r>
              <w:rPr>
                <w:noProof/>
                <w:webHidden/>
              </w:rPr>
              <w:fldChar w:fldCharType="begin"/>
            </w:r>
            <w:r>
              <w:rPr>
                <w:noProof/>
                <w:webHidden/>
              </w:rPr>
              <w:instrText xml:space="preserve"> PAGEREF _Toc484279329 \h </w:instrText>
            </w:r>
            <w:r>
              <w:rPr>
                <w:noProof/>
                <w:webHidden/>
              </w:rPr>
            </w:r>
            <w:r>
              <w:rPr>
                <w:noProof/>
                <w:webHidden/>
              </w:rPr>
              <w:fldChar w:fldCharType="separate"/>
            </w:r>
            <w:r>
              <w:rPr>
                <w:noProof/>
                <w:webHidden/>
              </w:rPr>
              <w:t>36</w:t>
            </w:r>
            <w:r>
              <w:rPr>
                <w:noProof/>
                <w:webHidden/>
              </w:rPr>
              <w:fldChar w:fldCharType="end"/>
            </w:r>
          </w:hyperlink>
        </w:p>
        <w:p w:rsidR="00224C0F" w:rsidRDefault="00224C0F">
          <w:pPr>
            <w:pStyle w:val="3"/>
            <w:tabs>
              <w:tab w:val="right" w:leader="dot" w:pos="8296"/>
            </w:tabs>
            <w:rPr>
              <w:rFonts w:cstheme="minorBidi"/>
              <w:noProof/>
              <w:kern w:val="2"/>
              <w:sz w:val="21"/>
            </w:rPr>
          </w:pPr>
          <w:hyperlink w:anchor="_Toc484279330" w:history="1">
            <w:r w:rsidRPr="006156B9">
              <w:rPr>
                <w:rStyle w:val="a8"/>
                <w:noProof/>
              </w:rPr>
              <w:t xml:space="preserve">5.3.4 </w:t>
            </w:r>
            <w:r w:rsidRPr="006156B9">
              <w:rPr>
                <w:rStyle w:val="a8"/>
                <w:rFonts w:hint="eastAsia"/>
                <w:noProof/>
              </w:rPr>
              <w:t>磁盘数据内存镜像</w:t>
            </w:r>
            <w:r>
              <w:rPr>
                <w:noProof/>
                <w:webHidden/>
              </w:rPr>
              <w:tab/>
            </w:r>
            <w:r>
              <w:rPr>
                <w:noProof/>
                <w:webHidden/>
              </w:rPr>
              <w:fldChar w:fldCharType="begin"/>
            </w:r>
            <w:r>
              <w:rPr>
                <w:noProof/>
                <w:webHidden/>
              </w:rPr>
              <w:instrText xml:space="preserve"> PAGEREF _Toc484279330 \h </w:instrText>
            </w:r>
            <w:r>
              <w:rPr>
                <w:noProof/>
                <w:webHidden/>
              </w:rPr>
            </w:r>
            <w:r>
              <w:rPr>
                <w:noProof/>
                <w:webHidden/>
              </w:rPr>
              <w:fldChar w:fldCharType="separate"/>
            </w:r>
            <w:r>
              <w:rPr>
                <w:noProof/>
                <w:webHidden/>
              </w:rPr>
              <w:t>37</w:t>
            </w:r>
            <w:r>
              <w:rPr>
                <w:noProof/>
                <w:webHidden/>
              </w:rPr>
              <w:fldChar w:fldCharType="end"/>
            </w:r>
          </w:hyperlink>
        </w:p>
        <w:p w:rsidR="00224C0F" w:rsidRDefault="00224C0F">
          <w:pPr>
            <w:pStyle w:val="11"/>
            <w:rPr>
              <w:rFonts w:cstheme="minorBidi"/>
              <w:noProof/>
              <w:kern w:val="2"/>
              <w:sz w:val="21"/>
            </w:rPr>
          </w:pPr>
          <w:hyperlink w:anchor="_Toc484279331" w:history="1">
            <w:r w:rsidRPr="006156B9">
              <w:rPr>
                <w:rStyle w:val="a8"/>
                <w:rFonts w:hint="eastAsia"/>
                <w:noProof/>
              </w:rPr>
              <w:t>第</w:t>
            </w:r>
            <w:r w:rsidRPr="006156B9">
              <w:rPr>
                <w:rStyle w:val="a8"/>
                <w:noProof/>
              </w:rPr>
              <w:t>6</w:t>
            </w:r>
            <w:r w:rsidRPr="006156B9">
              <w:rPr>
                <w:rStyle w:val="a8"/>
                <w:rFonts w:hint="eastAsia"/>
                <w:noProof/>
              </w:rPr>
              <w:t>章</w:t>
            </w:r>
            <w:r w:rsidRPr="006156B9">
              <w:rPr>
                <w:rStyle w:val="a8"/>
                <w:noProof/>
              </w:rPr>
              <w:t xml:space="preserve"> </w:t>
            </w:r>
            <w:r w:rsidRPr="006156B9">
              <w:rPr>
                <w:rStyle w:val="a8"/>
                <w:rFonts w:hint="eastAsia"/>
                <w:noProof/>
              </w:rPr>
              <w:t>系统实现和测试</w:t>
            </w:r>
            <w:r>
              <w:rPr>
                <w:noProof/>
                <w:webHidden/>
              </w:rPr>
              <w:tab/>
            </w:r>
            <w:r>
              <w:rPr>
                <w:noProof/>
                <w:webHidden/>
              </w:rPr>
              <w:fldChar w:fldCharType="begin"/>
            </w:r>
            <w:r>
              <w:rPr>
                <w:noProof/>
                <w:webHidden/>
              </w:rPr>
              <w:instrText xml:space="preserve"> PAGEREF _Toc484279331 \h </w:instrText>
            </w:r>
            <w:r>
              <w:rPr>
                <w:noProof/>
                <w:webHidden/>
              </w:rPr>
            </w:r>
            <w:r>
              <w:rPr>
                <w:noProof/>
                <w:webHidden/>
              </w:rPr>
              <w:fldChar w:fldCharType="separate"/>
            </w:r>
            <w:r>
              <w:rPr>
                <w:noProof/>
                <w:webHidden/>
              </w:rPr>
              <w:t>39</w:t>
            </w:r>
            <w:r>
              <w:rPr>
                <w:noProof/>
                <w:webHidden/>
              </w:rPr>
              <w:fldChar w:fldCharType="end"/>
            </w:r>
          </w:hyperlink>
        </w:p>
        <w:p w:rsidR="00224C0F" w:rsidRDefault="00224C0F">
          <w:pPr>
            <w:pStyle w:val="2"/>
            <w:tabs>
              <w:tab w:val="right" w:leader="dot" w:pos="8296"/>
            </w:tabs>
            <w:rPr>
              <w:rFonts w:cstheme="minorBidi"/>
              <w:noProof/>
              <w:kern w:val="2"/>
              <w:sz w:val="21"/>
            </w:rPr>
          </w:pPr>
          <w:hyperlink w:anchor="_Toc484279332" w:history="1">
            <w:r w:rsidRPr="006156B9">
              <w:rPr>
                <w:rStyle w:val="a8"/>
                <w:noProof/>
              </w:rPr>
              <w:t xml:space="preserve">6.1 </w:t>
            </w:r>
            <w:r w:rsidRPr="006156B9">
              <w:rPr>
                <w:rStyle w:val="a8"/>
                <w:rFonts w:hint="eastAsia"/>
                <w:noProof/>
              </w:rPr>
              <w:t>程序入口部分</w:t>
            </w:r>
            <w:r>
              <w:rPr>
                <w:noProof/>
                <w:webHidden/>
              </w:rPr>
              <w:tab/>
            </w:r>
            <w:r>
              <w:rPr>
                <w:noProof/>
                <w:webHidden/>
              </w:rPr>
              <w:fldChar w:fldCharType="begin"/>
            </w:r>
            <w:r>
              <w:rPr>
                <w:noProof/>
                <w:webHidden/>
              </w:rPr>
              <w:instrText xml:space="preserve"> PAGEREF _Toc484279332 \h </w:instrText>
            </w:r>
            <w:r>
              <w:rPr>
                <w:noProof/>
                <w:webHidden/>
              </w:rPr>
            </w:r>
            <w:r>
              <w:rPr>
                <w:noProof/>
                <w:webHidden/>
              </w:rPr>
              <w:fldChar w:fldCharType="separate"/>
            </w:r>
            <w:r>
              <w:rPr>
                <w:noProof/>
                <w:webHidden/>
              </w:rPr>
              <w:t>39</w:t>
            </w:r>
            <w:r>
              <w:rPr>
                <w:noProof/>
                <w:webHidden/>
              </w:rPr>
              <w:fldChar w:fldCharType="end"/>
            </w:r>
          </w:hyperlink>
        </w:p>
        <w:p w:rsidR="00224C0F" w:rsidRDefault="00224C0F">
          <w:pPr>
            <w:pStyle w:val="3"/>
            <w:tabs>
              <w:tab w:val="right" w:leader="dot" w:pos="8296"/>
            </w:tabs>
            <w:rPr>
              <w:rFonts w:cstheme="minorBidi"/>
              <w:noProof/>
              <w:kern w:val="2"/>
              <w:sz w:val="21"/>
            </w:rPr>
          </w:pPr>
          <w:hyperlink w:anchor="_Toc484279333" w:history="1">
            <w:r w:rsidRPr="006156B9">
              <w:rPr>
                <w:rStyle w:val="a8"/>
                <w:noProof/>
              </w:rPr>
              <w:t xml:space="preserve">6.1.1 </w:t>
            </w:r>
            <w:r w:rsidRPr="006156B9">
              <w:rPr>
                <w:rStyle w:val="a8"/>
                <w:rFonts w:hint="eastAsia"/>
                <w:noProof/>
              </w:rPr>
              <w:t>概要流程</w:t>
            </w:r>
            <w:r>
              <w:rPr>
                <w:noProof/>
                <w:webHidden/>
              </w:rPr>
              <w:tab/>
            </w:r>
            <w:r>
              <w:rPr>
                <w:noProof/>
                <w:webHidden/>
              </w:rPr>
              <w:fldChar w:fldCharType="begin"/>
            </w:r>
            <w:r>
              <w:rPr>
                <w:noProof/>
                <w:webHidden/>
              </w:rPr>
              <w:instrText xml:space="preserve"> PAGEREF _Toc484279333 \h </w:instrText>
            </w:r>
            <w:r>
              <w:rPr>
                <w:noProof/>
                <w:webHidden/>
              </w:rPr>
            </w:r>
            <w:r>
              <w:rPr>
                <w:noProof/>
                <w:webHidden/>
              </w:rPr>
              <w:fldChar w:fldCharType="separate"/>
            </w:r>
            <w:r>
              <w:rPr>
                <w:noProof/>
                <w:webHidden/>
              </w:rPr>
              <w:t>39</w:t>
            </w:r>
            <w:r>
              <w:rPr>
                <w:noProof/>
                <w:webHidden/>
              </w:rPr>
              <w:fldChar w:fldCharType="end"/>
            </w:r>
          </w:hyperlink>
        </w:p>
        <w:p w:rsidR="00224C0F" w:rsidRDefault="00224C0F">
          <w:pPr>
            <w:pStyle w:val="3"/>
            <w:tabs>
              <w:tab w:val="right" w:leader="dot" w:pos="8296"/>
            </w:tabs>
            <w:rPr>
              <w:rFonts w:cstheme="minorBidi"/>
              <w:noProof/>
              <w:kern w:val="2"/>
              <w:sz w:val="21"/>
            </w:rPr>
          </w:pPr>
          <w:hyperlink w:anchor="_Toc484279334" w:history="1">
            <w:r w:rsidRPr="006156B9">
              <w:rPr>
                <w:rStyle w:val="a8"/>
                <w:noProof/>
              </w:rPr>
              <w:t xml:space="preserve">6.1.2 </w:t>
            </w:r>
            <w:r w:rsidRPr="006156B9">
              <w:rPr>
                <w:rStyle w:val="a8"/>
                <w:rFonts w:hint="eastAsia"/>
                <w:noProof/>
              </w:rPr>
              <w:t>关键结构与代码</w:t>
            </w:r>
            <w:r>
              <w:rPr>
                <w:noProof/>
                <w:webHidden/>
              </w:rPr>
              <w:tab/>
            </w:r>
            <w:r>
              <w:rPr>
                <w:noProof/>
                <w:webHidden/>
              </w:rPr>
              <w:fldChar w:fldCharType="begin"/>
            </w:r>
            <w:r>
              <w:rPr>
                <w:noProof/>
                <w:webHidden/>
              </w:rPr>
              <w:instrText xml:space="preserve"> PAGEREF _Toc484279334 \h </w:instrText>
            </w:r>
            <w:r>
              <w:rPr>
                <w:noProof/>
                <w:webHidden/>
              </w:rPr>
            </w:r>
            <w:r>
              <w:rPr>
                <w:noProof/>
                <w:webHidden/>
              </w:rPr>
              <w:fldChar w:fldCharType="separate"/>
            </w:r>
            <w:r>
              <w:rPr>
                <w:noProof/>
                <w:webHidden/>
              </w:rPr>
              <w:t>40</w:t>
            </w:r>
            <w:r>
              <w:rPr>
                <w:noProof/>
                <w:webHidden/>
              </w:rPr>
              <w:fldChar w:fldCharType="end"/>
            </w:r>
          </w:hyperlink>
        </w:p>
        <w:p w:rsidR="00224C0F" w:rsidRDefault="00224C0F">
          <w:pPr>
            <w:pStyle w:val="11"/>
            <w:rPr>
              <w:rFonts w:cstheme="minorBidi"/>
              <w:noProof/>
              <w:kern w:val="2"/>
              <w:sz w:val="21"/>
            </w:rPr>
          </w:pPr>
          <w:hyperlink w:anchor="_Toc484279335" w:history="1">
            <w:r w:rsidRPr="006156B9">
              <w:rPr>
                <w:rStyle w:val="a8"/>
                <w:rFonts w:hint="eastAsia"/>
                <w:noProof/>
              </w:rPr>
              <w:t>第</w:t>
            </w:r>
            <w:r w:rsidRPr="006156B9">
              <w:rPr>
                <w:rStyle w:val="a8"/>
                <w:noProof/>
              </w:rPr>
              <w:t>7</w:t>
            </w:r>
            <w:r w:rsidRPr="006156B9">
              <w:rPr>
                <w:rStyle w:val="a8"/>
                <w:rFonts w:hint="eastAsia"/>
                <w:noProof/>
              </w:rPr>
              <w:t>章</w:t>
            </w:r>
            <w:r w:rsidRPr="006156B9">
              <w:rPr>
                <w:rStyle w:val="a8"/>
                <w:noProof/>
              </w:rPr>
              <w:t xml:space="preserve"> </w:t>
            </w:r>
            <w:r w:rsidRPr="006156B9">
              <w:rPr>
                <w:rStyle w:val="a8"/>
                <w:rFonts w:hint="eastAsia"/>
                <w:noProof/>
              </w:rPr>
              <w:t>安装与运用</w:t>
            </w:r>
            <w:r>
              <w:rPr>
                <w:noProof/>
                <w:webHidden/>
              </w:rPr>
              <w:tab/>
            </w:r>
            <w:r>
              <w:rPr>
                <w:noProof/>
                <w:webHidden/>
              </w:rPr>
              <w:fldChar w:fldCharType="begin"/>
            </w:r>
            <w:r>
              <w:rPr>
                <w:noProof/>
                <w:webHidden/>
              </w:rPr>
              <w:instrText xml:space="preserve"> PAGEREF _Toc484279335 \h </w:instrText>
            </w:r>
            <w:r>
              <w:rPr>
                <w:noProof/>
                <w:webHidden/>
              </w:rPr>
            </w:r>
            <w:r>
              <w:rPr>
                <w:noProof/>
                <w:webHidden/>
              </w:rPr>
              <w:fldChar w:fldCharType="separate"/>
            </w:r>
            <w:r>
              <w:rPr>
                <w:noProof/>
                <w:webHidden/>
              </w:rPr>
              <w:t>40</w:t>
            </w:r>
            <w:r>
              <w:rPr>
                <w:noProof/>
                <w:webHidden/>
              </w:rPr>
              <w:fldChar w:fldCharType="end"/>
            </w:r>
          </w:hyperlink>
        </w:p>
        <w:p w:rsidR="00224C0F" w:rsidRDefault="00224C0F">
          <w:pPr>
            <w:pStyle w:val="11"/>
            <w:rPr>
              <w:rFonts w:cstheme="minorBidi"/>
              <w:noProof/>
              <w:kern w:val="2"/>
              <w:sz w:val="21"/>
            </w:rPr>
          </w:pPr>
          <w:hyperlink w:anchor="_Toc484279336" w:history="1">
            <w:r w:rsidRPr="006156B9">
              <w:rPr>
                <w:rStyle w:val="a8"/>
                <w:rFonts w:hint="eastAsia"/>
                <w:noProof/>
              </w:rPr>
              <w:t>第</w:t>
            </w:r>
            <w:r w:rsidRPr="006156B9">
              <w:rPr>
                <w:rStyle w:val="a8"/>
                <w:noProof/>
              </w:rPr>
              <w:t>8</w:t>
            </w:r>
            <w:r w:rsidRPr="006156B9">
              <w:rPr>
                <w:rStyle w:val="a8"/>
                <w:rFonts w:hint="eastAsia"/>
                <w:noProof/>
              </w:rPr>
              <w:t>章</w:t>
            </w:r>
            <w:r w:rsidRPr="006156B9">
              <w:rPr>
                <w:rStyle w:val="a8"/>
                <w:noProof/>
              </w:rPr>
              <w:t xml:space="preserve"> </w:t>
            </w:r>
            <w:r w:rsidRPr="006156B9">
              <w:rPr>
                <w:rStyle w:val="a8"/>
                <w:rFonts w:hint="eastAsia"/>
                <w:noProof/>
              </w:rPr>
              <w:t>结论</w:t>
            </w:r>
            <w:r>
              <w:rPr>
                <w:noProof/>
                <w:webHidden/>
              </w:rPr>
              <w:tab/>
            </w:r>
            <w:r>
              <w:rPr>
                <w:noProof/>
                <w:webHidden/>
              </w:rPr>
              <w:fldChar w:fldCharType="begin"/>
            </w:r>
            <w:r>
              <w:rPr>
                <w:noProof/>
                <w:webHidden/>
              </w:rPr>
              <w:instrText xml:space="preserve"> PAGEREF _Toc484279336 \h </w:instrText>
            </w:r>
            <w:r>
              <w:rPr>
                <w:noProof/>
                <w:webHidden/>
              </w:rPr>
            </w:r>
            <w:r>
              <w:rPr>
                <w:noProof/>
                <w:webHidden/>
              </w:rPr>
              <w:fldChar w:fldCharType="separate"/>
            </w:r>
            <w:r>
              <w:rPr>
                <w:noProof/>
                <w:webHidden/>
              </w:rPr>
              <w:t>40</w:t>
            </w:r>
            <w:r>
              <w:rPr>
                <w:noProof/>
                <w:webHidden/>
              </w:rPr>
              <w:fldChar w:fldCharType="end"/>
            </w:r>
          </w:hyperlink>
        </w:p>
        <w:p w:rsidR="00224C0F" w:rsidRDefault="00224C0F">
          <w:pPr>
            <w:pStyle w:val="11"/>
            <w:rPr>
              <w:rFonts w:cstheme="minorBidi"/>
              <w:noProof/>
              <w:kern w:val="2"/>
              <w:sz w:val="21"/>
            </w:rPr>
          </w:pPr>
          <w:hyperlink w:anchor="_Toc484279337" w:history="1">
            <w:r w:rsidRPr="006156B9">
              <w:rPr>
                <w:rStyle w:val="a8"/>
                <w:rFonts w:hint="eastAsia"/>
                <w:noProof/>
              </w:rPr>
              <w:t>参考文献</w:t>
            </w:r>
            <w:r>
              <w:rPr>
                <w:noProof/>
                <w:webHidden/>
              </w:rPr>
              <w:tab/>
            </w:r>
            <w:r>
              <w:rPr>
                <w:noProof/>
                <w:webHidden/>
              </w:rPr>
              <w:fldChar w:fldCharType="begin"/>
            </w:r>
            <w:r>
              <w:rPr>
                <w:noProof/>
                <w:webHidden/>
              </w:rPr>
              <w:instrText xml:space="preserve"> PAGEREF _Toc484279337 \h </w:instrText>
            </w:r>
            <w:r>
              <w:rPr>
                <w:noProof/>
                <w:webHidden/>
              </w:rPr>
            </w:r>
            <w:r>
              <w:rPr>
                <w:noProof/>
                <w:webHidden/>
              </w:rPr>
              <w:fldChar w:fldCharType="separate"/>
            </w:r>
            <w:r>
              <w:rPr>
                <w:noProof/>
                <w:webHidden/>
              </w:rPr>
              <w:t>40</w:t>
            </w:r>
            <w:r>
              <w:rPr>
                <w:noProof/>
                <w:webHidden/>
              </w:rPr>
              <w:fldChar w:fldCharType="end"/>
            </w:r>
          </w:hyperlink>
        </w:p>
        <w:p w:rsidR="00224C0F" w:rsidRDefault="00224C0F">
          <w:pPr>
            <w:pStyle w:val="11"/>
            <w:rPr>
              <w:rFonts w:cstheme="minorBidi"/>
              <w:noProof/>
              <w:kern w:val="2"/>
              <w:sz w:val="21"/>
            </w:rPr>
          </w:pPr>
          <w:hyperlink w:anchor="_Toc484279338" w:history="1">
            <w:r w:rsidRPr="006156B9">
              <w:rPr>
                <w:rStyle w:val="a8"/>
                <w:rFonts w:hint="eastAsia"/>
                <w:noProof/>
              </w:rPr>
              <w:t>致谢</w:t>
            </w:r>
            <w:r>
              <w:rPr>
                <w:noProof/>
                <w:webHidden/>
              </w:rPr>
              <w:tab/>
            </w:r>
            <w:r>
              <w:rPr>
                <w:noProof/>
                <w:webHidden/>
              </w:rPr>
              <w:fldChar w:fldCharType="begin"/>
            </w:r>
            <w:r>
              <w:rPr>
                <w:noProof/>
                <w:webHidden/>
              </w:rPr>
              <w:instrText xml:space="preserve"> PAGEREF _Toc484279338 \h </w:instrText>
            </w:r>
            <w:r>
              <w:rPr>
                <w:noProof/>
                <w:webHidden/>
              </w:rPr>
            </w:r>
            <w:r>
              <w:rPr>
                <w:noProof/>
                <w:webHidden/>
              </w:rPr>
              <w:fldChar w:fldCharType="separate"/>
            </w:r>
            <w:r>
              <w:rPr>
                <w:noProof/>
                <w:webHidden/>
              </w:rPr>
              <w:t>40</w:t>
            </w:r>
            <w:r>
              <w:rPr>
                <w:noProof/>
                <w:webHidden/>
              </w:rPr>
              <w:fldChar w:fldCharType="end"/>
            </w:r>
          </w:hyperlink>
        </w:p>
        <w:p w:rsidR="003C77CF" w:rsidRDefault="00345466">
          <w:pPr>
            <w:spacing w:before="163" w:after="163"/>
            <w:ind w:firstLine="482"/>
          </w:pPr>
          <w:r>
            <w:rPr>
              <w:b/>
              <w:bCs/>
              <w:noProof/>
            </w:rPr>
            <w:fldChar w:fldCharType="end"/>
          </w:r>
        </w:p>
      </w:sdtContent>
    </w:sdt>
    <w:p w:rsidR="00E87126" w:rsidRPr="00E87126" w:rsidRDefault="00E87126">
      <w:pPr>
        <w:widowControl/>
        <w:spacing w:beforeLines="0" w:before="0" w:afterLines="0" w:after="0" w:line="240" w:lineRule="auto"/>
        <w:ind w:firstLineChars="0" w:firstLine="0"/>
        <w:jc w:val="left"/>
        <w:rPr>
          <w:rFonts w:ascii="宋体" w:eastAsia="宋体" w:hAnsi="宋体"/>
          <w:b/>
          <w:sz w:val="32"/>
          <w:szCs w:val="32"/>
        </w:rPr>
      </w:pPr>
    </w:p>
    <w:p w:rsidR="00E87126" w:rsidRDefault="00E87126">
      <w:pPr>
        <w:widowControl/>
        <w:spacing w:beforeLines="0" w:before="0" w:afterLines="0" w:after="0" w:line="240" w:lineRule="auto"/>
        <w:ind w:firstLineChars="0" w:firstLine="0"/>
        <w:jc w:val="left"/>
        <w:rPr>
          <w:rFonts w:ascii="宋体" w:eastAsia="宋体" w:hAnsi="宋体"/>
          <w:b/>
          <w:sz w:val="32"/>
          <w:szCs w:val="32"/>
        </w:rPr>
      </w:pPr>
    </w:p>
    <w:p w:rsidR="00E87126" w:rsidRDefault="00E87126">
      <w:pPr>
        <w:widowControl/>
        <w:spacing w:beforeLines="0" w:before="0" w:afterLines="0" w:after="0" w:line="240" w:lineRule="auto"/>
        <w:ind w:firstLineChars="0" w:firstLine="0"/>
        <w:jc w:val="left"/>
        <w:rPr>
          <w:rFonts w:ascii="宋体" w:eastAsia="宋体" w:hAnsi="宋体"/>
          <w:b/>
          <w:sz w:val="32"/>
          <w:szCs w:val="32"/>
        </w:rPr>
      </w:pPr>
      <w:r>
        <w:rPr>
          <w:rFonts w:ascii="宋体" w:eastAsia="宋体" w:hAnsi="宋体"/>
          <w:b/>
          <w:sz w:val="32"/>
          <w:szCs w:val="32"/>
        </w:rPr>
        <w:br w:type="page"/>
      </w:r>
    </w:p>
    <w:p w:rsidR="008145FF" w:rsidRDefault="008145FF" w:rsidP="001664A9">
      <w:pPr>
        <w:widowControl/>
        <w:spacing w:beforeLines="0" w:before="0" w:afterLines="0" w:after="0" w:line="240" w:lineRule="auto"/>
        <w:ind w:firstLineChars="0" w:firstLine="0"/>
        <w:jc w:val="left"/>
        <w:rPr>
          <w:rFonts w:ascii="宋体" w:eastAsia="宋体" w:hAnsi="宋体"/>
          <w:b/>
          <w:sz w:val="32"/>
          <w:szCs w:val="32"/>
        </w:rPr>
        <w:sectPr w:rsidR="008145FF" w:rsidSect="0064100E">
          <w:pgSz w:w="11906" w:h="16838"/>
          <w:pgMar w:top="1440" w:right="1800" w:bottom="1440" w:left="1800" w:header="851" w:footer="992" w:gutter="0"/>
          <w:pgNumType w:fmt="upperRoman" w:start="1"/>
          <w:cols w:space="425"/>
          <w:docGrid w:type="lines" w:linePitch="326"/>
        </w:sectPr>
      </w:pPr>
    </w:p>
    <w:p w:rsidR="00C23115" w:rsidRPr="0006704C" w:rsidRDefault="006F0474" w:rsidP="00CF5FFE">
      <w:pPr>
        <w:pStyle w:val="-"/>
        <w:spacing w:before="163" w:after="163"/>
      </w:pPr>
      <w:bookmarkStart w:id="0" w:name="_Toc484279295"/>
      <w:r w:rsidRPr="0006704C">
        <w:rPr>
          <w:rFonts w:hint="eastAsia"/>
        </w:rPr>
        <w:lastRenderedPageBreak/>
        <w:t>第</w:t>
      </w:r>
      <w:r w:rsidRPr="0006704C">
        <w:t>1</w:t>
      </w:r>
      <w:r w:rsidRPr="0006704C">
        <w:rPr>
          <w:rFonts w:hint="eastAsia"/>
        </w:rPr>
        <w:t>章</w:t>
      </w:r>
      <w:r w:rsidR="009A146D" w:rsidRPr="0006704C">
        <w:rPr>
          <w:rFonts w:hint="eastAsia"/>
        </w:rPr>
        <w:t xml:space="preserve"> </w:t>
      </w:r>
      <w:r w:rsidR="00BA5E91" w:rsidRPr="0006704C">
        <w:rPr>
          <w:rFonts w:hint="eastAsia"/>
        </w:rPr>
        <w:t>绪论</w:t>
      </w:r>
      <w:bookmarkEnd w:id="0"/>
    </w:p>
    <w:p w:rsidR="00BA5E91" w:rsidRPr="0006704C" w:rsidRDefault="0071192B" w:rsidP="0006704C">
      <w:pPr>
        <w:pStyle w:val="-0"/>
      </w:pPr>
      <w:bookmarkStart w:id="1" w:name="_Toc484279296"/>
      <w:r w:rsidRPr="0006704C">
        <w:t>1.</w:t>
      </w:r>
      <w:r w:rsidR="00C947E4" w:rsidRPr="0006704C">
        <w:t>1</w:t>
      </w:r>
      <w:r w:rsidR="002E1F6B" w:rsidRPr="0006704C">
        <w:t xml:space="preserve"> </w:t>
      </w:r>
      <w:r w:rsidR="00B178A5" w:rsidRPr="0006704C">
        <w:rPr>
          <w:rFonts w:hint="eastAsia"/>
        </w:rPr>
        <w:t>系统开发</w:t>
      </w:r>
      <w:r w:rsidR="006F0474" w:rsidRPr="0006704C">
        <w:rPr>
          <w:rFonts w:hint="eastAsia"/>
        </w:rPr>
        <w:t>背景</w:t>
      </w:r>
      <w:bookmarkEnd w:id="1"/>
    </w:p>
    <w:p w:rsidR="0040111B" w:rsidRPr="00097ACD" w:rsidRDefault="006D5D7D" w:rsidP="006761EF">
      <w:pPr>
        <w:spacing w:before="163" w:after="163"/>
        <w:ind w:firstLine="480"/>
        <w:rPr>
          <w:szCs w:val="24"/>
        </w:rPr>
      </w:pPr>
      <w:r w:rsidRPr="00097ACD">
        <w:rPr>
          <w:rFonts w:hint="eastAsia"/>
          <w:szCs w:val="24"/>
        </w:rPr>
        <w:t>信息技术不仅提升了工业效率，而且改变了团队合作的方式和合作理念。例如，人们可以在几分钟内通过发送电子邮件或更新到云服务器来提交作品，而不是乘坐出租车，花几个小时到达目的地，并将文件交给对方。另外，如果人们想建立一个网站作为他们公司的门户网站，他们可能不需要聘请一个正式员工来建立这个网站，而是可以在网上咨询自由职业者或者</w:t>
      </w:r>
      <w:r w:rsidR="00C87255" w:rsidRPr="00097ACD">
        <w:rPr>
          <w:rFonts w:hint="eastAsia"/>
          <w:szCs w:val="24"/>
        </w:rPr>
        <w:t>相关服务供应商</w:t>
      </w:r>
      <w:r w:rsidRPr="00097ACD">
        <w:rPr>
          <w:rFonts w:hint="eastAsia"/>
          <w:szCs w:val="24"/>
        </w:rPr>
        <w:t>。因此，限制员工时</w:t>
      </w:r>
      <w:r w:rsidR="00C87255" w:rsidRPr="00097ACD">
        <w:rPr>
          <w:rFonts w:hint="eastAsia"/>
          <w:szCs w:val="24"/>
        </w:rPr>
        <w:t>间和空间的传统工作形式将会逐渐消失，一种全新的合作方式将取代它。</w:t>
      </w:r>
      <w:r w:rsidRPr="00097ACD">
        <w:rPr>
          <w:rFonts w:hint="eastAsia"/>
          <w:szCs w:val="24"/>
        </w:rPr>
        <w:t>这样一来，每个参与者都可以专注于自己的专业知识，而不用</w:t>
      </w:r>
      <w:r w:rsidR="0013523A" w:rsidRPr="00097ACD">
        <w:rPr>
          <w:rFonts w:hint="eastAsia"/>
          <w:szCs w:val="24"/>
        </w:rPr>
        <w:t>将重点放在克服物理限制</w:t>
      </w:r>
      <w:r w:rsidRPr="00097ACD">
        <w:rPr>
          <w:rFonts w:hint="eastAsia"/>
          <w:szCs w:val="24"/>
        </w:rPr>
        <w:t>和就业</w:t>
      </w:r>
      <w:r w:rsidR="0013523A" w:rsidRPr="00097ACD">
        <w:rPr>
          <w:rFonts w:hint="eastAsia"/>
          <w:szCs w:val="24"/>
        </w:rPr>
        <w:t>人事</w:t>
      </w:r>
      <w:r w:rsidRPr="00097ACD">
        <w:rPr>
          <w:rFonts w:hint="eastAsia"/>
          <w:szCs w:val="24"/>
        </w:rPr>
        <w:t>关系</w:t>
      </w:r>
      <w:r w:rsidR="0013523A" w:rsidRPr="00097ACD">
        <w:rPr>
          <w:rFonts w:hint="eastAsia"/>
          <w:szCs w:val="24"/>
        </w:rPr>
        <w:t>等事务上</w:t>
      </w:r>
      <w:r w:rsidR="00A3497E" w:rsidRPr="00097ACD">
        <w:rPr>
          <w:rFonts w:hint="eastAsia"/>
          <w:szCs w:val="24"/>
        </w:rPr>
        <w:t>。</w:t>
      </w:r>
      <w:r w:rsidR="00BF09DA" w:rsidRPr="00097ACD">
        <w:rPr>
          <w:rFonts w:hint="eastAsia"/>
          <w:szCs w:val="24"/>
        </w:rPr>
        <w:t>人们通过自己</w:t>
      </w:r>
      <w:r w:rsidRPr="00097ACD">
        <w:rPr>
          <w:rFonts w:hint="eastAsia"/>
          <w:szCs w:val="24"/>
        </w:rPr>
        <w:t>的专业技能和知识为需求而</w:t>
      </w:r>
      <w:r w:rsidR="00BF09DA" w:rsidRPr="00097ACD">
        <w:rPr>
          <w:rFonts w:hint="eastAsia"/>
          <w:szCs w:val="24"/>
        </w:rPr>
        <w:t>工作和努力，让平台服务管理人事关系，从而淡化雇主和雇员之间的界限概念</w:t>
      </w:r>
      <w:r w:rsidRPr="00097ACD">
        <w:rPr>
          <w:rFonts w:hint="eastAsia"/>
          <w:szCs w:val="24"/>
        </w:rPr>
        <w:t>。</w:t>
      </w:r>
    </w:p>
    <w:p w:rsidR="00306658" w:rsidRDefault="00307571" w:rsidP="00B02904">
      <w:pPr>
        <w:spacing w:before="163" w:after="163"/>
        <w:ind w:firstLine="480"/>
      </w:pPr>
      <w:r w:rsidRPr="00097ACD">
        <w:t>目前来看</w:t>
      </w:r>
      <w:r w:rsidR="002071F3" w:rsidRPr="00097ACD">
        <w:rPr>
          <w:rFonts w:hint="eastAsia"/>
        </w:rPr>
        <w:t>，互联网上</w:t>
      </w:r>
      <w:r w:rsidR="00D1345C" w:rsidRPr="00097ACD">
        <w:rPr>
          <w:rFonts w:hint="eastAsia"/>
        </w:rPr>
        <w:t>的</w:t>
      </w:r>
      <w:r w:rsidR="00D25C0A">
        <w:rPr>
          <w:rFonts w:hint="eastAsia"/>
        </w:rPr>
        <w:t>“</w:t>
      </w:r>
      <w:r w:rsidR="00D25C0A" w:rsidRPr="00097ACD">
        <w:rPr>
          <w:rFonts w:cs="Times New Roman"/>
        </w:rPr>
        <w:t>Elance</w:t>
      </w:r>
      <w:r w:rsidR="00D25C0A">
        <w:rPr>
          <w:rFonts w:hint="eastAsia"/>
        </w:rPr>
        <w:t>”</w:t>
      </w:r>
      <w:r w:rsidR="002071F3" w:rsidRPr="00097ACD">
        <w:rPr>
          <w:rFonts w:cs="Times New Roman"/>
        </w:rPr>
        <w:t>，</w:t>
      </w:r>
      <w:r w:rsidR="00D25C0A">
        <w:rPr>
          <w:rFonts w:cs="Times New Roman" w:hint="eastAsia"/>
        </w:rPr>
        <w:t>“</w:t>
      </w:r>
      <w:r w:rsidR="00D25C0A" w:rsidRPr="00097ACD">
        <w:rPr>
          <w:rFonts w:cs="Times New Roman"/>
        </w:rPr>
        <w:t>Odesk</w:t>
      </w:r>
      <w:r w:rsidR="00D25C0A">
        <w:rPr>
          <w:rFonts w:cs="Times New Roman" w:hint="eastAsia"/>
        </w:rPr>
        <w:t>”</w:t>
      </w:r>
      <w:r w:rsidR="002071F3" w:rsidRPr="00097ACD">
        <w:rPr>
          <w:rFonts w:hint="eastAsia"/>
        </w:rPr>
        <w:t>和</w:t>
      </w:r>
      <w:r w:rsidR="00D25C0A">
        <w:rPr>
          <w:rFonts w:hint="eastAsia"/>
        </w:rPr>
        <w:t>“</w:t>
      </w:r>
      <w:r w:rsidR="00D25C0A" w:rsidRPr="00097ACD">
        <w:rPr>
          <w:rFonts w:cs="Times New Roman"/>
        </w:rPr>
        <w:t>Freelancer</w:t>
      </w:r>
      <w:r w:rsidR="00D25C0A">
        <w:rPr>
          <w:rFonts w:hint="eastAsia"/>
        </w:rPr>
        <w:t>”</w:t>
      </w:r>
      <w:r w:rsidR="002071F3" w:rsidRPr="00097ACD">
        <w:rPr>
          <w:rFonts w:hint="eastAsia"/>
        </w:rPr>
        <w:t>等</w:t>
      </w:r>
      <w:r w:rsidR="00D1345C" w:rsidRPr="00097ACD">
        <w:rPr>
          <w:rFonts w:hint="eastAsia"/>
        </w:rPr>
        <w:t>现有</w:t>
      </w:r>
      <w:r w:rsidR="002071F3" w:rsidRPr="00097ACD">
        <w:rPr>
          <w:rFonts w:hint="eastAsia"/>
        </w:rPr>
        <w:t>平台提供</w:t>
      </w:r>
      <w:proofErr w:type="gramStart"/>
      <w:r w:rsidR="00042453" w:rsidRPr="00097ACD">
        <w:rPr>
          <w:rFonts w:hint="eastAsia"/>
        </w:rPr>
        <w:t>的</w:t>
      </w:r>
      <w:r w:rsidR="00DA4EBC" w:rsidRPr="00097ACD">
        <w:rPr>
          <w:rFonts w:hint="eastAsia"/>
        </w:rPr>
        <w:t>众包</w:t>
      </w:r>
      <w:r w:rsidR="00042453" w:rsidRPr="00097ACD">
        <w:rPr>
          <w:rFonts w:hint="eastAsia"/>
        </w:rPr>
        <w:t>服务</w:t>
      </w:r>
      <w:proofErr w:type="gramEnd"/>
      <w:r w:rsidR="00042453" w:rsidRPr="00097ACD">
        <w:rPr>
          <w:rFonts w:hint="eastAsia"/>
        </w:rPr>
        <w:t>，不利于保护用户的创意、隐私等</w:t>
      </w:r>
      <w:r w:rsidR="002071F3" w:rsidRPr="00097ACD">
        <w:rPr>
          <w:rFonts w:hint="eastAsia"/>
        </w:rPr>
        <w:t>重要信息</w:t>
      </w:r>
      <w:r w:rsidR="00441240" w:rsidRPr="00097ACD">
        <w:rPr>
          <w:rFonts w:hint="eastAsia"/>
        </w:rPr>
        <w:t>。</w:t>
      </w:r>
      <w:r w:rsidR="009B259E" w:rsidRPr="00097ACD">
        <w:rPr>
          <w:rFonts w:hint="eastAsia"/>
        </w:rPr>
        <w:t>尽管</w:t>
      </w:r>
      <w:r w:rsidR="007779B4" w:rsidRPr="00097ACD">
        <w:rPr>
          <w:rFonts w:hint="eastAsia"/>
        </w:rPr>
        <w:t>这类平台造就了蓬勃发展的市场和互联网社会关系，但仍然存在一个重要问题需要解决：如何</w:t>
      </w:r>
      <w:r w:rsidR="00306658" w:rsidRPr="00097ACD">
        <w:rPr>
          <w:rFonts w:hint="eastAsia"/>
        </w:rPr>
        <w:t>在保障用户信息安全的前提下，</w:t>
      </w:r>
      <w:r w:rsidR="007779B4" w:rsidRPr="00097ACD">
        <w:rPr>
          <w:rFonts w:hint="eastAsia"/>
        </w:rPr>
        <w:t>提升创造者和创新者的团队建设工作的效率和成功率？</w:t>
      </w:r>
      <w:r w:rsidR="00306658" w:rsidRPr="00097ACD">
        <w:rPr>
          <w:rFonts w:hint="eastAsia"/>
        </w:rPr>
        <w:t>本文试图为解决该问题提出一个可行的解决</w:t>
      </w:r>
      <w:r w:rsidR="00746B20" w:rsidRPr="00097ACD">
        <w:t>方案并实现</w:t>
      </w:r>
      <w:r w:rsidR="00306658" w:rsidRPr="00097ACD">
        <w:t>一套服务系统</w:t>
      </w:r>
      <w:r w:rsidR="00306658" w:rsidRPr="00097ACD">
        <w:rPr>
          <w:rFonts w:hint="eastAsia"/>
        </w:rPr>
        <w:t>。</w:t>
      </w:r>
    </w:p>
    <w:p w:rsidR="00C621C0" w:rsidRDefault="00DB0AB6" w:rsidP="00B02904">
      <w:pPr>
        <w:spacing w:before="163" w:after="163"/>
        <w:ind w:firstLine="480"/>
      </w:pPr>
      <w:r>
        <w:t>由于中心化设计本身存在难以解决的信任风险问题</w:t>
      </w:r>
      <w:r>
        <w:rPr>
          <w:rFonts w:hint="eastAsia"/>
        </w:rPr>
        <w:t>，</w:t>
      </w:r>
      <w:r w:rsidR="00FA49C6">
        <w:rPr>
          <w:rFonts w:hint="eastAsia"/>
        </w:rPr>
        <w:t>本文</w:t>
      </w:r>
      <w:r w:rsidR="007C1C89">
        <w:rPr>
          <w:rFonts w:hint="eastAsia"/>
        </w:rPr>
        <w:t>会基于目前已经拥有成功实践经验的去中心化技术，设计新的平台结构，提供一个</w:t>
      </w:r>
      <w:r w:rsidR="003856E3">
        <w:rPr>
          <w:rFonts w:hint="eastAsia"/>
        </w:rPr>
        <w:t>在</w:t>
      </w:r>
      <w:r w:rsidR="006F06B6">
        <w:rPr>
          <w:rFonts w:hint="eastAsia"/>
        </w:rPr>
        <w:t>具有</w:t>
      </w:r>
      <w:r w:rsidR="007C1C89">
        <w:rPr>
          <w:rFonts w:hint="eastAsia"/>
        </w:rPr>
        <w:t>去信任</w:t>
      </w:r>
      <w:r w:rsidR="006F06B6">
        <w:rPr>
          <w:rFonts w:hint="eastAsia"/>
        </w:rPr>
        <w:t>前提</w:t>
      </w:r>
      <w:r w:rsidR="007C1C89">
        <w:rPr>
          <w:rFonts w:hint="eastAsia"/>
        </w:rPr>
        <w:t>的同时</w:t>
      </w:r>
      <w:r w:rsidR="00CA05B1">
        <w:rPr>
          <w:rFonts w:hint="eastAsia"/>
        </w:rPr>
        <w:t>也</w:t>
      </w:r>
      <w:r w:rsidR="007C1C89">
        <w:rPr>
          <w:rFonts w:hint="eastAsia"/>
        </w:rPr>
        <w:t>能够保障用户信息安全</w:t>
      </w:r>
      <w:r w:rsidR="003856E3">
        <w:rPr>
          <w:rFonts w:hint="eastAsia"/>
        </w:rPr>
        <w:t>，且能够为</w:t>
      </w:r>
      <w:r w:rsidR="006F06B6">
        <w:rPr>
          <w:rFonts w:hint="eastAsia"/>
        </w:rPr>
        <w:t>需求供需双方提供可靠匹配服务的解决方案。</w:t>
      </w:r>
    </w:p>
    <w:p w:rsidR="0043556D" w:rsidRPr="0043556D" w:rsidRDefault="0043556D" w:rsidP="00B02904">
      <w:pPr>
        <w:spacing w:before="163" w:after="163"/>
        <w:ind w:firstLine="480"/>
      </w:pPr>
    </w:p>
    <w:p w:rsidR="008C34F0" w:rsidRPr="0006704C" w:rsidRDefault="00040A63" w:rsidP="0006704C">
      <w:pPr>
        <w:pStyle w:val="-0"/>
      </w:pPr>
      <w:bookmarkStart w:id="2" w:name="_Toc484279297"/>
      <w:r w:rsidRPr="0006704C">
        <w:t>1.2</w:t>
      </w:r>
      <w:r w:rsidR="004673CE" w:rsidRPr="0006704C">
        <w:rPr>
          <w:rFonts w:hint="eastAsia"/>
        </w:rPr>
        <w:t xml:space="preserve"> </w:t>
      </w:r>
      <w:r w:rsidR="00BF092B" w:rsidRPr="0006704C">
        <w:rPr>
          <w:rFonts w:hint="eastAsia"/>
        </w:rPr>
        <w:t>国内外</w:t>
      </w:r>
      <w:r w:rsidR="00042C1D" w:rsidRPr="0006704C">
        <w:rPr>
          <w:rFonts w:hint="eastAsia"/>
        </w:rPr>
        <w:t>现状</w:t>
      </w:r>
      <w:bookmarkEnd w:id="2"/>
    </w:p>
    <w:p w:rsidR="00042C1D" w:rsidRDefault="00920DF5" w:rsidP="00B02904">
      <w:pPr>
        <w:spacing w:before="163" w:after="163"/>
        <w:ind w:firstLine="480"/>
      </w:pPr>
      <w:r>
        <w:t>关于提供服务供需双方匹配的服务</w:t>
      </w:r>
      <w:r>
        <w:rPr>
          <w:rFonts w:hint="eastAsia"/>
        </w:rPr>
        <w:t>，</w:t>
      </w:r>
      <w:r>
        <w:t>国内</w:t>
      </w:r>
      <w:r w:rsidR="0018751E">
        <w:t>业务和技术都</w:t>
      </w:r>
      <w:r>
        <w:t>比较成熟是</w:t>
      </w:r>
      <w:r>
        <w:rPr>
          <w:rFonts w:hint="eastAsia"/>
        </w:rPr>
        <w:t>“猪八戒</w:t>
      </w:r>
      <w:r w:rsidR="00E06479">
        <w:rPr>
          <w:rFonts w:hint="eastAsia"/>
        </w:rPr>
        <w:t>网</w:t>
      </w:r>
      <w:r>
        <w:rPr>
          <w:rFonts w:hint="eastAsia"/>
        </w:rPr>
        <w:t>”以及“商理事”两大平台。</w:t>
      </w:r>
      <w:r w:rsidR="004116BB">
        <w:rPr>
          <w:rFonts w:hint="eastAsia"/>
        </w:rPr>
        <w:t>其中“商理事”</w:t>
      </w:r>
      <w:r w:rsidR="004116BB" w:rsidRPr="004116BB">
        <w:rPr>
          <w:rFonts w:hint="eastAsia"/>
        </w:rPr>
        <w:t>是基于企业资源共享和</w:t>
      </w:r>
      <w:r w:rsidR="004116BB" w:rsidRPr="004116BB">
        <w:rPr>
          <w:rFonts w:hint="eastAsia"/>
        </w:rPr>
        <w:t>SaaS</w:t>
      </w:r>
      <w:r w:rsidR="004116BB" w:rsidRPr="004116BB">
        <w:rPr>
          <w:rFonts w:hint="eastAsia"/>
        </w:rPr>
        <w:t>模式的企业合作撮合服务平台，运用企业智能、大数据技术以及云计算技术</w:t>
      </w:r>
      <w:r w:rsidR="004116BB">
        <w:rPr>
          <w:rFonts w:hint="eastAsia"/>
        </w:rPr>
        <w:t>以尝试</w:t>
      </w:r>
      <w:r w:rsidR="004116BB" w:rsidRPr="004116BB">
        <w:rPr>
          <w:rFonts w:hint="eastAsia"/>
        </w:rPr>
        <w:t>重构商业合作营销方式，以“企业网”</w:t>
      </w:r>
      <w:r w:rsidR="004116BB" w:rsidRPr="004116BB">
        <w:rPr>
          <w:rFonts w:hint="eastAsia"/>
        </w:rPr>
        <w:t xml:space="preserve"> </w:t>
      </w:r>
      <w:r w:rsidR="004116BB" w:rsidRPr="004116BB">
        <w:rPr>
          <w:rFonts w:hint="eastAsia"/>
        </w:rPr>
        <w:t>、“资源网”、“</w:t>
      </w:r>
      <w:r w:rsidR="004116BB" w:rsidRPr="004116BB">
        <w:rPr>
          <w:rFonts w:hint="eastAsia"/>
        </w:rPr>
        <w:t>BD</w:t>
      </w:r>
      <w:r w:rsidR="004116BB" w:rsidRPr="004116BB">
        <w:rPr>
          <w:rFonts w:hint="eastAsia"/>
        </w:rPr>
        <w:t>网”</w:t>
      </w:r>
      <w:r w:rsidR="004116BB" w:rsidRPr="004116BB">
        <w:rPr>
          <w:rFonts w:hint="eastAsia"/>
        </w:rPr>
        <w:t xml:space="preserve"> </w:t>
      </w:r>
      <w:r w:rsidR="004116BB" w:rsidRPr="004116BB">
        <w:rPr>
          <w:rFonts w:hint="eastAsia"/>
        </w:rPr>
        <w:t>三网为中心，</w:t>
      </w:r>
      <w:r w:rsidR="00460000">
        <w:rPr>
          <w:rFonts w:hint="eastAsia"/>
        </w:rPr>
        <w:t>不同于</w:t>
      </w:r>
      <w:r w:rsidR="004116BB" w:rsidRPr="004116BB">
        <w:rPr>
          <w:rFonts w:hint="eastAsia"/>
        </w:rPr>
        <w:t>传统的人工获取销售合作线索和粗颗粒度营销合作方式，</w:t>
      </w:r>
      <w:r w:rsidR="00460000">
        <w:rPr>
          <w:rFonts w:hint="eastAsia"/>
        </w:rPr>
        <w:t>融合商机搜索引擎、商业数据库、</w:t>
      </w:r>
      <w:r w:rsidR="004116BB" w:rsidRPr="004116BB">
        <w:rPr>
          <w:rFonts w:hint="eastAsia"/>
        </w:rPr>
        <w:t>商业资讯以及活动等</w:t>
      </w:r>
      <w:r w:rsidR="00460000">
        <w:rPr>
          <w:rFonts w:hint="eastAsia"/>
        </w:rPr>
        <w:t>功能</w:t>
      </w:r>
      <w:r w:rsidR="004116BB" w:rsidRPr="004116BB">
        <w:rPr>
          <w:rFonts w:hint="eastAsia"/>
        </w:rPr>
        <w:t>，通过主动查询和智能推送</w:t>
      </w:r>
      <w:r w:rsidR="00460000">
        <w:rPr>
          <w:rFonts w:hint="eastAsia"/>
        </w:rPr>
        <w:t>为</w:t>
      </w:r>
      <w:r w:rsidR="004116BB" w:rsidRPr="004116BB">
        <w:rPr>
          <w:rFonts w:hint="eastAsia"/>
        </w:rPr>
        <w:t>商业从业者</w:t>
      </w:r>
      <w:r w:rsidR="00460000">
        <w:rPr>
          <w:rFonts w:hint="eastAsia"/>
        </w:rPr>
        <w:lastRenderedPageBreak/>
        <w:t>提供企业资源服务。</w:t>
      </w:r>
      <w:r w:rsidR="00E06479">
        <w:rPr>
          <w:rFonts w:hint="eastAsia"/>
        </w:rPr>
        <w:t>“猪八戒网”</w:t>
      </w:r>
      <w:r w:rsidR="00E06479" w:rsidRPr="00E06479">
        <w:rPr>
          <w:rFonts w:hint="eastAsia"/>
        </w:rPr>
        <w:t>是</w:t>
      </w:r>
      <w:proofErr w:type="gramStart"/>
      <w:r w:rsidR="00E06479" w:rsidRPr="00E06479">
        <w:rPr>
          <w:rFonts w:hint="eastAsia"/>
        </w:rPr>
        <w:t>服务众包平台</w:t>
      </w:r>
      <w:proofErr w:type="gramEnd"/>
      <w:r w:rsidR="00E06479" w:rsidRPr="00E06479">
        <w:rPr>
          <w:rFonts w:hint="eastAsia"/>
        </w:rPr>
        <w:t>，创办于</w:t>
      </w:r>
      <w:r w:rsidR="00E06479" w:rsidRPr="00E06479">
        <w:rPr>
          <w:rFonts w:hint="eastAsia"/>
        </w:rPr>
        <w:t>2006</w:t>
      </w:r>
      <w:r w:rsidR="00E06479" w:rsidRPr="00E06479">
        <w:rPr>
          <w:rFonts w:hint="eastAsia"/>
        </w:rPr>
        <w:t>年</w:t>
      </w:r>
      <w:r w:rsidR="00E06479">
        <w:rPr>
          <w:rFonts w:hint="eastAsia"/>
        </w:rPr>
        <w:t>。涉及的</w:t>
      </w:r>
      <w:r w:rsidR="00E06479" w:rsidRPr="00E06479">
        <w:rPr>
          <w:rFonts w:hint="eastAsia"/>
        </w:rPr>
        <w:t>服务交易品类涵盖创意设计、网站建设、网络营销、文案策划、生活服务等多种行业。</w:t>
      </w:r>
      <w:r w:rsidR="00E06479">
        <w:rPr>
          <w:rFonts w:hint="eastAsia"/>
        </w:rPr>
        <w:t>“</w:t>
      </w:r>
      <w:r w:rsidR="00E06479" w:rsidRPr="00E06479">
        <w:rPr>
          <w:rFonts w:hint="eastAsia"/>
        </w:rPr>
        <w:t>猪八戒网</w:t>
      </w:r>
      <w:r w:rsidR="00E06479">
        <w:rPr>
          <w:rFonts w:hint="eastAsia"/>
        </w:rPr>
        <w:t>”有大量</w:t>
      </w:r>
      <w:r w:rsidR="00E06479" w:rsidRPr="00E06479">
        <w:rPr>
          <w:rFonts w:hint="eastAsia"/>
        </w:rPr>
        <w:t>服务商为企业、公共机构和个人提供定制化的解决方案，将创意、智慧、技能转化为商业价值和社会价值。</w:t>
      </w:r>
    </w:p>
    <w:p w:rsidR="00C621C0" w:rsidRDefault="003027A5" w:rsidP="00B02904">
      <w:pPr>
        <w:spacing w:before="163" w:after="163"/>
        <w:ind w:firstLine="480"/>
      </w:pPr>
      <w:r>
        <w:rPr>
          <w:rFonts w:hint="eastAsia"/>
        </w:rPr>
        <w:t>与以上平台专注业务类似的国外服务提供商有</w:t>
      </w:r>
      <w:r w:rsidR="003D4B19">
        <w:rPr>
          <w:rFonts w:hint="eastAsia"/>
        </w:rPr>
        <w:t>以</w:t>
      </w:r>
      <w:r>
        <w:rPr>
          <w:rFonts w:hint="eastAsia"/>
        </w:rPr>
        <w:t>“</w:t>
      </w:r>
      <w:r w:rsidRPr="003027A5">
        <w:rPr>
          <w:rFonts w:cs="Times New Roman"/>
        </w:rPr>
        <w:t>Elance</w:t>
      </w:r>
      <w:r>
        <w:rPr>
          <w:rFonts w:hint="eastAsia"/>
        </w:rPr>
        <w:t>”</w:t>
      </w:r>
      <w:r w:rsidR="003D4B19">
        <w:rPr>
          <w:rFonts w:hint="eastAsia"/>
        </w:rPr>
        <w:t>为代表的大量外包网站，也有像“</w:t>
      </w:r>
      <w:proofErr w:type="spellStart"/>
      <w:r w:rsidR="003D4B19">
        <w:rPr>
          <w:rFonts w:hint="eastAsia"/>
        </w:rPr>
        <w:t>MatchPool</w:t>
      </w:r>
      <w:proofErr w:type="spellEnd"/>
      <w:r w:rsidR="003D4B19">
        <w:rPr>
          <w:rFonts w:hint="eastAsia"/>
        </w:rPr>
        <w:t>”这样的创新类用户匹配</w:t>
      </w:r>
      <w:r w:rsidR="00782013">
        <w:rPr>
          <w:rFonts w:hint="eastAsia"/>
        </w:rPr>
        <w:t>服务</w:t>
      </w:r>
      <w:r w:rsidR="003D4B19">
        <w:rPr>
          <w:rFonts w:hint="eastAsia"/>
        </w:rPr>
        <w:t>网站。</w:t>
      </w:r>
      <w:r w:rsidR="00690C0C">
        <w:rPr>
          <w:rFonts w:hint="eastAsia"/>
        </w:rPr>
        <w:t>其中“</w:t>
      </w:r>
      <w:r w:rsidR="00690C0C">
        <w:rPr>
          <w:rFonts w:hint="eastAsia"/>
        </w:rPr>
        <w:t>Elance</w:t>
      </w:r>
      <w:r w:rsidR="00690C0C">
        <w:rPr>
          <w:rFonts w:hint="eastAsia"/>
        </w:rPr>
        <w:t>”</w:t>
      </w:r>
      <w:r w:rsidR="00690C0C" w:rsidRPr="00690C0C">
        <w:rPr>
          <w:rFonts w:hint="eastAsia"/>
        </w:rPr>
        <w:t xml:space="preserve"> </w:t>
      </w:r>
      <w:r w:rsidR="00690C0C" w:rsidRPr="00690C0C">
        <w:rPr>
          <w:rFonts w:hint="eastAsia"/>
        </w:rPr>
        <w:t>是国外成熟的一套业务外包平台，外包项目类型以软件和网站为主，这个平台上包含平面和动画设计，网站设计，软件编码设计，商业计划寻找技术合作商等各类需求。</w:t>
      </w:r>
      <w:r w:rsidR="00343925">
        <w:rPr>
          <w:rFonts w:hint="eastAsia"/>
        </w:rPr>
        <w:t>其主要业务</w:t>
      </w:r>
      <w:r w:rsidR="00251977">
        <w:rPr>
          <w:rFonts w:hint="eastAsia"/>
        </w:rPr>
        <w:t>和</w:t>
      </w:r>
      <w:r w:rsidR="00343925">
        <w:rPr>
          <w:rFonts w:hint="eastAsia"/>
        </w:rPr>
        <w:t>模式都与国内的“猪八戒网”相似。</w:t>
      </w:r>
      <w:r w:rsidR="00F33A52">
        <w:rPr>
          <w:rFonts w:hint="eastAsia"/>
        </w:rPr>
        <w:t>而“</w:t>
      </w:r>
      <w:proofErr w:type="spellStart"/>
      <w:r w:rsidR="00F33A52">
        <w:rPr>
          <w:rFonts w:hint="eastAsia"/>
        </w:rPr>
        <w:t>MatchPool</w:t>
      </w:r>
      <w:proofErr w:type="spellEnd"/>
      <w:r w:rsidR="00F33A52">
        <w:rPr>
          <w:rFonts w:hint="eastAsia"/>
        </w:rPr>
        <w:t>”则基于虚拟货币以及区块链等技术，加之新的匹配机制和算法，提供一个去中心化的用户社交匹配服务方案。</w:t>
      </w:r>
    </w:p>
    <w:p w:rsidR="0043556D" w:rsidRPr="00144841" w:rsidRDefault="0043556D" w:rsidP="00B02904">
      <w:pPr>
        <w:spacing w:before="163" w:after="163"/>
        <w:ind w:firstLine="480"/>
      </w:pPr>
    </w:p>
    <w:p w:rsidR="004673CE" w:rsidRPr="0006704C" w:rsidRDefault="004673CE" w:rsidP="0006704C">
      <w:pPr>
        <w:pStyle w:val="-0"/>
      </w:pPr>
      <w:bookmarkStart w:id="3" w:name="_Toc484279298"/>
      <w:r w:rsidRPr="0006704C">
        <w:rPr>
          <w:rFonts w:hint="eastAsia"/>
        </w:rPr>
        <w:t xml:space="preserve">1.3 </w:t>
      </w:r>
      <w:r w:rsidRPr="0006704C">
        <w:t>解决的问题</w:t>
      </w:r>
      <w:bookmarkEnd w:id="3"/>
    </w:p>
    <w:p w:rsidR="0054056A" w:rsidRDefault="0054056A" w:rsidP="0054056A">
      <w:pPr>
        <w:spacing w:before="163" w:after="163"/>
        <w:ind w:firstLine="480"/>
      </w:pPr>
      <w:r>
        <w:rPr>
          <w:rFonts w:hint="eastAsia"/>
        </w:rPr>
        <w:t>首先，创新</w:t>
      </w:r>
      <w:r w:rsidR="00AA10B8">
        <w:rPr>
          <w:rFonts w:hint="eastAsia"/>
        </w:rPr>
        <w:t>创业</w:t>
      </w:r>
      <w:r>
        <w:rPr>
          <w:rFonts w:hint="eastAsia"/>
        </w:rPr>
        <w:t>者和普通</w:t>
      </w:r>
      <w:r w:rsidR="00AA10B8">
        <w:rPr>
          <w:rFonts w:hint="eastAsia"/>
        </w:rPr>
        <w:t>社会公司</w:t>
      </w:r>
      <w:r>
        <w:rPr>
          <w:rFonts w:hint="eastAsia"/>
        </w:rPr>
        <w:t>员工之间的</w:t>
      </w:r>
      <w:r w:rsidR="00AA10B8">
        <w:rPr>
          <w:rFonts w:hint="eastAsia"/>
        </w:rPr>
        <w:t>对于</w:t>
      </w:r>
      <w:r>
        <w:rPr>
          <w:rFonts w:hint="eastAsia"/>
        </w:rPr>
        <w:t>合作需</w:t>
      </w:r>
      <w:r w:rsidR="00AA10B8">
        <w:rPr>
          <w:rFonts w:hint="eastAsia"/>
        </w:rPr>
        <w:t>的</w:t>
      </w:r>
      <w:r>
        <w:rPr>
          <w:rFonts w:hint="eastAsia"/>
        </w:rPr>
        <w:t>求的差异在于创新者通常</w:t>
      </w:r>
      <w:r w:rsidR="00A71752">
        <w:rPr>
          <w:rFonts w:hint="eastAsia"/>
        </w:rPr>
        <w:t>需要</w:t>
      </w:r>
      <w:r>
        <w:rPr>
          <w:rFonts w:hint="eastAsia"/>
        </w:rPr>
        <w:t>保护他们重要的创意和</w:t>
      </w:r>
      <w:r w:rsidR="00A71752">
        <w:rPr>
          <w:rFonts w:hint="eastAsia"/>
        </w:rPr>
        <w:t>资料</w:t>
      </w:r>
      <w:r>
        <w:rPr>
          <w:rFonts w:hint="eastAsia"/>
        </w:rPr>
        <w:t>，在寻找合作伙伴时不被</w:t>
      </w:r>
      <w:r w:rsidR="00A71752">
        <w:rPr>
          <w:rFonts w:hint="eastAsia"/>
        </w:rPr>
        <w:t>能</w:t>
      </w:r>
      <w:r>
        <w:rPr>
          <w:rFonts w:hint="eastAsia"/>
        </w:rPr>
        <w:t>泄漏和被盗。因此，收集大量用户信息和私有数据的通用服务</w:t>
      </w:r>
      <w:r w:rsidR="00A71752">
        <w:rPr>
          <w:rFonts w:hint="eastAsia"/>
        </w:rPr>
        <w:t>模式</w:t>
      </w:r>
      <w:r w:rsidR="00BB2EF2">
        <w:rPr>
          <w:rFonts w:hint="eastAsia"/>
        </w:rPr>
        <w:t>（集中式）具有</w:t>
      </w:r>
      <w:r>
        <w:rPr>
          <w:rFonts w:hint="eastAsia"/>
        </w:rPr>
        <w:t>严重的数据安全问题。一方面，创新</w:t>
      </w:r>
      <w:r w:rsidR="00BB2EF2">
        <w:rPr>
          <w:rFonts w:hint="eastAsia"/>
        </w:rPr>
        <w:t>创业者会考虑</w:t>
      </w:r>
      <w:r>
        <w:rPr>
          <w:rFonts w:hint="eastAsia"/>
        </w:rPr>
        <w:t>避免上传数据安全性</w:t>
      </w:r>
      <w:r w:rsidR="00DE59BF">
        <w:rPr>
          <w:rFonts w:hint="eastAsia"/>
        </w:rPr>
        <w:t>重要</w:t>
      </w:r>
      <w:r>
        <w:rPr>
          <w:rFonts w:hint="eastAsia"/>
        </w:rPr>
        <w:t>的</w:t>
      </w:r>
      <w:r w:rsidR="00A91D7F">
        <w:rPr>
          <w:rFonts w:hint="eastAsia"/>
        </w:rPr>
        <w:t>文件，因此很难获得</w:t>
      </w:r>
      <w:r>
        <w:rPr>
          <w:rFonts w:hint="eastAsia"/>
        </w:rPr>
        <w:t>一个找到合作伙伴的好机会</w:t>
      </w:r>
      <w:r w:rsidR="00A91D7F">
        <w:rPr>
          <w:rFonts w:hint="eastAsia"/>
        </w:rPr>
        <w:t>。另一方面，即使有很多用户在网站上公开</w:t>
      </w:r>
      <w:r>
        <w:rPr>
          <w:rFonts w:hint="eastAsia"/>
        </w:rPr>
        <w:t>他们的想法，</w:t>
      </w:r>
      <w:r w:rsidR="00A91D7F">
        <w:rPr>
          <w:rFonts w:hint="eastAsia"/>
        </w:rPr>
        <w:t>以吸引好的合作伙伴</w:t>
      </w:r>
      <w:r w:rsidR="00DC0773">
        <w:rPr>
          <w:rFonts w:hint="eastAsia"/>
        </w:rPr>
        <w:t>，很有可能使</w:t>
      </w:r>
      <w:r>
        <w:rPr>
          <w:rFonts w:hint="eastAsia"/>
        </w:rPr>
        <w:t>网站成为</w:t>
      </w:r>
      <w:r w:rsidR="00A91D7F">
        <w:rPr>
          <w:rFonts w:hint="eastAsia"/>
        </w:rPr>
        <w:t>一个免费创意</w:t>
      </w:r>
      <w:r w:rsidR="004517D1">
        <w:rPr>
          <w:rFonts w:hint="eastAsia"/>
        </w:rPr>
        <w:t>的搜索引擎，无法响应用户的期望。用户上传他们的信息和资料</w:t>
      </w:r>
      <w:r>
        <w:rPr>
          <w:rFonts w:hint="eastAsia"/>
        </w:rPr>
        <w:t>到网站，</w:t>
      </w:r>
      <w:r w:rsidR="004517D1">
        <w:rPr>
          <w:rFonts w:hint="eastAsia"/>
        </w:rPr>
        <w:t>是因为用户相信它。但是，如果网站的运营商私下背叛</w:t>
      </w:r>
      <w:r>
        <w:rPr>
          <w:rFonts w:hint="eastAsia"/>
        </w:rPr>
        <w:t>用户，使用这些</w:t>
      </w:r>
      <w:r w:rsidR="004517D1">
        <w:rPr>
          <w:rFonts w:hint="eastAsia"/>
        </w:rPr>
        <w:t>用户</w:t>
      </w:r>
      <w:r>
        <w:rPr>
          <w:rFonts w:hint="eastAsia"/>
        </w:rPr>
        <w:t>数据获得更高的</w:t>
      </w:r>
      <w:r w:rsidR="004517D1">
        <w:rPr>
          <w:rFonts w:hint="eastAsia"/>
        </w:rPr>
        <w:t>黑色利润呢？没有人可以给出一个肯定的承诺，这样的</w:t>
      </w:r>
      <w:r>
        <w:rPr>
          <w:rFonts w:hint="eastAsia"/>
        </w:rPr>
        <w:t>问题不会在集中式技术中发生。因此，</w:t>
      </w:r>
      <w:r w:rsidR="004517D1">
        <w:rPr>
          <w:rFonts w:hint="eastAsia"/>
        </w:rPr>
        <w:t>去中心化的解决方案</w:t>
      </w:r>
      <w:r>
        <w:rPr>
          <w:rFonts w:hint="eastAsia"/>
        </w:rPr>
        <w:t>能有助于我们找到一种</w:t>
      </w:r>
      <w:r w:rsidR="004517D1">
        <w:rPr>
          <w:rFonts w:hint="eastAsia"/>
        </w:rPr>
        <w:t>相对正确的方法来保护用户的数据安全</w:t>
      </w:r>
      <w:r>
        <w:rPr>
          <w:rFonts w:hint="eastAsia"/>
        </w:rPr>
        <w:t>并保持服务的可信度。</w:t>
      </w:r>
      <w:r w:rsidR="004517D1">
        <w:rPr>
          <w:rFonts w:hint="eastAsia"/>
        </w:rPr>
        <w:t>本论文提出的主要框架是设计为去中心化的分布式解决方案。它使用一些</w:t>
      </w:r>
      <w:r w:rsidR="004517D1">
        <w:rPr>
          <w:rFonts w:hint="eastAsia"/>
        </w:rPr>
        <w:t>Peer</w:t>
      </w:r>
      <w:r w:rsidR="004517D1">
        <w:t>-to-Peer</w:t>
      </w:r>
      <w:r w:rsidR="004517D1">
        <w:rPr>
          <w:rFonts w:hint="eastAsia"/>
        </w:rPr>
        <w:t>（以下称</w:t>
      </w:r>
      <w:r w:rsidR="004517D1">
        <w:rPr>
          <w:rFonts w:hint="eastAsia"/>
        </w:rPr>
        <w:t>P2P</w:t>
      </w:r>
      <w:r w:rsidR="004517D1">
        <w:rPr>
          <w:rFonts w:hint="eastAsia"/>
        </w:rPr>
        <w:t>）技术和秘密分割</w:t>
      </w:r>
      <w:r>
        <w:rPr>
          <w:rFonts w:hint="eastAsia"/>
        </w:rPr>
        <w:t>加密来确保网络中没有包含所有</w:t>
      </w:r>
      <w:r w:rsidR="004517D1">
        <w:rPr>
          <w:rFonts w:hint="eastAsia"/>
        </w:rPr>
        <w:t>或大部分用户数据的节点，用户可以自由选择多个</w:t>
      </w:r>
      <w:r>
        <w:rPr>
          <w:rFonts w:hint="eastAsia"/>
        </w:rPr>
        <w:t>节点来存储其信息片段。设计的算法和结构保护用户的信息片段不被恢复，除非相反是真正的潜在合作伙伴。</w:t>
      </w:r>
    </w:p>
    <w:p w:rsidR="00B948C7" w:rsidRDefault="00B948C7" w:rsidP="00B948C7">
      <w:pPr>
        <w:spacing w:before="163" w:after="163"/>
        <w:ind w:firstLine="480"/>
      </w:pPr>
      <w:r>
        <w:rPr>
          <w:rFonts w:hint="eastAsia"/>
        </w:rPr>
        <w:t>下面列举分析现有网络平台所存在的问题：</w:t>
      </w:r>
    </w:p>
    <w:p w:rsidR="00B948C7" w:rsidRDefault="00B948C7" w:rsidP="00A16D46">
      <w:pPr>
        <w:spacing w:before="163" w:after="163"/>
        <w:ind w:firstLineChars="0" w:firstLine="480"/>
      </w:pPr>
      <w:r>
        <w:rPr>
          <w:rFonts w:hint="eastAsia"/>
        </w:rPr>
        <w:t xml:space="preserve">    1) </w:t>
      </w:r>
      <w:r>
        <w:rPr>
          <w:rFonts w:hint="eastAsia"/>
        </w:rPr>
        <w:t>集中化存储个人用户信息，信息泄露风险高，并且存在平台私自利</w:t>
      </w:r>
      <w:r>
        <w:rPr>
          <w:rFonts w:hint="eastAsia"/>
        </w:rPr>
        <w:lastRenderedPageBreak/>
        <w:t>用用户信息进行保密协议外其他用途的可能风险。仅中国范围内，据中国互联网协会的一项调查报告，国内</w:t>
      </w:r>
      <w:proofErr w:type="gramStart"/>
      <w:r>
        <w:rPr>
          <w:rFonts w:hint="eastAsia"/>
        </w:rPr>
        <w:t>网购用户</w:t>
      </w:r>
      <w:proofErr w:type="gramEnd"/>
      <w:r>
        <w:rPr>
          <w:rFonts w:hint="eastAsia"/>
        </w:rPr>
        <w:t>的规模已高达约</w:t>
      </w:r>
      <w:r>
        <w:rPr>
          <w:rFonts w:hint="eastAsia"/>
        </w:rPr>
        <w:t>4.8</w:t>
      </w:r>
      <w:r>
        <w:rPr>
          <w:rFonts w:hint="eastAsia"/>
        </w:rPr>
        <w:t>亿人，其中过半在</w:t>
      </w:r>
      <w:proofErr w:type="gramStart"/>
      <w:r>
        <w:rPr>
          <w:rFonts w:hint="eastAsia"/>
        </w:rPr>
        <w:t>网购过程</w:t>
      </w:r>
      <w:proofErr w:type="gramEnd"/>
      <w:r>
        <w:rPr>
          <w:rFonts w:hint="eastAsia"/>
        </w:rPr>
        <w:t>中经历过个人信息泄露的不幸遭遇，而由此造成的经济损失每年高达</w:t>
      </w:r>
      <w:r>
        <w:rPr>
          <w:rFonts w:hint="eastAsia"/>
        </w:rPr>
        <w:t>915</w:t>
      </w:r>
      <w:r>
        <w:rPr>
          <w:rFonts w:hint="eastAsia"/>
        </w:rPr>
        <w:t>亿</w:t>
      </w:r>
      <w:r w:rsidR="0043556D">
        <w:rPr>
          <w:noProof/>
        </w:rPr>
        <mc:AlternateContent>
          <mc:Choice Requires="wps">
            <w:drawing>
              <wp:anchor distT="0" distB="0" distL="114300" distR="114300" simplePos="0" relativeHeight="251639808" behindDoc="0" locked="0" layoutInCell="1" allowOverlap="1" wp14:anchorId="2A034E66" wp14:editId="5BE36317">
                <wp:simplePos x="0" y="0"/>
                <wp:positionH relativeFrom="column">
                  <wp:posOffset>302260</wp:posOffset>
                </wp:positionH>
                <wp:positionV relativeFrom="paragraph">
                  <wp:posOffset>1067435</wp:posOffset>
                </wp:positionV>
                <wp:extent cx="4720590" cy="1637030"/>
                <wp:effectExtent l="0" t="0" r="22860" b="20320"/>
                <wp:wrapTopAndBottom/>
                <wp:docPr id="5" name="文本框 1"/>
                <wp:cNvGraphicFramePr/>
                <a:graphic xmlns:a="http://schemas.openxmlformats.org/drawingml/2006/main">
                  <a:graphicData uri="http://schemas.microsoft.com/office/word/2010/wordprocessingShape">
                    <wps:wsp>
                      <wps:cNvSpPr txBox="1"/>
                      <wps:spPr>
                        <a:xfrm>
                          <a:off x="0" y="0"/>
                          <a:ext cx="4720590" cy="1637030"/>
                        </a:xfrm>
                        <a:prstGeom prst="rect">
                          <a:avLst/>
                        </a:prstGeom>
                        <a:noFill/>
                        <a:ln w="9525" cmpd="dbl">
                          <a:solidFill>
                            <a:schemeClr val="accent2"/>
                          </a:solidFill>
                          <a:prstDash val="dash"/>
                        </a:ln>
                      </wps:spPr>
                      <wps:style>
                        <a:lnRef idx="0">
                          <a:scrgbClr r="0" g="0" b="0"/>
                        </a:lnRef>
                        <a:fillRef idx="0">
                          <a:scrgbClr r="0" g="0" b="0"/>
                        </a:fillRef>
                        <a:effectRef idx="0">
                          <a:scrgbClr r="0" g="0" b="0"/>
                        </a:effectRef>
                        <a:fontRef idx="minor">
                          <a:schemeClr val="dk1"/>
                        </a:fontRef>
                      </wps:style>
                      <wps:txbx>
                        <w:txbxContent>
                          <w:p w:rsidR="0030722B" w:rsidRPr="00CD511D" w:rsidRDefault="0030722B" w:rsidP="00B948C7">
                            <w:pPr>
                              <w:pStyle w:val="a6"/>
                              <w:spacing w:before="156" w:beforeAutospacing="0" w:after="156" w:afterAutospacing="0"/>
                              <w:ind w:firstLine="440"/>
                            </w:pPr>
                            <w:r>
                              <w:rPr>
                                <w:rFonts w:asciiTheme="minorHAnsi" w:eastAsiaTheme="minorEastAsia" w:cstheme="minorBidi" w:hint="eastAsia"/>
                                <w:sz w:val="22"/>
                                <w:szCs w:val="22"/>
                              </w:rPr>
                              <w:t>表</w:t>
                            </w:r>
                            <w:r>
                              <w:rPr>
                                <w:rFonts w:asciiTheme="minorHAnsi" w:eastAsiaTheme="minorEastAsia" w:cstheme="minorBidi" w:hint="eastAsia"/>
                                <w:sz w:val="22"/>
                                <w:szCs w:val="22"/>
                              </w:rPr>
                              <w:t>1.1</w:t>
                            </w:r>
                            <w:r>
                              <w:rPr>
                                <w:rFonts w:asciiTheme="minorHAnsi" w:eastAsiaTheme="minorEastAsia" w:cstheme="minorBidi" w:hint="eastAsia"/>
                                <w:sz w:val="22"/>
                                <w:szCs w:val="22"/>
                              </w:rPr>
                              <w:t>：</w:t>
                            </w:r>
                            <w:r w:rsidRPr="00CD511D">
                              <w:rPr>
                                <w:rFonts w:asciiTheme="minorHAnsi" w:eastAsiaTheme="minorEastAsia" w:cstheme="minorBidi" w:hint="eastAsia"/>
                                <w:sz w:val="22"/>
                                <w:szCs w:val="22"/>
                              </w:rPr>
                              <w:t>近年发生的用户数据泄露事件举例</w:t>
                            </w:r>
                          </w:p>
                          <w:p w:rsidR="0030722B" w:rsidRPr="00CD511D" w:rsidRDefault="0030722B" w:rsidP="00B948C7">
                            <w:pPr>
                              <w:pStyle w:val="a6"/>
                              <w:spacing w:before="156" w:beforeAutospacing="0" w:after="156" w:afterAutospacing="0"/>
                              <w:ind w:firstLine="440"/>
                            </w:pPr>
                            <w:r w:rsidRPr="00CD511D">
                              <w:rPr>
                                <w:rFonts w:asciiTheme="minorHAnsi" w:eastAsiaTheme="minorEastAsia" w:hAnsi="Calibri" w:cstheme="minorBidi"/>
                                <w:sz w:val="22"/>
                                <w:szCs w:val="22"/>
                              </w:rPr>
                              <w:t xml:space="preserve">• </w:t>
                            </w:r>
                            <w:r w:rsidRPr="00CD511D">
                              <w:rPr>
                                <w:rFonts w:asciiTheme="minorHAnsi" w:eastAsiaTheme="minorEastAsia" w:cstheme="minorBidi" w:hint="eastAsia"/>
                                <w:sz w:val="22"/>
                                <w:szCs w:val="22"/>
                              </w:rPr>
                              <w:t>雅虎，时间</w:t>
                            </w:r>
                            <w:r w:rsidRPr="00CD511D">
                              <w:rPr>
                                <w:rFonts w:asciiTheme="minorHAnsi" w:eastAsiaTheme="minorEastAsia" w:hAnsi="Calibri" w:cstheme="minorBidi"/>
                                <w:sz w:val="22"/>
                                <w:szCs w:val="22"/>
                              </w:rPr>
                              <w:t>2016</w:t>
                            </w:r>
                            <w:r w:rsidRPr="00CD511D">
                              <w:rPr>
                                <w:rFonts w:asciiTheme="minorHAnsi" w:eastAsiaTheme="minorEastAsia" w:cstheme="minorBidi" w:hint="eastAsia"/>
                                <w:sz w:val="22"/>
                                <w:szCs w:val="22"/>
                              </w:rPr>
                              <w:t>年</w:t>
                            </w:r>
                            <w:r w:rsidRPr="00CD511D">
                              <w:rPr>
                                <w:rFonts w:asciiTheme="minorHAnsi" w:eastAsiaTheme="minorEastAsia" w:hAnsi="Calibri" w:cstheme="minorBidi"/>
                                <w:sz w:val="22"/>
                                <w:szCs w:val="22"/>
                              </w:rPr>
                              <w:t>9</w:t>
                            </w:r>
                            <w:r w:rsidRPr="00CD511D">
                              <w:rPr>
                                <w:rFonts w:asciiTheme="minorHAnsi" w:eastAsiaTheme="minorEastAsia" w:cstheme="minorBidi" w:hint="eastAsia"/>
                                <w:sz w:val="22"/>
                                <w:szCs w:val="22"/>
                              </w:rPr>
                              <w:t>月，受影响用户数量至少</w:t>
                            </w:r>
                            <w:r w:rsidRPr="00CD511D">
                              <w:rPr>
                                <w:rFonts w:asciiTheme="minorHAnsi" w:eastAsiaTheme="minorEastAsia" w:hAnsi="Calibri" w:cstheme="minorBidi"/>
                                <w:sz w:val="22"/>
                                <w:szCs w:val="22"/>
                              </w:rPr>
                              <w:t>5</w:t>
                            </w:r>
                            <w:r w:rsidRPr="00CD511D">
                              <w:rPr>
                                <w:rFonts w:asciiTheme="minorHAnsi" w:eastAsiaTheme="minorEastAsia" w:cstheme="minorBidi" w:hint="eastAsia"/>
                                <w:sz w:val="22"/>
                                <w:szCs w:val="22"/>
                              </w:rPr>
                              <w:t>亿；</w:t>
                            </w:r>
                          </w:p>
                          <w:p w:rsidR="0030722B" w:rsidRPr="00CD511D" w:rsidRDefault="0030722B" w:rsidP="00B948C7">
                            <w:pPr>
                              <w:pStyle w:val="a6"/>
                              <w:spacing w:before="156" w:beforeAutospacing="0" w:after="156" w:afterAutospacing="0"/>
                              <w:ind w:firstLine="440"/>
                            </w:pPr>
                            <w:r w:rsidRPr="00CD511D">
                              <w:rPr>
                                <w:rFonts w:asciiTheme="minorHAnsi" w:eastAsiaTheme="minorEastAsia" w:hAnsi="Calibri" w:cstheme="minorBidi"/>
                                <w:sz w:val="22"/>
                                <w:szCs w:val="22"/>
                              </w:rPr>
                              <w:t xml:space="preserve">• </w:t>
                            </w:r>
                            <w:r w:rsidRPr="00CD511D">
                              <w:rPr>
                                <w:rFonts w:asciiTheme="minorHAnsi" w:eastAsiaTheme="minorEastAsia" w:cstheme="minorBidi" w:hint="eastAsia"/>
                                <w:sz w:val="22"/>
                                <w:szCs w:val="22"/>
                              </w:rPr>
                              <w:t>英国宽带服务提供商</w:t>
                            </w:r>
                            <w:proofErr w:type="spellStart"/>
                            <w:r w:rsidRPr="00CD511D">
                              <w:rPr>
                                <w:rFonts w:asciiTheme="minorHAnsi" w:eastAsiaTheme="minorEastAsia" w:hAnsi="Calibri" w:cstheme="minorBidi"/>
                                <w:sz w:val="22"/>
                                <w:szCs w:val="22"/>
                              </w:rPr>
                              <w:t>TalkTalk</w:t>
                            </w:r>
                            <w:proofErr w:type="spellEnd"/>
                            <w:r w:rsidRPr="00CD511D">
                              <w:rPr>
                                <w:rFonts w:asciiTheme="minorHAnsi" w:eastAsiaTheme="minorEastAsia" w:cstheme="minorBidi" w:hint="eastAsia"/>
                                <w:sz w:val="22"/>
                                <w:szCs w:val="22"/>
                              </w:rPr>
                              <w:t>，时间</w:t>
                            </w:r>
                            <w:r w:rsidRPr="00CD511D">
                              <w:rPr>
                                <w:rFonts w:asciiTheme="minorHAnsi" w:eastAsiaTheme="minorEastAsia" w:hAnsi="Calibri" w:cstheme="minorBidi"/>
                                <w:sz w:val="22"/>
                                <w:szCs w:val="22"/>
                              </w:rPr>
                              <w:t>2015</w:t>
                            </w:r>
                            <w:r w:rsidRPr="00CD511D">
                              <w:rPr>
                                <w:rFonts w:asciiTheme="minorHAnsi" w:eastAsiaTheme="minorEastAsia" w:cstheme="minorBidi" w:hint="eastAsia"/>
                                <w:sz w:val="22"/>
                                <w:szCs w:val="22"/>
                              </w:rPr>
                              <w:t>年</w:t>
                            </w:r>
                            <w:r w:rsidRPr="00CD511D">
                              <w:rPr>
                                <w:rFonts w:asciiTheme="minorHAnsi" w:eastAsiaTheme="minorEastAsia" w:hAnsi="Calibri" w:cstheme="minorBidi"/>
                                <w:sz w:val="22"/>
                                <w:szCs w:val="22"/>
                              </w:rPr>
                              <w:t>10</w:t>
                            </w:r>
                            <w:r w:rsidRPr="00CD511D">
                              <w:rPr>
                                <w:rFonts w:asciiTheme="minorHAnsi" w:eastAsiaTheme="minorEastAsia" w:cstheme="minorBidi" w:hint="eastAsia"/>
                                <w:sz w:val="22"/>
                                <w:szCs w:val="22"/>
                              </w:rPr>
                              <w:t>月，受影响用户数</w:t>
                            </w:r>
                            <w:proofErr w:type="gramStart"/>
                            <w:r w:rsidRPr="00CD511D">
                              <w:rPr>
                                <w:rFonts w:asciiTheme="minorHAnsi" w:eastAsiaTheme="minorEastAsia" w:cstheme="minorBidi" w:hint="eastAsia"/>
                                <w:sz w:val="22"/>
                                <w:szCs w:val="22"/>
                              </w:rPr>
                              <w:t>两至少</w:t>
                            </w:r>
                            <w:proofErr w:type="gramEnd"/>
                            <w:r w:rsidRPr="00CD511D">
                              <w:rPr>
                                <w:rFonts w:asciiTheme="minorHAnsi" w:eastAsiaTheme="minorEastAsia" w:hAnsi="Calibri" w:cstheme="minorBidi"/>
                                <w:sz w:val="22"/>
                                <w:szCs w:val="22"/>
                              </w:rPr>
                              <w:t>400</w:t>
                            </w:r>
                            <w:r w:rsidRPr="00CD511D">
                              <w:rPr>
                                <w:rFonts w:asciiTheme="minorHAnsi" w:eastAsiaTheme="minorEastAsia" w:cstheme="minorBidi" w:hint="eastAsia"/>
                                <w:sz w:val="22"/>
                                <w:szCs w:val="22"/>
                              </w:rPr>
                              <w:t>万；</w:t>
                            </w:r>
                          </w:p>
                          <w:p w:rsidR="0030722B" w:rsidRPr="00CD511D" w:rsidRDefault="0030722B" w:rsidP="00B948C7">
                            <w:pPr>
                              <w:pStyle w:val="a6"/>
                              <w:spacing w:before="156" w:beforeAutospacing="0" w:after="156" w:afterAutospacing="0"/>
                              <w:ind w:firstLine="440"/>
                            </w:pPr>
                            <w:r w:rsidRPr="00CD511D">
                              <w:rPr>
                                <w:rFonts w:asciiTheme="minorHAnsi" w:eastAsiaTheme="minorEastAsia" w:hAnsi="Calibri" w:cstheme="minorBidi"/>
                                <w:sz w:val="22"/>
                                <w:szCs w:val="22"/>
                              </w:rPr>
                              <w:t xml:space="preserve">• </w:t>
                            </w:r>
                            <w:proofErr w:type="gramStart"/>
                            <w:r w:rsidRPr="00CD511D">
                              <w:rPr>
                                <w:rFonts w:asciiTheme="minorHAnsi" w:eastAsiaTheme="minorEastAsia" w:cstheme="minorBidi" w:hint="eastAsia"/>
                                <w:sz w:val="22"/>
                                <w:szCs w:val="22"/>
                              </w:rPr>
                              <w:t>智联招聘</w:t>
                            </w:r>
                            <w:proofErr w:type="gramEnd"/>
                            <w:r w:rsidRPr="00CD511D">
                              <w:rPr>
                                <w:rFonts w:asciiTheme="minorHAnsi" w:eastAsiaTheme="minorEastAsia" w:cstheme="minorBidi" w:hint="eastAsia"/>
                                <w:sz w:val="22"/>
                                <w:szCs w:val="22"/>
                              </w:rPr>
                              <w:t>，时间</w:t>
                            </w:r>
                            <w:r w:rsidRPr="00CD511D">
                              <w:rPr>
                                <w:rFonts w:asciiTheme="minorHAnsi" w:eastAsiaTheme="minorEastAsia" w:hAnsi="Calibri" w:cstheme="minorBidi"/>
                                <w:sz w:val="22"/>
                                <w:szCs w:val="22"/>
                              </w:rPr>
                              <w:t>2014</w:t>
                            </w:r>
                            <w:r w:rsidRPr="00CD511D">
                              <w:rPr>
                                <w:rFonts w:asciiTheme="minorHAnsi" w:eastAsiaTheme="minorEastAsia" w:cstheme="minorBidi" w:hint="eastAsia"/>
                                <w:sz w:val="22"/>
                                <w:szCs w:val="22"/>
                              </w:rPr>
                              <w:t>年</w:t>
                            </w:r>
                            <w:r w:rsidRPr="00CD511D">
                              <w:rPr>
                                <w:rFonts w:asciiTheme="minorHAnsi" w:eastAsiaTheme="minorEastAsia" w:hAnsi="Calibri" w:cstheme="minorBidi"/>
                                <w:sz w:val="22"/>
                                <w:szCs w:val="22"/>
                              </w:rPr>
                              <w:t>12</w:t>
                            </w:r>
                            <w:r w:rsidRPr="00CD511D">
                              <w:rPr>
                                <w:rFonts w:asciiTheme="minorHAnsi" w:eastAsiaTheme="minorEastAsia" w:cstheme="minorBidi" w:hint="eastAsia"/>
                                <w:sz w:val="22"/>
                                <w:szCs w:val="22"/>
                              </w:rPr>
                              <w:t>月，</w:t>
                            </w:r>
                            <w:r w:rsidRPr="00CD511D">
                              <w:rPr>
                                <w:rFonts w:asciiTheme="minorHAnsi" w:eastAsiaTheme="minorEastAsia" w:hAnsi="Calibri" w:cstheme="minorBidi"/>
                                <w:sz w:val="22"/>
                                <w:szCs w:val="22"/>
                              </w:rPr>
                              <w:t>86</w:t>
                            </w:r>
                            <w:r w:rsidRPr="00CD511D">
                              <w:rPr>
                                <w:rFonts w:asciiTheme="minorHAnsi" w:eastAsiaTheme="minorEastAsia" w:cstheme="minorBidi" w:hint="eastAsia"/>
                                <w:sz w:val="22"/>
                                <w:szCs w:val="22"/>
                              </w:rPr>
                              <w:t>万条求职者简历数据泄露。</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2A034E66" id="文本框 1" o:spid="_x0000_s1027" type="#_x0000_t202" style="position:absolute;left:0;text-align:left;margin-left:23.8pt;margin-top:84.05pt;width:371.7pt;height:128.9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4ZRwIAAMYEAAAOAAAAZHJzL2Uyb0RvYy54bWysVE1y0zAU3jPDHTTaEzspaWkmTgeaKRuG&#10;MhQOoMhSrEHSE5ISOxwAbtAVG/acK+fgSU4cKKsybGRZ+t7P9733NL/qjCZb4YMCW9HxqKREWA61&#10;suuKfvxw8+wFJSEyWzMNVlR0JwK9Wjx9Mm/dTEygAV0LT9CJDbPWVbSJ0c2KIvBGGBZG4ITFSwne&#10;sIi/fl3UnrXo3ehiUpbnRQu+dh64CAFPl/0lXWT/Ugoeb6UMIhJdUcwt5tXndZXWYjFns7VnrlH8&#10;kAb7hywMUxaDDq6WLDKy8eovV0ZxDwFkHHEwBUipuMgckM24fMDmrmFOZC4oTnCDTOH/ueVvt+88&#10;UXVFp5RYZrBE+/tv++8/9z++knGSp3Vhhqg7h7jYvYIOy3w8D3iYWHfSm/RFPgTvUejdIK7oIuF4&#10;+PxiUk4v8Yrj3fj87KI8y/IXJ3PnQ3wtwJC0qajH6mVR2fZNiJgKQo+QFM3CjdI6V1Bb0lb0cjpB&#10;Ftw4pFOvdLYNoFWdcMkit5W41p5sGTYE41zYOEls0PUfyBRnyULTA2vcHVDaIjhp0nPPu7jTIrnX&#10;9r2QKGaWoI/n16sUru84HAnkf+w7DJkNElBigo+0PZgka5Eb/ZH2g1GODzYO9kZZ8L14aQxPetWf&#10;cuUxcdnjj1L0AiQtYrfqcjsNPbKCeoetg29EvMVFasBKca0cJQ34Lw/PWpzFiobPG+YFJT7qa+hH&#10;l1mO+Ir2LWHh5SaCVLktUuA+zCEhHJZc0sNgp2n8/T+jTs/P4hcAAAD//wMAUEsDBBQABgAIAAAA&#10;IQBw+eoR4gAAAAoBAAAPAAAAZHJzL2Rvd25yZXYueG1sTI/BTsMwEETvSPyDtUhcEHUSQZKGOBVC&#10;qgSlHGh74OgmSxwRr6PYbVO+nuUEx515mp0pF5PtxRFH3zlSEM8iEEi1azpqFey2y9schA+aGt07&#10;QgVn9LCoLi9KXTTuRO943IRWcAj5QiswIQyFlL42aLWfuQGJvU83Wh34HFvZjPrE4baXSRSl0uqO&#10;+IPRAz4ZrL82B6vgJntJ3l6/P57Dul7ly9X6HJm4U+r6anp8ABFwCn8w/Nbn6lBxp707UONFr+Au&#10;S5lkPc1jEAxk85jH7dlJ7ucgq1L+n1D9AAAA//8DAFBLAQItABQABgAIAAAAIQC2gziS/gAAAOEB&#10;AAATAAAAAAAAAAAAAAAAAAAAAABbQ29udGVudF9UeXBlc10ueG1sUEsBAi0AFAAGAAgAAAAhADj9&#10;If/WAAAAlAEAAAsAAAAAAAAAAAAAAAAALwEAAF9yZWxzLy5yZWxzUEsBAi0AFAAGAAgAAAAhAK/5&#10;XhlHAgAAxgQAAA4AAAAAAAAAAAAAAAAALgIAAGRycy9lMm9Eb2MueG1sUEsBAi0AFAAGAAgAAAAh&#10;AHD56hHiAAAACgEAAA8AAAAAAAAAAAAAAAAAoQQAAGRycy9kb3ducmV2LnhtbFBLBQYAAAAABAAE&#10;APMAAACwBQAAAAA=&#10;" filled="f" strokecolor="#ed7d31 [3205]">
                <v:stroke dashstyle="dash" linestyle="thinThin"/>
                <v:textbox>
                  <w:txbxContent>
                    <w:p w:rsidR="0030722B" w:rsidRPr="00CD511D" w:rsidRDefault="0030722B" w:rsidP="00B948C7">
                      <w:pPr>
                        <w:pStyle w:val="a6"/>
                        <w:spacing w:before="156" w:beforeAutospacing="0" w:after="156" w:afterAutospacing="0"/>
                        <w:ind w:firstLine="440"/>
                      </w:pPr>
                      <w:r>
                        <w:rPr>
                          <w:rFonts w:asciiTheme="minorHAnsi" w:eastAsiaTheme="minorEastAsia" w:cstheme="minorBidi" w:hint="eastAsia"/>
                          <w:sz w:val="22"/>
                          <w:szCs w:val="22"/>
                        </w:rPr>
                        <w:t>表</w:t>
                      </w:r>
                      <w:r>
                        <w:rPr>
                          <w:rFonts w:asciiTheme="minorHAnsi" w:eastAsiaTheme="minorEastAsia" w:cstheme="minorBidi" w:hint="eastAsia"/>
                          <w:sz w:val="22"/>
                          <w:szCs w:val="22"/>
                        </w:rPr>
                        <w:t>1.1</w:t>
                      </w:r>
                      <w:r>
                        <w:rPr>
                          <w:rFonts w:asciiTheme="minorHAnsi" w:eastAsiaTheme="minorEastAsia" w:cstheme="minorBidi" w:hint="eastAsia"/>
                          <w:sz w:val="22"/>
                          <w:szCs w:val="22"/>
                        </w:rPr>
                        <w:t>：</w:t>
                      </w:r>
                      <w:r w:rsidRPr="00CD511D">
                        <w:rPr>
                          <w:rFonts w:asciiTheme="minorHAnsi" w:eastAsiaTheme="minorEastAsia" w:cstheme="minorBidi" w:hint="eastAsia"/>
                          <w:sz w:val="22"/>
                          <w:szCs w:val="22"/>
                        </w:rPr>
                        <w:t>近年发生的用户数据泄露事件举例</w:t>
                      </w:r>
                    </w:p>
                    <w:p w:rsidR="0030722B" w:rsidRPr="00CD511D" w:rsidRDefault="0030722B" w:rsidP="00B948C7">
                      <w:pPr>
                        <w:pStyle w:val="a6"/>
                        <w:spacing w:before="156" w:beforeAutospacing="0" w:after="156" w:afterAutospacing="0"/>
                        <w:ind w:firstLine="440"/>
                      </w:pPr>
                      <w:r w:rsidRPr="00CD511D">
                        <w:rPr>
                          <w:rFonts w:asciiTheme="minorHAnsi" w:eastAsiaTheme="minorEastAsia" w:hAnsi="Calibri" w:cstheme="minorBidi"/>
                          <w:sz w:val="22"/>
                          <w:szCs w:val="22"/>
                        </w:rPr>
                        <w:t xml:space="preserve">• </w:t>
                      </w:r>
                      <w:r w:rsidRPr="00CD511D">
                        <w:rPr>
                          <w:rFonts w:asciiTheme="minorHAnsi" w:eastAsiaTheme="minorEastAsia" w:cstheme="minorBidi" w:hint="eastAsia"/>
                          <w:sz w:val="22"/>
                          <w:szCs w:val="22"/>
                        </w:rPr>
                        <w:t>雅虎，时间</w:t>
                      </w:r>
                      <w:r w:rsidRPr="00CD511D">
                        <w:rPr>
                          <w:rFonts w:asciiTheme="minorHAnsi" w:eastAsiaTheme="minorEastAsia" w:hAnsi="Calibri" w:cstheme="minorBidi"/>
                          <w:sz w:val="22"/>
                          <w:szCs w:val="22"/>
                        </w:rPr>
                        <w:t>2016</w:t>
                      </w:r>
                      <w:r w:rsidRPr="00CD511D">
                        <w:rPr>
                          <w:rFonts w:asciiTheme="minorHAnsi" w:eastAsiaTheme="minorEastAsia" w:cstheme="minorBidi" w:hint="eastAsia"/>
                          <w:sz w:val="22"/>
                          <w:szCs w:val="22"/>
                        </w:rPr>
                        <w:t>年</w:t>
                      </w:r>
                      <w:r w:rsidRPr="00CD511D">
                        <w:rPr>
                          <w:rFonts w:asciiTheme="minorHAnsi" w:eastAsiaTheme="minorEastAsia" w:hAnsi="Calibri" w:cstheme="minorBidi"/>
                          <w:sz w:val="22"/>
                          <w:szCs w:val="22"/>
                        </w:rPr>
                        <w:t>9</w:t>
                      </w:r>
                      <w:r w:rsidRPr="00CD511D">
                        <w:rPr>
                          <w:rFonts w:asciiTheme="minorHAnsi" w:eastAsiaTheme="minorEastAsia" w:cstheme="minorBidi" w:hint="eastAsia"/>
                          <w:sz w:val="22"/>
                          <w:szCs w:val="22"/>
                        </w:rPr>
                        <w:t>月，受影响用户数量至少</w:t>
                      </w:r>
                      <w:r w:rsidRPr="00CD511D">
                        <w:rPr>
                          <w:rFonts w:asciiTheme="minorHAnsi" w:eastAsiaTheme="minorEastAsia" w:hAnsi="Calibri" w:cstheme="minorBidi"/>
                          <w:sz w:val="22"/>
                          <w:szCs w:val="22"/>
                        </w:rPr>
                        <w:t>5</w:t>
                      </w:r>
                      <w:r w:rsidRPr="00CD511D">
                        <w:rPr>
                          <w:rFonts w:asciiTheme="minorHAnsi" w:eastAsiaTheme="minorEastAsia" w:cstheme="minorBidi" w:hint="eastAsia"/>
                          <w:sz w:val="22"/>
                          <w:szCs w:val="22"/>
                        </w:rPr>
                        <w:t>亿；</w:t>
                      </w:r>
                    </w:p>
                    <w:p w:rsidR="0030722B" w:rsidRPr="00CD511D" w:rsidRDefault="0030722B" w:rsidP="00B948C7">
                      <w:pPr>
                        <w:pStyle w:val="a6"/>
                        <w:spacing w:before="156" w:beforeAutospacing="0" w:after="156" w:afterAutospacing="0"/>
                        <w:ind w:firstLine="440"/>
                      </w:pPr>
                      <w:r w:rsidRPr="00CD511D">
                        <w:rPr>
                          <w:rFonts w:asciiTheme="minorHAnsi" w:eastAsiaTheme="minorEastAsia" w:hAnsi="Calibri" w:cstheme="minorBidi"/>
                          <w:sz w:val="22"/>
                          <w:szCs w:val="22"/>
                        </w:rPr>
                        <w:t xml:space="preserve">• </w:t>
                      </w:r>
                      <w:r w:rsidRPr="00CD511D">
                        <w:rPr>
                          <w:rFonts w:asciiTheme="minorHAnsi" w:eastAsiaTheme="minorEastAsia" w:cstheme="minorBidi" w:hint="eastAsia"/>
                          <w:sz w:val="22"/>
                          <w:szCs w:val="22"/>
                        </w:rPr>
                        <w:t>英国宽带服务提供商</w:t>
                      </w:r>
                      <w:proofErr w:type="spellStart"/>
                      <w:r w:rsidRPr="00CD511D">
                        <w:rPr>
                          <w:rFonts w:asciiTheme="minorHAnsi" w:eastAsiaTheme="minorEastAsia" w:hAnsi="Calibri" w:cstheme="minorBidi"/>
                          <w:sz w:val="22"/>
                          <w:szCs w:val="22"/>
                        </w:rPr>
                        <w:t>TalkTalk</w:t>
                      </w:r>
                      <w:proofErr w:type="spellEnd"/>
                      <w:r w:rsidRPr="00CD511D">
                        <w:rPr>
                          <w:rFonts w:asciiTheme="minorHAnsi" w:eastAsiaTheme="minorEastAsia" w:cstheme="minorBidi" w:hint="eastAsia"/>
                          <w:sz w:val="22"/>
                          <w:szCs w:val="22"/>
                        </w:rPr>
                        <w:t>，时间</w:t>
                      </w:r>
                      <w:r w:rsidRPr="00CD511D">
                        <w:rPr>
                          <w:rFonts w:asciiTheme="minorHAnsi" w:eastAsiaTheme="minorEastAsia" w:hAnsi="Calibri" w:cstheme="minorBidi"/>
                          <w:sz w:val="22"/>
                          <w:szCs w:val="22"/>
                        </w:rPr>
                        <w:t>2015</w:t>
                      </w:r>
                      <w:r w:rsidRPr="00CD511D">
                        <w:rPr>
                          <w:rFonts w:asciiTheme="minorHAnsi" w:eastAsiaTheme="minorEastAsia" w:cstheme="minorBidi" w:hint="eastAsia"/>
                          <w:sz w:val="22"/>
                          <w:szCs w:val="22"/>
                        </w:rPr>
                        <w:t>年</w:t>
                      </w:r>
                      <w:r w:rsidRPr="00CD511D">
                        <w:rPr>
                          <w:rFonts w:asciiTheme="minorHAnsi" w:eastAsiaTheme="minorEastAsia" w:hAnsi="Calibri" w:cstheme="minorBidi"/>
                          <w:sz w:val="22"/>
                          <w:szCs w:val="22"/>
                        </w:rPr>
                        <w:t>10</w:t>
                      </w:r>
                      <w:r w:rsidRPr="00CD511D">
                        <w:rPr>
                          <w:rFonts w:asciiTheme="minorHAnsi" w:eastAsiaTheme="minorEastAsia" w:cstheme="minorBidi" w:hint="eastAsia"/>
                          <w:sz w:val="22"/>
                          <w:szCs w:val="22"/>
                        </w:rPr>
                        <w:t>月，受影响用户数</w:t>
                      </w:r>
                      <w:proofErr w:type="gramStart"/>
                      <w:r w:rsidRPr="00CD511D">
                        <w:rPr>
                          <w:rFonts w:asciiTheme="minorHAnsi" w:eastAsiaTheme="minorEastAsia" w:cstheme="minorBidi" w:hint="eastAsia"/>
                          <w:sz w:val="22"/>
                          <w:szCs w:val="22"/>
                        </w:rPr>
                        <w:t>两至少</w:t>
                      </w:r>
                      <w:proofErr w:type="gramEnd"/>
                      <w:r w:rsidRPr="00CD511D">
                        <w:rPr>
                          <w:rFonts w:asciiTheme="minorHAnsi" w:eastAsiaTheme="minorEastAsia" w:hAnsi="Calibri" w:cstheme="minorBidi"/>
                          <w:sz w:val="22"/>
                          <w:szCs w:val="22"/>
                        </w:rPr>
                        <w:t>400</w:t>
                      </w:r>
                      <w:r w:rsidRPr="00CD511D">
                        <w:rPr>
                          <w:rFonts w:asciiTheme="minorHAnsi" w:eastAsiaTheme="minorEastAsia" w:cstheme="minorBidi" w:hint="eastAsia"/>
                          <w:sz w:val="22"/>
                          <w:szCs w:val="22"/>
                        </w:rPr>
                        <w:t>万；</w:t>
                      </w:r>
                    </w:p>
                    <w:p w:rsidR="0030722B" w:rsidRPr="00CD511D" w:rsidRDefault="0030722B" w:rsidP="00B948C7">
                      <w:pPr>
                        <w:pStyle w:val="a6"/>
                        <w:spacing w:before="156" w:beforeAutospacing="0" w:after="156" w:afterAutospacing="0"/>
                        <w:ind w:firstLine="440"/>
                      </w:pPr>
                      <w:r w:rsidRPr="00CD511D">
                        <w:rPr>
                          <w:rFonts w:asciiTheme="minorHAnsi" w:eastAsiaTheme="minorEastAsia" w:hAnsi="Calibri" w:cstheme="minorBidi"/>
                          <w:sz w:val="22"/>
                          <w:szCs w:val="22"/>
                        </w:rPr>
                        <w:t xml:space="preserve">• </w:t>
                      </w:r>
                      <w:proofErr w:type="gramStart"/>
                      <w:r w:rsidRPr="00CD511D">
                        <w:rPr>
                          <w:rFonts w:asciiTheme="minorHAnsi" w:eastAsiaTheme="minorEastAsia" w:cstheme="minorBidi" w:hint="eastAsia"/>
                          <w:sz w:val="22"/>
                          <w:szCs w:val="22"/>
                        </w:rPr>
                        <w:t>智联招聘</w:t>
                      </w:r>
                      <w:proofErr w:type="gramEnd"/>
                      <w:r w:rsidRPr="00CD511D">
                        <w:rPr>
                          <w:rFonts w:asciiTheme="minorHAnsi" w:eastAsiaTheme="minorEastAsia" w:cstheme="minorBidi" w:hint="eastAsia"/>
                          <w:sz w:val="22"/>
                          <w:szCs w:val="22"/>
                        </w:rPr>
                        <w:t>，时间</w:t>
                      </w:r>
                      <w:r w:rsidRPr="00CD511D">
                        <w:rPr>
                          <w:rFonts w:asciiTheme="minorHAnsi" w:eastAsiaTheme="minorEastAsia" w:hAnsi="Calibri" w:cstheme="minorBidi"/>
                          <w:sz w:val="22"/>
                          <w:szCs w:val="22"/>
                        </w:rPr>
                        <w:t>2014</w:t>
                      </w:r>
                      <w:r w:rsidRPr="00CD511D">
                        <w:rPr>
                          <w:rFonts w:asciiTheme="minorHAnsi" w:eastAsiaTheme="minorEastAsia" w:cstheme="minorBidi" w:hint="eastAsia"/>
                          <w:sz w:val="22"/>
                          <w:szCs w:val="22"/>
                        </w:rPr>
                        <w:t>年</w:t>
                      </w:r>
                      <w:r w:rsidRPr="00CD511D">
                        <w:rPr>
                          <w:rFonts w:asciiTheme="minorHAnsi" w:eastAsiaTheme="minorEastAsia" w:hAnsi="Calibri" w:cstheme="minorBidi"/>
                          <w:sz w:val="22"/>
                          <w:szCs w:val="22"/>
                        </w:rPr>
                        <w:t>12</w:t>
                      </w:r>
                      <w:r w:rsidRPr="00CD511D">
                        <w:rPr>
                          <w:rFonts w:asciiTheme="minorHAnsi" w:eastAsiaTheme="minorEastAsia" w:cstheme="minorBidi" w:hint="eastAsia"/>
                          <w:sz w:val="22"/>
                          <w:szCs w:val="22"/>
                        </w:rPr>
                        <w:t>月，</w:t>
                      </w:r>
                      <w:r w:rsidRPr="00CD511D">
                        <w:rPr>
                          <w:rFonts w:asciiTheme="minorHAnsi" w:eastAsiaTheme="minorEastAsia" w:hAnsi="Calibri" w:cstheme="minorBidi"/>
                          <w:sz w:val="22"/>
                          <w:szCs w:val="22"/>
                        </w:rPr>
                        <w:t>86</w:t>
                      </w:r>
                      <w:r w:rsidRPr="00CD511D">
                        <w:rPr>
                          <w:rFonts w:asciiTheme="minorHAnsi" w:eastAsiaTheme="minorEastAsia" w:cstheme="minorBidi" w:hint="eastAsia"/>
                          <w:sz w:val="22"/>
                          <w:szCs w:val="22"/>
                        </w:rPr>
                        <w:t>万条求职者简历数据泄露。</w:t>
                      </w:r>
                    </w:p>
                  </w:txbxContent>
                </v:textbox>
                <w10:wrap type="topAndBottom"/>
              </v:shape>
            </w:pict>
          </mc:Fallback>
        </mc:AlternateContent>
      </w:r>
      <w:r>
        <w:rPr>
          <w:rFonts w:hint="eastAsia"/>
        </w:rPr>
        <w:t>元。</w:t>
      </w:r>
    </w:p>
    <w:p w:rsidR="00B948C7" w:rsidRDefault="00B948C7" w:rsidP="00B948C7">
      <w:pPr>
        <w:spacing w:before="163" w:after="163"/>
        <w:ind w:firstLineChars="0" w:firstLine="480"/>
      </w:pPr>
      <w:r w:rsidRPr="00B948C7">
        <w:rPr>
          <w:rFonts w:hint="eastAsia"/>
        </w:rPr>
        <w:t>对于信息安全敏感的创新创业者和自由工作者们来说，采用数据集中化管理办法的平台不能给予他们足够的安全需求（至少在现今的安全环境之下）。假如为了保证用户信息安全而又过度封闭用户信息又将导致另外一个重要矛盾的产生：寻找到一个合适的合作伙伴需要逐渐地互相公开一定的敏感信息。这也是我们要描述的第二个问题。</w:t>
      </w:r>
    </w:p>
    <w:p w:rsidR="00727EC7" w:rsidRDefault="00B948C7" w:rsidP="00727EC7">
      <w:pPr>
        <w:spacing w:before="163" w:after="163"/>
        <w:ind w:firstLineChars="0" w:firstLine="480"/>
      </w:pPr>
      <w:r w:rsidRPr="00B948C7">
        <w:rPr>
          <w:rFonts w:hint="eastAsia"/>
        </w:rPr>
        <w:t xml:space="preserve">2) </w:t>
      </w:r>
      <w:r w:rsidRPr="00B948C7">
        <w:rPr>
          <w:rFonts w:hint="eastAsia"/>
        </w:rPr>
        <w:t>信息公开与封闭的矛盾致使现有平台表面上来看能够解决合作伙伴的寻找问题，不过实际运用当中会发现：很多有价值的项目或创意急需有能力和相同志趣的人与之合作，但要想寻找到这样的合作伙伴若不公开一部分项目核心内容是不可能轻易完成的任务，而公开项目核心内容于互联网中是显然绝对不可行的办法，剽窃和抄袭等问题会将无法解决。</w:t>
      </w:r>
    </w:p>
    <w:p w:rsidR="00727EC7" w:rsidRDefault="00727EC7" w:rsidP="00727EC7">
      <w:pPr>
        <w:spacing w:before="163" w:after="163"/>
        <w:ind w:firstLineChars="0" w:firstLine="480"/>
      </w:pPr>
      <w:r>
        <w:rPr>
          <w:rFonts w:hint="eastAsia"/>
        </w:rPr>
        <w:t>本论文的目标正是力图为致力于创新创业事业的用户们提供一个能够保障信息安全的、合作撮合高效的网络平台。一直以来创新者都处在一个比较尴尬的合作困局当中，即拥有独特创新的想法和理念，甚至是一个成熟的设计方案，但在现代社会当中抛弃合作仅凭一己之力是几乎不可能成功完成一项合格的创新创业事业；然而如果选择合作，又面临着不方便过度透露自己的创意以防止知识剽窃行为，但若不透露关键信息又难以寻找到真正的合作伙伴。如此矛盾的合作撮合困境可能在无形当中抹杀了许多非常优秀的创意创造走向实现道路的机会。</w:t>
      </w:r>
    </w:p>
    <w:p w:rsidR="00727EC7" w:rsidRDefault="00727EC7" w:rsidP="00727EC7">
      <w:pPr>
        <w:spacing w:before="163" w:after="163"/>
        <w:ind w:firstLineChars="0" w:firstLine="480"/>
      </w:pPr>
      <w:r>
        <w:rPr>
          <w:rFonts w:hint="eastAsia"/>
        </w:rPr>
        <w:t>该解决方案不同于以往的传统网站平台，而是采用去中心化设计的方式尽最大可能保证用户信息的不受制于任何一个特定的运营商；同时，通过我们设计的解决方案，</w:t>
      </w:r>
      <w:proofErr w:type="gramStart"/>
      <w:r>
        <w:rPr>
          <w:rFonts w:hint="eastAsia"/>
        </w:rPr>
        <w:t>创客双方</w:t>
      </w:r>
      <w:proofErr w:type="gramEnd"/>
      <w:r>
        <w:rPr>
          <w:rFonts w:hint="eastAsia"/>
        </w:rPr>
        <w:t>根据自身的技术能力与合作需求能够更准确的将自己的部分信息公开与需要与之公开的可能合作对象，避免了无关人士对于重要信息的访问，</w:t>
      </w:r>
      <w:r>
        <w:rPr>
          <w:rFonts w:hint="eastAsia"/>
        </w:rPr>
        <w:lastRenderedPageBreak/>
        <w:t>从而在一定程度上保证</w:t>
      </w:r>
      <w:proofErr w:type="gramStart"/>
      <w:r>
        <w:rPr>
          <w:rFonts w:hint="eastAsia"/>
        </w:rPr>
        <w:t>了创客们</w:t>
      </w:r>
      <w:proofErr w:type="gramEnd"/>
      <w:r>
        <w:rPr>
          <w:rFonts w:hint="eastAsia"/>
        </w:rPr>
        <w:t>的创意与技术秘密的安全；而且鉴于用户账户注册数据集中化之后产生的安全问题，该解决方案将</w:t>
      </w:r>
      <w:proofErr w:type="gramStart"/>
      <w:r>
        <w:rPr>
          <w:rFonts w:hint="eastAsia"/>
        </w:rPr>
        <w:t>采用区</w:t>
      </w:r>
      <w:proofErr w:type="gramEnd"/>
      <w:r>
        <w:rPr>
          <w:rFonts w:hint="eastAsia"/>
        </w:rPr>
        <w:t>块链即服务</w:t>
      </w:r>
      <w:r>
        <w:rPr>
          <w:rFonts w:hint="eastAsia"/>
        </w:rPr>
        <w:t>(</w:t>
      </w:r>
      <w:proofErr w:type="spellStart"/>
      <w:r>
        <w:rPr>
          <w:rFonts w:hint="eastAsia"/>
        </w:rPr>
        <w:t>BaaS</w:t>
      </w:r>
      <w:proofErr w:type="spellEnd"/>
      <w:r>
        <w:rPr>
          <w:rFonts w:hint="eastAsia"/>
        </w:rPr>
        <w:t>, Blockchain-as-a-Service)</w:t>
      </w:r>
      <w:r>
        <w:rPr>
          <w:rFonts w:hint="eastAsia"/>
        </w:rPr>
        <w:t>的技术制作认证服务平台以担任整个方案中的认证任务。</w:t>
      </w:r>
    </w:p>
    <w:p w:rsidR="00727EC7" w:rsidRDefault="00A16D46" w:rsidP="0076001F">
      <w:pPr>
        <w:spacing w:before="163" w:after="163"/>
        <w:ind w:firstLineChars="0" w:firstLine="0"/>
        <w:jc w:val="center"/>
      </w:pPr>
      <w:r>
        <w:rPr>
          <w:rFonts w:hint="eastAsia"/>
          <w:noProof/>
        </w:rPr>
        <w:drawing>
          <wp:inline distT="0" distB="0" distL="0" distR="0">
            <wp:extent cx="5274310" cy="4784651"/>
            <wp:effectExtent l="0" t="0" r="2540" b="16510"/>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223F8A" w:rsidRPr="00223F8A" w:rsidRDefault="00D65BE3" w:rsidP="0043556D">
      <w:pPr>
        <w:spacing w:before="163" w:after="163"/>
        <w:ind w:firstLineChars="0" w:firstLine="480"/>
      </w:pPr>
      <w:r>
        <w:rPr>
          <w:rFonts w:hint="eastAsia"/>
        </w:rPr>
        <w:t>其次，</w:t>
      </w:r>
      <w:proofErr w:type="gramStart"/>
      <w:r>
        <w:rPr>
          <w:rFonts w:hint="eastAsia"/>
        </w:rPr>
        <w:t>大部分</w:t>
      </w:r>
      <w:r w:rsidR="0054056A">
        <w:rPr>
          <w:rFonts w:hint="eastAsia"/>
        </w:rPr>
        <w:t>众包网站</w:t>
      </w:r>
      <w:proofErr w:type="gramEnd"/>
      <w:r w:rsidR="0054056A">
        <w:rPr>
          <w:rFonts w:hint="eastAsia"/>
        </w:rPr>
        <w:t>都像中介机构一样工作，</w:t>
      </w:r>
      <w:r>
        <w:rPr>
          <w:rFonts w:hint="eastAsia"/>
        </w:rPr>
        <w:t>其重点是把工作伙伴介绍</w:t>
      </w:r>
      <w:r w:rsidR="0054056A">
        <w:rPr>
          <w:rFonts w:hint="eastAsia"/>
        </w:rPr>
        <w:t>到一起，但对</w:t>
      </w:r>
      <w:r w:rsidR="00A767CE">
        <w:rPr>
          <w:rFonts w:hint="eastAsia"/>
        </w:rPr>
        <w:t>于</w:t>
      </w:r>
      <w:r w:rsidR="0054056A">
        <w:rPr>
          <w:rFonts w:hint="eastAsia"/>
        </w:rPr>
        <w:t>后续工作漠不关心。用户来到网站，使用</w:t>
      </w:r>
      <w:r w:rsidR="00712816">
        <w:rPr>
          <w:rFonts w:hint="eastAsia"/>
        </w:rPr>
        <w:t>其</w:t>
      </w:r>
      <w:r w:rsidR="0054056A">
        <w:rPr>
          <w:rFonts w:hint="eastAsia"/>
        </w:rPr>
        <w:t>服务寻找好的合作伙伴。但他们的最终目标不是合作伙伴。他们想找到合作伙伴，</w:t>
      </w:r>
      <w:r w:rsidR="00712816">
        <w:rPr>
          <w:rFonts w:hint="eastAsia"/>
        </w:rPr>
        <w:t>是</w:t>
      </w:r>
      <w:r w:rsidR="0054056A">
        <w:rPr>
          <w:rFonts w:hint="eastAsia"/>
        </w:rPr>
        <w:t>为</w:t>
      </w:r>
      <w:proofErr w:type="gramStart"/>
      <w:r w:rsidR="00712816">
        <w:rPr>
          <w:rFonts w:hint="eastAsia"/>
        </w:rPr>
        <w:t>作出</w:t>
      </w:r>
      <w:proofErr w:type="gramEnd"/>
      <w:r w:rsidR="0054056A">
        <w:rPr>
          <w:rFonts w:hint="eastAsia"/>
        </w:rPr>
        <w:t>一些作品</w:t>
      </w:r>
      <w:r w:rsidR="009E5D9D">
        <w:rPr>
          <w:rFonts w:hint="eastAsia"/>
        </w:rPr>
        <w:t>或工作</w:t>
      </w:r>
      <w:r w:rsidR="002F2D82">
        <w:rPr>
          <w:rFonts w:hint="eastAsia"/>
        </w:rPr>
        <w:t>。最终的目标是让合作者们一起</w:t>
      </w:r>
      <w:r w:rsidR="00907E03">
        <w:rPr>
          <w:rFonts w:hint="eastAsia"/>
        </w:rPr>
        <w:t>成功地</w:t>
      </w:r>
      <w:r w:rsidR="002F2D82">
        <w:rPr>
          <w:rFonts w:hint="eastAsia"/>
        </w:rPr>
        <w:t>完成一个工作</w:t>
      </w:r>
      <w:r w:rsidR="0054056A">
        <w:rPr>
          <w:rFonts w:hint="eastAsia"/>
        </w:rPr>
        <w:t>。</w:t>
      </w:r>
      <w:r w:rsidR="00146534">
        <w:rPr>
          <w:rFonts w:hint="eastAsia"/>
        </w:rPr>
        <w:t>本论文</w:t>
      </w:r>
      <w:r w:rsidR="0054056A">
        <w:rPr>
          <w:rFonts w:hint="eastAsia"/>
        </w:rPr>
        <w:t>希望通过使用</w:t>
      </w:r>
      <w:r w:rsidR="00336280">
        <w:rPr>
          <w:rFonts w:hint="eastAsia"/>
        </w:rPr>
        <w:t>智能合约</w:t>
      </w:r>
      <w:r w:rsidR="0054056A">
        <w:rPr>
          <w:rFonts w:hint="eastAsia"/>
        </w:rPr>
        <w:t>技术，</w:t>
      </w:r>
      <w:proofErr w:type="gramStart"/>
      <w:r w:rsidR="00146534">
        <w:rPr>
          <w:rFonts w:hint="eastAsia"/>
        </w:rPr>
        <w:t>让解决</w:t>
      </w:r>
      <w:proofErr w:type="gramEnd"/>
      <w:r w:rsidR="00146534">
        <w:rPr>
          <w:rFonts w:hint="eastAsia"/>
        </w:rPr>
        <w:t>方案能够</w:t>
      </w:r>
      <w:r w:rsidR="00336280">
        <w:rPr>
          <w:rFonts w:hint="eastAsia"/>
        </w:rPr>
        <w:t>支持</w:t>
      </w:r>
      <w:r w:rsidR="0054056A">
        <w:rPr>
          <w:rFonts w:hint="eastAsia"/>
        </w:rPr>
        <w:t>后续</w:t>
      </w:r>
      <w:r w:rsidR="00336280">
        <w:rPr>
          <w:rFonts w:hint="eastAsia"/>
        </w:rPr>
        <w:t>跟进工作。智能合约</w:t>
      </w:r>
      <w:r w:rsidR="0054056A">
        <w:rPr>
          <w:rFonts w:hint="eastAsia"/>
        </w:rPr>
        <w:t>是</w:t>
      </w:r>
      <w:r w:rsidR="00336280">
        <w:rPr>
          <w:rFonts w:hint="eastAsia"/>
        </w:rPr>
        <w:t>一</w:t>
      </w:r>
      <w:r w:rsidR="0054056A">
        <w:rPr>
          <w:rFonts w:hint="eastAsia"/>
        </w:rPr>
        <w:t>基于块链的概念和技术，它们像标记化程序一样运行，它们像网络上的任何其他东西一样具有公</w:t>
      </w:r>
      <w:proofErr w:type="gramStart"/>
      <w:r w:rsidR="0054056A">
        <w:rPr>
          <w:rFonts w:hint="eastAsia"/>
        </w:rPr>
        <w:t>钥</w:t>
      </w:r>
      <w:proofErr w:type="gramEnd"/>
      <w:r w:rsidR="0054056A">
        <w:rPr>
          <w:rFonts w:hint="eastAsia"/>
        </w:rPr>
        <w:t>，但是它们具有代码，可以像存储过程那样“</w:t>
      </w:r>
      <w:r w:rsidR="00336280">
        <w:rPr>
          <w:rFonts w:hint="eastAsia"/>
        </w:rPr>
        <w:t>处理”业务。</w:t>
      </w:r>
      <w:r w:rsidR="00056FE1">
        <w:rPr>
          <w:rFonts w:hint="eastAsia"/>
        </w:rPr>
        <w:t>运用这样的技术可以通过规则的手段让供需双方签署生效的协议</w:t>
      </w:r>
      <w:r w:rsidR="00D76AE0">
        <w:rPr>
          <w:rFonts w:hint="eastAsia"/>
        </w:rPr>
        <w:t>不受人为干扰地</w:t>
      </w:r>
      <w:r w:rsidR="00056FE1">
        <w:rPr>
          <w:rFonts w:hint="eastAsia"/>
        </w:rPr>
        <w:t>自动</w:t>
      </w:r>
      <w:r w:rsidR="00D76AE0">
        <w:rPr>
          <w:rFonts w:hint="eastAsia"/>
        </w:rPr>
        <w:t>执行，最大化地保证了协议的公平性和严格性。</w:t>
      </w:r>
    </w:p>
    <w:p w:rsidR="00D95EE0" w:rsidRPr="001149FF" w:rsidRDefault="00B555F6" w:rsidP="00F103D8">
      <w:pPr>
        <w:pStyle w:val="-"/>
        <w:spacing w:before="163" w:after="163"/>
      </w:pPr>
      <w:bookmarkStart w:id="4" w:name="_Toc484279299"/>
      <w:r>
        <w:rPr>
          <w:rFonts w:hint="eastAsia"/>
        </w:rPr>
        <w:lastRenderedPageBreak/>
        <w:t>第</w:t>
      </w:r>
      <w:r w:rsidR="003B7F8D">
        <w:rPr>
          <w:rFonts w:hint="eastAsia"/>
        </w:rPr>
        <w:t>2</w:t>
      </w:r>
      <w:r>
        <w:rPr>
          <w:rFonts w:hint="eastAsia"/>
        </w:rPr>
        <w:t>章</w:t>
      </w:r>
      <w:r>
        <w:rPr>
          <w:rFonts w:hint="eastAsia"/>
        </w:rPr>
        <w:t xml:space="preserve"> </w:t>
      </w:r>
      <w:r w:rsidR="00C015CC">
        <w:rPr>
          <w:rFonts w:hint="eastAsia"/>
        </w:rPr>
        <w:t>系统使用的</w:t>
      </w:r>
      <w:r w:rsidR="00266AD4">
        <w:t>概念和</w:t>
      </w:r>
      <w:r w:rsidR="00D95EE0" w:rsidRPr="001149FF">
        <w:t>技术</w:t>
      </w:r>
      <w:bookmarkEnd w:id="4"/>
    </w:p>
    <w:p w:rsidR="00F140D0" w:rsidRDefault="00693233" w:rsidP="00A56295">
      <w:pPr>
        <w:pStyle w:val="-0"/>
      </w:pPr>
      <w:bookmarkStart w:id="5" w:name="_Toc484279300"/>
      <w:r>
        <w:rPr>
          <w:rFonts w:hint="eastAsia"/>
        </w:rPr>
        <w:t>2.1</w:t>
      </w:r>
      <w:r w:rsidR="00F140D0">
        <w:t xml:space="preserve"> </w:t>
      </w:r>
      <w:r w:rsidR="00F140D0">
        <w:t>中心化概念</w:t>
      </w:r>
      <w:bookmarkEnd w:id="5"/>
    </w:p>
    <w:p w:rsidR="00F140D0" w:rsidRDefault="00B33E2D" w:rsidP="00F140D0">
      <w:pPr>
        <w:spacing w:before="163" w:after="163"/>
        <w:ind w:firstLine="480"/>
      </w:pPr>
      <w:r>
        <w:rPr>
          <w:rFonts w:hint="eastAsia"/>
        </w:rPr>
        <w:t>在网络当各节点之间中有着明显从属关系或服务于客户关系的结构都可以考虑成一个中心化设计</w:t>
      </w:r>
      <w:r w:rsidR="00FA3A5F">
        <w:rPr>
          <w:rFonts w:hint="eastAsia"/>
        </w:rPr>
        <w:t>。其特点是所有的客户节点主要负者提出服务要求并接受和处理由服务端返回的数据，而服务</w:t>
      </w:r>
      <w:proofErr w:type="gramStart"/>
      <w:r w:rsidR="00FA3A5F">
        <w:rPr>
          <w:rFonts w:hint="eastAsia"/>
        </w:rPr>
        <w:t>端主要</w:t>
      </w:r>
      <w:proofErr w:type="gramEnd"/>
      <w:r w:rsidR="00FA3A5F">
        <w:rPr>
          <w:rFonts w:hint="eastAsia"/>
        </w:rPr>
        <w:t>负责处理来自客户端的请求。</w:t>
      </w:r>
      <w:r w:rsidR="00C01F02">
        <w:rPr>
          <w:rFonts w:hint="eastAsia"/>
        </w:rPr>
        <w:t>网络当中存在一个中心节点或中心节点群，中心内的服务节点与中心外客户节点是对称但不对等的关系。所有的客户节点必须按照与服务节点的通信协议才能正常地工作。而且往往重要的数据</w:t>
      </w:r>
      <w:r w:rsidR="000D629A">
        <w:rPr>
          <w:rFonts w:hint="eastAsia"/>
        </w:rPr>
        <w:t>都存储在服务端，从而导致大量的信息安全问题。</w:t>
      </w:r>
    </w:p>
    <w:p w:rsidR="00EE4D3B" w:rsidRDefault="003939C5" w:rsidP="00F140D0">
      <w:pPr>
        <w:spacing w:before="163" w:after="163"/>
        <w:ind w:firstLine="480"/>
      </w:pPr>
      <w:r>
        <w:rPr>
          <w:rFonts w:hint="eastAsia"/>
          <w:noProof/>
        </w:rPr>
        <mc:AlternateContent>
          <mc:Choice Requires="wps">
            <w:drawing>
              <wp:anchor distT="0" distB="0" distL="114300" distR="114300" simplePos="0" relativeHeight="251636736" behindDoc="0" locked="0" layoutInCell="1" allowOverlap="1" wp14:anchorId="23F3DF56" wp14:editId="5DCBA328">
                <wp:simplePos x="0" y="0"/>
                <wp:positionH relativeFrom="column">
                  <wp:posOffset>-194514</wp:posOffset>
                </wp:positionH>
                <wp:positionV relativeFrom="paragraph">
                  <wp:posOffset>573129</wp:posOffset>
                </wp:positionV>
                <wp:extent cx="5598160" cy="3872865"/>
                <wp:effectExtent l="0" t="0" r="0" b="0"/>
                <wp:wrapTopAndBottom/>
                <wp:docPr id="1" name="文本框 1"/>
                <wp:cNvGraphicFramePr/>
                <a:graphic xmlns:a="http://schemas.openxmlformats.org/drawingml/2006/main">
                  <a:graphicData uri="http://schemas.microsoft.com/office/word/2010/wordprocessingShape">
                    <wps:wsp>
                      <wps:cNvSpPr txBox="1"/>
                      <wps:spPr>
                        <a:xfrm>
                          <a:off x="0" y="0"/>
                          <a:ext cx="5598160" cy="38728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722B" w:rsidRPr="001352EB" w:rsidRDefault="0030722B" w:rsidP="00B22174">
                            <w:pPr>
                              <w:spacing w:beforeLines="0" w:before="0" w:afterLines="0" w:after="0" w:line="240" w:lineRule="auto"/>
                              <w:ind w:firstLineChars="0" w:firstLine="0"/>
                              <w:jc w:val="center"/>
                              <w:rPr>
                                <w:sz w:val="21"/>
                                <w:szCs w:val="21"/>
                              </w:rPr>
                            </w:pPr>
                            <w:r w:rsidRPr="001352EB">
                              <w:rPr>
                                <w:noProof/>
                                <w:sz w:val="21"/>
                                <w:szCs w:val="21"/>
                              </w:rPr>
                              <w:drawing>
                                <wp:inline distT="0" distB="0" distL="0" distR="0">
                                  <wp:extent cx="5132705" cy="2994340"/>
                                  <wp:effectExtent l="0" t="0" r="0" b="0"/>
                                  <wp:docPr id="15" name="图片 15" descr="http://images2015.cnblogs.com/blog/815275/201608/815275-20160801193422762-699310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815275/201608/815275-20160801193422762-69931013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2705" cy="2994340"/>
                                          </a:xfrm>
                                          <a:prstGeom prst="rect">
                                            <a:avLst/>
                                          </a:prstGeom>
                                          <a:noFill/>
                                          <a:ln>
                                            <a:noFill/>
                                          </a:ln>
                                        </pic:spPr>
                                      </pic:pic>
                                    </a:graphicData>
                                  </a:graphic>
                                </wp:inline>
                              </w:drawing>
                            </w:r>
                          </w:p>
                          <w:p w:rsidR="0030722B" w:rsidRPr="001E1C64" w:rsidRDefault="0030722B" w:rsidP="00A2069F">
                            <w:pPr>
                              <w:spacing w:beforeLines="0" w:before="0" w:afterLines="0" w:after="0" w:line="240" w:lineRule="auto"/>
                              <w:ind w:firstLineChars="0" w:firstLine="0"/>
                              <w:rPr>
                                <w:sz w:val="21"/>
                                <w:szCs w:val="21"/>
                              </w:rPr>
                            </w:pPr>
                            <w:r>
                              <w:rPr>
                                <w:rFonts w:hint="eastAsia"/>
                                <w:sz w:val="21"/>
                                <w:szCs w:val="21"/>
                              </w:rPr>
                              <w:t>图</w:t>
                            </w:r>
                            <w:r>
                              <w:rPr>
                                <w:sz w:val="21"/>
                                <w:szCs w:val="21"/>
                              </w:rPr>
                              <w:t>2.1</w:t>
                            </w:r>
                            <w:r>
                              <w:rPr>
                                <w:rFonts w:hint="eastAsia"/>
                                <w:sz w:val="21"/>
                                <w:szCs w:val="21"/>
                              </w:rPr>
                              <w:t>：</w:t>
                            </w:r>
                            <w:r>
                              <w:rPr>
                                <w:sz w:val="21"/>
                                <w:szCs w:val="21"/>
                              </w:rPr>
                              <w:t>一个中心</w:t>
                            </w:r>
                            <w:r>
                              <w:rPr>
                                <w:rFonts w:hint="eastAsia"/>
                                <w:sz w:val="21"/>
                                <w:szCs w:val="21"/>
                              </w:rPr>
                              <w:t>网络</w:t>
                            </w:r>
                            <w:r>
                              <w:rPr>
                                <w:sz w:val="21"/>
                                <w:szCs w:val="21"/>
                              </w:rPr>
                              <w:t>可以不仅仅只存在一个</w:t>
                            </w:r>
                            <w:r>
                              <w:rPr>
                                <w:rFonts w:hint="eastAsia"/>
                                <w:sz w:val="21"/>
                                <w:szCs w:val="21"/>
                              </w:rPr>
                              <w:t>物理</w:t>
                            </w:r>
                            <w:r>
                              <w:rPr>
                                <w:sz w:val="21"/>
                                <w:szCs w:val="21"/>
                              </w:rPr>
                              <w:t>节点，服务器之间可以有</w:t>
                            </w:r>
                            <w:r>
                              <w:rPr>
                                <w:rFonts w:hint="eastAsia"/>
                                <w:sz w:val="21"/>
                                <w:szCs w:val="21"/>
                              </w:rPr>
                              <w:t>从属</w:t>
                            </w:r>
                            <w:r>
                              <w:rPr>
                                <w:sz w:val="21"/>
                                <w:szCs w:val="21"/>
                              </w:rPr>
                              <w:t>关系</w:t>
                            </w:r>
                            <w:r>
                              <w:rPr>
                                <w:rFonts w:hint="eastAsia"/>
                                <w:sz w:val="21"/>
                                <w:szCs w:val="21"/>
                              </w:rPr>
                              <w:t>，</w:t>
                            </w:r>
                            <w:r>
                              <w:rPr>
                                <w:sz w:val="21"/>
                                <w:szCs w:val="21"/>
                              </w:rPr>
                              <w:t>在</w:t>
                            </w:r>
                            <w:r>
                              <w:rPr>
                                <w:rFonts w:hint="eastAsia"/>
                                <w:sz w:val="21"/>
                                <w:szCs w:val="21"/>
                              </w:rPr>
                              <w:t>保持</w:t>
                            </w:r>
                            <w:r>
                              <w:rPr>
                                <w:sz w:val="21"/>
                                <w:szCs w:val="21"/>
                              </w:rPr>
                              <w:t>对外抽象</w:t>
                            </w:r>
                            <w:r>
                              <w:rPr>
                                <w:rFonts w:hint="eastAsia"/>
                                <w:sz w:val="21"/>
                                <w:szCs w:val="21"/>
                              </w:rPr>
                              <w:t>的一致</w:t>
                            </w:r>
                            <w:r>
                              <w:rPr>
                                <w:sz w:val="21"/>
                                <w:szCs w:val="21"/>
                              </w:rPr>
                              <w:t>性的同时提高服务处理能力和运算规模。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3DF56" id="_x0000_s1028" type="#_x0000_t202" style="position:absolute;left:0;text-align:left;margin-left:-15.3pt;margin-top:45.15pt;width:440.8pt;height:304.9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41qkQIAAGsFAAAOAAAAZHJzL2Uyb0RvYy54bWysVM1uEzEQviPxDpbvdJO0SdNVN1VoVYRU&#10;tRUp6tnx2s0K22NsJ7vhAeANOHHhznP1ORh7d9OocCnisjue+WY8P9/49KzRimyE8xWYgg4PBpQI&#10;w6GszENBP95dvplS4gMzJVNgREG3wtOz2etXp7XNxQhWoErhCAYxPq9tQVch2DzLPF8JzfwBWGHQ&#10;KMFpFvDoHrLSsRqja5WNBoNJVoMrrQMuvEftRWuksxRfSsHDjZReBKIKirmF9HXpu4zfbHbK8gfH&#10;7KriXRrsH7LQrDJ46S7UBQuMrF31RyhdcQceZDjgoDOQsuIi1YDVDAfPqlmsmBWpFmyOt7s2+f8X&#10;ll9vbh2pSpwdJYZpHNHj92+PP349/vxKhrE9tfU5ohYWcaF5C02EdnqPylh1I52Of6yHoB0bvd01&#10;VzSBcFSOxyfT4QRNHG2H0+PRdDKOcbInd+t8eCdAkygU1OH0UlPZ5sqHFtpD4m0GLiulUM9yZUhd&#10;0MnheJAcdhYMrkwEiMSFLkwsqU09SWGrRBvkg5DYi1RBVCQWinPlyIYhfxjnwoRUfIqL6IiSmMRL&#10;HDv8U1YvcW7r6G8GE3bOujLgUvXP0i4/9SnLFo8936s7iqFZNokEo36ySyi3OHAH7cZ4yy8rHMoV&#10;8+GWOVwRHCSufbjBj1SAzYdOomQF7svf9BGPzEUrJTWuXEH95zVzghL13iCnT4ZHR3FH0+FofDzC&#10;g9u3LPctZq3PAaeCvMXskhjxQfWidKDv8XWYx1vRxAzHuwsaevE8tA8Bvi5czOcJhFtpWbgyC8tj&#10;6DikSLm75p452/EyIKWvoV9Olj+jZ4uNngbm6wCyStyNfW672vUfNzqxv3t94pOxf06opzdy9hsA&#10;AP//AwBQSwMEFAAGAAgAAAAhAFpe8R7iAAAACgEAAA8AAABkcnMvZG93bnJldi54bWxMj8FuwjAQ&#10;RO+V+g/WVuoNbIKgIcRBKBKqVLUHKJfenNgkUe11GhtI+/XdnuhxtU8zb/LN6Cy7mCF0HiXMpgKY&#10;wdrrDhsJx/fdJAUWokKtrEcj4dsE2BT3d7nKtL/i3lwOsWEUgiFTEtoY+4zzULfGqTD1vUH6nfzg&#10;VKRzaLge1JXCneWJEEvuVIfU0KrelK2pPw9nJ+Gl3L2pfZW49MeWz6+nbf91/FhI+fgwbtfAohnj&#10;DYY/fVKHgpwqf0YdmJUwmYsloRJWYg6MgHQxo3GVhCchEuBFzv9PKH4BAAD//wMAUEsBAi0AFAAG&#10;AAgAAAAhALaDOJL+AAAA4QEAABMAAAAAAAAAAAAAAAAAAAAAAFtDb250ZW50X1R5cGVzXS54bWxQ&#10;SwECLQAUAAYACAAAACEAOP0h/9YAAACUAQAACwAAAAAAAAAAAAAAAAAvAQAAX3JlbHMvLnJlbHNQ&#10;SwECLQAUAAYACAAAACEATieNapECAABrBQAADgAAAAAAAAAAAAAAAAAuAgAAZHJzL2Uyb0RvYy54&#10;bWxQSwECLQAUAAYACAAAACEAWl7xHuIAAAAKAQAADwAAAAAAAAAAAAAAAADrBAAAZHJzL2Rvd25y&#10;ZXYueG1sUEsFBgAAAAAEAAQA8wAAAPoFAAAAAA==&#10;" filled="f" stroked="f" strokeweight=".5pt">
                <v:textbox>
                  <w:txbxContent>
                    <w:p w:rsidR="0030722B" w:rsidRPr="001352EB" w:rsidRDefault="0030722B" w:rsidP="00B22174">
                      <w:pPr>
                        <w:spacing w:beforeLines="0" w:before="0" w:afterLines="0" w:after="0" w:line="240" w:lineRule="auto"/>
                        <w:ind w:firstLineChars="0" w:firstLine="0"/>
                        <w:jc w:val="center"/>
                        <w:rPr>
                          <w:sz w:val="21"/>
                          <w:szCs w:val="21"/>
                        </w:rPr>
                      </w:pPr>
                      <w:r w:rsidRPr="001352EB">
                        <w:rPr>
                          <w:noProof/>
                          <w:sz w:val="21"/>
                          <w:szCs w:val="21"/>
                        </w:rPr>
                        <w:drawing>
                          <wp:inline distT="0" distB="0" distL="0" distR="0">
                            <wp:extent cx="5132705" cy="2994340"/>
                            <wp:effectExtent l="0" t="0" r="0" b="0"/>
                            <wp:docPr id="15" name="图片 15" descr="http://images2015.cnblogs.com/blog/815275/201608/815275-20160801193422762-699310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815275/201608/815275-20160801193422762-69931013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2705" cy="2994340"/>
                                    </a:xfrm>
                                    <a:prstGeom prst="rect">
                                      <a:avLst/>
                                    </a:prstGeom>
                                    <a:noFill/>
                                    <a:ln>
                                      <a:noFill/>
                                    </a:ln>
                                  </pic:spPr>
                                </pic:pic>
                              </a:graphicData>
                            </a:graphic>
                          </wp:inline>
                        </w:drawing>
                      </w:r>
                    </w:p>
                    <w:p w:rsidR="0030722B" w:rsidRPr="001E1C64" w:rsidRDefault="0030722B" w:rsidP="00A2069F">
                      <w:pPr>
                        <w:spacing w:beforeLines="0" w:before="0" w:afterLines="0" w:after="0" w:line="240" w:lineRule="auto"/>
                        <w:ind w:firstLineChars="0" w:firstLine="0"/>
                        <w:rPr>
                          <w:sz w:val="21"/>
                          <w:szCs w:val="21"/>
                        </w:rPr>
                      </w:pPr>
                      <w:r>
                        <w:rPr>
                          <w:rFonts w:hint="eastAsia"/>
                          <w:sz w:val="21"/>
                          <w:szCs w:val="21"/>
                        </w:rPr>
                        <w:t>图</w:t>
                      </w:r>
                      <w:r>
                        <w:rPr>
                          <w:sz w:val="21"/>
                          <w:szCs w:val="21"/>
                        </w:rPr>
                        <w:t>2.1</w:t>
                      </w:r>
                      <w:r>
                        <w:rPr>
                          <w:rFonts w:hint="eastAsia"/>
                          <w:sz w:val="21"/>
                          <w:szCs w:val="21"/>
                        </w:rPr>
                        <w:t>：</w:t>
                      </w:r>
                      <w:r>
                        <w:rPr>
                          <w:sz w:val="21"/>
                          <w:szCs w:val="21"/>
                        </w:rPr>
                        <w:t>一个中心</w:t>
                      </w:r>
                      <w:r>
                        <w:rPr>
                          <w:rFonts w:hint="eastAsia"/>
                          <w:sz w:val="21"/>
                          <w:szCs w:val="21"/>
                        </w:rPr>
                        <w:t>网络</w:t>
                      </w:r>
                      <w:r>
                        <w:rPr>
                          <w:sz w:val="21"/>
                          <w:szCs w:val="21"/>
                        </w:rPr>
                        <w:t>可以不仅仅只存在一个</w:t>
                      </w:r>
                      <w:r>
                        <w:rPr>
                          <w:rFonts w:hint="eastAsia"/>
                          <w:sz w:val="21"/>
                          <w:szCs w:val="21"/>
                        </w:rPr>
                        <w:t>物理</w:t>
                      </w:r>
                      <w:r>
                        <w:rPr>
                          <w:sz w:val="21"/>
                          <w:szCs w:val="21"/>
                        </w:rPr>
                        <w:t>节点，服务器之间可以有</w:t>
                      </w:r>
                      <w:r>
                        <w:rPr>
                          <w:rFonts w:hint="eastAsia"/>
                          <w:sz w:val="21"/>
                          <w:szCs w:val="21"/>
                        </w:rPr>
                        <w:t>从属</w:t>
                      </w:r>
                      <w:r>
                        <w:rPr>
                          <w:sz w:val="21"/>
                          <w:szCs w:val="21"/>
                        </w:rPr>
                        <w:t>关系</w:t>
                      </w:r>
                      <w:r>
                        <w:rPr>
                          <w:rFonts w:hint="eastAsia"/>
                          <w:sz w:val="21"/>
                          <w:szCs w:val="21"/>
                        </w:rPr>
                        <w:t>，</w:t>
                      </w:r>
                      <w:r>
                        <w:rPr>
                          <w:sz w:val="21"/>
                          <w:szCs w:val="21"/>
                        </w:rPr>
                        <w:t>在</w:t>
                      </w:r>
                      <w:r>
                        <w:rPr>
                          <w:rFonts w:hint="eastAsia"/>
                          <w:sz w:val="21"/>
                          <w:szCs w:val="21"/>
                        </w:rPr>
                        <w:t>保持</w:t>
                      </w:r>
                      <w:r>
                        <w:rPr>
                          <w:sz w:val="21"/>
                          <w:szCs w:val="21"/>
                        </w:rPr>
                        <w:t>对外抽象</w:t>
                      </w:r>
                      <w:r>
                        <w:rPr>
                          <w:rFonts w:hint="eastAsia"/>
                          <w:sz w:val="21"/>
                          <w:szCs w:val="21"/>
                        </w:rPr>
                        <w:t>的一致</w:t>
                      </w:r>
                      <w:r>
                        <w:rPr>
                          <w:sz w:val="21"/>
                          <w:szCs w:val="21"/>
                        </w:rPr>
                        <w:t>性的同时提高服务处理能力和运算规模。</w:t>
                      </w:r>
                    </w:p>
                  </w:txbxContent>
                </v:textbox>
                <w10:wrap type="topAndBottom"/>
              </v:shape>
            </w:pict>
          </mc:Fallback>
        </mc:AlternateContent>
      </w:r>
      <w:r w:rsidR="00EE4D3B" w:rsidRPr="00EE4D3B">
        <w:rPr>
          <w:rFonts w:hint="eastAsia"/>
        </w:rPr>
        <w:t>中心化</w:t>
      </w:r>
      <w:r>
        <w:rPr>
          <w:rFonts w:hint="eastAsia"/>
        </w:rPr>
        <w:t>架构并不意味着只有一个数据中心，它也可以是多数据中心的，如下图：</w:t>
      </w:r>
    </w:p>
    <w:p w:rsidR="00304111" w:rsidRPr="00F140D0" w:rsidRDefault="00A96376" w:rsidP="00F140D0">
      <w:pPr>
        <w:spacing w:before="163" w:after="163"/>
        <w:ind w:firstLine="480"/>
      </w:pPr>
      <w:r w:rsidRPr="00A96376">
        <w:rPr>
          <w:rFonts w:hint="eastAsia"/>
        </w:rPr>
        <w:t>之所以说它是中心化架构，关键特征是其存在共享的数据存储。部署在两个数据中心的应用需要共享访问统一的数据存储，而这种共享访问实际是依赖数据中心之间的专线连通，这样的架构也限制了能选取的数据中心地理位置的距离。而实现去中心架构的关键点就在于规避</w:t>
      </w:r>
      <w:proofErr w:type="gramStart"/>
      <w:r w:rsidRPr="00A96376">
        <w:rPr>
          <w:rFonts w:hint="eastAsia"/>
        </w:rPr>
        <w:t>跨数据</w:t>
      </w:r>
      <w:proofErr w:type="gramEnd"/>
      <w:r w:rsidRPr="00A96376">
        <w:rPr>
          <w:rFonts w:hint="eastAsia"/>
        </w:rPr>
        <w:t>中心的共享存储访问，使得应用在其自身数据中心实现访问闭环。</w:t>
      </w:r>
    </w:p>
    <w:p w:rsidR="004673CE" w:rsidRPr="0006704C" w:rsidRDefault="00693233" w:rsidP="00A56295">
      <w:pPr>
        <w:pStyle w:val="-0"/>
      </w:pPr>
      <w:bookmarkStart w:id="6" w:name="_Toc484279301"/>
      <w:r>
        <w:rPr>
          <w:rFonts w:hint="eastAsia"/>
        </w:rPr>
        <w:lastRenderedPageBreak/>
        <w:t>2</w:t>
      </w:r>
      <w:r w:rsidR="00F140D0">
        <w:rPr>
          <w:rFonts w:hint="eastAsia"/>
        </w:rPr>
        <w:t>.2</w:t>
      </w:r>
      <w:r w:rsidR="0006704C" w:rsidRPr="0006704C">
        <w:rPr>
          <w:rFonts w:hint="eastAsia"/>
        </w:rPr>
        <w:t xml:space="preserve"> </w:t>
      </w:r>
      <w:r w:rsidR="0006704C" w:rsidRPr="0006704C">
        <w:rPr>
          <w:rFonts w:hint="eastAsia"/>
        </w:rPr>
        <w:t>去中心化概念</w:t>
      </w:r>
      <w:bookmarkEnd w:id="6"/>
    </w:p>
    <w:p w:rsidR="004673CE" w:rsidRDefault="00C43860" w:rsidP="00B02904">
      <w:pPr>
        <w:spacing w:before="163" w:after="163"/>
        <w:ind w:firstLine="480"/>
      </w:pPr>
      <w:r w:rsidRPr="00C43860">
        <w:rPr>
          <w:rFonts w:hint="eastAsia"/>
        </w:rPr>
        <w:t>在具有许多节点的系统中，每个节点具有高度的自主性。节点可以互相连接，形成连接单元。任何节点都可能成为</w:t>
      </w:r>
      <w:r w:rsidR="00EF5EB1">
        <w:rPr>
          <w:rFonts w:hint="eastAsia"/>
        </w:rPr>
        <w:t>系统</w:t>
      </w:r>
      <w:r w:rsidRPr="00C43860">
        <w:rPr>
          <w:rFonts w:hint="eastAsia"/>
        </w:rPr>
        <w:t>的中心，但不具有强制性的中央控制功能。节点和节点之间的关系将通过网络形成非线性因果关系。这种开放</w:t>
      </w:r>
      <w:r w:rsidR="004E0166">
        <w:rPr>
          <w:rFonts w:hint="eastAsia"/>
        </w:rPr>
        <w:t>、平等和</w:t>
      </w:r>
      <w:r w:rsidR="00A0120D">
        <w:rPr>
          <w:rFonts w:hint="eastAsia"/>
        </w:rPr>
        <w:t>扁平化</w:t>
      </w:r>
      <w:r w:rsidRPr="00C43860">
        <w:rPr>
          <w:rFonts w:hint="eastAsia"/>
        </w:rPr>
        <w:t>的系统现象或结构，我们称之为</w:t>
      </w:r>
      <w:r w:rsidR="004E0166">
        <w:rPr>
          <w:rFonts w:hint="eastAsia"/>
        </w:rPr>
        <w:t>去中心化</w:t>
      </w:r>
      <w:r w:rsidRPr="00C43860">
        <w:rPr>
          <w:rFonts w:hint="eastAsia"/>
        </w:rPr>
        <w:t>，它必须存在于具有大量节点或一组个体的系统中。</w:t>
      </w:r>
    </w:p>
    <w:p w:rsidR="00CC1784" w:rsidRDefault="00F110C5" w:rsidP="00B02904">
      <w:pPr>
        <w:spacing w:before="163" w:after="163"/>
        <w:ind w:firstLine="480"/>
      </w:pPr>
      <w:r>
        <w:rPr>
          <w:rFonts w:hint="eastAsia"/>
        </w:rPr>
        <w:t>去中心化的系统中，通常每一个节点都平等地存储数据，而且相互之间</w:t>
      </w:r>
      <w:r w:rsidR="007766BC">
        <w:rPr>
          <w:rFonts w:hint="eastAsia"/>
        </w:rPr>
        <w:t>存在</w:t>
      </w:r>
      <w:r>
        <w:rPr>
          <w:rFonts w:hint="eastAsia"/>
        </w:rPr>
        <w:t>一定的共识机制。</w:t>
      </w:r>
      <w:r w:rsidR="00CC1784">
        <w:rPr>
          <w:rFonts w:hint="eastAsia"/>
        </w:rPr>
        <w:t>同时，去中心化网络结构中的身份认证往往是匿名的、去信任的，从而保证每一个用户在保护自身信息安全的同时也能够与其他用户进行可信任的数据来往。</w:t>
      </w:r>
    </w:p>
    <w:p w:rsidR="00150CDF" w:rsidRDefault="00150CDF" w:rsidP="00B02904">
      <w:pPr>
        <w:spacing w:before="163" w:after="163"/>
        <w:ind w:firstLine="480"/>
      </w:pPr>
    </w:p>
    <w:p w:rsidR="00CC1784" w:rsidRDefault="00693233" w:rsidP="00A56295">
      <w:pPr>
        <w:pStyle w:val="-0"/>
      </w:pPr>
      <w:bookmarkStart w:id="7" w:name="_Toc484279302"/>
      <w:r>
        <w:t>2</w:t>
      </w:r>
      <w:r w:rsidR="00B37DBA">
        <w:t>.3</w:t>
      </w:r>
      <w:r w:rsidR="00CC1784">
        <w:t xml:space="preserve"> </w:t>
      </w:r>
      <w:r w:rsidR="00CC1784">
        <w:t>秘密分割方案</w:t>
      </w:r>
      <w:bookmarkEnd w:id="7"/>
    </w:p>
    <w:p w:rsidR="00CC1784" w:rsidRDefault="0052546F" w:rsidP="00B02904">
      <w:pPr>
        <w:spacing w:before="163" w:after="163"/>
        <w:ind w:firstLine="480"/>
      </w:pPr>
      <w:r w:rsidRPr="0052546F">
        <w:rPr>
          <w:rFonts w:hint="eastAsia"/>
        </w:rPr>
        <w:t>秘密</w:t>
      </w:r>
      <w:r>
        <w:rPr>
          <w:rFonts w:hint="eastAsia"/>
        </w:rPr>
        <w:t>共享（也称为秘密分割</w:t>
      </w:r>
      <w:r w:rsidR="004C4DEE">
        <w:rPr>
          <w:rFonts w:hint="eastAsia"/>
        </w:rPr>
        <w:t>）是指在一组参与者之间分配秘密的方法，每个参与者分配</w:t>
      </w:r>
      <w:r w:rsidRPr="0052546F">
        <w:rPr>
          <w:rFonts w:hint="eastAsia"/>
        </w:rPr>
        <w:t>一部分</w:t>
      </w:r>
      <w:r>
        <w:rPr>
          <w:rFonts w:hint="eastAsia"/>
        </w:rPr>
        <w:t>的秘密</w:t>
      </w:r>
      <w:r w:rsidRPr="0052546F">
        <w:rPr>
          <w:rFonts w:hint="eastAsia"/>
        </w:rPr>
        <w:t>。只有当足够数量的可能不同类型的</w:t>
      </w:r>
      <w:r w:rsidR="00B829D4">
        <w:rPr>
          <w:rFonts w:hint="eastAsia"/>
        </w:rPr>
        <w:t>秘密碎片结合在一起时，才能还原</w:t>
      </w:r>
      <w:r w:rsidRPr="0052546F">
        <w:rPr>
          <w:rFonts w:hint="eastAsia"/>
        </w:rPr>
        <w:t>秘密</w:t>
      </w:r>
      <w:r w:rsidR="00017F42">
        <w:rPr>
          <w:rFonts w:hint="eastAsia"/>
        </w:rPr>
        <w:t>。</w:t>
      </w:r>
      <w:r w:rsidR="00B829D4">
        <w:rPr>
          <w:rFonts w:hint="eastAsia"/>
        </w:rPr>
        <w:t>个别碎片自身是没有意义的</w:t>
      </w:r>
      <w:r w:rsidRPr="0052546F">
        <w:rPr>
          <w:rFonts w:hint="eastAsia"/>
        </w:rPr>
        <w:t>。</w:t>
      </w:r>
    </w:p>
    <w:p w:rsidR="00247303" w:rsidRDefault="00A624CE" w:rsidP="00B02904">
      <w:pPr>
        <w:spacing w:before="163" w:after="163"/>
        <w:ind w:firstLine="480"/>
      </w:pPr>
      <w:r w:rsidRPr="00A624CE">
        <w:rPr>
          <w:rFonts w:hint="eastAsia"/>
        </w:rPr>
        <w:t>在一种类型的秘密共享方案</w:t>
      </w:r>
      <w:r>
        <w:rPr>
          <w:rFonts w:hint="eastAsia"/>
        </w:rPr>
        <w:t>当中，有一个分配者</w:t>
      </w:r>
      <w:r w:rsidRPr="00A624CE">
        <w:rPr>
          <w:rFonts w:hint="eastAsia"/>
        </w:rPr>
        <w:t>和</w:t>
      </w:r>
      <w:r w:rsidRPr="005323CB">
        <w:rPr>
          <w:rFonts w:hint="eastAsia"/>
        </w:rPr>
        <w:t>n</w:t>
      </w:r>
      <w:r>
        <w:rPr>
          <w:rFonts w:hint="eastAsia"/>
        </w:rPr>
        <w:t>名共享人</w:t>
      </w:r>
      <w:r w:rsidRPr="00A624CE">
        <w:rPr>
          <w:rFonts w:hint="eastAsia"/>
        </w:rPr>
        <w:t>。</w:t>
      </w:r>
      <w:r>
        <w:rPr>
          <w:rFonts w:hint="eastAsia"/>
        </w:rPr>
        <w:t>分配者</w:t>
      </w:r>
      <w:r w:rsidRPr="00A624CE">
        <w:rPr>
          <w:rFonts w:hint="eastAsia"/>
        </w:rPr>
        <w:t>给予</w:t>
      </w:r>
      <w:r>
        <w:rPr>
          <w:rFonts w:hint="eastAsia"/>
        </w:rPr>
        <w:t>共享人一个秘密的碎片（也称为影子）。</w:t>
      </w:r>
      <w:r w:rsidRPr="00A624CE">
        <w:rPr>
          <w:rFonts w:hint="eastAsia"/>
        </w:rPr>
        <w:t>但是只有当具体</w:t>
      </w:r>
      <w:r>
        <w:rPr>
          <w:rFonts w:hint="eastAsia"/>
        </w:rPr>
        <w:t>协定的条件得到满足时，共享人才能从碎片中还原</w:t>
      </w:r>
      <w:r w:rsidRPr="00A624CE">
        <w:rPr>
          <w:rFonts w:hint="eastAsia"/>
        </w:rPr>
        <w:t>秘密。</w:t>
      </w:r>
      <w:r>
        <w:rPr>
          <w:rFonts w:hint="eastAsia"/>
        </w:rPr>
        <w:t>如果，分配者通过给予每个共享人一个秘密碎片</w:t>
      </w:r>
      <w:r w:rsidRPr="00A624CE">
        <w:rPr>
          <w:rFonts w:hint="eastAsia"/>
        </w:rPr>
        <w:t>，使得任何一组</w:t>
      </w:r>
      <w:r w:rsidR="000F61F2" w:rsidRPr="005323CB">
        <w:rPr>
          <w:rFonts w:hint="eastAsia"/>
          <w:i/>
        </w:rPr>
        <w:t>m</w:t>
      </w:r>
      <w:r>
        <w:rPr>
          <w:rFonts w:hint="eastAsia"/>
        </w:rPr>
        <w:t>（阈值）或更多的共享人可以一起还原</w:t>
      </w:r>
      <w:r w:rsidRPr="00A624CE">
        <w:rPr>
          <w:rFonts w:hint="eastAsia"/>
        </w:rPr>
        <w:t>秘密，但是没有</w:t>
      </w:r>
      <w:r>
        <w:rPr>
          <w:rFonts w:hint="eastAsia"/>
        </w:rPr>
        <w:t>达到</w:t>
      </w:r>
      <w:r w:rsidR="000F61F2" w:rsidRPr="005323CB">
        <w:rPr>
          <w:rFonts w:hint="eastAsia"/>
          <w:i/>
        </w:rPr>
        <w:t>m</w:t>
      </w:r>
      <w:r>
        <w:rPr>
          <w:rFonts w:hint="eastAsia"/>
        </w:rPr>
        <w:t>名共享人则不能还原这个秘密。这样的方案</w:t>
      </w:r>
      <w:r w:rsidRPr="00A624CE">
        <w:rPr>
          <w:rFonts w:hint="eastAsia"/>
        </w:rPr>
        <w:t>被称为（</w:t>
      </w:r>
      <w:r w:rsidR="000F61F2" w:rsidRPr="005323CB">
        <w:rPr>
          <w:rFonts w:hint="eastAsia"/>
          <w:i/>
        </w:rPr>
        <w:t>m</w:t>
      </w:r>
      <w:r w:rsidRPr="00A624CE">
        <w:rPr>
          <w:rFonts w:hint="eastAsia"/>
        </w:rPr>
        <w:t>，</w:t>
      </w:r>
      <w:r w:rsidRPr="005323CB">
        <w:rPr>
          <w:rFonts w:hint="eastAsia"/>
        </w:rPr>
        <w:t>n</w:t>
      </w:r>
      <w:r w:rsidRPr="00A624CE">
        <w:rPr>
          <w:rFonts w:hint="eastAsia"/>
        </w:rPr>
        <w:t>）阈值方案（有时它</w:t>
      </w:r>
      <w:r>
        <w:rPr>
          <w:rFonts w:hint="eastAsia"/>
        </w:rPr>
        <w:t>也被记为</w:t>
      </w:r>
      <w:r w:rsidRPr="00A624CE">
        <w:rPr>
          <w:rFonts w:hint="eastAsia"/>
        </w:rPr>
        <w:t>（</w:t>
      </w:r>
      <w:r w:rsidRPr="00A624CE">
        <w:rPr>
          <w:rFonts w:hint="eastAsia"/>
        </w:rPr>
        <w:t>n</w:t>
      </w:r>
      <w:r w:rsidRPr="00A624CE">
        <w:rPr>
          <w:rFonts w:hint="eastAsia"/>
        </w:rPr>
        <w:t>，</w:t>
      </w:r>
      <w:r w:rsidR="000F61F2" w:rsidRPr="005323CB">
        <w:rPr>
          <w:rFonts w:hint="eastAsia"/>
          <w:i/>
        </w:rPr>
        <w:t>m</w:t>
      </w:r>
      <w:r w:rsidRPr="00A624CE">
        <w:rPr>
          <w:rFonts w:hint="eastAsia"/>
        </w:rPr>
        <w:t>）阈值方案）。</w:t>
      </w:r>
    </w:p>
    <w:p w:rsidR="00247303" w:rsidRDefault="0064754D" w:rsidP="00B02904">
      <w:pPr>
        <w:spacing w:before="163" w:after="163"/>
        <w:ind w:firstLine="480"/>
      </w:pPr>
      <w:r w:rsidRPr="0064754D">
        <w:rPr>
          <w:rFonts w:hint="eastAsia"/>
        </w:rPr>
        <w:t>秘密共享方案是存储高度敏感和非常重要的信息的理想选择。</w:t>
      </w:r>
      <w:r>
        <w:rPr>
          <w:rFonts w:hint="eastAsia"/>
        </w:rPr>
        <w:t>典型的</w:t>
      </w:r>
      <w:r w:rsidR="00946911">
        <w:rPr>
          <w:rFonts w:hint="eastAsia"/>
        </w:rPr>
        <w:t>示例有：加密密钥，导弹发射代码和</w:t>
      </w:r>
      <w:r w:rsidRPr="0064754D">
        <w:rPr>
          <w:rFonts w:hint="eastAsia"/>
        </w:rPr>
        <w:t>银行</w:t>
      </w:r>
      <w:r w:rsidR="00CE2009" w:rsidRPr="0064754D">
        <w:rPr>
          <w:rFonts w:hint="eastAsia"/>
        </w:rPr>
        <w:t>账户</w:t>
      </w:r>
      <w:r w:rsidR="00946911">
        <w:rPr>
          <w:rFonts w:hint="eastAsia"/>
        </w:rPr>
        <w:t>编号等</w:t>
      </w:r>
      <w:r w:rsidR="007B748C">
        <w:rPr>
          <w:rFonts w:hint="eastAsia"/>
        </w:rPr>
        <w:t>。这类</w:t>
      </w:r>
      <w:r w:rsidR="00254CAF">
        <w:rPr>
          <w:rFonts w:hint="eastAsia"/>
        </w:rPr>
        <w:t>信息中</w:t>
      </w:r>
      <w:r w:rsidR="007B748C">
        <w:rPr>
          <w:rFonts w:hint="eastAsia"/>
        </w:rPr>
        <w:t>都必须保持高度的机密性，因为它们被曝光之后产生的影响是巨大的。</w:t>
      </w:r>
      <w:r w:rsidR="00007339">
        <w:rPr>
          <w:rFonts w:hint="eastAsia"/>
        </w:rPr>
        <w:t>但保证信息保密的同时也保证信息不被丢失是一件非常重要的问题。传统的加密方法不适合同时满足高水平的机密性和可靠性。这是因为当存储加密密钥时，必须选择在单个位置保存单个密钥副本以获得最大的保密性，再</w:t>
      </w:r>
      <w:r w:rsidRPr="0064754D">
        <w:rPr>
          <w:rFonts w:hint="eastAsia"/>
        </w:rPr>
        <w:t>者</w:t>
      </w:r>
      <w:r w:rsidR="00007339">
        <w:rPr>
          <w:rFonts w:hint="eastAsia"/>
        </w:rPr>
        <w:t>是</w:t>
      </w:r>
      <w:r w:rsidRPr="0064754D">
        <w:rPr>
          <w:rFonts w:hint="eastAsia"/>
        </w:rPr>
        <w:t>在不同的位置保留密钥的</w:t>
      </w:r>
      <w:r w:rsidR="00007339">
        <w:rPr>
          <w:rFonts w:hint="eastAsia"/>
        </w:rPr>
        <w:t>多个副本以获得更高的可靠性。通过存储多个副本来提高密钥的可靠性的同时降低了机密性，而提高机密性则会降低可靠性。</w:t>
      </w:r>
      <w:r w:rsidRPr="0064754D">
        <w:rPr>
          <w:rFonts w:hint="eastAsia"/>
        </w:rPr>
        <w:t>秘密共享方案</w:t>
      </w:r>
      <w:r w:rsidR="00752515">
        <w:rPr>
          <w:rFonts w:hint="eastAsia"/>
        </w:rPr>
        <w:t>成功地解决了这个问题，并且能够满足任</w:t>
      </w:r>
      <w:r w:rsidR="00752515">
        <w:rPr>
          <w:rFonts w:hint="eastAsia"/>
        </w:rPr>
        <w:lastRenderedPageBreak/>
        <w:t>意</w:t>
      </w:r>
      <w:r w:rsidRPr="0064754D">
        <w:rPr>
          <w:rFonts w:hint="eastAsia"/>
        </w:rPr>
        <w:t>级别的机密性和可靠性。</w:t>
      </w:r>
    </w:p>
    <w:p w:rsidR="007311C4" w:rsidRDefault="007311C4" w:rsidP="00B02904">
      <w:pPr>
        <w:spacing w:before="163" w:after="163"/>
        <w:ind w:firstLine="480"/>
      </w:pPr>
    </w:p>
    <w:p w:rsidR="001130A7" w:rsidRPr="004B4A9C" w:rsidRDefault="00693233" w:rsidP="00A56295">
      <w:pPr>
        <w:pStyle w:val="-0"/>
      </w:pPr>
      <w:bookmarkStart w:id="8" w:name="_Toc484279303"/>
      <w:r w:rsidRPr="004B4A9C">
        <w:rPr>
          <w:rFonts w:hint="eastAsia"/>
        </w:rPr>
        <w:t>2</w:t>
      </w:r>
      <w:r w:rsidR="001130A7" w:rsidRPr="004B4A9C">
        <w:rPr>
          <w:rFonts w:hint="eastAsia"/>
        </w:rPr>
        <w:t xml:space="preserve">.4 </w:t>
      </w:r>
      <w:r w:rsidR="001130A7" w:rsidRPr="004B4A9C">
        <w:rPr>
          <w:rFonts w:hint="eastAsia"/>
        </w:rPr>
        <w:t>非对称加密</w:t>
      </w:r>
      <w:r w:rsidR="00931044" w:rsidRPr="004B4A9C">
        <w:rPr>
          <w:rFonts w:hint="eastAsia"/>
        </w:rPr>
        <w:t>技术</w:t>
      </w:r>
      <w:bookmarkEnd w:id="8"/>
    </w:p>
    <w:p w:rsidR="001130A7" w:rsidRDefault="00931044" w:rsidP="00B02904">
      <w:pPr>
        <w:spacing w:before="163" w:after="163"/>
        <w:ind w:firstLine="480"/>
      </w:pPr>
      <w:r w:rsidRPr="00931044">
        <w:rPr>
          <w:rFonts w:hint="eastAsia"/>
        </w:rPr>
        <w:t>对称加密算法加密和解密相</w:t>
      </w:r>
      <w:r>
        <w:rPr>
          <w:rFonts w:hint="eastAsia"/>
        </w:rPr>
        <w:t>同的密钥，而非对称加密需要两个密钥来单独加密和解密。非对称加密能为数字签名提供良好的安全保证</w:t>
      </w:r>
      <w:r w:rsidRPr="00931044">
        <w:rPr>
          <w:rFonts w:hint="eastAsia"/>
        </w:rPr>
        <w:t>。</w:t>
      </w:r>
      <w:r w:rsidR="005252C5">
        <w:rPr>
          <w:rFonts w:hint="eastAsia"/>
        </w:rPr>
        <w:t>例如，若</w:t>
      </w:r>
      <w:r w:rsidRPr="00931044">
        <w:rPr>
          <w:rFonts w:hint="eastAsia"/>
        </w:rPr>
        <w:t>要在</w:t>
      </w:r>
      <w:r w:rsidR="005252C5">
        <w:rPr>
          <w:rFonts w:hint="eastAsia"/>
        </w:rPr>
        <w:t>区块链的</w:t>
      </w:r>
      <w:r w:rsidRPr="00931044">
        <w:rPr>
          <w:rFonts w:hint="eastAsia"/>
        </w:rPr>
        <w:t>地址中操作比特币，则必须通过数</w:t>
      </w:r>
      <w:r w:rsidR="005252C5">
        <w:rPr>
          <w:rFonts w:hint="eastAsia"/>
        </w:rPr>
        <w:t>字签名的验证。在比特币中，算法采用了椭圆曲线密码学（</w:t>
      </w:r>
      <w:r w:rsidR="005252C5">
        <w:rPr>
          <w:rFonts w:hint="eastAsia"/>
        </w:rPr>
        <w:t>ECC</w:t>
      </w:r>
      <w:r w:rsidR="005252C5">
        <w:rPr>
          <w:rFonts w:hint="eastAsia"/>
        </w:rPr>
        <w:t>）</w:t>
      </w:r>
      <w:r w:rsidRPr="00931044">
        <w:rPr>
          <w:rFonts w:hint="eastAsia"/>
        </w:rPr>
        <w:t>。用户可以通过</w:t>
      </w:r>
      <w:r w:rsidRPr="00931044">
        <w:rPr>
          <w:rFonts w:hint="eastAsia"/>
        </w:rPr>
        <w:t>ECC</w:t>
      </w:r>
      <w:r w:rsidRPr="00931044">
        <w:rPr>
          <w:rFonts w:hint="eastAsia"/>
        </w:rPr>
        <w:t>生成自己的私</w:t>
      </w:r>
      <w:proofErr w:type="gramStart"/>
      <w:r w:rsidRPr="00931044">
        <w:rPr>
          <w:rFonts w:hint="eastAsia"/>
        </w:rPr>
        <w:t>钥</w:t>
      </w:r>
      <w:proofErr w:type="gramEnd"/>
      <w:r w:rsidRPr="00931044">
        <w:rPr>
          <w:rFonts w:hint="eastAsia"/>
        </w:rPr>
        <w:t>，</w:t>
      </w:r>
      <w:r w:rsidR="005252C5">
        <w:rPr>
          <w:rFonts w:hint="eastAsia"/>
        </w:rPr>
        <w:t>再</w:t>
      </w:r>
      <w:r w:rsidRPr="00931044">
        <w:rPr>
          <w:rFonts w:hint="eastAsia"/>
        </w:rPr>
        <w:t>通过私</w:t>
      </w:r>
      <w:proofErr w:type="gramStart"/>
      <w:r w:rsidRPr="00931044">
        <w:rPr>
          <w:rFonts w:hint="eastAsia"/>
        </w:rPr>
        <w:t>钥</w:t>
      </w:r>
      <w:proofErr w:type="gramEnd"/>
      <w:r w:rsidRPr="00931044">
        <w:rPr>
          <w:rFonts w:hint="eastAsia"/>
        </w:rPr>
        <w:t>可以生成</w:t>
      </w:r>
      <w:r w:rsidR="005252C5">
        <w:rPr>
          <w:rFonts w:hint="eastAsia"/>
        </w:rPr>
        <w:t>相应的</w:t>
      </w:r>
      <w:r w:rsidRPr="00931044">
        <w:rPr>
          <w:rFonts w:hint="eastAsia"/>
        </w:rPr>
        <w:t>公</w:t>
      </w:r>
      <w:proofErr w:type="gramStart"/>
      <w:r w:rsidRPr="00931044">
        <w:rPr>
          <w:rFonts w:hint="eastAsia"/>
        </w:rPr>
        <w:t>钥</w:t>
      </w:r>
      <w:proofErr w:type="gramEnd"/>
      <w:r w:rsidRPr="00931044">
        <w:rPr>
          <w:rFonts w:hint="eastAsia"/>
        </w:rPr>
        <w:t>。数</w:t>
      </w:r>
      <w:r w:rsidR="00C33DBC">
        <w:rPr>
          <w:rFonts w:hint="eastAsia"/>
        </w:rPr>
        <w:t>字签名需要私</w:t>
      </w:r>
      <w:proofErr w:type="gramStart"/>
      <w:r w:rsidR="00C33DBC">
        <w:rPr>
          <w:rFonts w:hint="eastAsia"/>
        </w:rPr>
        <w:t>钥</w:t>
      </w:r>
      <w:proofErr w:type="gramEnd"/>
      <w:r w:rsidR="00C33DBC">
        <w:rPr>
          <w:rFonts w:hint="eastAsia"/>
        </w:rPr>
        <w:t>进行签名处理，此证书和公</w:t>
      </w:r>
      <w:proofErr w:type="gramStart"/>
      <w:r w:rsidR="00C33DBC">
        <w:rPr>
          <w:rFonts w:hint="eastAsia"/>
        </w:rPr>
        <w:t>钥</w:t>
      </w:r>
      <w:proofErr w:type="gramEnd"/>
      <w:r w:rsidR="00C33DBC">
        <w:rPr>
          <w:rFonts w:hint="eastAsia"/>
        </w:rPr>
        <w:t>将发送给收件人进行验证。</w:t>
      </w:r>
      <w:r w:rsidRPr="00931044">
        <w:rPr>
          <w:rFonts w:hint="eastAsia"/>
        </w:rPr>
        <w:t>在比特币</w:t>
      </w:r>
      <w:r w:rsidR="00C33DBC">
        <w:rPr>
          <w:rFonts w:hint="eastAsia"/>
        </w:rPr>
        <w:t>的</w:t>
      </w:r>
      <w:proofErr w:type="spellStart"/>
      <w:r w:rsidR="00C33DBC">
        <w:rPr>
          <w:rFonts w:hint="eastAsia"/>
        </w:rPr>
        <w:t>PoW</w:t>
      </w:r>
      <w:proofErr w:type="spellEnd"/>
      <w:r w:rsidR="00C33DBC">
        <w:rPr>
          <w:rFonts w:hint="eastAsia"/>
        </w:rPr>
        <w:t>协议区块链</w:t>
      </w:r>
      <w:r w:rsidRPr="00931044">
        <w:rPr>
          <w:rFonts w:hint="eastAsia"/>
        </w:rPr>
        <w:t>中，</w:t>
      </w:r>
      <w:r w:rsidR="00C33DBC">
        <w:rPr>
          <w:rFonts w:hint="eastAsia"/>
        </w:rPr>
        <w:t>接收者</w:t>
      </w:r>
      <w:r w:rsidRPr="00931044">
        <w:rPr>
          <w:rFonts w:hint="eastAsia"/>
        </w:rPr>
        <w:t>是</w:t>
      </w:r>
      <w:r w:rsidR="00C33DBC">
        <w:rPr>
          <w:rFonts w:hint="eastAsia"/>
        </w:rPr>
        <w:t>参与到区块链维护的挖掘节点，每个节点也</w:t>
      </w:r>
      <w:r w:rsidR="00C33DBC" w:rsidRPr="00931044">
        <w:rPr>
          <w:rFonts w:hint="eastAsia"/>
        </w:rPr>
        <w:t>维护</w:t>
      </w:r>
      <w:r w:rsidR="00C33DBC">
        <w:rPr>
          <w:rFonts w:hint="eastAsia"/>
        </w:rPr>
        <w:t>着</w:t>
      </w:r>
      <w:r w:rsidRPr="00931044">
        <w:rPr>
          <w:rFonts w:hint="eastAsia"/>
        </w:rPr>
        <w:t>整个</w:t>
      </w:r>
      <w:r w:rsidR="00C33DBC">
        <w:rPr>
          <w:rFonts w:hint="eastAsia"/>
        </w:rPr>
        <w:t>区</w:t>
      </w:r>
      <w:r w:rsidRPr="00931044">
        <w:rPr>
          <w:rFonts w:hint="eastAsia"/>
        </w:rPr>
        <w:t>块链数据的</w:t>
      </w:r>
      <w:r w:rsidR="00C33DBC">
        <w:rPr>
          <w:rFonts w:hint="eastAsia"/>
        </w:rPr>
        <w:t>数据</w:t>
      </w:r>
      <w:r w:rsidRPr="00931044">
        <w:rPr>
          <w:rFonts w:hint="eastAsia"/>
        </w:rPr>
        <w:t>。对于交易的验证，它需要使用接收的公</w:t>
      </w:r>
      <w:proofErr w:type="gramStart"/>
      <w:r w:rsidRPr="00931044">
        <w:rPr>
          <w:rFonts w:hint="eastAsia"/>
        </w:rPr>
        <w:t>钥</w:t>
      </w:r>
      <w:proofErr w:type="gramEnd"/>
      <w:r w:rsidRPr="00931044">
        <w:rPr>
          <w:rFonts w:hint="eastAsia"/>
        </w:rPr>
        <w:t>进行检查，验证</w:t>
      </w:r>
      <w:r w:rsidR="00C33DBC">
        <w:rPr>
          <w:rFonts w:hint="eastAsia"/>
        </w:rPr>
        <w:t>其</w:t>
      </w:r>
      <w:r w:rsidRPr="00931044">
        <w:rPr>
          <w:rFonts w:hint="eastAsia"/>
        </w:rPr>
        <w:t>是否</w:t>
      </w:r>
      <w:r w:rsidR="00C33DBC">
        <w:rPr>
          <w:rFonts w:hint="eastAsia"/>
        </w:rPr>
        <w:t>由私</w:t>
      </w:r>
      <w:proofErr w:type="gramStart"/>
      <w:r w:rsidR="00C33DBC">
        <w:rPr>
          <w:rFonts w:hint="eastAsia"/>
        </w:rPr>
        <w:t>钥</w:t>
      </w:r>
      <w:proofErr w:type="gramEnd"/>
      <w:r w:rsidR="00C33DBC">
        <w:rPr>
          <w:rFonts w:hint="eastAsia"/>
        </w:rPr>
        <w:t>持有者发送，并且公</w:t>
      </w:r>
      <w:proofErr w:type="gramStart"/>
      <w:r w:rsidR="00C33DBC">
        <w:rPr>
          <w:rFonts w:hint="eastAsia"/>
        </w:rPr>
        <w:t>钥</w:t>
      </w:r>
      <w:proofErr w:type="gramEnd"/>
      <w:r w:rsidR="00C33DBC">
        <w:rPr>
          <w:rFonts w:hint="eastAsia"/>
        </w:rPr>
        <w:t>可以通过两次</w:t>
      </w:r>
      <w:r w:rsidRPr="00931044">
        <w:rPr>
          <w:rFonts w:hint="eastAsia"/>
        </w:rPr>
        <w:t>特殊的</w:t>
      </w:r>
      <w:r w:rsidR="005A182A">
        <w:rPr>
          <w:rFonts w:hint="eastAsia"/>
        </w:rPr>
        <w:t>哈希</w:t>
      </w:r>
      <w:r w:rsidRPr="00931044">
        <w:rPr>
          <w:rFonts w:hint="eastAsia"/>
        </w:rPr>
        <w:t>生成唯一的地址。验证完成后，地址中的比特币就可以运行。每个用户在比特币钱包应用程序中都有自己的私</w:t>
      </w:r>
      <w:proofErr w:type="gramStart"/>
      <w:r w:rsidRPr="00931044">
        <w:rPr>
          <w:rFonts w:hint="eastAsia"/>
        </w:rPr>
        <w:t>钥</w:t>
      </w:r>
      <w:proofErr w:type="gramEnd"/>
      <w:r w:rsidRPr="00931044">
        <w:rPr>
          <w:rFonts w:hint="eastAsia"/>
        </w:rPr>
        <w:t>，而且私</w:t>
      </w:r>
      <w:proofErr w:type="gramStart"/>
      <w:r w:rsidRPr="00931044">
        <w:rPr>
          <w:rFonts w:hint="eastAsia"/>
        </w:rPr>
        <w:t>钥</w:t>
      </w:r>
      <w:proofErr w:type="gramEnd"/>
      <w:r w:rsidRPr="00931044">
        <w:rPr>
          <w:rFonts w:hint="eastAsia"/>
        </w:rPr>
        <w:t>不会在网络上传播，它可以生成独特的相应公</w:t>
      </w:r>
      <w:proofErr w:type="gramStart"/>
      <w:r w:rsidRPr="00931044">
        <w:rPr>
          <w:rFonts w:hint="eastAsia"/>
        </w:rPr>
        <w:t>钥</w:t>
      </w:r>
      <w:proofErr w:type="gramEnd"/>
      <w:r w:rsidRPr="00931044">
        <w:rPr>
          <w:rFonts w:hint="eastAsia"/>
        </w:rPr>
        <w:t>，公</w:t>
      </w:r>
      <w:proofErr w:type="gramStart"/>
      <w:r w:rsidRPr="00931044">
        <w:rPr>
          <w:rFonts w:hint="eastAsia"/>
        </w:rPr>
        <w:t>钥</w:t>
      </w:r>
      <w:proofErr w:type="gramEnd"/>
      <w:r w:rsidRPr="00931044">
        <w:rPr>
          <w:rFonts w:hint="eastAsia"/>
        </w:rPr>
        <w:t>可以生成唯一对应的地址。整个</w:t>
      </w:r>
      <w:r w:rsidR="00217179">
        <w:rPr>
          <w:rFonts w:hint="eastAsia"/>
        </w:rPr>
        <w:t>区块链数据</w:t>
      </w:r>
      <w:r w:rsidRPr="00931044">
        <w:rPr>
          <w:rFonts w:hint="eastAsia"/>
        </w:rPr>
        <w:t>是公开的，任何人都可以查看块中的数据。想要操作比特币</w:t>
      </w:r>
      <w:r w:rsidR="00C33DBC">
        <w:rPr>
          <w:rFonts w:hint="eastAsia"/>
        </w:rPr>
        <w:t>就必须知道相应的私</w:t>
      </w:r>
      <w:proofErr w:type="gramStart"/>
      <w:r w:rsidR="00C33DBC">
        <w:rPr>
          <w:rFonts w:hint="eastAsia"/>
        </w:rPr>
        <w:t>钥</w:t>
      </w:r>
      <w:proofErr w:type="gramEnd"/>
      <w:r w:rsidR="00C33DBC">
        <w:rPr>
          <w:rFonts w:hint="eastAsia"/>
        </w:rPr>
        <w:t>。而使用不同明文数据进行</w:t>
      </w:r>
      <w:proofErr w:type="gramStart"/>
      <w:r w:rsidR="00C33DBC">
        <w:rPr>
          <w:rFonts w:hint="eastAsia"/>
        </w:rPr>
        <w:t>安全哈希</w:t>
      </w:r>
      <w:proofErr w:type="gramEnd"/>
      <w:r w:rsidR="00E609B7">
        <w:rPr>
          <w:rFonts w:hint="eastAsia"/>
        </w:rPr>
        <w:t>运算</w:t>
      </w:r>
      <w:r w:rsidR="00C33DBC">
        <w:rPr>
          <w:rFonts w:hint="eastAsia"/>
        </w:rPr>
        <w:t>得到相同哈希值</w:t>
      </w:r>
      <w:r w:rsidRPr="00931044">
        <w:rPr>
          <w:rFonts w:hint="eastAsia"/>
        </w:rPr>
        <w:t>的概率非常低，所以几乎不可能获得与其地址对应的私</w:t>
      </w:r>
      <w:proofErr w:type="gramStart"/>
      <w:r w:rsidRPr="00931044">
        <w:rPr>
          <w:rFonts w:hint="eastAsia"/>
        </w:rPr>
        <w:t>钥</w:t>
      </w:r>
      <w:proofErr w:type="gramEnd"/>
      <w:r w:rsidRPr="00931044">
        <w:rPr>
          <w:rFonts w:hint="eastAsia"/>
        </w:rPr>
        <w:t>。</w:t>
      </w:r>
    </w:p>
    <w:p w:rsidR="00150CDF" w:rsidRDefault="00150CDF" w:rsidP="00B02904">
      <w:pPr>
        <w:spacing w:before="163" w:after="163"/>
        <w:ind w:firstLine="480"/>
      </w:pPr>
    </w:p>
    <w:p w:rsidR="007311C4" w:rsidRDefault="00693233" w:rsidP="00150CDF">
      <w:pPr>
        <w:pStyle w:val="-0"/>
      </w:pPr>
      <w:bookmarkStart w:id="9" w:name="_Toc484279304"/>
      <w:r>
        <w:rPr>
          <w:rFonts w:hint="eastAsia"/>
        </w:rPr>
        <w:t>2</w:t>
      </w:r>
      <w:r w:rsidR="001130A7">
        <w:rPr>
          <w:rFonts w:hint="eastAsia"/>
        </w:rPr>
        <w:t>.5</w:t>
      </w:r>
      <w:r w:rsidR="007311C4">
        <w:rPr>
          <w:rFonts w:hint="eastAsia"/>
        </w:rPr>
        <w:t xml:space="preserve"> </w:t>
      </w:r>
      <w:r w:rsidR="00A1387C">
        <w:rPr>
          <w:rFonts w:hint="eastAsia"/>
        </w:rPr>
        <w:t>区块链</w:t>
      </w:r>
      <w:r w:rsidR="00931044">
        <w:rPr>
          <w:rFonts w:hint="eastAsia"/>
        </w:rPr>
        <w:t>技术</w:t>
      </w:r>
      <w:bookmarkEnd w:id="9"/>
    </w:p>
    <w:p w:rsidR="00213614" w:rsidRDefault="00144841" w:rsidP="00B02904">
      <w:pPr>
        <w:spacing w:before="163" w:after="163"/>
        <w:ind w:firstLine="480"/>
      </w:pPr>
      <w:r>
        <w:rPr>
          <w:rFonts w:hint="eastAsia"/>
        </w:rPr>
        <w:t>区</w:t>
      </w:r>
      <w:r w:rsidRPr="00144841">
        <w:rPr>
          <w:rFonts w:hint="eastAsia"/>
        </w:rPr>
        <w:t>块链</w:t>
      </w:r>
      <w:r>
        <w:rPr>
          <w:rFonts w:hint="eastAsia"/>
        </w:rPr>
        <w:t>本质上是一个简单的链式数据结构。具有点数量具有随时间增加、数据不可修改、开放且支持匿名等诸多特点</w:t>
      </w:r>
      <w:r w:rsidRPr="00144841">
        <w:rPr>
          <w:rFonts w:hint="eastAsia"/>
        </w:rPr>
        <w:t>。</w:t>
      </w:r>
      <w:r w:rsidR="002D7411">
        <w:rPr>
          <w:rFonts w:hint="eastAsia"/>
        </w:rPr>
        <w:t>每一个区块与特定信息相互捆绑，整个区块链是分布式、</w:t>
      </w:r>
      <w:r w:rsidR="002D7411">
        <w:rPr>
          <w:rFonts w:hint="eastAsia"/>
        </w:rPr>
        <w:t>P2P</w:t>
      </w:r>
      <w:r w:rsidR="002D7411">
        <w:rPr>
          <w:rFonts w:hint="eastAsia"/>
        </w:rPr>
        <w:t>和去中心化的</w:t>
      </w:r>
      <w:r w:rsidR="004612EE">
        <w:rPr>
          <w:rFonts w:hint="eastAsia"/>
        </w:rPr>
        <w:t>。当前已经成功应用了区块链技术的案例有“比特币”（</w:t>
      </w:r>
      <w:proofErr w:type="spellStart"/>
      <w:r w:rsidR="004612EE" w:rsidRPr="00144841">
        <w:rPr>
          <w:rFonts w:hint="eastAsia"/>
        </w:rPr>
        <w:t>Bitcoin</w:t>
      </w:r>
      <w:proofErr w:type="spellEnd"/>
      <w:r w:rsidR="004612EE">
        <w:rPr>
          <w:rFonts w:hint="eastAsia"/>
        </w:rPr>
        <w:t>）</w:t>
      </w:r>
      <w:r w:rsidRPr="00144841">
        <w:rPr>
          <w:rFonts w:hint="eastAsia"/>
        </w:rPr>
        <w:t>，</w:t>
      </w:r>
      <w:r w:rsidR="004612EE">
        <w:rPr>
          <w:rFonts w:hint="eastAsia"/>
        </w:rPr>
        <w:t>“以太坊”（</w:t>
      </w:r>
      <w:proofErr w:type="spellStart"/>
      <w:r w:rsidR="004612EE" w:rsidRPr="00144841">
        <w:rPr>
          <w:rFonts w:hint="eastAsia"/>
        </w:rPr>
        <w:t>Ethereum</w:t>
      </w:r>
      <w:proofErr w:type="spellEnd"/>
      <w:r w:rsidR="004612EE">
        <w:rPr>
          <w:rFonts w:hint="eastAsia"/>
        </w:rPr>
        <w:t>）等虚拟货币，以及由微软的身份认证服务为代表的区块链</w:t>
      </w:r>
      <w:r w:rsidR="004612EE">
        <w:rPr>
          <w:rFonts w:hint="eastAsia"/>
        </w:rPr>
        <w:t>2.0</w:t>
      </w:r>
      <w:r w:rsidR="004612EE">
        <w:rPr>
          <w:rFonts w:hint="eastAsia"/>
        </w:rPr>
        <w:t>技术支持的产品</w:t>
      </w:r>
      <w:r w:rsidRPr="00144841">
        <w:rPr>
          <w:rFonts w:hint="eastAsia"/>
        </w:rPr>
        <w:t>。</w:t>
      </w:r>
    </w:p>
    <w:p w:rsidR="00213614" w:rsidRDefault="006221ED" w:rsidP="00B02904">
      <w:pPr>
        <w:spacing w:before="163" w:after="163"/>
        <w:ind w:firstLine="480"/>
      </w:pPr>
      <w:r>
        <w:rPr>
          <w:rFonts w:hint="eastAsia"/>
        </w:rPr>
        <w:t>区</w:t>
      </w:r>
      <w:r w:rsidR="00144841" w:rsidRPr="00144841">
        <w:rPr>
          <w:rFonts w:hint="eastAsia"/>
        </w:rPr>
        <w:t>块链</w:t>
      </w:r>
      <w:r>
        <w:rPr>
          <w:rFonts w:hint="eastAsia"/>
        </w:rPr>
        <w:t>可以被看作是一个数字账本</w:t>
      </w:r>
      <w:r w:rsidR="00144841" w:rsidRPr="00144841">
        <w:rPr>
          <w:rFonts w:hint="eastAsia"/>
        </w:rPr>
        <w:t>，并且</w:t>
      </w:r>
      <w:r>
        <w:rPr>
          <w:rFonts w:hint="eastAsia"/>
        </w:rPr>
        <w:t>其区块和</w:t>
      </w:r>
      <w:r w:rsidR="0031675A">
        <w:rPr>
          <w:rFonts w:hint="eastAsia"/>
        </w:rPr>
        <w:t>支</w:t>
      </w:r>
      <w:r w:rsidR="00144841" w:rsidRPr="00144841">
        <w:rPr>
          <w:rFonts w:hint="eastAsia"/>
        </w:rPr>
        <w:t>链的维护需要通过多个节点</w:t>
      </w:r>
      <w:r w:rsidR="0031675A">
        <w:rPr>
          <w:rFonts w:hint="eastAsia"/>
        </w:rPr>
        <w:t>合作</w:t>
      </w:r>
      <w:r w:rsidR="00144841" w:rsidRPr="00144841">
        <w:rPr>
          <w:rFonts w:hint="eastAsia"/>
        </w:rPr>
        <w:t>进行。在</w:t>
      </w:r>
      <w:r w:rsidR="0031675A">
        <w:rPr>
          <w:rFonts w:hint="eastAsia"/>
        </w:rPr>
        <w:t>“比特币”</w:t>
      </w:r>
      <w:r w:rsidR="0080562F">
        <w:rPr>
          <w:rFonts w:hint="eastAsia"/>
        </w:rPr>
        <w:t>的应用中，每个矿工</w:t>
      </w:r>
      <w:r w:rsidR="00144841" w:rsidRPr="00144841">
        <w:rPr>
          <w:rFonts w:hint="eastAsia"/>
        </w:rPr>
        <w:t>计算机都是一个</w:t>
      </w:r>
      <w:r w:rsidR="0080562F">
        <w:rPr>
          <w:rFonts w:hint="eastAsia"/>
        </w:rPr>
        <w:t>有效</w:t>
      </w:r>
      <w:r w:rsidR="00144841" w:rsidRPr="00144841">
        <w:rPr>
          <w:rFonts w:hint="eastAsia"/>
        </w:rPr>
        <w:t>节点，每个节点</w:t>
      </w:r>
      <w:r w:rsidR="0080562F">
        <w:rPr>
          <w:rFonts w:hint="eastAsia"/>
        </w:rPr>
        <w:t>都在</w:t>
      </w:r>
      <w:r w:rsidR="00144841" w:rsidRPr="00144841">
        <w:rPr>
          <w:rFonts w:hint="eastAsia"/>
        </w:rPr>
        <w:t>本地存储整个</w:t>
      </w:r>
      <w:r w:rsidR="0080562F">
        <w:rPr>
          <w:rFonts w:hint="eastAsia"/>
        </w:rPr>
        <w:t>区</w:t>
      </w:r>
      <w:r w:rsidR="00144841" w:rsidRPr="00144841">
        <w:rPr>
          <w:rFonts w:hint="eastAsia"/>
        </w:rPr>
        <w:t>块链</w:t>
      </w:r>
      <w:r w:rsidR="0080562F">
        <w:rPr>
          <w:rFonts w:hint="eastAsia"/>
        </w:rPr>
        <w:t>的</w:t>
      </w:r>
      <w:r w:rsidR="00144841" w:rsidRPr="00144841">
        <w:rPr>
          <w:rFonts w:hint="eastAsia"/>
        </w:rPr>
        <w:t>数据</w:t>
      </w:r>
      <w:r w:rsidR="0080562F">
        <w:rPr>
          <w:rFonts w:hint="eastAsia"/>
        </w:rPr>
        <w:t>并一直更新。对于一个新的事务</w:t>
      </w:r>
      <w:r w:rsidR="00144841" w:rsidRPr="00144841">
        <w:rPr>
          <w:rFonts w:hint="eastAsia"/>
        </w:rPr>
        <w:t>（我们把所有的数据操作称为</w:t>
      </w:r>
      <w:r w:rsidR="0080562F">
        <w:rPr>
          <w:rFonts w:hint="eastAsia"/>
        </w:rPr>
        <w:t>区</w:t>
      </w:r>
      <w:r w:rsidR="00144841" w:rsidRPr="00144841">
        <w:rPr>
          <w:rFonts w:hint="eastAsia"/>
        </w:rPr>
        <w:t>块链</w:t>
      </w:r>
      <w:r w:rsidR="0080562F">
        <w:rPr>
          <w:rFonts w:hint="eastAsia"/>
        </w:rPr>
        <w:t>的</w:t>
      </w:r>
      <w:r w:rsidR="00144841" w:rsidRPr="00144841">
        <w:rPr>
          <w:rFonts w:hint="eastAsia"/>
        </w:rPr>
        <w:t>交易，对应于比特币</w:t>
      </w:r>
      <w:r w:rsidR="0080562F">
        <w:rPr>
          <w:rFonts w:hint="eastAsia"/>
        </w:rPr>
        <w:t>则</w:t>
      </w:r>
      <w:r w:rsidR="00144841" w:rsidRPr="00144841">
        <w:rPr>
          <w:rFonts w:hint="eastAsia"/>
        </w:rPr>
        <w:t>是一个输入和输出</w:t>
      </w:r>
      <w:r w:rsidR="0080562F">
        <w:rPr>
          <w:rFonts w:hint="eastAsia"/>
        </w:rPr>
        <w:t>的</w:t>
      </w:r>
      <w:r w:rsidR="00144841" w:rsidRPr="00144841">
        <w:rPr>
          <w:rFonts w:hint="eastAsia"/>
        </w:rPr>
        <w:t>数据流），许多节点都需要进行</w:t>
      </w:r>
      <w:r w:rsidR="0080562F">
        <w:rPr>
          <w:rFonts w:hint="eastAsia"/>
        </w:rPr>
        <w:t>检查其是否</w:t>
      </w:r>
      <w:r w:rsidR="00144841" w:rsidRPr="00144841">
        <w:rPr>
          <w:rFonts w:hint="eastAsia"/>
        </w:rPr>
        <w:t>有效的确认</w:t>
      </w:r>
      <w:r w:rsidR="0080562F">
        <w:rPr>
          <w:rFonts w:hint="eastAsia"/>
        </w:rPr>
        <w:t>工作，这需要节点之间建立安</w:t>
      </w:r>
      <w:r w:rsidR="0080562F">
        <w:rPr>
          <w:rFonts w:hint="eastAsia"/>
        </w:rPr>
        <w:lastRenderedPageBreak/>
        <w:t>全合理</w:t>
      </w:r>
      <w:r w:rsidR="00144841" w:rsidRPr="00144841">
        <w:rPr>
          <w:rFonts w:hint="eastAsia"/>
        </w:rPr>
        <w:t>的共识机制。</w:t>
      </w:r>
    </w:p>
    <w:p w:rsidR="00085737" w:rsidRDefault="0080562F" w:rsidP="00B02904">
      <w:pPr>
        <w:spacing w:before="163" w:after="163"/>
        <w:ind w:firstLine="480"/>
      </w:pPr>
      <w:r>
        <w:rPr>
          <w:rFonts w:hint="eastAsia"/>
        </w:rPr>
        <w:t>区块链采用</w:t>
      </w:r>
      <w:r w:rsidR="00144841" w:rsidRPr="00144841">
        <w:rPr>
          <w:rFonts w:hint="eastAsia"/>
        </w:rPr>
        <w:t>匿名</w:t>
      </w:r>
      <w:r>
        <w:rPr>
          <w:rFonts w:hint="eastAsia"/>
        </w:rPr>
        <w:t>的方式</w:t>
      </w:r>
      <w:r w:rsidR="00144841" w:rsidRPr="00144841">
        <w:rPr>
          <w:rFonts w:hint="eastAsia"/>
        </w:rPr>
        <w:t>存储</w:t>
      </w:r>
      <w:r>
        <w:rPr>
          <w:rFonts w:hint="eastAsia"/>
        </w:rPr>
        <w:t>和访问数据</w:t>
      </w:r>
      <w:r w:rsidR="00144841" w:rsidRPr="00144841">
        <w:rPr>
          <w:rFonts w:hint="eastAsia"/>
        </w:rPr>
        <w:t>。</w:t>
      </w:r>
      <w:r w:rsidR="00213614">
        <w:rPr>
          <w:rFonts w:hint="eastAsia"/>
        </w:rPr>
        <w:t>以“比特币”为例，</w:t>
      </w:r>
      <w:r w:rsidR="00144841" w:rsidRPr="00144841">
        <w:rPr>
          <w:rFonts w:hint="eastAsia"/>
        </w:rPr>
        <w:t>每个比特币都有其</w:t>
      </w:r>
      <w:r w:rsidR="00213614">
        <w:rPr>
          <w:rFonts w:hint="eastAsia"/>
        </w:rPr>
        <w:t>唯一的</w:t>
      </w:r>
      <w:r w:rsidR="00144841" w:rsidRPr="00144841">
        <w:rPr>
          <w:rFonts w:hint="eastAsia"/>
        </w:rPr>
        <w:t>地址</w:t>
      </w:r>
      <w:r w:rsidR="00213614">
        <w:rPr>
          <w:rFonts w:hint="eastAsia"/>
        </w:rPr>
        <w:t>，也就是区块当中的一个标记。</w:t>
      </w:r>
      <w:r w:rsidR="00524382">
        <w:rPr>
          <w:rFonts w:hint="eastAsia"/>
        </w:rPr>
        <w:t>这种地址是经</w:t>
      </w:r>
      <w:r w:rsidR="00144841" w:rsidRPr="00144841">
        <w:rPr>
          <w:rFonts w:hint="eastAsia"/>
        </w:rPr>
        <w:t>过</w:t>
      </w:r>
      <w:proofErr w:type="gramStart"/>
      <w:r w:rsidR="00524382">
        <w:rPr>
          <w:rFonts w:hint="eastAsia"/>
        </w:rPr>
        <w:t>安全哈希</w:t>
      </w:r>
      <w:proofErr w:type="gramEnd"/>
      <w:r w:rsidR="00144841" w:rsidRPr="00144841">
        <w:rPr>
          <w:rFonts w:hint="eastAsia"/>
        </w:rPr>
        <w:t>变换</w:t>
      </w:r>
      <w:r w:rsidR="00524382">
        <w:rPr>
          <w:rFonts w:hint="eastAsia"/>
        </w:rPr>
        <w:t>后的哈希值字符串</w:t>
      </w:r>
      <w:r w:rsidR="00144841" w:rsidRPr="00144841">
        <w:rPr>
          <w:rFonts w:hint="eastAsia"/>
        </w:rPr>
        <w:t>。虽然地址是开放的，但</w:t>
      </w:r>
      <w:r w:rsidR="00524382">
        <w:rPr>
          <w:rFonts w:hint="eastAsia"/>
        </w:rPr>
        <w:t>为能保证匿名功能</w:t>
      </w:r>
      <w:r w:rsidR="002E3E52">
        <w:rPr>
          <w:rFonts w:hint="eastAsia"/>
        </w:rPr>
        <w:t>的同时</w:t>
      </w:r>
      <w:r w:rsidR="0029602A">
        <w:rPr>
          <w:rFonts w:hint="eastAsia"/>
        </w:rPr>
        <w:t>具有</w:t>
      </w:r>
      <w:r w:rsidR="002E3E52">
        <w:rPr>
          <w:rFonts w:hint="eastAsia"/>
        </w:rPr>
        <w:t>极强的安全性，</w:t>
      </w:r>
      <w:r w:rsidR="00144841" w:rsidRPr="00144841">
        <w:rPr>
          <w:rFonts w:hint="eastAsia"/>
        </w:rPr>
        <w:t>不可或缺的</w:t>
      </w:r>
      <w:r w:rsidR="002E3E52">
        <w:rPr>
          <w:rFonts w:hint="eastAsia"/>
        </w:rPr>
        <w:t>就是非对称加密技术及其签字</w:t>
      </w:r>
      <w:r w:rsidR="00144841" w:rsidRPr="00144841">
        <w:rPr>
          <w:rFonts w:hint="eastAsia"/>
        </w:rPr>
        <w:t>技术</w:t>
      </w:r>
      <w:r w:rsidR="002E3E52">
        <w:rPr>
          <w:rFonts w:hint="eastAsia"/>
        </w:rPr>
        <w:t>来支持比特币地址相关操作。</w:t>
      </w:r>
    </w:p>
    <w:p w:rsidR="00150CDF" w:rsidRDefault="00150CDF" w:rsidP="00941A03">
      <w:pPr>
        <w:pStyle w:val="-"/>
        <w:spacing w:before="163" w:after="163"/>
      </w:pPr>
    </w:p>
    <w:p w:rsidR="00150CDF" w:rsidRDefault="00150CDF" w:rsidP="00941A03">
      <w:pPr>
        <w:pStyle w:val="-"/>
        <w:spacing w:before="163" w:after="163"/>
      </w:pPr>
    </w:p>
    <w:p w:rsidR="00150CDF" w:rsidRDefault="00150CDF" w:rsidP="00941A03">
      <w:pPr>
        <w:pStyle w:val="-"/>
        <w:spacing w:before="163" w:after="163"/>
      </w:pPr>
    </w:p>
    <w:p w:rsidR="00150CDF" w:rsidRDefault="00150CDF" w:rsidP="00941A03">
      <w:pPr>
        <w:pStyle w:val="-"/>
        <w:spacing w:before="163" w:after="163"/>
      </w:pPr>
    </w:p>
    <w:p w:rsidR="00150CDF" w:rsidRDefault="00150CDF" w:rsidP="00941A03">
      <w:pPr>
        <w:pStyle w:val="-"/>
        <w:spacing w:before="163" w:after="163"/>
      </w:pPr>
    </w:p>
    <w:p w:rsidR="00150CDF" w:rsidRDefault="00150CDF" w:rsidP="00941A03">
      <w:pPr>
        <w:pStyle w:val="-"/>
        <w:spacing w:before="163" w:after="163"/>
      </w:pPr>
    </w:p>
    <w:p w:rsidR="00150CDF" w:rsidRDefault="00150CDF" w:rsidP="00941A03">
      <w:pPr>
        <w:pStyle w:val="-"/>
        <w:spacing w:before="163" w:after="163"/>
      </w:pPr>
    </w:p>
    <w:p w:rsidR="00150CDF" w:rsidRDefault="00150CDF" w:rsidP="00941A03">
      <w:pPr>
        <w:pStyle w:val="-"/>
        <w:spacing w:before="163" w:after="163"/>
      </w:pPr>
    </w:p>
    <w:p w:rsidR="00150CDF" w:rsidRDefault="00150CDF" w:rsidP="00941A03">
      <w:pPr>
        <w:pStyle w:val="-"/>
        <w:spacing w:before="163" w:after="163"/>
      </w:pPr>
    </w:p>
    <w:p w:rsidR="00150CDF" w:rsidRDefault="00150CDF" w:rsidP="00941A03">
      <w:pPr>
        <w:pStyle w:val="-"/>
        <w:spacing w:before="163" w:after="163"/>
      </w:pPr>
    </w:p>
    <w:p w:rsidR="00150CDF" w:rsidRDefault="00150CDF" w:rsidP="00941A03">
      <w:pPr>
        <w:pStyle w:val="-"/>
        <w:spacing w:before="163" w:after="163"/>
      </w:pPr>
    </w:p>
    <w:p w:rsidR="00150CDF" w:rsidRDefault="00150CDF" w:rsidP="00941A03">
      <w:pPr>
        <w:pStyle w:val="-"/>
        <w:spacing w:before="163" w:after="163"/>
      </w:pPr>
    </w:p>
    <w:p w:rsidR="00150CDF" w:rsidRDefault="00150CDF" w:rsidP="00941A03">
      <w:pPr>
        <w:pStyle w:val="-"/>
        <w:spacing w:before="163" w:after="163"/>
      </w:pPr>
    </w:p>
    <w:p w:rsidR="00150CDF" w:rsidRDefault="00150CDF" w:rsidP="00941A03">
      <w:pPr>
        <w:pStyle w:val="-"/>
        <w:spacing w:before="163" w:after="163"/>
      </w:pPr>
    </w:p>
    <w:p w:rsidR="00C621C0" w:rsidRDefault="00941A03" w:rsidP="00941A03">
      <w:pPr>
        <w:pStyle w:val="-"/>
        <w:spacing w:before="163" w:after="163"/>
      </w:pPr>
      <w:bookmarkStart w:id="10" w:name="_Toc484279305"/>
      <w:r>
        <w:lastRenderedPageBreak/>
        <w:t>第</w:t>
      </w:r>
      <w:r w:rsidR="003B7F8D">
        <w:t>3</w:t>
      </w:r>
      <w:r>
        <w:t>章</w:t>
      </w:r>
      <w:r w:rsidR="00AE6AB7">
        <w:rPr>
          <w:rFonts w:hint="eastAsia"/>
        </w:rPr>
        <w:t xml:space="preserve"> </w:t>
      </w:r>
      <w:r w:rsidR="00AE6AB7">
        <w:rPr>
          <w:rFonts w:hint="eastAsia"/>
        </w:rPr>
        <w:t>系统需求分析</w:t>
      </w:r>
      <w:bookmarkEnd w:id="10"/>
    </w:p>
    <w:p w:rsidR="00941A03" w:rsidRDefault="00E002FB" w:rsidP="002E53B5">
      <w:pPr>
        <w:pStyle w:val="-0"/>
      </w:pPr>
      <w:bookmarkStart w:id="11" w:name="_Toc484279306"/>
      <w:r>
        <w:rPr>
          <w:rFonts w:hint="eastAsia"/>
        </w:rPr>
        <w:t>3</w:t>
      </w:r>
      <w:r w:rsidR="002E53B5">
        <w:rPr>
          <w:rFonts w:hint="eastAsia"/>
        </w:rPr>
        <w:t xml:space="preserve">.1 </w:t>
      </w:r>
      <w:r w:rsidR="002E53B5">
        <w:rPr>
          <w:rFonts w:hint="eastAsia"/>
        </w:rPr>
        <w:t>系统概述</w:t>
      </w:r>
      <w:bookmarkEnd w:id="11"/>
    </w:p>
    <w:p w:rsidR="002E53B5" w:rsidRDefault="00E002FB" w:rsidP="00A767CE">
      <w:pPr>
        <w:pStyle w:val="-1"/>
        <w:spacing w:before="163" w:after="163"/>
      </w:pPr>
      <w:bookmarkStart w:id="12" w:name="_Toc484279307"/>
      <w:r>
        <w:rPr>
          <w:rFonts w:hint="eastAsia"/>
        </w:rPr>
        <w:t>3</w:t>
      </w:r>
      <w:r w:rsidR="00A767CE">
        <w:rPr>
          <w:rFonts w:hint="eastAsia"/>
        </w:rPr>
        <w:t xml:space="preserve">.1.1 </w:t>
      </w:r>
      <w:r w:rsidR="007A491E">
        <w:rPr>
          <w:rFonts w:hint="eastAsia"/>
        </w:rPr>
        <w:t>总体目标</w:t>
      </w:r>
      <w:bookmarkEnd w:id="12"/>
    </w:p>
    <w:p w:rsidR="00A767CE" w:rsidRDefault="00F52B66" w:rsidP="00B02904">
      <w:pPr>
        <w:spacing w:before="163" w:after="163"/>
        <w:ind w:firstLine="480"/>
      </w:pPr>
      <w:r>
        <w:rPr>
          <w:rFonts w:hint="eastAsia"/>
        </w:rPr>
        <w:t>本论文中的提出的系统</w:t>
      </w:r>
      <w:r w:rsidRPr="00F52B66">
        <w:rPr>
          <w:rFonts w:hint="eastAsia"/>
        </w:rPr>
        <w:t>主要面向既有合作需求也需要保证自身信息安全的</w:t>
      </w:r>
      <w:r>
        <w:rPr>
          <w:rFonts w:hint="eastAsia"/>
        </w:rPr>
        <w:t>网络</w:t>
      </w:r>
      <w:r w:rsidRPr="00F52B66">
        <w:rPr>
          <w:rFonts w:hint="eastAsia"/>
        </w:rPr>
        <w:t>用户，作为一个完整的解决方案</w:t>
      </w:r>
      <w:r>
        <w:rPr>
          <w:rFonts w:hint="eastAsia"/>
        </w:rPr>
        <w:t>，同时也是一个应用平台，解决社会当中安全合作过程的关键</w:t>
      </w:r>
      <w:r w:rsidR="00045688">
        <w:rPr>
          <w:rFonts w:hint="eastAsia"/>
        </w:rPr>
        <w:t>问题。从而试图推进一个更好的合作模式，让用户可以无需顾虑</w:t>
      </w:r>
      <w:r w:rsidR="008C432C">
        <w:rPr>
          <w:rFonts w:hint="eastAsia"/>
        </w:rPr>
        <w:t>信息安全问题，同时也能大大提高匹配</w:t>
      </w:r>
      <w:r w:rsidR="000D5A12">
        <w:rPr>
          <w:rFonts w:hint="eastAsia"/>
        </w:rPr>
        <w:t>服务</w:t>
      </w:r>
      <w:r w:rsidR="008C432C">
        <w:rPr>
          <w:rFonts w:hint="eastAsia"/>
        </w:rPr>
        <w:t>的成功率。</w:t>
      </w:r>
    </w:p>
    <w:p w:rsidR="00FB1556" w:rsidRPr="00FB1556" w:rsidRDefault="00FB1556" w:rsidP="00FB1556">
      <w:pPr>
        <w:spacing w:before="163" w:after="163"/>
        <w:ind w:firstLine="480"/>
      </w:pPr>
      <w:r w:rsidRPr="00FB1556">
        <w:rPr>
          <w:rFonts w:hint="eastAsia"/>
        </w:rPr>
        <w:t>目前市场上已有的此类系统基本存在着以下问题</w:t>
      </w:r>
      <w:r w:rsidR="00B21767">
        <w:rPr>
          <w:rFonts w:hint="eastAsia"/>
        </w:rPr>
        <w:t>，也正是本论文需要解决的问题</w:t>
      </w:r>
      <w:r w:rsidRPr="00FB1556">
        <w:rPr>
          <w:rFonts w:hint="eastAsia"/>
        </w:rPr>
        <w:t>：</w:t>
      </w:r>
    </w:p>
    <w:p w:rsidR="00FB1556" w:rsidRPr="00FB1556" w:rsidRDefault="00FB1556" w:rsidP="00FB1556">
      <w:pPr>
        <w:spacing w:before="163" w:after="163"/>
        <w:ind w:firstLine="480"/>
      </w:pPr>
      <w:r w:rsidRPr="00FB1556">
        <w:rPr>
          <w:rFonts w:hint="eastAsia"/>
        </w:rPr>
        <w:t>1</w:t>
      </w:r>
      <w:r w:rsidRPr="00FB1556">
        <w:rPr>
          <w:rFonts w:hint="eastAsia"/>
        </w:rPr>
        <w:t>）</w:t>
      </w:r>
      <w:r w:rsidR="00B21767">
        <w:rPr>
          <w:rFonts w:hint="eastAsia"/>
        </w:rPr>
        <w:t>中心化服务导致的集中化管理</w:t>
      </w:r>
      <w:r w:rsidRPr="00FB1556">
        <w:rPr>
          <w:rFonts w:hint="eastAsia"/>
        </w:rPr>
        <w:t>数据</w:t>
      </w:r>
      <w:r w:rsidR="00B21767">
        <w:rPr>
          <w:rFonts w:hint="eastAsia"/>
        </w:rPr>
        <w:t>的方式不可避免地</w:t>
      </w:r>
      <w:r w:rsidRPr="00FB1556">
        <w:rPr>
          <w:rFonts w:hint="eastAsia"/>
        </w:rPr>
        <w:t>存在</w:t>
      </w:r>
      <w:r w:rsidR="00B21767">
        <w:rPr>
          <w:rFonts w:hint="eastAsia"/>
        </w:rPr>
        <w:t>一定的</w:t>
      </w:r>
      <w:r w:rsidRPr="00FB1556">
        <w:rPr>
          <w:rFonts w:hint="eastAsia"/>
        </w:rPr>
        <w:t>信息安全问题，易被盗取、篡改</w:t>
      </w:r>
      <w:r w:rsidR="00B21767">
        <w:rPr>
          <w:rFonts w:hint="eastAsia"/>
        </w:rPr>
        <w:t>和滥用</w:t>
      </w:r>
      <w:r w:rsidRPr="00FB1556">
        <w:rPr>
          <w:rFonts w:hint="eastAsia"/>
        </w:rPr>
        <w:t>。</w:t>
      </w:r>
    </w:p>
    <w:p w:rsidR="00FB1556" w:rsidRPr="00FB1556" w:rsidRDefault="00FB1556" w:rsidP="00FB1556">
      <w:pPr>
        <w:spacing w:before="163" w:after="163"/>
        <w:ind w:firstLine="480"/>
      </w:pPr>
      <w:r w:rsidRPr="00FB1556">
        <w:rPr>
          <w:rFonts w:hint="eastAsia"/>
        </w:rPr>
        <w:t>2</w:t>
      </w:r>
      <w:r w:rsidR="003F5879">
        <w:rPr>
          <w:rFonts w:hint="eastAsia"/>
        </w:rPr>
        <w:t>）合作撮合的准确度不高。</w:t>
      </w:r>
      <w:r w:rsidRPr="00FB1556">
        <w:rPr>
          <w:rFonts w:hint="eastAsia"/>
        </w:rPr>
        <w:t>采用搜索引擎方式进行合作信息查找，</w:t>
      </w:r>
      <w:r w:rsidR="00F44AD8">
        <w:rPr>
          <w:rFonts w:hint="eastAsia"/>
        </w:rPr>
        <w:t>有效的</w:t>
      </w:r>
      <w:r w:rsidR="005171B2">
        <w:rPr>
          <w:rFonts w:hint="eastAsia"/>
        </w:rPr>
        <w:t>匹配结果出现的概率并不高</w:t>
      </w:r>
      <w:r w:rsidRPr="00FB1556">
        <w:rPr>
          <w:rFonts w:hint="eastAsia"/>
        </w:rPr>
        <w:t>。</w:t>
      </w:r>
    </w:p>
    <w:p w:rsidR="00941A03" w:rsidRPr="00FB1556" w:rsidRDefault="00FB1556" w:rsidP="00FB1556">
      <w:pPr>
        <w:spacing w:before="163" w:after="163"/>
        <w:ind w:firstLine="480"/>
      </w:pPr>
      <w:r w:rsidRPr="00FB1556">
        <w:rPr>
          <w:rFonts w:hint="eastAsia"/>
        </w:rPr>
        <w:t>3</w:t>
      </w:r>
      <w:r w:rsidRPr="00FB1556">
        <w:rPr>
          <w:rFonts w:hint="eastAsia"/>
        </w:rPr>
        <w:t>）合作进行</w:t>
      </w:r>
      <w:r w:rsidR="003F5879">
        <w:rPr>
          <w:rFonts w:hint="eastAsia"/>
        </w:rPr>
        <w:t>过程当中的信用度不能保证，存在单方面诈骗行为的可能</w:t>
      </w:r>
      <w:r w:rsidRPr="00FB1556">
        <w:rPr>
          <w:rFonts w:hint="eastAsia"/>
        </w:rPr>
        <w:t>。</w:t>
      </w:r>
    </w:p>
    <w:p w:rsidR="009A5718" w:rsidRDefault="009A5718" w:rsidP="009A5718">
      <w:pPr>
        <w:spacing w:before="163" w:after="163"/>
        <w:ind w:firstLine="480"/>
      </w:pPr>
      <w:r>
        <w:rPr>
          <w:rFonts w:hint="eastAsia"/>
        </w:rPr>
        <w:t>本论文设计的系统</w:t>
      </w:r>
      <w:r w:rsidR="00E2096B" w:rsidRPr="00E2096B">
        <w:rPr>
          <w:rFonts w:hint="eastAsia"/>
        </w:rPr>
        <w:t>适用于任何具有合作、撮合需求的人群，无论是公司的大型项目、还是个人的创意想法，都可以在我们的平台上寻求合适的合作；而</w:t>
      </w:r>
      <w:r>
        <w:rPr>
          <w:rFonts w:hint="eastAsia"/>
        </w:rPr>
        <w:t>且该平台更擅长</w:t>
      </w:r>
      <w:r w:rsidR="00E2096B" w:rsidRPr="00E2096B">
        <w:rPr>
          <w:rFonts w:hint="eastAsia"/>
        </w:rPr>
        <w:t>支持对合作内容</w:t>
      </w:r>
      <w:r>
        <w:rPr>
          <w:rFonts w:hint="eastAsia"/>
        </w:rPr>
        <w:t>对</w:t>
      </w:r>
      <w:r w:rsidR="00E2096B" w:rsidRPr="00E2096B">
        <w:rPr>
          <w:rFonts w:hint="eastAsia"/>
        </w:rPr>
        <w:t>保密需求、撮合准确度需求</w:t>
      </w:r>
      <w:r>
        <w:rPr>
          <w:rFonts w:hint="eastAsia"/>
        </w:rPr>
        <w:t>有一定高度要求的一类用户</w:t>
      </w:r>
      <w:r w:rsidR="00E2096B" w:rsidRPr="00E2096B">
        <w:rPr>
          <w:rFonts w:hint="eastAsia"/>
        </w:rPr>
        <w:t>提供更好的服务。</w:t>
      </w:r>
    </w:p>
    <w:p w:rsidR="002B17A5" w:rsidRDefault="00045688" w:rsidP="009A5718">
      <w:pPr>
        <w:spacing w:before="163" w:after="163"/>
        <w:ind w:firstLine="480"/>
      </w:pPr>
      <w:r>
        <w:rPr>
          <w:rFonts w:hint="eastAsia"/>
        </w:rPr>
        <w:t>用户无论在公司还是家中，通过浏览器都</w:t>
      </w:r>
      <w:r w:rsidR="00E2096B" w:rsidRPr="00E2096B">
        <w:rPr>
          <w:rFonts w:hint="eastAsia"/>
        </w:rPr>
        <w:t>可</w:t>
      </w:r>
      <w:r>
        <w:rPr>
          <w:rFonts w:hint="eastAsia"/>
        </w:rPr>
        <w:t>以访问</w:t>
      </w:r>
      <w:r w:rsidR="00E2096B" w:rsidRPr="00E2096B">
        <w:rPr>
          <w:rFonts w:hint="eastAsia"/>
        </w:rPr>
        <w:t>打开</w:t>
      </w:r>
      <w:r>
        <w:rPr>
          <w:rFonts w:hint="eastAsia"/>
        </w:rPr>
        <w:t>系统的网页，因为系统平台具有良好的移动性和交互性，利用</w:t>
      </w:r>
      <w:r>
        <w:rPr>
          <w:rFonts w:hint="eastAsia"/>
        </w:rPr>
        <w:t>Web</w:t>
      </w:r>
      <w:r>
        <w:rPr>
          <w:rFonts w:hint="eastAsia"/>
        </w:rPr>
        <w:t>服务无需提前下载应用的优势，尽最大努力为</w:t>
      </w:r>
      <w:r w:rsidR="00E2096B" w:rsidRPr="00E2096B">
        <w:rPr>
          <w:rFonts w:hint="eastAsia"/>
        </w:rPr>
        <w:t>有需求的客户提供</w:t>
      </w:r>
      <w:r>
        <w:rPr>
          <w:rFonts w:hint="eastAsia"/>
        </w:rPr>
        <w:t>便利的服务。其前期操作方式与</w:t>
      </w:r>
      <w:r w:rsidR="00E2096B" w:rsidRPr="00E2096B">
        <w:rPr>
          <w:rFonts w:hint="eastAsia"/>
        </w:rPr>
        <w:t>传统的平台</w:t>
      </w:r>
      <w:r>
        <w:rPr>
          <w:rFonts w:hint="eastAsia"/>
        </w:rPr>
        <w:t>相近，因此有利于用户从其他传统平台迁移到该系统提供的平台上。</w:t>
      </w:r>
    </w:p>
    <w:p w:rsidR="00234424" w:rsidRDefault="00234424" w:rsidP="009A5718">
      <w:pPr>
        <w:spacing w:before="163" w:after="163"/>
        <w:ind w:firstLine="480"/>
      </w:pPr>
      <w:r>
        <w:t>系统的</w:t>
      </w:r>
      <w:r w:rsidR="009414CF">
        <w:t>基本目标以及要求</w:t>
      </w:r>
      <w:r>
        <w:t>有</w:t>
      </w:r>
      <w:r>
        <w:rPr>
          <w:rFonts w:hint="eastAsia"/>
        </w:rPr>
        <w:t>：</w:t>
      </w:r>
    </w:p>
    <w:p w:rsidR="00234424" w:rsidRDefault="009414CF" w:rsidP="009414CF">
      <w:pPr>
        <w:spacing w:before="163" w:after="163"/>
        <w:ind w:firstLineChars="0" w:firstLine="480"/>
      </w:pPr>
      <w:r>
        <w:rPr>
          <w:rFonts w:hint="eastAsia"/>
        </w:rPr>
        <w:t>1</w:t>
      </w:r>
      <w:r>
        <w:rPr>
          <w:rFonts w:hint="eastAsia"/>
        </w:rPr>
        <w:t>）</w:t>
      </w:r>
      <w:r w:rsidR="00234424">
        <w:rPr>
          <w:rFonts w:hint="eastAsia"/>
        </w:rPr>
        <w:t>保证用户在寻找合作伙伴过程中使用的数据和信息的安全。通过去中心化的设计，防止数据的存储、管理、收集的权利过于集中，防止任何一方滥用</w:t>
      </w:r>
      <w:r>
        <w:rPr>
          <w:rFonts w:hint="eastAsia"/>
        </w:rPr>
        <w:t>侵犯个人隐私和威胁数据安全</w:t>
      </w:r>
      <w:r w:rsidR="00234424">
        <w:rPr>
          <w:rFonts w:hint="eastAsia"/>
        </w:rPr>
        <w:t>大数据技术。</w:t>
      </w:r>
    </w:p>
    <w:p w:rsidR="009414CF" w:rsidRDefault="009414CF" w:rsidP="009414CF">
      <w:pPr>
        <w:spacing w:before="163" w:after="163"/>
        <w:ind w:firstLineChars="0" w:firstLine="480"/>
      </w:pPr>
      <w:r>
        <w:rPr>
          <w:rFonts w:hint="eastAsia"/>
        </w:rPr>
        <w:t>2</w:t>
      </w:r>
      <w:r>
        <w:rPr>
          <w:rFonts w:hint="eastAsia"/>
        </w:rPr>
        <w:t>）设计对使用者、开发者、客户端用户、服务用户均友好的交互方式。既</w:t>
      </w:r>
      <w:r>
        <w:rPr>
          <w:rFonts w:hint="eastAsia"/>
        </w:rPr>
        <w:lastRenderedPageBreak/>
        <w:t>要保证健全的开发接口、调试接口和配置空间，也要为客户端用户提供能够简单上手、</w:t>
      </w:r>
      <w:proofErr w:type="gramStart"/>
      <w:r>
        <w:rPr>
          <w:rFonts w:hint="eastAsia"/>
        </w:rPr>
        <w:t>低学习</w:t>
      </w:r>
      <w:proofErr w:type="gramEnd"/>
      <w:r>
        <w:rPr>
          <w:rFonts w:hint="eastAsia"/>
        </w:rPr>
        <w:t>成本的交互方式。因此，所有核心操作都由命令行风格的程序完成，而客户端单独设计具有图形化界面的工具，辅助用户进行操作。</w:t>
      </w:r>
    </w:p>
    <w:p w:rsidR="009414CF" w:rsidRDefault="009414CF" w:rsidP="009414CF">
      <w:pPr>
        <w:spacing w:before="163" w:after="163"/>
        <w:ind w:firstLineChars="0" w:firstLine="480"/>
      </w:pPr>
      <w:r>
        <w:t>3</w:t>
      </w:r>
      <w:r>
        <w:rPr>
          <w:rFonts w:hint="eastAsia"/>
        </w:rPr>
        <w:t>）</w:t>
      </w:r>
      <w:r w:rsidR="003C5C45">
        <w:rPr>
          <w:rFonts w:hint="eastAsia"/>
        </w:rPr>
        <w:t>用户账户使用匿名的方式，采用基于区块链的身份认证方案，必要情况下考虑集中化的用户开户审核方式。最大化地保证用户在进行数据交换时的身份确认建立在由密码学保证的</w:t>
      </w:r>
      <w:r w:rsidR="00503C34">
        <w:rPr>
          <w:rFonts w:hint="eastAsia"/>
        </w:rPr>
        <w:t>去信任环境上。</w:t>
      </w:r>
    </w:p>
    <w:p w:rsidR="00B045DA" w:rsidRPr="009414CF" w:rsidRDefault="00B045DA" w:rsidP="009414CF">
      <w:pPr>
        <w:spacing w:before="163" w:after="163"/>
        <w:ind w:firstLineChars="0" w:firstLine="480"/>
      </w:pPr>
    </w:p>
    <w:p w:rsidR="00A06956" w:rsidRDefault="009414CF" w:rsidP="007633CE">
      <w:pPr>
        <w:pStyle w:val="-1"/>
        <w:spacing w:before="163" w:after="163"/>
      </w:pPr>
      <w:bookmarkStart w:id="13" w:name="_Toc484279308"/>
      <w:r>
        <w:rPr>
          <w:noProof/>
        </w:rPr>
        <mc:AlternateContent>
          <mc:Choice Requires="wps">
            <w:drawing>
              <wp:anchor distT="0" distB="0" distL="114300" distR="114300" simplePos="0" relativeHeight="251637760" behindDoc="0" locked="0" layoutInCell="1" allowOverlap="1" wp14:anchorId="3E6D8F63" wp14:editId="0C2297F1">
                <wp:simplePos x="0" y="0"/>
                <wp:positionH relativeFrom="column">
                  <wp:posOffset>-929640</wp:posOffset>
                </wp:positionH>
                <wp:positionV relativeFrom="paragraph">
                  <wp:posOffset>379213</wp:posOffset>
                </wp:positionV>
                <wp:extent cx="7172325" cy="4343400"/>
                <wp:effectExtent l="0" t="0" r="0" b="0"/>
                <wp:wrapTopAndBottom/>
                <wp:docPr id="28" name="文本框 28"/>
                <wp:cNvGraphicFramePr/>
                <a:graphic xmlns:a="http://schemas.openxmlformats.org/drawingml/2006/main">
                  <a:graphicData uri="http://schemas.microsoft.com/office/word/2010/wordprocessingShape">
                    <wps:wsp>
                      <wps:cNvSpPr txBox="1"/>
                      <wps:spPr>
                        <a:xfrm>
                          <a:off x="0" y="0"/>
                          <a:ext cx="7172325" cy="434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722B" w:rsidRDefault="0030722B" w:rsidP="0043746A">
                            <w:pPr>
                              <w:spacing w:before="163" w:after="163"/>
                              <w:ind w:firstLineChars="0" w:firstLine="0"/>
                              <w:jc w:val="center"/>
                            </w:pPr>
                            <w:r>
                              <w:rPr>
                                <w:noProof/>
                              </w:rPr>
                              <w:drawing>
                                <wp:inline distT="0" distB="0" distL="0" distR="0" wp14:anchorId="64B181FC" wp14:editId="08D47A8A">
                                  <wp:extent cx="6801001" cy="3124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捕获.PNG"/>
                                          <pic:cNvPicPr/>
                                        </pic:nvPicPr>
                                        <pic:blipFill>
                                          <a:blip r:embed="rId16">
                                            <a:extLst>
                                              <a:ext uri="{28A0092B-C50C-407E-A947-70E740481C1C}">
                                                <a14:useLocalDpi xmlns:a14="http://schemas.microsoft.com/office/drawing/2010/main" val="0"/>
                                              </a:ext>
                                            </a:extLst>
                                          </a:blip>
                                          <a:stretch>
                                            <a:fillRect/>
                                          </a:stretch>
                                        </pic:blipFill>
                                        <pic:spPr>
                                          <a:xfrm>
                                            <a:off x="0" y="0"/>
                                            <a:ext cx="6820461" cy="3133140"/>
                                          </a:xfrm>
                                          <a:prstGeom prst="rect">
                                            <a:avLst/>
                                          </a:prstGeom>
                                        </pic:spPr>
                                      </pic:pic>
                                    </a:graphicData>
                                  </a:graphic>
                                </wp:inline>
                              </w:drawing>
                            </w:r>
                          </w:p>
                          <w:p w:rsidR="0030722B" w:rsidRPr="00B57E71" w:rsidRDefault="0030722B" w:rsidP="0082110C">
                            <w:pPr>
                              <w:spacing w:before="163" w:after="163"/>
                              <w:ind w:leftChars="767" w:left="1841" w:rightChars="564" w:right="1354" w:firstLineChars="0" w:firstLine="0"/>
                              <w:rPr>
                                <w:sz w:val="21"/>
                                <w:szCs w:val="21"/>
                              </w:rPr>
                            </w:pPr>
                            <w:r w:rsidRPr="00B57E71">
                              <w:rPr>
                                <w:rFonts w:hint="eastAsia"/>
                                <w:sz w:val="21"/>
                                <w:szCs w:val="21"/>
                              </w:rPr>
                              <w:t>图</w:t>
                            </w:r>
                            <w:r>
                              <w:rPr>
                                <w:rFonts w:hint="eastAsia"/>
                                <w:sz w:val="21"/>
                                <w:szCs w:val="21"/>
                              </w:rPr>
                              <w:t>3.1</w:t>
                            </w:r>
                            <w:r w:rsidRPr="00B57E71">
                              <w:rPr>
                                <w:rFonts w:hint="eastAsia"/>
                                <w:sz w:val="21"/>
                                <w:szCs w:val="21"/>
                              </w:rPr>
                              <w:t>：</w:t>
                            </w:r>
                            <w:r>
                              <w:rPr>
                                <w:rFonts w:hint="eastAsia"/>
                                <w:sz w:val="21"/>
                                <w:szCs w:val="21"/>
                              </w:rPr>
                              <w:t>整个</w:t>
                            </w:r>
                            <w:r>
                              <w:rPr>
                                <w:sz w:val="21"/>
                                <w:szCs w:val="21"/>
                              </w:rPr>
                              <w:t>系统的工作需要三个相对独立的模块（</w:t>
                            </w:r>
                            <w:r>
                              <w:rPr>
                                <w:rFonts w:hint="eastAsia"/>
                                <w:sz w:val="21"/>
                                <w:szCs w:val="21"/>
                              </w:rPr>
                              <w:t>或</w:t>
                            </w:r>
                            <w:r>
                              <w:rPr>
                                <w:sz w:val="21"/>
                                <w:szCs w:val="21"/>
                              </w:rPr>
                              <w:t>称角色）</w:t>
                            </w:r>
                            <w:r>
                              <w:rPr>
                                <w:rFonts w:hint="eastAsia"/>
                                <w:sz w:val="21"/>
                                <w:szCs w:val="21"/>
                              </w:rPr>
                              <w:t>互相</w:t>
                            </w:r>
                            <w:r>
                              <w:rPr>
                                <w:sz w:val="21"/>
                                <w:szCs w:val="21"/>
                              </w:rPr>
                              <w:t>提供支持才能为用户提供</w:t>
                            </w:r>
                            <w:r>
                              <w:rPr>
                                <w:rFonts w:hint="eastAsia"/>
                                <w:sz w:val="21"/>
                                <w:szCs w:val="21"/>
                              </w:rPr>
                              <w:t>合作</w:t>
                            </w:r>
                            <w:r>
                              <w:rPr>
                                <w:sz w:val="21"/>
                                <w:szCs w:val="21"/>
                              </w:rPr>
                              <w:t>伙伴的匹配服务。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D8F63" id="文本框 28" o:spid="_x0000_s1029" type="#_x0000_t202" style="position:absolute;left:0;text-align:left;margin-left:-73.2pt;margin-top:29.85pt;width:564.75pt;height:342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HApkgIAAG0FAAAOAAAAZHJzL2Uyb0RvYy54bWysVM1uEzEQviPxDpbvZPPXFqJuqpCqCKlq&#10;K1LUs+O1kxW2x9hOdsMDwBtw4sKd5+pzMPbuplHgUoRW8o5nvhnP//lFrRXZCudLMDkd9PqUCMOh&#10;KM0qpx/vr169psQHZgqmwIic7oSnF9OXL84rOxFDWIMqhCNoxPhJZXO6DsFOsszztdDM98AKg0IJ&#10;TrOAV7fKCscqtK5VNuz3T7MKXGEdcOE9ci8bIZ0m+1IKHm6l9CIQlVP0LaTTpXMZz2x6ziYrx+y6&#10;5K0b7B+80Kw0+Oje1CULjGxc+YcpXXIHHmTocdAZSFlykWLAaAb9o2gWa2ZFigWT4+0+Tf7/meU3&#10;2ztHyiKnQ6yUYRpr9Pj92+OPX48/vxLkYYIq6yeIW1hEhvot1Fjoju+RGeOupdPxjxERlGOqd/v0&#10;ijoQjsyzwdlwNDyhhKNsPMKvnwqQPalb58M7AZpEIqcO65fSyrbXPqArCO0g8TUDV6VSqYbKkCqn&#10;p6OTflLYS1BDmYgVqRtaMzGkxvVEhZ0SEaPMByExGymCyEh9KObKkS3DDmKcCxNS8MkuoiNKohPP&#10;UWzxT149R7mJo3sZTNgr69KAS9EfuV186lyWDR4TeRB3JEO9rFMbjLrKLqHYYcEdNDPjLb8qsSjX&#10;zIc75nBIsMY4+OEWD6kAkw8tRcka3Je/8SMeexellFQ4dDn1nzfMCUrUe4Nd/WYwHscpTZfxydkQ&#10;L+5QsjyUmI2eA1ZlgCvG8kRGfFAdKR3oB9wPs/gqipjh+HZOQ0fOQ7MKcL9wMZslEM6lZeHaLCyP&#10;pmORYsvd1w/M2bYvA7b0DXTjySZH7dlgo6aB2SaALFPvxjw3WW3zjzOdWrrdP3FpHN4T6mlLTn8D&#10;AAD//wMAUEsDBBQABgAIAAAAIQCJksNm5AAAAAsBAAAPAAAAZHJzL2Rvd25yZXYueG1sTI9Bb4JA&#10;EIXvTfofNtOkN11QFEQWY0hMk6YetF56G9gViOwsZVel/fXdntrj5H1575tsM+qO3dRgW0MCwmkA&#10;TFFlZEu1gNP7bpIAsw5JYmdICfhSFjb540OGqTR3Oqjb0dXMl5BNUUDjXJ9ybqtGabRT0yvy2dkM&#10;Gp0/h5rLAe++XHd8FgRLrrElv9Bgr4pGVZfjVQt4LXZ7PJQznXx3xcvbedt/nj4WQjw/jds1MKdG&#10;9wfDr75Xh9w7leZK0rJOwCSMlpFnBSxWMTBPrJJ5CKwUEEfzGHie8f8/5D8AAAD//wMAUEsBAi0A&#10;FAAGAAgAAAAhALaDOJL+AAAA4QEAABMAAAAAAAAAAAAAAAAAAAAAAFtDb250ZW50X1R5cGVzXS54&#10;bWxQSwECLQAUAAYACAAAACEAOP0h/9YAAACUAQAACwAAAAAAAAAAAAAAAAAvAQAAX3JlbHMvLnJl&#10;bHNQSwECLQAUAAYACAAAACEAliRwKZICAABtBQAADgAAAAAAAAAAAAAAAAAuAgAAZHJzL2Uyb0Rv&#10;Yy54bWxQSwECLQAUAAYACAAAACEAiZLDZuQAAAALAQAADwAAAAAAAAAAAAAAAADsBAAAZHJzL2Rv&#10;d25yZXYueG1sUEsFBgAAAAAEAAQA8wAAAP0FAAAAAA==&#10;" filled="f" stroked="f" strokeweight=".5pt">
                <v:textbox>
                  <w:txbxContent>
                    <w:p w:rsidR="0030722B" w:rsidRDefault="0030722B" w:rsidP="0043746A">
                      <w:pPr>
                        <w:spacing w:before="163" w:after="163"/>
                        <w:ind w:firstLineChars="0" w:firstLine="0"/>
                        <w:jc w:val="center"/>
                      </w:pPr>
                      <w:r>
                        <w:rPr>
                          <w:noProof/>
                        </w:rPr>
                        <w:drawing>
                          <wp:inline distT="0" distB="0" distL="0" distR="0" wp14:anchorId="64B181FC" wp14:editId="08D47A8A">
                            <wp:extent cx="6801001" cy="3124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捕获.PNG"/>
                                    <pic:cNvPicPr/>
                                  </pic:nvPicPr>
                                  <pic:blipFill>
                                    <a:blip r:embed="rId16">
                                      <a:extLst>
                                        <a:ext uri="{28A0092B-C50C-407E-A947-70E740481C1C}">
                                          <a14:useLocalDpi xmlns:a14="http://schemas.microsoft.com/office/drawing/2010/main" val="0"/>
                                        </a:ext>
                                      </a:extLst>
                                    </a:blip>
                                    <a:stretch>
                                      <a:fillRect/>
                                    </a:stretch>
                                  </pic:blipFill>
                                  <pic:spPr>
                                    <a:xfrm>
                                      <a:off x="0" y="0"/>
                                      <a:ext cx="6820461" cy="3133140"/>
                                    </a:xfrm>
                                    <a:prstGeom prst="rect">
                                      <a:avLst/>
                                    </a:prstGeom>
                                  </pic:spPr>
                                </pic:pic>
                              </a:graphicData>
                            </a:graphic>
                          </wp:inline>
                        </w:drawing>
                      </w:r>
                    </w:p>
                    <w:p w:rsidR="0030722B" w:rsidRPr="00B57E71" w:rsidRDefault="0030722B" w:rsidP="0082110C">
                      <w:pPr>
                        <w:spacing w:before="163" w:after="163"/>
                        <w:ind w:leftChars="767" w:left="1841" w:rightChars="564" w:right="1354" w:firstLineChars="0" w:firstLine="0"/>
                        <w:rPr>
                          <w:sz w:val="21"/>
                          <w:szCs w:val="21"/>
                        </w:rPr>
                      </w:pPr>
                      <w:r w:rsidRPr="00B57E71">
                        <w:rPr>
                          <w:rFonts w:hint="eastAsia"/>
                          <w:sz w:val="21"/>
                          <w:szCs w:val="21"/>
                        </w:rPr>
                        <w:t>图</w:t>
                      </w:r>
                      <w:r>
                        <w:rPr>
                          <w:rFonts w:hint="eastAsia"/>
                          <w:sz w:val="21"/>
                          <w:szCs w:val="21"/>
                        </w:rPr>
                        <w:t>3.1</w:t>
                      </w:r>
                      <w:r w:rsidRPr="00B57E71">
                        <w:rPr>
                          <w:rFonts w:hint="eastAsia"/>
                          <w:sz w:val="21"/>
                          <w:szCs w:val="21"/>
                        </w:rPr>
                        <w:t>：</w:t>
                      </w:r>
                      <w:r>
                        <w:rPr>
                          <w:rFonts w:hint="eastAsia"/>
                          <w:sz w:val="21"/>
                          <w:szCs w:val="21"/>
                        </w:rPr>
                        <w:t>整个</w:t>
                      </w:r>
                      <w:r>
                        <w:rPr>
                          <w:sz w:val="21"/>
                          <w:szCs w:val="21"/>
                        </w:rPr>
                        <w:t>系统的工作需要三个相对独立的模块（</w:t>
                      </w:r>
                      <w:r>
                        <w:rPr>
                          <w:rFonts w:hint="eastAsia"/>
                          <w:sz w:val="21"/>
                          <w:szCs w:val="21"/>
                        </w:rPr>
                        <w:t>或</w:t>
                      </w:r>
                      <w:r>
                        <w:rPr>
                          <w:sz w:val="21"/>
                          <w:szCs w:val="21"/>
                        </w:rPr>
                        <w:t>称角色）</w:t>
                      </w:r>
                      <w:r>
                        <w:rPr>
                          <w:rFonts w:hint="eastAsia"/>
                          <w:sz w:val="21"/>
                          <w:szCs w:val="21"/>
                        </w:rPr>
                        <w:t>互相</w:t>
                      </w:r>
                      <w:r>
                        <w:rPr>
                          <w:sz w:val="21"/>
                          <w:szCs w:val="21"/>
                        </w:rPr>
                        <w:t>提供支持才能为用户提供</w:t>
                      </w:r>
                      <w:r>
                        <w:rPr>
                          <w:rFonts w:hint="eastAsia"/>
                          <w:sz w:val="21"/>
                          <w:szCs w:val="21"/>
                        </w:rPr>
                        <w:t>合作</w:t>
                      </w:r>
                      <w:r>
                        <w:rPr>
                          <w:sz w:val="21"/>
                          <w:szCs w:val="21"/>
                        </w:rPr>
                        <w:t>伙伴的匹配服务。</w:t>
                      </w:r>
                    </w:p>
                  </w:txbxContent>
                </v:textbox>
                <w10:wrap type="topAndBottom"/>
              </v:shape>
            </w:pict>
          </mc:Fallback>
        </mc:AlternateContent>
      </w:r>
      <w:r w:rsidR="00E002FB">
        <w:rPr>
          <w:rFonts w:hint="eastAsia"/>
        </w:rPr>
        <w:t>3</w:t>
      </w:r>
      <w:r w:rsidR="00A06956">
        <w:rPr>
          <w:rFonts w:hint="eastAsia"/>
        </w:rPr>
        <w:t xml:space="preserve">.1.2 </w:t>
      </w:r>
      <w:r w:rsidR="00A06956">
        <w:rPr>
          <w:rFonts w:hint="eastAsia"/>
        </w:rPr>
        <w:t>业务描述</w:t>
      </w:r>
      <w:bookmarkEnd w:id="13"/>
    </w:p>
    <w:p w:rsidR="00A668EE" w:rsidRPr="00A668EE" w:rsidRDefault="004D6DF0" w:rsidP="00B02904">
      <w:pPr>
        <w:spacing w:before="163" w:after="163"/>
        <w:ind w:firstLine="480"/>
      </w:pPr>
      <w:r>
        <w:rPr>
          <w:rFonts w:hint="eastAsia"/>
        </w:rPr>
        <w:t>系统的主体业务是帮助合作供需双方能够安全地寻找到合适的合作者。首先一方合作寻求者将自己的信息资料通过不同的需求和要求标准发布至平台，以</w:t>
      </w:r>
      <w:proofErr w:type="gramStart"/>
      <w:r>
        <w:rPr>
          <w:rFonts w:hint="eastAsia"/>
        </w:rPr>
        <w:t>供系统</w:t>
      </w:r>
      <w:proofErr w:type="gramEnd"/>
      <w:r>
        <w:rPr>
          <w:rFonts w:hint="eastAsia"/>
        </w:rPr>
        <w:t>进行用户匹配。系统会根据合作寻求者的要求，如指标数据，来按照不同服务器自定义的算法进行双方或者多方匹配。整个匹配过程只有进行匹配运算的服务器和提交指标数据的用户知道详细的指标数据和算法，其他无关匹配和信息服务器无法通过正常方式窃听到有关信息，从而最大化地保证了用户信息的安全。</w:t>
      </w:r>
      <w:r>
        <w:rPr>
          <w:rFonts w:hint="eastAsia"/>
        </w:rPr>
        <w:lastRenderedPageBreak/>
        <w:t>然后，当有另一个合适的合作寻求者向平台提交其合作需求和指标时，系统就会将其匹配</w:t>
      </w:r>
      <w:r w:rsidR="00307B0A">
        <w:rPr>
          <w:rFonts w:hint="eastAsia"/>
        </w:rPr>
        <w:t>出来。当每个匹配服务成功匹配出一对指标时，匹配服务器将把当时双方提交的信息资料的碎片发送到对方。当获得到的信息碎片数量满足还原条件时，原始的信息将会被用户在本地计算还原。此时</w:t>
      </w:r>
      <w:r w:rsidR="00ED728B">
        <w:rPr>
          <w:rFonts w:hint="eastAsia"/>
        </w:rPr>
        <w:t>服务双方的撮合任务就完成了。如果双方选择在特定的业务按特定的规则开始合作，则平台可以开始后续的合作跟进服务。</w:t>
      </w:r>
    </w:p>
    <w:p w:rsidR="002B17A5" w:rsidRDefault="00174761" w:rsidP="00B02904">
      <w:pPr>
        <w:spacing w:before="163" w:after="163"/>
        <w:ind w:firstLine="480"/>
      </w:pPr>
      <w:r>
        <w:t>为在本论文当中更好地描述业务流程</w:t>
      </w:r>
      <w:r w:rsidR="00670A71">
        <w:t>以及</w:t>
      </w:r>
      <w:r w:rsidR="00670A71">
        <w:rPr>
          <w:rFonts w:hint="eastAsia"/>
        </w:rPr>
        <w:t>系统参与者的动作、属性和任务等各项特性</w:t>
      </w:r>
      <w:r>
        <w:rPr>
          <w:rFonts w:hint="eastAsia"/>
        </w:rPr>
        <w:t>，</w:t>
      </w:r>
      <w:r>
        <w:t>现使用若干角色代表不同的用户</w:t>
      </w:r>
      <w:r>
        <w:rPr>
          <w:rFonts w:hint="eastAsia"/>
        </w:rPr>
        <w:t>、</w:t>
      </w:r>
      <w:r>
        <w:t>程序和服务器</w:t>
      </w:r>
      <w:r>
        <w:rPr>
          <w:rFonts w:hint="eastAsia"/>
        </w:rPr>
        <w:t>，</w:t>
      </w:r>
      <w:r>
        <w:t>明确地分配业务内容和阐述业务关系</w:t>
      </w:r>
      <w:r>
        <w:rPr>
          <w:rFonts w:hint="eastAsia"/>
        </w:rPr>
        <w:t>。</w:t>
      </w:r>
      <w:r w:rsidR="00670A71">
        <w:rPr>
          <w:rFonts w:hint="eastAsia"/>
        </w:rPr>
        <w:t>这些角色有：</w:t>
      </w:r>
    </w:p>
    <w:p w:rsidR="00670A71" w:rsidRDefault="001C7214" w:rsidP="001C7214">
      <w:pPr>
        <w:spacing w:beforeLines="0" w:before="163" w:afterLines="0" w:after="163" w:line="360" w:lineRule="auto"/>
        <w:ind w:firstLineChars="0" w:firstLine="480"/>
      </w:pPr>
      <w:r>
        <w:rPr>
          <w:rFonts w:hint="eastAsia"/>
        </w:rPr>
        <w:t>1</w:t>
      </w:r>
      <w:r>
        <w:rPr>
          <w:rFonts w:hint="eastAsia"/>
        </w:rPr>
        <w:t>）</w:t>
      </w:r>
      <w:r w:rsidR="00670A71">
        <w:rPr>
          <w:rFonts w:hint="eastAsia"/>
        </w:rPr>
        <w:t>终端用户角色。</w:t>
      </w:r>
      <w:r>
        <w:rPr>
          <w:rFonts w:hint="eastAsia"/>
        </w:rPr>
        <w:t>即用户，是系统提供的主要</w:t>
      </w:r>
      <w:r w:rsidR="00670A71" w:rsidRPr="00670A71">
        <w:rPr>
          <w:rFonts w:hint="eastAsia"/>
        </w:rPr>
        <w:t>服务的</w:t>
      </w:r>
      <w:r>
        <w:rPr>
          <w:rFonts w:hint="eastAsia"/>
        </w:rPr>
        <w:t>最终</w:t>
      </w:r>
      <w:r w:rsidR="00670A71" w:rsidRPr="00670A71">
        <w:rPr>
          <w:rFonts w:hint="eastAsia"/>
        </w:rPr>
        <w:t>使用者。</w:t>
      </w:r>
    </w:p>
    <w:p w:rsidR="001C7214" w:rsidRDefault="001C7214" w:rsidP="001C7214">
      <w:pPr>
        <w:spacing w:before="163" w:after="163"/>
        <w:ind w:firstLineChars="0" w:firstLine="480"/>
      </w:pPr>
      <w:r>
        <w:rPr>
          <w:rFonts w:hint="eastAsia"/>
        </w:rPr>
        <w:t>2</w:t>
      </w:r>
      <w:r>
        <w:rPr>
          <w:rFonts w:hint="eastAsia"/>
        </w:rPr>
        <w:t>）</w:t>
      </w:r>
      <w:r w:rsidRPr="001C7214">
        <w:rPr>
          <w:rFonts w:hint="eastAsia"/>
        </w:rPr>
        <w:t>服务供应角色</w:t>
      </w:r>
      <w:r>
        <w:rPr>
          <w:rFonts w:hint="eastAsia"/>
        </w:rPr>
        <w:t>。</w:t>
      </w:r>
      <w:r w:rsidRPr="001C7214">
        <w:rPr>
          <w:rFonts w:hint="eastAsia"/>
        </w:rPr>
        <w:t>为终端用户提供指标服务，主要负责用户数据存储，指标匹配以及服务映射功能。</w:t>
      </w:r>
    </w:p>
    <w:p w:rsidR="00580216" w:rsidRDefault="00B71566" w:rsidP="00580216">
      <w:pPr>
        <w:spacing w:before="163" w:after="163"/>
        <w:ind w:firstLineChars="0" w:firstLine="480"/>
      </w:pPr>
      <w:r>
        <w:rPr>
          <w:rFonts w:hint="eastAsia"/>
        </w:rPr>
        <w:t>3</w:t>
      </w:r>
      <w:r>
        <w:rPr>
          <w:rFonts w:hint="eastAsia"/>
        </w:rPr>
        <w:t>）</w:t>
      </w:r>
      <w:r w:rsidRPr="00B71566">
        <w:rPr>
          <w:rFonts w:hint="eastAsia"/>
        </w:rPr>
        <w:t>搜索引擎角色</w:t>
      </w:r>
      <w:r>
        <w:rPr>
          <w:rFonts w:hint="eastAsia"/>
        </w:rPr>
        <w:t>。</w:t>
      </w:r>
      <w:r w:rsidRPr="00B71566">
        <w:rPr>
          <w:rFonts w:hint="eastAsia"/>
        </w:rPr>
        <w:t>针对用户提供的简单需求描述，尽可能地提供最符合用户需求的服务供应条目以供用户选择，从而提高系统的使用效率、降低使用门槛和学习成本。</w:t>
      </w:r>
    </w:p>
    <w:p w:rsidR="00580216" w:rsidRDefault="00580216" w:rsidP="00580216">
      <w:pPr>
        <w:spacing w:before="163" w:after="163"/>
        <w:ind w:firstLineChars="0" w:firstLine="480"/>
      </w:pPr>
      <w:r>
        <w:rPr>
          <w:rFonts w:hint="eastAsia"/>
        </w:rPr>
        <w:t>4</w:t>
      </w:r>
      <w:r>
        <w:rPr>
          <w:rFonts w:hint="eastAsia"/>
        </w:rPr>
        <w:t>）</w:t>
      </w:r>
      <w:r w:rsidRPr="00580216">
        <w:rPr>
          <w:rFonts w:hint="eastAsia"/>
        </w:rPr>
        <w:t>身份认证平台</w:t>
      </w:r>
      <w:r>
        <w:rPr>
          <w:rFonts w:hint="eastAsia"/>
        </w:rPr>
        <w:t>。对各个角色的身份进行管理和认证，以保证系统的安全运行。</w:t>
      </w:r>
    </w:p>
    <w:p w:rsidR="004B12FF" w:rsidRDefault="00820020" w:rsidP="00580216">
      <w:pPr>
        <w:spacing w:before="163" w:after="163"/>
        <w:ind w:firstLineChars="0" w:firstLine="480"/>
      </w:pPr>
      <w:r>
        <w:rPr>
          <w:rFonts w:hint="eastAsia"/>
          <w:noProof/>
        </w:rPr>
        <mc:AlternateContent>
          <mc:Choice Requires="wps">
            <w:drawing>
              <wp:anchor distT="0" distB="0" distL="114300" distR="114300" simplePos="0" relativeHeight="251641856" behindDoc="0" locked="0" layoutInCell="1" allowOverlap="1" wp14:anchorId="01C5A167" wp14:editId="15CD8B11">
                <wp:simplePos x="0" y="0"/>
                <wp:positionH relativeFrom="column">
                  <wp:posOffset>-141605</wp:posOffset>
                </wp:positionH>
                <wp:positionV relativeFrom="paragraph">
                  <wp:posOffset>605790</wp:posOffset>
                </wp:positionV>
                <wp:extent cx="5636895" cy="2647315"/>
                <wp:effectExtent l="0" t="0" r="0" b="635"/>
                <wp:wrapTopAndBottom/>
                <wp:docPr id="2" name="文本框 2"/>
                <wp:cNvGraphicFramePr/>
                <a:graphic xmlns:a="http://schemas.openxmlformats.org/drawingml/2006/main">
                  <a:graphicData uri="http://schemas.microsoft.com/office/word/2010/wordprocessingShape">
                    <wps:wsp>
                      <wps:cNvSpPr txBox="1"/>
                      <wps:spPr>
                        <a:xfrm>
                          <a:off x="0" y="0"/>
                          <a:ext cx="5636895" cy="2647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722B" w:rsidRDefault="0030722B" w:rsidP="00EE40F9">
                            <w:pPr>
                              <w:spacing w:before="163" w:after="163"/>
                              <w:ind w:firstLineChars="0" w:firstLine="0"/>
                              <w:jc w:val="center"/>
                            </w:pPr>
                            <w:r w:rsidRPr="00EE40F9">
                              <w:rPr>
                                <w:noProof/>
                              </w:rPr>
                              <w:drawing>
                                <wp:inline distT="0" distB="0" distL="0" distR="0" wp14:anchorId="4EC2362D" wp14:editId="0BA54388">
                                  <wp:extent cx="5114133" cy="202758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2535" cy="2034878"/>
                                          </a:xfrm>
                                          <a:prstGeom prst="rect">
                                            <a:avLst/>
                                          </a:prstGeom>
                                          <a:noFill/>
                                          <a:ln>
                                            <a:noFill/>
                                          </a:ln>
                                        </pic:spPr>
                                      </pic:pic>
                                    </a:graphicData>
                                  </a:graphic>
                                </wp:inline>
                              </w:drawing>
                            </w:r>
                          </w:p>
                          <w:p w:rsidR="0030722B" w:rsidRPr="00820020" w:rsidRDefault="0030722B" w:rsidP="00820020">
                            <w:pPr>
                              <w:spacing w:before="163" w:after="163"/>
                              <w:ind w:leftChars="412" w:left="989" w:firstLineChars="0" w:firstLine="2"/>
                              <w:jc w:val="left"/>
                              <w:rPr>
                                <w:sz w:val="21"/>
                                <w:szCs w:val="21"/>
                              </w:rPr>
                            </w:pPr>
                            <w:r w:rsidRPr="00820020">
                              <w:rPr>
                                <w:rFonts w:hint="eastAsia"/>
                                <w:sz w:val="21"/>
                                <w:szCs w:val="21"/>
                              </w:rPr>
                              <w:t>图</w:t>
                            </w:r>
                            <w:r w:rsidRPr="00820020">
                              <w:rPr>
                                <w:rFonts w:hint="eastAsia"/>
                                <w:sz w:val="21"/>
                                <w:szCs w:val="21"/>
                              </w:rPr>
                              <w:t>3</w:t>
                            </w:r>
                            <w:r>
                              <w:rPr>
                                <w:sz w:val="21"/>
                                <w:szCs w:val="21"/>
                              </w:rPr>
                              <w:t>.2</w:t>
                            </w:r>
                            <w:r w:rsidRPr="00820020">
                              <w:rPr>
                                <w:rFonts w:hint="eastAsia"/>
                                <w:sz w:val="21"/>
                                <w:szCs w:val="21"/>
                              </w:rPr>
                              <w:t>：</w:t>
                            </w:r>
                            <w:r>
                              <w:rPr>
                                <w:rFonts w:hint="eastAsia"/>
                                <w:sz w:val="21"/>
                                <w:szCs w:val="21"/>
                              </w:rPr>
                              <w:t>目前</w:t>
                            </w:r>
                            <w:r>
                              <w:rPr>
                                <w:sz w:val="21"/>
                                <w:szCs w:val="21"/>
                              </w:rPr>
                              <w:t>互联网中的主要角色及其</w:t>
                            </w:r>
                            <w:r>
                              <w:rPr>
                                <w:rFonts w:hint="eastAsia"/>
                                <w:sz w:val="21"/>
                                <w:szCs w:val="21"/>
                              </w:rPr>
                              <w:t>结构的</w:t>
                            </w:r>
                            <w:r>
                              <w:rPr>
                                <w:sz w:val="21"/>
                                <w:szCs w:val="21"/>
                              </w:rPr>
                              <w:t>简单</w:t>
                            </w:r>
                            <w:r>
                              <w:rPr>
                                <w:rFonts w:hint="eastAsia"/>
                                <w:sz w:val="21"/>
                                <w:szCs w:val="21"/>
                              </w:rPr>
                              <w:t>图示</w:t>
                            </w:r>
                            <w:r>
                              <w:rPr>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5A167" id="文本框 2" o:spid="_x0000_s1030" type="#_x0000_t202" style="position:absolute;left:0;text-align:left;margin-left:-11.15pt;margin-top:47.7pt;width:443.85pt;height:208.4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i6lAIAAGsFAAAOAAAAZHJzL2Uyb0RvYy54bWysVM1uEzEQviPxDpbvdJM0Sduomyq0KkKq&#10;2ooU9ex47WSF7TG2k93wAPAGnLhw57n6HIy9u2kUuBRx2R17vhnPzzdzflFrRTbC+RJMTvtHPUqE&#10;4VCUZpnTjw/Xb04p8YGZgikwIqdb4enF9PWr88pOxABWoArhCDoxflLZnK5CsJMs83wlNPNHYIVB&#10;pQSnWcCjW2aFYxV61yob9HrjrAJXWAdceI+3V42STpN/KQUPd1J6EYjKKcYW0tel7yJ+s+k5mywd&#10;s6uSt2Gwf4hCs9LgoztXVywwsnblH650yR14kOGIg85AypKLlANm0+8dZDNfMStSLlgcb3dl8v/P&#10;Lb/d3DtSFjkdUGKYxhY9ff/29OPX08+vZBDLU1k/QdTcIi7Ub6HGNnf3Hi9j1rV0Ov4xH4J6LPR2&#10;V1xRB8LxcjQ+Hp+ejSjhqBuMhyfH/VH0kz2bW+fDOwGaRCGnDruXiso2Nz400A4SXzNwXSqVOqgM&#10;qXI6Ph71ksFOg86ViViRuNC6iSk1oScpbJWIGGU+CIm1SBnEi8RCcakc2TDkD+NcmJCST34RHVES&#10;g3iJYYt/juolxk0e3ctgws5YlwZcyv4g7OJTF7Js8FjzvbyjGOpFnUgw7Dq7gGKLDXfQTIy3/LrE&#10;ptwwH+6ZwxHBHuPYhzv8SAVYfGglSlbgvvztPuKRuailpMKRy6n/vGZOUKLeG+T0WX84jDOaDsPR&#10;yQAPbl+z2NeYtb4E7EofF4zlSYz4oDpROtCPuB1m8VVUMcPx7ZyGTrwMzSLA7cLFbJZAOJWWhRsz&#10;tzy6jk2KlHuoH5mzLS8DUvoWuuFkkwN6NthoaWC2DiDLxN1Y56aqbf1xohP72+0TV8b+OaGed+T0&#10;NwAAAP//AwBQSwMEFAAGAAgAAAAhAKeH8pPhAAAACgEAAA8AAABkcnMvZG93bnJldi54bWxMj8FO&#10;wzAMhu9IvENkJG5bukKnUppOU6UJCcFhYxdubpO1FY1TmmwrPD3eadxs/Z9+f85Xk+3FyYy+c6Rg&#10;MY9AGKqd7qhRsP/YzFIQPiBp7B0ZBT/Gw6q4vckx0+5MW3PahUZwCfkMFbQhDJmUvm6NRT93gyHO&#10;Dm60GHgdG6lHPHO57WUcRUtpsSO+0OJgytbUX7ujVfBabt5xW8U2/e3Ll7fDevjefyZK3d9N62cQ&#10;wUzhCsNFn9WhYKfKHUl70SuYxfEDowqekkcQDKTLy1ApSBacyCKX/18o/gAAAP//AwBQSwECLQAU&#10;AAYACAAAACEAtoM4kv4AAADhAQAAEwAAAAAAAAAAAAAAAAAAAAAAW0NvbnRlbnRfVHlwZXNdLnht&#10;bFBLAQItABQABgAIAAAAIQA4/SH/1gAAAJQBAAALAAAAAAAAAAAAAAAAAC8BAABfcmVscy8ucmVs&#10;c1BLAQItABQABgAIAAAAIQCn/ti6lAIAAGsFAAAOAAAAAAAAAAAAAAAAAC4CAABkcnMvZTJvRG9j&#10;LnhtbFBLAQItABQABgAIAAAAIQCnh/KT4QAAAAoBAAAPAAAAAAAAAAAAAAAAAO4EAABkcnMvZG93&#10;bnJldi54bWxQSwUGAAAAAAQABADzAAAA/AUAAAAA&#10;" filled="f" stroked="f" strokeweight=".5pt">
                <v:textbox>
                  <w:txbxContent>
                    <w:p w:rsidR="0030722B" w:rsidRDefault="0030722B" w:rsidP="00EE40F9">
                      <w:pPr>
                        <w:spacing w:before="163" w:after="163"/>
                        <w:ind w:firstLineChars="0" w:firstLine="0"/>
                        <w:jc w:val="center"/>
                      </w:pPr>
                      <w:r w:rsidRPr="00EE40F9">
                        <w:rPr>
                          <w:noProof/>
                        </w:rPr>
                        <w:drawing>
                          <wp:inline distT="0" distB="0" distL="0" distR="0" wp14:anchorId="4EC2362D" wp14:editId="0BA54388">
                            <wp:extent cx="5114133" cy="202758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2535" cy="2034878"/>
                                    </a:xfrm>
                                    <a:prstGeom prst="rect">
                                      <a:avLst/>
                                    </a:prstGeom>
                                    <a:noFill/>
                                    <a:ln>
                                      <a:noFill/>
                                    </a:ln>
                                  </pic:spPr>
                                </pic:pic>
                              </a:graphicData>
                            </a:graphic>
                          </wp:inline>
                        </w:drawing>
                      </w:r>
                    </w:p>
                    <w:p w:rsidR="0030722B" w:rsidRPr="00820020" w:rsidRDefault="0030722B" w:rsidP="00820020">
                      <w:pPr>
                        <w:spacing w:before="163" w:after="163"/>
                        <w:ind w:leftChars="412" w:left="989" w:firstLineChars="0" w:firstLine="2"/>
                        <w:jc w:val="left"/>
                        <w:rPr>
                          <w:sz w:val="21"/>
                          <w:szCs w:val="21"/>
                        </w:rPr>
                      </w:pPr>
                      <w:r w:rsidRPr="00820020">
                        <w:rPr>
                          <w:rFonts w:hint="eastAsia"/>
                          <w:sz w:val="21"/>
                          <w:szCs w:val="21"/>
                        </w:rPr>
                        <w:t>图</w:t>
                      </w:r>
                      <w:r w:rsidRPr="00820020">
                        <w:rPr>
                          <w:rFonts w:hint="eastAsia"/>
                          <w:sz w:val="21"/>
                          <w:szCs w:val="21"/>
                        </w:rPr>
                        <w:t>3</w:t>
                      </w:r>
                      <w:r>
                        <w:rPr>
                          <w:sz w:val="21"/>
                          <w:szCs w:val="21"/>
                        </w:rPr>
                        <w:t>.2</w:t>
                      </w:r>
                      <w:r w:rsidRPr="00820020">
                        <w:rPr>
                          <w:rFonts w:hint="eastAsia"/>
                          <w:sz w:val="21"/>
                          <w:szCs w:val="21"/>
                        </w:rPr>
                        <w:t>：</w:t>
                      </w:r>
                      <w:r>
                        <w:rPr>
                          <w:rFonts w:hint="eastAsia"/>
                          <w:sz w:val="21"/>
                          <w:szCs w:val="21"/>
                        </w:rPr>
                        <w:t>目前</w:t>
                      </w:r>
                      <w:r>
                        <w:rPr>
                          <w:sz w:val="21"/>
                          <w:szCs w:val="21"/>
                        </w:rPr>
                        <w:t>互联网中的主要角色及其</w:t>
                      </w:r>
                      <w:r>
                        <w:rPr>
                          <w:rFonts w:hint="eastAsia"/>
                          <w:sz w:val="21"/>
                          <w:szCs w:val="21"/>
                        </w:rPr>
                        <w:t>结构的</w:t>
                      </w:r>
                      <w:r>
                        <w:rPr>
                          <w:sz w:val="21"/>
                          <w:szCs w:val="21"/>
                        </w:rPr>
                        <w:t>简单</w:t>
                      </w:r>
                      <w:r>
                        <w:rPr>
                          <w:rFonts w:hint="eastAsia"/>
                          <w:sz w:val="21"/>
                          <w:szCs w:val="21"/>
                        </w:rPr>
                        <w:t>图示</w:t>
                      </w:r>
                      <w:r>
                        <w:rPr>
                          <w:sz w:val="21"/>
                          <w:szCs w:val="21"/>
                        </w:rPr>
                        <w:t>。</w:t>
                      </w:r>
                    </w:p>
                  </w:txbxContent>
                </v:textbox>
                <w10:wrap type="topAndBottom"/>
              </v:shape>
            </w:pict>
          </mc:Fallback>
        </mc:AlternateContent>
      </w:r>
      <w:r w:rsidR="004B12FF">
        <w:rPr>
          <w:rFonts w:hint="eastAsia"/>
        </w:rPr>
        <w:t>5</w:t>
      </w:r>
      <w:r w:rsidR="004B12FF">
        <w:rPr>
          <w:rFonts w:hint="eastAsia"/>
        </w:rPr>
        <w:t>）</w:t>
      </w:r>
      <w:r w:rsidR="004B12FF" w:rsidRPr="004B12FF">
        <w:rPr>
          <w:rFonts w:hint="eastAsia"/>
        </w:rPr>
        <w:t>保险柜角色</w:t>
      </w:r>
      <w:r w:rsidR="004B12FF">
        <w:rPr>
          <w:rFonts w:hint="eastAsia"/>
        </w:rPr>
        <w:t>。</w:t>
      </w:r>
      <w:r w:rsidR="004B12FF" w:rsidRPr="004B12FF">
        <w:rPr>
          <w:rFonts w:hint="eastAsia"/>
        </w:rPr>
        <w:t>针对个人用户的私</w:t>
      </w:r>
      <w:proofErr w:type="gramStart"/>
      <w:r w:rsidR="004B12FF" w:rsidRPr="004B12FF">
        <w:rPr>
          <w:rFonts w:hint="eastAsia"/>
        </w:rPr>
        <w:t>钥</w:t>
      </w:r>
      <w:proofErr w:type="gramEnd"/>
      <w:r w:rsidR="004B12FF" w:rsidRPr="004B12FF">
        <w:rPr>
          <w:rFonts w:hint="eastAsia"/>
        </w:rPr>
        <w:t>存储问题，提供一个保险柜平台帮助用户管理私</w:t>
      </w:r>
      <w:proofErr w:type="gramStart"/>
      <w:r w:rsidR="004B12FF" w:rsidRPr="004B12FF">
        <w:rPr>
          <w:rFonts w:hint="eastAsia"/>
        </w:rPr>
        <w:t>钥</w:t>
      </w:r>
      <w:proofErr w:type="gramEnd"/>
      <w:r w:rsidR="004B12FF" w:rsidRPr="004B12FF">
        <w:rPr>
          <w:rFonts w:hint="eastAsia"/>
        </w:rPr>
        <w:t>。</w:t>
      </w:r>
    </w:p>
    <w:p w:rsidR="004B12FF" w:rsidRPr="004B12FF" w:rsidRDefault="00AA76E7" w:rsidP="00580216">
      <w:pPr>
        <w:spacing w:before="163" w:after="163"/>
        <w:ind w:firstLineChars="0" w:firstLine="480"/>
      </w:pPr>
      <w:r>
        <w:rPr>
          <w:rFonts w:hint="eastAsia"/>
        </w:rPr>
        <w:t>互联网本身是去中心化的结构，每一个网站都是相对独立的，每一个用户也</w:t>
      </w:r>
      <w:r>
        <w:rPr>
          <w:rFonts w:hint="eastAsia"/>
        </w:rPr>
        <w:lastRenderedPageBreak/>
        <w:t>不例外。为了让用户更容易、更简单地访问到合适的网站，一个被称为“搜索引擎”的角色的网站出现，为用户分析其访问需求，并提供经过筛选的合适的网站链接。这样一个结构非常稳定和安全。因为去中心化的结构，保证了没有任何一个搜索引擎、网站、用户对于整个网络来说是必不可少的。例如，没有“</w:t>
      </w:r>
      <w:r>
        <w:rPr>
          <w:rFonts w:hint="eastAsia"/>
        </w:rPr>
        <w:t>Google</w:t>
      </w:r>
      <w:r>
        <w:rPr>
          <w:rFonts w:hint="eastAsia"/>
        </w:rPr>
        <w:t>”用户</w:t>
      </w:r>
      <w:r w:rsidR="007063C6">
        <w:rPr>
          <w:rFonts w:hint="eastAsia"/>
        </w:rPr>
        <w:t>仍然</w:t>
      </w:r>
      <w:r>
        <w:rPr>
          <w:rFonts w:hint="eastAsia"/>
        </w:rPr>
        <w:t>可以使用微软的“</w:t>
      </w:r>
      <w:r>
        <w:rPr>
          <w:rFonts w:hint="eastAsia"/>
        </w:rPr>
        <w:t>Bing</w:t>
      </w:r>
      <w:r>
        <w:rPr>
          <w:rFonts w:hint="eastAsia"/>
        </w:rPr>
        <w:t>”或是百度来代替它。</w:t>
      </w:r>
    </w:p>
    <w:p w:rsidR="00670A71" w:rsidRDefault="004663C6" w:rsidP="00B02904">
      <w:pPr>
        <w:spacing w:before="163" w:after="163"/>
        <w:ind w:firstLine="480"/>
      </w:pPr>
      <w:r>
        <w:rPr>
          <w:rFonts w:hint="eastAsia"/>
          <w:noProof/>
        </w:rPr>
        <mc:AlternateContent>
          <mc:Choice Requires="wps">
            <w:drawing>
              <wp:anchor distT="0" distB="0" distL="114300" distR="114300" simplePos="0" relativeHeight="251642880" behindDoc="0" locked="0" layoutInCell="1" allowOverlap="1" wp14:anchorId="4125E095" wp14:editId="6525807B">
                <wp:simplePos x="0" y="0"/>
                <wp:positionH relativeFrom="column">
                  <wp:posOffset>-196850</wp:posOffset>
                </wp:positionH>
                <wp:positionV relativeFrom="paragraph">
                  <wp:posOffset>657860</wp:posOffset>
                </wp:positionV>
                <wp:extent cx="5814695" cy="2416810"/>
                <wp:effectExtent l="0" t="0" r="0" b="2540"/>
                <wp:wrapTopAndBottom/>
                <wp:docPr id="4" name="文本框 4"/>
                <wp:cNvGraphicFramePr/>
                <a:graphic xmlns:a="http://schemas.openxmlformats.org/drawingml/2006/main">
                  <a:graphicData uri="http://schemas.microsoft.com/office/word/2010/wordprocessingShape">
                    <wps:wsp>
                      <wps:cNvSpPr txBox="1"/>
                      <wps:spPr>
                        <a:xfrm>
                          <a:off x="0" y="0"/>
                          <a:ext cx="5814695" cy="2416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722B" w:rsidRDefault="0030722B" w:rsidP="007063C6">
                            <w:pPr>
                              <w:spacing w:before="163" w:after="163"/>
                              <w:ind w:firstLineChars="0" w:firstLine="0"/>
                              <w:jc w:val="center"/>
                            </w:pPr>
                            <w:r w:rsidRPr="007063C6">
                              <w:rPr>
                                <w:noProof/>
                              </w:rPr>
                              <w:drawing>
                                <wp:inline distT="0" distB="0" distL="0" distR="0" wp14:anchorId="6B6E5F22" wp14:editId="04449C02">
                                  <wp:extent cx="5266690" cy="17995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6690" cy="1799590"/>
                                          </a:xfrm>
                                          <a:prstGeom prst="rect">
                                            <a:avLst/>
                                          </a:prstGeom>
                                          <a:noFill/>
                                          <a:ln>
                                            <a:noFill/>
                                          </a:ln>
                                        </pic:spPr>
                                      </pic:pic>
                                    </a:graphicData>
                                  </a:graphic>
                                </wp:inline>
                              </w:drawing>
                            </w:r>
                          </w:p>
                          <w:p w:rsidR="0030722B" w:rsidRPr="007063C6" w:rsidRDefault="0030722B" w:rsidP="000B171F">
                            <w:pPr>
                              <w:spacing w:before="163" w:after="163"/>
                              <w:ind w:rightChars="265" w:right="636" w:firstLineChars="0" w:firstLine="0"/>
                              <w:jc w:val="right"/>
                              <w:rPr>
                                <w:sz w:val="21"/>
                                <w:szCs w:val="21"/>
                              </w:rPr>
                            </w:pPr>
                            <w:r w:rsidRPr="007063C6">
                              <w:rPr>
                                <w:rFonts w:hint="eastAsia"/>
                                <w:sz w:val="21"/>
                                <w:szCs w:val="21"/>
                              </w:rPr>
                              <w:t>图</w:t>
                            </w:r>
                            <w:r>
                              <w:rPr>
                                <w:rFonts w:hint="eastAsia"/>
                                <w:sz w:val="21"/>
                                <w:szCs w:val="21"/>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5E095" id="文本框 4" o:spid="_x0000_s1031" type="#_x0000_t202" style="position:absolute;left:0;text-align:left;margin-left:-15.5pt;margin-top:51.8pt;width:457.85pt;height:190.3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WLQlAIAAGsFAAAOAAAAZHJzL2Uyb0RvYy54bWysVM1uEzEQviPxDpbvdLNhE9qomyq0KkKq&#10;2ooW9ex47WaF7TG2k93wAPAGnLhw57n6HIy9u2lUuBRx2R17vhnPfPNzfNJqRTbC+RpMSfODESXC&#10;cKhqc1/Sj7fnrw4p8YGZiikwoqRb4enJ/OWL48bOxBhWoCrhCDoxftbYkq5CsLMs83wlNPMHYIVB&#10;pQSnWcCju88qxxr0rlU2Ho2mWQOusg648B5vzzolnSf/UgoerqT0IhBVUowtpK9L32X8ZvNjNrt3&#10;zK5q3ofB/iEKzWqDj+5cnbHAyNrVf7jSNXfgQYYDDjoDKWsuUg6YTT56ks3NilmRckFyvN3R5P+f&#10;W365uXakrkpaUGKYxhI9fP/28OPXw8+vpIj0NNbPEHVjERfat9BimYd7j5cx61Y6Hf+YD0E9Er3d&#10;kSvaQDheTg7zYno0oYSjblzk08M80Z89mlvnwzsBmkShpA6rl0hlmwsfMBSEDpD4moHzWqlUQWVI&#10;U9Lp68koGew0aKFMxIrUC72bmFIXepLCVomIUeaDkMhFyiBepC4Up8qRDcP+YZwLE1LyyS+iI0pi&#10;EM8x7PGPUT3HuMtjeBlM2Bnr2oBL2T8Ju/o0hCw7PBK5l3cUQ7tsUxNMhsouodpiwR10E+MtP6+x&#10;KBfMh2vmcESwxjj24Qo/UgGSD71EyQrcl7/dRzx2LmopaXDkSuo/r5kTlKj3Bnv6KC+KOKPpUEze&#10;jPHg9jXLfY1Z61PAquS4YCxPYsQHNYjSgb7D7bCIr6KKGY5vlzQM4mnoFgFuFy4WiwTCqbQsXJgb&#10;y6PrWKTYcrftHXO278uALX0Jw3Cy2ZP27LDR0sBiHUDWqXcjzx2rPf840aml++0TV8b+OaEed+T8&#10;NwAAAP//AwBQSwMEFAAGAAgAAAAhAGvzoqPiAAAACwEAAA8AAABkcnMvZG93bnJldi54bWxMj09L&#10;w0AUxO+C32F5grd20zTWJWZTSqAIoofWXrxtsq9JcP/E7LaNfnqfp3ocZpj5TbGerGFnHEPvnYTF&#10;PAGGrvG6d62Ew/t2JoCFqJxWxjuU8I0B1uXtTaFy7S9uh+d9bBmVuJArCV2MQ855aDq0Ksz9gI68&#10;ox+tiiTHlutRXajcGp4myYpb1Tta6NSAVYfN5/5kJbxU2ze1q1Mrfkz1/HrcDF+Hjwcp7++mzROw&#10;iFO8huEPn9ChJKban5wOzEiYLRf0JZKRLFfAKCFE9gislpCJLAVeFvz/h/IXAAD//wMAUEsBAi0A&#10;FAAGAAgAAAAhALaDOJL+AAAA4QEAABMAAAAAAAAAAAAAAAAAAAAAAFtDb250ZW50X1R5cGVzXS54&#10;bWxQSwECLQAUAAYACAAAACEAOP0h/9YAAACUAQAACwAAAAAAAAAAAAAAAAAvAQAAX3JlbHMvLnJl&#10;bHNQSwECLQAUAAYACAAAACEAfG1i0JQCAABrBQAADgAAAAAAAAAAAAAAAAAuAgAAZHJzL2Uyb0Rv&#10;Yy54bWxQSwECLQAUAAYACAAAACEAa/Oio+IAAAALAQAADwAAAAAAAAAAAAAAAADuBAAAZHJzL2Rv&#10;d25yZXYueG1sUEsFBgAAAAAEAAQA8wAAAP0FAAAAAA==&#10;" filled="f" stroked="f" strokeweight=".5pt">
                <v:textbox>
                  <w:txbxContent>
                    <w:p w:rsidR="0030722B" w:rsidRDefault="0030722B" w:rsidP="007063C6">
                      <w:pPr>
                        <w:spacing w:before="163" w:after="163"/>
                        <w:ind w:firstLineChars="0" w:firstLine="0"/>
                        <w:jc w:val="center"/>
                      </w:pPr>
                      <w:r w:rsidRPr="007063C6">
                        <w:rPr>
                          <w:noProof/>
                        </w:rPr>
                        <w:drawing>
                          <wp:inline distT="0" distB="0" distL="0" distR="0" wp14:anchorId="6B6E5F22" wp14:editId="04449C02">
                            <wp:extent cx="5266690" cy="17995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6690" cy="1799590"/>
                                    </a:xfrm>
                                    <a:prstGeom prst="rect">
                                      <a:avLst/>
                                    </a:prstGeom>
                                    <a:noFill/>
                                    <a:ln>
                                      <a:noFill/>
                                    </a:ln>
                                  </pic:spPr>
                                </pic:pic>
                              </a:graphicData>
                            </a:graphic>
                          </wp:inline>
                        </w:drawing>
                      </w:r>
                    </w:p>
                    <w:p w:rsidR="0030722B" w:rsidRPr="007063C6" w:rsidRDefault="0030722B" w:rsidP="000B171F">
                      <w:pPr>
                        <w:spacing w:before="163" w:after="163"/>
                        <w:ind w:rightChars="265" w:right="636" w:firstLineChars="0" w:firstLine="0"/>
                        <w:jc w:val="right"/>
                        <w:rPr>
                          <w:sz w:val="21"/>
                          <w:szCs w:val="21"/>
                        </w:rPr>
                      </w:pPr>
                      <w:r w:rsidRPr="007063C6">
                        <w:rPr>
                          <w:rFonts w:hint="eastAsia"/>
                          <w:sz w:val="21"/>
                          <w:szCs w:val="21"/>
                        </w:rPr>
                        <w:t>图</w:t>
                      </w:r>
                      <w:r>
                        <w:rPr>
                          <w:rFonts w:hint="eastAsia"/>
                          <w:sz w:val="21"/>
                          <w:szCs w:val="21"/>
                        </w:rPr>
                        <w:t>3.3</w:t>
                      </w:r>
                    </w:p>
                  </w:txbxContent>
                </v:textbox>
                <w10:wrap type="topAndBottom"/>
              </v:shape>
            </w:pict>
          </mc:Fallback>
        </mc:AlternateContent>
      </w:r>
      <w:r w:rsidR="007063C6">
        <w:rPr>
          <w:rFonts w:hint="eastAsia"/>
        </w:rPr>
        <w:t>类比这样的结构，本论文所设计的系统在网络当中的存在形式及其相似，如图</w:t>
      </w:r>
      <w:r w:rsidR="007063C6">
        <w:rPr>
          <w:rFonts w:hint="eastAsia"/>
        </w:rPr>
        <w:t>4</w:t>
      </w:r>
      <w:r w:rsidR="007063C6">
        <w:rPr>
          <w:rFonts w:hint="eastAsia"/>
        </w:rPr>
        <w:t>。</w:t>
      </w:r>
    </w:p>
    <w:p w:rsidR="004663C6" w:rsidRDefault="004663C6" w:rsidP="004663C6">
      <w:pPr>
        <w:spacing w:before="163" w:after="163"/>
        <w:ind w:firstLine="480"/>
      </w:pPr>
      <w:r>
        <w:rPr>
          <w:rFonts w:hint="eastAsia"/>
        </w:rPr>
        <w:t>其特点是：</w:t>
      </w:r>
    </w:p>
    <w:p w:rsidR="004663C6" w:rsidRDefault="004663C6" w:rsidP="004663C6">
      <w:pPr>
        <w:spacing w:before="163" w:after="163"/>
        <w:ind w:firstLine="480"/>
      </w:pPr>
      <w:r>
        <w:rPr>
          <w:rFonts w:hint="eastAsia"/>
        </w:rPr>
        <w:t>1</w:t>
      </w:r>
      <w:r>
        <w:rPr>
          <w:rFonts w:hint="eastAsia"/>
        </w:rPr>
        <w:t>）去中心化的服务结构。整个解决方案当中没有任何一个独立节点能够收集用户的完整信息。</w:t>
      </w:r>
    </w:p>
    <w:p w:rsidR="004663C6" w:rsidRDefault="004663C6" w:rsidP="004663C6">
      <w:pPr>
        <w:spacing w:before="163" w:after="163"/>
        <w:ind w:firstLine="480"/>
      </w:pPr>
      <w:r>
        <w:rPr>
          <w:rFonts w:hint="eastAsia"/>
        </w:rPr>
        <w:t>2</w:t>
      </w:r>
      <w:r>
        <w:rPr>
          <w:rFonts w:hint="eastAsia"/>
        </w:rPr>
        <w:t>）与现有网络运行模式相兼容，不存在重新建设基础网络设施的成本。</w:t>
      </w:r>
    </w:p>
    <w:p w:rsidR="004663C6" w:rsidRDefault="004663C6" w:rsidP="004663C6">
      <w:pPr>
        <w:spacing w:before="163" w:after="163"/>
        <w:ind w:firstLine="480"/>
      </w:pPr>
      <w:r>
        <w:rPr>
          <w:rFonts w:hint="eastAsia"/>
        </w:rPr>
        <w:t>3</w:t>
      </w:r>
      <w:r>
        <w:rPr>
          <w:rFonts w:hint="eastAsia"/>
        </w:rPr>
        <w:t>）面对用户拥有一致的用户接口，降低普通用户使用该解决方案的学习成本，具有快速推广的潜力。</w:t>
      </w:r>
    </w:p>
    <w:p w:rsidR="006A0EF8" w:rsidRDefault="006A0EF8" w:rsidP="004663C6">
      <w:pPr>
        <w:spacing w:before="163" w:after="163"/>
        <w:ind w:firstLine="480"/>
      </w:pPr>
    </w:p>
    <w:p w:rsidR="00BE3793" w:rsidRDefault="00BE3793" w:rsidP="004663C6">
      <w:pPr>
        <w:spacing w:before="163" w:after="163"/>
        <w:ind w:firstLine="480"/>
      </w:pPr>
    </w:p>
    <w:p w:rsidR="00BE3793" w:rsidRDefault="00BE3793" w:rsidP="004663C6">
      <w:pPr>
        <w:spacing w:before="163" w:after="163"/>
        <w:ind w:firstLine="480"/>
      </w:pPr>
    </w:p>
    <w:p w:rsidR="00BE3793" w:rsidRDefault="00BE3793" w:rsidP="004663C6">
      <w:pPr>
        <w:spacing w:before="163" w:after="163"/>
        <w:ind w:firstLine="480"/>
      </w:pPr>
    </w:p>
    <w:p w:rsidR="00BE3793" w:rsidRDefault="00BE3793" w:rsidP="004663C6">
      <w:pPr>
        <w:spacing w:before="163" w:after="163"/>
        <w:ind w:firstLine="480"/>
      </w:pPr>
    </w:p>
    <w:p w:rsidR="006A0EF8" w:rsidRDefault="006A0EF8" w:rsidP="004663C6">
      <w:pPr>
        <w:spacing w:before="163" w:after="163"/>
        <w:ind w:firstLine="480"/>
      </w:pPr>
      <w:r>
        <w:t>核心业务流程</w:t>
      </w:r>
      <w:r w:rsidR="00BE3793">
        <w:rPr>
          <w:rFonts w:hint="eastAsia"/>
        </w:rPr>
        <w:t>：</w:t>
      </w:r>
    </w:p>
    <w:p w:rsidR="006A0EF8" w:rsidRPr="004663C6" w:rsidRDefault="006A0EF8" w:rsidP="004663C6">
      <w:pPr>
        <w:spacing w:before="163" w:after="163"/>
        <w:ind w:firstLine="480"/>
      </w:pPr>
      <w:r>
        <w:rPr>
          <w:noProof/>
        </w:rPr>
        <w:lastRenderedPageBreak/>
        <w:drawing>
          <wp:inline distT="0" distB="0" distL="0" distR="0" wp14:anchorId="6832B64A" wp14:editId="0FF62ECD">
            <wp:extent cx="8834959" cy="3449527"/>
            <wp:effectExtent l="6668"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5400000">
                      <a:off x="0" y="0"/>
                      <a:ext cx="8852440" cy="3456352"/>
                    </a:xfrm>
                    <a:prstGeom prst="rect">
                      <a:avLst/>
                    </a:prstGeom>
                  </pic:spPr>
                </pic:pic>
              </a:graphicData>
            </a:graphic>
          </wp:inline>
        </w:drawing>
      </w:r>
      <w:r w:rsidR="00FD1676">
        <w:rPr>
          <w:rFonts w:hint="eastAsia"/>
        </w:rPr>
        <w:t>图</w:t>
      </w:r>
      <w:r w:rsidR="00FD1676">
        <w:rPr>
          <w:rFonts w:hint="eastAsia"/>
        </w:rPr>
        <w:t>3.4</w:t>
      </w:r>
    </w:p>
    <w:p w:rsidR="00042C1D" w:rsidRDefault="00B045DA" w:rsidP="00B045DA">
      <w:pPr>
        <w:pStyle w:val="-0"/>
      </w:pPr>
      <w:bookmarkStart w:id="14" w:name="_Toc484279309"/>
      <w:r>
        <w:lastRenderedPageBreak/>
        <w:t xml:space="preserve">3.2 </w:t>
      </w:r>
      <w:r>
        <w:rPr>
          <w:rFonts w:hint="eastAsia"/>
        </w:rPr>
        <w:t>功能性需求</w:t>
      </w:r>
      <w:bookmarkEnd w:id="14"/>
    </w:p>
    <w:p w:rsidR="00042C1D" w:rsidRDefault="00B045DA" w:rsidP="00B045DA">
      <w:pPr>
        <w:pStyle w:val="-1"/>
        <w:spacing w:before="163" w:after="163"/>
      </w:pPr>
      <w:bookmarkStart w:id="15" w:name="_Toc484279310"/>
      <w:r>
        <w:rPr>
          <w:rFonts w:hint="eastAsia"/>
        </w:rPr>
        <w:t>3.2.1</w:t>
      </w:r>
      <w:r>
        <w:t xml:space="preserve"> </w:t>
      </w:r>
      <w:r>
        <w:rPr>
          <w:rFonts w:hint="eastAsia"/>
        </w:rPr>
        <w:t>数据要求</w:t>
      </w:r>
      <w:bookmarkEnd w:id="15"/>
    </w:p>
    <w:p w:rsidR="00895165" w:rsidRDefault="00895165" w:rsidP="00B02904">
      <w:pPr>
        <w:spacing w:before="163" w:after="163"/>
        <w:ind w:firstLine="480"/>
      </w:pPr>
      <w:r>
        <w:rPr>
          <w:rFonts w:hint="eastAsia"/>
        </w:rPr>
        <w:t>计算机程序在本质上其实可看作一个数据过滤器，其拥有一个输出要求和一个可预期的输出能力。因此，为了保证次系统在后期能够更加顺利、合理地进行实际开发过程，在此作一个对必要输入</w:t>
      </w:r>
      <w:r w:rsidR="00630290">
        <w:rPr>
          <w:rFonts w:hint="eastAsia"/>
        </w:rPr>
        <w:t>输出</w:t>
      </w:r>
      <w:r>
        <w:rPr>
          <w:rFonts w:hint="eastAsia"/>
        </w:rPr>
        <w:t>数据的规范和要求。</w:t>
      </w:r>
    </w:p>
    <w:p w:rsidR="002C70CB" w:rsidRDefault="00B045DA" w:rsidP="00B02904">
      <w:pPr>
        <w:spacing w:before="163" w:after="163"/>
        <w:ind w:firstLine="480"/>
      </w:pPr>
      <w:r>
        <w:rPr>
          <w:rFonts w:hint="eastAsia"/>
        </w:rPr>
        <w:t>经过对需求的详细分析，以及调试为此建立的多个原型程序，总结出以下若干主要的程序</w:t>
      </w:r>
      <w:r w:rsidR="00895165">
        <w:rPr>
          <w:rFonts w:hint="eastAsia"/>
        </w:rPr>
        <w:t>输入数据。由于目前需求暂时处于非常模糊且不确定的状态，因此只给出必要数据的要求和其描述。</w:t>
      </w:r>
    </w:p>
    <w:p w:rsidR="00895165" w:rsidRDefault="00603667" w:rsidP="00B02904">
      <w:pPr>
        <w:spacing w:before="163" w:after="163"/>
        <w:ind w:firstLine="480"/>
      </w:pPr>
      <w:r>
        <w:rPr>
          <w:rFonts w:asciiTheme="minorEastAsia" w:hAnsiTheme="minorEastAsia" w:hint="eastAsia"/>
        </w:rPr>
        <w:t>•</w:t>
      </w:r>
      <w:r>
        <w:rPr>
          <w:rFonts w:hint="eastAsia"/>
        </w:rPr>
        <w:t xml:space="preserve"> </w:t>
      </w:r>
      <w:r>
        <w:rPr>
          <w:rFonts w:hint="eastAsia"/>
        </w:rPr>
        <w:t>指标匹配服务器信息：由文本格式编写的服务器相关信息。编码格式优先采用</w:t>
      </w:r>
      <w:r>
        <w:rPr>
          <w:rFonts w:hint="eastAsia"/>
        </w:rPr>
        <w:t>UTF-</w:t>
      </w:r>
      <w:r>
        <w:t>8</w:t>
      </w:r>
      <w:r>
        <w:rPr>
          <w:rFonts w:hint="eastAsia"/>
        </w:rPr>
        <w:t>，</w:t>
      </w:r>
      <w:r>
        <w:t>其次是</w:t>
      </w:r>
      <w:r w:rsidR="00920730">
        <w:t>Unicode</w:t>
      </w:r>
      <w:r w:rsidR="00920730">
        <w:rPr>
          <w:rFonts w:hint="eastAsia"/>
        </w:rPr>
        <w:t>。</w:t>
      </w:r>
      <w:r w:rsidR="008E0508">
        <w:t>后期为更好地扩展这一信息文件的功能</w:t>
      </w:r>
      <w:r w:rsidR="008E0508">
        <w:rPr>
          <w:rFonts w:hint="eastAsia"/>
        </w:rPr>
        <w:t>，</w:t>
      </w:r>
      <w:r w:rsidR="008E0508">
        <w:t>可通过制定不同的协议</w:t>
      </w:r>
      <w:r w:rsidR="008E0508">
        <w:rPr>
          <w:rFonts w:hint="eastAsia"/>
        </w:rPr>
        <w:t>，</w:t>
      </w:r>
      <w:r w:rsidR="008E0508">
        <w:t>来支持以</w:t>
      </w:r>
      <w:r w:rsidR="008E0508">
        <w:t>HTML</w:t>
      </w:r>
      <w:r w:rsidR="008E0508">
        <w:t>或</w:t>
      </w:r>
      <w:r w:rsidR="008E0508">
        <w:t>XML</w:t>
      </w:r>
      <w:r w:rsidR="008E0508">
        <w:t>等方式渲染服务器信息</w:t>
      </w:r>
      <w:r w:rsidR="008E0508">
        <w:rPr>
          <w:rFonts w:hint="eastAsia"/>
        </w:rPr>
        <w:t>。</w:t>
      </w:r>
    </w:p>
    <w:p w:rsidR="00B82910" w:rsidRDefault="00B82910" w:rsidP="00B82910">
      <w:pPr>
        <w:spacing w:before="163" w:after="163"/>
        <w:ind w:firstLineChars="0" w:firstLine="480"/>
      </w:pPr>
      <w:r w:rsidRPr="00B82910">
        <w:rPr>
          <w:rFonts w:asciiTheme="minorEastAsia" w:hAnsiTheme="minorEastAsia" w:hint="eastAsia"/>
        </w:rPr>
        <w:t>•</w:t>
      </w:r>
      <w:r>
        <w:rPr>
          <w:rFonts w:hint="eastAsia"/>
        </w:rPr>
        <w:t xml:space="preserve"> </w:t>
      </w:r>
      <w:r w:rsidR="00530773">
        <w:rPr>
          <w:rFonts w:hint="eastAsia"/>
        </w:rPr>
        <w:t>配置文件：</w:t>
      </w:r>
      <w:r w:rsidR="008D29C1">
        <w:rPr>
          <w:rFonts w:hint="eastAsia"/>
        </w:rPr>
        <w:t>由文本格式编写的配置信息。编码格式优先采用</w:t>
      </w:r>
      <w:r w:rsidR="008D29C1">
        <w:rPr>
          <w:rFonts w:hint="eastAsia"/>
        </w:rPr>
        <w:t>UTF-</w:t>
      </w:r>
      <w:r w:rsidR="008D29C1">
        <w:t>8</w:t>
      </w:r>
      <w:r w:rsidR="008D29C1">
        <w:rPr>
          <w:rFonts w:hint="eastAsia"/>
        </w:rPr>
        <w:t>，</w:t>
      </w:r>
      <w:r w:rsidR="008D29C1">
        <w:t>其次是</w:t>
      </w:r>
      <w:r w:rsidR="008D29C1">
        <w:t>Unicode</w:t>
      </w:r>
      <w:r w:rsidR="008D29C1">
        <w:rPr>
          <w:rFonts w:hint="eastAsia"/>
        </w:rPr>
        <w:t>。</w:t>
      </w:r>
      <w:r w:rsidR="00530773">
        <w:rPr>
          <w:rFonts w:hint="eastAsia"/>
        </w:rPr>
        <w:t>程序的启动和初始化操作应尽可能地不依赖于系统环境变量以提高其移动性。因此，需要一个配置文件详细地描述程序所需要的必要和扩展信息。内容主要分为三部分：全局配置、客户端方配置、服务端方配置。</w:t>
      </w:r>
    </w:p>
    <w:p w:rsidR="00530773" w:rsidRDefault="00530773" w:rsidP="00530773">
      <w:pPr>
        <w:spacing w:before="163" w:after="163"/>
        <w:ind w:firstLineChars="0" w:firstLine="480"/>
      </w:pPr>
      <w:r w:rsidRPr="00530773">
        <w:rPr>
          <w:rFonts w:asciiTheme="minorEastAsia" w:hAnsiTheme="minorEastAsia" w:hint="eastAsia"/>
        </w:rPr>
        <w:t>•</w:t>
      </w:r>
      <w:r>
        <w:rPr>
          <w:rFonts w:hint="eastAsia"/>
        </w:rPr>
        <w:t xml:space="preserve"> </w:t>
      </w:r>
      <w:r>
        <w:rPr>
          <w:rFonts w:hint="eastAsia"/>
        </w:rPr>
        <w:t>指标解算插件：</w:t>
      </w:r>
      <w:r w:rsidR="006E3C8C">
        <w:rPr>
          <w:rFonts w:hint="eastAsia"/>
        </w:rPr>
        <w:t>动态链接库。实现预先设计的统一解算接口。</w:t>
      </w:r>
      <w:r w:rsidR="008D29C1">
        <w:rPr>
          <w:rFonts w:hint="eastAsia"/>
        </w:rPr>
        <w:t>服务端程序解算不同指标时会通过使用不同的算法来满足不同的需求，因此提供可变解算模块的能力是必须的。</w:t>
      </w:r>
    </w:p>
    <w:p w:rsidR="006E3C8C" w:rsidRDefault="006E3C8C" w:rsidP="00530773">
      <w:pPr>
        <w:spacing w:before="163" w:after="163"/>
        <w:ind w:firstLineChars="0" w:firstLine="480"/>
      </w:pPr>
      <w:r w:rsidRPr="00530773">
        <w:rPr>
          <w:rFonts w:asciiTheme="minorEastAsia" w:hAnsiTheme="minorEastAsia" w:hint="eastAsia"/>
        </w:rPr>
        <w:t>•</w:t>
      </w:r>
      <w:r>
        <w:rPr>
          <w:rFonts w:asciiTheme="minorEastAsia" w:hAnsiTheme="minorEastAsia" w:hint="eastAsia"/>
        </w:rPr>
        <w:t xml:space="preserve"> 指标数据格式：</w:t>
      </w:r>
      <w:r>
        <w:rPr>
          <w:rFonts w:hint="eastAsia"/>
        </w:rPr>
        <w:t>由文本格式编写的格式信息。编码格式优先采用</w:t>
      </w:r>
      <w:r>
        <w:rPr>
          <w:rFonts w:hint="eastAsia"/>
        </w:rPr>
        <w:t>UTF-</w:t>
      </w:r>
      <w:r>
        <w:t>8</w:t>
      </w:r>
      <w:r>
        <w:rPr>
          <w:rFonts w:hint="eastAsia"/>
        </w:rPr>
        <w:t>，</w:t>
      </w:r>
      <w:r>
        <w:t>其次是</w:t>
      </w:r>
      <w:r>
        <w:t>Unicode</w:t>
      </w:r>
      <w:r>
        <w:rPr>
          <w:rFonts w:hint="eastAsia"/>
        </w:rPr>
        <w:t>。使用</w:t>
      </w:r>
      <w:r>
        <w:rPr>
          <w:rFonts w:hint="eastAsia"/>
        </w:rPr>
        <w:t>XML</w:t>
      </w:r>
      <w:r>
        <w:rPr>
          <w:rFonts w:hint="eastAsia"/>
        </w:rPr>
        <w:t>描述指标数据的格式和相关信息，类似数据库的表定义。</w:t>
      </w:r>
    </w:p>
    <w:p w:rsidR="00AF01A5" w:rsidRPr="006E3C8C" w:rsidRDefault="00AF01A5" w:rsidP="00530773">
      <w:pPr>
        <w:spacing w:before="163" w:after="163"/>
        <w:ind w:firstLineChars="0" w:firstLine="480"/>
      </w:pPr>
      <w:r w:rsidRPr="00530773">
        <w:rPr>
          <w:rFonts w:asciiTheme="minorEastAsia" w:hAnsiTheme="minorEastAsia" w:hint="eastAsia"/>
        </w:rPr>
        <w:t>•</w:t>
      </w:r>
      <w:r>
        <w:rPr>
          <w:rFonts w:asciiTheme="minorEastAsia" w:hAnsiTheme="minorEastAsia" w:hint="eastAsia"/>
        </w:rPr>
        <w:t xml:space="preserve"> 解算代码：</w:t>
      </w:r>
      <w:r>
        <w:rPr>
          <w:rFonts w:hint="eastAsia"/>
        </w:rPr>
        <w:t>由文本格式编写的格式信息。编码格式优先采用</w:t>
      </w:r>
      <w:r>
        <w:rPr>
          <w:rFonts w:hint="eastAsia"/>
        </w:rPr>
        <w:t>UTF-</w:t>
      </w:r>
      <w:r>
        <w:t>8</w:t>
      </w:r>
      <w:r>
        <w:rPr>
          <w:rFonts w:hint="eastAsia"/>
        </w:rPr>
        <w:t>，</w:t>
      </w:r>
      <w:r>
        <w:t>其次是</w:t>
      </w:r>
      <w:r>
        <w:t>Unicode</w:t>
      </w:r>
      <w:r>
        <w:rPr>
          <w:rFonts w:hint="eastAsia"/>
        </w:rPr>
        <w:t>。使用</w:t>
      </w:r>
      <w:r>
        <w:rPr>
          <w:rFonts w:hint="eastAsia"/>
        </w:rPr>
        <w:t>lua</w:t>
      </w:r>
      <w:r>
        <w:rPr>
          <w:rFonts w:hint="eastAsia"/>
        </w:rPr>
        <w:t>语言实现解算插件的核心匹配算法。该文件会由解算插件加载和执行。</w:t>
      </w:r>
    </w:p>
    <w:p w:rsidR="00895165" w:rsidRDefault="007A7D3C" w:rsidP="00B02904">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指标数据：</w:t>
      </w:r>
      <w:r w:rsidR="00405DC2">
        <w:rPr>
          <w:rFonts w:asciiTheme="minorEastAsia" w:hAnsiTheme="minorEastAsia" w:hint="eastAsia"/>
        </w:rPr>
        <w:t>经过加密的文本，原文格式编码优先采用</w:t>
      </w:r>
      <w:r w:rsidR="00405DC2">
        <w:rPr>
          <w:rFonts w:hint="eastAsia"/>
        </w:rPr>
        <w:t>UTF-</w:t>
      </w:r>
      <w:r w:rsidR="00405DC2">
        <w:t>8</w:t>
      </w:r>
      <w:r w:rsidR="00405DC2">
        <w:rPr>
          <w:rFonts w:hint="eastAsia"/>
        </w:rPr>
        <w:t>，</w:t>
      </w:r>
      <w:r w:rsidR="00405DC2">
        <w:t>其次是</w:t>
      </w:r>
      <w:r w:rsidR="00405DC2">
        <w:t>Unicode</w:t>
      </w:r>
      <w:r w:rsidR="00405DC2">
        <w:rPr>
          <w:rFonts w:hint="eastAsia"/>
        </w:rPr>
        <w:t>。</w:t>
      </w:r>
      <w:r>
        <w:rPr>
          <w:rFonts w:asciiTheme="minorEastAsia" w:hAnsiTheme="minorEastAsia" w:hint="eastAsia"/>
        </w:rPr>
        <w:t>用户根据指标数据格式按自身需求填写指标数据。</w:t>
      </w:r>
      <w:r w:rsidR="00405DC2">
        <w:rPr>
          <w:rFonts w:asciiTheme="minorEastAsia" w:hAnsiTheme="minorEastAsia" w:hint="eastAsia"/>
        </w:rPr>
        <w:t>数据会由用户在客户端完成填写，然后提交至对应的服务端，其他无关服务器无法通过正常手段获取该指标数据。</w:t>
      </w:r>
    </w:p>
    <w:p w:rsidR="00405DC2" w:rsidRDefault="00405DC2" w:rsidP="00B02904">
      <w:pPr>
        <w:spacing w:before="163" w:after="163"/>
        <w:ind w:firstLine="480"/>
      </w:pPr>
      <w:r w:rsidRPr="00530773">
        <w:rPr>
          <w:rFonts w:asciiTheme="minorEastAsia" w:hAnsiTheme="minorEastAsia" w:hint="eastAsia"/>
        </w:rPr>
        <w:lastRenderedPageBreak/>
        <w:t>•</w:t>
      </w:r>
      <w:r>
        <w:rPr>
          <w:rFonts w:asciiTheme="minorEastAsia" w:hAnsiTheme="minorEastAsia" w:hint="eastAsia"/>
        </w:rPr>
        <w:t xml:space="preserve"> 影子数据：</w:t>
      </w:r>
      <w:r w:rsidR="00630290">
        <w:rPr>
          <w:rFonts w:asciiTheme="minorEastAsia" w:hAnsiTheme="minorEastAsia" w:hint="eastAsia"/>
        </w:rPr>
        <w:t>每一条指标数据会跟随一个对应的影子数据。影子数据是由秘密分割算法对用户的秘密进行分割之后得到的碎片数据。</w:t>
      </w:r>
    </w:p>
    <w:p w:rsidR="002C70CB" w:rsidRDefault="00630290" w:rsidP="00B02904">
      <w:pPr>
        <w:spacing w:before="163" w:after="163"/>
        <w:ind w:firstLine="480"/>
      </w:pPr>
      <w:r w:rsidRPr="00530773">
        <w:rPr>
          <w:rFonts w:asciiTheme="minorEastAsia" w:hAnsiTheme="minorEastAsia" w:hint="eastAsia"/>
        </w:rPr>
        <w:t>•</w:t>
      </w:r>
      <w:r>
        <w:rPr>
          <w:rFonts w:asciiTheme="minorEastAsia" w:hAnsiTheme="minorEastAsia" w:hint="eastAsia"/>
        </w:rPr>
        <w:t xml:space="preserve"> 日志文件：</w:t>
      </w:r>
      <w:r>
        <w:rPr>
          <w:rFonts w:hint="eastAsia"/>
        </w:rPr>
        <w:t>由文本格式编写的格式信息。编码格式优先采用</w:t>
      </w:r>
      <w:r>
        <w:rPr>
          <w:rFonts w:hint="eastAsia"/>
        </w:rPr>
        <w:t>UTF-</w:t>
      </w:r>
      <w:r>
        <w:t>8</w:t>
      </w:r>
      <w:r>
        <w:rPr>
          <w:rFonts w:hint="eastAsia"/>
        </w:rPr>
        <w:t>，</w:t>
      </w:r>
      <w:r>
        <w:t>其次是</w:t>
      </w:r>
      <w:r>
        <w:t>Unicode</w:t>
      </w:r>
      <w:r>
        <w:rPr>
          <w:rFonts w:hint="eastAsia"/>
        </w:rPr>
        <w:t>。</w:t>
      </w:r>
      <w:r w:rsidR="00832DA9">
        <w:rPr>
          <w:rFonts w:hint="eastAsia"/>
        </w:rPr>
        <w:t>按重要程度分别记录程序运行过程中各个环节的关键状态和产生的重要数据，以供调试。客户端、服务端都应具有记录日志的功能，并且可由用户选择是否开启该功能。</w:t>
      </w:r>
    </w:p>
    <w:p w:rsidR="002C70CB" w:rsidRPr="007865F2" w:rsidRDefault="002C70CB" w:rsidP="00B02904">
      <w:pPr>
        <w:spacing w:before="163" w:after="163"/>
        <w:ind w:firstLine="480"/>
      </w:pPr>
    </w:p>
    <w:p w:rsidR="00BC1EC9" w:rsidRDefault="00BC1EC9" w:rsidP="0093308C">
      <w:pPr>
        <w:pStyle w:val="-1"/>
        <w:spacing w:before="163" w:after="163"/>
      </w:pPr>
      <w:bookmarkStart w:id="16" w:name="_Toc484279311"/>
      <w:r>
        <w:rPr>
          <w:rFonts w:hint="eastAsia"/>
        </w:rPr>
        <w:t xml:space="preserve">3.2.2 </w:t>
      </w:r>
      <w:r w:rsidR="007A3969">
        <w:rPr>
          <w:rFonts w:hint="eastAsia"/>
        </w:rPr>
        <w:t>系统</w:t>
      </w:r>
      <w:r>
        <w:rPr>
          <w:rFonts w:hint="eastAsia"/>
        </w:rPr>
        <w:t>功能需求</w:t>
      </w:r>
      <w:bookmarkEnd w:id="16"/>
    </w:p>
    <w:p w:rsidR="00BC1EC9" w:rsidRPr="0093308C" w:rsidRDefault="007A3969" w:rsidP="00B02904">
      <w:pPr>
        <w:spacing w:before="163" w:after="163"/>
        <w:ind w:firstLine="482"/>
        <w:rPr>
          <w:b/>
        </w:rPr>
      </w:pPr>
      <w:r w:rsidRPr="0093308C">
        <w:rPr>
          <w:rFonts w:hint="eastAsia"/>
          <w:b/>
        </w:rPr>
        <w:t>总体要求</w:t>
      </w:r>
    </w:p>
    <w:p w:rsidR="007A3969" w:rsidRDefault="007A3969" w:rsidP="00B02904">
      <w:pPr>
        <w:spacing w:before="163" w:after="163"/>
        <w:ind w:firstLine="480"/>
      </w:pPr>
      <w:r>
        <w:rPr>
          <w:rFonts w:hint="eastAsia"/>
        </w:rPr>
        <w:t>在开发和测试前期的很长时间的阶段当中，应保证系统的</w:t>
      </w:r>
      <w:r>
        <w:rPr>
          <w:rFonts w:hint="eastAsia"/>
        </w:rPr>
        <w:t>P2P</w:t>
      </w:r>
      <w:r>
        <w:rPr>
          <w:rFonts w:hint="eastAsia"/>
        </w:rPr>
        <w:t>性质和能力。因此，服务端和客户端的功能需要集中地编译到一个可执行文件当中。保证每个系统的拷贝都同时拥有服务端和客户端的所有功能。用户只需要通过输入不同的命令即可使用相应的所有功能，无需再次下载基础功能包。</w:t>
      </w:r>
    </w:p>
    <w:p w:rsidR="009656E2" w:rsidRDefault="009656E2" w:rsidP="00B02904">
      <w:pPr>
        <w:spacing w:before="163" w:after="163"/>
        <w:ind w:firstLine="480"/>
      </w:pPr>
      <w:r>
        <w:t>对于客户端用</w:t>
      </w:r>
      <w:r>
        <w:rPr>
          <w:rFonts w:hint="eastAsia"/>
        </w:rPr>
        <w:t>户，提供友好的人机交互方案——大量的图形界面工具、操作辅助工具以及相应的教程和帮助文档。</w:t>
      </w:r>
    </w:p>
    <w:p w:rsidR="00420542" w:rsidRDefault="00A6030B" w:rsidP="00B02904">
      <w:pPr>
        <w:spacing w:before="163" w:after="163"/>
        <w:ind w:firstLine="480"/>
      </w:pPr>
      <w:r>
        <w:t>对于服务</w:t>
      </w:r>
      <w:proofErr w:type="gramStart"/>
      <w:r>
        <w:t>端用户</w:t>
      </w:r>
      <w:proofErr w:type="gramEnd"/>
      <w:r>
        <w:t>需要保证其运行性能和部署能力</w:t>
      </w:r>
      <w:r>
        <w:rPr>
          <w:rFonts w:hint="eastAsia"/>
        </w:rPr>
        <w:t>，</w:t>
      </w:r>
      <w:r>
        <w:t>因此应给予其宽松的调试和配置的空间</w:t>
      </w:r>
      <w:r>
        <w:rPr>
          <w:rFonts w:hint="eastAsia"/>
        </w:rPr>
        <w:t>。</w:t>
      </w:r>
      <w:r>
        <w:t>提供配置模板和插件的示例代码</w:t>
      </w:r>
      <w:r>
        <w:rPr>
          <w:rFonts w:hint="eastAsia"/>
        </w:rPr>
        <w:t>。</w:t>
      </w:r>
    </w:p>
    <w:p w:rsidR="00420542" w:rsidRPr="0093308C" w:rsidRDefault="00420542" w:rsidP="00B02904">
      <w:pPr>
        <w:spacing w:before="163" w:after="163"/>
        <w:ind w:firstLine="482"/>
        <w:rPr>
          <w:b/>
        </w:rPr>
      </w:pPr>
      <w:r w:rsidRPr="0093308C">
        <w:rPr>
          <w:b/>
        </w:rPr>
        <w:t>功能要求</w:t>
      </w:r>
    </w:p>
    <w:p w:rsidR="00420542" w:rsidRDefault="00420542" w:rsidP="00B02904">
      <w:pPr>
        <w:spacing w:before="163" w:after="163"/>
        <w:ind w:firstLine="480"/>
      </w:pPr>
      <w:r>
        <w:t>用户在客户端可以进行的基本操作有</w:t>
      </w:r>
      <w:r>
        <w:rPr>
          <w:rFonts w:hint="eastAsia"/>
        </w:rPr>
        <w:t>：</w:t>
      </w:r>
    </w:p>
    <w:p w:rsidR="00180F56" w:rsidRDefault="00180F56" w:rsidP="00B02904">
      <w:pPr>
        <w:spacing w:before="163" w:after="163"/>
        <w:ind w:firstLine="480"/>
      </w:pPr>
      <w:r w:rsidRPr="00530773">
        <w:rPr>
          <w:rFonts w:asciiTheme="minorEastAsia" w:hAnsiTheme="minorEastAsia" w:hint="eastAsia"/>
        </w:rPr>
        <w:t>•</w:t>
      </w:r>
      <w:r>
        <w:rPr>
          <w:rFonts w:asciiTheme="minorEastAsia" w:hAnsiTheme="minorEastAsia" w:hint="eastAsia"/>
        </w:rPr>
        <w:t xml:space="preserve"> 配置基本功能选项；</w:t>
      </w:r>
    </w:p>
    <w:p w:rsidR="00420542" w:rsidRDefault="00420542" w:rsidP="00B02904">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新建、撤销和删除事务；</w:t>
      </w:r>
    </w:p>
    <w:p w:rsidR="00420542" w:rsidRDefault="00420542" w:rsidP="00B02904">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通过添加和移除指标项来调整事务内的指标；</w:t>
      </w:r>
    </w:p>
    <w:p w:rsidR="00420542" w:rsidRDefault="00420542" w:rsidP="00B02904">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启动和停止事务；</w:t>
      </w:r>
    </w:p>
    <w:p w:rsidR="00420542" w:rsidRDefault="00420542" w:rsidP="00B02904">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填写指标数据；</w:t>
      </w:r>
    </w:p>
    <w:p w:rsidR="00420542" w:rsidRDefault="00420542" w:rsidP="00B02904">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分割秘密，为每条指标数据生成对应的影子数据；</w:t>
      </w:r>
    </w:p>
    <w:p w:rsidR="00420542" w:rsidRDefault="00420542" w:rsidP="00B02904">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还原秘密，对由多个服务器返回的影子数据进行最大努力的还原</w:t>
      </w:r>
      <w:r w:rsidR="00486BA7">
        <w:rPr>
          <w:rFonts w:asciiTheme="minorEastAsia" w:hAnsiTheme="minorEastAsia" w:hint="eastAsia"/>
        </w:rPr>
        <w:t>；</w:t>
      </w:r>
    </w:p>
    <w:p w:rsidR="00180F56" w:rsidRDefault="00486BA7" w:rsidP="00B02904">
      <w:pPr>
        <w:spacing w:before="163" w:after="163"/>
        <w:ind w:firstLine="480"/>
        <w:rPr>
          <w:rFonts w:asciiTheme="minorEastAsia" w:hAnsiTheme="minorEastAsia"/>
        </w:rPr>
      </w:pPr>
      <w:r w:rsidRPr="00530773">
        <w:rPr>
          <w:rFonts w:asciiTheme="minorEastAsia" w:hAnsiTheme="minorEastAsia" w:hint="eastAsia"/>
        </w:rPr>
        <w:lastRenderedPageBreak/>
        <w:t>•</w:t>
      </w:r>
      <w:r>
        <w:rPr>
          <w:rFonts w:asciiTheme="minorEastAsia" w:hAnsiTheme="minorEastAsia" w:hint="eastAsia"/>
        </w:rPr>
        <w:t xml:space="preserve"> 生成账户密钥。</w:t>
      </w:r>
    </w:p>
    <w:p w:rsidR="0093308C" w:rsidRDefault="0093308C" w:rsidP="00B02904">
      <w:pPr>
        <w:spacing w:before="163" w:after="163"/>
        <w:ind w:firstLine="480"/>
        <w:rPr>
          <w:rFonts w:asciiTheme="minorEastAsia" w:hAnsiTheme="minorEastAsia"/>
        </w:rPr>
      </w:pPr>
    </w:p>
    <w:p w:rsidR="00180F56" w:rsidRDefault="00180F56" w:rsidP="00B02904">
      <w:pPr>
        <w:spacing w:before="163" w:after="163"/>
        <w:ind w:firstLine="480"/>
      </w:pPr>
      <w:r>
        <w:rPr>
          <w:rFonts w:asciiTheme="minorEastAsia" w:hAnsiTheme="minorEastAsia"/>
        </w:rPr>
        <w:t>服务端进行的基本操作有</w:t>
      </w:r>
      <w:r w:rsidR="0093308C">
        <w:rPr>
          <w:rFonts w:asciiTheme="minorEastAsia" w:hAnsiTheme="minorEastAsia" w:hint="eastAsia"/>
        </w:rPr>
        <w:t>：</w:t>
      </w:r>
    </w:p>
    <w:p w:rsidR="00180F56" w:rsidRDefault="00180F56" w:rsidP="00180F56">
      <w:pPr>
        <w:spacing w:before="163" w:after="163"/>
        <w:ind w:firstLine="480"/>
      </w:pPr>
      <w:r w:rsidRPr="00530773">
        <w:rPr>
          <w:rFonts w:asciiTheme="minorEastAsia" w:hAnsiTheme="minorEastAsia" w:hint="eastAsia"/>
        </w:rPr>
        <w:t>•</w:t>
      </w:r>
      <w:r>
        <w:rPr>
          <w:rFonts w:asciiTheme="minorEastAsia" w:hAnsiTheme="minorEastAsia" w:hint="eastAsia"/>
        </w:rPr>
        <w:t xml:space="preserve"> 配置所有功能选项；</w:t>
      </w:r>
    </w:p>
    <w:p w:rsidR="00180F56" w:rsidRDefault="00180F56" w:rsidP="00180F56">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接受客户端请求；</w:t>
      </w:r>
    </w:p>
    <w:p w:rsidR="00180F56" w:rsidRDefault="00180F56" w:rsidP="00180F56">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保存合法的指标数据；</w:t>
      </w:r>
    </w:p>
    <w:p w:rsidR="00180F56" w:rsidRDefault="00180F56" w:rsidP="00180F56">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保存合法的影子数据；</w:t>
      </w:r>
    </w:p>
    <w:p w:rsidR="00180F56" w:rsidRDefault="00180F56" w:rsidP="00180F56">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按用户提供的令牌进行高效地查找；</w:t>
      </w:r>
    </w:p>
    <w:p w:rsidR="00180F56" w:rsidRDefault="00180F56" w:rsidP="00180F56">
      <w:pPr>
        <w:spacing w:before="163" w:after="163"/>
        <w:ind w:firstLine="480"/>
      </w:pPr>
      <w:r w:rsidRPr="00530773">
        <w:rPr>
          <w:rFonts w:asciiTheme="minorEastAsia" w:hAnsiTheme="minorEastAsia" w:hint="eastAsia"/>
        </w:rPr>
        <w:t>•</w:t>
      </w:r>
      <w:r>
        <w:rPr>
          <w:rFonts w:asciiTheme="minorEastAsia" w:hAnsiTheme="minorEastAsia" w:hint="eastAsia"/>
        </w:rPr>
        <w:t xml:space="preserve"> 按指标数据通过配置和插件进行匹配运算。</w:t>
      </w:r>
    </w:p>
    <w:p w:rsidR="00BC1EC9" w:rsidRDefault="00BC1EC9" w:rsidP="00B02904">
      <w:pPr>
        <w:spacing w:before="163" w:after="163"/>
        <w:ind w:firstLine="480"/>
      </w:pPr>
    </w:p>
    <w:p w:rsidR="00180F56" w:rsidRDefault="0093308C" w:rsidP="0093308C">
      <w:pPr>
        <w:pStyle w:val="-0"/>
      </w:pPr>
      <w:bookmarkStart w:id="17" w:name="_Toc484279312"/>
      <w:r>
        <w:rPr>
          <w:rFonts w:hint="eastAsia"/>
        </w:rPr>
        <w:t>3.3</w:t>
      </w:r>
      <w:r>
        <w:t xml:space="preserve"> </w:t>
      </w:r>
      <w:r>
        <w:t>非功能性需求</w:t>
      </w:r>
      <w:bookmarkEnd w:id="17"/>
    </w:p>
    <w:p w:rsidR="0093308C" w:rsidRDefault="00BD51B9" w:rsidP="00BD51B9">
      <w:pPr>
        <w:pStyle w:val="-1"/>
        <w:spacing w:before="163" w:after="163"/>
      </w:pPr>
      <w:bookmarkStart w:id="18" w:name="_Toc484279313"/>
      <w:r>
        <w:rPr>
          <w:rFonts w:hint="eastAsia"/>
        </w:rPr>
        <w:t xml:space="preserve">3.3.1 </w:t>
      </w:r>
      <w:r>
        <w:rPr>
          <w:rFonts w:hint="eastAsia"/>
        </w:rPr>
        <w:t>可用性要求</w:t>
      </w:r>
      <w:bookmarkEnd w:id="18"/>
    </w:p>
    <w:p w:rsidR="00BD51B9" w:rsidRDefault="00424862" w:rsidP="00B02904">
      <w:pPr>
        <w:spacing w:before="163" w:after="163"/>
        <w:ind w:firstLine="480"/>
      </w:pPr>
      <w:r>
        <w:t>既要保证一般用户能通过阅读简单的入门演示说明后快速上手使用该系统</w:t>
      </w:r>
      <w:r>
        <w:rPr>
          <w:rFonts w:hint="eastAsia"/>
        </w:rPr>
        <w:t>，</w:t>
      </w:r>
      <w:r>
        <w:t>也要保证专业用户能够通过专业概念和工具使用该系统的所有功能和拓展功能</w:t>
      </w:r>
      <w:r>
        <w:rPr>
          <w:rFonts w:hint="eastAsia"/>
        </w:rPr>
        <w:t>。</w:t>
      </w:r>
      <w:r w:rsidR="00B3396F">
        <w:rPr>
          <w:rFonts w:hint="eastAsia"/>
        </w:rPr>
        <w:t>这</w:t>
      </w:r>
      <w:r>
        <w:t>要求系统的所有操作都</w:t>
      </w:r>
      <w:r w:rsidR="00B3396F">
        <w:t>可以通过命令行支持</w:t>
      </w:r>
      <w:r w:rsidR="00B3396F">
        <w:rPr>
          <w:rFonts w:hint="eastAsia"/>
        </w:rPr>
        <w:t>，</w:t>
      </w:r>
      <w:r w:rsidR="00B3396F">
        <w:t>并且还有提供一个操作简洁的客户端图形界面</w:t>
      </w:r>
      <w:r w:rsidR="00B3396F">
        <w:rPr>
          <w:rFonts w:hint="eastAsia"/>
        </w:rPr>
        <w:t>。</w:t>
      </w:r>
    </w:p>
    <w:p w:rsidR="00B3396F" w:rsidRDefault="00B3396F" w:rsidP="00B02904">
      <w:pPr>
        <w:spacing w:before="163" w:after="163"/>
        <w:ind w:firstLine="480"/>
      </w:pPr>
      <w:r>
        <w:t>关于可用性问题需要注意的要点</w:t>
      </w:r>
      <w:r>
        <w:rPr>
          <w:rFonts w:hint="eastAsia"/>
        </w:rPr>
        <w:t>：</w:t>
      </w:r>
    </w:p>
    <w:p w:rsidR="00B3396F" w:rsidRDefault="00B3396F" w:rsidP="00B3396F">
      <w:pPr>
        <w:spacing w:before="163" w:after="163"/>
        <w:ind w:firstLineChars="0" w:firstLine="480"/>
      </w:pPr>
      <w:r>
        <w:rPr>
          <w:rFonts w:hint="eastAsia"/>
        </w:rPr>
        <w:t xml:space="preserve">(1) </w:t>
      </w:r>
      <w:r>
        <w:t>客户端图形界面的目标平台是</w:t>
      </w:r>
      <w:r>
        <w:t>Windows 7</w:t>
      </w:r>
      <w:r>
        <w:t>及以上</w:t>
      </w:r>
      <w:r>
        <w:rPr>
          <w:rFonts w:hint="eastAsia"/>
        </w:rPr>
        <w:t>。而命令行风格的核心程序的目标平台应是</w:t>
      </w:r>
      <w:r>
        <w:rPr>
          <w:rFonts w:hint="eastAsia"/>
        </w:rPr>
        <w:t>Windows 7</w:t>
      </w:r>
      <w:r>
        <w:rPr>
          <w:rFonts w:hint="eastAsia"/>
        </w:rPr>
        <w:t>（及以上）和</w:t>
      </w:r>
      <w:r>
        <w:rPr>
          <w:rFonts w:hint="eastAsia"/>
        </w:rPr>
        <w:t>Linux</w:t>
      </w:r>
      <w:r>
        <w:t xml:space="preserve"> kernel 2.6</w:t>
      </w:r>
      <w:r>
        <w:rPr>
          <w:rFonts w:hint="eastAsia"/>
        </w:rPr>
        <w:t>（及以上）。跨平台代码</w:t>
      </w:r>
      <w:r w:rsidR="00FD6CE5">
        <w:rPr>
          <w:rFonts w:hint="eastAsia"/>
        </w:rPr>
        <w:t>应做到不需要修改代码内容而是通过修改编译参数即可成功编译至目标平台。</w:t>
      </w:r>
    </w:p>
    <w:p w:rsidR="00FD6CE5" w:rsidRDefault="00FD6CE5" w:rsidP="00B3396F">
      <w:pPr>
        <w:spacing w:before="163" w:after="163"/>
        <w:ind w:firstLineChars="0" w:firstLine="480"/>
      </w:pPr>
      <w:r>
        <w:rPr>
          <w:rFonts w:hint="eastAsia"/>
        </w:rPr>
        <w:t xml:space="preserve">(2) </w:t>
      </w:r>
      <w:r>
        <w:t>插件的开发规则和交互原则应遵守系统的规定</w:t>
      </w:r>
      <w:r w:rsidR="00D21767">
        <w:t>和风格</w:t>
      </w:r>
      <w:r>
        <w:rPr>
          <w:rFonts w:hint="eastAsia"/>
        </w:rPr>
        <w:t>。</w:t>
      </w:r>
    </w:p>
    <w:p w:rsidR="005D37CD" w:rsidRDefault="005D37CD" w:rsidP="00B3396F">
      <w:pPr>
        <w:spacing w:before="163" w:after="163"/>
        <w:ind w:firstLineChars="0" w:firstLine="480"/>
      </w:pPr>
      <w:r>
        <w:rPr>
          <w:rFonts w:hint="eastAsia"/>
        </w:rPr>
        <w:t xml:space="preserve">(3) </w:t>
      </w:r>
      <w:r>
        <w:rPr>
          <w:rFonts w:hint="eastAsia"/>
        </w:rPr>
        <w:t>程序执行过程中出现错误时，为保证用户的业务数据安全，应该尽可能提供详细的错误报告和解决建议，辅助用户进行安全的错误退出。</w:t>
      </w:r>
    </w:p>
    <w:p w:rsidR="00424862" w:rsidRDefault="005D37CD" w:rsidP="005D37CD">
      <w:pPr>
        <w:spacing w:before="163" w:after="163"/>
        <w:ind w:firstLineChars="0" w:firstLine="480"/>
      </w:pPr>
      <w:r>
        <w:rPr>
          <w:rFonts w:hint="eastAsia"/>
        </w:rPr>
        <w:t xml:space="preserve">(4) </w:t>
      </w:r>
      <w:r>
        <w:rPr>
          <w:rFonts w:hint="eastAsia"/>
        </w:rPr>
        <w:t>系统在后期迭代更新的过程当中应始终保持向前的兼容性。</w:t>
      </w:r>
    </w:p>
    <w:p w:rsidR="00BD51B9" w:rsidRDefault="00BD51B9" w:rsidP="00BD51B9">
      <w:pPr>
        <w:pStyle w:val="-1"/>
        <w:spacing w:before="163" w:after="163"/>
      </w:pPr>
      <w:bookmarkStart w:id="19" w:name="_Toc484279314"/>
      <w:r>
        <w:rPr>
          <w:rFonts w:hint="eastAsia"/>
        </w:rPr>
        <w:lastRenderedPageBreak/>
        <w:t xml:space="preserve">3.3.2 </w:t>
      </w:r>
      <w:r>
        <w:rPr>
          <w:rFonts w:hint="eastAsia"/>
        </w:rPr>
        <w:t>稳定性要求</w:t>
      </w:r>
      <w:bookmarkEnd w:id="19"/>
    </w:p>
    <w:p w:rsidR="00BD51B9" w:rsidRDefault="003E3FFF" w:rsidP="00B02904">
      <w:pPr>
        <w:spacing w:before="163" w:after="163"/>
        <w:ind w:firstLine="480"/>
      </w:pPr>
      <w:r>
        <w:t>客户端的期望持续运行时间较短</w:t>
      </w:r>
      <w:r>
        <w:rPr>
          <w:rFonts w:hint="eastAsia"/>
        </w:rPr>
        <w:t>，</w:t>
      </w:r>
      <w:r>
        <w:t>相对于服务端并不是一个数量级</w:t>
      </w:r>
      <w:r>
        <w:rPr>
          <w:rFonts w:hint="eastAsia"/>
        </w:rPr>
        <w:t>，</w:t>
      </w:r>
      <w:r>
        <w:t>因此其重点不是持续运行的稳定</w:t>
      </w:r>
      <w:r>
        <w:rPr>
          <w:rFonts w:hint="eastAsia"/>
        </w:rPr>
        <w:t>。相反，客户端对命令的执行速度、响应还有图形界面的启动时间等对用户的使用体验影响非常大。所以，客户端的时间稳定性要求集中在提高响应速度和启动速度。</w:t>
      </w:r>
    </w:p>
    <w:p w:rsidR="003E3FFF" w:rsidRDefault="003E3FFF" w:rsidP="00B02904">
      <w:pPr>
        <w:spacing w:before="163" w:after="163"/>
        <w:ind w:firstLine="480"/>
      </w:pPr>
      <w:r>
        <w:t>服务端的程序需要长期执行</w:t>
      </w:r>
      <w:r>
        <w:rPr>
          <w:rFonts w:hint="eastAsia"/>
        </w:rPr>
        <w:t>，</w:t>
      </w:r>
      <w:r>
        <w:t>每周</w:t>
      </w:r>
      <w:r>
        <w:rPr>
          <w:rFonts w:hint="eastAsia"/>
        </w:rPr>
        <w:t>七天、每天二十四小时，重</w:t>
      </w:r>
      <w:proofErr w:type="gramStart"/>
      <w:r>
        <w:rPr>
          <w:rFonts w:hint="eastAsia"/>
        </w:rPr>
        <w:t>启时间</w:t>
      </w:r>
      <w:proofErr w:type="gramEnd"/>
      <w:r>
        <w:rPr>
          <w:rFonts w:hint="eastAsia"/>
        </w:rPr>
        <w:t>应控制在五分钟内。而且必须保证每个服务线程出现致命错误都不会导致整个系统进程崩溃。</w:t>
      </w:r>
    </w:p>
    <w:p w:rsidR="00FF7CA4" w:rsidRPr="003E3FFF" w:rsidRDefault="00FF7CA4" w:rsidP="00B02904">
      <w:pPr>
        <w:spacing w:before="163" w:after="163"/>
        <w:ind w:firstLine="480"/>
      </w:pPr>
    </w:p>
    <w:p w:rsidR="00BD51B9" w:rsidRDefault="00BD51B9" w:rsidP="00BD51B9">
      <w:pPr>
        <w:pStyle w:val="-1"/>
        <w:spacing w:before="163" w:after="163"/>
      </w:pPr>
      <w:bookmarkStart w:id="20" w:name="_Toc484279315"/>
      <w:r>
        <w:rPr>
          <w:rFonts w:hint="eastAsia"/>
        </w:rPr>
        <w:t>3.3.3</w:t>
      </w:r>
      <w:r>
        <w:t xml:space="preserve"> </w:t>
      </w:r>
      <w:r>
        <w:t>性能要求</w:t>
      </w:r>
      <w:bookmarkEnd w:id="20"/>
    </w:p>
    <w:p w:rsidR="00BD51B9" w:rsidRDefault="00FF7CA4" w:rsidP="00B02904">
      <w:pPr>
        <w:spacing w:before="163" w:after="163"/>
        <w:ind w:firstLine="480"/>
      </w:pPr>
      <w:r>
        <w:rPr>
          <w:rFonts w:hint="eastAsia"/>
        </w:rPr>
        <w:t xml:space="preserve">(1) </w:t>
      </w:r>
      <w:proofErr w:type="gramStart"/>
      <w:r>
        <w:rPr>
          <w:rFonts w:hint="eastAsia"/>
        </w:rPr>
        <w:t>服务端应在</w:t>
      </w:r>
      <w:proofErr w:type="gramEnd"/>
      <w:r>
        <w:rPr>
          <w:rFonts w:hint="eastAsia"/>
        </w:rPr>
        <w:t>任何时候都能够支持最少</w:t>
      </w:r>
      <w:r>
        <w:rPr>
          <w:rFonts w:hint="eastAsia"/>
        </w:rPr>
        <w:t>512</w:t>
      </w:r>
      <w:r>
        <w:rPr>
          <w:rFonts w:hint="eastAsia"/>
        </w:rPr>
        <w:t>个用户并发的服务请求；</w:t>
      </w:r>
    </w:p>
    <w:p w:rsidR="00FF7CA4" w:rsidRDefault="00FF7CA4" w:rsidP="00B02904">
      <w:pPr>
        <w:spacing w:before="163" w:after="163"/>
        <w:ind w:firstLine="480"/>
      </w:pPr>
      <w:r>
        <w:rPr>
          <w:rFonts w:hint="eastAsia"/>
        </w:rPr>
        <w:t xml:space="preserve">(2) </w:t>
      </w:r>
      <w:r>
        <w:rPr>
          <w:rFonts w:hint="eastAsia"/>
        </w:rPr>
        <w:t>服务端对匹配解算的时间复杂度必须优于或等价于</w:t>
      </w:r>
      <m:oMath>
        <m:r>
          <w:rPr>
            <w:rFonts w:ascii="Cambria Math" w:hAnsi="Cambria Math"/>
          </w:rPr>
          <m:t>O</m:t>
        </m:r>
        <m:d>
          <m:dPr>
            <m:ctrlPr>
              <w:rPr>
                <w:rFonts w:ascii="Cambria Math" w:hAnsi="Cambria Math"/>
              </w:rPr>
            </m:ctrlPr>
          </m:dPr>
          <m:e>
            <m:r>
              <w:rPr>
                <w:rFonts w:ascii="Cambria Math" w:hAnsi="Cambria Math"/>
              </w:rPr>
              <m:t>n</m:t>
            </m:r>
          </m:e>
        </m:d>
      </m:oMath>
      <w:r>
        <w:rPr>
          <w:rFonts w:hint="eastAsia"/>
        </w:rPr>
        <w:t>。</w:t>
      </w:r>
      <w:r>
        <w:t>平均每个指标项的匹配速度应该控制在</w:t>
      </w:r>
      <w:r>
        <w:rPr>
          <w:rFonts w:hint="eastAsia"/>
        </w:rPr>
        <w:t>1ms</w:t>
      </w:r>
      <w:r w:rsidR="00202FA6">
        <w:rPr>
          <w:rFonts w:hint="eastAsia"/>
        </w:rPr>
        <w:t>之内；</w:t>
      </w:r>
    </w:p>
    <w:p w:rsidR="00FF7CA4" w:rsidRDefault="00FF7CA4" w:rsidP="00B02904">
      <w:pPr>
        <w:spacing w:before="163" w:after="163"/>
        <w:ind w:firstLine="480"/>
      </w:pPr>
      <w:r>
        <w:rPr>
          <w:rFonts w:hint="eastAsia"/>
        </w:rPr>
        <w:t xml:space="preserve">(3) </w:t>
      </w:r>
      <w:r>
        <w:rPr>
          <w:rFonts w:hint="eastAsia"/>
        </w:rPr>
        <w:t>服务端对至少</w:t>
      </w:r>
      <w:r>
        <w:rPr>
          <w:rFonts w:hint="eastAsia"/>
        </w:rPr>
        <w:t>80%</w:t>
      </w:r>
      <w:r>
        <w:rPr>
          <w:rFonts w:hint="eastAsia"/>
        </w:rPr>
        <w:t>的业务请求应在</w:t>
      </w:r>
      <w:r>
        <w:rPr>
          <w:rFonts w:hint="eastAsia"/>
        </w:rPr>
        <w:t>1s</w:t>
      </w:r>
      <w:r>
        <w:rPr>
          <w:rFonts w:hint="eastAsia"/>
        </w:rPr>
        <w:t>内完成计算相应，具体的数据返回速率由网络带宽决定，但</w:t>
      </w:r>
      <w:r w:rsidR="00F62661">
        <w:rPr>
          <w:rFonts w:hint="eastAsia"/>
        </w:rPr>
        <w:t>其数学</w:t>
      </w:r>
      <w:r>
        <w:rPr>
          <w:rFonts w:hint="eastAsia"/>
        </w:rPr>
        <w:t>期望应该在</w:t>
      </w:r>
      <w:r>
        <w:rPr>
          <w:rFonts w:hint="eastAsia"/>
        </w:rPr>
        <w:t>10s</w:t>
      </w:r>
      <w:r w:rsidR="00F62661">
        <w:rPr>
          <w:rFonts w:hint="eastAsia"/>
        </w:rPr>
        <w:t>内完成。</w:t>
      </w:r>
    </w:p>
    <w:p w:rsidR="00FF7CA4" w:rsidRDefault="00202FA6" w:rsidP="00B02904">
      <w:pPr>
        <w:spacing w:before="163" w:after="163"/>
        <w:ind w:firstLine="480"/>
      </w:pPr>
      <w:r>
        <w:t xml:space="preserve">(4) </w:t>
      </w:r>
      <w:r>
        <w:t>客户端图形界面的</w:t>
      </w:r>
      <w:proofErr w:type="gramStart"/>
      <w:r>
        <w:t>平均启动</w:t>
      </w:r>
      <w:proofErr w:type="gramEnd"/>
      <w:r>
        <w:t>时间应该控制在</w:t>
      </w:r>
      <w:r>
        <w:rPr>
          <w:rFonts w:hint="eastAsia"/>
        </w:rPr>
        <w:t>2s</w:t>
      </w:r>
      <w:r>
        <w:rPr>
          <w:rFonts w:hint="eastAsia"/>
        </w:rPr>
        <w:t>内；</w:t>
      </w:r>
    </w:p>
    <w:p w:rsidR="00202FA6" w:rsidRDefault="00202FA6" w:rsidP="00B02904">
      <w:pPr>
        <w:spacing w:before="163" w:after="163"/>
        <w:ind w:firstLine="480"/>
      </w:pPr>
      <w:r>
        <w:rPr>
          <w:rFonts w:hint="eastAsia"/>
        </w:rPr>
        <w:t xml:space="preserve">(5) </w:t>
      </w:r>
      <w:r>
        <w:rPr>
          <w:rFonts w:hint="eastAsia"/>
        </w:rPr>
        <w:t>秘密分割速率应该控制在</w:t>
      </w:r>
      <m:oMath>
        <m:r>
          <m:rPr>
            <m:sty m:val="p"/>
          </m:rPr>
          <w:rPr>
            <w:rFonts w:ascii="Cambria Math" w:hAnsi="Cambria Math"/>
          </w:rPr>
          <m:t xml:space="preserve">2 </m:t>
        </m:r>
        <m:r>
          <m:rPr>
            <m:sty m:val="p"/>
          </m:rPr>
          <w:rPr>
            <w:rFonts w:ascii="Cambria Math" w:hAnsi="Cambria Math" w:hint="eastAsia"/>
          </w:rPr>
          <m:t>s</m:t>
        </m:r>
        <m:r>
          <m:rPr>
            <m:sty m:val="p"/>
          </m:rPr>
          <w:rPr>
            <w:rFonts w:ascii="Cambria Math" w:hAnsi="Cambria Math"/>
          </w:rPr>
          <m:t>/</m:t>
        </m:r>
        <m:d>
          <m:dPr>
            <m:ctrlPr>
              <w:rPr>
                <w:rFonts w:ascii="Cambria Math" w:hAnsi="Cambria Math"/>
              </w:rPr>
            </m:ctrlPr>
          </m:dPr>
          <m:e>
            <m:r>
              <m:rPr>
                <m:sty m:val="p"/>
              </m:rPr>
              <w:rPr>
                <w:rFonts w:ascii="Cambria Math" w:hAnsi="Cambria Math"/>
              </w:rPr>
              <m:t>MBytes∙Hz</m:t>
            </m:r>
          </m:e>
        </m:d>
      </m:oMath>
      <w:r w:rsidR="00137F2B">
        <w:t>内</w:t>
      </w:r>
      <w:r w:rsidR="00137F2B">
        <w:rPr>
          <w:rFonts w:hint="eastAsia"/>
        </w:rPr>
        <w:t>。</w:t>
      </w:r>
    </w:p>
    <w:p w:rsidR="00287462" w:rsidRDefault="00287462" w:rsidP="00B02904">
      <w:pPr>
        <w:spacing w:before="163" w:after="163"/>
        <w:ind w:firstLine="480"/>
      </w:pPr>
    </w:p>
    <w:p w:rsidR="00BD51B9" w:rsidRDefault="00BD51B9" w:rsidP="00BD51B9">
      <w:pPr>
        <w:pStyle w:val="-1"/>
        <w:spacing w:before="163" w:after="163"/>
      </w:pPr>
      <w:bookmarkStart w:id="21" w:name="_Toc484279316"/>
      <w:r>
        <w:rPr>
          <w:rFonts w:hint="eastAsia"/>
        </w:rPr>
        <w:t xml:space="preserve">3.3.4 </w:t>
      </w:r>
      <w:r>
        <w:rPr>
          <w:rFonts w:hint="eastAsia"/>
        </w:rPr>
        <w:t>安全要求</w:t>
      </w:r>
      <w:bookmarkEnd w:id="21"/>
    </w:p>
    <w:p w:rsidR="00BD51B9" w:rsidRDefault="00287462" w:rsidP="00B02904">
      <w:pPr>
        <w:spacing w:before="163" w:after="163"/>
        <w:ind w:firstLine="480"/>
      </w:pPr>
      <w:r>
        <w:rPr>
          <w:rFonts w:hint="eastAsia"/>
        </w:rPr>
        <w:t xml:space="preserve">(1) </w:t>
      </w:r>
      <w:r>
        <w:rPr>
          <w:rFonts w:hint="eastAsia"/>
        </w:rPr>
        <w:t>只有通信双方才能交换正确的信息，必须避免第三方窃听。实现上可以通过标准的协议来保证系统的可维护性，同时也可以提升开发效率。建议使用</w:t>
      </w:r>
      <w:r>
        <w:rPr>
          <w:rFonts w:hint="eastAsia"/>
        </w:rPr>
        <w:t>SSL</w:t>
      </w:r>
      <w:r>
        <w:rPr>
          <w:rFonts w:hint="eastAsia"/>
        </w:rPr>
        <w:t>。</w:t>
      </w:r>
    </w:p>
    <w:p w:rsidR="00287462" w:rsidRDefault="00287462" w:rsidP="00B02904">
      <w:pPr>
        <w:spacing w:before="163" w:after="163"/>
        <w:ind w:firstLine="480"/>
      </w:pPr>
      <w:r>
        <w:rPr>
          <w:rFonts w:hint="eastAsia"/>
        </w:rPr>
        <w:t xml:space="preserve">(2) </w:t>
      </w:r>
      <w:r w:rsidR="00574AE0">
        <w:t>保证被分割的秘密碎片</w:t>
      </w:r>
      <w:r w:rsidR="00574AE0">
        <w:rPr>
          <w:rFonts w:hint="eastAsia"/>
        </w:rPr>
        <w:t>，</w:t>
      </w:r>
      <w:r w:rsidR="00574AE0">
        <w:t>即影子数据只能通过其算法按合法条件还原</w:t>
      </w:r>
      <w:r w:rsidR="00574AE0">
        <w:rPr>
          <w:rFonts w:hint="eastAsia"/>
        </w:rPr>
        <w:t>，避免攻击行为导致影子被意外恢复。</w:t>
      </w:r>
    </w:p>
    <w:p w:rsidR="00574AE0" w:rsidRDefault="00574AE0" w:rsidP="00B02904">
      <w:pPr>
        <w:spacing w:before="163" w:after="163"/>
        <w:ind w:firstLine="480"/>
      </w:pPr>
      <w:r>
        <w:rPr>
          <w:rFonts w:hint="eastAsia"/>
        </w:rPr>
        <w:t xml:space="preserve">(3) </w:t>
      </w:r>
      <w:r>
        <w:rPr>
          <w:rFonts w:hint="eastAsia"/>
        </w:rPr>
        <w:t>通过版本控制、用户授权、信用管理和特征值校验等方式保证服务端和客户端的可信度。</w:t>
      </w:r>
    </w:p>
    <w:p w:rsidR="00202FA6" w:rsidRDefault="00B12F5E" w:rsidP="00F91CF8">
      <w:pPr>
        <w:spacing w:before="163" w:after="163"/>
        <w:ind w:firstLine="480"/>
      </w:pPr>
      <w:r>
        <w:rPr>
          <w:rFonts w:hint="eastAsia"/>
        </w:rPr>
        <w:t xml:space="preserve">(4) </w:t>
      </w:r>
      <w:r>
        <w:rPr>
          <w:rFonts w:hint="eastAsia"/>
        </w:rPr>
        <w:t>单个节点的</w:t>
      </w:r>
      <w:r w:rsidR="00A81A9B">
        <w:rPr>
          <w:rFonts w:hint="eastAsia"/>
        </w:rPr>
        <w:t>被</w:t>
      </w:r>
      <w:r>
        <w:rPr>
          <w:rFonts w:hint="eastAsia"/>
        </w:rPr>
        <w:t>破坏</w:t>
      </w:r>
      <w:r w:rsidR="00A81A9B">
        <w:rPr>
          <w:rFonts w:hint="eastAsia"/>
        </w:rPr>
        <w:t>或停止工作时不能对整个网络平台造成破坏和影响。</w:t>
      </w:r>
    </w:p>
    <w:p w:rsidR="00BD51B9" w:rsidRDefault="00BD51B9" w:rsidP="00BD51B9">
      <w:pPr>
        <w:pStyle w:val="-1"/>
        <w:spacing w:before="163" w:after="163"/>
      </w:pPr>
      <w:bookmarkStart w:id="22" w:name="_Toc484279317"/>
      <w:r>
        <w:rPr>
          <w:rFonts w:hint="eastAsia"/>
        </w:rPr>
        <w:lastRenderedPageBreak/>
        <w:t xml:space="preserve">3.3.5 </w:t>
      </w:r>
      <w:r>
        <w:rPr>
          <w:rFonts w:hint="eastAsia"/>
        </w:rPr>
        <w:t>扩展性要求</w:t>
      </w:r>
      <w:bookmarkEnd w:id="22"/>
    </w:p>
    <w:p w:rsidR="0093308C" w:rsidRDefault="00F91CF8" w:rsidP="00B02904">
      <w:pPr>
        <w:spacing w:before="163" w:after="163"/>
        <w:ind w:firstLine="480"/>
      </w:pPr>
      <w:r>
        <w:t xml:space="preserve">(1) </w:t>
      </w:r>
      <w:r>
        <w:t>所有版本的服务端都必须保持完整的向前兼容性</w:t>
      </w:r>
      <w:r>
        <w:rPr>
          <w:rFonts w:hint="eastAsia"/>
        </w:rPr>
        <w:t>，</w:t>
      </w:r>
      <w:r>
        <w:t>保证任何旧版本的客户端请求都能够得到正确响应</w:t>
      </w:r>
      <w:r>
        <w:rPr>
          <w:rFonts w:hint="eastAsia"/>
        </w:rPr>
        <w:t>。</w:t>
      </w:r>
    </w:p>
    <w:p w:rsidR="00F91CF8" w:rsidRDefault="00F91CF8" w:rsidP="00B02904">
      <w:pPr>
        <w:spacing w:before="163" w:after="163"/>
        <w:ind w:firstLine="480"/>
      </w:pPr>
      <w:r>
        <w:rPr>
          <w:rFonts w:hint="eastAsia"/>
        </w:rPr>
        <w:t xml:space="preserve">(2) </w:t>
      </w:r>
      <w:r>
        <w:rPr>
          <w:rFonts w:hint="eastAsia"/>
        </w:rPr>
        <w:t>命令行风格的内核程序必须与图形化界面分离。保证人机交互范式设计的自由度，满足不同用户的不同需求。同时也有利于二次开发。</w:t>
      </w:r>
    </w:p>
    <w:p w:rsidR="00F91CF8" w:rsidRDefault="00F91CF8" w:rsidP="00B02904">
      <w:pPr>
        <w:spacing w:before="163" w:after="163"/>
        <w:ind w:firstLine="480"/>
      </w:pPr>
      <w:r>
        <w:rPr>
          <w:rFonts w:hint="eastAsia"/>
        </w:rPr>
        <w:t xml:space="preserve">(3) </w:t>
      </w:r>
      <w:r>
        <w:rPr>
          <w:rFonts w:hint="eastAsia"/>
        </w:rPr>
        <w:t>秘密分割产生的影子数据应标有算法编号，以保证能够通过正确的算法进行还原，提高秘密分割模块的扩展、更新和迭代的能力。</w:t>
      </w:r>
    </w:p>
    <w:p w:rsidR="00920C0B" w:rsidRDefault="00920C0B" w:rsidP="00B02904">
      <w:pPr>
        <w:spacing w:before="163" w:after="163"/>
        <w:ind w:firstLine="480"/>
      </w:pPr>
    </w:p>
    <w:p w:rsidR="00034D0B" w:rsidRDefault="00034D0B" w:rsidP="00B02904">
      <w:pPr>
        <w:spacing w:before="163" w:after="163"/>
        <w:ind w:firstLine="480"/>
      </w:pPr>
    </w:p>
    <w:p w:rsidR="00034D0B" w:rsidRDefault="00034D0B">
      <w:pPr>
        <w:widowControl/>
        <w:spacing w:beforeLines="0" w:before="0" w:afterLines="0" w:after="0" w:line="240" w:lineRule="auto"/>
        <w:ind w:firstLineChars="0" w:firstLine="0"/>
        <w:jc w:val="left"/>
      </w:pPr>
      <w:r>
        <w:br w:type="page"/>
      </w:r>
    </w:p>
    <w:p w:rsidR="002C70CB" w:rsidRDefault="00D26E73" w:rsidP="00255383">
      <w:pPr>
        <w:pStyle w:val="-"/>
        <w:spacing w:before="163" w:after="163"/>
      </w:pPr>
      <w:bookmarkStart w:id="23" w:name="_Toc484279318"/>
      <w:r>
        <w:lastRenderedPageBreak/>
        <w:t>第</w:t>
      </w:r>
      <w:r>
        <w:rPr>
          <w:rFonts w:hint="eastAsia"/>
        </w:rPr>
        <w:t>4</w:t>
      </w:r>
      <w:r>
        <w:rPr>
          <w:rFonts w:hint="eastAsia"/>
        </w:rPr>
        <w:t>章</w:t>
      </w:r>
      <w:r>
        <w:rPr>
          <w:rFonts w:hint="eastAsia"/>
        </w:rPr>
        <w:t xml:space="preserve"> </w:t>
      </w:r>
      <w:r>
        <w:rPr>
          <w:rFonts w:hint="eastAsia"/>
        </w:rPr>
        <w:t>系统概要设计</w:t>
      </w:r>
      <w:bookmarkEnd w:id="23"/>
    </w:p>
    <w:p w:rsidR="00D26E73" w:rsidRDefault="00034D0B" w:rsidP="00034D0B">
      <w:pPr>
        <w:pStyle w:val="-0"/>
      </w:pPr>
      <w:bookmarkStart w:id="24" w:name="_Toc484279319"/>
      <w:r>
        <w:rPr>
          <w:rFonts w:hint="eastAsia"/>
        </w:rPr>
        <w:t xml:space="preserve">4.1 </w:t>
      </w:r>
      <w:r>
        <w:rPr>
          <w:rFonts w:hint="eastAsia"/>
        </w:rPr>
        <w:t>目标和约束</w:t>
      </w:r>
      <w:bookmarkEnd w:id="24"/>
    </w:p>
    <w:p w:rsidR="00034D0B" w:rsidRDefault="007865F2" w:rsidP="00B02904">
      <w:pPr>
        <w:spacing w:before="163" w:after="163"/>
        <w:ind w:firstLine="480"/>
      </w:pPr>
      <w:r>
        <w:t>系统的设计目标要严格按照需求分析当中的总结的若干需求进行对应和满足</w:t>
      </w:r>
      <w:r>
        <w:rPr>
          <w:rFonts w:hint="eastAsia"/>
        </w:rPr>
        <w:t>。</w:t>
      </w:r>
      <w:r>
        <w:t>同时</w:t>
      </w:r>
      <w:r>
        <w:rPr>
          <w:rFonts w:hint="eastAsia"/>
        </w:rPr>
        <w:t>也要保证系统在开发过程当中不会偏离这些目标、脱离所指定的约束，</w:t>
      </w:r>
      <w:r w:rsidR="00B80436">
        <w:rPr>
          <w:rFonts w:hint="eastAsia"/>
        </w:rPr>
        <w:t>即开发过程当中出现镀金和蔓延现象。</w:t>
      </w:r>
      <w:r w:rsidR="00C7685C">
        <w:rPr>
          <w:rFonts w:hint="eastAsia"/>
        </w:rPr>
        <w:t>整个系统的开发过程应该在以下若干目标和约束的限制下，通过迭代和更新不断地收敛至一个成熟的系统。</w:t>
      </w:r>
    </w:p>
    <w:p w:rsidR="00C7685C" w:rsidRDefault="00C7685C" w:rsidP="00C7685C">
      <w:pPr>
        <w:spacing w:before="163" w:after="163"/>
        <w:ind w:firstLineChars="0" w:firstLine="480"/>
      </w:pPr>
      <w:r>
        <w:rPr>
          <w:rFonts w:hint="eastAsia"/>
        </w:rPr>
        <w:t xml:space="preserve">(1) </w:t>
      </w:r>
      <w:r>
        <w:rPr>
          <w:rFonts w:hint="eastAsia"/>
        </w:rPr>
        <w:t>安全目标。系统的设计和实现必须始终保证用户的个人信息和相关资料（包括存档资料和网络会话资料）的安全。这里的安全指用户信息不会未经用户同意授权就被第三者截取或收集。用户在整个网络当中拥有选择节点的权利和被遗忘的权利。尽可能保证用户的匿名身份。</w:t>
      </w:r>
    </w:p>
    <w:p w:rsidR="00C7685C" w:rsidRDefault="00C7685C" w:rsidP="00C7685C">
      <w:pPr>
        <w:spacing w:before="163" w:after="163"/>
        <w:ind w:firstLineChars="0" w:firstLine="480"/>
      </w:pPr>
      <w:r>
        <w:rPr>
          <w:rFonts w:hint="eastAsia"/>
        </w:rPr>
        <w:t xml:space="preserve">(2) </w:t>
      </w:r>
      <w:r w:rsidR="001235EF">
        <w:rPr>
          <w:rFonts w:hint="eastAsia"/>
        </w:rPr>
        <w:t>设计目标。系统在不断的迭代过程中，应保证每个模块的低扇入和尽可能高的扇出。提供抽象设计的内聚、降低其各个部分的不必要耦合。必须杜绝设计和代码中出现内容耦合现象。而且，公共耦合只允许在无法找到其他适用解决方案或是在简单测试中少量使用。尽可能对相对独立的功能模块设计高功能内聚的结构。</w:t>
      </w:r>
    </w:p>
    <w:p w:rsidR="001235EF" w:rsidRDefault="001235EF" w:rsidP="00C7685C">
      <w:pPr>
        <w:spacing w:before="163" w:after="163"/>
        <w:ind w:firstLineChars="0" w:firstLine="480"/>
      </w:pPr>
      <w:r>
        <w:rPr>
          <w:rFonts w:hint="eastAsia"/>
        </w:rPr>
        <w:t>(3)</w:t>
      </w:r>
      <w:r>
        <w:t xml:space="preserve"> </w:t>
      </w:r>
      <w:r>
        <w:t>可靠性</w:t>
      </w:r>
      <w:r w:rsidR="00E83909">
        <w:t>目标</w:t>
      </w:r>
      <w:r>
        <w:rPr>
          <w:rFonts w:hint="eastAsia"/>
        </w:rPr>
        <w:t>。</w:t>
      </w:r>
      <w:r>
        <w:t>系统对应非法输入应该有强制的抵抗性</w:t>
      </w:r>
      <w:r>
        <w:rPr>
          <w:rFonts w:hint="eastAsia"/>
        </w:rPr>
        <w:t>，</w:t>
      </w:r>
      <w:r>
        <w:t>不能因为恶意输入而致使系统</w:t>
      </w:r>
      <w:proofErr w:type="gramStart"/>
      <w:r>
        <w:t>宕</w:t>
      </w:r>
      <w:proofErr w:type="gramEnd"/>
      <w:r>
        <w:t>机</w:t>
      </w:r>
      <w:r>
        <w:rPr>
          <w:rFonts w:hint="eastAsia"/>
        </w:rPr>
        <w:t>。</w:t>
      </w:r>
      <w:r w:rsidR="00A95941">
        <w:rPr>
          <w:rFonts w:hint="eastAsia"/>
        </w:rPr>
        <w:t>当遭受到非法输入或恶意攻击时，</w:t>
      </w:r>
      <w:r w:rsidR="00A95941">
        <w:t>最坏的情况应是系统停止工作</w:t>
      </w:r>
      <w:r w:rsidR="00A95941">
        <w:rPr>
          <w:rFonts w:hint="eastAsia"/>
        </w:rPr>
        <w:t>，</w:t>
      </w:r>
      <w:r w:rsidR="00A95941">
        <w:t>而不是产生和返回无法预料的其他无效结果</w:t>
      </w:r>
      <w:r w:rsidR="00A95941">
        <w:rPr>
          <w:rFonts w:hint="eastAsia"/>
        </w:rPr>
        <w:t>。</w:t>
      </w:r>
      <w:r w:rsidR="00A95941">
        <w:t>网络模块应考虑如何防止和避免</w:t>
      </w:r>
      <w:r w:rsidR="00A95941">
        <w:t>DDoS</w:t>
      </w:r>
      <w:r w:rsidR="00A95941">
        <w:t>攻击造成恶劣影响</w:t>
      </w:r>
      <w:r w:rsidR="00A95941">
        <w:rPr>
          <w:rFonts w:hint="eastAsia"/>
        </w:rPr>
        <w:t>。</w:t>
      </w:r>
    </w:p>
    <w:p w:rsidR="006759D2" w:rsidRDefault="006759D2" w:rsidP="00C7685C">
      <w:pPr>
        <w:spacing w:before="163" w:after="163"/>
        <w:ind w:firstLineChars="0" w:firstLine="480"/>
      </w:pPr>
      <w:r>
        <w:rPr>
          <w:rFonts w:hint="eastAsia"/>
        </w:rPr>
        <w:t xml:space="preserve">(4) </w:t>
      </w:r>
      <w:r>
        <w:rPr>
          <w:rFonts w:hint="eastAsia"/>
        </w:rPr>
        <w:t>扩展性</w:t>
      </w:r>
      <w:r w:rsidR="00E83909">
        <w:rPr>
          <w:rFonts w:hint="eastAsia"/>
        </w:rPr>
        <w:t>目标</w:t>
      </w:r>
      <w:r>
        <w:rPr>
          <w:rFonts w:hint="eastAsia"/>
        </w:rPr>
        <w:t>。系统应支持运行时更新插件的能力，即支持</w:t>
      </w:r>
      <w:proofErr w:type="gramStart"/>
      <w:r>
        <w:rPr>
          <w:rFonts w:hint="eastAsia"/>
        </w:rPr>
        <w:t>插件热</w:t>
      </w:r>
      <w:proofErr w:type="gramEnd"/>
      <w:r>
        <w:rPr>
          <w:rFonts w:hint="eastAsia"/>
        </w:rPr>
        <w:t>插拔。这样做的目的是最小化系统更新升级对正常业务造成的影响。而且，系统必须保留百分之百的向前兼容能力。</w:t>
      </w:r>
    </w:p>
    <w:p w:rsidR="006759D2" w:rsidRDefault="006759D2" w:rsidP="00C7685C">
      <w:pPr>
        <w:spacing w:before="163" w:after="163"/>
        <w:ind w:firstLineChars="0" w:firstLine="480"/>
      </w:pPr>
      <w:r>
        <w:rPr>
          <w:rFonts w:hint="eastAsia"/>
        </w:rPr>
        <w:t xml:space="preserve">(5) </w:t>
      </w:r>
      <w:r>
        <w:rPr>
          <w:rFonts w:hint="eastAsia"/>
        </w:rPr>
        <w:t>简洁性</w:t>
      </w:r>
      <w:r w:rsidR="00E83909">
        <w:rPr>
          <w:rFonts w:hint="eastAsia"/>
        </w:rPr>
        <w:t>目标</w:t>
      </w:r>
      <w:r>
        <w:rPr>
          <w:rFonts w:hint="eastAsia"/>
        </w:rPr>
        <w:t>。</w:t>
      </w:r>
      <w:r w:rsidR="00101679">
        <w:rPr>
          <w:rFonts w:hint="eastAsia"/>
        </w:rPr>
        <w:t>系统提供的接口必须是最小化参数要求的。所有接口和抽象必须保持一定的简洁度。同时，所有的功能模块应该简单地完成其自身部分的所有功能。系统代码也应按照编码规范保持其</w:t>
      </w:r>
      <w:proofErr w:type="gramStart"/>
      <w:r w:rsidR="00101679">
        <w:rPr>
          <w:rFonts w:hint="eastAsia"/>
        </w:rPr>
        <w:t>简洁以</w:t>
      </w:r>
      <w:proofErr w:type="gramEnd"/>
      <w:r w:rsidR="00101679">
        <w:rPr>
          <w:rFonts w:hint="eastAsia"/>
        </w:rPr>
        <w:t>获得更好的可读性。</w:t>
      </w:r>
    </w:p>
    <w:p w:rsidR="00E83909" w:rsidRDefault="00E83909" w:rsidP="00C7685C">
      <w:pPr>
        <w:spacing w:before="163" w:after="163"/>
        <w:ind w:firstLineChars="0" w:firstLine="480"/>
      </w:pPr>
      <w:r>
        <w:t>为了更好更快地实现系统功能</w:t>
      </w:r>
      <w:r>
        <w:rPr>
          <w:rFonts w:hint="eastAsia"/>
        </w:rPr>
        <w:t>，我选择</w:t>
      </w:r>
      <w:r>
        <w:t>借鉴</w:t>
      </w:r>
      <w:r>
        <w:t>RUP</w:t>
      </w:r>
      <w:r>
        <w:rPr>
          <w:rFonts w:hint="eastAsia"/>
        </w:rPr>
        <w:t>（</w:t>
      </w:r>
      <w:r w:rsidRPr="00E83909">
        <w:t>Rational Unified Process</w:t>
      </w:r>
      <w:r>
        <w:rPr>
          <w:rFonts w:hint="eastAsia"/>
        </w:rPr>
        <w:t>）的优秀之处，如其中对需求的分析方法、系统的设计原则与工具以及部署原则与方法。加之快速原型模型考虑到的开发过程中的特点，最终应用到螺旋模型当中。</w:t>
      </w:r>
      <w:r>
        <w:rPr>
          <w:rFonts w:hint="eastAsia"/>
        </w:rPr>
        <w:lastRenderedPageBreak/>
        <w:t>一方面详细合理地分析需求与设计系统，另一方面可以很好的控制系统开发过程</w:t>
      </w:r>
      <w:r w:rsidR="005B3A86">
        <w:rPr>
          <w:rFonts w:hint="eastAsia"/>
        </w:rPr>
        <w:t>中可能遇到</w:t>
      </w:r>
      <w:r>
        <w:rPr>
          <w:rFonts w:hint="eastAsia"/>
        </w:rPr>
        <w:t>的风险。</w:t>
      </w:r>
      <w:r w:rsidR="005B3A86">
        <w:rPr>
          <w:rFonts w:hint="eastAsia"/>
        </w:rPr>
        <w:t>约束和规范有：</w:t>
      </w:r>
    </w:p>
    <w:p w:rsidR="00E83909" w:rsidRDefault="005B3A86" w:rsidP="005B3A86">
      <w:pPr>
        <w:spacing w:before="163" w:after="163"/>
        <w:ind w:firstLineChars="0" w:firstLine="480"/>
      </w:pPr>
      <w:r>
        <w:rPr>
          <w:rFonts w:hint="eastAsia"/>
        </w:rPr>
        <w:t xml:space="preserve">(1) </w:t>
      </w:r>
      <w:r>
        <w:rPr>
          <w:rFonts w:hint="eastAsia"/>
        </w:rPr>
        <w:t>设计和分析需要采用：面向对象的分析与设计；建模语言使用</w:t>
      </w:r>
      <w:r>
        <w:rPr>
          <w:rFonts w:hint="eastAsia"/>
        </w:rPr>
        <w:t>UML</w:t>
      </w:r>
      <w:r>
        <w:rPr>
          <w:rFonts w:hint="eastAsia"/>
        </w:rPr>
        <w:t>。</w:t>
      </w:r>
    </w:p>
    <w:p w:rsidR="005B3A86" w:rsidRDefault="005B3A86" w:rsidP="005B3A86">
      <w:pPr>
        <w:spacing w:before="163" w:after="163"/>
        <w:ind w:firstLineChars="0" w:firstLine="480"/>
      </w:pPr>
      <w:r>
        <w:t xml:space="preserve">(2) </w:t>
      </w:r>
      <w:r>
        <w:t>开发策略</w:t>
      </w:r>
      <w:r>
        <w:rPr>
          <w:rFonts w:hint="eastAsia"/>
        </w:rPr>
        <w:t>：</w:t>
      </w:r>
      <w:r>
        <w:t>使用合适的开发平台和工具</w:t>
      </w:r>
      <w:r>
        <w:rPr>
          <w:rFonts w:hint="eastAsia"/>
        </w:rPr>
        <w:t>，</w:t>
      </w:r>
      <w:r>
        <w:t>内核模块由</w:t>
      </w:r>
      <w:r>
        <w:t>C++</w:t>
      </w:r>
      <w:r>
        <w:t>开发</w:t>
      </w:r>
      <w:r>
        <w:rPr>
          <w:rFonts w:hint="eastAsia"/>
        </w:rPr>
        <w:t>，</w:t>
      </w:r>
      <w:r>
        <w:t>使用</w:t>
      </w:r>
      <w:r>
        <w:rPr>
          <w:rFonts w:hint="eastAsia"/>
        </w:rPr>
        <w:t>C++11</w:t>
      </w:r>
      <w:r>
        <w:rPr>
          <w:rFonts w:hint="eastAsia"/>
        </w:rPr>
        <w:t>标准，编译器使用</w:t>
      </w:r>
      <w:r>
        <w:rPr>
          <w:rFonts w:hint="eastAsia"/>
        </w:rPr>
        <w:t>MSVC</w:t>
      </w:r>
      <w:r>
        <w:rPr>
          <w:rFonts w:hint="eastAsia"/>
        </w:rPr>
        <w:t>或</w:t>
      </w:r>
      <w:r>
        <w:rPr>
          <w:rFonts w:hint="eastAsia"/>
        </w:rPr>
        <w:t>GCC</w:t>
      </w:r>
      <w:r>
        <w:rPr>
          <w:rFonts w:hint="eastAsia"/>
        </w:rPr>
        <w:t>。整个开发过程当中必须伴有测试。</w:t>
      </w:r>
    </w:p>
    <w:p w:rsidR="005B3A86" w:rsidRDefault="005B3A86" w:rsidP="005B3A86">
      <w:pPr>
        <w:spacing w:before="163" w:after="163"/>
        <w:ind w:firstLineChars="0" w:firstLine="480"/>
      </w:pPr>
      <w:r>
        <w:rPr>
          <w:rFonts w:hint="eastAsia"/>
        </w:rPr>
        <w:t>(3)</w:t>
      </w:r>
      <w:r>
        <w:t xml:space="preserve"> </w:t>
      </w:r>
      <w:r>
        <w:t>技术规范</w:t>
      </w:r>
      <w:r>
        <w:rPr>
          <w:rFonts w:hint="eastAsia"/>
        </w:rPr>
        <w:t>：</w:t>
      </w:r>
      <w:r>
        <w:t>根据不同语言</w:t>
      </w:r>
      <w:r>
        <w:rPr>
          <w:rFonts w:hint="eastAsia"/>
        </w:rPr>
        <w:t>、</w:t>
      </w:r>
      <w:r>
        <w:t>框架</w:t>
      </w:r>
      <w:r>
        <w:rPr>
          <w:rFonts w:hint="eastAsia"/>
        </w:rPr>
        <w:t>和环境，使用开源社区或</w:t>
      </w:r>
      <w:r w:rsidR="0046728C">
        <w:rPr>
          <w:rFonts w:hint="eastAsia"/>
        </w:rPr>
        <w:t>官方推荐的技术规范要求。同时，根据自身以往的项目开发经验，可以对模糊的标准</w:t>
      </w:r>
      <w:proofErr w:type="gramStart"/>
      <w:r w:rsidR="0046728C">
        <w:rPr>
          <w:rFonts w:hint="eastAsia"/>
        </w:rPr>
        <w:t>作出</w:t>
      </w:r>
      <w:proofErr w:type="gramEnd"/>
      <w:r w:rsidR="0046728C">
        <w:rPr>
          <w:rFonts w:hint="eastAsia"/>
        </w:rPr>
        <w:t>自己擅长的技术要求和规范。</w:t>
      </w:r>
    </w:p>
    <w:p w:rsidR="009D3ACD" w:rsidRDefault="009D3ACD" w:rsidP="005B3A86">
      <w:pPr>
        <w:spacing w:before="163" w:after="163"/>
        <w:ind w:firstLineChars="0" w:firstLine="480"/>
      </w:pPr>
      <w:r>
        <w:rPr>
          <w:rFonts w:hint="eastAsia"/>
        </w:rPr>
        <w:t xml:space="preserve">(4) </w:t>
      </w:r>
      <w:r>
        <w:rPr>
          <w:rFonts w:hint="eastAsia"/>
        </w:rPr>
        <w:t>平台规范：内核模块采用</w:t>
      </w:r>
      <w:r>
        <w:rPr>
          <w:rFonts w:hint="eastAsia"/>
        </w:rPr>
        <w:t>C++</w:t>
      </w:r>
      <w:r>
        <w:rPr>
          <w:rFonts w:hint="eastAsia"/>
        </w:rPr>
        <w:t>及其相关技术。图形界面采用支持</w:t>
      </w:r>
      <w:r>
        <w:rPr>
          <w:rFonts w:hint="eastAsia"/>
        </w:rPr>
        <w:t>C#</w:t>
      </w:r>
      <w:r>
        <w:rPr>
          <w:rFonts w:hint="eastAsia"/>
        </w:rPr>
        <w:t>的</w:t>
      </w:r>
      <w:r>
        <w:rPr>
          <w:rFonts w:hint="eastAsia"/>
        </w:rPr>
        <w:t>WPF</w:t>
      </w:r>
      <w:r>
        <w:rPr>
          <w:rFonts w:hint="eastAsia"/>
        </w:rPr>
        <w:t>技术，对于</w:t>
      </w:r>
      <w:r>
        <w:rPr>
          <w:rFonts w:hint="eastAsia"/>
        </w:rPr>
        <w:t>Windows</w:t>
      </w:r>
      <w:r>
        <w:rPr>
          <w:rFonts w:hint="eastAsia"/>
        </w:rPr>
        <w:t>系统，整个图形界面方案应建立在</w:t>
      </w:r>
      <w:r>
        <w:rPr>
          <w:rFonts w:hint="eastAsia"/>
        </w:rPr>
        <w:t>.Net Framework</w:t>
      </w:r>
      <w:r>
        <w:rPr>
          <w:rFonts w:hint="eastAsia"/>
        </w:rPr>
        <w:t>的基础之上。对于</w:t>
      </w:r>
      <w:r>
        <w:rPr>
          <w:rFonts w:hint="eastAsia"/>
        </w:rPr>
        <w:t>Linux</w:t>
      </w:r>
      <w:r>
        <w:rPr>
          <w:rFonts w:hint="eastAsia"/>
        </w:rPr>
        <w:t>系统的支持，目前考虑使用</w:t>
      </w:r>
      <w:r>
        <w:rPr>
          <w:rFonts w:hint="eastAsia"/>
        </w:rPr>
        <w:t>GCC</w:t>
      </w:r>
      <w:r>
        <w:rPr>
          <w:rFonts w:hint="eastAsia"/>
        </w:rPr>
        <w:t>作为内核的编译器，而图形界面使用</w:t>
      </w:r>
      <w:proofErr w:type="spellStart"/>
      <w:r>
        <w:rPr>
          <w:rFonts w:hint="eastAsia"/>
        </w:rPr>
        <w:t>Qt</w:t>
      </w:r>
      <w:proofErr w:type="spellEnd"/>
      <w:r>
        <w:rPr>
          <w:rFonts w:hint="eastAsia"/>
        </w:rPr>
        <w:t>去支持。</w:t>
      </w:r>
    </w:p>
    <w:p w:rsidR="002E4D98" w:rsidRPr="005B3A86" w:rsidRDefault="002E4D98" w:rsidP="005B3A86">
      <w:pPr>
        <w:spacing w:before="163" w:after="163"/>
        <w:ind w:firstLineChars="0" w:firstLine="480"/>
      </w:pPr>
    </w:p>
    <w:p w:rsidR="00034D0B" w:rsidRDefault="00034D0B" w:rsidP="00034D0B">
      <w:pPr>
        <w:pStyle w:val="-0"/>
      </w:pPr>
      <w:bookmarkStart w:id="25" w:name="_Toc484279320"/>
      <w:r>
        <w:rPr>
          <w:rFonts w:hint="eastAsia"/>
        </w:rPr>
        <w:t xml:space="preserve">4.2 </w:t>
      </w:r>
      <w:r>
        <w:rPr>
          <w:rFonts w:hint="eastAsia"/>
        </w:rPr>
        <w:t>总体架构</w:t>
      </w:r>
      <w:bookmarkEnd w:id="25"/>
    </w:p>
    <w:p w:rsidR="002E4D98" w:rsidRDefault="00FA71F0" w:rsidP="002E4D98">
      <w:pPr>
        <w:spacing w:before="163" w:after="163"/>
        <w:ind w:firstLine="480"/>
      </w:pPr>
      <w:r>
        <w:rPr>
          <w:noProof/>
        </w:rPr>
        <mc:AlternateContent>
          <mc:Choice Requires="wps">
            <w:drawing>
              <wp:anchor distT="45720" distB="45720" distL="114300" distR="114300" simplePos="0" relativeHeight="251644928" behindDoc="0" locked="0" layoutInCell="1" allowOverlap="1" wp14:anchorId="7B63040B" wp14:editId="209F139B">
                <wp:simplePos x="0" y="0"/>
                <wp:positionH relativeFrom="column">
                  <wp:posOffset>-384175</wp:posOffset>
                </wp:positionH>
                <wp:positionV relativeFrom="paragraph">
                  <wp:posOffset>883285</wp:posOffset>
                </wp:positionV>
                <wp:extent cx="5963285" cy="3225800"/>
                <wp:effectExtent l="0" t="0" r="0" b="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3285" cy="3225800"/>
                        </a:xfrm>
                        <a:prstGeom prst="rect">
                          <a:avLst/>
                        </a:prstGeom>
                        <a:noFill/>
                        <a:ln w="9525">
                          <a:noFill/>
                          <a:miter lim="800000"/>
                          <a:headEnd/>
                          <a:tailEnd/>
                        </a:ln>
                      </wps:spPr>
                      <wps:txbx>
                        <w:txbxContent>
                          <w:p w:rsidR="0030722B" w:rsidRDefault="0030722B" w:rsidP="00FA71F0">
                            <w:pPr>
                              <w:spacing w:before="163" w:after="163"/>
                              <w:ind w:firstLineChars="0" w:firstLine="0"/>
                            </w:pPr>
                            <w:r w:rsidRPr="00FA71F0">
                              <w:rPr>
                                <w:noProof/>
                              </w:rPr>
                              <w:drawing>
                                <wp:inline distT="0" distB="0" distL="0" distR="0">
                                  <wp:extent cx="5683885" cy="249607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3885" cy="2496074"/>
                                          </a:xfrm>
                                          <a:prstGeom prst="rect">
                                            <a:avLst/>
                                          </a:prstGeom>
                                          <a:noFill/>
                                          <a:ln>
                                            <a:noFill/>
                                          </a:ln>
                                        </pic:spPr>
                                      </pic:pic>
                                    </a:graphicData>
                                  </a:graphic>
                                </wp:inline>
                              </w:drawing>
                            </w:r>
                          </w:p>
                          <w:p w:rsidR="0030722B" w:rsidRPr="00FA71F0" w:rsidRDefault="0030722B" w:rsidP="00FA71F0">
                            <w:pPr>
                              <w:spacing w:before="163" w:after="163"/>
                              <w:ind w:firstLineChars="0" w:firstLine="0"/>
                              <w:jc w:val="right"/>
                              <w:rPr>
                                <w:sz w:val="21"/>
                              </w:rPr>
                            </w:pPr>
                            <w:r w:rsidRPr="00FA71F0">
                              <w:rPr>
                                <w:rFonts w:hint="eastAsia"/>
                                <w:sz w:val="21"/>
                              </w:rPr>
                              <w:t>图</w:t>
                            </w:r>
                            <w:r>
                              <w:rPr>
                                <w:rFonts w:hint="eastAsia"/>
                                <w:sz w:val="21"/>
                              </w:rPr>
                              <w:t>4.1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3040B" id="_x0000_s1032" type="#_x0000_t202" style="position:absolute;left:0;text-align:left;margin-left:-30.25pt;margin-top:69.55pt;width:469.55pt;height:254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5CqIQIAAP0DAAAOAAAAZHJzL2Uyb0RvYy54bWysU82O0zAQviPxDpbvNG226bZR09WyyyKk&#10;5UdaeADXcRoL22Nst0l5AHgDTly481z7HIydtlRwQ+Rg2RnPN/N983l51WtFdsJ5Caaik9GYEmE4&#10;1NJsKvrh/d2zOSU+MFMzBUZUdC88vVo9fbLsbClyaEHVwhEEMb7sbEXbEGyZZZ63QjM/AisMBhtw&#10;mgU8uk1WO9YhulZZPh7Psg5cbR1w4T3+vR2CdJXwm0bw8LZpvAhEVRR7C2l1aV3HNVstWblxzLaS&#10;H9pg/9CFZtJg0RPULQuMbJ38C0pL7sBDE0YcdAZNI7lIHJDNZPwHm4eWWZG4oDjenmTy/w+Wv9m9&#10;c0TWFc0nl5QYpnFIj9++Pn7/+fjjC8mjQJ31Jd57sHgz9M+hx0Enst7eA//oiYGblpmNuHYOulaw&#10;GhucxMzsLHXA8RFk3b2GGuuwbYAE1DdOR/VQD4LoOKj9aTiiD4Tjz2Ixu8jnBSUcYxd5XszHaXwZ&#10;K4/p1vnwUoAmcVNRh9NP8Gx370Nsh5XHK7GagTupVHKAMqSr6KLIi5RwFtEyoEGV1BXFgvgNloks&#10;X5g6JQcm1bDHAsocaEemA+fQr/sk8eyo5hrqPergYPAjvh/ctOA+U9KhFyvqP22ZE5SoVwa1XEym&#10;02jedJgWlzke3HlkfR5hhiNURQMlw/YmJMMPlK9R80YmNeJwhk4OLaPHkkiH9xBNfH5Ot36/2tUv&#10;AAAA//8DAFBLAwQUAAYACAAAACEAkGyNNN8AAAALAQAADwAAAGRycy9kb3ducmV2LnhtbEyPwU7D&#10;MBBE70j8g7VI3Fo70KZpiFMhEFdQC1TqzY23SUS8jmK3CX/PcoLjap5m3habyXXigkNoPWlI5goE&#10;UuVtS7WGj/eXWQYiREPWdJ5QwzcG2JTXV4XJrR9pi5ddrAWXUMiNhibGPpcyVA06E+a+R+Ls5Adn&#10;Ip9DLe1gRi53nbxTKpXOtMQLjenxqcHqa3d2Gj5fT4f9Qr3Vz27Zj35Sktxaan17Mz0+gIg4xT8Y&#10;fvVZHUp2Ovoz2SA6DbNULRnl4H6dgGAiW2UpiKOGdLFKQJaF/P9D+QMAAP//AwBQSwECLQAUAAYA&#10;CAAAACEAtoM4kv4AAADhAQAAEwAAAAAAAAAAAAAAAAAAAAAAW0NvbnRlbnRfVHlwZXNdLnhtbFBL&#10;AQItABQABgAIAAAAIQA4/SH/1gAAAJQBAAALAAAAAAAAAAAAAAAAAC8BAABfcmVscy8ucmVsc1BL&#10;AQItABQABgAIAAAAIQCZO5CqIQIAAP0DAAAOAAAAAAAAAAAAAAAAAC4CAABkcnMvZTJvRG9jLnht&#10;bFBLAQItABQABgAIAAAAIQCQbI003wAAAAsBAAAPAAAAAAAAAAAAAAAAAHsEAABkcnMvZG93bnJl&#10;di54bWxQSwUGAAAAAAQABADzAAAAhwUAAAAA&#10;" filled="f" stroked="f">
                <v:textbox>
                  <w:txbxContent>
                    <w:p w:rsidR="0030722B" w:rsidRDefault="0030722B" w:rsidP="00FA71F0">
                      <w:pPr>
                        <w:spacing w:before="163" w:after="163"/>
                        <w:ind w:firstLineChars="0" w:firstLine="0"/>
                      </w:pPr>
                      <w:r w:rsidRPr="00FA71F0">
                        <w:rPr>
                          <w:noProof/>
                        </w:rPr>
                        <w:drawing>
                          <wp:inline distT="0" distB="0" distL="0" distR="0">
                            <wp:extent cx="5683885" cy="249607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3885" cy="2496074"/>
                                    </a:xfrm>
                                    <a:prstGeom prst="rect">
                                      <a:avLst/>
                                    </a:prstGeom>
                                    <a:noFill/>
                                    <a:ln>
                                      <a:noFill/>
                                    </a:ln>
                                  </pic:spPr>
                                </pic:pic>
                              </a:graphicData>
                            </a:graphic>
                          </wp:inline>
                        </w:drawing>
                      </w:r>
                    </w:p>
                    <w:p w:rsidR="0030722B" w:rsidRPr="00FA71F0" w:rsidRDefault="0030722B" w:rsidP="00FA71F0">
                      <w:pPr>
                        <w:spacing w:before="163" w:after="163"/>
                        <w:ind w:firstLineChars="0" w:firstLine="0"/>
                        <w:jc w:val="right"/>
                        <w:rPr>
                          <w:sz w:val="21"/>
                        </w:rPr>
                      </w:pPr>
                      <w:r w:rsidRPr="00FA71F0">
                        <w:rPr>
                          <w:rFonts w:hint="eastAsia"/>
                          <w:sz w:val="21"/>
                        </w:rPr>
                        <w:t>图</w:t>
                      </w:r>
                      <w:r>
                        <w:rPr>
                          <w:rFonts w:hint="eastAsia"/>
                          <w:sz w:val="21"/>
                        </w:rPr>
                        <w:t>4.1</w:t>
                      </w:r>
                    </w:p>
                  </w:txbxContent>
                </v:textbox>
                <w10:wrap type="topAndBottom"/>
              </v:shape>
            </w:pict>
          </mc:Fallback>
        </mc:AlternateContent>
      </w:r>
      <w:r w:rsidR="003B1BE5">
        <w:t>根据前面对需求所作的分析</w:t>
      </w:r>
      <w:r w:rsidR="003B1BE5">
        <w:rPr>
          <w:rFonts w:hint="eastAsia"/>
        </w:rPr>
        <w:t>，现将</w:t>
      </w:r>
      <w:r w:rsidR="00B72182">
        <w:t>系统</w:t>
      </w:r>
      <w:r w:rsidR="003B1BE5">
        <w:t>设计为由三个主要部分组成的</w:t>
      </w:r>
      <w:r>
        <w:t>集成平台</w:t>
      </w:r>
      <w:r>
        <w:rPr>
          <w:rFonts w:hint="eastAsia"/>
        </w:rPr>
        <w:t>，</w:t>
      </w:r>
      <w:r>
        <w:t>而且每一个部分都是相对独立的</w:t>
      </w:r>
      <w:r>
        <w:rPr>
          <w:rFonts w:hint="eastAsia"/>
        </w:rPr>
        <w:t>。为方便实现，将开发代号命名为</w:t>
      </w:r>
      <w:r>
        <w:rPr>
          <w:rFonts w:hint="eastAsia"/>
        </w:rPr>
        <w:t>Enco</w:t>
      </w:r>
      <w:r>
        <w:rPr>
          <w:rFonts w:hint="eastAsia"/>
        </w:rPr>
        <w:t>、</w:t>
      </w:r>
      <w:r>
        <w:rPr>
          <w:rFonts w:hint="eastAsia"/>
        </w:rPr>
        <w:t>Cert</w:t>
      </w:r>
      <w:r>
        <w:rPr>
          <w:rFonts w:hint="eastAsia"/>
        </w:rPr>
        <w:t>和</w:t>
      </w:r>
      <w:r>
        <w:rPr>
          <w:rFonts w:hint="eastAsia"/>
        </w:rPr>
        <w:t>Agent</w:t>
      </w:r>
      <w:r>
        <w:rPr>
          <w:rFonts w:hint="eastAsia"/>
        </w:rPr>
        <w:t>。它们的结构如图所示。</w:t>
      </w:r>
    </w:p>
    <w:p w:rsidR="00FA71F0" w:rsidRDefault="007560AE" w:rsidP="002E4D98">
      <w:pPr>
        <w:spacing w:before="163" w:after="163"/>
        <w:ind w:firstLine="480"/>
      </w:pPr>
      <w:r w:rsidRPr="007560AE">
        <w:rPr>
          <w:rFonts w:hint="eastAsia"/>
        </w:rPr>
        <w:lastRenderedPageBreak/>
        <w:t>Enco</w:t>
      </w:r>
      <w:r w:rsidRPr="007560AE">
        <w:rPr>
          <w:rFonts w:hint="eastAsia"/>
        </w:rPr>
        <w:t>是作为客户端在用户个人计算机上运行的软件，也可以配置为在服务器上运行的服务器程序。</w:t>
      </w:r>
      <w:r>
        <w:rPr>
          <w:rFonts w:hint="eastAsia"/>
        </w:rPr>
        <w:t>它可以被认为是一个点对点（</w:t>
      </w:r>
      <w:r>
        <w:rPr>
          <w:rFonts w:hint="eastAsia"/>
        </w:rPr>
        <w:t>P2P</w:t>
      </w:r>
      <w:r>
        <w:rPr>
          <w:rFonts w:hint="eastAsia"/>
        </w:rPr>
        <w:t>）</w:t>
      </w:r>
      <w:r w:rsidRPr="007560AE">
        <w:rPr>
          <w:rFonts w:hint="eastAsia"/>
        </w:rPr>
        <w:t>软件，但</w:t>
      </w:r>
      <w:r>
        <w:rPr>
          <w:rFonts w:hint="eastAsia"/>
        </w:rPr>
        <w:t>并</w:t>
      </w:r>
      <w:r w:rsidRPr="007560AE">
        <w:rPr>
          <w:rFonts w:hint="eastAsia"/>
        </w:rPr>
        <w:t>不支持</w:t>
      </w:r>
      <w:r w:rsidRPr="007560AE">
        <w:rPr>
          <w:rFonts w:hint="eastAsia"/>
        </w:rPr>
        <w:t>DHT</w:t>
      </w:r>
      <w:r w:rsidRPr="007560AE">
        <w:rPr>
          <w:rFonts w:hint="eastAsia"/>
        </w:rPr>
        <w:t>（分布式散列表）方法或任何其他类似的技术，它不负责与其他服务器共享整个数据，这有助于我们保护用户的数据和信息。</w:t>
      </w:r>
    </w:p>
    <w:p w:rsidR="00FA71F0" w:rsidRPr="00FA71F0" w:rsidRDefault="007560AE" w:rsidP="002E4D98">
      <w:pPr>
        <w:spacing w:before="163" w:after="163"/>
        <w:ind w:firstLine="480"/>
      </w:pPr>
      <w:r w:rsidRPr="007560AE">
        <w:rPr>
          <w:rFonts w:hint="eastAsia"/>
        </w:rPr>
        <w:t>Cert</w:t>
      </w:r>
      <w:r w:rsidRPr="007560AE">
        <w:rPr>
          <w:rFonts w:hint="eastAsia"/>
        </w:rPr>
        <w:t>是一个认证服务中心，但它的内核完全基于块链技术，这有助于我们分散身份验证功能，也没有人可以控制整个信息。</w:t>
      </w:r>
      <w:r w:rsidRPr="007560AE">
        <w:rPr>
          <w:rFonts w:hint="eastAsia"/>
        </w:rPr>
        <w:t xml:space="preserve"> </w:t>
      </w:r>
      <w:r w:rsidRPr="007560AE">
        <w:rPr>
          <w:rFonts w:hint="eastAsia"/>
        </w:rPr>
        <w:t>其次，用户在服务上是匿名的，直到特殊方法干预该过程，用户的真实身份被安全地保护。</w:t>
      </w:r>
    </w:p>
    <w:p w:rsidR="002E4D98" w:rsidRDefault="007560AE" w:rsidP="002E4D98">
      <w:pPr>
        <w:spacing w:before="163" w:after="163"/>
        <w:ind w:firstLine="480"/>
      </w:pPr>
      <w:r>
        <w:rPr>
          <w:rFonts w:hint="eastAsia"/>
        </w:rPr>
        <w:t>A</w:t>
      </w:r>
      <w:r>
        <w:t>gent</w:t>
      </w:r>
      <w:r w:rsidRPr="007560AE">
        <w:rPr>
          <w:rFonts w:hint="eastAsia"/>
        </w:rPr>
        <w:t>是</w:t>
      </w:r>
      <w:r>
        <w:rPr>
          <w:rFonts w:hint="eastAsia"/>
        </w:rPr>
        <w:t>很像是</w:t>
      </w:r>
      <w:r w:rsidRPr="007560AE">
        <w:rPr>
          <w:rFonts w:hint="eastAsia"/>
        </w:rPr>
        <w:t>一个传统网站，扮演</w:t>
      </w:r>
      <w:r>
        <w:rPr>
          <w:rFonts w:hint="eastAsia"/>
        </w:rPr>
        <w:t>着</w:t>
      </w:r>
      <w:r w:rsidRPr="007560AE">
        <w:rPr>
          <w:rFonts w:hint="eastAsia"/>
        </w:rPr>
        <w:t>搜索引擎的角色，帮助用户通过分析他们的需求来检索正确的服务。它还具有搜索</w:t>
      </w:r>
      <w:r w:rsidRPr="007560AE">
        <w:rPr>
          <w:rFonts w:hint="eastAsia"/>
        </w:rPr>
        <w:t>Enco</w:t>
      </w:r>
      <w:r>
        <w:rPr>
          <w:rFonts w:hint="eastAsia"/>
        </w:rPr>
        <w:t>端点</w:t>
      </w:r>
      <w:r w:rsidRPr="007560AE">
        <w:rPr>
          <w:rFonts w:hint="eastAsia"/>
        </w:rPr>
        <w:t>的</w:t>
      </w:r>
      <w:r>
        <w:rPr>
          <w:rFonts w:hint="eastAsia"/>
        </w:rPr>
        <w:t>爬虫</w:t>
      </w:r>
      <w:r w:rsidRPr="007560AE">
        <w:rPr>
          <w:rFonts w:hint="eastAsia"/>
        </w:rPr>
        <w:t>工具，但不是传统的网站。</w:t>
      </w:r>
    </w:p>
    <w:p w:rsidR="002E4D98" w:rsidRDefault="002827C5" w:rsidP="002E4D98">
      <w:pPr>
        <w:spacing w:before="163" w:after="163"/>
        <w:ind w:firstLine="480"/>
      </w:pPr>
      <w:r>
        <w:rPr>
          <w:rFonts w:hint="eastAsia"/>
          <w:noProof/>
        </w:rPr>
        <mc:AlternateContent>
          <mc:Choice Requires="wps">
            <w:drawing>
              <wp:anchor distT="0" distB="0" distL="114300" distR="114300" simplePos="0" relativeHeight="251645952" behindDoc="0" locked="0" layoutInCell="1" allowOverlap="1" wp14:anchorId="483765E7" wp14:editId="104D185A">
                <wp:simplePos x="0" y="0"/>
                <wp:positionH relativeFrom="column">
                  <wp:posOffset>-435610</wp:posOffset>
                </wp:positionH>
                <wp:positionV relativeFrom="paragraph">
                  <wp:posOffset>337820</wp:posOffset>
                </wp:positionV>
                <wp:extent cx="6114415" cy="4531995"/>
                <wp:effectExtent l="0" t="0" r="0" b="1905"/>
                <wp:wrapTopAndBottom/>
                <wp:docPr id="371" name="文本框 371"/>
                <wp:cNvGraphicFramePr/>
                <a:graphic xmlns:a="http://schemas.openxmlformats.org/drawingml/2006/main">
                  <a:graphicData uri="http://schemas.microsoft.com/office/word/2010/wordprocessingShape">
                    <wps:wsp>
                      <wps:cNvSpPr txBox="1"/>
                      <wps:spPr>
                        <a:xfrm>
                          <a:off x="0" y="0"/>
                          <a:ext cx="6114415" cy="4531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722B" w:rsidRDefault="0030722B" w:rsidP="002827C5">
                            <w:pPr>
                              <w:spacing w:before="163" w:after="163"/>
                              <w:ind w:firstLineChars="0" w:firstLine="0"/>
                              <w:jc w:val="center"/>
                            </w:pPr>
                            <w:r w:rsidRPr="002827C5">
                              <w:rPr>
                                <w:noProof/>
                              </w:rPr>
                              <w:drawing>
                                <wp:inline distT="0" distB="0" distL="0" distR="0">
                                  <wp:extent cx="5613400" cy="3888105"/>
                                  <wp:effectExtent l="0" t="0" r="6350" b="0"/>
                                  <wp:docPr id="373" name="图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3400" cy="3888105"/>
                                          </a:xfrm>
                                          <a:prstGeom prst="rect">
                                            <a:avLst/>
                                          </a:prstGeom>
                                          <a:noFill/>
                                          <a:ln>
                                            <a:noFill/>
                                          </a:ln>
                                        </pic:spPr>
                                      </pic:pic>
                                    </a:graphicData>
                                  </a:graphic>
                                </wp:inline>
                              </w:drawing>
                            </w:r>
                          </w:p>
                          <w:p w:rsidR="0030722B" w:rsidRDefault="0030722B" w:rsidP="002827C5">
                            <w:pPr>
                              <w:spacing w:before="163" w:after="163"/>
                              <w:ind w:firstLineChars="0" w:firstLine="0"/>
                              <w:jc w:val="right"/>
                            </w:pPr>
                            <w:r>
                              <w:rPr>
                                <w:rFonts w:hint="eastAsia"/>
                              </w:rPr>
                              <w:t>图</w:t>
                            </w:r>
                            <w:r>
                              <w:rPr>
                                <w:rFonts w:hint="eastAsia"/>
                              </w:rPr>
                              <w:t>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765E7" id="文本框 371" o:spid="_x0000_s1033" type="#_x0000_t202" style="position:absolute;left:0;text-align:left;margin-left:-34.3pt;margin-top:26.6pt;width:481.45pt;height:356.8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4wFlAIAAG8FAAAOAAAAZHJzL2Uyb0RvYy54bWysVM1uEzEQviPxDpbvdLNt0tKomyq0KkKq&#10;2ooU9ex47WaF7TG2k93wAOUNOHHhznP1ORh7d5MocCnisjue+WY8P9/47LzRiqyE8xWYguYHA0qE&#10;4VBW5rGgn+6v3rylxAdmSqbAiIKuhafnk9evzmo7FoewAFUKRzCI8ePaFnQRgh1nmecLoZk/ACsM&#10;GiU4zQIe3WNWOlZjdK2yw8HgOKvBldYBF96j9rI10kmKL6Xg4VZKLwJRBcXcQvq69J3HbzY5Y+NH&#10;x+yi4l0a7B+y0KwyeOkm1CULjCxd9UcoXXEHHmQ44KAzkLLiItWA1eSDvWpmC2ZFqgWb4+2mTf7/&#10;heU3qztHqrKgRyc5JYZpHNLz92/PP349/3wiUYktqq0fI3JmERuad9DgqHu9R2WsvJFOxz/WRNCO&#10;zV5vGiyaQDgqj/N8OMxHlHC0DUdH+enpKMbJtu7W+fBegCZRKKjDCabGstW1Dy20h8TbDFxVSqUp&#10;KkNqvOJoNEgOGwsGVyZiReJDFyaW1KaepLBWImKU+Sgk9iNVEBWJieJCObJiyCHGuTAhFZ/iIjqi&#10;JCbxEscOv83qJc5tHf3NYMLGWVcGXKp+L+3yc5+ybPHY8526oxiaeZOIcNJPdg7lGgfuoN0ab/lV&#10;hUO5Zj7cMYdrgjPG1Q+3+JEKsPnQSZQswH39mz7ikb1opaTGtSuo/7JkTlCiPhjk9SkSJO5pOgxH&#10;J4d4cLuW+a7FLPUF4FSQuZhdEiM+qF6UDvQDvhDTeCuamOF4d0FDL16E9jHAF4aL6TSBcDMtC9dm&#10;ZnkMHYcUKXffPDBnO14GpPQN9AvKxnv0bLHR08B0GUBWibuxz21Xu/7jVif2dy9QfDZ2zwm1fScn&#10;vwEAAP//AwBQSwMEFAAGAAgAAAAhACrrjlPiAAAACgEAAA8AAABkcnMvZG93bnJldi54bWxMj8tO&#10;wzAQRfdI/IM1SOxah5SaNMSpqkgVEoJFSzfsJvE0ifAjxG4b+HrMCpaje3TvmWI9Gc3ONPreWQl3&#10;8wQY2cap3rYSDm/bWQbMB7QKtbMk4Ys8rMvrqwJz5S52R+d9aFkssT5HCV0IQ865bzoy6OduIBuz&#10;oxsNhniOLVcjXmK50TxNEsEN9jYudDhQ1VHzsT8ZCc/V9hV3dWqyb109vRw3w+fhfSnl7c20eQQW&#10;aAp/MPzqR3Uoo1PtTlZ5piXMRCYiKmG5SIFFIFvdL4DVEh6EWAEvC/7/hfIHAAD//wMAUEsBAi0A&#10;FAAGAAgAAAAhALaDOJL+AAAA4QEAABMAAAAAAAAAAAAAAAAAAAAAAFtDb250ZW50X1R5cGVzXS54&#10;bWxQSwECLQAUAAYACAAAACEAOP0h/9YAAACUAQAACwAAAAAAAAAAAAAAAAAvAQAAX3JlbHMvLnJl&#10;bHNQSwECLQAUAAYACAAAACEA+OeMBZQCAABvBQAADgAAAAAAAAAAAAAAAAAuAgAAZHJzL2Uyb0Rv&#10;Yy54bWxQSwECLQAUAAYACAAAACEAKuuOU+IAAAAKAQAADwAAAAAAAAAAAAAAAADuBAAAZHJzL2Rv&#10;d25yZXYueG1sUEsFBgAAAAAEAAQA8wAAAP0FAAAAAA==&#10;" filled="f" stroked="f" strokeweight=".5pt">
                <v:textbox>
                  <w:txbxContent>
                    <w:p w:rsidR="0030722B" w:rsidRDefault="0030722B" w:rsidP="002827C5">
                      <w:pPr>
                        <w:spacing w:before="163" w:after="163"/>
                        <w:ind w:firstLineChars="0" w:firstLine="0"/>
                        <w:jc w:val="center"/>
                      </w:pPr>
                      <w:r w:rsidRPr="002827C5">
                        <w:rPr>
                          <w:noProof/>
                        </w:rPr>
                        <w:drawing>
                          <wp:inline distT="0" distB="0" distL="0" distR="0">
                            <wp:extent cx="5613400" cy="3888105"/>
                            <wp:effectExtent l="0" t="0" r="6350" b="0"/>
                            <wp:docPr id="373" name="图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3400" cy="3888105"/>
                                    </a:xfrm>
                                    <a:prstGeom prst="rect">
                                      <a:avLst/>
                                    </a:prstGeom>
                                    <a:noFill/>
                                    <a:ln>
                                      <a:noFill/>
                                    </a:ln>
                                  </pic:spPr>
                                </pic:pic>
                              </a:graphicData>
                            </a:graphic>
                          </wp:inline>
                        </w:drawing>
                      </w:r>
                    </w:p>
                    <w:p w:rsidR="0030722B" w:rsidRDefault="0030722B" w:rsidP="002827C5">
                      <w:pPr>
                        <w:spacing w:before="163" w:after="163"/>
                        <w:ind w:firstLineChars="0" w:firstLine="0"/>
                        <w:jc w:val="right"/>
                      </w:pPr>
                      <w:r>
                        <w:rPr>
                          <w:rFonts w:hint="eastAsia"/>
                        </w:rPr>
                        <w:t>图</w:t>
                      </w:r>
                      <w:r>
                        <w:rPr>
                          <w:rFonts w:hint="eastAsia"/>
                        </w:rPr>
                        <w:t>4.2</w:t>
                      </w:r>
                    </w:p>
                  </w:txbxContent>
                </v:textbox>
                <w10:wrap type="topAndBottom"/>
              </v:shape>
            </w:pict>
          </mc:Fallback>
        </mc:AlternateContent>
      </w:r>
      <w:r>
        <w:rPr>
          <w:rFonts w:hint="eastAsia"/>
        </w:rPr>
        <w:t>在实际实现之后，其服务</w:t>
      </w:r>
      <w:r w:rsidR="00D66444">
        <w:rPr>
          <w:rFonts w:hint="eastAsia"/>
        </w:rPr>
        <w:t>结构</w:t>
      </w:r>
      <w:r>
        <w:rPr>
          <w:rFonts w:hint="eastAsia"/>
        </w:rPr>
        <w:t>如下</w:t>
      </w:r>
      <w:r w:rsidR="00592EFA">
        <w:rPr>
          <w:rFonts w:hint="eastAsia"/>
        </w:rPr>
        <w:t>所示</w:t>
      </w:r>
      <w:r>
        <w:rPr>
          <w:rFonts w:hint="eastAsia"/>
        </w:rPr>
        <w:t>：</w:t>
      </w:r>
    </w:p>
    <w:p w:rsidR="00DA3663" w:rsidRDefault="00DA3663" w:rsidP="00DA3663">
      <w:pPr>
        <w:spacing w:before="163" w:after="163"/>
        <w:ind w:firstLine="480"/>
      </w:pPr>
      <w:r>
        <w:rPr>
          <w:rFonts w:hint="eastAsia"/>
        </w:rPr>
        <w:t>如果用户尝试找到潜在的合作伙伴，他</w:t>
      </w:r>
      <w:r>
        <w:rPr>
          <w:rFonts w:hint="eastAsia"/>
        </w:rPr>
        <w:t>/</w:t>
      </w:r>
      <w:r>
        <w:rPr>
          <w:rFonts w:hint="eastAsia"/>
        </w:rPr>
        <w:t>她可以按照以下步骤操作。</w:t>
      </w:r>
    </w:p>
    <w:p w:rsidR="00DA3663" w:rsidRDefault="00DA3663" w:rsidP="00DA3663">
      <w:pPr>
        <w:spacing w:before="163" w:after="163"/>
        <w:ind w:firstLine="480"/>
      </w:pPr>
      <w:r>
        <w:rPr>
          <w:rFonts w:hint="eastAsia"/>
        </w:rPr>
        <w:t>1.</w:t>
      </w:r>
      <w:r w:rsidR="0034043F">
        <w:t xml:space="preserve"> </w:t>
      </w:r>
      <w:r>
        <w:rPr>
          <w:rFonts w:hint="eastAsia"/>
        </w:rPr>
        <w:t>使用</w:t>
      </w:r>
      <w:r>
        <w:rPr>
          <w:rFonts w:hint="eastAsia"/>
        </w:rPr>
        <w:t>Web</w:t>
      </w:r>
      <w:r>
        <w:rPr>
          <w:rFonts w:hint="eastAsia"/>
        </w:rPr>
        <w:t>浏览器（如</w:t>
      </w:r>
      <w:r>
        <w:rPr>
          <w:rFonts w:hint="eastAsia"/>
        </w:rPr>
        <w:t>Microsoft Edge</w:t>
      </w:r>
      <w:r>
        <w:rPr>
          <w:rFonts w:hint="eastAsia"/>
        </w:rPr>
        <w:t>、</w:t>
      </w:r>
      <w:r>
        <w:rPr>
          <w:rFonts w:hint="eastAsia"/>
        </w:rPr>
        <w:t>Google Chrome</w:t>
      </w:r>
      <w:r>
        <w:rPr>
          <w:rFonts w:hint="eastAsia"/>
        </w:rPr>
        <w:t>）访问</w:t>
      </w:r>
      <w:r>
        <w:rPr>
          <w:rFonts w:hint="eastAsia"/>
        </w:rPr>
        <w:t>Agent</w:t>
      </w:r>
      <w:r>
        <w:rPr>
          <w:rFonts w:hint="eastAsia"/>
        </w:rPr>
        <w:t>网站。</w:t>
      </w:r>
      <w:r>
        <w:rPr>
          <w:rFonts w:hint="eastAsia"/>
        </w:rPr>
        <w:lastRenderedPageBreak/>
        <w:t>通过告知</w:t>
      </w:r>
      <w:r>
        <w:rPr>
          <w:rFonts w:hint="eastAsia"/>
        </w:rPr>
        <w:t>Agent</w:t>
      </w:r>
      <w:r>
        <w:rPr>
          <w:rFonts w:hint="eastAsia"/>
        </w:rPr>
        <w:t>自己的需求和要求以寻找合适的指标服务。</w:t>
      </w:r>
    </w:p>
    <w:p w:rsidR="00DA3663" w:rsidRDefault="00DA3663" w:rsidP="00DA3663">
      <w:pPr>
        <w:spacing w:before="163" w:after="163"/>
        <w:ind w:firstLine="480"/>
      </w:pPr>
      <w:r>
        <w:rPr>
          <w:rFonts w:hint="eastAsia"/>
        </w:rPr>
        <w:t>2.</w:t>
      </w:r>
      <w:r w:rsidR="0034043F">
        <w:t xml:space="preserve"> </w:t>
      </w:r>
      <w:r>
        <w:rPr>
          <w:rFonts w:hint="eastAsia"/>
        </w:rPr>
        <w:t>选择指标服务，并将相应的服务器信息文件下载到本地主机。</w:t>
      </w:r>
    </w:p>
    <w:p w:rsidR="00DA3663" w:rsidRDefault="00DA3663" w:rsidP="00DA3663">
      <w:pPr>
        <w:spacing w:before="163" w:after="163"/>
        <w:ind w:firstLine="480"/>
      </w:pPr>
      <w:r>
        <w:rPr>
          <w:rFonts w:hint="eastAsia"/>
        </w:rPr>
        <w:t>3.</w:t>
      </w:r>
      <w:r w:rsidR="0034043F">
        <w:t xml:space="preserve"> </w:t>
      </w:r>
      <w:r>
        <w:rPr>
          <w:rFonts w:hint="eastAsia"/>
        </w:rPr>
        <w:t>使用</w:t>
      </w:r>
      <w:r>
        <w:rPr>
          <w:rFonts w:hint="eastAsia"/>
        </w:rPr>
        <w:t>Enco</w:t>
      </w:r>
      <w:r>
        <w:rPr>
          <w:rFonts w:hint="eastAsia"/>
        </w:rPr>
        <w:t>（或</w:t>
      </w:r>
      <w:r>
        <w:rPr>
          <w:rFonts w:hint="eastAsia"/>
        </w:rPr>
        <w:t>Enco-UI</w:t>
      </w:r>
      <w:r>
        <w:rPr>
          <w:rFonts w:hint="eastAsia"/>
        </w:rPr>
        <w:t>，即图形化界面）在本地主机上创建新的事务。事务的执行取决于具体的指标项目，用户必须首先将步骤</w:t>
      </w:r>
      <w:r>
        <w:rPr>
          <w:rFonts w:hint="eastAsia"/>
        </w:rPr>
        <w:t>2</w:t>
      </w:r>
      <w:r>
        <w:rPr>
          <w:rFonts w:hint="eastAsia"/>
        </w:rPr>
        <w:t>中下载的指标服务器信息文件放入到事务当中。</w:t>
      </w:r>
    </w:p>
    <w:p w:rsidR="00DA3663" w:rsidRDefault="00DA3663" w:rsidP="00DA3663">
      <w:pPr>
        <w:spacing w:before="163" w:after="163"/>
        <w:ind w:firstLine="480"/>
      </w:pPr>
      <w:r>
        <w:rPr>
          <w:rFonts w:hint="eastAsia"/>
        </w:rPr>
        <w:t>4.</w:t>
      </w:r>
      <w:r w:rsidR="0034043F">
        <w:t xml:space="preserve"> </w:t>
      </w:r>
      <w:r>
        <w:rPr>
          <w:rFonts w:hint="eastAsia"/>
        </w:rPr>
        <w:t>根据每个指标服务填写指标数据。</w:t>
      </w:r>
    </w:p>
    <w:p w:rsidR="00DA3663" w:rsidRDefault="00DA3663" w:rsidP="00DA3663">
      <w:pPr>
        <w:spacing w:before="163" w:after="163"/>
        <w:ind w:firstLine="480"/>
      </w:pPr>
      <w:r>
        <w:rPr>
          <w:rFonts w:hint="eastAsia"/>
        </w:rPr>
        <w:t>5.</w:t>
      </w:r>
      <w:r w:rsidR="0034043F">
        <w:t xml:space="preserve"> </w:t>
      </w:r>
      <w:r w:rsidR="006F6D7C">
        <w:rPr>
          <w:rFonts w:hint="eastAsia"/>
        </w:rPr>
        <w:t>选择附加到事务</w:t>
      </w:r>
      <w:r>
        <w:rPr>
          <w:rFonts w:hint="eastAsia"/>
        </w:rPr>
        <w:t>的秘密</w:t>
      </w:r>
      <w:r w:rsidR="006F6D7C">
        <w:rPr>
          <w:rFonts w:hint="eastAsia"/>
        </w:rPr>
        <w:t>文件，之后</w:t>
      </w:r>
      <w:r>
        <w:rPr>
          <w:rFonts w:hint="eastAsia"/>
        </w:rPr>
        <w:t>启动业务。</w:t>
      </w:r>
    </w:p>
    <w:p w:rsidR="00DA3663" w:rsidRDefault="006F6D7C" w:rsidP="00DA3663">
      <w:pPr>
        <w:spacing w:before="163" w:after="163"/>
        <w:ind w:firstLine="480"/>
      </w:pPr>
      <w:r>
        <w:rPr>
          <w:rFonts w:hint="eastAsia"/>
        </w:rPr>
        <w:t>6.</w:t>
      </w:r>
      <w:r w:rsidR="0034043F">
        <w:t xml:space="preserve"> </w:t>
      </w:r>
      <w:r w:rsidR="00DA3663">
        <w:rPr>
          <w:rFonts w:hint="eastAsia"/>
        </w:rPr>
        <w:t>使用</w:t>
      </w:r>
      <w:r w:rsidR="00DA3663">
        <w:rPr>
          <w:rFonts w:hint="eastAsia"/>
        </w:rPr>
        <w:t>Enco</w:t>
      </w:r>
      <w:r w:rsidR="00DA3663">
        <w:rPr>
          <w:rFonts w:hint="eastAsia"/>
        </w:rPr>
        <w:t>主动查询业务结果。</w:t>
      </w:r>
    </w:p>
    <w:p w:rsidR="00DA3663" w:rsidRDefault="00DA3663" w:rsidP="00DA3663">
      <w:pPr>
        <w:spacing w:before="163" w:after="163"/>
        <w:ind w:firstLine="480"/>
      </w:pPr>
      <w:r>
        <w:rPr>
          <w:rFonts w:hint="eastAsia"/>
        </w:rPr>
        <w:t>7.</w:t>
      </w:r>
      <w:r w:rsidR="0034043F">
        <w:t xml:space="preserve"> </w:t>
      </w:r>
      <w:r>
        <w:rPr>
          <w:rFonts w:hint="eastAsia"/>
        </w:rPr>
        <w:t>如果任何其他用户</w:t>
      </w:r>
      <w:r w:rsidR="006F6D7C">
        <w:rPr>
          <w:rFonts w:hint="eastAsia"/>
        </w:rPr>
        <w:t>提交了能够成功匹配的</w:t>
      </w:r>
      <w:r>
        <w:rPr>
          <w:rFonts w:hint="eastAsia"/>
        </w:rPr>
        <w:t>指标，其秘密部分将在查询过程中通过指示器服务器发送到</w:t>
      </w:r>
      <w:proofErr w:type="gramStart"/>
      <w:r w:rsidR="006F6D7C">
        <w:rPr>
          <w:rFonts w:hint="eastAsia"/>
        </w:rPr>
        <w:t>用户本地</w:t>
      </w:r>
      <w:proofErr w:type="gramEnd"/>
      <w:r w:rsidR="006F6D7C">
        <w:rPr>
          <w:rFonts w:hint="eastAsia"/>
        </w:rPr>
        <w:t>计算机的</w:t>
      </w:r>
      <w:r>
        <w:rPr>
          <w:rFonts w:hint="eastAsia"/>
        </w:rPr>
        <w:t>Enco</w:t>
      </w:r>
      <w:r>
        <w:rPr>
          <w:rFonts w:hint="eastAsia"/>
        </w:rPr>
        <w:t>。</w:t>
      </w:r>
      <w:r>
        <w:rPr>
          <w:rFonts w:hint="eastAsia"/>
        </w:rPr>
        <w:t>Enco</w:t>
      </w:r>
      <w:r>
        <w:rPr>
          <w:rFonts w:hint="eastAsia"/>
        </w:rPr>
        <w:t>尝试恢复在本地主机收集的所有秘密。</w:t>
      </w:r>
    </w:p>
    <w:p w:rsidR="002827C5" w:rsidRPr="002827C5" w:rsidRDefault="00DA3663" w:rsidP="00DA3663">
      <w:pPr>
        <w:spacing w:before="163" w:after="163"/>
        <w:ind w:firstLine="480"/>
      </w:pPr>
      <w:r>
        <w:rPr>
          <w:rFonts w:hint="eastAsia"/>
        </w:rPr>
        <w:t>8.</w:t>
      </w:r>
      <w:r w:rsidR="0034043F">
        <w:t xml:space="preserve"> </w:t>
      </w:r>
      <w:r>
        <w:rPr>
          <w:rFonts w:hint="eastAsia"/>
        </w:rPr>
        <w:t>如果秘密恢复，</w:t>
      </w:r>
      <w:r>
        <w:rPr>
          <w:rFonts w:hint="eastAsia"/>
        </w:rPr>
        <w:t>Enco</w:t>
      </w:r>
      <w:r w:rsidR="006F6D7C">
        <w:rPr>
          <w:rFonts w:hint="eastAsia"/>
        </w:rPr>
        <w:t>将帮助</w:t>
      </w:r>
      <w:r>
        <w:rPr>
          <w:rFonts w:hint="eastAsia"/>
        </w:rPr>
        <w:t>主要用户将其打开。</w:t>
      </w:r>
    </w:p>
    <w:p w:rsidR="0033431C" w:rsidRPr="0033431C" w:rsidRDefault="0033431C" w:rsidP="00B02904">
      <w:pPr>
        <w:spacing w:before="163" w:after="163"/>
        <w:ind w:firstLine="480"/>
      </w:pPr>
    </w:p>
    <w:p w:rsidR="00034D0B" w:rsidRDefault="00090B18" w:rsidP="00034D0B">
      <w:pPr>
        <w:pStyle w:val="-0"/>
      </w:pPr>
      <w:bookmarkStart w:id="26" w:name="_Toc484279321"/>
      <w:r>
        <w:rPr>
          <w:noProof/>
        </w:rPr>
        <mc:AlternateContent>
          <mc:Choice Requires="wpg">
            <w:drawing>
              <wp:anchor distT="0" distB="0" distL="114300" distR="114300" simplePos="0" relativeHeight="251676672" behindDoc="0" locked="0" layoutInCell="1" allowOverlap="1" wp14:anchorId="43E4D211" wp14:editId="3C5BBF73">
                <wp:simplePos x="0" y="0"/>
                <wp:positionH relativeFrom="column">
                  <wp:posOffset>158750</wp:posOffset>
                </wp:positionH>
                <wp:positionV relativeFrom="paragraph">
                  <wp:posOffset>621665</wp:posOffset>
                </wp:positionV>
                <wp:extent cx="5089525" cy="3208020"/>
                <wp:effectExtent l="0" t="0" r="15875" b="11430"/>
                <wp:wrapTopAndBottom/>
                <wp:docPr id="31" name="组合 31"/>
                <wp:cNvGraphicFramePr/>
                <a:graphic xmlns:a="http://schemas.openxmlformats.org/drawingml/2006/main">
                  <a:graphicData uri="http://schemas.microsoft.com/office/word/2010/wordprocessingGroup">
                    <wpg:wgp>
                      <wpg:cNvGrpSpPr/>
                      <wpg:grpSpPr>
                        <a:xfrm>
                          <a:off x="0" y="0"/>
                          <a:ext cx="5089525" cy="3208020"/>
                          <a:chOff x="0" y="0"/>
                          <a:chExt cx="5089585" cy="3208559"/>
                        </a:xfrm>
                      </wpg:grpSpPr>
                      <wps:wsp>
                        <wps:cNvPr id="9" name="矩形 9"/>
                        <wps:cNvSpPr/>
                        <wps:spPr>
                          <a:xfrm>
                            <a:off x="0" y="0"/>
                            <a:ext cx="5088962" cy="48288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722B" w:rsidRPr="006E4884" w:rsidRDefault="0030722B" w:rsidP="006E4884">
                              <w:pPr>
                                <w:spacing w:beforeLines="0" w:before="0" w:afterLines="0" w:after="0" w:line="240" w:lineRule="atLeast"/>
                                <w:ind w:firstLineChars="0" w:firstLine="0"/>
                                <w:jc w:val="center"/>
                                <w:rPr>
                                  <w:color w:val="000000" w:themeColor="text1"/>
                                </w:rPr>
                              </w:pPr>
                              <w:r w:rsidRPr="006E4884">
                                <w:rPr>
                                  <w:rFonts w:hint="eastAsia"/>
                                  <w:color w:val="000000" w:themeColor="text1"/>
                                </w:rPr>
                                <w:t>P</w:t>
                              </w:r>
                              <w:r w:rsidRPr="006E4884">
                                <w:rPr>
                                  <w:color w:val="000000" w:themeColor="text1"/>
                                </w:rPr>
                                <w:t>2P</w:t>
                              </w:r>
                              <w:r>
                                <w:rPr>
                                  <w:rFonts w:hint="eastAsia"/>
                                  <w:color w:val="000000" w:themeColor="text1"/>
                                </w:rPr>
                                <w:t>平台</w:t>
                              </w:r>
                              <w:r>
                                <w:rPr>
                                  <w:color w:val="000000" w:themeColor="text1"/>
                                </w:rPr>
                                <w:t>软件</w:t>
                              </w:r>
                              <w:r>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0" y="586596"/>
                            <a:ext cx="2449195" cy="29273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722B" w:rsidRPr="006E4884" w:rsidRDefault="0030722B" w:rsidP="006E4884">
                              <w:pPr>
                                <w:spacing w:beforeLines="0" w:before="0" w:afterLines="0" w:after="0" w:line="240" w:lineRule="atLeast"/>
                                <w:ind w:firstLineChars="0" w:firstLine="0"/>
                                <w:jc w:val="center"/>
                                <w:rPr>
                                  <w:color w:val="000000" w:themeColor="text1"/>
                                </w:rPr>
                              </w:pPr>
                              <w:r>
                                <w:rPr>
                                  <w:rFonts w:hint="eastAsia"/>
                                  <w:color w:val="000000" w:themeColor="text1"/>
                                </w:rPr>
                                <w:t>客户端</w:t>
                              </w:r>
                              <w:r>
                                <w:rPr>
                                  <w:color w:val="000000" w:themeColor="text1"/>
                                </w:rPr>
                                <w:t>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2562045" y="586596"/>
                            <a:ext cx="1621251" cy="29329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722B" w:rsidRPr="006E4884" w:rsidRDefault="0030722B" w:rsidP="006E4884">
                              <w:pPr>
                                <w:spacing w:beforeLines="0" w:before="0" w:afterLines="0" w:after="0" w:line="240" w:lineRule="atLeast"/>
                                <w:ind w:firstLineChars="0" w:firstLine="0"/>
                                <w:jc w:val="center"/>
                                <w:rPr>
                                  <w:color w:val="000000" w:themeColor="text1"/>
                                </w:rPr>
                              </w:pPr>
                              <w:r>
                                <w:rPr>
                                  <w:rFonts w:hint="eastAsia"/>
                                  <w:color w:val="000000" w:themeColor="text1"/>
                                </w:rPr>
                                <w:t>服务端</w:t>
                              </w:r>
                              <w:r>
                                <w:rPr>
                                  <w:color w:val="000000" w:themeColor="text1"/>
                                </w:rPr>
                                <w:t>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25879" y="983411"/>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722B" w:rsidRPr="006E4884" w:rsidRDefault="0030722B" w:rsidP="006E4884">
                              <w:pPr>
                                <w:spacing w:beforeLines="0" w:before="0" w:afterLines="0" w:after="0" w:line="240" w:lineRule="atLeast"/>
                                <w:ind w:firstLineChars="0" w:firstLine="0"/>
                                <w:jc w:val="center"/>
                                <w:rPr>
                                  <w:color w:val="000000" w:themeColor="text1"/>
                                </w:rPr>
                              </w:pPr>
                              <w:r>
                                <w:rPr>
                                  <w:rFonts w:hint="eastAsia"/>
                                  <w:color w:val="000000" w:themeColor="text1"/>
                                </w:rPr>
                                <w:t>事务模块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431320" y="983411"/>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722B" w:rsidRPr="006E4884" w:rsidRDefault="0030722B" w:rsidP="001B11F0">
                              <w:pPr>
                                <w:spacing w:beforeLines="0" w:before="0" w:afterLines="0" w:after="0" w:line="240" w:lineRule="atLeast"/>
                                <w:ind w:firstLineChars="0" w:firstLine="0"/>
                                <w:jc w:val="center"/>
                                <w:rPr>
                                  <w:color w:val="000000" w:themeColor="text1"/>
                                </w:rPr>
                              </w:pPr>
                              <w:r>
                                <w:rPr>
                                  <w:rFonts w:hint="eastAsia"/>
                                  <w:color w:val="000000" w:themeColor="text1"/>
                                </w:rPr>
                                <w:t>指标模块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845388" y="983411"/>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722B" w:rsidRPr="006E4884" w:rsidRDefault="0030722B" w:rsidP="001B11F0">
                              <w:pPr>
                                <w:spacing w:beforeLines="0" w:before="0" w:afterLines="0" w:after="0" w:line="240" w:lineRule="atLeast"/>
                                <w:ind w:firstLineChars="0" w:firstLine="0"/>
                                <w:jc w:val="center"/>
                                <w:rPr>
                                  <w:color w:val="000000" w:themeColor="text1"/>
                                </w:rPr>
                              </w:pPr>
                              <w:r>
                                <w:rPr>
                                  <w:rFonts w:hint="eastAsia"/>
                                  <w:color w:val="000000" w:themeColor="text1"/>
                                </w:rPr>
                                <w:t>秘密分割</w:t>
                              </w:r>
                              <w:r>
                                <w:rPr>
                                  <w:color w:val="000000" w:themeColor="text1"/>
                                </w:rPr>
                                <w:t>与还原模块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1259456" y="983411"/>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722B" w:rsidRPr="006E4884" w:rsidRDefault="0030722B" w:rsidP="001B11F0">
                              <w:pPr>
                                <w:spacing w:beforeLines="0" w:before="0" w:afterLines="0" w:after="0" w:line="240" w:lineRule="atLeast"/>
                                <w:ind w:firstLineChars="0" w:firstLine="0"/>
                                <w:jc w:val="center"/>
                                <w:rPr>
                                  <w:color w:val="000000" w:themeColor="text1"/>
                                </w:rPr>
                              </w:pPr>
                              <w:r>
                                <w:rPr>
                                  <w:rFonts w:hint="eastAsia"/>
                                  <w:color w:val="000000" w:themeColor="text1"/>
                                </w:rPr>
                                <w:t>查询服务</w:t>
                              </w:r>
                              <w:r>
                                <w:rPr>
                                  <w:color w:val="000000" w:themeColor="text1"/>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矩形 20"/>
                        <wps:cNvSpPr/>
                        <wps:spPr>
                          <a:xfrm>
                            <a:off x="1699403" y="992037"/>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722B" w:rsidRPr="006E4884" w:rsidRDefault="0030722B" w:rsidP="001B11F0">
                              <w:pPr>
                                <w:spacing w:beforeLines="0" w:before="0" w:afterLines="0" w:after="0" w:line="240" w:lineRule="atLeast"/>
                                <w:ind w:firstLineChars="0" w:firstLine="0"/>
                                <w:jc w:val="center"/>
                                <w:rPr>
                                  <w:color w:val="000000" w:themeColor="text1"/>
                                </w:rPr>
                              </w:pPr>
                              <w:r>
                                <w:rPr>
                                  <w:rFonts w:hint="eastAsia"/>
                                  <w:color w:val="000000" w:themeColor="text1"/>
                                </w:rPr>
                                <w:t>网络</w:t>
                              </w:r>
                              <w:r>
                                <w:rPr>
                                  <w:color w:val="000000" w:themeColor="text1"/>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矩形 21"/>
                        <wps:cNvSpPr/>
                        <wps:spPr>
                          <a:xfrm>
                            <a:off x="2113471" y="992037"/>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722B" w:rsidRPr="006E4884" w:rsidRDefault="0030722B" w:rsidP="001B11F0">
                              <w:pPr>
                                <w:spacing w:beforeLines="0" w:before="0" w:afterLines="0" w:after="0" w:line="240" w:lineRule="atLeast"/>
                                <w:ind w:firstLineChars="0" w:firstLine="0"/>
                                <w:jc w:val="center"/>
                                <w:rPr>
                                  <w:color w:val="000000" w:themeColor="text1"/>
                                </w:rPr>
                              </w:pPr>
                              <w:r>
                                <w:rPr>
                                  <w:rFonts w:hint="eastAsia"/>
                                  <w:color w:val="000000" w:themeColor="text1"/>
                                </w:rPr>
                                <w:t>文件</w:t>
                              </w:r>
                              <w:r>
                                <w:rPr>
                                  <w:color w:val="000000" w:themeColor="text1"/>
                                </w:rPr>
                                <w:t>管理模块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矩形 22"/>
                        <wps:cNvSpPr/>
                        <wps:spPr>
                          <a:xfrm>
                            <a:off x="2562045" y="992037"/>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722B" w:rsidRPr="006E4884" w:rsidRDefault="0030722B" w:rsidP="006F6F63">
                              <w:pPr>
                                <w:spacing w:beforeLines="0" w:before="0" w:afterLines="0" w:after="0" w:line="240" w:lineRule="atLeast"/>
                                <w:ind w:firstLineChars="0" w:firstLine="0"/>
                                <w:jc w:val="center"/>
                                <w:rPr>
                                  <w:color w:val="000000" w:themeColor="text1"/>
                                </w:rPr>
                              </w:pPr>
                              <w:r>
                                <w:rPr>
                                  <w:rFonts w:hint="eastAsia"/>
                                  <w:color w:val="000000" w:themeColor="text1"/>
                                </w:rPr>
                                <w:t>指标数据</w:t>
                              </w:r>
                              <w:r>
                                <w:rPr>
                                  <w:color w:val="000000" w:themeColor="text1"/>
                                </w:rPr>
                                <w:t>存储模块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矩形 23"/>
                        <wps:cNvSpPr/>
                        <wps:spPr>
                          <a:xfrm>
                            <a:off x="2984739" y="992037"/>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722B" w:rsidRPr="006E4884" w:rsidRDefault="0030722B" w:rsidP="006F6F63">
                              <w:pPr>
                                <w:spacing w:beforeLines="0" w:before="0" w:afterLines="0" w:after="0" w:line="240" w:lineRule="atLeast"/>
                                <w:ind w:firstLineChars="0" w:firstLine="0"/>
                                <w:jc w:val="center"/>
                                <w:rPr>
                                  <w:color w:val="000000" w:themeColor="text1"/>
                                </w:rPr>
                              </w:pPr>
                              <w:r>
                                <w:rPr>
                                  <w:rFonts w:hint="eastAsia"/>
                                  <w:color w:val="000000" w:themeColor="text1"/>
                                </w:rPr>
                                <w:t>影子数据</w:t>
                              </w:r>
                              <w:r>
                                <w:rPr>
                                  <w:color w:val="000000" w:themeColor="text1"/>
                                </w:rPr>
                                <w:t>存储模块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矩形 25"/>
                        <wps:cNvSpPr/>
                        <wps:spPr>
                          <a:xfrm>
                            <a:off x="3416060" y="992037"/>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722B" w:rsidRPr="006E4884" w:rsidRDefault="0030722B" w:rsidP="006F6F63">
                              <w:pPr>
                                <w:spacing w:beforeLines="0" w:before="0" w:afterLines="0" w:after="0" w:line="240" w:lineRule="atLeast"/>
                                <w:ind w:firstLineChars="0" w:firstLine="0"/>
                                <w:jc w:val="center"/>
                                <w:rPr>
                                  <w:color w:val="000000" w:themeColor="text1"/>
                                </w:rPr>
                              </w:pPr>
                              <w:r>
                                <w:rPr>
                                  <w:rFonts w:hint="eastAsia"/>
                                  <w:color w:val="000000" w:themeColor="text1"/>
                                </w:rPr>
                                <w:t>解算插件</w:t>
                              </w:r>
                              <w:r>
                                <w:rPr>
                                  <w:color w:val="000000" w:themeColor="text1"/>
                                </w:rPr>
                                <w:t>支持模块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矩形 26"/>
                        <wps:cNvSpPr/>
                        <wps:spPr>
                          <a:xfrm>
                            <a:off x="3847381" y="1000664"/>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722B" w:rsidRPr="006E4884" w:rsidRDefault="0030722B" w:rsidP="006F6F63">
                              <w:pPr>
                                <w:spacing w:beforeLines="0" w:before="0" w:afterLines="0" w:after="0" w:line="240" w:lineRule="atLeast"/>
                                <w:ind w:firstLineChars="0" w:firstLine="0"/>
                                <w:jc w:val="center"/>
                                <w:rPr>
                                  <w:color w:val="000000" w:themeColor="text1"/>
                                </w:rPr>
                              </w:pPr>
                              <w:r>
                                <w:rPr>
                                  <w:rFonts w:hint="eastAsia"/>
                                  <w:color w:val="000000" w:themeColor="text1"/>
                                </w:rPr>
                                <w:t>网络</w:t>
                              </w:r>
                              <w:r>
                                <w:rPr>
                                  <w:color w:val="000000" w:themeColor="text1"/>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矩形 27"/>
                        <wps:cNvSpPr/>
                        <wps:spPr>
                          <a:xfrm>
                            <a:off x="4278702" y="586596"/>
                            <a:ext cx="353683" cy="262196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722B" w:rsidRPr="006E4884" w:rsidRDefault="0030722B" w:rsidP="00090B18">
                              <w:pPr>
                                <w:spacing w:beforeLines="0" w:before="0" w:afterLines="0" w:after="0" w:line="240" w:lineRule="atLeast"/>
                                <w:ind w:firstLineChars="0" w:firstLine="0"/>
                                <w:jc w:val="center"/>
                                <w:rPr>
                                  <w:color w:val="000000" w:themeColor="text1"/>
                                </w:rPr>
                              </w:pPr>
                              <w:r>
                                <w:rPr>
                                  <w:rFonts w:hint="eastAsia"/>
                                  <w:color w:val="000000" w:themeColor="text1"/>
                                </w:rPr>
                                <w:t>配置管理</w:t>
                              </w:r>
                              <w:r>
                                <w:rPr>
                                  <w:color w:val="000000" w:themeColor="text1"/>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矩形 30"/>
                        <wps:cNvSpPr/>
                        <wps:spPr>
                          <a:xfrm>
                            <a:off x="4735902" y="586596"/>
                            <a:ext cx="353683" cy="262196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722B" w:rsidRPr="006E4884" w:rsidRDefault="0030722B" w:rsidP="00090B18">
                              <w:pPr>
                                <w:spacing w:beforeLines="0" w:before="0" w:afterLines="0" w:after="0" w:line="240" w:lineRule="atLeast"/>
                                <w:ind w:firstLineChars="0" w:firstLine="0"/>
                                <w:jc w:val="center"/>
                                <w:rPr>
                                  <w:color w:val="000000" w:themeColor="text1"/>
                                </w:rPr>
                              </w:pPr>
                              <w:r>
                                <w:rPr>
                                  <w:rFonts w:hint="eastAsia"/>
                                  <w:color w:val="000000" w:themeColor="text1"/>
                                </w:rPr>
                                <w:t>日志模块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E4D211" id="组合 31" o:spid="_x0000_s1034" style="position:absolute;left:0;text-align:left;margin-left:12.5pt;margin-top:48.95pt;width:400.75pt;height:252.6pt;z-index:251676672" coordsize="50895,32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hX2cQUAAAJCAAAOAAAAZHJzL2Uyb0RvYy54bWzsnE1u4zYUgPcFegdB+8Yi9WPJiDIIMk1Q&#10;IJgJJlPMmpEpW4AkqiQTO1130WVvUKC7nqGY4wx6jT5SFP0zRmtP0S4UZqFI/Ocj+em9R8rnr9ZN&#10;7T1RLirW5j46C3yPtgWbV+0i979/f/1N6ntCknZOatbS3H+mwn918fVX56tuRjFbsnpOuQeFtGK2&#10;6nJ/KWU3m0xEsaQNEWesoy1Elow3RMIjX0zmnKyg9Kae4CBIJivG5x1nBRUCQl/3kf6FLr8saSHf&#10;lqWg0qtzH9om9ZXr64O6Ti7OyWzBSbesCtMM8gWtaEjVQqW2qNdEEu+RV58V1VQFZ4KV8qxgzYSV&#10;ZVVQ3QfoDQr2enPD2WOn+7KYrRadFROIdk9OX1xs8ebpjnvVPPdD5HstaWCM/vzjp0+//OxBAEhn&#10;1S1mkOiGd/fdHTcBi/5JdXhd8kb9h654ay3XZytXupZeAYFxkGYxjn2vgLgQB2mAjeSLJQzPZ/mK&#10;5bfbOdOtnHGcqVZNhoonqn22OasOZpHYCEr8O0HdL0lHtfyFkoERVGbl9Ovvnz7+5ukGqZohiZWR&#10;mAkQ1wkCSrME9wKKUpym051eklnHhbyhrPHUTe5zmNh6vpGnWyF7gQxJVKWC1dX8uqpr/aAWE72q&#10;ufdEYBk8LPTAggh3UtXtP2WU6wMZoRiVE8Zh6LK+k881VeXV7TtawvyCWYB1g/XK3jSGFAVtJeqj&#10;lmRO+zbGAfwZEdgceth1garkEnpnyzYF7HZ0KLsXj0mvslINBps5+LuG9ZltDl0za6XN3FQt44cK&#10;qKFXpuY+/SCkXjRKSnL9sNZrL1UpVcgDmz/DNOOsB5XoiusKBvyWCHlHOJAJGAa0lW/hUtZslfvM&#10;3PnekvEfD4Wr9LAOINb3VkC63Bc/PBJOfa/+roUVkqEoUmjUD1E8hbXp8e2Yh+2Y9rG5YjCLgBbQ&#10;On2r0st6uC05az4AlC9VrRBF2gLqzv1C8uHhSvYEBqwX9PJSJwMcdkTetvddoQpXclYT+v36A+Gd&#10;mfUSgPKGDauSzPYmf59W5WzZ5aNkZaVXxkauZgSAEL20/3NUIOi/YWrPCggwI30CLOI0ibNEZYSp&#10;a8CIoyhDmQEjzvA0jM1sG4A84MARQyFIr9sREcO+dBwxxkWMjRZmiGG0sCPVCxwnOIiAC6BpHeIG&#10;SjDCMVSiVDGchTjT7x6rTzlNQ+km49U0Ni8gB45xgSPaVzWik1QNHKdTsGyAClkaRkhTZ6NuhGGc&#10;oUHbwMEU7DmnbrwgA6WfDxtN2lkoY7FQpvvY0J4HNdJHWShRiMCh47gBzpTDzgdleIgX69hAeHgJ&#10;OXVjXOoG+PV3PRvWh3UUN9IoDlMow+kbjhsHHKIodNwYp0d0f/cEWU/WUdwA50UWxYkDh1M4ZuIQ&#10;OKzV6xSOUSkcysjYUTgg4JStFJRkWRSEPTgyHITaznEejtwftklfuKWiHVrOwzG6PVi8v6MCAaeA&#10;AyMURlMoRJkqDhxbB0kcONS5KaR35h04xgcOOI+1q3FYZ9ZRpsr2VqwDx/YJNAcODQ7raXemyrhM&#10;FbAydsFhvVnHgSNLo2loNmOdxuE0jv60oj0tiqyr3YFjXOCAExa74LBG6VHggHMbSZCY3VgHDgeO&#10;fXBYX7sDx7jAARsiu+CwRulx4FAKR9r7OBB8eZEk2o3uvKPOO9p/oLJxtjtyjIsc++e/sLVKjyJH&#10;hKfpNABPCXhHD503D+MwScEe0sfN4ex5lmhbyJ03V58w2qMf4z1vvnG2O3CMChzh/n4sBJyyrQIK&#10;R5w5cOhNV3dyVH8trPZQrJMDW2e7A8f/BQ79MT380IB+HZkfRVC/ZLD9DPfbP91w8RcAAAD//wMA&#10;UEsDBBQABgAIAAAAIQAFLCWd4AAAAAkBAAAPAAAAZHJzL2Rvd25yZXYueG1sTI9Ba4NAFITvhf6H&#10;5QV6a1YN2sT4DCG0PYVCkkLp7UVfVOLuirtR8++7PbXHYYaZb7LNpFoxcG8boxHCeQCCdWHKRlcI&#10;n6e35yUI60iX1BrNCHe2sMkfHzJKSzPqAw9HVwlfom1KCLVzXSqlLWpWZOemY+29i+kVOS/7SpY9&#10;jb5ctTIKgkQqarRfqKnjXc3F9XhTCO8jjdtF+Drsr5fd/fsUf3ztQ0Z8mk3bNQjHk/sLwy++R4fc&#10;M53NTZdWtAhR7K84hNXLCoT3l1ESgzgjJMEiBJln8v+D/AcAAP//AwBQSwECLQAUAAYACAAAACEA&#10;toM4kv4AAADhAQAAEwAAAAAAAAAAAAAAAAAAAAAAW0NvbnRlbnRfVHlwZXNdLnhtbFBLAQItABQA&#10;BgAIAAAAIQA4/SH/1gAAAJQBAAALAAAAAAAAAAAAAAAAAC8BAABfcmVscy8ucmVsc1BLAQItABQA&#10;BgAIAAAAIQBEchX2cQUAAAJCAAAOAAAAAAAAAAAAAAAAAC4CAABkcnMvZTJvRG9jLnhtbFBLAQIt&#10;ABQABgAIAAAAIQAFLCWd4AAAAAkBAAAPAAAAAAAAAAAAAAAAAMsHAABkcnMvZG93bnJldi54bWxQ&#10;SwUGAAAAAAQABADzAAAA2AgAAAAA&#10;">
                <v:rect id="矩形 9" o:spid="_x0000_s1035" style="position:absolute;width:50889;height:48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4qq8IA&#10;AADaAAAADwAAAGRycy9kb3ducmV2LnhtbESPzW7CMBCE70i8g7VIvYFTDkBTDCog2sKN9Oe8irdJ&#10;1Ow6il0IfXqMhMRxNDPfaObLjmt1pNZXTgw8jhJQJLmzlRQGPj+2wxkoH1As1k7IwJk8LBf93hxT&#10;605yoGMWChUh4lM0UIbQpFr7vCRGP3INSfR+XMsYomwLbVs8RTjXepwkE81YSVwosaF1Sflv9scG&#10;eC+r5ustQR5Pdv+e89fppvo25mHQvTyDCtSFe/jWfrcGnuB6Jd4Avb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iqrwgAAANoAAAAPAAAAAAAAAAAAAAAAAJgCAABkcnMvZG93&#10;bnJldi54bWxQSwUGAAAAAAQABAD1AAAAhwMAAAAA&#10;" fillcolor="white [3212]" strokecolor="black [3213]" strokeweight="1pt">
                  <v:textbox>
                    <w:txbxContent>
                      <w:p w:rsidR="0030722B" w:rsidRPr="006E4884" w:rsidRDefault="0030722B" w:rsidP="006E4884">
                        <w:pPr>
                          <w:spacing w:beforeLines="0" w:before="0" w:afterLines="0" w:after="0" w:line="240" w:lineRule="atLeast"/>
                          <w:ind w:firstLineChars="0" w:firstLine="0"/>
                          <w:jc w:val="center"/>
                          <w:rPr>
                            <w:color w:val="000000" w:themeColor="text1"/>
                          </w:rPr>
                        </w:pPr>
                        <w:r w:rsidRPr="006E4884">
                          <w:rPr>
                            <w:rFonts w:hint="eastAsia"/>
                            <w:color w:val="000000" w:themeColor="text1"/>
                          </w:rPr>
                          <w:t>P</w:t>
                        </w:r>
                        <w:r w:rsidRPr="006E4884">
                          <w:rPr>
                            <w:color w:val="000000" w:themeColor="text1"/>
                          </w:rPr>
                          <w:t>2P</w:t>
                        </w:r>
                        <w:r>
                          <w:rPr>
                            <w:rFonts w:hint="eastAsia"/>
                            <w:color w:val="000000" w:themeColor="text1"/>
                          </w:rPr>
                          <w:t>平台</w:t>
                        </w:r>
                        <w:r>
                          <w:rPr>
                            <w:color w:val="000000" w:themeColor="text1"/>
                          </w:rPr>
                          <w:t>软件</w:t>
                        </w:r>
                        <w:r>
                          <w:rPr>
                            <w:rFonts w:hint="eastAsia"/>
                            <w:color w:val="000000" w:themeColor="text1"/>
                          </w:rPr>
                          <w:t>(Enco)</w:t>
                        </w:r>
                      </w:p>
                    </w:txbxContent>
                  </v:textbox>
                </v:rect>
                <v:rect id="矩形 10" o:spid="_x0000_s1036" style="position:absolute;top:5865;width:24491;height:29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H948MA&#10;AADbAAAADwAAAGRycy9kb3ducmV2LnhtbESPQU/CQBCF7yb8h82QeJOtHMAUFqIQBLyJ4nnSHdvG&#10;zmzTXaD4650DibeZvDfvfTNf9tyYM3WxDuLgcZSBISmCr6V08PmxeXgCExOKxyYIObhShOVicDfH&#10;3IeLvNP5kEqjIRJzdFCl1ObWxqIixjgKLYlq36FjTLp2pfUdXjScGzvOsollrEUbKmxpVVHxczix&#10;A36Tl/a4zZDHk/1v5OJ1uq6/nLsf9s8zMIn69G++Xe+84iu9/qID2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H948MAAADbAAAADwAAAAAAAAAAAAAAAACYAgAAZHJzL2Rv&#10;d25yZXYueG1sUEsFBgAAAAAEAAQA9QAAAIgDAAAAAA==&#10;" fillcolor="white [3212]" strokecolor="black [3213]" strokeweight="1pt">
                  <v:textbox>
                    <w:txbxContent>
                      <w:p w:rsidR="0030722B" w:rsidRPr="006E4884" w:rsidRDefault="0030722B" w:rsidP="006E4884">
                        <w:pPr>
                          <w:spacing w:beforeLines="0" w:before="0" w:afterLines="0" w:after="0" w:line="240" w:lineRule="atLeast"/>
                          <w:ind w:firstLineChars="0" w:firstLine="0"/>
                          <w:jc w:val="center"/>
                          <w:rPr>
                            <w:color w:val="000000" w:themeColor="text1"/>
                          </w:rPr>
                        </w:pPr>
                        <w:r>
                          <w:rPr>
                            <w:rFonts w:hint="eastAsia"/>
                            <w:color w:val="000000" w:themeColor="text1"/>
                          </w:rPr>
                          <w:t>客户端</w:t>
                        </w:r>
                        <w:r>
                          <w:rPr>
                            <w:color w:val="000000" w:themeColor="text1"/>
                          </w:rPr>
                          <w:t>功能</w:t>
                        </w:r>
                      </w:p>
                    </w:txbxContent>
                  </v:textbox>
                </v:rect>
                <v:rect id="矩形 11" o:spid="_x0000_s1037" style="position:absolute;left:25620;top:5865;width:16212;height:2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1YeMAA&#10;AADbAAAADwAAAGRycy9kb3ducmV2LnhtbERPS2vCQBC+C/6HZYTedBMPWlLX4APt41a1PQ/ZaRLM&#10;zIbsqqm/vlso9DYf33MWec+NulLnaycG0kkCiqRwtpbSwOm4Gz+C8gHFYuOEDHyTh3w5HCwws+4m&#10;73Q9hFLFEPEZGqhCaDOtfVERo5+4liRyX65jDBF2pbYd3mI4N3qaJDPNWEtsqLClTUXF+XBhA/wm&#10;6/bjOUGezl7vnov9fFt/GvMw6ldPoAL14V/8536xcX4Kv7/EA/Ty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w1YeMAAAADbAAAADwAAAAAAAAAAAAAAAACYAgAAZHJzL2Rvd25y&#10;ZXYueG1sUEsFBgAAAAAEAAQA9QAAAIUDAAAAAA==&#10;" fillcolor="white [3212]" strokecolor="black [3213]" strokeweight="1pt">
                  <v:textbox>
                    <w:txbxContent>
                      <w:p w:rsidR="0030722B" w:rsidRPr="006E4884" w:rsidRDefault="0030722B" w:rsidP="006E4884">
                        <w:pPr>
                          <w:spacing w:beforeLines="0" w:before="0" w:afterLines="0" w:after="0" w:line="240" w:lineRule="atLeast"/>
                          <w:ind w:firstLineChars="0" w:firstLine="0"/>
                          <w:jc w:val="center"/>
                          <w:rPr>
                            <w:color w:val="000000" w:themeColor="text1"/>
                          </w:rPr>
                        </w:pPr>
                        <w:r>
                          <w:rPr>
                            <w:rFonts w:hint="eastAsia"/>
                            <w:color w:val="000000" w:themeColor="text1"/>
                          </w:rPr>
                          <w:t>服务端</w:t>
                        </w:r>
                        <w:r>
                          <w:rPr>
                            <w:color w:val="000000" w:themeColor="text1"/>
                          </w:rPr>
                          <w:t>功能</w:t>
                        </w:r>
                      </w:p>
                    </w:txbxContent>
                  </v:textbox>
                </v:rect>
                <v:rect id="矩形 14" o:spid="_x0000_s1038" style="position:absolute;left:258;top:9834;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r74L8A&#10;AADbAAAADwAAAGRycy9kb3ducmV2LnhtbERPS2vCQBC+C/6HZQRvulHESnQVtfR5q6/zkB2TYGY2&#10;ZLea9td3C4K3+fies1i1XKkrNb50YmA0TECRZM6Wkhs47F8GM1A+oFisnJCBH/KwWnY7C0ytu8kX&#10;XXchVzFEfIoGihDqVGufFcToh64midzZNYwhwibXtsFbDOdKj5NkqhlLiQ0F1rQtKLvsvtkAf8qm&#10;Pr4lyOPpx6/n7PXpuTwZ0++16zmoQG14iO/udxvnT+D/l3iAXv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evvgvwAAANsAAAAPAAAAAAAAAAAAAAAAAJgCAABkcnMvZG93bnJl&#10;di54bWxQSwUGAAAAAAQABAD1AAAAhAMAAAAA&#10;" fillcolor="white [3212]" strokecolor="black [3213]" strokeweight="1pt">
                  <v:textbox>
                    <w:txbxContent>
                      <w:p w:rsidR="0030722B" w:rsidRPr="006E4884" w:rsidRDefault="0030722B" w:rsidP="006E4884">
                        <w:pPr>
                          <w:spacing w:beforeLines="0" w:before="0" w:afterLines="0" w:after="0" w:line="240" w:lineRule="atLeast"/>
                          <w:ind w:firstLineChars="0" w:firstLine="0"/>
                          <w:jc w:val="center"/>
                          <w:rPr>
                            <w:color w:val="000000" w:themeColor="text1"/>
                          </w:rPr>
                        </w:pPr>
                        <w:r>
                          <w:rPr>
                            <w:rFonts w:hint="eastAsia"/>
                            <w:color w:val="000000" w:themeColor="text1"/>
                          </w:rPr>
                          <w:t>事务模块</w:t>
                        </w:r>
                      </w:p>
                    </w:txbxContent>
                  </v:textbox>
                </v:rect>
                <v:rect id="矩形 17" o:spid="_x0000_s1039" style="position:absolute;left:4313;top:9834;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hll8AA&#10;AADbAAAADwAAAGRycy9kb3ducmV2LnhtbERPS2vCQBC+F/wPywje6kYPKqmr+MBHe6vanofsNAlm&#10;ZkN21eiv7xaE3ubje8503nKlrtT40omBQT8BRZI5W0pu4HTcvE5A+YBisXJCBu7kYT7rvEwxte4m&#10;n3Q9hFzFEPEpGihCqFOtfVYQo++7miRyP65hDBE2ubYN3mI4V3qYJCPNWEpsKLCmVUHZ+XBhA/wh&#10;y/prlyAPR+8Pz9l2vC6/jel128UbqEBt+Bc/3Xsb54/h75d4gJ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6hll8AAAADbAAAADwAAAAAAAAAAAAAAAACYAgAAZHJzL2Rvd25y&#10;ZXYueG1sUEsFBgAAAAAEAAQA9QAAAIUDAAAAAA==&#10;" fillcolor="white [3212]" strokecolor="black [3213]" strokeweight="1pt">
                  <v:textbox>
                    <w:txbxContent>
                      <w:p w:rsidR="0030722B" w:rsidRPr="006E4884" w:rsidRDefault="0030722B" w:rsidP="001B11F0">
                        <w:pPr>
                          <w:spacing w:beforeLines="0" w:before="0" w:afterLines="0" w:after="0" w:line="240" w:lineRule="atLeast"/>
                          <w:ind w:firstLineChars="0" w:firstLine="0"/>
                          <w:jc w:val="center"/>
                          <w:rPr>
                            <w:color w:val="000000" w:themeColor="text1"/>
                          </w:rPr>
                        </w:pPr>
                        <w:r>
                          <w:rPr>
                            <w:rFonts w:hint="eastAsia"/>
                            <w:color w:val="000000" w:themeColor="text1"/>
                          </w:rPr>
                          <w:t>指标模块</w:t>
                        </w:r>
                      </w:p>
                    </w:txbxContent>
                  </v:textbox>
                </v:rect>
                <v:rect id="矩形 18" o:spid="_x0000_s1040" style="position:absolute;left:8453;top:9834;width:3360;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x5cMA&#10;AADbAAAADwAAAGRycy9kb3ducmV2LnhtbESPQU/CQBCF7yb8h82QeJOtHMAUFqIQBLyJ4nnSHdvG&#10;zmzTXaD4650DibeZvDfvfTNf9tyYM3WxDuLgcZSBISmCr6V08PmxeXgCExOKxyYIObhShOVicDfH&#10;3IeLvNP5kEqjIRJzdFCl1ObWxqIixjgKLYlq36FjTLp2pfUdXjScGzvOsollrEUbKmxpVVHxczix&#10;A36Tl/a4zZDHk/1v5OJ1uq6/nLsf9s8zMIn69G++Xe+84ius/qID2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fx5cMAAADbAAAADwAAAAAAAAAAAAAAAACYAgAAZHJzL2Rv&#10;d25yZXYueG1sUEsFBgAAAAAEAAQA9QAAAIgDAAAAAA==&#10;" fillcolor="white [3212]" strokecolor="black [3213]" strokeweight="1pt">
                  <v:textbox>
                    <w:txbxContent>
                      <w:p w:rsidR="0030722B" w:rsidRPr="006E4884" w:rsidRDefault="0030722B" w:rsidP="001B11F0">
                        <w:pPr>
                          <w:spacing w:beforeLines="0" w:before="0" w:afterLines="0" w:after="0" w:line="240" w:lineRule="atLeast"/>
                          <w:ind w:firstLineChars="0" w:firstLine="0"/>
                          <w:jc w:val="center"/>
                          <w:rPr>
                            <w:color w:val="000000" w:themeColor="text1"/>
                          </w:rPr>
                        </w:pPr>
                        <w:r>
                          <w:rPr>
                            <w:rFonts w:hint="eastAsia"/>
                            <w:color w:val="000000" w:themeColor="text1"/>
                          </w:rPr>
                          <w:t>秘密分割</w:t>
                        </w:r>
                        <w:r>
                          <w:rPr>
                            <w:color w:val="000000" w:themeColor="text1"/>
                          </w:rPr>
                          <w:t>与还原模块</w:t>
                        </w:r>
                      </w:p>
                    </w:txbxContent>
                  </v:textbox>
                </v:rect>
                <v:rect id="矩形 19" o:spid="_x0000_s1041" style="position:absolute;left:12594;top:9834;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tUfsAA&#10;AADbAAAADwAAAGRycy9kb3ducmV2LnhtbERPS2/CMAy+I/EfIiPtBuk4AOsIaIDYBje6x9lqvLZa&#10;7VRNBmW/niAhcfOn7+n5suNaHan1lRMDj6MEFEnubCWFgc+P7XAGygcUi7UTMnAmD8tFvzfH1LqT&#10;HOiYhULFEPEpGihDaFKtfV4Sox+5hiRyP65lDBG2hbYtnmI413qcJBPNWElsKLGhdUn5b/bHBngv&#10;q+brLUEeT3b/nvPX6ab6NuZh0L08gwrUhbv45n63cf4TXH+JB+jF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tUfsAAAADbAAAADwAAAAAAAAAAAAAAAACYAgAAZHJzL2Rvd25y&#10;ZXYueG1sUEsFBgAAAAAEAAQA9QAAAIUDAAAAAA==&#10;" fillcolor="white [3212]" strokecolor="black [3213]" strokeweight="1pt">
                  <v:textbox>
                    <w:txbxContent>
                      <w:p w:rsidR="0030722B" w:rsidRPr="006E4884" w:rsidRDefault="0030722B" w:rsidP="001B11F0">
                        <w:pPr>
                          <w:spacing w:beforeLines="0" w:before="0" w:afterLines="0" w:after="0" w:line="240" w:lineRule="atLeast"/>
                          <w:ind w:firstLineChars="0" w:firstLine="0"/>
                          <w:jc w:val="center"/>
                          <w:rPr>
                            <w:color w:val="000000" w:themeColor="text1"/>
                          </w:rPr>
                        </w:pPr>
                        <w:r>
                          <w:rPr>
                            <w:rFonts w:hint="eastAsia"/>
                            <w:color w:val="000000" w:themeColor="text1"/>
                          </w:rPr>
                          <w:t>查询服务</w:t>
                        </w:r>
                        <w:r>
                          <w:rPr>
                            <w:color w:val="000000" w:themeColor="text1"/>
                          </w:rPr>
                          <w:t>模块</w:t>
                        </w:r>
                      </w:p>
                    </w:txbxContent>
                  </v:textbox>
                </v:rect>
                <v:rect id="矩形 20" o:spid="_x0000_s1042" style="position:absolute;left:16994;top:9920;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03Xr8A&#10;AADbAAAADwAAAGRycy9kb3ducmV2LnhtbERPyW7CMBC9V+IfrEHiVhxygCpgEIugtLeynUfxkERk&#10;xlFsIO3X14dKPT69fbbouFYPan3lxMBomIAiyZ2tpDBwOm5f30D5gGKxdkIGvsnDYt57mWFm3VO+&#10;6HEIhYoh4jM0UIbQZFr7vCRGP3QNSeSurmUMEbaFti0+YzjXOk2SsWasJDaU2NC6pPx2uLMB/pRV&#10;c35PkNPxx4/nfDfZVBdjBv1uOQUVqAv/4j/33hpI4/r4Jf4APf8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LTdevwAAANsAAAAPAAAAAAAAAAAAAAAAAJgCAABkcnMvZG93bnJl&#10;di54bWxQSwUGAAAAAAQABAD1AAAAhAMAAAAA&#10;" fillcolor="white [3212]" strokecolor="black [3213]" strokeweight="1pt">
                  <v:textbox>
                    <w:txbxContent>
                      <w:p w:rsidR="0030722B" w:rsidRPr="006E4884" w:rsidRDefault="0030722B" w:rsidP="001B11F0">
                        <w:pPr>
                          <w:spacing w:beforeLines="0" w:before="0" w:afterLines="0" w:after="0" w:line="240" w:lineRule="atLeast"/>
                          <w:ind w:firstLineChars="0" w:firstLine="0"/>
                          <w:jc w:val="center"/>
                          <w:rPr>
                            <w:color w:val="000000" w:themeColor="text1"/>
                          </w:rPr>
                        </w:pPr>
                        <w:r>
                          <w:rPr>
                            <w:rFonts w:hint="eastAsia"/>
                            <w:color w:val="000000" w:themeColor="text1"/>
                          </w:rPr>
                          <w:t>网络</w:t>
                        </w:r>
                        <w:r>
                          <w:rPr>
                            <w:color w:val="000000" w:themeColor="text1"/>
                          </w:rPr>
                          <w:t>模块</w:t>
                        </w:r>
                      </w:p>
                    </w:txbxContent>
                  </v:textbox>
                </v:rect>
                <v:rect id="矩形 21" o:spid="_x0000_s1043" style="position:absolute;left:21134;top:9920;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GSxcMA&#10;AADbAAAADwAAAGRycy9kb3ducmV2LnhtbESPQWvCQBSE70L/w/IK3nRjDlaiq7QVa/VmWnt+ZF+T&#10;0Ly3IbvVtL/eFQSPw8x8wyxWPTfqRJ2vnRiYjBNQJIWztZQGPj82oxkoH1AsNk7IwB95WC0fBgvM&#10;rDvLgU55KFWEiM/QQBVCm2nti4oY/di1JNH7dh1jiLIrte3wHOHc6DRJppqxlrhQYUuvFRU/+S8b&#10;4L28tMdtgpxOd/+ei7endf1lzPCxf56DCtSHe/jWfrcG0glcv8QfoJ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GSxcMAAADbAAAADwAAAAAAAAAAAAAAAACYAgAAZHJzL2Rv&#10;d25yZXYueG1sUEsFBgAAAAAEAAQA9QAAAIgDAAAAAA==&#10;" fillcolor="white [3212]" strokecolor="black [3213]" strokeweight="1pt">
                  <v:textbox>
                    <w:txbxContent>
                      <w:p w:rsidR="0030722B" w:rsidRPr="006E4884" w:rsidRDefault="0030722B" w:rsidP="001B11F0">
                        <w:pPr>
                          <w:spacing w:beforeLines="0" w:before="0" w:afterLines="0" w:after="0" w:line="240" w:lineRule="atLeast"/>
                          <w:ind w:firstLineChars="0" w:firstLine="0"/>
                          <w:jc w:val="center"/>
                          <w:rPr>
                            <w:color w:val="000000" w:themeColor="text1"/>
                          </w:rPr>
                        </w:pPr>
                        <w:r>
                          <w:rPr>
                            <w:rFonts w:hint="eastAsia"/>
                            <w:color w:val="000000" w:themeColor="text1"/>
                          </w:rPr>
                          <w:t>文件</w:t>
                        </w:r>
                        <w:r>
                          <w:rPr>
                            <w:color w:val="000000" w:themeColor="text1"/>
                          </w:rPr>
                          <w:t>管理模块</w:t>
                        </w:r>
                      </w:p>
                    </w:txbxContent>
                  </v:textbox>
                </v:rect>
                <v:rect id="矩形 22" o:spid="_x0000_s1044" style="position:absolute;left:25620;top:9920;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MssMA&#10;AADbAAAADwAAAGRycy9kb3ducmV2LnhtbESPzW7CMBCE70h9B2uRuIFDDrRKMagU8dPegMJ5FW+T&#10;iOw6ig2EPn1dqRLH0cx8o5nOO67VlVpfOTEwHiWgSHJnKykMfB1WwxdQPqBYrJ2QgTt5mM+eelPM&#10;rLvJjq77UKgIEZ+hgTKEJtPa5yUx+pFrSKL37VrGEGVbaNviLcK51mmSTDRjJXGhxIbeS8rP+wsb&#10;4E9ZNMdNgpxOPn485+vnZXUyZtDv3l5BBerCI/zf3loDaQp/X+IP0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MMssMAAADbAAAADwAAAAAAAAAAAAAAAACYAgAAZHJzL2Rv&#10;d25yZXYueG1sUEsFBgAAAAAEAAQA9QAAAIgDAAAAAA==&#10;" fillcolor="white [3212]" strokecolor="black [3213]" strokeweight="1pt">
                  <v:textbox>
                    <w:txbxContent>
                      <w:p w:rsidR="0030722B" w:rsidRPr="006E4884" w:rsidRDefault="0030722B" w:rsidP="006F6F63">
                        <w:pPr>
                          <w:spacing w:beforeLines="0" w:before="0" w:afterLines="0" w:after="0" w:line="240" w:lineRule="atLeast"/>
                          <w:ind w:firstLineChars="0" w:firstLine="0"/>
                          <w:jc w:val="center"/>
                          <w:rPr>
                            <w:color w:val="000000" w:themeColor="text1"/>
                          </w:rPr>
                        </w:pPr>
                        <w:r>
                          <w:rPr>
                            <w:rFonts w:hint="eastAsia"/>
                            <w:color w:val="000000" w:themeColor="text1"/>
                          </w:rPr>
                          <w:t>指标数据</w:t>
                        </w:r>
                        <w:r>
                          <w:rPr>
                            <w:color w:val="000000" w:themeColor="text1"/>
                          </w:rPr>
                          <w:t>存储模块</w:t>
                        </w:r>
                      </w:p>
                    </w:txbxContent>
                  </v:textbox>
                </v:rect>
                <v:rect id="矩形 23" o:spid="_x0000_s1045" style="position:absolute;left:29847;top:9920;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pKcMA&#10;AADbAAAADwAAAGRycy9kb3ducmV2LnhtbESPX2vCQBDE3wW/w7FC3/RiClaip6ilf/RNbX1ectsk&#10;NLsXcldN++m9guDjMDO/YebLjmt1ptZXTgyMRwkoktzZSgoDH8eX4RSUDygWaydk4Jc8LBf93hwz&#10;6y6yp/MhFCpCxGdooAyhybT2eUmMfuQakuh9uZYxRNkW2rZ4iXCudZokE81YSVwosaFNSfn34YcN&#10;8E7WzedbgpxOtn+e89en5+pkzMOgW81ABerCPXxrv1sD6SP8f4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v+pKcMAAADbAAAADwAAAAAAAAAAAAAAAACYAgAAZHJzL2Rv&#10;d25yZXYueG1sUEsFBgAAAAAEAAQA9QAAAIgDAAAAAA==&#10;" fillcolor="white [3212]" strokecolor="black [3213]" strokeweight="1pt">
                  <v:textbox>
                    <w:txbxContent>
                      <w:p w:rsidR="0030722B" w:rsidRPr="006E4884" w:rsidRDefault="0030722B" w:rsidP="006F6F63">
                        <w:pPr>
                          <w:spacing w:beforeLines="0" w:before="0" w:afterLines="0" w:after="0" w:line="240" w:lineRule="atLeast"/>
                          <w:ind w:firstLineChars="0" w:firstLine="0"/>
                          <w:jc w:val="center"/>
                          <w:rPr>
                            <w:color w:val="000000" w:themeColor="text1"/>
                          </w:rPr>
                        </w:pPr>
                        <w:r>
                          <w:rPr>
                            <w:rFonts w:hint="eastAsia"/>
                            <w:color w:val="000000" w:themeColor="text1"/>
                          </w:rPr>
                          <w:t>影子数据</w:t>
                        </w:r>
                        <w:r>
                          <w:rPr>
                            <w:color w:val="000000" w:themeColor="text1"/>
                          </w:rPr>
                          <w:t>存储模块</w:t>
                        </w:r>
                      </w:p>
                    </w:txbxContent>
                  </v:textbox>
                </v:rect>
                <v:rect id="矩形 25" o:spid="_x0000_s1046" style="position:absolute;left:34160;top:9920;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qUxsMA&#10;AADbAAAADwAAAGRycy9kb3ducmV2LnhtbESPX2vCQBDE3wW/w7FC3/RioFaip6ilf/RNbX1ectsk&#10;NLsXcldN++m9guDjMDO/YebLjmt1ptZXTgyMRwkoktzZSgoDH8eX4RSUDygWaydk4Jc8LBf93hwz&#10;6y6yp/MhFCpCxGdooAyhybT2eUmMfuQakuh9uZYxRNkW2rZ4iXCudZokE81YSVwosaFNSfn34YcN&#10;8E7WzedbgpxOtn+e89en5+pkzMOgW81ABerCPXxrv1sD6SP8f4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qUxsMAAADbAAAADwAAAAAAAAAAAAAAAACYAgAAZHJzL2Rv&#10;d25yZXYueG1sUEsFBgAAAAAEAAQA9QAAAIgDAAAAAA==&#10;" fillcolor="white [3212]" strokecolor="black [3213]" strokeweight="1pt">
                  <v:textbox>
                    <w:txbxContent>
                      <w:p w:rsidR="0030722B" w:rsidRPr="006E4884" w:rsidRDefault="0030722B" w:rsidP="006F6F63">
                        <w:pPr>
                          <w:spacing w:beforeLines="0" w:before="0" w:afterLines="0" w:after="0" w:line="240" w:lineRule="atLeast"/>
                          <w:ind w:firstLineChars="0" w:firstLine="0"/>
                          <w:jc w:val="center"/>
                          <w:rPr>
                            <w:color w:val="000000" w:themeColor="text1"/>
                          </w:rPr>
                        </w:pPr>
                        <w:r>
                          <w:rPr>
                            <w:rFonts w:hint="eastAsia"/>
                            <w:color w:val="000000" w:themeColor="text1"/>
                          </w:rPr>
                          <w:t>解算插件</w:t>
                        </w:r>
                        <w:r>
                          <w:rPr>
                            <w:color w:val="000000" w:themeColor="text1"/>
                          </w:rPr>
                          <w:t>支持模块</w:t>
                        </w:r>
                      </w:p>
                    </w:txbxContent>
                  </v:textbox>
                </v:rect>
                <v:rect id="矩形 26" o:spid="_x0000_s1047" style="position:absolute;left:38473;top:10006;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gKscMA&#10;AADbAAAADwAAAGRycy9kb3ducmV2LnhtbESPQWvCQBSE70L/w/IKvemmOcSSuoptqbXe1Or5kX0m&#10;oXlvQ3bV6K/vCgWPw8x8w0xmPTfqRJ2vnRh4HiWgSApnaykN/Gw/hy+gfECx2DghAxfyMJs+DCaY&#10;W3eWNZ02oVQRIj5HA1UIba61Lypi9CPXkkTv4DrGEGVXatvhOcK50WmSZJqxlrhQYUvvFRW/myMb&#10;4JW8tbuvBDnNvq+ei8X4o94b8/TYz19BBerDPfzfXloDaQa3L/EH6O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gKscMAAADbAAAADwAAAAAAAAAAAAAAAACYAgAAZHJzL2Rv&#10;d25yZXYueG1sUEsFBgAAAAAEAAQA9QAAAIgDAAAAAA==&#10;" fillcolor="white [3212]" strokecolor="black [3213]" strokeweight="1pt">
                  <v:textbox>
                    <w:txbxContent>
                      <w:p w:rsidR="0030722B" w:rsidRPr="006E4884" w:rsidRDefault="0030722B" w:rsidP="006F6F63">
                        <w:pPr>
                          <w:spacing w:beforeLines="0" w:before="0" w:afterLines="0" w:after="0" w:line="240" w:lineRule="atLeast"/>
                          <w:ind w:firstLineChars="0" w:firstLine="0"/>
                          <w:jc w:val="center"/>
                          <w:rPr>
                            <w:color w:val="000000" w:themeColor="text1"/>
                          </w:rPr>
                        </w:pPr>
                        <w:r>
                          <w:rPr>
                            <w:rFonts w:hint="eastAsia"/>
                            <w:color w:val="000000" w:themeColor="text1"/>
                          </w:rPr>
                          <w:t>网络</w:t>
                        </w:r>
                        <w:r>
                          <w:rPr>
                            <w:color w:val="000000" w:themeColor="text1"/>
                          </w:rPr>
                          <w:t>模块</w:t>
                        </w:r>
                      </w:p>
                    </w:txbxContent>
                  </v:textbox>
                </v:rect>
                <v:rect id="矩形 27" o:spid="_x0000_s1048" style="position:absolute;left:42787;top:5865;width:3536;height:26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SvKsMA&#10;AADbAAAADwAAAGRycy9kb3ducmV2LnhtbESPzW7CMBCE75X6DtZW6q045AAoYBC0amm5NfycV/GS&#10;RGTXUexC6NPXSEg9jmbmG81s0XOjztT52omB4SABRVI4W0tpYLd9f5mA8gHFYuOEDFzJw2L++DDD&#10;zLqLfNM5D6WKEPEZGqhCaDOtfVERox+4liR6R9cxhii7UtsOLxHOjU6TZKQZa4kLFbb0WlFxyn/Y&#10;AG9k1e7XCXI6+vr1XHyM3+qDMc9P/XIKKlAf/sP39qc1kI7h9iX+AD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SvKsMAAADbAAAADwAAAAAAAAAAAAAAAACYAgAAZHJzL2Rv&#10;d25yZXYueG1sUEsFBgAAAAAEAAQA9QAAAIgDAAAAAA==&#10;" fillcolor="white [3212]" strokecolor="black [3213]" strokeweight="1pt">
                  <v:textbox>
                    <w:txbxContent>
                      <w:p w:rsidR="0030722B" w:rsidRPr="006E4884" w:rsidRDefault="0030722B" w:rsidP="00090B18">
                        <w:pPr>
                          <w:spacing w:beforeLines="0" w:before="0" w:afterLines="0" w:after="0" w:line="240" w:lineRule="atLeast"/>
                          <w:ind w:firstLineChars="0" w:firstLine="0"/>
                          <w:jc w:val="center"/>
                          <w:rPr>
                            <w:color w:val="000000" w:themeColor="text1"/>
                          </w:rPr>
                        </w:pPr>
                        <w:r>
                          <w:rPr>
                            <w:rFonts w:hint="eastAsia"/>
                            <w:color w:val="000000" w:themeColor="text1"/>
                          </w:rPr>
                          <w:t>配置管理</w:t>
                        </w:r>
                        <w:r>
                          <w:rPr>
                            <w:color w:val="000000" w:themeColor="text1"/>
                          </w:rPr>
                          <w:t>模块</w:t>
                        </w:r>
                      </w:p>
                    </w:txbxContent>
                  </v:textbox>
                </v:rect>
                <v:rect id="矩形 30" o:spid="_x0000_s1049" style="position:absolute;left:47359;top:5865;width:3536;height:26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g8AA&#10;AADbAAAADwAAAGRycy9kb3ducmV2LnhtbERPTU/CQBC9k/AfNmPiDbaWBExlaUCDAjdROU+6Q9vQ&#10;mW26K1R/PXsg4fjyvud5z406U+drJwaexgkoksLZWkoD31/r0TMoH1AsNk7IwB95yBfDwRwz6y7y&#10;Sed9KFUMEZ+hgSqENtPaFxUx+rFrSSJ3dB1jiLArte3wEsO50WmSTDVjLbGhwpZeKypO+182wDtZ&#10;tT8fCXI63f57Lt5nb/XBmMeHfvkCKlAf7uKbe2MNTOL6+CX+AL2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Shg8AAAADbAAAADwAAAAAAAAAAAAAAAACYAgAAZHJzL2Rvd25y&#10;ZXYueG1sUEsFBgAAAAAEAAQA9QAAAIUDAAAAAA==&#10;" fillcolor="white [3212]" strokecolor="black [3213]" strokeweight="1pt">
                  <v:textbox>
                    <w:txbxContent>
                      <w:p w:rsidR="0030722B" w:rsidRPr="006E4884" w:rsidRDefault="0030722B" w:rsidP="00090B18">
                        <w:pPr>
                          <w:spacing w:beforeLines="0" w:before="0" w:afterLines="0" w:after="0" w:line="240" w:lineRule="atLeast"/>
                          <w:ind w:firstLineChars="0" w:firstLine="0"/>
                          <w:jc w:val="center"/>
                          <w:rPr>
                            <w:color w:val="000000" w:themeColor="text1"/>
                          </w:rPr>
                        </w:pPr>
                        <w:r>
                          <w:rPr>
                            <w:rFonts w:hint="eastAsia"/>
                            <w:color w:val="000000" w:themeColor="text1"/>
                          </w:rPr>
                          <w:t>日志模块</w:t>
                        </w:r>
                      </w:p>
                    </w:txbxContent>
                  </v:textbox>
                </v:rect>
                <w10:wrap type="topAndBottom"/>
              </v:group>
            </w:pict>
          </mc:Fallback>
        </mc:AlternateContent>
      </w:r>
      <w:r w:rsidR="00034D0B">
        <w:rPr>
          <w:rFonts w:hint="eastAsia"/>
        </w:rPr>
        <w:t xml:space="preserve">4.3 </w:t>
      </w:r>
      <w:r w:rsidR="00034D0B">
        <w:rPr>
          <w:rFonts w:hint="eastAsia"/>
        </w:rPr>
        <w:t>功能架构</w:t>
      </w:r>
      <w:bookmarkEnd w:id="26"/>
    </w:p>
    <w:p w:rsidR="00813C90" w:rsidRPr="00813C90" w:rsidRDefault="00813C90" w:rsidP="00813C90">
      <w:pPr>
        <w:spacing w:before="163" w:after="163"/>
        <w:ind w:firstLine="480"/>
        <w:jc w:val="right"/>
      </w:pPr>
      <w:r>
        <w:rPr>
          <w:rFonts w:hint="eastAsia"/>
        </w:rPr>
        <w:t>图</w:t>
      </w:r>
      <w:r w:rsidR="00FD1676">
        <w:rPr>
          <w:rFonts w:hint="eastAsia"/>
        </w:rPr>
        <w:t>4.3</w:t>
      </w:r>
    </w:p>
    <w:p w:rsidR="00034D0B" w:rsidRDefault="00813C90" w:rsidP="00B02904">
      <w:pPr>
        <w:spacing w:before="163" w:after="163"/>
        <w:ind w:firstLine="480"/>
      </w:pPr>
      <w:r>
        <w:lastRenderedPageBreak/>
        <w:t>系统的</w:t>
      </w:r>
      <w:r w:rsidR="009F213C">
        <w:t>三个主要组成部分之一</w:t>
      </w:r>
      <w:r w:rsidR="00EA639E">
        <w:rPr>
          <w:rFonts w:hint="eastAsia"/>
        </w:rPr>
        <w:t>——</w:t>
      </w:r>
      <w:r>
        <w:t>P2P</w:t>
      </w:r>
      <w:r>
        <w:t>平台软件</w:t>
      </w:r>
      <w:r w:rsidR="00DC372B">
        <w:rPr>
          <w:rFonts w:hint="eastAsia"/>
        </w:rPr>
        <w:t>。它</w:t>
      </w:r>
      <w:r>
        <w:t>的基础功能可以满足目前在需求分析中所描述的大部分合作者匹配需求的基本服务要求</w:t>
      </w:r>
      <w:r>
        <w:rPr>
          <w:rFonts w:hint="eastAsia"/>
        </w:rPr>
        <w:t>。</w:t>
      </w:r>
      <w:r w:rsidR="009F213C">
        <w:rPr>
          <w:rFonts w:hint="eastAsia"/>
        </w:rPr>
        <w:t>其中的功能主要分为三类：全局类功能、客户端功能、服务端功能。全局类功能为整个</w:t>
      </w:r>
      <w:r w:rsidR="009F213C">
        <w:rPr>
          <w:rFonts w:hint="eastAsia"/>
        </w:rPr>
        <w:t>P2P</w:t>
      </w:r>
      <w:r w:rsidR="009F213C">
        <w:rPr>
          <w:rFonts w:hint="eastAsia"/>
        </w:rPr>
        <w:t>平台软件提供了基础而且频繁重用的功能，比如基础的密码学操作（</w:t>
      </w:r>
      <w:proofErr w:type="gramStart"/>
      <w:r w:rsidR="009F213C">
        <w:rPr>
          <w:rFonts w:hint="eastAsia"/>
        </w:rPr>
        <w:t>安全哈希</w:t>
      </w:r>
      <w:proofErr w:type="gramEnd"/>
      <w:r w:rsidR="009F213C">
        <w:rPr>
          <w:rFonts w:hint="eastAsia"/>
        </w:rPr>
        <w:t>校验、</w:t>
      </w:r>
      <w:r w:rsidR="009F213C">
        <w:rPr>
          <w:rFonts w:hint="eastAsia"/>
        </w:rPr>
        <w:t>ECC</w:t>
      </w:r>
      <w:r w:rsidR="009F213C">
        <w:rPr>
          <w:rFonts w:hint="eastAsia"/>
        </w:rPr>
        <w:t>加密、</w:t>
      </w:r>
      <w:r w:rsidR="009F213C">
        <w:rPr>
          <w:rFonts w:hint="eastAsia"/>
        </w:rPr>
        <w:t>AES</w:t>
      </w:r>
      <w:r w:rsidR="009F213C">
        <w:rPr>
          <w:rFonts w:hint="eastAsia"/>
        </w:rPr>
        <w:t>加密等）</w:t>
      </w:r>
      <w:r w:rsidR="00242AAD">
        <w:rPr>
          <w:rFonts w:hint="eastAsia"/>
        </w:rPr>
        <w:t>，软件命令处理以及程序配置管理等功能。客户端功能者面向客户端用户设计，从而提高整个软件的可用性，降低使用的学习门槛。其更加专注于细化一般客户的业务需求并提供相应的功能模块去满足这些需求，比如将用户的每个细致的合作匹配需求抽象为用户的事务</w:t>
      </w:r>
      <w:r w:rsidR="00947336">
        <w:rPr>
          <w:rFonts w:hint="eastAsia"/>
        </w:rPr>
        <w:t>，从而可以进行量化、单元化的管理等等。服务端的功能主要专注于数据的存储能力以及访问效率，还有就是网络的稳定性和多用户高度并发访问时服务器负载的问题。</w:t>
      </w:r>
    </w:p>
    <w:p w:rsidR="00813C90" w:rsidRDefault="00DC372B" w:rsidP="00B02904">
      <w:pPr>
        <w:spacing w:before="163" w:after="163"/>
        <w:ind w:firstLine="480"/>
      </w:pPr>
      <w:r>
        <w:t>配置管理模块</w:t>
      </w:r>
      <w:r>
        <w:rPr>
          <w:rFonts w:hint="eastAsia"/>
        </w:rPr>
        <w:t>。</w:t>
      </w:r>
      <w:r>
        <w:t>全局功能模块</w:t>
      </w:r>
      <w:r>
        <w:rPr>
          <w:rFonts w:hint="eastAsia"/>
        </w:rPr>
        <w:t>，</w:t>
      </w:r>
      <w:r>
        <w:t>使用自定义风格的配置语言对软件的启动参数进行配置</w:t>
      </w:r>
      <w:r>
        <w:rPr>
          <w:rFonts w:hint="eastAsia"/>
        </w:rPr>
        <w:t>。</w:t>
      </w:r>
      <w:r>
        <w:t>早期版本可以使用简单的实现</w:t>
      </w:r>
      <w:r>
        <w:rPr>
          <w:rFonts w:hint="eastAsia"/>
        </w:rPr>
        <w:t>，</w:t>
      </w:r>
      <w:r>
        <w:t>比如按行扫描</w:t>
      </w:r>
      <w:r w:rsidR="00AC719C">
        <w:rPr>
          <w:rFonts w:hint="eastAsia"/>
        </w:rPr>
        <w:t>，以井号（“</w:t>
      </w:r>
      <w:r w:rsidR="00AC719C">
        <w:rPr>
          <w:rFonts w:hint="eastAsia"/>
        </w:rPr>
        <w:t>#</w:t>
      </w:r>
      <w:r w:rsidR="00AC719C">
        <w:rPr>
          <w:rFonts w:hint="eastAsia"/>
        </w:rPr>
        <w:t>”）开头的字符串作为备注被忽略等功能。后期待功能实现具有一定良好轮廓时，在迭代过程中可以使用优秀的脚本语言进行配置，如</w:t>
      </w:r>
      <w:r w:rsidR="00AC719C">
        <w:rPr>
          <w:rFonts w:hint="eastAsia"/>
        </w:rPr>
        <w:t>python</w:t>
      </w:r>
      <w:r w:rsidR="00AC719C">
        <w:rPr>
          <w:rFonts w:hint="eastAsia"/>
        </w:rPr>
        <w:t>、</w:t>
      </w:r>
      <w:proofErr w:type="spellStart"/>
      <w:r w:rsidR="00AC719C">
        <w:rPr>
          <w:rFonts w:hint="eastAsia"/>
        </w:rPr>
        <w:t>javascript</w:t>
      </w:r>
      <w:proofErr w:type="spellEnd"/>
      <w:r w:rsidR="00AC719C">
        <w:rPr>
          <w:rFonts w:hint="eastAsia"/>
        </w:rPr>
        <w:t>或者</w:t>
      </w:r>
      <w:r w:rsidR="00AC719C">
        <w:rPr>
          <w:rFonts w:hint="eastAsia"/>
        </w:rPr>
        <w:t>lua</w:t>
      </w:r>
      <w:r w:rsidR="00AC719C">
        <w:rPr>
          <w:rFonts w:hint="eastAsia"/>
        </w:rPr>
        <w:t>等等。</w:t>
      </w:r>
    </w:p>
    <w:p w:rsidR="00ED73DD" w:rsidRDefault="00ED73DD" w:rsidP="00B02904">
      <w:pPr>
        <w:spacing w:before="163" w:after="163"/>
        <w:ind w:firstLine="480"/>
      </w:pPr>
      <w:r>
        <w:t>日志模块</w:t>
      </w:r>
      <w:r>
        <w:rPr>
          <w:rFonts w:hint="eastAsia"/>
        </w:rPr>
        <w:t>。全局功能模块，提供带有时间</w:t>
      </w:r>
      <w:proofErr w:type="gramStart"/>
      <w:r>
        <w:rPr>
          <w:rFonts w:hint="eastAsia"/>
        </w:rPr>
        <w:t>戳功能</w:t>
      </w:r>
      <w:proofErr w:type="gramEnd"/>
      <w:r>
        <w:rPr>
          <w:rFonts w:hint="eastAsia"/>
        </w:rPr>
        <w:t>和级别控制功能的日志输出能力以供其他模块调用。该模块可以贯穿整个软件，作为一个</w:t>
      </w:r>
      <w:proofErr w:type="gramStart"/>
      <w:r>
        <w:rPr>
          <w:rFonts w:hint="eastAsia"/>
        </w:rPr>
        <w:t>最</w:t>
      </w:r>
      <w:proofErr w:type="gramEnd"/>
      <w:r>
        <w:rPr>
          <w:rFonts w:hint="eastAsia"/>
        </w:rPr>
        <w:t>基础的输出模块使用，从而记录软件在运行工程中的状态和产生的数据。该模块是软件调试的重要工具，也是测试报告需要依赖的重要数据源的提供模块。</w:t>
      </w:r>
    </w:p>
    <w:p w:rsidR="00ED73DD" w:rsidRDefault="00ED73DD" w:rsidP="00B02904">
      <w:pPr>
        <w:spacing w:before="163" w:after="163"/>
        <w:ind w:firstLine="480"/>
      </w:pPr>
      <w:r>
        <w:t>客户端功能中</w:t>
      </w:r>
      <w:r>
        <w:rPr>
          <w:rFonts w:hint="eastAsia"/>
        </w:rPr>
        <w:t>：</w:t>
      </w:r>
    </w:p>
    <w:p w:rsidR="00ED73DD" w:rsidRDefault="00CC5C68" w:rsidP="00B02904">
      <w:pPr>
        <w:spacing w:before="163" w:after="163"/>
        <w:ind w:firstLine="480"/>
      </w:pPr>
      <w:r>
        <w:rPr>
          <w:noProof/>
        </w:rPr>
        <mc:AlternateContent>
          <mc:Choice Requires="wpg">
            <w:drawing>
              <wp:anchor distT="0" distB="0" distL="114300" distR="114300" simplePos="0" relativeHeight="251723776" behindDoc="0" locked="0" layoutInCell="1" allowOverlap="1">
                <wp:simplePos x="0" y="0"/>
                <wp:positionH relativeFrom="column">
                  <wp:posOffset>-513320</wp:posOffset>
                </wp:positionH>
                <wp:positionV relativeFrom="paragraph">
                  <wp:posOffset>1502535</wp:posOffset>
                </wp:positionV>
                <wp:extent cx="6203950" cy="1719923"/>
                <wp:effectExtent l="0" t="0" r="25400" b="0"/>
                <wp:wrapTopAndBottom/>
                <wp:docPr id="53" name="组合 53"/>
                <wp:cNvGraphicFramePr/>
                <a:graphic xmlns:a="http://schemas.openxmlformats.org/drawingml/2006/main">
                  <a:graphicData uri="http://schemas.microsoft.com/office/word/2010/wordprocessingGroup">
                    <wpg:wgp>
                      <wpg:cNvGrpSpPr/>
                      <wpg:grpSpPr>
                        <a:xfrm>
                          <a:off x="0" y="0"/>
                          <a:ext cx="6203950" cy="1719923"/>
                          <a:chOff x="0" y="0"/>
                          <a:chExt cx="6203950" cy="1719923"/>
                        </a:xfrm>
                      </wpg:grpSpPr>
                      <wpg:grpSp>
                        <wpg:cNvPr id="51" name="组合 51"/>
                        <wpg:cNvGrpSpPr/>
                        <wpg:grpSpPr>
                          <a:xfrm>
                            <a:off x="0" y="0"/>
                            <a:ext cx="6203950" cy="1713230"/>
                            <a:chOff x="0" y="0"/>
                            <a:chExt cx="6204345" cy="1713390"/>
                          </a:xfrm>
                        </wpg:grpSpPr>
                        <wpg:grpSp>
                          <wpg:cNvPr id="32" name="组合 32"/>
                          <wpg:cNvGrpSpPr/>
                          <wpg:grpSpPr>
                            <a:xfrm>
                              <a:off x="0" y="156950"/>
                              <a:ext cx="1423035" cy="779145"/>
                              <a:chOff x="0" y="0"/>
                              <a:chExt cx="1423283" cy="779228"/>
                            </a:xfrm>
                          </wpg:grpSpPr>
                          <wps:wsp>
                            <wps:cNvPr id="24" name="矩形 24"/>
                            <wps:cNvSpPr/>
                            <wps:spPr>
                              <a:xfrm>
                                <a:off x="0" y="0"/>
                                <a:ext cx="1057523" cy="62815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722B" w:rsidRPr="00AC1606" w:rsidRDefault="0030722B" w:rsidP="00AC1606">
                                  <w:pPr>
                                    <w:spacing w:beforeLines="0" w:before="0" w:afterLines="0" w:after="0" w:line="240" w:lineRule="atLeast"/>
                                    <w:ind w:firstLineChars="0" w:firstLine="0"/>
                                    <w:jc w:val="center"/>
                                    <w:rPr>
                                      <w:color w:val="000000" w:themeColor="text1"/>
                                    </w:rPr>
                                  </w:pPr>
                                  <w:r w:rsidRPr="00AC1606">
                                    <w:rPr>
                                      <w:rFonts w:hint="eastAsia"/>
                                      <w:color w:val="000000" w:themeColor="text1"/>
                                    </w:rPr>
                                    <w:t>事务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竖卷形 29"/>
                            <wps:cNvSpPr/>
                            <wps:spPr>
                              <a:xfrm>
                                <a:off x="818984" y="198782"/>
                                <a:ext cx="604299" cy="580446"/>
                              </a:xfrm>
                              <a:prstGeom prst="verticalScroll">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722B" w:rsidRPr="00AC1606" w:rsidRDefault="0030722B" w:rsidP="00AC1606">
                                  <w:pPr>
                                    <w:spacing w:before="163" w:after="163"/>
                                    <w:ind w:firstLineChars="0" w:firstLine="0"/>
                                    <w:jc w:val="center"/>
                                    <w:rPr>
                                      <w:color w:val="000000" w:themeColor="text1"/>
                                      <w:sz w:val="20"/>
                                    </w:rPr>
                                  </w:pPr>
                                  <w:r w:rsidRPr="00AC1606">
                                    <w:rPr>
                                      <w:rFonts w:hint="eastAsia"/>
                                      <w:color w:val="000000" w:themeColor="text1"/>
                                      <w:sz w:val="20"/>
                                    </w:rPr>
                                    <w:t>资料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8" name="组合 38"/>
                          <wpg:cNvGrpSpPr/>
                          <wpg:grpSpPr>
                            <a:xfrm>
                              <a:off x="1419367" y="0"/>
                              <a:ext cx="4784978" cy="1713390"/>
                              <a:chOff x="0" y="0"/>
                              <a:chExt cx="4784978" cy="1713390"/>
                            </a:xfrm>
                          </wpg:grpSpPr>
                          <wps:wsp>
                            <wps:cNvPr id="58" name="直接箭头连接符 58"/>
                            <wps:cNvCnPr/>
                            <wps:spPr>
                              <a:xfrm>
                                <a:off x="0" y="600502"/>
                                <a:ext cx="465294"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cNvPr id="36" name="组合 36"/>
                            <wpg:cNvGrpSpPr/>
                            <wpg:grpSpPr>
                              <a:xfrm>
                                <a:off x="539087" y="0"/>
                                <a:ext cx="4245891" cy="1713390"/>
                                <a:chOff x="0" y="0"/>
                                <a:chExt cx="4245891" cy="1713390"/>
                              </a:xfrm>
                            </wpg:grpSpPr>
                            <wps:wsp>
                              <wps:cNvPr id="60" name="矩形 60"/>
                              <wps:cNvSpPr/>
                              <wps:spPr>
                                <a:xfrm>
                                  <a:off x="184245" y="1419368"/>
                                  <a:ext cx="1009749" cy="29402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0722B" w:rsidRPr="00057711" w:rsidRDefault="0030722B" w:rsidP="00057711">
                                    <w:pPr>
                                      <w:spacing w:beforeLines="0" w:before="0" w:afterLines="0" w:after="0" w:line="240" w:lineRule="atLeast"/>
                                      <w:ind w:firstLineChars="0" w:firstLine="0"/>
                                      <w:jc w:val="center"/>
                                      <w:rPr>
                                        <w:color w:val="000000" w:themeColor="text1"/>
                                        <w:sz w:val="21"/>
                                      </w:rPr>
                                    </w:pPr>
                                    <w:r w:rsidRPr="00057711">
                                      <w:rPr>
                                        <w:rFonts w:hint="eastAsia"/>
                                        <w:color w:val="000000" w:themeColor="text1"/>
                                        <w:sz w:val="21"/>
                                      </w:rPr>
                                      <w:t>(1</w:t>
                                    </w:r>
                                    <w:r>
                                      <w:rPr>
                                        <w:rFonts w:hint="eastAsia"/>
                                        <w:color w:val="000000" w:themeColor="text1"/>
                                        <w:sz w:val="21"/>
                                      </w:rPr>
                                      <w:t xml:space="preserve">) </w:t>
                                    </w:r>
                                    <w:r w:rsidRPr="00057711">
                                      <w:rPr>
                                        <w:rFonts w:hint="eastAsia"/>
                                        <w:color w:val="000000" w:themeColor="text1"/>
                                        <w:sz w:val="21"/>
                                      </w:rPr>
                                      <w:t>分割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 name="组合 34"/>
                              <wpg:cNvGrpSpPr/>
                              <wpg:grpSpPr>
                                <a:xfrm>
                                  <a:off x="0" y="0"/>
                                  <a:ext cx="4245891" cy="1383030"/>
                                  <a:chOff x="0" y="0"/>
                                  <a:chExt cx="4245891" cy="1383030"/>
                                </a:xfrm>
                              </wpg:grpSpPr>
                              <wpg:grpSp>
                                <wpg:cNvPr id="57" name="组合 57"/>
                                <wpg:cNvGrpSpPr/>
                                <wpg:grpSpPr>
                                  <a:xfrm>
                                    <a:off x="0" y="0"/>
                                    <a:ext cx="4245891" cy="1383030"/>
                                    <a:chOff x="0" y="0"/>
                                    <a:chExt cx="4245891" cy="1383030"/>
                                  </a:xfrm>
                                </wpg:grpSpPr>
                                <wpg:grpSp>
                                  <wpg:cNvPr id="48" name="组合 48"/>
                                  <wpg:cNvGrpSpPr/>
                                  <wpg:grpSpPr>
                                    <a:xfrm>
                                      <a:off x="0" y="0"/>
                                      <a:ext cx="2902226" cy="1383030"/>
                                      <a:chOff x="0" y="0"/>
                                      <a:chExt cx="2902226" cy="1383030"/>
                                    </a:xfrm>
                                  </wpg:grpSpPr>
                                  <wpg:grpSp>
                                    <wpg:cNvPr id="47" name="组合 47"/>
                                    <wpg:cNvGrpSpPr/>
                                    <wpg:grpSpPr>
                                      <a:xfrm>
                                        <a:off x="0" y="0"/>
                                        <a:ext cx="2902226" cy="1383030"/>
                                        <a:chOff x="0" y="0"/>
                                        <a:chExt cx="2902226" cy="1383030"/>
                                      </a:xfrm>
                                    </wpg:grpSpPr>
                                    <wpg:grpSp>
                                      <wpg:cNvPr id="40" name="组合 40"/>
                                      <wpg:cNvGrpSpPr/>
                                      <wpg:grpSpPr>
                                        <a:xfrm>
                                          <a:off x="0" y="0"/>
                                          <a:ext cx="1343770" cy="1383030"/>
                                          <a:chOff x="0" y="0"/>
                                          <a:chExt cx="1733384" cy="1383472"/>
                                        </a:xfrm>
                                      </wpg:grpSpPr>
                                      <wps:wsp>
                                        <wps:cNvPr id="33" name="矩形 33"/>
                                        <wps:cNvSpPr/>
                                        <wps:spPr>
                                          <a:xfrm>
                                            <a:off x="0" y="0"/>
                                            <a:ext cx="1622066" cy="138347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722B" w:rsidRPr="00857F21" w:rsidRDefault="0030722B" w:rsidP="00857F21">
                                              <w:pPr>
                                                <w:spacing w:beforeLines="0" w:before="0" w:afterLines="0" w:after="0" w:line="240" w:lineRule="atLeast"/>
                                                <w:ind w:firstLineChars="0" w:firstLine="0"/>
                                                <w:jc w:val="center"/>
                                                <w:rPr>
                                                  <w:color w:val="000000" w:themeColor="text1"/>
                                                </w:rPr>
                                              </w:pPr>
                                              <w:r w:rsidRPr="00857F21">
                                                <w:rPr>
                                                  <w:rFonts w:hint="eastAsia"/>
                                                  <w:color w:val="000000" w:themeColor="text1"/>
                                                </w:rPr>
                                                <w:t>秘密</w:t>
                                              </w:r>
                                              <w:r w:rsidRPr="00857F21">
                                                <w:rPr>
                                                  <w:color w:val="000000" w:themeColor="text1"/>
                                                </w:rPr>
                                                <w:t>分割工具</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5" name="矩形 35"/>
                                        <wps:cNvSpPr/>
                                        <wps:spPr>
                                          <a:xfrm>
                                            <a:off x="206734" y="111318"/>
                                            <a:ext cx="1526650" cy="29411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722B" w:rsidRPr="00857F21" w:rsidRDefault="0030722B" w:rsidP="00857F21">
                                              <w:pPr>
                                                <w:spacing w:beforeLines="0" w:before="0" w:afterLines="0" w:after="0" w:line="240" w:lineRule="atLeast"/>
                                                <w:ind w:firstLineChars="0" w:firstLine="0"/>
                                                <w:jc w:val="center"/>
                                                <w:rPr>
                                                  <w:color w:val="000000" w:themeColor="text1"/>
                                                  <w:sz w:val="21"/>
                                                </w:rPr>
                                              </w:pPr>
                                              <w:r w:rsidRPr="00857F21">
                                                <w:rPr>
                                                  <w:rFonts w:hint="eastAsia"/>
                                                  <w:color w:val="000000" w:themeColor="text1"/>
                                                  <w:sz w:val="21"/>
                                                </w:rPr>
                                                <w:t>指标</w:t>
                                              </w:r>
                                              <w:r w:rsidRPr="00857F21">
                                                <w:rPr>
                                                  <w:rFonts w:hint="eastAsia"/>
                                                  <w:color w:val="000000" w:themeColor="text1"/>
                                                  <w:sz w:val="2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矩形 37"/>
                                        <wps:cNvSpPr/>
                                        <wps:spPr>
                                          <a:xfrm>
                                            <a:off x="206734" y="453224"/>
                                            <a:ext cx="1526650" cy="29411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722B" w:rsidRPr="00857F21" w:rsidRDefault="0030722B" w:rsidP="00857F21">
                                              <w:pPr>
                                                <w:spacing w:beforeLines="0" w:before="0" w:afterLines="0" w:after="0" w:line="240" w:lineRule="atLeast"/>
                                                <w:ind w:firstLineChars="0" w:firstLine="0"/>
                                                <w:jc w:val="center"/>
                                                <w:rPr>
                                                  <w:color w:val="000000" w:themeColor="text1"/>
                                                  <w:sz w:val="21"/>
                                                </w:rPr>
                                              </w:pPr>
                                              <w:r w:rsidRPr="00857F21">
                                                <w:rPr>
                                                  <w:rFonts w:hint="eastAsia"/>
                                                  <w:color w:val="000000" w:themeColor="text1"/>
                                                  <w:sz w:val="21"/>
                                                </w:rPr>
                                                <w:t>指标</w:t>
                                              </w:r>
                                              <w:r>
                                                <w:rPr>
                                                  <w:color w:val="000000" w:themeColor="text1"/>
                                                  <w:sz w:val="2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206734" y="795130"/>
                                            <a:ext cx="1526650" cy="29411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722B" w:rsidRPr="00857F21" w:rsidRDefault="0030722B" w:rsidP="00857F21">
                                              <w:pPr>
                                                <w:spacing w:beforeLines="0" w:before="0" w:afterLines="0" w:after="0" w:line="240" w:lineRule="atLeast"/>
                                                <w:ind w:firstLineChars="0" w:firstLine="0"/>
                                                <w:jc w:val="center"/>
                                                <w:rPr>
                                                  <w:color w:val="000000" w:themeColor="text1"/>
                                                  <w:sz w:val="21"/>
                                                </w:rPr>
                                              </w:pPr>
                                              <w:r w:rsidRPr="00857F21">
                                                <w:rPr>
                                                  <w:rFonts w:hint="eastAsia"/>
                                                  <w:color w:val="000000" w:themeColor="text1"/>
                                                  <w:sz w:val="21"/>
                                                </w:rPr>
                                                <w:t>指标</w:t>
                                              </w:r>
                                              <w:r>
                                                <w:rPr>
                                                  <w:color w:val="000000" w:themeColor="text1"/>
                                                  <w:sz w:val="2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 name="矩形 41"/>
                                      <wps:cNvSpPr/>
                                      <wps:spPr>
                                        <a:xfrm>
                                          <a:off x="1892410" y="111319"/>
                                          <a:ext cx="1009816" cy="29402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722B" w:rsidRPr="00857F21" w:rsidRDefault="0030722B" w:rsidP="00CC51A4">
                                            <w:pPr>
                                              <w:spacing w:beforeLines="0" w:before="0" w:afterLines="0" w:after="0" w:line="240" w:lineRule="atLeast"/>
                                              <w:ind w:firstLineChars="0" w:firstLine="0"/>
                                              <w:jc w:val="center"/>
                                              <w:rPr>
                                                <w:color w:val="000000" w:themeColor="text1"/>
                                                <w:sz w:val="21"/>
                                              </w:rPr>
                                            </w:pPr>
                                            <w:r>
                                              <w:rPr>
                                                <w:rFonts w:hint="eastAsia"/>
                                                <w:color w:val="000000" w:themeColor="text1"/>
                                                <w:sz w:val="21"/>
                                              </w:rPr>
                                              <w:t>影子</w:t>
                                            </w:r>
                                            <w:r w:rsidRPr="00857F21">
                                              <w:rPr>
                                                <w:rFonts w:hint="eastAsia"/>
                                                <w:color w:val="000000" w:themeColor="text1"/>
                                                <w:sz w:val="2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矩形 42"/>
                                      <wps:cNvSpPr/>
                                      <wps:spPr>
                                        <a:xfrm>
                                          <a:off x="1892410" y="453225"/>
                                          <a:ext cx="1009816" cy="29402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722B" w:rsidRPr="00857F21" w:rsidRDefault="0030722B" w:rsidP="00CC51A4">
                                            <w:pPr>
                                              <w:spacing w:beforeLines="0" w:before="0" w:afterLines="0" w:after="0" w:line="240" w:lineRule="atLeast"/>
                                              <w:ind w:firstLineChars="0" w:firstLine="0"/>
                                              <w:jc w:val="center"/>
                                              <w:rPr>
                                                <w:color w:val="000000" w:themeColor="text1"/>
                                                <w:sz w:val="21"/>
                                              </w:rPr>
                                            </w:pPr>
                                            <w:r>
                                              <w:rPr>
                                                <w:rFonts w:hint="eastAsia"/>
                                                <w:color w:val="000000" w:themeColor="text1"/>
                                                <w:sz w:val="21"/>
                                              </w:rPr>
                                              <w:t>影子</w:t>
                                            </w:r>
                                            <w:r>
                                              <w:rPr>
                                                <w:rFonts w:hint="eastAsia"/>
                                                <w:color w:val="000000" w:themeColor="text1"/>
                                                <w:sz w:val="2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1892410" y="787179"/>
                                          <a:ext cx="1009816" cy="29402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722B" w:rsidRPr="00857F21" w:rsidRDefault="0030722B" w:rsidP="001770C4">
                                            <w:pPr>
                                              <w:spacing w:beforeLines="0" w:before="0" w:afterLines="0" w:after="0" w:line="240" w:lineRule="atLeast"/>
                                              <w:ind w:firstLineChars="0" w:firstLine="0"/>
                                              <w:jc w:val="center"/>
                                              <w:rPr>
                                                <w:color w:val="000000" w:themeColor="text1"/>
                                                <w:sz w:val="21"/>
                                              </w:rPr>
                                            </w:pPr>
                                            <w:r>
                                              <w:rPr>
                                                <w:rFonts w:hint="eastAsia"/>
                                                <w:color w:val="000000" w:themeColor="text1"/>
                                                <w:sz w:val="21"/>
                                              </w:rPr>
                                              <w:t>影子</w:t>
                                            </w:r>
                                            <w:r>
                                              <w:rPr>
                                                <w:color w:val="000000" w:themeColor="text1"/>
                                                <w:sz w:val="2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 name="直接箭头连接符 44"/>
                                    <wps:cNvCnPr/>
                                    <wps:spPr>
                                      <a:xfrm>
                                        <a:off x="1343770" y="262393"/>
                                        <a:ext cx="5487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5" name="直接箭头连接符 45"/>
                                    <wps:cNvCnPr/>
                                    <wps:spPr>
                                      <a:xfrm>
                                        <a:off x="1343770" y="604299"/>
                                        <a:ext cx="5487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6" name="直接箭头连接符 46"/>
                                    <wps:cNvCnPr/>
                                    <wps:spPr>
                                      <a:xfrm>
                                        <a:off x="1343770" y="938254"/>
                                        <a:ext cx="5487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56" name="组合 56"/>
                                  <wpg:cNvGrpSpPr/>
                                  <wpg:grpSpPr>
                                    <a:xfrm>
                                      <a:off x="2902226" y="262393"/>
                                      <a:ext cx="1343665" cy="675363"/>
                                      <a:chOff x="0" y="0"/>
                                      <a:chExt cx="1343665" cy="675363"/>
                                    </a:xfrm>
                                  </wpg:grpSpPr>
                                  <wps:wsp>
                                    <wps:cNvPr id="49" name="竖卷形 49"/>
                                    <wps:cNvSpPr/>
                                    <wps:spPr>
                                      <a:xfrm>
                                        <a:off x="739471" y="0"/>
                                        <a:ext cx="604194" cy="580384"/>
                                      </a:xfrm>
                                      <a:prstGeom prst="verticalScroll">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722B" w:rsidRPr="00AC1606" w:rsidRDefault="0030722B" w:rsidP="00DA29A2">
                                          <w:pPr>
                                            <w:spacing w:before="163" w:after="163"/>
                                            <w:ind w:firstLineChars="0" w:firstLine="0"/>
                                            <w:jc w:val="center"/>
                                            <w:rPr>
                                              <w:color w:val="000000" w:themeColor="text1"/>
                                              <w:sz w:val="20"/>
                                            </w:rPr>
                                          </w:pPr>
                                          <w:r w:rsidRPr="00AC1606">
                                            <w:rPr>
                                              <w:rFonts w:hint="eastAsia"/>
                                              <w:color w:val="000000" w:themeColor="text1"/>
                                              <w:sz w:val="20"/>
                                            </w:rPr>
                                            <w:t>资料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直接箭头连接符 50"/>
                                    <wps:cNvCnPr/>
                                    <wps:spPr>
                                      <a:xfrm>
                                        <a:off x="0" y="0"/>
                                        <a:ext cx="739471" cy="34190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2" name="直接箭头连接符 52"/>
                                    <wps:cNvCnPr/>
                                    <wps:spPr>
                                      <a:xfrm flipV="1">
                                        <a:off x="0" y="341906"/>
                                        <a:ext cx="739140" cy="33345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5" name="直接箭头连接符 55"/>
                                    <wps:cNvCnPr/>
                                    <wps:spPr>
                                      <a:xfrm>
                                        <a:off x="0" y="341906"/>
                                        <a:ext cx="691432"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s:wsp>
                                <wps:cNvPr id="61" name="矩形 61"/>
                                <wps:cNvSpPr/>
                                <wps:spPr>
                                  <a:xfrm>
                                    <a:off x="2900149" y="934872"/>
                                    <a:ext cx="1009749" cy="29402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0722B" w:rsidRPr="00057711" w:rsidRDefault="0030722B" w:rsidP="001E28FF">
                                      <w:pPr>
                                        <w:spacing w:beforeLines="0" w:before="0" w:afterLines="0" w:after="0" w:line="240" w:lineRule="atLeast"/>
                                        <w:ind w:firstLineChars="0" w:firstLine="0"/>
                                        <w:jc w:val="center"/>
                                        <w:rPr>
                                          <w:color w:val="000000" w:themeColor="text1"/>
                                          <w:sz w:val="21"/>
                                        </w:rPr>
                                      </w:pPr>
                                      <w:r w:rsidRPr="00057711">
                                        <w:rPr>
                                          <w:rFonts w:hint="eastAsia"/>
                                          <w:color w:val="000000" w:themeColor="text1"/>
                                          <w:sz w:val="21"/>
                                        </w:rPr>
                                        <w:t>(</w:t>
                                      </w:r>
                                      <w:r>
                                        <w:rPr>
                                          <w:color w:val="000000" w:themeColor="text1"/>
                                          <w:sz w:val="21"/>
                                        </w:rPr>
                                        <w:t>2</w:t>
                                      </w:r>
                                      <w:r>
                                        <w:rPr>
                                          <w:rFonts w:hint="eastAsia"/>
                                          <w:color w:val="000000" w:themeColor="text1"/>
                                          <w:sz w:val="21"/>
                                        </w:rPr>
                                        <w:t xml:space="preserve">) </w:t>
                                      </w:r>
                                      <w:r>
                                        <w:rPr>
                                          <w:rFonts w:hint="eastAsia"/>
                                          <w:color w:val="000000" w:themeColor="text1"/>
                                          <w:sz w:val="21"/>
                                        </w:rPr>
                                        <w:t>还原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s:wsp>
                        <wps:cNvPr id="62" name="矩形 62"/>
                        <wps:cNvSpPr/>
                        <wps:spPr>
                          <a:xfrm>
                            <a:off x="5459104" y="1425901"/>
                            <a:ext cx="682389" cy="29402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0722B" w:rsidRPr="00057711" w:rsidRDefault="0030722B" w:rsidP="00A94B82">
                              <w:pPr>
                                <w:spacing w:beforeLines="0" w:before="0" w:afterLines="0" w:after="0" w:line="240" w:lineRule="atLeast"/>
                                <w:ind w:firstLineChars="0" w:firstLine="0"/>
                                <w:jc w:val="center"/>
                                <w:rPr>
                                  <w:color w:val="000000" w:themeColor="text1"/>
                                  <w:sz w:val="21"/>
                                </w:rPr>
                              </w:pPr>
                              <w:r>
                                <w:rPr>
                                  <w:rFonts w:hint="eastAsia"/>
                                  <w:color w:val="000000" w:themeColor="text1"/>
                                  <w:sz w:val="21"/>
                                </w:rPr>
                                <w:t>图</w:t>
                              </w:r>
                              <w:r>
                                <w:rPr>
                                  <w:rFonts w:hint="eastAsia"/>
                                  <w:color w:val="000000" w:themeColor="text1"/>
                                  <w:sz w:val="21"/>
                                </w:rPr>
                                <w: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组合 53" o:spid="_x0000_s1050" style="position:absolute;left:0;text-align:left;margin-left:-40.4pt;margin-top:118.3pt;width:488.5pt;height:135.45pt;z-index:251723776;mso-height-relative:margin" coordsize="62039,17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NVrggAANJSAAAOAAAAZHJzL2Uyb0RvYy54bWzsXEtv5EQQviPxHyzf2XG7/RztZBVlH0Ja&#10;sSuysGfHY89YeGxjOy/OHLiAOHFBAgkBEuJxWokDQvyasPwMqt8zzjgTJ7vezcQ5TOy2u+3qrv7q&#10;q+pq3713ski1o6iskjyb6OiOoWtRFubTJJtN9I+ePXzP07WqDrJpkOZZNNFPo0q/t/PuO3ePi3Fk&#10;5vM8nUalBo1k1fi4mOjzui7Go1EVzqNFUN3JiyiDi3FeLoIaTsvZaFoGx9D6Ih2ZhuGMjvNyWpR5&#10;GFUVlN5nF/Ud2n4cR2H9JI6rqNbSiQ7vVtPfkv4ekN/Rzt1gPCuDYp6E/DWCK7zFIkgyeKhs6n5Q&#10;B9phmZxrapGEZV7lcX0nzBejPI6TMKIygDTIaEjzqMwPCyrLbHw8K2Q3Qdc2+unKzYYfHD0ttWQ6&#10;0W2sa1mwgDF6+dfnZ19/oUEB9M5xMRvDTY/KYr94WvKCGTsjAp/E5YL8B1G0E9qvp7Jfo5NaC6HQ&#10;MQ3s29D9IVxDLvJ9k7YdjMM5DM+5euH8wYaaI/HgEXk/+TryRL63EA41hUOvSzhsYq5WlxDOwpYt&#10;uwVjn9bsKhw2G8JBwVVHDtkOGSk6LcTwIQtEwvw9XddH8M70hk0CkoqmB3pFxh0qmqZHKrbKBxBQ&#10;KS2vrqfl+/OgiOjkqYgCc0UwLdlX3/9y9vcPGhTQvqI3SRWvxhVo+2X1Gxm2a4NKUzkd00Ns6kg5&#10;g3FRVvWjKF9o5GCil4BLFC6Co8dVzbpE3EIeWuVpMn2YpCk9IVgY7aWldhQAih3MqOpC4yt3pdmm&#10;ivXJmorQDKkJ00iITI/q0zQi7aXZh1EM8ACT2KQvTIFZvUwQhlFWI3ZpHkwj9o62AX98qGUNOvC0&#10;QdJyDNLJtnkDq4KKtln38PtJ1YjiuqxsXPRirLKsQZ+cZ7WsvEiyvFzXQApS8Sez+0Unsa4hvVSf&#10;HJxQ6GRoRooO8ukpaFqZM0NTFeHDBEb8cVDVT4MSLAuAIFjL+gn8xGl+PNFzfqRr87z8bF05uR+m&#10;AlzVtWOwVBO9+vQwKCNdS9/PYJLAfLSIaaMnlu2acFIuXzlYvpIdLvZyUCMARHg7ekjur1NxGJf5&#10;4jkY1V3yVLgUZCE8e6KHdSlO9mpmQcEsh9HuLr0NzFkR1I+z/SIkjZOOJhr97OR5UBZc7WtAlA9y&#10;MTGDcUP72b2kZpbvHtZ5nNCpofqVDwGABMH3PtDCl2jx6zdnX/5JAcPvBBge8nwPQIdYPt9zPQrN&#10;oMPCwBmW6cNTCELanmFZDtc6YVcFLPAuJMqQhEG6DzQiTWk3N3qRwAzpwxV0kJNwwJAoJr0jEYGB&#10;21uAIdIODRjSF4Yo8sj4IuWRTeqIwYNZ4cVQAIahIy9GFvKx41IcaNAry/Us34WncHYsaOBmdtxW&#10;UxIPJSAhM71Apq2669sX/37108s/fj/78cV//3xHjn/7WYPrtPco39rLuEshyIeg9Q1/wjEM22gg&#10;p+XYpg/ASnpNcI0W0KzqMkhm83ovzzJgXnnJ7FMLcDImVQdJ+iCbavVpAS5RXSZBNksjDs6XpEx4&#10;HbGYfiKIxXoutBaKVKV2HrSWoKmKEvEI/MWX4kCKMfL7z3MgBlaEKHHtumgmOc2ZRI1dx5lkg5fk&#10;rZ9IpmV7PhCb7hOppeabnEgOcC+OO8xTgQI1czZ7KsizQCpGPCj40ImnmAcyDN+1OPWAmWSYdIJJ&#10;kTs7LVlOPBZ4ReZSEBbHCwYn41U4GdTpVmR4cDL6cDJ4cEnaex5GwCqMwIJlUEAn5/WDZWTWKhTD&#10;HoReOGHYFG5pqymndJMOtAhnA7quMB4o2BrhLMVP2MhBwSsSzvQBQ00wctT+dBm5tppdR85qjhwU&#10;bI9wyiDykeMG8fpzDmELuy6033nkkIsxJv69qGm5q2a0Oed6iFpgFclnzAEKqBZcK8bpmKbhLCl3&#10;U9DOfGEIUEAY7gYFOTlZ3+og58GtC3GSdZ0VNwMKuoAFgIJL2BCJbyKEUdPLsE3HEUt/4GUgtCHA&#10;OSyNbNfSCCcgW40at3FpBCuqyUmGHGlYbd0cnljCDcvGJluGXYpODLhB1nBu75KqDBMPyyF9LYf0&#10;sj6A1ZIqx41u66lLuOH6NhKxEbGeigbcuN24IbVpwI2+cEOFOHpaY7RUNh/DECjo4rNASoZpIQj3&#10;CKeFKs0S+YClEQ8cFRrUeRVLI0Oo40aFOphRGZZati6fy1KZshw4aLCWjPSlnJZl4KBeC0+Elexj&#10;AI5bzT6wtEMD++iLffTitVjNJRUouCrjcD0XuQPj4OnsYgGEpqze2nCH2LExhEn7yyDv321RSSNr&#10;UyMtmQIMZGRzaqRctAYvxnRM7PM9VYKM2JbnipWXIUGybQfLG0mQ7CEJgKT+8XW99cq2vMzXTdkc&#10;tmcB7J9ymQdlk/m1F2yX2lplU5m965VN5g50RjYfe6ZNgXFQNrZljk671S1wb0vq96pJbUsvVMrC&#10;NxpfJQ1cpsy1WD9iHSHzgMXwHNfGziW3HLdUbE3F6wPL1ZqJ3IYGmdtdHBAX+5YLYVPoLZ5NKmgC&#10;oDkS+yhgBxpJZoOGpbjn0rqGHWh8WyyZh3w3BoP8G76LVWUJDsGLrQpeECfgIirI9vvzIOhmKsjW&#10;TRooIvCFpMFiABRjQ5rXsCULEFZSRgolr3VLVg9WylbB9bUkEK4ri9WiZlqcJsXHYgP5yjdFlFYp&#10;Ighah8jed6p1GL6lQXOQ2m3XoHXbp3Ub/Fy7m5/LwG2drjmgauRLK0TXhnDKWxROWXY6lo97WRhw&#10;mqkIUKBQ7hJpkL5hILILE7TKxxCxoyCpEG7YpUm+eSMWCZhj0r4Feu3e6dXKV7C5XT4FI/YBDoH8&#10;NxPIXwaAtuN+gEGxIZZq4CzTn83AYFu2jwy+scIybd+gwKKQwfFM7A3bt9n3p24AMEgeMnjXfXnX&#10;FADgw4k0nMU/8ki+zLh8Tr9coT5FufM/AAAA//8DAFBLAwQUAAYACAAAACEAPyyH6+IAAAALAQAA&#10;DwAAAGRycy9kb3ducmV2LnhtbEyPQUvDQBSE74L/YXmCt3Y3KYkx5qWUop6K0FYQb9vsaxKa3Q3Z&#10;bZL+e9eTHocZZr4p1rPu2EiDa61BiJYCGJnKqtbUCJ/Ht0UGzHlplOysIYQbOViX93eFzJWdzJ7G&#10;g69ZKDEulwiN933Ouasa0tItbU8meGc7aOmDHGquBjmFct3xWIiUa9masNDInrYNVZfDVSO8T3La&#10;rKLXcXc5b2/fx+TjaxcR4uPDvHkB5mn2f2H4xQ/oUAamk70a5ViHsMhEQPcI8SpNgYVE9pzGwE4I&#10;iXhKgJcF//+h/AEAAP//AwBQSwECLQAUAAYACAAAACEAtoM4kv4AAADhAQAAEwAAAAAAAAAAAAAA&#10;AAAAAAAAW0NvbnRlbnRfVHlwZXNdLnhtbFBLAQItABQABgAIAAAAIQA4/SH/1gAAAJQBAAALAAAA&#10;AAAAAAAAAAAAAC8BAABfcmVscy8ucmVsc1BLAQItABQABgAIAAAAIQD/TWNVrggAANJSAAAOAAAA&#10;AAAAAAAAAAAAAC4CAABkcnMvZTJvRG9jLnhtbFBLAQItABQABgAIAAAAIQA/LIfr4gAAAAsBAAAP&#10;AAAAAAAAAAAAAAAAAAgLAABkcnMvZG93bnJldi54bWxQSwUGAAAAAAQABADzAAAAFwwAAAAA&#10;">
                <v:group id="组合 51" o:spid="_x0000_s1051" style="position:absolute;width:62039;height:17132" coordsize="62043,171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group id="组合 32" o:spid="_x0000_s1052" style="position:absolute;top:1569;width:14230;height:7791" coordsize="14232,77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矩形 24" o:spid="_x0000_s1053" style="position:absolute;width:10575;height:62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YxXcMA&#10;AADbAAAADwAAAGRycy9kb3ducmV2LnhtbESPX2vCQBDE3wW/w7FC3/RiKFaip6ilf/RNbX1ectsk&#10;NLsXcldN++m9guDjMDO/YebLjmt1ptZXTgyMRwkoktzZSgoDH8eX4RSUDygWaydk4Jc8LBf93hwz&#10;6y6yp/MhFCpCxGdooAyhybT2eUmMfuQakuh9uZYxRNkW2rZ4iXCudZokE81YSVwosaFNSfn34YcN&#10;8E7WzedbgpxOtn+e89en5+pkzMOgW81ABerCPXxrv1sD6SP8f4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YxXcMAAADbAAAADwAAAAAAAAAAAAAAAACYAgAAZHJzL2Rv&#10;d25yZXYueG1sUEsFBgAAAAAEAAQA9QAAAIgDAAAAAA==&#10;" fillcolor="white [3212]" strokecolor="black [3213]" strokeweight="1pt">
                      <v:textbox>
                        <w:txbxContent>
                          <w:p w:rsidR="0030722B" w:rsidRPr="00AC1606" w:rsidRDefault="0030722B" w:rsidP="00AC1606">
                            <w:pPr>
                              <w:spacing w:beforeLines="0" w:before="0" w:afterLines="0" w:after="0" w:line="240" w:lineRule="atLeast"/>
                              <w:ind w:firstLineChars="0" w:firstLine="0"/>
                              <w:jc w:val="center"/>
                              <w:rPr>
                                <w:color w:val="000000" w:themeColor="text1"/>
                              </w:rPr>
                            </w:pPr>
                            <w:r w:rsidRPr="00AC1606">
                              <w:rPr>
                                <w:rFonts w:hint="eastAsia"/>
                                <w:color w:val="000000" w:themeColor="text1"/>
                              </w:rPr>
                              <w:t>事务</w:t>
                            </w:r>
                          </w:p>
                        </w:txbxContent>
                      </v:textbox>
                    </v:re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竖卷形 29" o:spid="_x0000_s1054" type="#_x0000_t97" style="position:absolute;left:8189;top:1987;width:6043;height:58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E7osQA&#10;AADbAAAADwAAAGRycy9kb3ducmV2LnhtbESPQWvCQBSE7wX/w/KE3nRjKFWjm6BCS6Ee1Nb7I/ua&#10;Tc2+DdltTP99VxB6HGbmG2ZdDLYRPXW+dqxgNk1AEJdO11wp+Px4mSxA+ICssXFMCn7JQ5GPHtaY&#10;aXflI/WnUIkIYZ+hAhNCm0npS0MW/dS1xNH7cp3FEGVXSd3hNcJtI9MkeZYWa44LBlvaGSovpx+r&#10;wJ7T3fv302u/35tqMO0hzJdbrdTjeNisQAQawn/43n7TCtIl3L7EHy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BO6LEAAAA2wAAAA8AAAAAAAAAAAAAAAAAmAIAAGRycy9k&#10;b3ducmV2LnhtbFBLBQYAAAAABAAEAPUAAACJAwAAAAA=&#10;" fillcolor="white [3212]" strokecolor="black [3213]" strokeweight="1pt">
                      <v:stroke joinstyle="miter"/>
                      <v:textbox>
                        <w:txbxContent>
                          <w:p w:rsidR="0030722B" w:rsidRPr="00AC1606" w:rsidRDefault="0030722B" w:rsidP="00AC1606">
                            <w:pPr>
                              <w:spacing w:before="163" w:after="163"/>
                              <w:ind w:firstLineChars="0" w:firstLine="0"/>
                              <w:jc w:val="center"/>
                              <w:rPr>
                                <w:color w:val="000000" w:themeColor="text1"/>
                                <w:sz w:val="20"/>
                              </w:rPr>
                            </w:pPr>
                            <w:r w:rsidRPr="00AC1606">
                              <w:rPr>
                                <w:rFonts w:hint="eastAsia"/>
                                <w:color w:val="000000" w:themeColor="text1"/>
                                <w:sz w:val="20"/>
                              </w:rPr>
                              <w:t>资料</w:t>
                            </w:r>
                          </w:p>
                        </w:txbxContent>
                      </v:textbox>
                    </v:shape>
                  </v:group>
                  <v:group id="组合 38" o:spid="_x0000_s1055" style="position:absolute;left:14193;width:47850;height:17133" coordsize="47849,171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type id="_x0000_t32" coordsize="21600,21600" o:spt="32" o:oned="t" path="m,l21600,21600e" filled="f">
                      <v:path arrowok="t" fillok="f" o:connecttype="none"/>
                      <o:lock v:ext="edit" shapetype="t"/>
                    </v:shapetype>
                    <v:shape id="直接箭头连接符 58" o:spid="_x0000_s1056" type="#_x0000_t32" style="position:absolute;top:6005;width:46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kyLsIAAADbAAAADwAAAGRycy9kb3ducmV2LnhtbERPy2rCQBTdC/2H4Ra6M5MKKRIdQ1GK&#10;aXGhqbRdXjI3D83cCZmppn/vLIQuD+e9zEbTiQsNrrWs4DmKQRCXVrdcKzh+vk3nIJxH1thZJgV/&#10;5CBbPUyWmGp75QNdCl+LEMIuRQWN930qpSsbMugi2xMHrrKDQR/gUEs94DWEm07O4vhFGmw5NDTY&#10;07qh8lz8GgW7n/326yPZtPxd6nPeHU7vFW+UenocXxcgPI3+X3x351pBEsaGL+EH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FkyLsIAAADbAAAADwAAAAAAAAAAAAAA&#10;AAChAgAAZHJzL2Rvd25yZXYueG1sUEsFBgAAAAAEAAQA+QAAAJADAAAAAA==&#10;" strokecolor="black [3200]" strokeweight="1.5pt">
                      <v:stroke endarrow="block" joinstyle="miter"/>
                    </v:shape>
                    <v:group id="组合 36" o:spid="_x0000_s1057" style="position:absolute;left:5390;width:42459;height:17133" coordsize="42458,171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rect id="矩形 60" o:spid="_x0000_s1058" style="position:absolute;left:1842;top:14193;width:10097;height:2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nFcAA&#10;AADbAAAADwAAAGRycy9kb3ducmV2LnhtbERPu2rDMBTdC/0HcQvdGrkZjHGjhLRQ0uIhNGn2G+nG&#10;NrGujCQ/8vfVEOh4OO/VZradGMmH1rGC10UGglg703Kt4Pf4+VKACBHZYOeYFNwowGb9+LDC0riJ&#10;f2g8xFqkEA4lKmhi7Espg27IYli4njhxF+ctxgR9LY3HKYXbTi6zLJcWW04NDfb00ZC+Hgar4OQu&#10;75PVZ/4eb/t22FVe66JS6vlp3r6BiDTHf/Hd/WUU5Gl9+pJ+gF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NJnFcAAAADbAAAADwAAAAAAAAAAAAAAAACYAgAAZHJzL2Rvd25y&#10;ZXYueG1sUEsFBgAAAAAEAAQA9QAAAIUDAAAAAA==&#10;" filled="f" stroked="f" strokeweight="1pt">
                        <v:textbox>
                          <w:txbxContent>
                            <w:p w:rsidR="0030722B" w:rsidRPr="00057711" w:rsidRDefault="0030722B" w:rsidP="00057711">
                              <w:pPr>
                                <w:spacing w:beforeLines="0" w:before="0" w:afterLines="0" w:after="0" w:line="240" w:lineRule="atLeast"/>
                                <w:ind w:firstLineChars="0" w:firstLine="0"/>
                                <w:jc w:val="center"/>
                                <w:rPr>
                                  <w:color w:val="000000" w:themeColor="text1"/>
                                  <w:sz w:val="21"/>
                                </w:rPr>
                              </w:pPr>
                              <w:r w:rsidRPr="00057711">
                                <w:rPr>
                                  <w:rFonts w:hint="eastAsia"/>
                                  <w:color w:val="000000" w:themeColor="text1"/>
                                  <w:sz w:val="21"/>
                                </w:rPr>
                                <w:t>(1</w:t>
                              </w:r>
                              <w:r>
                                <w:rPr>
                                  <w:rFonts w:hint="eastAsia"/>
                                  <w:color w:val="000000" w:themeColor="text1"/>
                                  <w:sz w:val="21"/>
                                </w:rPr>
                                <w:t xml:space="preserve">) </w:t>
                              </w:r>
                              <w:r w:rsidRPr="00057711">
                                <w:rPr>
                                  <w:rFonts w:hint="eastAsia"/>
                                  <w:color w:val="000000" w:themeColor="text1"/>
                                  <w:sz w:val="21"/>
                                </w:rPr>
                                <w:t>分割</w:t>
                              </w:r>
                            </w:p>
                          </w:txbxContent>
                        </v:textbox>
                      </v:rect>
                      <v:group id="组合 34" o:spid="_x0000_s1059" style="position:absolute;width:42458;height:13830" coordsize="42458,13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group id="组合 57" o:spid="_x0000_s1060" style="position:absolute;width:42458;height:13830" coordsize="42458,13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group id="组合 48" o:spid="_x0000_s1061" style="position:absolute;width:29022;height:13830" coordsize="29022,13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group id="组合 47" o:spid="_x0000_s1062" style="position:absolute;width:29022;height:13830" coordsize="29022,13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group id="组合 40" o:spid="_x0000_s1063" style="position:absolute;width:13437;height:13830" coordsize="17333,13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矩形 33" o:spid="_x0000_s1064" style="position:absolute;width:16220;height:1383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MllsEA&#10;AADbAAAADwAAAGRycy9kb3ducmV2LnhtbESPQYvCMBSE78L+h/AEbzatQl2rURZBWfCkLnh9NM+2&#10;mLyUJtX67zfCwh6HmfmGWW8Ha8SDOt84VpAlKQji0umGKwU/l/30E4QPyBqNY1LwIg/bzcdojYV2&#10;Tz7R4xwqESHsC1RQh9AWUvqyJos+cS1x9G6usxii7CqpO3xGuDVylqa5tNhwXKixpV1N5f3cWwX9&#10;YXGVtk2XWbY49Ww4N8cclZqMh68ViEBD+A//tb+1gvkc3l/iD5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DJZbBAAAA2wAAAA8AAAAAAAAAAAAAAAAAmAIAAGRycy9kb3du&#10;cmV2LnhtbFBLBQYAAAAABAAEAPUAAACGAwAAAAA=&#10;" fillcolor="white [3212]" strokecolor="black [3213]" strokeweight="1pt">
                                  <v:textbox>
                                    <w:txbxContent>
                                      <w:p w:rsidR="0030722B" w:rsidRPr="00857F21" w:rsidRDefault="0030722B" w:rsidP="00857F21">
                                        <w:pPr>
                                          <w:spacing w:beforeLines="0" w:before="0" w:afterLines="0" w:after="0" w:line="240" w:lineRule="atLeast"/>
                                          <w:ind w:firstLineChars="0" w:firstLine="0"/>
                                          <w:jc w:val="center"/>
                                          <w:rPr>
                                            <w:color w:val="000000" w:themeColor="text1"/>
                                          </w:rPr>
                                        </w:pPr>
                                        <w:r w:rsidRPr="00857F21">
                                          <w:rPr>
                                            <w:rFonts w:hint="eastAsia"/>
                                            <w:color w:val="000000" w:themeColor="text1"/>
                                          </w:rPr>
                                          <w:t>秘密</w:t>
                                        </w:r>
                                        <w:r w:rsidRPr="00857F21">
                                          <w:rPr>
                                            <w:color w:val="000000" w:themeColor="text1"/>
                                          </w:rPr>
                                          <w:t>分割工具</w:t>
                                        </w:r>
                                      </w:p>
                                    </w:txbxContent>
                                  </v:textbox>
                                </v:rect>
                                <v:rect id="矩形 35" o:spid="_x0000_s1065" style="position:absolute;left:2067;top:1113;width:15266;height:29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MCG8MA&#10;AADbAAAADwAAAGRycy9kb3ducmV2LnhtbESPQWvCQBSE74L/YXmCt7pR0ZboKq2irb1Vbc+P7DMJ&#10;5r0N2VXT/vpuoeBxmJlvmPmy5UpdqfGlEwPDQQKKJHO2lNzA8bB5eALlA4rFygkZ+CYPy0W3M8fU&#10;upt80HUfchUh4lM0UIRQp1r7rCBGP3A1SfROrmEMUTa5tg3eIpwrPUqSqWYsJS4UWNOqoOy8v7AB&#10;fpeX+vM1QR5Ndz+es+3juvwypt9rn2egArXhHv5vv1kD4wn8fYk/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MCG8MAAADbAAAADwAAAAAAAAAAAAAAAACYAgAAZHJzL2Rv&#10;d25yZXYueG1sUEsFBgAAAAAEAAQA9QAAAIgDAAAAAA==&#10;" fillcolor="white [3212]" strokecolor="black [3213]" strokeweight="1pt">
                                  <v:textbox>
                                    <w:txbxContent>
                                      <w:p w:rsidR="0030722B" w:rsidRPr="00857F21" w:rsidRDefault="0030722B" w:rsidP="00857F21">
                                        <w:pPr>
                                          <w:spacing w:beforeLines="0" w:before="0" w:afterLines="0" w:after="0" w:line="240" w:lineRule="atLeast"/>
                                          <w:ind w:firstLineChars="0" w:firstLine="0"/>
                                          <w:jc w:val="center"/>
                                          <w:rPr>
                                            <w:color w:val="000000" w:themeColor="text1"/>
                                            <w:sz w:val="21"/>
                                          </w:rPr>
                                        </w:pPr>
                                        <w:r w:rsidRPr="00857F21">
                                          <w:rPr>
                                            <w:rFonts w:hint="eastAsia"/>
                                            <w:color w:val="000000" w:themeColor="text1"/>
                                            <w:sz w:val="21"/>
                                          </w:rPr>
                                          <w:t>指标</w:t>
                                        </w:r>
                                        <w:r w:rsidRPr="00857F21">
                                          <w:rPr>
                                            <w:rFonts w:hint="eastAsia"/>
                                            <w:color w:val="000000" w:themeColor="text1"/>
                                            <w:sz w:val="21"/>
                                          </w:rPr>
                                          <w:t>1</w:t>
                                        </w:r>
                                      </w:p>
                                    </w:txbxContent>
                                  </v:textbox>
                                </v:rect>
                                <v:rect id="矩形 37" o:spid="_x0000_s1066" style="position:absolute;left:2067;top:4532;width:15266;height:29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0598IA&#10;AADbAAAADwAAAGRycy9kb3ducmV2LnhtbESPQWvCQBSE7wX/w/KE3upGBZXoKlWxVW/a6vmRfSah&#10;eW9Ddqtpf70rFHocZuYbZrZouVJXanzpxEC/l4AiyZwtJTfw+bF5mYDyAcVi5YQM/JCHxbzzNMPU&#10;upsc6HoMuYoQ8SkaKEKoU619VhCj77maJHoX1zCGKJtc2wZvEc6VHiTJSDOWEhcKrGlVUPZ1/GYD&#10;vJdlfXpPkAej3a/n7G28Ls/GPHfb1ymoQG34D/+1t9bAcAyPL/EH6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HTn3wgAAANsAAAAPAAAAAAAAAAAAAAAAAJgCAABkcnMvZG93&#10;bnJldi54bWxQSwUGAAAAAAQABAD1AAAAhwMAAAAA&#10;" fillcolor="white [3212]" strokecolor="black [3213]" strokeweight="1pt">
                                  <v:textbox>
                                    <w:txbxContent>
                                      <w:p w:rsidR="0030722B" w:rsidRPr="00857F21" w:rsidRDefault="0030722B" w:rsidP="00857F21">
                                        <w:pPr>
                                          <w:spacing w:beforeLines="0" w:before="0" w:afterLines="0" w:after="0" w:line="240" w:lineRule="atLeast"/>
                                          <w:ind w:firstLineChars="0" w:firstLine="0"/>
                                          <w:jc w:val="center"/>
                                          <w:rPr>
                                            <w:color w:val="000000" w:themeColor="text1"/>
                                            <w:sz w:val="21"/>
                                          </w:rPr>
                                        </w:pPr>
                                        <w:r w:rsidRPr="00857F21">
                                          <w:rPr>
                                            <w:rFonts w:hint="eastAsia"/>
                                            <w:color w:val="000000" w:themeColor="text1"/>
                                            <w:sz w:val="21"/>
                                          </w:rPr>
                                          <w:t>指标</w:t>
                                        </w:r>
                                        <w:r>
                                          <w:rPr>
                                            <w:color w:val="000000" w:themeColor="text1"/>
                                            <w:sz w:val="21"/>
                                          </w:rPr>
                                          <w:t>2</w:t>
                                        </w:r>
                                      </w:p>
                                    </w:txbxContent>
                                  </v:textbox>
                                </v:rect>
                                <v:rect id="矩形 39" o:spid="_x0000_s1067" style="position:absolute;left:2067;top:7951;width:15266;height:29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4IHsMA&#10;AADbAAAADwAAAGRycy9kb3ducmV2LnhtbESPQWvCQBSE7wX/w/IEb7pRwbbRVVqlVnur2p4f2WcS&#10;zHsbsluN/fVuQehxmJlvmNmi5UqdqfGlEwPDQQKKJHO2lNzAYf/WfwLlA4rFygkZuJKHxbzzMMPU&#10;uot80nkXchUh4lM0UIRQp1r7rCBGP3A1SfSOrmEMUTa5tg1eIpwrPUqSiWYsJS4UWNOyoOy0+2ED&#10;/CGv9dd7gjyabH89Z+vHVfltTK/bvkxBBWrDf/je3lgD42f4+xJ/gJ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4IHsMAAADbAAAADwAAAAAAAAAAAAAAAACYAgAAZHJzL2Rv&#10;d25yZXYueG1sUEsFBgAAAAAEAAQA9QAAAIgDAAAAAA==&#10;" fillcolor="white [3212]" strokecolor="black [3213]" strokeweight="1pt">
                                  <v:textbox>
                                    <w:txbxContent>
                                      <w:p w:rsidR="0030722B" w:rsidRPr="00857F21" w:rsidRDefault="0030722B" w:rsidP="00857F21">
                                        <w:pPr>
                                          <w:spacing w:beforeLines="0" w:before="0" w:afterLines="0" w:after="0" w:line="240" w:lineRule="atLeast"/>
                                          <w:ind w:firstLineChars="0" w:firstLine="0"/>
                                          <w:jc w:val="center"/>
                                          <w:rPr>
                                            <w:color w:val="000000" w:themeColor="text1"/>
                                            <w:sz w:val="21"/>
                                          </w:rPr>
                                        </w:pPr>
                                        <w:r w:rsidRPr="00857F21">
                                          <w:rPr>
                                            <w:rFonts w:hint="eastAsia"/>
                                            <w:color w:val="000000" w:themeColor="text1"/>
                                            <w:sz w:val="21"/>
                                          </w:rPr>
                                          <w:t>指标</w:t>
                                        </w:r>
                                        <w:r>
                                          <w:rPr>
                                            <w:color w:val="000000" w:themeColor="text1"/>
                                            <w:sz w:val="21"/>
                                          </w:rPr>
                                          <w:t>…</w:t>
                                        </w:r>
                                      </w:p>
                                    </w:txbxContent>
                                  </v:textbox>
                                </v:rect>
                              </v:group>
                              <v:rect id="矩形 41" o:spid="_x0000_s1068" style="position:absolute;left:18924;top:1113;width:10098;height:2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53ZcMA&#10;AADbAAAADwAAAGRycy9kb3ducmV2LnhtbESPX2vCQBDE34V+h2MLvulFEVuip7QV65+3prXPS26b&#10;hGb3Qu6q0U/vFQQfh5n5DTNfdlyrI7W+cmJgNExAkeTOVlIY+PpcD55B+YBisXZCBs7kYbl46M0x&#10;te4kH3TMQqEiRHyKBsoQmlRrn5fE6IeuIYnej2sZQ5RtoW2LpwjnWo+TZKoZK4kLJTb0VlL+m/2x&#10;Ad7La3PYJMjj6e7iOX9/WlXfxvQfu5cZqEBduIdv7a01MBnB/5f4A/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53ZcMAAADbAAAADwAAAAAAAAAAAAAAAACYAgAAZHJzL2Rv&#10;d25yZXYueG1sUEsFBgAAAAAEAAQA9QAAAIgDAAAAAA==&#10;" fillcolor="white [3212]" strokecolor="black [3213]" strokeweight="1pt">
                                <v:textbox>
                                  <w:txbxContent>
                                    <w:p w:rsidR="0030722B" w:rsidRPr="00857F21" w:rsidRDefault="0030722B" w:rsidP="00CC51A4">
                                      <w:pPr>
                                        <w:spacing w:beforeLines="0" w:before="0" w:afterLines="0" w:after="0" w:line="240" w:lineRule="atLeast"/>
                                        <w:ind w:firstLineChars="0" w:firstLine="0"/>
                                        <w:jc w:val="center"/>
                                        <w:rPr>
                                          <w:color w:val="000000" w:themeColor="text1"/>
                                          <w:sz w:val="21"/>
                                        </w:rPr>
                                      </w:pPr>
                                      <w:r>
                                        <w:rPr>
                                          <w:rFonts w:hint="eastAsia"/>
                                          <w:color w:val="000000" w:themeColor="text1"/>
                                          <w:sz w:val="21"/>
                                        </w:rPr>
                                        <w:t>影子</w:t>
                                      </w:r>
                                      <w:r w:rsidRPr="00857F21">
                                        <w:rPr>
                                          <w:rFonts w:hint="eastAsia"/>
                                          <w:color w:val="000000" w:themeColor="text1"/>
                                          <w:sz w:val="21"/>
                                        </w:rPr>
                                        <w:t>1</w:t>
                                      </w:r>
                                    </w:p>
                                  </w:txbxContent>
                                </v:textbox>
                              </v:rect>
                              <v:rect id="矩形 42" o:spid="_x0000_s1069" style="position:absolute;left:18924;top:4532;width:10098;height:2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zpEsMA&#10;AADbAAAADwAAAGRycy9kb3ducmV2LnhtbESPX2vCQBDE3wW/w7FC3/RiKFaip6ilf/RNbX1ectsk&#10;NLsXcldN++m9guDjMDO/YebLjmt1ptZXTgyMRwkoktzZSgoDH8eX4RSUDygWaydk4Jc8LBf93hwz&#10;6y6yp/MhFCpCxGdooAyhybT2eUmMfuQakuh9uZYxRNkW2rZ4iXCudZokE81YSVwosaFNSfn34YcN&#10;8E7WzedbgpxOtn+e89en5+pkzMOgW81ABerCPXxrv1sDjyn8f4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zpEsMAAADbAAAADwAAAAAAAAAAAAAAAACYAgAAZHJzL2Rv&#10;d25yZXYueG1sUEsFBgAAAAAEAAQA9QAAAIgDAAAAAA==&#10;" fillcolor="white [3212]" strokecolor="black [3213]" strokeweight="1pt">
                                <v:textbox>
                                  <w:txbxContent>
                                    <w:p w:rsidR="0030722B" w:rsidRPr="00857F21" w:rsidRDefault="0030722B" w:rsidP="00CC51A4">
                                      <w:pPr>
                                        <w:spacing w:beforeLines="0" w:before="0" w:afterLines="0" w:after="0" w:line="240" w:lineRule="atLeast"/>
                                        <w:ind w:firstLineChars="0" w:firstLine="0"/>
                                        <w:jc w:val="center"/>
                                        <w:rPr>
                                          <w:color w:val="000000" w:themeColor="text1"/>
                                          <w:sz w:val="21"/>
                                        </w:rPr>
                                      </w:pPr>
                                      <w:r>
                                        <w:rPr>
                                          <w:rFonts w:hint="eastAsia"/>
                                          <w:color w:val="000000" w:themeColor="text1"/>
                                          <w:sz w:val="21"/>
                                        </w:rPr>
                                        <w:t>影子</w:t>
                                      </w:r>
                                      <w:r>
                                        <w:rPr>
                                          <w:rFonts w:hint="eastAsia"/>
                                          <w:color w:val="000000" w:themeColor="text1"/>
                                          <w:sz w:val="21"/>
                                        </w:rPr>
                                        <w:t>2</w:t>
                                      </w:r>
                                    </w:p>
                                  </w:txbxContent>
                                </v:textbox>
                              </v:rect>
                              <v:rect id="矩形 43" o:spid="_x0000_s1070" style="position:absolute;left:18924;top:7871;width:10098;height:29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BMicMA&#10;AADbAAAADwAAAGRycy9kb3ducmV2LnhtbESPX2vCQBDE3wW/w7GCb/XiH2yJntIq2tq3qu3zkluT&#10;YHYv5E5N++l7hYKPw8z8hpkvW67UlRpfOjEwHCSgSDJnS8kNHA+bhydQPqBYrJyQgW/ysFx0O3NM&#10;rbvJB133IVcRIj5FA0UIdaq1zwpi9ANXk0Tv5BrGEGWTa9vgLcK50qMkmWrGUuJCgTWtCsrO+wsb&#10;4Hd5qT9fE+TRdPfjOds+rssvY/q99nkGKlAb7uH/9ps1MBnD35f4A/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BMicMAAADbAAAADwAAAAAAAAAAAAAAAACYAgAAZHJzL2Rv&#10;d25yZXYueG1sUEsFBgAAAAAEAAQA9QAAAIgDAAAAAA==&#10;" fillcolor="white [3212]" strokecolor="black [3213]" strokeweight="1pt">
                                <v:textbox>
                                  <w:txbxContent>
                                    <w:p w:rsidR="0030722B" w:rsidRPr="00857F21" w:rsidRDefault="0030722B" w:rsidP="001770C4">
                                      <w:pPr>
                                        <w:spacing w:beforeLines="0" w:before="0" w:afterLines="0" w:after="0" w:line="240" w:lineRule="atLeast"/>
                                        <w:ind w:firstLineChars="0" w:firstLine="0"/>
                                        <w:jc w:val="center"/>
                                        <w:rPr>
                                          <w:color w:val="000000" w:themeColor="text1"/>
                                          <w:sz w:val="21"/>
                                        </w:rPr>
                                      </w:pPr>
                                      <w:r>
                                        <w:rPr>
                                          <w:rFonts w:hint="eastAsia"/>
                                          <w:color w:val="000000" w:themeColor="text1"/>
                                          <w:sz w:val="21"/>
                                        </w:rPr>
                                        <w:t>影子</w:t>
                                      </w:r>
                                      <w:r>
                                        <w:rPr>
                                          <w:color w:val="000000" w:themeColor="text1"/>
                                          <w:sz w:val="21"/>
                                        </w:rPr>
                                        <w:t>…</w:t>
                                      </w:r>
                                    </w:p>
                                  </w:txbxContent>
                                </v:textbox>
                              </v:rect>
                            </v:group>
                            <v:shape id="直接箭头连接符 44" o:spid="_x0000_s1071" type="#_x0000_t32" style="position:absolute;left:13437;top:2623;width:54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2u9sQAAADbAAAADwAAAGRycy9kb3ducmV2LnhtbESPQYvCMBSE74L/ITxhb5qu6CLVKIsi&#10;q+JB3UU9PppnW21eShO1/nsjLHgcZuYbZjSpTSFuVLncsoLPTgSCOLE651TB3++8PQDhPLLGwjIp&#10;eJCDybjZGGGs7Z23dNv5VAQIuxgVZN6XsZQuycig69iSOHgnWxn0QVap1BXeA9wUshtFX9JgzmEh&#10;w5KmGSWX3dUoWB83P/tVf5bzIdGXRbE9L088U+qjVX8PQXiq/Tv8315oBb0evL6EHyDH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za72xAAAANsAAAAPAAAAAAAAAAAA&#10;AAAAAKECAABkcnMvZG93bnJldi54bWxQSwUGAAAAAAQABAD5AAAAkgMAAAAA&#10;" strokecolor="black [3200]" strokeweight="1.5pt">
                              <v:stroke endarrow="block" joinstyle="miter"/>
                            </v:shape>
                            <v:shape id="直接箭头连接符 45" o:spid="_x0000_s1072" type="#_x0000_t32" style="position:absolute;left:13437;top:6042;width:54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ELbcUAAADbAAAADwAAAGRycy9kb3ducmV2LnhtbESPQWvCQBSE74L/YXmCN91UmlKiqxSD&#10;NEoPaovt8ZF9JjHZtyG7avrvu4VCj8PMfMMsVr1pxI06V1lW8DCNQBDnVldcKPh430yeQTiPrLGx&#10;TAq+ycFqORwsMNH2zge6HX0hAoRdggpK79tESpeXZNBNbUscvLPtDPogu0LqDu8Bbho5i6InabDi&#10;sFBiS+uS8vp4NQrevvavp12cVvyZ6zprDpftmVOlxqP+ZQ7CU+//w3/tTCt4jOH3S/g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4ELbcUAAADbAAAADwAAAAAAAAAA&#10;AAAAAAChAgAAZHJzL2Rvd25yZXYueG1sUEsFBgAAAAAEAAQA+QAAAJMDAAAAAA==&#10;" strokecolor="black [3200]" strokeweight="1.5pt">
                              <v:stroke endarrow="block" joinstyle="miter"/>
                            </v:shape>
                            <v:shape id="直接箭头连接符 46" o:spid="_x0000_s1073" type="#_x0000_t32" style="position:absolute;left:13437;top:9382;width:54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OVGsQAAADbAAAADwAAAGRycy9kb3ducmV2LnhtbESPT4vCMBTE7wt+h/AEb2uquCLVKKKI&#10;rnjwH+4eH82zrTYvpYlav/1mQfA4zMxvmNGkNoW4U+Vyywo67QgEcWJ1zqmC42HxOQDhPLLGwjIp&#10;eJKDybjxMcJY2wfv6L73qQgQdjEqyLwvYyldkpFB17YlcfDOtjLog6xSqSt8BLgpZDeK+tJgzmEh&#10;w5JmGSXX/c0o2Pxul6f11zznn0RfV8Xu8n3muVKtZj0dgvBU+3f41V5pBb0+/H8JP0C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5UaxAAAANsAAAAPAAAAAAAAAAAA&#10;AAAAAKECAABkcnMvZG93bnJldi54bWxQSwUGAAAAAAQABAD5AAAAkgMAAAAA&#10;" strokecolor="black [3200]" strokeweight="1.5pt">
                              <v:stroke endarrow="block" joinstyle="miter"/>
                            </v:shape>
                          </v:group>
                          <v:group id="组合 56" o:spid="_x0000_s1074" style="position:absolute;left:29022;top:2623;width:13436;height:6754" coordsize="13436,67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shape id="竖卷形 49" o:spid="_x0000_s1075" type="#_x0000_t97" style="position:absolute;left:7394;width:6042;height:5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7eAsMA&#10;AADbAAAADwAAAGRycy9kb3ducmV2LnhtbESPQWvCQBSE7wX/w/KE3nSjiNboKlZoKehBU70/ss9s&#10;2uzbkN3G+O9dQehxmJlvmOW6s5VoqfGlYwWjYQKCOHe65ELB6ftj8AbCB2SNlWNScCMP61XvZYmp&#10;dlc+UpuFQkQI+xQVmBDqVEqfG7Loh64mjt7FNRZDlE0hdYPXCLeVHCfJVFosOS4YrGlrKP/N/qwC&#10;ex5vdz+Tz3a/N0Vn6kOYzd+1Uq/9brMAEagL/+Fn+0srmMzh8SX+ALm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7eAsMAAADbAAAADwAAAAAAAAAAAAAAAACYAgAAZHJzL2Rv&#10;d25yZXYueG1sUEsFBgAAAAAEAAQA9QAAAIgDAAAAAA==&#10;" fillcolor="white [3212]" strokecolor="black [3213]" strokeweight="1pt">
                              <v:stroke joinstyle="miter"/>
                              <v:textbox>
                                <w:txbxContent>
                                  <w:p w:rsidR="0030722B" w:rsidRPr="00AC1606" w:rsidRDefault="0030722B" w:rsidP="00DA29A2">
                                    <w:pPr>
                                      <w:spacing w:before="163" w:after="163"/>
                                      <w:ind w:firstLineChars="0" w:firstLine="0"/>
                                      <w:jc w:val="center"/>
                                      <w:rPr>
                                        <w:color w:val="000000" w:themeColor="text1"/>
                                        <w:sz w:val="20"/>
                                      </w:rPr>
                                    </w:pPr>
                                    <w:r w:rsidRPr="00AC1606">
                                      <w:rPr>
                                        <w:rFonts w:hint="eastAsia"/>
                                        <w:color w:val="000000" w:themeColor="text1"/>
                                        <w:sz w:val="20"/>
                                      </w:rPr>
                                      <w:t>资料</w:t>
                                    </w:r>
                                  </w:p>
                                </w:txbxContent>
                              </v:textbox>
                            </v:shape>
                            <v:shape id="直接箭头连接符 50" o:spid="_x0000_s1076" type="#_x0000_t32" style="position:absolute;width:7394;height:3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8+KMIAAADbAAAADwAAAGRycy9kb3ducmV2LnhtbERPy2rCQBTdC/2H4Ra6M5MKKRIdQ1GK&#10;aXGhqbRdXjI3D83cCZmppn/vLIQuD+e9zEbTiQsNrrWs4DmKQRCXVrdcKzh+vk3nIJxH1thZJgV/&#10;5CBbPUyWmGp75QNdCl+LEMIuRQWN930qpSsbMugi2xMHrrKDQR/gUEs94DWEm07O4vhFGmw5NDTY&#10;07qh8lz8GgW7n/326yPZtPxd6nPeHU7vFW+UenocXxcgPI3+X3x351pBEtaHL+EH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i8+KMIAAADbAAAADwAAAAAAAAAAAAAA&#10;AAChAgAAZHJzL2Rvd25yZXYueG1sUEsFBgAAAAAEAAQA+QAAAJADAAAAAA==&#10;" strokecolor="black [3200]" strokeweight="1.5pt">
                              <v:stroke endarrow="block" joinstyle="miter"/>
                            </v:shape>
                            <v:shape id="直接箭头连接符 52" o:spid="_x0000_s1077" type="#_x0000_t32" style="position:absolute;top:3419;width:7391;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XiBsIAAADbAAAADwAAAGRycy9kb3ducmV2LnhtbESPwYrCQBBE7wv+w9DC3taJiiLRURZB&#10;EMSD0Q9oMm0SzPRkM60mf78jCB6L6nrVtdp0rlYPakPl2cB4lIAizr2tuDBwOe9+FqCCIFusPZOB&#10;ngJs1oOvFabWP/lEj0wKFSEcUjRQijSp1iEvyWEY+YY4elffOpQo20LbFp8R7mo9SZK5dlhxbCix&#10;oW1J+S27u/jG8bTrj/vb3/1Q9VJPF9tMxr0x38PudwlKqJPP8Tu9twZmE3htiQDQ6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kXiBsIAAADbAAAADwAAAAAAAAAAAAAA&#10;AAChAgAAZHJzL2Rvd25yZXYueG1sUEsFBgAAAAAEAAQA+QAAAJADAAAAAA==&#10;" strokecolor="black [3200]" strokeweight="1.5pt">
                              <v:stroke endarrow="block" joinstyle="miter"/>
                            </v:shape>
                            <v:shape id="直接箭头连接符 55" o:spid="_x0000_s1078" type="#_x0000_t32" style="position:absolute;top:3419;width:69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idsMQAAADbAAAADwAAAGRycy9kb3ducmV2LnhtbESPT4vCMBTE74LfITxhb5oqdFmqUUSR&#10;1WUP6x/U46N5ttXmpTRRu9/eCILHYWZ+w4wmjSnFjWpXWFbQ70UgiFOrC84U7LaL7hcI55E1lpZJ&#10;wT85mIzbrREm2t55TbeNz0SAsEtQQe59lUjp0pwMup6tiIN3srVBH2SdSV3jPcBNKQdR9CkNFhwW&#10;cqxollN62VyNgt/j3/f+J54XfEj1ZVmuz6sTz5X66DTTIQhPjX+HX+2lVhDH8PwSfoA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WJ2wxAAAANsAAAAPAAAAAAAAAAAA&#10;AAAAAKECAABkcnMvZG93bnJldi54bWxQSwUGAAAAAAQABAD5AAAAkgMAAAAA&#10;" strokecolor="black [3200]" strokeweight="1.5pt">
                              <v:stroke endarrow="block" joinstyle="miter"/>
                            </v:shape>
                          </v:group>
                        </v:group>
                        <v:rect id="矩形 61" o:spid="_x0000_s1079" style="position:absolute;left:29001;top:9348;width:10097;height:2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7CjsIA&#10;AADbAAAADwAAAGRycy9kb3ducmV2LnhtbESPT2sCMRTE7wW/Q3iCt5q1B5HVKCqIFQ+l/rk/k+fu&#10;4uZlSeLu+u2bQqHHYWZ+wyxWva1FSz5UjhVMxhkIYu1MxYWCy3n3PgMRIrLB2jEpeFGA1XLwtsDc&#10;uI6/qT3FQiQIhxwVlDE2uZRBl2QxjF1DnLy78xZjkr6QxmOX4LaWH1k2lRYrTgslNrQtST9OT6vg&#10;6u6bzuobH9rXV/XcH73Ws6NSo2G/noOI1Mf/8F/70yiYTuD3S/oBcv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nsKOwgAAANsAAAAPAAAAAAAAAAAAAAAAAJgCAABkcnMvZG93&#10;bnJldi54bWxQSwUGAAAAAAQABAD1AAAAhwMAAAAA&#10;" filled="f" stroked="f" strokeweight="1pt">
                          <v:textbox>
                            <w:txbxContent>
                              <w:p w:rsidR="0030722B" w:rsidRPr="00057711" w:rsidRDefault="0030722B" w:rsidP="001E28FF">
                                <w:pPr>
                                  <w:spacing w:beforeLines="0" w:before="0" w:afterLines="0" w:after="0" w:line="240" w:lineRule="atLeast"/>
                                  <w:ind w:firstLineChars="0" w:firstLine="0"/>
                                  <w:jc w:val="center"/>
                                  <w:rPr>
                                    <w:color w:val="000000" w:themeColor="text1"/>
                                    <w:sz w:val="21"/>
                                  </w:rPr>
                                </w:pPr>
                                <w:r w:rsidRPr="00057711">
                                  <w:rPr>
                                    <w:rFonts w:hint="eastAsia"/>
                                    <w:color w:val="000000" w:themeColor="text1"/>
                                    <w:sz w:val="21"/>
                                  </w:rPr>
                                  <w:t>(</w:t>
                                </w:r>
                                <w:r>
                                  <w:rPr>
                                    <w:color w:val="000000" w:themeColor="text1"/>
                                    <w:sz w:val="21"/>
                                  </w:rPr>
                                  <w:t>2</w:t>
                                </w:r>
                                <w:r>
                                  <w:rPr>
                                    <w:rFonts w:hint="eastAsia"/>
                                    <w:color w:val="000000" w:themeColor="text1"/>
                                    <w:sz w:val="21"/>
                                  </w:rPr>
                                  <w:t xml:space="preserve">) </w:t>
                                </w:r>
                                <w:r>
                                  <w:rPr>
                                    <w:rFonts w:hint="eastAsia"/>
                                    <w:color w:val="000000" w:themeColor="text1"/>
                                    <w:sz w:val="21"/>
                                  </w:rPr>
                                  <w:t>还原</w:t>
                                </w:r>
                              </w:p>
                            </w:txbxContent>
                          </v:textbox>
                        </v:rect>
                      </v:group>
                    </v:group>
                  </v:group>
                </v:group>
                <v:rect id="矩形 62" o:spid="_x0000_s1080" style="position:absolute;left:54591;top:14259;width:6823;height:2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xc+cIA&#10;AADbAAAADwAAAGRycy9kb3ducmV2LnhtbESPT2sCMRTE7wW/Q3iCt5rVg8hqFBWkFQ+l/rk/k+fu&#10;4uZlSeLu+u2bQqHHYWZ+wyzXva1FSz5UjhVMxhkIYu1MxYWCy3n/PgcRIrLB2jEpeFGA9WrwtsTc&#10;uI6/qT3FQiQIhxwVlDE2uZRBl2QxjF1DnLy78xZjkr6QxmOX4LaW0yybSYsVp4USG9qVpB+np1Vw&#10;dfdtZ/WND+3rq3p+HL3W86NSo2G/WYCI1Mf/8F/70yiYTeH3S/oB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TFz5wgAAANsAAAAPAAAAAAAAAAAAAAAAAJgCAABkcnMvZG93&#10;bnJldi54bWxQSwUGAAAAAAQABAD1AAAAhwMAAAAA&#10;" filled="f" stroked="f" strokeweight="1pt">
                  <v:textbox>
                    <w:txbxContent>
                      <w:p w:rsidR="0030722B" w:rsidRPr="00057711" w:rsidRDefault="0030722B" w:rsidP="00A94B82">
                        <w:pPr>
                          <w:spacing w:beforeLines="0" w:before="0" w:afterLines="0" w:after="0" w:line="240" w:lineRule="atLeast"/>
                          <w:ind w:firstLineChars="0" w:firstLine="0"/>
                          <w:jc w:val="center"/>
                          <w:rPr>
                            <w:color w:val="000000" w:themeColor="text1"/>
                            <w:sz w:val="21"/>
                          </w:rPr>
                        </w:pPr>
                        <w:r>
                          <w:rPr>
                            <w:rFonts w:hint="eastAsia"/>
                            <w:color w:val="000000" w:themeColor="text1"/>
                            <w:sz w:val="21"/>
                          </w:rPr>
                          <w:t>图</w:t>
                        </w:r>
                        <w:r>
                          <w:rPr>
                            <w:rFonts w:hint="eastAsia"/>
                            <w:color w:val="000000" w:themeColor="text1"/>
                            <w:sz w:val="21"/>
                          </w:rPr>
                          <w:t>4.4</w:t>
                        </w:r>
                      </w:p>
                    </w:txbxContent>
                  </v:textbox>
                </v:rect>
                <w10:wrap type="topAndBottom"/>
              </v:group>
            </w:pict>
          </mc:Fallback>
        </mc:AlternateContent>
      </w:r>
      <w:r w:rsidR="00ED73DD">
        <w:t>事务模块</w:t>
      </w:r>
      <w:r w:rsidR="008F4275">
        <w:rPr>
          <w:rFonts w:hint="eastAsia"/>
        </w:rPr>
        <w:t>。</w:t>
      </w:r>
      <w:r w:rsidR="008F4275">
        <w:t>每个事务只负责处理一项合作匹配需求</w:t>
      </w:r>
      <w:r w:rsidR="008F4275">
        <w:rPr>
          <w:rFonts w:hint="eastAsia"/>
        </w:rPr>
        <w:t>，需要由若干指标对合作需求进行细分拆解。每个事务只能携带一份秘密资料，多个资料可以整理至一个压缩包中作为一份资料去分割。如果事务中包含的指标数量越多，指标所描述的内容</w:t>
      </w:r>
      <w:r w:rsidR="00AC1606">
        <w:rPr>
          <w:rFonts w:hint="eastAsia"/>
        </w:rPr>
        <w:t>准确度越高，所使用的指标服务器热度越大，则匹配成功率越高而且安全系数也越大。</w:t>
      </w:r>
    </w:p>
    <w:p w:rsidR="00B0005A" w:rsidRDefault="00151CAF" w:rsidP="00B02904">
      <w:pPr>
        <w:spacing w:before="163" w:after="163"/>
        <w:ind w:firstLine="480"/>
      </w:pPr>
      <w:r>
        <w:lastRenderedPageBreak/>
        <w:t>指标模块</w:t>
      </w:r>
      <w:r>
        <w:rPr>
          <w:rFonts w:hint="eastAsia"/>
        </w:rPr>
        <w:t>。</w:t>
      </w:r>
      <w:r>
        <w:t>每个指标由维护其指标类型的服务器提供服务支持</w:t>
      </w:r>
      <w:r>
        <w:rPr>
          <w:rFonts w:hint="eastAsia"/>
        </w:rPr>
        <w:t>。</w:t>
      </w:r>
      <w:r>
        <w:t>服务器会提供该指标的含义</w:t>
      </w:r>
      <w:r>
        <w:rPr>
          <w:rFonts w:hint="eastAsia"/>
        </w:rPr>
        <w:t>、</w:t>
      </w:r>
      <w:r>
        <w:t>目的</w:t>
      </w:r>
      <w:r>
        <w:rPr>
          <w:rFonts w:hint="eastAsia"/>
        </w:rPr>
        <w:t>、适用场合以及配对算法的详细定义和说明。客户端可以随时从服务端拉取指标类信息。值得注意的是：每个事务需要启动之后才能够生效，而事务的启动依赖于每个指标在其指标类服务器上的成功写入。</w:t>
      </w:r>
    </w:p>
    <w:p w:rsidR="00AC1606" w:rsidRDefault="00151CAF" w:rsidP="00B02904">
      <w:pPr>
        <w:spacing w:before="163" w:after="163"/>
        <w:ind w:firstLine="480"/>
      </w:pPr>
      <w:r>
        <w:t>服务</w:t>
      </w:r>
      <w:proofErr w:type="gramStart"/>
      <w:r>
        <w:t>端功能</w:t>
      </w:r>
      <w:proofErr w:type="gramEnd"/>
      <w:r>
        <w:t>中</w:t>
      </w:r>
      <w:r>
        <w:rPr>
          <w:rFonts w:hint="eastAsia"/>
        </w:rPr>
        <w:t>：</w:t>
      </w:r>
    </w:p>
    <w:p w:rsidR="00B0005A" w:rsidRDefault="00B0005A" w:rsidP="00B02904">
      <w:pPr>
        <w:spacing w:before="163" w:after="163"/>
        <w:ind w:firstLine="480"/>
      </w:pPr>
      <w:r>
        <w:t>影子数据存储模块</w:t>
      </w:r>
      <w:r>
        <w:rPr>
          <w:rFonts w:hint="eastAsia"/>
        </w:rPr>
        <w:t>。</w:t>
      </w:r>
      <w:r>
        <w:t>影子数据是一一对应于每一个指标数据</w:t>
      </w:r>
      <w:r>
        <w:rPr>
          <w:rFonts w:hint="eastAsia"/>
        </w:rPr>
        <w:t>的秘密碎片数据。</w:t>
      </w:r>
      <w:proofErr w:type="gramStart"/>
      <w:r>
        <w:rPr>
          <w:rFonts w:hint="eastAsia"/>
        </w:rPr>
        <w:t>服务端应具有</w:t>
      </w:r>
      <w:proofErr w:type="gramEnd"/>
      <w:r>
        <w:rPr>
          <w:rFonts w:hint="eastAsia"/>
        </w:rPr>
        <w:t>稳定地进行存储大量影子数据的能力，同时也需要具有快速随机访问的能力。在早期的原型阶段，该模块可以考虑利用操作系统本身的文件系统辅助完成该功能。后期迭代阶段可以使用</w:t>
      </w:r>
      <w:proofErr w:type="spellStart"/>
      <w:r>
        <w:t>M</w:t>
      </w:r>
      <w:r w:rsidRPr="00B0005A">
        <w:t>emcached</w:t>
      </w:r>
      <w:proofErr w:type="spellEnd"/>
      <w:r>
        <w:t>以提高随机访问效率</w:t>
      </w:r>
      <w:r>
        <w:rPr>
          <w:rFonts w:hint="eastAsia"/>
        </w:rPr>
        <w:t>。</w:t>
      </w:r>
    </w:p>
    <w:p w:rsidR="00B0005A" w:rsidRPr="00AC719C" w:rsidRDefault="00B0005A" w:rsidP="00B02904">
      <w:pPr>
        <w:spacing w:before="163" w:after="163"/>
        <w:ind w:firstLine="480"/>
      </w:pPr>
      <w:r>
        <w:t>指标数据存储模块</w:t>
      </w:r>
      <w:r>
        <w:rPr>
          <w:rFonts w:hint="eastAsia"/>
        </w:rPr>
        <w:t>。</w:t>
      </w:r>
      <w:r w:rsidR="005A3A9F">
        <w:rPr>
          <w:rFonts w:hint="eastAsia"/>
        </w:rPr>
        <w:t>每一个指标服务器维护着一个指标类。用户通过访问指标类服务器获取相关信息，然后决定是否使用该指标类来匹配合作伙伴。如果用户选择了一个指标类，那么它将在其事务启动的时候将填写好的指标数据发送到一个指标服务器。指标服务器获取到指标数据后，先将插入到指标数据队列当中，然后服务器会给客户端返回一个令牌。之后，用户可以根据该令牌要求服务按匹配算法进行配对解算，如果成功匹配出若干指标数据，那么服务器会将其对应的影子数据返回给客户端。</w:t>
      </w:r>
    </w:p>
    <w:p w:rsidR="00F14AB0" w:rsidRPr="00F14AB0" w:rsidRDefault="00F14AB0" w:rsidP="00B02904">
      <w:pPr>
        <w:spacing w:before="163" w:after="163"/>
        <w:ind w:firstLine="480"/>
      </w:pPr>
    </w:p>
    <w:p w:rsidR="00034D0B" w:rsidRDefault="00034D0B" w:rsidP="00034D0B">
      <w:pPr>
        <w:pStyle w:val="-0"/>
      </w:pPr>
      <w:bookmarkStart w:id="27" w:name="_Toc484279322"/>
      <w:r>
        <w:rPr>
          <w:rFonts w:hint="eastAsia"/>
        </w:rPr>
        <w:t xml:space="preserve">4.4 </w:t>
      </w:r>
      <w:r>
        <w:rPr>
          <w:rFonts w:hint="eastAsia"/>
        </w:rPr>
        <w:t>部署架构</w:t>
      </w:r>
      <w:bookmarkEnd w:id="27"/>
    </w:p>
    <w:p w:rsidR="00034D0B" w:rsidRDefault="00C535B2" w:rsidP="00B02904">
      <w:pPr>
        <w:spacing w:before="163" w:after="163"/>
        <w:ind w:firstLine="480"/>
      </w:pPr>
      <w:r>
        <w:rPr>
          <w:noProof/>
        </w:rPr>
        <mc:AlternateContent>
          <mc:Choice Requires="wpg">
            <w:drawing>
              <wp:anchor distT="0" distB="0" distL="114300" distR="114300" simplePos="0" relativeHeight="251774976" behindDoc="0" locked="0" layoutInCell="1" allowOverlap="1">
                <wp:simplePos x="0" y="0"/>
                <wp:positionH relativeFrom="column">
                  <wp:posOffset>304055</wp:posOffset>
                </wp:positionH>
                <wp:positionV relativeFrom="paragraph">
                  <wp:posOffset>1555115</wp:posOffset>
                </wp:positionV>
                <wp:extent cx="5009322" cy="699605"/>
                <wp:effectExtent l="0" t="0" r="0" b="5715"/>
                <wp:wrapTopAndBottom/>
                <wp:docPr id="231" name="组合 231"/>
                <wp:cNvGraphicFramePr/>
                <a:graphic xmlns:a="http://schemas.openxmlformats.org/drawingml/2006/main">
                  <a:graphicData uri="http://schemas.microsoft.com/office/word/2010/wordprocessingGroup">
                    <wpg:wgp>
                      <wpg:cNvGrpSpPr/>
                      <wpg:grpSpPr>
                        <a:xfrm>
                          <a:off x="0" y="0"/>
                          <a:ext cx="5009322" cy="699605"/>
                          <a:chOff x="0" y="0"/>
                          <a:chExt cx="5009322" cy="699605"/>
                        </a:xfrm>
                      </wpg:grpSpPr>
                      <wpg:grpSp>
                        <wpg:cNvPr id="196" name="组合 196"/>
                        <wpg:cNvGrpSpPr/>
                        <wpg:grpSpPr>
                          <a:xfrm>
                            <a:off x="0" y="0"/>
                            <a:ext cx="4381168" cy="628154"/>
                            <a:chOff x="0" y="0"/>
                            <a:chExt cx="4381168" cy="628154"/>
                          </a:xfrm>
                        </wpg:grpSpPr>
                        <wps:wsp>
                          <wps:cNvPr id="59" name="立方体 59"/>
                          <wps:cNvSpPr/>
                          <wps:spPr>
                            <a:xfrm>
                              <a:off x="0" y="0"/>
                              <a:ext cx="667909" cy="628154"/>
                            </a:xfrm>
                            <a:prstGeom prst="cube">
                              <a:avLst>
                                <a:gd name="adj" fmla="val 11131"/>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722B" w:rsidRPr="008A31E3" w:rsidRDefault="0030722B" w:rsidP="008A31E3">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云形 63"/>
                          <wps:cNvSpPr/>
                          <wps:spPr>
                            <a:xfrm>
                              <a:off x="1582309" y="0"/>
                              <a:ext cx="1137037" cy="604299"/>
                            </a:xfrm>
                            <a:prstGeom prst="cloud">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722B" w:rsidRPr="00C20444" w:rsidRDefault="0030722B" w:rsidP="00C20444">
                                <w:pPr>
                                  <w:spacing w:beforeLines="0" w:before="0" w:afterLines="0" w:after="0" w:line="240" w:lineRule="atLeast"/>
                                  <w:ind w:firstLineChars="0" w:firstLine="0"/>
                                  <w:jc w:val="center"/>
                                  <w:rPr>
                                    <w:color w:val="000000" w:themeColor="text1"/>
                                  </w:rPr>
                                </w:pPr>
                                <w:r w:rsidRPr="00C20444">
                                  <w:rPr>
                                    <w:rFonts w:hint="eastAsia"/>
                                    <w:color w:val="000000" w:themeColor="text1"/>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立方体 192"/>
                          <wps:cNvSpPr/>
                          <wps:spPr>
                            <a:xfrm>
                              <a:off x="3713259" y="0"/>
                              <a:ext cx="667909" cy="628154"/>
                            </a:xfrm>
                            <a:prstGeom prst="cube">
                              <a:avLst>
                                <a:gd name="adj" fmla="val 11131"/>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722B" w:rsidRPr="008A31E3" w:rsidRDefault="0030722B" w:rsidP="00C20444">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曲线连接符 194"/>
                          <wps:cNvCnPr/>
                          <wps:spPr>
                            <a:xfrm>
                              <a:off x="747422" y="190831"/>
                              <a:ext cx="787180" cy="206734"/>
                            </a:xfrm>
                            <a:prstGeom prst="curvedConnector3">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195" name="曲线连接符 195"/>
                          <wps:cNvCnPr/>
                          <wps:spPr>
                            <a:xfrm>
                              <a:off x="2814762" y="190831"/>
                              <a:ext cx="787180" cy="206734"/>
                            </a:xfrm>
                            <a:prstGeom prst="curvedConnector3">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grpSp>
                      <wps:wsp>
                        <wps:cNvPr id="230" name="文本框 230"/>
                        <wps:cNvSpPr txBox="1"/>
                        <wps:spPr>
                          <a:xfrm>
                            <a:off x="4420925" y="397565"/>
                            <a:ext cx="588397" cy="302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722B" w:rsidRPr="003322BA" w:rsidRDefault="0030722B" w:rsidP="00C535B2">
                              <w:pPr>
                                <w:spacing w:beforeLines="0" w:before="0" w:afterLines="0" w:after="0" w:line="240" w:lineRule="atLeast"/>
                                <w:ind w:firstLineChars="0" w:firstLine="0"/>
                                <w:rPr>
                                  <w:sz w:val="21"/>
                                </w:rPr>
                              </w:pPr>
                              <w:r>
                                <w:rPr>
                                  <w:rFonts w:hint="eastAsia"/>
                                  <w:color w:val="000000" w:themeColor="text1"/>
                                  <w:sz w:val="21"/>
                                </w:rPr>
                                <w:t>图</w:t>
                              </w:r>
                              <w:r>
                                <w:rPr>
                                  <w:rFonts w:hint="eastAsia"/>
                                  <w:color w:val="000000" w:themeColor="text1"/>
                                  <w:sz w:val="21"/>
                                </w:rPr>
                                <w:t>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231" o:spid="_x0000_s1081" style="position:absolute;left:0;text-align:left;margin-left:23.95pt;margin-top:122.45pt;width:394.45pt;height:55.1pt;z-index:251774976" coordsize="50093,6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H4TVQUAAAUaAAAOAAAAZHJzL2Uyb0RvYy54bWzsWd1vG0UQf0fif1jdO/F9+c5nxalC2kRI&#10;oY1IUZ/Xd3v2wd3usbuOHZ4RICEhEFJfQEggwQt94o2iqv9Mm/BnMPtxZzux0zRUEY3ycr79mNmZ&#10;uZnfzow378yqEh0RLgpGB4634TqI0JRlBR0NnI8f7r7Xc5CQmGa4ZJQMnGMinDtb776zOa37xGdj&#10;VmaEI2BCRX9aD5yxlHW/0xHpmFRYbLCaUFjMGa+whCEfdTKOp8C9Kju+60adKeNZzVlKhIDZu2bR&#10;2dL885yk8kGeCyJROXBANqmfXD+H6tnZ2sT9Ecf1uEitGPgKUlS4oHBoy+oulhhNeHGOVVWknAmW&#10;y42UVR2W50VKtA6gjeee0WaPs0mtdRn1p6O6NROY9oydrsw2vX90wFGRDRw/8BxEcQUf6fTvL15+&#10;9zVSM2CfaT3qw7Y9Xh/WB9xOjMxIqTzLeaV+QRk005Y9bi1LZhKlMNl13STwfQelsBYlSeR2jenT&#10;MXyfc2Tp+N7FhJ3m2I6SrhWmHbRSW+W8JDqjnJp5Q8qFQc/zInB0rZzf87rh5ZRbQ7hWOQgRMfcC&#10;8d+84HCMa6KdS6jPaw3VTVo7/fHNyeO/Xjz7AcGctpTe1/qA6Atwh8s6QBTFiQu8l03Uaor7NRdy&#10;j7AKqZeBk06GSjjcx0f7QqqXUWa9E2efOCivSojTI1wiz/OMnwIzuxneGnaKUrCyyHaLstQDhSxk&#10;p+QIiAfOcOTpY8pJ9SHLzFwC3qqRAfhoIFLbtzbVaJFTSV/FXM50AC0TwkhRguM2FtRv8rgkil9J&#10;PyI5BCQEja8layUwwuE0JVQaocUYZ8RMK5FXy6wZKs45WKDlbRksG6PhDV8bpLT7FSnRSNoSuxcJ&#10;ZohbCn0yo7IlrgrK+CoGJWhlTzb7GyMZ0ygrydlwpsEqsMEr+kOWHYPvcmagXdTpbgEetI+FPMAc&#10;fARQH+4n+QAeecmmA4fZNweNGf981bzaD8EFqw6awt0wcMRnE8yJg8oPKIRd4oWhukz0IOzGPgz4&#10;4spwcYVOqh0GrgbwCtLpV7Vfls1rzln1CK6xbXUqLGGawtkQA5I3gx1p7iy4CFOyva23wQVSY7lP&#10;D+tUMVeGVl7/cPYI89qGkQQAvs+aULcBYow836soKdueSJYXUi0qUxu72gHAjkLUa8CfKGjw58XT&#10;718++xXBBIikzgaQejX4eN2eHyigOX8HAU7EbhBbDHJDP9G4Bp7e3GANaDQYVLJJpu2qcWVuNoVT&#10;ymhLcHAmTm+BZQFl3yJgiRt3uwWWGwUsXgLZp01v28xGTb4OugSxF/gqRTqPLrcJTpNj3SY4byLB&#10;6TWOeYtDNwyHwgaHTn788/Tp83+e/3zy7W+nT35HXqLrRpvr7FBbbDdlwjxPsZV2HMahqqkBjLzE&#10;7ZkqCJJ1WzrHvdjrQTqpSi7fjeJAc78g3ZnwI5LtMEqha8J4cFHmY2qfMcHZPZoheVxD10DyAtNR&#10;SZTj4r7ERbl67fL4YEQ4k1hlnzZlwurKZmVxMidaX9WsLLfmhFeoaOb1X76uojHRrVJLm15fU57t&#10;Jd31bqh7M5d2Q2h4hHF064dtxWyq97feD+ettWvySSjcWp98/NXJT09OfvkSmpC6rbFQACI5e59B&#10;e8Q2J9fCYxj6buKDmwP+BUncjWzLscHHbq8H0wYfA9d3oaQ3Jd6acpADLF6EiZSpHpMGv5IiaDRE&#10;Qdc4Qbtioa9pqEBnq4l800tTWooVnaCVvrRcVL0GGC4TrgfES5x6BVCcI+paUJy3edrO4w3OguT/&#10;qcmjgx7+a4ALaenPjMWxvqzm/95s/QsAAP//AwBQSwMEFAAGAAgAAAAhAEWo7KzhAAAACgEAAA8A&#10;AABkcnMvZG93bnJldi54bWxMj8Fqg0AQhu+FvsMyhd6a1ahpYl1DCG1PodCkUHLb6EQl7qy4GzVv&#10;3+mpvc0wH/98f7aeTCsG7F1jSUE4C0AgFbZsqFLwdXh7WoJwXlOpW0uo4IYO1vn9XabT0o70icPe&#10;V4JDyKVaQe19l0rpihqNdjPbIfHtbHujPa99JctejxxuWjkPgoU0uiH+UOsOtzUWl/3VKHgf9biJ&#10;wtdhdzlvb8dD8vG9C1Gpx4dp8wLC4+T/YPjVZ3XI2elkr1Q60SqIn1dMKpjHMQ8MLKMFdzkpiJIk&#10;BJln8n+F/AcAAP//AwBQSwECLQAUAAYACAAAACEAtoM4kv4AAADhAQAAEwAAAAAAAAAAAAAAAAAA&#10;AAAAW0NvbnRlbnRfVHlwZXNdLnhtbFBLAQItABQABgAIAAAAIQA4/SH/1gAAAJQBAAALAAAAAAAA&#10;AAAAAAAAAC8BAABfcmVscy8ucmVsc1BLAQItABQABgAIAAAAIQB5aH4TVQUAAAUaAAAOAAAAAAAA&#10;AAAAAAAAAC4CAABkcnMvZTJvRG9jLnhtbFBLAQItABQABgAIAAAAIQBFqOys4QAAAAoBAAAPAAAA&#10;AAAAAAAAAAAAAK8HAABkcnMvZG93bnJldi54bWxQSwUGAAAAAAQABADzAAAAvQgAAAAA&#10;">
                <v:group id="组合 196" o:spid="_x0000_s1082" style="position:absolute;width:43811;height:6281" coordsize="43811,6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立方体 59" o:spid="_x0000_s1083" type="#_x0000_t16" style="position:absolute;width:6679;height:62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TqLcQA&#10;AADbAAAADwAAAGRycy9kb3ducmV2LnhtbESP3WoCMRSE74W+QziF3mlWwaKrUWyxWCkUahW8PGzO&#10;/uDmZEniuvr0piD0cpiZb5j5sjO1aMn5yrKC4SABQZxZXXGhYP/70Z+A8AFZY22ZFFzJw3Lx1Jtj&#10;qu2Ff6jdhUJECPsUFZQhNKmUPivJoB/Yhjh6uXUGQ5SukNrhJcJNLUdJ8ioNVhwXSmzovaTstDsb&#10;Bdv8aOVX693b9LY+5Hr8vWlPpNTLc7eagQjUhf/wo/2pFYyn8Pcl/g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E6i3EAAAA2wAAAA8AAAAAAAAAAAAAAAAAmAIAAGRycy9k&#10;b3ducmV2LnhtbFBLBQYAAAAABAAEAPUAAACJAwAAAAA=&#10;" adj="2404" fillcolor="#f2f2f2 [3052]" strokecolor="black [3213]" strokeweight="1pt">
                    <v:textbox>
                      <w:txbxContent>
                        <w:p w:rsidR="0030722B" w:rsidRPr="008A31E3" w:rsidRDefault="0030722B" w:rsidP="008A31E3">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v:textbox>
                  </v:shape>
                  <v:shape id="云形 63" o:spid="_x0000_s1084" style="position:absolute;left:15823;width:11370;height:6042;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TgCMMA&#10;AADbAAAADwAAAGRycy9kb3ducmV2LnhtbESPT4vCMBTE7wt+h/AEb2vqH1SqUUQQPLrdXenx0Tzb&#10;avJSmqh1P71ZWNjjMDO/YVabzhpxp9bXjhWMhgkI4sLpmksFX5/79wUIH5A1Gsek4EkeNuve2wpT&#10;7R78QfcslCJC2KeooAqhSaX0RUUW/dA1xNE7u9ZiiLItpW7xEeHWyHGSzKTFmuNChQ3tKiqu2c0q&#10;yHJ/m34fr4btfMGH/MedzCVXatDvtksQgbrwH/5rH7SC2QR+v8QfIN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TgCMMAAADbAAAADwAAAAAAAAAAAAAAAACYAgAAZHJzL2Rv&#10;d25yZXYueG1sUEsFBgAAAAAEAAQA9QAAAIgD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2f2f2 [3052]" strokecolor="black [3213]" strokeweight="1pt">
                    <v:stroke joinstyle="miter"/>
                    <v:formulas/>
                    <v:path arrowok="t" o:connecttype="custom" o:connectlocs="123521,366174;56852,355026;182347,488181;153184,493511;433706,546807;416124,522467;758735,486111;751708,512815;898286,321090;983853,420911;1100136,214778;1062024,252211;1008699,75901;1010700,93582;765342,55282;784871,32733;582758,66025;592207,46581;368484,72628;402701,91484;108624,220863;102649,201013" o:connectangles="0,0,0,0,0,0,0,0,0,0,0,0,0,0,0,0,0,0,0,0,0,0" textboxrect="0,0,43200,43200"/>
                    <v:textbox>
                      <w:txbxContent>
                        <w:p w:rsidR="0030722B" w:rsidRPr="00C20444" w:rsidRDefault="0030722B" w:rsidP="00C20444">
                          <w:pPr>
                            <w:spacing w:beforeLines="0" w:before="0" w:afterLines="0" w:after="0" w:line="240" w:lineRule="atLeast"/>
                            <w:ind w:firstLineChars="0" w:firstLine="0"/>
                            <w:jc w:val="center"/>
                            <w:rPr>
                              <w:color w:val="000000" w:themeColor="text1"/>
                            </w:rPr>
                          </w:pPr>
                          <w:r w:rsidRPr="00C20444">
                            <w:rPr>
                              <w:rFonts w:hint="eastAsia"/>
                              <w:color w:val="000000" w:themeColor="text1"/>
                            </w:rPr>
                            <w:t>Internet</w:t>
                          </w:r>
                        </w:p>
                      </w:txbxContent>
                    </v:textbox>
                  </v:shape>
                  <v:shape id="立方体 192" o:spid="_x0000_s1085" type="#_x0000_t16" style="position:absolute;left:37132;width:6679;height:62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Xm0MMA&#10;AADcAAAADwAAAGRycy9kb3ducmV2LnhtbERP22oCMRB9L/gPYQTfaraCUlejVGmpRRBcW/Bx2Mxe&#10;cDNZknTd9usboeDbHM51luveNKIj52vLCp7GCQji3OqaSwWfp7fHZxA+IGtsLJOCH/KwXg0elphq&#10;e+UjdVkoRQxhn6KCKoQ2ldLnFRn0Y9sSR66wzmCI0JVSO7zGcNPISZLMpMGaY0OFLW0ryi/Zt1Hw&#10;UZyt3Hfebea/r1+Fnh7euwspNRr2LwsQgfpwF/+7dzrOn0/g9ky8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kXm0MMAAADcAAAADwAAAAAAAAAAAAAAAACYAgAAZHJzL2Rv&#10;d25yZXYueG1sUEsFBgAAAAAEAAQA9QAAAIgDAAAAAA==&#10;" adj="2404" fillcolor="#f2f2f2 [3052]" strokecolor="black [3213]" strokeweight="1pt">
                    <v:textbox>
                      <w:txbxContent>
                        <w:p w:rsidR="0030722B" w:rsidRPr="008A31E3" w:rsidRDefault="0030722B" w:rsidP="00C20444">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194" o:spid="_x0000_s1086" type="#_x0000_t38" style="position:absolute;left:7474;top:1908;width:7872;height:2067;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TwccAAADcAAAADwAAAGRycy9kb3ducmV2LnhtbESPQWvCQBCF70L/wzKF3nQTW6RNXYMW&#10;xepB0Fa8DtkxCc3Ohuw2if31XUHwNsN775s307Q3lWipcaVlBfEoAkGcWV1yruD7azV8BeE8ssbK&#10;Mim4kIN09jCYYqJtx3tqDz4XAcIuQQWF93UipcsKMuhGtiYO2tk2Bn1Ym1zqBrsAN5UcR9FEGiw5&#10;XCiwpo+Csp/DrwmU7s8u2vPluFls4+XzmnfL/Wmn1NNjP38H4an3d/Mt/alD/bcXuD4TJpCz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7tPBxwAAANwAAAAPAAAAAAAA&#10;AAAAAAAAAKECAABkcnMvZG93bnJldi54bWxQSwUGAAAAAAQABAD5AAAAlQMAAAAA&#10;" adj="10800" strokecolor="black [3200]" strokeweight="1.5pt">
                    <v:stroke startarrow="block" endarrow="block" joinstyle="miter"/>
                  </v:shape>
                  <v:shape id="曲线连接符 195" o:spid="_x0000_s1087" type="#_x0000_t38" style="position:absolute;left:28147;top:1908;width:7872;height:2067;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J2WscAAADcAAAADwAAAGRycy9kb3ducmV2LnhtbESPQWvCQBCF70L/wzKF3nQTS6VNXYMW&#10;xepB0Fa8DtkxCc3Ohuw2if31XUHwNsN775s307Q3lWipcaVlBfEoAkGcWV1yruD7azV8BeE8ssbK&#10;Mim4kIN09jCYYqJtx3tqDz4XAcIuQQWF93UipcsKMuhGtiYO2tk2Bn1Ym1zqBrsAN5UcR9FEGiw5&#10;XCiwpo+Csp/DrwmU7s8u2vPluFls4+XzmnfL/Wmn1NNjP38H4an3d/Mt/alD/bcXuD4TJpCz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onZaxwAAANwAAAAPAAAAAAAA&#10;AAAAAAAAAKECAABkcnMvZG93bnJldi54bWxQSwUGAAAAAAQABAD5AAAAlQMAAAAA&#10;" adj="10800" strokecolor="black [3200]" strokeweight="1.5pt">
                    <v:stroke startarrow="block" endarrow="block" joinstyle="miter"/>
                  </v:shape>
                </v:group>
                <v:shape id="文本框 230" o:spid="_x0000_s1088" type="#_x0000_t202" style="position:absolute;left:44209;top:3975;width:5884;height:3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2hwsMA&#10;AADcAAAADwAAAGRycy9kb3ducmV2LnhtbERPy4rCMBTdC/MP4Q6403Q6KKVjFCmIg+jCx8bdtbm2&#10;ZZqbThO1+vVmIbg8nPdk1plaXKl1lWUFX8MIBHFudcWFgsN+MUhAOI+ssbZMCu7kYDb96E0w1fbG&#10;W7rufCFCCLsUFZTeN6mULi/JoBvahjhwZ9sa9AG2hdQt3kK4qWUcRWNpsOLQUGJDWUn53+5iFKyy&#10;xQa3p9gkjzpbrs/z5v9wHCnV/+zmPyA8df4tfrl/tYL4O8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2hwsMAAADcAAAADwAAAAAAAAAAAAAAAACYAgAAZHJzL2Rv&#10;d25yZXYueG1sUEsFBgAAAAAEAAQA9QAAAIgDAAAAAA==&#10;" filled="f" stroked="f" strokeweight=".5pt">
                  <v:textbox>
                    <w:txbxContent>
                      <w:p w:rsidR="0030722B" w:rsidRPr="003322BA" w:rsidRDefault="0030722B" w:rsidP="00C535B2">
                        <w:pPr>
                          <w:spacing w:beforeLines="0" w:before="0" w:afterLines="0" w:after="0" w:line="240" w:lineRule="atLeast"/>
                          <w:ind w:firstLineChars="0" w:firstLine="0"/>
                          <w:rPr>
                            <w:sz w:val="21"/>
                          </w:rPr>
                        </w:pPr>
                        <w:r>
                          <w:rPr>
                            <w:rFonts w:hint="eastAsia"/>
                            <w:color w:val="000000" w:themeColor="text1"/>
                            <w:sz w:val="21"/>
                          </w:rPr>
                          <w:t>图</w:t>
                        </w:r>
                        <w:r>
                          <w:rPr>
                            <w:rFonts w:hint="eastAsia"/>
                            <w:color w:val="000000" w:themeColor="text1"/>
                            <w:sz w:val="21"/>
                          </w:rPr>
                          <w:t>4.5</w:t>
                        </w:r>
                      </w:p>
                    </w:txbxContent>
                  </v:textbox>
                </v:shape>
                <w10:wrap type="topAndBottom"/>
              </v:group>
            </w:pict>
          </mc:Fallback>
        </mc:AlternateContent>
      </w:r>
      <w:r w:rsidR="008A31E3">
        <w:t>由于使用系统的用户类型很多</w:t>
      </w:r>
      <w:r w:rsidR="008A31E3">
        <w:rPr>
          <w:rFonts w:hint="eastAsia"/>
        </w:rPr>
        <w:t>，</w:t>
      </w:r>
      <w:r w:rsidR="008A31E3">
        <w:t>知识水平不等</w:t>
      </w:r>
      <w:r w:rsidR="008A31E3">
        <w:rPr>
          <w:rFonts w:hint="eastAsia"/>
        </w:rPr>
        <w:t>，</w:t>
      </w:r>
      <w:r w:rsidR="008A31E3">
        <w:t>对计算机的了解程度也不同</w:t>
      </w:r>
      <w:r w:rsidR="008A31E3">
        <w:rPr>
          <w:rFonts w:hint="eastAsia"/>
        </w:rPr>
        <w:t>，</w:t>
      </w:r>
      <w:r w:rsidR="008A31E3">
        <w:t>涉及的行业和领域之多</w:t>
      </w:r>
      <w:r w:rsidR="008A31E3">
        <w:rPr>
          <w:rFonts w:hint="eastAsia"/>
        </w:rPr>
        <w:t>，</w:t>
      </w:r>
      <w:r w:rsidR="008A31E3">
        <w:t>导致系统不能局限于固定的配置和部署方案</w:t>
      </w:r>
      <w:r w:rsidR="008A31E3">
        <w:rPr>
          <w:rFonts w:hint="eastAsia"/>
        </w:rPr>
        <w:t>。在这个部分，先不考虑第三方的系统和环境所造成的因素，例如依赖的物理平台、操作系统以及网络防火墙等等。整个</w:t>
      </w:r>
      <w:r w:rsidR="008A31E3">
        <w:rPr>
          <w:rFonts w:hint="eastAsia"/>
        </w:rPr>
        <w:t>P</w:t>
      </w:r>
      <w:r w:rsidR="008A31E3">
        <w:t>2P</w:t>
      </w:r>
      <w:r w:rsidR="008A31E3">
        <w:t>平台软件的部署</w:t>
      </w:r>
      <w:proofErr w:type="gramStart"/>
      <w:r w:rsidR="008A31E3">
        <w:t>可结构</w:t>
      </w:r>
      <w:proofErr w:type="gramEnd"/>
      <w:r w:rsidR="008A31E3">
        <w:t>可以简化为一个很简单的关系</w:t>
      </w:r>
      <w:r w:rsidR="008A31E3">
        <w:rPr>
          <w:rFonts w:hint="eastAsia"/>
        </w:rPr>
        <w:t>。</w:t>
      </w:r>
    </w:p>
    <w:p w:rsidR="008A31E3" w:rsidRDefault="008A31E3" w:rsidP="00B02904">
      <w:pPr>
        <w:spacing w:before="163" w:after="163"/>
        <w:ind w:firstLine="480"/>
      </w:pPr>
    </w:p>
    <w:p w:rsidR="001D786F" w:rsidRDefault="003322BA" w:rsidP="00B02904">
      <w:pPr>
        <w:spacing w:before="163" w:after="163"/>
        <w:ind w:firstLine="480"/>
      </w:pPr>
      <w:r>
        <w:rPr>
          <w:rFonts w:hint="eastAsia"/>
        </w:rPr>
        <w:t>在后期的迭代过程中，考虑数据量、访问量的快速增长、客户端对服务稳定性要求的提高以及对业务处理速度的容忍度的降低，系统需要考虑使用一定的分</w:t>
      </w:r>
      <w:r w:rsidR="00C535B2">
        <w:rPr>
          <w:rFonts w:hint="eastAsia"/>
          <w:noProof/>
        </w:rPr>
        <w:lastRenderedPageBreak/>
        <mc:AlternateContent>
          <mc:Choice Requires="wpg">
            <w:drawing>
              <wp:anchor distT="0" distB="0" distL="114300" distR="114300" simplePos="0" relativeHeight="251771904" behindDoc="0" locked="0" layoutInCell="1" allowOverlap="1">
                <wp:simplePos x="0" y="0"/>
                <wp:positionH relativeFrom="column">
                  <wp:posOffset>105355</wp:posOffset>
                </wp:positionH>
                <wp:positionV relativeFrom="paragraph">
                  <wp:posOffset>508883</wp:posOffset>
                </wp:positionV>
                <wp:extent cx="5057029" cy="3061253"/>
                <wp:effectExtent l="19050" t="0" r="0" b="6350"/>
                <wp:wrapTopAndBottom/>
                <wp:docPr id="229" name="组合 229"/>
                <wp:cNvGraphicFramePr/>
                <a:graphic xmlns:a="http://schemas.openxmlformats.org/drawingml/2006/main">
                  <a:graphicData uri="http://schemas.microsoft.com/office/word/2010/wordprocessingGroup">
                    <wpg:wgp>
                      <wpg:cNvGrpSpPr/>
                      <wpg:grpSpPr>
                        <a:xfrm>
                          <a:off x="0" y="0"/>
                          <a:ext cx="5057029" cy="3061253"/>
                          <a:chOff x="0" y="0"/>
                          <a:chExt cx="5057029" cy="3061253"/>
                        </a:xfrm>
                      </wpg:grpSpPr>
                      <wpg:grpSp>
                        <wpg:cNvPr id="227" name="组合 227"/>
                        <wpg:cNvGrpSpPr/>
                        <wpg:grpSpPr>
                          <a:xfrm>
                            <a:off x="0" y="0"/>
                            <a:ext cx="5057029" cy="3061253"/>
                            <a:chOff x="0" y="0"/>
                            <a:chExt cx="5057029" cy="3061253"/>
                          </a:xfrm>
                        </wpg:grpSpPr>
                        <wpg:grpSp>
                          <wpg:cNvPr id="223" name="组合 223"/>
                          <wpg:cNvGrpSpPr/>
                          <wpg:grpSpPr>
                            <a:xfrm>
                              <a:off x="0" y="0"/>
                              <a:ext cx="4945187" cy="2703306"/>
                              <a:chOff x="0" y="0"/>
                              <a:chExt cx="4945187" cy="2703306"/>
                            </a:xfrm>
                          </wpg:grpSpPr>
                          <wps:wsp>
                            <wps:cNvPr id="198" name="立方体 198"/>
                            <wps:cNvSpPr/>
                            <wps:spPr>
                              <a:xfrm>
                                <a:off x="159026" y="0"/>
                                <a:ext cx="667385" cy="628015"/>
                              </a:xfrm>
                              <a:prstGeom prst="cube">
                                <a:avLst>
                                  <a:gd name="adj" fmla="val 11131"/>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722B" w:rsidRPr="008A31E3" w:rsidRDefault="0030722B"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云形 199"/>
                            <wps:cNvSpPr/>
                            <wps:spPr>
                              <a:xfrm>
                                <a:off x="0" y="1391479"/>
                                <a:ext cx="1136650" cy="603885"/>
                              </a:xfrm>
                              <a:prstGeom prst="cloud">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722B" w:rsidRPr="00C20444" w:rsidRDefault="0030722B" w:rsidP="003322BA">
                                  <w:pPr>
                                    <w:spacing w:beforeLines="0" w:before="0" w:afterLines="0" w:after="0" w:line="240" w:lineRule="atLeast"/>
                                    <w:ind w:firstLineChars="0" w:firstLine="0"/>
                                    <w:jc w:val="center"/>
                                    <w:rPr>
                                      <w:color w:val="000000" w:themeColor="text1"/>
                                    </w:rPr>
                                  </w:pPr>
                                  <w:r w:rsidRPr="00C20444">
                                    <w:rPr>
                                      <w:rFonts w:hint="eastAsia"/>
                                      <w:color w:val="000000" w:themeColor="text1"/>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立方体 200"/>
                            <wps:cNvSpPr/>
                            <wps:spPr>
                              <a:xfrm>
                                <a:off x="1558456" y="1391479"/>
                                <a:ext cx="667909" cy="628154"/>
                              </a:xfrm>
                              <a:prstGeom prst="cube">
                                <a:avLst>
                                  <a:gd name="adj" fmla="val 11131"/>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722B" w:rsidRPr="008A31E3" w:rsidRDefault="0030722B"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立方体 210"/>
                            <wps:cNvSpPr/>
                            <wps:spPr>
                              <a:xfrm>
                                <a:off x="4269850" y="1391479"/>
                                <a:ext cx="667863" cy="628015"/>
                              </a:xfrm>
                              <a:prstGeom prst="cube">
                                <a:avLst>
                                  <a:gd name="adj" fmla="val 11131"/>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722B" w:rsidRPr="008A31E3" w:rsidRDefault="0030722B"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立方体 211"/>
                            <wps:cNvSpPr/>
                            <wps:spPr>
                              <a:xfrm>
                                <a:off x="4277802" y="2075291"/>
                                <a:ext cx="667385" cy="628015"/>
                              </a:xfrm>
                              <a:prstGeom prst="cube">
                                <a:avLst>
                                  <a:gd name="adj" fmla="val 11131"/>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722B" w:rsidRPr="008A31E3" w:rsidRDefault="0030722B"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立方体 214"/>
                            <wps:cNvSpPr/>
                            <wps:spPr>
                              <a:xfrm>
                                <a:off x="4277802" y="699715"/>
                                <a:ext cx="667385" cy="628015"/>
                              </a:xfrm>
                              <a:prstGeom prst="cube">
                                <a:avLst>
                                  <a:gd name="adj" fmla="val 11131"/>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722B" w:rsidRPr="008A31E3" w:rsidRDefault="0030722B"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云形 215"/>
                            <wps:cNvSpPr/>
                            <wps:spPr>
                              <a:xfrm>
                                <a:off x="2615979" y="1391479"/>
                                <a:ext cx="1136650" cy="603885"/>
                              </a:xfrm>
                              <a:prstGeom prst="cloud">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722B" w:rsidRPr="00C20444" w:rsidRDefault="0030722B" w:rsidP="003322BA">
                                  <w:pPr>
                                    <w:spacing w:beforeLines="0" w:before="0" w:afterLines="0" w:after="0" w:line="240" w:lineRule="atLeast"/>
                                    <w:ind w:firstLineChars="0" w:firstLine="0"/>
                                    <w:jc w:val="center"/>
                                    <w:rPr>
                                      <w:color w:val="000000" w:themeColor="text1"/>
                                    </w:rPr>
                                  </w:pPr>
                                  <w:r w:rsidRPr="00C20444">
                                    <w:rPr>
                                      <w:rFonts w:hint="eastAsia"/>
                                      <w:color w:val="000000" w:themeColor="text1"/>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曲线连接符 216"/>
                            <wps:cNvCnPr/>
                            <wps:spPr>
                              <a:xfrm>
                                <a:off x="421419" y="699715"/>
                                <a:ext cx="151075" cy="588396"/>
                              </a:xfrm>
                              <a:prstGeom prst="curvedConnector3">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218" name="直接箭头连接符 218"/>
                            <wps:cNvCnPr/>
                            <wps:spPr>
                              <a:xfrm>
                                <a:off x="1216550" y="1669774"/>
                                <a:ext cx="302149"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219" name="直接箭头连接符 219"/>
                            <wps:cNvCnPr/>
                            <wps:spPr>
                              <a:xfrm>
                                <a:off x="2274073" y="1677726"/>
                                <a:ext cx="302149"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220" name="直接箭头连接符 220"/>
                            <wps:cNvCnPr/>
                            <wps:spPr>
                              <a:xfrm>
                                <a:off x="3848431" y="1685677"/>
                                <a:ext cx="302149"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221" name="直接箭头连接符 221"/>
                            <wps:cNvCnPr/>
                            <wps:spPr>
                              <a:xfrm flipV="1">
                                <a:off x="3848431" y="1025719"/>
                                <a:ext cx="301625" cy="532737"/>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222" name="直接箭头连接符 222"/>
                            <wps:cNvCnPr/>
                            <wps:spPr>
                              <a:xfrm>
                                <a:off x="3848431" y="1836752"/>
                                <a:ext cx="302149" cy="540468"/>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grpSp>
                        <wps:wsp>
                          <wps:cNvPr id="224" name="文本框 224"/>
                          <wps:cNvSpPr txBox="1"/>
                          <wps:spPr>
                            <a:xfrm>
                              <a:off x="874643" y="119270"/>
                              <a:ext cx="842838" cy="302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722B" w:rsidRPr="003322BA" w:rsidRDefault="0030722B" w:rsidP="003322BA">
                                <w:pPr>
                                  <w:spacing w:beforeLines="0" w:before="0" w:afterLines="0" w:after="0" w:line="240" w:lineRule="atLeast"/>
                                  <w:ind w:firstLineChars="0" w:firstLine="0"/>
                                  <w:rPr>
                                    <w:sz w:val="21"/>
                                  </w:rPr>
                                </w:pPr>
                                <w:r>
                                  <w:rPr>
                                    <w:rFonts w:hint="eastAsia"/>
                                    <w:color w:val="000000" w:themeColor="text1"/>
                                    <w:sz w:val="21"/>
                                  </w:rPr>
                                  <w:t>(</w:t>
                                </w:r>
                                <w:r w:rsidRPr="003322BA">
                                  <w:rPr>
                                    <w:rFonts w:hint="eastAsia"/>
                                    <w:color w:val="000000" w:themeColor="text1"/>
                                    <w:sz w:val="21"/>
                                  </w:rPr>
                                  <w:t>客</w:t>
                                </w:r>
                                <w:r w:rsidRPr="003322BA">
                                  <w:rPr>
                                    <w:rFonts w:hint="eastAsia"/>
                                    <w:sz w:val="21"/>
                                  </w:rPr>
                                  <w:t>户</w:t>
                                </w:r>
                                <w:r w:rsidRPr="003322BA">
                                  <w:rPr>
                                    <w:sz w:val="21"/>
                                  </w:rPr>
                                  <w:t>角色</w:t>
                                </w:r>
                                <w:r>
                                  <w:rPr>
                                    <w:rFonts w:hint="eastAsia"/>
                                    <w:sz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文本框 225"/>
                          <wps:cNvSpPr txBox="1"/>
                          <wps:spPr>
                            <a:xfrm>
                              <a:off x="1470991" y="2075291"/>
                              <a:ext cx="842838" cy="302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722B" w:rsidRPr="003322BA" w:rsidRDefault="0030722B" w:rsidP="003322BA">
                                <w:pPr>
                                  <w:spacing w:beforeLines="0" w:before="0" w:afterLines="0" w:after="0" w:line="240" w:lineRule="atLeast"/>
                                  <w:ind w:firstLineChars="0" w:firstLine="0"/>
                                  <w:rPr>
                                    <w:sz w:val="21"/>
                                  </w:rPr>
                                </w:pPr>
                                <w:r>
                                  <w:rPr>
                                    <w:rFonts w:hint="eastAsia"/>
                                    <w:color w:val="000000" w:themeColor="text1"/>
                                    <w:sz w:val="21"/>
                                  </w:rPr>
                                  <w:t>(</w:t>
                                </w:r>
                                <w:r>
                                  <w:rPr>
                                    <w:rFonts w:hint="eastAsia"/>
                                    <w:color w:val="000000" w:themeColor="text1"/>
                                    <w:sz w:val="21"/>
                                  </w:rPr>
                                  <w:t>负载</w:t>
                                </w:r>
                                <w:r>
                                  <w:rPr>
                                    <w:color w:val="000000" w:themeColor="text1"/>
                                    <w:sz w:val="21"/>
                                  </w:rPr>
                                  <w:t>均衡</w:t>
                                </w:r>
                                <w:r>
                                  <w:rPr>
                                    <w:rFonts w:hint="eastAsia"/>
                                    <w:sz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6" name="文本框 226"/>
                          <wps:cNvSpPr txBox="1"/>
                          <wps:spPr>
                            <a:xfrm>
                              <a:off x="4214191" y="2759103"/>
                              <a:ext cx="842838" cy="302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722B" w:rsidRPr="003322BA" w:rsidRDefault="0030722B" w:rsidP="00C535B2">
                                <w:pPr>
                                  <w:spacing w:beforeLines="0" w:before="0" w:afterLines="0" w:after="0" w:line="240" w:lineRule="atLeast"/>
                                  <w:ind w:firstLineChars="0" w:firstLine="0"/>
                                  <w:rPr>
                                    <w:sz w:val="21"/>
                                  </w:rPr>
                                </w:pPr>
                                <w:r>
                                  <w:rPr>
                                    <w:rFonts w:hint="eastAsia"/>
                                    <w:color w:val="000000" w:themeColor="text1"/>
                                    <w:sz w:val="21"/>
                                  </w:rPr>
                                  <w:t>(</w:t>
                                </w:r>
                                <w:r>
                                  <w:rPr>
                                    <w:rFonts w:hint="eastAsia"/>
                                    <w:color w:val="000000" w:themeColor="text1"/>
                                    <w:sz w:val="21"/>
                                  </w:rPr>
                                  <w:t>同步处理</w:t>
                                </w:r>
                                <w:r>
                                  <w:rPr>
                                    <w:rFonts w:hint="eastAsia"/>
                                    <w:sz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28" name="文本框 228"/>
                        <wps:cNvSpPr txBox="1"/>
                        <wps:spPr>
                          <a:xfrm>
                            <a:off x="2011680" y="2719347"/>
                            <a:ext cx="842751" cy="302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722B" w:rsidRPr="003322BA" w:rsidRDefault="0030722B" w:rsidP="00C535B2">
                              <w:pPr>
                                <w:spacing w:beforeLines="0" w:before="0" w:afterLines="0" w:after="0" w:line="240" w:lineRule="atLeast"/>
                                <w:ind w:firstLineChars="0" w:firstLine="0"/>
                                <w:rPr>
                                  <w:sz w:val="21"/>
                                </w:rPr>
                              </w:pPr>
                              <w:r>
                                <w:rPr>
                                  <w:rFonts w:hint="eastAsia"/>
                                  <w:color w:val="000000" w:themeColor="text1"/>
                                  <w:sz w:val="21"/>
                                </w:rPr>
                                <w:t>图</w:t>
                              </w:r>
                              <w:r>
                                <w:rPr>
                                  <w:rFonts w:hint="eastAsia"/>
                                  <w:color w:val="000000" w:themeColor="text1"/>
                                  <w:sz w:val="21"/>
                                </w:rPr>
                                <w:t>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229" o:spid="_x0000_s1089" style="position:absolute;left:0;text-align:left;margin-left:8.3pt;margin-top:40.05pt;width:398.2pt;height:241.05pt;z-index:251771904" coordsize="50570,30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2T8sgcAABJDAAAOAAAAZHJzL2Uyb0RvYy54bWzsXFuP20QUfkfiP1h+p7HH96jZatl2K6TS&#10;VrTQZ68vicHxmPFkk+UZARISAiH1pQgJBLxQeEB9oajqn2m3/AzOXHxJ1t5kl6osqV+y9nhmPHN8&#10;zneus5evLKapchiRIsHZSNUvaaoSZQEOk2w8Ut+/u/+WqyoF9bPQT3EWjdSjqFCv7Lz5xuV5PowQ&#10;nuA0jIgCk2TFcJ6P1Aml+XAwKIJJNPWLSziPMngYYzL1KdyS8SAk/hxmn6YDpGn2YI5JmBMcREUB&#10;rVfFQ3WHzx/HUUBvxXERUSUdqbA2yn8J/z1gv4Ody/5wTPx8kgRyGf45VjH1kwxeWk111ae+MiPJ&#10;iammSUBwgWN6KcDTAY7jJIj4HmA3uraym+sEz3K+l/FwPs4rMgFpV+h07mmDm4e3iZKEIxUhT1Uy&#10;fwof6cVfnz7/+guFtQB95vl4CN2uk/xOfpvIhrG4Y1texGTK/sJmlAWn7FFF2WhBlQAaLc1yNPaC&#10;AJ4Zmq0jyxC0DybwgU6MCybX1owclC8esPVVy6luqnVX23NObM/Zpu0ZJ7bHKfwyvp7pmZbuAv3Y&#10;10OOZsAX3OzrdY3s/HqAAkXN6MW/Y/Q7Ez+PuPwUjIMlJ+geYJJk9F+/PL7/57Mn3yqskbM271kx&#10;ejEsgOdbuFy3PA3ZqnKS1W3bMVxL0MpGrqZbbOJqw/4wJwW9HuGpwi5GajA7YGv0h/7hjYKyi3Eo&#10;l+eHH6pKPE0BkQ79VNF13dDlZLIzTFtOx0YWOE3C/SRN+Q3D0GgvJQoMHqkHY52/Jp1N38WhaPMs&#10;TeMYCPNwyGXd+WKXZkqzdZPTRbmwxkCYlI0EAS3JyK/oURqx+dLsvSgG6AF4QHxl1QrE4vwgiDIq&#10;Fl1M/DASzWzJ7WvmE7KZY6BANbecYJkY5dziy8j+bGjEdUY1WDttYWJwNYK/GWe0GjxNMkzaJkhh&#10;V/LNon9JJEEaRiW6OFhwWDb5XlnTAQ6PgIUJFkqsyIP9BDjohl/Q2z4BHgH9BpqY3oKfOMXzkYrl&#10;lapMMPmkrZ31BxmDp6oyBy04UouPZz6JVCV9JwPp83QTFqBQfmNaDoIb0nxy0HySzaZ7GFhNB52f&#10;B/yS9adpeRkTPL0HCnuXvRUe+VkA7wYZoKS82aNCO4PKD6LdXd4NVGXu0xvZnTxgkzNCM66/u7jn&#10;k1yKEQVVcxOXEi+lSRC57stGZnh3RnGcUPawpqu8AfRhmuOVwFClb589/ub5kx8Bg6S+3RCDgIAA&#10;P7oBH8nhI4F9pdYEpLBtCzowxLY1wwVEEsQotXUJGyUKpXgWcspyZKkJx5CKka0h1w2s6KHlBDH+&#10;R9DCUagWgR5atgRawDE6aeGwRhBr9rnBFtrEwrFc0xImTivGgKHjadKkB0NHt8w1ENMbOr2hI63B&#10;NkMHlezZGzpbZeggvQ2NoPEsaGQi23OZQdNl8QAauTb4wNzg6d2u0qPg3ivD/KJ3u87kdsngSe92&#10;bZnbhXTwTlejP6zxbGjkOK6GOBohzbGQx8fX/lcfBCrjUH0Q6GUEgbhp3XtqWxcEQrrZhkbV597I&#10;UzNRjUa25zki4tyDkXRHG5GrHoxeBhjxUGIPRlsIRpC2EqaRjEgjASUbx4yQDXkxiEV3eml9XLpP&#10;ea1PefHkcg8wWwgwEE4WAHP84I8Xj5/+/fT7469+fvHwFwXp1UcHm2cvk4UmZeK4LPaoqkxMsJx0&#10;ATRtJo9u6eCWiWiQ5bqGx2cH9d+V/pqRwyjcw1kGFUOYGKdlwkQ2fBL54bUsVOhRDhUzlCR+Nk4j&#10;ZnL4Q+onafuzzQ0QsYSVlHj4UZk4bs91t6ar60Hdee7WBHw98Bw57roiIO4SeBHnBYrxNOyry7wi&#10;vS4AefCIMeDvvz3/6VGTGZvFIOuZUQfutcrgpG17jsMN+NoCNzRgV5kqKWsXOjixoMRPxhNa8aLI&#10;d3dkZXte3KTe4kLzIrCFDEd18GKzKGA9LyLkmJoDgXAWKLcdx4EqJQ5KZWlAz4uyIKqGtx4XZQVo&#10;nahp50Uo/6nDpOt50XBN14SSNcGLrgXs2PNir6OXS7bLki3pZFblunWYvoMXmyH7Dl5U4jTJPyhr&#10;xmSB8hJXashywI5cQUjdRqXxaCDH4FzbbTz2Kvv1Mh8RJH5OVdnQ4dww6Ro25JNWGbI2Hy1TM21u&#10;nvYMefH1dn044RVVlSJUJRSO739+/N3D4x8+g4McqwkFhS7exlB4XWFoR5m765i2KY1J3YPS/2XG&#10;dE3kGuBMiVMdEC1c49wQ8K5Pc60zvA+l2xyM00yBCmbbgClF1a58Ij1o8K14pTaUzEP3DUrMW9Xu&#10;cq3mGXzq5YHdfLjBW8/hWzcs1y7fuq4fl4dctrqQgb521eOIGSgylNaQ8yo1IxOHm8o5VJBrHhQx&#10;MEu9taChl3RAmepkCUOkSm7FEZYLIOlV0GqLCyhfR0mvg+YNSW+Gy1kx96aSLgLnUtIdy9M1eRCz&#10;jA/1kn7xJb0KCfaS/mpOhP0HdnyVo2ja8RXEn1G/w+Fy3XZF+TSCgIdhrkTiQOodC1BBWvKat+a8&#10;WG/JszO1y25AZREw80BmvYRx0HkS9CyWvHCutjwtfqH0O5d6+McLXCHIfxLB/rND8x6um//KYucf&#10;AAAA//8DAFBLAwQUAAYACAAAACEAI7nLI94AAAAJAQAADwAAAGRycy9kb3ducmV2LnhtbEyPQWuD&#10;QBSE74X8h+UFemtWDRGxriGEtqdQaFIovW3cF5W4b8XdqPn3fT21x2GGmW+K7Ww7MeLgW0cK4lUE&#10;AqlypqVawefp9SkD4YMmoztHqOCOHrbl4qHQuXETfeB4DLXgEvK5VtCE0OdS+qpBq/3K9UjsXdxg&#10;dWA51NIMeuJy28kkilJpdUu80Oge9w1W1+PNKnib9LRbxy/j4XrZ379Pm/evQ4xKPS7n3TOIgHP4&#10;C8MvPqNDyUxndyPjRcc6TTmpIItiEOxn8Zq/nRVs0iQBWRby/4PyBwAA//8DAFBLAQItABQABgAI&#10;AAAAIQC2gziS/gAAAOEBAAATAAAAAAAAAAAAAAAAAAAAAABbQ29udGVudF9UeXBlc10ueG1sUEsB&#10;Ai0AFAAGAAgAAAAhADj9If/WAAAAlAEAAAsAAAAAAAAAAAAAAAAALwEAAF9yZWxzLy5yZWxzUEsB&#10;Ai0AFAAGAAgAAAAhAKaXZPyyBwAAEkMAAA4AAAAAAAAAAAAAAAAALgIAAGRycy9lMm9Eb2MueG1s&#10;UEsBAi0AFAAGAAgAAAAhACO5yyPeAAAACQEAAA8AAAAAAAAAAAAAAAAADAoAAGRycy9kb3ducmV2&#10;LnhtbFBLBQYAAAAABAAEAPMAAAAXCwAAAAA=&#10;">
                <v:group id="组合 227" o:spid="_x0000_s1090" style="position:absolute;width:50570;height:30612" coordsize="50570,306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group id="组合 223" o:spid="_x0000_s1091" style="position:absolute;width:49451;height:27033" coordsize="49451,27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Y5N8QAAADcAAAADwAAAGRycy9kb3ducmV2LnhtbESPQYvCMBSE7wv+h/AE&#10;b2vaiotUo4jo4kGEVUG8PZpnW2xeSpNt6783wsIeh5n5hlmselOJlhpXWlYQjyMQxJnVJecKLufd&#10;5wyE88gaK8uk4EkOVsvBxwJTbTv+ofbkcxEg7FJUUHhfp1K6rCCDbmxr4uDdbWPQB9nkUjfYBbip&#10;ZBJFX9JgyWGhwJo2BWWP069R8N1ht57E2/bwuG+et/P0eD3EpNRo2K/nIDz1/j/8195rBUky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Y5N8QAAADcAAAA&#10;DwAAAAAAAAAAAAAAAACqAgAAZHJzL2Rvd25yZXYueG1sUEsFBgAAAAAEAAQA+gAAAJsDAAAAAA==&#10;">
                    <v:shape id="立方体 198" o:spid="_x0000_s1092" type="#_x0000_t16" style="position:absolute;left:1590;width:6674;height:6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3ROsYA&#10;AADcAAAADwAAAGRycy9kb3ducmV2LnhtbESPT2sCQQzF7wW/w5CCN51twVK3jqKlpS2FQtWCx7CT&#10;/YM7mWVmuq5++uYg9JbwXt77ZbEaXKt6CrHxbOBumoEiLrxtuDKw371OHkHFhGyx9UwGzhRhtRzd&#10;LDC3/sTf1G9TpSSEY44G6pS6XOtY1OQwTn1HLFrpg8Mka6i0DXiScNfq+yx70A4bloYaO3quqThu&#10;f52Bj/Lg9Wcfw2Z+efkp7ezrrT+SMePbYf0EKtGQ/s3X63cr+HOhlWdkAr3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63ROsYAAADcAAAADwAAAAAAAAAAAAAAAACYAgAAZHJz&#10;L2Rvd25yZXYueG1sUEsFBgAAAAAEAAQA9QAAAIsDAAAAAA==&#10;" adj="2404" fillcolor="#f2f2f2 [3052]" strokecolor="black [3213]" strokeweight="1pt">
                      <v:textbox>
                        <w:txbxContent>
                          <w:p w:rsidR="0030722B" w:rsidRPr="008A31E3" w:rsidRDefault="0030722B"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v:textbox>
                    </v:shape>
                    <v:shape id="云形 199" o:spid="_x0000_s1093" style="position:absolute;top:13914;width:11366;height:6039;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6048IA&#10;AADcAAAADwAAAGRycy9kb3ducmV2LnhtbERPTWvCQBC9F/oflin0VjcVsTHNRoogeKyplhyH7JhE&#10;d2dDdtXor+8WCr3N431OvhytERcafOdYweskAUFcO91xo2D3tX5JQfiArNE4JgU38rAsHh9yzLS7&#10;8pYuZWhEDGGfoYI2hD6T0tctWfQT1xNH7uAGiyHCoZF6wGsMt0ZOk2QuLXYcG1rsadVSfSrPVkFZ&#10;+fNs/3kybN9S3lR3922OlVLPT+PHO4hAY/gX/7k3Os5fLOD3mXiB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jrTjwgAAANwAAAAPAAAAAAAAAAAAAAAAAJgCAABkcnMvZG93&#10;bnJldi54bWxQSwUGAAAAAAQABAD1AAAAhwM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2f2f2 [3052]" strokecolor="black [3213]" strokeweight="1pt">
                      <v:stroke joinstyle="miter"/>
                      <v:formulas/>
                      <v:path arrowok="t" o:connecttype="custom" o:connectlocs="123479,365924;56833,354782;182285,487847;153132,493173;433558,546432;415982,522109;758477,485778;751452,512464;897980,320870;983518,420623;1099761,214631;1061663,252038;1008356,75849;1010356,93518;765081,55244;784604,32710;582559,65980;592005,46549;368359,72578;402564,91421;108587,220712;102614,200876" o:connectangles="0,0,0,0,0,0,0,0,0,0,0,0,0,0,0,0,0,0,0,0,0,0" textboxrect="0,0,43200,43200"/>
                      <v:textbox>
                        <w:txbxContent>
                          <w:p w:rsidR="0030722B" w:rsidRPr="00C20444" w:rsidRDefault="0030722B" w:rsidP="003322BA">
                            <w:pPr>
                              <w:spacing w:beforeLines="0" w:before="0" w:afterLines="0" w:after="0" w:line="240" w:lineRule="atLeast"/>
                              <w:ind w:firstLineChars="0" w:firstLine="0"/>
                              <w:jc w:val="center"/>
                              <w:rPr>
                                <w:color w:val="000000" w:themeColor="text1"/>
                              </w:rPr>
                            </w:pPr>
                            <w:r w:rsidRPr="00C20444">
                              <w:rPr>
                                <w:rFonts w:hint="eastAsia"/>
                                <w:color w:val="000000" w:themeColor="text1"/>
                              </w:rPr>
                              <w:t>Internet</w:t>
                            </w:r>
                          </w:p>
                        </w:txbxContent>
                      </v:textbox>
                    </v:shape>
                    <v:shape id="立方体 200" o:spid="_x0000_s1094" type="#_x0000_t16" style="position:absolute;left:15584;top:13914;width:6679;height:62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Qpx8QA&#10;AADcAAAADwAAAGRycy9kb3ducmV2LnhtbESP3WoCMRSE7wXfIRyhd5ptocWuRqnS0hZBcKvg5WFz&#10;9gc3J0uSrts+vREEL4eZ+YaZL3vTiI6cry0reJwkIIhzq2suFex/PsZTED4ga2wsk4I/8rBcDAdz&#10;TLU98466LJQiQtinqKAKoU2l9HlFBv3EtsTRK6wzGKJ0pdQOzxFuGvmUJC/SYM1xocKW1hXlp+zX&#10;KPgujlZuOu9Wr//vh0I/bz+7Eyn1MOrfZiAC9eEevrW/tIJIhOuZeATk4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0KcfEAAAA3AAAAA8AAAAAAAAAAAAAAAAAmAIAAGRycy9k&#10;b3ducmV2LnhtbFBLBQYAAAAABAAEAPUAAACJAwAAAAA=&#10;" adj="2404" fillcolor="#f2f2f2 [3052]" strokecolor="black [3213]" strokeweight="1pt">
                      <v:textbox>
                        <w:txbxContent>
                          <w:p w:rsidR="0030722B" w:rsidRPr="008A31E3" w:rsidRDefault="0030722B"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v:textbox>
                    </v:shape>
                    <v:shape id="立方体 210" o:spid="_x0000_s1095" type="#_x0000_t16" style="position:absolute;left:42698;top:13914;width:6679;height:6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GsIA&#10;AADcAAAADwAAAGRycy9kb3ducmV2LnhtbERPy2oCMRTdC/5DuEJ3mlGo2NEobWmpIgj1AV1eJnce&#10;OLkZknQc/XqzEFweznux6kwtWnK+sqxgPEpAEGdWV1woOB6+hzMQPiBrrC2Tgit5WC37vQWm2l74&#10;l9p9KEQMYZ+igjKEJpXSZyUZ9CPbEEcut85giNAVUju8xHBTy0mSTKXBimNDiQ19lpSd9/9GwSb/&#10;s3Lbevfxdvs65fp199OeSamXQfc+BxGoC0/xw73WCibjOD+ei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Lb8awgAAANwAAAAPAAAAAAAAAAAAAAAAAJgCAABkcnMvZG93&#10;bnJldi54bWxQSwUGAAAAAAQABAD1AAAAhwMAAAAA&#10;" adj="2404" fillcolor="#f2f2f2 [3052]" strokecolor="black [3213]" strokeweight="1pt">
                      <v:textbox>
                        <w:txbxContent>
                          <w:p w:rsidR="0030722B" w:rsidRPr="008A31E3" w:rsidRDefault="0030722B"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v:textbox>
                    </v:shape>
                    <v:shape id="立方体 211" o:spid="_x0000_s1096" type="#_x0000_t16" style="position:absolute;left:42778;top:20752;width:6673;height:62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EagcUA&#10;AADcAAAADwAAAGRycy9kb3ducmV2LnhtbESP3WoCMRSE7wt9h3AK3tXsChW7GqUtLSoFQavg5WFz&#10;9gc3J0sS19Wnb4RCL4eZ+YaZLXrTiI6cry0rSIcJCOLc6ppLBfufr+cJCB+QNTaWScGVPCzmjw8z&#10;zLS98Ja6XShFhLDPUEEVQptJ6fOKDPqhbYmjV1hnMETpSqkdXiLcNHKUJGNpsOa4UGFLHxXlp93Z&#10;KFgXRyu/O+/eX2+fh0K/bJbdiZQaPPVvUxCB+vAf/muvtIJRmsL9TD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YRqBxQAAANwAAAAPAAAAAAAAAAAAAAAAAJgCAABkcnMv&#10;ZG93bnJldi54bWxQSwUGAAAAAAQABAD1AAAAigMAAAAA&#10;" adj="2404" fillcolor="#f2f2f2 [3052]" strokecolor="black [3213]" strokeweight="1pt">
                      <v:textbox>
                        <w:txbxContent>
                          <w:p w:rsidR="0030722B" w:rsidRPr="008A31E3" w:rsidRDefault="0030722B"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v:textbox>
                    </v:shape>
                    <v:shape id="立方体 214" o:spid="_x0000_s1097" type="#_x0000_t16" style="position:absolute;left:42778;top:6997;width:6673;height:6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a5GcUA&#10;AADcAAAADwAAAGRycy9kb3ducmV2LnhtbESP3WoCMRSE7wXfIRyhdzWraLGrUWyx1CIItRW8PGzO&#10;/uDmZEnSdfXpm0LBy2FmvmEWq87UoiXnK8sKRsMEBHFmdcWFgu+vt8cZCB+QNdaWScGVPKyW/d4C&#10;U20v/EntIRQiQtinqKAMoUml9FlJBv3QNsTRy60zGKJ0hdQOLxFuajlOkidpsOK4UGJDryVl58OP&#10;UfCRn6zctd69PN82x1xP9+/tmZR6GHTrOYhAXbiH/9tbrWA8msDfmX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FrkZxQAAANwAAAAPAAAAAAAAAAAAAAAAAJgCAABkcnMv&#10;ZG93bnJldi54bWxQSwUGAAAAAAQABAD1AAAAigMAAAAA&#10;" adj="2404" fillcolor="#f2f2f2 [3052]" strokecolor="black [3213]" strokeweight="1pt">
                      <v:textbox>
                        <w:txbxContent>
                          <w:p w:rsidR="0030722B" w:rsidRPr="008A31E3" w:rsidRDefault="0030722B"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v:textbox>
                    </v:shape>
                    <v:shape id="云形 215" o:spid="_x0000_s1098" style="position:absolute;left:26159;top:13914;width:11367;height:6039;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XcwMQA&#10;AADcAAAADwAAAGRycy9kb3ducmV2LnhtbESPQWvCQBSE74X+h+UVvOlGqVZSN1IKBY8abcnxkX1N&#10;0uy+DdlVo7/eFYQeh5n5hlmtB2vEiXrfOFYwnSQgiEunG64UHPZf4yUIH5A1Gsek4EIe1tnz0wpT&#10;7c68o1MeKhEh7FNUUIfQpVL6siaLfuI64uj9ut5iiLKvpO7xHOHWyFmSLKTFhuNCjR191lS2+dEq&#10;yAt/fP3etobt25I3xdX9mL9CqdHL8PEOItAQ/sOP9kYrmE3ncD8Tj4D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13MDEAAAA3AAAAA8AAAAAAAAAAAAAAAAAmAIAAGRycy9k&#10;b3ducmV2LnhtbFBLBQYAAAAABAAEAPUAAACJAw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2f2f2 [3052]" strokecolor="black [3213]" strokeweight="1pt">
                      <v:stroke joinstyle="miter"/>
                      <v:formulas/>
                      <v:path arrowok="t" o:connecttype="custom" o:connectlocs="123479,365924;56833,354782;182285,487847;153132,493173;433558,546432;415982,522109;758477,485778;751452,512464;897980,320870;983518,420623;1099761,214631;1061663,252038;1008356,75849;1010356,93518;765081,55244;784604,32710;582559,65980;592005,46549;368359,72578;402564,91421;108587,220712;102614,200876" o:connectangles="0,0,0,0,0,0,0,0,0,0,0,0,0,0,0,0,0,0,0,0,0,0" textboxrect="0,0,43200,43200"/>
                      <v:textbox>
                        <w:txbxContent>
                          <w:p w:rsidR="0030722B" w:rsidRPr="00C20444" w:rsidRDefault="0030722B" w:rsidP="003322BA">
                            <w:pPr>
                              <w:spacing w:beforeLines="0" w:before="0" w:afterLines="0" w:after="0" w:line="240" w:lineRule="atLeast"/>
                              <w:ind w:firstLineChars="0" w:firstLine="0"/>
                              <w:jc w:val="center"/>
                              <w:rPr>
                                <w:color w:val="000000" w:themeColor="text1"/>
                              </w:rPr>
                            </w:pPr>
                            <w:r w:rsidRPr="00C20444">
                              <w:rPr>
                                <w:rFonts w:hint="eastAsia"/>
                                <w:color w:val="000000" w:themeColor="text1"/>
                              </w:rPr>
                              <w:t>Internet</w:t>
                            </w:r>
                          </w:p>
                        </w:txbxContent>
                      </v:textbox>
                    </v:shape>
                    <v:shape id="曲线连接符 216" o:spid="_x0000_s1099" type="#_x0000_t38" style="position:absolute;left:4214;top:6997;width:1510;height:5884;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aKC8UAAADcAAAADwAAAGRycy9kb3ducmV2LnhtbESPT2vCQBTE74LfYXlCb7qJBZHUVapY&#10;Wj0I/im9PrLPJJh9G7LbJPrpXUHwOMzMb5jZojOlaKh2hWUF8SgCQZxaXXCm4HT8Gk5BOI+ssbRM&#10;Cq7kYDHv92aYaNvynpqDz0SAsEtQQe59lUjp0pwMupGtiIN3trVBH2SdSV1jG+CmlOMomkiDBYeF&#10;HCta5ZReDv8mUNqbXTbn6+9muY3X79+8W+//dkq9DbrPDxCeOv8KP9s/WsE4nsDjTDg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aKC8UAAADcAAAADwAAAAAAAAAA&#10;AAAAAAChAgAAZHJzL2Rvd25yZXYueG1sUEsFBgAAAAAEAAQA+QAAAJMDAAAAAA==&#10;" adj="10800" strokecolor="black [3200]" strokeweight="1.5pt">
                      <v:stroke startarrow="block" endarrow="block" joinstyle="miter"/>
                    </v:shape>
                    <v:shape id="直接箭头连接符 218" o:spid="_x0000_s1100" type="#_x0000_t32" style="position:absolute;left:12165;top:16697;width:30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7okcAAAADcAAAADwAAAGRycy9kb3ducmV2LnhtbERPTYvCMBC9C/6HMII3TS0iSzWKioLo&#10;YVmtnodmbIvNpDRRq79+cxA8Pt73bNGaSjyocaVlBaNhBII4s7rkXEF62g5+QDiPrLGyTApe5GAx&#10;73ZmmGj75D96HH0uQgi7BBUU3teJlC4ryKAb2po4cFfbGPQBNrnUDT5DuKlkHEUTabDk0FBgTeuC&#10;stvxbhSYsV4dNu/f+Lzcn9aXdJe+7lWkVL/XLqcgPLX+K/64d1pBPAprw5lwBOT8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Ou6JHAAAAA3AAAAA8AAAAAAAAAAAAAAAAA&#10;oQIAAGRycy9kb3ducmV2LnhtbFBLBQYAAAAABAAEAPkAAACOAwAAAAA=&#10;" strokecolor="black [3200]" strokeweight="1.5pt">
                      <v:stroke startarrow="block" endarrow="block" joinstyle="miter"/>
                    </v:shape>
                    <v:shape id="直接箭头连接符 219" o:spid="_x0000_s1101" type="#_x0000_t32" style="position:absolute;left:22740;top:16777;width:30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JNCsQAAADcAAAADwAAAGRycy9kb3ducmV2LnhtbESPQYvCMBSE7wv+h/AEb2tqEdFqFBUF&#10;cQ/LavX8aJ5tsXkpTdTqr98sCHscZuYbZrZoTSXu1LjSsoJBPwJBnFldcq4gPW4/xyCcR9ZYWSYF&#10;T3KwmHc+Zpho++Afuh98LgKEXYIKCu/rREqXFWTQ9W1NHLyLbQz6IJtc6gYfAW4qGUfRSBosOSwU&#10;WNO6oOx6uBkFZqhXX5vXd3xa7o/rc7pLn7cqUqrXbZdTEJ5a/x9+t3daQTyYwN+ZcATk/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4k0KxAAAANwAAAAPAAAAAAAAAAAA&#10;AAAAAKECAABkcnMvZG93bnJldi54bWxQSwUGAAAAAAQABAD5AAAAkgMAAAAA&#10;" strokecolor="black [3200]" strokeweight="1.5pt">
                      <v:stroke startarrow="block" endarrow="block" joinstyle="miter"/>
                    </v:shape>
                    <v:shape id="直接箭头连接符 220" o:spid="_x0000_s1102" type="#_x0000_t32" style="position:absolute;left:38484;top:16856;width:30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QuKsAAAADcAAAADwAAAGRycy9kb3ducmV2LnhtbERPTYvCMBC9C/6HMII3TS0iUo2ioiB6&#10;WNTqeWjGtthMShO1+us3h4U9Pt73fNmaSryocaVlBaNhBII4s7rkXEF62Q2mIJxH1lhZJgUfcrBc&#10;dDtzTLR984leZ5+LEMIuQQWF93UipcsKMuiGtiYO3N02Bn2ATS51g+8QbioZR9FEGiw5NBRY06ag&#10;7HF+GgVmrNfH7fcnvq4Ol80t3aefZxUp1e+1qxkIT63/F/+591pBHIf54Uw4AnLx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O0LirAAAAA3AAAAA8AAAAAAAAAAAAAAAAA&#10;oQIAAGRycy9kb3ducmV2LnhtbFBLBQYAAAAABAAEAPkAAACOAwAAAAA=&#10;" strokecolor="black [3200]" strokeweight="1.5pt">
                      <v:stroke startarrow="block" endarrow="block" joinstyle="miter"/>
                    </v:shape>
                    <v:shape id="直接箭头连接符 221" o:spid="_x0000_s1103" type="#_x0000_t32" style="position:absolute;left:38484;top:10257;width:3016;height:53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dfOMUAAADcAAAADwAAAGRycy9kb3ducmV2LnhtbESPQWsCMRSE74X+h/AKXopmXbDIahSR&#10;CoKn2rW9Pjavm6WblyVJ19Vf3wiCx2FmvmGW68G2oicfGscKppMMBHHldMO1gvJzN56DCBFZY+uY&#10;FFwowHr1/LTEQrszf1B/jLVIEA4FKjAxdoWUoTJkMUxcR5y8H+ctxiR9LbXHc4LbVuZZ9iYtNpwW&#10;DHa0NVT9Hv+sguvrd7ntfL/5qsv3w2k27HJzOSk1ehk2CxCRhvgI39t7rSDPp3A7k46AX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odfOMUAAADcAAAADwAAAAAAAAAA&#10;AAAAAAChAgAAZHJzL2Rvd25yZXYueG1sUEsFBgAAAAAEAAQA+QAAAJMDAAAAAA==&#10;" strokecolor="black [3200]" strokeweight="1.5pt">
                      <v:stroke startarrow="block" endarrow="block" joinstyle="miter"/>
                    </v:shape>
                    <v:shape id="直接箭头连接符 222" o:spid="_x0000_s1104" type="#_x0000_t32" style="position:absolute;left:38484;top:18367;width:3021;height:54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oVxsUAAADcAAAADwAAAGRycy9kb3ducmV2LnhtbESPQWvCQBSE70L/w/IK3nTTRYqkriGV&#10;FqQ9FGPs+ZF9JsHs25BdNfbXdwsFj8PMfMOsstF24kKDbx1reJonIIgrZ1quNZT799kShA/IBjvH&#10;pOFGHrL1w2SFqXFX3tGlCLWIEPYpamhC6FMpfdWQRT93PXH0jm6wGKIcamkGvEa47aRKkmdpseW4&#10;0GBPm4aqU3G2GuzCvH6+/XypQ/6x33yX2/J27hKtp49j/gIi0Bju4f/21mhQSsHfmXgE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CoVxsUAAADcAAAADwAAAAAAAAAA&#10;AAAAAAChAgAAZHJzL2Rvd25yZXYueG1sUEsFBgAAAAAEAAQA+QAAAJMDAAAAAA==&#10;" strokecolor="black [3200]" strokeweight="1.5pt">
                      <v:stroke startarrow="block" endarrow="block" joinstyle="miter"/>
                    </v:shape>
                  </v:group>
                  <v:shape id="文本框 224" o:spid="_x0000_s1105" type="#_x0000_t202" style="position:absolute;left:8746;top:1192;width:8428;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8xHMUA&#10;AADcAAAADwAAAGRycy9kb3ducmV2LnhtbESPT4vCMBTE7wv7HcJb8LamFhXpGkUKsiJ68M/F29vm&#10;2Rabl24TtfrpjSB4HGbmN8x42ppKXKhxpWUFvW4EgjizuuRcwX43/x6BcB5ZY2WZFNzIwXTy+THG&#10;RNsrb+iy9bkIEHYJKii8rxMpXVaQQde1NXHwjrYx6INscqkbvAa4qWQcRUNpsOSwUGBNaUHZaXs2&#10;CpbpfI2bv9iM7lX6uzrO6v/9YaBU56ud/YDw1Pp3+NVeaAVx3If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PzEcxQAAANwAAAAPAAAAAAAAAAAAAAAAAJgCAABkcnMv&#10;ZG93bnJldi54bWxQSwUGAAAAAAQABAD1AAAAigMAAAAA&#10;" filled="f" stroked="f" strokeweight=".5pt">
                    <v:textbox>
                      <w:txbxContent>
                        <w:p w:rsidR="0030722B" w:rsidRPr="003322BA" w:rsidRDefault="0030722B" w:rsidP="003322BA">
                          <w:pPr>
                            <w:spacing w:beforeLines="0" w:before="0" w:afterLines="0" w:after="0" w:line="240" w:lineRule="atLeast"/>
                            <w:ind w:firstLineChars="0" w:firstLine="0"/>
                            <w:rPr>
                              <w:sz w:val="21"/>
                            </w:rPr>
                          </w:pPr>
                          <w:r>
                            <w:rPr>
                              <w:rFonts w:hint="eastAsia"/>
                              <w:color w:val="000000" w:themeColor="text1"/>
                              <w:sz w:val="21"/>
                            </w:rPr>
                            <w:t>(</w:t>
                          </w:r>
                          <w:r w:rsidRPr="003322BA">
                            <w:rPr>
                              <w:rFonts w:hint="eastAsia"/>
                              <w:color w:val="000000" w:themeColor="text1"/>
                              <w:sz w:val="21"/>
                            </w:rPr>
                            <w:t>客</w:t>
                          </w:r>
                          <w:r w:rsidRPr="003322BA">
                            <w:rPr>
                              <w:rFonts w:hint="eastAsia"/>
                              <w:sz w:val="21"/>
                            </w:rPr>
                            <w:t>户</w:t>
                          </w:r>
                          <w:r w:rsidRPr="003322BA">
                            <w:rPr>
                              <w:sz w:val="21"/>
                            </w:rPr>
                            <w:t>角色</w:t>
                          </w:r>
                          <w:r>
                            <w:rPr>
                              <w:rFonts w:hint="eastAsia"/>
                              <w:sz w:val="21"/>
                            </w:rPr>
                            <w:t>)</w:t>
                          </w:r>
                        </w:p>
                      </w:txbxContent>
                    </v:textbox>
                  </v:shape>
                  <v:shape id="文本框 225" o:spid="_x0000_s1106" type="#_x0000_t202" style="position:absolute;left:14709;top:20752;width:8429;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OUh8YA&#10;AADcAAAADwAAAGRycy9kb3ducmV2LnhtbESPQWvCQBSE74X+h+UVems2BiySZhUJSKXoQZtLb6/Z&#10;ZxLMvk2zaxL99d1CweMwM98w2WoyrRiod41lBbMoBkFcWt1wpaD43LwsQDiPrLG1TAqu5GC1fHzI&#10;MNV25AMNR1+JAGGXooLa+y6V0pU1GXSR7YiDd7K9QR9kX0nd4xjgppVJHL9Kgw2HhRo7ymsqz8eL&#10;UfCRb/Z4+E7M4tbm77vTuvspvuZKPT9N6zcQniZ/D/+3t1pBkszh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OUh8YAAADcAAAADwAAAAAAAAAAAAAAAACYAgAAZHJz&#10;L2Rvd25yZXYueG1sUEsFBgAAAAAEAAQA9QAAAIsDAAAAAA==&#10;" filled="f" stroked="f" strokeweight=".5pt">
                    <v:textbox>
                      <w:txbxContent>
                        <w:p w:rsidR="0030722B" w:rsidRPr="003322BA" w:rsidRDefault="0030722B" w:rsidP="003322BA">
                          <w:pPr>
                            <w:spacing w:beforeLines="0" w:before="0" w:afterLines="0" w:after="0" w:line="240" w:lineRule="atLeast"/>
                            <w:ind w:firstLineChars="0" w:firstLine="0"/>
                            <w:rPr>
                              <w:sz w:val="21"/>
                            </w:rPr>
                          </w:pPr>
                          <w:r>
                            <w:rPr>
                              <w:rFonts w:hint="eastAsia"/>
                              <w:color w:val="000000" w:themeColor="text1"/>
                              <w:sz w:val="21"/>
                            </w:rPr>
                            <w:t>(</w:t>
                          </w:r>
                          <w:r>
                            <w:rPr>
                              <w:rFonts w:hint="eastAsia"/>
                              <w:color w:val="000000" w:themeColor="text1"/>
                              <w:sz w:val="21"/>
                            </w:rPr>
                            <w:t>负载</w:t>
                          </w:r>
                          <w:r>
                            <w:rPr>
                              <w:color w:val="000000" w:themeColor="text1"/>
                              <w:sz w:val="21"/>
                            </w:rPr>
                            <w:t>均衡</w:t>
                          </w:r>
                          <w:r>
                            <w:rPr>
                              <w:rFonts w:hint="eastAsia"/>
                              <w:sz w:val="21"/>
                            </w:rPr>
                            <w:t>)</w:t>
                          </w:r>
                        </w:p>
                      </w:txbxContent>
                    </v:textbox>
                  </v:shape>
                  <v:shape id="文本框 226" o:spid="_x0000_s1107" type="#_x0000_t202" style="position:absolute;left:42141;top:27591;width:8429;height:3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EK8MYA&#10;AADcAAAADwAAAGRycy9kb3ducmV2LnhtbESPT2vCQBTE74V+h+UVems2BioSs4YQEEtpD/65eHtm&#10;n0kw+zZmtxr99N1CweMwM79hsnw0nbjQ4FrLCiZRDIK4srrlWsFuu3ybgXAeWWNnmRTcyEG+eH7K&#10;MNX2ymu6bHwtAoRdigoa7/tUSlc1ZNBFticO3tEOBn2QQy31gNcAN51M4ngqDbYcFhrsqWyoOm1+&#10;jILPcvmN60NiZveuXH0di/68278r9foyFnMQnkb/CP+3P7SCJJnC35lw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EK8MYAAADcAAAADwAAAAAAAAAAAAAAAACYAgAAZHJz&#10;L2Rvd25yZXYueG1sUEsFBgAAAAAEAAQA9QAAAIsDAAAAAA==&#10;" filled="f" stroked="f" strokeweight=".5pt">
                    <v:textbox>
                      <w:txbxContent>
                        <w:p w:rsidR="0030722B" w:rsidRPr="003322BA" w:rsidRDefault="0030722B" w:rsidP="00C535B2">
                          <w:pPr>
                            <w:spacing w:beforeLines="0" w:before="0" w:afterLines="0" w:after="0" w:line="240" w:lineRule="atLeast"/>
                            <w:ind w:firstLineChars="0" w:firstLine="0"/>
                            <w:rPr>
                              <w:sz w:val="21"/>
                            </w:rPr>
                          </w:pPr>
                          <w:r>
                            <w:rPr>
                              <w:rFonts w:hint="eastAsia"/>
                              <w:color w:val="000000" w:themeColor="text1"/>
                              <w:sz w:val="21"/>
                            </w:rPr>
                            <w:t>(</w:t>
                          </w:r>
                          <w:r>
                            <w:rPr>
                              <w:rFonts w:hint="eastAsia"/>
                              <w:color w:val="000000" w:themeColor="text1"/>
                              <w:sz w:val="21"/>
                            </w:rPr>
                            <w:t>同步处理</w:t>
                          </w:r>
                          <w:r>
                            <w:rPr>
                              <w:rFonts w:hint="eastAsia"/>
                              <w:sz w:val="21"/>
                            </w:rPr>
                            <w:t>)</w:t>
                          </w:r>
                        </w:p>
                      </w:txbxContent>
                    </v:textbox>
                  </v:shape>
                </v:group>
                <v:shape id="文本框 228" o:spid="_x0000_s1108" type="#_x0000_t202" style="position:absolute;left:20116;top:27193;width:8428;height:3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I7GcIA&#10;AADcAAAADwAAAGRycy9kb3ducmV2LnhtbERPy4rCMBTdD/gP4QruxtSCg1TTIgWZQZyFj427a3Nt&#10;i81NbaLW+frJQnB5OO9F1ptG3KlztWUFk3EEgriwuuZSwWG/+pyBcB5ZY2OZFDzJQZYOPhaYaPvg&#10;Ld13vhQhhF2CCirv20RKV1Rk0I1tSxy4s+0M+gC7UuoOHyHcNDKOoi9psObQUGFLeUXFZXczCtb5&#10;6he3p9jM/pr8e3NettfDcarUaNgv5yA89f4tfrl/tII4DmvDmXAEZ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cjsZwgAAANwAAAAPAAAAAAAAAAAAAAAAAJgCAABkcnMvZG93&#10;bnJldi54bWxQSwUGAAAAAAQABAD1AAAAhwMAAAAA&#10;" filled="f" stroked="f" strokeweight=".5pt">
                  <v:textbox>
                    <w:txbxContent>
                      <w:p w:rsidR="0030722B" w:rsidRPr="003322BA" w:rsidRDefault="0030722B" w:rsidP="00C535B2">
                        <w:pPr>
                          <w:spacing w:beforeLines="0" w:before="0" w:afterLines="0" w:after="0" w:line="240" w:lineRule="atLeast"/>
                          <w:ind w:firstLineChars="0" w:firstLine="0"/>
                          <w:rPr>
                            <w:sz w:val="21"/>
                          </w:rPr>
                        </w:pPr>
                        <w:r>
                          <w:rPr>
                            <w:rFonts w:hint="eastAsia"/>
                            <w:color w:val="000000" w:themeColor="text1"/>
                            <w:sz w:val="21"/>
                          </w:rPr>
                          <w:t>图</w:t>
                        </w:r>
                        <w:r>
                          <w:rPr>
                            <w:rFonts w:hint="eastAsia"/>
                            <w:color w:val="000000" w:themeColor="text1"/>
                            <w:sz w:val="21"/>
                          </w:rPr>
                          <w:t>4.6</w:t>
                        </w:r>
                      </w:p>
                    </w:txbxContent>
                  </v:textbox>
                </v:shape>
                <w10:wrap type="topAndBottom"/>
              </v:group>
            </w:pict>
          </mc:Fallback>
        </mc:AlternateContent>
      </w:r>
      <w:proofErr w:type="gramStart"/>
      <w:r>
        <w:rPr>
          <w:rFonts w:hint="eastAsia"/>
        </w:rPr>
        <w:t>布式计算技术</w:t>
      </w:r>
      <w:proofErr w:type="gramEnd"/>
      <w:r>
        <w:rPr>
          <w:rFonts w:hint="eastAsia"/>
        </w:rPr>
        <w:t>来缓解单个网络节点的压力。</w:t>
      </w:r>
    </w:p>
    <w:p w:rsidR="003322BA" w:rsidRDefault="0079196C" w:rsidP="00B02904">
      <w:pPr>
        <w:spacing w:before="163" w:after="163"/>
        <w:ind w:firstLine="480"/>
      </w:pPr>
      <w:r>
        <w:rPr>
          <w:rFonts w:hint="eastAsia"/>
        </w:rPr>
        <w:t>通过赋予每个节点潜在的负责均衡功能。当服务能力对于网络需求的处理达到瓶颈时，用户可以通过修改配置文件、重启服务系统来开启分布式式计算功能。从而提高系统服务的稳定性和执行效率。</w:t>
      </w:r>
    </w:p>
    <w:p w:rsidR="00034D0B" w:rsidRDefault="00034D0B" w:rsidP="00255383">
      <w:pPr>
        <w:pStyle w:val="-"/>
        <w:spacing w:before="163" w:after="163"/>
      </w:pPr>
    </w:p>
    <w:p w:rsidR="00034D0B" w:rsidRDefault="00034D0B">
      <w:pPr>
        <w:widowControl/>
        <w:spacing w:beforeLines="0" w:before="0" w:afterLines="0" w:after="0" w:line="240" w:lineRule="auto"/>
        <w:ind w:firstLineChars="0" w:firstLine="0"/>
        <w:jc w:val="left"/>
        <w:rPr>
          <w:rFonts w:eastAsia="宋体"/>
          <w:b/>
          <w:sz w:val="32"/>
          <w:szCs w:val="24"/>
        </w:rPr>
      </w:pPr>
      <w:r>
        <w:br w:type="page"/>
      </w:r>
    </w:p>
    <w:p w:rsidR="00D26E73" w:rsidRPr="00D26E73" w:rsidRDefault="00D26E73" w:rsidP="00255383">
      <w:pPr>
        <w:pStyle w:val="-"/>
        <w:spacing w:before="163" w:after="163"/>
      </w:pPr>
      <w:bookmarkStart w:id="28" w:name="_Toc484279323"/>
      <w:r>
        <w:lastRenderedPageBreak/>
        <w:t>第</w:t>
      </w:r>
      <w:r>
        <w:rPr>
          <w:rFonts w:hint="eastAsia"/>
        </w:rPr>
        <w:t>5</w:t>
      </w:r>
      <w:r>
        <w:rPr>
          <w:rFonts w:hint="eastAsia"/>
        </w:rPr>
        <w:t>章</w:t>
      </w:r>
      <w:r>
        <w:rPr>
          <w:rFonts w:hint="eastAsia"/>
        </w:rPr>
        <w:t xml:space="preserve"> </w:t>
      </w:r>
      <w:r>
        <w:rPr>
          <w:rFonts w:hint="eastAsia"/>
        </w:rPr>
        <w:t>系统详细设计</w:t>
      </w:r>
      <w:bookmarkEnd w:id="28"/>
    </w:p>
    <w:p w:rsidR="00D26E73" w:rsidRDefault="00034D0B" w:rsidP="00C64CDE">
      <w:pPr>
        <w:pStyle w:val="-0"/>
      </w:pPr>
      <w:bookmarkStart w:id="29" w:name="_Toc484279324"/>
      <w:r>
        <w:rPr>
          <w:rFonts w:hint="eastAsia"/>
        </w:rPr>
        <w:t>5.</w:t>
      </w:r>
      <w:r w:rsidR="00BE3793">
        <w:t>1</w:t>
      </w:r>
      <w:r>
        <w:rPr>
          <w:rFonts w:hint="eastAsia"/>
        </w:rPr>
        <w:t xml:space="preserve"> </w:t>
      </w:r>
      <w:r>
        <w:rPr>
          <w:rFonts w:hint="eastAsia"/>
        </w:rPr>
        <w:t>数据详细设计</w:t>
      </w:r>
      <w:bookmarkEnd w:id="29"/>
    </w:p>
    <w:p w:rsidR="00473AA0" w:rsidRDefault="00CF6839" w:rsidP="00B02904">
      <w:pPr>
        <w:spacing w:before="163" w:after="163"/>
        <w:ind w:firstLine="480"/>
      </w:pPr>
      <w:r>
        <w:t>本系统区别于传统的信息管理系统</w:t>
      </w:r>
      <w:r>
        <w:rPr>
          <w:rFonts w:hint="eastAsia"/>
        </w:rPr>
        <w:t>，根据对于需求详细分析和对于实现的</w:t>
      </w:r>
      <w:proofErr w:type="gramStart"/>
      <w:r>
        <w:rPr>
          <w:rFonts w:hint="eastAsia"/>
        </w:rPr>
        <w:t>考量</w:t>
      </w:r>
      <w:proofErr w:type="gramEnd"/>
      <w:r>
        <w:rPr>
          <w:rFonts w:hint="eastAsia"/>
        </w:rPr>
        <w:t>，放弃使用成熟的数据库对数据进行管理。关于在放弃使用数据库这一点，我在早期已经放弃的原型当中提供了一个使用</w:t>
      </w:r>
      <w:r>
        <w:rPr>
          <w:rFonts w:hint="eastAsia"/>
        </w:rPr>
        <w:t>MySQL</w:t>
      </w:r>
      <w:r>
        <w:rPr>
          <w:rFonts w:hint="eastAsia"/>
        </w:rPr>
        <w:t>实现的指标数据管理功能，经过实践发现，本系统的数据要求想比使用传统的数据库来说，自己创建工具来管理数据能够更好地发挥其特性、提高开发数据、拜托传统数据管理方式的拘束。因此，对于指标数据的存储，该系统因自己掌握完整控制数据的能力。</w:t>
      </w:r>
    </w:p>
    <w:p w:rsidR="00F00BBE" w:rsidRDefault="00F00BBE" w:rsidP="00F00BBE">
      <w:pPr>
        <w:spacing w:before="163" w:after="163"/>
        <w:ind w:firstLine="480"/>
      </w:pPr>
      <w:r>
        <w:t>指标数据管理基础的设计</w:t>
      </w:r>
      <w:r>
        <w:rPr>
          <w:rFonts w:hint="eastAsia"/>
        </w:rPr>
        <w:t>：</w:t>
      </w:r>
    </w:p>
    <w:p w:rsidR="00F00BBE" w:rsidRDefault="0084606F" w:rsidP="00F00BBE">
      <w:pPr>
        <w:spacing w:before="163" w:after="163"/>
        <w:ind w:firstLine="480"/>
      </w:pPr>
      <w:r>
        <w:rPr>
          <w:rFonts w:hint="eastAsia"/>
        </w:rPr>
        <w:t>基本概念。</w:t>
      </w:r>
      <w:r w:rsidR="00F00BBE">
        <w:rPr>
          <w:rFonts w:hint="eastAsia"/>
          <w:noProof/>
        </w:rPr>
        <mc:AlternateContent>
          <mc:Choice Requires="wps">
            <w:drawing>
              <wp:anchor distT="0" distB="0" distL="114300" distR="114300" simplePos="0" relativeHeight="251776000" behindDoc="0" locked="0" layoutInCell="1" allowOverlap="1" wp14:anchorId="05932B62" wp14:editId="79F40C44">
                <wp:simplePos x="0" y="0"/>
                <wp:positionH relativeFrom="column">
                  <wp:posOffset>-387985</wp:posOffset>
                </wp:positionH>
                <wp:positionV relativeFrom="paragraph">
                  <wp:posOffset>1598295</wp:posOffset>
                </wp:positionV>
                <wp:extent cx="5979160" cy="2615565"/>
                <wp:effectExtent l="0" t="0" r="0" b="0"/>
                <wp:wrapTopAndBottom/>
                <wp:docPr id="354" name="文本框 354"/>
                <wp:cNvGraphicFramePr/>
                <a:graphic xmlns:a="http://schemas.openxmlformats.org/drawingml/2006/main">
                  <a:graphicData uri="http://schemas.microsoft.com/office/word/2010/wordprocessingShape">
                    <wps:wsp>
                      <wps:cNvSpPr txBox="1"/>
                      <wps:spPr>
                        <a:xfrm>
                          <a:off x="0" y="0"/>
                          <a:ext cx="5979160" cy="2615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722B" w:rsidRDefault="0030722B" w:rsidP="00F00BBE">
                            <w:pPr>
                              <w:spacing w:before="163" w:after="163"/>
                              <w:ind w:firstLineChars="0" w:firstLine="0"/>
                            </w:pPr>
                            <w:r w:rsidRPr="00F00BBE">
                              <w:rPr>
                                <w:noProof/>
                              </w:rPr>
                              <w:drawing>
                                <wp:inline distT="0" distB="0" distL="0" distR="0" wp14:anchorId="471DFCE4" wp14:editId="647BA45F">
                                  <wp:extent cx="5789930" cy="1987682"/>
                                  <wp:effectExtent l="0" t="0" r="0" b="0"/>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9930" cy="1987682"/>
                                          </a:xfrm>
                                          <a:prstGeom prst="rect">
                                            <a:avLst/>
                                          </a:prstGeom>
                                          <a:noFill/>
                                          <a:ln>
                                            <a:noFill/>
                                          </a:ln>
                                        </pic:spPr>
                                      </pic:pic>
                                    </a:graphicData>
                                  </a:graphic>
                                </wp:inline>
                              </w:drawing>
                            </w:r>
                          </w:p>
                          <w:p w:rsidR="0030722B" w:rsidRDefault="0030722B" w:rsidP="00F00BBE">
                            <w:pPr>
                              <w:spacing w:before="163" w:after="163"/>
                              <w:ind w:firstLineChars="0" w:firstLine="0"/>
                              <w:jc w:val="right"/>
                            </w:pPr>
                            <w:r>
                              <w:rPr>
                                <w:rFonts w:hint="eastAsia"/>
                              </w:rPr>
                              <w:t>图</w:t>
                            </w:r>
                            <w:r>
                              <w:rPr>
                                <w:rFonts w:hint="eastAsia"/>
                              </w:rPr>
                              <w:t>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32B62" id="文本框 354" o:spid="_x0000_s1109" type="#_x0000_t202" style="position:absolute;left:0;text-align:left;margin-left:-30.55pt;margin-top:125.85pt;width:470.8pt;height:205.9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R/lAIAAHAFAAAOAAAAZHJzL2Uyb0RvYy54bWysVM1uEzEQviPxDpbvdJM0m5Komyq0KkKq&#10;2ooW9ex47WaF7TG2k93wAOUNOHHhznP1ORh7d9OocCnisjue+Tyeb/6OTxqtyEY4X4Ep6PBgQIkw&#10;HMrK3Bf00+35m7eU+MBMyRQYUdCt8PRk/vrVcW1nYgQrUKVwBJ0YP6ttQVch2FmWeb4SmvkDsMKg&#10;UYLTLODR3WelYzV61yobDQaTrAZXWgdceI/as9ZI58m/lIKHKym9CEQVFGML6evSdxm/2fyYze4d&#10;s6uKd2Gwf4hCs8rgoztXZywwsnbVH650xR14kOGAg85AyoqLxAHZDAfP2NysmBWJCybH212a/P9z&#10;yy83145UZUEP8zElhmks0uP3b48/fj3+fCBRiSmqrZ8h8sYiNjTvoMFS93qPysi8kU7HP3IiaMdk&#10;b3cJFk0gHJX59Gg6nKCJo200Geb5JI9+sqfr1vnwXoAmUSiowwqmxLLNhQ8ttIfE1wycV0qlKipD&#10;6oJODvNBurCzoHNlIlakfujcREpt6EkKWyUiRpmPQmI+EoOoSJ0oTpUjG4Y9xDgXJiTyyS+iI0pi&#10;EC+52OGfonrJ5ZZH/zKYsLusKwMusX8Wdvm5D1m2eMz5Hu8ohmbZpEbId6VdQrnFijtox8Zbfl5h&#10;VS6YD9fM4ZxgJXH2wxV+pALMPnQSJStwX/+mj3hsX7RSUuPcFdR/WTMnKFEfDDb2dDgex0FNh3F+&#10;NMKD27cs9y1mrU8ByzLELWN5EiM+qF6UDvQdrohFfBVNzHB8u6ChF09Duw1wxXCxWCQQjqZl4cLc&#10;WB5dxyrFnrtt7pizXWMG7OlL6CeUzZ71Z4uNNw0s1gFklZo3JrrNalcAHOvU/t0Kintj/5xQT4ty&#10;/hsAAP//AwBQSwMEFAAGAAgAAAAhAKC4W3PjAAAACwEAAA8AAABkcnMvZG93bnJldi54bWxMj8FO&#10;wzAQRO9I/IO1lbi1ToJiopBNVUWqkBAcWnrh5iRuEtVeh9htA1+POdHjap5m3hbr2Wh2UZMbLCHE&#10;qwiYosa2A3UIh4/tMgPmvKRWaksK4Vs5WJf3d4XMW3ulnbrsfcdCCblcIvTejznnrumVkW5lR0Uh&#10;O9rJSB/OqePtJK+h3GieRJHgRg4UFno5qqpXzWl/Ngiv1fZd7urEZD+6enk7bsavw2eK+LCYN8/A&#10;vJr9Pwx/+kEdyuBU2zO1jmmEpYjjgCIkafwELBBZFqXAagQhHgXwsuC3P5S/AAAA//8DAFBLAQIt&#10;ABQABgAIAAAAIQC2gziS/gAAAOEBAAATAAAAAAAAAAAAAAAAAAAAAABbQ29udGVudF9UeXBlc10u&#10;eG1sUEsBAi0AFAAGAAgAAAAhADj9If/WAAAAlAEAAAsAAAAAAAAAAAAAAAAALwEAAF9yZWxzLy5y&#10;ZWxzUEsBAi0AFAAGAAgAAAAhANl8RH+UAgAAcAUAAA4AAAAAAAAAAAAAAAAALgIAAGRycy9lMm9E&#10;b2MueG1sUEsBAi0AFAAGAAgAAAAhAKC4W3PjAAAACwEAAA8AAAAAAAAAAAAAAAAA7gQAAGRycy9k&#10;b3ducmV2LnhtbFBLBQYAAAAABAAEAPMAAAD+BQAAAAA=&#10;" filled="f" stroked="f" strokeweight=".5pt">
                <v:textbox>
                  <w:txbxContent>
                    <w:p w:rsidR="0030722B" w:rsidRDefault="0030722B" w:rsidP="00F00BBE">
                      <w:pPr>
                        <w:spacing w:before="163" w:after="163"/>
                        <w:ind w:firstLineChars="0" w:firstLine="0"/>
                      </w:pPr>
                      <w:r w:rsidRPr="00F00BBE">
                        <w:rPr>
                          <w:noProof/>
                        </w:rPr>
                        <w:drawing>
                          <wp:inline distT="0" distB="0" distL="0" distR="0" wp14:anchorId="471DFCE4" wp14:editId="647BA45F">
                            <wp:extent cx="5789930" cy="1987682"/>
                            <wp:effectExtent l="0" t="0" r="0" b="0"/>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9930" cy="1987682"/>
                                    </a:xfrm>
                                    <a:prstGeom prst="rect">
                                      <a:avLst/>
                                    </a:prstGeom>
                                    <a:noFill/>
                                    <a:ln>
                                      <a:noFill/>
                                    </a:ln>
                                  </pic:spPr>
                                </pic:pic>
                              </a:graphicData>
                            </a:graphic>
                          </wp:inline>
                        </w:drawing>
                      </w:r>
                    </w:p>
                    <w:p w:rsidR="0030722B" w:rsidRDefault="0030722B" w:rsidP="00F00BBE">
                      <w:pPr>
                        <w:spacing w:before="163" w:after="163"/>
                        <w:ind w:firstLineChars="0" w:firstLine="0"/>
                        <w:jc w:val="right"/>
                      </w:pPr>
                      <w:r>
                        <w:rPr>
                          <w:rFonts w:hint="eastAsia"/>
                        </w:rPr>
                        <w:t>图</w:t>
                      </w:r>
                      <w:r>
                        <w:rPr>
                          <w:rFonts w:hint="eastAsia"/>
                        </w:rPr>
                        <w:t>5.1</w:t>
                      </w:r>
                    </w:p>
                  </w:txbxContent>
                </v:textbox>
                <w10:wrap type="topAndBottom"/>
              </v:shape>
            </w:pict>
          </mc:Fallback>
        </mc:AlternateContent>
      </w:r>
      <w:r w:rsidR="00F00BBE" w:rsidRPr="00F00BBE">
        <w:rPr>
          <w:rFonts w:hint="eastAsia"/>
        </w:rPr>
        <w:t>每一个指标服务器维护着一个指标族，也可以是多个指标服务器同时维护同一个指标簇。每一个</w:t>
      </w:r>
      <w:proofErr w:type="gramStart"/>
      <w:r w:rsidR="00F00BBE" w:rsidRPr="00F00BBE">
        <w:rPr>
          <w:rFonts w:hint="eastAsia"/>
        </w:rPr>
        <w:t>指标簇有且</w:t>
      </w:r>
      <w:proofErr w:type="gramEnd"/>
      <w:r w:rsidR="00F00BBE" w:rsidRPr="00F00BBE">
        <w:rPr>
          <w:rFonts w:hint="eastAsia"/>
        </w:rPr>
        <w:t>仅有一个解算方法，用于对其定义的指标项进行求解，得到一个参考值。每一个指标簇可拥有多个字段（可理解为参数形式），每个字段都属于且仅属于一个元（或维度）。元是表明该指标所能联系的维度的；维度越低，参考值可信度越低命中率越高，反之则可信度越高命中率越低。每一个指标项对应于与其唯一的一份影子数据</w:t>
      </w:r>
      <w:r w:rsidR="00F00BBE">
        <w:rPr>
          <w:rFonts w:hint="eastAsia"/>
        </w:rPr>
        <w:t>。</w:t>
      </w:r>
    </w:p>
    <w:p w:rsidR="0084606F" w:rsidRDefault="0084606F" w:rsidP="0084606F">
      <w:pPr>
        <w:spacing w:before="163" w:after="163"/>
        <w:ind w:firstLine="480"/>
      </w:pPr>
      <w:r>
        <w:rPr>
          <w:rFonts w:hint="eastAsia"/>
        </w:rPr>
        <w:t>详细定义。</w:t>
      </w:r>
    </w:p>
    <w:p w:rsidR="006D002F" w:rsidRDefault="006D002F" w:rsidP="006D002F">
      <w:pPr>
        <w:spacing w:before="163" w:after="163"/>
        <w:ind w:firstLineChars="0" w:firstLine="480"/>
      </w:pPr>
      <w:r>
        <w:rPr>
          <w:rFonts w:hint="eastAsia"/>
        </w:rPr>
        <w:t xml:space="preserve">(1) </w:t>
      </w:r>
      <w:r>
        <w:rPr>
          <w:rFonts w:hint="eastAsia"/>
        </w:rPr>
        <w:t>影子数据</w:t>
      </w:r>
    </w:p>
    <w:p w:rsidR="006D002F" w:rsidRDefault="006D002F" w:rsidP="006D002F">
      <w:pPr>
        <w:spacing w:before="163" w:after="163"/>
        <w:ind w:firstLine="480"/>
      </w:pPr>
      <w:r>
        <w:rPr>
          <w:rFonts w:hint="eastAsia"/>
        </w:rPr>
        <w:t>影子数据块中储存着由秘密分割算法生成的部分数据，用于还原指标项拥有者留下的重要信息。必须采用具有门限功能的秘密分割算法对信息进行分解和还</w:t>
      </w:r>
      <w:r>
        <w:rPr>
          <w:rFonts w:hint="eastAsia"/>
        </w:rPr>
        <w:lastRenderedPageBreak/>
        <w:t>原。</w:t>
      </w:r>
    </w:p>
    <w:p w:rsidR="006D002F" w:rsidRDefault="006D002F" w:rsidP="006D002F">
      <w:pPr>
        <w:spacing w:before="163" w:after="163"/>
        <w:ind w:firstLine="480"/>
      </w:pPr>
    </w:p>
    <w:p w:rsidR="006D002F" w:rsidRDefault="006D002F" w:rsidP="006D002F">
      <w:pPr>
        <w:spacing w:before="163" w:after="163"/>
        <w:ind w:firstLine="480"/>
      </w:pPr>
      <w:r>
        <w:rPr>
          <w:rFonts w:hint="eastAsia"/>
        </w:rPr>
        <w:t>(2)</w:t>
      </w:r>
      <w:r>
        <w:t xml:space="preserve"> </w:t>
      </w:r>
      <w:r>
        <w:rPr>
          <w:rFonts w:hint="eastAsia"/>
        </w:rPr>
        <w:t>字段</w:t>
      </w:r>
    </w:p>
    <w:p w:rsidR="006D002F" w:rsidRDefault="006D002F" w:rsidP="006D002F">
      <w:pPr>
        <w:spacing w:before="163" w:after="163"/>
        <w:ind w:firstLine="480"/>
      </w:pPr>
      <w:r>
        <w:rPr>
          <w:rFonts w:hint="eastAsia"/>
        </w:rPr>
        <w:t>字段定义了其数据位置的数据类型和含义，可以看作是函数的参数声明，也可以类比数据库对字段的定义。主要作用是描述指标项的参数数据块中不同区域的数据意义。目前支持的数据类型有：</w:t>
      </w:r>
    </w:p>
    <w:tbl>
      <w:tblPr>
        <w:tblStyle w:val="4-1"/>
        <w:tblW w:w="7452" w:type="dxa"/>
        <w:tblInd w:w="846" w:type="dxa"/>
        <w:tblLook w:val="04A0" w:firstRow="1" w:lastRow="0" w:firstColumn="1" w:lastColumn="0" w:noHBand="0" w:noVBand="1"/>
      </w:tblPr>
      <w:tblGrid>
        <w:gridCol w:w="1845"/>
        <w:gridCol w:w="1273"/>
        <w:gridCol w:w="4334"/>
      </w:tblGrid>
      <w:tr w:rsidR="006D002F" w:rsidTr="005A20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rsidR="006D002F" w:rsidRPr="007829D6" w:rsidRDefault="006D002F" w:rsidP="005A2053">
            <w:pPr>
              <w:pStyle w:val="a5"/>
              <w:spacing w:before="163" w:after="163"/>
              <w:ind w:firstLineChars="0" w:firstLine="0"/>
              <w:jc w:val="center"/>
              <w:rPr>
                <w:rFonts w:asciiTheme="minorEastAsia" w:hAnsiTheme="minorEastAsia" w:cs="Consolas"/>
              </w:rPr>
            </w:pPr>
            <w:r w:rsidRPr="007829D6">
              <w:rPr>
                <w:rFonts w:asciiTheme="minorEastAsia" w:hAnsiTheme="minorEastAsia" w:cs="Consolas" w:hint="eastAsia"/>
              </w:rPr>
              <w:t>类型</w:t>
            </w:r>
          </w:p>
        </w:tc>
        <w:tc>
          <w:tcPr>
            <w:tcW w:w="1273" w:type="dxa"/>
          </w:tcPr>
          <w:p w:rsidR="006D002F" w:rsidRPr="007829D6" w:rsidRDefault="006D002F" w:rsidP="005A2053">
            <w:pPr>
              <w:pStyle w:val="a5"/>
              <w:spacing w:before="163" w:after="163"/>
              <w:ind w:firstLineChars="0" w:firstLine="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cs="Consolas"/>
              </w:rPr>
            </w:pPr>
            <w:r>
              <w:rPr>
                <w:rFonts w:asciiTheme="minorEastAsia" w:hAnsiTheme="minorEastAsia" w:cs="Consolas" w:hint="eastAsia"/>
              </w:rPr>
              <w:t>字节长度</w:t>
            </w:r>
          </w:p>
        </w:tc>
        <w:tc>
          <w:tcPr>
            <w:tcW w:w="4334" w:type="dxa"/>
          </w:tcPr>
          <w:p w:rsidR="006D002F" w:rsidRPr="007829D6" w:rsidRDefault="006D002F" w:rsidP="005A2053">
            <w:pPr>
              <w:pStyle w:val="a5"/>
              <w:spacing w:before="163" w:after="163"/>
              <w:ind w:firstLineChars="0" w:firstLine="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cs="Consolas"/>
              </w:rPr>
            </w:pPr>
            <w:r>
              <w:rPr>
                <w:rFonts w:asciiTheme="minorEastAsia" w:hAnsiTheme="minorEastAsia" w:cs="Consolas" w:hint="eastAsia"/>
              </w:rPr>
              <w:t>描述</w:t>
            </w:r>
          </w:p>
        </w:tc>
      </w:tr>
      <w:tr w:rsidR="006D002F" w:rsidTr="005A20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rsidR="006D002F" w:rsidRPr="007829D6" w:rsidRDefault="006D002F" w:rsidP="005A2053">
            <w:pPr>
              <w:pStyle w:val="a5"/>
              <w:spacing w:before="163" w:after="163"/>
              <w:ind w:firstLineChars="0" w:firstLine="0"/>
              <w:rPr>
                <w:rFonts w:ascii="Consolas" w:hAnsi="Consolas" w:cs="Consolas"/>
                <w:b w:val="0"/>
              </w:rPr>
            </w:pPr>
            <w:r w:rsidRPr="007829D6">
              <w:rPr>
                <w:rFonts w:ascii="Consolas" w:hAnsi="Consolas" w:cs="Consolas"/>
                <w:b w:val="0"/>
              </w:rPr>
              <w:t>Int32</w:t>
            </w:r>
          </w:p>
        </w:tc>
        <w:tc>
          <w:tcPr>
            <w:tcW w:w="1273" w:type="dxa"/>
          </w:tcPr>
          <w:p w:rsidR="006D002F" w:rsidRPr="007829D6" w:rsidRDefault="006D002F" w:rsidP="005A2053">
            <w:pPr>
              <w:pStyle w:val="a5"/>
              <w:spacing w:before="163" w:after="163"/>
              <w:ind w:firstLineChars="0" w:firstLine="0"/>
              <w:jc w:val="center"/>
              <w:cnfStyle w:val="000000100000" w:firstRow="0" w:lastRow="0" w:firstColumn="0" w:lastColumn="0" w:oddVBand="0" w:evenVBand="0" w:oddHBand="1" w:evenHBand="0" w:firstRowFirstColumn="0" w:firstRowLastColumn="0" w:lastRowFirstColumn="0" w:lastRowLastColumn="0"/>
              <w:rPr>
                <w:rFonts w:ascii="Consolas" w:hAnsi="Consolas" w:cs="Consolas"/>
              </w:rPr>
            </w:pPr>
            <w:r>
              <w:rPr>
                <w:rFonts w:ascii="Consolas" w:hAnsi="Consolas" w:cs="Consolas" w:hint="eastAsia"/>
              </w:rPr>
              <w:t>4</w:t>
            </w:r>
          </w:p>
        </w:tc>
        <w:tc>
          <w:tcPr>
            <w:tcW w:w="4334" w:type="dxa"/>
          </w:tcPr>
          <w:p w:rsidR="006D002F" w:rsidRPr="007829D6" w:rsidRDefault="006D002F" w:rsidP="005A2053">
            <w:pPr>
              <w:pStyle w:val="a5"/>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Consolas"/>
              </w:rPr>
            </w:pPr>
            <w:r>
              <w:rPr>
                <w:rFonts w:asciiTheme="minorEastAsia" w:hAnsiTheme="minorEastAsia" w:cs="Consolas" w:hint="eastAsia"/>
              </w:rPr>
              <w:t>32位整数类型（有符号</w:t>
            </w:r>
            <w:r>
              <w:rPr>
                <w:rFonts w:asciiTheme="minorEastAsia" w:hAnsiTheme="minorEastAsia" w:cs="Consolas"/>
              </w:rPr>
              <w:t>）</w:t>
            </w:r>
          </w:p>
        </w:tc>
      </w:tr>
      <w:tr w:rsidR="006D002F" w:rsidTr="005A2053">
        <w:tc>
          <w:tcPr>
            <w:cnfStyle w:val="001000000000" w:firstRow="0" w:lastRow="0" w:firstColumn="1" w:lastColumn="0" w:oddVBand="0" w:evenVBand="0" w:oddHBand="0" w:evenHBand="0" w:firstRowFirstColumn="0" w:firstRowLastColumn="0" w:lastRowFirstColumn="0" w:lastRowLastColumn="0"/>
            <w:tcW w:w="1845" w:type="dxa"/>
          </w:tcPr>
          <w:p w:rsidR="006D002F" w:rsidRPr="007829D6" w:rsidRDefault="006D002F" w:rsidP="005A2053">
            <w:pPr>
              <w:pStyle w:val="a5"/>
              <w:spacing w:before="163" w:after="163"/>
              <w:ind w:firstLineChars="0" w:firstLine="0"/>
              <w:rPr>
                <w:rFonts w:ascii="Consolas" w:hAnsi="Consolas" w:cs="Consolas"/>
                <w:b w:val="0"/>
              </w:rPr>
            </w:pPr>
            <w:r>
              <w:rPr>
                <w:rFonts w:ascii="Consolas" w:hAnsi="Consolas" w:cs="Consolas" w:hint="eastAsia"/>
                <w:b w:val="0"/>
              </w:rPr>
              <w:t>Int64</w:t>
            </w:r>
          </w:p>
        </w:tc>
        <w:tc>
          <w:tcPr>
            <w:tcW w:w="1273" w:type="dxa"/>
          </w:tcPr>
          <w:p w:rsidR="006D002F" w:rsidRPr="007829D6" w:rsidRDefault="006D002F" w:rsidP="005A2053">
            <w:pPr>
              <w:pStyle w:val="a5"/>
              <w:spacing w:before="163" w:after="163"/>
              <w:ind w:firstLineChars="0"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rPr>
            </w:pPr>
            <w:r>
              <w:rPr>
                <w:rFonts w:ascii="Consolas" w:hAnsi="Consolas" w:cs="Consolas" w:hint="eastAsia"/>
              </w:rPr>
              <w:t>8</w:t>
            </w:r>
          </w:p>
        </w:tc>
        <w:tc>
          <w:tcPr>
            <w:tcW w:w="4334" w:type="dxa"/>
          </w:tcPr>
          <w:p w:rsidR="006D002F" w:rsidRPr="007829D6" w:rsidRDefault="006D002F" w:rsidP="005A2053">
            <w:pPr>
              <w:pStyle w:val="a5"/>
              <w:spacing w:before="163" w:after="163"/>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Consolas"/>
              </w:rPr>
            </w:pPr>
            <w:r>
              <w:rPr>
                <w:rFonts w:asciiTheme="minorEastAsia" w:hAnsiTheme="minorEastAsia" w:cs="Consolas"/>
              </w:rPr>
              <w:t>64</w:t>
            </w:r>
            <w:r>
              <w:rPr>
                <w:rFonts w:asciiTheme="minorEastAsia" w:hAnsiTheme="minorEastAsia" w:cs="Consolas" w:hint="eastAsia"/>
              </w:rPr>
              <w:t>位整数类型（有符号</w:t>
            </w:r>
            <w:r>
              <w:rPr>
                <w:rFonts w:asciiTheme="minorEastAsia" w:hAnsiTheme="minorEastAsia" w:cs="Consolas"/>
              </w:rPr>
              <w:t>）</w:t>
            </w:r>
          </w:p>
        </w:tc>
      </w:tr>
      <w:tr w:rsidR="006D002F" w:rsidTr="005A20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rsidR="006D002F" w:rsidRDefault="006D002F" w:rsidP="005A2053">
            <w:pPr>
              <w:pStyle w:val="a5"/>
              <w:spacing w:before="163" w:after="163"/>
              <w:ind w:firstLineChars="0" w:firstLine="0"/>
              <w:rPr>
                <w:rFonts w:ascii="Consolas" w:hAnsi="Consolas" w:cs="Consolas"/>
                <w:b w:val="0"/>
              </w:rPr>
            </w:pPr>
            <w:r>
              <w:rPr>
                <w:rFonts w:ascii="Consolas" w:hAnsi="Consolas" w:cs="Consolas" w:hint="eastAsia"/>
                <w:b w:val="0"/>
              </w:rPr>
              <w:t>Byte</w:t>
            </w:r>
          </w:p>
        </w:tc>
        <w:tc>
          <w:tcPr>
            <w:tcW w:w="1273" w:type="dxa"/>
          </w:tcPr>
          <w:p w:rsidR="006D002F" w:rsidRPr="007829D6" w:rsidRDefault="006D002F" w:rsidP="005A2053">
            <w:pPr>
              <w:pStyle w:val="a5"/>
              <w:spacing w:before="163" w:after="163"/>
              <w:ind w:firstLineChars="0" w:firstLine="0"/>
              <w:jc w:val="center"/>
              <w:cnfStyle w:val="000000100000" w:firstRow="0" w:lastRow="0" w:firstColumn="0" w:lastColumn="0" w:oddVBand="0" w:evenVBand="0" w:oddHBand="1" w:evenHBand="0" w:firstRowFirstColumn="0" w:firstRowLastColumn="0" w:lastRowFirstColumn="0" w:lastRowLastColumn="0"/>
              <w:rPr>
                <w:rFonts w:ascii="Consolas" w:hAnsi="Consolas" w:cs="Consolas"/>
              </w:rPr>
            </w:pPr>
            <w:r>
              <w:rPr>
                <w:rFonts w:ascii="Consolas" w:hAnsi="Consolas" w:cs="Consolas" w:hint="eastAsia"/>
              </w:rPr>
              <w:t>1</w:t>
            </w:r>
          </w:p>
        </w:tc>
        <w:tc>
          <w:tcPr>
            <w:tcW w:w="4334" w:type="dxa"/>
          </w:tcPr>
          <w:p w:rsidR="006D002F" w:rsidRPr="007829D6" w:rsidRDefault="006D002F" w:rsidP="005A2053">
            <w:pPr>
              <w:pStyle w:val="a5"/>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Consolas"/>
              </w:rPr>
            </w:pPr>
            <w:r>
              <w:rPr>
                <w:rFonts w:asciiTheme="minorEastAsia" w:hAnsiTheme="minorEastAsia" w:cs="Consolas" w:hint="eastAsia"/>
              </w:rPr>
              <w:t>字节类型（无符号</w:t>
            </w:r>
            <w:r>
              <w:rPr>
                <w:rFonts w:asciiTheme="minorEastAsia" w:hAnsiTheme="minorEastAsia" w:cs="Consolas"/>
              </w:rPr>
              <w:t>）</w:t>
            </w:r>
          </w:p>
        </w:tc>
      </w:tr>
      <w:tr w:rsidR="006D002F" w:rsidTr="005A2053">
        <w:tc>
          <w:tcPr>
            <w:cnfStyle w:val="001000000000" w:firstRow="0" w:lastRow="0" w:firstColumn="1" w:lastColumn="0" w:oddVBand="0" w:evenVBand="0" w:oddHBand="0" w:evenHBand="0" w:firstRowFirstColumn="0" w:firstRowLastColumn="0" w:lastRowFirstColumn="0" w:lastRowLastColumn="0"/>
            <w:tcW w:w="1845" w:type="dxa"/>
          </w:tcPr>
          <w:p w:rsidR="006D002F" w:rsidRDefault="006D002F" w:rsidP="005A2053">
            <w:pPr>
              <w:pStyle w:val="a5"/>
              <w:spacing w:before="163" w:after="163"/>
              <w:ind w:firstLineChars="0" w:firstLine="0"/>
              <w:rPr>
                <w:rFonts w:ascii="Consolas" w:hAnsi="Consolas" w:cs="Consolas"/>
                <w:b w:val="0"/>
              </w:rPr>
            </w:pPr>
            <w:r>
              <w:rPr>
                <w:rFonts w:ascii="Consolas" w:hAnsi="Consolas" w:cs="Consolas" w:hint="eastAsia"/>
                <w:b w:val="0"/>
              </w:rPr>
              <w:t>Boolean</w:t>
            </w:r>
          </w:p>
        </w:tc>
        <w:tc>
          <w:tcPr>
            <w:tcW w:w="1273" w:type="dxa"/>
          </w:tcPr>
          <w:p w:rsidR="006D002F" w:rsidRPr="007829D6" w:rsidRDefault="006D002F" w:rsidP="005A2053">
            <w:pPr>
              <w:pStyle w:val="a5"/>
              <w:spacing w:before="163" w:after="163"/>
              <w:ind w:firstLineChars="0"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rPr>
            </w:pPr>
            <w:r>
              <w:rPr>
                <w:rFonts w:ascii="Consolas" w:hAnsi="Consolas" w:cs="Consolas" w:hint="eastAsia"/>
              </w:rPr>
              <w:t>1</w:t>
            </w:r>
          </w:p>
        </w:tc>
        <w:tc>
          <w:tcPr>
            <w:tcW w:w="4334" w:type="dxa"/>
          </w:tcPr>
          <w:p w:rsidR="006D002F" w:rsidRPr="007829D6" w:rsidRDefault="006D002F" w:rsidP="005A2053">
            <w:pPr>
              <w:pStyle w:val="a5"/>
              <w:spacing w:before="163" w:after="163"/>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Consolas"/>
              </w:rPr>
            </w:pPr>
            <w:r>
              <w:rPr>
                <w:rFonts w:asciiTheme="minorEastAsia" w:hAnsiTheme="minorEastAsia" w:cs="Consolas" w:hint="eastAsia"/>
              </w:rPr>
              <w:t>布尔值</w:t>
            </w:r>
          </w:p>
        </w:tc>
      </w:tr>
      <w:tr w:rsidR="006D002F" w:rsidTr="005A20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rsidR="006D002F" w:rsidRDefault="006D002F" w:rsidP="005A2053">
            <w:pPr>
              <w:pStyle w:val="a5"/>
              <w:spacing w:before="163" w:after="163"/>
              <w:ind w:firstLineChars="0" w:firstLine="0"/>
              <w:rPr>
                <w:rFonts w:ascii="Consolas" w:hAnsi="Consolas" w:cs="Consolas"/>
                <w:b w:val="0"/>
              </w:rPr>
            </w:pPr>
            <w:r>
              <w:rPr>
                <w:rFonts w:ascii="Consolas" w:hAnsi="Consolas" w:cs="Consolas" w:hint="eastAsia"/>
                <w:b w:val="0"/>
              </w:rPr>
              <w:t>Single</w:t>
            </w:r>
          </w:p>
        </w:tc>
        <w:tc>
          <w:tcPr>
            <w:tcW w:w="1273" w:type="dxa"/>
          </w:tcPr>
          <w:p w:rsidR="006D002F" w:rsidRPr="007829D6" w:rsidRDefault="006D002F" w:rsidP="005A2053">
            <w:pPr>
              <w:pStyle w:val="a5"/>
              <w:spacing w:before="163" w:after="163"/>
              <w:ind w:firstLineChars="0" w:firstLine="0"/>
              <w:jc w:val="center"/>
              <w:cnfStyle w:val="000000100000" w:firstRow="0" w:lastRow="0" w:firstColumn="0" w:lastColumn="0" w:oddVBand="0" w:evenVBand="0" w:oddHBand="1" w:evenHBand="0" w:firstRowFirstColumn="0" w:firstRowLastColumn="0" w:lastRowFirstColumn="0" w:lastRowLastColumn="0"/>
              <w:rPr>
                <w:rFonts w:ascii="Consolas" w:hAnsi="Consolas" w:cs="Consolas"/>
              </w:rPr>
            </w:pPr>
            <w:r>
              <w:rPr>
                <w:rFonts w:ascii="Consolas" w:hAnsi="Consolas" w:cs="Consolas" w:hint="eastAsia"/>
              </w:rPr>
              <w:t>4</w:t>
            </w:r>
          </w:p>
        </w:tc>
        <w:tc>
          <w:tcPr>
            <w:tcW w:w="4334" w:type="dxa"/>
          </w:tcPr>
          <w:p w:rsidR="006D002F" w:rsidRPr="007829D6" w:rsidRDefault="006D002F" w:rsidP="005A2053">
            <w:pPr>
              <w:pStyle w:val="a5"/>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Consolas"/>
              </w:rPr>
            </w:pPr>
            <w:r>
              <w:rPr>
                <w:rFonts w:asciiTheme="minorEastAsia" w:hAnsiTheme="minorEastAsia" w:cs="Consolas" w:hint="eastAsia"/>
              </w:rPr>
              <w:t>单精度浮点数（有符号</w:t>
            </w:r>
            <w:r>
              <w:rPr>
                <w:rFonts w:asciiTheme="minorEastAsia" w:hAnsiTheme="minorEastAsia" w:cs="Consolas"/>
              </w:rPr>
              <w:t>）</w:t>
            </w:r>
          </w:p>
        </w:tc>
      </w:tr>
      <w:tr w:rsidR="006D002F" w:rsidTr="005A2053">
        <w:tc>
          <w:tcPr>
            <w:cnfStyle w:val="001000000000" w:firstRow="0" w:lastRow="0" w:firstColumn="1" w:lastColumn="0" w:oddVBand="0" w:evenVBand="0" w:oddHBand="0" w:evenHBand="0" w:firstRowFirstColumn="0" w:firstRowLastColumn="0" w:lastRowFirstColumn="0" w:lastRowLastColumn="0"/>
            <w:tcW w:w="1845" w:type="dxa"/>
          </w:tcPr>
          <w:p w:rsidR="006D002F" w:rsidRDefault="006D002F" w:rsidP="005A2053">
            <w:pPr>
              <w:pStyle w:val="a5"/>
              <w:spacing w:before="163" w:after="163"/>
              <w:ind w:firstLineChars="0" w:firstLine="0"/>
              <w:rPr>
                <w:rFonts w:ascii="Consolas" w:hAnsi="Consolas" w:cs="Consolas"/>
                <w:b w:val="0"/>
              </w:rPr>
            </w:pPr>
            <w:r>
              <w:rPr>
                <w:rFonts w:ascii="Consolas" w:hAnsi="Consolas" w:cs="Consolas" w:hint="eastAsia"/>
                <w:b w:val="0"/>
              </w:rPr>
              <w:t>Double</w:t>
            </w:r>
          </w:p>
        </w:tc>
        <w:tc>
          <w:tcPr>
            <w:tcW w:w="1273" w:type="dxa"/>
          </w:tcPr>
          <w:p w:rsidR="006D002F" w:rsidRPr="007829D6" w:rsidRDefault="006D002F" w:rsidP="005A2053">
            <w:pPr>
              <w:pStyle w:val="a5"/>
              <w:spacing w:before="163" w:after="163"/>
              <w:ind w:firstLineChars="0"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rPr>
            </w:pPr>
            <w:r>
              <w:rPr>
                <w:rFonts w:ascii="Consolas" w:hAnsi="Consolas" w:cs="Consolas" w:hint="eastAsia"/>
              </w:rPr>
              <w:t>8</w:t>
            </w:r>
          </w:p>
        </w:tc>
        <w:tc>
          <w:tcPr>
            <w:tcW w:w="4334" w:type="dxa"/>
          </w:tcPr>
          <w:p w:rsidR="006D002F" w:rsidRPr="007829D6" w:rsidRDefault="006D002F" w:rsidP="005A2053">
            <w:pPr>
              <w:pStyle w:val="a5"/>
              <w:spacing w:before="163" w:after="163"/>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Consolas"/>
              </w:rPr>
            </w:pPr>
            <w:r>
              <w:rPr>
                <w:rFonts w:asciiTheme="minorEastAsia" w:hAnsiTheme="minorEastAsia" w:cs="Consolas" w:hint="eastAsia"/>
              </w:rPr>
              <w:t>双精度浮点数（有符号</w:t>
            </w:r>
            <w:r>
              <w:rPr>
                <w:rFonts w:asciiTheme="minorEastAsia" w:hAnsiTheme="minorEastAsia" w:cs="Consolas"/>
              </w:rPr>
              <w:t>）</w:t>
            </w:r>
          </w:p>
        </w:tc>
      </w:tr>
      <w:tr w:rsidR="006D002F" w:rsidTr="005A20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rsidR="006D002F" w:rsidRDefault="006D002F" w:rsidP="005A2053">
            <w:pPr>
              <w:pStyle w:val="a5"/>
              <w:spacing w:before="163" w:after="163"/>
              <w:ind w:firstLineChars="0" w:firstLine="0"/>
              <w:rPr>
                <w:rFonts w:ascii="Consolas" w:hAnsi="Consolas" w:cs="Consolas"/>
                <w:b w:val="0"/>
              </w:rPr>
            </w:pPr>
            <w:r>
              <w:rPr>
                <w:rFonts w:ascii="Consolas" w:hAnsi="Consolas" w:cs="Consolas" w:hint="eastAsia"/>
                <w:b w:val="0"/>
              </w:rPr>
              <w:t>Char</w:t>
            </w:r>
          </w:p>
        </w:tc>
        <w:tc>
          <w:tcPr>
            <w:tcW w:w="1273" w:type="dxa"/>
          </w:tcPr>
          <w:p w:rsidR="006D002F" w:rsidRPr="007829D6" w:rsidRDefault="006D002F" w:rsidP="005A2053">
            <w:pPr>
              <w:pStyle w:val="a5"/>
              <w:spacing w:before="163" w:after="163"/>
              <w:ind w:firstLineChars="0" w:firstLine="0"/>
              <w:jc w:val="center"/>
              <w:cnfStyle w:val="000000100000" w:firstRow="0" w:lastRow="0" w:firstColumn="0" w:lastColumn="0" w:oddVBand="0" w:evenVBand="0" w:oddHBand="1" w:evenHBand="0" w:firstRowFirstColumn="0" w:firstRowLastColumn="0" w:lastRowFirstColumn="0" w:lastRowLastColumn="0"/>
              <w:rPr>
                <w:rFonts w:ascii="Consolas" w:hAnsi="Consolas" w:cs="Consolas"/>
              </w:rPr>
            </w:pPr>
            <w:r>
              <w:rPr>
                <w:rFonts w:ascii="Consolas" w:hAnsi="Consolas" w:cs="Consolas" w:hint="eastAsia"/>
              </w:rPr>
              <w:t>1</w:t>
            </w:r>
          </w:p>
        </w:tc>
        <w:tc>
          <w:tcPr>
            <w:tcW w:w="4334" w:type="dxa"/>
          </w:tcPr>
          <w:p w:rsidR="006D002F" w:rsidRPr="007829D6" w:rsidRDefault="006D002F" w:rsidP="005A2053">
            <w:pPr>
              <w:pStyle w:val="a5"/>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Consolas"/>
              </w:rPr>
            </w:pPr>
            <w:proofErr w:type="gramStart"/>
            <w:r>
              <w:rPr>
                <w:rFonts w:asciiTheme="minorEastAsia" w:hAnsiTheme="minorEastAsia" w:cs="Consolas" w:hint="eastAsia"/>
              </w:rPr>
              <w:t>窄</w:t>
            </w:r>
            <w:proofErr w:type="gramEnd"/>
            <w:r>
              <w:rPr>
                <w:rFonts w:asciiTheme="minorEastAsia" w:hAnsiTheme="minorEastAsia" w:cs="Consolas" w:hint="eastAsia"/>
              </w:rPr>
              <w:t>字符类型（有符号</w:t>
            </w:r>
            <w:r>
              <w:rPr>
                <w:rFonts w:asciiTheme="minorEastAsia" w:hAnsiTheme="minorEastAsia" w:cs="Consolas"/>
              </w:rPr>
              <w:t>）</w:t>
            </w:r>
          </w:p>
        </w:tc>
      </w:tr>
      <w:tr w:rsidR="006D002F" w:rsidTr="005A2053">
        <w:tc>
          <w:tcPr>
            <w:cnfStyle w:val="001000000000" w:firstRow="0" w:lastRow="0" w:firstColumn="1" w:lastColumn="0" w:oddVBand="0" w:evenVBand="0" w:oddHBand="0" w:evenHBand="0" w:firstRowFirstColumn="0" w:firstRowLastColumn="0" w:lastRowFirstColumn="0" w:lastRowLastColumn="0"/>
            <w:tcW w:w="1845" w:type="dxa"/>
          </w:tcPr>
          <w:p w:rsidR="006D002F" w:rsidRDefault="006D002F" w:rsidP="005A2053">
            <w:pPr>
              <w:pStyle w:val="a5"/>
              <w:spacing w:before="163" w:after="163"/>
              <w:ind w:firstLineChars="0" w:firstLine="0"/>
              <w:rPr>
                <w:rFonts w:ascii="Consolas" w:hAnsi="Consolas" w:cs="Consolas"/>
                <w:b w:val="0"/>
              </w:rPr>
            </w:pPr>
            <w:proofErr w:type="spellStart"/>
            <w:r>
              <w:rPr>
                <w:rFonts w:ascii="Consolas" w:hAnsi="Consolas" w:cs="Consolas" w:hint="eastAsia"/>
                <w:b w:val="0"/>
              </w:rPr>
              <w:t>WChar</w:t>
            </w:r>
            <w:proofErr w:type="spellEnd"/>
          </w:p>
        </w:tc>
        <w:tc>
          <w:tcPr>
            <w:tcW w:w="1273" w:type="dxa"/>
          </w:tcPr>
          <w:p w:rsidR="006D002F" w:rsidRPr="007829D6" w:rsidRDefault="006D002F" w:rsidP="005A2053">
            <w:pPr>
              <w:pStyle w:val="a5"/>
              <w:spacing w:before="163" w:after="163"/>
              <w:ind w:firstLineChars="0"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rPr>
            </w:pPr>
            <w:r>
              <w:rPr>
                <w:rFonts w:ascii="Consolas" w:hAnsi="Consolas" w:cs="Consolas" w:hint="eastAsia"/>
              </w:rPr>
              <w:t>2</w:t>
            </w:r>
          </w:p>
        </w:tc>
        <w:tc>
          <w:tcPr>
            <w:tcW w:w="4334" w:type="dxa"/>
          </w:tcPr>
          <w:p w:rsidR="006D002F" w:rsidRPr="007829D6" w:rsidRDefault="006D002F" w:rsidP="005A2053">
            <w:pPr>
              <w:pStyle w:val="a5"/>
              <w:spacing w:before="163" w:after="163"/>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Consolas"/>
              </w:rPr>
            </w:pPr>
            <w:r>
              <w:rPr>
                <w:rFonts w:asciiTheme="minorEastAsia" w:hAnsiTheme="minorEastAsia" w:cs="Consolas" w:hint="eastAsia"/>
              </w:rPr>
              <w:t>宽字符类型（有符号</w:t>
            </w:r>
            <w:r>
              <w:rPr>
                <w:rFonts w:asciiTheme="minorEastAsia" w:hAnsiTheme="minorEastAsia" w:cs="Consolas"/>
              </w:rPr>
              <w:t>）</w:t>
            </w:r>
          </w:p>
        </w:tc>
      </w:tr>
    </w:tbl>
    <w:p w:rsidR="006D002F" w:rsidRDefault="006D002F" w:rsidP="006D002F">
      <w:pPr>
        <w:spacing w:beforeLines="0" w:before="0" w:afterLines="0" w:after="0" w:line="240" w:lineRule="atLeast"/>
        <w:ind w:firstLineChars="0" w:firstLine="0"/>
        <w:jc w:val="right"/>
      </w:pPr>
      <w:r>
        <w:rPr>
          <w:rFonts w:hint="eastAsia"/>
        </w:rPr>
        <w:t>表</w:t>
      </w:r>
      <w:r>
        <w:rPr>
          <w:rFonts w:hint="eastAsia"/>
        </w:rPr>
        <w:t>5.1</w:t>
      </w:r>
    </w:p>
    <w:p w:rsidR="006D002F" w:rsidRDefault="006D002F" w:rsidP="006D002F">
      <w:pPr>
        <w:spacing w:before="163" w:after="163"/>
        <w:ind w:firstLine="480"/>
      </w:pPr>
    </w:p>
    <w:p w:rsidR="006D002F" w:rsidRDefault="006D002F" w:rsidP="006D002F">
      <w:pPr>
        <w:spacing w:before="163" w:after="163"/>
        <w:ind w:firstLine="480"/>
      </w:pPr>
      <w:r>
        <w:rPr>
          <w:rFonts w:hint="eastAsia"/>
        </w:rPr>
        <w:t xml:space="preserve">(3) </w:t>
      </w:r>
      <w:r>
        <w:rPr>
          <w:rFonts w:hint="eastAsia"/>
        </w:rPr>
        <w:t>元与维度</w:t>
      </w:r>
    </w:p>
    <w:p w:rsidR="006D002F" w:rsidRDefault="006D002F" w:rsidP="006D002F">
      <w:pPr>
        <w:spacing w:before="163" w:after="163"/>
        <w:ind w:firstLine="480"/>
      </w:pPr>
      <w:r>
        <w:rPr>
          <w:rFonts w:hint="eastAsia"/>
        </w:rPr>
        <w:t>元和维度是一个概念的不同称呼，描述了指标解算过程中一个指标项与其他指标项的关系。是指标服务在实际应用当中发挥理想效果的重要因素。有且仅有一个维度的指标</w:t>
      </w:r>
      <w:proofErr w:type="gramStart"/>
      <w:r>
        <w:rPr>
          <w:rFonts w:hint="eastAsia"/>
        </w:rPr>
        <w:t>簇</w:t>
      </w:r>
      <w:proofErr w:type="gramEnd"/>
      <w:r>
        <w:rPr>
          <w:rFonts w:hint="eastAsia"/>
        </w:rPr>
        <w:t>称作一维指标簇或一元簇；有且仅有两个维度的指标</w:t>
      </w:r>
      <w:proofErr w:type="gramStart"/>
      <w:r>
        <w:rPr>
          <w:rFonts w:hint="eastAsia"/>
        </w:rPr>
        <w:t>簇</w:t>
      </w:r>
      <w:proofErr w:type="gramEnd"/>
      <w:r>
        <w:rPr>
          <w:rFonts w:hint="eastAsia"/>
        </w:rPr>
        <w:t>称作二位指标簇或二元簇；以此类推。</w:t>
      </w:r>
    </w:p>
    <w:p w:rsidR="006D002F" w:rsidRDefault="00F3644E" w:rsidP="006D002F">
      <w:pPr>
        <w:spacing w:before="163" w:after="163"/>
        <w:ind w:firstLine="480"/>
      </w:pPr>
      <w:r>
        <w:rPr>
          <w:rFonts w:ascii="Microsoft YaHei UI" w:eastAsia="Microsoft YaHei UI" w:hAnsi="Microsoft YaHei UI" w:hint="eastAsia"/>
          <w:noProof/>
        </w:rPr>
        <w:lastRenderedPageBreak/>
        <mc:AlternateContent>
          <mc:Choice Requires="wpg">
            <w:drawing>
              <wp:anchor distT="0" distB="0" distL="114300" distR="114300" simplePos="0" relativeHeight="251778048" behindDoc="0" locked="0" layoutInCell="1" allowOverlap="1" wp14:anchorId="68CE3861" wp14:editId="4A55CBF0">
                <wp:simplePos x="0" y="0"/>
                <wp:positionH relativeFrom="column">
                  <wp:posOffset>1727200</wp:posOffset>
                </wp:positionH>
                <wp:positionV relativeFrom="paragraph">
                  <wp:posOffset>635635</wp:posOffset>
                </wp:positionV>
                <wp:extent cx="2075180" cy="1470660"/>
                <wp:effectExtent l="0" t="0" r="0" b="0"/>
                <wp:wrapTopAndBottom/>
                <wp:docPr id="84" name="组合 84"/>
                <wp:cNvGraphicFramePr/>
                <a:graphic xmlns:a="http://schemas.openxmlformats.org/drawingml/2006/main">
                  <a:graphicData uri="http://schemas.microsoft.com/office/word/2010/wordprocessingGroup">
                    <wpg:wgp>
                      <wpg:cNvGrpSpPr/>
                      <wpg:grpSpPr>
                        <a:xfrm>
                          <a:off x="0" y="0"/>
                          <a:ext cx="2075180" cy="1470660"/>
                          <a:chOff x="0" y="0"/>
                          <a:chExt cx="2075507" cy="1518878"/>
                        </a:xfrm>
                      </wpg:grpSpPr>
                      <wpg:grpSp>
                        <wpg:cNvPr id="82" name="组合 82"/>
                        <wpg:cNvGrpSpPr/>
                        <wpg:grpSpPr>
                          <a:xfrm>
                            <a:off x="175565" y="0"/>
                            <a:ext cx="1550823" cy="1053389"/>
                            <a:chOff x="0" y="0"/>
                            <a:chExt cx="1550823" cy="1053389"/>
                          </a:xfrm>
                        </wpg:grpSpPr>
                        <wps:wsp>
                          <wps:cNvPr id="77" name="圆角矩形 77"/>
                          <wps:cNvSpPr/>
                          <wps:spPr>
                            <a:xfrm>
                              <a:off x="0" y="0"/>
                              <a:ext cx="1550823" cy="292608"/>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30722B" w:rsidRPr="006D002F" w:rsidRDefault="0030722B" w:rsidP="006D002F">
                                <w:pPr>
                                  <w:spacing w:beforeLines="0" w:before="0" w:afterLines="0" w:after="0" w:line="240" w:lineRule="atLeast"/>
                                  <w:ind w:firstLineChars="0" w:firstLine="0"/>
                                  <w:jc w:val="center"/>
                                  <w:rPr>
                                    <w:sz w:val="21"/>
                                  </w:rPr>
                                </w:pPr>
                                <w:r w:rsidRPr="006D002F">
                                  <w:rPr>
                                    <w:rFonts w:hint="eastAsia"/>
                                    <w:sz w:val="21"/>
                                  </w:rPr>
                                  <w:t>指标项</w:t>
                                </w:r>
                                <w:r w:rsidRPr="006D002F">
                                  <w:rPr>
                                    <w:rFonts w:hint="eastAsia"/>
                                    <w:sz w:val="2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圆角矩形 78"/>
                          <wps:cNvSpPr/>
                          <wps:spPr>
                            <a:xfrm>
                              <a:off x="0" y="760781"/>
                              <a:ext cx="1550823" cy="292608"/>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30722B" w:rsidRPr="006D002F" w:rsidRDefault="0030722B" w:rsidP="006D002F">
                                <w:pPr>
                                  <w:spacing w:beforeLines="0" w:before="0" w:afterLines="0" w:after="0" w:line="240" w:lineRule="atLeast"/>
                                  <w:ind w:firstLineChars="0" w:firstLine="0"/>
                                  <w:jc w:val="center"/>
                                  <w:rPr>
                                    <w:sz w:val="21"/>
                                  </w:rPr>
                                </w:pPr>
                                <w:r w:rsidRPr="006D002F">
                                  <w:rPr>
                                    <w:rFonts w:hint="eastAsia"/>
                                    <w:sz w:val="21"/>
                                  </w:rPr>
                                  <w:t>指标项</w:t>
                                </w:r>
                                <w:r w:rsidRPr="006D002F">
                                  <w:rPr>
                                    <w:sz w:val="2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直接连接符 79"/>
                          <wps:cNvCnPr/>
                          <wps:spPr>
                            <a:xfrm>
                              <a:off x="0" y="307239"/>
                              <a:ext cx="0" cy="431800"/>
                            </a:xfrm>
                            <a:prstGeom prst="line">
                              <a:avLst/>
                            </a:prstGeom>
                            <a:ln>
                              <a:prstDash val="sysDot"/>
                            </a:ln>
                          </wps:spPr>
                          <wps:style>
                            <a:lnRef idx="3">
                              <a:schemeClr val="accent1"/>
                            </a:lnRef>
                            <a:fillRef idx="0">
                              <a:schemeClr val="accent1"/>
                            </a:fillRef>
                            <a:effectRef idx="2">
                              <a:schemeClr val="accent1"/>
                            </a:effectRef>
                            <a:fontRef idx="minor">
                              <a:schemeClr val="tx1"/>
                            </a:fontRef>
                          </wps:style>
                          <wps:bodyPr/>
                        </wps:wsp>
                        <wps:wsp>
                          <wps:cNvPr id="80" name="直接连接符 80"/>
                          <wps:cNvCnPr/>
                          <wps:spPr>
                            <a:xfrm>
                              <a:off x="1550822" y="314554"/>
                              <a:ext cx="0" cy="431800"/>
                            </a:xfrm>
                            <a:prstGeom prst="line">
                              <a:avLst/>
                            </a:prstGeom>
                            <a:ln>
                              <a:prstDash val="sysDot"/>
                            </a:ln>
                          </wps:spPr>
                          <wps:style>
                            <a:lnRef idx="3">
                              <a:schemeClr val="accent1"/>
                            </a:lnRef>
                            <a:fillRef idx="0">
                              <a:schemeClr val="accent1"/>
                            </a:fillRef>
                            <a:effectRef idx="2">
                              <a:schemeClr val="accent1"/>
                            </a:effectRef>
                            <a:fontRef idx="minor">
                              <a:schemeClr val="tx1"/>
                            </a:fontRef>
                          </wps:style>
                          <wps:bodyPr/>
                        </wps:wsp>
                        <wps:wsp>
                          <wps:cNvPr id="81" name="文本框 81"/>
                          <wps:cNvSpPr txBox="1"/>
                          <wps:spPr>
                            <a:xfrm>
                              <a:off x="416966" y="380391"/>
                              <a:ext cx="819302" cy="277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722B" w:rsidRPr="006D002F" w:rsidRDefault="0030722B" w:rsidP="006D002F">
                                <w:pPr>
                                  <w:spacing w:beforeLines="0" w:before="0" w:afterLines="0" w:after="0" w:line="240" w:lineRule="atLeast"/>
                                  <w:ind w:firstLineChars="0" w:firstLine="0"/>
                                  <w:jc w:val="center"/>
                                  <w:rPr>
                                    <w:sz w:val="21"/>
                                  </w:rPr>
                                </w:pPr>
                                <w:r w:rsidRPr="006D002F">
                                  <w:rPr>
                                    <w:sz w:val="21"/>
                                  </w:rPr>
                                  <w:t>完全对应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3" name="文本框 83"/>
                        <wps:cNvSpPr txBox="1"/>
                        <wps:spPr>
                          <a:xfrm>
                            <a:off x="0" y="1053389"/>
                            <a:ext cx="2075507" cy="4654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722B" w:rsidRDefault="0030722B" w:rsidP="006D002F">
                              <w:pPr>
                                <w:spacing w:before="163" w:after="163"/>
                                <w:ind w:leftChars="-59" w:left="-1" w:hangingChars="67" w:hanging="141"/>
                              </w:pPr>
                              <w:r w:rsidRPr="006D002F">
                                <w:rPr>
                                  <w:sz w:val="21"/>
                                </w:rPr>
                                <w:t>图</w:t>
                              </w:r>
                              <w:r>
                                <w:rPr>
                                  <w:sz w:val="21"/>
                                </w:rPr>
                                <w:t>5.2</w:t>
                              </w:r>
                              <w:r w:rsidRPr="006D002F">
                                <w:rPr>
                                  <w:sz w:val="21"/>
                                </w:rPr>
                                <w:t xml:space="preserve">  </w:t>
                              </w:r>
                              <w:r w:rsidRPr="006D002F">
                                <w:rPr>
                                  <w:sz w:val="21"/>
                                </w:rPr>
                                <w:t>一元</w:t>
                              </w:r>
                              <w:proofErr w:type="gramStart"/>
                              <w:r w:rsidRPr="006D002F">
                                <w:rPr>
                                  <w:rFonts w:hint="eastAsia"/>
                                  <w:sz w:val="21"/>
                                </w:rPr>
                                <w:t>簇</w:t>
                              </w:r>
                              <w:proofErr w:type="gramEnd"/>
                              <w:r w:rsidRPr="006D002F">
                                <w:rPr>
                                  <w:rFonts w:hint="eastAsia"/>
                                  <w:sz w:val="21"/>
                                </w:rPr>
                                <w:t>解算的</w:t>
                              </w:r>
                              <w:r>
                                <w:t>对</w:t>
                              </w:r>
                              <w:r>
                                <w:rPr>
                                  <w:rFonts w:hint="eastAsia"/>
                                </w:rPr>
                                <w:t>应</w:t>
                              </w:r>
                              <w:r>
                                <w:t>关系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CE3861" id="组合 84" o:spid="_x0000_s1110" style="position:absolute;left:0;text-align:left;margin-left:136pt;margin-top:50.05pt;width:163.4pt;height:115.8pt;z-index:251778048;mso-width-relative:margin;mso-height-relative:margin" coordsize="20755,15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djGwgQAAIUXAAAOAAAAZHJzL2Uyb0RvYy54bWzsWE1vIzUYviPxH6y508xHZiYZNV2VllZI&#10;q91qu2jPruNJRszYg+02KWe0cEKIAxdWIJAAIe2RG0L8mrb7M3j9MZM0SbdRUauq6mUSjz/Gfv08&#10;z/vYm0+mVYlOqJAFZwMv2PA9RBnhw4KNBt5nL/c+6nlIKsyGuOSMDrxTKr0nWx9+sDmpMxryMS+H&#10;VCAYhMlsUg+8sVJ11ulIMqYVlhu8pgwqcy4qrKAoRp2hwBMYvSo7oe8nnQkXw1pwQqWEt7u20tsy&#10;4+c5Jep5nkuqUDnwYG7KPIV5HulnZ2sTZyOB63FB3DTwDWZR4YLBR9uhdrHC6FgUS0NVBRFc8lxt&#10;EF51eJ4XhJo1wGoCf2E1+4If12Yto2wyqtswQWgX4nTjYcmzkwOBiuHA63U9xHAFe3Tx91dn332D&#10;4AVEZ1KPMmi0L+rD+kC4FyNb0gue5qLSv7AUNDVxPW3jSqcKEXgZ+mkc9CD8BOqCbuoniYs8GcP2&#10;LPUj40/mesZ+6nrCIL20p2fVaT7c0fNrp9MW2nk3iwsXFxfeYHFBGsdJ7KHlFQZx7PfCyM3Tj6Oo&#10;19cfwNl1K7yq55UrBJ7IGRTk/4PC4RjX1CBM6l120Uoh4BYKZ29ev/vj+4uf/zz751cEr83+m6Yt&#10;GmQmARjrQuHScsN+mPiX9xNntZBqn/IK6T8DDyjAhi+Ax4Ze+OSpVHb/m3YAhkndTML8U6cl1fMp&#10;2QuaA7YBgYHpbVSF7pQCnWDQA0wIZSpweDKtdbe8KMu2Y3R9R9ded6VGcdrO4fWd2x7my5yptnNV&#10;MC5WDVC2U85t+yYCdt06BGp6NDWkjh3MZXbEh6ewvYJbCZQ12SsgwE+xVAdYgOYBPUHH1XN45CWf&#10;DDzu/nlozMWXq97r9oA/qPXQBDR04MkvjrGgHio/ZYDMftDtatE1hW6chlAQ8zVH8zXsuNrhsC0B&#10;ZIyamL+6vSqbv7ng1SuQ+239VajCjMC3Bx5RoinsKKvtkDAI3d42zUBoa6yessOaNEDQ2Hk5fYVF&#10;7VCmQKqe8YYNOFvAmW2rt4jx7WPF88KAUIfaxtVtATBTK89dUBTy6iqKGjbpGQCb16Vomvhpz9AA&#10;EOyE95Gnl9XhtnkaNdL6yNOHxdN+w9OLH/86//a3d//+BM+Lt7+j1BgER9Ud5rxVk8gaf7NgrCI/&#10;DSPnLBqqghJqX9WNwGIZW9Vah6VkWhZMZ/slfdP5Vr8umX5qddzFcmyzpDyVu1y1SbJJNibn69nL&#10;Fel2jay5Ot36qxLeZSbedbpV08YhXJluLWe1LXHaf0dJQFtqZ9kXwAU1M6t2Pbis2oNHBhxFQTeO&#10;jfWfZYNHiDkfeTuO7j5DDNyYhdj5D1+fv3l7/strZL3CnMlAavoxNy7bge6KE0E3SPpJYlHW86P+&#10;gufoBf3IBxBqNQvTtG/PG1ermXjvqUB7tT2w8jAlLWwIHG0SxVZg2hoY3Gqeze/ucGFk7b0Ct4ZO&#10;3YLArfHVG/iU4efXCtzsPOHuBBrf+yDPE+o+nSZmFxx3lVTgFmOJ8a09dceKdRkPiQPIHMxfiDS2&#10;RV8KtVc73STu2huTR7q3NwD3gO5xYyMe8LHk/tEd7nrBS166TJ4vG585uz3f+g8AAP//AwBQSwME&#10;FAAGAAgAAAAhABPwgQjhAAAACwEAAA8AAABkcnMvZG93bnJldi54bWxMj8FqwzAQRO+F/oPYQm+N&#10;JJs0iWs5hND2FApNCiU3xdrYJpZkLMV2/r7bU3tcZph9L19PtmUD9qHxToGcCWDoSm8aVyn4Orw9&#10;LYGFqJ3RrXeo4IYB1sX9Xa4z40f3icM+VoxGXMi0gjrGLuM8lDVaHWa+Q0fZ2fdWRzr7iptejzRu&#10;W54I8cytbhx9qHWH2xrLy/5qFbyPetyk8nXYXc7b2/Ew//jeSVTq8WHavACLOMW/MvziEzoUxHTy&#10;V2cCaxUki4RcIgVCSGDUmK+WJHNSkKZyAbzI+X+H4gcAAP//AwBQSwECLQAUAAYACAAAACEAtoM4&#10;kv4AAADhAQAAEwAAAAAAAAAAAAAAAAAAAAAAW0NvbnRlbnRfVHlwZXNdLnhtbFBLAQItABQABgAI&#10;AAAAIQA4/SH/1gAAAJQBAAALAAAAAAAAAAAAAAAAAC8BAABfcmVscy8ucmVsc1BLAQItABQABgAI&#10;AAAAIQD19djGwgQAAIUXAAAOAAAAAAAAAAAAAAAAAC4CAABkcnMvZTJvRG9jLnhtbFBLAQItABQA&#10;BgAIAAAAIQAT8IEI4QAAAAsBAAAPAAAAAAAAAAAAAAAAABwHAABkcnMvZG93bnJldi54bWxQSwUG&#10;AAAAAAQABADzAAAAKggAAAAA&#10;">
                <v:group id="组合 82" o:spid="_x0000_s1111" style="position:absolute;left:1755;width:15508;height:10533" coordsize="15508,105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roundrect id="圆角矩形 77" o:spid="_x0000_s1112" style="position:absolute;width:15508;height:292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C7B8IA&#10;AADbAAAADwAAAGRycy9kb3ducmV2LnhtbESPzWrDMBCE74W+g9hCLyaWG0p+HCuhFEx7tZ0HWKy1&#10;ZWKtjKXG7ttXhUKPw+x8s1NcVjuKO81+cKzgJc1AELdOD9wruDbl5gDCB2SNo2NS8E0eLufHhwJz&#10;7Rau6F6HXkQI+xwVmBCmXErfGrLoUzcRR69zs8UQ5dxLPeMS4XaU2yzbSYsDxwaDE70bam/1l41v&#10;JF1lDlW3moyT5rp9xY9juVPq+Wl9O4EItIb/47/0p1aw38PvlggAe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sLsHwgAAANsAAAAPAAAAAAAAAAAAAAAAAJgCAABkcnMvZG93&#10;bnJldi54bWxQSwUGAAAAAAQABAD1AAAAhwMAAAAA&#10;" fillcolor="#65a0d7 [3028]" strokecolor="#5b9bd5 [3204]" strokeweight=".5pt">
                    <v:fill color2="#5898d4 [3172]" rotate="t" colors="0 #71a6db;.5 #559bdb;1 #438ac9" focus="100%" type="gradient">
                      <o:fill v:ext="view" type="gradientUnscaled"/>
                    </v:fill>
                    <v:stroke joinstyle="miter"/>
                    <v:textbox>
                      <w:txbxContent>
                        <w:p w:rsidR="0030722B" w:rsidRPr="006D002F" w:rsidRDefault="0030722B" w:rsidP="006D002F">
                          <w:pPr>
                            <w:spacing w:beforeLines="0" w:before="0" w:afterLines="0" w:after="0" w:line="240" w:lineRule="atLeast"/>
                            <w:ind w:firstLineChars="0" w:firstLine="0"/>
                            <w:jc w:val="center"/>
                            <w:rPr>
                              <w:sz w:val="21"/>
                            </w:rPr>
                          </w:pPr>
                          <w:r w:rsidRPr="006D002F">
                            <w:rPr>
                              <w:rFonts w:hint="eastAsia"/>
                              <w:sz w:val="21"/>
                            </w:rPr>
                            <w:t>指标项</w:t>
                          </w:r>
                          <w:r w:rsidRPr="006D002F">
                            <w:rPr>
                              <w:rFonts w:hint="eastAsia"/>
                              <w:sz w:val="21"/>
                            </w:rPr>
                            <w:t>a</w:t>
                          </w:r>
                        </w:p>
                      </w:txbxContent>
                    </v:textbox>
                  </v:roundrect>
                  <v:roundrect id="圆角矩形 78" o:spid="_x0000_s1113" style="position:absolute;top:7607;width:15508;height:292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8vdcEA&#10;AADbAAAADwAAAGRycy9kb3ducmV2LnhtbESPwYrCQAyG7wu+wxDBi6zTlcXV6iiLIO616gOETtop&#10;djKlM2p9e3MQ9hj+/F++bHaDb9Wd+tgENvA1y0ARl8E2XBu4nA+fS1AxIVtsA5OBJ0XYbUcfG8xt&#10;eHBB91OqlUA45mjApdTlWsfSkcc4Cx2xZFXoPSYZ+1rbHh8C962eZ9lCe2xYLjjsaO+ovJ5uXjSm&#10;VeGWRTW4jKfny/wbj6vDwpjJePhdg0o0pP/ld/vPGvgRWflFAKC3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vL3XBAAAA2wAAAA8AAAAAAAAAAAAAAAAAmAIAAGRycy9kb3du&#10;cmV2LnhtbFBLBQYAAAAABAAEAPUAAACGAwAAAAA=&#10;" fillcolor="#65a0d7 [3028]" strokecolor="#5b9bd5 [3204]" strokeweight=".5pt">
                    <v:fill color2="#5898d4 [3172]" rotate="t" colors="0 #71a6db;.5 #559bdb;1 #438ac9" focus="100%" type="gradient">
                      <o:fill v:ext="view" type="gradientUnscaled"/>
                    </v:fill>
                    <v:stroke joinstyle="miter"/>
                    <v:textbox>
                      <w:txbxContent>
                        <w:p w:rsidR="0030722B" w:rsidRPr="006D002F" w:rsidRDefault="0030722B" w:rsidP="006D002F">
                          <w:pPr>
                            <w:spacing w:beforeLines="0" w:before="0" w:afterLines="0" w:after="0" w:line="240" w:lineRule="atLeast"/>
                            <w:ind w:firstLineChars="0" w:firstLine="0"/>
                            <w:jc w:val="center"/>
                            <w:rPr>
                              <w:sz w:val="21"/>
                            </w:rPr>
                          </w:pPr>
                          <w:r w:rsidRPr="006D002F">
                            <w:rPr>
                              <w:rFonts w:hint="eastAsia"/>
                              <w:sz w:val="21"/>
                            </w:rPr>
                            <w:t>指标项</w:t>
                          </w:r>
                          <w:r w:rsidRPr="006D002F">
                            <w:rPr>
                              <w:sz w:val="21"/>
                            </w:rPr>
                            <w:t>b</w:t>
                          </w:r>
                        </w:p>
                      </w:txbxContent>
                    </v:textbox>
                  </v:roundrect>
                  <v:line id="直接连接符 79" o:spid="_x0000_s1114" style="position:absolute;visibility:visible;mso-wrap-style:square" from="0,3072" to="0,7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cCY8IAAADbAAAADwAAAGRycy9kb3ducmV2LnhtbESPS6vCMBSE94L/IRzh7jTVCz6qUUQo&#10;uLr4ArfH5tgWm5PSRFv99TeC4HKYmW+Yxao1pXhQ7QrLCoaDCARxanXBmYLTMelPQTiPrLG0TAqe&#10;5GC17HYWGGvb8J4eB5+JAGEXo4Lc+yqW0qU5GXQDWxEH72prgz7IOpO6xibATSlHUTSWBgsOCzlW&#10;tMkpvR3uRsHvKym35+Y4Tta7Pb7+npdoeJ8o9dNr13MQnlr/DX/aW61gMoP3l/AD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ccCY8IAAADbAAAADwAAAAAAAAAAAAAA&#10;AAChAgAAZHJzL2Rvd25yZXYueG1sUEsFBgAAAAAEAAQA+QAAAJADAAAAAA==&#10;" strokecolor="#5b9bd5 [3204]" strokeweight="1.5pt">
                    <v:stroke dashstyle="1 1" joinstyle="miter"/>
                  </v:line>
                  <v:line id="直接连接符 80" o:spid="_x0000_s1115" style="position:absolute;visibility:visible;mso-wrap-style:square" from="15508,3145" to="15508,7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jb2b0AAADbAAAADwAAAGRycy9kb3ducmV2LnhtbERPSwrCMBDdC94hjOBOUxVUqlFEKLgS&#10;f+B2bMa22ExKE2319GYhuHy8/3LdmlK8qHaFZQWjYQSCOLW64EzB5ZwM5iCcR9ZYWiYFb3KwXnU7&#10;S4y1bfhIr5PPRAhhF6OC3PsqltKlORl0Q1sRB+5ua4M+wDqTusYmhJtSjqNoKg0WHBpyrGibU/o4&#10;PY2CyScpd9fmPE02hyN+9u9bNHrOlOr32s0ChKfW/8U/904rmIf14Uv4AXL1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ko29m9AAAA2wAAAA8AAAAAAAAAAAAAAAAAoQIA&#10;AGRycy9kb3ducmV2LnhtbFBLBQYAAAAABAAEAPkAAACLAwAAAAA=&#10;" strokecolor="#5b9bd5 [3204]" strokeweight="1.5pt">
                    <v:stroke dashstyle="1 1" joinstyle="miter"/>
                  </v:line>
                  <v:shape id="文本框 81" o:spid="_x0000_s1116" type="#_x0000_t202" style="position:absolute;left:4169;top:3803;width:8193;height:2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Eqk8UA&#10;AADbAAAADwAAAGRycy9kb3ducmV2LnhtbESPQWvCQBSE7wX/w/KE3pqNQkuIWUUC0iLtIerF2zP7&#10;TILZtzG7mrS/vlsoeBxm5hsmW42mFXfqXWNZwSyKQRCXVjdcKTjsNy8JCOeRNbaWScE3OVgtJ08Z&#10;ptoOXNB95ysRIOxSVFB736VSurImgy6yHXHwzrY36IPsK6l7HALctHIex2/SYMNhocaO8prKy+5m&#10;FGzzzRcWp7lJftr8/fO87q6H46tSz9NxvQDhafSP8H/7QytIZvD3JfwA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USqTxQAAANsAAAAPAAAAAAAAAAAAAAAAAJgCAABkcnMv&#10;ZG93bnJldi54bWxQSwUGAAAAAAQABAD1AAAAigMAAAAA&#10;" filled="f" stroked="f" strokeweight=".5pt">
                    <v:textbox>
                      <w:txbxContent>
                        <w:p w:rsidR="0030722B" w:rsidRPr="006D002F" w:rsidRDefault="0030722B" w:rsidP="006D002F">
                          <w:pPr>
                            <w:spacing w:beforeLines="0" w:before="0" w:afterLines="0" w:after="0" w:line="240" w:lineRule="atLeast"/>
                            <w:ind w:firstLineChars="0" w:firstLine="0"/>
                            <w:jc w:val="center"/>
                            <w:rPr>
                              <w:sz w:val="21"/>
                            </w:rPr>
                          </w:pPr>
                          <w:r w:rsidRPr="006D002F">
                            <w:rPr>
                              <w:sz w:val="21"/>
                            </w:rPr>
                            <w:t>完全对应</w:t>
                          </w:r>
                        </w:p>
                      </w:txbxContent>
                    </v:textbox>
                  </v:shape>
                </v:group>
                <v:shape id="文本框 83" o:spid="_x0000_s1117" type="#_x0000_t202" style="position:absolute;top:10533;width:20755;height:4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8Rf8YA&#10;AADbAAAADwAAAGRycy9kb3ducmV2LnhtbESPQWvCQBSE7wX/w/KE3upGSyWkrhICwVLag9GLt9fs&#10;Mwlm38bs1qT99d2C4HGYmW+Y1WY0rbhS7xrLCuazCARxaXXDlYLDPn+KQTiPrLG1TAp+yMFmPXlY&#10;YaLtwDu6Fr4SAcIuQQW1910ipStrMuhmtiMO3sn2Bn2QfSV1j0OAm1YuomgpDTYcFmrsKKupPBff&#10;RsF7ln/i7mth4t82236c0u5yOL4o9Tgd01cQnkZ/D9/ab1pB/Az/X8IP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8Rf8YAAADbAAAADwAAAAAAAAAAAAAAAACYAgAAZHJz&#10;L2Rvd25yZXYueG1sUEsFBgAAAAAEAAQA9QAAAIsDAAAAAA==&#10;" filled="f" stroked="f" strokeweight=".5pt">
                  <v:textbox>
                    <w:txbxContent>
                      <w:p w:rsidR="0030722B" w:rsidRDefault="0030722B" w:rsidP="006D002F">
                        <w:pPr>
                          <w:spacing w:before="163" w:after="163"/>
                          <w:ind w:leftChars="-59" w:left="-1" w:hangingChars="67" w:hanging="141"/>
                        </w:pPr>
                        <w:r w:rsidRPr="006D002F">
                          <w:rPr>
                            <w:sz w:val="21"/>
                          </w:rPr>
                          <w:t>图</w:t>
                        </w:r>
                        <w:r>
                          <w:rPr>
                            <w:sz w:val="21"/>
                          </w:rPr>
                          <w:t>5.2</w:t>
                        </w:r>
                        <w:r w:rsidRPr="006D002F">
                          <w:rPr>
                            <w:sz w:val="21"/>
                          </w:rPr>
                          <w:t xml:space="preserve">  </w:t>
                        </w:r>
                        <w:r w:rsidRPr="006D002F">
                          <w:rPr>
                            <w:sz w:val="21"/>
                          </w:rPr>
                          <w:t>一元</w:t>
                        </w:r>
                        <w:proofErr w:type="gramStart"/>
                        <w:r w:rsidRPr="006D002F">
                          <w:rPr>
                            <w:rFonts w:hint="eastAsia"/>
                            <w:sz w:val="21"/>
                          </w:rPr>
                          <w:t>簇</w:t>
                        </w:r>
                        <w:proofErr w:type="gramEnd"/>
                        <w:r w:rsidRPr="006D002F">
                          <w:rPr>
                            <w:rFonts w:hint="eastAsia"/>
                            <w:sz w:val="21"/>
                          </w:rPr>
                          <w:t>解算的</w:t>
                        </w:r>
                        <w:r>
                          <w:t>对</w:t>
                        </w:r>
                        <w:r>
                          <w:rPr>
                            <w:rFonts w:hint="eastAsia"/>
                          </w:rPr>
                          <w:t>应</w:t>
                        </w:r>
                        <w:r>
                          <w:t>关系</w:t>
                        </w:r>
                      </w:p>
                    </w:txbxContent>
                  </v:textbox>
                </v:shape>
                <w10:wrap type="topAndBottom"/>
              </v:group>
            </w:pict>
          </mc:Fallback>
        </mc:AlternateContent>
      </w:r>
      <w:r w:rsidR="006D002F">
        <w:rPr>
          <w:rFonts w:hint="eastAsia"/>
        </w:rPr>
        <w:t>维度，准确的说是解算过程中必须参与的指标项的数量。这个数量必须为大于或等于</w:t>
      </w:r>
      <w:r w:rsidR="006D002F">
        <w:rPr>
          <w:rFonts w:hint="eastAsia"/>
        </w:rPr>
        <w:t>2</w:t>
      </w:r>
      <w:r w:rsidR="006D002F">
        <w:rPr>
          <w:rFonts w:hint="eastAsia"/>
        </w:rPr>
        <w:t>的整数才能进行解算。</w:t>
      </w:r>
    </w:p>
    <w:p w:rsidR="006D002F" w:rsidRDefault="006D002F" w:rsidP="006D002F">
      <w:pPr>
        <w:spacing w:before="163" w:after="163"/>
        <w:ind w:firstLineChars="0" w:firstLine="0"/>
      </w:pPr>
    </w:p>
    <w:p w:rsidR="006D002F" w:rsidRDefault="006D002F" w:rsidP="006D002F">
      <w:pPr>
        <w:spacing w:before="163" w:after="163"/>
        <w:ind w:firstLine="480"/>
      </w:pPr>
      <w:r>
        <w:rPr>
          <w:rFonts w:hint="eastAsia"/>
        </w:rPr>
        <w:t>一元簇是最简单的指标簇，也是一个特殊的指标簇。按规律推算一元簇的参与指标项数目应为</w:t>
      </w:r>
      <w:r>
        <w:rPr>
          <w:rFonts w:hint="eastAsia"/>
        </w:rPr>
        <w:t>1</w:t>
      </w:r>
      <w:r>
        <w:rPr>
          <w:rFonts w:hint="eastAsia"/>
        </w:rPr>
        <w:t>，但只有一个指标项的解算是没有意义的，因此可以考虑一个特殊情况：传统按行匹配技术的完全对应方法，虽有其局限性，但在很多细节方面却是非常实用和高效的。所以，将完全对应的解算方法赋予一元簇，以保持规律的连贯性。</w:t>
      </w:r>
    </w:p>
    <w:p w:rsidR="006D002F" w:rsidRDefault="005A2053" w:rsidP="006D002F">
      <w:pPr>
        <w:spacing w:before="163" w:after="163"/>
        <w:ind w:firstLine="480"/>
      </w:pPr>
      <w:r>
        <w:rPr>
          <w:rFonts w:ascii="Microsoft YaHei UI" w:eastAsia="Microsoft YaHei UI" w:hAnsi="Microsoft YaHei UI" w:hint="eastAsia"/>
          <w:noProof/>
        </w:rPr>
        <mc:AlternateContent>
          <mc:Choice Requires="wpg">
            <w:drawing>
              <wp:anchor distT="0" distB="0" distL="114300" distR="114300" simplePos="0" relativeHeight="251780096" behindDoc="0" locked="0" layoutInCell="1" allowOverlap="1" wp14:anchorId="338FB7A8" wp14:editId="2B858611">
                <wp:simplePos x="0" y="0"/>
                <wp:positionH relativeFrom="column">
                  <wp:posOffset>756920</wp:posOffset>
                </wp:positionH>
                <wp:positionV relativeFrom="paragraph">
                  <wp:posOffset>2033905</wp:posOffset>
                </wp:positionV>
                <wp:extent cx="4030345" cy="1550670"/>
                <wp:effectExtent l="0" t="0" r="0" b="0"/>
                <wp:wrapTopAndBottom/>
                <wp:docPr id="102" name="组合 102"/>
                <wp:cNvGraphicFramePr/>
                <a:graphic xmlns:a="http://schemas.openxmlformats.org/drawingml/2006/main">
                  <a:graphicData uri="http://schemas.microsoft.com/office/word/2010/wordprocessingGroup">
                    <wpg:wgp>
                      <wpg:cNvGrpSpPr/>
                      <wpg:grpSpPr>
                        <a:xfrm>
                          <a:off x="0" y="0"/>
                          <a:ext cx="4030345" cy="1550670"/>
                          <a:chOff x="0" y="0"/>
                          <a:chExt cx="4030676" cy="1550822"/>
                        </a:xfrm>
                      </wpg:grpSpPr>
                      <wpg:grpSp>
                        <wpg:cNvPr id="100" name="组合 100"/>
                        <wpg:cNvGrpSpPr/>
                        <wpg:grpSpPr>
                          <a:xfrm>
                            <a:off x="0" y="0"/>
                            <a:ext cx="4030676" cy="1228700"/>
                            <a:chOff x="0" y="0"/>
                            <a:chExt cx="4030676" cy="1228700"/>
                          </a:xfrm>
                        </wpg:grpSpPr>
                        <wpg:grpSp>
                          <wpg:cNvPr id="93" name="组合 93"/>
                          <wpg:cNvGrpSpPr/>
                          <wpg:grpSpPr>
                            <a:xfrm>
                              <a:off x="21946" y="0"/>
                              <a:ext cx="4001414" cy="329184"/>
                              <a:chOff x="0" y="0"/>
                              <a:chExt cx="4001414" cy="329184"/>
                            </a:xfrm>
                          </wpg:grpSpPr>
                          <wps:wsp>
                            <wps:cNvPr id="85" name="圆角矩形 85"/>
                            <wps:cNvSpPr/>
                            <wps:spPr>
                              <a:xfrm>
                                <a:off x="643737" y="0"/>
                                <a:ext cx="1265530" cy="329184"/>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30722B" w:rsidRPr="00F375D6" w:rsidRDefault="0030722B" w:rsidP="00F375D6">
                                  <w:pPr>
                                    <w:spacing w:beforeLines="0" w:before="0" w:afterLines="0" w:after="0" w:line="240" w:lineRule="atLeast"/>
                                    <w:ind w:firstLineChars="0" w:firstLine="0"/>
                                    <w:jc w:val="center"/>
                                    <w:rPr>
                                      <w:sz w:val="21"/>
                                    </w:rPr>
                                  </w:pPr>
                                  <w:r w:rsidRPr="00F375D6">
                                    <w:rPr>
                                      <w:rFonts w:hint="eastAsia"/>
                                      <w:sz w:val="21"/>
                                    </w:rPr>
                                    <w:t>元</w:t>
                                  </w:r>
                                  <w:r w:rsidRPr="00F375D6">
                                    <w:rPr>
                                      <w:rFonts w:hint="eastAsia"/>
                                      <w:sz w:val="21"/>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圆角矩形 86"/>
                            <wps:cNvSpPr/>
                            <wps:spPr>
                              <a:xfrm>
                                <a:off x="1945843" y="0"/>
                                <a:ext cx="1265530" cy="329184"/>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30722B" w:rsidRPr="00F375D6" w:rsidRDefault="0030722B" w:rsidP="00F375D6">
                                  <w:pPr>
                                    <w:spacing w:beforeLines="0" w:before="0" w:afterLines="0" w:after="0" w:line="240" w:lineRule="atLeast"/>
                                    <w:ind w:firstLineChars="0" w:firstLine="0"/>
                                    <w:jc w:val="center"/>
                                    <w:rPr>
                                      <w:sz w:val="21"/>
                                    </w:rPr>
                                  </w:pPr>
                                  <w:r w:rsidRPr="00F375D6">
                                    <w:rPr>
                                      <w:sz w:val="21"/>
                                    </w:rPr>
                                    <w:t>元</w:t>
                                  </w:r>
                                  <w:r w:rsidRPr="00F375D6">
                                    <w:rPr>
                                      <w:rFonts w:hint="eastAsia"/>
                                      <w:sz w:val="21"/>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文本框 89"/>
                            <wps:cNvSpPr txBox="1"/>
                            <wps:spPr>
                              <a:xfrm>
                                <a:off x="3211372" y="36576"/>
                                <a:ext cx="790042" cy="2560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722B" w:rsidRDefault="0030722B" w:rsidP="00F375D6">
                                  <w:pPr>
                                    <w:spacing w:before="163" w:after="163"/>
                                    <w:ind w:firstLine="480"/>
                                  </w:pPr>
                                  <w:r>
                                    <w:rPr>
                                      <w:rFonts w:hint="eastAsia"/>
                                    </w:rPr>
                                    <w:t>指标项</w:t>
                                  </w:r>
                                  <w:r>
                                    <w:t xml:space="preserve">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文本框 91"/>
                            <wps:cNvSpPr txBox="1"/>
                            <wps:spPr>
                              <a:xfrm>
                                <a:off x="0" y="14630"/>
                                <a:ext cx="607162" cy="2560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722B" w:rsidRDefault="0030722B" w:rsidP="00F375D6">
                                  <w:pPr>
                                    <w:spacing w:before="163" w:after="163"/>
                                    <w:ind w:firstLine="480"/>
                                  </w:pPr>
                                  <w:r>
                                    <w:t>参考</w:t>
                                  </w:r>
                                  <w:r>
                                    <w:rPr>
                                      <w:rFonts w:hint="eastAsia"/>
                                    </w:rPr>
                                    <w:t>项</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4" name="组合 94"/>
                          <wpg:cNvGrpSpPr/>
                          <wpg:grpSpPr>
                            <a:xfrm>
                              <a:off x="0" y="899770"/>
                              <a:ext cx="4030676" cy="328930"/>
                              <a:chOff x="0" y="0"/>
                              <a:chExt cx="4030676" cy="328930"/>
                            </a:xfrm>
                          </wpg:grpSpPr>
                          <wps:wsp>
                            <wps:cNvPr id="87" name="圆角矩形 87"/>
                            <wps:cNvSpPr/>
                            <wps:spPr>
                              <a:xfrm>
                                <a:off x="665683" y="0"/>
                                <a:ext cx="1264920" cy="32893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30722B" w:rsidRPr="00F375D6" w:rsidRDefault="0030722B" w:rsidP="005A2053">
                                  <w:pPr>
                                    <w:spacing w:beforeLines="0" w:before="0" w:afterLines="0" w:after="0" w:line="240" w:lineRule="atLeast"/>
                                    <w:ind w:firstLineChars="0" w:firstLine="0"/>
                                    <w:jc w:val="center"/>
                                    <w:rPr>
                                      <w:sz w:val="21"/>
                                    </w:rPr>
                                  </w:pPr>
                                  <w:r w:rsidRPr="00F375D6">
                                    <w:rPr>
                                      <w:rFonts w:hint="eastAsia"/>
                                      <w:sz w:val="21"/>
                                    </w:rPr>
                                    <w:t>元</w:t>
                                  </w:r>
                                  <w:r w:rsidRPr="00F375D6">
                                    <w:rPr>
                                      <w:rFonts w:hint="eastAsia"/>
                                      <w:sz w:val="21"/>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圆角矩形 88"/>
                            <wps:cNvSpPr/>
                            <wps:spPr>
                              <a:xfrm>
                                <a:off x="1967789" y="0"/>
                                <a:ext cx="1264920" cy="32893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30722B" w:rsidRPr="00F375D6" w:rsidRDefault="0030722B" w:rsidP="005A2053">
                                  <w:pPr>
                                    <w:spacing w:beforeLines="0" w:before="0" w:afterLines="0" w:after="0" w:line="240" w:lineRule="atLeast"/>
                                    <w:ind w:firstLineChars="0" w:firstLine="0"/>
                                    <w:jc w:val="center"/>
                                    <w:rPr>
                                      <w:sz w:val="21"/>
                                    </w:rPr>
                                  </w:pPr>
                                  <w:r w:rsidRPr="00F375D6">
                                    <w:rPr>
                                      <w:sz w:val="21"/>
                                    </w:rPr>
                                    <w:t>元</w:t>
                                  </w:r>
                                  <w:r w:rsidRPr="00F375D6">
                                    <w:rPr>
                                      <w:rFonts w:hint="eastAsia"/>
                                      <w:sz w:val="21"/>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文本框 90"/>
                            <wps:cNvSpPr txBox="1"/>
                            <wps:spPr>
                              <a:xfrm>
                                <a:off x="3240634" y="14630"/>
                                <a:ext cx="790042" cy="2560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722B" w:rsidRDefault="0030722B" w:rsidP="00F375D6">
                                  <w:pPr>
                                    <w:spacing w:before="163" w:after="163"/>
                                    <w:ind w:firstLine="480"/>
                                  </w:pPr>
                                  <w:r>
                                    <w:rPr>
                                      <w:rFonts w:hint="eastAsia"/>
                                    </w:rPr>
                                    <w:t>指标项</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文本框 92"/>
                            <wps:cNvSpPr txBox="1"/>
                            <wps:spPr>
                              <a:xfrm>
                                <a:off x="0" y="43891"/>
                                <a:ext cx="665684" cy="2560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722B" w:rsidRDefault="0030722B" w:rsidP="00F375D6">
                                  <w:pPr>
                                    <w:spacing w:before="163" w:after="163"/>
                                    <w:ind w:firstLine="480"/>
                                  </w:pPr>
                                  <w:r>
                                    <w:rPr>
                                      <w:rFonts w:hint="eastAsia"/>
                                    </w:rPr>
                                    <w:t>目标</w:t>
                                  </w:r>
                                  <w:r>
                                    <w:t>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5" name="直接连接符 95"/>
                          <wps:cNvCnPr/>
                          <wps:spPr>
                            <a:xfrm>
                              <a:off x="731520" y="373075"/>
                              <a:ext cx="1236107" cy="526695"/>
                            </a:xfrm>
                            <a:prstGeom prst="line">
                              <a:avLst/>
                            </a:prstGeom>
                            <a:ln>
                              <a:prstDash val="sysDot"/>
                            </a:ln>
                          </wps:spPr>
                          <wps:style>
                            <a:lnRef idx="3">
                              <a:schemeClr val="accent1"/>
                            </a:lnRef>
                            <a:fillRef idx="0">
                              <a:schemeClr val="accent1"/>
                            </a:fillRef>
                            <a:effectRef idx="2">
                              <a:schemeClr val="accent1"/>
                            </a:effectRef>
                            <a:fontRef idx="minor">
                              <a:schemeClr val="tx1"/>
                            </a:fontRef>
                          </wps:style>
                          <wps:bodyPr/>
                        </wps:wsp>
                        <wps:wsp>
                          <wps:cNvPr id="96" name="直接连接符 96"/>
                          <wps:cNvCnPr/>
                          <wps:spPr>
                            <a:xfrm>
                              <a:off x="1938528" y="336499"/>
                              <a:ext cx="1236107" cy="526695"/>
                            </a:xfrm>
                            <a:prstGeom prst="line">
                              <a:avLst/>
                            </a:prstGeom>
                            <a:ln>
                              <a:prstDash val="sysDot"/>
                            </a:ln>
                          </wps:spPr>
                          <wps:style>
                            <a:lnRef idx="3">
                              <a:schemeClr val="accent1"/>
                            </a:lnRef>
                            <a:fillRef idx="0">
                              <a:schemeClr val="accent1"/>
                            </a:fillRef>
                            <a:effectRef idx="2">
                              <a:schemeClr val="accent1"/>
                            </a:effectRef>
                            <a:fontRef idx="minor">
                              <a:schemeClr val="tx1"/>
                            </a:fontRef>
                          </wps:style>
                          <wps:bodyPr/>
                        </wps:wsp>
                        <wps:wsp>
                          <wps:cNvPr id="97" name="直接连接符 97"/>
                          <wps:cNvCnPr/>
                          <wps:spPr>
                            <a:xfrm flipH="1">
                              <a:off x="665683" y="336499"/>
                              <a:ext cx="1302015" cy="526415"/>
                            </a:xfrm>
                            <a:prstGeom prst="line">
                              <a:avLst/>
                            </a:prstGeom>
                            <a:ln>
                              <a:prstDash val="sysDot"/>
                            </a:ln>
                          </wps:spPr>
                          <wps:style>
                            <a:lnRef idx="3">
                              <a:schemeClr val="accent2"/>
                            </a:lnRef>
                            <a:fillRef idx="0">
                              <a:schemeClr val="accent2"/>
                            </a:fillRef>
                            <a:effectRef idx="2">
                              <a:schemeClr val="accent2"/>
                            </a:effectRef>
                            <a:fontRef idx="minor">
                              <a:schemeClr val="tx1"/>
                            </a:fontRef>
                          </wps:style>
                          <wps:bodyPr/>
                        </wps:wsp>
                        <wps:wsp>
                          <wps:cNvPr id="98" name="直接连接符 98"/>
                          <wps:cNvCnPr/>
                          <wps:spPr>
                            <a:xfrm flipH="1">
                              <a:off x="1931213" y="373075"/>
                              <a:ext cx="1302015" cy="526415"/>
                            </a:xfrm>
                            <a:prstGeom prst="line">
                              <a:avLst/>
                            </a:prstGeom>
                            <a:ln>
                              <a:prstDash val="sysDot"/>
                            </a:ln>
                          </wps:spPr>
                          <wps:style>
                            <a:lnRef idx="3">
                              <a:schemeClr val="accent2"/>
                            </a:lnRef>
                            <a:fillRef idx="0">
                              <a:schemeClr val="accent2"/>
                            </a:fillRef>
                            <a:effectRef idx="2">
                              <a:schemeClr val="accent2"/>
                            </a:effectRef>
                            <a:fontRef idx="minor">
                              <a:schemeClr val="tx1"/>
                            </a:fontRef>
                          </wps:style>
                          <wps:bodyPr/>
                        </wps:wsp>
                        <wps:wsp>
                          <wps:cNvPr id="99" name="文本框 99"/>
                          <wps:cNvSpPr txBox="1"/>
                          <wps:spPr>
                            <a:xfrm>
                              <a:off x="1527219" y="437364"/>
                              <a:ext cx="790873" cy="3339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722B" w:rsidRPr="005A2053" w:rsidRDefault="0030722B" w:rsidP="005A2053">
                                <w:pPr>
                                  <w:spacing w:beforeLines="0" w:before="0" w:afterLines="0" w:after="0" w:line="240" w:lineRule="atLeast"/>
                                  <w:ind w:firstLineChars="0" w:firstLine="0"/>
                                  <w:jc w:val="center"/>
                                  <w:rPr>
                                    <w:sz w:val="21"/>
                                  </w:rPr>
                                </w:pPr>
                                <w:r w:rsidRPr="00F375D6">
                                  <w:rPr>
                                    <w:rFonts w:hint="eastAsia"/>
                                    <w:sz w:val="21"/>
                                  </w:rPr>
                                  <w:t>差</w:t>
                                </w:r>
                                <w:r w:rsidRPr="005A2053">
                                  <w:rPr>
                                    <w:rFonts w:hint="eastAsia"/>
                                    <w:sz w:val="21"/>
                                  </w:rPr>
                                  <w:t>分</w:t>
                                </w:r>
                                <w:r w:rsidRPr="005A2053">
                                  <w:rPr>
                                    <w:sz w:val="21"/>
                                  </w:rPr>
                                  <w:t>对应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1" name="文本框 101"/>
                        <wps:cNvSpPr txBox="1"/>
                        <wps:spPr>
                          <a:xfrm>
                            <a:off x="1060703" y="1243584"/>
                            <a:ext cx="2064415" cy="307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722B" w:rsidRDefault="0030722B" w:rsidP="005A2053">
                              <w:pPr>
                                <w:spacing w:beforeLines="0" w:before="0" w:afterLines="0" w:after="0" w:line="240" w:lineRule="atLeast"/>
                                <w:ind w:firstLineChars="0" w:firstLine="0"/>
                              </w:pPr>
                              <w:r w:rsidRPr="005A2053">
                                <w:rPr>
                                  <w:sz w:val="21"/>
                                </w:rPr>
                                <w:t>图</w:t>
                              </w:r>
                              <w:r>
                                <w:rPr>
                                  <w:rFonts w:hint="eastAsia"/>
                                  <w:sz w:val="21"/>
                                </w:rPr>
                                <w:t>5.</w:t>
                              </w:r>
                              <w:r w:rsidRPr="005A2053">
                                <w:rPr>
                                  <w:sz w:val="21"/>
                                </w:rPr>
                                <w:t xml:space="preserve">3 </w:t>
                              </w:r>
                              <w:r w:rsidRPr="005A2053">
                                <w:rPr>
                                  <w:sz w:val="21"/>
                                </w:rPr>
                                <w:t>二元</w:t>
                              </w:r>
                              <w:proofErr w:type="gramStart"/>
                              <w:r w:rsidRPr="005A2053">
                                <w:rPr>
                                  <w:sz w:val="21"/>
                                </w:rPr>
                                <w:t>簇</w:t>
                              </w:r>
                              <w:proofErr w:type="gramEnd"/>
                              <w:r w:rsidRPr="005A2053">
                                <w:rPr>
                                  <w:rFonts w:hint="eastAsia"/>
                                  <w:sz w:val="21"/>
                                </w:rPr>
                                <w:t>解算</w:t>
                              </w:r>
                              <w:r w:rsidRPr="005A2053">
                                <w:rPr>
                                  <w:sz w:val="21"/>
                                </w:rPr>
                                <w:t>的对</w:t>
                              </w:r>
                              <w:r>
                                <w:t>应关系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38FB7A8" id="组合 102" o:spid="_x0000_s1118" style="position:absolute;left:0;text-align:left;margin-left:59.6pt;margin-top:160.15pt;width:317.35pt;height:122.1pt;z-index:251780096" coordsize="40306,15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QC1AYAAD01AAAOAAAAZHJzL2Uyb0RvYy54bWzsW0+P20QUvyPxHSzfaWyPPbajZqtllxak&#10;VVu1RT17HTuxsD1mPLvJckaFE0IcuFCBQAKE1CM3hPg03e3H4M3YM0439m4S2DTK5uLY43nj+fN+&#10;73/u3ptmqXYa0TIh+UA37xi6FuUhGSb5aKB/+uz+B56ulSzIh0FK8mign0Wlfm/v/ffuTop+ZJEx&#10;SYcR1WCQvOxPioE+Zqzo93plOI6yoLxDiiiHlzGhWcDgkY56QxpMYPQs7VmGgXsTQocFJWFUltB6&#10;WL3U98T4cRyF7FEclxHT0oEOc2PiSsX1mF97e3eD/ogGxTgJ62kEK8wiC5IcPqqGOgxYoJ3QZG6o&#10;LAkpKUnM7oQk65E4TsJIrAFWYxqXVvOAkpNCrGXUn4wKtU2wtZf2aeVhw4enj6mWDOHsDEvX8iCD&#10;Q7r468vX336t8RbYn0kx6kO3B7R4WjymdcOoeuJLnsY047+wGG0qdvZM7Ww0ZVoIjbaBDGQ7uhbC&#10;O9NxDOzWex+O4YDm6MLxRzOU2MUNpWeJWfXkh3t8fmo66kHNWy0Pjv/S8sQU/q/lNZO0LM81Vlpe&#10;Q7ns8nx0aXXQsPzZWaZvw1a3nZ9h2qZdnQKyfNOzK+hcf3ythJ3LAylQNoxe/jdGfzoOikjgp+Qc&#10;XHOCB2xYMcLrly/e/P7dxU9/vP77Fw2axYaJrorTy34JTN/C5thGLnLb9sq0sOMg4DbO681eqSUH&#10;/YKW7EFEMo3fDHRAeT58AqJKSJDg9KhkMBPoL/vBw6SQMxF37CyN+KTS/EkUA3wBYqagFoIzOkip&#10;dhqAyAvCMMqZyVcG44nenCxO0lQRousJ6/6cNBJCVRFb1xMrCvFlkjNFnCU5oW0DpGrKcdVf7kC1&#10;br4FbHo8FXLLwfLcjsnwDM6YkkrKl0V4P4ENPgpK9jigINbhTEBVsUdwiVMyGeikvtO1MaFftLXz&#10;/sCE8FbXJqAmBnr5+UlAI11LP8mBPX3TtrleEQ+241rwQGffHM++yU+yAwLHYoJSLEJxy/uzVN7G&#10;lGTPQaPt86/CqyAP4dsDPWRUPhywSn2BTgyj/X3RDXRJEbCj/GkRSkbgvPNs+jygRc1lDGTxQyIh&#10;EfQv8VnVlx9RTvZPGIkTwYR8q6t9rY8A4MlF6zpwCpKoDafqvAHS1+MUJJrj2SAd54Xa5gFVaral&#10;gSoJVwKqJL5poLo7oG4nUH0J1PPvvzp/+er85xea58vDrlGqsemHRKipWst26FVkmSZywRTlyhM7&#10;YPlBf1A7tTno+oZhw1uuWy0HG0gyr7RCpc6UuvVKtcqF3X3QheITaa6BSsDIMYRKUm+E4mxUX62d&#10;hRoWpoG4a1HI1TArKOQFCLtxvgDxCjgffiZtiAUUsiePfosVMrt16tgHo6VSxw3Koa1G85IoB9MG&#10;AGzaGOzkt/CNDdfEO3xvNL6VaN/hez3mdhPiqKIaItpxOcDhg3f+VnwDGgQ4V4jeeL7vygCN1Lw8&#10;hKNiHMjyfAnd60MArYTKH25Wxx3t9bgW4Li3uRbKQl3ItcDYwV6XZ2H73BWsQgByr9SSG9demik3&#10;HQKQZtJWeha4DuRJV3UXAhAW7BaEACB70IZTZWEuhFPTx64LDkl7CGDDgCrt7KWBKgm7TYd3H6vD&#10;yl7cYtPhNsbqfNB1c86BkspLOgfIsg2MwJxpdxF2IQARzO/G+bsPAYAHV/uFW4zzWxgCAMd8DuXq&#10;qJdEeRUCsJFXBRGaEJ8wqwH9uxAfz9E1gUeVNtsAfNfJ5a02uDcK342TvCYX2VdZ8osf/jz/5tc3&#10;//wI14tXv2nwpgn6HeR1SYhMT8uyDFUP4iLT4a4wj+e7yHAFdYN200LYNMAf53B3LIyr4btd5TTJ&#10;eU5/LoHJE+q8Oc35lfs+h0E5rtLg5Vl5SBifdh3MXyCfvkBavN1GXwCe3br7Zmx0NlXeQVc+vVLU&#10;fIfqCMy6+Exleef4bDbRez2fmT7yHAscRs5oCNu+CFPuGK1Didw+RlMxvzlGmw37dTCaFqdJ8bEs&#10;rqhL3WYCgK0chwwo6quL3kC02XBfiaCOZOUGiLar44RXiDZJuJJok8QrZCY3WbSp6NUcx80GsJbh&#10;OBBypmVWMedWbbpjOUj4K0v5CiG3pSzXUopRKUKu1Zf00MBuc6EiVGhUXu2I65pPmRGCQIznAi+K&#10;JAdCvie4uttyo7tajLmSzBUk3jK1GNWR8bPfBWLeRa52DWWSptFSmMEbGyeNV0kuWn9lGlCCYVQa&#10;xrRsBMWTfKTGjrYMbHNLpoK94VpoB/u3a6KvsJKkG3bTsFcu+g72a4Q9/EdHRBjq/xPxPwHNPgvf&#10;uvnX096/AAAA//8DAFBLAwQUAAYACAAAACEAdZZCyuIAAAALAQAADwAAAGRycy9kb3ducmV2Lnht&#10;bEyPTUvDQBCG74L/YRnBm918mNrGbEop6qkUbIXibZpMk9Dsbshuk/TfO570+DIP7/tMtpp0Kwbq&#10;XWONgnAWgCBT2LIxlYKvw/vTAoTzaEpsrSEFN3Kwyu/vMkxLO5pPGva+ElxiXIoKau+7VEpX1KTR&#10;zWxHhm9n22v0HPtKlj2OXK5bGQXBXGpsDC/U2NGmpuKyv2oFHyOO6zh8G7aX8+b2fUh2x21ISj0+&#10;TOtXEJ4m/wfDrz6rQ85OJ3s1pRMt53AZMaogjoIYBBMvSbwEcVKQzJ8TkHkm//+Q/wAAAP//AwBQ&#10;SwECLQAUAAYACAAAACEAtoM4kv4AAADhAQAAEwAAAAAAAAAAAAAAAAAAAAAAW0NvbnRlbnRfVHlw&#10;ZXNdLnhtbFBLAQItABQABgAIAAAAIQA4/SH/1gAAAJQBAAALAAAAAAAAAAAAAAAAAC8BAABfcmVs&#10;cy8ucmVsc1BLAQItABQABgAIAAAAIQCQl+QC1AYAAD01AAAOAAAAAAAAAAAAAAAAAC4CAABkcnMv&#10;ZTJvRG9jLnhtbFBLAQItABQABgAIAAAAIQB1lkLK4gAAAAsBAAAPAAAAAAAAAAAAAAAAAC4JAABk&#10;cnMvZG93bnJldi54bWxQSwUGAAAAAAQABADzAAAAPQoAAAAA&#10;">
                <v:group id="组合 100" o:spid="_x0000_s1119" style="position:absolute;width:40306;height:12287" coordsize="40306,12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group id="组合 93" o:spid="_x0000_s1120" style="position:absolute;left:219;width:40014;height:3291" coordsize="40014,32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roundrect id="圆角矩形 85" o:spid="_x0000_s1121" style="position:absolute;left:6437;width:12655;height:32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vwzMIA&#10;AADbAAAADwAAAGRycy9kb3ducmV2LnhtbESPwWrDMBBE74X+g9hCLyaRY9rgupZDKITm6tgfsFhr&#10;y9RaGUtN3L+vCoEeh9l5s1MeVjuJKy1+dKxgt01BEHdOjzwoaJvTJgfhA7LGyTEp+CEPh+rxocRC&#10;uxvXdL2EQUQI+wIVmBDmQkrfGbLot24mjl7vFoshymWQesFbhNtJZmm6lxZHjg0GZ/ow1H1dvm18&#10;I+lrk9f9alJOmjZ7wc+3016p56f1+A4i0Br+j+/ps1aQv8LflggAWf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DMwgAAANsAAAAPAAAAAAAAAAAAAAAAAJgCAABkcnMvZG93&#10;bnJldi54bWxQSwUGAAAAAAQABAD1AAAAhwMAAAAA&#10;" fillcolor="#65a0d7 [3028]" strokecolor="#5b9bd5 [3204]" strokeweight=".5pt">
                      <v:fill color2="#5898d4 [3172]" rotate="t" colors="0 #71a6db;.5 #559bdb;1 #438ac9" focus="100%" type="gradient">
                        <o:fill v:ext="view" type="gradientUnscaled"/>
                      </v:fill>
                      <v:stroke joinstyle="miter"/>
                      <v:textbox>
                        <w:txbxContent>
                          <w:p w:rsidR="0030722B" w:rsidRPr="00F375D6" w:rsidRDefault="0030722B" w:rsidP="00F375D6">
                            <w:pPr>
                              <w:spacing w:beforeLines="0" w:before="0" w:afterLines="0" w:after="0" w:line="240" w:lineRule="atLeast"/>
                              <w:ind w:firstLineChars="0" w:firstLine="0"/>
                              <w:jc w:val="center"/>
                              <w:rPr>
                                <w:sz w:val="21"/>
                              </w:rPr>
                            </w:pPr>
                            <w:r w:rsidRPr="00F375D6">
                              <w:rPr>
                                <w:rFonts w:hint="eastAsia"/>
                                <w:sz w:val="21"/>
                              </w:rPr>
                              <w:t>元</w:t>
                            </w:r>
                            <w:r w:rsidRPr="00F375D6">
                              <w:rPr>
                                <w:rFonts w:hint="eastAsia"/>
                                <w:sz w:val="21"/>
                              </w:rPr>
                              <w:t>x</w:t>
                            </w:r>
                          </w:p>
                        </w:txbxContent>
                      </v:textbox>
                    </v:roundrect>
                    <v:roundrect id="圆角矩形 86" o:spid="_x0000_s1122" style="position:absolute;left:19458;width:12655;height:32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4aG8IA&#10;AADbAAAADwAAAGRycy9kb3ducmV2LnhtbESPzarCMBSE9xd8h3AEd9dUEZFqFBUFEYXrz8LloTm2&#10;xeakNtHWtzfCBZfDzHzDTGaNKcSTKpdbVtDrRiCIE6tzThWcT+vfEQjnkTUWlknBixzMpq2fCcba&#10;1nyg59GnIkDYxagg876MpXRJRgZd15bEwbvayqAPskqlrrAOcFPIfhQNpcGcw0KGJS0zSm7HhwmU&#10;Vfq3uwyK/Xyw0Yd6cb83W71VqtNu5mMQnhr/Df+3N1rBaAifL+EHyO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hobwgAAANsAAAAPAAAAAAAAAAAAAAAAAJgCAABkcnMvZG93&#10;bnJldi54bWxQSwUGAAAAAAQABAD1AAAAhwMAAAAA&#10;" fillcolor="#ee853d [3029]" strokecolor="#ed7d31 [3205]" strokeweight=".5pt">
                      <v:fill color2="#ec7a2d [3173]" rotate="t" colors="0 #f18c55;.5 #f67b28;1 #e56b17" focus="100%" type="gradient">
                        <o:fill v:ext="view" type="gradientUnscaled"/>
                      </v:fill>
                      <v:stroke joinstyle="miter"/>
                      <v:textbox>
                        <w:txbxContent>
                          <w:p w:rsidR="0030722B" w:rsidRPr="00F375D6" w:rsidRDefault="0030722B" w:rsidP="00F375D6">
                            <w:pPr>
                              <w:spacing w:beforeLines="0" w:before="0" w:afterLines="0" w:after="0" w:line="240" w:lineRule="atLeast"/>
                              <w:ind w:firstLineChars="0" w:firstLine="0"/>
                              <w:jc w:val="center"/>
                              <w:rPr>
                                <w:sz w:val="21"/>
                              </w:rPr>
                            </w:pPr>
                            <w:r w:rsidRPr="00F375D6">
                              <w:rPr>
                                <w:sz w:val="21"/>
                              </w:rPr>
                              <w:t>元</w:t>
                            </w:r>
                            <w:r w:rsidRPr="00F375D6">
                              <w:rPr>
                                <w:rFonts w:hint="eastAsia"/>
                                <w:sz w:val="21"/>
                              </w:rPr>
                              <w:t>y</w:t>
                            </w:r>
                          </w:p>
                        </w:txbxContent>
                      </v:textbox>
                    </v:roundrect>
                    <v:shape id="文本框 89" o:spid="_x0000_s1123" type="#_x0000_t202" style="position:absolute;left:32113;top:365;width:7901;height:25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mlcYA&#10;AADbAAAADwAAAGRycy9kb3ducmV2LnhtbESPQWvCQBSE74X+h+UVvNVNhZY0ukoIBIvYg6mX3l6z&#10;zySYfZtmVxP767uC4HGYmW+YxWo0rThT7xrLCl6mEQji0uqGKwX7r/w5BuE8ssbWMim4kIPV8vFh&#10;gYm2A+/oXPhKBAi7BBXU3neJlK6syaCb2o44eAfbG/RB9pXUPQ4Bblo5i6I3abDhsFBjR1lN5bE4&#10;GQWbLP/E3c/MxH9ttt4e0u53//2q1ORpTOcgPI3+Hr61P7SC+B2uX8IP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cmlcYAAADbAAAADwAAAAAAAAAAAAAAAACYAgAAZHJz&#10;L2Rvd25yZXYueG1sUEsFBgAAAAAEAAQA9QAAAIsDAAAAAA==&#10;" filled="f" stroked="f" strokeweight=".5pt">
                      <v:textbox>
                        <w:txbxContent>
                          <w:p w:rsidR="0030722B" w:rsidRDefault="0030722B" w:rsidP="00F375D6">
                            <w:pPr>
                              <w:spacing w:before="163" w:after="163"/>
                              <w:ind w:firstLine="480"/>
                            </w:pPr>
                            <w:r>
                              <w:rPr>
                                <w:rFonts w:hint="eastAsia"/>
                              </w:rPr>
                              <w:t>指标项</w:t>
                            </w:r>
                            <w:r>
                              <w:t xml:space="preserve">a </w:t>
                            </w:r>
                          </w:p>
                        </w:txbxContent>
                      </v:textbox>
                    </v:shape>
                    <v:shape id="文本框 91" o:spid="_x0000_s1124" type="#_x0000_t202" style="position:absolute;top:146;width:6071;height:2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30722B" w:rsidRDefault="0030722B" w:rsidP="00F375D6">
                            <w:pPr>
                              <w:spacing w:before="163" w:after="163"/>
                              <w:ind w:firstLine="480"/>
                            </w:pPr>
                            <w:r>
                              <w:t>参考</w:t>
                            </w:r>
                            <w:r>
                              <w:rPr>
                                <w:rFonts w:hint="eastAsia"/>
                              </w:rPr>
                              <w:t>项</w:t>
                            </w:r>
                            <w:r>
                              <w:t xml:space="preserve"> </w:t>
                            </w:r>
                          </w:p>
                        </w:txbxContent>
                      </v:textbox>
                    </v:shape>
                  </v:group>
                  <v:group id="组合 94" o:spid="_x0000_s1125" style="position:absolute;top:8997;width:40306;height:3290" coordsize="40306,3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roundrect id="圆角矩形 87" o:spid="_x0000_s1126" style="position:absolute;left:6656;width:12650;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K/gMMA&#10;AADbAAAADwAAAGRycy9kb3ducmV2LnhtbESPT4vCMBTE74LfITzBm6aKrFKNorILIi747+Dx0Tzb&#10;YvNSm2i7394sCB6HmfkNM1s0phBPqlxuWcGgH4EgTqzOOVVwPv30JiCcR9ZYWCYFf+RgMW+3Zhhr&#10;W/OBnkefigBhF6OCzPsyltIlGRl0fVsSB+9qK4M+yCqVusI6wE0hh1H0JQ3mHBYyLGmdUXI7Pkyg&#10;fKf73WVU/C5HG32oV/d7s9VbpbqdZjkF4anxn/C7vdEKJmP4/xJ+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K/gMMAAADbAAAADwAAAAAAAAAAAAAAAACYAgAAZHJzL2Rv&#10;d25yZXYueG1sUEsFBgAAAAAEAAQA9QAAAIgDAAAAAA==&#10;" fillcolor="#ee853d [3029]" strokecolor="#ed7d31 [3205]" strokeweight=".5pt">
                      <v:fill color2="#ec7a2d [3173]" rotate="t" colors="0 #f18c55;.5 #f67b28;1 #e56b17" focus="100%" type="gradient">
                        <o:fill v:ext="view" type="gradientUnscaled"/>
                      </v:fill>
                      <v:stroke joinstyle="miter"/>
                      <v:textbox>
                        <w:txbxContent>
                          <w:p w:rsidR="0030722B" w:rsidRPr="00F375D6" w:rsidRDefault="0030722B" w:rsidP="005A2053">
                            <w:pPr>
                              <w:spacing w:beforeLines="0" w:before="0" w:afterLines="0" w:after="0" w:line="240" w:lineRule="atLeast"/>
                              <w:ind w:firstLineChars="0" w:firstLine="0"/>
                              <w:jc w:val="center"/>
                              <w:rPr>
                                <w:sz w:val="21"/>
                              </w:rPr>
                            </w:pPr>
                            <w:r w:rsidRPr="00F375D6">
                              <w:rPr>
                                <w:rFonts w:hint="eastAsia"/>
                                <w:sz w:val="21"/>
                              </w:rPr>
                              <w:t>元</w:t>
                            </w:r>
                            <w:r w:rsidRPr="00F375D6">
                              <w:rPr>
                                <w:rFonts w:hint="eastAsia"/>
                                <w:sz w:val="21"/>
                              </w:rPr>
                              <w:t>x</w:t>
                            </w:r>
                          </w:p>
                        </w:txbxContent>
                      </v:textbox>
                    </v:roundrect>
                    <v:roundrect id="圆角矩形 88" o:spid="_x0000_s1127" style="position:absolute;left:19677;width:12650;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pfUsAA&#10;AADbAAAADwAAAGRycy9kb3ducmV2LnhtbESPwYrCQAyG78K+wxDBi6xTRaR2HWURZPda9QFCJ+0U&#10;O5nSGbW+/eYg7DH8+b982R1G36kHDbENbGC5yEARV8G23Bi4Xk6fOaiYkC12gcnAiyIc9h+THRY2&#10;PLmkxzk1SiAcCzTgUuoLrWPlyGNchJ5YsjoMHpOMQ6PtgE+B+06vsmyjPbYsFxz2dHRU3c53Lxrz&#10;unR5WY8u4/nlulrjz/a0MWY2Hb+/QCUa0//yu/1rDeQiK78IAPT+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vpfUsAAAADbAAAADwAAAAAAAAAAAAAAAACYAgAAZHJzL2Rvd25y&#10;ZXYueG1sUEsFBgAAAAAEAAQA9QAAAIUDAAAAAA==&#10;" fillcolor="#65a0d7 [3028]" strokecolor="#5b9bd5 [3204]" strokeweight=".5pt">
                      <v:fill color2="#5898d4 [3172]" rotate="t" colors="0 #71a6db;.5 #559bdb;1 #438ac9" focus="100%" type="gradient">
                        <o:fill v:ext="view" type="gradientUnscaled"/>
                      </v:fill>
                      <v:stroke joinstyle="miter"/>
                      <v:textbox>
                        <w:txbxContent>
                          <w:p w:rsidR="0030722B" w:rsidRPr="00F375D6" w:rsidRDefault="0030722B" w:rsidP="005A2053">
                            <w:pPr>
                              <w:spacing w:beforeLines="0" w:before="0" w:afterLines="0" w:after="0" w:line="240" w:lineRule="atLeast"/>
                              <w:ind w:firstLineChars="0" w:firstLine="0"/>
                              <w:jc w:val="center"/>
                              <w:rPr>
                                <w:sz w:val="21"/>
                              </w:rPr>
                            </w:pPr>
                            <w:r w:rsidRPr="00F375D6">
                              <w:rPr>
                                <w:sz w:val="21"/>
                              </w:rPr>
                              <w:t>元</w:t>
                            </w:r>
                            <w:r w:rsidRPr="00F375D6">
                              <w:rPr>
                                <w:rFonts w:hint="eastAsia"/>
                                <w:sz w:val="21"/>
                              </w:rPr>
                              <w:t>y</w:t>
                            </w:r>
                          </w:p>
                        </w:txbxContent>
                      </v:textbox>
                    </v:roundrect>
                    <v:shape id="文本框 90" o:spid="_x0000_s1128" type="#_x0000_t202" style="position:absolute;left:32406;top:146;width:7900;height:2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30722B" w:rsidRDefault="0030722B" w:rsidP="00F375D6">
                            <w:pPr>
                              <w:spacing w:before="163" w:after="163"/>
                              <w:ind w:firstLine="480"/>
                            </w:pPr>
                            <w:r>
                              <w:rPr>
                                <w:rFonts w:hint="eastAsia"/>
                              </w:rPr>
                              <w:t>指标项</w:t>
                            </w:r>
                            <w:r>
                              <w:t>b</w:t>
                            </w:r>
                          </w:p>
                        </w:txbxContent>
                      </v:textbox>
                    </v:shape>
                    <v:shape id="文本框 92" o:spid="_x0000_s1129" type="#_x0000_t202" style="position:absolute;top:438;width:6656;height:25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iOcYA&#10;AADbAAAADwAAAGRycy9kb3ducmV2LnhtbESPQWvCQBSE7wX/w/KE3pqNgYpGVwmB0FLag5pLb6/Z&#10;ZxLMvo3Zrab++m6h4HGYmW+Y9XY0nbjQ4FrLCmZRDIK4srrlWkF5KJ4WIJxH1thZJgU/5GC7mTys&#10;MdX2yju67H0tAoRdigoa7/tUSlc1ZNBFticO3tEOBn2QQy31gNcAN51M4nguDbYcFhrsKW+oOu2/&#10;jYK3vPjA3VdiFrcuf3k/Zv25/HxW6nE6ZisQnkZ/D/+3X7WCZQJ/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oiOcYAAADbAAAADwAAAAAAAAAAAAAAAACYAgAAZHJz&#10;L2Rvd25yZXYueG1sUEsFBgAAAAAEAAQA9QAAAIsDAAAAAA==&#10;" filled="f" stroked="f" strokeweight=".5pt">
                      <v:textbox>
                        <w:txbxContent>
                          <w:p w:rsidR="0030722B" w:rsidRDefault="0030722B" w:rsidP="00F375D6">
                            <w:pPr>
                              <w:spacing w:before="163" w:after="163"/>
                              <w:ind w:firstLine="480"/>
                            </w:pPr>
                            <w:r>
                              <w:rPr>
                                <w:rFonts w:hint="eastAsia"/>
                              </w:rPr>
                              <w:t>目标</w:t>
                            </w:r>
                            <w:r>
                              <w:t>项</w:t>
                            </w:r>
                          </w:p>
                        </w:txbxContent>
                      </v:textbox>
                    </v:shape>
                  </v:group>
                  <v:line id="直接连接符 95" o:spid="_x0000_s1130" style="position:absolute;visibility:visible;mso-wrap-style:square" from="7315,3730" to="19676,8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bunMQAAADbAAAADwAAAGRycy9kb3ducmV2LnhtbESPT4vCMBTE78J+h/AWvGnqyvqnaxRZ&#10;KHha1Apen82zLdu8lCba6qc3guBxmJnfMItVZypxpcaVlhWMhhEI4szqknMFhzQZzEA4j6yxskwK&#10;buRgtfzoLTDWtuUdXfc+FwHCLkYFhfd1LKXLCjLohrYmDt7ZNgZ9kE0udYNtgJtKfkXRRBosOSwU&#10;WNNvQdn//mIUjO9JtTm26SRZb3d4/7udotFlqlT/s1v/gPDU+Xf41d5oBfNveH4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hu6cxAAAANsAAAAPAAAAAAAAAAAA&#10;AAAAAKECAABkcnMvZG93bnJldi54bWxQSwUGAAAAAAQABAD5AAAAkgMAAAAA&#10;" strokecolor="#5b9bd5 [3204]" strokeweight="1.5pt">
                    <v:stroke dashstyle="1 1" joinstyle="miter"/>
                  </v:line>
                  <v:line id="直接连接符 96" o:spid="_x0000_s1131" style="position:absolute;visibility:visible;mso-wrap-style:square" from="19385,3364" to="31746,8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Rw68QAAADbAAAADwAAAGRycy9kb3ducmV2LnhtbESPT2vCQBTE74V+h+UVeqsbW4htdBUp&#10;BHIqRoVeX7PPJDT7NmRX8+fTu4LgcZiZ3zCrzWAacaHO1ZYVzGcRCOLC6ppLBcdD+vYJwnlkjY1l&#10;UjCSg836+WmFibY953TZ+1IECLsEFVTet4mUrqjIoJvZljh4J9sZ9EF2pdQd9gFuGvkeRbE0WHNY&#10;qLCl74qK//3ZKPiY0ib77Q9xut3lOP2Mf9H8vFDq9WXYLkF4GvwjfG9nWsFXDLcv4QfI9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VHDrxAAAANsAAAAPAAAAAAAAAAAA&#10;AAAAAKECAABkcnMvZG93bnJldi54bWxQSwUGAAAAAAQABAD5AAAAkgMAAAAA&#10;" strokecolor="#5b9bd5 [3204]" strokeweight="1.5pt">
                    <v:stroke dashstyle="1 1" joinstyle="miter"/>
                  </v:line>
                  <v:line id="直接连接符 97" o:spid="_x0000_s1132" style="position:absolute;flip:x;visibility:visible;mso-wrap-style:square" from="6656,3364" to="19676,86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aYQMMAAADbAAAADwAAAGRycy9kb3ducmV2LnhtbESPzarCMBSE94LvEI7gTlNF/KlGUeGK&#10;LlxcFcHdoTm2xeakNLm2vr0RhLscZuYbZrFqTCGeVLncsoJBPwJBnFidc6rgcv7pTUE4j6yxsEwK&#10;XuRgtWy3FhhrW/MvPU8+FQHCLkYFmfdlLKVLMjLo+rYkDt7dVgZ9kFUqdYV1gJtCDqNoLA3mHBYy&#10;LGmbUfI4/RkFo8O1fh13PKXbxU7q9Lq5b9eNUt1Os56D8NT4//C3vdcKZhP4fAk/QC7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GmEDDAAAA2wAAAA8AAAAAAAAAAAAA&#10;AAAAoQIAAGRycy9kb3ducmV2LnhtbFBLBQYAAAAABAAEAPkAAACRAwAAAAA=&#10;" strokecolor="#ed7d31 [3205]" strokeweight="1.5pt">
                    <v:stroke dashstyle="1 1" joinstyle="miter"/>
                  </v:line>
                  <v:line id="直接连接符 98" o:spid="_x0000_s1133" style="position:absolute;flip:x;visibility:visible;mso-wrap-style:square" from="19312,3730" to="32332,8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kMMsAAAADbAAAADwAAAGRycy9kb3ducmV2LnhtbERPy4rCMBTdD/gP4QruxlQRp1ajqKDo&#10;YhY+ENxdmmtbbG5KE239e7MQXB7Oe7ZoTSmeVLvCsoJBPwJBnFpdcKbgfNr8xiCcR9ZYWiYFL3Kw&#10;mHd+Zpho2/CBnkefiRDCLkEFufdVIqVLczLo+rYiDtzN1gZ9gHUmdY1NCDelHEbRWBosODTkWNE6&#10;p/R+fBgFo/2lef1vOabr2f412WV1Wy9bpXrddjkF4an1X/HHvdMKJmFs+BJ+gJ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GZDDLAAAAA2wAAAA8AAAAAAAAAAAAAAAAA&#10;oQIAAGRycy9kb3ducmV2LnhtbFBLBQYAAAAABAAEAPkAAACOAwAAAAA=&#10;" strokecolor="#ed7d31 [3205]" strokeweight="1.5pt">
                    <v:stroke dashstyle="1 1" joinstyle="miter"/>
                  </v:line>
                  <v:shape id="文本框 99" o:spid="_x0000_s1134" type="#_x0000_t202" style="position:absolute;left:15272;top:4373;width:7908;height:3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30722B" w:rsidRPr="005A2053" w:rsidRDefault="0030722B" w:rsidP="005A2053">
                          <w:pPr>
                            <w:spacing w:beforeLines="0" w:before="0" w:afterLines="0" w:after="0" w:line="240" w:lineRule="atLeast"/>
                            <w:ind w:firstLineChars="0" w:firstLine="0"/>
                            <w:jc w:val="center"/>
                            <w:rPr>
                              <w:sz w:val="21"/>
                            </w:rPr>
                          </w:pPr>
                          <w:r w:rsidRPr="00F375D6">
                            <w:rPr>
                              <w:rFonts w:hint="eastAsia"/>
                              <w:sz w:val="21"/>
                            </w:rPr>
                            <w:t>差</w:t>
                          </w:r>
                          <w:r w:rsidRPr="005A2053">
                            <w:rPr>
                              <w:rFonts w:hint="eastAsia"/>
                              <w:sz w:val="21"/>
                            </w:rPr>
                            <w:t>分</w:t>
                          </w:r>
                          <w:r w:rsidRPr="005A2053">
                            <w:rPr>
                              <w:sz w:val="21"/>
                            </w:rPr>
                            <w:t>对应</w:t>
                          </w:r>
                        </w:p>
                      </w:txbxContent>
                    </v:textbox>
                  </v:shape>
                </v:group>
                <v:shape id="文本框 101" o:spid="_x0000_s1135" type="#_x0000_t202" style="position:absolute;left:10607;top:12435;width:20644;height:3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30722B" w:rsidRDefault="0030722B" w:rsidP="005A2053">
                        <w:pPr>
                          <w:spacing w:beforeLines="0" w:before="0" w:afterLines="0" w:after="0" w:line="240" w:lineRule="atLeast"/>
                          <w:ind w:firstLineChars="0" w:firstLine="0"/>
                        </w:pPr>
                        <w:r w:rsidRPr="005A2053">
                          <w:rPr>
                            <w:sz w:val="21"/>
                          </w:rPr>
                          <w:t>图</w:t>
                        </w:r>
                        <w:r>
                          <w:rPr>
                            <w:rFonts w:hint="eastAsia"/>
                            <w:sz w:val="21"/>
                          </w:rPr>
                          <w:t>5.</w:t>
                        </w:r>
                        <w:r w:rsidRPr="005A2053">
                          <w:rPr>
                            <w:sz w:val="21"/>
                          </w:rPr>
                          <w:t xml:space="preserve">3 </w:t>
                        </w:r>
                        <w:r w:rsidRPr="005A2053">
                          <w:rPr>
                            <w:sz w:val="21"/>
                          </w:rPr>
                          <w:t>二元</w:t>
                        </w:r>
                        <w:proofErr w:type="gramStart"/>
                        <w:r w:rsidRPr="005A2053">
                          <w:rPr>
                            <w:sz w:val="21"/>
                          </w:rPr>
                          <w:t>簇</w:t>
                        </w:r>
                        <w:proofErr w:type="gramEnd"/>
                        <w:r w:rsidRPr="005A2053">
                          <w:rPr>
                            <w:rFonts w:hint="eastAsia"/>
                            <w:sz w:val="21"/>
                          </w:rPr>
                          <w:t>解算</w:t>
                        </w:r>
                        <w:r w:rsidRPr="005A2053">
                          <w:rPr>
                            <w:sz w:val="21"/>
                          </w:rPr>
                          <w:t>的对</w:t>
                        </w:r>
                        <w:r>
                          <w:t>应关系</w:t>
                        </w:r>
                      </w:p>
                    </w:txbxContent>
                  </v:textbox>
                </v:shape>
                <w10:wrap type="topAndBottom"/>
              </v:group>
            </w:pict>
          </mc:Fallback>
        </mc:AlternateContent>
      </w:r>
      <w:r w:rsidR="006D002F">
        <w:rPr>
          <w:rFonts w:hint="eastAsia"/>
        </w:rPr>
        <w:t>二元簇是推荐使用的指标簇。对应关系非常清晰，使用场景广泛。适用于对等合作对象的搜索参数。二元簇的解算值由最小的维度解算值决定，意味着如果任何一个维度难以成立则整体结果也难以成立。映射至实际情况可以理解为：如果用户</w:t>
      </w:r>
      <w:r w:rsidR="006D002F">
        <w:rPr>
          <w:rFonts w:hint="eastAsia"/>
        </w:rPr>
        <w:t>A</w:t>
      </w:r>
      <w:r w:rsidR="006D002F">
        <w:rPr>
          <w:rFonts w:hint="eastAsia"/>
        </w:rPr>
        <w:t>满足用户</w:t>
      </w:r>
      <w:r w:rsidR="006D002F">
        <w:rPr>
          <w:rFonts w:hint="eastAsia"/>
        </w:rPr>
        <w:t>B</w:t>
      </w:r>
      <w:r w:rsidR="006D002F">
        <w:rPr>
          <w:rFonts w:hint="eastAsia"/>
        </w:rPr>
        <w:t>的指标要求，而用户</w:t>
      </w:r>
      <w:r w:rsidR="006D002F">
        <w:rPr>
          <w:rFonts w:hint="eastAsia"/>
        </w:rPr>
        <w:t>B</w:t>
      </w:r>
      <w:r w:rsidR="006D002F">
        <w:rPr>
          <w:rFonts w:hint="eastAsia"/>
        </w:rPr>
        <w:t>不满足用户</w:t>
      </w:r>
      <w:r w:rsidR="006D002F">
        <w:rPr>
          <w:rFonts w:hint="eastAsia"/>
        </w:rPr>
        <w:t>A</w:t>
      </w:r>
      <w:r w:rsidR="006D002F">
        <w:rPr>
          <w:rFonts w:hint="eastAsia"/>
        </w:rPr>
        <w:t>的指标要求，则不推荐相互揭示；同样，如果用户</w:t>
      </w:r>
      <w:r w:rsidR="006D002F">
        <w:rPr>
          <w:rFonts w:hint="eastAsia"/>
        </w:rPr>
        <w:t>B</w:t>
      </w:r>
      <w:r w:rsidR="006D002F">
        <w:rPr>
          <w:rFonts w:hint="eastAsia"/>
        </w:rPr>
        <w:t>满足用户</w:t>
      </w:r>
      <w:r w:rsidR="006D002F">
        <w:rPr>
          <w:rFonts w:hint="eastAsia"/>
        </w:rPr>
        <w:t>A</w:t>
      </w:r>
      <w:r w:rsidR="006D002F">
        <w:rPr>
          <w:rFonts w:hint="eastAsia"/>
        </w:rPr>
        <w:t>的指标要求，而用户</w:t>
      </w:r>
      <w:r w:rsidR="006D002F">
        <w:rPr>
          <w:rFonts w:hint="eastAsia"/>
        </w:rPr>
        <w:t>A</w:t>
      </w:r>
      <w:r w:rsidR="006D002F">
        <w:rPr>
          <w:rFonts w:hint="eastAsia"/>
        </w:rPr>
        <w:t>不满足用户</w:t>
      </w:r>
      <w:r w:rsidR="006D002F">
        <w:rPr>
          <w:rFonts w:hint="eastAsia"/>
        </w:rPr>
        <w:t>B</w:t>
      </w:r>
      <w:r w:rsidR="006D002F">
        <w:rPr>
          <w:rFonts w:hint="eastAsia"/>
        </w:rPr>
        <w:t>的指标要求，也不推荐相互揭示；当且仅当用户</w:t>
      </w:r>
      <w:r w:rsidR="006D002F">
        <w:rPr>
          <w:rFonts w:hint="eastAsia"/>
        </w:rPr>
        <w:t>A</w:t>
      </w:r>
      <w:r w:rsidR="006D002F">
        <w:rPr>
          <w:rFonts w:hint="eastAsia"/>
        </w:rPr>
        <w:t>满足用户</w:t>
      </w:r>
      <w:r w:rsidR="006D002F">
        <w:rPr>
          <w:rFonts w:hint="eastAsia"/>
        </w:rPr>
        <w:t>B</w:t>
      </w:r>
      <w:r w:rsidR="006D002F">
        <w:rPr>
          <w:rFonts w:hint="eastAsia"/>
        </w:rPr>
        <w:t>的指标要求，用户</w:t>
      </w:r>
      <w:r w:rsidR="006D002F">
        <w:rPr>
          <w:rFonts w:hint="eastAsia"/>
        </w:rPr>
        <w:t>B</w:t>
      </w:r>
      <w:r w:rsidR="006D002F">
        <w:rPr>
          <w:rFonts w:hint="eastAsia"/>
        </w:rPr>
        <w:t>也满足用户</w:t>
      </w:r>
      <w:r w:rsidR="006D002F">
        <w:rPr>
          <w:rFonts w:hint="eastAsia"/>
        </w:rPr>
        <w:t>A</w:t>
      </w:r>
      <w:r w:rsidR="006D002F">
        <w:rPr>
          <w:rFonts w:hint="eastAsia"/>
        </w:rPr>
        <w:t>的指标要求时，</w:t>
      </w:r>
      <w:r w:rsidR="006D002F">
        <w:rPr>
          <w:rFonts w:hint="eastAsia"/>
        </w:rPr>
        <w:t>A</w:t>
      </w:r>
      <w:r w:rsidR="006D002F">
        <w:rPr>
          <w:rFonts w:hint="eastAsia"/>
        </w:rPr>
        <w:t>、</w:t>
      </w:r>
      <w:r w:rsidR="006D002F">
        <w:rPr>
          <w:rFonts w:hint="eastAsia"/>
        </w:rPr>
        <w:t>B</w:t>
      </w:r>
      <w:r w:rsidR="006D002F">
        <w:rPr>
          <w:rFonts w:hint="eastAsia"/>
        </w:rPr>
        <w:t>之间可能相互揭示。</w:t>
      </w:r>
    </w:p>
    <w:p w:rsidR="00F375D6" w:rsidRDefault="00F375D6" w:rsidP="006D002F">
      <w:pPr>
        <w:spacing w:before="163" w:after="163"/>
        <w:ind w:firstLine="480"/>
      </w:pPr>
    </w:p>
    <w:p w:rsidR="006D002F" w:rsidRPr="006D002F" w:rsidRDefault="006D002F" w:rsidP="006D002F">
      <w:pPr>
        <w:spacing w:before="163" w:after="163"/>
        <w:ind w:firstLine="480"/>
      </w:pPr>
      <w:r>
        <w:rPr>
          <w:rFonts w:hint="eastAsia"/>
        </w:rPr>
        <w:t>三元</w:t>
      </w:r>
      <w:proofErr w:type="gramStart"/>
      <w:r>
        <w:rPr>
          <w:rFonts w:hint="eastAsia"/>
        </w:rPr>
        <w:t>簇</w:t>
      </w:r>
      <w:proofErr w:type="gramEnd"/>
      <w:r>
        <w:rPr>
          <w:rFonts w:hint="eastAsia"/>
        </w:rPr>
        <w:t>适用于与三方协作等场景，相比于二元簇多要求一枚指标项进行解算，意味着多一位参与者加入到合作寻求的过程当中，适当改进后可用于更多的团体合作的搜索工作。</w:t>
      </w:r>
    </w:p>
    <w:p w:rsidR="001C7D17" w:rsidRDefault="001C7D17" w:rsidP="001C7D17">
      <w:pPr>
        <w:spacing w:before="163" w:after="163"/>
        <w:ind w:firstLine="480"/>
      </w:pPr>
      <w:r>
        <w:rPr>
          <w:rFonts w:ascii="Microsoft YaHei UI" w:eastAsia="Microsoft YaHei UI" w:hAnsi="Microsoft YaHei UI"/>
          <w:noProof/>
        </w:rPr>
        <w:lastRenderedPageBreak/>
        <mc:AlternateContent>
          <mc:Choice Requires="wpg">
            <w:drawing>
              <wp:anchor distT="0" distB="0" distL="114300" distR="114300" simplePos="0" relativeHeight="251782144" behindDoc="0" locked="0" layoutInCell="1" allowOverlap="1" wp14:anchorId="37EB6044" wp14:editId="5BD8E153">
                <wp:simplePos x="0" y="0"/>
                <wp:positionH relativeFrom="column">
                  <wp:posOffset>1210310</wp:posOffset>
                </wp:positionH>
                <wp:positionV relativeFrom="paragraph">
                  <wp:posOffset>194</wp:posOffset>
                </wp:positionV>
                <wp:extent cx="3248660" cy="3534410"/>
                <wp:effectExtent l="704850" t="0" r="27940" b="0"/>
                <wp:wrapTopAndBottom/>
                <wp:docPr id="172" name="组合 172"/>
                <wp:cNvGraphicFramePr/>
                <a:graphic xmlns:a="http://schemas.openxmlformats.org/drawingml/2006/main">
                  <a:graphicData uri="http://schemas.microsoft.com/office/word/2010/wordprocessingGroup">
                    <wpg:wgp>
                      <wpg:cNvGrpSpPr/>
                      <wpg:grpSpPr>
                        <a:xfrm>
                          <a:off x="0" y="0"/>
                          <a:ext cx="3248660" cy="3534410"/>
                          <a:chOff x="0" y="0"/>
                          <a:chExt cx="3249084" cy="3534585"/>
                        </a:xfrm>
                      </wpg:grpSpPr>
                      <wpg:grpSp>
                        <wpg:cNvPr id="170" name="组合 170"/>
                        <wpg:cNvGrpSpPr/>
                        <wpg:grpSpPr>
                          <a:xfrm>
                            <a:off x="0" y="0"/>
                            <a:ext cx="3249084" cy="3534585"/>
                            <a:chOff x="0" y="0"/>
                            <a:chExt cx="3249084" cy="3534585"/>
                          </a:xfrm>
                        </wpg:grpSpPr>
                        <wpg:grpSp>
                          <wpg:cNvPr id="119" name="组合 119"/>
                          <wpg:cNvGrpSpPr/>
                          <wpg:grpSpPr>
                            <a:xfrm>
                              <a:off x="323003" y="193402"/>
                              <a:ext cx="2926081" cy="328930"/>
                              <a:chOff x="0" y="0"/>
                              <a:chExt cx="2926081" cy="328930"/>
                            </a:xfrm>
                          </wpg:grpSpPr>
                          <wpg:grpSp>
                            <wpg:cNvPr id="109" name="组合 109"/>
                            <wpg:cNvGrpSpPr/>
                            <wpg:grpSpPr>
                              <a:xfrm>
                                <a:off x="0" y="0"/>
                                <a:ext cx="2208581" cy="328930"/>
                                <a:chOff x="0" y="0"/>
                                <a:chExt cx="2208581" cy="328930"/>
                              </a:xfrm>
                            </wpg:grpSpPr>
                            <wps:wsp>
                              <wps:cNvPr id="104" name="圆角矩形 104"/>
                              <wps:cNvSpPr/>
                              <wps:spPr>
                                <a:xfrm>
                                  <a:off x="0" y="0"/>
                                  <a:ext cx="716280" cy="32893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30722B" w:rsidRDefault="0030722B" w:rsidP="003D5A93">
                                    <w:pPr>
                                      <w:spacing w:beforeLines="0" w:before="0" w:afterLines="0" w:after="0" w:line="240" w:lineRule="atLeast"/>
                                      <w:ind w:firstLineChars="0" w:firstLine="0"/>
                                      <w:jc w:val="center"/>
                                    </w:pPr>
                                    <w:r>
                                      <w:rPr>
                                        <w:rFonts w:hint="eastAsia"/>
                                      </w:rPr>
                                      <w:t>元</w:t>
                                    </w:r>
                                    <w:r>
                                      <w:rPr>
                                        <w:rFonts w:hint="eastAsia"/>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圆角矩形 107"/>
                              <wps:cNvSpPr/>
                              <wps:spPr>
                                <a:xfrm>
                                  <a:off x="746151" y="0"/>
                                  <a:ext cx="716280" cy="32893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30722B" w:rsidRDefault="0030722B" w:rsidP="003D5A93">
                                    <w:pPr>
                                      <w:spacing w:beforeLines="0" w:before="0" w:afterLines="0" w:after="0" w:line="240" w:lineRule="atLeast"/>
                                      <w:ind w:firstLineChars="0" w:firstLine="0"/>
                                      <w:jc w:val="center"/>
                                    </w:pPr>
                                    <w:r>
                                      <w:rPr>
                                        <w:rFonts w:hint="eastAsia"/>
                                      </w:rPr>
                                      <w:t>元</w:t>
                                    </w:r>
                                    <w: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圆角矩形 108"/>
                              <wps:cNvSpPr/>
                              <wps:spPr>
                                <a:xfrm>
                                  <a:off x="1492301" y="0"/>
                                  <a:ext cx="716280" cy="328930"/>
                                </a:xfrm>
                                <a:prstGeom prst="roundRect">
                                  <a:avLst/>
                                </a:prstGeom>
                              </wps:spPr>
                              <wps:style>
                                <a:lnRef idx="1">
                                  <a:schemeClr val="accent6"/>
                                </a:lnRef>
                                <a:fillRef idx="3">
                                  <a:schemeClr val="accent6"/>
                                </a:fillRef>
                                <a:effectRef idx="2">
                                  <a:schemeClr val="accent6"/>
                                </a:effectRef>
                                <a:fontRef idx="minor">
                                  <a:schemeClr val="lt1"/>
                                </a:fontRef>
                              </wps:style>
                              <wps:txbx>
                                <w:txbxContent>
                                  <w:p w:rsidR="0030722B" w:rsidRDefault="0030722B" w:rsidP="003D5A93">
                                    <w:pPr>
                                      <w:spacing w:beforeLines="0" w:before="0" w:afterLines="0" w:after="0" w:line="240" w:lineRule="atLeast"/>
                                      <w:ind w:firstLineChars="0" w:firstLine="0"/>
                                      <w:jc w:val="center"/>
                                    </w:pPr>
                                    <w:r>
                                      <w:rPr>
                                        <w:rFonts w:hint="eastAsia"/>
                                      </w:rPr>
                                      <w:t>元</w:t>
                                    </w:r>
                                    <w: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8" name="文本框 118"/>
                            <wps:cNvSpPr txBox="1"/>
                            <wps:spPr>
                              <a:xfrm>
                                <a:off x="2150669" y="21945"/>
                                <a:ext cx="775412" cy="2852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722B" w:rsidRDefault="0030722B" w:rsidP="003D5A93">
                                  <w:pPr>
                                    <w:spacing w:beforeLines="0" w:before="0" w:afterLines="0" w:after="0" w:line="240" w:lineRule="atLeast"/>
                                    <w:ind w:firstLineChars="0" w:firstLine="0"/>
                                  </w:pPr>
                                  <w:r>
                                    <w:rPr>
                                      <w:rFonts w:hint="eastAsia"/>
                                    </w:rPr>
                                    <w:t>指标项</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0" name="组合 120"/>
                          <wpg:cNvGrpSpPr/>
                          <wpg:grpSpPr>
                            <a:xfrm rot="14133158">
                              <a:off x="-1298576" y="1298576"/>
                              <a:ext cx="2926081" cy="328930"/>
                              <a:chOff x="0" y="0"/>
                              <a:chExt cx="2926081" cy="328930"/>
                            </a:xfrm>
                          </wpg:grpSpPr>
                          <wpg:grpSp>
                            <wpg:cNvPr id="121" name="组合 121"/>
                            <wpg:cNvGrpSpPr/>
                            <wpg:grpSpPr>
                              <a:xfrm>
                                <a:off x="0" y="0"/>
                                <a:ext cx="2208581" cy="328930"/>
                                <a:chOff x="0" y="0"/>
                                <a:chExt cx="2208581" cy="328930"/>
                              </a:xfrm>
                            </wpg:grpSpPr>
                            <wps:wsp>
                              <wps:cNvPr id="122" name="圆角矩形 122"/>
                              <wps:cNvSpPr/>
                              <wps:spPr>
                                <a:xfrm>
                                  <a:off x="0" y="0"/>
                                  <a:ext cx="716280" cy="328930"/>
                                </a:xfrm>
                                <a:prstGeom prst="roundRect">
                                  <a:avLst/>
                                </a:prstGeom>
                              </wps:spPr>
                              <wps:style>
                                <a:lnRef idx="1">
                                  <a:schemeClr val="accent6"/>
                                </a:lnRef>
                                <a:fillRef idx="3">
                                  <a:schemeClr val="accent6"/>
                                </a:fillRef>
                                <a:effectRef idx="2">
                                  <a:schemeClr val="accent6"/>
                                </a:effectRef>
                                <a:fontRef idx="minor">
                                  <a:schemeClr val="lt1"/>
                                </a:fontRef>
                              </wps:style>
                              <wps:txbx>
                                <w:txbxContent>
                                  <w:p w:rsidR="0030722B" w:rsidRDefault="0030722B" w:rsidP="003D5A93">
                                    <w:pPr>
                                      <w:spacing w:beforeLines="0" w:before="0" w:afterLines="0" w:after="0" w:line="240" w:lineRule="atLeast"/>
                                      <w:ind w:firstLineChars="0" w:firstLine="0"/>
                                      <w:jc w:val="center"/>
                                    </w:pPr>
                                    <w:r>
                                      <w:rPr>
                                        <w:rFonts w:hint="eastAsia"/>
                                      </w:rPr>
                                      <w:t>元</w:t>
                                    </w:r>
                                    <w:r>
                                      <w:rPr>
                                        <w:rFonts w:hint="eastAsia"/>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圆角矩形 123"/>
                              <wps:cNvSpPr/>
                              <wps:spPr>
                                <a:xfrm>
                                  <a:off x="746151" y="0"/>
                                  <a:ext cx="716280" cy="32893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30722B" w:rsidRDefault="0030722B" w:rsidP="003D5A93">
                                    <w:pPr>
                                      <w:spacing w:beforeLines="0" w:before="0" w:afterLines="0" w:after="0" w:line="240" w:lineRule="atLeast"/>
                                      <w:ind w:firstLineChars="0" w:firstLine="0"/>
                                      <w:jc w:val="center"/>
                                    </w:pPr>
                                    <w:r>
                                      <w:rPr>
                                        <w:rFonts w:hint="eastAsia"/>
                                      </w:rPr>
                                      <w:t>元</w:t>
                                    </w:r>
                                    <w: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圆角矩形 124"/>
                              <wps:cNvSpPr/>
                              <wps:spPr>
                                <a:xfrm>
                                  <a:off x="1492301" y="0"/>
                                  <a:ext cx="716280" cy="32893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30722B" w:rsidRDefault="0030722B" w:rsidP="003D5A93">
                                    <w:pPr>
                                      <w:spacing w:beforeLines="0" w:before="0" w:afterLines="0" w:after="0" w:line="240" w:lineRule="atLeast"/>
                                      <w:ind w:firstLineChars="0" w:firstLine="0"/>
                                      <w:jc w:val="center"/>
                                    </w:pPr>
                                    <w:r>
                                      <w:rPr>
                                        <w:rFonts w:hint="eastAsia"/>
                                      </w:rPr>
                                      <w:t>元</w:t>
                                    </w:r>
                                    <w: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5" name="文本框 125"/>
                            <wps:cNvSpPr txBox="1"/>
                            <wps:spPr>
                              <a:xfrm>
                                <a:off x="2150669" y="21945"/>
                                <a:ext cx="775412" cy="2852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722B" w:rsidRDefault="0030722B" w:rsidP="003D5A93">
                                  <w:pPr>
                                    <w:spacing w:beforeLines="0" w:before="0" w:afterLines="0" w:after="0" w:line="240" w:lineRule="atLeast"/>
                                    <w:ind w:firstLineChars="0" w:firstLine="0"/>
                                  </w:pPr>
                                  <w:r>
                                    <w:rPr>
                                      <w:rFonts w:hint="eastAsia"/>
                                    </w:rPr>
                                    <w:t>指标项</w:t>
                                  </w:r>
                                  <w:r>
                                    <w:rPr>
                                      <w:rFonts w:hint="eastAsi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6" name="组合 126"/>
                          <wpg:cNvGrpSpPr/>
                          <wpg:grpSpPr>
                            <a:xfrm rot="7688926">
                              <a:off x="780204" y="1907080"/>
                              <a:ext cx="2926081" cy="328930"/>
                              <a:chOff x="0" y="0"/>
                              <a:chExt cx="2926081" cy="328930"/>
                            </a:xfrm>
                          </wpg:grpSpPr>
                          <wpg:grpSp>
                            <wpg:cNvPr id="127" name="组合 127"/>
                            <wpg:cNvGrpSpPr/>
                            <wpg:grpSpPr>
                              <a:xfrm>
                                <a:off x="0" y="0"/>
                                <a:ext cx="2208581" cy="328930"/>
                                <a:chOff x="0" y="0"/>
                                <a:chExt cx="2208581" cy="328930"/>
                              </a:xfrm>
                            </wpg:grpSpPr>
                            <wps:wsp>
                              <wps:cNvPr id="128" name="圆角矩形 128"/>
                              <wps:cNvSpPr/>
                              <wps:spPr>
                                <a:xfrm>
                                  <a:off x="0" y="0"/>
                                  <a:ext cx="716280" cy="32893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30722B" w:rsidRDefault="0030722B" w:rsidP="003D5A93">
                                    <w:pPr>
                                      <w:spacing w:beforeLines="0" w:before="0" w:afterLines="0" w:after="0" w:line="240" w:lineRule="atLeast"/>
                                      <w:ind w:firstLineChars="0" w:firstLine="0"/>
                                      <w:jc w:val="center"/>
                                    </w:pPr>
                                    <w:r>
                                      <w:rPr>
                                        <w:rFonts w:hint="eastAsia"/>
                                      </w:rPr>
                                      <w:t>元</w:t>
                                    </w:r>
                                    <w:r>
                                      <w:rPr>
                                        <w:rFonts w:hint="eastAsia"/>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圆角矩形 129"/>
                              <wps:cNvSpPr/>
                              <wps:spPr>
                                <a:xfrm>
                                  <a:off x="746151" y="0"/>
                                  <a:ext cx="716280" cy="328930"/>
                                </a:xfrm>
                                <a:prstGeom prst="roundRect">
                                  <a:avLst/>
                                </a:prstGeom>
                              </wps:spPr>
                              <wps:style>
                                <a:lnRef idx="1">
                                  <a:schemeClr val="accent6"/>
                                </a:lnRef>
                                <a:fillRef idx="3">
                                  <a:schemeClr val="accent6"/>
                                </a:fillRef>
                                <a:effectRef idx="2">
                                  <a:schemeClr val="accent6"/>
                                </a:effectRef>
                                <a:fontRef idx="minor">
                                  <a:schemeClr val="lt1"/>
                                </a:fontRef>
                              </wps:style>
                              <wps:txbx>
                                <w:txbxContent>
                                  <w:p w:rsidR="0030722B" w:rsidRDefault="0030722B" w:rsidP="003D5A93">
                                    <w:pPr>
                                      <w:spacing w:beforeLines="0" w:before="0" w:afterLines="0" w:after="0" w:line="240" w:lineRule="atLeast"/>
                                      <w:ind w:firstLineChars="0" w:firstLine="0"/>
                                      <w:jc w:val="center"/>
                                    </w:pPr>
                                    <w:r>
                                      <w:rPr>
                                        <w:rFonts w:hint="eastAsia"/>
                                      </w:rPr>
                                      <w:t>元</w:t>
                                    </w:r>
                                    <w: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圆角矩形 130"/>
                              <wps:cNvSpPr/>
                              <wps:spPr>
                                <a:xfrm>
                                  <a:off x="1492301" y="0"/>
                                  <a:ext cx="716280" cy="32893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30722B" w:rsidRDefault="0030722B" w:rsidP="003D5A93">
                                    <w:pPr>
                                      <w:spacing w:beforeLines="0" w:before="0" w:afterLines="0" w:after="0" w:line="240" w:lineRule="atLeast"/>
                                      <w:ind w:firstLineChars="0" w:firstLine="0"/>
                                      <w:jc w:val="center"/>
                                    </w:pPr>
                                    <w:r>
                                      <w:rPr>
                                        <w:rFonts w:hint="eastAsia"/>
                                      </w:rPr>
                                      <w:t>元</w:t>
                                    </w:r>
                                    <w: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1" name="文本框 131"/>
                            <wps:cNvSpPr txBox="1"/>
                            <wps:spPr>
                              <a:xfrm>
                                <a:off x="2150669" y="21945"/>
                                <a:ext cx="775412" cy="2852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722B" w:rsidRDefault="0030722B" w:rsidP="003D5A93">
                                  <w:pPr>
                                    <w:spacing w:beforeLines="0" w:before="0" w:afterLines="0" w:after="0" w:line="240" w:lineRule="atLeast"/>
                                    <w:ind w:firstLineChars="0" w:firstLine="0"/>
                                  </w:pPr>
                                  <w:r>
                                    <w:rPr>
                                      <w:rFonts w:hint="eastAsia"/>
                                    </w:rPr>
                                    <w:t>指标项</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9" name="组合 169"/>
                          <wpg:cNvGrpSpPr/>
                          <wpg:grpSpPr>
                            <a:xfrm>
                              <a:off x="128940" y="551926"/>
                              <a:ext cx="2649393" cy="1708191"/>
                              <a:chOff x="0" y="0"/>
                              <a:chExt cx="2649393" cy="1708191"/>
                            </a:xfrm>
                          </wpg:grpSpPr>
                          <wpg:grpSp>
                            <wpg:cNvPr id="168" name="组合 168"/>
                            <wpg:cNvGrpSpPr/>
                            <wpg:grpSpPr>
                              <a:xfrm>
                                <a:off x="401284" y="0"/>
                                <a:ext cx="1318972" cy="1688456"/>
                                <a:chOff x="0" y="0"/>
                                <a:chExt cx="1318972" cy="1688456"/>
                              </a:xfrm>
                            </wpg:grpSpPr>
                            <wps:wsp>
                              <wps:cNvPr id="157" name="直接连接符 157"/>
                              <wps:cNvCnPr/>
                              <wps:spPr>
                                <a:xfrm flipV="1">
                                  <a:off x="0" y="0"/>
                                  <a:ext cx="175324" cy="1078861"/>
                                </a:xfrm>
                                <a:prstGeom prst="line">
                                  <a:avLst/>
                                </a:prstGeom>
                                <a:ln>
                                  <a:prstDash val="sysDash"/>
                                </a:ln>
                              </wps:spPr>
                              <wps:style>
                                <a:lnRef idx="3">
                                  <a:schemeClr val="accent1"/>
                                </a:lnRef>
                                <a:fillRef idx="0">
                                  <a:schemeClr val="accent1"/>
                                </a:fillRef>
                                <a:effectRef idx="2">
                                  <a:schemeClr val="accent1"/>
                                </a:effectRef>
                                <a:fontRef idx="minor">
                                  <a:schemeClr val="tx1"/>
                                </a:fontRef>
                              </wps:style>
                              <wps:bodyPr/>
                            </wps:wsp>
                            <wps:wsp>
                              <wps:cNvPr id="158" name="直接连接符 158"/>
                              <wps:cNvCnPr/>
                              <wps:spPr>
                                <a:xfrm>
                                  <a:off x="0" y="1078861"/>
                                  <a:ext cx="1318972" cy="609595"/>
                                </a:xfrm>
                                <a:prstGeom prst="line">
                                  <a:avLst/>
                                </a:prstGeom>
                                <a:ln>
                                  <a:prstDash val="sysDash"/>
                                </a:ln>
                              </wps:spPr>
                              <wps:style>
                                <a:lnRef idx="3">
                                  <a:schemeClr val="accent1"/>
                                </a:lnRef>
                                <a:fillRef idx="0">
                                  <a:schemeClr val="accent1"/>
                                </a:fillRef>
                                <a:effectRef idx="2">
                                  <a:schemeClr val="accent1"/>
                                </a:effectRef>
                                <a:fontRef idx="minor">
                                  <a:schemeClr val="tx1"/>
                                </a:fontRef>
                              </wps:style>
                              <wps:bodyPr/>
                            </wps:wsp>
                            <wps:wsp>
                              <wps:cNvPr id="159" name="直接连接符 159"/>
                              <wps:cNvCnPr/>
                              <wps:spPr>
                                <a:xfrm>
                                  <a:off x="174328" y="0"/>
                                  <a:ext cx="1144567" cy="1687826"/>
                                </a:xfrm>
                                <a:prstGeom prst="line">
                                  <a:avLst/>
                                </a:prstGeom>
                                <a:ln>
                                  <a:prstDash val="sysDash"/>
                                </a:ln>
                              </wps:spPr>
                              <wps:style>
                                <a:lnRef idx="3">
                                  <a:schemeClr val="accent1"/>
                                </a:lnRef>
                                <a:fillRef idx="0">
                                  <a:schemeClr val="accent1"/>
                                </a:fillRef>
                                <a:effectRef idx="2">
                                  <a:schemeClr val="accent1"/>
                                </a:effectRef>
                                <a:fontRef idx="minor">
                                  <a:schemeClr val="tx1"/>
                                </a:fontRef>
                              </wps:style>
                              <wps:bodyPr/>
                            </wps:wsp>
                          </wpg:grpSp>
                          <wpg:grpSp>
                            <wpg:cNvPr id="167" name="组合 167"/>
                            <wpg:cNvGrpSpPr/>
                            <wpg:grpSpPr>
                              <a:xfrm>
                                <a:off x="0" y="0"/>
                                <a:ext cx="2649393" cy="509827"/>
                                <a:chOff x="0" y="0"/>
                                <a:chExt cx="2649393" cy="509827"/>
                              </a:xfrm>
                            </wpg:grpSpPr>
                            <wps:wsp>
                              <wps:cNvPr id="160" name="直接连接符 160"/>
                              <wps:cNvCnPr/>
                              <wps:spPr>
                                <a:xfrm flipH="1">
                                  <a:off x="0" y="0"/>
                                  <a:ext cx="1311846" cy="466826"/>
                                </a:xfrm>
                                <a:prstGeom prst="line">
                                  <a:avLst/>
                                </a:prstGeom>
                                <a:ln>
                                  <a:prstDash val="sysDash"/>
                                </a:ln>
                              </wps:spPr>
                              <wps:style>
                                <a:lnRef idx="3">
                                  <a:schemeClr val="accent2"/>
                                </a:lnRef>
                                <a:fillRef idx="0">
                                  <a:schemeClr val="accent2"/>
                                </a:fillRef>
                                <a:effectRef idx="2">
                                  <a:schemeClr val="accent2"/>
                                </a:effectRef>
                                <a:fontRef idx="minor">
                                  <a:schemeClr val="tx1"/>
                                </a:fontRef>
                              </wps:style>
                              <wps:bodyPr/>
                            </wps:wsp>
                            <wps:wsp>
                              <wps:cNvPr id="161" name="直接连接符 161"/>
                              <wps:cNvCnPr/>
                              <wps:spPr>
                                <a:xfrm>
                                  <a:off x="1309105" y="0"/>
                                  <a:ext cx="1340288" cy="509827"/>
                                </a:xfrm>
                                <a:prstGeom prst="line">
                                  <a:avLst/>
                                </a:prstGeom>
                                <a:ln>
                                  <a:prstDash val="sysDash"/>
                                </a:ln>
                              </wps:spPr>
                              <wps:style>
                                <a:lnRef idx="3">
                                  <a:schemeClr val="accent2"/>
                                </a:lnRef>
                                <a:fillRef idx="0">
                                  <a:schemeClr val="accent2"/>
                                </a:fillRef>
                                <a:effectRef idx="2">
                                  <a:schemeClr val="accent2"/>
                                </a:effectRef>
                                <a:fontRef idx="minor">
                                  <a:schemeClr val="tx1"/>
                                </a:fontRef>
                              </wps:style>
                              <wps:bodyPr/>
                            </wps:wsp>
                            <wps:wsp>
                              <wps:cNvPr id="162" name="直接连接符 162"/>
                              <wps:cNvCnPr/>
                              <wps:spPr>
                                <a:xfrm flipH="1" flipV="1">
                                  <a:off x="0" y="467068"/>
                                  <a:ext cx="2620010" cy="42545"/>
                                </a:xfrm>
                                <a:prstGeom prst="line">
                                  <a:avLst/>
                                </a:prstGeom>
                                <a:ln>
                                  <a:prstDash val="sysDash"/>
                                </a:ln>
                              </wps:spPr>
                              <wps:style>
                                <a:lnRef idx="3">
                                  <a:schemeClr val="accent2"/>
                                </a:lnRef>
                                <a:fillRef idx="0">
                                  <a:schemeClr val="accent2"/>
                                </a:fillRef>
                                <a:effectRef idx="2">
                                  <a:schemeClr val="accent2"/>
                                </a:effectRef>
                                <a:fontRef idx="minor">
                                  <a:schemeClr val="tx1"/>
                                </a:fontRef>
                              </wps:style>
                              <wps:bodyPr/>
                            </wps:wsp>
                          </wpg:grpSp>
                          <wpg:grpSp>
                            <wpg:cNvPr id="166" name="组合 166"/>
                            <wpg:cNvGrpSpPr/>
                            <wpg:grpSpPr>
                              <a:xfrm>
                                <a:off x="819013" y="0"/>
                                <a:ext cx="1378438" cy="1708191"/>
                                <a:chOff x="0" y="0"/>
                                <a:chExt cx="1378438" cy="1708191"/>
                              </a:xfrm>
                            </wpg:grpSpPr>
                            <wps:wsp>
                              <wps:cNvPr id="163" name="直接连接符 163"/>
                              <wps:cNvCnPr/>
                              <wps:spPr>
                                <a:xfrm>
                                  <a:off x="1236742" y="0"/>
                                  <a:ext cx="141696" cy="1095307"/>
                                </a:xfrm>
                                <a:prstGeom prst="line">
                                  <a:avLst/>
                                </a:prstGeom>
                                <a:ln>
                                  <a:prstDash val="sysDash"/>
                                </a:ln>
                              </wps:spPr>
                              <wps:style>
                                <a:lnRef idx="3">
                                  <a:schemeClr val="accent6"/>
                                </a:lnRef>
                                <a:fillRef idx="0">
                                  <a:schemeClr val="accent6"/>
                                </a:fillRef>
                                <a:effectRef idx="2">
                                  <a:schemeClr val="accent6"/>
                                </a:effectRef>
                                <a:fontRef idx="minor">
                                  <a:schemeClr val="tx1"/>
                                </a:fontRef>
                              </wps:style>
                              <wps:bodyPr/>
                            </wps:wsp>
                            <wps:wsp>
                              <wps:cNvPr id="164" name="直接连接符 164"/>
                              <wps:cNvCnPr/>
                              <wps:spPr>
                                <a:xfrm flipV="1">
                                  <a:off x="0" y="1078861"/>
                                  <a:ext cx="1378178" cy="629330"/>
                                </a:xfrm>
                                <a:prstGeom prst="line">
                                  <a:avLst/>
                                </a:prstGeom>
                                <a:ln>
                                  <a:prstDash val="sysDash"/>
                                </a:ln>
                              </wps:spPr>
                              <wps:style>
                                <a:lnRef idx="3">
                                  <a:schemeClr val="accent6"/>
                                </a:lnRef>
                                <a:fillRef idx="0">
                                  <a:schemeClr val="accent6"/>
                                </a:fillRef>
                                <a:effectRef idx="2">
                                  <a:schemeClr val="accent6"/>
                                </a:effectRef>
                                <a:fontRef idx="minor">
                                  <a:schemeClr val="tx1"/>
                                </a:fontRef>
                              </wps:style>
                              <wps:bodyPr/>
                            </wps:wsp>
                            <wps:wsp>
                              <wps:cNvPr id="165" name="直接连接符 165"/>
                              <wps:cNvCnPr/>
                              <wps:spPr>
                                <a:xfrm flipV="1">
                                  <a:off x="0" y="0"/>
                                  <a:ext cx="1236519" cy="1708146"/>
                                </a:xfrm>
                                <a:prstGeom prst="line">
                                  <a:avLst/>
                                </a:prstGeom>
                                <a:ln>
                                  <a:prstDash val="sysDash"/>
                                </a:ln>
                              </wps:spPr>
                              <wps:style>
                                <a:lnRef idx="3">
                                  <a:schemeClr val="accent6"/>
                                </a:lnRef>
                                <a:fillRef idx="0">
                                  <a:schemeClr val="accent6"/>
                                </a:fillRef>
                                <a:effectRef idx="2">
                                  <a:schemeClr val="accent6"/>
                                </a:effectRef>
                                <a:fontRef idx="minor">
                                  <a:schemeClr val="tx1"/>
                                </a:fontRef>
                              </wps:style>
                              <wps:bodyPr/>
                            </wps:wsp>
                          </wpg:grpSp>
                        </wpg:grpSp>
                      </wpg:grpSp>
                      <wps:wsp>
                        <wps:cNvPr id="171" name="文本框 171"/>
                        <wps:cNvSpPr txBox="1"/>
                        <wps:spPr>
                          <a:xfrm>
                            <a:off x="532194" y="3227536"/>
                            <a:ext cx="2394267" cy="2934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722B" w:rsidRDefault="0030722B" w:rsidP="003D5A93">
                              <w:pPr>
                                <w:spacing w:beforeLines="0" w:before="0" w:afterLines="0" w:after="0" w:line="240" w:lineRule="atLeast"/>
                                <w:ind w:firstLineChars="0" w:firstLine="0"/>
                              </w:pPr>
                              <w:r>
                                <w:rPr>
                                  <w:rFonts w:hint="eastAsia"/>
                                </w:rPr>
                                <w:t>图</w:t>
                              </w:r>
                              <w:r>
                                <w:rPr>
                                  <w:rFonts w:hint="eastAsia"/>
                                </w:rPr>
                                <w:t>5.4</w:t>
                              </w:r>
                              <w:proofErr w:type="gramStart"/>
                              <w:r>
                                <w:rPr>
                                  <w:rFonts w:hint="eastAsia"/>
                                </w:rPr>
                                <w:t>三</w:t>
                              </w:r>
                              <w:proofErr w:type="gramEnd"/>
                              <w:r>
                                <w:t>元簇</w:t>
                              </w:r>
                              <w:r>
                                <w:rPr>
                                  <w:rFonts w:hint="eastAsia"/>
                                </w:rPr>
                                <w:t>解算</w:t>
                              </w:r>
                              <w:r>
                                <w:t>的对应关系</w:t>
                              </w:r>
                            </w:p>
                            <w:p w:rsidR="0030722B" w:rsidRPr="00276C29" w:rsidRDefault="0030722B" w:rsidP="003D5A93">
                              <w:pPr>
                                <w:spacing w:before="163" w:after="163"/>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EB6044" id="组合 172" o:spid="_x0000_s1136" style="position:absolute;left:0;text-align:left;margin-left:95.3pt;margin-top:0;width:255.8pt;height:278.3pt;z-index:251782144;mso-width-relative:margin;mso-height-relative:margin" coordsize="32490,35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oWkIQkAAHJTAAAOAAAAZHJzL2Uyb0RvYy54bWzsXE+P20QUvyPxHSzf23jG/6Nmq2VLC1LV&#10;Vm2hZ69jJxGObWzvJssZFU4IceBCBQIJEFKP3BDi03SXj8Gb8cw4iePENl0rm+aym4z9nPnzfm/e&#10;+817vnN3Pg2kcy9JJ1E4kNFtRZa80I2Gk3A0kD95fv+WJUtp5oRDJ4hCbyBfeKl89+j99+7M4r6H&#10;o3EUDL1EgoeEaX8WD+RxlsX9Xi91x97USW9HsRfCRT9Kpk4GX5NRb5g4M3j6NOhhRTF6sygZxknk&#10;emkKrffyi/IRfb7ve2722PdTL5OCgQx9y+jfhP49JX97R3ec/ihx4vHEZd1wWvRi6kxC+FHxqHtO&#10;5khnyaT0qOnETaI08rPbbjTtRb4/cT06BhgNUlZG8yCJzmI6llF/NorFNMHUrsxT68e6j86fJNJk&#10;CGtnYlkKnSks0tVfX7759muJtMD8zOJRH257kMTP4icJaxjl38iQ534yJf9hMNKczuyFmFlvnkku&#10;NKpYswwDFsCFa6quahpic++OYYFKcu74w0LSViytkNQtnfSqx3+4R/onuiO+iH6L4cGvrwyPduEt&#10;DW9tJ51+Z8ND9urwoKX56qlYVRRVlmCZkK1qCtUAp8/XEdvYUCzEVgNbtlpzGSsEG6+iUhomtDQf&#10;JuhCWUkxViy91eDWC1YODkxdWqA5/X9ofjZ2Yo8aiZTAlKu7ApDJ1f3Nq5f//v7d1U9/vPn7FwlB&#10;O50uerMAdNpPAdt10WwiA1sczEIJxHCdfpyk2QMvmkrkw0AGMxYOn4ItpibSOX+YZjmC+X0A51nM&#10;+0A/ZReBR7oThE89H+wT2BBEpenO4J0EiXTugE13XNcLM8QsAr2biPmTIBCC6nZBdj8R9eiuIYTx&#10;dmEhQX85CjMhPJ2EUbLuAYHosp/fz2cgHzeZgmx+OqeG2TD4ip1GwwtY3yTKt7E0du9PYIIfOmn2&#10;xElg34I1gb04ewx//CCaDeSIfZKlcZR8sa6d3A8KCFdlaQb74EBOPz9zEk+Wgo9DUE0baRo8NqNf&#10;NN3E8CVZvHK6eCU8m55EsCxgIaB39CO5Pwv4Rz+Jpi9gyz4mvwqXnNCF3x7IbpbwLydZvj/Dpu96&#10;x8f0NtgsYyd7GD6LXa4IRHeez184Scy0LAMj9SjicHD6K3qW30uWKIyOz7LIn1AlJFOdzytbAoAm&#10;2Ts6wahZgVGTrzgAejtGTc1AOsx42aLtHFDpdgKGojFQuWAroHLh6waqWLYDUPcMqBDFrN1MrUZA&#10;RZoN7tXNQCrddNoglQu2QioXvm6kinU7ILUrpBZxWlfbKxKovfz+q8tXry9/fikhaFz2f6Vs/kFE&#10;3UvWXuEJY6QrhgHhB2yzGNkajUKLyMg0dQ1BBE0CXGzp2FbJ72zwiTe6w8RJuQ8+LDyCbJYSuHKG&#10;qivUlRRXKDoLl5V51dR9ps48/bTGkc4f08KRriFYjfoawi1QP/yM+/41HGkWKXKHby8d6WyX3Ohl&#10;zDOapsTMkJBimZmBFgrG7cRTvoZIQ6qKdIvig/FQtxC2Ld00ci6DfaZ42hkyA4MrsDJwqs1vg5La&#10;KzIDC2pymcyAdqone0VmcB+ocYzEBatt8AYygwu3sMFNyAyTIXuvbfA7SWZgYI3XxUjQ3gSjN4jM&#10;4J5HY6BywVZA5cLXDVS2Ex2Aum+sI644GYD2JkC9SWQGJwAbI5ULtkIqF75upAon6EBm7C+ZgXW+&#10;vS6QGdC4DNkDmVH7VLAGH1GN+hrCLVDfhMwwhVu1x6i/iWQGEA4rMT0NrerE9DmZYRqWBWkWi1yG&#10;aSmYHOgDt4hsxVTg8B1wX5CPFdkV29NPKgQFbVkQOCQ7oDq5BouTTJ47BC3UNG2ncMhANuUO7ReT&#10;ITjpFSZjlZZmdr2CjAbG7HDa6/TXcthduV3CXd5jA/xuMhkix2wFo+L8YN/SMjj51zg+4oLVntIO&#10;UI7CST4Atav4qJv8KUg+XUs55kmppA+1gHqTmAzO/jVGKhdshVQu3CKmaXQ4wDzlA+fYHedYePhd&#10;pWWo4tRzgcmAxgOTQSKhtS4tx9961NcgI6pRX0O4BeobMRnvQtrkDWQySK7TMpMBLc1jegQFAiSD&#10;HOJVXUeE2IBnLFAXhmarkCxFE6cQUBvIptpeg7uokGxMXhgiJufkBbQ0H6imwFBzkmaFnkEqsmxS&#10;XkWSwxDQO5rOZmFbeVCVZOUYu0hb1wuy54c/L7/59d9/foS/V69/kxBcKsz4ScjKxXhlR16yJfnB&#10;JP6Up/FvYn6QqUPhGJs2xbQsgxtCXnPGC0hYCUAwCUkpTCn3n9SikOYgJH+J0D0nHecVJOlFSr6Q&#10;frOEOtgSeY+rUuhqlJRcg63eEEvxiWlhq7M5F65MocsDJzJDzLHvyleAlC5ug0qqtsiYVagaWe0l&#10;BUOFFhUmaAlkhmLr9nKFYame6aBm+6ZmxVZXUrNF0me7miFTUzEobZmdRVBIpRtgOtkmYFr5VihM&#10;+UHNSvV8nanZchRUlahKVm/FI3p7pxyL3oyu2FZ+gNLQDSoEhVoVQ8uPcLrwEEilN5uoVTzBpXoe&#10;wke1PAQVEvo1OHIjoNIM40Zgih9QNPYQuGB1NLfBQ+DCnWGKuQrirQXXU+cMLmGlqlG/hnQDaMAa&#10;pltVbKRAmsUa200q4S0w60TN1mBsJ003X/CDmjV55wavH2Zqw8vpDZGBflWyaHSiN6sZjXmoRdsQ&#10;/WiGqeSRZ+GbYgPecgLvysgNHNbzsiNh3A+KJ3wGru6d2bdiY92UGQHV+9w+sbeq8Hr+RpkRQIso&#10;KH8vR4lcMC1NZbapEYGC1PWSQruKEXboOog08jLQRMpTPXuOVcPUALdr7LmGDJt5DQgCPlWhfpwY&#10;+E7Cip+1NrbnXLCV28CFO4NVR24D0EpVHqpI7KhWsw1WvIJiMC1kMpAaUByaH1EeFM6brr7LZV8V&#10;TuTvlu2aSFBopXCr+wGYPeDZGc9ACHWIj3Jyc4dZU97FPTduxY5KuVRBNCy2d2MATRE3LZzCQmMR&#10;nJMXz9TNJweeHkri6VarYgy0PV3PBTdWtTXMyS8wf1rOblTbv+RQHi88W07Pt9iCG53DCkJ9j/Ok&#10;sp0rj4cXO9KTJ/YSSvLmyMXv1E4Ur8o8+g8AAP//AwBQSwMEFAAGAAgAAAAhAPVcs/PeAAAACAEA&#10;AA8AAABkcnMvZG93bnJldi54bWxMj0FLw0AUhO+C/2F5gje7m0iixmxKKeqpCLZC6W2bvCah2bch&#10;u03Sf+/zpMdhhplv8uVsOzHi4FtHGqKFAoFUuqqlWsP37v3hGYQPhirTOUINV/SwLG5vcpNVbqIv&#10;HLehFlxCPjMamhD6TEpfNmiNX7geib2TG6wJLIdaVoOZuNx2MlYqlda0xAuN6XHdYHneXqyGj8lM&#10;q8fobdycT+vrYZd87jcRan1/N69eQQScw18YfvEZHQpmOroLVV50rF9UylEN/IjtJxXHII4akiRN&#10;QRa5/H+g+AEAAP//AwBQSwECLQAUAAYACAAAACEAtoM4kv4AAADhAQAAEwAAAAAAAAAAAAAAAAAA&#10;AAAAW0NvbnRlbnRfVHlwZXNdLnhtbFBLAQItABQABgAIAAAAIQA4/SH/1gAAAJQBAAALAAAAAAAA&#10;AAAAAAAAAC8BAABfcmVscy8ucmVsc1BLAQItABQABgAIAAAAIQCQVoWkIQkAAHJTAAAOAAAAAAAA&#10;AAAAAAAAAC4CAABkcnMvZTJvRG9jLnhtbFBLAQItABQABgAIAAAAIQD1XLPz3gAAAAgBAAAPAAAA&#10;AAAAAAAAAAAAAHsLAABkcnMvZG93bnJldi54bWxQSwUGAAAAAAQABADzAAAAhgwAAAAA&#10;">
                <v:group id="组合 170" o:spid="_x0000_s1137" style="position:absolute;width:32490;height:35345" coordsize="32490,353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8LpIcYAAADcAAAADwAAAGRycy9kb3ducmV2LnhtbESPT2vCQBDF74V+h2UK&#10;vdVNLK0luoqIigcp+AeKtyE7JsHsbMiuSfz2nUOhtxnem/d+M1sMrlYdtaHybCAdJaCIc28rLgyc&#10;T5u3L1AhIlusPZOBBwVYzJ+fZphZ3/OBumMslIRwyNBAGWOTaR3ykhyGkW+IRbv61mGUtS20bbGX&#10;cFfrcZJ8aocVS0OJDa1Kym/HuzOw7bFfvqfrbn+7rh6X08f3zz4lY15fhuUUVKQh/pv/rndW8Ce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TwukhxgAAANwA&#10;AAAPAAAAAAAAAAAAAAAAAKoCAABkcnMvZG93bnJldi54bWxQSwUGAAAAAAQABAD6AAAAnQMAAAAA&#10;">
                  <v:group id="组合 119" o:spid="_x0000_s1138" style="position:absolute;left:3230;top:1934;width:29260;height:3289" coordsize="29260,3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elHMQAAADcAAAADwAAAGRycy9kb3ducmV2LnhtbERPS2vCQBC+F/wPywi9&#10;NZsoLTVmFZFaegiFqiDehuyYBLOzIbvN4993C4Xe5uN7TrYdTSN66lxtWUESxSCIC6trLhWcT4en&#10;VxDOI2tsLJOCiRxsN7OHDFNtB/6i/uhLEULYpaig8r5NpXRFRQZdZFviwN1sZ9AH2JVSdziEcNPI&#10;RRy/SIM1h4YKW9pXVNyP30bB+4DDbpm89fn9tp+up+fPS56QUo/zcbcG4Wn0/+I/94cO85MV/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yelHMQAAADcAAAA&#10;DwAAAAAAAAAAAAAAAACqAgAAZHJzL2Rvd25yZXYueG1sUEsFBgAAAAAEAAQA+gAAAJsDAAAAAA==&#10;">
                    <v:group id="组合 109" o:spid="_x0000_s1139" style="position:absolute;width:22085;height:3289" coordsize="22085,3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roundrect id="圆角矩形 104" o:spid="_x0000_s1140" style="position:absolute;width:7162;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LiTcAA&#10;AADcAAAADwAAAGRycy9kb3ducmV2LnhtbESP0YrCMBBF3xf8hzCCL6KJIqLVKLIg+lr1A4Zm2hSb&#10;SWmyWv/eCMK+zXDvuXNnu+9dIx7UhdqzhtlUgSAuvKm50nC7HicrECEiG2w8k4YXBdjvBj9bzIx/&#10;ck6PS6xECuGQoQYbY5tJGQpLDsPUt8RJK33nMKa1q6Tp8JnCXSPnSi2lw5rTBYst/Voq7pc/l2qM&#10;y9yu8rK3isfX23yBp/VxqfVo2B82ICL18d/8pc8mcWoBn2fSBHL3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xLiTcAAAADcAAAADwAAAAAAAAAAAAAAAACYAgAAZHJzL2Rvd25y&#10;ZXYueG1sUEsFBgAAAAAEAAQA9QAAAIUDAAAAAA==&#10;" fillcolor="#65a0d7 [3028]" strokecolor="#5b9bd5 [3204]" strokeweight=".5pt">
                        <v:fill color2="#5898d4 [3172]" rotate="t" colors="0 #71a6db;.5 #559bdb;1 #438ac9" focus="100%" type="gradient">
                          <o:fill v:ext="view" type="gradientUnscaled"/>
                        </v:fill>
                        <v:stroke joinstyle="miter"/>
                        <v:textbox>
                          <w:txbxContent>
                            <w:p w:rsidR="0030722B" w:rsidRDefault="0030722B" w:rsidP="003D5A93">
                              <w:pPr>
                                <w:spacing w:beforeLines="0" w:before="0" w:afterLines="0" w:after="0" w:line="240" w:lineRule="atLeast"/>
                                <w:ind w:firstLineChars="0" w:firstLine="0"/>
                                <w:jc w:val="center"/>
                              </w:pPr>
                              <w:r>
                                <w:rPr>
                                  <w:rFonts w:hint="eastAsia"/>
                                </w:rPr>
                                <w:t>元</w:t>
                              </w:r>
                              <w:r>
                                <w:rPr>
                                  <w:rFonts w:hint="eastAsia"/>
                                </w:rPr>
                                <w:t>x</w:t>
                              </w:r>
                            </w:p>
                          </w:txbxContent>
                        </v:textbox>
                      </v:roundrect>
                      <v:roundrect id="圆角矩形 107" o:spid="_x0000_s1141" style="position:absolute;left:7461;width:7163;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LVpsYA&#10;AADcAAAADwAAAGRycy9kb3ducmV2LnhtbESPQWvCQBCF74L/YRmht7qxhLZEV1FpIUgLxnrwOGTH&#10;JJidTbLbJP333ULB2wzvvW/erDajqUVPnassK1jMIxDEudUVFwrOX++PryCcR9ZYWyYFP+Rgs55O&#10;VphoO3BG/ckXIkDYJaig9L5JpHR5SQbd3DbEQbvazqAPa1dI3eEQ4KaWT1H0LA1WHC6U2NC+pPx2&#10;+jaB8lYcPy5x/bmNU50Nu7YdD/qg1MNs3C5BeBr93fyfTnWoH73A3zNhAr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LVpsYAAADcAAAADwAAAAAAAAAAAAAAAACYAgAAZHJz&#10;L2Rvd25yZXYueG1sUEsFBgAAAAAEAAQA9QAAAIsDAAAAAA==&#10;" fillcolor="#ee853d [3029]" strokecolor="#ed7d31 [3205]" strokeweight=".5pt">
                        <v:fill color2="#ec7a2d [3173]" rotate="t" colors="0 #f18c55;.5 #f67b28;1 #e56b17" focus="100%" type="gradient">
                          <o:fill v:ext="view" type="gradientUnscaled"/>
                        </v:fill>
                        <v:stroke joinstyle="miter"/>
                        <v:textbox>
                          <w:txbxContent>
                            <w:p w:rsidR="0030722B" w:rsidRDefault="0030722B" w:rsidP="003D5A93">
                              <w:pPr>
                                <w:spacing w:beforeLines="0" w:before="0" w:afterLines="0" w:after="0" w:line="240" w:lineRule="atLeast"/>
                                <w:ind w:firstLineChars="0" w:firstLine="0"/>
                                <w:jc w:val="center"/>
                              </w:pPr>
                              <w:r>
                                <w:rPr>
                                  <w:rFonts w:hint="eastAsia"/>
                                </w:rPr>
                                <w:t>元</w:t>
                              </w:r>
                              <w:r>
                                <w:t>y</w:t>
                              </w:r>
                            </w:p>
                          </w:txbxContent>
                        </v:textbox>
                      </v:roundrect>
                      <v:roundrect id="圆角矩形 108" o:spid="_x0000_s1142" style="position:absolute;left:14923;width:7162;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2T8scA&#10;AADcAAAADwAAAGRycy9kb3ducmV2LnhtbESPQUsDMRCF74L/IYzgpbRZRapsmxYRtLbFg1vB67CZ&#10;bkI3k3UT2+2/dw4FbzO8N+99M18OoVVH6pOPbOBuUoAirqP13Bj42r2On0CljGyxjUwGzpRgubi+&#10;mmNp44k/6VjlRkkIpxINuJy7UutUOwqYJrEjFm0f+4BZ1r7RtseThIdW3xfFVAf0LA0OO3pxVB+q&#10;32DA82r0/bFab6q3/Xq0fXj0bvNzNub2Zniegco05H/z5frdCn4htPKMTK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tk/LHAAAA3AAAAA8AAAAAAAAAAAAAAAAAmAIAAGRy&#10;cy9kb3ducmV2LnhtbFBLBQYAAAAABAAEAPUAAACMAwAAAAA=&#10;" fillcolor="#77b64e [3033]" strokecolor="#70ad47 [3209]" strokeweight=".5pt">
                        <v:fill color2="#6eaa46 [3177]" rotate="t" colors="0 #81b861;.5 #6fb242;1 #61a235" focus="100%" type="gradient">
                          <o:fill v:ext="view" type="gradientUnscaled"/>
                        </v:fill>
                        <v:stroke joinstyle="miter"/>
                        <v:textbox>
                          <w:txbxContent>
                            <w:p w:rsidR="0030722B" w:rsidRDefault="0030722B" w:rsidP="003D5A93">
                              <w:pPr>
                                <w:spacing w:beforeLines="0" w:before="0" w:afterLines="0" w:after="0" w:line="240" w:lineRule="atLeast"/>
                                <w:ind w:firstLineChars="0" w:firstLine="0"/>
                                <w:jc w:val="center"/>
                              </w:pPr>
                              <w:r>
                                <w:rPr>
                                  <w:rFonts w:hint="eastAsia"/>
                                </w:rPr>
                                <w:t>元</w:t>
                              </w:r>
                              <w:r>
                                <w:t>z</w:t>
                              </w:r>
                            </w:p>
                          </w:txbxContent>
                        </v:textbox>
                      </v:roundrect>
                    </v:group>
                    <v:shape id="文本框 118" o:spid="_x0000_s1143" type="#_x0000_t202" style="position:absolute;left:21506;top:219;width:7754;height:2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30722B" w:rsidRDefault="0030722B" w:rsidP="003D5A93">
                            <w:pPr>
                              <w:spacing w:beforeLines="0" w:before="0" w:afterLines="0" w:after="0" w:line="240" w:lineRule="atLeast"/>
                              <w:ind w:firstLineChars="0" w:firstLine="0"/>
                            </w:pPr>
                            <w:r>
                              <w:rPr>
                                <w:rFonts w:hint="eastAsia"/>
                              </w:rPr>
                              <w:t>指标项</w:t>
                            </w:r>
                            <w:r>
                              <w:t>a</w:t>
                            </w:r>
                          </w:p>
                        </w:txbxContent>
                      </v:textbox>
                    </v:shape>
                  </v:group>
                  <v:group id="组合 120" o:spid="_x0000_s1144" style="position:absolute;left:-12985;top:12985;width:29260;height:3289;rotation:-8155783fd" coordsize="29260,3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jr4/ccAAADcAAAADwAAAGRycy9kb3ducmV2LnhtbESPT08CQQzF7yZ+h0lJ&#10;vBCYFYIhCwNRkcQLqPy5NzNld3Wns+6MsH57eyDx1ua9vvfrfNn5Wp2pjVVgA/fDDBSxDa7iwsBh&#10;vx5MQcWE7LAOTAZ+KcJycXszx9yFC3/QeZcKJSEcczRQptTkWkdbksc4DA2xaKfQekyytoV2LV4k&#10;3Nd6lGUP2mPF0lBiQ88l2a/djzdw3BzHxfv6zT4l+7l6Ga/6k+/91pi7Xvc4A5WoS//m6/WrE/yR&#10;4MszMoFe/A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jr4/ccAAADc&#10;AAAADwAAAAAAAAAAAAAAAACqAgAAZHJzL2Rvd25yZXYueG1sUEsFBgAAAAAEAAQA+gAAAJ4DAAAA&#10;AA==&#10;">
                    <v:group id="组合 121" o:spid="_x0000_s1145" style="position:absolute;width:22085;height:3289" coordsize="22085,3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roundrect id="圆角矩形 122" o:spid="_x0000_s1146" style="position:absolute;width:7162;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D4eMQA&#10;AADcAAAADwAAAGRycy9kb3ducmV2LnhtbERPTWsCMRC9F/ofwhR6Ec26lFq2RhFBrYqHroVeh824&#10;Cd1M1k2q679vCoXe5vE+ZzrvXSMu1AXrWcF4lIEgrry2XCv4OK6GLyBCRNbYeCYFNwown93fTbHQ&#10;/srvdCljLVIIhwIVmBjbQspQGXIYRr4lTtzJdw5jgl0tdYfXFO4amWfZs3RoOTUYbGlpqPoqv50C&#10;y5vB52Gz3ZXr03awf5pYszvflHp86BevICL18V/8537TaX6ew+8z6QI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w+HjEAAAA3AAAAA8AAAAAAAAAAAAAAAAAmAIAAGRycy9k&#10;b3ducmV2LnhtbFBLBQYAAAAABAAEAPUAAACJAwAAAAA=&#10;" fillcolor="#77b64e [3033]" strokecolor="#70ad47 [3209]" strokeweight=".5pt">
                        <v:fill color2="#6eaa46 [3177]" rotate="t" colors="0 #81b861;.5 #6fb242;1 #61a235" focus="100%" type="gradient">
                          <o:fill v:ext="view" type="gradientUnscaled"/>
                        </v:fill>
                        <v:stroke joinstyle="miter"/>
                        <v:textbox>
                          <w:txbxContent>
                            <w:p w:rsidR="0030722B" w:rsidRDefault="0030722B" w:rsidP="003D5A93">
                              <w:pPr>
                                <w:spacing w:beforeLines="0" w:before="0" w:afterLines="0" w:after="0" w:line="240" w:lineRule="atLeast"/>
                                <w:ind w:firstLineChars="0" w:firstLine="0"/>
                                <w:jc w:val="center"/>
                              </w:pPr>
                              <w:r>
                                <w:rPr>
                                  <w:rFonts w:hint="eastAsia"/>
                                </w:rPr>
                                <w:t>元</w:t>
                              </w:r>
                              <w:r>
                                <w:rPr>
                                  <w:rFonts w:hint="eastAsia"/>
                                </w:rPr>
                                <w:t>x</w:t>
                              </w:r>
                            </w:p>
                          </w:txbxContent>
                        </v:textbox>
                      </v:roundrect>
                      <v:roundrect id="圆角矩形 123" o:spid="_x0000_s1147" style="position:absolute;left:7461;width:7163;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4mWcMA&#10;AADcAAAADwAAAGRycy9kb3ducmV2LnhtbESPwWrDMBBE74X8g9hCLiaR65aQOFFCCZj26tgfsFhr&#10;y9RaGUtJnL+PCoXedpl5s7OH02wHcaPJ944VvK1TEMSN0z13CuqqWG1B+ICscXBMCh7k4XRcvBww&#10;1+7OJd0uoRMxhH2OCkwIYy6lbwxZ9Gs3EketdZPFENepk3rCewy3g8zSdCMt9hwvGBzpbKj5uVxt&#10;rJG0pdmW7WxSTqo6+8CvXbFRavk6f+5BBJrDv/mP/taRy97h95k4gT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04mWcMAAADcAAAADwAAAAAAAAAAAAAAAACYAgAAZHJzL2Rv&#10;d25yZXYueG1sUEsFBgAAAAAEAAQA9QAAAIgDAAAAAA==&#10;" fillcolor="#65a0d7 [3028]" strokecolor="#5b9bd5 [3204]" strokeweight=".5pt">
                        <v:fill color2="#5898d4 [3172]" rotate="t" colors="0 #71a6db;.5 #559bdb;1 #438ac9" focus="100%" type="gradient">
                          <o:fill v:ext="view" type="gradientUnscaled"/>
                        </v:fill>
                        <v:stroke joinstyle="miter"/>
                        <v:textbox>
                          <w:txbxContent>
                            <w:p w:rsidR="0030722B" w:rsidRDefault="0030722B" w:rsidP="003D5A93">
                              <w:pPr>
                                <w:spacing w:beforeLines="0" w:before="0" w:afterLines="0" w:after="0" w:line="240" w:lineRule="atLeast"/>
                                <w:ind w:firstLineChars="0" w:firstLine="0"/>
                                <w:jc w:val="center"/>
                              </w:pPr>
                              <w:r>
                                <w:rPr>
                                  <w:rFonts w:hint="eastAsia"/>
                                </w:rPr>
                                <w:t>元</w:t>
                              </w:r>
                              <w:r>
                                <w:t>y</w:t>
                              </w:r>
                            </w:p>
                          </w:txbxContent>
                        </v:textbox>
                      </v:roundrect>
                      <v:roundrect id="圆角矩形 124" o:spid="_x0000_s1148" style="position:absolute;left:14923;width:7162;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UXscYA&#10;AADcAAAADwAAAGRycy9kb3ducmV2LnhtbESPzWrDMBCE74W8g9hAb41cY0pwo4S0NGBCA/k79LhY&#10;W9vUWtmWYrtvHwUCue0yM9/OLlajqUVPnassK3idRSCIc6srLhScT5uXOQjnkTXWlknBPzlYLSdP&#10;C0y1HfhA/dEXIkDYpaig9L5JpXR5SQbdzDbEQfu1nUEf1q6QusMhwE0t4yh6kwYrDhdKbOizpPzv&#10;eDGB8lXsv3+SerdOMn0YPtp23OqtUs/Tcf0OwtPoH+Z7OtOhfpzA7ZkwgV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tUXscYAAADcAAAADwAAAAAAAAAAAAAAAACYAgAAZHJz&#10;L2Rvd25yZXYueG1sUEsFBgAAAAAEAAQA9QAAAIsDAAAAAA==&#10;" fillcolor="#ee853d [3029]" strokecolor="#ed7d31 [3205]" strokeweight=".5pt">
                        <v:fill color2="#ec7a2d [3173]" rotate="t" colors="0 #f18c55;.5 #f67b28;1 #e56b17" focus="100%" type="gradient">
                          <o:fill v:ext="view" type="gradientUnscaled"/>
                        </v:fill>
                        <v:stroke joinstyle="miter"/>
                        <v:textbox>
                          <w:txbxContent>
                            <w:p w:rsidR="0030722B" w:rsidRDefault="0030722B" w:rsidP="003D5A93">
                              <w:pPr>
                                <w:spacing w:beforeLines="0" w:before="0" w:afterLines="0" w:after="0" w:line="240" w:lineRule="atLeast"/>
                                <w:ind w:firstLineChars="0" w:firstLine="0"/>
                                <w:jc w:val="center"/>
                              </w:pPr>
                              <w:r>
                                <w:rPr>
                                  <w:rFonts w:hint="eastAsia"/>
                                </w:rPr>
                                <w:t>元</w:t>
                              </w:r>
                              <w:r>
                                <w:t>z</w:t>
                              </w:r>
                            </w:p>
                          </w:txbxContent>
                        </v:textbox>
                      </v:roundrect>
                    </v:group>
                    <v:shape id="文本框 125" o:spid="_x0000_s1149" type="#_x0000_t202" style="position:absolute;left:21506;top:219;width:7754;height:2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b1+8MA&#10;AADcAAAADwAAAGRycy9kb3ducmV2LnhtbERPTYvCMBC9L/gfwgh7W1MLLlKNIgVRFj2ovXgbm7Et&#10;NpPaRK3++s3Cgrd5vM+ZzjtTizu1rrKsYDiIQBDnVldcKMgOy68xCOeRNdaWScGTHMxnvY8pJto+&#10;eEf3vS9ECGGXoILS+yaR0uUlGXQD2xAH7mxbgz7AtpC6xUcIN7WMo+hbGqw4NJTYUFpSftnfjIKf&#10;dLnF3Sk241edrjbnRXPNjiOlPvvdYgLCU+ff4n/3Wof58Qj+ngkXy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b1+8MAAADcAAAADwAAAAAAAAAAAAAAAACYAgAAZHJzL2Rv&#10;d25yZXYueG1sUEsFBgAAAAAEAAQA9QAAAIgDAAAAAA==&#10;" filled="f" stroked="f" strokeweight=".5pt">
                      <v:textbox>
                        <w:txbxContent>
                          <w:p w:rsidR="0030722B" w:rsidRDefault="0030722B" w:rsidP="003D5A93">
                            <w:pPr>
                              <w:spacing w:beforeLines="0" w:before="0" w:afterLines="0" w:after="0" w:line="240" w:lineRule="atLeast"/>
                              <w:ind w:firstLineChars="0" w:firstLine="0"/>
                            </w:pPr>
                            <w:r>
                              <w:rPr>
                                <w:rFonts w:hint="eastAsia"/>
                              </w:rPr>
                              <w:t>指标项</w:t>
                            </w:r>
                            <w:r>
                              <w:rPr>
                                <w:rFonts w:hint="eastAsia"/>
                              </w:rPr>
                              <w:t>c</w:t>
                            </w:r>
                          </w:p>
                        </w:txbxContent>
                      </v:textbox>
                    </v:shape>
                  </v:group>
                  <v:group id="组合 126" o:spid="_x0000_s1150" style="position:absolute;left:7802;top:19070;width:29260;height:3290;rotation:8398358fd" coordsize="29260,3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Cd7cUAAADcAAAADwAAAGRycy9kb3ducmV2LnhtbESPQWvDMAyF74X9B6PB&#10;LmV1krWlpHXDKBR625pu7CpiNQmL5WC7TfLv58FgN4n39L6nXTGaTtzJ+daygnSRgCCurG65VvBx&#10;OT5vQPiArLGzTAom8lDsH2Y7zLUd+Ez3MtQihrDPUUETQp9L6auGDPqF7YmjdrXOYIirq6V2OMRw&#10;08ksSdbSYMuR0GBPh4aq7/JmIiS4z6+3y3U1T28vp2k5tp17n5R6ehxftyACjeHf/Hd90rF+tobf&#10;Z+IEcv8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nAne3FAAAA3AAA&#10;AA8AAAAAAAAAAAAAAAAAqgIAAGRycy9kb3ducmV2LnhtbFBLBQYAAAAABAAEAPoAAACcAwAAAAA=&#10;">
                    <v:group id="组合 127" o:spid="_x0000_s1151" style="position:absolute;width:22085;height:3289" coordsize="22085,3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heSMIAAADcAAAADwAAAGRycy9kb3ducmV2LnhtbERPTYvCMBC9C/sfwix4&#10;07QuulKNIrIrHkRQF8Tb0IxtsZmUJtvWf28Ewds83ufMl50pRUO1KywriIcRCOLU6oIzBX+n38EU&#10;hPPIGkvLpOBODpaLj94cE21bPlBz9JkIIewSVJB7XyVSujQng25oK+LAXW1t0AdYZ1LX2IZwU8pR&#10;FE2kwYJDQ44VrXNKb8d/o2DTYrv6in+a3e26vl9O4/15F5NS/c9uNQPhqfNv8cu91WH+6Bu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YXkjCAAAA3AAAAA8A&#10;AAAAAAAAAAAAAAAAqgIAAGRycy9kb3ducmV2LnhtbFBLBQYAAAAABAAEAPoAAACZAwAAAAA=&#10;">
                      <v:roundrect id="圆角矩形 128" o:spid="_x0000_s1152" style="position:absolute;width:7162;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gdtMQA&#10;AADcAAAADwAAAGRycy9kb3ducmV2LnhtbESPQWvCQBCF7wX/wzKCt7pRpJToKioWRCpU24PHITsm&#10;wexszG5N/PfOQfD2hnnzzXuzRecqdaMmlJ4NjIYJKOLM25JzA3+/X++foEJEtlh5JgN3CrCY995m&#10;mFrf8oFux5grgXBI0UARY51qHbKCHIahr4lld/aNwyhjk2vbYCtwV+lxknxohyXLhwJrWheUXY7/&#10;Tiib/Of7NKn2y8nWHtrV9drt7M6YQb9bTkFF6uLL/LzeWok/lrRSRhTo+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YHbTEAAAA3AAAAA8AAAAAAAAAAAAAAAAAmAIAAGRycy9k&#10;b3ducmV2LnhtbFBLBQYAAAAABAAEAPUAAACJAwAAAAA=&#10;" fillcolor="#ee853d [3029]" strokecolor="#ed7d31 [3205]" strokeweight=".5pt">
                        <v:fill color2="#ec7a2d [3173]" rotate="t" colors="0 #f18c55;.5 #f67b28;1 #e56b17" focus="100%" type="gradient">
                          <o:fill v:ext="view" type="gradientUnscaled"/>
                        </v:fill>
                        <v:stroke joinstyle="miter"/>
                        <v:textbox>
                          <w:txbxContent>
                            <w:p w:rsidR="0030722B" w:rsidRDefault="0030722B" w:rsidP="003D5A93">
                              <w:pPr>
                                <w:spacing w:beforeLines="0" w:before="0" w:afterLines="0" w:after="0" w:line="240" w:lineRule="atLeast"/>
                                <w:ind w:firstLineChars="0" w:firstLine="0"/>
                                <w:jc w:val="center"/>
                              </w:pPr>
                              <w:r>
                                <w:rPr>
                                  <w:rFonts w:hint="eastAsia"/>
                                </w:rPr>
                                <w:t>元</w:t>
                              </w:r>
                              <w:r>
                                <w:rPr>
                                  <w:rFonts w:hint="eastAsia"/>
                                </w:rPr>
                                <w:t>x</w:t>
                              </w:r>
                            </w:p>
                          </w:txbxContent>
                        </v:textbox>
                      </v:roundrect>
                      <v:roundrect id="圆角矩形 129" o:spid="_x0000_s1153" style="position:absolute;left:7461;width:7163;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RqCcUA&#10;AADcAAAADwAAAGRycy9kb3ducmV2LnhtbERPS2sCMRC+C/6HMEIvUrOVYtutUaRgfZQeui30OmzG&#10;TXAzWTeprv/eFARv8/E9ZzrvXC2O1AbrWcHDKANBXHptuVLw8728fwYRIrLG2jMpOFOA+azfm2Ku&#10;/Ym/6FjESqQQDjkqMDE2uZShNOQwjHxDnLidbx3GBNtK6hZPKdzVcpxlE+nQcmow2NCboXJf/DkF&#10;llfD38/VZlu87zbDj8cna7aHs1J3g27xCiJSF2/iq3ut0/zxC/w/ky6Qs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FGoJxQAAANwAAAAPAAAAAAAAAAAAAAAAAJgCAABkcnMv&#10;ZG93bnJldi54bWxQSwUGAAAAAAQABAD1AAAAigMAAAAA&#10;" fillcolor="#77b64e [3033]" strokecolor="#70ad47 [3209]" strokeweight=".5pt">
                        <v:fill color2="#6eaa46 [3177]" rotate="t" colors="0 #81b861;.5 #6fb242;1 #61a235" focus="100%" type="gradient">
                          <o:fill v:ext="view" type="gradientUnscaled"/>
                        </v:fill>
                        <v:stroke joinstyle="miter"/>
                        <v:textbox>
                          <w:txbxContent>
                            <w:p w:rsidR="0030722B" w:rsidRDefault="0030722B" w:rsidP="003D5A93">
                              <w:pPr>
                                <w:spacing w:beforeLines="0" w:before="0" w:afterLines="0" w:after="0" w:line="240" w:lineRule="atLeast"/>
                                <w:ind w:firstLineChars="0" w:firstLine="0"/>
                                <w:jc w:val="center"/>
                              </w:pPr>
                              <w:r>
                                <w:rPr>
                                  <w:rFonts w:hint="eastAsia"/>
                                </w:rPr>
                                <w:t>元</w:t>
                              </w:r>
                              <w:r>
                                <w:t>y</w:t>
                              </w:r>
                            </w:p>
                          </w:txbxContent>
                        </v:textbox>
                      </v:roundrect>
                      <v:roundrect id="圆角矩形 130" o:spid="_x0000_s1154" style="position:absolute;left:14923;width:7162;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Uu88IA&#10;AADcAAAADwAAAGRycy9kb3ducmV2LnhtbESPzYrCQBCE74LvMLTgRdaJP4ibdRQRZL1GfYAm08mE&#10;zfSEzKjx7bcPC3vrouurrt4dBt+qJ/WxCWxgMc9AEZfBNlwbuN/OH1tQMSFbbAOTgTdFOOzHox3m&#10;Nry4oOc11UpCOOZowKXU5VrH0pHHOA8dseyq0HtMIvta2x5fEu5bvcyyjfbYsFxw2NHJUflzfXip&#10;MasKty2qwWU8u92Xa/z+PG+MmU6G4xeoREP6N//RFyvcSurLMzKB3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RS7zwgAAANwAAAAPAAAAAAAAAAAAAAAAAJgCAABkcnMvZG93&#10;bnJldi54bWxQSwUGAAAAAAQABAD1AAAAhwMAAAAA&#10;" fillcolor="#65a0d7 [3028]" strokecolor="#5b9bd5 [3204]" strokeweight=".5pt">
                        <v:fill color2="#5898d4 [3172]" rotate="t" colors="0 #71a6db;.5 #559bdb;1 #438ac9" focus="100%" type="gradient">
                          <o:fill v:ext="view" type="gradientUnscaled"/>
                        </v:fill>
                        <v:stroke joinstyle="miter"/>
                        <v:textbox>
                          <w:txbxContent>
                            <w:p w:rsidR="0030722B" w:rsidRDefault="0030722B" w:rsidP="003D5A93">
                              <w:pPr>
                                <w:spacing w:beforeLines="0" w:before="0" w:afterLines="0" w:after="0" w:line="240" w:lineRule="atLeast"/>
                                <w:ind w:firstLineChars="0" w:firstLine="0"/>
                                <w:jc w:val="center"/>
                              </w:pPr>
                              <w:r>
                                <w:rPr>
                                  <w:rFonts w:hint="eastAsia"/>
                                </w:rPr>
                                <w:t>元</w:t>
                              </w:r>
                              <w:r>
                                <w:t>z</w:t>
                              </w:r>
                            </w:p>
                          </w:txbxContent>
                        </v:textbox>
                      </v:roundrect>
                    </v:group>
                    <v:shape id="文本框 131" o:spid="_x0000_s1155" type="#_x0000_t202" style="position:absolute;left:21506;top:219;width:7754;height:2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RlJcQA&#10;AADcAAAADwAAAGRycy9kb3ducmV2LnhtbERPS2vCQBC+F/wPywje6iZKi6SuEgJSkfbg4+JtzI5J&#10;aHY2za5J7K/vFgre5uN7znI9mFp01LrKsoJ4GoEgzq2uuFBwOm6eFyCcR9ZYWyYFd3KwXo2elpho&#10;2/OeuoMvRAhhl6CC0vsmkdLlJRl0U9sQB+5qW4M+wLaQusU+hJtazqLoVRqsODSU2FBWUv51uBkF&#10;u2zzifvLzCx+6uz945o236fzi1KT8ZC+gfA0+If4373VYf48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0ZSXEAAAA3AAAAA8AAAAAAAAAAAAAAAAAmAIAAGRycy9k&#10;b3ducmV2LnhtbFBLBQYAAAAABAAEAPUAAACJAwAAAAA=&#10;" filled="f" stroked="f" strokeweight=".5pt">
                      <v:textbox>
                        <w:txbxContent>
                          <w:p w:rsidR="0030722B" w:rsidRDefault="0030722B" w:rsidP="003D5A93">
                            <w:pPr>
                              <w:spacing w:beforeLines="0" w:before="0" w:afterLines="0" w:after="0" w:line="240" w:lineRule="atLeast"/>
                              <w:ind w:firstLineChars="0" w:firstLine="0"/>
                            </w:pPr>
                            <w:r>
                              <w:rPr>
                                <w:rFonts w:hint="eastAsia"/>
                              </w:rPr>
                              <w:t>指标项</w:t>
                            </w:r>
                            <w:r>
                              <w:t>b</w:t>
                            </w:r>
                          </w:p>
                        </w:txbxContent>
                      </v:textbox>
                    </v:shape>
                  </v:group>
                  <v:group id="组合 169" o:spid="_x0000_s1156" style="position:absolute;left:1289;top:5519;width:26494;height:17082" coordsize="26493,170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HWYcMAAADcAAAADwAAAGRycy9kb3ducmV2LnhtbERPS4vCMBC+C/6HMIK3&#10;Na2y4naNIqLiQRZ8wLK3oRnbYjMpTWzrv98Igrf5+J4zX3amFA3VrrCsIB5FIIhTqwvOFFzO248Z&#10;COeRNZaWScGDHCwX/d4cE21bPlJz8pkIIewSVJB7XyVSujQng25kK+LAXW1t0AdYZ1LX2IZwU8px&#10;FE2lwYJDQ44VrXNKb6e7UbBrsV1N4k1zuF3Xj7/z58/vISalhoNu9Q3CU+ff4pd7r8P86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IdZhwwAAANwAAAAP&#10;AAAAAAAAAAAAAAAAAKoCAABkcnMvZG93bnJldi54bWxQSwUGAAAAAAQABAD6AAAAmgMAAAAA&#10;">
                    <v:group id="组合 168" o:spid="_x0000_s1157" style="position:absolute;left:4012;width:13190;height:16884" coordsize="13189,168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line id="直接连接符 157" o:spid="_x0000_s1158" style="position:absolute;flip:y;visibility:visible;mso-wrap-style:square" from="0,0" to="1753,107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77MQAAADcAAAADwAAAGRycy9kb3ducmV2LnhtbESPQYvCMBCF74L/IYzgRTRV0HW7pkUF&#10;QfbkVg97HJrZtthMSpNq/fdmQfA2w3vzvjebtDe1uFHrKssK5rMIBHFudcWFgsv5MF2DcB5ZY22Z&#10;FDzIQZoMBxuMtb3zD90yX4gQwi5GBaX3TSyly0sy6Ga2IQ7an20N+rC2hdQt3kO4qeUiilbSYMWB&#10;UGJD+5Lya9aZAOHm9Bt91g82HX8fdt36kk1ypcajfvsFwlPv3+bX9VGH+ssP+H8mTCCT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j/vsxAAAANwAAAAPAAAAAAAAAAAA&#10;AAAAAKECAABkcnMvZG93bnJldi54bWxQSwUGAAAAAAQABAD5AAAAkgMAAAAA&#10;" strokecolor="#5b9bd5 [3204]" strokeweight="1.5pt">
                        <v:stroke dashstyle="3 1" joinstyle="miter"/>
                      </v:line>
                      <v:line id="直接连接符 158" o:spid="_x0000_s1159" style="position:absolute;visibility:visible;mso-wrap-style:square" from="0,10788" to="13189,16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lMSMMAAADcAAAADwAAAGRycy9kb3ducmV2LnhtbESPQWsCMRCF70L/Q5hCb5pVqMjWKFIQ&#10;PLXoqudhM91dTCbbJNWtv75zKHib4b1575vlevBOXSmmLrCB6aQARVwH23Fj4FhtxwtQKSNbdIHJ&#10;wC8lWK+eRkssbbjxnq6H3CgJ4VSigTbnvtQ61S15TJPQE4v2FaLHLGtstI14k3Dv9Kwo5tpjx9LQ&#10;Yk/vLdWXw4834Bau+uA4P50/0xB29H0P01NlzMvzsHkDlWnID/P/9c4K/qvQyjMygV7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MZTEjDAAAA3AAAAA8AAAAAAAAAAAAA&#10;AAAAoQIAAGRycy9kb3ducmV2LnhtbFBLBQYAAAAABAAEAPkAAACRAwAAAAA=&#10;" strokecolor="#5b9bd5 [3204]" strokeweight="1.5pt">
                        <v:stroke dashstyle="3 1" joinstyle="miter"/>
                      </v:line>
                      <v:line id="直接连接符 159" o:spid="_x0000_s1160" style="position:absolute;visibility:visible;mso-wrap-style:square" from="1743,0" to="13188,16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Xp08EAAADcAAAADwAAAGRycy9kb3ducmV2LnhtbERP32vCMBB+F/wfwgl709TBRDvTMoSB&#10;T5NZ6/PR3Nqy5FKTTOv++mUw2Nt9fD9vW47WiCv50DtWsFxkIIgbp3tuFZyq1/kaRIjIGo1jUnCn&#10;AGUxnWwx1+7G73Q9xlakEA45KuhiHHIpQ9ORxbBwA3HiPpy3GBP0rdQebyncGvmYZStpsefU0OFA&#10;u46az+OXVWDWpnpjv6rPhzC6PV2+3bKulHqYjS/PICKN8V/8597rNP9pA7/PpAtk8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VenTwQAAANwAAAAPAAAAAAAAAAAAAAAA&#10;AKECAABkcnMvZG93bnJldi54bWxQSwUGAAAAAAQABAD5AAAAjwMAAAAA&#10;" strokecolor="#5b9bd5 [3204]" strokeweight="1.5pt">
                        <v:stroke dashstyle="3 1" joinstyle="miter"/>
                      </v:line>
                    </v:group>
                    <v:group id="组合 167" o:spid="_x0000_s1161" style="position:absolute;width:26493;height:5098" coordsize="26493,50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line id="直接连接符 160" o:spid="_x0000_s1162" style="position:absolute;flip:x;visibility:visible;mso-wrap-style:square" from="0,0" to="13118,4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rdEcYAAADcAAAADwAAAGRycy9kb3ducmV2LnhtbESPQWvCQBCF74X+h2UKvelGoWKjq7SC&#10;1kMLNYrnITtugtnZmN1q/PedQ6G3Gd6b976ZL3vfqCt1sQ5sYDTMQBGXwdbsDBz268EUVEzIFpvA&#10;ZOBOEZaLx4c55jbceEfXIjklIRxzNFCl1OZax7Iij3EYWmLRTqHzmGTtnLYd3iTcN3qcZRPtsWZp&#10;qLClVUXlufjxBpL7urji1W+2n+v75vjyvftYjd6NeX7q32agEvXp3/x3vbWCPxF8eUYm0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K3RHGAAAA3AAAAA8AAAAAAAAA&#10;AAAAAAAAoQIAAGRycy9kb3ducmV2LnhtbFBLBQYAAAAABAAEAPkAAACUAwAAAAA=&#10;" strokecolor="#ed7d31 [3205]" strokeweight="1.5pt">
                        <v:stroke dashstyle="3 1" joinstyle="miter"/>
                      </v:line>
                      <v:line id="直接连接符 161" o:spid="_x0000_s1163" style="position:absolute;visibility:visible;mso-wrap-style:square" from="13091,0" to="26493,5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tV7cMAAADcAAAADwAAAGRycy9kb3ducmV2LnhtbERPS2sCMRC+F/wPYQq91ay1LLIapUgF&#10;68UnqLdhM91s3UyWTdTtvzeC4G0+vueMJq2txIUaXzpW0OsmIIhzp0suFOy2s/cBCB+QNVaOScE/&#10;eZiMOy8jzLS78poum1CIGMI+QwUmhDqT0ueGLPquq4kj9+saiyHCppC6wWsMt5X8SJJUWiw5Nhis&#10;aWooP23OVsHpO/3bn1OzWP/0D8ttf3H8LFdHpd5e268hiEBteIof7rmO89Me3J+JF8jx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XbVe3DAAAA3AAAAA8AAAAAAAAAAAAA&#10;AAAAoQIAAGRycy9kb3ducmV2LnhtbFBLBQYAAAAABAAEAPkAAACRAwAAAAA=&#10;" strokecolor="#ed7d31 [3205]" strokeweight="1.5pt">
                        <v:stroke dashstyle="3 1" joinstyle="miter"/>
                      </v:line>
                      <v:line id="直接连接符 162" o:spid="_x0000_s1164" style="position:absolute;flip:x y;visibility:visible;mso-wrap-style:square" from="0,4670" to="26200,5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F5+MMAAADcAAAADwAAAGRycy9kb3ducmV2LnhtbERPTWvCQBC9F/wPywheim4S0Ep0FbEp&#10;FHqqFrwO2WkSmp0Nu9sk5td3C4Xe5vE+Z38cTSt6cr6xrCBdJSCIS6sbrhR8XF+WWxA+IGtsLZOC&#10;O3k4HmYPe8y1Hfid+kuoRAxhn6OCOoQul9KXNRn0K9sRR+7TOoMhQldJ7XCI4aaVWZJspMGGY0ON&#10;HZ1rKr8u30bBc/H2iMPt6kIzZU/rtJB2PUmlFvPxtAMRaAz/4j/3q47zNxn8PhMvkI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6xefjDAAAA3AAAAA8AAAAAAAAAAAAA&#10;AAAAoQIAAGRycy9kb3ducmV2LnhtbFBLBQYAAAAABAAEAPkAAACRAwAAAAA=&#10;" strokecolor="#ed7d31 [3205]" strokeweight="1.5pt">
                        <v:stroke dashstyle="3 1" joinstyle="miter"/>
                      </v:line>
                    </v:group>
                    <v:group id="组合 166" o:spid="_x0000_s1165" style="position:absolute;left:8190;width:13784;height:17081" coordsize="13784,170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line id="直接连接符 163" o:spid="_x0000_s1166" style="position:absolute;visibility:visible;mso-wrap-style:square" from="12367,0" to="13784,10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eT8EAAADcAAAADwAAAGRycy9kb3ducmV2LnhtbERP22rCQBB9L/Qflin4VjcqiEY3QQoF&#10;KdLS6AeM2TEXs7Mhu83l791CoW9zONfZp6NpRE+dqywrWMwjEMS51RUXCi7n99cNCOeRNTaWScFE&#10;DtLk+WmPsbYDf1Of+UKEEHYxKii9b2MpXV6SQTe3LXHgbrYz6APsCqk7HEK4aeQyitbSYMWhocSW&#10;3krK79mPUWCxPrvr5bbFj8/2VOdmKjZfmVKzl/GwA+Fp9P/iP/dRh/nrFfw+Ey6Qy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3/R5PwQAAANwAAAAPAAAAAAAAAAAAAAAA&#10;AKECAABkcnMvZG93bnJldi54bWxQSwUGAAAAAAQABAD5AAAAjwMAAAAA&#10;" strokecolor="#70ad47 [3209]" strokeweight="1.5pt">
                        <v:stroke dashstyle="3 1" joinstyle="miter"/>
                      </v:line>
                      <v:line id="直接连接符 164" o:spid="_x0000_s1167" style="position:absolute;flip:y;visibility:visible;mso-wrap-style:square" from="0,10788" to="13781,17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qFbMQAAADcAAAADwAAAGRycy9kb3ducmV2LnhtbERPTWsCMRC9F/wPYQq91WxFpaxGqYql&#10;nkQrYm/DZtysu5msm1TXf28KQm/zeJ8znra2EhdqfOFYwVs3AUGcOV1wrmD3vXx9B+EDssbKMSm4&#10;kYfppPM0xlS7K2/osg25iCHsU1RgQqhTKX1myKLvupo4ckfXWAwRNrnUDV5juK1kL0mG0mLBscFg&#10;TXNDWbn9tQqOp7NZlIN+68v16ZDtP39mvc1KqZfn9mMEIlAb/sUP95eO84d9+HsmXiA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qoVsxAAAANwAAAAPAAAAAAAAAAAA&#10;AAAAAKECAABkcnMvZG93bnJldi54bWxQSwUGAAAAAAQABAD5AAAAkgMAAAAA&#10;" strokecolor="#70ad47 [3209]" strokeweight="1.5pt">
                        <v:stroke dashstyle="3 1" joinstyle="miter"/>
                      </v:line>
                      <v:line id="直接连接符 165" o:spid="_x0000_s1168" style="position:absolute;flip:y;visibility:visible;mso-wrap-style:square" from="0,0" to="12365,17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g98QAAADcAAAADwAAAGRycy9kb3ducmV2LnhtbERPTWsCMRC9F/wPYQRvNauoyNYo2mJp&#10;T6KWUm/DZtysu5msm1TXf28KQm/zeJ8zW7S2EhdqfOFYwaCfgCDOnC44V/C1Xz9PQfiArLFyTApu&#10;5GEx7zzNMNXuylu67EIuYgj7FBWYEOpUSp8Zsuj7riaO3NE1FkOETS51g9cYbis5TJKJtFhwbDBY&#10;06uhrNz9WgXH09m8leNR68vN6Sf7fj+shttPpXrddvkCIlAb/sUP94eO8ydj+HsmXi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5iD3xAAAANwAAAAPAAAAAAAAAAAA&#10;AAAAAKECAABkcnMvZG93bnJldi54bWxQSwUGAAAAAAQABAD5AAAAkgMAAAAA&#10;" strokecolor="#70ad47 [3209]" strokeweight="1.5pt">
                        <v:stroke dashstyle="3 1" joinstyle="miter"/>
                      </v:line>
                    </v:group>
                  </v:group>
                </v:group>
                <v:shape id="文本框 171" o:spid="_x0000_s1169" type="#_x0000_t202" style="position:absolute;left:5321;top:32275;width:23943;height: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7c5cQA&#10;AADcAAAADwAAAGRycy9kb3ducmV2LnhtbERPS2vCQBC+F/wPywje6iaCraSuEgJSkfbg4+JtzI5J&#10;aHY2za5J7K/vFgre5uN7znI9mFp01LrKsoJ4GoEgzq2uuFBwOm6eFyCcR9ZYWyYFd3KwXo2elpho&#10;2/OeuoMvRAhhl6CC0vsmkdLlJRl0U9sQB+5qW4M+wLaQusU+hJtazqLoRRqsODSU2FBWUv51uBkF&#10;u2zzifvLzCx+6uz945o236fzXKnJeEjfQHga/EP8797qMP81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e3OXEAAAA3AAAAA8AAAAAAAAAAAAAAAAAmAIAAGRycy9k&#10;b3ducmV2LnhtbFBLBQYAAAAABAAEAPUAAACJAwAAAAA=&#10;" filled="f" stroked="f" strokeweight=".5pt">
                  <v:textbox>
                    <w:txbxContent>
                      <w:p w:rsidR="0030722B" w:rsidRDefault="0030722B" w:rsidP="003D5A93">
                        <w:pPr>
                          <w:spacing w:beforeLines="0" w:before="0" w:afterLines="0" w:after="0" w:line="240" w:lineRule="atLeast"/>
                          <w:ind w:firstLineChars="0" w:firstLine="0"/>
                        </w:pPr>
                        <w:r>
                          <w:rPr>
                            <w:rFonts w:hint="eastAsia"/>
                          </w:rPr>
                          <w:t>图</w:t>
                        </w:r>
                        <w:r>
                          <w:rPr>
                            <w:rFonts w:hint="eastAsia"/>
                          </w:rPr>
                          <w:t>5.4</w:t>
                        </w:r>
                        <w:proofErr w:type="gramStart"/>
                        <w:r>
                          <w:rPr>
                            <w:rFonts w:hint="eastAsia"/>
                          </w:rPr>
                          <w:t>三</w:t>
                        </w:r>
                        <w:proofErr w:type="gramEnd"/>
                        <w:r>
                          <w:t>元簇</w:t>
                        </w:r>
                        <w:r>
                          <w:rPr>
                            <w:rFonts w:hint="eastAsia"/>
                          </w:rPr>
                          <w:t>解算</w:t>
                        </w:r>
                        <w:r>
                          <w:t>的对应关系</w:t>
                        </w:r>
                      </w:p>
                      <w:p w:rsidR="0030722B" w:rsidRPr="00276C29" w:rsidRDefault="0030722B" w:rsidP="003D5A93">
                        <w:pPr>
                          <w:spacing w:before="163" w:after="163"/>
                          <w:ind w:firstLine="480"/>
                        </w:pPr>
                      </w:p>
                    </w:txbxContent>
                  </v:textbox>
                </v:shape>
                <w10:wrap type="topAndBottom"/>
              </v:group>
            </w:pict>
          </mc:Fallback>
        </mc:AlternateContent>
      </w:r>
    </w:p>
    <w:p w:rsidR="001C7D17" w:rsidRDefault="001C7D17" w:rsidP="001C7D17">
      <w:pPr>
        <w:spacing w:before="163" w:after="163"/>
        <w:ind w:firstLine="480"/>
      </w:pPr>
      <w:r>
        <w:rPr>
          <w:rFonts w:hint="eastAsia"/>
        </w:rPr>
        <w:t>多元簇的解算对应关系以此类推。</w:t>
      </w:r>
    </w:p>
    <w:p w:rsidR="001C7D17" w:rsidRDefault="001C7D17" w:rsidP="001C7D17">
      <w:pPr>
        <w:spacing w:before="163" w:after="163"/>
        <w:ind w:firstLine="480"/>
      </w:pPr>
      <w:r>
        <w:rPr>
          <w:rFonts w:hint="eastAsia"/>
        </w:rPr>
        <w:t>假设</w:t>
      </w:r>
      <w:r>
        <w:rPr>
          <w:rFonts w:hint="eastAsia"/>
        </w:rPr>
        <w:t>a</w:t>
      </w:r>
      <w:r>
        <w:rPr>
          <w:rFonts w:hint="eastAsia"/>
        </w:rPr>
        <w:t>为一个二</w:t>
      </w:r>
      <w:proofErr w:type="gramStart"/>
      <w:r>
        <w:rPr>
          <w:rFonts w:hint="eastAsia"/>
        </w:rPr>
        <w:t>维指标项</w:t>
      </w:r>
      <w:proofErr w:type="gramEnd"/>
      <w:r>
        <w:rPr>
          <w:rFonts w:hint="eastAsia"/>
        </w:rPr>
        <w:t>，定义</w:t>
      </w:r>
      <w:r>
        <w:rPr>
          <w:rFonts w:hint="eastAsia"/>
        </w:rPr>
        <w:t xml:space="preserve"> x(a) </w:t>
      </w:r>
      <w:r>
        <w:rPr>
          <w:rFonts w:hint="eastAsia"/>
        </w:rPr>
        <w:t>为取</w:t>
      </w:r>
      <w:r>
        <w:rPr>
          <w:rFonts w:hint="eastAsia"/>
        </w:rPr>
        <w:t>a</w:t>
      </w:r>
      <w:r>
        <w:rPr>
          <w:rFonts w:hint="eastAsia"/>
        </w:rPr>
        <w:t>中</w:t>
      </w:r>
      <w:r>
        <w:rPr>
          <w:rFonts w:hint="eastAsia"/>
        </w:rPr>
        <w:t>x</w:t>
      </w:r>
      <w:r>
        <w:rPr>
          <w:rFonts w:hint="eastAsia"/>
        </w:rPr>
        <w:t>元的运算，</w:t>
      </w:r>
      <w:r>
        <w:rPr>
          <w:rFonts w:hint="eastAsia"/>
        </w:rPr>
        <w:t xml:space="preserve">y(a) </w:t>
      </w:r>
      <w:r>
        <w:rPr>
          <w:rFonts w:hint="eastAsia"/>
        </w:rPr>
        <w:t>为取</w:t>
      </w:r>
      <w:r>
        <w:rPr>
          <w:rFonts w:hint="eastAsia"/>
        </w:rPr>
        <w:t>a</w:t>
      </w:r>
      <w:r>
        <w:rPr>
          <w:rFonts w:hint="eastAsia"/>
        </w:rPr>
        <w:t>中</w:t>
      </w:r>
      <w:r>
        <w:rPr>
          <w:rFonts w:hint="eastAsia"/>
        </w:rPr>
        <w:t>y</w:t>
      </w:r>
      <w:r>
        <w:rPr>
          <w:rFonts w:hint="eastAsia"/>
        </w:rPr>
        <w:t>元的运算，</w:t>
      </w:r>
      <w:r>
        <w:rPr>
          <w:rFonts w:hint="eastAsia"/>
        </w:rPr>
        <w:t>S(</w:t>
      </w:r>
      <w:proofErr w:type="spellStart"/>
      <w:r>
        <w:rPr>
          <w:rFonts w:hint="eastAsia"/>
        </w:rPr>
        <w:t>x,y</w:t>
      </w:r>
      <w:proofErr w:type="spellEnd"/>
      <w:r>
        <w:rPr>
          <w:rFonts w:hint="eastAsia"/>
        </w:rPr>
        <w:t>)</w:t>
      </w:r>
      <w:r>
        <w:rPr>
          <w:rFonts w:hint="eastAsia"/>
        </w:rPr>
        <w:t>为解算方法，则对于指标簇</w:t>
      </w:r>
      <w:r>
        <w:rPr>
          <w:rFonts w:hint="eastAsia"/>
        </w:rPr>
        <w:t>A</w:t>
      </w:r>
      <w:r>
        <w:rPr>
          <w:rFonts w:hint="eastAsia"/>
        </w:rPr>
        <w:t>中的任意一个指标</w:t>
      </w:r>
      <w:proofErr w:type="spellStart"/>
      <w:r>
        <w:rPr>
          <w:rFonts w:hint="eastAsia"/>
        </w:rPr>
        <w:t>a_i</w:t>
      </w:r>
      <w:proofErr w:type="spellEnd"/>
      <w:r>
        <w:rPr>
          <w:rFonts w:hint="eastAsia"/>
        </w:rPr>
        <w:t>解算指标项</w:t>
      </w:r>
      <w:r>
        <w:rPr>
          <w:rFonts w:hint="eastAsia"/>
        </w:rPr>
        <w:t>t</w:t>
      </w:r>
      <w:r>
        <w:rPr>
          <w:rFonts w:hint="eastAsia"/>
        </w:rPr>
        <w:t>的方法为：</w:t>
      </w:r>
    </w:p>
    <w:p w:rsidR="0084606F" w:rsidRDefault="0030722B" w:rsidP="001C7D17">
      <w:pPr>
        <w:spacing w:before="163" w:after="163"/>
        <w:ind w:firstLine="480"/>
      </w:pPr>
      <m:oMathPara>
        <m:oMath>
          <m:sSub>
            <m:sSubPr>
              <m:ctrlPr>
                <w:rPr>
                  <w:rFonts w:ascii="Cambria Math" w:eastAsia="Microsoft YaHei UI" w:hAnsi="Cambria Math"/>
                </w:rPr>
              </m:ctrlPr>
            </m:sSubPr>
            <m:e>
              <m:r>
                <w:rPr>
                  <w:rFonts w:ascii="Cambria Math" w:eastAsia="Microsoft YaHei UI" w:hAnsi="Cambria Math"/>
                </w:rPr>
                <m:t>R</m:t>
              </m:r>
            </m:e>
            <m:sub>
              <m:r>
                <w:rPr>
                  <w:rFonts w:ascii="Cambria Math" w:eastAsia="Microsoft YaHei UI" w:hAnsi="Cambria Math"/>
                </w:rPr>
                <m:t>2</m:t>
              </m:r>
            </m:sub>
          </m:sSub>
          <m:r>
            <m:rPr>
              <m:sty m:val="p"/>
            </m:rPr>
            <w:rPr>
              <w:rFonts w:ascii="Cambria Math" w:eastAsia="Microsoft YaHei UI" w:hAnsi="Cambria Math"/>
            </w:rPr>
            <m:t>=min</m:t>
          </m:r>
          <m:d>
            <m:dPr>
              <m:begChr m:val="{"/>
              <m:endChr m:val="}"/>
              <m:ctrlPr>
                <w:rPr>
                  <w:rFonts w:ascii="Cambria Math" w:eastAsia="Microsoft YaHei UI" w:hAnsi="Cambria Math"/>
                </w:rPr>
              </m:ctrlPr>
            </m:dPr>
            <m:e>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a</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t</m:t>
                      </m:r>
                    </m:e>
                  </m:d>
                </m:e>
              </m:d>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t</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a</m:t>
                      </m:r>
                    </m:e>
                  </m:d>
                </m:e>
              </m:d>
            </m:e>
          </m:d>
        </m:oMath>
      </m:oMathPara>
    </w:p>
    <w:p w:rsidR="00F00BBE" w:rsidRDefault="001C7D17" w:rsidP="0084606F">
      <w:pPr>
        <w:spacing w:before="163" w:after="163"/>
        <w:ind w:firstLine="480"/>
      </w:pPr>
      <w:r w:rsidRPr="001C7D17">
        <w:rPr>
          <w:rFonts w:hint="eastAsia"/>
        </w:rPr>
        <w:t>同样，对于三元簇：</w:t>
      </w:r>
    </w:p>
    <w:p w:rsidR="001C7D17" w:rsidRPr="0084606F" w:rsidRDefault="0030722B" w:rsidP="0084606F">
      <w:pPr>
        <w:spacing w:before="163" w:after="163"/>
        <w:ind w:firstLine="480"/>
      </w:pPr>
      <m:oMathPara>
        <m:oMath>
          <m:sSub>
            <m:sSubPr>
              <m:ctrlPr>
                <w:rPr>
                  <w:rFonts w:ascii="Cambria Math" w:eastAsia="Microsoft YaHei UI" w:hAnsi="Cambria Math"/>
                </w:rPr>
              </m:ctrlPr>
            </m:sSubPr>
            <m:e>
              <m:r>
                <w:rPr>
                  <w:rFonts w:ascii="Cambria Math" w:eastAsia="Microsoft YaHei UI" w:hAnsi="Cambria Math"/>
                </w:rPr>
                <m:t>R</m:t>
              </m:r>
            </m:e>
            <m:sub>
              <m:r>
                <w:rPr>
                  <w:rFonts w:ascii="Cambria Math" w:eastAsia="Microsoft YaHei UI" w:hAnsi="Cambria Math"/>
                </w:rPr>
                <m:t>3</m:t>
              </m:r>
            </m:sub>
          </m:sSub>
          <m:r>
            <m:rPr>
              <m:sty m:val="p"/>
            </m:rPr>
            <w:rPr>
              <w:rFonts w:ascii="Cambria Math" w:eastAsia="Microsoft YaHei UI" w:hAnsi="Cambria Math"/>
            </w:rPr>
            <m:t>=min</m:t>
          </m:r>
          <m:d>
            <m:dPr>
              <m:begChr m:val="{"/>
              <m:endChr m:val="}"/>
              <m:ctrlPr>
                <w:rPr>
                  <w:rFonts w:ascii="Cambria Math" w:eastAsia="Microsoft YaHei UI" w:hAnsi="Cambria Math"/>
                </w:rPr>
              </m:ctrlPr>
            </m:dPr>
            <m:e>
              <m:eqArr>
                <m:eqArrPr>
                  <m:ctrlPr>
                    <w:rPr>
                      <w:rFonts w:ascii="Cambria Math" w:eastAsia="Microsoft YaHei UI" w:hAnsi="Cambria Math"/>
                      <w:i/>
                    </w:rPr>
                  </m:ctrlPr>
                </m:eqArrPr>
                <m:e>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a</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b</m:t>
                          </m:r>
                        </m:e>
                      </m:d>
                      <m:r>
                        <w:rPr>
                          <w:rFonts w:ascii="Cambria Math" w:eastAsia="Microsoft YaHei UI" w:hAnsi="Cambria Math"/>
                        </w:rPr>
                        <m:t>,z</m:t>
                      </m:r>
                      <m:d>
                        <m:dPr>
                          <m:ctrlPr>
                            <w:rPr>
                              <w:rFonts w:ascii="Cambria Math" w:eastAsia="Microsoft YaHei UI" w:hAnsi="Cambria Math"/>
                              <w:i/>
                            </w:rPr>
                          </m:ctrlPr>
                        </m:dPr>
                        <m:e>
                          <m:r>
                            <w:rPr>
                              <w:rFonts w:ascii="Cambria Math" w:eastAsia="Microsoft YaHei UI" w:hAnsi="Cambria Math"/>
                            </w:rPr>
                            <m:t>t</m:t>
                          </m:r>
                        </m:e>
                      </m:d>
                    </m:e>
                  </m:d>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b</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t</m:t>
                          </m:r>
                        </m:e>
                      </m:d>
                      <m:r>
                        <w:rPr>
                          <w:rFonts w:ascii="Cambria Math" w:eastAsia="Microsoft YaHei UI" w:hAnsi="Cambria Math"/>
                        </w:rPr>
                        <m:t>,z</m:t>
                      </m:r>
                      <m:d>
                        <m:dPr>
                          <m:ctrlPr>
                            <w:rPr>
                              <w:rFonts w:ascii="Cambria Math" w:eastAsia="Microsoft YaHei UI" w:hAnsi="Cambria Math"/>
                              <w:i/>
                            </w:rPr>
                          </m:ctrlPr>
                        </m:dPr>
                        <m:e>
                          <m:r>
                            <w:rPr>
                              <w:rFonts w:ascii="Cambria Math" w:eastAsia="Microsoft YaHei UI" w:hAnsi="Cambria Math"/>
                            </w:rPr>
                            <m:t>a</m:t>
                          </m:r>
                        </m:e>
                      </m:d>
                    </m:e>
                  </m:d>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t</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a</m:t>
                          </m:r>
                        </m:e>
                      </m:d>
                      <m:r>
                        <w:rPr>
                          <w:rFonts w:ascii="Cambria Math" w:eastAsia="Microsoft YaHei UI" w:hAnsi="Cambria Math"/>
                        </w:rPr>
                        <m:t>,z</m:t>
                      </m:r>
                      <m:d>
                        <m:dPr>
                          <m:ctrlPr>
                            <w:rPr>
                              <w:rFonts w:ascii="Cambria Math" w:eastAsia="Microsoft YaHei UI" w:hAnsi="Cambria Math"/>
                              <w:i/>
                            </w:rPr>
                          </m:ctrlPr>
                        </m:dPr>
                        <m:e>
                          <m:r>
                            <w:rPr>
                              <w:rFonts w:ascii="Cambria Math" w:eastAsia="Microsoft YaHei UI" w:hAnsi="Cambria Math"/>
                            </w:rPr>
                            <m:t>b</m:t>
                          </m:r>
                        </m:e>
                      </m:d>
                    </m:e>
                  </m:d>
                  <m:r>
                    <w:rPr>
                      <w:rFonts w:ascii="Cambria Math" w:eastAsia="Microsoft YaHei UI" w:hAnsi="Cambria Math"/>
                    </w:rPr>
                    <m:t>,</m:t>
                  </m:r>
                </m:e>
                <m:e>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a</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t</m:t>
                          </m:r>
                        </m:e>
                      </m:d>
                      <m:r>
                        <w:rPr>
                          <w:rFonts w:ascii="Cambria Math" w:eastAsia="Microsoft YaHei UI" w:hAnsi="Cambria Math"/>
                        </w:rPr>
                        <m:t>,z</m:t>
                      </m:r>
                      <m:d>
                        <m:dPr>
                          <m:ctrlPr>
                            <w:rPr>
                              <w:rFonts w:ascii="Cambria Math" w:eastAsia="Microsoft YaHei UI" w:hAnsi="Cambria Math"/>
                              <w:i/>
                            </w:rPr>
                          </m:ctrlPr>
                        </m:dPr>
                        <m:e>
                          <m:r>
                            <w:rPr>
                              <w:rFonts w:ascii="Cambria Math" w:eastAsia="Microsoft YaHei UI" w:hAnsi="Cambria Math"/>
                            </w:rPr>
                            <m:t>b</m:t>
                          </m:r>
                        </m:e>
                      </m:d>
                    </m:e>
                  </m:d>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b</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a</m:t>
                          </m:r>
                        </m:e>
                      </m:d>
                      <m:r>
                        <w:rPr>
                          <w:rFonts w:ascii="Cambria Math" w:eastAsia="Microsoft YaHei UI" w:hAnsi="Cambria Math"/>
                        </w:rPr>
                        <m:t>,z</m:t>
                      </m:r>
                      <m:d>
                        <m:dPr>
                          <m:ctrlPr>
                            <w:rPr>
                              <w:rFonts w:ascii="Cambria Math" w:eastAsia="Microsoft YaHei UI" w:hAnsi="Cambria Math"/>
                              <w:i/>
                            </w:rPr>
                          </m:ctrlPr>
                        </m:dPr>
                        <m:e>
                          <m:r>
                            <w:rPr>
                              <w:rFonts w:ascii="Cambria Math" w:eastAsia="Microsoft YaHei UI" w:hAnsi="Cambria Math"/>
                            </w:rPr>
                            <m:t>t</m:t>
                          </m:r>
                        </m:e>
                      </m:d>
                    </m:e>
                  </m:d>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t</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b</m:t>
                          </m:r>
                        </m:e>
                      </m:d>
                      <m:r>
                        <w:rPr>
                          <w:rFonts w:ascii="Cambria Math" w:eastAsia="Microsoft YaHei UI" w:hAnsi="Cambria Math"/>
                        </w:rPr>
                        <m:t>,z</m:t>
                      </m:r>
                      <m:d>
                        <m:dPr>
                          <m:ctrlPr>
                            <w:rPr>
                              <w:rFonts w:ascii="Cambria Math" w:eastAsia="Microsoft YaHei UI" w:hAnsi="Cambria Math"/>
                              <w:i/>
                            </w:rPr>
                          </m:ctrlPr>
                        </m:dPr>
                        <m:e>
                          <m:r>
                            <w:rPr>
                              <w:rFonts w:ascii="Cambria Math" w:eastAsia="Microsoft YaHei UI" w:hAnsi="Cambria Math"/>
                            </w:rPr>
                            <m:t>a</m:t>
                          </m:r>
                        </m:e>
                      </m:d>
                    </m:e>
                  </m:d>
                </m:e>
              </m:eqArr>
            </m:e>
          </m:d>
        </m:oMath>
      </m:oMathPara>
    </w:p>
    <w:p w:rsidR="00C64CDE" w:rsidRDefault="00C64CDE" w:rsidP="00B02904">
      <w:pPr>
        <w:spacing w:before="163" w:after="163"/>
        <w:ind w:firstLine="480"/>
      </w:pPr>
    </w:p>
    <w:p w:rsidR="00347632" w:rsidRDefault="00347632" w:rsidP="00B02904">
      <w:pPr>
        <w:spacing w:before="163" w:after="163"/>
        <w:ind w:firstLine="480"/>
      </w:pPr>
      <w:r>
        <w:t xml:space="preserve">(4) </w:t>
      </w:r>
      <w:r w:rsidRPr="00347632">
        <w:rPr>
          <w:rFonts w:hint="eastAsia"/>
        </w:rPr>
        <w:t>指标项</w:t>
      </w:r>
    </w:p>
    <w:p w:rsidR="00347632" w:rsidRDefault="00347632" w:rsidP="00B02904">
      <w:pPr>
        <w:spacing w:before="163" w:after="163"/>
        <w:ind w:firstLine="480"/>
      </w:pPr>
      <w:r w:rsidRPr="00347632">
        <w:rPr>
          <w:rFonts w:hint="eastAsia"/>
        </w:rPr>
        <w:t>指标项是指标</w:t>
      </w:r>
      <w:proofErr w:type="gramStart"/>
      <w:r w:rsidRPr="00347632">
        <w:rPr>
          <w:rFonts w:hint="eastAsia"/>
        </w:rPr>
        <w:t>簇</w:t>
      </w:r>
      <w:proofErr w:type="gramEnd"/>
      <w:r w:rsidRPr="00347632">
        <w:rPr>
          <w:rFonts w:hint="eastAsia"/>
        </w:rPr>
        <w:t>实际储存的数据。指标项集合与解算方法是一个指标簇的核心部分，任何一个</w:t>
      </w:r>
      <w:proofErr w:type="gramStart"/>
      <w:r w:rsidRPr="00347632">
        <w:rPr>
          <w:rFonts w:hint="eastAsia"/>
        </w:rPr>
        <w:t>指标簇都必须</w:t>
      </w:r>
      <w:proofErr w:type="gramEnd"/>
      <w:r w:rsidRPr="00347632">
        <w:rPr>
          <w:rFonts w:hint="eastAsia"/>
        </w:rPr>
        <w:t>包含这两项内容。其他的部分，可以根据具体情况进行改进。例如为每个指标项添加时间戳，实现差异化服务，提供一种商业模式。</w:t>
      </w:r>
    </w:p>
    <w:p w:rsidR="00347632" w:rsidRDefault="00347632" w:rsidP="00B02904">
      <w:pPr>
        <w:spacing w:before="163" w:after="163"/>
        <w:ind w:firstLine="480"/>
      </w:pPr>
      <w:r>
        <w:rPr>
          <w:rFonts w:hint="eastAsia"/>
        </w:rPr>
        <w:lastRenderedPageBreak/>
        <w:t xml:space="preserve">(5) </w:t>
      </w:r>
      <w:r w:rsidRPr="00347632">
        <w:rPr>
          <w:rFonts w:hint="eastAsia"/>
        </w:rPr>
        <w:t>指标</w:t>
      </w:r>
      <w:proofErr w:type="gramStart"/>
      <w:r w:rsidRPr="00347632">
        <w:rPr>
          <w:rFonts w:hint="eastAsia"/>
        </w:rPr>
        <w:t>簇</w:t>
      </w:r>
      <w:proofErr w:type="gramEnd"/>
    </w:p>
    <w:p w:rsidR="00347632" w:rsidRDefault="00347632" w:rsidP="00B02904">
      <w:pPr>
        <w:spacing w:before="163" w:after="163"/>
        <w:ind w:firstLine="480"/>
      </w:pPr>
      <w:r w:rsidRPr="00347632">
        <w:rPr>
          <w:rFonts w:hint="eastAsia"/>
        </w:rPr>
        <w:t>由指标项集合与解算方法组成的数据表单。记录着一个指标类型的实际指标数据。是对用户开放的概念。</w:t>
      </w:r>
    </w:p>
    <w:p w:rsidR="00347632" w:rsidRDefault="00347632" w:rsidP="00B02904">
      <w:pPr>
        <w:spacing w:before="163" w:after="163"/>
        <w:ind w:firstLine="480"/>
      </w:pPr>
    </w:p>
    <w:p w:rsidR="00347632" w:rsidRDefault="00347632" w:rsidP="00B02904">
      <w:pPr>
        <w:spacing w:before="163" w:after="163"/>
        <w:ind w:firstLine="480"/>
      </w:pPr>
      <w:r>
        <w:rPr>
          <w:rFonts w:hint="eastAsia"/>
        </w:rPr>
        <w:t>(6)</w:t>
      </w:r>
      <w:r>
        <w:t xml:space="preserve"> </w:t>
      </w:r>
      <w:r w:rsidRPr="00347632">
        <w:rPr>
          <w:rFonts w:hint="eastAsia"/>
        </w:rPr>
        <w:t>指标服务器</w:t>
      </w:r>
    </w:p>
    <w:p w:rsidR="00347632" w:rsidRDefault="00347632" w:rsidP="00B02904">
      <w:pPr>
        <w:spacing w:before="163" w:after="163"/>
        <w:ind w:firstLine="480"/>
      </w:pPr>
      <w:r w:rsidRPr="00347632">
        <w:rPr>
          <w:rFonts w:hint="eastAsia"/>
        </w:rPr>
        <w:t>指标服务器是维护指标簇的进程。一个指标服务器只能维护一个指标簇，而一个指标簇可被多个指标服务器共同维护。</w:t>
      </w:r>
    </w:p>
    <w:p w:rsidR="00347632" w:rsidRPr="00347632" w:rsidRDefault="00347632" w:rsidP="00B02904">
      <w:pPr>
        <w:spacing w:before="163" w:after="163"/>
        <w:ind w:firstLine="480"/>
      </w:pPr>
    </w:p>
    <w:p w:rsidR="00473AA0" w:rsidRDefault="00E2161D" w:rsidP="00C64CDE">
      <w:pPr>
        <w:pStyle w:val="-0"/>
      </w:pPr>
      <w:bookmarkStart w:id="30" w:name="_Toc484279325"/>
      <w:r>
        <w:rPr>
          <w:rFonts w:hint="eastAsia"/>
        </w:rPr>
        <w:t>5.</w:t>
      </w:r>
      <w:r w:rsidR="00BE3793">
        <w:t>2</w:t>
      </w:r>
      <w:r>
        <w:rPr>
          <w:rFonts w:hint="eastAsia"/>
        </w:rPr>
        <w:t xml:space="preserve"> </w:t>
      </w:r>
      <w:r>
        <w:rPr>
          <w:rFonts w:hint="eastAsia"/>
        </w:rPr>
        <w:t>软件结构详细设计</w:t>
      </w:r>
      <w:bookmarkEnd w:id="30"/>
    </w:p>
    <w:p w:rsidR="00E2161D" w:rsidRDefault="006B79AD" w:rsidP="00B02904">
      <w:pPr>
        <w:spacing w:before="163" w:after="163"/>
        <w:ind w:firstLine="480"/>
      </w:pPr>
      <w:r>
        <w:rPr>
          <w:noProof/>
        </w:rPr>
        <mc:AlternateContent>
          <mc:Choice Requires="wps">
            <w:drawing>
              <wp:anchor distT="0" distB="0" distL="114300" distR="114300" simplePos="0" relativeHeight="251783168" behindDoc="0" locked="0" layoutInCell="1" allowOverlap="1" wp14:anchorId="318EFD52" wp14:editId="5598FF84">
                <wp:simplePos x="0" y="0"/>
                <wp:positionH relativeFrom="column">
                  <wp:posOffset>-38100</wp:posOffset>
                </wp:positionH>
                <wp:positionV relativeFrom="paragraph">
                  <wp:posOffset>575945</wp:posOffset>
                </wp:positionV>
                <wp:extent cx="5669280" cy="3037205"/>
                <wp:effectExtent l="0" t="0" r="0" b="0"/>
                <wp:wrapTopAndBottom/>
                <wp:docPr id="363" name="文本框 363"/>
                <wp:cNvGraphicFramePr/>
                <a:graphic xmlns:a="http://schemas.openxmlformats.org/drawingml/2006/main">
                  <a:graphicData uri="http://schemas.microsoft.com/office/word/2010/wordprocessingShape">
                    <wps:wsp>
                      <wps:cNvSpPr txBox="1"/>
                      <wps:spPr>
                        <a:xfrm>
                          <a:off x="0" y="0"/>
                          <a:ext cx="5669280" cy="30372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722B" w:rsidRDefault="0030722B" w:rsidP="006B79AD">
                            <w:pPr>
                              <w:spacing w:beforeLines="0" w:before="0" w:afterLines="0" w:after="0" w:line="240" w:lineRule="atLeast"/>
                              <w:ind w:firstLineChars="0" w:firstLine="0"/>
                              <w:jc w:val="center"/>
                            </w:pPr>
                            <w:r>
                              <w:rPr>
                                <w:noProof/>
                              </w:rPr>
                              <w:drawing>
                                <wp:inline distT="0" distB="0" distL="0" distR="0" wp14:anchorId="3A68ABD7" wp14:editId="5C9530A5">
                                  <wp:extent cx="5274310" cy="2681605"/>
                                  <wp:effectExtent l="0" t="0" r="2540" b="4445"/>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81605"/>
                                          </a:xfrm>
                                          <a:prstGeom prst="rect">
                                            <a:avLst/>
                                          </a:prstGeom>
                                        </pic:spPr>
                                      </pic:pic>
                                    </a:graphicData>
                                  </a:graphic>
                                </wp:inline>
                              </w:drawing>
                            </w:r>
                          </w:p>
                          <w:p w:rsidR="0030722B" w:rsidRDefault="0030722B" w:rsidP="006B79AD">
                            <w:pPr>
                              <w:spacing w:beforeLines="0" w:before="0" w:afterLines="0" w:after="0" w:line="240" w:lineRule="atLeast"/>
                              <w:ind w:rightChars="287" w:right="689" w:firstLineChars="0" w:firstLine="0"/>
                              <w:jc w:val="right"/>
                            </w:pPr>
                            <w:r>
                              <w:rPr>
                                <w:rFonts w:hint="eastAsia"/>
                              </w:rPr>
                              <w:t>图</w:t>
                            </w:r>
                            <w:r>
                              <w:rPr>
                                <w:rFonts w:hint="eastAsia"/>
                              </w:rPr>
                              <w:t>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EFD52" id="文本框 363" o:spid="_x0000_s1170" type="#_x0000_t202" style="position:absolute;left:0;text-align:left;margin-left:-3pt;margin-top:45.35pt;width:446.4pt;height:239.1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kslgIAAHAFAAAOAAAAZHJzL2Uyb0RvYy54bWysVM1uEzEQviPxDpbvdDdJkzZRN1VoVYRU&#10;tRUt6tnx2s0K22NsJ7vhAeANOHHhznP1ORh7d9OocCni4p2d+Tyen2/m5LTRimyE8xWYgg4OckqE&#10;4VBW5qGgH+8u3hxT4gMzJVNgREG3wtPT+etXJ7WdiSGsQJXCEXRi/Ky2BV2FYGdZ5vlKaOYPwAqD&#10;RglOs4C/7iErHavRu1bZMM8nWQ2utA648B61562RzpN/KQUP11J6EYgqKMYW0unSuYxnNj9hswfH&#10;7KriXRjsH6LQrDL46M7VOQuMrF31hytdcQceZDjgoDOQsuIi5YDZDPJn2dyumBUpFyyOt7sy+f/n&#10;ll9tbhypyoKOJiNKDNPYpMfv3x5//Hr8+ZVEJZaotn6GyFuL2NC8hQZb3es9KmPmjXQ6fjEngnYs&#10;9nZXYNEEwlE5nkymw2M0cbSN8tHRMB9HP9nTdet8eCdAkygU1GEHU2HZ5tKHFtpD4msGLiqlUheV&#10;IXVBJ6Nxni7sLOhcmYgViQ+dm5hSG3qSwlaJiFHmg5BYj5RBVCQmijPlyIYhhxjnwoSUfPKL6IiS&#10;GMRLLnb4p6hecrnNo38ZTNhd1pUBl7J/Fnb5qQ9Ztnis+V7eUQzNsklEOJr2rV1CucWOO2jHxlt+&#10;UWFXLpkPN8zhnGAncfbDNR5SAVYfOomSFbgvf9NHPNIXrZTUOHcF9Z/XzAlK1HuDxJ4ODg/joKaf&#10;wzEyhBK3b1nuW8xanwG2ZYBbxvIkRnxQvSgd6HtcEYv4KpqY4fh2QUMvnoV2G+CK4WKxSCAcTcvC&#10;pbm1PLqOXYqcu2vumbMdMQNy+gr6CWWzZ/xssfGmgcU6gKwSeWOh26p2DcCxTvTvVlDcG/v/CfW0&#10;KOe/AQAA//8DAFBLAwQUAAYACAAAACEAF6ZRqOEAAAAJAQAADwAAAGRycy9kb3ducmV2LnhtbEyP&#10;QUvDQBCF74L/YRnBW7troTGN2ZQSKILoobUXb5vsNAlmZ2N220Z/vePJHoc3vPd9+XpyvTjjGDpP&#10;Gh7mCgRS7W1HjYbD+3aWggjRkDW9J9TwjQHWxe1NbjLrL7TD8z42gksoZEZDG+OQSRnqFp0Jcz8g&#10;cXb0ozORz7GRdjQXLne9XCiVSGc64oXWDFi2WH/uT07DS7l9M7tq4dKfvnx+PW6Gr8PHUuv7u2nz&#10;BCLiFP+f4Q+f0aFgpsqfyAbRa5glrBI1rNQjCM7TNGGVSsMyWSmQRS6vDYpfAAAA//8DAFBLAQIt&#10;ABQABgAIAAAAIQC2gziS/gAAAOEBAAATAAAAAAAAAAAAAAAAAAAAAABbQ29udGVudF9UeXBlc10u&#10;eG1sUEsBAi0AFAAGAAgAAAAhADj9If/WAAAAlAEAAAsAAAAAAAAAAAAAAAAALwEAAF9yZWxzLy5y&#10;ZWxzUEsBAi0AFAAGAAgAAAAhAM77GSyWAgAAcAUAAA4AAAAAAAAAAAAAAAAALgIAAGRycy9lMm9E&#10;b2MueG1sUEsBAi0AFAAGAAgAAAAhABemUajhAAAACQEAAA8AAAAAAAAAAAAAAAAA8AQAAGRycy9k&#10;b3ducmV2LnhtbFBLBQYAAAAABAAEAPMAAAD+BQAAAAA=&#10;" filled="f" stroked="f" strokeweight=".5pt">
                <v:textbox>
                  <w:txbxContent>
                    <w:p w:rsidR="0030722B" w:rsidRDefault="0030722B" w:rsidP="006B79AD">
                      <w:pPr>
                        <w:spacing w:beforeLines="0" w:before="0" w:afterLines="0" w:after="0" w:line="240" w:lineRule="atLeast"/>
                        <w:ind w:firstLineChars="0" w:firstLine="0"/>
                        <w:jc w:val="center"/>
                      </w:pPr>
                      <w:r>
                        <w:rPr>
                          <w:noProof/>
                        </w:rPr>
                        <w:drawing>
                          <wp:inline distT="0" distB="0" distL="0" distR="0" wp14:anchorId="3A68ABD7" wp14:editId="5C9530A5">
                            <wp:extent cx="5274310" cy="2681605"/>
                            <wp:effectExtent l="0" t="0" r="2540" b="4445"/>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81605"/>
                                    </a:xfrm>
                                    <a:prstGeom prst="rect">
                                      <a:avLst/>
                                    </a:prstGeom>
                                  </pic:spPr>
                                </pic:pic>
                              </a:graphicData>
                            </a:graphic>
                          </wp:inline>
                        </w:drawing>
                      </w:r>
                    </w:p>
                    <w:p w:rsidR="0030722B" w:rsidRDefault="0030722B" w:rsidP="006B79AD">
                      <w:pPr>
                        <w:spacing w:beforeLines="0" w:before="0" w:afterLines="0" w:after="0" w:line="240" w:lineRule="atLeast"/>
                        <w:ind w:rightChars="287" w:right="689" w:firstLineChars="0" w:firstLine="0"/>
                        <w:jc w:val="right"/>
                      </w:pPr>
                      <w:r>
                        <w:rPr>
                          <w:rFonts w:hint="eastAsia"/>
                        </w:rPr>
                        <w:t>图</w:t>
                      </w:r>
                      <w:r>
                        <w:rPr>
                          <w:rFonts w:hint="eastAsia"/>
                        </w:rPr>
                        <w:t>5.5</w:t>
                      </w:r>
                    </w:p>
                  </w:txbxContent>
                </v:textbox>
                <w10:wrap type="topAndBottom"/>
              </v:shape>
            </w:pict>
          </mc:Fallback>
        </mc:AlternateContent>
      </w:r>
      <w:r>
        <w:rPr>
          <w:rFonts w:hint="eastAsia"/>
        </w:rPr>
        <w:t>在第一个实现当中（版本：</w:t>
      </w:r>
      <w:r>
        <w:rPr>
          <w:rFonts w:hint="eastAsia"/>
        </w:rPr>
        <w:t>0.1</w:t>
      </w:r>
      <w:r>
        <w:rPr>
          <w:rFonts w:hint="eastAsia"/>
        </w:rPr>
        <w:t>）总体结构主要分为五个部分：全局元素、服务端部分、客户端部分、项目通用部分以及秘密共享部分。</w:t>
      </w:r>
    </w:p>
    <w:p w:rsidR="00EF2223" w:rsidRDefault="006B79AD" w:rsidP="00B02904">
      <w:pPr>
        <w:spacing w:before="163" w:after="163"/>
        <w:ind w:firstLine="480"/>
      </w:pPr>
      <w:r>
        <w:t xml:space="preserve"> </w:t>
      </w:r>
      <w:r>
        <w:t>其中</w:t>
      </w:r>
      <w:r>
        <w:rPr>
          <w:rFonts w:hint="eastAsia"/>
        </w:rPr>
        <w:t>：</w:t>
      </w:r>
    </w:p>
    <w:p w:rsidR="00BE1F4D" w:rsidRDefault="006B79AD" w:rsidP="00BE1F4D">
      <w:pPr>
        <w:spacing w:before="163" w:after="163"/>
        <w:ind w:firstLine="480"/>
      </w:pPr>
      <w:r>
        <w:t>全局元素</w:t>
      </w:r>
      <w:r w:rsidR="00BE1F4D">
        <w:rPr>
          <w:rFonts w:hint="eastAsia"/>
        </w:rPr>
        <w:t>（“</w:t>
      </w:r>
      <w:r w:rsidR="00BE1F4D">
        <w:rPr>
          <w:rFonts w:hint="eastAsia"/>
        </w:rPr>
        <w:t>::</w:t>
      </w:r>
      <w:r w:rsidR="00BE1F4D">
        <w:rPr>
          <w:rFonts w:hint="eastAsia"/>
        </w:rPr>
        <w:t>”）</w:t>
      </w:r>
      <w:r>
        <w:t>主要包括系统调用</w:t>
      </w:r>
      <w:r>
        <w:rPr>
          <w:rFonts w:hint="eastAsia"/>
        </w:rPr>
        <w:t>的操作、工具函数的实现以及</w:t>
      </w:r>
      <w:proofErr w:type="gramStart"/>
      <w:r>
        <w:rPr>
          <w:rFonts w:hint="eastAsia"/>
        </w:rPr>
        <w:t>未设计</w:t>
      </w:r>
      <w:proofErr w:type="gramEnd"/>
      <w:r>
        <w:rPr>
          <w:rFonts w:hint="eastAsia"/>
        </w:rPr>
        <w:t>的临时实现。这一部分</w:t>
      </w:r>
      <w:r w:rsidR="00EF2223">
        <w:rPr>
          <w:rFonts w:hint="eastAsia"/>
        </w:rPr>
        <w:t>里实现</w:t>
      </w:r>
      <w:r>
        <w:rPr>
          <w:rFonts w:hint="eastAsia"/>
        </w:rPr>
        <w:t>的函数</w:t>
      </w:r>
      <w:r w:rsidR="00EF2223">
        <w:rPr>
          <w:rFonts w:hint="eastAsia"/>
        </w:rPr>
        <w:t>和数据定义应该在后期迭代中通过使用合适的设计模式和数据结构，分配到不同的模块当中或者算法当中。</w:t>
      </w:r>
    </w:p>
    <w:p w:rsidR="00C64CDE" w:rsidRDefault="00EF2223" w:rsidP="00BE1F4D">
      <w:pPr>
        <w:spacing w:before="163" w:after="163"/>
        <w:ind w:firstLine="480"/>
      </w:pPr>
      <w:r>
        <w:rPr>
          <w:rFonts w:hint="eastAsia"/>
        </w:rPr>
        <w:t>具体使用到的和实现的全局元素如下图：</w:t>
      </w:r>
    </w:p>
    <w:p w:rsidR="00BE1F4D" w:rsidRPr="00BE1F4D" w:rsidRDefault="00BE1F4D" w:rsidP="00BE1F4D">
      <w:pPr>
        <w:spacing w:beforeLines="0" w:before="0" w:afterLines="0" w:after="0" w:line="240" w:lineRule="atLeast"/>
        <w:ind w:firstLineChars="0" w:firstLine="0"/>
        <w:jc w:val="right"/>
      </w:pPr>
      <w:r>
        <w:rPr>
          <w:rFonts w:hint="eastAsia"/>
          <w:noProof/>
        </w:rPr>
        <w:lastRenderedPageBreak/>
        <w:drawing>
          <wp:anchor distT="0" distB="0" distL="114300" distR="114300" simplePos="0" relativeHeight="251786240" behindDoc="0" locked="0" layoutInCell="1" allowOverlap="1" wp14:anchorId="227D1E37" wp14:editId="34FCE060">
            <wp:simplePos x="0" y="0"/>
            <wp:positionH relativeFrom="column">
              <wp:posOffset>-1585595</wp:posOffset>
            </wp:positionH>
            <wp:positionV relativeFrom="paragraph">
              <wp:posOffset>1508760</wp:posOffset>
            </wp:positionV>
            <wp:extent cx="8460105" cy="5457825"/>
            <wp:effectExtent l="0" t="3810" r="0" b="0"/>
            <wp:wrapTopAndBottom/>
            <wp:docPr id="362"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8460105" cy="5457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5.6</w:t>
      </w:r>
    </w:p>
    <w:p w:rsidR="005B69A7" w:rsidRDefault="00D82E36" w:rsidP="005B69A7">
      <w:pPr>
        <w:spacing w:before="163" w:after="163"/>
        <w:ind w:firstLine="480"/>
      </w:pPr>
      <w:r>
        <w:rPr>
          <w:rFonts w:hint="eastAsia"/>
          <w:noProof/>
        </w:rPr>
        <w:lastRenderedPageBreak/>
        <w:drawing>
          <wp:anchor distT="0" distB="0" distL="114300" distR="114300" simplePos="0" relativeHeight="251784192" behindDoc="0" locked="0" layoutInCell="1" allowOverlap="1" wp14:anchorId="4492D43D" wp14:editId="4FE4FF14">
            <wp:simplePos x="0" y="0"/>
            <wp:positionH relativeFrom="column">
              <wp:posOffset>-594360</wp:posOffset>
            </wp:positionH>
            <wp:positionV relativeFrom="paragraph">
              <wp:posOffset>865278</wp:posOffset>
            </wp:positionV>
            <wp:extent cx="6320790" cy="1852295"/>
            <wp:effectExtent l="0" t="0" r="3810" b="0"/>
            <wp:wrapTopAndBottom/>
            <wp:docPr id="364" name="图片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0790" cy="1852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1F4D">
        <w:t>服务端部分</w:t>
      </w:r>
      <w:r w:rsidR="0003777F">
        <w:t>主要包括网络功能的支持</w:t>
      </w:r>
      <w:r w:rsidR="0003777F">
        <w:rPr>
          <w:rFonts w:hint="eastAsia"/>
        </w:rPr>
        <w:t>、配置的应用、对客户端服务请求的相应。</w:t>
      </w:r>
      <w:r>
        <w:rPr>
          <w:rFonts w:hint="eastAsia"/>
        </w:rPr>
        <w:t>对全局元素中插件调用的部分依赖较大，后期可以考虑重新进行抽象和设计，提出更合理的方案。</w:t>
      </w:r>
    </w:p>
    <w:p w:rsidR="005B69A7" w:rsidRDefault="00D82E36" w:rsidP="00D82E36">
      <w:pPr>
        <w:spacing w:before="163" w:after="163"/>
        <w:ind w:firstLineChars="0" w:firstLine="0"/>
        <w:jc w:val="right"/>
      </w:pPr>
      <w:r>
        <w:t>图</w:t>
      </w:r>
      <w:r>
        <w:t>5.7</w:t>
      </w:r>
    </w:p>
    <w:p w:rsidR="00D82E36" w:rsidRDefault="00D82E36" w:rsidP="00D82E36">
      <w:pPr>
        <w:spacing w:before="163" w:after="163"/>
        <w:ind w:firstLine="480"/>
      </w:pPr>
      <w:r>
        <w:rPr>
          <w:rFonts w:hint="eastAsia"/>
          <w:noProof/>
        </w:rPr>
        <w:drawing>
          <wp:anchor distT="0" distB="0" distL="114300" distR="114300" simplePos="0" relativeHeight="251787264" behindDoc="0" locked="0" layoutInCell="1" allowOverlap="1" wp14:anchorId="57B07DE3" wp14:editId="28DA4A87">
            <wp:simplePos x="0" y="0"/>
            <wp:positionH relativeFrom="column">
              <wp:posOffset>-594360</wp:posOffset>
            </wp:positionH>
            <wp:positionV relativeFrom="paragraph">
              <wp:posOffset>913058</wp:posOffset>
            </wp:positionV>
            <wp:extent cx="6546215" cy="2353310"/>
            <wp:effectExtent l="0" t="0" r="6985" b="8890"/>
            <wp:wrapTopAndBottom/>
            <wp:docPr id="365"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46215" cy="23533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客户端部分主要包括事务管理、指标管理、查询功能、网络支持、配置应用等功能。其对文件读写与管理的要求较高。</w:t>
      </w:r>
      <w:r w:rsidR="00765033">
        <w:rPr>
          <w:rFonts w:hint="eastAsia"/>
        </w:rPr>
        <w:t>为了更好地管里用户的业务，提供了一些数据信息文件的抽象以便在内存中建立与硬盘相对应的镜像。</w:t>
      </w:r>
    </w:p>
    <w:p w:rsidR="00883F51" w:rsidRDefault="00883F51" w:rsidP="00883F51">
      <w:pPr>
        <w:spacing w:before="163" w:after="163"/>
        <w:ind w:firstLineChars="0" w:firstLine="0"/>
        <w:jc w:val="right"/>
      </w:pPr>
      <w:r>
        <w:t>图</w:t>
      </w:r>
      <w:r>
        <w:t>5.8</w:t>
      </w:r>
    </w:p>
    <w:p w:rsidR="00D82E36" w:rsidRDefault="00D82E36" w:rsidP="00883F51">
      <w:pPr>
        <w:spacing w:before="163" w:after="163"/>
        <w:ind w:firstLineChars="0" w:firstLine="0"/>
      </w:pPr>
    </w:p>
    <w:p w:rsidR="00D82E36" w:rsidRDefault="00D82E36" w:rsidP="00D82E36">
      <w:pPr>
        <w:spacing w:before="163" w:after="163"/>
        <w:ind w:firstLine="480"/>
      </w:pPr>
      <w:r>
        <w:t>项目通用部分</w:t>
      </w:r>
      <w:r w:rsidR="00765033">
        <w:t>主要包括数据存储管理的实现</w:t>
      </w:r>
      <w:r w:rsidR="00765033">
        <w:rPr>
          <w:rFonts w:hint="eastAsia"/>
        </w:rPr>
        <w:t>、</w:t>
      </w:r>
      <w:r w:rsidR="00765033">
        <w:t>秘密分割的实现</w:t>
      </w:r>
      <w:r w:rsidR="00765033">
        <w:rPr>
          <w:rFonts w:hint="eastAsia"/>
        </w:rPr>
        <w:t>、</w:t>
      </w:r>
      <w:proofErr w:type="gramStart"/>
      <w:r w:rsidR="00765033">
        <w:t>安全哈希</w:t>
      </w:r>
      <w:proofErr w:type="gramEnd"/>
      <w:r w:rsidR="00765033">
        <w:t>的实现以及加密算法的实现</w:t>
      </w:r>
      <w:r w:rsidR="00765033">
        <w:rPr>
          <w:rFonts w:hint="eastAsia"/>
        </w:rPr>
        <w:t>等</w:t>
      </w:r>
      <w:r>
        <w:rPr>
          <w:rFonts w:hint="eastAsia"/>
        </w:rPr>
        <w:t>。</w:t>
      </w:r>
      <w:r w:rsidR="00765033">
        <w:rPr>
          <w:rFonts w:hint="eastAsia"/>
        </w:rPr>
        <w:t>目前第一个版本（</w:t>
      </w:r>
      <w:r w:rsidR="00765033">
        <w:rPr>
          <w:rFonts w:hint="eastAsia"/>
        </w:rPr>
        <w:t>0.1</w:t>
      </w:r>
      <w:r w:rsidR="00765033">
        <w:rPr>
          <w:rFonts w:hint="eastAsia"/>
        </w:rPr>
        <w:t>）的实现当中，为了提高随机访问的效率，使用了</w:t>
      </w:r>
      <w:r w:rsidR="00765033">
        <w:rPr>
          <w:rFonts w:hint="eastAsia"/>
        </w:rPr>
        <w:t>STL</w:t>
      </w:r>
      <w:r w:rsidR="00765033">
        <w:rPr>
          <w:rFonts w:hint="eastAsia"/>
        </w:rPr>
        <w:t>（</w:t>
      </w:r>
      <w:r w:rsidR="00765033">
        <w:rPr>
          <w:rFonts w:hint="eastAsia"/>
        </w:rPr>
        <w:t>MSVC</w:t>
      </w:r>
      <w:r w:rsidR="00765033">
        <w:rPr>
          <w:rFonts w:hint="eastAsia"/>
        </w:rPr>
        <w:t>的实现）中的</w:t>
      </w:r>
      <w:r w:rsidR="00765033">
        <w:rPr>
          <w:rFonts w:hint="eastAsia"/>
        </w:rPr>
        <w:t>Unor</w:t>
      </w:r>
      <w:r w:rsidR="00765033">
        <w:t>dered_Map</w:t>
      </w:r>
      <w:r w:rsidR="00765033">
        <w:rPr>
          <w:rFonts w:hint="eastAsia"/>
        </w:rPr>
        <w:t>，</w:t>
      </w:r>
      <w:r w:rsidR="00765033">
        <w:t>其基础数据结构是哈希表</w:t>
      </w:r>
      <w:r w:rsidR="00765033">
        <w:rPr>
          <w:rFonts w:hint="eastAsia"/>
        </w:rPr>
        <w:t>，有效地将随机访问的时间复杂度将至</w:t>
      </w:r>
      <m:oMath>
        <m:r>
          <w:rPr>
            <w:rFonts w:ascii="Cambria Math" w:hAnsi="Cambria Math"/>
          </w:rPr>
          <m:t>O</m:t>
        </m:r>
        <m:d>
          <m:dPr>
            <m:ctrlPr>
              <w:rPr>
                <w:rFonts w:ascii="Cambria Math" w:hAnsi="Cambria Math"/>
              </w:rPr>
            </m:ctrlPr>
          </m:dPr>
          <m:e>
            <m:r>
              <w:rPr>
                <w:rFonts w:ascii="Cambria Math" w:hAnsi="Cambria Math"/>
              </w:rPr>
              <m:t>1</m:t>
            </m:r>
          </m:e>
        </m:d>
      </m:oMath>
      <w:r w:rsidR="00765033">
        <w:rPr>
          <w:rFonts w:hint="eastAsia"/>
        </w:rPr>
        <w:t>。</w:t>
      </w:r>
    </w:p>
    <w:p w:rsidR="00D82E36" w:rsidRDefault="00883F51" w:rsidP="00883F51">
      <w:pPr>
        <w:spacing w:before="163" w:after="163"/>
        <w:ind w:firstLine="480"/>
        <w:jc w:val="right"/>
      </w:pPr>
      <w:r>
        <w:lastRenderedPageBreak/>
        <w:t>图</w:t>
      </w:r>
      <w:r w:rsidR="00D82E36">
        <w:rPr>
          <w:rFonts w:hint="eastAsia"/>
          <w:noProof/>
        </w:rPr>
        <w:drawing>
          <wp:anchor distT="0" distB="0" distL="114300" distR="114300" simplePos="0" relativeHeight="251788288" behindDoc="0" locked="0" layoutInCell="1" allowOverlap="1">
            <wp:simplePos x="0" y="0"/>
            <wp:positionH relativeFrom="column">
              <wp:posOffset>-1466850</wp:posOffset>
            </wp:positionH>
            <wp:positionV relativeFrom="paragraph">
              <wp:posOffset>1777365</wp:posOffset>
            </wp:positionV>
            <wp:extent cx="8270875" cy="4724400"/>
            <wp:effectExtent l="1588" t="0" r="0" b="0"/>
            <wp:wrapTopAndBottom/>
            <wp:docPr id="366"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8270875" cy="4724400"/>
                    </a:xfrm>
                    <a:prstGeom prst="rect">
                      <a:avLst/>
                    </a:prstGeom>
                    <a:noFill/>
                    <a:ln>
                      <a:noFill/>
                    </a:ln>
                  </pic:spPr>
                </pic:pic>
              </a:graphicData>
            </a:graphic>
          </wp:anchor>
        </w:drawing>
      </w:r>
      <w:r>
        <w:rPr>
          <w:rFonts w:hint="eastAsia"/>
        </w:rPr>
        <w:t>5.9</w:t>
      </w:r>
    </w:p>
    <w:p w:rsidR="00883F51" w:rsidRDefault="006B3EFD" w:rsidP="00D82E36">
      <w:pPr>
        <w:spacing w:before="163" w:after="163"/>
        <w:ind w:firstLine="480"/>
      </w:pPr>
      <w:r>
        <w:rPr>
          <w:noProof/>
        </w:rPr>
        <w:lastRenderedPageBreak/>
        <w:drawing>
          <wp:anchor distT="0" distB="0" distL="114300" distR="114300" simplePos="0" relativeHeight="251789312" behindDoc="0" locked="0" layoutInCell="1" allowOverlap="1" wp14:anchorId="41F1F8AC" wp14:editId="7ADDC5BB">
            <wp:simplePos x="0" y="0"/>
            <wp:positionH relativeFrom="column">
              <wp:posOffset>596265</wp:posOffset>
            </wp:positionH>
            <wp:positionV relativeFrom="paragraph">
              <wp:posOffset>614045</wp:posOffset>
            </wp:positionV>
            <wp:extent cx="4147638" cy="5903367"/>
            <wp:effectExtent l="0" t="0" r="5715" b="2540"/>
            <wp:wrapTopAndBottom/>
            <wp:docPr id="367" name="图片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47638" cy="5903367"/>
                    </a:xfrm>
                    <a:prstGeom prst="rect">
                      <a:avLst/>
                    </a:prstGeom>
                  </pic:spPr>
                </pic:pic>
              </a:graphicData>
            </a:graphic>
          </wp:anchor>
        </w:drawing>
      </w:r>
      <w:r>
        <w:rPr>
          <w:rFonts w:hint="eastAsia"/>
        </w:rPr>
        <w:t>秘密共享部分</w:t>
      </w:r>
      <w:r w:rsidR="00DD6CE8">
        <w:rPr>
          <w:rFonts w:hint="eastAsia"/>
        </w:rPr>
        <w:t>主要负责秘密分割算法的实现，并且对实际使用的文件分割与还原场景提供基础支持，减少上层不必要的重复代码，降低偶然耦合程度。</w:t>
      </w:r>
    </w:p>
    <w:p w:rsidR="006B3EFD" w:rsidRDefault="006B3EFD" w:rsidP="006B3EFD">
      <w:pPr>
        <w:spacing w:before="163" w:after="163"/>
        <w:ind w:firstLine="480"/>
        <w:jc w:val="center"/>
      </w:pPr>
      <w:r>
        <w:rPr>
          <w:rFonts w:hint="eastAsia"/>
        </w:rPr>
        <w:t>图</w:t>
      </w:r>
      <w:r>
        <w:rPr>
          <w:rFonts w:hint="eastAsia"/>
        </w:rPr>
        <w:t>5.10</w:t>
      </w:r>
    </w:p>
    <w:p w:rsidR="00D82E36" w:rsidRPr="005B69A7" w:rsidRDefault="00D82E36" w:rsidP="006B3EFD">
      <w:pPr>
        <w:spacing w:before="163" w:after="163"/>
        <w:ind w:firstLine="480"/>
      </w:pPr>
    </w:p>
    <w:p w:rsidR="00034D0B" w:rsidRDefault="00E2161D" w:rsidP="00C64CDE">
      <w:pPr>
        <w:pStyle w:val="-0"/>
      </w:pPr>
      <w:bookmarkStart w:id="31" w:name="_Toc484279326"/>
      <w:r>
        <w:rPr>
          <w:rFonts w:hint="eastAsia"/>
        </w:rPr>
        <w:t>5.</w:t>
      </w:r>
      <w:r w:rsidR="00BE3793">
        <w:t>3</w:t>
      </w:r>
      <w:r>
        <w:rPr>
          <w:rFonts w:hint="eastAsia"/>
        </w:rPr>
        <w:t xml:space="preserve"> </w:t>
      </w:r>
      <w:r w:rsidR="00FF6808">
        <w:rPr>
          <w:rFonts w:hint="eastAsia"/>
        </w:rPr>
        <w:t>类</w:t>
      </w:r>
      <w:r>
        <w:rPr>
          <w:rFonts w:hint="eastAsia"/>
        </w:rPr>
        <w:t>详细设计</w:t>
      </w:r>
      <w:bookmarkEnd w:id="31"/>
    </w:p>
    <w:p w:rsidR="00FF4443" w:rsidRDefault="00FF4443" w:rsidP="005B69A7">
      <w:pPr>
        <w:spacing w:before="163" w:after="163"/>
        <w:ind w:firstLine="480"/>
      </w:pPr>
      <w:r>
        <w:t>通过</w:t>
      </w:r>
      <w:r>
        <w:t>UML</w:t>
      </w:r>
      <w:r>
        <w:t>的类图</w:t>
      </w:r>
      <w:r>
        <w:rPr>
          <w:rFonts w:hint="eastAsia"/>
        </w:rPr>
        <w:t>，</w:t>
      </w:r>
      <w:r>
        <w:t>本论文可以更直观地展现系统当中的类结构和关系</w:t>
      </w:r>
      <w:r>
        <w:rPr>
          <w:rFonts w:hint="eastAsia"/>
        </w:rPr>
        <w:t>。</w:t>
      </w:r>
      <w:r>
        <w:t>下面将按</w:t>
      </w:r>
      <w:r w:rsidR="00CF5FFE">
        <w:t>一定顺序依次说明每个重要功能模块的类设计</w:t>
      </w:r>
      <w:r w:rsidR="00CF5FFE">
        <w:rPr>
          <w:rFonts w:hint="eastAsia"/>
        </w:rPr>
        <w:t>。</w:t>
      </w:r>
    </w:p>
    <w:p w:rsidR="00CF5FFE" w:rsidRDefault="00CF5FFE" w:rsidP="005C0FAF">
      <w:pPr>
        <w:pStyle w:val="-1"/>
        <w:spacing w:before="163" w:after="163"/>
      </w:pPr>
      <w:bookmarkStart w:id="32" w:name="_Toc484279327"/>
      <w:r>
        <w:lastRenderedPageBreak/>
        <w:t xml:space="preserve">5.3.1 </w:t>
      </w:r>
      <w:proofErr w:type="gramStart"/>
      <w:r w:rsidR="00D971AB">
        <w:t>安全哈希</w:t>
      </w:r>
      <w:proofErr w:type="gramEnd"/>
      <w:r w:rsidR="00D971AB">
        <w:t>模块</w:t>
      </w:r>
      <w:bookmarkEnd w:id="32"/>
    </w:p>
    <w:p w:rsidR="00D971AB" w:rsidRDefault="00D971AB" w:rsidP="00D971AB">
      <w:pPr>
        <w:spacing w:before="163" w:after="163"/>
        <w:ind w:firstLineChars="0" w:firstLine="0"/>
        <w:jc w:val="center"/>
      </w:pPr>
      <w:r>
        <w:rPr>
          <w:noProof/>
        </w:rPr>
        <w:drawing>
          <wp:inline distT="0" distB="0" distL="0" distR="0" wp14:anchorId="73659A6A" wp14:editId="56719509">
            <wp:extent cx="5274310" cy="4337685"/>
            <wp:effectExtent l="0" t="0" r="254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337685"/>
                    </a:xfrm>
                    <a:prstGeom prst="rect">
                      <a:avLst/>
                    </a:prstGeom>
                  </pic:spPr>
                </pic:pic>
              </a:graphicData>
            </a:graphic>
          </wp:inline>
        </w:drawing>
      </w:r>
    </w:p>
    <w:p w:rsidR="00D971AB" w:rsidRDefault="00D971AB" w:rsidP="00D971AB">
      <w:pPr>
        <w:spacing w:before="163" w:after="163"/>
        <w:ind w:firstLine="480"/>
        <w:jc w:val="right"/>
      </w:pPr>
      <w:r>
        <w:t>图</w:t>
      </w:r>
      <w:r>
        <w:rPr>
          <w:rFonts w:hint="eastAsia"/>
        </w:rPr>
        <w:t>5.11</w:t>
      </w:r>
    </w:p>
    <w:p w:rsidR="00D971AB" w:rsidRDefault="00B6005D" w:rsidP="005B69A7">
      <w:pPr>
        <w:spacing w:before="163" w:after="163"/>
        <w:ind w:firstLine="480"/>
      </w:pPr>
      <w:r>
        <w:rPr>
          <w:rFonts w:hint="eastAsia"/>
        </w:rPr>
        <w:t>类</w:t>
      </w:r>
      <w:proofErr w:type="spellStart"/>
      <w:r>
        <w:rPr>
          <w:rFonts w:hint="eastAsia"/>
        </w:rPr>
        <w:t>Sha</w:t>
      </w:r>
      <w:proofErr w:type="spellEnd"/>
      <w:r>
        <w:rPr>
          <w:rFonts w:hint="eastAsia"/>
        </w:rPr>
        <w:t>是一个抽象的父类，用于定义</w:t>
      </w:r>
      <w:proofErr w:type="gramStart"/>
      <w:r>
        <w:rPr>
          <w:rFonts w:hint="eastAsia"/>
        </w:rPr>
        <w:t>安全哈希</w:t>
      </w:r>
      <w:proofErr w:type="gramEnd"/>
      <w:r>
        <w:rPr>
          <w:rFonts w:hint="eastAsia"/>
        </w:rPr>
        <w:t>操作的抽象接口，统一所有与</w:t>
      </w:r>
      <w:proofErr w:type="gramStart"/>
      <w:r>
        <w:rPr>
          <w:rFonts w:hint="eastAsia"/>
        </w:rPr>
        <w:t>安全哈希</w:t>
      </w:r>
      <w:proofErr w:type="gramEnd"/>
      <w:r>
        <w:rPr>
          <w:rFonts w:hint="eastAsia"/>
        </w:rPr>
        <w:t>相关的操作，根据依赖倒置原则将抽象和实现分离并倒置。在后期的软件迭代过程中，可以通过继承和实现该类来优化和修改</w:t>
      </w:r>
      <w:proofErr w:type="gramStart"/>
      <w:r>
        <w:rPr>
          <w:rFonts w:hint="eastAsia"/>
        </w:rPr>
        <w:t>安全哈希</w:t>
      </w:r>
      <w:proofErr w:type="gramEnd"/>
      <w:r>
        <w:rPr>
          <w:rFonts w:hint="eastAsia"/>
        </w:rPr>
        <w:t>的具体实现。</w:t>
      </w:r>
    </w:p>
    <w:p w:rsidR="00B6005D" w:rsidRPr="00CF5FFE" w:rsidRDefault="00B6005D" w:rsidP="00B6005D">
      <w:pPr>
        <w:spacing w:before="163" w:after="163"/>
        <w:ind w:firstLine="480"/>
      </w:pPr>
      <w:r>
        <w:t>现准备了四个具体的实现为软件的其他模块所用</w:t>
      </w:r>
      <w:r>
        <w:rPr>
          <w:rFonts w:hint="eastAsia"/>
        </w:rPr>
        <w:t>：</w:t>
      </w:r>
      <w:r>
        <w:t>Sha224</w:t>
      </w:r>
      <w:r>
        <w:rPr>
          <w:rFonts w:hint="eastAsia"/>
        </w:rPr>
        <w:t>、</w:t>
      </w:r>
      <w:r>
        <w:rPr>
          <w:rFonts w:hint="eastAsia"/>
        </w:rPr>
        <w:t>Sha256</w:t>
      </w:r>
      <w:r>
        <w:rPr>
          <w:rFonts w:hint="eastAsia"/>
        </w:rPr>
        <w:t>、</w:t>
      </w:r>
      <w:r>
        <w:rPr>
          <w:rFonts w:hint="eastAsia"/>
        </w:rPr>
        <w:t>Sha512</w:t>
      </w:r>
      <w:r>
        <w:rPr>
          <w:rFonts w:hint="eastAsia"/>
        </w:rPr>
        <w:t>和</w:t>
      </w:r>
      <w:r>
        <w:rPr>
          <w:rFonts w:hint="eastAsia"/>
        </w:rPr>
        <w:t>Sha</w:t>
      </w:r>
      <w:r>
        <w:t>384</w:t>
      </w:r>
      <w:r w:rsidR="005C0FAF">
        <w:rPr>
          <w:rFonts w:hint="eastAsia"/>
        </w:rPr>
        <w:t>。</w:t>
      </w:r>
      <w:r w:rsidR="005C0FAF">
        <w:t>它们分别实现了</w:t>
      </w:r>
      <w:r w:rsidR="005C0FAF">
        <w:rPr>
          <w:rFonts w:hint="eastAsia"/>
        </w:rPr>
        <w:t>224</w:t>
      </w:r>
      <w:r w:rsidR="005C0FAF">
        <w:rPr>
          <w:rFonts w:hint="eastAsia"/>
        </w:rPr>
        <w:t>位、</w:t>
      </w:r>
      <w:r w:rsidR="005C0FAF">
        <w:rPr>
          <w:rFonts w:hint="eastAsia"/>
        </w:rPr>
        <w:t>256</w:t>
      </w:r>
      <w:r w:rsidR="005C0FAF">
        <w:rPr>
          <w:rFonts w:hint="eastAsia"/>
        </w:rPr>
        <w:t>位、</w:t>
      </w:r>
      <w:r w:rsidR="005C0FAF">
        <w:rPr>
          <w:rFonts w:hint="eastAsia"/>
        </w:rPr>
        <w:t>512</w:t>
      </w:r>
      <w:r w:rsidR="005C0FAF">
        <w:rPr>
          <w:rFonts w:hint="eastAsia"/>
        </w:rPr>
        <w:t>位和</w:t>
      </w:r>
      <w:r w:rsidR="005C0FAF">
        <w:rPr>
          <w:rFonts w:hint="eastAsia"/>
        </w:rPr>
        <w:t>384</w:t>
      </w:r>
      <w:r w:rsidR="005C0FAF">
        <w:rPr>
          <w:rFonts w:hint="eastAsia"/>
        </w:rPr>
        <w:t>位长度的</w:t>
      </w:r>
      <w:proofErr w:type="gramStart"/>
      <w:r w:rsidR="005C0FAF">
        <w:rPr>
          <w:rFonts w:hint="eastAsia"/>
        </w:rPr>
        <w:t>安全哈希</w:t>
      </w:r>
      <w:proofErr w:type="gramEnd"/>
      <w:r w:rsidR="005C0FAF">
        <w:rPr>
          <w:rFonts w:hint="eastAsia"/>
        </w:rPr>
        <w:t>算法，符合</w:t>
      </w:r>
      <w:proofErr w:type="spellStart"/>
      <w:r w:rsidR="005C0FAF">
        <w:rPr>
          <w:rFonts w:hint="eastAsia"/>
        </w:rPr>
        <w:t>Sha</w:t>
      </w:r>
      <w:proofErr w:type="spellEnd"/>
      <w:r w:rsidR="005C0FAF">
        <w:t xml:space="preserve"> 2.0</w:t>
      </w:r>
      <w:r w:rsidR="005C0FAF">
        <w:t>的标准</w:t>
      </w:r>
      <w:r w:rsidR="005C0FAF">
        <w:rPr>
          <w:rFonts w:hint="eastAsia"/>
        </w:rPr>
        <w:t>。</w:t>
      </w:r>
    </w:p>
    <w:p w:rsidR="005B69A7" w:rsidRDefault="005B69A7" w:rsidP="005B69A7">
      <w:pPr>
        <w:spacing w:before="163" w:after="163"/>
        <w:ind w:firstLine="480"/>
      </w:pPr>
    </w:p>
    <w:p w:rsidR="005C0FAF" w:rsidRDefault="005C0FAF" w:rsidP="005C0FAF">
      <w:pPr>
        <w:pStyle w:val="-1"/>
        <w:spacing w:before="163" w:after="163"/>
      </w:pPr>
      <w:bookmarkStart w:id="33" w:name="_Toc484279328"/>
      <w:r>
        <w:rPr>
          <w:rFonts w:hint="eastAsia"/>
        </w:rPr>
        <w:t xml:space="preserve">5.3.2 </w:t>
      </w:r>
      <w:r>
        <w:rPr>
          <w:rFonts w:hint="eastAsia"/>
        </w:rPr>
        <w:t>秘密分割模块</w:t>
      </w:r>
      <w:bookmarkEnd w:id="33"/>
    </w:p>
    <w:p w:rsidR="005C0FAF" w:rsidRPr="005C0FAF" w:rsidRDefault="005C0FAF" w:rsidP="005C0FAF">
      <w:pPr>
        <w:spacing w:before="163" w:after="163"/>
        <w:ind w:firstLine="480"/>
      </w:pPr>
      <w:r>
        <w:t>类</w:t>
      </w:r>
      <w:r>
        <w:t>SecretSharer</w:t>
      </w:r>
      <w:r>
        <w:t>定义了秘密分割的接口</w:t>
      </w:r>
      <w:r>
        <w:rPr>
          <w:rFonts w:hint="eastAsia"/>
        </w:rPr>
        <w:t>。</w:t>
      </w:r>
      <w:r>
        <w:t>类</w:t>
      </w:r>
      <w:r>
        <w:t>DefaultSecretSharer</w:t>
      </w:r>
      <w:r>
        <w:t>通过使用</w:t>
      </w:r>
      <w:r>
        <w:rPr>
          <w:rFonts w:hint="eastAsia"/>
        </w:rPr>
        <w:t>Shamir</w:t>
      </w:r>
      <w:r>
        <w:rPr>
          <w:rFonts w:hint="eastAsia"/>
        </w:rPr>
        <w:t>的门限秘密分割算法实现了秘密分割，并作为系统的默认方案提供给其他模块调用。类</w:t>
      </w:r>
      <w:r>
        <w:rPr>
          <w:rFonts w:hint="eastAsia"/>
        </w:rPr>
        <w:t>DefaultStrongSSharer</w:t>
      </w:r>
      <w:r>
        <w:rPr>
          <w:rFonts w:hint="eastAsia"/>
        </w:rPr>
        <w:t>从使用了设计模式中的适配器模式（类继</w:t>
      </w:r>
      <w:r>
        <w:rPr>
          <w:rFonts w:hint="eastAsia"/>
        </w:rPr>
        <w:lastRenderedPageBreak/>
        <w:t>承适配）重新封装了</w:t>
      </w:r>
      <w:r>
        <w:rPr>
          <w:rFonts w:hint="eastAsia"/>
        </w:rPr>
        <w:t>DefaultSecretSharer</w:t>
      </w:r>
      <w:r>
        <w:rPr>
          <w:rFonts w:hint="eastAsia"/>
        </w:rPr>
        <w:t>的主要功能，目的是使其更好地适应于文件资料的分割和还原。</w:t>
      </w:r>
    </w:p>
    <w:p w:rsidR="005C0FAF" w:rsidRDefault="005C0FAF" w:rsidP="005C0FAF">
      <w:pPr>
        <w:spacing w:before="163" w:after="163"/>
        <w:ind w:firstLineChars="0" w:firstLine="0"/>
      </w:pPr>
      <w:r>
        <w:rPr>
          <w:noProof/>
        </w:rPr>
        <w:drawing>
          <wp:inline distT="0" distB="0" distL="0" distR="0" wp14:anchorId="56C33660" wp14:editId="330C9005">
            <wp:extent cx="5274310" cy="282384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823845"/>
                    </a:xfrm>
                    <a:prstGeom prst="rect">
                      <a:avLst/>
                    </a:prstGeom>
                  </pic:spPr>
                </pic:pic>
              </a:graphicData>
            </a:graphic>
          </wp:inline>
        </w:drawing>
      </w:r>
    </w:p>
    <w:p w:rsidR="005C0FAF" w:rsidRDefault="005C0FAF" w:rsidP="005C0FAF">
      <w:pPr>
        <w:spacing w:before="163" w:after="163"/>
        <w:ind w:firstLine="480"/>
        <w:jc w:val="right"/>
      </w:pPr>
      <w:r>
        <w:t>图</w:t>
      </w:r>
      <w:r>
        <w:rPr>
          <w:rFonts w:hint="eastAsia"/>
        </w:rPr>
        <w:t>5.12</w:t>
      </w:r>
    </w:p>
    <w:p w:rsidR="005C0FAF" w:rsidRDefault="005C0FAF" w:rsidP="005B69A7">
      <w:pPr>
        <w:spacing w:before="163" w:after="163"/>
        <w:ind w:firstLine="480"/>
      </w:pPr>
    </w:p>
    <w:p w:rsidR="002B7481" w:rsidRDefault="002B7481" w:rsidP="004172A8">
      <w:pPr>
        <w:pStyle w:val="-1"/>
        <w:spacing w:before="163" w:after="163"/>
      </w:pPr>
      <w:bookmarkStart w:id="34" w:name="_Toc484279329"/>
      <w:r>
        <w:rPr>
          <w:rFonts w:hint="eastAsia"/>
        </w:rPr>
        <w:t xml:space="preserve">5.3.3 </w:t>
      </w:r>
      <w:r w:rsidR="004172A8">
        <w:rPr>
          <w:rFonts w:hint="eastAsia"/>
        </w:rPr>
        <w:t>指标数据与影子数据存储模块</w:t>
      </w:r>
      <w:bookmarkEnd w:id="34"/>
    </w:p>
    <w:p w:rsidR="004172A8" w:rsidRDefault="00981344" w:rsidP="005B69A7">
      <w:pPr>
        <w:spacing w:before="163" w:after="163"/>
        <w:ind w:firstLine="480"/>
      </w:pPr>
      <w:r>
        <w:t>指标数据的存储与访问的关键功能由</w:t>
      </w:r>
      <w:r w:rsidR="005F5CAC">
        <w:t>抽象</w:t>
      </w:r>
      <w:r>
        <w:t>类</w:t>
      </w:r>
      <w:r>
        <w:rPr>
          <w:rFonts w:hint="eastAsia"/>
        </w:rPr>
        <w:t>IndicatorCollection</w:t>
      </w:r>
      <w:r>
        <w:rPr>
          <w:rFonts w:hint="eastAsia"/>
        </w:rPr>
        <w:t>定义接口。并且，本论文中描述了一个通过</w:t>
      </w:r>
      <w:r>
        <w:rPr>
          <w:rFonts w:hint="eastAsia"/>
        </w:rPr>
        <w:t>STL</w:t>
      </w:r>
      <w:r>
        <w:rPr>
          <w:rFonts w:hint="eastAsia"/>
        </w:rPr>
        <w:t>（</w:t>
      </w:r>
      <w:r>
        <w:rPr>
          <w:rFonts w:hint="eastAsia"/>
        </w:rPr>
        <w:t>MSVC</w:t>
      </w:r>
      <w:r>
        <w:rPr>
          <w:rFonts w:hint="eastAsia"/>
        </w:rPr>
        <w:t>的实现）中的</w:t>
      </w:r>
      <w:r>
        <w:rPr>
          <w:rFonts w:hint="eastAsia"/>
        </w:rPr>
        <w:t>Unordered_Map</w:t>
      </w:r>
      <w:r>
        <w:rPr>
          <w:rFonts w:hint="eastAsia"/>
        </w:rPr>
        <w:t>实现快速随机访问能力的具体实现，该类直接继承于</w:t>
      </w:r>
      <w:r>
        <w:rPr>
          <w:rFonts w:hint="eastAsia"/>
        </w:rPr>
        <w:t>IndicatorColletion</w:t>
      </w:r>
      <w:r>
        <w:rPr>
          <w:rFonts w:hint="eastAsia"/>
        </w:rPr>
        <w:t>，并命名为</w:t>
      </w:r>
      <w:r>
        <w:rPr>
          <w:rFonts w:hint="eastAsia"/>
        </w:rPr>
        <w:t>IdctCollSimple</w:t>
      </w:r>
      <w:r>
        <w:rPr>
          <w:rFonts w:hint="eastAsia"/>
        </w:rPr>
        <w:t>。后期的迭代过程当中应考虑如何使用新的实现来替代这个不成熟的实现，不过目前的测试来看该模块工作情况还可以接受。</w:t>
      </w:r>
    </w:p>
    <w:p w:rsidR="004172A8" w:rsidRDefault="00981344" w:rsidP="005B69A7">
      <w:pPr>
        <w:spacing w:before="163" w:after="163"/>
        <w:ind w:firstLine="480"/>
      </w:pPr>
      <w:r>
        <w:t>值得注意的是</w:t>
      </w:r>
      <w:r>
        <w:rPr>
          <w:rFonts w:hint="eastAsia"/>
        </w:rPr>
        <w:t>，</w:t>
      </w:r>
      <w:r>
        <w:t>对于</w:t>
      </w:r>
      <w:r>
        <w:t>IndicatorCollection</w:t>
      </w:r>
      <w:r>
        <w:t>的遍历访问</w:t>
      </w:r>
      <w:r>
        <w:rPr>
          <w:rFonts w:hint="eastAsia"/>
        </w:rPr>
        <w:t>，</w:t>
      </w:r>
      <w:r>
        <w:t>本论文要求使用迭代</w:t>
      </w:r>
      <w:proofErr w:type="gramStart"/>
      <w:r>
        <w:t>器模式</w:t>
      </w:r>
      <w:proofErr w:type="gramEnd"/>
      <w:r>
        <w:t>进行</w:t>
      </w:r>
      <w:r>
        <w:rPr>
          <w:rFonts w:hint="eastAsia"/>
        </w:rPr>
        <w:t>。</w:t>
      </w:r>
      <w:r>
        <w:t>而且</w:t>
      </w:r>
      <w:r>
        <w:rPr>
          <w:rFonts w:hint="eastAsia"/>
        </w:rPr>
        <w:t>，</w:t>
      </w:r>
      <w:r>
        <w:t>在</w:t>
      </w:r>
      <w:r>
        <w:t>IdctCollSimple</w:t>
      </w:r>
      <w:r>
        <w:t>中已经实现了迭代功能</w:t>
      </w:r>
      <w:r>
        <w:rPr>
          <w:rFonts w:hint="eastAsia"/>
        </w:rPr>
        <w:t>。</w:t>
      </w:r>
      <w:r>
        <w:t>具体接口请参照</w:t>
      </w:r>
      <w:r>
        <w:t>IndicatorCollection</w:t>
      </w:r>
      <w:r>
        <w:rPr>
          <w:rFonts w:hint="eastAsia"/>
        </w:rPr>
        <w:t>的子类</w:t>
      </w:r>
      <w:r>
        <w:t>IndicatorCollection::ConstIterator</w:t>
      </w:r>
      <w:r>
        <w:t>的定义</w:t>
      </w:r>
      <w:r>
        <w:rPr>
          <w:rFonts w:hint="eastAsia"/>
        </w:rPr>
        <w:t>。</w:t>
      </w:r>
    </w:p>
    <w:p w:rsidR="009918F1" w:rsidRDefault="009918F1" w:rsidP="005B69A7">
      <w:pPr>
        <w:spacing w:before="163" w:after="163"/>
        <w:ind w:firstLine="480"/>
      </w:pPr>
      <w:r>
        <w:t>影子数据的存储</w:t>
      </w:r>
      <w:proofErr w:type="gramStart"/>
      <w:r>
        <w:t>于访问</w:t>
      </w:r>
      <w:proofErr w:type="gramEnd"/>
      <w:r>
        <w:t>的关键功能由</w:t>
      </w:r>
      <w:r w:rsidR="005F5CAC">
        <w:t>抽象</w:t>
      </w:r>
      <w:r>
        <w:t>类</w:t>
      </w:r>
      <w:proofErr w:type="spellStart"/>
      <w:r>
        <w:t>ShadowCollection</w:t>
      </w:r>
      <w:proofErr w:type="spellEnd"/>
      <w:r w:rsidR="0033121D">
        <w:t>定义接口</w:t>
      </w:r>
      <w:r w:rsidR="0033121D">
        <w:rPr>
          <w:rFonts w:hint="eastAsia"/>
        </w:rPr>
        <w:t>。</w:t>
      </w:r>
      <w:r w:rsidR="0033121D">
        <w:t>但请注意</w:t>
      </w:r>
      <w:r w:rsidR="0033121D">
        <w:rPr>
          <w:rFonts w:hint="eastAsia"/>
        </w:rPr>
        <w:t>，由于处于用户数据安全的考虑，目前没有设计遍历影子数据的方法，也不允许在后期的迭代中加入遍历影子数据的设计和实现。</w:t>
      </w:r>
    </w:p>
    <w:p w:rsidR="004172A8" w:rsidRDefault="005F5CAC" w:rsidP="005B69A7">
      <w:pPr>
        <w:spacing w:before="163" w:after="163"/>
        <w:ind w:firstLine="480"/>
      </w:pPr>
      <w:r>
        <w:rPr>
          <w:rFonts w:hint="eastAsia"/>
        </w:rPr>
        <w:t>具象类</w:t>
      </w:r>
      <w:proofErr w:type="spellStart"/>
      <w:r>
        <w:rPr>
          <w:rFonts w:hint="eastAsia"/>
        </w:rPr>
        <w:t>ShadowCollectionSimple</w:t>
      </w:r>
      <w:proofErr w:type="spellEnd"/>
      <w:r>
        <w:rPr>
          <w:rFonts w:hint="eastAsia"/>
        </w:rPr>
        <w:t>通过使用系统的文件系统管理能力简单有效的实现了</w:t>
      </w:r>
      <w:proofErr w:type="spellStart"/>
      <w:r>
        <w:t>ShadowCollection</w:t>
      </w:r>
      <w:proofErr w:type="spellEnd"/>
      <w:r>
        <w:t>的基本功能</w:t>
      </w:r>
      <w:r w:rsidR="00EC5CA6">
        <w:rPr>
          <w:rFonts w:hint="eastAsia"/>
        </w:rPr>
        <w:t>。</w:t>
      </w:r>
    </w:p>
    <w:p w:rsidR="002B7481" w:rsidRDefault="005F5CAC" w:rsidP="00981344">
      <w:pPr>
        <w:spacing w:before="163" w:after="163"/>
        <w:ind w:firstLineChars="0" w:firstLine="0"/>
      </w:pPr>
      <w:r>
        <w:rPr>
          <w:noProof/>
        </w:rPr>
        <w:lastRenderedPageBreak/>
        <w:drawing>
          <wp:inline distT="0" distB="0" distL="0" distR="0" wp14:anchorId="29450A89" wp14:editId="148BB8EE">
            <wp:extent cx="5274310" cy="5807710"/>
            <wp:effectExtent l="0" t="0" r="2540" b="254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5807710"/>
                    </a:xfrm>
                    <a:prstGeom prst="rect">
                      <a:avLst/>
                    </a:prstGeom>
                  </pic:spPr>
                </pic:pic>
              </a:graphicData>
            </a:graphic>
          </wp:inline>
        </w:drawing>
      </w:r>
    </w:p>
    <w:p w:rsidR="005C0FAF" w:rsidRDefault="006E57BC" w:rsidP="006E57BC">
      <w:pPr>
        <w:spacing w:before="163" w:after="163"/>
        <w:ind w:firstLine="480"/>
        <w:jc w:val="right"/>
      </w:pPr>
      <w:r>
        <w:t>图</w:t>
      </w:r>
      <w:r>
        <w:rPr>
          <w:rFonts w:hint="eastAsia"/>
        </w:rPr>
        <w:t>5.13</w:t>
      </w:r>
    </w:p>
    <w:p w:rsidR="00981344" w:rsidRDefault="00981344" w:rsidP="005B69A7">
      <w:pPr>
        <w:spacing w:before="163" w:after="163"/>
        <w:ind w:firstLine="480"/>
      </w:pPr>
    </w:p>
    <w:p w:rsidR="00EC5CA6" w:rsidRDefault="00EC5CA6" w:rsidP="00BC1654">
      <w:pPr>
        <w:pStyle w:val="-1"/>
        <w:spacing w:before="163" w:after="163"/>
      </w:pPr>
      <w:bookmarkStart w:id="35" w:name="_Toc484279330"/>
      <w:r>
        <w:rPr>
          <w:rFonts w:hint="eastAsia"/>
        </w:rPr>
        <w:t>5.3.4</w:t>
      </w:r>
      <w:r>
        <w:t xml:space="preserve"> </w:t>
      </w:r>
      <w:r w:rsidR="00BC1654">
        <w:t>磁盘数据内存镜像</w:t>
      </w:r>
      <w:bookmarkEnd w:id="35"/>
    </w:p>
    <w:p w:rsidR="00BC1654" w:rsidRDefault="00BC1654" w:rsidP="005B69A7">
      <w:pPr>
        <w:spacing w:before="163" w:after="163"/>
        <w:ind w:firstLine="480"/>
      </w:pPr>
      <w:r>
        <w:rPr>
          <w:rFonts w:hint="eastAsia"/>
        </w:rPr>
        <w:t>在客户端的功能当中，经常频繁访问和写入硬盘上的信息文件，为了更方便、准确地完成这些操作，需要一个合理的内存管理来辅助这个过程。现针对客户端的两个频率最高的业务——事务业务和指标业务，作一个简单有效的设计。</w:t>
      </w:r>
    </w:p>
    <w:p w:rsidR="00BC1654" w:rsidRPr="00BC1654" w:rsidRDefault="00B06B8B" w:rsidP="005B69A7">
      <w:pPr>
        <w:spacing w:before="163" w:after="163"/>
        <w:ind w:firstLine="480"/>
      </w:pPr>
      <w:r>
        <w:t>抽象类</w:t>
      </w:r>
      <w:r>
        <w:rPr>
          <w:rFonts w:hint="eastAsia"/>
        </w:rPr>
        <w:t>IndicatorFile</w:t>
      </w:r>
      <w:r>
        <w:rPr>
          <w:rFonts w:hint="eastAsia"/>
        </w:rPr>
        <w:t>和</w:t>
      </w:r>
      <w:r>
        <w:rPr>
          <w:rFonts w:hint="eastAsia"/>
        </w:rPr>
        <w:t>BusinessFile</w:t>
      </w:r>
      <w:r>
        <w:rPr>
          <w:rFonts w:hint="eastAsia"/>
        </w:rPr>
        <w:t>分别定义了指标信息文件和事务信息文件当中重要数据项读写接口。具象类</w:t>
      </w:r>
      <w:r>
        <w:rPr>
          <w:rFonts w:hint="eastAsia"/>
        </w:rPr>
        <w:t>Indicator</w:t>
      </w:r>
      <w:r>
        <w:t>FileXML</w:t>
      </w:r>
      <w:r>
        <w:t>和</w:t>
      </w:r>
      <w:r>
        <w:rPr>
          <w:rFonts w:hint="eastAsia"/>
        </w:rPr>
        <w:t>BusinessFileXML</w:t>
      </w:r>
      <w:r>
        <w:rPr>
          <w:rFonts w:hint="eastAsia"/>
        </w:rPr>
        <w:t>都通</w:t>
      </w:r>
      <w:r>
        <w:rPr>
          <w:rFonts w:hint="eastAsia"/>
        </w:rPr>
        <w:lastRenderedPageBreak/>
        <w:t>过</w:t>
      </w:r>
      <w:r>
        <w:rPr>
          <w:rFonts w:hint="eastAsia"/>
        </w:rPr>
        <w:t>XML</w:t>
      </w:r>
      <w:r>
        <w:rPr>
          <w:rFonts w:hint="eastAsia"/>
        </w:rPr>
        <w:t>对实际的磁盘文件上的信息进行读取和写入。</w:t>
      </w:r>
    </w:p>
    <w:p w:rsidR="00BC1654" w:rsidRDefault="00BC1654" w:rsidP="00BC1654">
      <w:pPr>
        <w:spacing w:before="163" w:after="163"/>
        <w:ind w:firstLineChars="0" w:firstLine="0"/>
      </w:pPr>
      <w:r>
        <w:rPr>
          <w:noProof/>
        </w:rPr>
        <w:drawing>
          <wp:inline distT="0" distB="0" distL="0" distR="0" wp14:anchorId="64C5C8AD" wp14:editId="5B894237">
            <wp:extent cx="5274310" cy="267208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72080"/>
                    </a:xfrm>
                    <a:prstGeom prst="rect">
                      <a:avLst/>
                    </a:prstGeom>
                  </pic:spPr>
                </pic:pic>
              </a:graphicData>
            </a:graphic>
          </wp:inline>
        </w:drawing>
      </w:r>
    </w:p>
    <w:p w:rsidR="00BC1654" w:rsidRDefault="00BC1654" w:rsidP="00BC1654">
      <w:pPr>
        <w:spacing w:before="163" w:after="163"/>
        <w:ind w:firstLine="480"/>
        <w:jc w:val="right"/>
      </w:pPr>
      <w:r>
        <w:t>图</w:t>
      </w:r>
      <w:r>
        <w:rPr>
          <w:rFonts w:hint="eastAsia"/>
        </w:rPr>
        <w:t>5.14</w:t>
      </w:r>
    </w:p>
    <w:p w:rsidR="00DC577B" w:rsidRDefault="00DC577B" w:rsidP="005B69A7">
      <w:pPr>
        <w:spacing w:before="163" w:after="163"/>
        <w:ind w:firstLine="480"/>
      </w:pPr>
    </w:p>
    <w:p w:rsidR="00DC577B" w:rsidRDefault="00DC577B">
      <w:pPr>
        <w:widowControl/>
        <w:spacing w:beforeLines="0" w:before="0" w:afterLines="0" w:after="0" w:line="240" w:lineRule="auto"/>
        <w:ind w:firstLineChars="0" w:firstLine="0"/>
        <w:jc w:val="left"/>
      </w:pPr>
      <w:r>
        <w:br w:type="page"/>
      </w:r>
    </w:p>
    <w:p w:rsidR="00E915B1" w:rsidRDefault="00E915B1" w:rsidP="00E915B1">
      <w:pPr>
        <w:pStyle w:val="-"/>
        <w:spacing w:before="163" w:after="163"/>
      </w:pPr>
      <w:bookmarkStart w:id="36" w:name="_Toc484279331"/>
      <w:r>
        <w:lastRenderedPageBreak/>
        <w:t>第</w:t>
      </w:r>
      <w:r>
        <w:rPr>
          <w:rFonts w:hint="eastAsia"/>
        </w:rPr>
        <w:t>6</w:t>
      </w:r>
      <w:r>
        <w:rPr>
          <w:rFonts w:hint="eastAsia"/>
        </w:rPr>
        <w:t>章</w:t>
      </w:r>
      <w:r>
        <w:rPr>
          <w:rFonts w:hint="eastAsia"/>
        </w:rPr>
        <w:t xml:space="preserve"> </w:t>
      </w:r>
      <w:r>
        <w:rPr>
          <w:rFonts w:hint="eastAsia"/>
        </w:rPr>
        <w:t>系统实现和测试</w:t>
      </w:r>
      <w:bookmarkEnd w:id="36"/>
    </w:p>
    <w:p w:rsidR="00E915B1" w:rsidRDefault="00DC577B" w:rsidP="00DC577B">
      <w:pPr>
        <w:pStyle w:val="-0"/>
      </w:pPr>
      <w:bookmarkStart w:id="37" w:name="_Toc484279332"/>
      <w:r>
        <w:rPr>
          <w:rFonts w:hint="eastAsia"/>
        </w:rPr>
        <w:t xml:space="preserve">6.1 </w:t>
      </w:r>
      <w:r>
        <w:rPr>
          <w:rFonts w:hint="eastAsia"/>
        </w:rPr>
        <w:t>程序入口部分</w:t>
      </w:r>
      <w:bookmarkEnd w:id="37"/>
    </w:p>
    <w:p w:rsidR="00DC577B" w:rsidRPr="00DC577B" w:rsidRDefault="00DC577B" w:rsidP="00DC577B">
      <w:pPr>
        <w:spacing w:before="163" w:after="163"/>
        <w:ind w:firstLine="480"/>
      </w:pPr>
      <w:r>
        <w:t>由于</w:t>
      </w:r>
      <w:r>
        <w:t>P2P</w:t>
      </w:r>
      <w:r>
        <w:t>平台软件</w:t>
      </w:r>
      <w:r>
        <w:rPr>
          <w:rFonts w:hint="eastAsia"/>
        </w:rPr>
        <w:t>（</w:t>
      </w:r>
      <w:r>
        <w:rPr>
          <w:rFonts w:hint="eastAsia"/>
        </w:rPr>
        <w:t>Enco</w:t>
      </w:r>
      <w:r>
        <w:rPr>
          <w:rFonts w:hint="eastAsia"/>
        </w:rPr>
        <w:t>）需要同时处理客户端命令和服务端命令，因此</w:t>
      </w:r>
      <w:r w:rsidR="001A1BEE">
        <w:rPr>
          <w:rFonts w:hint="eastAsia"/>
        </w:rPr>
        <w:t>将整个程序的命令在入口部分做一个分流，分配给客户端功能模块与服务</w:t>
      </w:r>
      <w:proofErr w:type="gramStart"/>
      <w:r w:rsidR="001A1BEE">
        <w:rPr>
          <w:rFonts w:hint="eastAsia"/>
        </w:rPr>
        <w:t>端功能</w:t>
      </w:r>
      <w:proofErr w:type="gramEnd"/>
      <w:r w:rsidR="001A1BEE">
        <w:rPr>
          <w:rFonts w:hint="eastAsia"/>
        </w:rPr>
        <w:t>模块。而且，在客户端功能模块与服务</w:t>
      </w:r>
      <w:proofErr w:type="gramStart"/>
      <w:r w:rsidR="001A1BEE">
        <w:rPr>
          <w:rFonts w:hint="eastAsia"/>
        </w:rPr>
        <w:t>端功能</w:t>
      </w:r>
      <w:proofErr w:type="gramEnd"/>
      <w:r w:rsidR="001A1BEE">
        <w:rPr>
          <w:rFonts w:hint="eastAsia"/>
        </w:rPr>
        <w:t>模块当中，也具有子入口，用于针对带有参数的不同子命令</w:t>
      </w:r>
      <w:proofErr w:type="gramStart"/>
      <w:r w:rsidR="001A1BEE">
        <w:rPr>
          <w:rFonts w:hint="eastAsia"/>
        </w:rPr>
        <w:t>作出</w:t>
      </w:r>
      <w:proofErr w:type="gramEnd"/>
      <w:r w:rsidR="001A1BEE">
        <w:rPr>
          <w:rFonts w:hint="eastAsia"/>
        </w:rPr>
        <w:t>对应的响应。</w:t>
      </w:r>
    </w:p>
    <w:p w:rsidR="00DC577B" w:rsidRDefault="00DC577B" w:rsidP="001A1BEE">
      <w:pPr>
        <w:pStyle w:val="-1"/>
        <w:spacing w:before="163" w:after="163"/>
      </w:pPr>
      <w:bookmarkStart w:id="38" w:name="_Toc484279333"/>
      <w:r>
        <w:rPr>
          <w:rFonts w:hint="eastAsia"/>
        </w:rPr>
        <w:t>6.1</w:t>
      </w:r>
      <w:r w:rsidR="001A1BEE">
        <w:t>.1</w:t>
      </w:r>
      <w:r>
        <w:rPr>
          <w:rFonts w:hint="eastAsia"/>
        </w:rPr>
        <w:t xml:space="preserve"> </w:t>
      </w:r>
      <w:r w:rsidR="001A1BEE">
        <w:rPr>
          <w:rFonts w:hint="eastAsia"/>
        </w:rPr>
        <w:t>概要流程</w:t>
      </w:r>
      <w:bookmarkEnd w:id="38"/>
    </w:p>
    <w:p w:rsidR="001A1BEE" w:rsidRPr="001A1BEE" w:rsidRDefault="001A1BEE" w:rsidP="001A1BEE">
      <w:pPr>
        <w:spacing w:before="163" w:after="163"/>
        <w:ind w:firstLine="480"/>
      </w:pPr>
      <w:r>
        <w:t>在主入口函数当中</w:t>
      </w:r>
      <w:r>
        <w:rPr>
          <w:rFonts w:hint="eastAsia"/>
        </w:rPr>
        <w:t>，</w:t>
      </w:r>
      <w:r>
        <w:t>执行以下流程</w:t>
      </w:r>
      <w:r>
        <w:rPr>
          <w:rFonts w:hint="eastAsia"/>
        </w:rPr>
        <w:t>：</w:t>
      </w:r>
    </w:p>
    <w:p w:rsidR="001A1BEE" w:rsidRDefault="001A1BEE" w:rsidP="001A1BEE">
      <w:pPr>
        <w:spacing w:before="163" w:after="163"/>
        <w:ind w:firstLine="480"/>
      </w:pPr>
      <w:r>
        <w:rPr>
          <w:rFonts w:hint="eastAsia"/>
        </w:rPr>
        <w:t xml:space="preserve">(1) </w:t>
      </w:r>
      <w:r>
        <w:rPr>
          <w:rFonts w:hint="eastAsia"/>
        </w:rPr>
        <w:t>获取用户输入的命令行；</w:t>
      </w:r>
    </w:p>
    <w:p w:rsidR="001A1BEE" w:rsidRDefault="001A1BEE" w:rsidP="001A1BEE">
      <w:pPr>
        <w:spacing w:before="163" w:after="163"/>
        <w:ind w:firstLine="480"/>
      </w:pPr>
      <w:r>
        <w:rPr>
          <w:rFonts w:hint="eastAsia"/>
        </w:rPr>
        <w:t xml:space="preserve">(2) </w:t>
      </w:r>
      <w:r w:rsidR="0030722B">
        <w:rPr>
          <w:rFonts w:hint="eastAsia"/>
        </w:rPr>
        <w:t>检查命令的合法性，失败则返回并退出程序；</w:t>
      </w:r>
    </w:p>
    <w:p w:rsidR="0030722B" w:rsidRDefault="0030722B" w:rsidP="001A1BEE">
      <w:pPr>
        <w:spacing w:before="163" w:after="163"/>
        <w:ind w:firstLine="480"/>
        <w:rPr>
          <w:rFonts w:hint="eastAsia"/>
        </w:rPr>
      </w:pPr>
      <w:r>
        <w:rPr>
          <w:rFonts w:hint="eastAsia"/>
        </w:rPr>
        <w:t xml:space="preserve">(3) </w:t>
      </w:r>
      <w:r>
        <w:rPr>
          <w:rFonts w:hint="eastAsia"/>
        </w:rPr>
        <w:t>进行必要的初始化操作；</w:t>
      </w:r>
    </w:p>
    <w:p w:rsidR="001A1BEE" w:rsidRDefault="001A1BEE" w:rsidP="001A1BEE">
      <w:pPr>
        <w:spacing w:before="163" w:after="163"/>
        <w:ind w:firstLine="480"/>
      </w:pPr>
      <w:r>
        <w:rPr>
          <w:rFonts w:hint="eastAsia"/>
        </w:rPr>
        <w:t>(</w:t>
      </w:r>
      <w:r w:rsidR="0030722B">
        <w:t>4</w:t>
      </w:r>
      <w:r>
        <w:rPr>
          <w:rFonts w:hint="eastAsia"/>
        </w:rPr>
        <w:t xml:space="preserve">) </w:t>
      </w:r>
      <w:r w:rsidR="0030722B">
        <w:rPr>
          <w:rFonts w:hint="eastAsia"/>
        </w:rPr>
        <w:t>判断命令类型；</w:t>
      </w:r>
    </w:p>
    <w:p w:rsidR="001A1BEE" w:rsidRDefault="001A1BEE" w:rsidP="001A1BEE">
      <w:pPr>
        <w:spacing w:before="163" w:after="163"/>
        <w:ind w:firstLineChars="413" w:firstLine="991"/>
      </w:pPr>
      <w:r>
        <w:rPr>
          <w:rFonts w:hint="eastAsia"/>
        </w:rPr>
        <w:t>(</w:t>
      </w:r>
      <w:r w:rsidR="0030722B">
        <w:t>4</w:t>
      </w:r>
      <w:r>
        <w:rPr>
          <w:rFonts w:hint="eastAsia"/>
        </w:rPr>
        <w:t xml:space="preserve">.1) </w:t>
      </w:r>
      <w:r>
        <w:rPr>
          <w:rFonts w:hint="eastAsia"/>
        </w:rPr>
        <w:t>如果是客户端命令，则进入客户端功能子入口；</w:t>
      </w:r>
    </w:p>
    <w:p w:rsidR="001A1BEE" w:rsidRDefault="001A1BEE" w:rsidP="001A1BEE">
      <w:pPr>
        <w:spacing w:before="163" w:after="163"/>
        <w:ind w:firstLineChars="413" w:firstLine="991"/>
      </w:pPr>
      <w:r>
        <w:rPr>
          <w:rFonts w:hint="eastAsia"/>
        </w:rPr>
        <w:t>(</w:t>
      </w:r>
      <w:r w:rsidR="0030722B">
        <w:t>4</w:t>
      </w:r>
      <w:r>
        <w:rPr>
          <w:rFonts w:hint="eastAsia"/>
        </w:rPr>
        <w:t xml:space="preserve">.2) </w:t>
      </w:r>
      <w:r>
        <w:rPr>
          <w:rFonts w:hint="eastAsia"/>
        </w:rPr>
        <w:t>如果是服务端命令，则进入服务</w:t>
      </w:r>
      <w:proofErr w:type="gramStart"/>
      <w:r>
        <w:rPr>
          <w:rFonts w:hint="eastAsia"/>
        </w:rPr>
        <w:t>端功能子</w:t>
      </w:r>
      <w:proofErr w:type="gramEnd"/>
      <w:r>
        <w:rPr>
          <w:rFonts w:hint="eastAsia"/>
        </w:rPr>
        <w:t>入口；</w:t>
      </w:r>
    </w:p>
    <w:p w:rsidR="001A1BEE" w:rsidRDefault="001A1BEE" w:rsidP="001A1BEE">
      <w:pPr>
        <w:spacing w:before="163" w:after="163"/>
        <w:ind w:firstLineChars="413" w:firstLine="991"/>
      </w:pPr>
      <w:r>
        <w:rPr>
          <w:rFonts w:hint="eastAsia"/>
        </w:rPr>
        <w:t>(</w:t>
      </w:r>
      <w:r w:rsidR="0030722B">
        <w:t>4</w:t>
      </w:r>
      <w:r>
        <w:rPr>
          <w:rFonts w:hint="eastAsia"/>
        </w:rPr>
        <w:t xml:space="preserve">.3) </w:t>
      </w:r>
      <w:r w:rsidR="0030722B">
        <w:rPr>
          <w:rFonts w:hint="eastAsia"/>
        </w:rPr>
        <w:t>其他情况，作为未知命令处理。</w:t>
      </w:r>
      <w:r>
        <w:rPr>
          <w:rFonts w:hint="eastAsia"/>
        </w:rPr>
        <w:t>（该分支不应被执行，所有的非法输入都应该在这之前被检测到）</w:t>
      </w:r>
    </w:p>
    <w:p w:rsidR="00DC577B" w:rsidRDefault="001A1BEE" w:rsidP="00B02904">
      <w:pPr>
        <w:spacing w:before="163" w:after="163"/>
        <w:ind w:firstLine="480"/>
      </w:pPr>
      <w:r>
        <w:rPr>
          <w:rFonts w:hint="eastAsia"/>
        </w:rPr>
        <w:t>(</w:t>
      </w:r>
      <w:r w:rsidR="0030722B">
        <w:t>5</w:t>
      </w:r>
      <w:r>
        <w:rPr>
          <w:rFonts w:hint="eastAsia"/>
        </w:rPr>
        <w:t xml:space="preserve">) </w:t>
      </w:r>
      <w:r>
        <w:rPr>
          <w:rFonts w:hint="eastAsia"/>
        </w:rPr>
        <w:t>结束程序。</w:t>
      </w:r>
    </w:p>
    <w:p w:rsidR="00224C0F" w:rsidRDefault="00224C0F" w:rsidP="00B02904">
      <w:pPr>
        <w:spacing w:before="163" w:after="163"/>
        <w:ind w:firstLine="480"/>
        <w:rPr>
          <w:rFonts w:hint="eastAsia"/>
        </w:rPr>
      </w:pPr>
    </w:p>
    <w:p w:rsidR="001A1BEE" w:rsidRDefault="001A1BEE" w:rsidP="00B02904">
      <w:pPr>
        <w:spacing w:before="163" w:after="163"/>
        <w:ind w:firstLine="480"/>
      </w:pPr>
      <w:r>
        <w:t>在子功能模块入口函数当中</w:t>
      </w:r>
      <w:r>
        <w:rPr>
          <w:rFonts w:hint="eastAsia"/>
        </w:rPr>
        <w:t>，</w:t>
      </w:r>
      <w:r>
        <w:t>通过</w:t>
      </w:r>
      <w:r w:rsidR="0007450D">
        <w:t>键值对命令派送功能实现按命令名称进行响应的功能</w:t>
      </w:r>
      <w:r w:rsidR="0007450D">
        <w:rPr>
          <w:rFonts w:hint="eastAsia"/>
        </w:rPr>
        <w:t>。其大致流程如下：</w:t>
      </w:r>
    </w:p>
    <w:p w:rsidR="0030722B" w:rsidRDefault="0030722B" w:rsidP="0030722B">
      <w:pPr>
        <w:spacing w:before="163" w:after="163"/>
        <w:ind w:firstLineChars="0" w:firstLine="480"/>
        <w:rPr>
          <w:rFonts w:hint="eastAsia"/>
        </w:rPr>
      </w:pPr>
      <w:r>
        <w:rPr>
          <w:rFonts w:hint="eastAsia"/>
        </w:rPr>
        <w:t xml:space="preserve">(1) </w:t>
      </w:r>
      <w:r>
        <w:rPr>
          <w:rFonts w:hint="eastAsia"/>
        </w:rPr>
        <w:t>事先注册命令名称，并实现响应实现；</w:t>
      </w:r>
    </w:p>
    <w:p w:rsidR="0030722B" w:rsidRDefault="0030722B" w:rsidP="0030722B">
      <w:pPr>
        <w:spacing w:before="163" w:after="163"/>
        <w:ind w:firstLine="480"/>
      </w:pPr>
      <w:r>
        <w:t xml:space="preserve">(2) </w:t>
      </w:r>
      <w:r>
        <w:t>检查输入的子命令行的合法性</w:t>
      </w:r>
      <w:r>
        <w:rPr>
          <w:rFonts w:hint="eastAsia"/>
        </w:rPr>
        <w:t>，失败则返回并退出模块；</w:t>
      </w:r>
    </w:p>
    <w:p w:rsidR="0030722B" w:rsidRPr="0030722B" w:rsidRDefault="0030722B" w:rsidP="0030722B">
      <w:pPr>
        <w:spacing w:before="163" w:after="163"/>
        <w:ind w:firstLine="480"/>
        <w:rPr>
          <w:rFonts w:hint="eastAsia"/>
        </w:rPr>
      </w:pPr>
      <w:r>
        <w:rPr>
          <w:rFonts w:hint="eastAsia"/>
        </w:rPr>
        <w:t>(</w:t>
      </w:r>
      <w:r>
        <w:t xml:space="preserve">3) </w:t>
      </w:r>
      <w:r>
        <w:rPr>
          <w:rFonts w:hint="eastAsia"/>
        </w:rPr>
        <w:t>进行必要的初始化操作；</w:t>
      </w:r>
    </w:p>
    <w:p w:rsidR="0030722B" w:rsidRDefault="0030722B" w:rsidP="0030722B">
      <w:pPr>
        <w:spacing w:before="163" w:after="163"/>
        <w:ind w:firstLineChars="0" w:firstLine="480"/>
      </w:pPr>
      <w:r>
        <w:rPr>
          <w:rFonts w:hint="eastAsia"/>
        </w:rPr>
        <w:t xml:space="preserve">(4) </w:t>
      </w:r>
      <w:r>
        <w:rPr>
          <w:rFonts w:hint="eastAsia"/>
        </w:rPr>
        <w:t>根据注册列表中的命令名称查找相应的处理函数，并调用它。失败则返</w:t>
      </w:r>
      <w:r>
        <w:rPr>
          <w:rFonts w:hint="eastAsia"/>
        </w:rPr>
        <w:lastRenderedPageBreak/>
        <w:t>回并退出模块；</w:t>
      </w:r>
    </w:p>
    <w:p w:rsidR="0007450D" w:rsidRPr="0007450D" w:rsidRDefault="0030722B" w:rsidP="0007450D">
      <w:pPr>
        <w:spacing w:before="163" w:after="163"/>
        <w:ind w:firstLineChars="0" w:firstLine="480"/>
      </w:pPr>
      <w:r>
        <w:rPr>
          <w:rFonts w:hint="eastAsia"/>
        </w:rPr>
        <w:t xml:space="preserve">(5) </w:t>
      </w:r>
      <w:r>
        <w:rPr>
          <w:rFonts w:hint="eastAsia"/>
        </w:rPr>
        <w:t>结束。</w:t>
      </w:r>
    </w:p>
    <w:p w:rsidR="0007450D" w:rsidRPr="0007450D" w:rsidRDefault="0007450D" w:rsidP="0007450D">
      <w:pPr>
        <w:spacing w:before="163" w:after="163"/>
        <w:ind w:firstLineChars="0" w:firstLine="480"/>
      </w:pPr>
    </w:p>
    <w:p w:rsidR="00DC577B" w:rsidRDefault="00DC577B" w:rsidP="001A1BEE">
      <w:pPr>
        <w:pStyle w:val="-1"/>
        <w:spacing w:before="163" w:after="163"/>
      </w:pPr>
      <w:bookmarkStart w:id="39" w:name="_Toc484279334"/>
      <w:r>
        <w:t>6</w:t>
      </w:r>
      <w:r>
        <w:rPr>
          <w:rFonts w:hint="eastAsia"/>
        </w:rPr>
        <w:t>.</w:t>
      </w:r>
      <w:r w:rsidR="001A1BEE">
        <w:t>1.</w:t>
      </w:r>
      <w:r>
        <w:rPr>
          <w:rFonts w:hint="eastAsia"/>
        </w:rPr>
        <w:t xml:space="preserve">2 </w:t>
      </w:r>
      <w:r>
        <w:rPr>
          <w:rFonts w:hint="eastAsia"/>
        </w:rPr>
        <w:t>关键代码</w:t>
      </w:r>
      <w:bookmarkEnd w:id="39"/>
    </w:p>
    <w:tbl>
      <w:tblPr>
        <w:tblStyle w:val="a7"/>
        <w:tblW w:w="0" w:type="auto"/>
        <w:tblLook w:val="04A0" w:firstRow="1" w:lastRow="0" w:firstColumn="1" w:lastColumn="0" w:noHBand="0" w:noVBand="1"/>
      </w:tblPr>
      <w:tblGrid>
        <w:gridCol w:w="8296"/>
      </w:tblGrid>
      <w:tr w:rsidR="00E17AED" w:rsidRPr="00E17AED" w:rsidTr="00E17AED">
        <w:tc>
          <w:tcPr>
            <w:tcW w:w="8296" w:type="dxa"/>
            <w:shd w:val="clear" w:color="auto" w:fill="000000" w:themeFill="text1"/>
          </w:tcPr>
          <w:p w:rsidR="00E17AED" w:rsidRPr="00E17AED" w:rsidRDefault="00E17AED" w:rsidP="00E17AED">
            <w:pPr>
              <w:spacing w:beforeLines="0" w:before="0" w:afterLines="0" w:after="0" w:line="200" w:lineRule="atLeast"/>
              <w:ind w:firstLineChars="0" w:firstLine="0"/>
              <w:rPr>
                <w:b/>
                <w:color w:val="FFFFFF" w:themeColor="background1"/>
                <w:sz w:val="21"/>
                <w:szCs w:val="21"/>
              </w:rPr>
            </w:pPr>
            <w:r w:rsidRPr="00E17AED">
              <w:rPr>
                <w:rFonts w:hint="eastAsia"/>
                <w:b/>
                <w:color w:val="FFFFFF" w:themeColor="background1"/>
                <w:sz w:val="21"/>
                <w:szCs w:val="21"/>
              </w:rPr>
              <w:t>程序入口的</w:t>
            </w:r>
            <w:r w:rsidRPr="00E17AED">
              <w:rPr>
                <w:rFonts w:hint="eastAsia"/>
                <w:b/>
                <w:color w:val="FFFFFF" w:themeColor="background1"/>
                <w:sz w:val="21"/>
                <w:szCs w:val="21"/>
              </w:rPr>
              <w:t>main</w:t>
            </w:r>
            <w:r w:rsidRPr="00E17AED">
              <w:rPr>
                <w:rFonts w:hint="eastAsia"/>
                <w:b/>
                <w:color w:val="FFFFFF" w:themeColor="background1"/>
                <w:sz w:val="21"/>
                <w:szCs w:val="21"/>
              </w:rPr>
              <w:t>函数实现</w:t>
            </w:r>
          </w:p>
        </w:tc>
      </w:tr>
      <w:tr w:rsidR="00E17AED" w:rsidRPr="00E17AED" w:rsidTr="00A419CF">
        <w:tc>
          <w:tcPr>
            <w:tcW w:w="8296" w:type="dxa"/>
            <w:shd w:val="clear" w:color="auto" w:fill="E7E6E6" w:themeFill="background2"/>
          </w:tcPr>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8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8000"/>
                <w:kern w:val="0"/>
                <w:sz w:val="19"/>
                <w:szCs w:val="19"/>
              </w:rPr>
              <w:t>* @function: main</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8000"/>
                <w:kern w:val="0"/>
                <w:sz w:val="19"/>
                <w:szCs w:val="19"/>
              </w:rPr>
              <w:t>* @description: The entrance of entire program</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8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roofErr w:type="spellStart"/>
            <w:r w:rsidRPr="00A419CF">
              <w:rPr>
                <w:rFonts w:ascii="Consolas" w:hAnsi="Consolas" w:cs="Consolas"/>
                <w:color w:val="0000FF"/>
                <w:kern w:val="0"/>
                <w:sz w:val="19"/>
                <w:szCs w:val="19"/>
              </w:rPr>
              <w:t>int</w:t>
            </w:r>
            <w:proofErr w:type="spellEnd"/>
            <w:r w:rsidRPr="00A419CF">
              <w:rPr>
                <w:rFonts w:ascii="Consolas" w:hAnsi="Consolas" w:cs="Consolas"/>
                <w:color w:val="000000"/>
                <w:kern w:val="0"/>
                <w:sz w:val="19"/>
                <w:szCs w:val="19"/>
              </w:rPr>
              <w:t xml:space="preserve"> main(</w:t>
            </w:r>
            <w:proofErr w:type="spellStart"/>
            <w:r w:rsidRPr="00A419CF">
              <w:rPr>
                <w:rFonts w:ascii="Consolas" w:hAnsi="Consolas" w:cs="Consolas"/>
                <w:color w:val="0000FF"/>
                <w:kern w:val="0"/>
                <w:sz w:val="19"/>
                <w:szCs w:val="19"/>
              </w:rPr>
              <w:t>int</w:t>
            </w:r>
            <w:proofErr w:type="spellEnd"/>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argc</w:t>
            </w:r>
            <w:proofErr w:type="spellEnd"/>
            <w:r w:rsidRPr="00A419CF">
              <w:rPr>
                <w:rFonts w:ascii="Consolas" w:hAnsi="Consolas" w:cs="Consolas"/>
                <w:color w:val="000000"/>
                <w:kern w:val="0"/>
                <w:sz w:val="19"/>
                <w:szCs w:val="19"/>
              </w:rPr>
              <w:t xml:space="preserve">, </w:t>
            </w:r>
            <w:r w:rsidRPr="00A419CF">
              <w:rPr>
                <w:rFonts w:ascii="Consolas" w:hAnsi="Consolas" w:cs="Consolas"/>
                <w:color w:val="0000FF"/>
                <w:kern w:val="0"/>
                <w:sz w:val="19"/>
                <w:szCs w:val="19"/>
              </w:rPr>
              <w:t>char</w:t>
            </w:r>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if</w:t>
            </w:r>
            <w:r w:rsidRPr="00A419CF">
              <w:rPr>
                <w:rFonts w:ascii="Consolas" w:hAnsi="Consolas" w:cs="Consolas"/>
                <w:color w:val="000000"/>
                <w:kern w:val="0"/>
                <w:sz w:val="19"/>
                <w:szCs w:val="19"/>
              </w:rPr>
              <w:t xml:space="preserve"> (</w:t>
            </w:r>
            <w:r w:rsidRPr="00A419CF">
              <w:rPr>
                <w:rFonts w:ascii="Consolas" w:hAnsi="Consolas" w:cs="Consolas"/>
                <w:color w:val="0000FF"/>
                <w:kern w:val="0"/>
                <w:sz w:val="19"/>
                <w:szCs w:val="19"/>
              </w:rPr>
              <w:t>false</w:t>
            </w:r>
            <w:r w:rsidRPr="00A419CF">
              <w:rPr>
                <w:rFonts w:ascii="Consolas" w:hAnsi="Consolas" w:cs="Consolas"/>
                <w:color w:val="000000"/>
                <w:kern w:val="0"/>
                <w:sz w:val="19"/>
                <w:szCs w:val="19"/>
              </w:rPr>
              <w:t xml:space="preserve"> == </w:t>
            </w:r>
            <w:proofErr w:type="spellStart"/>
            <w:r w:rsidRPr="00A419CF">
              <w:rPr>
                <w:rFonts w:ascii="Consolas" w:hAnsi="Consolas" w:cs="Consolas"/>
                <w:color w:val="000000"/>
                <w:kern w:val="0"/>
                <w:sz w:val="19"/>
                <w:szCs w:val="19"/>
              </w:rPr>
              <w:t>CheckArgs</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808080"/>
                <w:kern w:val="0"/>
                <w:sz w:val="19"/>
                <w:szCs w:val="19"/>
              </w:rPr>
              <w:t>argc</w:t>
            </w:r>
            <w:proofErr w:type="spellEnd"/>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WrongArgs</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808080"/>
                <w:kern w:val="0"/>
                <w:sz w:val="19"/>
                <w:szCs w:val="19"/>
              </w:rPr>
              <w:t>argc</w:t>
            </w:r>
            <w:proofErr w:type="spellEnd"/>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return</w:t>
            </w:r>
            <w:r w:rsidRPr="00A419CF">
              <w:rPr>
                <w:rFonts w:ascii="Consolas" w:hAnsi="Consolas" w:cs="Consolas"/>
                <w:color w:val="000000"/>
                <w:kern w:val="0"/>
                <w:sz w:val="19"/>
                <w:szCs w:val="19"/>
              </w:rPr>
              <w:t xml:space="preserve"> </w:t>
            </w:r>
            <w:r w:rsidRPr="00A419CF">
              <w:rPr>
                <w:rFonts w:ascii="Consolas" w:hAnsi="Consolas" w:cs="Consolas"/>
                <w:color w:val="6F008A"/>
                <w:kern w:val="0"/>
                <w:sz w:val="19"/>
                <w:szCs w:val="19"/>
              </w:rPr>
              <w:t>ERR_WRONGARGUMENT</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if</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strcmp</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"--server"</w:t>
            </w:r>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[1]) == 0 ||</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strcmp</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"server"</w:t>
            </w:r>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[1]) == 0)</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return</w:t>
            </w:r>
            <w:r w:rsidRPr="00A419CF">
              <w:rPr>
                <w:rFonts w:ascii="Consolas" w:hAnsi="Consolas" w:cs="Consolas"/>
                <w:color w:val="000000"/>
                <w:kern w:val="0"/>
                <w:sz w:val="19"/>
                <w:szCs w:val="19"/>
              </w:rPr>
              <w:t xml:space="preserve"> Enco::Server::</w:t>
            </w:r>
            <w:proofErr w:type="spellStart"/>
            <w:r w:rsidRPr="00A419CF">
              <w:rPr>
                <w:rFonts w:ascii="Consolas" w:hAnsi="Consolas" w:cs="Consolas"/>
                <w:color w:val="000000"/>
                <w:kern w:val="0"/>
                <w:sz w:val="19"/>
                <w:szCs w:val="19"/>
              </w:rPr>
              <w:t>EnterServer</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808080"/>
                <w:kern w:val="0"/>
                <w:sz w:val="19"/>
                <w:szCs w:val="19"/>
              </w:rPr>
              <w:t>argc</w:t>
            </w:r>
            <w:proofErr w:type="spellEnd"/>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else</w:t>
            </w:r>
            <w:r w:rsidRPr="00A419CF">
              <w:rPr>
                <w:rFonts w:ascii="Consolas" w:hAnsi="Consolas" w:cs="Consolas"/>
                <w:color w:val="000000"/>
                <w:kern w:val="0"/>
                <w:sz w:val="19"/>
                <w:szCs w:val="19"/>
              </w:rPr>
              <w:t xml:space="preserve"> </w:t>
            </w:r>
            <w:r w:rsidRPr="00A419CF">
              <w:rPr>
                <w:rFonts w:ascii="Consolas" w:hAnsi="Consolas" w:cs="Consolas"/>
                <w:color w:val="0000FF"/>
                <w:kern w:val="0"/>
                <w:sz w:val="19"/>
                <w:szCs w:val="19"/>
              </w:rPr>
              <w:t>if</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strcmp</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"--client"</w:t>
            </w:r>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[1]) == 0 ||</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strcmp</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"client"</w:t>
            </w:r>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[1]) == 0)</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return</w:t>
            </w:r>
            <w:r w:rsidRPr="00A419CF">
              <w:rPr>
                <w:rFonts w:ascii="Consolas" w:hAnsi="Consolas" w:cs="Consolas"/>
                <w:color w:val="000000"/>
                <w:kern w:val="0"/>
                <w:sz w:val="19"/>
                <w:szCs w:val="19"/>
              </w:rPr>
              <w:t xml:space="preserve"> Enco::Client::</w:t>
            </w:r>
            <w:proofErr w:type="spellStart"/>
            <w:r w:rsidRPr="00A419CF">
              <w:rPr>
                <w:rFonts w:ascii="Consolas" w:hAnsi="Consolas" w:cs="Consolas"/>
                <w:color w:val="000000"/>
                <w:kern w:val="0"/>
                <w:sz w:val="19"/>
                <w:szCs w:val="19"/>
              </w:rPr>
              <w:t>EnterClient</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808080"/>
                <w:kern w:val="0"/>
                <w:sz w:val="19"/>
                <w:szCs w:val="19"/>
              </w:rPr>
              <w:t>argc</w:t>
            </w:r>
            <w:proofErr w:type="spellEnd"/>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return</w:t>
            </w:r>
            <w:r w:rsidRPr="00A419CF">
              <w:rPr>
                <w:rFonts w:ascii="Consolas" w:hAnsi="Consolas" w:cs="Consolas"/>
                <w:color w:val="000000"/>
                <w:kern w:val="0"/>
                <w:sz w:val="19"/>
                <w:szCs w:val="19"/>
              </w:rPr>
              <w:t xml:space="preserve"> 0;</w:t>
            </w:r>
          </w:p>
          <w:p w:rsidR="00E17AED" w:rsidRPr="00E17AED" w:rsidRDefault="00A419CF" w:rsidP="00A419CF">
            <w:pPr>
              <w:spacing w:beforeLines="0" w:before="0" w:afterLines="0" w:after="0" w:line="200" w:lineRule="atLeast"/>
              <w:ind w:firstLineChars="0" w:firstLine="0"/>
              <w:rPr>
                <w:sz w:val="21"/>
                <w:szCs w:val="21"/>
              </w:rPr>
            </w:pPr>
            <w:r w:rsidRPr="00A419CF">
              <w:rPr>
                <w:rFonts w:ascii="Consolas" w:hAnsi="Consolas" w:cs="Consolas"/>
                <w:color w:val="000000"/>
                <w:kern w:val="0"/>
                <w:sz w:val="19"/>
                <w:szCs w:val="19"/>
              </w:rPr>
              <w:t>}</w:t>
            </w:r>
          </w:p>
        </w:tc>
      </w:tr>
    </w:tbl>
    <w:p w:rsidR="00E17AED" w:rsidRDefault="00E17AED" w:rsidP="00B02904">
      <w:pPr>
        <w:spacing w:before="163" w:after="163"/>
        <w:ind w:firstLine="480"/>
      </w:pPr>
    </w:p>
    <w:tbl>
      <w:tblPr>
        <w:tblStyle w:val="a7"/>
        <w:tblW w:w="0" w:type="auto"/>
        <w:tblLook w:val="04A0" w:firstRow="1" w:lastRow="0" w:firstColumn="1" w:lastColumn="0" w:noHBand="0" w:noVBand="1"/>
      </w:tblPr>
      <w:tblGrid>
        <w:gridCol w:w="8296"/>
      </w:tblGrid>
      <w:tr w:rsidR="00A419CF" w:rsidRPr="00E17AED" w:rsidTr="00F3317E">
        <w:tc>
          <w:tcPr>
            <w:tcW w:w="8296" w:type="dxa"/>
            <w:shd w:val="clear" w:color="auto" w:fill="000000" w:themeFill="text1"/>
          </w:tcPr>
          <w:p w:rsidR="00A419CF" w:rsidRPr="00E17AED" w:rsidRDefault="00A419CF" w:rsidP="00F3317E">
            <w:pPr>
              <w:spacing w:beforeLines="0" w:before="0" w:afterLines="0" w:after="0" w:line="200" w:lineRule="atLeast"/>
              <w:ind w:firstLineChars="0" w:firstLine="0"/>
              <w:rPr>
                <w:b/>
                <w:color w:val="FFFFFF" w:themeColor="background1"/>
                <w:sz w:val="21"/>
                <w:szCs w:val="21"/>
              </w:rPr>
            </w:pPr>
            <w:r>
              <w:rPr>
                <w:rFonts w:hint="eastAsia"/>
                <w:b/>
                <w:color w:val="FFFFFF" w:themeColor="background1"/>
                <w:sz w:val="21"/>
                <w:szCs w:val="21"/>
              </w:rPr>
              <w:t>客户端子入口函数的实现</w:t>
            </w:r>
          </w:p>
        </w:tc>
      </w:tr>
      <w:tr w:rsidR="00A419CF" w:rsidRPr="00E17AED" w:rsidTr="00F3317E">
        <w:tc>
          <w:tcPr>
            <w:tcW w:w="8296" w:type="dxa"/>
            <w:shd w:val="clear" w:color="auto" w:fill="E7E6E6" w:themeFill="background2"/>
          </w:tcPr>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8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8000"/>
                <w:kern w:val="0"/>
                <w:sz w:val="19"/>
                <w:szCs w:val="19"/>
              </w:rPr>
              <w:t xml:space="preserve">@function: </w:t>
            </w:r>
            <w:proofErr w:type="spellStart"/>
            <w:r w:rsidRPr="00A419CF">
              <w:rPr>
                <w:rFonts w:ascii="Consolas" w:hAnsi="Consolas" w:cs="Consolas"/>
                <w:color w:val="008000"/>
                <w:kern w:val="0"/>
                <w:sz w:val="19"/>
                <w:szCs w:val="19"/>
              </w:rPr>
              <w:t>EnterServer</w:t>
            </w:r>
            <w:proofErr w:type="spellEnd"/>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8000"/>
                <w:kern w:val="0"/>
                <w:sz w:val="19"/>
                <w:szCs w:val="19"/>
              </w:rPr>
              <w:t>@description: the entrance of server services</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8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roofErr w:type="spellStart"/>
            <w:r w:rsidRPr="00A419CF">
              <w:rPr>
                <w:rFonts w:ascii="Consolas" w:hAnsi="Consolas" w:cs="Consolas"/>
                <w:color w:val="0000FF"/>
                <w:kern w:val="0"/>
                <w:sz w:val="19"/>
                <w:szCs w:val="19"/>
              </w:rPr>
              <w:t>int</w:t>
            </w:r>
            <w:proofErr w:type="spellEnd"/>
            <w:r w:rsidRPr="00A419CF">
              <w:rPr>
                <w:rFonts w:ascii="Consolas" w:hAnsi="Consolas" w:cs="Consolas"/>
                <w:color w:val="000000"/>
                <w:kern w:val="0"/>
                <w:sz w:val="19"/>
                <w:szCs w:val="19"/>
              </w:rPr>
              <w:t xml:space="preserve"> Client::</w:t>
            </w:r>
            <w:proofErr w:type="spellStart"/>
            <w:r w:rsidRPr="00A419CF">
              <w:rPr>
                <w:rFonts w:ascii="Consolas" w:hAnsi="Consolas" w:cs="Consolas"/>
                <w:color w:val="000000"/>
                <w:kern w:val="0"/>
                <w:sz w:val="19"/>
                <w:szCs w:val="19"/>
              </w:rPr>
              <w:t>EnterClient</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0000FF"/>
                <w:kern w:val="0"/>
                <w:sz w:val="19"/>
                <w:szCs w:val="19"/>
              </w:rPr>
              <w:t>int</w:t>
            </w:r>
            <w:proofErr w:type="spellEnd"/>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argc</w:t>
            </w:r>
            <w:proofErr w:type="spellEnd"/>
            <w:r w:rsidRPr="00A419CF">
              <w:rPr>
                <w:rFonts w:ascii="Consolas" w:hAnsi="Consolas" w:cs="Consolas"/>
                <w:color w:val="000000"/>
                <w:kern w:val="0"/>
                <w:sz w:val="19"/>
                <w:szCs w:val="19"/>
              </w:rPr>
              <w:t xml:space="preserve">, </w:t>
            </w:r>
            <w:r w:rsidRPr="00A419CF">
              <w:rPr>
                <w:rFonts w:ascii="Consolas" w:hAnsi="Consolas" w:cs="Consolas"/>
                <w:color w:val="0000FF"/>
                <w:kern w:val="0"/>
                <w:sz w:val="19"/>
                <w:szCs w:val="19"/>
              </w:rPr>
              <w:t>char</w:t>
            </w:r>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proofErr w:type="spellStart"/>
            <w:r w:rsidRPr="00A419CF">
              <w:rPr>
                <w:rFonts w:ascii="Consolas" w:hAnsi="Consolas" w:cs="Consolas"/>
                <w:color w:val="0000FF"/>
                <w:kern w:val="0"/>
                <w:sz w:val="19"/>
                <w:szCs w:val="19"/>
              </w:rPr>
              <w:t>int</w:t>
            </w:r>
            <w:proofErr w:type="spellEnd"/>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lastRenderedPageBreak/>
              <w:tab/>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 xml:space="preserve"> = </w:t>
            </w:r>
            <w:proofErr w:type="spellStart"/>
            <w:r w:rsidRPr="00A419CF">
              <w:rPr>
                <w:rFonts w:ascii="Consolas" w:hAnsi="Consolas" w:cs="Consolas"/>
                <w:color w:val="000000"/>
                <w:kern w:val="0"/>
                <w:sz w:val="19"/>
                <w:szCs w:val="19"/>
              </w:rPr>
              <w:t>CheckArgs</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808080"/>
                <w:kern w:val="0"/>
                <w:sz w:val="19"/>
                <w:szCs w:val="19"/>
              </w:rPr>
              <w:t>argc</w:t>
            </w:r>
            <w:proofErr w:type="spellEnd"/>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if</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 xml:space="preserve"> != </w:t>
            </w:r>
            <w:r w:rsidRPr="00A419CF">
              <w:rPr>
                <w:rFonts w:ascii="Consolas" w:hAnsi="Consolas" w:cs="Consolas"/>
                <w:color w:val="6F008A"/>
                <w:kern w:val="0"/>
                <w:sz w:val="19"/>
                <w:szCs w:val="19"/>
              </w:rPr>
              <w:t>SUCCESS</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UnexpectedExit</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return</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 xml:space="preserve"> = Client::Initialize();</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if</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 xml:space="preserve"> != </w:t>
            </w:r>
            <w:r w:rsidRPr="00A419CF">
              <w:rPr>
                <w:rFonts w:ascii="Consolas" w:hAnsi="Consolas" w:cs="Consolas"/>
                <w:color w:val="6F008A"/>
                <w:kern w:val="0"/>
                <w:sz w:val="19"/>
                <w:szCs w:val="19"/>
              </w:rPr>
              <w:t>SUCCESS</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UnexpectedExit</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return</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8000"/>
                <w:kern w:val="0"/>
                <w:sz w:val="19"/>
                <w:szCs w:val="19"/>
              </w:rPr>
              <w:t>// initialize logger</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global_pLogs</w:t>
            </w:r>
            <w:proofErr w:type="spellEnd"/>
            <w:r w:rsidRPr="00A419CF">
              <w:rPr>
                <w:rFonts w:ascii="Consolas" w:hAnsi="Consolas" w:cs="Consolas"/>
                <w:color w:val="000000"/>
                <w:kern w:val="0"/>
                <w:sz w:val="19"/>
                <w:szCs w:val="19"/>
              </w:rPr>
              <w:t xml:space="preserve"> = </w:t>
            </w:r>
            <w:r w:rsidRPr="00A419CF">
              <w:rPr>
                <w:rFonts w:ascii="Consolas" w:hAnsi="Consolas" w:cs="Consolas"/>
                <w:color w:val="2B91AF"/>
                <w:kern w:val="0"/>
                <w:sz w:val="19"/>
                <w:szCs w:val="19"/>
              </w:rPr>
              <w:t>Logger</w:t>
            </w:r>
            <w:r w:rsidRPr="00A419CF">
              <w:rPr>
                <w:rFonts w:ascii="Consolas" w:hAnsi="Consolas" w:cs="Consolas"/>
                <w:color w:val="000000"/>
                <w:kern w:val="0"/>
                <w:sz w:val="19"/>
                <w:szCs w:val="19"/>
              </w:rPr>
              <w:t>::Create(</w:t>
            </w:r>
            <w:proofErr w:type="spellStart"/>
            <w:r w:rsidRPr="00A419CF">
              <w:rPr>
                <w:rFonts w:ascii="Consolas" w:hAnsi="Consolas" w:cs="Consolas"/>
                <w:color w:val="000000"/>
                <w:kern w:val="0"/>
                <w:sz w:val="19"/>
                <w:szCs w:val="19"/>
              </w:rPr>
              <w:t>global_logs_path</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if</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FF"/>
                <w:kern w:val="0"/>
                <w:sz w:val="19"/>
                <w:szCs w:val="19"/>
              </w:rPr>
              <w:t>nullptr</w:t>
            </w:r>
            <w:proofErr w:type="spellEnd"/>
            <w:r w:rsidRPr="00A419CF">
              <w:rPr>
                <w:rFonts w:ascii="Consolas" w:hAnsi="Consolas" w:cs="Consolas"/>
                <w:color w:val="000000"/>
                <w:kern w:val="0"/>
                <w:sz w:val="19"/>
                <w:szCs w:val="19"/>
              </w:rPr>
              <w:t xml:space="preserve"> == </w:t>
            </w:r>
            <w:proofErr w:type="spellStart"/>
            <w:r w:rsidRPr="00A419CF">
              <w:rPr>
                <w:rFonts w:ascii="Consolas" w:hAnsi="Consolas" w:cs="Consolas"/>
                <w:color w:val="000000"/>
                <w:kern w:val="0"/>
                <w:sz w:val="19"/>
                <w:szCs w:val="19"/>
              </w:rPr>
              <w:t>global_pLogs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 xml:space="preserve"> = </w:t>
            </w:r>
            <w:r w:rsidRPr="00A419CF">
              <w:rPr>
                <w:rFonts w:ascii="Consolas" w:hAnsi="Consolas" w:cs="Consolas"/>
                <w:color w:val="6F008A"/>
                <w:kern w:val="0"/>
                <w:sz w:val="19"/>
                <w:szCs w:val="19"/>
              </w:rPr>
              <w:t>ERR_CREATELOGS</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UnexpectedExit</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return</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global_pLogs</w:t>
            </w:r>
            <w:proofErr w:type="spellEnd"/>
            <w:r w:rsidRPr="00A419CF">
              <w:rPr>
                <w:rFonts w:ascii="Consolas" w:hAnsi="Consolas" w:cs="Consolas"/>
                <w:color w:val="000000"/>
                <w:kern w:val="0"/>
                <w:sz w:val="19"/>
                <w:szCs w:val="19"/>
              </w:rPr>
              <w:t>-&gt;</w:t>
            </w:r>
            <w:proofErr w:type="spellStart"/>
            <w:r w:rsidRPr="00A419CF">
              <w:rPr>
                <w:rFonts w:ascii="Consolas" w:hAnsi="Consolas" w:cs="Consolas"/>
                <w:color w:val="000000"/>
                <w:kern w:val="0"/>
                <w:sz w:val="19"/>
                <w:szCs w:val="19"/>
              </w:rPr>
              <w:t>LogInfos</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w:t>
            </w:r>
            <w:proofErr w:type="spellStart"/>
            <w:r w:rsidRPr="00A419CF">
              <w:rPr>
                <w:rFonts w:ascii="Consolas" w:hAnsi="Consolas" w:cs="Consolas"/>
                <w:color w:val="A31515"/>
                <w:kern w:val="0"/>
                <w:sz w:val="19"/>
                <w:szCs w:val="19"/>
              </w:rPr>
              <w:t>nStart</w:t>
            </w:r>
            <w:proofErr w:type="spellEnd"/>
            <w:r w:rsidRPr="00A419CF">
              <w:rPr>
                <w:rFonts w:ascii="Consolas" w:hAnsi="Consolas" w:cs="Consolas"/>
                <w:color w:val="A31515"/>
                <w:kern w:val="0"/>
                <w:sz w:val="19"/>
                <w:szCs w:val="19"/>
              </w:rPr>
              <w:t xml:space="preserve"> logging.\n&gt;\n&gt;\n&gt;"</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global_pLogs</w:t>
            </w:r>
            <w:proofErr w:type="spellEnd"/>
            <w:r w:rsidRPr="00A419CF">
              <w:rPr>
                <w:rFonts w:ascii="Consolas" w:hAnsi="Consolas" w:cs="Consolas"/>
                <w:color w:val="000000"/>
                <w:kern w:val="0"/>
                <w:sz w:val="19"/>
                <w:szCs w:val="19"/>
              </w:rPr>
              <w:t>-&gt;</w:t>
            </w:r>
            <w:proofErr w:type="spellStart"/>
            <w:r w:rsidRPr="00A419CF">
              <w:rPr>
                <w:rFonts w:ascii="Consolas" w:hAnsi="Consolas" w:cs="Consolas"/>
                <w:color w:val="000000"/>
                <w:kern w:val="0"/>
                <w:sz w:val="19"/>
                <w:szCs w:val="19"/>
              </w:rPr>
              <w:t>LogExceptions</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w:t>
            </w:r>
            <w:proofErr w:type="spellStart"/>
            <w:r w:rsidRPr="00A419CF">
              <w:rPr>
                <w:rFonts w:ascii="Consolas" w:hAnsi="Consolas" w:cs="Consolas"/>
                <w:color w:val="A31515"/>
                <w:kern w:val="0"/>
                <w:sz w:val="19"/>
                <w:szCs w:val="19"/>
              </w:rPr>
              <w:t>nStart</w:t>
            </w:r>
            <w:proofErr w:type="spellEnd"/>
            <w:r w:rsidRPr="00A419CF">
              <w:rPr>
                <w:rFonts w:ascii="Consolas" w:hAnsi="Consolas" w:cs="Consolas"/>
                <w:color w:val="A31515"/>
                <w:kern w:val="0"/>
                <w:sz w:val="19"/>
                <w:szCs w:val="19"/>
              </w:rPr>
              <w:t xml:space="preserve"> logging.\n&gt;\n&gt;\n&gt;"</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8000"/>
                <w:kern w:val="0"/>
                <w:sz w:val="19"/>
                <w:szCs w:val="19"/>
              </w:rPr>
              <w:t>// execute commands ------------------------------------------------</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proofErr w:type="spellStart"/>
            <w:r w:rsidRPr="00A419CF">
              <w:rPr>
                <w:rFonts w:ascii="Consolas" w:hAnsi="Consolas" w:cs="Consolas"/>
                <w:color w:val="0000FF"/>
                <w:kern w:val="0"/>
                <w:sz w:val="19"/>
                <w:szCs w:val="19"/>
              </w:rPr>
              <w:t>bool</w:t>
            </w:r>
            <w:proofErr w:type="spellEnd"/>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bExed</w:t>
            </w:r>
            <w:proofErr w:type="spellEnd"/>
            <w:r w:rsidRPr="00A419CF">
              <w:rPr>
                <w:rFonts w:ascii="Consolas" w:hAnsi="Consolas" w:cs="Consolas"/>
                <w:color w:val="000000"/>
                <w:kern w:val="0"/>
                <w:sz w:val="19"/>
                <w:szCs w:val="19"/>
              </w:rPr>
              <w:t xml:space="preserve"> = </w:t>
            </w:r>
            <w:r w:rsidRPr="00A419CF">
              <w:rPr>
                <w:rFonts w:ascii="Consolas" w:hAnsi="Consolas" w:cs="Consolas"/>
                <w:color w:val="0000FF"/>
                <w:kern w:val="0"/>
                <w:sz w:val="19"/>
                <w:szCs w:val="19"/>
              </w:rPr>
              <w:t>false</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for</w:t>
            </w:r>
            <w:r w:rsidRPr="00A419CF">
              <w:rPr>
                <w:rFonts w:ascii="Consolas" w:hAnsi="Consolas" w:cs="Consolas"/>
                <w:color w:val="000000"/>
                <w:kern w:val="0"/>
                <w:sz w:val="19"/>
                <w:szCs w:val="19"/>
              </w:rPr>
              <w:t xml:space="preserve"> (</w:t>
            </w:r>
            <w:r w:rsidRPr="00A419CF">
              <w:rPr>
                <w:rFonts w:ascii="Consolas" w:hAnsi="Consolas" w:cs="Consolas"/>
                <w:color w:val="2B91AF"/>
                <w:kern w:val="0"/>
                <w:sz w:val="19"/>
                <w:szCs w:val="19"/>
              </w:rPr>
              <w:t>EXEUNIT_LIST_ITEM</w:t>
            </w:r>
            <w:r w:rsidRPr="00A419CF">
              <w:rPr>
                <w:rFonts w:ascii="Consolas" w:hAnsi="Consolas" w:cs="Consolas"/>
                <w:color w:val="000000"/>
                <w:kern w:val="0"/>
                <w:sz w:val="19"/>
                <w:szCs w:val="19"/>
              </w:rPr>
              <w:t xml:space="preserve">&amp; item : </w:t>
            </w:r>
            <w:proofErr w:type="spellStart"/>
            <w:r w:rsidRPr="00A419CF">
              <w:rPr>
                <w:rFonts w:ascii="Consolas" w:hAnsi="Consolas" w:cs="Consolas"/>
                <w:color w:val="000000"/>
                <w:kern w:val="0"/>
                <w:sz w:val="19"/>
                <w:szCs w:val="19"/>
              </w:rPr>
              <w:t>exeunit_list</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if</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strcmp</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 xml:space="preserve">[2], </w:t>
            </w:r>
            <w:proofErr w:type="spellStart"/>
            <w:r w:rsidRPr="00A419CF">
              <w:rPr>
                <w:rFonts w:ascii="Consolas" w:hAnsi="Consolas" w:cs="Consolas"/>
                <w:color w:val="000000"/>
                <w:kern w:val="0"/>
                <w:sz w:val="19"/>
                <w:szCs w:val="19"/>
              </w:rPr>
              <w:t>item.pObj</w:t>
            </w:r>
            <w:proofErr w:type="spellEnd"/>
            <w:r w:rsidRPr="00A419CF">
              <w:rPr>
                <w:rFonts w:ascii="Consolas" w:hAnsi="Consolas" w:cs="Consolas"/>
                <w:color w:val="000000"/>
                <w:kern w:val="0"/>
                <w:sz w:val="19"/>
                <w:szCs w:val="19"/>
              </w:rPr>
              <w:t>) == 0 &amp;&amp;</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strcmp</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 xml:space="preserve">[3], </w:t>
            </w:r>
            <w:proofErr w:type="spellStart"/>
            <w:r w:rsidRPr="00A419CF">
              <w:rPr>
                <w:rFonts w:ascii="Consolas" w:hAnsi="Consolas" w:cs="Consolas"/>
                <w:color w:val="000000"/>
                <w:kern w:val="0"/>
                <w:sz w:val="19"/>
                <w:szCs w:val="19"/>
              </w:rPr>
              <w:t>item.pOpt</w:t>
            </w:r>
            <w:proofErr w:type="spellEnd"/>
            <w:r w:rsidRPr="00A419CF">
              <w:rPr>
                <w:rFonts w:ascii="Consolas" w:hAnsi="Consolas" w:cs="Consolas"/>
                <w:color w:val="000000"/>
                <w:kern w:val="0"/>
                <w:sz w:val="19"/>
                <w:szCs w:val="19"/>
              </w:rPr>
              <w:t>) == 0)</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2B91AF"/>
                <w:kern w:val="0"/>
                <w:sz w:val="19"/>
                <w:szCs w:val="19"/>
              </w:rPr>
              <w:t>string</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logText</w:t>
            </w:r>
            <w:proofErr w:type="spellEnd"/>
            <w:r w:rsidRPr="00A419CF">
              <w:rPr>
                <w:rFonts w:ascii="Consolas" w:hAnsi="Consolas" w:cs="Consolas"/>
                <w:color w:val="000000"/>
                <w:kern w:val="0"/>
                <w:sz w:val="19"/>
                <w:szCs w:val="19"/>
              </w:rPr>
              <w:t xml:space="preserve"> = </w:t>
            </w:r>
            <w:r w:rsidRPr="00A419CF">
              <w:rPr>
                <w:rFonts w:ascii="Consolas" w:hAnsi="Consolas" w:cs="Consolas"/>
                <w:color w:val="A31515"/>
                <w:kern w:val="0"/>
                <w:sz w:val="19"/>
                <w:szCs w:val="19"/>
              </w:rPr>
              <w:t>"Execute command: ["</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logText.append</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000000"/>
                <w:kern w:val="0"/>
                <w:sz w:val="19"/>
                <w:szCs w:val="19"/>
              </w:rPr>
              <w:t>item.pObj</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logText.append</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 with option: ["</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logText.append</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000000"/>
                <w:kern w:val="0"/>
                <w:sz w:val="19"/>
                <w:szCs w:val="19"/>
              </w:rPr>
              <w:t>item.pOpt</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logText.append</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 and parameters: ["</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std</w:t>
            </w:r>
            <w:proofErr w:type="spellEnd"/>
            <w:r w:rsidRPr="00A419CF">
              <w:rPr>
                <w:rFonts w:ascii="Consolas" w:hAnsi="Consolas" w:cs="Consolas"/>
                <w:color w:val="000000"/>
                <w:kern w:val="0"/>
                <w:sz w:val="19"/>
                <w:szCs w:val="19"/>
              </w:rPr>
              <w:t>::</w:t>
            </w:r>
            <w:r w:rsidRPr="00A419CF">
              <w:rPr>
                <w:rFonts w:ascii="Consolas" w:hAnsi="Consolas" w:cs="Consolas"/>
                <w:color w:val="2B91AF"/>
                <w:kern w:val="0"/>
                <w:sz w:val="19"/>
                <w:szCs w:val="19"/>
              </w:rPr>
              <w:t>vector</w:t>
            </w:r>
            <w:r w:rsidRPr="00A419CF">
              <w:rPr>
                <w:rFonts w:ascii="Consolas" w:hAnsi="Consolas" w:cs="Consolas"/>
                <w:color w:val="000000"/>
                <w:kern w:val="0"/>
                <w:sz w:val="19"/>
                <w:szCs w:val="19"/>
              </w:rPr>
              <w:t>&lt;</w:t>
            </w:r>
            <w:proofErr w:type="spellStart"/>
            <w:r w:rsidRPr="00A419CF">
              <w:rPr>
                <w:rFonts w:ascii="Consolas" w:hAnsi="Consolas" w:cs="Consolas"/>
                <w:color w:val="000000"/>
                <w:kern w:val="0"/>
                <w:sz w:val="19"/>
                <w:szCs w:val="19"/>
              </w:rPr>
              <w:t>std</w:t>
            </w:r>
            <w:proofErr w:type="spellEnd"/>
            <w:r w:rsidRPr="00A419CF">
              <w:rPr>
                <w:rFonts w:ascii="Consolas" w:hAnsi="Consolas" w:cs="Consolas"/>
                <w:color w:val="000000"/>
                <w:kern w:val="0"/>
                <w:sz w:val="19"/>
                <w:szCs w:val="19"/>
              </w:rPr>
              <w:t>::</w:t>
            </w:r>
            <w:r w:rsidRPr="00A419CF">
              <w:rPr>
                <w:rFonts w:ascii="Consolas" w:hAnsi="Consolas" w:cs="Consolas"/>
                <w:color w:val="2B91AF"/>
                <w:kern w:val="0"/>
                <w:sz w:val="19"/>
                <w:szCs w:val="19"/>
              </w:rPr>
              <w:t>string</w:t>
            </w:r>
            <w:r w:rsidRPr="00A419CF">
              <w:rPr>
                <w:rFonts w:ascii="Consolas" w:hAnsi="Consolas" w:cs="Consolas"/>
                <w:color w:val="000000"/>
                <w:kern w:val="0"/>
                <w:sz w:val="19"/>
                <w:szCs w:val="19"/>
              </w:rPr>
              <w:t>&gt;</w:t>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params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for</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FF"/>
                <w:kern w:val="0"/>
                <w:sz w:val="19"/>
                <w:szCs w:val="19"/>
              </w:rPr>
              <w:t>int</w:t>
            </w:r>
            <w:proofErr w:type="spellEnd"/>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i</w:t>
            </w:r>
            <w:proofErr w:type="spellEnd"/>
            <w:r w:rsidRPr="00A419CF">
              <w:rPr>
                <w:rFonts w:ascii="Consolas" w:hAnsi="Consolas" w:cs="Consolas"/>
                <w:color w:val="000000"/>
                <w:kern w:val="0"/>
                <w:sz w:val="19"/>
                <w:szCs w:val="19"/>
              </w:rPr>
              <w:t xml:space="preserve"> = 4; </w:t>
            </w:r>
            <w:proofErr w:type="spellStart"/>
            <w:r w:rsidRPr="00A419CF">
              <w:rPr>
                <w:rFonts w:ascii="Consolas" w:hAnsi="Consolas" w:cs="Consolas"/>
                <w:color w:val="000000"/>
                <w:kern w:val="0"/>
                <w:sz w:val="19"/>
                <w:szCs w:val="19"/>
              </w:rPr>
              <w:t>i</w:t>
            </w:r>
            <w:proofErr w:type="spellEnd"/>
            <w:r w:rsidRPr="00A419CF">
              <w:rPr>
                <w:rFonts w:ascii="Consolas" w:hAnsi="Consolas" w:cs="Consolas"/>
                <w:color w:val="000000"/>
                <w:kern w:val="0"/>
                <w:sz w:val="19"/>
                <w:szCs w:val="19"/>
              </w:rPr>
              <w:t xml:space="preserve"> &lt; </w:t>
            </w:r>
            <w:proofErr w:type="spellStart"/>
            <w:r w:rsidRPr="00A419CF">
              <w:rPr>
                <w:rFonts w:ascii="Consolas" w:hAnsi="Consolas" w:cs="Consolas"/>
                <w:color w:val="808080"/>
                <w:kern w:val="0"/>
                <w:sz w:val="19"/>
                <w:szCs w:val="19"/>
              </w:rPr>
              <w:t>argc</w:t>
            </w:r>
            <w:proofErr w:type="spellEnd"/>
            <w:r w:rsidRPr="00A419CF">
              <w:rPr>
                <w:rFonts w:ascii="Consolas" w:hAnsi="Consolas" w:cs="Consolas"/>
                <w:color w:val="000000"/>
                <w:kern w:val="0"/>
                <w:sz w:val="19"/>
                <w:szCs w:val="19"/>
              </w:rPr>
              <w:t>; ++</w:t>
            </w:r>
            <w:proofErr w:type="spellStart"/>
            <w:r w:rsidRPr="00A419CF">
              <w:rPr>
                <w:rFonts w:ascii="Consolas" w:hAnsi="Consolas" w:cs="Consolas"/>
                <w:color w:val="000000"/>
                <w:kern w:val="0"/>
                <w:sz w:val="19"/>
                <w:szCs w:val="19"/>
              </w:rPr>
              <w:t>i</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logText.append</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"&lt;"</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logText.append</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000000"/>
                <w:kern w:val="0"/>
                <w:sz w:val="19"/>
                <w:szCs w:val="19"/>
              </w:rPr>
              <w:t>i</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logText.append</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"&gt;"</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lastRenderedPageBreak/>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params.push_back</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000000"/>
                <w:kern w:val="0"/>
                <w:sz w:val="19"/>
                <w:szCs w:val="19"/>
              </w:rPr>
              <w:t>i</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proofErr w:type="gramStart"/>
            <w:r w:rsidRPr="00A419CF">
              <w:rPr>
                <w:rFonts w:ascii="Consolas" w:hAnsi="Consolas" w:cs="Consolas"/>
                <w:color w:val="000000"/>
                <w:kern w:val="0"/>
                <w:sz w:val="19"/>
                <w:szCs w:val="19"/>
              </w:rPr>
              <w:t>logText.append</w:t>
            </w:r>
            <w:proofErr w:type="spellEnd"/>
            <w:r w:rsidRPr="00A419CF">
              <w:rPr>
                <w:rFonts w:ascii="Consolas" w:hAnsi="Consolas" w:cs="Consolas"/>
                <w:color w:val="000000"/>
                <w:kern w:val="0"/>
                <w:sz w:val="19"/>
                <w:szCs w:val="19"/>
              </w:rPr>
              <w:t>(</w:t>
            </w:r>
            <w:proofErr w:type="gramEnd"/>
            <w:r w:rsidRPr="00A419CF">
              <w:rPr>
                <w:rFonts w:ascii="Consolas" w:hAnsi="Consolas" w:cs="Consolas"/>
                <w:color w:val="A31515"/>
                <w:kern w:val="0"/>
                <w:sz w:val="19"/>
                <w:szCs w:val="19"/>
              </w:rPr>
              <w:t>"]."</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global_pLogs</w:t>
            </w:r>
            <w:proofErr w:type="spellEnd"/>
            <w:r w:rsidRPr="00A419CF">
              <w:rPr>
                <w:rFonts w:ascii="Consolas" w:hAnsi="Consolas" w:cs="Consolas"/>
                <w:color w:val="000000"/>
                <w:kern w:val="0"/>
                <w:sz w:val="19"/>
                <w:szCs w:val="19"/>
              </w:rPr>
              <w:t>-&gt;</w:t>
            </w:r>
            <w:proofErr w:type="spellStart"/>
            <w:r w:rsidRPr="00A419CF">
              <w:rPr>
                <w:rFonts w:ascii="Consolas" w:hAnsi="Consolas" w:cs="Consolas"/>
                <w:color w:val="000000"/>
                <w:kern w:val="0"/>
                <w:sz w:val="19"/>
                <w:szCs w:val="19"/>
              </w:rPr>
              <w:t>LogInfos</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000000"/>
                <w:kern w:val="0"/>
                <w:sz w:val="19"/>
                <w:szCs w:val="19"/>
              </w:rPr>
              <w:t>logText</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item.pfnExeunit</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000000"/>
                <w:kern w:val="0"/>
                <w:sz w:val="19"/>
                <w:szCs w:val="19"/>
              </w:rPr>
              <w:t>params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bExed</w:t>
            </w:r>
            <w:proofErr w:type="spellEnd"/>
            <w:r w:rsidRPr="00A419CF">
              <w:rPr>
                <w:rFonts w:ascii="Consolas" w:hAnsi="Consolas" w:cs="Consolas"/>
                <w:color w:val="000000"/>
                <w:kern w:val="0"/>
                <w:sz w:val="19"/>
                <w:szCs w:val="19"/>
              </w:rPr>
              <w:t xml:space="preserve"> = </w:t>
            </w:r>
            <w:r w:rsidRPr="00A419CF">
              <w:rPr>
                <w:rFonts w:ascii="Consolas" w:hAnsi="Consolas" w:cs="Consolas"/>
                <w:color w:val="0000FF"/>
                <w:kern w:val="0"/>
                <w:sz w:val="19"/>
                <w:szCs w:val="19"/>
              </w:rPr>
              <w:t>true</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break</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if</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bExed</w:t>
            </w:r>
            <w:proofErr w:type="spellEnd"/>
            <w:r w:rsidRPr="00A419CF">
              <w:rPr>
                <w:rFonts w:ascii="Consolas" w:hAnsi="Consolas" w:cs="Consolas"/>
                <w:color w:val="000000"/>
                <w:kern w:val="0"/>
                <w:sz w:val="19"/>
                <w:szCs w:val="19"/>
              </w:rPr>
              <w:t xml:space="preserve"> == </w:t>
            </w:r>
            <w:r w:rsidRPr="00A419CF">
              <w:rPr>
                <w:rFonts w:ascii="Consolas" w:hAnsi="Consolas" w:cs="Consolas"/>
                <w:color w:val="0000FF"/>
                <w:kern w:val="0"/>
                <w:sz w:val="19"/>
                <w:szCs w:val="19"/>
              </w:rPr>
              <w:t>false</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global_pLogs</w:t>
            </w:r>
            <w:proofErr w:type="spellEnd"/>
            <w:r w:rsidRPr="00A419CF">
              <w:rPr>
                <w:rFonts w:ascii="Consolas" w:hAnsi="Consolas" w:cs="Consolas"/>
                <w:color w:val="000000"/>
                <w:kern w:val="0"/>
                <w:sz w:val="19"/>
                <w:szCs w:val="19"/>
              </w:rPr>
              <w:t>-&gt;</w:t>
            </w:r>
            <w:proofErr w:type="spellStart"/>
            <w:proofErr w:type="gramStart"/>
            <w:r w:rsidRPr="00A419CF">
              <w:rPr>
                <w:rFonts w:ascii="Consolas" w:hAnsi="Consolas" w:cs="Consolas"/>
                <w:color w:val="000000"/>
                <w:kern w:val="0"/>
                <w:sz w:val="19"/>
                <w:szCs w:val="19"/>
              </w:rPr>
              <w:t>LogInfos</w:t>
            </w:r>
            <w:proofErr w:type="spellEnd"/>
            <w:r w:rsidRPr="00A419CF">
              <w:rPr>
                <w:rFonts w:ascii="Consolas" w:hAnsi="Consolas" w:cs="Consolas"/>
                <w:color w:val="000000"/>
                <w:kern w:val="0"/>
                <w:sz w:val="19"/>
                <w:szCs w:val="19"/>
              </w:rPr>
              <w:t>(</w:t>
            </w:r>
            <w:proofErr w:type="gramEnd"/>
            <w:r w:rsidRPr="00A419CF">
              <w:rPr>
                <w:rFonts w:ascii="Consolas" w:hAnsi="Consolas" w:cs="Consolas"/>
                <w:color w:val="A31515"/>
                <w:kern w:val="0"/>
                <w:sz w:val="19"/>
                <w:szCs w:val="19"/>
              </w:rPr>
              <w:t>"Cannot find the command."</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6F008A"/>
                <w:kern w:val="0"/>
                <w:sz w:val="19"/>
                <w:szCs w:val="19"/>
              </w:rPr>
              <w:t>PRINT_</w:t>
            </w:r>
            <w:proofErr w:type="gramStart"/>
            <w:r w:rsidRPr="00A419CF">
              <w:rPr>
                <w:rFonts w:ascii="Consolas" w:hAnsi="Consolas" w:cs="Consolas"/>
                <w:color w:val="6F008A"/>
                <w:kern w:val="0"/>
                <w:sz w:val="19"/>
                <w:szCs w:val="19"/>
              </w:rPr>
              <w:t>LINE</w:t>
            </w:r>
            <w:r w:rsidRPr="00A419CF">
              <w:rPr>
                <w:rFonts w:ascii="Consolas" w:hAnsi="Consolas" w:cs="Consolas"/>
                <w:color w:val="000000"/>
                <w:kern w:val="0"/>
                <w:sz w:val="19"/>
                <w:szCs w:val="19"/>
              </w:rPr>
              <w:t>(</w:t>
            </w:r>
            <w:proofErr w:type="gramEnd"/>
            <w:r w:rsidRPr="00A419CF">
              <w:rPr>
                <w:rFonts w:ascii="Consolas" w:hAnsi="Consolas" w:cs="Consolas"/>
                <w:color w:val="A31515"/>
                <w:kern w:val="0"/>
                <w:sz w:val="19"/>
                <w:szCs w:val="19"/>
              </w:rPr>
              <w:t>"Cannot find the command."</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8000"/>
                <w:kern w:val="0"/>
                <w:sz w:val="19"/>
                <w:szCs w:val="19"/>
              </w:rPr>
              <w:t>// disposing -------------------------------------------------------</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Uninitialize</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global_pLogs</w:t>
            </w:r>
            <w:proofErr w:type="spellEnd"/>
            <w:r w:rsidRPr="00A419CF">
              <w:rPr>
                <w:rFonts w:ascii="Consolas" w:hAnsi="Consolas" w:cs="Consolas"/>
                <w:color w:val="000000"/>
                <w:kern w:val="0"/>
                <w:sz w:val="19"/>
                <w:szCs w:val="19"/>
              </w:rPr>
              <w:t>-&gt;</w:t>
            </w:r>
            <w:proofErr w:type="spellStart"/>
            <w:r w:rsidRPr="00A419CF">
              <w:rPr>
                <w:rFonts w:ascii="Consolas" w:hAnsi="Consolas" w:cs="Consolas"/>
                <w:color w:val="000000"/>
                <w:kern w:val="0"/>
                <w:sz w:val="19"/>
                <w:szCs w:val="19"/>
              </w:rPr>
              <w:t>LogInfos</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w:t>
            </w:r>
            <w:proofErr w:type="spellStart"/>
            <w:r w:rsidRPr="00A419CF">
              <w:rPr>
                <w:rFonts w:ascii="Consolas" w:hAnsi="Consolas" w:cs="Consolas"/>
                <w:color w:val="A31515"/>
                <w:kern w:val="0"/>
                <w:sz w:val="19"/>
                <w:szCs w:val="19"/>
              </w:rPr>
              <w:t>nStop</w:t>
            </w:r>
            <w:proofErr w:type="spellEnd"/>
            <w:r w:rsidRPr="00A419CF">
              <w:rPr>
                <w:rFonts w:ascii="Consolas" w:hAnsi="Consolas" w:cs="Consolas"/>
                <w:color w:val="A31515"/>
                <w:kern w:val="0"/>
                <w:sz w:val="19"/>
                <w:szCs w:val="19"/>
              </w:rPr>
              <w:t xml:space="preserve"> logging.\n&lt;\n&lt;\n&lt;"</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global_pLogs</w:t>
            </w:r>
            <w:proofErr w:type="spellEnd"/>
            <w:r w:rsidRPr="00A419CF">
              <w:rPr>
                <w:rFonts w:ascii="Consolas" w:hAnsi="Consolas" w:cs="Consolas"/>
                <w:color w:val="000000"/>
                <w:kern w:val="0"/>
                <w:sz w:val="19"/>
                <w:szCs w:val="19"/>
              </w:rPr>
              <w:t>-&gt;</w:t>
            </w:r>
            <w:proofErr w:type="spellStart"/>
            <w:r w:rsidRPr="00A419CF">
              <w:rPr>
                <w:rFonts w:ascii="Consolas" w:hAnsi="Consolas" w:cs="Consolas"/>
                <w:color w:val="000000"/>
                <w:kern w:val="0"/>
                <w:sz w:val="19"/>
                <w:szCs w:val="19"/>
              </w:rPr>
              <w:t>LogExceptions</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w:t>
            </w:r>
            <w:proofErr w:type="spellStart"/>
            <w:r w:rsidRPr="00A419CF">
              <w:rPr>
                <w:rFonts w:ascii="Consolas" w:hAnsi="Consolas" w:cs="Consolas"/>
                <w:color w:val="A31515"/>
                <w:kern w:val="0"/>
                <w:sz w:val="19"/>
                <w:szCs w:val="19"/>
              </w:rPr>
              <w:t>nStop</w:t>
            </w:r>
            <w:proofErr w:type="spellEnd"/>
            <w:r w:rsidRPr="00A419CF">
              <w:rPr>
                <w:rFonts w:ascii="Consolas" w:hAnsi="Consolas" w:cs="Consolas"/>
                <w:color w:val="A31515"/>
                <w:kern w:val="0"/>
                <w:sz w:val="19"/>
                <w:szCs w:val="19"/>
              </w:rPr>
              <w:t xml:space="preserve"> logging.\n&lt;\n&lt;\n&lt;"</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6F008A"/>
                <w:kern w:val="0"/>
                <w:sz w:val="19"/>
                <w:szCs w:val="19"/>
              </w:rPr>
              <w:t>SAFE_RELEASE</w:t>
            </w:r>
            <w:r w:rsidRPr="00A419CF">
              <w:rPr>
                <w:rFonts w:ascii="Consolas" w:hAnsi="Consolas" w:cs="Consolas"/>
                <w:color w:val="000000"/>
                <w:kern w:val="0"/>
                <w:sz w:val="19"/>
                <w:szCs w:val="19"/>
              </w:rPr>
              <w:t>(</w:t>
            </w:r>
            <w:proofErr w:type="spellStart"/>
            <w:r w:rsidRPr="00A419CF">
              <w:rPr>
                <w:rFonts w:ascii="Consolas" w:hAnsi="Consolas" w:cs="Consolas"/>
                <w:color w:val="000000"/>
                <w:kern w:val="0"/>
                <w:sz w:val="19"/>
                <w:szCs w:val="19"/>
              </w:rPr>
              <w:t>global_pLogs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return</w:t>
            </w:r>
            <w:r w:rsidRPr="00A419CF">
              <w:rPr>
                <w:rFonts w:ascii="Consolas" w:hAnsi="Consolas" w:cs="Consolas"/>
                <w:color w:val="000000"/>
                <w:kern w:val="0"/>
                <w:sz w:val="19"/>
                <w:szCs w:val="19"/>
              </w:rPr>
              <w:t xml:space="preserve"> </w:t>
            </w:r>
            <w:r w:rsidRPr="00A419CF">
              <w:rPr>
                <w:rFonts w:ascii="Consolas" w:hAnsi="Consolas" w:cs="Consolas"/>
                <w:color w:val="6F008A"/>
                <w:kern w:val="0"/>
                <w:sz w:val="19"/>
                <w:szCs w:val="19"/>
              </w:rPr>
              <w:t>SUCCESS</w:t>
            </w:r>
            <w:r w:rsidRPr="00A419CF">
              <w:rPr>
                <w:rFonts w:ascii="Consolas" w:hAnsi="Consolas" w:cs="Consolas"/>
                <w:color w:val="000000"/>
                <w:kern w:val="0"/>
                <w:sz w:val="19"/>
                <w:szCs w:val="19"/>
              </w:rPr>
              <w:t>;</w:t>
            </w:r>
          </w:p>
          <w:p w:rsidR="00A419CF" w:rsidRPr="00E17AED" w:rsidRDefault="00A419CF" w:rsidP="00A419CF">
            <w:pPr>
              <w:spacing w:beforeLines="0" w:before="0" w:afterLines="0" w:after="0" w:line="200" w:lineRule="atLeast"/>
              <w:ind w:firstLineChars="0" w:firstLine="0"/>
              <w:rPr>
                <w:sz w:val="21"/>
                <w:szCs w:val="21"/>
              </w:rPr>
            </w:pPr>
            <w:r w:rsidRPr="00A419CF">
              <w:rPr>
                <w:rFonts w:ascii="Consolas" w:hAnsi="Consolas" w:cs="Consolas"/>
                <w:color w:val="000000"/>
                <w:kern w:val="0"/>
                <w:sz w:val="19"/>
                <w:szCs w:val="19"/>
              </w:rPr>
              <w:t>}</w:t>
            </w:r>
          </w:p>
        </w:tc>
      </w:tr>
    </w:tbl>
    <w:p w:rsidR="00A419CF" w:rsidRDefault="00A419CF" w:rsidP="00B02904">
      <w:pPr>
        <w:spacing w:before="163" w:after="163"/>
        <w:ind w:firstLine="480"/>
      </w:pPr>
    </w:p>
    <w:tbl>
      <w:tblPr>
        <w:tblStyle w:val="a7"/>
        <w:tblW w:w="0" w:type="auto"/>
        <w:tblLook w:val="04A0" w:firstRow="1" w:lastRow="0" w:firstColumn="1" w:lastColumn="0" w:noHBand="0" w:noVBand="1"/>
      </w:tblPr>
      <w:tblGrid>
        <w:gridCol w:w="8296"/>
      </w:tblGrid>
      <w:tr w:rsidR="008F2957" w:rsidRPr="00E17AED" w:rsidTr="00F3317E">
        <w:tc>
          <w:tcPr>
            <w:tcW w:w="8296" w:type="dxa"/>
            <w:shd w:val="clear" w:color="auto" w:fill="000000" w:themeFill="text1"/>
          </w:tcPr>
          <w:p w:rsidR="008F2957" w:rsidRPr="00E17AED" w:rsidRDefault="008F2957" w:rsidP="008F2957">
            <w:pPr>
              <w:spacing w:beforeLines="0" w:before="0" w:afterLines="0" w:after="0" w:line="200" w:lineRule="atLeast"/>
              <w:ind w:firstLineChars="0" w:firstLine="0"/>
              <w:rPr>
                <w:b/>
                <w:color w:val="FFFFFF" w:themeColor="background1"/>
                <w:sz w:val="21"/>
                <w:szCs w:val="21"/>
              </w:rPr>
            </w:pPr>
            <w:r>
              <w:rPr>
                <w:rFonts w:hint="eastAsia"/>
                <w:b/>
                <w:color w:val="FFFFFF" w:themeColor="background1"/>
                <w:sz w:val="21"/>
                <w:szCs w:val="21"/>
              </w:rPr>
              <w:t>服务端</w:t>
            </w:r>
            <w:r>
              <w:rPr>
                <w:rFonts w:hint="eastAsia"/>
                <w:b/>
                <w:color w:val="FFFFFF" w:themeColor="background1"/>
                <w:sz w:val="21"/>
                <w:szCs w:val="21"/>
              </w:rPr>
              <w:t>子入口函数的实现</w:t>
            </w:r>
          </w:p>
        </w:tc>
      </w:tr>
      <w:tr w:rsidR="008F2957" w:rsidRPr="00E17AED" w:rsidTr="00F3317E">
        <w:tc>
          <w:tcPr>
            <w:tcW w:w="8296" w:type="dxa"/>
            <w:shd w:val="clear" w:color="auto" w:fill="E7E6E6" w:themeFill="background2"/>
          </w:tcPr>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2B91AF"/>
                <w:kern w:val="0"/>
                <w:sz w:val="19"/>
                <w:szCs w:val="19"/>
              </w:rPr>
              <w:t>SRESULT</w:t>
            </w:r>
            <w:r w:rsidRPr="008F2957">
              <w:rPr>
                <w:rFonts w:ascii="Consolas" w:hAnsi="Consolas" w:cs="Consolas"/>
                <w:color w:val="000000"/>
                <w:kern w:val="0"/>
                <w:sz w:val="19"/>
                <w:szCs w:val="19"/>
              </w:rPr>
              <w:t xml:space="preserve"> </w:t>
            </w:r>
            <w:r w:rsidRPr="008F2957">
              <w:rPr>
                <w:rFonts w:ascii="Consolas" w:hAnsi="Consolas" w:cs="Consolas"/>
                <w:color w:val="6F008A"/>
                <w:kern w:val="0"/>
                <w:sz w:val="19"/>
                <w:szCs w:val="19"/>
              </w:rPr>
              <w:t>ENCO_NETWORK</w:t>
            </w:r>
            <w:r w:rsidRPr="008F2957">
              <w:rPr>
                <w:rFonts w:ascii="Consolas" w:hAnsi="Consolas" w:cs="Consolas"/>
                <w:color w:val="000000"/>
                <w:kern w:val="0"/>
                <w:sz w:val="19"/>
                <w:szCs w:val="19"/>
              </w:rPr>
              <w:t xml:space="preserve"> </w:t>
            </w:r>
            <w:r w:rsidRPr="008F2957">
              <w:rPr>
                <w:rFonts w:ascii="Consolas" w:hAnsi="Consolas" w:cs="Consolas"/>
                <w:color w:val="0000FF"/>
                <w:kern w:val="0"/>
                <w:sz w:val="19"/>
                <w:szCs w:val="19"/>
              </w:rPr>
              <w:t>__</w:t>
            </w:r>
            <w:proofErr w:type="spellStart"/>
            <w:r w:rsidRPr="008F2957">
              <w:rPr>
                <w:rFonts w:ascii="Consolas" w:hAnsi="Consolas" w:cs="Consolas"/>
                <w:color w:val="0000FF"/>
                <w:kern w:val="0"/>
                <w:sz w:val="19"/>
                <w:szCs w:val="19"/>
              </w:rPr>
              <w:t>stdcall</w:t>
            </w:r>
            <w:proofErr w:type="spellEnd"/>
            <w:r w:rsidRPr="008F2957">
              <w:rPr>
                <w:rFonts w:ascii="Consolas" w:hAnsi="Consolas" w:cs="Consolas"/>
                <w:color w:val="000000"/>
                <w:kern w:val="0"/>
                <w:sz w:val="19"/>
                <w:szCs w:val="19"/>
              </w:rPr>
              <w:tab/>
              <w:t>Server::</w:t>
            </w:r>
            <w:proofErr w:type="spellStart"/>
            <w:r w:rsidRPr="008F2957">
              <w:rPr>
                <w:rFonts w:ascii="Consolas" w:hAnsi="Consolas" w:cs="Consolas"/>
                <w:color w:val="000000"/>
                <w:kern w:val="0"/>
                <w:sz w:val="19"/>
                <w:szCs w:val="19"/>
              </w:rPr>
              <w:t>GotClient</w:t>
            </w:r>
            <w:proofErr w:type="spellEnd"/>
            <w:r w:rsidRPr="008F2957">
              <w:rPr>
                <w:rFonts w:ascii="Consolas" w:hAnsi="Consolas" w:cs="Consolas"/>
                <w:color w:val="000000"/>
                <w:kern w:val="0"/>
                <w:sz w:val="19"/>
                <w:szCs w:val="19"/>
              </w:rPr>
              <w:t>(</w:t>
            </w:r>
            <w:proofErr w:type="spellStart"/>
            <w:r w:rsidRPr="008F2957">
              <w:rPr>
                <w:rFonts w:ascii="Consolas" w:hAnsi="Consolas" w:cs="Consolas"/>
                <w:color w:val="0000FF"/>
                <w:kern w:val="0"/>
                <w:sz w:val="19"/>
                <w:szCs w:val="19"/>
              </w:rPr>
              <w:t>const</w:t>
            </w:r>
            <w:proofErr w:type="spellEnd"/>
            <w:r w:rsidRPr="008F2957">
              <w:rPr>
                <w:rFonts w:ascii="Consolas" w:hAnsi="Consolas" w:cs="Consolas"/>
                <w:color w:val="000000"/>
                <w:kern w:val="0"/>
                <w:sz w:val="19"/>
                <w:szCs w:val="19"/>
              </w:rPr>
              <w:t xml:space="preserve"> </w:t>
            </w:r>
            <w:r w:rsidRPr="008F2957">
              <w:rPr>
                <w:rFonts w:ascii="Consolas" w:hAnsi="Consolas" w:cs="Consolas"/>
                <w:color w:val="2B91AF"/>
                <w:kern w:val="0"/>
                <w:sz w:val="19"/>
                <w:szCs w:val="19"/>
              </w:rPr>
              <w:t>PSERVICEARGV</w:t>
            </w:r>
            <w:r w:rsidRPr="008F2957">
              <w:rPr>
                <w:rFonts w:ascii="Consolas" w:hAnsi="Consolas" w:cs="Consolas"/>
                <w:color w:val="000000"/>
                <w:kern w:val="0"/>
                <w:sz w:val="19"/>
                <w:szCs w:val="19"/>
              </w:rPr>
              <w:t xml:space="preserve">&amp; </w:t>
            </w:r>
            <w:proofErr w:type="spellStart"/>
            <w:r w:rsidRPr="008F2957">
              <w:rPr>
                <w:rFonts w:ascii="Consolas" w:hAnsi="Consolas" w:cs="Consolas"/>
                <w:color w:val="808080"/>
                <w:kern w:val="0"/>
                <w:sz w:val="19"/>
                <w:szCs w:val="19"/>
              </w:rPr>
              <w:t>argv</w:t>
            </w:r>
            <w:proofErr w:type="spellEnd"/>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char</w:t>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proofErr w:type="spellStart"/>
            <w:r w:rsidRPr="008F2957">
              <w:rPr>
                <w:rFonts w:ascii="Consolas" w:hAnsi="Consolas" w:cs="Consolas"/>
                <w:color w:val="000000"/>
                <w:kern w:val="0"/>
                <w:sz w:val="19"/>
                <w:szCs w:val="19"/>
              </w:rPr>
              <w:t>cmdhead</w:t>
            </w:r>
            <w:proofErr w:type="spellEnd"/>
            <w:r w:rsidRPr="008F2957">
              <w:rPr>
                <w:rFonts w:ascii="Consolas" w:hAnsi="Consolas" w:cs="Consolas"/>
                <w:color w:val="000000"/>
                <w:kern w:val="0"/>
                <w:sz w:val="19"/>
                <w:szCs w:val="19"/>
              </w:rPr>
              <w:t>[</w:t>
            </w:r>
            <w:r w:rsidRPr="008F2957">
              <w:rPr>
                <w:rFonts w:ascii="Consolas" w:hAnsi="Consolas" w:cs="Consolas"/>
                <w:color w:val="6F008A"/>
                <w:kern w:val="0"/>
                <w:sz w:val="19"/>
                <w:szCs w:val="19"/>
              </w:rPr>
              <w:t>CMDHEAD_LEN</w:t>
            </w:r>
            <w:r w:rsidRPr="008F2957">
              <w:rPr>
                <w:rFonts w:ascii="Consolas" w:hAnsi="Consolas" w:cs="Consolas"/>
                <w:color w:val="000000"/>
                <w:kern w:val="0"/>
                <w:sz w:val="19"/>
                <w:szCs w:val="19"/>
              </w:rPr>
              <w:t xml:space="preserve"> + 1] = </w:t>
            </w:r>
            <w:r w:rsidRPr="008F2957">
              <w:rPr>
                <w:rFonts w:ascii="Consolas" w:hAnsi="Consolas" w:cs="Consolas"/>
                <w:color w:val="A31515"/>
                <w:kern w:val="0"/>
                <w:sz w:val="19"/>
                <w:szCs w:val="19"/>
              </w:rPr>
              <w:t>""</w:t>
            </w: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proofErr w:type="spellStart"/>
            <w:r w:rsidRPr="008F2957">
              <w:rPr>
                <w:rFonts w:ascii="Consolas" w:hAnsi="Consolas" w:cs="Consolas"/>
                <w:color w:val="000000"/>
                <w:kern w:val="0"/>
                <w:sz w:val="19"/>
                <w:szCs w:val="19"/>
              </w:rPr>
              <w:t>std</w:t>
            </w:r>
            <w:proofErr w:type="spellEnd"/>
            <w:r w:rsidRPr="008F2957">
              <w:rPr>
                <w:rFonts w:ascii="Consolas" w:hAnsi="Consolas" w:cs="Consolas"/>
                <w:color w:val="000000"/>
                <w:kern w:val="0"/>
                <w:sz w:val="19"/>
                <w:szCs w:val="19"/>
              </w:rPr>
              <w:t>::</w:t>
            </w:r>
            <w:r w:rsidRPr="008F2957">
              <w:rPr>
                <w:rFonts w:ascii="Consolas" w:hAnsi="Consolas" w:cs="Consolas"/>
                <w:color w:val="2B91AF"/>
                <w:kern w:val="0"/>
                <w:sz w:val="19"/>
                <w:szCs w:val="19"/>
              </w:rPr>
              <w:t>string</w:t>
            </w:r>
            <w:r w:rsidRPr="008F2957">
              <w:rPr>
                <w:rFonts w:ascii="Consolas" w:hAnsi="Consolas" w:cs="Consolas"/>
                <w:color w:val="000000"/>
                <w:kern w:val="0"/>
                <w:sz w:val="19"/>
                <w:szCs w:val="19"/>
              </w:rPr>
              <w:tab/>
            </w:r>
            <w:proofErr w:type="spellStart"/>
            <w:r w:rsidRPr="008F2957">
              <w:rPr>
                <w:rFonts w:ascii="Consolas" w:hAnsi="Consolas" w:cs="Consolas"/>
                <w:color w:val="000000"/>
                <w:kern w:val="0"/>
                <w:sz w:val="19"/>
                <w:szCs w:val="19"/>
              </w:rPr>
              <w:t>cmdLine</w:t>
            </w:r>
            <w:proofErr w:type="spellEnd"/>
            <w:r w:rsidRPr="008F2957">
              <w:rPr>
                <w:rFonts w:ascii="Consolas" w:hAnsi="Consolas" w:cs="Consolas"/>
                <w:color w:val="000000"/>
                <w:kern w:val="0"/>
                <w:sz w:val="19"/>
                <w:szCs w:val="19"/>
              </w:rPr>
              <w:t>;</w:t>
            </w:r>
          </w:p>
          <w:p w:rsid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while</w:t>
            </w:r>
            <w:r w:rsidRPr="008F2957">
              <w:rPr>
                <w:rFonts w:ascii="Consolas" w:hAnsi="Consolas" w:cs="Consolas"/>
                <w:color w:val="000000"/>
                <w:kern w:val="0"/>
                <w:sz w:val="19"/>
                <w:szCs w:val="19"/>
              </w:rPr>
              <w:t xml:space="preserve"> (</w:t>
            </w:r>
            <w:r w:rsidRPr="008F2957">
              <w:rPr>
                <w:rFonts w:ascii="Consolas" w:hAnsi="Consolas" w:cs="Consolas"/>
                <w:color w:val="0000FF"/>
                <w:kern w:val="0"/>
                <w:sz w:val="19"/>
                <w:szCs w:val="19"/>
              </w:rPr>
              <w:t>true</w:t>
            </w: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8000"/>
                <w:kern w:val="0"/>
                <w:sz w:val="19"/>
                <w:szCs w:val="19"/>
              </w:rPr>
              <w:t>// read command</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if</w:t>
            </w:r>
            <w:r w:rsidRPr="008F2957">
              <w:rPr>
                <w:rFonts w:ascii="Consolas" w:hAnsi="Consolas" w:cs="Consolas"/>
                <w:color w:val="000000"/>
                <w:kern w:val="0"/>
                <w:sz w:val="19"/>
                <w:szCs w:val="19"/>
              </w:rPr>
              <w:t xml:space="preserve"> (</w:t>
            </w:r>
            <w:r w:rsidRPr="008F2957">
              <w:rPr>
                <w:rFonts w:ascii="Consolas" w:hAnsi="Consolas" w:cs="Consolas"/>
                <w:color w:val="2B91AF"/>
                <w:kern w:val="0"/>
                <w:sz w:val="19"/>
                <w:szCs w:val="19"/>
              </w:rPr>
              <w:t>SRESULT</w:t>
            </w:r>
            <w:r w:rsidRPr="008F2957">
              <w:rPr>
                <w:rFonts w:ascii="Consolas" w:hAnsi="Consolas" w:cs="Consolas"/>
                <w:color w:val="000000"/>
                <w:kern w:val="0"/>
                <w:sz w:val="19"/>
                <w:szCs w:val="19"/>
              </w:rPr>
              <w:t>::</w:t>
            </w:r>
            <w:r w:rsidRPr="008F2957">
              <w:rPr>
                <w:rFonts w:ascii="Consolas" w:hAnsi="Consolas" w:cs="Consolas"/>
                <w:color w:val="2F4F4F"/>
                <w:kern w:val="0"/>
                <w:sz w:val="19"/>
                <w:szCs w:val="19"/>
              </w:rPr>
              <w:t>Succeeded</w:t>
            </w:r>
            <w:r w:rsidRPr="008F2957">
              <w:rPr>
                <w:rFonts w:ascii="Consolas" w:hAnsi="Consolas" w:cs="Consolas"/>
                <w:color w:val="000000"/>
                <w:kern w:val="0"/>
                <w:sz w:val="19"/>
                <w:szCs w:val="19"/>
              </w:rPr>
              <w:t xml:space="preserve"> != </w:t>
            </w:r>
            <w:proofErr w:type="spellStart"/>
            <w:r w:rsidRPr="008F2957">
              <w:rPr>
                <w:rFonts w:ascii="Consolas" w:hAnsi="Consolas" w:cs="Consolas"/>
                <w:color w:val="000000"/>
                <w:kern w:val="0"/>
                <w:sz w:val="19"/>
                <w:szCs w:val="19"/>
              </w:rPr>
              <w:t>ReceiveText</w:t>
            </w:r>
            <w:proofErr w:type="spellEnd"/>
            <w:r w:rsidRPr="008F2957">
              <w:rPr>
                <w:rFonts w:ascii="Consolas" w:hAnsi="Consolas" w:cs="Consolas"/>
                <w:color w:val="000000"/>
                <w:kern w:val="0"/>
                <w:sz w:val="19"/>
                <w:szCs w:val="19"/>
              </w:rPr>
              <w:t>(</w:t>
            </w:r>
            <w:proofErr w:type="spellStart"/>
            <w:r w:rsidRPr="008F2957">
              <w:rPr>
                <w:rFonts w:ascii="Consolas" w:hAnsi="Consolas" w:cs="Consolas"/>
                <w:color w:val="808080"/>
                <w:kern w:val="0"/>
                <w:sz w:val="19"/>
                <w:szCs w:val="19"/>
              </w:rPr>
              <w:t>argv</w:t>
            </w:r>
            <w:proofErr w:type="spellEnd"/>
            <w:r w:rsidRPr="008F2957">
              <w:rPr>
                <w:rFonts w:ascii="Consolas" w:hAnsi="Consolas" w:cs="Consolas"/>
                <w:color w:val="000000"/>
                <w:kern w:val="0"/>
                <w:sz w:val="19"/>
                <w:szCs w:val="19"/>
              </w:rPr>
              <w:t xml:space="preserve">-&gt;Socket, </w:t>
            </w:r>
            <w:proofErr w:type="spellStart"/>
            <w:r w:rsidRPr="008F2957">
              <w:rPr>
                <w:rFonts w:ascii="Consolas" w:hAnsi="Consolas" w:cs="Consolas"/>
                <w:color w:val="000000"/>
                <w:kern w:val="0"/>
                <w:sz w:val="19"/>
                <w:szCs w:val="19"/>
              </w:rPr>
              <w:t>cmdLine</w:t>
            </w:r>
            <w:proofErr w:type="spellEnd"/>
            <w:r w:rsidRPr="008F2957">
              <w:rPr>
                <w:rFonts w:ascii="Consolas" w:hAnsi="Consolas" w:cs="Consolas"/>
                <w:color w:val="000000"/>
                <w:kern w:val="0"/>
                <w:sz w:val="19"/>
                <w:szCs w:val="19"/>
              </w:rPr>
              <w:t>))</w:t>
            </w:r>
            <w:r w:rsidRPr="008F2957">
              <w:rPr>
                <w:rFonts w:ascii="Consolas" w:hAnsi="Consolas" w:cs="Consolas"/>
                <w:color w:val="0000FF"/>
                <w:kern w:val="0"/>
                <w:sz w:val="19"/>
                <w:szCs w:val="19"/>
              </w:rPr>
              <w:t xml:space="preserve"> </w:t>
            </w:r>
            <w:r w:rsidRPr="008F2957">
              <w:rPr>
                <w:rFonts w:ascii="Consolas" w:hAnsi="Consolas" w:cs="Consolas"/>
                <w:color w:val="0000FF"/>
                <w:kern w:val="0"/>
                <w:sz w:val="19"/>
                <w:szCs w:val="19"/>
              </w:rPr>
              <w:t>break</w:t>
            </w: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8000"/>
                <w:kern w:val="0"/>
                <w:sz w:val="19"/>
                <w:szCs w:val="19"/>
              </w:rPr>
              <w:t xml:space="preserve">// pick </w:t>
            </w:r>
            <w:proofErr w:type="spellStart"/>
            <w:r w:rsidRPr="008F2957">
              <w:rPr>
                <w:rFonts w:ascii="Consolas" w:hAnsi="Consolas" w:cs="Consolas"/>
                <w:color w:val="008000"/>
                <w:kern w:val="0"/>
                <w:sz w:val="19"/>
                <w:szCs w:val="19"/>
              </w:rPr>
              <w:t>cmd</w:t>
            </w:r>
            <w:proofErr w:type="spellEnd"/>
            <w:r w:rsidRPr="008F2957">
              <w:rPr>
                <w:rFonts w:ascii="Consolas" w:hAnsi="Consolas" w:cs="Consolas"/>
                <w:color w:val="008000"/>
                <w:kern w:val="0"/>
                <w:sz w:val="19"/>
                <w:szCs w:val="19"/>
              </w:rPr>
              <w:t xml:space="preserve"> head from the command line.</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if</w:t>
            </w:r>
            <w:r w:rsidRPr="008F2957">
              <w:rPr>
                <w:rFonts w:ascii="Consolas" w:hAnsi="Consolas" w:cs="Consolas"/>
                <w:color w:val="000000"/>
                <w:kern w:val="0"/>
                <w:sz w:val="19"/>
                <w:szCs w:val="19"/>
              </w:rPr>
              <w:t xml:space="preserve"> (</w:t>
            </w:r>
            <w:proofErr w:type="spellStart"/>
            <w:r w:rsidRPr="008F2957">
              <w:rPr>
                <w:rFonts w:ascii="Consolas" w:hAnsi="Consolas" w:cs="Consolas"/>
                <w:color w:val="000000"/>
                <w:kern w:val="0"/>
                <w:sz w:val="19"/>
                <w:szCs w:val="19"/>
              </w:rPr>
              <w:t>PickCmdHead</w:t>
            </w:r>
            <w:proofErr w:type="spellEnd"/>
            <w:r w:rsidRPr="008F2957">
              <w:rPr>
                <w:rFonts w:ascii="Consolas" w:hAnsi="Consolas" w:cs="Consolas"/>
                <w:color w:val="000000"/>
                <w:kern w:val="0"/>
                <w:sz w:val="19"/>
                <w:szCs w:val="19"/>
              </w:rPr>
              <w:t>(</w:t>
            </w:r>
            <w:proofErr w:type="spellStart"/>
            <w:r w:rsidRPr="008F2957">
              <w:rPr>
                <w:rFonts w:ascii="Consolas" w:hAnsi="Consolas" w:cs="Consolas"/>
                <w:color w:val="000000"/>
                <w:kern w:val="0"/>
                <w:sz w:val="19"/>
                <w:szCs w:val="19"/>
              </w:rPr>
              <w:t>cmdhead</w:t>
            </w:r>
            <w:proofErr w:type="spellEnd"/>
            <w:r w:rsidRPr="008F2957">
              <w:rPr>
                <w:rFonts w:ascii="Consolas" w:hAnsi="Consolas" w:cs="Consolas"/>
                <w:color w:val="000000"/>
                <w:kern w:val="0"/>
                <w:sz w:val="19"/>
                <w:szCs w:val="19"/>
              </w:rPr>
              <w:t xml:space="preserve">, </w:t>
            </w:r>
            <w:proofErr w:type="spellStart"/>
            <w:r w:rsidRPr="008F2957">
              <w:rPr>
                <w:rFonts w:ascii="Consolas" w:hAnsi="Consolas" w:cs="Consolas"/>
                <w:color w:val="000000"/>
                <w:kern w:val="0"/>
                <w:sz w:val="19"/>
                <w:szCs w:val="19"/>
              </w:rPr>
              <w:t>cmdLine.c_str</w:t>
            </w:r>
            <w:proofErr w:type="spellEnd"/>
            <w:r w:rsidRPr="008F2957">
              <w:rPr>
                <w:rFonts w:ascii="Consolas" w:hAnsi="Consolas" w:cs="Consolas"/>
                <w:color w:val="000000"/>
                <w:kern w:val="0"/>
                <w:sz w:val="19"/>
                <w:szCs w:val="19"/>
              </w:rPr>
              <w:t>()) &lt; 0)</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continue</w:t>
            </w: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proofErr w:type="spellStart"/>
            <w:r w:rsidRPr="008F2957">
              <w:rPr>
                <w:rFonts w:ascii="Consolas" w:hAnsi="Consolas" w:cs="Consolas"/>
                <w:color w:val="0000FF"/>
                <w:kern w:val="0"/>
                <w:sz w:val="19"/>
                <w:szCs w:val="19"/>
              </w:rPr>
              <w:t>bool</w:t>
            </w:r>
            <w:proofErr w:type="spellEnd"/>
            <w:r w:rsidRPr="008F2957">
              <w:rPr>
                <w:rFonts w:ascii="Consolas" w:hAnsi="Consolas" w:cs="Consolas"/>
                <w:color w:val="000000"/>
                <w:kern w:val="0"/>
                <w:sz w:val="19"/>
                <w:szCs w:val="19"/>
              </w:rPr>
              <w:t xml:space="preserve"> </w:t>
            </w:r>
            <w:proofErr w:type="spellStart"/>
            <w:r w:rsidRPr="008F2957">
              <w:rPr>
                <w:rFonts w:ascii="Consolas" w:hAnsi="Consolas" w:cs="Consolas"/>
                <w:color w:val="000000"/>
                <w:kern w:val="0"/>
                <w:sz w:val="19"/>
                <w:szCs w:val="19"/>
              </w:rPr>
              <w:t>bExecuted</w:t>
            </w:r>
            <w:proofErr w:type="spellEnd"/>
            <w:r w:rsidRPr="008F2957">
              <w:rPr>
                <w:rFonts w:ascii="Consolas" w:hAnsi="Consolas" w:cs="Consolas"/>
                <w:color w:val="000000"/>
                <w:kern w:val="0"/>
                <w:sz w:val="19"/>
                <w:szCs w:val="19"/>
              </w:rPr>
              <w:t xml:space="preserve"> = </w:t>
            </w:r>
            <w:r w:rsidRPr="008F2957">
              <w:rPr>
                <w:rFonts w:ascii="Consolas" w:hAnsi="Consolas" w:cs="Consolas"/>
                <w:color w:val="0000FF"/>
                <w:kern w:val="0"/>
                <w:sz w:val="19"/>
                <w:szCs w:val="19"/>
              </w:rPr>
              <w:t>false</w:t>
            </w: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8000"/>
                <w:kern w:val="0"/>
                <w:sz w:val="19"/>
                <w:szCs w:val="19"/>
              </w:rPr>
              <w:t>// try to execute command</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for</w:t>
            </w:r>
            <w:r w:rsidRPr="008F2957">
              <w:rPr>
                <w:rFonts w:ascii="Consolas" w:hAnsi="Consolas" w:cs="Consolas"/>
                <w:color w:val="000000"/>
                <w:kern w:val="0"/>
                <w:sz w:val="19"/>
                <w:szCs w:val="19"/>
              </w:rPr>
              <w:t xml:space="preserve"> (</w:t>
            </w:r>
            <w:r w:rsidRPr="008F2957">
              <w:rPr>
                <w:rFonts w:ascii="Consolas" w:hAnsi="Consolas" w:cs="Consolas"/>
                <w:color w:val="2B91AF"/>
                <w:kern w:val="0"/>
                <w:sz w:val="19"/>
                <w:szCs w:val="19"/>
              </w:rPr>
              <w:t>EXEUNIT_LIST_ITEM</w:t>
            </w:r>
            <w:r w:rsidRPr="008F2957">
              <w:rPr>
                <w:rFonts w:ascii="Consolas" w:hAnsi="Consolas" w:cs="Consolas"/>
                <w:color w:val="000000"/>
                <w:kern w:val="0"/>
                <w:sz w:val="19"/>
                <w:szCs w:val="19"/>
              </w:rPr>
              <w:t xml:space="preserve">&amp; item : </w:t>
            </w:r>
            <w:proofErr w:type="spellStart"/>
            <w:r w:rsidRPr="008F2957">
              <w:rPr>
                <w:rFonts w:ascii="Consolas" w:hAnsi="Consolas" w:cs="Consolas"/>
                <w:color w:val="000000"/>
                <w:kern w:val="0"/>
                <w:sz w:val="19"/>
                <w:szCs w:val="19"/>
              </w:rPr>
              <w:t>exeunit_list</w:t>
            </w:r>
            <w:proofErr w:type="spellEnd"/>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if</w:t>
            </w:r>
            <w:r w:rsidRPr="008F2957">
              <w:rPr>
                <w:rFonts w:ascii="Consolas" w:hAnsi="Consolas" w:cs="Consolas"/>
                <w:color w:val="000000"/>
                <w:kern w:val="0"/>
                <w:sz w:val="19"/>
                <w:szCs w:val="19"/>
              </w:rPr>
              <w:t xml:space="preserve"> (</w:t>
            </w:r>
            <w:proofErr w:type="spellStart"/>
            <w:r w:rsidRPr="008F2957">
              <w:rPr>
                <w:rFonts w:ascii="Consolas" w:hAnsi="Consolas" w:cs="Consolas"/>
                <w:color w:val="000000"/>
                <w:kern w:val="0"/>
                <w:sz w:val="19"/>
                <w:szCs w:val="19"/>
              </w:rPr>
              <w:t>strcmp</w:t>
            </w:r>
            <w:proofErr w:type="spellEnd"/>
            <w:r w:rsidRPr="008F2957">
              <w:rPr>
                <w:rFonts w:ascii="Consolas" w:hAnsi="Consolas" w:cs="Consolas"/>
                <w:color w:val="000000"/>
                <w:kern w:val="0"/>
                <w:sz w:val="19"/>
                <w:szCs w:val="19"/>
              </w:rPr>
              <w:t>(</w:t>
            </w:r>
            <w:proofErr w:type="spellStart"/>
            <w:r w:rsidRPr="008F2957">
              <w:rPr>
                <w:rFonts w:ascii="Consolas" w:hAnsi="Consolas" w:cs="Consolas"/>
                <w:color w:val="000000"/>
                <w:kern w:val="0"/>
                <w:sz w:val="19"/>
                <w:szCs w:val="19"/>
              </w:rPr>
              <w:t>item.pCmdHead</w:t>
            </w:r>
            <w:proofErr w:type="spellEnd"/>
            <w:r w:rsidRPr="008F2957">
              <w:rPr>
                <w:rFonts w:ascii="Consolas" w:hAnsi="Consolas" w:cs="Consolas"/>
                <w:color w:val="000000"/>
                <w:kern w:val="0"/>
                <w:sz w:val="19"/>
                <w:szCs w:val="19"/>
              </w:rPr>
              <w:t xml:space="preserve">, </w:t>
            </w:r>
            <w:proofErr w:type="spellStart"/>
            <w:r w:rsidRPr="008F2957">
              <w:rPr>
                <w:rFonts w:ascii="Consolas" w:hAnsi="Consolas" w:cs="Consolas"/>
                <w:color w:val="000000"/>
                <w:kern w:val="0"/>
                <w:sz w:val="19"/>
                <w:szCs w:val="19"/>
              </w:rPr>
              <w:t>cmdhead</w:t>
            </w:r>
            <w:proofErr w:type="spellEnd"/>
            <w:r w:rsidRPr="008F2957">
              <w:rPr>
                <w:rFonts w:ascii="Consolas" w:hAnsi="Consolas" w:cs="Consolas"/>
                <w:color w:val="000000"/>
                <w:kern w:val="0"/>
                <w:sz w:val="19"/>
                <w:szCs w:val="19"/>
              </w:rPr>
              <w:t>) == 0)</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lastRenderedPageBreak/>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proofErr w:type="spellStart"/>
            <w:r w:rsidRPr="008F2957">
              <w:rPr>
                <w:rFonts w:ascii="Consolas" w:hAnsi="Consolas" w:cs="Consolas"/>
                <w:color w:val="000000"/>
                <w:kern w:val="0"/>
                <w:sz w:val="19"/>
                <w:szCs w:val="19"/>
              </w:rPr>
              <w:t>item.pfnExeunit</w:t>
            </w:r>
            <w:proofErr w:type="spellEnd"/>
            <w:r w:rsidRPr="008F2957">
              <w:rPr>
                <w:rFonts w:ascii="Consolas" w:hAnsi="Consolas" w:cs="Consolas"/>
                <w:color w:val="000000"/>
                <w:kern w:val="0"/>
                <w:sz w:val="19"/>
                <w:szCs w:val="19"/>
              </w:rPr>
              <w:t>(</w:t>
            </w:r>
            <w:proofErr w:type="spellStart"/>
            <w:r w:rsidRPr="008F2957">
              <w:rPr>
                <w:rFonts w:ascii="Consolas" w:hAnsi="Consolas" w:cs="Consolas"/>
                <w:color w:val="808080"/>
                <w:kern w:val="0"/>
                <w:sz w:val="19"/>
                <w:szCs w:val="19"/>
              </w:rPr>
              <w:t>argv</w:t>
            </w:r>
            <w:proofErr w:type="spellEnd"/>
            <w:r w:rsidRPr="008F2957">
              <w:rPr>
                <w:rFonts w:ascii="Consolas" w:hAnsi="Consolas" w:cs="Consolas"/>
                <w:color w:val="000000"/>
                <w:kern w:val="0"/>
                <w:sz w:val="19"/>
                <w:szCs w:val="19"/>
              </w:rPr>
              <w:t xml:space="preserve">, </w:t>
            </w:r>
            <w:proofErr w:type="spellStart"/>
            <w:r w:rsidRPr="008F2957">
              <w:rPr>
                <w:rFonts w:ascii="Consolas" w:hAnsi="Consolas" w:cs="Consolas"/>
                <w:color w:val="000000"/>
                <w:kern w:val="0"/>
                <w:sz w:val="19"/>
                <w:szCs w:val="19"/>
              </w:rPr>
              <w:t>cmdLine.c_str</w:t>
            </w:r>
            <w:proofErr w:type="spellEnd"/>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proofErr w:type="spellStart"/>
            <w:r w:rsidRPr="008F2957">
              <w:rPr>
                <w:rFonts w:ascii="Consolas" w:hAnsi="Consolas" w:cs="Consolas"/>
                <w:color w:val="000000"/>
                <w:kern w:val="0"/>
                <w:sz w:val="19"/>
                <w:szCs w:val="19"/>
              </w:rPr>
              <w:t>bExecuted</w:t>
            </w:r>
            <w:proofErr w:type="spellEnd"/>
            <w:r w:rsidRPr="008F2957">
              <w:rPr>
                <w:rFonts w:ascii="Consolas" w:hAnsi="Consolas" w:cs="Consolas"/>
                <w:color w:val="000000"/>
                <w:kern w:val="0"/>
                <w:sz w:val="19"/>
                <w:szCs w:val="19"/>
              </w:rPr>
              <w:t xml:space="preserve"> = </w:t>
            </w:r>
            <w:r w:rsidRPr="008F2957">
              <w:rPr>
                <w:rFonts w:ascii="Consolas" w:hAnsi="Consolas" w:cs="Consolas"/>
                <w:color w:val="0000FF"/>
                <w:kern w:val="0"/>
                <w:sz w:val="19"/>
                <w:szCs w:val="19"/>
              </w:rPr>
              <w:t>true</w:t>
            </w: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break</w:t>
            </w: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if</w:t>
            </w:r>
            <w:r w:rsidRPr="008F2957">
              <w:rPr>
                <w:rFonts w:ascii="Consolas" w:hAnsi="Consolas" w:cs="Consolas"/>
                <w:color w:val="000000"/>
                <w:kern w:val="0"/>
                <w:sz w:val="19"/>
                <w:szCs w:val="19"/>
              </w:rPr>
              <w:t xml:space="preserve"> (</w:t>
            </w:r>
            <w:r w:rsidRPr="008F2957">
              <w:rPr>
                <w:rFonts w:ascii="Consolas" w:hAnsi="Consolas" w:cs="Consolas"/>
                <w:color w:val="0000FF"/>
                <w:kern w:val="0"/>
                <w:sz w:val="19"/>
                <w:szCs w:val="19"/>
              </w:rPr>
              <w:t>false</w:t>
            </w:r>
            <w:r w:rsidRPr="008F2957">
              <w:rPr>
                <w:rFonts w:ascii="Consolas" w:hAnsi="Consolas" w:cs="Consolas"/>
                <w:color w:val="000000"/>
                <w:kern w:val="0"/>
                <w:sz w:val="19"/>
                <w:szCs w:val="19"/>
              </w:rPr>
              <w:t xml:space="preserve"> == </w:t>
            </w:r>
            <w:proofErr w:type="spellStart"/>
            <w:r w:rsidRPr="008F2957">
              <w:rPr>
                <w:rFonts w:ascii="Consolas" w:hAnsi="Consolas" w:cs="Consolas"/>
                <w:color w:val="000000"/>
                <w:kern w:val="0"/>
                <w:sz w:val="19"/>
                <w:szCs w:val="19"/>
              </w:rPr>
              <w:t>bExecuted</w:t>
            </w:r>
            <w:proofErr w:type="spellEnd"/>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8000"/>
                <w:kern w:val="0"/>
                <w:sz w:val="19"/>
                <w:szCs w:val="19"/>
              </w:rPr>
              <w:t xml:space="preserve">// send "Not found </w:t>
            </w:r>
            <w:proofErr w:type="spellStart"/>
            <w:r w:rsidRPr="008F2957">
              <w:rPr>
                <w:rFonts w:ascii="Consolas" w:hAnsi="Consolas" w:cs="Consolas"/>
                <w:color w:val="008000"/>
                <w:kern w:val="0"/>
                <w:sz w:val="19"/>
                <w:szCs w:val="19"/>
              </w:rPr>
              <w:t>Cmd</w:t>
            </w:r>
            <w:proofErr w:type="spellEnd"/>
            <w:r w:rsidRPr="008F2957">
              <w:rPr>
                <w:rFonts w:ascii="Consolas" w:hAnsi="Consolas" w:cs="Consolas"/>
                <w:color w:val="008000"/>
                <w:kern w:val="0"/>
                <w:sz w:val="19"/>
                <w:szCs w:val="19"/>
              </w:rPr>
              <w:t>" result back to client.</w:t>
            </w:r>
          </w:p>
          <w:p w:rsid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if</w:t>
            </w:r>
            <w:r w:rsidRPr="008F2957">
              <w:rPr>
                <w:rFonts w:ascii="Consolas" w:hAnsi="Consolas" w:cs="Consolas"/>
                <w:color w:val="000000"/>
                <w:kern w:val="0"/>
                <w:sz w:val="19"/>
                <w:szCs w:val="19"/>
              </w:rPr>
              <w:t xml:space="preserve"> (</w:t>
            </w:r>
            <w:r w:rsidRPr="008F2957">
              <w:rPr>
                <w:rFonts w:ascii="Consolas" w:hAnsi="Consolas" w:cs="Consolas"/>
                <w:color w:val="2B91AF"/>
                <w:kern w:val="0"/>
                <w:sz w:val="19"/>
                <w:szCs w:val="19"/>
              </w:rPr>
              <w:t>SRESULT</w:t>
            </w:r>
            <w:r w:rsidRPr="008F2957">
              <w:rPr>
                <w:rFonts w:ascii="Consolas" w:hAnsi="Consolas" w:cs="Consolas"/>
                <w:color w:val="000000"/>
                <w:kern w:val="0"/>
                <w:sz w:val="19"/>
                <w:szCs w:val="19"/>
              </w:rPr>
              <w:t>::</w:t>
            </w:r>
            <w:r w:rsidRPr="008F2957">
              <w:rPr>
                <w:rFonts w:ascii="Consolas" w:hAnsi="Consolas" w:cs="Consolas"/>
                <w:color w:val="2F4F4F"/>
                <w:kern w:val="0"/>
                <w:sz w:val="19"/>
                <w:szCs w:val="19"/>
              </w:rPr>
              <w:t>Succeeded</w:t>
            </w:r>
            <w:r w:rsidRPr="008F2957">
              <w:rPr>
                <w:rFonts w:ascii="Consolas" w:hAnsi="Consolas" w:cs="Consolas"/>
                <w:color w:val="000000"/>
                <w:kern w:val="0"/>
                <w:sz w:val="19"/>
                <w:szCs w:val="19"/>
              </w:rPr>
              <w:t xml:space="preserve"> != </w:t>
            </w:r>
            <w:proofErr w:type="spellStart"/>
            <w:r w:rsidRPr="008F2957">
              <w:rPr>
                <w:rFonts w:ascii="Consolas" w:hAnsi="Consolas" w:cs="Consolas"/>
                <w:color w:val="000000"/>
                <w:kern w:val="0"/>
                <w:sz w:val="19"/>
                <w:szCs w:val="19"/>
              </w:rPr>
              <w:t>SendText</w:t>
            </w:r>
            <w:proofErr w:type="spellEnd"/>
            <w:r w:rsidRPr="008F2957">
              <w:rPr>
                <w:rFonts w:ascii="Consolas" w:hAnsi="Consolas" w:cs="Consolas"/>
                <w:color w:val="000000"/>
                <w:kern w:val="0"/>
                <w:sz w:val="19"/>
                <w:szCs w:val="19"/>
              </w:rPr>
              <w:t>(</w:t>
            </w:r>
            <w:proofErr w:type="spellStart"/>
            <w:r w:rsidRPr="008F2957">
              <w:rPr>
                <w:rFonts w:ascii="Consolas" w:hAnsi="Consolas" w:cs="Consolas"/>
                <w:color w:val="808080"/>
                <w:kern w:val="0"/>
                <w:sz w:val="19"/>
                <w:szCs w:val="19"/>
              </w:rPr>
              <w:t>argv</w:t>
            </w:r>
            <w:proofErr w:type="spellEnd"/>
            <w:r w:rsidRPr="008F2957">
              <w:rPr>
                <w:rFonts w:ascii="Consolas" w:hAnsi="Consolas" w:cs="Consolas"/>
                <w:color w:val="000000"/>
                <w:kern w:val="0"/>
                <w:sz w:val="19"/>
                <w:szCs w:val="19"/>
              </w:rPr>
              <w:t>-&gt;Socket,</w:t>
            </w:r>
          </w:p>
          <w:p w:rsidR="008F2957" w:rsidRDefault="008F2957" w:rsidP="008F2957">
            <w:pPr>
              <w:autoSpaceDE w:val="0"/>
              <w:autoSpaceDN w:val="0"/>
              <w:adjustRightInd w:val="0"/>
              <w:spacing w:beforeLines="0" w:before="0" w:afterLines="0" w:after="0" w:line="240" w:lineRule="auto"/>
              <w:ind w:firstLineChars="1105" w:firstLine="2099"/>
              <w:jc w:val="left"/>
              <w:rPr>
                <w:rFonts w:ascii="Consolas" w:hAnsi="Consolas" w:cs="Consolas"/>
                <w:color w:val="000000"/>
                <w:kern w:val="0"/>
                <w:sz w:val="19"/>
                <w:szCs w:val="19"/>
              </w:rPr>
            </w:pPr>
            <w:proofErr w:type="spellStart"/>
            <w:r w:rsidRPr="008F2957">
              <w:rPr>
                <w:rFonts w:ascii="Consolas" w:hAnsi="Consolas" w:cs="Consolas"/>
                <w:color w:val="000000"/>
                <w:kern w:val="0"/>
                <w:sz w:val="19"/>
                <w:szCs w:val="19"/>
              </w:rPr>
              <w:t>signal_not_found_cmd</w:t>
            </w:r>
            <w:proofErr w:type="spellEnd"/>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900" w:firstLine="1710"/>
              <w:jc w:val="left"/>
              <w:rPr>
                <w:rFonts w:ascii="Consolas" w:hAnsi="Consolas" w:cs="Consolas"/>
                <w:color w:val="000000"/>
                <w:kern w:val="0"/>
                <w:sz w:val="19"/>
                <w:szCs w:val="19"/>
              </w:rPr>
            </w:pPr>
            <w:r w:rsidRPr="008F2957">
              <w:rPr>
                <w:rFonts w:ascii="Consolas" w:hAnsi="Consolas" w:cs="Consolas"/>
                <w:color w:val="0000FF"/>
                <w:kern w:val="0"/>
                <w:sz w:val="19"/>
                <w:szCs w:val="19"/>
              </w:rPr>
              <w:t>break</w:t>
            </w: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return</w:t>
            </w:r>
            <w:r w:rsidRPr="008F2957">
              <w:rPr>
                <w:rFonts w:ascii="Consolas" w:hAnsi="Consolas" w:cs="Consolas"/>
                <w:color w:val="000000"/>
                <w:kern w:val="0"/>
                <w:sz w:val="19"/>
                <w:szCs w:val="19"/>
              </w:rPr>
              <w:t xml:space="preserve"> </w:t>
            </w:r>
            <w:r w:rsidRPr="008F2957">
              <w:rPr>
                <w:rFonts w:ascii="Consolas" w:hAnsi="Consolas" w:cs="Consolas"/>
                <w:color w:val="2B91AF"/>
                <w:kern w:val="0"/>
                <w:sz w:val="19"/>
                <w:szCs w:val="19"/>
              </w:rPr>
              <w:t>SRESULT</w:t>
            </w:r>
            <w:r w:rsidRPr="008F2957">
              <w:rPr>
                <w:rFonts w:ascii="Consolas" w:hAnsi="Consolas" w:cs="Consolas"/>
                <w:color w:val="000000"/>
                <w:kern w:val="0"/>
                <w:sz w:val="19"/>
                <w:szCs w:val="19"/>
              </w:rPr>
              <w:t>::</w:t>
            </w:r>
            <w:r w:rsidRPr="008F2957">
              <w:rPr>
                <w:rFonts w:ascii="Consolas" w:hAnsi="Consolas" w:cs="Consolas"/>
                <w:color w:val="2F4F4F"/>
                <w:kern w:val="0"/>
                <w:sz w:val="19"/>
                <w:szCs w:val="19"/>
              </w:rPr>
              <w:t>Succeeded</w:t>
            </w:r>
            <w:r w:rsidRPr="008F2957">
              <w:rPr>
                <w:rFonts w:ascii="Consolas" w:hAnsi="Consolas" w:cs="Consolas"/>
                <w:color w:val="000000"/>
                <w:kern w:val="0"/>
                <w:sz w:val="19"/>
                <w:szCs w:val="19"/>
              </w:rPr>
              <w:t>;</w:t>
            </w:r>
          </w:p>
          <w:p w:rsidR="008F2957" w:rsidRPr="00E17AED" w:rsidRDefault="008F2957" w:rsidP="008F2957">
            <w:pPr>
              <w:spacing w:beforeLines="0" w:before="0" w:afterLines="0" w:after="0" w:line="200" w:lineRule="atLeast"/>
              <w:ind w:firstLineChars="0" w:firstLine="0"/>
              <w:rPr>
                <w:sz w:val="21"/>
                <w:szCs w:val="21"/>
              </w:rPr>
            </w:pPr>
            <w:r w:rsidRPr="008F2957">
              <w:rPr>
                <w:rFonts w:ascii="Consolas" w:hAnsi="Consolas" w:cs="Consolas"/>
                <w:color w:val="000000"/>
                <w:kern w:val="0"/>
                <w:sz w:val="19"/>
                <w:szCs w:val="19"/>
              </w:rPr>
              <w:t>}</w:t>
            </w:r>
          </w:p>
        </w:tc>
      </w:tr>
    </w:tbl>
    <w:p w:rsidR="008F2957" w:rsidRDefault="008F2957" w:rsidP="00B02904">
      <w:pPr>
        <w:spacing w:before="163" w:after="163"/>
        <w:ind w:firstLine="480"/>
      </w:pPr>
    </w:p>
    <w:p w:rsidR="003A63BD" w:rsidRDefault="003A63BD" w:rsidP="009A7282">
      <w:pPr>
        <w:pStyle w:val="-0"/>
      </w:pPr>
      <w:r>
        <w:rPr>
          <w:rFonts w:hint="eastAsia"/>
        </w:rPr>
        <w:t xml:space="preserve">6.2 </w:t>
      </w:r>
      <w:r>
        <w:rPr>
          <w:rFonts w:hint="eastAsia"/>
        </w:rPr>
        <w:t>秘密共享模块</w:t>
      </w:r>
    </w:p>
    <w:p w:rsidR="003A63BD" w:rsidRDefault="003A63BD" w:rsidP="00B02904">
      <w:pPr>
        <w:spacing w:before="163" w:after="163"/>
        <w:ind w:firstLine="480"/>
        <w:rPr>
          <w:rFonts w:hint="eastAsia"/>
        </w:rPr>
      </w:pPr>
      <w:bookmarkStart w:id="40" w:name="_GoBack"/>
      <w:bookmarkEnd w:id="40"/>
    </w:p>
    <w:p w:rsidR="003A63BD" w:rsidRPr="00E17AED" w:rsidRDefault="003A63BD" w:rsidP="00B02904">
      <w:pPr>
        <w:spacing w:before="163" w:after="163"/>
        <w:ind w:firstLine="480"/>
        <w:rPr>
          <w:rFonts w:hint="eastAsia"/>
        </w:rPr>
      </w:pPr>
    </w:p>
    <w:p w:rsidR="00E915B1" w:rsidRDefault="00E915B1" w:rsidP="00E915B1">
      <w:pPr>
        <w:pStyle w:val="-"/>
        <w:spacing w:before="163" w:after="163"/>
      </w:pPr>
      <w:bookmarkStart w:id="41" w:name="_Toc484279335"/>
      <w:r>
        <w:t>第</w:t>
      </w:r>
      <w:r>
        <w:rPr>
          <w:rFonts w:hint="eastAsia"/>
        </w:rPr>
        <w:t>7</w:t>
      </w:r>
      <w:r>
        <w:rPr>
          <w:rFonts w:hint="eastAsia"/>
        </w:rPr>
        <w:t>章</w:t>
      </w:r>
      <w:r>
        <w:rPr>
          <w:rFonts w:hint="eastAsia"/>
        </w:rPr>
        <w:t xml:space="preserve"> </w:t>
      </w:r>
      <w:r>
        <w:rPr>
          <w:rFonts w:hint="eastAsia"/>
        </w:rPr>
        <w:t>安装</w:t>
      </w:r>
      <w:r w:rsidR="00034D0B">
        <w:rPr>
          <w:rFonts w:hint="eastAsia"/>
        </w:rPr>
        <w:t>与运用</w:t>
      </w:r>
      <w:bookmarkEnd w:id="41"/>
    </w:p>
    <w:p w:rsidR="00E915B1" w:rsidRDefault="00E915B1" w:rsidP="00B02904">
      <w:pPr>
        <w:spacing w:before="163" w:after="163"/>
        <w:ind w:firstLine="480"/>
      </w:pPr>
    </w:p>
    <w:p w:rsidR="00E915B1" w:rsidRDefault="00E915B1" w:rsidP="00E915B1">
      <w:pPr>
        <w:pStyle w:val="-"/>
        <w:spacing w:before="163" w:after="163"/>
      </w:pPr>
      <w:bookmarkStart w:id="42" w:name="_Toc484279336"/>
      <w:r>
        <w:t>第</w:t>
      </w:r>
      <w:r>
        <w:rPr>
          <w:rFonts w:hint="eastAsia"/>
        </w:rPr>
        <w:t>8</w:t>
      </w:r>
      <w:r>
        <w:rPr>
          <w:rFonts w:hint="eastAsia"/>
        </w:rPr>
        <w:t>章</w:t>
      </w:r>
      <w:r>
        <w:rPr>
          <w:rFonts w:hint="eastAsia"/>
        </w:rPr>
        <w:t xml:space="preserve"> </w:t>
      </w:r>
      <w:r>
        <w:rPr>
          <w:rFonts w:hint="eastAsia"/>
        </w:rPr>
        <w:t>结论</w:t>
      </w:r>
      <w:bookmarkEnd w:id="42"/>
    </w:p>
    <w:p w:rsidR="00E915B1" w:rsidRDefault="00E915B1" w:rsidP="00B02904">
      <w:pPr>
        <w:spacing w:before="163" w:after="163"/>
        <w:ind w:firstLine="480"/>
      </w:pPr>
    </w:p>
    <w:p w:rsidR="00E915B1" w:rsidRDefault="00E915B1" w:rsidP="00E915B1">
      <w:pPr>
        <w:pStyle w:val="-"/>
        <w:spacing w:before="163" w:after="163"/>
      </w:pPr>
      <w:bookmarkStart w:id="43" w:name="_Toc484279337"/>
      <w:r>
        <w:t>参考文献</w:t>
      </w:r>
      <w:bookmarkEnd w:id="43"/>
    </w:p>
    <w:p w:rsidR="00E915B1" w:rsidRDefault="00E915B1" w:rsidP="00B02904">
      <w:pPr>
        <w:spacing w:before="163" w:after="163"/>
        <w:ind w:firstLine="480"/>
      </w:pPr>
    </w:p>
    <w:p w:rsidR="00E915B1" w:rsidRDefault="00E915B1" w:rsidP="00E915B1">
      <w:pPr>
        <w:pStyle w:val="-"/>
        <w:spacing w:before="163" w:after="163"/>
      </w:pPr>
      <w:bookmarkStart w:id="44" w:name="_Toc484279338"/>
      <w:r>
        <w:t>致谢</w:t>
      </w:r>
      <w:bookmarkEnd w:id="44"/>
    </w:p>
    <w:p w:rsidR="00E915B1" w:rsidRPr="00042C1D" w:rsidRDefault="00E915B1" w:rsidP="00B02904">
      <w:pPr>
        <w:spacing w:before="163" w:after="163"/>
        <w:ind w:firstLine="480"/>
      </w:pPr>
    </w:p>
    <w:sectPr w:rsidR="00E915B1" w:rsidRPr="00042C1D" w:rsidSect="0023703A">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5D4A" w:rsidRDefault="003A5D4A" w:rsidP="00BA5E91">
      <w:pPr>
        <w:spacing w:before="120" w:after="120" w:line="240" w:lineRule="auto"/>
        <w:ind w:firstLine="480"/>
      </w:pPr>
      <w:r>
        <w:separator/>
      </w:r>
    </w:p>
  </w:endnote>
  <w:endnote w:type="continuationSeparator" w:id="0">
    <w:p w:rsidR="003A5D4A" w:rsidRDefault="003A5D4A" w:rsidP="00BA5E91">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2FF" w:usb1="0000FCFF" w:usb2="00000001" w:usb3="00000000" w:csb0="0000019F" w:csb1="00000000"/>
  </w:font>
  <w:font w:name="Microsoft YaHei U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722B" w:rsidRDefault="0030722B">
    <w:pPr>
      <w:pStyle w:val="a4"/>
      <w:spacing w:before="120" w:after="12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0053533"/>
      <w:docPartObj>
        <w:docPartGallery w:val="Page Numbers (Bottom of Page)"/>
        <w:docPartUnique/>
      </w:docPartObj>
    </w:sdtPr>
    <w:sdtContent>
      <w:p w:rsidR="0030722B" w:rsidRDefault="0030722B">
        <w:pPr>
          <w:pStyle w:val="a4"/>
          <w:spacing w:before="120" w:after="120"/>
          <w:ind w:firstLine="360"/>
          <w:jc w:val="center"/>
        </w:pPr>
        <w:r>
          <w:fldChar w:fldCharType="begin"/>
        </w:r>
        <w:r>
          <w:instrText>PAGE   \* MERGEFORMAT</w:instrText>
        </w:r>
        <w:r>
          <w:fldChar w:fldCharType="separate"/>
        </w:r>
        <w:r w:rsidR="009A7282" w:rsidRPr="009A7282">
          <w:rPr>
            <w:noProof/>
            <w:lang w:val="zh-CN"/>
          </w:rPr>
          <w:t>40</w:t>
        </w:r>
        <w:r>
          <w:fldChar w:fldCharType="end"/>
        </w:r>
      </w:p>
    </w:sdtContent>
  </w:sdt>
  <w:p w:rsidR="0030722B" w:rsidRDefault="0030722B" w:rsidP="00056390">
    <w:pPr>
      <w:pStyle w:val="a4"/>
      <w:spacing w:before="120" w:after="120"/>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722B" w:rsidRDefault="0030722B">
    <w:pPr>
      <w:pStyle w:val="a4"/>
      <w:spacing w:before="120" w:after="120"/>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5D4A" w:rsidRDefault="003A5D4A" w:rsidP="00BA5E91">
      <w:pPr>
        <w:spacing w:before="120" w:after="120" w:line="240" w:lineRule="auto"/>
        <w:ind w:firstLine="480"/>
      </w:pPr>
      <w:r>
        <w:separator/>
      </w:r>
    </w:p>
  </w:footnote>
  <w:footnote w:type="continuationSeparator" w:id="0">
    <w:p w:rsidR="003A5D4A" w:rsidRDefault="003A5D4A" w:rsidP="00BA5E91">
      <w:pPr>
        <w:spacing w:before="120" w:after="120"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722B" w:rsidRDefault="0030722B">
    <w:pPr>
      <w:pStyle w:val="a3"/>
      <w:spacing w:before="120" w:after="12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722B" w:rsidRPr="00CC1784" w:rsidRDefault="0030722B" w:rsidP="00CC1784">
    <w:pPr>
      <w:spacing w:before="120" w:after="120"/>
      <w:ind w:firstLine="420"/>
      <w:rPr>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722B" w:rsidRDefault="0030722B" w:rsidP="002748B0">
    <w:pPr>
      <w:spacing w:before="120" w:after="120"/>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936116"/>
    <w:multiLevelType w:val="hybridMultilevel"/>
    <w:tmpl w:val="C2A49542"/>
    <w:lvl w:ilvl="0" w:tplc="857A389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0361112"/>
    <w:multiLevelType w:val="hybridMultilevel"/>
    <w:tmpl w:val="3CF4D29E"/>
    <w:lvl w:ilvl="0" w:tplc="39EC9C6A">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B3F7071"/>
    <w:multiLevelType w:val="hybridMultilevel"/>
    <w:tmpl w:val="D4A437F0"/>
    <w:lvl w:ilvl="0" w:tplc="0A74668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2A373653"/>
    <w:multiLevelType w:val="hybridMultilevel"/>
    <w:tmpl w:val="41802E22"/>
    <w:lvl w:ilvl="0" w:tplc="C5B8D232">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4">
    <w:nsid w:val="309156C1"/>
    <w:multiLevelType w:val="hybridMultilevel"/>
    <w:tmpl w:val="E7D6BE0C"/>
    <w:lvl w:ilvl="0" w:tplc="E9421C88">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3101A86"/>
    <w:multiLevelType w:val="hybridMultilevel"/>
    <w:tmpl w:val="FF3C3C04"/>
    <w:lvl w:ilvl="0" w:tplc="FB36FAE6">
      <w:numFmt w:val="bullet"/>
      <w:lvlText w:val="◆"/>
      <w:lvlJc w:val="left"/>
      <w:pPr>
        <w:ind w:left="784" w:hanging="360"/>
      </w:pPr>
      <w:rPr>
        <w:rFonts w:ascii="宋体" w:eastAsia="宋体" w:hAnsi="宋体" w:cstheme="minorBidi" w:hint="eastAsia"/>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6">
    <w:nsid w:val="35EB3D06"/>
    <w:multiLevelType w:val="hybridMultilevel"/>
    <w:tmpl w:val="42005A8C"/>
    <w:lvl w:ilvl="0" w:tplc="A2E473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36453AC1"/>
    <w:multiLevelType w:val="hybridMultilevel"/>
    <w:tmpl w:val="BA6096EA"/>
    <w:lvl w:ilvl="0" w:tplc="10DAE0C6">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A700923"/>
    <w:multiLevelType w:val="hybridMultilevel"/>
    <w:tmpl w:val="3146C47A"/>
    <w:lvl w:ilvl="0" w:tplc="33C693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A141418"/>
    <w:multiLevelType w:val="hybridMultilevel"/>
    <w:tmpl w:val="B09CF0C8"/>
    <w:lvl w:ilvl="0" w:tplc="6D90C3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53343847"/>
    <w:multiLevelType w:val="hybridMultilevel"/>
    <w:tmpl w:val="1DD01642"/>
    <w:lvl w:ilvl="0" w:tplc="C26EB0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851601D"/>
    <w:multiLevelType w:val="hybridMultilevel"/>
    <w:tmpl w:val="40847496"/>
    <w:lvl w:ilvl="0" w:tplc="81DE8336">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5F936253"/>
    <w:multiLevelType w:val="hybridMultilevel"/>
    <w:tmpl w:val="A4722F28"/>
    <w:lvl w:ilvl="0" w:tplc="445CEB2C">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64B71710"/>
    <w:multiLevelType w:val="hybridMultilevel"/>
    <w:tmpl w:val="7FAE9580"/>
    <w:lvl w:ilvl="0" w:tplc="7458ED3A">
      <w:start w:val="3"/>
      <w:numFmt w:val="bullet"/>
      <w:lvlText w:val="•"/>
      <w:lvlJc w:val="left"/>
      <w:pPr>
        <w:ind w:left="840" w:hanging="360"/>
      </w:pPr>
      <w:rPr>
        <w:rFonts w:ascii="宋体" w:eastAsia="宋体" w:hAnsi="宋体" w:cstheme="minorBidi"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nsid w:val="663435A5"/>
    <w:multiLevelType w:val="hybridMultilevel"/>
    <w:tmpl w:val="C1E61606"/>
    <w:lvl w:ilvl="0" w:tplc="FF5C172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68A53FD5"/>
    <w:multiLevelType w:val="hybridMultilevel"/>
    <w:tmpl w:val="B42C76A0"/>
    <w:lvl w:ilvl="0" w:tplc="2736A5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9EC53F8"/>
    <w:multiLevelType w:val="hybridMultilevel"/>
    <w:tmpl w:val="3970DC9E"/>
    <w:lvl w:ilvl="0" w:tplc="D3AC1EE2">
      <w:start w:val="3"/>
      <w:numFmt w:val="bullet"/>
      <w:lvlText w:val="•"/>
      <w:lvlJc w:val="left"/>
      <w:pPr>
        <w:ind w:left="840" w:hanging="360"/>
      </w:pPr>
      <w:rPr>
        <w:rFonts w:ascii="宋体" w:eastAsia="宋体" w:hAnsi="宋体" w:cstheme="minorBidi"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715101FA"/>
    <w:multiLevelType w:val="multilevel"/>
    <w:tmpl w:val="1E285A1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7522689F"/>
    <w:multiLevelType w:val="hybridMultilevel"/>
    <w:tmpl w:val="D09A45E2"/>
    <w:lvl w:ilvl="0" w:tplc="A95E085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7777517A"/>
    <w:multiLevelType w:val="multilevel"/>
    <w:tmpl w:val="E08ACC0C"/>
    <w:lvl w:ilvl="0">
      <w:start w:val="1"/>
      <w:numFmt w:val="decimal"/>
      <w:lvlText w:val="%1"/>
      <w:lvlJc w:val="left"/>
      <w:pPr>
        <w:ind w:left="375" w:hanging="375"/>
      </w:pPr>
      <w:rPr>
        <w:rFonts w:ascii="Times New Roman" w:hAnsi="Times New Roman" w:cs="Times New Roman" w:hint="default"/>
      </w:rPr>
    </w:lvl>
    <w:lvl w:ilvl="1">
      <w:start w:val="2"/>
      <w:numFmt w:val="decimal"/>
      <w:lvlText w:val="%1.%2"/>
      <w:lvlJc w:val="left"/>
      <w:pPr>
        <w:ind w:left="375" w:hanging="375"/>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080" w:hanging="108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440" w:hanging="144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20">
    <w:nsid w:val="77FE0ED7"/>
    <w:multiLevelType w:val="hybridMultilevel"/>
    <w:tmpl w:val="166696D2"/>
    <w:lvl w:ilvl="0" w:tplc="9CA02D24">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7C551739"/>
    <w:multiLevelType w:val="hybridMultilevel"/>
    <w:tmpl w:val="5E541CA8"/>
    <w:lvl w:ilvl="0" w:tplc="FC46D01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10"/>
  </w:num>
  <w:num w:numId="3">
    <w:abstractNumId w:val="15"/>
  </w:num>
  <w:num w:numId="4">
    <w:abstractNumId w:val="17"/>
  </w:num>
  <w:num w:numId="5">
    <w:abstractNumId w:val="19"/>
  </w:num>
  <w:num w:numId="6">
    <w:abstractNumId w:val="3"/>
  </w:num>
  <w:num w:numId="7">
    <w:abstractNumId w:val="21"/>
  </w:num>
  <w:num w:numId="8">
    <w:abstractNumId w:val="5"/>
  </w:num>
  <w:num w:numId="9">
    <w:abstractNumId w:val="6"/>
  </w:num>
  <w:num w:numId="10">
    <w:abstractNumId w:val="16"/>
  </w:num>
  <w:num w:numId="11">
    <w:abstractNumId w:val="13"/>
  </w:num>
  <w:num w:numId="12">
    <w:abstractNumId w:val="0"/>
  </w:num>
  <w:num w:numId="13">
    <w:abstractNumId w:val="12"/>
  </w:num>
  <w:num w:numId="14">
    <w:abstractNumId w:val="11"/>
  </w:num>
  <w:num w:numId="15">
    <w:abstractNumId w:val="8"/>
  </w:num>
  <w:num w:numId="16">
    <w:abstractNumId w:val="18"/>
  </w:num>
  <w:num w:numId="17">
    <w:abstractNumId w:val="7"/>
  </w:num>
  <w:num w:numId="18">
    <w:abstractNumId w:val="1"/>
  </w:num>
  <w:num w:numId="19">
    <w:abstractNumId w:val="14"/>
  </w:num>
  <w:num w:numId="20">
    <w:abstractNumId w:val="20"/>
  </w:num>
  <w:num w:numId="21">
    <w:abstractNumId w:val="9"/>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828"/>
    <w:rsid w:val="00007339"/>
    <w:rsid w:val="000174C0"/>
    <w:rsid w:val="00017F42"/>
    <w:rsid w:val="00024037"/>
    <w:rsid w:val="00033026"/>
    <w:rsid w:val="00034D0B"/>
    <w:rsid w:val="0003777F"/>
    <w:rsid w:val="00040A63"/>
    <w:rsid w:val="00042453"/>
    <w:rsid w:val="00042C1D"/>
    <w:rsid w:val="00045688"/>
    <w:rsid w:val="00056390"/>
    <w:rsid w:val="00056FE1"/>
    <w:rsid w:val="00057711"/>
    <w:rsid w:val="00064477"/>
    <w:rsid w:val="0006704C"/>
    <w:rsid w:val="00071BA0"/>
    <w:rsid w:val="0007450D"/>
    <w:rsid w:val="000812BD"/>
    <w:rsid w:val="0008567F"/>
    <w:rsid w:val="00085737"/>
    <w:rsid w:val="00090B18"/>
    <w:rsid w:val="00092C15"/>
    <w:rsid w:val="00094DD3"/>
    <w:rsid w:val="000957E3"/>
    <w:rsid w:val="00097ACD"/>
    <w:rsid w:val="000A2DD2"/>
    <w:rsid w:val="000B171F"/>
    <w:rsid w:val="000D5A12"/>
    <w:rsid w:val="000D629A"/>
    <w:rsid w:val="000F61F2"/>
    <w:rsid w:val="00101679"/>
    <w:rsid w:val="00102E90"/>
    <w:rsid w:val="00110F61"/>
    <w:rsid w:val="001130A7"/>
    <w:rsid w:val="001149FF"/>
    <w:rsid w:val="001235EF"/>
    <w:rsid w:val="0013523A"/>
    <w:rsid w:val="001352EB"/>
    <w:rsid w:val="001353CE"/>
    <w:rsid w:val="00137F2B"/>
    <w:rsid w:val="00144841"/>
    <w:rsid w:val="00146534"/>
    <w:rsid w:val="00150CDF"/>
    <w:rsid w:val="00151CAF"/>
    <w:rsid w:val="00157406"/>
    <w:rsid w:val="001664A9"/>
    <w:rsid w:val="00174761"/>
    <w:rsid w:val="001770C4"/>
    <w:rsid w:val="00180F56"/>
    <w:rsid w:val="0018751E"/>
    <w:rsid w:val="00196124"/>
    <w:rsid w:val="001A1BEE"/>
    <w:rsid w:val="001B11F0"/>
    <w:rsid w:val="001B2354"/>
    <w:rsid w:val="001C24B1"/>
    <w:rsid w:val="001C368F"/>
    <w:rsid w:val="001C7214"/>
    <w:rsid w:val="001C7D17"/>
    <w:rsid w:val="001D2CE3"/>
    <w:rsid w:val="001D786F"/>
    <w:rsid w:val="001E1C64"/>
    <w:rsid w:val="001E28FF"/>
    <w:rsid w:val="001F0BDA"/>
    <w:rsid w:val="001F69EB"/>
    <w:rsid w:val="00202FA6"/>
    <w:rsid w:val="002071F3"/>
    <w:rsid w:val="00213614"/>
    <w:rsid w:val="00217179"/>
    <w:rsid w:val="00223F8A"/>
    <w:rsid w:val="00224C0F"/>
    <w:rsid w:val="002276E4"/>
    <w:rsid w:val="00234424"/>
    <w:rsid w:val="0023703A"/>
    <w:rsid w:val="00242AAD"/>
    <w:rsid w:val="00247303"/>
    <w:rsid w:val="00250918"/>
    <w:rsid w:val="00251977"/>
    <w:rsid w:val="00254CAF"/>
    <w:rsid w:val="00255383"/>
    <w:rsid w:val="00266AD4"/>
    <w:rsid w:val="002747C3"/>
    <w:rsid w:val="002748B0"/>
    <w:rsid w:val="002827C5"/>
    <w:rsid w:val="00287462"/>
    <w:rsid w:val="0029602A"/>
    <w:rsid w:val="002B17A5"/>
    <w:rsid w:val="002B7481"/>
    <w:rsid w:val="002C70CB"/>
    <w:rsid w:val="002D255C"/>
    <w:rsid w:val="002D5370"/>
    <w:rsid w:val="002D7411"/>
    <w:rsid w:val="002E1F6B"/>
    <w:rsid w:val="002E3E52"/>
    <w:rsid w:val="002E4D98"/>
    <w:rsid w:val="002E53B5"/>
    <w:rsid w:val="002E5BAD"/>
    <w:rsid w:val="002F2D82"/>
    <w:rsid w:val="002F3C9D"/>
    <w:rsid w:val="002F467D"/>
    <w:rsid w:val="003027A5"/>
    <w:rsid w:val="00304111"/>
    <w:rsid w:val="00306658"/>
    <w:rsid w:val="0030722B"/>
    <w:rsid w:val="00307571"/>
    <w:rsid w:val="00307B0A"/>
    <w:rsid w:val="0031675A"/>
    <w:rsid w:val="0033121D"/>
    <w:rsid w:val="003322BA"/>
    <w:rsid w:val="0033431C"/>
    <w:rsid w:val="00336280"/>
    <w:rsid w:val="0034043F"/>
    <w:rsid w:val="00342D63"/>
    <w:rsid w:val="00343925"/>
    <w:rsid w:val="00345466"/>
    <w:rsid w:val="00347632"/>
    <w:rsid w:val="00356816"/>
    <w:rsid w:val="00375E1B"/>
    <w:rsid w:val="00381239"/>
    <w:rsid w:val="003856E3"/>
    <w:rsid w:val="00390419"/>
    <w:rsid w:val="003939C5"/>
    <w:rsid w:val="003963D9"/>
    <w:rsid w:val="003A5D4A"/>
    <w:rsid w:val="003A63BD"/>
    <w:rsid w:val="003B1BE5"/>
    <w:rsid w:val="003B7F8D"/>
    <w:rsid w:val="003C5C45"/>
    <w:rsid w:val="003C77CF"/>
    <w:rsid w:val="003D4B19"/>
    <w:rsid w:val="003D5A93"/>
    <w:rsid w:val="003E3FFF"/>
    <w:rsid w:val="003E794D"/>
    <w:rsid w:val="003F5879"/>
    <w:rsid w:val="0040111B"/>
    <w:rsid w:val="004058BD"/>
    <w:rsid w:val="00405DC2"/>
    <w:rsid w:val="004060C5"/>
    <w:rsid w:val="004116BB"/>
    <w:rsid w:val="004172A8"/>
    <w:rsid w:val="0041760C"/>
    <w:rsid w:val="00420542"/>
    <w:rsid w:val="00424862"/>
    <w:rsid w:val="00427434"/>
    <w:rsid w:val="0043556D"/>
    <w:rsid w:val="0043746A"/>
    <w:rsid w:val="00441240"/>
    <w:rsid w:val="004517D1"/>
    <w:rsid w:val="00460000"/>
    <w:rsid w:val="004612EE"/>
    <w:rsid w:val="00464D0E"/>
    <w:rsid w:val="004663C6"/>
    <w:rsid w:val="0046728C"/>
    <w:rsid w:val="004673CE"/>
    <w:rsid w:val="00473AA0"/>
    <w:rsid w:val="00486BA7"/>
    <w:rsid w:val="00487F7D"/>
    <w:rsid w:val="004A5347"/>
    <w:rsid w:val="004B12FF"/>
    <w:rsid w:val="004B4A9C"/>
    <w:rsid w:val="004B612D"/>
    <w:rsid w:val="004C4DEE"/>
    <w:rsid w:val="004C5B18"/>
    <w:rsid w:val="004D6DF0"/>
    <w:rsid w:val="004E0166"/>
    <w:rsid w:val="004F321C"/>
    <w:rsid w:val="00503C34"/>
    <w:rsid w:val="005171B2"/>
    <w:rsid w:val="005209DF"/>
    <w:rsid w:val="0052150F"/>
    <w:rsid w:val="005223ED"/>
    <w:rsid w:val="00524382"/>
    <w:rsid w:val="005252C5"/>
    <w:rsid w:val="0052546F"/>
    <w:rsid w:val="00530773"/>
    <w:rsid w:val="005323CB"/>
    <w:rsid w:val="0053771C"/>
    <w:rsid w:val="0054056A"/>
    <w:rsid w:val="00553A61"/>
    <w:rsid w:val="00556231"/>
    <w:rsid w:val="00565BBC"/>
    <w:rsid w:val="00574AE0"/>
    <w:rsid w:val="00580216"/>
    <w:rsid w:val="0058707F"/>
    <w:rsid w:val="00592EFA"/>
    <w:rsid w:val="005A182A"/>
    <w:rsid w:val="005A2053"/>
    <w:rsid w:val="005A3A9F"/>
    <w:rsid w:val="005A5A82"/>
    <w:rsid w:val="005B3A86"/>
    <w:rsid w:val="005B69A7"/>
    <w:rsid w:val="005C0FAF"/>
    <w:rsid w:val="005D37CD"/>
    <w:rsid w:val="005D720E"/>
    <w:rsid w:val="005F0332"/>
    <w:rsid w:val="005F5CAC"/>
    <w:rsid w:val="00603667"/>
    <w:rsid w:val="00606CF3"/>
    <w:rsid w:val="006205CD"/>
    <w:rsid w:val="006221ED"/>
    <w:rsid w:val="00630290"/>
    <w:rsid w:val="00635569"/>
    <w:rsid w:val="0064100E"/>
    <w:rsid w:val="0064754D"/>
    <w:rsid w:val="0065319E"/>
    <w:rsid w:val="00670A71"/>
    <w:rsid w:val="006759D2"/>
    <w:rsid w:val="006761EF"/>
    <w:rsid w:val="00690C0C"/>
    <w:rsid w:val="00693233"/>
    <w:rsid w:val="00696828"/>
    <w:rsid w:val="006A0EF8"/>
    <w:rsid w:val="006A7382"/>
    <w:rsid w:val="006B3EFD"/>
    <w:rsid w:val="006B5CA1"/>
    <w:rsid w:val="006B79AD"/>
    <w:rsid w:val="006C249A"/>
    <w:rsid w:val="006D002F"/>
    <w:rsid w:val="006D5D7D"/>
    <w:rsid w:val="006E3C8C"/>
    <w:rsid w:val="006E4884"/>
    <w:rsid w:val="006E57BC"/>
    <w:rsid w:val="006F0474"/>
    <w:rsid w:val="006F06B6"/>
    <w:rsid w:val="006F6D7C"/>
    <w:rsid w:val="006F6F63"/>
    <w:rsid w:val="007063C6"/>
    <w:rsid w:val="0071192B"/>
    <w:rsid w:val="00712816"/>
    <w:rsid w:val="007129F9"/>
    <w:rsid w:val="007212DC"/>
    <w:rsid w:val="00727EC7"/>
    <w:rsid w:val="007311C4"/>
    <w:rsid w:val="00746B20"/>
    <w:rsid w:val="00746E22"/>
    <w:rsid w:val="00752515"/>
    <w:rsid w:val="007560AE"/>
    <w:rsid w:val="0076001F"/>
    <w:rsid w:val="007633CE"/>
    <w:rsid w:val="00765033"/>
    <w:rsid w:val="007766BC"/>
    <w:rsid w:val="007779B4"/>
    <w:rsid w:val="00782013"/>
    <w:rsid w:val="007865F2"/>
    <w:rsid w:val="0079196C"/>
    <w:rsid w:val="007A2F06"/>
    <w:rsid w:val="007A3969"/>
    <w:rsid w:val="007A491E"/>
    <w:rsid w:val="007A7D3C"/>
    <w:rsid w:val="007B748C"/>
    <w:rsid w:val="007C0C17"/>
    <w:rsid w:val="007C1C89"/>
    <w:rsid w:val="0080562F"/>
    <w:rsid w:val="00813C90"/>
    <w:rsid w:val="008145FF"/>
    <w:rsid w:val="00820020"/>
    <w:rsid w:val="0082110C"/>
    <w:rsid w:val="00832DA9"/>
    <w:rsid w:val="0084606F"/>
    <w:rsid w:val="008510D3"/>
    <w:rsid w:val="00855056"/>
    <w:rsid w:val="00857F21"/>
    <w:rsid w:val="00863296"/>
    <w:rsid w:val="00883F51"/>
    <w:rsid w:val="00884778"/>
    <w:rsid w:val="008907F6"/>
    <w:rsid w:val="00895165"/>
    <w:rsid w:val="00897ADE"/>
    <w:rsid w:val="008A31E3"/>
    <w:rsid w:val="008C34F0"/>
    <w:rsid w:val="008C432C"/>
    <w:rsid w:val="008C7FE5"/>
    <w:rsid w:val="008D29C1"/>
    <w:rsid w:val="008D6B33"/>
    <w:rsid w:val="008E0508"/>
    <w:rsid w:val="008F2957"/>
    <w:rsid w:val="008F4275"/>
    <w:rsid w:val="00907E03"/>
    <w:rsid w:val="00910F95"/>
    <w:rsid w:val="00920730"/>
    <w:rsid w:val="00920C0B"/>
    <w:rsid w:val="00920DF5"/>
    <w:rsid w:val="00931044"/>
    <w:rsid w:val="0093308C"/>
    <w:rsid w:val="009414CF"/>
    <w:rsid w:val="00941A03"/>
    <w:rsid w:val="00946911"/>
    <w:rsid w:val="00947336"/>
    <w:rsid w:val="009564D2"/>
    <w:rsid w:val="009656E2"/>
    <w:rsid w:val="00981344"/>
    <w:rsid w:val="009813F4"/>
    <w:rsid w:val="009918F1"/>
    <w:rsid w:val="0099568F"/>
    <w:rsid w:val="009A146D"/>
    <w:rsid w:val="009A51E6"/>
    <w:rsid w:val="009A5718"/>
    <w:rsid w:val="009A5876"/>
    <w:rsid w:val="009A6EE7"/>
    <w:rsid w:val="009A7282"/>
    <w:rsid w:val="009B259E"/>
    <w:rsid w:val="009C2F20"/>
    <w:rsid w:val="009D3ACD"/>
    <w:rsid w:val="009D7AD5"/>
    <w:rsid w:val="009E5D9D"/>
    <w:rsid w:val="009E6891"/>
    <w:rsid w:val="009F213C"/>
    <w:rsid w:val="00A0120D"/>
    <w:rsid w:val="00A06956"/>
    <w:rsid w:val="00A1387C"/>
    <w:rsid w:val="00A16D46"/>
    <w:rsid w:val="00A2069F"/>
    <w:rsid w:val="00A3288B"/>
    <w:rsid w:val="00A3497E"/>
    <w:rsid w:val="00A419CF"/>
    <w:rsid w:val="00A44705"/>
    <w:rsid w:val="00A45C70"/>
    <w:rsid w:val="00A56295"/>
    <w:rsid w:val="00A6030B"/>
    <w:rsid w:val="00A624CE"/>
    <w:rsid w:val="00A668EE"/>
    <w:rsid w:val="00A71752"/>
    <w:rsid w:val="00A767CE"/>
    <w:rsid w:val="00A81A9B"/>
    <w:rsid w:val="00A91D7F"/>
    <w:rsid w:val="00A94B82"/>
    <w:rsid w:val="00A95941"/>
    <w:rsid w:val="00A96376"/>
    <w:rsid w:val="00AA10B8"/>
    <w:rsid w:val="00AA76E7"/>
    <w:rsid w:val="00AB02D2"/>
    <w:rsid w:val="00AC1606"/>
    <w:rsid w:val="00AC719C"/>
    <w:rsid w:val="00AE56D3"/>
    <w:rsid w:val="00AE6AB7"/>
    <w:rsid w:val="00AF01A5"/>
    <w:rsid w:val="00AF0D7E"/>
    <w:rsid w:val="00AF65AB"/>
    <w:rsid w:val="00B0005A"/>
    <w:rsid w:val="00B02904"/>
    <w:rsid w:val="00B045DA"/>
    <w:rsid w:val="00B06B8B"/>
    <w:rsid w:val="00B12F5E"/>
    <w:rsid w:val="00B178A5"/>
    <w:rsid w:val="00B21767"/>
    <w:rsid w:val="00B22174"/>
    <w:rsid w:val="00B3396F"/>
    <w:rsid w:val="00B33E2D"/>
    <w:rsid w:val="00B37DBA"/>
    <w:rsid w:val="00B40704"/>
    <w:rsid w:val="00B555F6"/>
    <w:rsid w:val="00B57E71"/>
    <w:rsid w:val="00B6005D"/>
    <w:rsid w:val="00B71566"/>
    <w:rsid w:val="00B72182"/>
    <w:rsid w:val="00B80436"/>
    <w:rsid w:val="00B82910"/>
    <w:rsid w:val="00B829D4"/>
    <w:rsid w:val="00B85DAC"/>
    <w:rsid w:val="00B948C7"/>
    <w:rsid w:val="00BA5E91"/>
    <w:rsid w:val="00BB1E19"/>
    <w:rsid w:val="00BB2EF2"/>
    <w:rsid w:val="00BC1654"/>
    <w:rsid w:val="00BC1EC9"/>
    <w:rsid w:val="00BD51B9"/>
    <w:rsid w:val="00BE1F4D"/>
    <w:rsid w:val="00BE3793"/>
    <w:rsid w:val="00BF092B"/>
    <w:rsid w:val="00BF09DA"/>
    <w:rsid w:val="00C015CC"/>
    <w:rsid w:val="00C01F02"/>
    <w:rsid w:val="00C0295C"/>
    <w:rsid w:val="00C11891"/>
    <w:rsid w:val="00C20444"/>
    <w:rsid w:val="00C23115"/>
    <w:rsid w:val="00C33DBC"/>
    <w:rsid w:val="00C43860"/>
    <w:rsid w:val="00C47AD6"/>
    <w:rsid w:val="00C515F5"/>
    <w:rsid w:val="00C535B2"/>
    <w:rsid w:val="00C57C49"/>
    <w:rsid w:val="00C57DD4"/>
    <w:rsid w:val="00C621C0"/>
    <w:rsid w:val="00C64CDE"/>
    <w:rsid w:val="00C7685C"/>
    <w:rsid w:val="00C7703A"/>
    <w:rsid w:val="00C87058"/>
    <w:rsid w:val="00C87255"/>
    <w:rsid w:val="00C947E4"/>
    <w:rsid w:val="00C94AD9"/>
    <w:rsid w:val="00CA05B1"/>
    <w:rsid w:val="00CA32CB"/>
    <w:rsid w:val="00CA6CB1"/>
    <w:rsid w:val="00CC1784"/>
    <w:rsid w:val="00CC51A4"/>
    <w:rsid w:val="00CC5C68"/>
    <w:rsid w:val="00CD511D"/>
    <w:rsid w:val="00CE2009"/>
    <w:rsid w:val="00CF1792"/>
    <w:rsid w:val="00CF55BB"/>
    <w:rsid w:val="00CF5FFE"/>
    <w:rsid w:val="00CF6839"/>
    <w:rsid w:val="00D1345C"/>
    <w:rsid w:val="00D21767"/>
    <w:rsid w:val="00D25C0A"/>
    <w:rsid w:val="00D26E73"/>
    <w:rsid w:val="00D55E2F"/>
    <w:rsid w:val="00D61B64"/>
    <w:rsid w:val="00D65BE3"/>
    <w:rsid w:val="00D66444"/>
    <w:rsid w:val="00D66738"/>
    <w:rsid w:val="00D76AE0"/>
    <w:rsid w:val="00D82E36"/>
    <w:rsid w:val="00D95EE0"/>
    <w:rsid w:val="00D971AB"/>
    <w:rsid w:val="00DA02EA"/>
    <w:rsid w:val="00DA29A2"/>
    <w:rsid w:val="00DA3663"/>
    <w:rsid w:val="00DA4EBC"/>
    <w:rsid w:val="00DB0AB6"/>
    <w:rsid w:val="00DB1212"/>
    <w:rsid w:val="00DC0773"/>
    <w:rsid w:val="00DC372B"/>
    <w:rsid w:val="00DC577B"/>
    <w:rsid w:val="00DD6CE8"/>
    <w:rsid w:val="00DE59BF"/>
    <w:rsid w:val="00E002FB"/>
    <w:rsid w:val="00E01459"/>
    <w:rsid w:val="00E06479"/>
    <w:rsid w:val="00E17AED"/>
    <w:rsid w:val="00E2096B"/>
    <w:rsid w:val="00E2161D"/>
    <w:rsid w:val="00E44A1D"/>
    <w:rsid w:val="00E502A8"/>
    <w:rsid w:val="00E52109"/>
    <w:rsid w:val="00E609B7"/>
    <w:rsid w:val="00E64B00"/>
    <w:rsid w:val="00E83909"/>
    <w:rsid w:val="00E87126"/>
    <w:rsid w:val="00E874D3"/>
    <w:rsid w:val="00E915B1"/>
    <w:rsid w:val="00E93637"/>
    <w:rsid w:val="00EA639E"/>
    <w:rsid w:val="00EA71F4"/>
    <w:rsid w:val="00EB78F8"/>
    <w:rsid w:val="00EC476E"/>
    <w:rsid w:val="00EC5CA6"/>
    <w:rsid w:val="00ED3A33"/>
    <w:rsid w:val="00ED3B99"/>
    <w:rsid w:val="00ED728B"/>
    <w:rsid w:val="00ED73DD"/>
    <w:rsid w:val="00EE40F9"/>
    <w:rsid w:val="00EE4D3B"/>
    <w:rsid w:val="00EF2223"/>
    <w:rsid w:val="00EF5EB1"/>
    <w:rsid w:val="00F00BBE"/>
    <w:rsid w:val="00F1017E"/>
    <w:rsid w:val="00F103D8"/>
    <w:rsid w:val="00F110C5"/>
    <w:rsid w:val="00F12F6E"/>
    <w:rsid w:val="00F140D0"/>
    <w:rsid w:val="00F14AB0"/>
    <w:rsid w:val="00F32DBF"/>
    <w:rsid w:val="00F33A52"/>
    <w:rsid w:val="00F3644E"/>
    <w:rsid w:val="00F375D6"/>
    <w:rsid w:val="00F41848"/>
    <w:rsid w:val="00F43F59"/>
    <w:rsid w:val="00F44AD8"/>
    <w:rsid w:val="00F52B66"/>
    <w:rsid w:val="00F62661"/>
    <w:rsid w:val="00F64750"/>
    <w:rsid w:val="00F64D4E"/>
    <w:rsid w:val="00F67736"/>
    <w:rsid w:val="00F91CF8"/>
    <w:rsid w:val="00FA3A5F"/>
    <w:rsid w:val="00FA49C6"/>
    <w:rsid w:val="00FA71F0"/>
    <w:rsid w:val="00FB1556"/>
    <w:rsid w:val="00FB643D"/>
    <w:rsid w:val="00FD1676"/>
    <w:rsid w:val="00FD6CE5"/>
    <w:rsid w:val="00FE4D70"/>
    <w:rsid w:val="00FF4443"/>
    <w:rsid w:val="00FF6808"/>
    <w:rsid w:val="00FF7C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E00A59F-523C-49F8-B085-9D7F3C7DB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4056A"/>
    <w:pPr>
      <w:widowControl w:val="0"/>
      <w:spacing w:beforeLines="50" w:before="50" w:afterLines="50" w:after="50" w:line="300" w:lineRule="auto"/>
      <w:ind w:firstLineChars="200" w:firstLine="200"/>
      <w:jc w:val="both"/>
    </w:pPr>
    <w:rPr>
      <w:rFonts w:ascii="Times New Roman" w:hAnsi="Times New Roman"/>
      <w:sz w:val="24"/>
    </w:rPr>
  </w:style>
  <w:style w:type="paragraph" w:styleId="1">
    <w:name w:val="heading 1"/>
    <w:basedOn w:val="a"/>
    <w:next w:val="a"/>
    <w:link w:val="1Char"/>
    <w:uiPriority w:val="9"/>
    <w:qFormat/>
    <w:rsid w:val="00CF5FFE"/>
    <w:pPr>
      <w:keepNext/>
      <w:keepLines/>
      <w:ind w:firstLineChars="0" w:firstLine="0"/>
      <w:outlineLvl w:val="0"/>
    </w:pPr>
    <w:rPr>
      <w:rFonts w:eastAsia="宋体"/>
      <w:b/>
      <w:bCs/>
      <w:kern w:val="44"/>
      <w:sz w:val="32"/>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A5E9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A5E91"/>
    <w:rPr>
      <w:sz w:val="18"/>
      <w:szCs w:val="18"/>
    </w:rPr>
  </w:style>
  <w:style w:type="paragraph" w:styleId="a4">
    <w:name w:val="footer"/>
    <w:basedOn w:val="a"/>
    <w:link w:val="Char0"/>
    <w:uiPriority w:val="99"/>
    <w:unhideWhenUsed/>
    <w:rsid w:val="00BA5E91"/>
    <w:pPr>
      <w:tabs>
        <w:tab w:val="center" w:pos="4153"/>
        <w:tab w:val="right" w:pos="8306"/>
      </w:tabs>
      <w:snapToGrid w:val="0"/>
      <w:jc w:val="left"/>
    </w:pPr>
    <w:rPr>
      <w:sz w:val="18"/>
      <w:szCs w:val="18"/>
    </w:rPr>
  </w:style>
  <w:style w:type="character" w:customStyle="1" w:styleId="Char0">
    <w:name w:val="页脚 Char"/>
    <w:basedOn w:val="a0"/>
    <w:link w:val="a4"/>
    <w:uiPriority w:val="99"/>
    <w:rsid w:val="00BA5E91"/>
    <w:rPr>
      <w:sz w:val="18"/>
      <w:szCs w:val="18"/>
    </w:rPr>
  </w:style>
  <w:style w:type="paragraph" w:styleId="a5">
    <w:name w:val="List Paragraph"/>
    <w:basedOn w:val="a"/>
    <w:uiPriority w:val="34"/>
    <w:qFormat/>
    <w:rsid w:val="00BA5E91"/>
    <w:pPr>
      <w:ind w:firstLine="420"/>
    </w:pPr>
  </w:style>
  <w:style w:type="character" w:customStyle="1" w:styleId="1Char">
    <w:name w:val="标题 1 Char"/>
    <w:basedOn w:val="a0"/>
    <w:link w:val="1"/>
    <w:uiPriority w:val="9"/>
    <w:rsid w:val="00CF5FFE"/>
    <w:rPr>
      <w:rFonts w:ascii="Times New Roman" w:eastAsia="宋体" w:hAnsi="Times New Roman"/>
      <w:b/>
      <w:bCs/>
      <w:kern w:val="44"/>
      <w:sz w:val="32"/>
      <w:szCs w:val="44"/>
    </w:rPr>
  </w:style>
  <w:style w:type="paragraph" w:customStyle="1" w:styleId="-">
    <w:name w:val="标题-章"/>
    <w:basedOn w:val="a"/>
    <w:next w:val="a"/>
    <w:link w:val="-Char"/>
    <w:qFormat/>
    <w:rsid w:val="00CF5FFE"/>
    <w:pPr>
      <w:ind w:firstLineChars="0" w:firstLine="0"/>
      <w:outlineLvl w:val="0"/>
    </w:pPr>
    <w:rPr>
      <w:rFonts w:eastAsia="宋体"/>
      <w:b/>
      <w:sz w:val="32"/>
      <w:szCs w:val="24"/>
    </w:rPr>
  </w:style>
  <w:style w:type="paragraph" w:customStyle="1" w:styleId="-0">
    <w:name w:val="标题-节"/>
    <w:basedOn w:val="a"/>
    <w:next w:val="a"/>
    <w:link w:val="-Char0"/>
    <w:qFormat/>
    <w:rsid w:val="00CF5FFE"/>
    <w:pPr>
      <w:spacing w:beforeLines="0" w:afterLines="0"/>
      <w:ind w:firstLineChars="0" w:firstLine="0"/>
      <w:outlineLvl w:val="1"/>
    </w:pPr>
    <w:rPr>
      <w:rFonts w:eastAsia="宋体"/>
      <w:b/>
      <w:sz w:val="28"/>
      <w:szCs w:val="28"/>
    </w:rPr>
  </w:style>
  <w:style w:type="character" w:customStyle="1" w:styleId="-Char0">
    <w:name w:val="标题-节 Char"/>
    <w:basedOn w:val="a0"/>
    <w:link w:val="-0"/>
    <w:rsid w:val="00CF5FFE"/>
    <w:rPr>
      <w:rFonts w:ascii="Times New Roman" w:eastAsia="宋体" w:hAnsi="Times New Roman"/>
      <w:b/>
      <w:sz w:val="28"/>
      <w:szCs w:val="28"/>
    </w:rPr>
  </w:style>
  <w:style w:type="paragraph" w:customStyle="1" w:styleId="10">
    <w:name w:val="样式1"/>
    <w:basedOn w:val="a"/>
    <w:link w:val="1Char0"/>
    <w:rsid w:val="004B612D"/>
    <w:pPr>
      <w:spacing w:before="156" w:after="156"/>
      <w:ind w:firstLine="480"/>
    </w:pPr>
  </w:style>
  <w:style w:type="paragraph" w:customStyle="1" w:styleId="-1">
    <w:name w:val="标题-段"/>
    <w:basedOn w:val="a"/>
    <w:next w:val="a"/>
    <w:link w:val="-Char1"/>
    <w:qFormat/>
    <w:rsid w:val="00CF5FFE"/>
    <w:pPr>
      <w:ind w:firstLineChars="0" w:firstLine="0"/>
      <w:outlineLvl w:val="2"/>
    </w:pPr>
    <w:rPr>
      <w:rFonts w:eastAsia="宋体"/>
      <w:b/>
    </w:rPr>
  </w:style>
  <w:style w:type="character" w:customStyle="1" w:styleId="1Char0">
    <w:name w:val="样式1 Char"/>
    <w:basedOn w:val="a0"/>
    <w:link w:val="10"/>
    <w:rsid w:val="004B612D"/>
    <w:rPr>
      <w:rFonts w:ascii="Times New Roman" w:hAnsi="Times New Roman"/>
      <w:sz w:val="24"/>
    </w:rPr>
  </w:style>
  <w:style w:type="character" w:customStyle="1" w:styleId="-Char1">
    <w:name w:val="标题-段 Char"/>
    <w:basedOn w:val="1Char0"/>
    <w:link w:val="-1"/>
    <w:rsid w:val="00CF5FFE"/>
    <w:rPr>
      <w:rFonts w:ascii="Times New Roman" w:eastAsia="宋体" w:hAnsi="Times New Roman"/>
      <w:b/>
      <w:sz w:val="24"/>
    </w:rPr>
  </w:style>
  <w:style w:type="paragraph" w:styleId="a6">
    <w:name w:val="Normal (Web)"/>
    <w:basedOn w:val="a"/>
    <w:uiPriority w:val="99"/>
    <w:semiHidden/>
    <w:unhideWhenUsed/>
    <w:rsid w:val="00B948C7"/>
    <w:pPr>
      <w:widowControl/>
      <w:spacing w:beforeLines="0" w:before="100" w:beforeAutospacing="1" w:afterLines="0" w:after="100" w:afterAutospacing="1" w:line="240" w:lineRule="auto"/>
      <w:ind w:firstLineChars="0" w:firstLine="0"/>
      <w:jc w:val="left"/>
    </w:pPr>
    <w:rPr>
      <w:rFonts w:ascii="宋体" w:eastAsia="宋体" w:hAnsi="宋体" w:cs="宋体"/>
      <w:kern w:val="0"/>
      <w:szCs w:val="24"/>
    </w:rPr>
  </w:style>
  <w:style w:type="table" w:styleId="a7">
    <w:name w:val="Table Grid"/>
    <w:basedOn w:val="a1"/>
    <w:uiPriority w:val="39"/>
    <w:rsid w:val="001D2CE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CA6CB1"/>
    <w:pPr>
      <w:widowControl/>
      <w:spacing w:beforeLines="0" w:before="240" w:afterLines="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2">
    <w:name w:val="toc 2"/>
    <w:basedOn w:val="a"/>
    <w:next w:val="a"/>
    <w:autoRedefine/>
    <w:uiPriority w:val="39"/>
    <w:unhideWhenUsed/>
    <w:rsid w:val="00CA6CB1"/>
    <w:pPr>
      <w:widowControl/>
      <w:spacing w:beforeLines="0" w:before="0" w:afterLines="0" w:after="100" w:line="259" w:lineRule="auto"/>
      <w:ind w:left="220" w:firstLineChars="0" w:firstLine="0"/>
      <w:jc w:val="left"/>
    </w:pPr>
    <w:rPr>
      <w:rFonts w:asciiTheme="minorHAnsi" w:hAnsiTheme="minorHAnsi" w:cs="Times New Roman"/>
      <w:kern w:val="0"/>
      <w:sz w:val="22"/>
    </w:rPr>
  </w:style>
  <w:style w:type="paragraph" w:styleId="11">
    <w:name w:val="toc 1"/>
    <w:basedOn w:val="a"/>
    <w:next w:val="a"/>
    <w:autoRedefine/>
    <w:uiPriority w:val="39"/>
    <w:unhideWhenUsed/>
    <w:rsid w:val="00CF5FFE"/>
    <w:pPr>
      <w:widowControl/>
      <w:tabs>
        <w:tab w:val="right" w:leader="dot" w:pos="8296"/>
      </w:tabs>
      <w:spacing w:beforeLines="0" w:before="0" w:afterLines="0" w:after="100" w:line="259" w:lineRule="auto"/>
      <w:ind w:firstLineChars="0" w:firstLine="0"/>
      <w:jc w:val="left"/>
    </w:pPr>
    <w:rPr>
      <w:rFonts w:asciiTheme="minorHAnsi" w:hAnsiTheme="minorHAnsi" w:cs="Times New Roman"/>
      <w:kern w:val="0"/>
      <w:sz w:val="22"/>
    </w:rPr>
  </w:style>
  <w:style w:type="paragraph" w:styleId="3">
    <w:name w:val="toc 3"/>
    <w:basedOn w:val="a"/>
    <w:next w:val="a"/>
    <w:autoRedefine/>
    <w:uiPriority w:val="39"/>
    <w:unhideWhenUsed/>
    <w:rsid w:val="00CA6CB1"/>
    <w:pPr>
      <w:widowControl/>
      <w:spacing w:beforeLines="0" w:before="0" w:afterLines="0" w:after="100" w:line="259" w:lineRule="auto"/>
      <w:ind w:left="440" w:firstLineChars="0" w:firstLine="0"/>
      <w:jc w:val="left"/>
    </w:pPr>
    <w:rPr>
      <w:rFonts w:asciiTheme="minorHAnsi" w:hAnsiTheme="minorHAnsi" w:cs="Times New Roman"/>
      <w:kern w:val="0"/>
      <w:sz w:val="22"/>
    </w:rPr>
  </w:style>
  <w:style w:type="character" w:customStyle="1" w:styleId="-Char">
    <w:name w:val="标题-章 Char"/>
    <w:basedOn w:val="a0"/>
    <w:link w:val="-"/>
    <w:rsid w:val="00CF5FFE"/>
    <w:rPr>
      <w:rFonts w:ascii="Times New Roman" w:eastAsia="宋体" w:hAnsi="Times New Roman"/>
      <w:b/>
      <w:sz w:val="32"/>
      <w:szCs w:val="24"/>
    </w:rPr>
  </w:style>
  <w:style w:type="character" w:styleId="a8">
    <w:name w:val="Hyperlink"/>
    <w:basedOn w:val="a0"/>
    <w:uiPriority w:val="99"/>
    <w:unhideWhenUsed/>
    <w:rsid w:val="00A3288B"/>
    <w:rPr>
      <w:color w:val="0563C1" w:themeColor="hyperlink"/>
      <w:u w:val="single"/>
    </w:rPr>
  </w:style>
  <w:style w:type="character" w:styleId="a9">
    <w:name w:val="Placeholder Text"/>
    <w:basedOn w:val="a0"/>
    <w:uiPriority w:val="99"/>
    <w:semiHidden/>
    <w:rsid w:val="00FF7CA4"/>
    <w:rPr>
      <w:color w:val="808080"/>
    </w:rPr>
  </w:style>
  <w:style w:type="table" w:styleId="4-1">
    <w:name w:val="Grid Table 4 Accent 1"/>
    <w:basedOn w:val="a1"/>
    <w:uiPriority w:val="49"/>
    <w:rsid w:val="006D002F"/>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a">
    <w:name w:val="Date"/>
    <w:basedOn w:val="a"/>
    <w:next w:val="a"/>
    <w:link w:val="Char1"/>
    <w:uiPriority w:val="99"/>
    <w:semiHidden/>
    <w:unhideWhenUsed/>
    <w:rsid w:val="00EC5CA6"/>
    <w:pPr>
      <w:ind w:leftChars="2500" w:left="100"/>
    </w:pPr>
  </w:style>
  <w:style w:type="character" w:customStyle="1" w:styleId="Char1">
    <w:name w:val="日期 Char"/>
    <w:basedOn w:val="a0"/>
    <w:link w:val="aa"/>
    <w:uiPriority w:val="99"/>
    <w:semiHidden/>
    <w:rsid w:val="00EC5CA6"/>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104777">
      <w:bodyDiv w:val="1"/>
      <w:marLeft w:val="0"/>
      <w:marRight w:val="0"/>
      <w:marTop w:val="0"/>
      <w:marBottom w:val="0"/>
      <w:divBdr>
        <w:top w:val="none" w:sz="0" w:space="0" w:color="auto"/>
        <w:left w:val="none" w:sz="0" w:space="0" w:color="auto"/>
        <w:bottom w:val="none" w:sz="0" w:space="0" w:color="auto"/>
        <w:right w:val="none" w:sz="0" w:space="0" w:color="auto"/>
      </w:divBdr>
    </w:div>
    <w:div w:id="739523918">
      <w:bodyDiv w:val="1"/>
      <w:marLeft w:val="0"/>
      <w:marRight w:val="0"/>
      <w:marTop w:val="0"/>
      <w:marBottom w:val="0"/>
      <w:divBdr>
        <w:top w:val="none" w:sz="0" w:space="0" w:color="auto"/>
        <w:left w:val="none" w:sz="0" w:space="0" w:color="auto"/>
        <w:bottom w:val="none" w:sz="0" w:space="0" w:color="auto"/>
        <w:right w:val="none" w:sz="0" w:space="0" w:color="auto"/>
      </w:divBdr>
    </w:div>
    <w:div w:id="1866558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emf"/><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e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image" Target="media/image8.emf"/><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400" b="0" i="0" u="none" strike="noStrike" baseline="0">
                <a:effectLst/>
              </a:rPr>
              <a:t>图</a:t>
            </a:r>
            <a:r>
              <a:rPr lang="en-US" altLang="zh-CN" sz="1400" b="0" i="0" u="none" strike="noStrike" baseline="0">
                <a:effectLst/>
              </a:rPr>
              <a:t>1.1</a:t>
            </a:r>
            <a:r>
              <a:rPr lang="zh-CN" altLang="en-US" sz="1400" b="0" i="0" u="none" strike="noStrike" baseline="0">
                <a:effectLst/>
              </a:rPr>
              <a:t>：</a:t>
            </a:r>
            <a:r>
              <a:rPr lang="zh-CN" altLang="zh-CN" sz="1400" b="0" i="0" u="none" strike="noStrike" baseline="0">
                <a:effectLst/>
              </a:rPr>
              <a:t>据市场研究机构</a:t>
            </a:r>
            <a:r>
              <a:rPr lang="en-US" altLang="zh-CN" sz="1400" b="0" i="0" u="none" strike="noStrike" baseline="0">
                <a:effectLst/>
              </a:rPr>
              <a:t>CB Insights</a:t>
            </a:r>
            <a:r>
              <a:rPr lang="zh-CN" altLang="zh-CN" sz="1400" b="0" i="0" u="none" strike="noStrike" baseline="0">
                <a:effectLst/>
              </a:rPr>
              <a:t>在</a:t>
            </a:r>
            <a:r>
              <a:rPr lang="en-US" altLang="zh-CN" sz="1400" b="0" i="0" u="none" strike="noStrike" baseline="0">
                <a:effectLst/>
              </a:rPr>
              <a:t>2014</a:t>
            </a:r>
            <a:r>
              <a:rPr lang="zh-CN" altLang="zh-CN" sz="1400" b="0" i="0" u="none" strike="noStrike" baseline="0">
                <a:effectLst/>
              </a:rPr>
              <a:t>年的统计，创业失败的主要原因</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tx>
            <c:strRef>
              <c:f>Sheet1!$B$1</c:f>
              <c:strCache>
                <c:ptCount val="1"/>
                <c:pt idx="0">
                  <c:v>失败原因</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Pt>
            <c:idx val="9"/>
            <c:bubble3D val="0"/>
            <c:spPr>
              <a:solidFill>
                <a:schemeClr val="accent4">
                  <a:lumMod val="60000"/>
                </a:schemeClr>
              </a:solidFill>
              <a:ln w="19050">
                <a:solidFill>
                  <a:schemeClr val="lt1"/>
                </a:solidFill>
              </a:ln>
              <a:effectLst/>
            </c:spPr>
          </c:dPt>
          <c:dPt>
            <c:idx val="10"/>
            <c:bubble3D val="0"/>
            <c:spPr>
              <a:solidFill>
                <a:schemeClr val="accent5">
                  <a:lumMod val="60000"/>
                </a:schemeClr>
              </a:solidFill>
              <a:ln w="19050">
                <a:solidFill>
                  <a:schemeClr val="lt1"/>
                </a:solidFill>
              </a:ln>
              <a:effectLst/>
            </c:spPr>
          </c:dPt>
          <c:dPt>
            <c:idx val="11"/>
            <c:bubble3D val="0"/>
            <c:spPr>
              <a:solidFill>
                <a:schemeClr val="accent6">
                  <a:lumMod val="60000"/>
                </a:schemeClr>
              </a:solidFill>
              <a:ln w="19050">
                <a:solidFill>
                  <a:schemeClr val="lt1"/>
                </a:solidFill>
              </a:ln>
              <a:effectLst/>
            </c:spPr>
          </c:dPt>
          <c:dPt>
            <c:idx val="12"/>
            <c:bubble3D val="0"/>
            <c:spPr>
              <a:solidFill>
                <a:schemeClr val="accent1">
                  <a:lumMod val="80000"/>
                  <a:lumOff val="20000"/>
                </a:schemeClr>
              </a:solidFill>
              <a:ln w="19050">
                <a:solidFill>
                  <a:schemeClr val="lt1"/>
                </a:solidFill>
              </a:ln>
              <a:effectLst/>
            </c:spPr>
          </c:dPt>
          <c:dPt>
            <c:idx val="13"/>
            <c:bubble3D val="0"/>
            <c:spPr>
              <a:solidFill>
                <a:schemeClr val="accent2">
                  <a:lumMod val="80000"/>
                  <a:lumOff val="20000"/>
                </a:schemeClr>
              </a:solidFill>
              <a:ln w="19050">
                <a:solidFill>
                  <a:schemeClr val="lt1"/>
                </a:solidFill>
              </a:ln>
              <a:effectLst/>
            </c:spPr>
          </c:dPt>
          <c:dPt>
            <c:idx val="14"/>
            <c:bubble3D val="0"/>
            <c:spPr>
              <a:solidFill>
                <a:schemeClr val="accent3">
                  <a:lumMod val="80000"/>
                  <a:lumOff val="20000"/>
                </a:schemeClr>
              </a:solidFill>
              <a:ln w="19050">
                <a:solidFill>
                  <a:schemeClr val="lt1"/>
                </a:solidFill>
              </a:ln>
              <a:effectLst/>
            </c:spPr>
          </c:dPt>
          <c:dPt>
            <c:idx val="15"/>
            <c:bubble3D val="0"/>
            <c:spPr>
              <a:solidFill>
                <a:schemeClr val="accent4">
                  <a:lumMod val="80000"/>
                  <a:lumOff val="20000"/>
                </a:schemeClr>
              </a:solidFill>
              <a:ln w="19050">
                <a:solidFill>
                  <a:schemeClr val="lt1"/>
                </a:solidFill>
              </a:ln>
              <a:effectLst/>
            </c:spPr>
          </c:dPt>
          <c:dPt>
            <c:idx val="16"/>
            <c:bubble3D val="0"/>
            <c:spPr>
              <a:solidFill>
                <a:schemeClr val="accent5">
                  <a:lumMod val="80000"/>
                  <a:lumOff val="20000"/>
                </a:schemeClr>
              </a:solidFill>
              <a:ln w="19050">
                <a:solidFill>
                  <a:schemeClr val="lt1"/>
                </a:solidFill>
              </a:ln>
              <a:effectLst/>
            </c:spPr>
          </c:dPt>
          <c:cat>
            <c:strRef>
              <c:f>Sheet1!$A$2:$A$18</c:f>
              <c:strCache>
                <c:ptCount val="17"/>
                <c:pt idx="0">
                  <c:v>没有市场需求</c:v>
                </c:pt>
                <c:pt idx="1">
                  <c:v>没有资金</c:v>
                </c:pt>
                <c:pt idx="2">
                  <c:v>团队不合</c:v>
                </c:pt>
                <c:pt idx="3">
                  <c:v>竞争力不足</c:v>
                </c:pt>
                <c:pt idx="4">
                  <c:v>定价/成本问题</c:v>
                </c:pt>
                <c:pt idx="5">
                  <c:v>产品失败</c:v>
                </c:pt>
                <c:pt idx="6">
                  <c:v>缺乏商业模式</c:v>
                </c:pt>
                <c:pt idx="7">
                  <c:v>营销失败</c:v>
                </c:pt>
                <c:pt idx="8">
                  <c:v>忽视客户</c:v>
                </c:pt>
                <c:pt idx="9">
                  <c:v>精力不集中</c:v>
                </c:pt>
                <c:pt idx="10">
                  <c:v>产品推出时机问题</c:v>
                </c:pt>
                <c:pt idx="11">
                  <c:v>创始人与投资者意见不合</c:v>
                </c:pt>
                <c:pt idx="12">
                  <c:v>发展偏离轨道</c:v>
                </c:pt>
                <c:pt idx="13">
                  <c:v>缺乏热情</c:v>
                </c:pt>
                <c:pt idx="14">
                  <c:v>地理位置不佳</c:v>
                </c:pt>
                <c:pt idx="15">
                  <c:v>法律风险</c:v>
                </c:pt>
                <c:pt idx="16">
                  <c:v>未有效利用网络和倾听意见</c:v>
                </c:pt>
              </c:strCache>
            </c:strRef>
          </c:cat>
          <c:val>
            <c:numRef>
              <c:f>Sheet1!$B$2:$B$18</c:f>
              <c:numCache>
                <c:formatCode>General</c:formatCode>
                <c:ptCount val="17"/>
                <c:pt idx="0">
                  <c:v>42</c:v>
                </c:pt>
                <c:pt idx="1">
                  <c:v>29</c:v>
                </c:pt>
                <c:pt idx="2">
                  <c:v>23</c:v>
                </c:pt>
                <c:pt idx="3">
                  <c:v>19</c:v>
                </c:pt>
                <c:pt idx="4">
                  <c:v>18</c:v>
                </c:pt>
                <c:pt idx="5">
                  <c:v>17</c:v>
                </c:pt>
                <c:pt idx="6">
                  <c:v>17</c:v>
                </c:pt>
                <c:pt idx="7">
                  <c:v>14</c:v>
                </c:pt>
                <c:pt idx="8">
                  <c:v>14</c:v>
                </c:pt>
                <c:pt idx="9">
                  <c:v>13</c:v>
                </c:pt>
                <c:pt idx="10">
                  <c:v>13</c:v>
                </c:pt>
                <c:pt idx="11">
                  <c:v>13</c:v>
                </c:pt>
                <c:pt idx="12">
                  <c:v>10</c:v>
                </c:pt>
                <c:pt idx="13">
                  <c:v>9</c:v>
                </c:pt>
                <c:pt idx="14">
                  <c:v>9</c:v>
                </c:pt>
                <c:pt idx="15">
                  <c:v>8</c:v>
                </c:pt>
                <c:pt idx="16">
                  <c:v>8</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2D3B0A-2F40-4EA7-9A87-4A0B1437C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1955</TotalTime>
  <Pages>49</Pages>
  <Words>4087</Words>
  <Characters>23300</Characters>
  <Application>Microsoft Office Word</Application>
  <DocSecurity>0</DocSecurity>
  <Lines>194</Lines>
  <Paragraphs>54</Paragraphs>
  <ScaleCrop>false</ScaleCrop>
  <Company/>
  <LinksUpToDate>false</LinksUpToDate>
  <CharactersWithSpaces>27333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Tankle L.</dc:creator>
  <cp:keywords/>
  <dc:description/>
  <cp:lastModifiedBy>Tankle L.</cp:lastModifiedBy>
  <cp:revision>391</cp:revision>
  <dcterms:created xsi:type="dcterms:W3CDTF">2017-04-24T06:47:00Z</dcterms:created>
  <dcterms:modified xsi:type="dcterms:W3CDTF">2017-06-03T11:06:00Z</dcterms:modified>
</cp:coreProperties>
</file>