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Software Requirement Specification (SRS)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Project:</w:t>
      </w:r>
      <w:r>
        <w:rPr>
          <w:rFonts w:ascii="Times Roman" w:hAnsi="Times Roman"/>
          <w:rtl w:val="0"/>
          <w:lang w:val="en-US"/>
        </w:rPr>
        <w:t xml:space="preserve"> Air Quality Index (AQI) Predictor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Author:</w:t>
      </w:r>
      <w:r>
        <w:rPr>
          <w:rFonts w:ascii="Times Roman" w:hAnsi="Times Roman"/>
          <w:rtl w:val="0"/>
        </w:rPr>
        <w:t xml:space="preserve"> Tanmay Agarwal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de-DE"/>
        </w:rPr>
        <w:t>Date:</w:t>
      </w:r>
      <w:r>
        <w:rPr>
          <w:rFonts w:ascii="Times Roman" w:hAnsi="Times Roman"/>
          <w:rtl w:val="0"/>
        </w:rPr>
        <w:t xml:space="preserve"> 30 August 2025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1. Introduction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1.1 Purpose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Air Quality Index (AQI) Predictor </w:t>
      </w:r>
      <w:r>
        <w:rPr>
          <w:rFonts w:ascii="Times Roman" w:hAnsi="Times Roman"/>
          <w:rtl w:val="0"/>
          <w:lang w:val="en-US"/>
        </w:rPr>
        <w:t>is being developed to help predict pollutant levels (CO, NO</w:t>
      </w:r>
      <w:r>
        <w:rPr>
          <w:rFonts w:ascii="Lucida Grande" w:hAnsi="Lucida Grande" w:hint="default"/>
          <w:rtl w:val="0"/>
        </w:rPr>
        <w:t>₂</w:t>
      </w:r>
      <w:r>
        <w:rPr>
          <w:rFonts w:ascii="Times Roman" w:hAnsi="Times Roman"/>
          <w:rtl w:val="0"/>
          <w:lang w:val="en-US"/>
        </w:rPr>
        <w:t xml:space="preserve">, NMHC, etc.) based on weather conditions and sensor data. This will allow the system to </w:t>
      </w:r>
      <w:r>
        <w:rPr>
          <w:rFonts w:ascii="Times Roman" w:hAnsi="Times Roman"/>
          <w:b w:val="1"/>
          <w:bCs w:val="1"/>
          <w:rtl w:val="0"/>
          <w:lang w:val="en-US"/>
        </w:rPr>
        <w:t>forecast AQI trends</w:t>
      </w:r>
      <w:r>
        <w:rPr>
          <w:rFonts w:ascii="Times Roman" w:hAnsi="Times Roman"/>
          <w:rtl w:val="0"/>
          <w:lang w:val="en-US"/>
        </w:rPr>
        <w:t xml:space="preserve">, making it easier for government agencies, researchers, and the public to take </w:t>
      </w:r>
      <w:r>
        <w:rPr>
          <w:rFonts w:ascii="Times Roman" w:hAnsi="Times Roman"/>
          <w:b w:val="1"/>
          <w:bCs w:val="1"/>
          <w:rtl w:val="0"/>
          <w:lang w:val="en-US"/>
        </w:rPr>
        <w:t>preventive measures accordingly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1.2 Scope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Uses machine learning (Linear Regression, KNN, and other models) to predict pollutant concentrations.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Provides insights into air quality variations influenced by weather and sensor data.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Supports data-driven awareness for the general public and government bodies.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Long-term goal: Improve air pollution monitoring and preventive health measures.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1.3 Benefits &amp; Goals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Early warnings about rising pollution.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Assists in policy-making for environmental protection.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Acts as an educational tool for students and researchers.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2. Overall Description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2.1 Boundaries &amp; Objectives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Focuses only on </w:t>
      </w:r>
      <w:r>
        <w:rPr>
          <w:rFonts w:ascii="Times Roman" w:hAnsi="Times Roman"/>
          <w:b w:val="1"/>
          <w:bCs w:val="1"/>
          <w:rtl w:val="0"/>
          <w:lang w:val="en-US"/>
        </w:rPr>
        <w:t>pollutant prediction</w:t>
      </w:r>
      <w:r>
        <w:rPr>
          <w:rFonts w:ascii="Times Roman" w:hAnsi="Times Roman"/>
          <w:rtl w:val="0"/>
          <w:lang w:val="en-US"/>
        </w:rPr>
        <w:t xml:space="preserve"> (not real-time monitoring).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Data source: </w:t>
      </w:r>
      <w:r>
        <w:rPr>
          <w:rFonts w:ascii="Times Roman" w:hAnsi="Times Roman"/>
          <w:b w:val="1"/>
          <w:bCs w:val="1"/>
          <w:rtl w:val="0"/>
          <w:lang w:val="de-DE"/>
        </w:rPr>
        <w:t>UCI Air Quality Dataset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Predicts pollutants using </w:t>
      </w:r>
      <w:r>
        <w:rPr>
          <w:rFonts w:ascii="Times Roman" w:hAnsi="Times Roman"/>
          <w:b w:val="1"/>
          <w:bCs w:val="1"/>
          <w:rtl w:val="0"/>
          <w:lang w:val="en-US"/>
        </w:rPr>
        <w:t>historical weather and sensor readings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2.2 Glossary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AQI</w:t>
      </w:r>
      <w:r>
        <w:rPr>
          <w:rFonts w:ascii="Times Roman" w:hAnsi="Times Roman"/>
          <w:rtl w:val="0"/>
          <w:lang w:val="en-US"/>
        </w:rPr>
        <w:t>: Air Quality Index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CO</w:t>
      </w:r>
      <w:r>
        <w:rPr>
          <w:rFonts w:ascii="Times Roman" w:hAnsi="Times Roman"/>
          <w:rtl w:val="0"/>
          <w:lang w:val="de-DE"/>
        </w:rPr>
        <w:t>: Carbon Monoxide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NO</w:t>
      </w:r>
      <w:r>
        <w:rPr>
          <w:rFonts w:ascii="Lucida Grande" w:hAnsi="Lucida Grande" w:hint="default"/>
          <w:b w:val="1"/>
          <w:bCs w:val="1"/>
          <w:rtl w:val="0"/>
        </w:rPr>
        <w:t>₂</w:t>
      </w:r>
      <w:r>
        <w:rPr>
          <w:rFonts w:ascii="Times Roman" w:hAnsi="Times Roman"/>
          <w:rtl w:val="0"/>
          <w:lang w:val="de-DE"/>
        </w:rPr>
        <w:t>: Nitrogen Dioxide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NMHC</w:t>
      </w:r>
      <w:r>
        <w:rPr>
          <w:rFonts w:ascii="Times Roman" w:hAnsi="Times Roman"/>
          <w:rtl w:val="0"/>
          <w:lang w:val="fr-FR"/>
        </w:rPr>
        <w:t>: Non-Methane Hydrocarbons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Regression</w:t>
      </w:r>
      <w:r>
        <w:rPr>
          <w:rFonts w:ascii="Times Roman" w:hAnsi="Times Roman"/>
          <w:rtl w:val="0"/>
          <w:lang w:val="en-US"/>
        </w:rPr>
        <w:t>: A machine learning method for predicting continuous values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b w:val="1"/>
          <w:bCs w:val="1"/>
          <w:rtl w:val="0"/>
          <w:lang w:val="nl-NL"/>
        </w:rPr>
        <w:t>KNN</w:t>
      </w:r>
      <w:r>
        <w:rPr>
          <w:rFonts w:ascii="Times Roman" w:hAnsi="Times Roman"/>
          <w:rtl w:val="0"/>
          <w:lang w:val="en-US"/>
        </w:rPr>
        <w:t>: K-Nearest Neighbors (regression technique)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SVR</w:t>
      </w:r>
      <w:r>
        <w:rPr>
          <w:rFonts w:ascii="Times Roman" w:hAnsi="Times Roman"/>
          <w:rtl w:val="0"/>
          <w:lang w:val="en-US"/>
        </w:rPr>
        <w:t>: Support Vector Regression (ML algorithm for complex prediction)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Sensors</w:t>
      </w:r>
      <w:r>
        <w:rPr>
          <w:rFonts w:ascii="Times Roman" w:hAnsi="Times Roman"/>
          <w:rtl w:val="0"/>
          <w:lang w:val="en-US"/>
        </w:rPr>
        <w:t>: Devices that measure pollutant-related gases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PT08.S1(CO)</w:t>
      </w:r>
      <w:r>
        <w:rPr>
          <w:rFonts w:ascii="Times Roman" w:hAnsi="Times Roman"/>
          <w:rtl w:val="0"/>
          <w:lang w:val="en-US"/>
        </w:rPr>
        <w:t>: Tin Oxide (CO-sensitive)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PT08.S2(NMHC)</w:t>
      </w:r>
      <w:r>
        <w:rPr>
          <w:rFonts w:ascii="Times Roman" w:hAnsi="Times Roman"/>
          <w:rtl w:val="0"/>
          <w:lang w:val="it-IT"/>
        </w:rPr>
        <w:t>: Titanium Oxide (Non-Methane Hydrocarbons)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PT08.S3(NOx)</w:t>
      </w:r>
      <w:r>
        <w:rPr>
          <w:rFonts w:ascii="Times Roman" w:hAnsi="Times Roman"/>
          <w:rtl w:val="0"/>
          <w:lang w:val="de-DE"/>
        </w:rPr>
        <w:t>: Tungsten Oxide (Nitrogen Oxides)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PT08.S4(NO</w:t>
      </w:r>
      <w:r>
        <w:rPr>
          <w:rFonts w:ascii="Lucida Grande" w:hAnsi="Lucida Grande" w:hint="default"/>
          <w:b w:val="1"/>
          <w:bCs w:val="1"/>
          <w:rtl w:val="0"/>
        </w:rPr>
        <w:t>₂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rtl w:val="0"/>
          <w:lang w:val="de-DE"/>
        </w:rPr>
        <w:t>: Tungsten Oxide (Nitrogen Dioxide)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PT08.S5(O</w:t>
      </w:r>
      <w:r>
        <w:rPr>
          <w:rFonts w:ascii="Lucida Grande" w:hAnsi="Lucida Grande" w:hint="default"/>
          <w:b w:val="1"/>
          <w:bCs w:val="1"/>
          <w:rtl w:val="0"/>
        </w:rPr>
        <w:t>₃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rtl w:val="0"/>
          <w:lang w:val="en-US"/>
        </w:rPr>
        <w:t>: Indium Oxide (Ozone-sensitive)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2.3 References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UCI Machine Learning Repository: Air Quality Dataset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Research papers on ML-based air pollution prediction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WHO Air Quality Standards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2.4 Relation to Existing Systems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Existing AQI dashboards (government platforms) only </w:t>
      </w:r>
      <w:r>
        <w:rPr>
          <w:rFonts w:ascii="Times Roman" w:hAnsi="Times Roman"/>
          <w:b w:val="1"/>
          <w:bCs w:val="1"/>
          <w:rtl w:val="0"/>
          <w:lang w:val="en-US"/>
        </w:rPr>
        <w:t>display real-time values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This system provides </w:t>
      </w:r>
      <w:r>
        <w:rPr>
          <w:rFonts w:ascii="Times Roman" w:hAnsi="Times Roman"/>
          <w:b w:val="1"/>
          <w:bCs w:val="1"/>
          <w:rtl w:val="0"/>
          <w:lang w:val="en-US"/>
        </w:rPr>
        <w:t>prediction capabilities</w:t>
      </w:r>
      <w:r>
        <w:rPr>
          <w:rFonts w:ascii="Times Roman" w:hAnsi="Times Roman"/>
          <w:rtl w:val="0"/>
          <w:lang w:val="en-US"/>
        </w:rPr>
        <w:t>, which most dashboards lack.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3. System Features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3.1 Key Features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Accepts </w:t>
      </w:r>
      <w:r>
        <w:rPr>
          <w:rFonts w:ascii="Times Roman" w:hAnsi="Times Roman"/>
          <w:b w:val="1"/>
          <w:bCs w:val="1"/>
          <w:rtl w:val="0"/>
          <w:lang w:val="en-US"/>
        </w:rPr>
        <w:t>sensor + weather data</w:t>
      </w:r>
      <w:r>
        <w:rPr>
          <w:rFonts w:ascii="Times Roman" w:hAnsi="Times Roman"/>
          <w:b w:val="0"/>
          <w:bCs w:val="0"/>
          <w:rtl w:val="0"/>
          <w:lang w:val="pt-PT"/>
        </w:rPr>
        <w:t xml:space="preserve"> as input.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Predicts </w:t>
      </w:r>
      <w:r>
        <w:rPr>
          <w:rFonts w:ascii="Times Roman" w:hAnsi="Times Roman"/>
          <w:b w:val="1"/>
          <w:bCs w:val="1"/>
          <w:rtl w:val="0"/>
          <w:lang w:val="fr-FR"/>
        </w:rPr>
        <w:t>multiple pollutants (CO, NO</w:t>
      </w:r>
      <w:r>
        <w:rPr>
          <w:rFonts w:ascii="Lucida Grande" w:hAnsi="Lucida Grande" w:hint="default"/>
          <w:b w:val="1"/>
          <w:bCs w:val="1"/>
          <w:rtl w:val="0"/>
        </w:rPr>
        <w:t>₂</w:t>
      </w:r>
      <w:r>
        <w:rPr>
          <w:rFonts w:ascii="Times Roman" w:hAnsi="Times Roman"/>
          <w:b w:val="1"/>
          <w:bCs w:val="1"/>
          <w:rtl w:val="0"/>
          <w:lang w:val="de-DE"/>
        </w:rPr>
        <w:t>, NMHC, etc.)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Supports </w:t>
      </w:r>
      <w:r>
        <w:rPr>
          <w:rFonts w:ascii="Times Roman" w:hAnsi="Times Roman"/>
          <w:b w:val="1"/>
          <w:bCs w:val="1"/>
          <w:rtl w:val="0"/>
          <w:lang w:val="en-US"/>
        </w:rPr>
        <w:t>multiple ML models</w:t>
      </w:r>
      <w:r>
        <w:rPr>
          <w:rFonts w:ascii="Times Roman" w:hAnsi="Times Roman"/>
          <w:rtl w:val="0"/>
          <w:lang w:val="en-US"/>
        </w:rPr>
        <w:t>: Linear Regression, KNN.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Provides </w:t>
      </w:r>
      <w:r>
        <w:rPr>
          <w:rFonts w:ascii="Times Roman" w:hAnsi="Times Roman"/>
          <w:b w:val="1"/>
          <w:bCs w:val="1"/>
          <w:rtl w:val="0"/>
          <w:lang w:val="en-US"/>
        </w:rPr>
        <w:t>accuracy metrics</w:t>
      </w:r>
      <w:r>
        <w:rPr>
          <w:rFonts w:ascii="Times Roman" w:hAnsi="Times Roman"/>
          <w:rtl w:val="0"/>
          <w:lang w:val="de-DE"/>
        </w:rPr>
        <w:t xml:space="preserve"> (RMSE, R</w:t>
      </w:r>
      <w:r>
        <w:rPr>
          <w:rFonts w:ascii="Times Roman" w:hAnsi="Times Roman" w:hint="default"/>
          <w:rtl w:val="0"/>
        </w:rPr>
        <w:t xml:space="preserve">² </w:t>
      </w:r>
      <w:r>
        <w:rPr>
          <w:rFonts w:ascii="Times Roman" w:hAnsi="Times Roman"/>
          <w:rtl w:val="0"/>
        </w:rPr>
        <w:t>score).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Displays </w:t>
      </w:r>
      <w:r>
        <w:rPr>
          <w:rFonts w:ascii="Times Roman" w:hAnsi="Times Roman"/>
          <w:b w:val="1"/>
          <w:bCs w:val="1"/>
          <w:rtl w:val="0"/>
          <w:lang w:val="en-US"/>
        </w:rPr>
        <w:t>visualizations</w:t>
      </w:r>
      <w:r>
        <w:rPr>
          <w:rFonts w:ascii="Times Roman" w:hAnsi="Times Roman"/>
          <w:rtl w:val="0"/>
          <w:lang w:val="en-US"/>
        </w:rPr>
        <w:t xml:space="preserve"> (predicted vs. actual, residual plots).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3.2 Target Users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Students &amp; Researchers</w:t>
      </w:r>
      <w:r>
        <w:rPr>
          <w:rFonts w:ascii="Times Roman" w:hAnsi="Times Roman"/>
          <w:rtl w:val="0"/>
          <w:lang w:val="en-US"/>
        </w:rPr>
        <w:t>: Learn and test ML techniques on environmental data.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Environmental Agencies</w:t>
      </w:r>
      <w:r>
        <w:rPr>
          <w:rFonts w:ascii="Times Roman" w:hAnsi="Times Roman"/>
          <w:rtl w:val="0"/>
          <w:lang w:val="en-US"/>
        </w:rPr>
        <w:t>: Use predictions for policy-making.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General Public</w:t>
      </w:r>
      <w:r>
        <w:rPr>
          <w:rFonts w:ascii="Times Roman" w:hAnsi="Times Roman"/>
          <w:rtl w:val="0"/>
          <w:lang w:val="en-US"/>
        </w:rPr>
        <w:t>: Understand AQI levels in a simple form.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4. System Constraints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4.1 Limitations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Prediction accuracy depends on dataset quality.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Requires Python with ML libraries installed (Scikit-learn, Pandas, Matplotlib).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4.2 Assumptions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Input dataset is preprocessed and valid.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Sensor readings are calibrated and reliable.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Functional Requirements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5.1 Input Module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Accepts dataset with </w:t>
      </w:r>
      <w:r>
        <w:rPr>
          <w:rFonts w:ascii="Times Roman" w:hAnsi="Times Roman"/>
          <w:b w:val="1"/>
          <w:bCs w:val="1"/>
          <w:rtl w:val="0"/>
          <w:lang w:val="en-US"/>
        </w:rPr>
        <w:t>weather and sensor readings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5.2 Data Preprocessing Module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Cleans </w:t>
      </w:r>
      <w:r>
        <w:rPr>
          <w:rFonts w:ascii="Times Roman" w:hAnsi="Times Roman"/>
          <w:b w:val="1"/>
          <w:bCs w:val="1"/>
          <w:rtl w:val="0"/>
          <w:lang w:val="nl-NL"/>
        </w:rPr>
        <w:t>invalid values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0"/>
          <w:bCs w:val="0"/>
          <w:rtl w:val="0"/>
        </w:rPr>
        <w:t xml:space="preserve">Handles </w:t>
      </w:r>
      <w:r>
        <w:rPr>
          <w:rFonts w:ascii="Times Roman" w:hAnsi="Times Roman"/>
          <w:b w:val="1"/>
          <w:bCs w:val="1"/>
          <w:rtl w:val="0"/>
          <w:lang w:val="nl-NL"/>
        </w:rPr>
        <w:t>missing data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Normalizes features if required.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5.3 Prediction Module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Linear Regression</w:t>
      </w:r>
      <w:r>
        <w:rPr>
          <w:rFonts w:ascii="Times Roman" w:hAnsi="Times Roman"/>
          <w:rtl w:val="0"/>
          <w:lang w:val="en-US"/>
        </w:rPr>
        <w:t>: Basic pollutant prediction.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KNN Regression</w:t>
      </w:r>
      <w:r>
        <w:rPr>
          <w:rFonts w:ascii="Times Roman" w:hAnsi="Times Roman"/>
          <w:rtl w:val="0"/>
          <w:lang w:val="en-US"/>
        </w:rPr>
        <w:t>: Predicts pollutant levels using nearest neighbors.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5.4 Evaluation Module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Calculates model performance using: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RMSE (Root Mean Square Error)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 xml:space="preserve">² </w:t>
      </w:r>
      <w:r>
        <w:rPr>
          <w:rFonts w:ascii="Times Roman" w:hAnsi="Times Roman"/>
          <w:b w:val="1"/>
          <w:bCs w:val="1"/>
          <w:rtl w:val="0"/>
          <w:lang w:val="en-US"/>
        </w:rPr>
        <w:t>Score (Coefficient of Determination)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5.5 Output &amp; Visualization Module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Displays predicted pollutant levels (CO, NO</w:t>
      </w:r>
      <w:r>
        <w:rPr>
          <w:rFonts w:ascii="Lucida Grande" w:hAnsi="Lucida Grande" w:hint="default"/>
          <w:rtl w:val="0"/>
        </w:rPr>
        <w:t>₂</w:t>
      </w:r>
      <w:r>
        <w:rPr>
          <w:rFonts w:ascii="Times Roman" w:hAnsi="Times Roman"/>
          <w:rtl w:val="0"/>
          <w:lang w:val="nl-NL"/>
        </w:rPr>
        <w:t>, NMHC).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Shows summary of system performance metrics.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Provides </w:t>
      </w:r>
      <w:r>
        <w:rPr>
          <w:rFonts w:ascii="Times Roman" w:hAnsi="Times Roman"/>
          <w:b w:val="1"/>
          <w:bCs w:val="1"/>
          <w:rtl w:val="0"/>
          <w:lang w:val="en-US"/>
        </w:rPr>
        <w:t>visualizations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Predicted vs. Actual plots.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Residual error plots.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Feature vs. pollutant trend graphs.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kit-learn, Pandas, Matplotlib).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4.2 Assumptions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Input dataset is preprocessed and valid.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Sensor readings are calibrated and reliable.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Functional Requirements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5.1 Input Module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Accepts dataset with </w:t>
      </w:r>
      <w:r>
        <w:rPr>
          <w:rFonts w:ascii="Times Roman" w:hAnsi="Times Roman"/>
          <w:b w:val="1"/>
          <w:bCs w:val="1"/>
          <w:rtl w:val="0"/>
          <w:lang w:val="en-US"/>
        </w:rPr>
        <w:t>weather and sensor readings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5.2 Data Preprocessing Module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Cleans </w:t>
      </w:r>
      <w:r>
        <w:rPr>
          <w:rFonts w:ascii="Times Roman" w:hAnsi="Times Roman"/>
          <w:b w:val="1"/>
          <w:bCs w:val="1"/>
          <w:rtl w:val="0"/>
          <w:lang w:val="nl-NL"/>
        </w:rPr>
        <w:t>invalid values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0"/>
          <w:bCs w:val="0"/>
          <w:rtl w:val="0"/>
        </w:rPr>
        <w:t xml:space="preserve">Handles </w:t>
      </w:r>
      <w:r>
        <w:rPr>
          <w:rFonts w:ascii="Times Roman" w:hAnsi="Times Roman"/>
          <w:b w:val="1"/>
          <w:bCs w:val="1"/>
          <w:rtl w:val="0"/>
          <w:lang w:val="nl-NL"/>
        </w:rPr>
        <w:t>missing data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Normalizes features if required.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5.3 Prediction Module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Linear Regression</w:t>
      </w:r>
      <w:r>
        <w:rPr>
          <w:rFonts w:ascii="Times Roman" w:hAnsi="Times Roman"/>
          <w:rtl w:val="0"/>
          <w:lang w:val="en-US"/>
        </w:rPr>
        <w:t>: Basic pollutant prediction.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KNN Regression</w:t>
      </w:r>
      <w:r>
        <w:rPr>
          <w:rFonts w:ascii="Times Roman" w:hAnsi="Times Roman"/>
          <w:rtl w:val="0"/>
          <w:lang w:val="en-US"/>
        </w:rPr>
        <w:t>: Predicts pollutant levels using nearest neighbors.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5.4 Evaluation Module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Calculates model performance using: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RMSE (Root Mean Square Error)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 xml:space="preserve">² </w:t>
      </w:r>
      <w:r>
        <w:rPr>
          <w:rFonts w:ascii="Times Roman" w:hAnsi="Times Roman"/>
          <w:b w:val="1"/>
          <w:bCs w:val="1"/>
          <w:rtl w:val="0"/>
          <w:lang w:val="en-US"/>
        </w:rPr>
        <w:t>Score (Coefficient of Determination)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5.5 Output &amp; Visualization Module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Displays predicted pollutant levels (CO, NO</w:t>
      </w:r>
      <w:r>
        <w:rPr>
          <w:rFonts w:ascii="Lucida Grande" w:hAnsi="Lucida Grande" w:hint="default"/>
          <w:rtl w:val="0"/>
        </w:rPr>
        <w:t>₂</w:t>
      </w:r>
      <w:r>
        <w:rPr>
          <w:rFonts w:ascii="Times Roman" w:hAnsi="Times Roman"/>
          <w:rtl w:val="0"/>
          <w:lang w:val="nl-NL"/>
        </w:rPr>
        <w:t>, NMHC).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Shows summary of system performance metrics.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Provides </w:t>
      </w:r>
      <w:r>
        <w:rPr>
          <w:rFonts w:ascii="Times Roman" w:hAnsi="Times Roman"/>
          <w:b w:val="1"/>
          <w:bCs w:val="1"/>
          <w:rtl w:val="0"/>
          <w:lang w:val="en-US"/>
        </w:rPr>
        <w:t>visualizations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Predicted vs. Actual plots.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Residual error plots.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Feature vs. pollutant trend graphs.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Predicts pollutant levels using nearest neighbors.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5.4 Evaluation Module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Calculates model performance using: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RMSE (Root Mean Square Error)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 xml:space="preserve">² </w:t>
      </w:r>
      <w:r>
        <w:rPr>
          <w:rFonts w:ascii="Times Roman" w:hAnsi="Times Roman"/>
          <w:b w:val="1"/>
          <w:bCs w:val="1"/>
          <w:rtl w:val="0"/>
          <w:lang w:val="en-US"/>
        </w:rPr>
        <w:t>Score (Coefficient of Determination)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5.5 Output &amp; Visualization Module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Displays predicted pollutant levels (CO, NO</w:t>
      </w:r>
      <w:r>
        <w:rPr>
          <w:rFonts w:ascii="Lucida Grande" w:hAnsi="Lucida Grande" w:hint="default"/>
          <w:rtl w:val="0"/>
        </w:rPr>
        <w:t>₂</w:t>
      </w:r>
      <w:r>
        <w:rPr>
          <w:rFonts w:ascii="Times Roman" w:hAnsi="Times Roman"/>
          <w:rtl w:val="0"/>
          <w:lang w:val="nl-NL"/>
        </w:rPr>
        <w:t>, NMHC).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Shows summary of system performance metrics.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Provides </w:t>
      </w:r>
      <w:r>
        <w:rPr>
          <w:rFonts w:ascii="Times Roman" w:hAnsi="Times Roman"/>
          <w:b w:val="1"/>
          <w:bCs w:val="1"/>
          <w:rtl w:val="0"/>
          <w:lang w:val="en-US"/>
        </w:rPr>
        <w:t>visualizations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Predicted vs. Actual plots.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Residual error plots.</w:t>
      </w:r>
    </w:p>
    <w:p>
      <w:pPr>
        <w:pStyle w:val="Defaul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Feature vs. pollutant trend graphs.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kit-learn, Pandas, Matplotlib).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4.2 Assumptions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Input dataset is preprocessed and valid.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Sensor readings are calibrated and reliable.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Functional Requirements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5.1 Input Module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Accepts dataset with </w:t>
      </w:r>
      <w:r>
        <w:rPr>
          <w:rFonts w:ascii="Times Roman" w:hAnsi="Times Roman"/>
          <w:b w:val="1"/>
          <w:bCs w:val="1"/>
          <w:rtl w:val="0"/>
          <w:lang w:val="en-US"/>
        </w:rPr>
        <w:t>weather and sensor readings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5.2 Data Preprocessing Module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Cleans </w:t>
      </w:r>
      <w:r>
        <w:rPr>
          <w:rFonts w:ascii="Times Roman" w:hAnsi="Times Roman"/>
          <w:b w:val="1"/>
          <w:bCs w:val="1"/>
          <w:rtl w:val="0"/>
          <w:lang w:val="nl-NL"/>
        </w:rPr>
        <w:t>invalid values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0"/>
          <w:bCs w:val="0"/>
          <w:rtl w:val="0"/>
        </w:rPr>
        <w:t xml:space="preserve">Handles </w:t>
      </w:r>
      <w:r>
        <w:rPr>
          <w:rFonts w:ascii="Times Roman" w:hAnsi="Times Roman"/>
          <w:b w:val="1"/>
          <w:bCs w:val="1"/>
          <w:rtl w:val="0"/>
          <w:lang w:val="nl-NL"/>
        </w:rPr>
        <w:t>missing data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Normalizes features if required.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5.3 Prediction Module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Linear Regression</w:t>
      </w:r>
      <w:r>
        <w:rPr>
          <w:rFonts w:ascii="Times Roman" w:hAnsi="Times Roman"/>
          <w:rtl w:val="0"/>
          <w:lang w:val="en-US"/>
        </w:rPr>
        <w:t>: Basic pollutant prediction.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KNN Regression</w:t>
      </w:r>
      <w:r>
        <w:rPr>
          <w:rFonts w:ascii="Times Roman" w:hAnsi="Times Roman"/>
          <w:rtl w:val="0"/>
          <w:lang w:val="en-US"/>
        </w:rPr>
        <w:t>: Predicts pollutant levels using nearest neighbors.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5.4 Evaluation Module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Calculates model performance using:</w:t>
      </w:r>
    </w:p>
    <w:p>
      <w:pPr>
        <w:pStyle w:val="Default"/>
        <w:numPr>
          <w:ilvl w:val="1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RMSE (Root Mean Square Error)</w:t>
      </w:r>
    </w:p>
    <w:p>
      <w:pPr>
        <w:pStyle w:val="Default"/>
        <w:numPr>
          <w:ilvl w:val="1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 xml:space="preserve">² </w:t>
      </w:r>
      <w:r>
        <w:rPr>
          <w:rFonts w:ascii="Times Roman" w:hAnsi="Times Roman"/>
          <w:b w:val="1"/>
          <w:bCs w:val="1"/>
          <w:rtl w:val="0"/>
          <w:lang w:val="en-US"/>
        </w:rPr>
        <w:t>Score (Coefficient of Determination)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5.5 Output &amp; Visualization Module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Displays predicted pollutant levels (CO, NO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₂</w:t>
      </w:r>
      <w:r>
        <w:rPr>
          <w:rFonts w:ascii="Times Roman" w:hAnsi="Times Roman"/>
          <w:rtl w:val="0"/>
          <w:lang w:val="nl-NL"/>
        </w:rPr>
        <w:t>, NMHC).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Shows summary of system performance metrics.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Provides </w:t>
      </w:r>
      <w:r>
        <w:rPr>
          <w:rFonts w:ascii="Times Roman" w:hAnsi="Times Roman"/>
          <w:b w:val="1"/>
          <w:bCs w:val="1"/>
          <w:rtl w:val="0"/>
          <w:lang w:val="en-US"/>
        </w:rPr>
        <w:t>visualizations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Predicted vs. Actual plots.</w:t>
      </w:r>
    </w:p>
    <w:p>
      <w:pPr>
        <w:pStyle w:val="Default"/>
        <w:numPr>
          <w:ilvl w:val="1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Residual error plots.</w:t>
      </w:r>
    </w:p>
    <w:p>
      <w:pPr>
        <w:pStyle w:val="Default"/>
        <w:numPr>
          <w:ilvl w:val="1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Feature vs. pollutant trend graphs.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20"/>
          <w:tab w:val="left" w:pos="220"/>
          <w:tab w:val="left" w:pos="72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80"/>
          <w:tab w:val="left" w:pos="940"/>
          <w:tab w:val="left" w:pos="1440"/>
        </w:tabs>
        <w:ind w:left="3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80"/>
          <w:tab w:val="left" w:pos="376"/>
          <w:tab w:val="left" w:pos="940"/>
          <w:tab w:val="left" w:pos="1440"/>
        </w:tabs>
        <w:ind w:left="5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80"/>
          <w:tab w:val="left" w:pos="376"/>
          <w:tab w:val="left" w:pos="940"/>
          <w:tab w:val="left" w:pos="1440"/>
        </w:tabs>
        <w:ind w:left="7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80"/>
          <w:tab w:val="left" w:pos="376"/>
          <w:tab w:val="left" w:pos="940"/>
          <w:tab w:val="left" w:pos="1440"/>
        </w:tabs>
        <w:ind w:left="91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80"/>
          <w:tab w:val="left" w:pos="376"/>
          <w:tab w:val="left" w:pos="940"/>
          <w:tab w:val="left" w:pos="1440"/>
        </w:tabs>
        <w:ind w:left="109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80"/>
          <w:tab w:val="left" w:pos="376"/>
          <w:tab w:val="left" w:pos="940"/>
          <w:tab w:val="left" w:pos="1440"/>
        </w:tabs>
        <w:ind w:left="127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80"/>
          <w:tab w:val="left" w:pos="376"/>
          <w:tab w:val="left" w:pos="940"/>
        </w:tabs>
        <w:ind w:left="145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80"/>
          <w:tab w:val="left" w:pos="376"/>
          <w:tab w:val="left" w:pos="940"/>
          <w:tab w:val="left" w:pos="1440"/>
        </w:tabs>
        <w:ind w:left="1636" w:hanging="1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  <w:tab w:val="left" w:pos="1440"/>
          </w:tabs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  <w:tab w:val="left" w:pos="1440"/>
          </w:tabs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  <w:tab w:val="left" w:pos="144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940"/>
            <w:tab w:val="left" w:pos="144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  <w:tab w:val="left" w:pos="144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  <w:tab w:val="left" w:pos="144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  <w:tab w:val="left" w:pos="144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940"/>
            <w:tab w:val="left" w:pos="144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40"/>
          </w:tabs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40"/>
          </w:tabs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40"/>
          </w:tabs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40"/>
          </w:tabs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</w:tabs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