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 xml:space="preserve">The </w:t>
      </w:r>
      <w:proofErr w:type="spellStart"/>
      <w:r>
        <w:rPr>
          <w:rFonts w:ascii="Cambria" w:hAnsi="Cambria" w:cs="Times New Roman"/>
          <w:sz w:val="28"/>
          <w:szCs w:val="28"/>
        </w:rPr>
        <w:t>Apogee</w:t>
      </w:r>
      <w:r w:rsidR="00CB1245" w:rsidRPr="00CB1245">
        <w:rPr>
          <w:rFonts w:ascii="Cambria" w:hAnsi="Cambria" w:cs="Times New Roman"/>
          <w:sz w:val="28"/>
          <w:szCs w:val="28"/>
        </w:rPr>
        <w:t>niuses</w:t>
      </w:r>
      <w:proofErr w:type="spellEnd"/>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t>
      </w:r>
      <w:proofErr w:type="spellStart"/>
      <w:r w:rsidR="00A1527F">
        <w:rPr>
          <w:rFonts w:ascii="Cambria" w:hAnsi="Cambria" w:cs="Times New Roman"/>
          <w:sz w:val="26"/>
          <w:szCs w:val="26"/>
        </w:rPr>
        <w:t>WiFi</w:t>
      </w:r>
      <w:proofErr w:type="spellEnd"/>
      <w:r w:rsidR="00A1527F">
        <w:rPr>
          <w:rFonts w:ascii="Cambria" w:hAnsi="Cambria" w:cs="Times New Roman"/>
          <w:sz w:val="26"/>
          <w:szCs w:val="26"/>
        </w:rPr>
        <w:t xml:space="preserve">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7C73E3A1" w14:textId="0B005E30" w:rsidR="00021245" w:rsidRDefault="00021245" w:rsidP="0052332A">
      <w:pPr>
        <w:rPr>
          <w:rFonts w:ascii="Cambria" w:hAnsi="Cambria" w:cs="Times New Roman"/>
        </w:rPr>
      </w:pPr>
      <w:r>
        <w:rPr>
          <w:rFonts w:ascii="Cambria" w:hAnsi="Cambria" w:cs="Times New Roman"/>
        </w:rPr>
        <w:tab/>
        <w:t>Strengths</w:t>
      </w:r>
      <w:proofErr w:type="gramStart"/>
      <w:r>
        <w:rPr>
          <w:rFonts w:ascii="Cambria" w:hAnsi="Cambria" w:cs="Times New Roman"/>
        </w:rPr>
        <w:t xml:space="preserve"> ..</w:t>
      </w:r>
      <w:proofErr w:type="gramEnd"/>
      <w:r>
        <w:rPr>
          <w:rFonts w:ascii="Cambria" w:hAnsi="Cambria" w:cs="Times New Roman"/>
        </w:rPr>
        <w:t>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7169D953" w14:textId="0DA02027" w:rsidR="00021245" w:rsidRDefault="00021245" w:rsidP="0052332A">
      <w:pPr>
        <w:rPr>
          <w:rFonts w:ascii="Cambria" w:hAnsi="Cambria" w:cs="Times New Roman"/>
        </w:rPr>
      </w:pPr>
      <w:r>
        <w:rPr>
          <w:rFonts w:ascii="Cambria" w:hAnsi="Cambria" w:cs="Times New Roman"/>
        </w:rPr>
        <w:tab/>
        <w:t>First Semester</w:t>
      </w:r>
      <w:proofErr w:type="gramStart"/>
      <w:r>
        <w:rPr>
          <w:rFonts w:ascii="Cambria" w:hAnsi="Cambria" w:cs="Times New Roman"/>
        </w:rPr>
        <w:t xml:space="preserve"> ..</w:t>
      </w:r>
      <w:proofErr w:type="gramEnd"/>
      <w:r>
        <w:rPr>
          <w:rFonts w:ascii="Cambria" w:hAnsi="Cambria" w:cs="Times New Roman"/>
        </w:rPr>
        <w:t>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w:t>
      </w:r>
      <w:proofErr w:type="gramStart"/>
      <w:r>
        <w:rPr>
          <w:rFonts w:ascii="Cambria" w:hAnsi="Cambria" w:cs="Times New Roman"/>
        </w:rPr>
        <w:t xml:space="preserve"> ..</w:t>
      </w:r>
      <w:proofErr w:type="gramEnd"/>
      <w:r>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3D912E9C" w:rsidR="009B04AC" w:rsidRDefault="00D07DE2" w:rsidP="0052332A">
      <w:pPr>
        <w:rPr>
          <w:rFonts w:ascii="Cambria" w:hAnsi="Cambria" w:cs="Times New Roman"/>
          <w:sz w:val="24"/>
          <w:szCs w:val="24"/>
        </w:rPr>
      </w:pPr>
      <w:r>
        <w:rPr>
          <w:rFonts w:ascii="Cambria" w:hAnsi="Cambria" w:cs="Times New Roman"/>
          <w:sz w:val="24"/>
          <w:szCs w:val="24"/>
        </w:rPr>
        <w:t xml:space="preserve">Wildcat rocketry would like a traditional flight computer that can </w:t>
      </w:r>
      <w:proofErr w:type="gramStart"/>
      <w:r>
        <w:rPr>
          <w:rFonts w:ascii="Cambria" w:hAnsi="Cambria" w:cs="Times New Roman"/>
          <w:sz w:val="24"/>
          <w:szCs w:val="24"/>
        </w:rPr>
        <w:t>read in</w:t>
      </w:r>
      <w:proofErr w:type="gramEnd"/>
      <w:r>
        <w:rPr>
          <w:rFonts w:ascii="Cambria" w:hAnsi="Cambria" w:cs="Times New Roman"/>
          <w:sz w:val="24"/>
          <w:szCs w:val="24"/>
        </w:rPr>
        <w:t xml:space="preserve"> data and transmit data in real time as well as be exported vis USB-C. As well as </w:t>
      </w:r>
      <w:proofErr w:type="gramStart"/>
      <w:r>
        <w:rPr>
          <w:rFonts w:ascii="Cambria" w:hAnsi="Cambria" w:cs="Times New Roman"/>
          <w:sz w:val="24"/>
          <w:szCs w:val="24"/>
        </w:rPr>
        <w:t>be</w:t>
      </w:r>
      <w:proofErr w:type="gramEnd"/>
      <w:r>
        <w:rPr>
          <w:rFonts w:ascii="Cambria" w:hAnsi="Cambria" w:cs="Times New Roman"/>
          <w:sz w:val="24"/>
          <w:szCs w:val="24"/>
        </w:rPr>
        <w:t xml:space="preserve"> able to </w:t>
      </w:r>
      <w:proofErr w:type="gramStart"/>
      <w:r>
        <w:rPr>
          <w:rFonts w:ascii="Cambria" w:hAnsi="Cambria" w:cs="Times New Roman"/>
          <w:sz w:val="24"/>
          <w:szCs w:val="24"/>
        </w:rPr>
        <w:t>expanded</w:t>
      </w:r>
      <w:proofErr w:type="gramEnd"/>
      <w:r>
        <w:rPr>
          <w:rFonts w:ascii="Cambria" w:hAnsi="Cambria" w:cs="Times New Roman"/>
          <w:sz w:val="24"/>
          <w:szCs w:val="24"/>
        </w:rPr>
        <w:t xml:space="preserve"> upon later for other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w:t>
      </w:r>
      <w:proofErr w:type="gramStart"/>
      <w:r w:rsidR="00170755">
        <w:rPr>
          <w:rFonts w:ascii="Cambria" w:hAnsi="Cambria" w:cs="Times New Roman"/>
          <w:sz w:val="24"/>
          <w:szCs w:val="24"/>
        </w:rPr>
        <w:t>has to</w:t>
      </w:r>
      <w:proofErr w:type="gramEnd"/>
      <w:r w:rsidR="00170755">
        <w:rPr>
          <w:rFonts w:ascii="Cambria" w:hAnsi="Cambria" w:cs="Times New Roman"/>
          <w:sz w:val="24"/>
          <w:szCs w:val="24"/>
        </w:rPr>
        <w:t xml:space="preserve">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w:t>
      </w:r>
      <w:r w:rsidR="006811FA">
        <w:rPr>
          <w:rFonts w:ascii="Cambria" w:hAnsi="Cambria" w:cs="Times New Roman"/>
          <w:sz w:val="24"/>
          <w:szCs w:val="24"/>
        </w:rPr>
        <w:lastRenderedPageBreak/>
        <w:t xml:space="preserve">Rocketry and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w:t>
      </w:r>
      <w:proofErr w:type="gramStart"/>
      <w:r w:rsidR="009B4F92">
        <w:rPr>
          <w:rFonts w:ascii="Cambria" w:hAnsi="Cambria" w:cs="Times New Roman"/>
          <w:sz w:val="24"/>
          <w:szCs w:val="24"/>
        </w:rPr>
        <w:t>hold</w:t>
      </w:r>
      <w:proofErr w:type="gramEnd"/>
      <w:r w:rsidR="009B4F92">
        <w:rPr>
          <w:rFonts w:ascii="Cambria" w:hAnsi="Cambria" w:cs="Times New Roman"/>
          <w:sz w:val="24"/>
          <w:szCs w:val="24"/>
        </w:rPr>
        <w:t xml:space="preserve">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9C0338" w:rsidRDefault="009C0338" w:rsidP="009C0338">
      <w:pPr>
        <w:numPr>
          <w:ilvl w:val="0"/>
          <w:numId w:val="8"/>
        </w:numPr>
        <w:rPr>
          <w:sz w:val="24"/>
          <w:szCs w:val="24"/>
        </w:rPr>
      </w:pPr>
      <w:r w:rsidRPr="009C0338">
        <w:rPr>
          <w:sz w:val="24"/>
          <w:szCs w:val="24"/>
        </w:rPr>
        <w:t xml:space="preserve">I2C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w:t>
      </w:r>
      <w:r w:rsidR="00A52B76">
        <w:rPr>
          <w:sz w:val="24"/>
          <w:szCs w:val="24"/>
        </w:rPr>
        <w:t xml:space="preserve"> the</w:t>
      </w:r>
      <w:r w:rsidRPr="009C0338">
        <w:rPr>
          <w:sz w:val="24"/>
          <w:szCs w:val="24"/>
        </w:rPr>
        <w:t xml:space="preserve"> barometer</w:t>
      </w:r>
      <w:r>
        <w:rPr>
          <w:sz w:val="24"/>
          <w:szCs w:val="24"/>
        </w:rPr>
        <w:t xml:space="preserve">. I2C is controlled by </w:t>
      </w:r>
      <w:r w:rsidRPr="009C0338">
        <w:rPr>
          <w:sz w:val="24"/>
          <w:szCs w:val="24"/>
        </w:rPr>
        <w:t>NXP Semiconductors</w:t>
      </w:r>
      <w:r>
        <w:rPr>
          <w:sz w:val="24"/>
          <w:szCs w:val="24"/>
        </w:rPr>
        <w:t xml:space="preserve"> and is currently on version</w:t>
      </w:r>
      <w:r w:rsidRPr="009C0338">
        <w:rPr>
          <w:sz w:val="24"/>
          <w:szCs w:val="24"/>
        </w:rPr>
        <w:t xml:space="preserve"> UM10204</w:t>
      </w:r>
      <w:r>
        <w:rPr>
          <w:sz w:val="24"/>
          <w:szCs w:val="24"/>
        </w:rPr>
        <w:t xml:space="preserve"> </w:t>
      </w:r>
      <w:r>
        <w:rPr>
          <w:sz w:val="24"/>
          <w:szCs w:val="24"/>
        </w:rPr>
        <w:fldChar w:fldCharType="begin"/>
      </w:r>
      <w:r>
        <w:rPr>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Pr>
          <w:sz w:val="24"/>
          <w:szCs w:val="24"/>
        </w:rPr>
        <w:fldChar w:fldCharType="separate"/>
      </w:r>
      <w:r w:rsidRPr="009C0338">
        <w:rPr>
          <w:rFonts w:ascii="Aptos" w:hAnsi="Aptos"/>
          <w:sz w:val="24"/>
        </w:rPr>
        <w:t>[1]</w:t>
      </w:r>
      <w:r>
        <w:rPr>
          <w:sz w:val="24"/>
          <w:szCs w:val="24"/>
        </w:rPr>
        <w:fldChar w:fldCharType="end"/>
      </w:r>
    </w:p>
    <w:p w14:paraId="0B96041C" w14:textId="58C35A60" w:rsidR="009C0338" w:rsidRDefault="009C0338" w:rsidP="009C0338">
      <w:pPr>
        <w:numPr>
          <w:ilvl w:val="0"/>
          <w:numId w:val="8"/>
        </w:numPr>
        <w:rPr>
          <w:sz w:val="24"/>
          <w:szCs w:val="24"/>
        </w:rPr>
      </w:pPr>
      <w:r w:rsidRPr="009C0338">
        <w:rPr>
          <w:sz w:val="24"/>
          <w:szCs w:val="24"/>
        </w:rPr>
        <w:t xml:space="preserve">SPI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 </w:t>
      </w:r>
      <w:r>
        <w:rPr>
          <w:sz w:val="24"/>
          <w:szCs w:val="24"/>
        </w:rPr>
        <w:t xml:space="preserve">the </w:t>
      </w:r>
      <w:r w:rsidRPr="009C0338">
        <w:rPr>
          <w:sz w:val="24"/>
          <w:szCs w:val="24"/>
        </w:rPr>
        <w:t>IMU, Flash, and High G Accelerometer</w:t>
      </w:r>
      <w:r>
        <w:rPr>
          <w:sz w:val="24"/>
          <w:szCs w:val="24"/>
        </w:rPr>
        <w:t>. SPI is a</w:t>
      </w:r>
      <w:r w:rsidRPr="009C0338">
        <w:rPr>
          <w:sz w:val="24"/>
          <w:szCs w:val="24"/>
        </w:rPr>
        <w:t>n uncontrolled standard.</w:t>
      </w:r>
    </w:p>
    <w:p w14:paraId="1191BF98" w14:textId="4B30C35F" w:rsidR="009C0338" w:rsidRPr="009C0338" w:rsidRDefault="00A52B76" w:rsidP="009C0338">
      <w:pPr>
        <w:numPr>
          <w:ilvl w:val="0"/>
          <w:numId w:val="8"/>
        </w:numPr>
        <w:rPr>
          <w:sz w:val="24"/>
          <w:szCs w:val="24"/>
        </w:rPr>
      </w:pPr>
      <w:r>
        <w:rPr>
          <w:sz w:val="24"/>
          <w:szCs w:val="24"/>
        </w:rPr>
        <w:t xml:space="preserve">USB-C – We are using the USB-C standard for our flight data export bus. The USB standard is controlled by USB Implementers Forum </w:t>
      </w:r>
      <w:r>
        <w:rPr>
          <w:sz w:val="24"/>
          <w:szCs w:val="24"/>
        </w:rPr>
        <w:fldChar w:fldCharType="begin"/>
      </w:r>
      <w:r>
        <w:rPr>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Pr>
          <w:sz w:val="24"/>
          <w:szCs w:val="24"/>
        </w:rPr>
        <w:fldChar w:fldCharType="separate"/>
      </w:r>
      <w:r w:rsidRPr="00A52B76">
        <w:rPr>
          <w:rFonts w:ascii="Aptos" w:hAnsi="Aptos"/>
          <w:sz w:val="24"/>
        </w:rPr>
        <w:t>[2]</w:t>
      </w:r>
      <w:r>
        <w:rPr>
          <w:sz w:val="24"/>
          <w:szCs w:val="24"/>
        </w:rPr>
        <w:fldChar w:fldCharType="end"/>
      </w:r>
      <w:r>
        <w:rPr>
          <w:sz w:val="24"/>
          <w:szCs w:val="24"/>
        </w:rPr>
        <w:t>.</w:t>
      </w:r>
    </w:p>
    <w:p w14:paraId="15285DC6" w14:textId="77777777" w:rsidR="009C0338" w:rsidRPr="009C0338" w:rsidRDefault="009C0338" w:rsidP="009C0338">
      <w:pPr>
        <w:numPr>
          <w:ilvl w:val="0"/>
          <w:numId w:val="8"/>
        </w:numPr>
        <w:rPr>
          <w:sz w:val="24"/>
          <w:szCs w:val="24"/>
        </w:rPr>
      </w:pPr>
      <w:r w:rsidRPr="009C0338">
        <w:rPr>
          <w:sz w:val="24"/>
          <w:szCs w:val="24"/>
        </w:rPr>
        <w:t>ESP32-S3</w:t>
      </w:r>
    </w:p>
    <w:p w14:paraId="48A21FDD" w14:textId="7D3BFC36" w:rsidR="009C0338" w:rsidRPr="009C0338" w:rsidRDefault="009C0338" w:rsidP="009C0338">
      <w:pPr>
        <w:numPr>
          <w:ilvl w:val="1"/>
          <w:numId w:val="8"/>
        </w:numPr>
        <w:rPr>
          <w:sz w:val="24"/>
          <w:szCs w:val="24"/>
        </w:rPr>
      </w:pPr>
      <w:r w:rsidRPr="009C0338">
        <w:rPr>
          <w:sz w:val="24"/>
          <w:szCs w:val="24"/>
        </w:rPr>
        <w:lastRenderedPageBreak/>
        <w:t xml:space="preserve">Wi-Fi – </w:t>
      </w:r>
      <w:r w:rsidR="00BD5C5C">
        <w:rPr>
          <w:sz w:val="24"/>
          <w:szCs w:val="24"/>
        </w:rPr>
        <w:t xml:space="preserve">This standard is controlled by </w:t>
      </w:r>
      <w:r w:rsidRPr="009C0338">
        <w:rPr>
          <w:sz w:val="24"/>
          <w:szCs w:val="24"/>
        </w:rPr>
        <w:t xml:space="preserve">IEEE </w:t>
      </w:r>
      <w:r w:rsidR="00BD5C5C">
        <w:rPr>
          <w:sz w:val="24"/>
          <w:szCs w:val="24"/>
        </w:rPr>
        <w:t xml:space="preserve">and the version being used is </w:t>
      </w:r>
      <w:r w:rsidRPr="009C0338">
        <w:rPr>
          <w:sz w:val="24"/>
          <w:szCs w:val="24"/>
        </w:rPr>
        <w:t xml:space="preserve">802.11b/g/n </w:t>
      </w:r>
      <w:r>
        <w:rPr>
          <w:sz w:val="24"/>
          <w:szCs w:val="24"/>
        </w:rPr>
        <w:fldChar w:fldCharType="begin"/>
      </w:r>
      <w:r w:rsidR="00A52B76">
        <w:rPr>
          <w:sz w:val="24"/>
          <w:szCs w:val="24"/>
        </w:rPr>
        <w:instrText xml:space="preserve"> ADDIN ZOTERO_ITEM CSL_CITATION {"citationID":"X2EsqVZZ","properties":{"formattedCitation":"[3]","plainCitation":"[3]","noteIndex":0},"citationItems":[{"id":153,"uris":["http://zotero.org/users/15156901/items/JGZST9KU"],"itemData":{"id":153,"type":"webpage","container-title":"IEEE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Pr>
          <w:sz w:val="24"/>
          <w:szCs w:val="24"/>
        </w:rPr>
        <w:fldChar w:fldCharType="separate"/>
      </w:r>
      <w:r w:rsidR="00A52B76" w:rsidRPr="00A52B76">
        <w:rPr>
          <w:rFonts w:ascii="Aptos" w:hAnsi="Aptos"/>
          <w:sz w:val="24"/>
        </w:rPr>
        <w:t>[3]</w:t>
      </w:r>
      <w:r>
        <w:rPr>
          <w:sz w:val="24"/>
          <w:szCs w:val="24"/>
        </w:rPr>
        <w:fldChar w:fldCharType="end"/>
      </w:r>
      <w:r w:rsidR="00BD5C5C">
        <w:rPr>
          <w:sz w:val="24"/>
          <w:szCs w:val="24"/>
        </w:rPr>
        <w:t>.</w:t>
      </w:r>
    </w:p>
    <w:p w14:paraId="7B9F592C" w14:textId="37E0124D" w:rsidR="009B04AC" w:rsidRPr="00A52B76" w:rsidRDefault="009C0338" w:rsidP="00825F1C">
      <w:pPr>
        <w:numPr>
          <w:ilvl w:val="0"/>
          <w:numId w:val="8"/>
        </w:numPr>
        <w:rPr>
          <w:sz w:val="24"/>
          <w:szCs w:val="24"/>
        </w:rPr>
      </w:pPr>
      <w:r w:rsidRPr="009C0338">
        <w:rPr>
          <w:sz w:val="24"/>
          <w:szCs w:val="24"/>
        </w:rPr>
        <w:t xml:space="preserve">C++ - </w:t>
      </w:r>
      <w:r>
        <w:rPr>
          <w:sz w:val="24"/>
          <w:szCs w:val="24"/>
        </w:rPr>
        <w:t>We are using C++ as our programming language. It is controlled by the International Organization for Standardization and is currently on version 14882:2020(E)</w:t>
      </w:r>
      <w:r w:rsidR="00BD5C5C">
        <w:rPr>
          <w:sz w:val="24"/>
          <w:szCs w:val="24"/>
        </w:rPr>
        <w:t xml:space="preserve"> </w:t>
      </w:r>
      <w:r w:rsidR="00BD5C5C">
        <w:rPr>
          <w:sz w:val="24"/>
          <w:szCs w:val="24"/>
        </w:rPr>
        <w:fldChar w:fldCharType="begin"/>
      </w:r>
      <w:r w:rsidR="00A52B76">
        <w:rPr>
          <w:sz w:val="24"/>
          <w:szCs w:val="24"/>
        </w:rPr>
        <w:instrText xml:space="preserve"> ADDIN ZOTERO_ITEM CSL_CITATION {"citationID":"ojeumCEn","properties":{"formattedCitation":"[4]","plainCitation":"[4]","noteIndex":0},"citationItems":[{"id":167,"uris":["http://zotero.org/users/15156901/items/JE3C3V7E"],"itemData":{"id":167,"type":"webpage","title":"The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Pr>
          <w:sz w:val="24"/>
          <w:szCs w:val="24"/>
        </w:rPr>
        <w:fldChar w:fldCharType="separate"/>
      </w:r>
      <w:r w:rsidR="00A52B76" w:rsidRPr="00A52B76">
        <w:rPr>
          <w:rFonts w:ascii="Aptos" w:hAnsi="Aptos"/>
          <w:sz w:val="24"/>
        </w:rPr>
        <w:t>[4]</w:t>
      </w:r>
      <w:r w:rsidR="00BD5C5C">
        <w:rPr>
          <w:sz w:val="24"/>
          <w:szCs w:val="24"/>
        </w:rPr>
        <w:fldChar w:fldCharType="end"/>
      </w:r>
      <w:r>
        <w:rPr>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lastRenderedPageBreak/>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lastRenderedPageBreak/>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proofErr w:type="spellStart"/>
      <w:proofErr w:type="gramStart"/>
      <w:r>
        <w:rPr>
          <w:rFonts w:ascii="Cambria" w:hAnsi="Cambria" w:cs="Times New Roman"/>
          <w:sz w:val="24"/>
          <w:szCs w:val="24"/>
        </w:rPr>
        <w:t>break down</w:t>
      </w:r>
      <w:proofErr w:type="spellEnd"/>
      <w:proofErr w:type="gramEnd"/>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lastRenderedPageBreak/>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w:t>
      </w:r>
      <w:proofErr w:type="spellStart"/>
      <w:r>
        <w:rPr>
          <w:rFonts w:ascii="Cambria" w:hAnsi="Cambria" w:cs="Times New Roman"/>
          <w:sz w:val="24"/>
          <w:szCs w:val="24"/>
        </w:rPr>
        <w:t>KiCad</w:t>
      </w:r>
      <w:proofErr w:type="spellEnd"/>
      <w:r>
        <w:rPr>
          <w:rFonts w:ascii="Cambria" w:hAnsi="Cambria" w:cs="Times New Roman"/>
          <w:sz w:val="24"/>
          <w:szCs w:val="24"/>
        </w:rPr>
        <w:t xml:space="preserve">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w:t>
      </w:r>
      <w:r>
        <w:rPr>
          <w:rFonts w:ascii="Cambria" w:hAnsi="Cambria" w:cs="Times New Roman"/>
          <w:sz w:val="24"/>
          <w:szCs w:val="24"/>
        </w:rPr>
        <w:lastRenderedPageBreak/>
        <w:t xml:space="preserve">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t>
      </w:r>
      <w:proofErr w:type="gramStart"/>
      <w:r>
        <w:rPr>
          <w:rFonts w:ascii="Cambria" w:hAnsi="Cambria" w:cs="Times New Roman"/>
          <w:sz w:val="24"/>
          <w:szCs w:val="24"/>
        </w:rPr>
        <w:t>with</w:t>
      </w:r>
      <w:proofErr w:type="gramEnd"/>
      <w:r>
        <w:rPr>
          <w:rFonts w:ascii="Cambria" w:hAnsi="Cambria" w:cs="Times New Roman"/>
          <w:sz w:val="24"/>
          <w:szCs w:val="24"/>
        </w:rPr>
        <w:t xml:space="preserve"> a team with a vast amount of Electrical and Computer 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5673B1C1"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proofErr w:type="gramStart"/>
      <w:r>
        <w:rPr>
          <w:rFonts w:ascii="Cambria" w:hAnsi="Cambria" w:cs="Times New Roman"/>
          <w:sz w:val="24"/>
          <w:szCs w:val="24"/>
        </w:rPr>
        <w:t>So</w:t>
      </w:r>
      <w:proofErr w:type="gramEnd"/>
      <w:r>
        <w:rPr>
          <w:rFonts w:ascii="Cambria" w:hAnsi="Cambria" w:cs="Times New Roman"/>
          <w:sz w:val="24"/>
          <w:szCs w:val="24"/>
        </w:rPr>
        <w:t xml:space="preserve"> we may have to aim for a sooner project completion date or have to </w:t>
      </w:r>
      <w:proofErr w:type="gramStart"/>
      <w:r>
        <w:rPr>
          <w:rFonts w:ascii="Cambria" w:hAnsi="Cambria" w:cs="Times New Roman"/>
          <w:sz w:val="24"/>
          <w:szCs w:val="24"/>
        </w:rPr>
        <w:t>travel</w:t>
      </w:r>
      <w:proofErr w:type="gramEnd"/>
      <w:r>
        <w:rPr>
          <w:rFonts w:ascii="Cambria" w:hAnsi="Cambria" w:cs="Times New Roman"/>
          <w:sz w:val="24"/>
          <w:szCs w:val="24"/>
        </w:rPr>
        <w:t xml:space="preserve"> which not all of our members may be able to do.</w:t>
      </w:r>
    </w:p>
    <w:p w14:paraId="10C250B5" w14:textId="6CB95C6F" w:rsidR="00B30A6A" w:rsidRDefault="00B30A6A" w:rsidP="00BD7918">
      <w:pPr>
        <w:rPr>
          <w:rFonts w:ascii="Cambria" w:hAnsi="Cambria" w:cs="Times New Roman"/>
          <w:sz w:val="24"/>
          <w:szCs w:val="24"/>
        </w:rPr>
      </w:pP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2DC010FC"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proofErr w:type="gramStart"/>
      <w:r>
        <w:rPr>
          <w:rFonts w:ascii="Cambria" w:hAnsi="Cambria" w:cs="Times New Roman"/>
          <w:sz w:val="24"/>
          <w:szCs w:val="24"/>
        </w:rPr>
        <w:t>learned</w:t>
      </w:r>
      <w:proofErr w:type="gramEnd"/>
      <w:r>
        <w:rPr>
          <w:rFonts w:ascii="Cambria" w:hAnsi="Cambria" w:cs="Times New Roman"/>
          <w:sz w:val="24"/>
          <w:szCs w:val="24"/>
        </w:rPr>
        <w:t>. However, one of them ha</w:t>
      </w:r>
      <w:r w:rsidR="005039EC">
        <w:rPr>
          <w:rFonts w:ascii="Cambria" w:hAnsi="Cambria" w:cs="Times New Roman"/>
          <w:sz w:val="24"/>
          <w:szCs w:val="24"/>
        </w:rPr>
        <w:t>s been component selection. The IMU our group wanted to go with was almost perfect. But during a final check before buy, we figured out that XXX. Another issue we encountered was when we were placing our JLCPCB order, they were out of the specific ESP32 model we wanted. We did not check before placing the order to check if they were still in stock. We had to go and get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6371AAF7" w14:textId="77777777" w:rsidR="000316A1" w:rsidRPr="000316A1" w:rsidRDefault="000316A1" w:rsidP="000316A1">
      <w:pPr>
        <w:pStyle w:val="Bibliography"/>
        <w:rPr>
          <w:rFonts w:ascii="Cambria" w:hAnsi="Cambria"/>
          <w:kern w:val="0"/>
          <w:sz w:val="24"/>
        </w:rPr>
      </w:pPr>
      <w:r>
        <w:fldChar w:fldCharType="begin"/>
      </w:r>
      <w:r>
        <w:instrText xml:space="preserve"> ADDIN ZOTERO_BIBL {"uncited":[],"omitted":[],"custom":[]} CSL_BIBLIOGRAPHY </w:instrText>
      </w:r>
      <w:r>
        <w:fldChar w:fldCharType="separate"/>
      </w:r>
      <w:r w:rsidRPr="000316A1">
        <w:rPr>
          <w:rFonts w:ascii="Cambria" w:hAnsi="Cambria"/>
          <w:kern w:val="0"/>
          <w:sz w:val="24"/>
        </w:rPr>
        <w:t>[1]</w:t>
      </w:r>
      <w:r w:rsidRPr="000316A1">
        <w:rPr>
          <w:rFonts w:ascii="Cambria" w:hAnsi="Cambria"/>
          <w:kern w:val="0"/>
          <w:sz w:val="24"/>
        </w:rPr>
        <w:tab/>
        <w:t>“I2C-bus specification and user manual,” vol. 2021, 2021.</w:t>
      </w:r>
    </w:p>
    <w:p w14:paraId="1AB8A2CB"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[2]</w:t>
      </w:r>
      <w:r w:rsidRPr="000316A1">
        <w:rPr>
          <w:rFonts w:ascii="Cambria" w:hAnsi="Cambria"/>
          <w:kern w:val="0"/>
          <w:sz w:val="24"/>
        </w:rPr>
        <w:tab/>
        <w:t>“USB Type-C® Cable and Connector Specification | USB-IF.” Accessed: Dec. 05, 2024. [Online]. Available: https://www.usb.org/usb-type-cr-cable-and-connector-specification</w:t>
      </w:r>
    </w:p>
    <w:p w14:paraId="384A1027"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[3]</w:t>
      </w:r>
      <w:r w:rsidRPr="000316A1">
        <w:rPr>
          <w:rFonts w:ascii="Cambria" w:hAnsi="Cambria"/>
          <w:kern w:val="0"/>
          <w:sz w:val="24"/>
        </w:rPr>
        <w:tab/>
        <w:t>“IEEE Standards Association,” IEEE Standards Association. Accessed: Dec. 03, 2024. [Online]. Available: https://standards.ieee.org/ieee/802.11n/3952/</w:t>
      </w:r>
    </w:p>
    <w:p w14:paraId="0C5A69CF"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[4]</w:t>
      </w:r>
      <w:r w:rsidRPr="000316A1">
        <w:rPr>
          <w:rFonts w:ascii="Cambria" w:hAnsi="Cambria"/>
          <w:kern w:val="0"/>
          <w:sz w:val="24"/>
        </w:rPr>
        <w:tab/>
        <w:t xml:space="preserve">“The </w:t>
      </w:r>
      <w:proofErr w:type="gramStart"/>
      <w:r w:rsidRPr="000316A1">
        <w:rPr>
          <w:rFonts w:ascii="Cambria" w:hAnsi="Cambria"/>
          <w:kern w:val="0"/>
          <w:sz w:val="24"/>
        </w:rPr>
        <w:t>Standard :</w:t>
      </w:r>
      <w:proofErr w:type="gramEnd"/>
      <w:r w:rsidRPr="000316A1">
        <w:rPr>
          <w:rFonts w:ascii="Cambria" w:hAnsi="Cambria"/>
          <w:kern w:val="0"/>
          <w:sz w:val="24"/>
        </w:rPr>
        <w:t xml:space="preserve"> Standard C++.” Accessed: Dec. 05, 2024. [Online]. Available: https://isocpp.org/std/the-standard</w:t>
      </w:r>
    </w:p>
    <w:p w14:paraId="54635C95" w14:textId="5FE02425"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9DB14" w14:textId="77777777" w:rsidR="00B3622B" w:rsidRDefault="00B3622B" w:rsidP="0052332A">
      <w:pPr>
        <w:spacing w:after="0" w:line="240" w:lineRule="auto"/>
      </w:pPr>
      <w:r>
        <w:separator/>
      </w:r>
    </w:p>
  </w:endnote>
  <w:endnote w:type="continuationSeparator" w:id="0">
    <w:p w14:paraId="6F9BA8C5" w14:textId="77777777" w:rsidR="00B3622B" w:rsidRDefault="00B3622B"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94DEF" w14:textId="77777777" w:rsidR="00B3622B" w:rsidRDefault="00B3622B" w:rsidP="0052332A">
      <w:pPr>
        <w:spacing w:after="0" w:line="240" w:lineRule="auto"/>
      </w:pPr>
      <w:r>
        <w:separator/>
      </w:r>
    </w:p>
  </w:footnote>
  <w:footnote w:type="continuationSeparator" w:id="0">
    <w:p w14:paraId="367E443E" w14:textId="77777777" w:rsidR="00B3622B" w:rsidRDefault="00B3622B"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481A"/>
    <w:rsid w:val="00021245"/>
    <w:rsid w:val="00031010"/>
    <w:rsid w:val="000316A1"/>
    <w:rsid w:val="00093401"/>
    <w:rsid w:val="000C6816"/>
    <w:rsid w:val="0011105D"/>
    <w:rsid w:val="001529A8"/>
    <w:rsid w:val="00161E78"/>
    <w:rsid w:val="00162833"/>
    <w:rsid w:val="00170755"/>
    <w:rsid w:val="0018164C"/>
    <w:rsid w:val="001A2389"/>
    <w:rsid w:val="001B3814"/>
    <w:rsid w:val="00213049"/>
    <w:rsid w:val="00243890"/>
    <w:rsid w:val="00263689"/>
    <w:rsid w:val="002D098A"/>
    <w:rsid w:val="002E2C26"/>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039EC"/>
    <w:rsid w:val="005161AC"/>
    <w:rsid w:val="0052332A"/>
    <w:rsid w:val="00546B94"/>
    <w:rsid w:val="00547D92"/>
    <w:rsid w:val="005522E9"/>
    <w:rsid w:val="0056579C"/>
    <w:rsid w:val="005820BA"/>
    <w:rsid w:val="006571FF"/>
    <w:rsid w:val="006811FA"/>
    <w:rsid w:val="00692902"/>
    <w:rsid w:val="006A4314"/>
    <w:rsid w:val="006A5FAE"/>
    <w:rsid w:val="006C6E49"/>
    <w:rsid w:val="006E1903"/>
    <w:rsid w:val="006F1D1B"/>
    <w:rsid w:val="00707751"/>
    <w:rsid w:val="0072218B"/>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B7A8D"/>
    <w:rsid w:val="00BD5C5C"/>
    <w:rsid w:val="00BD7918"/>
    <w:rsid w:val="00BE0E23"/>
    <w:rsid w:val="00BE3578"/>
    <w:rsid w:val="00CB1245"/>
    <w:rsid w:val="00CC492B"/>
    <w:rsid w:val="00D07DE2"/>
    <w:rsid w:val="00D872E8"/>
    <w:rsid w:val="00D9165F"/>
    <w:rsid w:val="00DB0D28"/>
    <w:rsid w:val="00DC201F"/>
    <w:rsid w:val="00E60B82"/>
    <w:rsid w:val="00E82057"/>
    <w:rsid w:val="00E95838"/>
    <w:rsid w:val="00EB3FC8"/>
    <w:rsid w:val="00EF696A"/>
    <w:rsid w:val="00F1658D"/>
    <w:rsid w:val="00F22233"/>
    <w:rsid w:val="00F34A45"/>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16</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38</cp:revision>
  <dcterms:created xsi:type="dcterms:W3CDTF">2024-10-09T16:46:00Z</dcterms:created>
  <dcterms:modified xsi:type="dcterms:W3CDTF">2024-12-05T23:40:00Z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id="aOAlL9wa"/&gt;&lt;style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