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946D" w14:textId="2913CB23" w:rsidR="00CB4535" w:rsidRPr="0099563E" w:rsidRDefault="00CB4535" w:rsidP="00CB4535">
      <w:pPr>
        <w:shd w:val="clear" w:color="auto" w:fill="FFFFFF"/>
        <w:spacing w:before="300" w:after="300" w:line="240" w:lineRule="auto"/>
        <w:jc w:val="center"/>
        <w:rPr>
          <w:rFonts w:asciiTheme="minorBidi" w:eastAsia="Times New Roman" w:hAnsiTheme="minorBidi"/>
          <w:b/>
          <w:bCs/>
          <w:i/>
          <w:iCs/>
          <w:color w:val="0D0D0D"/>
          <w:sz w:val="32"/>
          <w:szCs w:val="32"/>
        </w:rPr>
      </w:pPr>
      <w:r w:rsidRPr="0099563E">
        <w:rPr>
          <w:rFonts w:asciiTheme="minorBidi" w:eastAsia="Times New Roman" w:hAnsiTheme="minorBidi"/>
          <w:b/>
          <w:bCs/>
          <w:i/>
          <w:iCs/>
          <w:color w:val="0D0D0D"/>
          <w:sz w:val="32"/>
          <w:szCs w:val="32"/>
        </w:rPr>
        <w:t>Functional Requirements</w:t>
      </w:r>
    </w:p>
    <w:p w14:paraId="4646E6DF" w14:textId="77777777" w:rsidR="00CB4535" w:rsidRDefault="00CB453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b/>
          <w:bCs/>
          <w:color w:val="0D0D0D"/>
          <w:sz w:val="28"/>
          <w:szCs w:val="28"/>
        </w:rPr>
      </w:pPr>
    </w:p>
    <w:p w14:paraId="5D874714" w14:textId="5AD20642" w:rsidR="00C25825" w:rsidRPr="00C25825" w:rsidRDefault="00C2582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b/>
          <w:bCs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b/>
          <w:bCs/>
          <w:color w:val="0D0D0D"/>
          <w:sz w:val="28"/>
          <w:szCs w:val="28"/>
        </w:rPr>
        <w:t>Administrator (Admin) Requirements:</w:t>
      </w:r>
    </w:p>
    <w:p w14:paraId="29BEB0C5" w14:textId="77777777" w:rsidR="00C25825" w:rsidRPr="00C25825" w:rsidRDefault="00C25825" w:rsidP="000B786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admin can add new user accounts for faculty members, students, and administrative staff.</w:t>
      </w:r>
    </w:p>
    <w:p w14:paraId="13903BA1" w14:textId="77777777" w:rsidR="00C25825" w:rsidRPr="00C25825" w:rsidRDefault="00C25825" w:rsidP="000B786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admin can edit existing user accounts, including updating personal information and roles.</w:t>
      </w:r>
    </w:p>
    <w:p w14:paraId="1F4C3C99" w14:textId="77777777" w:rsidR="00C25825" w:rsidRPr="00C25825" w:rsidRDefault="00C25825" w:rsidP="000B786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admin can delete user accounts when necessary, ensuring data integrity.</w:t>
      </w:r>
    </w:p>
    <w:p w14:paraId="4ABD7A65" w14:textId="77777777" w:rsidR="00C25825" w:rsidRPr="00C25825" w:rsidRDefault="00C25825" w:rsidP="000B786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admin has access to user management tools to assign roles and permissions.</w:t>
      </w:r>
    </w:p>
    <w:p w14:paraId="620D5319" w14:textId="77777777" w:rsidR="00C25825" w:rsidRPr="00C25825" w:rsidRDefault="00C25825" w:rsidP="000B786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The admin can configure system settings, including course categories, grading scales, and evaluation criteria for faculty members.</w:t>
      </w:r>
    </w:p>
    <w:p w14:paraId="3439E131" w14:textId="493D123D" w:rsidR="00C25825" w:rsidRDefault="00C25825" w:rsidP="000B786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The admin can generate reports on user activity, course enrollment, and teaching performance evaluations.</w:t>
      </w:r>
    </w:p>
    <w:p w14:paraId="46F19C9B" w14:textId="3E11B61C" w:rsidR="0099563E" w:rsidRDefault="0099563E" w:rsidP="0099563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</w:p>
    <w:p w14:paraId="488414CE" w14:textId="77777777" w:rsidR="0099563E" w:rsidRPr="00C25825" w:rsidRDefault="0099563E" w:rsidP="0099563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</w:p>
    <w:p w14:paraId="03819D25" w14:textId="77777777" w:rsidR="000B786A" w:rsidRPr="00E52480" w:rsidRDefault="00C2582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b/>
          <w:bCs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b/>
          <w:bCs/>
          <w:color w:val="0D0D0D"/>
          <w:sz w:val="28"/>
          <w:szCs w:val="28"/>
        </w:rPr>
        <w:t xml:space="preserve">Faculty Member Requirements: </w:t>
      </w:r>
    </w:p>
    <w:p w14:paraId="2B80D8FD" w14:textId="1E765961" w:rsidR="00C25825" w:rsidRPr="00C25825" w:rsidRDefault="00C25825" w:rsidP="000B786A">
      <w:pPr>
        <w:shd w:val="clear" w:color="auto" w:fill="FFFFFF"/>
        <w:spacing w:before="300" w:after="300" w:line="240" w:lineRule="auto"/>
        <w:ind w:firstLine="360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7. M: Faculty members can create new courses within the LMS platform.</w:t>
      </w:r>
    </w:p>
    <w:p w14:paraId="091120A1" w14:textId="77777777" w:rsidR="00C25825" w:rsidRPr="00C25825" w:rsidRDefault="00C25825" w:rsidP="000B786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Faculty members can upload learning materials, set assignments, and manage assessments for their courses.</w:t>
      </w:r>
    </w:p>
    <w:p w14:paraId="711D753C" w14:textId="77777777" w:rsidR="00C25825" w:rsidRPr="00C25825" w:rsidRDefault="00C25825" w:rsidP="000B786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Faculty members can monitor student progress by tracking attendance, viewing grades, and providing feedback on assignments.</w:t>
      </w:r>
    </w:p>
    <w:p w14:paraId="12277A35" w14:textId="77777777" w:rsidR="00C25825" w:rsidRPr="00C25825" w:rsidRDefault="00C25825" w:rsidP="000B786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Faculty members can participate in teaching performance evaluations by rating their colleagues and viewing student and administrator feedback.</w:t>
      </w:r>
    </w:p>
    <w:p w14:paraId="30E8417C" w14:textId="6EAE7FB0" w:rsidR="00CB4535" w:rsidRDefault="00CB453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b/>
          <w:bCs/>
          <w:color w:val="0D0D0D"/>
          <w:sz w:val="28"/>
          <w:szCs w:val="28"/>
        </w:rPr>
      </w:pPr>
    </w:p>
    <w:p w14:paraId="37656E16" w14:textId="77777777" w:rsidR="0099563E" w:rsidRDefault="0099563E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b/>
          <w:bCs/>
          <w:color w:val="0D0D0D"/>
          <w:sz w:val="28"/>
          <w:szCs w:val="28"/>
        </w:rPr>
      </w:pPr>
    </w:p>
    <w:p w14:paraId="7CDB79EB" w14:textId="77777777" w:rsidR="00CB4535" w:rsidRDefault="00CB453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b/>
          <w:bCs/>
          <w:color w:val="0D0D0D"/>
          <w:sz w:val="28"/>
          <w:szCs w:val="28"/>
        </w:rPr>
      </w:pPr>
    </w:p>
    <w:p w14:paraId="10954AA6" w14:textId="0FFC375F" w:rsidR="00E52480" w:rsidRDefault="00C2582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b/>
          <w:bCs/>
          <w:color w:val="0D0D0D"/>
          <w:sz w:val="28"/>
          <w:szCs w:val="28"/>
        </w:rPr>
        <w:lastRenderedPageBreak/>
        <w:t>Student Requirements</w:t>
      </w:r>
      <w:r w:rsidRPr="00C25825">
        <w:rPr>
          <w:rFonts w:asciiTheme="minorBidi" w:eastAsia="Times New Roman" w:hAnsiTheme="minorBidi"/>
          <w:color w:val="0D0D0D"/>
          <w:sz w:val="28"/>
          <w:szCs w:val="28"/>
        </w:rPr>
        <w:t xml:space="preserve">: </w:t>
      </w:r>
    </w:p>
    <w:p w14:paraId="0F87FD07" w14:textId="7A3E5C5B" w:rsidR="00C25825" w:rsidRPr="00E52480" w:rsidRDefault="00C25825" w:rsidP="00E52480">
      <w:pPr>
        <w:pStyle w:val="ListParagraph"/>
        <w:numPr>
          <w:ilvl w:val="0"/>
          <w:numId w:val="16"/>
        </w:numPr>
        <w:shd w:val="clear" w:color="auto" w:fill="FFFFFF"/>
        <w:spacing w:before="300" w:after="30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E52480">
        <w:rPr>
          <w:rFonts w:asciiTheme="minorBidi" w:eastAsia="Times New Roman" w:hAnsiTheme="minorBidi"/>
          <w:color w:val="0D0D0D"/>
          <w:sz w:val="28"/>
          <w:szCs w:val="28"/>
        </w:rPr>
        <w:t>M: Students can browse and enroll in available courses.</w:t>
      </w:r>
    </w:p>
    <w:p w14:paraId="6F02AABD" w14:textId="77777777" w:rsidR="00C25825" w:rsidRPr="00C25825" w:rsidRDefault="00C25825" w:rsidP="000B78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Students can access course materials, including lectures, readings, and multimedia content.</w:t>
      </w:r>
    </w:p>
    <w:p w14:paraId="545D1383" w14:textId="77777777" w:rsidR="00C25825" w:rsidRPr="00C25825" w:rsidRDefault="00C25825" w:rsidP="000B786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Students can submit assignments, participate in online discussions, and take assessments within the LMS.</w:t>
      </w:r>
    </w:p>
    <w:p w14:paraId="120A002B" w14:textId="757B3D17" w:rsidR="00CB4535" w:rsidRDefault="00C25825" w:rsidP="00CB4535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Students can provide feedback on courses and faculty members through evaluation surveys.</w:t>
      </w:r>
    </w:p>
    <w:p w14:paraId="13E393C5" w14:textId="0B7B1E65" w:rsidR="00CB4535" w:rsidRPr="00CB4535" w:rsidRDefault="00CB4535" w:rsidP="00CB4535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0D0D0D"/>
          <w:sz w:val="28"/>
          <w:szCs w:val="28"/>
        </w:rPr>
      </w:pPr>
    </w:p>
    <w:p w14:paraId="6C43853B" w14:textId="49E5DADC" w:rsidR="00C25825" w:rsidRPr="00C25825" w:rsidRDefault="00C2582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b/>
          <w:bCs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b/>
          <w:bCs/>
          <w:color w:val="0D0D0D"/>
          <w:sz w:val="28"/>
          <w:szCs w:val="28"/>
        </w:rPr>
        <w:t>System Requirements Specification (SRS): Hardware Requirements:</w:t>
      </w:r>
    </w:p>
    <w:p w14:paraId="755B1228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system runs on standard hardware configurations suitable for hosting the application and storing data.</w:t>
      </w:r>
    </w:p>
    <w:p w14:paraId="41D46DC2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Minimum hardware specifications are defined to ensure optimal performance and reliability. Software Requirements:</w:t>
      </w:r>
    </w:p>
    <w:p w14:paraId="0D83949B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LMS is compatible with popular web browsers such as Google Chrome, Mozilla Firefox, and Microsoft Edge.</w:t>
      </w:r>
    </w:p>
    <w:p w14:paraId="0BE8ABB8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system supports multi-platform access, including desktop computers, laptops, tablets, and mobile devices.</w:t>
      </w:r>
    </w:p>
    <w:p w14:paraId="7810682A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Compatibility with various operating systems (e.g., Windows, macOS, Linux) is ensured. Performance Requirements:</w:t>
      </w:r>
    </w:p>
    <w:p w14:paraId="2879078C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system can handle concurrent user access without significant performance degradation.</w:t>
      </w:r>
    </w:p>
    <w:p w14:paraId="46235C1A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Response times for key functionalities meet acceptable standards. Security Requirements:</w:t>
      </w:r>
    </w:p>
    <w:p w14:paraId="55912DE8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Robust authentication mechanisms ensure secure access to user accounts and sensitive data.</w:t>
      </w:r>
    </w:p>
    <w:p w14:paraId="3D9AFCAA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Data encryption protocols protect user privacy and confidentiality during transmission and storage. Scalability Requirements:</w:t>
      </w:r>
    </w:p>
    <w:p w14:paraId="7DDBE85C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system is designed to scale horizontally and vertically to accommodate growth in user base and course offerings.</w:t>
      </w:r>
    </w:p>
    <w:p w14:paraId="786E131F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Load balancing techniques evenly distribute incoming traffic across multiple server instances.</w:t>
      </w:r>
    </w:p>
    <w:p w14:paraId="31E07649" w14:textId="77777777" w:rsidR="00C25825" w:rsidRPr="00C25825" w:rsidRDefault="00C25825" w:rsidP="000B786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Database management strategies optimize performance and storage capacity as the system expands.</w:t>
      </w:r>
    </w:p>
    <w:p w14:paraId="2F4513C6" w14:textId="2716F50F" w:rsidR="00E52480" w:rsidRDefault="00C2582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b/>
          <w:bCs/>
          <w:color w:val="0D0D0D"/>
          <w:sz w:val="28"/>
          <w:szCs w:val="28"/>
        </w:rPr>
        <w:lastRenderedPageBreak/>
        <w:t>Additional Functional Requirements</w:t>
      </w:r>
      <w:r w:rsidRPr="00C25825">
        <w:rPr>
          <w:rFonts w:asciiTheme="minorBidi" w:eastAsia="Times New Roman" w:hAnsiTheme="minorBidi"/>
          <w:color w:val="0D0D0D"/>
          <w:sz w:val="28"/>
          <w:szCs w:val="28"/>
        </w:rPr>
        <w:t>:</w:t>
      </w:r>
    </w:p>
    <w:p w14:paraId="0B26A943" w14:textId="6D36A7BC" w:rsidR="00C25825" w:rsidRPr="00C25825" w:rsidRDefault="00C25825" w:rsidP="000B786A">
      <w:pPr>
        <w:shd w:val="clear" w:color="auto" w:fill="FFFFFF"/>
        <w:spacing w:before="300" w:after="30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 xml:space="preserve"> </w:t>
      </w:r>
      <w:r w:rsidR="00E52480">
        <w:rPr>
          <w:rFonts w:asciiTheme="minorBidi" w:eastAsia="Times New Roman" w:hAnsiTheme="minorBidi"/>
          <w:color w:val="0D0D0D"/>
          <w:sz w:val="28"/>
          <w:szCs w:val="28"/>
        </w:rPr>
        <w:t xml:space="preserve">   </w:t>
      </w:r>
      <w:r w:rsidRPr="00C25825">
        <w:rPr>
          <w:rFonts w:asciiTheme="minorBidi" w:eastAsia="Times New Roman" w:hAnsiTheme="minorBidi"/>
          <w:color w:val="0D0D0D"/>
          <w:sz w:val="28"/>
          <w:szCs w:val="28"/>
        </w:rPr>
        <w:t xml:space="preserve">27. </w:t>
      </w:r>
      <w:r w:rsidR="00E52480">
        <w:rPr>
          <w:rFonts w:asciiTheme="minorBidi" w:eastAsia="Times New Roman" w:hAnsiTheme="minorBidi"/>
          <w:color w:val="0D0D0D"/>
          <w:sz w:val="28"/>
          <w:szCs w:val="28"/>
        </w:rPr>
        <w:t xml:space="preserve">  </w:t>
      </w: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Users can reset their passwords through a secure</w:t>
      </w:r>
      <w:r w:rsidR="00E52480">
        <w:rPr>
          <w:rFonts w:asciiTheme="minorBidi" w:eastAsia="Times New Roman" w:hAnsiTheme="minorBidi"/>
          <w:color w:val="0D0D0D"/>
          <w:sz w:val="28"/>
          <w:szCs w:val="28"/>
        </w:rPr>
        <w:t xml:space="preserve"> </w:t>
      </w:r>
      <w:r w:rsidRPr="00C25825">
        <w:rPr>
          <w:rFonts w:asciiTheme="minorBidi" w:eastAsia="Times New Roman" w:hAnsiTheme="minorBidi"/>
          <w:color w:val="0D0D0D"/>
          <w:sz w:val="28"/>
          <w:szCs w:val="28"/>
        </w:rPr>
        <w:t>authentication process.</w:t>
      </w:r>
    </w:p>
    <w:p w14:paraId="6538218A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Course materials are organized into categories for easy navigation.</w:t>
      </w:r>
    </w:p>
    <w:p w14:paraId="356B9FCC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Users receive notifications for important events such as course updates and deadlines.</w:t>
      </w:r>
    </w:p>
    <w:p w14:paraId="7CDE27D4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The system provides a search functionality for users to find courses and materials efficiently.</w:t>
      </w:r>
    </w:p>
    <w:p w14:paraId="71AADE3C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M: Course enrollment is managed automatically, ensuring accurate student records.</w:t>
      </w:r>
    </w:p>
    <w:p w14:paraId="431C8521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Users can customize their profiles with personal information and preferences.</w:t>
      </w:r>
    </w:p>
    <w:p w14:paraId="382C1B08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Faculty members can schedule and manage virtual classroom sessions for online courses.</w:t>
      </w:r>
    </w:p>
    <w:p w14:paraId="0F15C5CB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The system supports integration with third-party tools and services, such as plagiarism detection software.</w:t>
      </w:r>
    </w:p>
    <w:p w14:paraId="5151C5F3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Accessibility features are implemented to ensure compliance with disability regulations.</w:t>
      </w:r>
    </w:p>
    <w:p w14:paraId="4923E6E0" w14:textId="77777777" w:rsidR="00C25825" w:rsidRPr="00C25825" w:rsidRDefault="00C25825" w:rsidP="000B786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D0D0D"/>
          <w:sz w:val="28"/>
          <w:szCs w:val="28"/>
        </w:rPr>
      </w:pPr>
      <w:r w:rsidRPr="00C25825">
        <w:rPr>
          <w:rFonts w:asciiTheme="minorBidi" w:eastAsia="Times New Roman" w:hAnsiTheme="minorBidi"/>
          <w:color w:val="0D0D0D"/>
          <w:sz w:val="28"/>
          <w:szCs w:val="28"/>
        </w:rPr>
        <w:t>S: The system logs user actions and interactions for auditing and troubleshooting purposes.</w:t>
      </w:r>
    </w:p>
    <w:p w14:paraId="78343AC9" w14:textId="77777777" w:rsidR="00C012EB" w:rsidRPr="00E52480" w:rsidRDefault="00C012EB" w:rsidP="000B786A">
      <w:pPr>
        <w:rPr>
          <w:rFonts w:asciiTheme="minorBidi" w:hAnsiTheme="minorBidi"/>
          <w:sz w:val="24"/>
          <w:szCs w:val="24"/>
        </w:rPr>
      </w:pPr>
    </w:p>
    <w:sectPr w:rsidR="00C012EB" w:rsidRPr="00E5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49FF" w14:textId="77777777" w:rsidR="008E4A7B" w:rsidRDefault="008E4A7B" w:rsidP="00BA6E1D">
      <w:pPr>
        <w:spacing w:after="0" w:line="240" w:lineRule="auto"/>
      </w:pPr>
      <w:r>
        <w:separator/>
      </w:r>
    </w:p>
  </w:endnote>
  <w:endnote w:type="continuationSeparator" w:id="0">
    <w:p w14:paraId="77BA062B" w14:textId="77777777" w:rsidR="008E4A7B" w:rsidRDefault="008E4A7B" w:rsidP="00B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636B" w14:textId="77777777" w:rsidR="008E4A7B" w:rsidRDefault="008E4A7B" w:rsidP="00BA6E1D">
      <w:pPr>
        <w:spacing w:after="0" w:line="240" w:lineRule="auto"/>
      </w:pPr>
      <w:r>
        <w:separator/>
      </w:r>
    </w:p>
  </w:footnote>
  <w:footnote w:type="continuationSeparator" w:id="0">
    <w:p w14:paraId="66FE9599" w14:textId="77777777" w:rsidR="008E4A7B" w:rsidRDefault="008E4A7B" w:rsidP="00B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34B"/>
    <w:multiLevelType w:val="multilevel"/>
    <w:tmpl w:val="25D8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D012D"/>
    <w:multiLevelType w:val="multilevel"/>
    <w:tmpl w:val="8A2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D57ED"/>
    <w:multiLevelType w:val="multilevel"/>
    <w:tmpl w:val="B89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3342B"/>
    <w:multiLevelType w:val="multilevel"/>
    <w:tmpl w:val="40A0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27542"/>
    <w:multiLevelType w:val="multilevel"/>
    <w:tmpl w:val="8906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C1905"/>
    <w:multiLevelType w:val="multilevel"/>
    <w:tmpl w:val="0F5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FD41CC"/>
    <w:multiLevelType w:val="multilevel"/>
    <w:tmpl w:val="E28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82BA1"/>
    <w:multiLevelType w:val="multilevel"/>
    <w:tmpl w:val="1AC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161240"/>
    <w:multiLevelType w:val="multilevel"/>
    <w:tmpl w:val="A85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D223E0"/>
    <w:multiLevelType w:val="multilevel"/>
    <w:tmpl w:val="0E10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853349"/>
    <w:multiLevelType w:val="multilevel"/>
    <w:tmpl w:val="610689E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37E2B"/>
    <w:multiLevelType w:val="multilevel"/>
    <w:tmpl w:val="22FC60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9296C"/>
    <w:multiLevelType w:val="multilevel"/>
    <w:tmpl w:val="90E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093192"/>
    <w:multiLevelType w:val="hybridMultilevel"/>
    <w:tmpl w:val="F3826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831C8"/>
    <w:multiLevelType w:val="multilevel"/>
    <w:tmpl w:val="2A4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EE708A"/>
    <w:multiLevelType w:val="multilevel"/>
    <w:tmpl w:val="728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9673FA"/>
    <w:multiLevelType w:val="multilevel"/>
    <w:tmpl w:val="ACB637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07F8"/>
    <w:multiLevelType w:val="multilevel"/>
    <w:tmpl w:val="C0169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  <w:num w:numId="13">
    <w:abstractNumId w:val="14"/>
  </w:num>
  <w:num w:numId="14">
    <w:abstractNumId w:val="3"/>
  </w:num>
  <w:num w:numId="15">
    <w:abstractNumId w:val="17"/>
  </w:num>
  <w:num w:numId="16">
    <w:abstractNumId w:val="16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EB"/>
    <w:rsid w:val="000B786A"/>
    <w:rsid w:val="004731DB"/>
    <w:rsid w:val="005211A2"/>
    <w:rsid w:val="008E4A7B"/>
    <w:rsid w:val="00953719"/>
    <w:rsid w:val="0099563E"/>
    <w:rsid w:val="00BA6E1D"/>
    <w:rsid w:val="00C012EB"/>
    <w:rsid w:val="00C231F8"/>
    <w:rsid w:val="00C25825"/>
    <w:rsid w:val="00CB4535"/>
    <w:rsid w:val="00D24679"/>
    <w:rsid w:val="00DD70BD"/>
    <w:rsid w:val="00E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EDA6"/>
  <w15:chartTrackingRefBased/>
  <w15:docId w15:val="{DBDD9C5F-55E9-41E9-8CA1-E10C566F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1F8"/>
    <w:rPr>
      <w:b/>
      <w:bCs/>
    </w:rPr>
  </w:style>
  <w:style w:type="paragraph" w:styleId="ListParagraph">
    <w:name w:val="List Paragraph"/>
    <w:basedOn w:val="Normal"/>
    <w:uiPriority w:val="34"/>
    <w:qFormat/>
    <w:rsid w:val="00953719"/>
    <w:pPr>
      <w:ind w:left="720"/>
      <w:contextualSpacing/>
    </w:pPr>
  </w:style>
  <w:style w:type="paragraph" w:customStyle="1" w:styleId="Default">
    <w:name w:val="Default"/>
    <w:rsid w:val="00473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1D"/>
  </w:style>
  <w:style w:type="paragraph" w:styleId="Footer">
    <w:name w:val="footer"/>
    <w:basedOn w:val="Normal"/>
    <w:link w:val="FooterChar"/>
    <w:uiPriority w:val="99"/>
    <w:unhideWhenUsed/>
    <w:rsid w:val="00BA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samir</dc:creator>
  <cp:keywords/>
  <dc:description/>
  <cp:lastModifiedBy>eslam samir</cp:lastModifiedBy>
  <cp:revision>11</cp:revision>
  <dcterms:created xsi:type="dcterms:W3CDTF">2024-04-22T08:36:00Z</dcterms:created>
  <dcterms:modified xsi:type="dcterms:W3CDTF">2024-05-04T10:57:00Z</dcterms:modified>
</cp:coreProperties>
</file>