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0B59CD" w14:paraId="41BB08B2" w14:textId="77777777" w:rsidTr="00D269B6">
        <w:trPr>
          <w:trHeight w:val="1422"/>
        </w:trPr>
        <w:tc>
          <w:tcPr>
            <w:tcW w:w="1134" w:type="dxa"/>
            <w:vAlign w:val="center"/>
            <w:hideMark/>
          </w:tcPr>
          <w:p w14:paraId="7C3DACFE" w14:textId="77777777" w:rsidR="000B59CD" w:rsidRDefault="000B59CD" w:rsidP="00D269B6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</w:rPr>
              <w:drawing>
                <wp:inline distT="0" distB="0" distL="0" distR="0" wp14:anchorId="0E0FFC07" wp14:editId="16446007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14:paraId="6522814F" w14:textId="77777777" w:rsidR="000B59CD" w:rsidRPr="00460D71" w:rsidRDefault="000B59CD" w:rsidP="00D269B6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14:paraId="77C7A969" w14:textId="77777777" w:rsidR="000B59CD" w:rsidRPr="00460D71" w:rsidRDefault="000B59CD" w:rsidP="00D269B6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D5D3F6984D3B46E3AB766B550831E067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Content>
                <w:r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14:paraId="3F496FB4" w14:textId="77777777" w:rsidR="000B59CD" w:rsidRDefault="000B59CD" w:rsidP="000B59CD"/>
    <w:p w14:paraId="7F4F1A76" w14:textId="77777777" w:rsidR="000B59CD" w:rsidRDefault="000B59CD" w:rsidP="000B59CD"/>
    <w:p w14:paraId="18B72B6A" w14:textId="77777777" w:rsidR="000B59CD" w:rsidRDefault="000B59CD" w:rsidP="000B59CD"/>
    <w:p w14:paraId="46092F70" w14:textId="77777777" w:rsidR="000B59CD" w:rsidRDefault="000B59CD" w:rsidP="000B59CD"/>
    <w:p w14:paraId="696DC2C9" w14:textId="77777777" w:rsidR="000B59CD" w:rsidRDefault="000B59CD" w:rsidP="000B59CD"/>
    <w:p w14:paraId="32D696D3" w14:textId="77777777" w:rsidR="000B59CD" w:rsidRDefault="000B59CD" w:rsidP="000B59CD"/>
    <w:p w14:paraId="6D64F584" w14:textId="77777777" w:rsidR="000B59CD" w:rsidRDefault="000B59CD" w:rsidP="000B59CD"/>
    <w:p w14:paraId="552BB320" w14:textId="77777777" w:rsidR="000B59CD" w:rsidRDefault="000B59CD" w:rsidP="000B59CD"/>
    <w:p w14:paraId="0883BB4E" w14:textId="77777777" w:rsidR="000B59CD" w:rsidRDefault="000B59CD" w:rsidP="000B59CD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  <w:r>
        <w:rPr>
          <w:b/>
          <w:sz w:val="44"/>
          <w:szCs w:val="44"/>
          <w:lang w:val="bg-BG"/>
        </w:rPr>
        <w:t xml:space="preserve"> по ООП-2</w:t>
      </w:r>
    </w:p>
    <w:p w14:paraId="40B5494C" w14:textId="77777777" w:rsidR="000B59CD" w:rsidRPr="006E6F82" w:rsidRDefault="000B59CD" w:rsidP="000B59CD">
      <w:pPr>
        <w:jc w:val="center"/>
        <w:rPr>
          <w:b/>
          <w:sz w:val="44"/>
          <w:szCs w:val="44"/>
          <w:lang w:val="bg-BG"/>
        </w:rPr>
      </w:pPr>
    </w:p>
    <w:p w14:paraId="05C9B7AA" w14:textId="77777777" w:rsidR="000B59CD" w:rsidRPr="00464EF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изготвен от</w:t>
      </w:r>
    </w:p>
    <w:p w14:paraId="26979A13" w14:textId="77777777" w:rsidR="000B59CD" w:rsidRPr="00464EFD" w:rsidRDefault="000B59CD" w:rsidP="000B59CD">
      <w:pPr>
        <w:jc w:val="center"/>
        <w:rPr>
          <w:sz w:val="44"/>
          <w:szCs w:val="44"/>
        </w:rPr>
      </w:pPr>
      <w:r>
        <w:rPr>
          <w:sz w:val="44"/>
          <w:szCs w:val="44"/>
          <w:lang w:val="bg-BG"/>
        </w:rPr>
        <w:t>Елица Иванова Тодорова - фак. №19621649</w:t>
      </w:r>
    </w:p>
    <w:p w14:paraId="20FE8FEA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</w:t>
      </w:r>
    </w:p>
    <w:p w14:paraId="60E3C2A5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Кенан Сейханов Кемалов - фак. №19621655</w:t>
      </w:r>
    </w:p>
    <w:p w14:paraId="1CAF2E74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</w:p>
    <w:p w14:paraId="0795CAF2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спец.: Софтуерни и интернет технологии,</w:t>
      </w:r>
    </w:p>
    <w:p w14:paraId="18975F3D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III</w:t>
      </w:r>
      <w:r>
        <w:rPr>
          <w:sz w:val="44"/>
          <w:szCs w:val="44"/>
          <w:lang w:val="bg-BG"/>
        </w:rPr>
        <w:t xml:space="preserve"> курс,</w:t>
      </w:r>
      <w:r>
        <w:rPr>
          <w:sz w:val="44"/>
          <w:szCs w:val="44"/>
        </w:rPr>
        <w:t xml:space="preserve"> 2-</w:t>
      </w:r>
      <w:r>
        <w:rPr>
          <w:sz w:val="44"/>
          <w:szCs w:val="44"/>
          <w:lang w:val="bg-BG"/>
        </w:rPr>
        <w:t>ра група</w:t>
      </w:r>
    </w:p>
    <w:p w14:paraId="022D58EB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20B8D3DD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6DA48A5E" w14:textId="77777777" w:rsidR="000B59CD" w:rsidRDefault="000B59CD" w:rsidP="000B59CD">
      <w:pPr>
        <w:jc w:val="center"/>
        <w:rPr>
          <w:sz w:val="44"/>
          <w:szCs w:val="44"/>
          <w:lang w:val="bg-BG"/>
        </w:rPr>
      </w:pPr>
    </w:p>
    <w:p w14:paraId="5C5D3B1F" w14:textId="77777777" w:rsidR="000B59CD" w:rsidRDefault="000B59CD" w:rsidP="000B59CD">
      <w:pPr>
        <w:jc w:val="center"/>
        <w:rPr>
          <w:i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ТЕМА</w:t>
      </w:r>
      <w:r w:rsidRPr="006E6F82">
        <w:rPr>
          <w:i/>
          <w:sz w:val="44"/>
          <w:szCs w:val="44"/>
          <w:lang w:val="bg-BG"/>
        </w:rPr>
        <w:t xml:space="preserve"> №</w:t>
      </w:r>
      <w:r>
        <w:rPr>
          <w:i/>
          <w:sz w:val="44"/>
          <w:szCs w:val="44"/>
          <w:lang w:val="bg-BG"/>
        </w:rPr>
        <w:t>16</w:t>
      </w:r>
    </w:p>
    <w:p w14:paraId="7FB20194" w14:textId="77777777" w:rsidR="000B59CD" w:rsidRPr="000A69C9" w:rsidRDefault="000B59CD" w:rsidP="000B59CD">
      <w:pPr>
        <w:jc w:val="center"/>
        <w:rPr>
          <w:b/>
          <w:bCs/>
          <w:iCs/>
          <w:sz w:val="44"/>
          <w:szCs w:val="44"/>
          <w:lang w:val="bg-BG"/>
        </w:rPr>
      </w:pPr>
      <w:r w:rsidRPr="000A69C9">
        <w:rPr>
          <w:b/>
          <w:bCs/>
          <w:iCs/>
          <w:sz w:val="44"/>
          <w:szCs w:val="44"/>
          <w:lang w:val="bg-BG"/>
        </w:rPr>
        <w:t>Пътнически превози</w:t>
      </w:r>
    </w:p>
    <w:p w14:paraId="6AF38B7D" w14:textId="77777777" w:rsidR="000B59CD" w:rsidRDefault="000B59CD" w:rsidP="000B59CD">
      <w:pPr>
        <w:rPr>
          <w:sz w:val="44"/>
          <w:szCs w:val="44"/>
          <w:lang w:val="bg-BG"/>
        </w:rPr>
      </w:pPr>
    </w:p>
    <w:p w14:paraId="1C3B3D03" w14:textId="77777777" w:rsidR="000B59CD" w:rsidRDefault="000B59CD" w:rsidP="000B59CD">
      <w:pPr>
        <w:rPr>
          <w:sz w:val="44"/>
          <w:szCs w:val="44"/>
          <w:lang w:val="bg-BG"/>
        </w:rPr>
      </w:pPr>
    </w:p>
    <w:p w14:paraId="27A066A5" w14:textId="77777777" w:rsidR="000B59CD" w:rsidRDefault="000B59CD" w:rsidP="000B59CD">
      <w:pPr>
        <w:rPr>
          <w:sz w:val="44"/>
          <w:szCs w:val="44"/>
          <w:lang w:val="bg-BG"/>
        </w:rPr>
      </w:pPr>
    </w:p>
    <w:p w14:paraId="4F8E9784" w14:textId="77777777" w:rsidR="000B59CD" w:rsidRDefault="000B59CD" w:rsidP="000B59CD">
      <w:pPr>
        <w:rPr>
          <w:sz w:val="44"/>
          <w:szCs w:val="44"/>
          <w:lang w:val="bg-BG"/>
        </w:rPr>
      </w:pPr>
    </w:p>
    <w:p w14:paraId="2C57790C" w14:textId="77777777" w:rsidR="000B59CD" w:rsidRPr="00460D71" w:rsidRDefault="000B59CD" w:rsidP="000B59CD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14:paraId="32CB8FE3" w14:textId="77777777" w:rsidR="000B59CD" w:rsidRDefault="000B59CD" w:rsidP="000B59CD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460D71">
        <w:rPr>
          <w:sz w:val="36"/>
          <w:szCs w:val="36"/>
          <w:lang w:val="bg-BG"/>
        </w:rPr>
        <w:t>2 0 2 0 год.</w:t>
      </w:r>
    </w:p>
    <w:p w14:paraId="465BB8BA" w14:textId="77777777" w:rsidR="000B59CD" w:rsidRDefault="000B59CD" w:rsidP="000B59CD">
      <w:pPr>
        <w:pStyle w:val="a4"/>
        <w:numPr>
          <w:ilvl w:val="0"/>
          <w:numId w:val="4"/>
        </w:numPr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lastRenderedPageBreak/>
        <w:t>Задание на проекта.</w:t>
      </w:r>
    </w:p>
    <w:p w14:paraId="47CA996D" w14:textId="77777777" w:rsidR="000B59CD" w:rsidRPr="002B288B" w:rsidRDefault="000B59CD" w:rsidP="000B59CD">
      <w:pPr>
        <w:pStyle w:val="a4"/>
        <w:rPr>
          <w:b/>
          <w:bCs/>
          <w:sz w:val="44"/>
          <w:szCs w:val="44"/>
          <w:lang w:val="bg-BG"/>
        </w:rPr>
      </w:pPr>
    </w:p>
    <w:p w14:paraId="426CCCFB" w14:textId="77777777" w:rsidR="000B59CD" w:rsidRDefault="000B59CD" w:rsidP="000B59CD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№16</w:t>
      </w:r>
    </w:p>
    <w:p w14:paraId="63007F9D" w14:textId="77777777" w:rsidR="000B59CD" w:rsidRDefault="000B59CD" w:rsidP="000B59CD">
      <w:pPr>
        <w:jc w:val="center"/>
        <w:rPr>
          <w:sz w:val="36"/>
          <w:szCs w:val="36"/>
        </w:rPr>
      </w:pPr>
      <w:r w:rsidRPr="00320754">
        <w:rPr>
          <w:sz w:val="44"/>
          <w:szCs w:val="44"/>
        </w:rPr>
        <w:t xml:space="preserve">Пътнически превози </w:t>
      </w:r>
    </w:p>
    <w:p w14:paraId="252CA059" w14:textId="77777777" w:rsidR="000B59CD" w:rsidRDefault="000B59CD" w:rsidP="000B59CD">
      <w:pPr>
        <w:jc w:val="center"/>
        <w:rPr>
          <w:sz w:val="36"/>
          <w:szCs w:val="36"/>
        </w:rPr>
      </w:pPr>
    </w:p>
    <w:p w14:paraId="3C1048E7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Да  се  разработи  информационна  система,  предоставяща  услуга  пътнически  превози. Програмата съхранява и обработва данни за разпространение на билети. </w:t>
      </w:r>
    </w:p>
    <w:p w14:paraId="57C9A633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 поддържа  два  вида  потребители  администратор  и  клиенти  (пътническа компания, разпространител, касиер) с различни роли за достъп до функционалностите в системата. </w:t>
      </w:r>
    </w:p>
    <w:p w14:paraId="6DF9DC06" w14:textId="77777777" w:rsidR="000B59CD" w:rsidRDefault="000B59CD" w:rsidP="000B59CD">
      <w:pPr>
        <w:rPr>
          <w:sz w:val="32"/>
          <w:szCs w:val="32"/>
        </w:rPr>
      </w:pPr>
    </w:p>
    <w:p w14:paraId="257AC8C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Операции за работа с потребители: </w:t>
      </w:r>
    </w:p>
    <w:p w14:paraId="7275DBE6" w14:textId="77777777" w:rsidR="000B59CD" w:rsidRDefault="000B59CD" w:rsidP="000B59CD">
      <w:pPr>
        <w:rPr>
          <w:sz w:val="32"/>
          <w:szCs w:val="32"/>
        </w:rPr>
      </w:pPr>
    </w:p>
    <w:p w14:paraId="2E8203B0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пътническа компании от администратор;</w:t>
      </w:r>
    </w:p>
    <w:p w14:paraId="4CD4379A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</w:t>
      </w:r>
      <w:r w:rsidRPr="00997F59">
        <w:rPr>
          <w:sz w:val="32"/>
          <w:szCs w:val="32"/>
        </w:rPr>
        <w:t xml:space="preserve">на разпространители </w:t>
      </w:r>
      <w:r w:rsidRPr="00320754">
        <w:rPr>
          <w:sz w:val="32"/>
          <w:szCs w:val="32"/>
        </w:rPr>
        <w:t xml:space="preserve">от администратор; </w:t>
      </w:r>
    </w:p>
    <w:p w14:paraId="0465DF6C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касиери от разпространител</w:t>
      </w:r>
    </w:p>
    <w:p w14:paraId="5338E8DB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Поддържане на профили с характеристики на клиентите в системата (хонорар и др...) </w:t>
      </w:r>
    </w:p>
    <w:p w14:paraId="494A035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Рейтинговане на клиентите в системата </w:t>
      </w:r>
    </w:p>
    <w:p w14:paraId="376FA62E" w14:textId="77777777" w:rsidR="000B59CD" w:rsidRDefault="000B59CD" w:rsidP="000B59CD">
      <w:pPr>
        <w:rPr>
          <w:sz w:val="32"/>
          <w:szCs w:val="32"/>
        </w:rPr>
      </w:pPr>
    </w:p>
    <w:p w14:paraId="514710AC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операции за работа със пътувания: </w:t>
      </w:r>
    </w:p>
    <w:p w14:paraId="2E5767C8" w14:textId="77777777" w:rsidR="000B59CD" w:rsidRPr="00320754" w:rsidRDefault="000B59CD" w:rsidP="000B59CD">
      <w:pPr>
        <w:rPr>
          <w:sz w:val="32"/>
          <w:szCs w:val="32"/>
        </w:rPr>
      </w:pPr>
    </w:p>
    <w:p w14:paraId="6A354091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Добавяне  на  ново  пътуване  от  организатор  (вид  на  пътуването,  дестинация, дата на заминаване и пристигане, брой места, вид(ове) транспорт, ограничение в закупуването на билет от едно лице и др...); </w:t>
      </w:r>
    </w:p>
    <w:p w14:paraId="17FADD82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Заявяване  на  билети  за  продажба  от  разпространител  и  потвърждаване  от пътническа компания </w:t>
      </w:r>
    </w:p>
    <w:p w14:paraId="0E108E1C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Продаване  на  билети  за  пътуване  от  касиер,  създаване  на  формуляр  за закупуване (информация за купувача, избор на място и др...) </w:t>
      </w:r>
    </w:p>
    <w:p w14:paraId="2C287F65" w14:textId="77777777" w:rsidR="000B59CD" w:rsidRDefault="000B59CD" w:rsidP="000B59CD">
      <w:pPr>
        <w:rPr>
          <w:sz w:val="32"/>
          <w:szCs w:val="32"/>
        </w:rPr>
      </w:pPr>
    </w:p>
    <w:p w14:paraId="28AC1A83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Справки по произволен период за: </w:t>
      </w:r>
    </w:p>
    <w:p w14:paraId="6D81DEBE" w14:textId="77777777" w:rsidR="000B59CD" w:rsidRPr="00320754" w:rsidRDefault="000B59CD" w:rsidP="000B59CD">
      <w:pPr>
        <w:rPr>
          <w:sz w:val="32"/>
          <w:szCs w:val="32"/>
        </w:rPr>
      </w:pPr>
    </w:p>
    <w:p w14:paraId="2A4AFFFB" w14:textId="77777777" w:rsidR="000B59CD" w:rsidRPr="00320754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lastRenderedPageBreak/>
        <w:sym w:font="Symbol" w:char="F0B7"/>
      </w:r>
      <w:r w:rsidRPr="00320754">
        <w:rPr>
          <w:sz w:val="32"/>
          <w:szCs w:val="32"/>
        </w:rPr>
        <w:t xml:space="preserve">    Клиентите в системата:  </w:t>
      </w:r>
    </w:p>
    <w:p w14:paraId="1A4B1BD3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 компания с наличните пътувания (за разпространители); </w:t>
      </w:r>
    </w:p>
    <w:p w14:paraId="4E7726BF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Разпространители  </w:t>
      </w:r>
    </w:p>
    <w:p w14:paraId="4C1656F6" w14:textId="77777777" w:rsidR="000B59CD" w:rsidRPr="00320754" w:rsidRDefault="000B59CD" w:rsidP="000B59CD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Касиер </w:t>
      </w:r>
    </w:p>
    <w:p w14:paraId="1012F296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Закупени билети (дата, статус, и др...); </w:t>
      </w:r>
    </w:p>
    <w:p w14:paraId="41F12874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Пътувания; </w:t>
      </w:r>
    </w:p>
    <w:p w14:paraId="5BA9BA50" w14:textId="77777777" w:rsidR="000B59CD" w:rsidRDefault="000B59CD" w:rsidP="000B59CD">
      <w:pPr>
        <w:rPr>
          <w:sz w:val="32"/>
          <w:szCs w:val="32"/>
        </w:rPr>
      </w:pPr>
    </w:p>
    <w:p w14:paraId="195D768B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Пътническата компания достъпва справки само за пътувания, на който е организатор. Разпространителя  достъпва  справки  за  всички  актуални  пътувания.  Касиерите  има право на справки само за пътувания чиито билето-разпространители са. </w:t>
      </w:r>
    </w:p>
    <w:p w14:paraId="3199600E" w14:textId="77777777" w:rsidR="000B59CD" w:rsidRDefault="000B59CD" w:rsidP="000B59CD">
      <w:pPr>
        <w:rPr>
          <w:sz w:val="32"/>
          <w:szCs w:val="32"/>
        </w:rPr>
      </w:pPr>
    </w:p>
    <w:p w14:paraId="6406BD58" w14:textId="77777777" w:rsidR="000B59CD" w:rsidRDefault="000B59CD" w:rsidP="000B59CD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Известия за: </w:t>
      </w:r>
    </w:p>
    <w:p w14:paraId="719AC503" w14:textId="77777777" w:rsidR="000B59CD" w:rsidRDefault="000B59CD" w:rsidP="000B59CD">
      <w:pPr>
        <w:rPr>
          <w:sz w:val="32"/>
          <w:szCs w:val="32"/>
        </w:rPr>
      </w:pPr>
    </w:p>
    <w:p w14:paraId="59850172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Новопостъпила заявка за пътуване (в профила на разпространител); </w:t>
      </w:r>
    </w:p>
    <w:p w14:paraId="5E9547E8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Периодично  уведомление  за  продадени  билети  от  пътуване  (в  профила  на собственика). </w:t>
      </w:r>
    </w:p>
    <w:p w14:paraId="1FF472CA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Отменено пътуване (в профила на касиера и разпространителя) </w:t>
      </w:r>
    </w:p>
    <w:p w14:paraId="7FE46B3F" w14:textId="77777777" w:rsidR="000B59CD" w:rsidRDefault="000B59CD" w:rsidP="000B59CD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Наближаващо пътуване с непродадени билети (собственик, разпространител)</w:t>
      </w:r>
    </w:p>
    <w:p w14:paraId="78F3551B" w14:textId="77777777" w:rsidR="000B59CD" w:rsidRDefault="000B59CD" w:rsidP="000B59CD">
      <w:pPr>
        <w:rPr>
          <w:sz w:val="32"/>
          <w:szCs w:val="32"/>
        </w:rPr>
      </w:pPr>
    </w:p>
    <w:p w14:paraId="2A14EB84" w14:textId="77777777" w:rsidR="000B59CD" w:rsidRDefault="000B59CD" w:rsidP="000B59CD">
      <w:pPr>
        <w:rPr>
          <w:sz w:val="32"/>
          <w:szCs w:val="32"/>
        </w:rPr>
      </w:pPr>
    </w:p>
    <w:p w14:paraId="7F9BE06B" w14:textId="77777777" w:rsidR="000B59CD" w:rsidRDefault="000B59CD" w:rsidP="000B59CD">
      <w:pPr>
        <w:rPr>
          <w:sz w:val="32"/>
          <w:szCs w:val="32"/>
        </w:rPr>
      </w:pPr>
    </w:p>
    <w:p w14:paraId="19FD754A" w14:textId="77777777" w:rsidR="000B59CD" w:rsidRDefault="000B59CD" w:rsidP="000B59CD">
      <w:pPr>
        <w:rPr>
          <w:sz w:val="32"/>
          <w:szCs w:val="32"/>
        </w:rPr>
      </w:pPr>
    </w:p>
    <w:p w14:paraId="2B895AA5" w14:textId="77777777" w:rsidR="000B59CD" w:rsidRDefault="000B59CD" w:rsidP="000B59CD">
      <w:pPr>
        <w:rPr>
          <w:sz w:val="32"/>
          <w:szCs w:val="32"/>
        </w:rPr>
      </w:pPr>
    </w:p>
    <w:p w14:paraId="4F673FB6" w14:textId="77777777" w:rsidR="000B59CD" w:rsidRDefault="000B59CD" w:rsidP="000B59CD">
      <w:pPr>
        <w:rPr>
          <w:sz w:val="32"/>
          <w:szCs w:val="32"/>
        </w:rPr>
      </w:pPr>
    </w:p>
    <w:p w14:paraId="470405CE" w14:textId="77777777" w:rsidR="000B59CD" w:rsidRDefault="000B59CD" w:rsidP="000B59CD">
      <w:pPr>
        <w:rPr>
          <w:sz w:val="32"/>
          <w:szCs w:val="32"/>
        </w:rPr>
      </w:pPr>
    </w:p>
    <w:p w14:paraId="005F7DC4" w14:textId="77777777" w:rsidR="000B59CD" w:rsidRDefault="000B59CD" w:rsidP="000B59CD">
      <w:pPr>
        <w:rPr>
          <w:sz w:val="32"/>
          <w:szCs w:val="32"/>
        </w:rPr>
      </w:pPr>
    </w:p>
    <w:p w14:paraId="6A687814" w14:textId="77777777" w:rsidR="000B59CD" w:rsidRDefault="000B59CD" w:rsidP="000B59CD">
      <w:pPr>
        <w:rPr>
          <w:sz w:val="32"/>
          <w:szCs w:val="32"/>
        </w:rPr>
      </w:pPr>
    </w:p>
    <w:p w14:paraId="44D39A18" w14:textId="77777777" w:rsidR="000B59CD" w:rsidRDefault="000B59CD" w:rsidP="000B59CD">
      <w:pPr>
        <w:rPr>
          <w:sz w:val="32"/>
          <w:szCs w:val="32"/>
        </w:rPr>
      </w:pPr>
    </w:p>
    <w:p w14:paraId="04CB5221" w14:textId="77777777" w:rsidR="000B59CD" w:rsidRDefault="000B59CD" w:rsidP="000B59CD">
      <w:pPr>
        <w:rPr>
          <w:sz w:val="32"/>
          <w:szCs w:val="32"/>
        </w:rPr>
      </w:pPr>
    </w:p>
    <w:p w14:paraId="071A7370" w14:textId="77777777" w:rsidR="000B59CD" w:rsidRDefault="000B59CD" w:rsidP="000B59CD">
      <w:pPr>
        <w:rPr>
          <w:sz w:val="32"/>
          <w:szCs w:val="32"/>
        </w:rPr>
      </w:pPr>
    </w:p>
    <w:p w14:paraId="1CCB530D" w14:textId="77777777" w:rsidR="000B59CD" w:rsidRDefault="000B59CD" w:rsidP="000B59CD">
      <w:pPr>
        <w:rPr>
          <w:sz w:val="32"/>
          <w:szCs w:val="32"/>
        </w:rPr>
      </w:pPr>
    </w:p>
    <w:p w14:paraId="3F3DD883" w14:textId="77777777" w:rsidR="000B59CD" w:rsidRDefault="000B59CD" w:rsidP="000B59CD">
      <w:pPr>
        <w:rPr>
          <w:sz w:val="32"/>
          <w:szCs w:val="32"/>
        </w:rPr>
      </w:pPr>
    </w:p>
    <w:p w14:paraId="42A7FBAC" w14:textId="77777777" w:rsidR="000B59CD" w:rsidRPr="00AD77AD" w:rsidRDefault="000B59CD" w:rsidP="000B59CD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>Анализ на проблема.</w:t>
      </w:r>
    </w:p>
    <w:p w14:paraId="416EC668" w14:textId="77777777" w:rsidR="000B59CD" w:rsidRPr="002B288B" w:rsidRDefault="000B59CD" w:rsidP="000B59CD">
      <w:pPr>
        <w:pStyle w:val="a4"/>
        <w:rPr>
          <w:sz w:val="36"/>
          <w:szCs w:val="36"/>
        </w:rPr>
      </w:pPr>
    </w:p>
    <w:p w14:paraId="51BE6437" w14:textId="77777777" w:rsidR="000B59CD" w:rsidRPr="001F2159" w:rsidRDefault="000B59CD" w:rsidP="000B59C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Функционални изисквания.</w:t>
      </w:r>
    </w:p>
    <w:p w14:paraId="1017630E" w14:textId="77777777" w:rsidR="000B59CD" w:rsidRPr="001F2159" w:rsidRDefault="000B59CD" w:rsidP="000B59CD">
      <w:pPr>
        <w:ind w:left="1080"/>
        <w:rPr>
          <w:sz w:val="36"/>
          <w:szCs w:val="36"/>
        </w:rPr>
      </w:pPr>
    </w:p>
    <w:p w14:paraId="6C3FD817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Приложението ще има функция за логване. Ще могат да се логват всички типове потребители, които системата поддържа</w:t>
      </w:r>
      <w:r w:rsidRPr="00320754"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- </w:t>
      </w:r>
      <w:r w:rsidRPr="00320754">
        <w:rPr>
          <w:sz w:val="32"/>
          <w:szCs w:val="32"/>
        </w:rPr>
        <w:t>администратор  и  клиенти  (пътническа компания, разпространител, касиер)</w:t>
      </w:r>
      <w:r>
        <w:rPr>
          <w:sz w:val="32"/>
          <w:szCs w:val="32"/>
          <w:lang w:val="bg-BG"/>
        </w:rPr>
        <w:t xml:space="preserve">. Те ще могат да се логнат, след като въведат своето потребителско име и парола. Потребителското име ще бъде във формат: </w:t>
      </w:r>
      <w:r w:rsidRPr="00671E40">
        <w:rPr>
          <w:i/>
          <w:iCs/>
          <w:sz w:val="32"/>
          <w:szCs w:val="32"/>
          <w:lang w:val="bg-BG"/>
        </w:rPr>
        <w:t>малки латински букви и цифри@домейн</w:t>
      </w:r>
      <w:r>
        <w:rPr>
          <w:sz w:val="32"/>
          <w:szCs w:val="32"/>
          <w:lang w:val="bg-BG"/>
        </w:rPr>
        <w:t>, а паролата ще се състои от 10 до 50 символа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bg-BG"/>
        </w:rPr>
        <w:t xml:space="preserve">малки и големи латински букви, цифри и специални символи. След логване в системата, потребителите ще видят основната страница на приложението и меню, от което да избират. </w:t>
      </w:r>
    </w:p>
    <w:p w14:paraId="6851D98C" w14:textId="77777777" w:rsidR="000B59CD" w:rsidRDefault="000B59CD" w:rsidP="000B59CD">
      <w:pPr>
        <w:rPr>
          <w:sz w:val="32"/>
          <w:szCs w:val="32"/>
          <w:lang w:val="bg-BG"/>
        </w:rPr>
      </w:pPr>
    </w:p>
    <w:p w14:paraId="2713BEFB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Администраторът ще има достъп до всички функционалности на системата. Ще може да с</w:t>
      </w:r>
      <w:r w:rsidRPr="00320754">
        <w:rPr>
          <w:sz w:val="32"/>
          <w:szCs w:val="32"/>
        </w:rPr>
        <w:t xml:space="preserve">ъздава </w:t>
      </w:r>
      <w:r>
        <w:rPr>
          <w:sz w:val="32"/>
          <w:szCs w:val="32"/>
          <w:lang w:val="bg-BG"/>
        </w:rPr>
        <w:t xml:space="preserve">потребители от всеки тип - </w:t>
      </w:r>
      <w:r w:rsidRPr="00320754">
        <w:rPr>
          <w:sz w:val="32"/>
          <w:szCs w:val="32"/>
        </w:rPr>
        <w:t>пътническ</w:t>
      </w:r>
      <w:r>
        <w:rPr>
          <w:sz w:val="32"/>
          <w:szCs w:val="32"/>
          <w:lang w:val="bg-BG"/>
        </w:rPr>
        <w:t>и</w:t>
      </w:r>
      <w:r w:rsidRPr="00320754">
        <w:rPr>
          <w:sz w:val="32"/>
          <w:szCs w:val="32"/>
        </w:rPr>
        <w:t xml:space="preserve"> компани</w:t>
      </w:r>
      <w:r>
        <w:rPr>
          <w:sz w:val="32"/>
          <w:szCs w:val="32"/>
          <w:lang w:val="bg-BG"/>
        </w:rPr>
        <w:t xml:space="preserve">и, </w:t>
      </w:r>
      <w:r w:rsidRPr="00320754">
        <w:rPr>
          <w:sz w:val="32"/>
          <w:szCs w:val="32"/>
        </w:rPr>
        <w:t>разпространители</w:t>
      </w:r>
      <w:r>
        <w:rPr>
          <w:sz w:val="32"/>
          <w:szCs w:val="32"/>
          <w:lang w:val="bg-BG"/>
        </w:rPr>
        <w:t xml:space="preserve"> и касиери, като въведе….. Той ще може да поддържа профилите им, като добавя, променя или изтрива характеристиките в тях (например хонорарът им). Ще може да … (всичко)</w:t>
      </w:r>
    </w:p>
    <w:p w14:paraId="3B9264F9" w14:textId="77777777" w:rsidR="000B59CD" w:rsidRDefault="000B59CD" w:rsidP="000B59CD">
      <w:pPr>
        <w:rPr>
          <w:sz w:val="32"/>
          <w:szCs w:val="32"/>
          <w:lang w:val="bg-BG"/>
        </w:rPr>
      </w:pPr>
    </w:p>
    <w:p w14:paraId="7A386A5D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Всяка пътническа компания може да бъде организатор на пътуване. Ако е организатор, ще може да добавя ново пътуване като въведе вида на пътуването, дестинацията, датата на заминаване и пристигане, броя места, вида(овете) транспорт, както и ограничението в закупуването на билети от едно лице (ако има такова). Пътническата компания ще потвърждава всяко пътуване, за да може разпространителят да заявява билети за продажба.</w:t>
      </w:r>
    </w:p>
    <w:p w14:paraId="61555DAE" w14:textId="77777777" w:rsidR="000B59CD" w:rsidRDefault="000B59CD" w:rsidP="000B59CD">
      <w:pPr>
        <w:rPr>
          <w:sz w:val="32"/>
          <w:szCs w:val="32"/>
          <w:lang w:val="bg-BG"/>
        </w:rPr>
      </w:pPr>
    </w:p>
    <w:p w14:paraId="22F7CBA2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Разпространителят ще може да създава</w:t>
      </w:r>
      <w:r w:rsidRPr="00320754">
        <w:rPr>
          <w:sz w:val="32"/>
          <w:szCs w:val="32"/>
        </w:rPr>
        <w:t xml:space="preserve"> касиери</w:t>
      </w:r>
      <w:r>
        <w:rPr>
          <w:sz w:val="32"/>
          <w:szCs w:val="32"/>
          <w:lang w:val="bg-BG"/>
        </w:rPr>
        <w:t xml:space="preserve">  след въвеждане на…. Той ще може да заявява билети за продажба, след като пътническата компания е потвърдила, че ще има пътуване.</w:t>
      </w:r>
    </w:p>
    <w:p w14:paraId="174BBD27" w14:textId="77777777" w:rsidR="000B59CD" w:rsidRDefault="000B59CD" w:rsidP="000B59CD">
      <w:pPr>
        <w:rPr>
          <w:sz w:val="32"/>
          <w:szCs w:val="32"/>
          <w:lang w:val="bg-BG"/>
        </w:rPr>
      </w:pPr>
    </w:p>
    <w:p w14:paraId="4FA43697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Касиерът ще продава билети за пътуванията, след като създаде формуляр за закупуване на такива. Формулярът ще съдържа </w:t>
      </w:r>
      <w:r>
        <w:rPr>
          <w:sz w:val="32"/>
          <w:szCs w:val="32"/>
          <w:lang w:val="bg-BG"/>
        </w:rPr>
        <w:lastRenderedPageBreak/>
        <w:t>трите имена на купувача, номера на мястото, датата на заминаване, пътническата компания, с която ще пътува, както и дестинацията на пътуването.</w:t>
      </w:r>
    </w:p>
    <w:p w14:paraId="69CF2C40" w14:textId="77777777" w:rsidR="000B59CD" w:rsidRDefault="000B59CD" w:rsidP="000B59CD">
      <w:pPr>
        <w:rPr>
          <w:sz w:val="32"/>
          <w:szCs w:val="32"/>
          <w:lang w:val="bg-BG"/>
        </w:rPr>
      </w:pPr>
    </w:p>
    <w:p w14:paraId="4BE17495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Клиентите ще могат да бъдат оценявани (рейтинговани) от администратора? като им се поставя оценка от 1 до 10.</w:t>
      </w:r>
    </w:p>
    <w:p w14:paraId="23425019" w14:textId="77777777" w:rsidR="000B59CD" w:rsidRDefault="000B59CD" w:rsidP="000B59CD">
      <w:pPr>
        <w:rPr>
          <w:sz w:val="32"/>
          <w:szCs w:val="32"/>
          <w:lang w:val="bg-BG"/>
        </w:rPr>
      </w:pPr>
    </w:p>
    <w:p w14:paraId="42078C00" w14:textId="77777777" w:rsidR="000B59CD" w:rsidRPr="006B5E3B" w:rsidRDefault="000B59CD" w:rsidP="000B59CD">
      <w:p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Системата ще извежда справки по произволен период, зададен от потребителя:</w:t>
      </w:r>
    </w:p>
    <w:p w14:paraId="3692A954" w14:textId="77777777" w:rsidR="000B59CD" w:rsidRPr="006B5E3B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клиентите в системата</w:t>
      </w:r>
    </w:p>
    <w:p w14:paraId="3376C060" w14:textId="77777777" w:rsidR="000B59CD" w:rsidRPr="006B5E3B" w:rsidRDefault="000B59CD" w:rsidP="000B59CD">
      <w:pPr>
        <w:pStyle w:val="a4"/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 xml:space="preserve">Ще се извеждат </w:t>
      </w:r>
      <w:r>
        <w:rPr>
          <w:sz w:val="32"/>
          <w:szCs w:val="32"/>
          <w:lang w:val="bg-BG"/>
        </w:rPr>
        <w:t xml:space="preserve">справки за </w:t>
      </w:r>
      <w:r w:rsidRPr="006B5E3B">
        <w:rPr>
          <w:sz w:val="32"/>
          <w:szCs w:val="32"/>
          <w:lang w:val="bg-BG"/>
        </w:rPr>
        <w:t>всички пътнически компании с налични пътувания. Пътническата компания ще има достъп до справки само за пътувания, на които е организатор. Разпространителят ще достъпва само актуалните пътувания към момента на търсенето. Касиерът ще има право на достъп само до пътувания, за които разпространява билети.</w:t>
      </w:r>
    </w:p>
    <w:p w14:paraId="6DBEF9F0" w14:textId="77777777" w:rsidR="000B59CD" w:rsidRPr="006B5E3B" w:rsidRDefault="000B59CD" w:rsidP="000B59CD">
      <w:pPr>
        <w:pStyle w:val="a4"/>
        <w:rPr>
          <w:sz w:val="32"/>
          <w:szCs w:val="32"/>
          <w:lang w:val="bg-BG"/>
        </w:rPr>
      </w:pPr>
    </w:p>
    <w:p w14:paraId="52876EF0" w14:textId="77777777" w:rsidR="000B59CD" w:rsidRPr="006B5E3B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закупени билети</w:t>
      </w:r>
    </w:p>
    <w:p w14:paraId="30B7C5AE" w14:textId="77777777" w:rsidR="000B59CD" w:rsidRDefault="000B59CD" w:rsidP="000B59CD">
      <w:pPr>
        <w:ind w:left="708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билети за зададения период с информация за датата им на закупуване, статуса им, за лицето, което ги е закупило, както и за пътническата компания-организатор на пътуването и за разпространителя.</w:t>
      </w:r>
    </w:p>
    <w:p w14:paraId="15276B8C" w14:textId="77777777" w:rsidR="000B59CD" w:rsidRDefault="000B59CD" w:rsidP="000B59CD">
      <w:pPr>
        <w:rPr>
          <w:sz w:val="32"/>
          <w:szCs w:val="32"/>
          <w:lang w:val="bg-BG"/>
        </w:rPr>
      </w:pPr>
    </w:p>
    <w:p w14:paraId="24558A57" w14:textId="77777777" w:rsidR="000B59CD" w:rsidRDefault="000B59CD" w:rsidP="000B59CD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 пътувания</w:t>
      </w:r>
    </w:p>
    <w:p w14:paraId="00A8F317" w14:textId="77777777" w:rsidR="000B59CD" w:rsidRDefault="000B59CD" w:rsidP="000B59CD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всички пътувания в зададения период, като се извеждат видът на пътуването, началната и крайната му дата, дестинацията, броят места, вид(овете) транспорт, пътническата компания – организатор и разпространителят.</w:t>
      </w:r>
    </w:p>
    <w:p w14:paraId="6C8277C5" w14:textId="77777777" w:rsidR="000B59CD" w:rsidRDefault="000B59CD" w:rsidP="000B59CD">
      <w:pPr>
        <w:pStyle w:val="a4"/>
        <w:rPr>
          <w:sz w:val="32"/>
          <w:szCs w:val="32"/>
          <w:lang w:val="bg-BG"/>
        </w:rPr>
      </w:pPr>
    </w:p>
    <w:p w14:paraId="6439A62B" w14:textId="77777777" w:rsidR="000B59CD" w:rsidRPr="00800EB0" w:rsidRDefault="000B59CD" w:rsidP="000B59CD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Системата ще поддържа известия. В профила на разпространителя ще възниква известие при новопостъпила заявка за пътуване. В профила на собственика периодично ще се известява за продадени билети от пътуване. В профила на касиера и разпространителя ще се получава известие при от отменено пътуване. В профила на собственика и разпространителя ще се получава известие, когато има непродадени билети за наближаващо пътуване.</w:t>
      </w:r>
    </w:p>
    <w:p w14:paraId="12A8B0B1" w14:textId="77777777" w:rsidR="000B59CD" w:rsidRPr="006B5E3B" w:rsidRDefault="000B59CD" w:rsidP="000B59CD">
      <w:pPr>
        <w:pStyle w:val="a4"/>
        <w:rPr>
          <w:sz w:val="36"/>
          <w:szCs w:val="36"/>
          <w:lang w:val="bg-BG"/>
        </w:rPr>
      </w:pPr>
    </w:p>
    <w:p w14:paraId="6C8F2D72" w14:textId="77777777" w:rsidR="000B59CD" w:rsidRPr="00AD77AD" w:rsidRDefault="000B59CD" w:rsidP="000B59CD">
      <w:pPr>
        <w:pStyle w:val="a4"/>
        <w:ind w:left="1440"/>
        <w:rPr>
          <w:sz w:val="36"/>
          <w:szCs w:val="36"/>
          <w:lang w:val="bg-BG"/>
        </w:rPr>
      </w:pPr>
    </w:p>
    <w:p w14:paraId="4BCF62A1" w14:textId="77777777" w:rsidR="000B59CD" w:rsidRPr="002F7053" w:rsidRDefault="000B59CD" w:rsidP="000B59C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Структура на проекта и д</w:t>
      </w:r>
      <w:r w:rsidRPr="001F2159">
        <w:rPr>
          <w:sz w:val="36"/>
          <w:szCs w:val="36"/>
          <w:lang w:val="bg-BG"/>
        </w:rPr>
        <w:t>ефиниция на модулите на системата.</w:t>
      </w:r>
    </w:p>
    <w:p w14:paraId="6E0789D6" w14:textId="77777777" w:rsidR="000B59CD" w:rsidRPr="00956985" w:rsidRDefault="000B59CD" w:rsidP="000B59CD">
      <w:pPr>
        <w:pStyle w:val="a4"/>
        <w:ind w:left="1440"/>
        <w:rPr>
          <w:sz w:val="36"/>
          <w:szCs w:val="36"/>
        </w:rPr>
      </w:pPr>
    </w:p>
    <w:p w14:paraId="323FBE4B" w14:textId="77777777" w:rsidR="000B59CD" w:rsidRPr="002F7053" w:rsidRDefault="000B59CD" w:rsidP="000B59CD">
      <w:pPr>
        <w:rPr>
          <w:sz w:val="32"/>
          <w:szCs w:val="32"/>
        </w:rPr>
      </w:pPr>
      <w:r w:rsidRPr="002F7053">
        <w:rPr>
          <w:sz w:val="32"/>
          <w:szCs w:val="32"/>
          <w:lang w:val="bg-BG"/>
        </w:rPr>
        <w:t xml:space="preserve">Структурата на проекта ще съдържа модулите на </w:t>
      </w:r>
      <w:r>
        <w:rPr>
          <w:sz w:val="32"/>
          <w:szCs w:val="32"/>
          <w:lang w:val="bg-BG"/>
        </w:rPr>
        <w:t>приложението.</w:t>
      </w:r>
    </w:p>
    <w:p w14:paraId="52741E48" w14:textId="77777777" w:rsidR="000B59CD" w:rsidRDefault="000B59CD" w:rsidP="000B59CD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То ще</w:t>
      </w:r>
      <w:r w:rsidRPr="00181D10">
        <w:rPr>
          <w:sz w:val="32"/>
          <w:szCs w:val="32"/>
          <w:lang w:val="bg-BG"/>
        </w:rPr>
        <w:t xml:space="preserve"> е съставен</w:t>
      </w:r>
      <w:r>
        <w:rPr>
          <w:sz w:val="32"/>
          <w:szCs w:val="32"/>
          <w:lang w:val="bg-BG"/>
        </w:rPr>
        <w:t>о</w:t>
      </w:r>
      <w:r w:rsidRPr="00181D10">
        <w:rPr>
          <w:sz w:val="32"/>
          <w:szCs w:val="32"/>
          <w:lang w:val="bg-BG"/>
        </w:rPr>
        <w:t xml:space="preserve"> от модул за логване, модул за </w:t>
      </w:r>
      <w:r>
        <w:rPr>
          <w:sz w:val="32"/>
          <w:szCs w:val="32"/>
          <w:lang w:val="bg-BG"/>
        </w:rPr>
        <w:t xml:space="preserve">потребителски </w:t>
      </w:r>
      <w:r w:rsidRPr="00181D10">
        <w:rPr>
          <w:sz w:val="32"/>
          <w:szCs w:val="32"/>
          <w:lang w:val="bg-BG"/>
        </w:rPr>
        <w:t>интерфейс, модул за бизнес логика, модул за бази данни и модул за комуникация между базата данни и бизнес логиката.</w:t>
      </w:r>
    </w:p>
    <w:p w14:paraId="4BBAA498" w14:textId="77777777" w:rsidR="000B59CD" w:rsidRDefault="000B59CD" w:rsidP="000B59CD">
      <w:pPr>
        <w:rPr>
          <w:sz w:val="32"/>
          <w:szCs w:val="32"/>
          <w:lang w:val="bg-BG"/>
        </w:rPr>
      </w:pPr>
    </w:p>
    <w:p w14:paraId="52493F66" w14:textId="77777777" w:rsidR="000B59CD" w:rsidRPr="00277302" w:rsidRDefault="000B59CD" w:rsidP="000B59CD">
      <w:pPr>
        <w:rPr>
          <w:i/>
          <w:iCs/>
          <w:sz w:val="36"/>
          <w:szCs w:val="36"/>
          <w:lang w:val="bg-BG"/>
        </w:rPr>
      </w:pPr>
      <w:r>
        <w:rPr>
          <w:sz w:val="32"/>
          <w:szCs w:val="32"/>
          <w:lang w:val="bg-BG"/>
        </w:rPr>
        <w:t>…………</w:t>
      </w:r>
      <w:r w:rsidRPr="00277302">
        <w:rPr>
          <w:i/>
          <w:iCs/>
          <w:sz w:val="32"/>
          <w:szCs w:val="32"/>
          <w:lang w:val="bg-BG"/>
        </w:rPr>
        <w:t>Каква архитектура използваме и защо?</w:t>
      </w:r>
    </w:p>
    <w:p w14:paraId="5F120046" w14:textId="77777777" w:rsidR="000B59CD" w:rsidRPr="00277302" w:rsidRDefault="000B59CD" w:rsidP="000B59CD">
      <w:pPr>
        <w:pStyle w:val="a4"/>
        <w:ind w:left="1440"/>
        <w:rPr>
          <w:i/>
          <w:iCs/>
          <w:sz w:val="36"/>
          <w:szCs w:val="36"/>
        </w:rPr>
      </w:pPr>
    </w:p>
    <w:p w14:paraId="50A15D90" w14:textId="77777777" w:rsidR="000B59CD" w:rsidRDefault="000B59CD" w:rsidP="000B59CD">
      <w:pPr>
        <w:rPr>
          <w:sz w:val="32"/>
          <w:szCs w:val="32"/>
        </w:rPr>
      </w:pPr>
    </w:p>
    <w:p w14:paraId="598F38E0" w14:textId="77777777" w:rsidR="000B59CD" w:rsidRDefault="000B59CD" w:rsidP="000B59CD">
      <w:pPr>
        <w:rPr>
          <w:sz w:val="32"/>
          <w:szCs w:val="32"/>
        </w:rPr>
      </w:pPr>
    </w:p>
    <w:p w14:paraId="6685C1DD" w14:textId="77777777" w:rsidR="000B59CD" w:rsidRDefault="000B59CD" w:rsidP="000B59CD">
      <w:pPr>
        <w:rPr>
          <w:sz w:val="32"/>
          <w:szCs w:val="32"/>
        </w:rPr>
      </w:pPr>
    </w:p>
    <w:p w14:paraId="346B28FB" w14:textId="77777777" w:rsidR="000B59CD" w:rsidRPr="002B288B" w:rsidRDefault="000B59CD" w:rsidP="000B59CD">
      <w:pPr>
        <w:pStyle w:val="a4"/>
        <w:rPr>
          <w:sz w:val="36"/>
          <w:szCs w:val="36"/>
          <w:lang w:val="bg-BG"/>
        </w:rPr>
      </w:pPr>
    </w:p>
    <w:p w14:paraId="60AC7C9D" w14:textId="0489D7EA" w:rsidR="002B288B" w:rsidRPr="000B59CD" w:rsidRDefault="002B288B" w:rsidP="000B59CD"/>
    <w:sectPr w:rsidR="002B288B" w:rsidRPr="000B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F0F"/>
    <w:multiLevelType w:val="hybridMultilevel"/>
    <w:tmpl w:val="BCB615C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0134"/>
    <w:multiLevelType w:val="hybridMultilevel"/>
    <w:tmpl w:val="E7BEE5DE"/>
    <w:lvl w:ilvl="0" w:tplc="0402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1E32C1"/>
    <w:multiLevelType w:val="hybridMultilevel"/>
    <w:tmpl w:val="B98A7044"/>
    <w:lvl w:ilvl="0" w:tplc="13F895F8">
      <w:start w:val="2"/>
      <w:numFmt w:val="bullet"/>
      <w:lvlText w:val=""/>
      <w:lvlJc w:val="left"/>
      <w:pPr>
        <w:ind w:left="965" w:hanging="54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3CD52A9"/>
    <w:multiLevelType w:val="hybridMultilevel"/>
    <w:tmpl w:val="E27E93F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03571C"/>
    <w:multiLevelType w:val="hybridMultilevel"/>
    <w:tmpl w:val="0A76C8A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682"/>
    <w:multiLevelType w:val="hybridMultilevel"/>
    <w:tmpl w:val="FA1A50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D"/>
    <w:rsid w:val="000A69C9"/>
    <w:rsid w:val="000B59CD"/>
    <w:rsid w:val="000B7930"/>
    <w:rsid w:val="00181D10"/>
    <w:rsid w:val="001F2159"/>
    <w:rsid w:val="00277302"/>
    <w:rsid w:val="002A23D7"/>
    <w:rsid w:val="002B288B"/>
    <w:rsid w:val="002F7053"/>
    <w:rsid w:val="00320754"/>
    <w:rsid w:val="00464EFD"/>
    <w:rsid w:val="0047088D"/>
    <w:rsid w:val="00634A07"/>
    <w:rsid w:val="00671E40"/>
    <w:rsid w:val="006B5E3B"/>
    <w:rsid w:val="007F4BEA"/>
    <w:rsid w:val="00800EB0"/>
    <w:rsid w:val="00845A43"/>
    <w:rsid w:val="0091068D"/>
    <w:rsid w:val="00956985"/>
    <w:rsid w:val="009B5A49"/>
    <w:rsid w:val="00AD77AD"/>
    <w:rsid w:val="00C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188D"/>
  <w15:chartTrackingRefBased/>
  <w15:docId w15:val="{4DD0838C-08B1-462A-9BFE-8DBBE13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EFD"/>
    <w:pPr>
      <w:spacing w:after="0" w:line="240" w:lineRule="auto"/>
    </w:pPr>
  </w:style>
  <w:style w:type="table" w:customStyle="1" w:styleId="TableGrid1">
    <w:name w:val="Table Grid1"/>
    <w:basedOn w:val="a1"/>
    <w:uiPriority w:val="59"/>
    <w:rsid w:val="00464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3F6984D3B46E3AB766B550831E06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7732BE4-B080-4EAD-B637-88ADBA0E62CC}"/>
      </w:docPartPr>
      <w:docPartBody>
        <w:p w:rsidR="00000000" w:rsidRDefault="00853665" w:rsidP="00853665">
          <w:pPr>
            <w:pStyle w:val="D5D3F6984D3B46E3AB766B550831E067"/>
          </w:pPr>
          <w:r>
            <w:rPr>
              <w:rStyle w:val="a3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E"/>
    <w:rsid w:val="000907DC"/>
    <w:rsid w:val="002F2A27"/>
    <w:rsid w:val="00562620"/>
    <w:rsid w:val="00635E00"/>
    <w:rsid w:val="0065631E"/>
    <w:rsid w:val="008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665"/>
  </w:style>
  <w:style w:type="paragraph" w:customStyle="1" w:styleId="2A2FB0A0AECD43608DA4E4B9EC175AAE">
    <w:name w:val="2A2FB0A0AECD43608DA4E4B9EC175AAE"/>
    <w:rsid w:val="0065631E"/>
  </w:style>
  <w:style w:type="paragraph" w:customStyle="1" w:styleId="D5D3F6984D3B46E3AB766B550831E067">
    <w:name w:val="D5D3F6984D3B46E3AB766B550831E067"/>
    <w:rsid w:val="00853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Todorova</dc:creator>
  <cp:keywords/>
  <dc:description/>
  <cp:lastModifiedBy>Elitsa Todorova</cp:lastModifiedBy>
  <cp:revision>6</cp:revision>
  <dcterms:created xsi:type="dcterms:W3CDTF">2021-10-22T08:41:00Z</dcterms:created>
  <dcterms:modified xsi:type="dcterms:W3CDTF">2022-01-26T21:50:00Z</dcterms:modified>
</cp:coreProperties>
</file>