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77A13" w14:textId="7A602110" w:rsidR="2FF949FF" w:rsidRPr="0074651E" w:rsidRDefault="4D5D5450" w:rsidP="00E44459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 w:bidi="th-TH"/>
        </w:rPr>
        <w:t>3.</w:t>
      </w:r>
      <w:r w:rsidR="2FF949FF"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 w:bidi="th-TH"/>
        </w:rPr>
        <w:t>การวิเคราะห์สภาพแวดล้อมภายใน</w:t>
      </w:r>
    </w:p>
    <w:p w14:paraId="5CC6951F" w14:textId="389A11F1" w:rsidR="7D4C2787" w:rsidRPr="0074651E" w:rsidRDefault="4361FC85" w:rsidP="00E44459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="2FF949FF"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.1.</w:t>
      </w:r>
      <w:r w:rsidR="2FF949FF"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/>
        </w:rPr>
        <w:t>การวิเคราะห์ทรัพยากรภายในองค์กร</w:t>
      </w:r>
    </w:p>
    <w:p w14:paraId="471F2FF4" w14:textId="6D982566" w:rsidR="7D4C2787" w:rsidRPr="0074651E" w:rsidRDefault="388BD4C5" w:rsidP="00E44459">
      <w:pPr>
        <w:ind w:left="36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74651E">
        <w:rPr>
          <w:rFonts w:ascii="TH SarabunPSK" w:hAnsi="TH SarabunPSK" w:cs="TH SarabunPSK" w:hint="cs"/>
          <w:b/>
          <w:bCs/>
          <w:sz w:val="32"/>
          <w:szCs w:val="32"/>
          <w:lang w:val="th"/>
        </w:rPr>
        <w:t>สินทรัพย์ที่มีตัวตน (Tangible Assets)</w:t>
      </w:r>
    </w:p>
    <w:p w14:paraId="2B34C0FA" w14:textId="3CA06E58" w:rsidR="7D4C2787" w:rsidRPr="002D2637" w:rsidRDefault="388BD4C5" w:rsidP="00E44459">
      <w:pPr>
        <w:spacing w:before="240" w:after="24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บริษัท ประชาอาภรณ์ จำกัด (มหาชน) เป็นผู้ผลิตเครื่องนุ่งห่มของประเทศไทยที่ดำเนินธุรกิจมาตั้งแต่ปี พ.ศ. 2523 มีสำนักงานใหญ่ตั้งอยู่ที่ถนนพระราม 3 กรุงเทพมหานคร และมีฐานการผลิตหลายแห่ง ได้แก่ กรุงเทพมหานคร จังหวัดลำพูน และนิคมอุตสาหกรรมกบินทร์บุรี จังหวัดปราจีนบุรี ซึ่งได้รับการส่งเสริมการลงทุนจาก BOI ทำให้บริษัทมีกำลังการผลิตรองรับทั้งตลาดภายในประเทศและต่างประเทศได้อย่างมีประสิทธิภาพ นอกจากนี้ยังมีการลงทุนในเครื่องจักรและเทคโนโลยีการผลิตที่ทันสมัย เพื่อเพิ่มประสิทธิภาพ ลดต้นทุน และรักษามาตรฐานคุณภาพสินค้าอย่างต่อเนื่อง </w:t>
      </w:r>
    </w:p>
    <w:p w14:paraId="45D08883" w14:textId="43F05B5C" w:rsidR="7D4C2787" w:rsidRPr="002D2637" w:rsidRDefault="388BD4C5" w:rsidP="00E44459">
      <w:pPr>
        <w:spacing w:before="240" w:after="24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บริษัทได้รับสิทธิ์ในการผลิตและจำหน่ายสินค้าให้กับแบรนด์ชั้นนำทั้งในประเทศและต่างประเทศ เช่น ARROW, Lacoste, Mizuno, Calvin Klein, BSC, ELLE, Beverly Hills Polo Club และ Peter Millar ส่งผลให้บริษัทมีฐานรายได้ที่หลากหลายและมีความน่าเชื่อถือในอุตสาหกรรมเครื่องนุ่งห่ม </w:t>
      </w:r>
    </w:p>
    <w:p w14:paraId="6F19D33F" w14:textId="355BC3D7" w:rsidR="1BA490B3" w:rsidRPr="002D2637" w:rsidRDefault="7E7A261C" w:rsidP="00E44459">
      <w:pPr>
        <w:spacing w:before="240" w:after="24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eastAsia="TH SarabunPSK" w:hAnsi="TH SarabunPSK" w:cs="TH SarabunPSK" w:hint="cs"/>
          <w:sz w:val="32"/>
          <w:szCs w:val="32"/>
        </w:rPr>
        <w:t>รางวัลที่ได้รับ (Awards)</w:t>
      </w:r>
    </w:p>
    <w:p w14:paraId="04E72708" w14:textId="53449C95" w:rsidR="7E7A261C" w:rsidRPr="002D2637" w:rsidRDefault="7E7A261C" w:rsidP="00E44459">
      <w:pPr>
        <w:pStyle w:val="ListParagraph"/>
        <w:numPr>
          <w:ilvl w:val="0"/>
          <w:numId w:val="20"/>
        </w:numPr>
        <w:spacing w:after="0"/>
        <w:rPr>
          <w:rFonts w:ascii="TH SarabunPSK" w:eastAsia="TH SarabunPSK" w:hAnsi="TH SarabunPSK" w:cs="TH SarabunPSK"/>
          <w:sz w:val="32"/>
          <w:szCs w:val="32"/>
        </w:rPr>
      </w:pPr>
      <w:r w:rsidRPr="002D2637">
        <w:rPr>
          <w:rFonts w:ascii="TH SarabunPSK" w:eastAsia="TH SarabunPSK" w:hAnsi="TH SarabunPSK" w:cs="TH SarabunPSK" w:hint="cs"/>
          <w:sz w:val="32"/>
          <w:szCs w:val="32"/>
        </w:rPr>
        <w:t xml:space="preserve">Thailand Textile Tag รับรองมาตรฐานผลิตภัณฑ์สิ่งทอของประเทศไทย </w:t>
      </w:r>
    </w:p>
    <w:p w14:paraId="6ACB9112" w14:textId="51493047" w:rsidR="7E7A261C" w:rsidRPr="002D2637" w:rsidRDefault="7E7A261C" w:rsidP="00E44459">
      <w:pPr>
        <w:pStyle w:val="ListParagraph"/>
        <w:numPr>
          <w:ilvl w:val="0"/>
          <w:numId w:val="20"/>
        </w:numPr>
        <w:spacing w:after="0"/>
        <w:rPr>
          <w:rFonts w:ascii="TH SarabunPSK" w:eastAsia="TH SarabunPSK" w:hAnsi="TH SarabunPSK" w:cs="TH SarabunPSK"/>
          <w:sz w:val="32"/>
          <w:szCs w:val="32"/>
        </w:rPr>
      </w:pPr>
      <w:r w:rsidRPr="002D2637">
        <w:rPr>
          <w:rFonts w:ascii="TH SarabunPSK" w:eastAsia="TH SarabunPSK" w:hAnsi="TH SarabunPSK" w:cs="TH SarabunPSK" w:hint="cs"/>
          <w:sz w:val="32"/>
          <w:szCs w:val="32"/>
        </w:rPr>
        <w:t xml:space="preserve">ฉลากประหยัดไฟฟ้าเบอร์ 5 (Energy Saving Label No.5) สำหรับผลิตภัณฑ์เครื่องนุ่งห่มที่ผ่านเกณฑ์ประหยัดพลังงาน </w:t>
      </w:r>
    </w:p>
    <w:p w14:paraId="4BFF4A30" w14:textId="034D2E00" w:rsidR="7E7A261C" w:rsidRPr="002D2637" w:rsidRDefault="7E7A261C" w:rsidP="00E44459">
      <w:pPr>
        <w:pStyle w:val="ListParagraph"/>
        <w:numPr>
          <w:ilvl w:val="0"/>
          <w:numId w:val="20"/>
        </w:numPr>
        <w:spacing w:after="0"/>
        <w:rPr>
          <w:rFonts w:ascii="TH SarabunPSK" w:eastAsia="TH SarabunPSK" w:hAnsi="TH SarabunPSK" w:cs="TH SarabunPSK"/>
          <w:sz w:val="32"/>
          <w:szCs w:val="32"/>
        </w:rPr>
      </w:pPr>
      <w:r w:rsidRPr="002D2637">
        <w:rPr>
          <w:rFonts w:ascii="TH SarabunPSK" w:eastAsia="TH SarabunPSK" w:hAnsi="TH SarabunPSK" w:cs="TH SarabunPSK" w:hint="cs"/>
          <w:sz w:val="32"/>
          <w:szCs w:val="32"/>
        </w:rPr>
        <w:t xml:space="preserve">PPE Manufacturer Certification การรับรองมาตรฐานผู้ผลิตอุปกรณ์ป้องกันส่วนบุคคล (PPE) สำหรับผลิตภัณฑ์ทางการแพทย์ </w:t>
      </w:r>
    </w:p>
    <w:p w14:paraId="13C4D3FF" w14:textId="42D96269" w:rsidR="1596C500" w:rsidRDefault="7E7A261C" w:rsidP="00E44459">
      <w:pPr>
        <w:pStyle w:val="ListParagraph"/>
        <w:numPr>
          <w:ilvl w:val="0"/>
          <w:numId w:val="20"/>
        </w:numPr>
        <w:spacing w:after="0"/>
        <w:rPr>
          <w:rFonts w:ascii="TH SarabunPSK" w:eastAsia="TH SarabunPSK" w:hAnsi="TH SarabunPSK" w:cs="TH SarabunPSK"/>
          <w:sz w:val="32"/>
          <w:szCs w:val="32"/>
        </w:rPr>
      </w:pPr>
      <w:r w:rsidRPr="002D2637">
        <w:rPr>
          <w:rFonts w:ascii="TH SarabunPSK" w:eastAsia="TH SarabunPSK" w:hAnsi="TH SarabunPSK" w:cs="TH SarabunPSK" w:hint="cs"/>
          <w:sz w:val="32"/>
          <w:szCs w:val="32"/>
        </w:rPr>
        <w:t>Top Quartile Corporate Governance Company จากการประเมินการกำกับดูแลกิจการของสมาคมส่งเสริมสถาบันกรรมการบริษัทไทย (IOD) ร่วมกับสำนักงาน ก.ล.ต. และตลาดหลักทรัพย์แห่งประเทศไทย โดยบริษัทได้รับการจัดอยู่ในกลุ่ม Top Quartile ต่อเนื่องเป็นปีที่ 3 ซึ่งสะท้อนถึงการบริหารงานที่โปร่งใสและมีธรรมาภิบาลที่ดี</w:t>
      </w:r>
    </w:p>
    <w:p w14:paraId="03CA5152" w14:textId="77777777" w:rsidR="0074651E" w:rsidRDefault="0074651E" w:rsidP="00E44459">
      <w:pPr>
        <w:spacing w:after="0"/>
        <w:rPr>
          <w:rFonts w:ascii="TH SarabunPSK" w:eastAsia="TH SarabunPSK" w:hAnsi="TH SarabunPSK" w:cs="TH SarabunPSK"/>
          <w:sz w:val="32"/>
          <w:szCs w:val="32"/>
        </w:rPr>
      </w:pPr>
    </w:p>
    <w:p w14:paraId="6A9BEA44" w14:textId="77777777" w:rsidR="0074651E" w:rsidRPr="0074651E" w:rsidRDefault="0074651E" w:rsidP="00E44459">
      <w:pPr>
        <w:spacing w:after="0"/>
        <w:rPr>
          <w:rFonts w:ascii="TH SarabunPSK" w:eastAsia="TH SarabunPSK" w:hAnsi="TH SarabunPSK" w:cs="TH SarabunPSK"/>
          <w:sz w:val="32"/>
          <w:szCs w:val="32"/>
        </w:rPr>
      </w:pPr>
    </w:p>
    <w:p w14:paraId="1ED96E9B" w14:textId="446B0F35" w:rsidR="25E79C65" w:rsidRDefault="25E79C65" w:rsidP="25E79C65">
      <w:pPr>
        <w:spacing w:after="0"/>
        <w:rPr>
          <w:rFonts w:ascii="TH SarabunPSK" w:eastAsia="TH SarabunPSK" w:hAnsi="TH SarabunPSK" w:cs="TH SarabunPSK"/>
          <w:sz w:val="32"/>
          <w:szCs w:val="32"/>
        </w:rPr>
      </w:pPr>
    </w:p>
    <w:p w14:paraId="73066080" w14:textId="5A7C0B39" w:rsidR="7DC98FB9" w:rsidRDefault="7DC98FB9" w:rsidP="7DC98FB9">
      <w:pPr>
        <w:spacing w:after="0"/>
        <w:rPr>
          <w:rFonts w:ascii="TH SarabunPSK" w:eastAsia="TH SarabunPSK" w:hAnsi="TH SarabunPSK" w:cs="TH SarabunPSK"/>
          <w:sz w:val="32"/>
          <w:szCs w:val="32"/>
        </w:rPr>
      </w:pPr>
    </w:p>
    <w:p w14:paraId="5AEFFF99" w14:textId="260C494E" w:rsidR="7DC98FB9" w:rsidRDefault="7DC98FB9" w:rsidP="7DC98FB9">
      <w:pPr>
        <w:spacing w:after="0"/>
        <w:rPr>
          <w:rFonts w:ascii="TH SarabunPSK" w:eastAsia="TH SarabunPSK" w:hAnsi="TH SarabunPSK" w:cs="TH SarabunPSK"/>
          <w:sz w:val="32"/>
          <w:szCs w:val="32"/>
        </w:rPr>
      </w:pPr>
    </w:p>
    <w:p w14:paraId="0F8A29E2" w14:textId="6BCE7FD7" w:rsidR="7D4C2787" w:rsidRPr="0074651E" w:rsidRDefault="388BD4C5" w:rsidP="00E44459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74651E">
        <w:rPr>
          <w:rFonts w:ascii="TH SarabunPSK" w:hAnsi="TH SarabunPSK" w:cs="TH SarabunPSK" w:hint="cs"/>
          <w:b/>
          <w:bCs/>
          <w:sz w:val="32"/>
          <w:szCs w:val="32"/>
          <w:lang w:val="th"/>
        </w:rPr>
        <w:t>สินทรัพย์ที่ไม่มีตัวตน (Intangible Assets)</w:t>
      </w:r>
    </w:p>
    <w:p w14:paraId="061B6FF1" w14:textId="128B7F9D" w:rsidR="7D4C2787" w:rsidRPr="002D2637" w:rsidRDefault="388BD4C5" w:rsidP="00E44459">
      <w:pPr>
        <w:spacing w:before="240" w:after="24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eastAsia="TH SarabunPSK" w:hAnsi="TH SarabunPSK" w:cs="TH SarabunPSK" w:hint="cs"/>
          <w:sz w:val="32"/>
          <w:szCs w:val="32"/>
          <w:lang w:val="th"/>
        </w:rPr>
        <w:t>สินทรัพย์ที่สำคัญของบริษัทคือชื่อเสียงและประสบการณ์ในการดำเนินธุรกิจกว่า 40 ปี รวมถึงความสัมพันธ์อันยาวนานกับเจ้าของแบรนด์ระดับสากล บริษัทดำเนินธุรกิจภายใต้หลักธรรมาภิบาล พร้อมทั้งได้รับการยอมรับด้านการกำกับดูแลกิจการที่ดี และให้ความสำคัญกับการพัฒนาบุคลากร นวัตกรรม และความยั่งยืน ซึ่งช่วยสร้างภาพลักษณ์ที่ดีและเพิ่มความสามารถในการแข่งขันในระยะยาว</w:t>
      </w:r>
    </w:p>
    <w:p w14:paraId="3B810B8A" w14:textId="3F072E91" w:rsidR="7D4C2787" w:rsidRPr="0074651E" w:rsidRDefault="339FCC10" w:rsidP="00E44459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4651E">
        <w:rPr>
          <w:rFonts w:ascii="TH SarabunPSK" w:hAnsi="TH SarabunPSK" w:cs="TH SarabunPSK" w:hint="cs"/>
          <w:b/>
          <w:bCs/>
          <w:sz w:val="32"/>
          <w:szCs w:val="32"/>
        </w:rPr>
        <w:t>3.2.</w:t>
      </w:r>
      <w:r w:rsidR="388BD4C5" w:rsidRPr="0074651E">
        <w:rPr>
          <w:rFonts w:ascii="TH SarabunPSK" w:hAnsi="TH SarabunPSK" w:cs="TH SarabunPSK" w:hint="cs"/>
          <w:b/>
          <w:bCs/>
          <w:sz w:val="32"/>
          <w:szCs w:val="32"/>
          <w:lang w:val="th"/>
        </w:rPr>
        <w:t>ความสามารถหลักขององค์กร</w:t>
      </w:r>
    </w:p>
    <w:p w14:paraId="5CD5C767" w14:textId="51F05DD1" w:rsidR="34CA0419" w:rsidRPr="002D2637" w:rsidRDefault="34CA0419" w:rsidP="00E44459">
      <w:pPr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b/>
          <w:bCs/>
          <w:sz w:val="32"/>
          <w:szCs w:val="32"/>
        </w:rPr>
        <w:t>Core Competency</w:t>
      </w:r>
    </w:p>
    <w:p w14:paraId="0AE7C0EC" w14:textId="09FAA9DE" w:rsidR="34CA0419" w:rsidRPr="002D2637" w:rsidRDefault="34CA0419" w:rsidP="00E44459">
      <w:pPr>
        <w:ind w:firstLine="720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sz w:val="32"/>
          <w:szCs w:val="32"/>
        </w:rPr>
        <w:t xml:space="preserve">ความสามารถหลักของบริษัทคือการเป็น </w:t>
      </w:r>
      <w:r w:rsidRPr="002D2637">
        <w:rPr>
          <w:rFonts w:ascii="TH SarabunPSK" w:hAnsi="TH SarabunPSK" w:cs="TH SarabunPSK" w:hint="cs"/>
          <w:b/>
          <w:bCs/>
          <w:sz w:val="32"/>
          <w:szCs w:val="32"/>
        </w:rPr>
        <w:t>One Stop Apparel Solution</w:t>
      </w:r>
      <w:r w:rsidRPr="002D2637">
        <w:rPr>
          <w:rFonts w:ascii="TH SarabunPSK" w:hAnsi="TH SarabunPSK" w:cs="TH SarabunPSK" w:hint="cs"/>
          <w:sz w:val="32"/>
          <w:szCs w:val="32"/>
        </w:rPr>
        <w:t xml:space="preserve"> ที่สามารถให้บริการครบวงจร ตั้งแต่การออกแบบ การจัดหาวัตถุดิบ การผลิต การควบคุมคุณภาพ ไปจนถึงการผลิตแบบ OEM และ ODM สำหรับลูกค้าทั้งในประเทศและต่างประเทศทำให้สามารถตอบสนองความต้องการของลูกค้าได้อย่างครบถ้วนและรวดเร็ว อีกทั้งยังสามารถผลิตสินค้าที่หลากหลาย เช่น เสื้อผ้าแฟชั่น ชุดกีฬา ชุดยูนิฟอร์ม เสื้อผ้าทางการแพทย์ และสิ่งทอชนิดต่าง ๆ</w:t>
      </w:r>
    </w:p>
    <w:p w14:paraId="0B0DB483" w14:textId="59106A08" w:rsidR="71314033" w:rsidRPr="002D2637" w:rsidRDefault="34CA0419" w:rsidP="00E44459">
      <w:pPr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b/>
          <w:bCs/>
          <w:sz w:val="32"/>
          <w:szCs w:val="32"/>
        </w:rPr>
        <w:t>Distinctive Competency</w:t>
      </w:r>
    </w:p>
    <w:p w14:paraId="6D196BA2" w14:textId="5B50940D" w:rsidR="71314033" w:rsidRPr="002D2637" w:rsidRDefault="34CA0419" w:rsidP="00E44459">
      <w:pPr>
        <w:ind w:firstLine="720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sz w:val="32"/>
          <w:szCs w:val="32"/>
        </w:rPr>
        <w:t>จุดเด่นที่แตกต่างจากคู่แข่ง คือการมีประสบการณ์ด้านการผลิตเครื่องนุ่งห่มมากกว่า 40 ปี พร้อมได้รับสิทธิ์การผลิตจากแบรนด์ระดับโลกหลายแบรนด์ ทำให้บริษัทมีมาตรฐานการผลิตที่เป็นสากล อีกทั้งยังให้ความสำคัญกับนวัตกรรมด้านสิ่งทอ เช่น การพัฒนาผ้ารีไซเคิล (Recycled Polyester) และการใช้พลังงานแสงอาทิตย์ในโรงงาน เพื่อสนับสนุนการดำเนินธุรกิจอย่างยั่งยืนและตอบโจทย์แนวโน้ม ESG ของตลาดโลก</w:t>
      </w:r>
    </w:p>
    <w:p w14:paraId="7B21CB37" w14:textId="4E366B87" w:rsidR="71314033" w:rsidRPr="0074651E" w:rsidRDefault="34CA0419" w:rsidP="00E44459">
      <w:pPr>
        <w:rPr>
          <w:rFonts w:ascii="TH SarabunPSK" w:hAnsi="TH SarabunPSK" w:cs="TH SarabunPSK"/>
          <w:b/>
          <w:bCs/>
          <w:sz w:val="32"/>
          <w:szCs w:val="32"/>
        </w:rPr>
      </w:pPr>
      <w:r w:rsidRPr="0074651E">
        <w:rPr>
          <w:rFonts w:ascii="TH SarabunPSK" w:hAnsi="TH SarabunPSK" w:cs="TH SarabunPSK" w:hint="cs"/>
          <w:b/>
          <w:bCs/>
          <w:sz w:val="32"/>
          <w:szCs w:val="32"/>
        </w:rPr>
        <w:t xml:space="preserve">3.3.   </w:t>
      </w:r>
      <w:r w:rsidRPr="0074651E">
        <w:rPr>
          <w:rFonts w:ascii="TH SarabunPSK" w:hAnsi="TH SarabunPSK" w:cs="TH SarabunPSK" w:hint="cs"/>
          <w:b/>
          <w:bCs/>
          <w:sz w:val="32"/>
          <w:szCs w:val="32"/>
          <w:lang w:val="th"/>
        </w:rPr>
        <w:t>ความได้เปรียบทางการแข่งขันขององค์ก</w:t>
      </w:r>
      <w:r w:rsidRPr="0074651E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ร</w:t>
      </w:r>
    </w:p>
    <w:p w14:paraId="612B3A8D" w14:textId="59D43C4A" w:rsidR="1993A084" w:rsidRPr="002D2637" w:rsidRDefault="1993A084" w:rsidP="00E44459">
      <w:pPr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b/>
          <w:bCs/>
          <w:sz w:val="32"/>
          <w:szCs w:val="32"/>
          <w:lang w:val="th"/>
        </w:rPr>
        <w:t>การตลาด (Marketing)</w:t>
      </w:r>
    </w:p>
    <w:p w14:paraId="29028422" w14:textId="428E7E85" w:rsidR="1993A084" w:rsidRPr="002D2637" w:rsidRDefault="65B026D6" w:rsidP="00E44459">
      <w:pPr>
        <w:ind w:firstLine="720"/>
        <w:rPr>
          <w:rFonts w:hint="eastAsia"/>
        </w:rPr>
      </w:pPr>
      <w:r w:rsidRPr="7DC98FB9">
        <w:rPr>
          <w:rFonts w:ascii="TH SarabunPSK" w:hAnsi="TH SarabunPSK" w:cs="TH SarabunPSK"/>
          <w:sz w:val="32"/>
          <w:szCs w:val="32"/>
          <w:lang w:val="th"/>
        </w:rPr>
        <w:t>บริษัทมีจุดแข็งด้านการดำเนินธุรกิจทั้ง B2B และ B2C โดยเป็นผู้ผลิตสินค้าให้กับแบรนด์ชั้นนำ พร้อมทั้งมีแบรนด์ภายใต้การบริหารของตนเอง ส่งผลให้สามารถเข้าถึงลูกค้าได้หลากหลายกลุ่ม และสร้างรายได้จากหลายช่องทาง นอกจากนี้ การได้รับสิทธิ์ผลิตสินค้าภายใต้แบรนด์สากลยังช่วยเพิ่มความน่าเชื่อถือและสร้างความได้เปรียบเหนือผู้ผลิตรายอื่น</w:t>
      </w:r>
    </w:p>
    <w:p w14:paraId="235EFCCF" w14:textId="7F224E67" w:rsidR="7DC98FB9" w:rsidRDefault="7DC98FB9" w:rsidP="7DC98FB9">
      <w:pPr>
        <w:ind w:firstLine="720"/>
        <w:rPr>
          <w:rFonts w:ascii="TH SarabunPSK" w:hAnsi="TH SarabunPSK" w:cs="TH SarabunPSK"/>
          <w:sz w:val="32"/>
          <w:szCs w:val="32"/>
          <w:lang w:val="th"/>
        </w:rPr>
      </w:pPr>
    </w:p>
    <w:p w14:paraId="2336DA2F" w14:textId="0E335CBD" w:rsidR="7DC98FB9" w:rsidRDefault="7DC98FB9" w:rsidP="7DC98FB9">
      <w:pPr>
        <w:ind w:firstLine="720"/>
        <w:rPr>
          <w:rFonts w:ascii="TH SarabunPSK" w:hAnsi="TH SarabunPSK" w:cs="TH SarabunPSK"/>
          <w:sz w:val="32"/>
          <w:szCs w:val="32"/>
          <w:lang w:val="th"/>
        </w:rPr>
      </w:pPr>
    </w:p>
    <w:p w14:paraId="429EADA4" w14:textId="6CF49259" w:rsidR="1993A084" w:rsidRPr="002D2637" w:rsidRDefault="1993A084" w:rsidP="00E44459">
      <w:pPr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b/>
          <w:bCs/>
          <w:sz w:val="32"/>
          <w:szCs w:val="32"/>
          <w:lang w:val="th"/>
        </w:rPr>
        <w:t>การผลิต (Operations)</w:t>
      </w:r>
    </w:p>
    <w:p w14:paraId="78037DD4" w14:textId="2F0B1DB8" w:rsidR="1993A084" w:rsidRPr="002D2637" w:rsidRDefault="1993A084" w:rsidP="00E44459">
      <w:pPr>
        <w:ind w:firstLine="720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sz w:val="32"/>
          <w:szCs w:val="32"/>
          <w:lang w:val="th"/>
        </w:rPr>
        <w:t>บริษัทมีโรงงานผลิตหลายแห่งและใช้เทคโนโลยีการผลิตที่ทันสมัย มีระบบควบคุมคุณภาพในทุกขั้นตอนของกระบวนการผลิต ตั้งแต่การคัดเลือกวัตถุดิบจนถึงการส่งมอบสินค้า ทำให้สามารถผลิตสินค้าที่มีคุณภาพสม่ำเสมอ รองรับคำสั่งซื้อจำนวนมาก และตอบสนองความต้องการของลูกค้าได้อย่างมีประสิทธิภาพ</w:t>
      </w:r>
    </w:p>
    <w:p w14:paraId="5B232D6D" w14:textId="28963C9B" w:rsidR="1993A084" w:rsidRPr="002D2637" w:rsidRDefault="1993A084" w:rsidP="00E44459">
      <w:pPr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b/>
          <w:bCs/>
          <w:sz w:val="32"/>
          <w:szCs w:val="32"/>
          <w:lang w:val="th"/>
        </w:rPr>
        <w:t>การวิจัยและพัฒนา (Research &amp; Development)</w:t>
      </w:r>
    </w:p>
    <w:p w14:paraId="64B4B56A" w14:textId="7DAA1FA2" w:rsidR="1993A084" w:rsidRPr="002D2637" w:rsidRDefault="1993A084" w:rsidP="00E44459">
      <w:pPr>
        <w:ind w:firstLine="720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sz w:val="32"/>
          <w:szCs w:val="32"/>
          <w:lang w:val="th"/>
        </w:rPr>
        <w:t>บริษัทให้ความสำคัญกับการพัฒนาผลิตภัณฑ์ใหม่ การใช้วัสดุที่เป็นมิตรต่อสิ่งแวดล้อม และการนำเทคโนโลยีมาเพิ่มประสิทธิภาพการผลิต เช่น การพัฒนาผ้ารีไซเคิลและการใช้พลังงานหมุนเวียน ซึ่งช่วยเพิ่มมูลค่าให้ผลิตภัณฑ์และสร้างความแตกต่างจากคู่แข่งขัน</w:t>
      </w:r>
    </w:p>
    <w:p w14:paraId="22CA5F92" w14:textId="3B8F0CC0" w:rsidR="2C7E5529" w:rsidRPr="009A3106" w:rsidRDefault="467B0B8F" w:rsidP="00E44459">
      <w:pPr>
        <w:rPr>
          <w:rFonts w:ascii="TH SarabunPSK" w:hAnsi="TH SarabunPSK" w:cs="TH SarabunPSK"/>
          <w:b/>
          <w:bCs/>
          <w:sz w:val="32"/>
          <w:szCs w:val="32"/>
        </w:rPr>
      </w:pPr>
      <w:r w:rsidRPr="009A3106">
        <w:rPr>
          <w:rFonts w:ascii="TH SarabunPSK" w:hAnsi="TH SarabunPSK" w:cs="TH SarabunPSK" w:hint="cs"/>
          <w:b/>
          <w:bCs/>
          <w:sz w:val="32"/>
          <w:szCs w:val="32"/>
        </w:rPr>
        <w:t>3.4. การวิเคราะห์จุดแข็งและจุดอ่อน (Strengths &amp; Weaknesses)</w:t>
      </w:r>
    </w:p>
    <w:p w14:paraId="333839EA" w14:textId="7012AF05" w:rsidR="467B0B8F" w:rsidRPr="0042557E" w:rsidRDefault="467B0B8F" w:rsidP="00E44459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42557E">
        <w:rPr>
          <w:rFonts w:ascii="TH SarabunPSK" w:hAnsi="TH SarabunPSK" w:cs="TH SarabunPSK" w:hint="cs"/>
          <w:b/>
          <w:bCs/>
          <w:sz w:val="32"/>
          <w:szCs w:val="32"/>
        </w:rPr>
        <w:t>จุดแข็ง (Strengths)</w:t>
      </w:r>
    </w:p>
    <w:p w14:paraId="736D4529" w14:textId="3CB5D103" w:rsidR="467B0B8F" w:rsidRPr="002D2637" w:rsidRDefault="467B0B8F" w:rsidP="00E4445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sz w:val="32"/>
          <w:szCs w:val="32"/>
        </w:rPr>
        <w:t>S1</w:t>
      </w:r>
      <w:r w:rsidR="00E44459">
        <w:rPr>
          <w:rFonts w:ascii="TH SarabunPSK" w:hAnsi="TH SarabunPSK" w:cs="TH SarabunPSK"/>
          <w:sz w:val="32"/>
          <w:szCs w:val="32"/>
        </w:rPr>
        <w:t>.</w:t>
      </w:r>
      <w:r w:rsidRPr="002D2637">
        <w:rPr>
          <w:rFonts w:ascii="TH SarabunPSK" w:hAnsi="TH SarabunPSK" w:cs="TH SarabunPSK" w:hint="cs"/>
          <w:sz w:val="32"/>
          <w:szCs w:val="32"/>
        </w:rPr>
        <w:t xml:space="preserve">มีประสบการณ์ในอุตสาหกรรมเครื่องนุ่งห่มมากกว่า 40 ปี </w:t>
      </w:r>
    </w:p>
    <w:p w14:paraId="68EB1112" w14:textId="3ADFEDB7" w:rsidR="467B0B8F" w:rsidRPr="002D2637" w:rsidRDefault="467B0B8F" w:rsidP="00E44459">
      <w:pPr>
        <w:ind w:left="1440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sz w:val="32"/>
          <w:szCs w:val="32"/>
        </w:rPr>
        <w:t>S2</w:t>
      </w:r>
      <w:r w:rsidR="00E44459">
        <w:rPr>
          <w:rFonts w:ascii="TH SarabunPSK" w:hAnsi="TH SarabunPSK" w:cs="TH SarabunPSK"/>
          <w:sz w:val="32"/>
          <w:szCs w:val="32"/>
        </w:rPr>
        <w:t>.</w:t>
      </w:r>
      <w:r w:rsidRPr="002D2637">
        <w:rPr>
          <w:rFonts w:ascii="TH SarabunPSK" w:hAnsi="TH SarabunPSK" w:cs="TH SarabunPSK" w:hint="cs"/>
          <w:sz w:val="32"/>
          <w:szCs w:val="32"/>
        </w:rPr>
        <w:t xml:space="preserve">เป็นผู้ผลิตให้กับแบรนด์ชั้นนำระดับโลกหลายแบรนด์ </w:t>
      </w:r>
    </w:p>
    <w:p w14:paraId="3AAD27A6" w14:textId="50591070" w:rsidR="467B0B8F" w:rsidRPr="002D2637" w:rsidRDefault="467B0B8F" w:rsidP="00E44459">
      <w:pPr>
        <w:ind w:left="1440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sz w:val="32"/>
          <w:szCs w:val="32"/>
        </w:rPr>
        <w:t>S3</w:t>
      </w:r>
      <w:r w:rsidR="00E44459">
        <w:rPr>
          <w:rFonts w:ascii="TH SarabunPSK" w:hAnsi="TH SarabunPSK" w:cs="TH SarabunPSK"/>
          <w:sz w:val="32"/>
          <w:szCs w:val="32"/>
        </w:rPr>
        <w:t>.</w:t>
      </w:r>
      <w:r w:rsidRPr="002D2637">
        <w:rPr>
          <w:rFonts w:ascii="TH SarabunPSK" w:hAnsi="TH SarabunPSK" w:cs="TH SarabunPSK" w:hint="cs"/>
          <w:sz w:val="32"/>
          <w:szCs w:val="32"/>
        </w:rPr>
        <w:t xml:space="preserve">มีโรงงานผลิตหลายแห่งและกำลังการผลิตสูง </w:t>
      </w:r>
    </w:p>
    <w:p w14:paraId="7990D4DB" w14:textId="21389C05" w:rsidR="467B0B8F" w:rsidRPr="002D2637" w:rsidRDefault="467B0B8F" w:rsidP="00E44459">
      <w:pPr>
        <w:ind w:left="1440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sz w:val="32"/>
          <w:szCs w:val="32"/>
        </w:rPr>
        <w:t>S4</w:t>
      </w:r>
      <w:r w:rsidR="00E44459">
        <w:rPr>
          <w:rFonts w:ascii="TH SarabunPSK" w:hAnsi="TH SarabunPSK" w:cs="TH SarabunPSK"/>
          <w:sz w:val="32"/>
          <w:szCs w:val="32"/>
        </w:rPr>
        <w:t>.</w:t>
      </w:r>
      <w:r w:rsidRPr="002D2637">
        <w:rPr>
          <w:rFonts w:ascii="TH SarabunPSK" w:hAnsi="TH SarabunPSK" w:cs="TH SarabunPSK" w:hint="cs"/>
          <w:sz w:val="32"/>
          <w:szCs w:val="32"/>
        </w:rPr>
        <w:t xml:space="preserve">ให้บริการแบบ One Stop Service ครบวงจร </w:t>
      </w:r>
    </w:p>
    <w:p w14:paraId="3E82F07A" w14:textId="34ED17ED" w:rsidR="467B0B8F" w:rsidRPr="002D2637" w:rsidRDefault="467B0B8F" w:rsidP="00E44459">
      <w:pPr>
        <w:ind w:left="1440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sz w:val="32"/>
          <w:szCs w:val="32"/>
        </w:rPr>
        <w:t>S5</w:t>
      </w:r>
      <w:r w:rsidR="00E44459">
        <w:rPr>
          <w:rFonts w:ascii="TH SarabunPSK" w:hAnsi="TH SarabunPSK" w:cs="TH SarabunPSK"/>
          <w:sz w:val="32"/>
          <w:szCs w:val="32"/>
        </w:rPr>
        <w:t>.</w:t>
      </w:r>
      <w:r w:rsidRPr="002D2637">
        <w:rPr>
          <w:rFonts w:ascii="TH SarabunPSK" w:hAnsi="TH SarabunPSK" w:cs="TH SarabunPSK" w:hint="cs"/>
          <w:sz w:val="32"/>
          <w:szCs w:val="32"/>
        </w:rPr>
        <w:t xml:space="preserve">มีการพัฒนานวัตกรรมและดำเนินธุรกิจตามแนวทาง ESG อย่างต่อเนื่อง </w:t>
      </w:r>
    </w:p>
    <w:p w14:paraId="5C49DE7E" w14:textId="3CDAE59E" w:rsidR="467B0B8F" w:rsidRPr="002D2637" w:rsidRDefault="467B0B8F" w:rsidP="00E44459">
      <w:pPr>
        <w:ind w:left="1440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sz w:val="32"/>
          <w:szCs w:val="32"/>
        </w:rPr>
        <w:t>S6</w:t>
      </w:r>
      <w:r w:rsidR="00E44459">
        <w:rPr>
          <w:rFonts w:ascii="TH SarabunPSK" w:hAnsi="TH SarabunPSK" w:cs="TH SarabunPSK"/>
          <w:sz w:val="32"/>
          <w:szCs w:val="32"/>
        </w:rPr>
        <w:t>.</w:t>
      </w:r>
      <w:r w:rsidRPr="002D2637">
        <w:rPr>
          <w:rFonts w:ascii="TH SarabunPSK" w:hAnsi="TH SarabunPSK" w:cs="TH SarabunPSK" w:hint="cs"/>
          <w:sz w:val="32"/>
          <w:szCs w:val="32"/>
        </w:rPr>
        <w:t xml:space="preserve">ระบบธรรมาภิบาลและการกำกับดูแลกิจการที่ดี </w:t>
      </w:r>
    </w:p>
    <w:p w14:paraId="42E467A9" w14:textId="4722BE18" w:rsidR="467B0B8F" w:rsidRPr="0042557E" w:rsidRDefault="467B0B8F" w:rsidP="00E44459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42557E">
        <w:rPr>
          <w:rFonts w:ascii="TH SarabunPSK" w:hAnsi="TH SarabunPSK" w:cs="TH SarabunPSK" w:hint="cs"/>
          <w:b/>
          <w:bCs/>
          <w:sz w:val="32"/>
          <w:szCs w:val="32"/>
        </w:rPr>
        <w:t>จุดอ่อน (Weaknesses)</w:t>
      </w:r>
    </w:p>
    <w:p w14:paraId="1D0FAAD9" w14:textId="19687F6A" w:rsidR="467B0B8F" w:rsidRPr="002D2637" w:rsidRDefault="467B0B8F" w:rsidP="00E44459">
      <w:pPr>
        <w:ind w:left="1440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sz w:val="32"/>
          <w:szCs w:val="32"/>
        </w:rPr>
        <w:t>W1</w:t>
      </w:r>
      <w:r w:rsidR="00732725" w:rsidRPr="002D2637">
        <w:rPr>
          <w:rFonts w:ascii="TH SarabunPSK" w:hAnsi="TH SarabunPSK" w:cs="TH SarabunPSK" w:hint="cs"/>
          <w:sz w:val="32"/>
          <w:szCs w:val="32"/>
        </w:rPr>
        <w:t>.</w:t>
      </w:r>
      <w:r w:rsidRPr="002D2637">
        <w:rPr>
          <w:rFonts w:ascii="TH SarabunPSK" w:hAnsi="TH SarabunPSK" w:cs="TH SarabunPSK" w:hint="cs"/>
          <w:sz w:val="32"/>
          <w:szCs w:val="32"/>
        </w:rPr>
        <w:t xml:space="preserve">ธุรกิจพึ่งพาอุตสาหกรรมแฟชั่นและเครื่องนุ่งห่มที่มีการแข่งขันสูง </w:t>
      </w:r>
    </w:p>
    <w:p w14:paraId="425BDC77" w14:textId="00D4D301" w:rsidR="467B0B8F" w:rsidRPr="002D2637" w:rsidRDefault="467B0B8F" w:rsidP="00E44459">
      <w:pPr>
        <w:ind w:left="1440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sz w:val="32"/>
          <w:szCs w:val="32"/>
        </w:rPr>
        <w:t>W2</w:t>
      </w:r>
      <w:r w:rsidR="00732725" w:rsidRPr="002D2637">
        <w:rPr>
          <w:rFonts w:ascii="TH SarabunPSK" w:hAnsi="TH SarabunPSK" w:cs="TH SarabunPSK" w:hint="cs"/>
          <w:sz w:val="32"/>
          <w:szCs w:val="32"/>
        </w:rPr>
        <w:t>.</w:t>
      </w:r>
      <w:r w:rsidRPr="002D2637">
        <w:rPr>
          <w:rFonts w:ascii="TH SarabunPSK" w:hAnsi="TH SarabunPSK" w:cs="TH SarabunPSK" w:hint="cs"/>
          <w:sz w:val="32"/>
          <w:szCs w:val="32"/>
        </w:rPr>
        <w:t xml:space="preserve">ต้นทุนวัตถุดิบและค่าแรงมีความผันผวน </w:t>
      </w:r>
    </w:p>
    <w:p w14:paraId="5E05BA70" w14:textId="3835DFF9" w:rsidR="467B0B8F" w:rsidRPr="002D2637" w:rsidRDefault="467B0B8F" w:rsidP="00E44459">
      <w:pPr>
        <w:ind w:left="1440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sz w:val="32"/>
          <w:szCs w:val="32"/>
        </w:rPr>
        <w:t>W3</w:t>
      </w:r>
      <w:r w:rsidR="00732725" w:rsidRPr="002D2637">
        <w:rPr>
          <w:rFonts w:ascii="TH SarabunPSK" w:hAnsi="TH SarabunPSK" w:cs="TH SarabunPSK" w:hint="cs"/>
          <w:sz w:val="32"/>
          <w:szCs w:val="32"/>
        </w:rPr>
        <w:t>.</w:t>
      </w:r>
      <w:r w:rsidRPr="002D2637">
        <w:rPr>
          <w:rFonts w:ascii="TH SarabunPSK" w:hAnsi="TH SarabunPSK" w:cs="TH SarabunPSK" w:hint="cs"/>
          <w:sz w:val="32"/>
          <w:szCs w:val="32"/>
        </w:rPr>
        <w:t xml:space="preserve">รายได้ส่วนหนึ่งยังขึ้นอยู่กับแบรนด์ที่ได้รับสิทธิ์ผลิต </w:t>
      </w:r>
    </w:p>
    <w:p w14:paraId="55B179C7" w14:textId="4B874D41" w:rsidR="467B0B8F" w:rsidRPr="002D2637" w:rsidRDefault="467B0B8F" w:rsidP="00E44459">
      <w:pPr>
        <w:ind w:left="1440"/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sz w:val="32"/>
          <w:szCs w:val="32"/>
        </w:rPr>
        <w:t>W4</w:t>
      </w:r>
      <w:r w:rsidR="00732725" w:rsidRPr="002D2637">
        <w:rPr>
          <w:rFonts w:ascii="TH SarabunPSK" w:hAnsi="TH SarabunPSK" w:cs="TH SarabunPSK" w:hint="cs"/>
          <w:sz w:val="32"/>
          <w:szCs w:val="32"/>
        </w:rPr>
        <w:t>.</w:t>
      </w:r>
      <w:r w:rsidRPr="002D2637">
        <w:rPr>
          <w:rFonts w:ascii="TH SarabunPSK" w:hAnsi="TH SarabunPSK" w:cs="TH SarabunPSK" w:hint="cs"/>
          <w:sz w:val="32"/>
          <w:szCs w:val="32"/>
        </w:rPr>
        <w:t>ต้องลงทุนด้านเทคโนโลยีและนวัตกรรมอย่างต่อเนื่องเพื่อรักษาความสามารถในการแข่งขัน</w:t>
      </w:r>
    </w:p>
    <w:p w14:paraId="3050EED9" w14:textId="09D41003" w:rsidR="2602F9BC" w:rsidRDefault="2602F9BC" w:rsidP="7DC98FB9">
      <w:pPr>
        <w:ind w:left="1440"/>
        <w:rPr>
          <w:rFonts w:hint="eastAsia"/>
        </w:rPr>
      </w:pPr>
      <w:r w:rsidRPr="7DC98FB9">
        <w:rPr>
          <w:rFonts w:ascii="TH SarabunPSK" w:hAnsi="TH SarabunPSK" w:cs="TH SarabunPSK"/>
          <w:sz w:val="32"/>
          <w:szCs w:val="32"/>
          <w:lang w:bidi="th-TH"/>
        </w:rPr>
        <w:t>W5.การเปลี่ยนแปลงของแฟชั่นและพฤติกรรมผู้บริโภคเกิดขึ้นรวดเร็ว</w:t>
      </w:r>
    </w:p>
    <w:p w14:paraId="4F28ECF2" w14:textId="5A83A788" w:rsidR="7DC98FB9" w:rsidRDefault="7DC98FB9" w:rsidP="7DC98FB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97C1E64" w14:textId="009B3940" w:rsidR="5512A248" w:rsidRPr="002D2637" w:rsidRDefault="467B0B8F" w:rsidP="00E44459">
      <w:pPr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b/>
          <w:bCs/>
          <w:sz w:val="32"/>
          <w:szCs w:val="32"/>
        </w:rPr>
        <w:t>3.5 บทสรุปการวิเคราะห์ปัจจัยภายใน (IFAS)</w:t>
      </w:r>
    </w:p>
    <w:tbl>
      <w:tblPr>
        <w:tblStyle w:val="TableGrid"/>
        <w:tblW w:w="934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514"/>
        <w:gridCol w:w="1058"/>
        <w:gridCol w:w="1040"/>
        <w:gridCol w:w="1107"/>
        <w:gridCol w:w="2627"/>
      </w:tblGrid>
      <w:tr w:rsidR="1F2CCCEE" w:rsidRPr="002D2637" w14:paraId="703EADEE" w14:textId="77777777" w:rsidTr="4E5F730E">
        <w:trPr>
          <w:trHeight w:val="1107"/>
        </w:trPr>
        <w:tc>
          <w:tcPr>
            <w:tcW w:w="3514" w:type="dxa"/>
          </w:tcPr>
          <w:p w14:paraId="68E957BC" w14:textId="77777777" w:rsidR="1F2CCCEE" w:rsidRPr="002D2637" w:rsidRDefault="1F2CCCEE" w:rsidP="00E44459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ปัจจัยภายนอก (External Factors)</w:t>
            </w:r>
          </w:p>
        </w:tc>
        <w:tc>
          <w:tcPr>
            <w:tcW w:w="1058" w:type="dxa"/>
          </w:tcPr>
          <w:p w14:paraId="6882457F" w14:textId="77777777" w:rsidR="1F2CCCEE" w:rsidRPr="002D2637" w:rsidRDefault="1F2CCCEE" w:rsidP="00E44459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น้ำหนัก</w:t>
            </w:r>
          </w:p>
        </w:tc>
        <w:tc>
          <w:tcPr>
            <w:tcW w:w="1040" w:type="dxa"/>
          </w:tcPr>
          <w:p w14:paraId="701CD8A8" w14:textId="77777777" w:rsidR="1F2CCCEE" w:rsidRPr="002D2637" w:rsidRDefault="1F2CCCEE" w:rsidP="00E44459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107" w:type="dxa"/>
          </w:tcPr>
          <w:p w14:paraId="280A891D" w14:textId="77777777" w:rsidR="1F2CCCEE" w:rsidRPr="002D2637" w:rsidRDefault="1F2CCCEE" w:rsidP="00E44459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คะแนนรวม</w:t>
            </w:r>
          </w:p>
        </w:tc>
        <w:tc>
          <w:tcPr>
            <w:tcW w:w="2627" w:type="dxa"/>
          </w:tcPr>
          <w:p w14:paraId="4EC6036A" w14:textId="77777777" w:rsidR="1F2CCCEE" w:rsidRPr="002D2637" w:rsidRDefault="1F2CCCEE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เหตุผล/แนวโน้มผลกระทบ</w:t>
            </w:r>
          </w:p>
        </w:tc>
      </w:tr>
      <w:tr w:rsidR="1F2CCCEE" w:rsidRPr="002D2637" w14:paraId="556240D1" w14:textId="77777777" w:rsidTr="4E5F730E">
        <w:trPr>
          <w:trHeight w:val="122"/>
        </w:trPr>
        <w:tc>
          <w:tcPr>
            <w:tcW w:w="9346" w:type="dxa"/>
            <w:gridSpan w:val="5"/>
          </w:tcPr>
          <w:p w14:paraId="148DF861" w14:textId="54219943" w:rsidR="1F2CCCEE" w:rsidRPr="002D2637" w:rsidRDefault="0054284B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จุดแข็ง (</w:t>
            </w:r>
            <w:r w:rsidRPr="002D26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Strengths)</w:t>
            </w:r>
          </w:p>
        </w:tc>
      </w:tr>
      <w:tr w:rsidR="00D51C8B" w:rsidRPr="002D2637" w14:paraId="65815903" w14:textId="77777777" w:rsidTr="4E5F730E">
        <w:trPr>
          <w:trHeight w:val="122"/>
        </w:trPr>
        <w:tc>
          <w:tcPr>
            <w:tcW w:w="3514" w:type="dxa"/>
          </w:tcPr>
          <w:p w14:paraId="34BD0E7A" w14:textId="05D50D77" w:rsidR="00D51C8B" w:rsidRPr="002D2637" w:rsidRDefault="00AE0881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S1.</w:t>
            </w:r>
            <w:r w:rsidR="6E342BD7"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มีประสบการณ์ในธุรกิจเครื่องนุ่งห่มมากกว่า 40 ปี</w:t>
            </w:r>
          </w:p>
        </w:tc>
        <w:tc>
          <w:tcPr>
            <w:tcW w:w="1058" w:type="dxa"/>
          </w:tcPr>
          <w:p w14:paraId="53E11D56" w14:textId="09FF9D20" w:rsidR="00D51C8B" w:rsidRPr="002D2637" w:rsidRDefault="6E342BD7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7E2F3CDD" w14:textId="18C52900" w:rsidR="00D51C8B" w:rsidRPr="002D2637" w:rsidRDefault="6E342BD7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1107" w:type="dxa"/>
          </w:tcPr>
          <w:p w14:paraId="753ED534" w14:textId="7B753A2A" w:rsidR="00D51C8B" w:rsidRPr="002D2637" w:rsidRDefault="536F61E2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0.50</w:t>
            </w:r>
          </w:p>
        </w:tc>
        <w:tc>
          <w:tcPr>
            <w:tcW w:w="2627" w:type="dxa"/>
          </w:tcPr>
          <w:p w14:paraId="068633E4" w14:textId="7F28B7D4" w:rsidR="00D51C8B" w:rsidRPr="002D2637" w:rsidRDefault="29E4BCF0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ประสบการณ์ยาวนานช่วยสร้างความเชื่อมั่นแก่ลูกค้าและคู่ค้าทั้งในและต่างประเทศ</w:t>
            </w:r>
          </w:p>
        </w:tc>
      </w:tr>
      <w:tr w:rsidR="00D51C8B" w:rsidRPr="002D2637" w14:paraId="6C1CC3AC" w14:textId="77777777" w:rsidTr="4E5F730E">
        <w:trPr>
          <w:trHeight w:val="122"/>
        </w:trPr>
        <w:tc>
          <w:tcPr>
            <w:tcW w:w="3514" w:type="dxa"/>
          </w:tcPr>
          <w:p w14:paraId="48AFAF78" w14:textId="5972508A" w:rsidR="00D51C8B" w:rsidRPr="002D2637" w:rsidRDefault="00AE0881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S2.</w:t>
            </w:r>
            <w:r w:rsidR="6E342BD7"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มีความร่วมมือกับแบรนด์ชั้นนำระดับโลกหลายแบรนด์</w:t>
            </w:r>
          </w:p>
        </w:tc>
        <w:tc>
          <w:tcPr>
            <w:tcW w:w="1058" w:type="dxa"/>
          </w:tcPr>
          <w:p w14:paraId="16EB5913" w14:textId="48E33A28" w:rsidR="00D51C8B" w:rsidRPr="002D2637" w:rsidRDefault="6E342BD7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040" w:type="dxa"/>
          </w:tcPr>
          <w:p w14:paraId="5DC4F682" w14:textId="55E677C9" w:rsidR="00D51C8B" w:rsidRPr="002D2637" w:rsidRDefault="6E342BD7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1107" w:type="dxa"/>
          </w:tcPr>
          <w:p w14:paraId="6831B370" w14:textId="683EB903" w:rsidR="00D51C8B" w:rsidRPr="002D2637" w:rsidRDefault="131919EA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0.75</w:t>
            </w:r>
          </w:p>
        </w:tc>
        <w:tc>
          <w:tcPr>
            <w:tcW w:w="2627" w:type="dxa"/>
          </w:tcPr>
          <w:p w14:paraId="55BDC433" w14:textId="1483A923" w:rsidR="00D51C8B" w:rsidRPr="002D2637" w:rsidRDefault="4A3D0874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ช่วยสร้างรายได้อย่างต่อเนื่องและเพิ่มความน่าเชื่อถือของบริษัท</w:t>
            </w:r>
          </w:p>
        </w:tc>
      </w:tr>
      <w:tr w:rsidR="00D51C8B" w:rsidRPr="002D2637" w14:paraId="1930A019" w14:textId="77777777" w:rsidTr="4E5F730E">
        <w:trPr>
          <w:trHeight w:val="122"/>
        </w:trPr>
        <w:tc>
          <w:tcPr>
            <w:tcW w:w="3514" w:type="dxa"/>
          </w:tcPr>
          <w:p w14:paraId="79D297B8" w14:textId="1188B4D3" w:rsidR="00D51C8B" w:rsidRPr="002D2637" w:rsidRDefault="00AE0881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S3</w:t>
            </w:r>
            <w:r w:rsidR="007824C2"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.</w:t>
            </w:r>
            <w:r w:rsidR="6E342BD7"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มีโรงงานผลิตหลายแห่งและกำลังการผลิตสูง</w:t>
            </w:r>
          </w:p>
        </w:tc>
        <w:tc>
          <w:tcPr>
            <w:tcW w:w="1058" w:type="dxa"/>
          </w:tcPr>
          <w:p w14:paraId="1F135971" w14:textId="77782FE8" w:rsidR="00D51C8B" w:rsidRPr="002D2637" w:rsidRDefault="6E342BD7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445B1799" w14:textId="250A4FAD" w:rsidR="00D51C8B" w:rsidRPr="002D2637" w:rsidRDefault="6E342BD7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1107" w:type="dxa"/>
          </w:tcPr>
          <w:p w14:paraId="75A5105C" w14:textId="7F356B1F" w:rsidR="00D51C8B" w:rsidRPr="002D2637" w:rsidRDefault="582D1F63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627" w:type="dxa"/>
          </w:tcPr>
          <w:p w14:paraId="58719A13" w14:textId="13CA8AD4" w:rsidR="00D51C8B" w:rsidRPr="002D2637" w:rsidRDefault="266913C0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รองรับคำสั่งซื้อจำนวนมากและเพิ่มความยืดหยุ่นในการผลิต</w:t>
            </w:r>
          </w:p>
        </w:tc>
      </w:tr>
      <w:tr w:rsidR="00D51C8B" w:rsidRPr="002D2637" w14:paraId="2E807831" w14:textId="77777777" w:rsidTr="4E5F730E">
        <w:trPr>
          <w:trHeight w:val="122"/>
        </w:trPr>
        <w:tc>
          <w:tcPr>
            <w:tcW w:w="3514" w:type="dxa"/>
          </w:tcPr>
          <w:p w14:paraId="0184673B" w14:textId="085BD67B" w:rsidR="00D51C8B" w:rsidRPr="002D2637" w:rsidRDefault="007824C2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S4.</w:t>
            </w:r>
            <w:r w:rsidR="6E342BD7"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 xml:space="preserve"> ให้บริการแบบ One Stop Apparel Solution</w:t>
            </w:r>
          </w:p>
        </w:tc>
        <w:tc>
          <w:tcPr>
            <w:tcW w:w="1058" w:type="dxa"/>
          </w:tcPr>
          <w:p w14:paraId="4F78F8FB" w14:textId="26CC09F4" w:rsidR="00D51C8B" w:rsidRPr="002D2637" w:rsidRDefault="6E342BD7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6EF49803" w14:textId="5D846E99" w:rsidR="00D51C8B" w:rsidRPr="002D2637" w:rsidRDefault="6E342BD7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1107" w:type="dxa"/>
          </w:tcPr>
          <w:p w14:paraId="3878A6CC" w14:textId="1E9132E3" w:rsidR="00D51C8B" w:rsidRPr="002D2637" w:rsidRDefault="72C7136F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627" w:type="dxa"/>
          </w:tcPr>
          <w:p w14:paraId="07A3B5C2" w14:textId="2967A4D4" w:rsidR="00D51C8B" w:rsidRPr="002D2637" w:rsidRDefault="6589F1BD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ลูกค้าสามารถใช้บริการได้ครบวงจรตั้งเเต่ออกเเบบจนถึงการผลิต</w:t>
            </w:r>
          </w:p>
        </w:tc>
      </w:tr>
      <w:tr w:rsidR="00D51C8B" w:rsidRPr="002D2637" w14:paraId="514378DC" w14:textId="77777777" w:rsidTr="4E5F730E">
        <w:trPr>
          <w:trHeight w:val="122"/>
        </w:trPr>
        <w:tc>
          <w:tcPr>
            <w:tcW w:w="3514" w:type="dxa"/>
          </w:tcPr>
          <w:p w14:paraId="139D9706" w14:textId="73C8D564" w:rsidR="00D51C8B" w:rsidRPr="002D2637" w:rsidRDefault="007824C2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S5</w:t>
            </w:r>
            <w:r w:rsidR="00FF1CFB"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.</w:t>
            </w:r>
            <w:r w:rsidR="6E342BD7"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ให้ความสำคัญกับนวัตกรรมและการดำเนินธุรกิจอย่างยั่งยืน (ESG)</w:t>
            </w:r>
          </w:p>
        </w:tc>
        <w:tc>
          <w:tcPr>
            <w:tcW w:w="1058" w:type="dxa"/>
          </w:tcPr>
          <w:p w14:paraId="1FB76E5D" w14:textId="298C8905" w:rsidR="00D51C8B" w:rsidRPr="002D2637" w:rsidRDefault="6E342BD7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5B11AD91" w14:textId="63CD3D0E" w:rsidR="00D51C8B" w:rsidRPr="002D2637" w:rsidRDefault="6E342BD7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1107" w:type="dxa"/>
          </w:tcPr>
          <w:p w14:paraId="503C6DF7" w14:textId="389DFAFE" w:rsidR="00D51C8B" w:rsidRPr="002D2637" w:rsidRDefault="14D4064B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627" w:type="dxa"/>
          </w:tcPr>
          <w:p w14:paraId="395371DA" w14:textId="62A90985" w:rsidR="00D51C8B" w:rsidRPr="002D2637" w:rsidRDefault="59459AD3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เพิ่มโอกาสในการแข่งขันและตอบสนองความต้องการของตลาดโลก</w:t>
            </w:r>
          </w:p>
        </w:tc>
      </w:tr>
      <w:tr w:rsidR="00D51C8B" w:rsidRPr="002D2637" w14:paraId="3BB11827" w14:textId="77777777" w:rsidTr="4E5F730E">
        <w:trPr>
          <w:trHeight w:val="122"/>
        </w:trPr>
        <w:tc>
          <w:tcPr>
            <w:tcW w:w="3514" w:type="dxa"/>
          </w:tcPr>
          <w:p w14:paraId="0CE1409A" w14:textId="4868BCFE" w:rsidR="00D51C8B" w:rsidRPr="002D2637" w:rsidRDefault="000115DA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S6.</w:t>
            </w:r>
            <w:r w:rsidR="6E342BD7"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มีระบบบริหารคุณภาพและมาตรฐานการผลิตระดับสากล</w:t>
            </w:r>
          </w:p>
        </w:tc>
        <w:tc>
          <w:tcPr>
            <w:tcW w:w="1058" w:type="dxa"/>
          </w:tcPr>
          <w:p w14:paraId="38781E6D" w14:textId="3F281F82" w:rsidR="00D51C8B" w:rsidRPr="002D2637" w:rsidRDefault="6E342BD7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1040" w:type="dxa"/>
          </w:tcPr>
          <w:p w14:paraId="73340433" w14:textId="2DB0378A" w:rsidR="00D51C8B" w:rsidRPr="002D2637" w:rsidRDefault="73C17F55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1107" w:type="dxa"/>
          </w:tcPr>
          <w:p w14:paraId="2D92191B" w14:textId="124DDD30" w:rsidR="00D51C8B" w:rsidRPr="002D2637" w:rsidRDefault="03ECA757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</w:t>
            </w:r>
            <w:r w:rsidR="73C17F55" w:rsidRPr="002D2637">
              <w:rPr>
                <w:rFonts w:ascii="TH SarabunPSK" w:eastAsia="TH SarabunPSK" w:hAnsi="TH SarabunPSK" w:cs="TH SarabunPSK" w:hint="cs"/>
                <w:sz w:val="32"/>
                <w:szCs w:val="32"/>
              </w:rPr>
              <w:t>20</w:t>
            </w:r>
          </w:p>
        </w:tc>
        <w:tc>
          <w:tcPr>
            <w:tcW w:w="2627" w:type="dxa"/>
          </w:tcPr>
          <w:p w14:paraId="58D9EEF5" w14:textId="3F3007D1" w:rsidR="00D51C8B" w:rsidRPr="002D2637" w:rsidRDefault="5F9B61E6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บริษัทได้รับการรับรองมาตรฐานด้านคุณภาพการผลิตหลายรายการ จึงช่วยสร้างความเชื่อมั่นให้กับลูกค้าและเพิ่มศักยภาพในการแข่งขันของบริษัท</w:t>
            </w:r>
          </w:p>
        </w:tc>
      </w:tr>
      <w:tr w:rsidR="1F2CCCEE" w:rsidRPr="002D2637" w14:paraId="1589CAEC" w14:textId="77777777" w:rsidTr="4E5F730E">
        <w:trPr>
          <w:trHeight w:val="122"/>
        </w:trPr>
        <w:tc>
          <w:tcPr>
            <w:tcW w:w="9346" w:type="dxa"/>
            <w:gridSpan w:val="5"/>
          </w:tcPr>
          <w:p w14:paraId="5949B37A" w14:textId="262E5DF9" w:rsidR="1F2CCCEE" w:rsidRPr="002D2637" w:rsidRDefault="00B759D1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จุดอ่อน (</w:t>
            </w:r>
            <w:r w:rsidRPr="002D26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Weaknesses)</w:t>
            </w:r>
          </w:p>
        </w:tc>
      </w:tr>
      <w:tr w:rsidR="00B927B4" w:rsidRPr="002D2637" w14:paraId="1E7A89AD" w14:textId="77777777" w:rsidTr="4E5F730E">
        <w:trPr>
          <w:trHeight w:val="467"/>
        </w:trPr>
        <w:tc>
          <w:tcPr>
            <w:tcW w:w="3514" w:type="dxa"/>
          </w:tcPr>
          <w:p w14:paraId="5A16E43A" w14:textId="5EBE82E1" w:rsidR="00B927B4" w:rsidRPr="002D2637" w:rsidRDefault="00B759D1" w:rsidP="00E44459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</w:rPr>
              <w:t>W1</w:t>
            </w:r>
            <w:r w:rsidR="007248F6" w:rsidRPr="002D2637">
              <w:rPr>
                <w:rFonts w:ascii="TH SarabunPSK" w:eastAsia="TH SarabunPSK" w:hAnsi="TH SarabunPSK" w:cs="TH SarabunPSK" w:hint="cs"/>
                <w:sz w:val="32"/>
                <w:szCs w:val="32"/>
              </w:rPr>
              <w:t>.</w:t>
            </w: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ธุรกิจพึ่งพาอุตสาหกรรมแฟชั่นและเครื่องนุ่งห่มที่มีการแข่งขันสูง </w:t>
            </w:r>
          </w:p>
        </w:tc>
        <w:tc>
          <w:tcPr>
            <w:tcW w:w="1058" w:type="dxa"/>
          </w:tcPr>
          <w:p w14:paraId="3B3E5A31" w14:textId="3025B0A7" w:rsidR="00B927B4" w:rsidRPr="002D2637" w:rsidRDefault="7F8F7FBA" w:rsidP="00E44459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0.1</w:t>
            </w:r>
            <w:r w:rsidR="245530A5"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  <w:tc>
          <w:tcPr>
            <w:tcW w:w="1040" w:type="dxa"/>
          </w:tcPr>
          <w:p w14:paraId="6216CA76" w14:textId="12F82014" w:rsidR="00B927B4" w:rsidRPr="002D2637" w:rsidRDefault="1D412CED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1107" w:type="dxa"/>
          </w:tcPr>
          <w:p w14:paraId="1F6207B5" w14:textId="595299EA" w:rsidR="00B927B4" w:rsidRPr="002D2637" w:rsidRDefault="067BA4E0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627" w:type="dxa"/>
          </w:tcPr>
          <w:p w14:paraId="0ECE6161" w14:textId="57D60948" w:rsidR="00B927B4" w:rsidRPr="002D2637" w:rsidRDefault="27745390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อุตสาหกรรมเครื่องนุ่มห่มมีการเเข่งขันด้านราคา คุณภาพเเละ นวัตกรรมสูง ส่งผลให้บริษัทต้องพัฒนาผลิตภัณ</w:t>
            </w:r>
            <w:r w:rsidR="10D98710" w:rsidRPr="002D26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ฑ์เเละเพิ่มประสิทธิภาพการดำเนินงานอย่างต่อเนื่อง</w:t>
            </w:r>
          </w:p>
        </w:tc>
      </w:tr>
      <w:tr w:rsidR="00B927B4" w:rsidRPr="002D2637" w14:paraId="6A1EF0DC" w14:textId="77777777" w:rsidTr="4E5F730E">
        <w:trPr>
          <w:trHeight w:val="467"/>
        </w:trPr>
        <w:tc>
          <w:tcPr>
            <w:tcW w:w="3514" w:type="dxa"/>
          </w:tcPr>
          <w:p w14:paraId="18086C8C" w14:textId="086B42C4" w:rsidR="00B927B4" w:rsidRPr="002D2637" w:rsidRDefault="00737E12" w:rsidP="00E44459">
            <w:pPr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</w:rPr>
              <w:t>W2</w:t>
            </w:r>
            <w:r w:rsidR="007248F6" w:rsidRPr="002D2637">
              <w:rPr>
                <w:rFonts w:ascii="TH SarabunPSK" w:eastAsia="TH SarabunPSK" w:hAnsi="TH SarabunPSK" w:cs="TH SarabunPSK" w:hint="cs"/>
                <w:sz w:val="32"/>
                <w:szCs w:val="32"/>
              </w:rPr>
              <w:t>.</w:t>
            </w: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ต้นทุนวัตถุดิบและค่าแรงมีความผันผวน </w:t>
            </w:r>
          </w:p>
        </w:tc>
        <w:tc>
          <w:tcPr>
            <w:tcW w:w="1058" w:type="dxa"/>
          </w:tcPr>
          <w:p w14:paraId="1638FF3E" w14:textId="0B3BEB9D" w:rsidR="00B927B4" w:rsidRPr="002D2637" w:rsidRDefault="594F2F33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23A4B2D6" w14:textId="779A4520" w:rsidR="00B927B4" w:rsidRPr="002D2637" w:rsidRDefault="21607C1B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1107" w:type="dxa"/>
          </w:tcPr>
          <w:p w14:paraId="006D6FE6" w14:textId="0E27A7C4" w:rsidR="00B927B4" w:rsidRPr="002D2637" w:rsidRDefault="4A6F5AFD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2627" w:type="dxa"/>
          </w:tcPr>
          <w:p w14:paraId="016A67DB" w14:textId="15A041D7" w:rsidR="00B927B4" w:rsidRPr="002D2637" w:rsidRDefault="62111695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ส่งผลต่อต้นทุนการผลิตเเละความสามารถในการทำกำไร</w:t>
            </w:r>
          </w:p>
        </w:tc>
      </w:tr>
      <w:tr w:rsidR="00B927B4" w:rsidRPr="002D2637" w14:paraId="6ECC5BFB" w14:textId="77777777" w:rsidTr="4E5F730E">
        <w:trPr>
          <w:trHeight w:val="467"/>
        </w:trPr>
        <w:tc>
          <w:tcPr>
            <w:tcW w:w="3514" w:type="dxa"/>
          </w:tcPr>
          <w:p w14:paraId="48E1BDB2" w14:textId="39B3F065" w:rsidR="00B927B4" w:rsidRPr="002D2637" w:rsidRDefault="007248F6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</w:rPr>
              <w:t>W3</w:t>
            </w: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.</w:t>
            </w: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</w:rPr>
              <w:t>รายได้ส่วนหนึ่งยังขึ้นอยู่กับแบรนด์ที่ได้รับสิทธิ์ผลิต</w:t>
            </w:r>
          </w:p>
        </w:tc>
        <w:tc>
          <w:tcPr>
            <w:tcW w:w="1058" w:type="dxa"/>
          </w:tcPr>
          <w:p w14:paraId="1737393F" w14:textId="0D60A7A1" w:rsidR="00B927B4" w:rsidRPr="002D2637" w:rsidRDefault="361E7D4C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040" w:type="dxa"/>
          </w:tcPr>
          <w:p w14:paraId="3C9BE8B9" w14:textId="1E8866E9" w:rsidR="00B927B4" w:rsidRPr="002D2637" w:rsidRDefault="42D32E0E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1107" w:type="dxa"/>
          </w:tcPr>
          <w:p w14:paraId="443BDBF2" w14:textId="67277043" w:rsidR="00B927B4" w:rsidRPr="002D2637" w:rsidRDefault="1161F5E5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2627" w:type="dxa"/>
          </w:tcPr>
          <w:p w14:paraId="4771AB7B" w14:textId="502CEECC" w:rsidR="00B927B4" w:rsidRPr="002D2637" w:rsidRDefault="1290FF6A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หากสัญญาสิ้นสุดหรือมีการเปลี่ยนแปลง อาจส่งผลกระทบต่อรายได้ของบริษัท</w:t>
            </w:r>
          </w:p>
        </w:tc>
      </w:tr>
      <w:tr w:rsidR="00B927B4" w:rsidRPr="002D2637" w14:paraId="55B4EC71" w14:textId="77777777" w:rsidTr="4E5F730E">
        <w:trPr>
          <w:trHeight w:val="467"/>
        </w:trPr>
        <w:tc>
          <w:tcPr>
            <w:tcW w:w="3514" w:type="dxa"/>
          </w:tcPr>
          <w:p w14:paraId="4CA7C5EB" w14:textId="7ADFD9CE" w:rsidR="00B927B4" w:rsidRPr="002D2637" w:rsidRDefault="00732725" w:rsidP="00E44459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</w:rPr>
              <w:t>W4.ต้องลงทุนด้านเทคโนโลยีและนวัตกรรมอย่างต่อเนื่องเพื่อรักษาความสามารถในการแข่งขัน</w:t>
            </w:r>
          </w:p>
        </w:tc>
        <w:tc>
          <w:tcPr>
            <w:tcW w:w="1058" w:type="dxa"/>
          </w:tcPr>
          <w:p w14:paraId="5B609EB0" w14:textId="14A00E59" w:rsidR="00B927B4" w:rsidRPr="002D2637" w:rsidRDefault="44BF7286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1040" w:type="dxa"/>
          </w:tcPr>
          <w:p w14:paraId="24B4A95F" w14:textId="40235FC4" w:rsidR="00B927B4" w:rsidRPr="002D2637" w:rsidRDefault="49787BC3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1107" w:type="dxa"/>
          </w:tcPr>
          <w:p w14:paraId="41D25669" w14:textId="25DD3A20" w:rsidR="00B927B4" w:rsidRPr="002D2637" w:rsidRDefault="1E864E4B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2627" w:type="dxa"/>
          </w:tcPr>
          <w:p w14:paraId="3D49DD20" w14:textId="70EE918F" w:rsidR="00B927B4" w:rsidRPr="002D2637" w:rsidRDefault="384CDD90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จำเป็นต้องใช้เงินลงทุนสูงเพื่อรักษาความสามารถในการเเข่งขัน</w:t>
            </w:r>
          </w:p>
        </w:tc>
      </w:tr>
      <w:tr w:rsidR="00B927B4" w:rsidRPr="002D2637" w14:paraId="3375271E" w14:textId="77777777" w:rsidTr="4E5F730E">
        <w:trPr>
          <w:trHeight w:val="467"/>
        </w:trPr>
        <w:tc>
          <w:tcPr>
            <w:tcW w:w="3514" w:type="dxa"/>
          </w:tcPr>
          <w:p w14:paraId="21047C05" w14:textId="4C1FCFB3" w:rsidR="00B927B4" w:rsidRPr="002D2637" w:rsidRDefault="007C45B1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W5.</w:t>
            </w:r>
            <w:r w:rsidR="45220F1A"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การเปลี่ยนแปลงของแฟชั่นและพฤติกรรมผู้บริโภคเกิดขึ้นรวดเร็ว</w:t>
            </w:r>
          </w:p>
        </w:tc>
        <w:tc>
          <w:tcPr>
            <w:tcW w:w="1058" w:type="dxa"/>
          </w:tcPr>
          <w:p w14:paraId="44168330" w14:textId="6A497A2E" w:rsidR="00B927B4" w:rsidRPr="002D2637" w:rsidRDefault="355B994D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1040" w:type="dxa"/>
          </w:tcPr>
          <w:p w14:paraId="2EB3AB32" w14:textId="1126B745" w:rsidR="00B927B4" w:rsidRPr="002D2637" w:rsidRDefault="49787BC3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1107" w:type="dxa"/>
          </w:tcPr>
          <w:p w14:paraId="3DBB6013" w14:textId="7CD11BA2" w:rsidR="00B927B4" w:rsidRPr="002D2637" w:rsidRDefault="0E2F5541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2627" w:type="dxa"/>
          </w:tcPr>
          <w:p w14:paraId="58619A9C" w14:textId="1D2F096A" w:rsidR="00B927B4" w:rsidRPr="002D2637" w:rsidRDefault="32EC50B3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หากบริษัทไม่สามารถปรับตัวให้ทันกับแนวโน้มตลาด อาจส่งผลกระทบต่อยอดขายและส่วนแบ่งทางการตลาด</w:t>
            </w:r>
          </w:p>
        </w:tc>
      </w:tr>
      <w:tr w:rsidR="1F2CCCEE" w:rsidRPr="002D2637" w14:paraId="527C9CCF" w14:textId="77777777" w:rsidTr="4E5F730E">
        <w:trPr>
          <w:trHeight w:val="467"/>
        </w:trPr>
        <w:tc>
          <w:tcPr>
            <w:tcW w:w="3514" w:type="dxa"/>
          </w:tcPr>
          <w:p w14:paraId="66C4958B" w14:textId="77777777" w:rsidR="1F2CCCEE" w:rsidRPr="002D2637" w:rsidRDefault="1F2CCCEE" w:rsidP="00E44459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รวม</w:t>
            </w:r>
          </w:p>
        </w:tc>
        <w:tc>
          <w:tcPr>
            <w:tcW w:w="1058" w:type="dxa"/>
          </w:tcPr>
          <w:p w14:paraId="321096BD" w14:textId="0E8E17C0" w:rsidR="1F2CCCEE" w:rsidRPr="002D2637" w:rsidRDefault="7B50FFEF" w:rsidP="00E44459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1040" w:type="dxa"/>
          </w:tcPr>
          <w:p w14:paraId="2BC7A44B" w14:textId="77777777" w:rsidR="1F2CCCEE" w:rsidRPr="002D2637" w:rsidRDefault="1F2CCCEE" w:rsidP="00E44459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07" w:type="dxa"/>
          </w:tcPr>
          <w:p w14:paraId="0854EFF5" w14:textId="52C06A86" w:rsidR="1F2CCCEE" w:rsidRPr="002D2637" w:rsidRDefault="3DD0E22B" w:rsidP="00E44459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D263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4.05</w:t>
            </w:r>
          </w:p>
        </w:tc>
        <w:tc>
          <w:tcPr>
            <w:tcW w:w="2627" w:type="dxa"/>
          </w:tcPr>
          <w:p w14:paraId="612FC55B" w14:textId="77777777" w:rsidR="1F2CCCEE" w:rsidRPr="002D2637" w:rsidRDefault="1F2CCCEE" w:rsidP="00E444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AC54CA8" w14:textId="7ACCCAC1" w:rsidR="7D4C2787" w:rsidRPr="002D2637" w:rsidRDefault="7D4C2787" w:rsidP="00E44459">
      <w:pPr>
        <w:spacing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</w:p>
    <w:sectPr w:rsidR="7D4C2787" w:rsidRPr="002D2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C7E57" w14:textId="77777777" w:rsidR="00D75FF0" w:rsidRDefault="00D75FF0" w:rsidP="006961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99872D" w14:textId="77777777" w:rsidR="00D75FF0" w:rsidRDefault="00D75FF0" w:rsidP="006961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owallia New">
    <w:altName w:val="Leelawadee UI"/>
    <w:charset w:val="00"/>
    <w:family w:val="swiss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D66CA" w14:textId="77777777" w:rsidR="00D75FF0" w:rsidRDefault="00D75FF0" w:rsidP="006961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4E7B62" w14:textId="77777777" w:rsidR="00D75FF0" w:rsidRDefault="00D75FF0" w:rsidP="006961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1225"/>
    <w:multiLevelType w:val="hybridMultilevel"/>
    <w:tmpl w:val="6FA0A984"/>
    <w:lvl w:ilvl="0" w:tplc="D026F612">
      <w:start w:val="1"/>
      <w:numFmt w:val="bullet"/>
      <w:lvlText w:val="-"/>
      <w:lvlJc w:val="left"/>
      <w:pPr>
        <w:ind w:left="144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62DFE0"/>
    <w:multiLevelType w:val="hybridMultilevel"/>
    <w:tmpl w:val="FFFFFFFF"/>
    <w:lvl w:ilvl="0" w:tplc="CFBC0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B2A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F6E0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45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304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562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AEE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70BC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D68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8400"/>
    <w:multiLevelType w:val="hybridMultilevel"/>
    <w:tmpl w:val="FFFFFFFF"/>
    <w:lvl w:ilvl="0" w:tplc="BE542A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D45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BA9B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A23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C8D9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1E93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EEB2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5A9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6AEF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66E3E"/>
    <w:multiLevelType w:val="hybridMultilevel"/>
    <w:tmpl w:val="D12E863C"/>
    <w:lvl w:ilvl="0" w:tplc="D026F612">
      <w:start w:val="1"/>
      <w:numFmt w:val="bullet"/>
      <w:lvlText w:val="-"/>
      <w:lvlJc w:val="left"/>
      <w:pPr>
        <w:ind w:left="72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422B8"/>
    <w:multiLevelType w:val="multilevel"/>
    <w:tmpl w:val="62A8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55531"/>
    <w:multiLevelType w:val="hybridMultilevel"/>
    <w:tmpl w:val="0358A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C9062B"/>
    <w:multiLevelType w:val="hybridMultilevel"/>
    <w:tmpl w:val="7CA8DF22"/>
    <w:lvl w:ilvl="0" w:tplc="D026F612">
      <w:start w:val="1"/>
      <w:numFmt w:val="bullet"/>
      <w:lvlText w:val="-"/>
      <w:lvlJc w:val="left"/>
      <w:pPr>
        <w:ind w:left="144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B8486A"/>
    <w:multiLevelType w:val="multilevel"/>
    <w:tmpl w:val="9BE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A7D50"/>
    <w:multiLevelType w:val="multilevel"/>
    <w:tmpl w:val="4E0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D0737"/>
    <w:multiLevelType w:val="multilevel"/>
    <w:tmpl w:val="6AA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C4839"/>
    <w:multiLevelType w:val="multilevel"/>
    <w:tmpl w:val="D88E489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C5653E"/>
    <w:multiLevelType w:val="multilevel"/>
    <w:tmpl w:val="754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05581"/>
    <w:multiLevelType w:val="hybridMultilevel"/>
    <w:tmpl w:val="EBD04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B14406"/>
    <w:multiLevelType w:val="hybridMultilevel"/>
    <w:tmpl w:val="EDB27B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750696"/>
    <w:multiLevelType w:val="hybridMultilevel"/>
    <w:tmpl w:val="76644C4A"/>
    <w:lvl w:ilvl="0" w:tplc="D026F612">
      <w:start w:val="1"/>
      <w:numFmt w:val="bullet"/>
      <w:lvlText w:val="-"/>
      <w:lvlJc w:val="left"/>
      <w:pPr>
        <w:ind w:left="72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3703D"/>
    <w:multiLevelType w:val="multilevel"/>
    <w:tmpl w:val="4E84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2778D"/>
    <w:multiLevelType w:val="multilevel"/>
    <w:tmpl w:val="485C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97A06"/>
    <w:multiLevelType w:val="hybridMultilevel"/>
    <w:tmpl w:val="8470294C"/>
    <w:lvl w:ilvl="0" w:tplc="689813F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C67235"/>
    <w:multiLevelType w:val="multilevel"/>
    <w:tmpl w:val="5C9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E3A05"/>
    <w:multiLevelType w:val="hybridMultilevel"/>
    <w:tmpl w:val="FFFFFFFF"/>
    <w:lvl w:ilvl="0" w:tplc="618EF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689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1ED2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5265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F6F0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0F6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67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108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2C39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623063"/>
    <w:multiLevelType w:val="multilevel"/>
    <w:tmpl w:val="E8B6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91289C"/>
    <w:multiLevelType w:val="hybridMultilevel"/>
    <w:tmpl w:val="860CEE3C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035656"/>
    <w:multiLevelType w:val="hybridMultilevel"/>
    <w:tmpl w:val="AF365562"/>
    <w:lvl w:ilvl="0" w:tplc="689813F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6C310E"/>
    <w:multiLevelType w:val="hybridMultilevel"/>
    <w:tmpl w:val="57502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5C268B2"/>
    <w:multiLevelType w:val="hybridMultilevel"/>
    <w:tmpl w:val="9BFC9442"/>
    <w:lvl w:ilvl="0" w:tplc="689813F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20532A"/>
    <w:multiLevelType w:val="multilevel"/>
    <w:tmpl w:val="74CADE3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7D113F3E"/>
    <w:multiLevelType w:val="hybridMultilevel"/>
    <w:tmpl w:val="C570F7E6"/>
    <w:lvl w:ilvl="0" w:tplc="689813F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246EC2"/>
    <w:multiLevelType w:val="hybridMultilevel"/>
    <w:tmpl w:val="C25E1D70"/>
    <w:lvl w:ilvl="0" w:tplc="6B66A97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75727">
    <w:abstractNumId w:val="20"/>
  </w:num>
  <w:num w:numId="2" w16cid:durableId="1028216222">
    <w:abstractNumId w:val="7"/>
  </w:num>
  <w:num w:numId="3" w16cid:durableId="1076515002">
    <w:abstractNumId w:val="18"/>
  </w:num>
  <w:num w:numId="4" w16cid:durableId="1185511809">
    <w:abstractNumId w:val="4"/>
  </w:num>
  <w:num w:numId="5" w16cid:durableId="1216774095">
    <w:abstractNumId w:val="16"/>
  </w:num>
  <w:num w:numId="6" w16cid:durableId="1298292824">
    <w:abstractNumId w:val="2"/>
  </w:num>
  <w:num w:numId="7" w16cid:durableId="144399292">
    <w:abstractNumId w:val="15"/>
  </w:num>
  <w:num w:numId="8" w16cid:durableId="1484928558">
    <w:abstractNumId w:val="8"/>
  </w:num>
  <w:num w:numId="9" w16cid:durableId="1538398100">
    <w:abstractNumId w:val="19"/>
  </w:num>
  <w:num w:numId="10" w16cid:durableId="1578056942">
    <w:abstractNumId w:val="24"/>
  </w:num>
  <w:num w:numId="11" w16cid:durableId="159465839">
    <w:abstractNumId w:val="9"/>
  </w:num>
  <w:num w:numId="12" w16cid:durableId="1719356925">
    <w:abstractNumId w:val="13"/>
  </w:num>
  <w:num w:numId="13" w16cid:durableId="1756321518">
    <w:abstractNumId w:val="17"/>
  </w:num>
  <w:num w:numId="14" w16cid:durableId="179466373">
    <w:abstractNumId w:val="22"/>
  </w:num>
  <w:num w:numId="15" w16cid:durableId="1840080722">
    <w:abstractNumId w:val="25"/>
  </w:num>
  <w:num w:numId="16" w16cid:durableId="1904226">
    <w:abstractNumId w:val="0"/>
  </w:num>
  <w:num w:numId="17" w16cid:durableId="1906603012">
    <w:abstractNumId w:val="26"/>
  </w:num>
  <w:num w:numId="18" w16cid:durableId="1921283190">
    <w:abstractNumId w:val="6"/>
  </w:num>
  <w:num w:numId="19" w16cid:durableId="234244280">
    <w:abstractNumId w:val="12"/>
  </w:num>
  <w:num w:numId="20" w16cid:durableId="352732062">
    <w:abstractNumId w:val="21"/>
  </w:num>
  <w:num w:numId="21" w16cid:durableId="359934561">
    <w:abstractNumId w:val="27"/>
  </w:num>
  <w:num w:numId="22" w16cid:durableId="483737284">
    <w:abstractNumId w:val="1"/>
  </w:num>
  <w:num w:numId="23" w16cid:durableId="514341589">
    <w:abstractNumId w:val="14"/>
  </w:num>
  <w:num w:numId="24" w16cid:durableId="558371326">
    <w:abstractNumId w:val="23"/>
  </w:num>
  <w:num w:numId="25" w16cid:durableId="689069096">
    <w:abstractNumId w:val="10"/>
  </w:num>
  <w:num w:numId="26" w16cid:durableId="804394821">
    <w:abstractNumId w:val="3"/>
  </w:num>
  <w:num w:numId="27" w16cid:durableId="827138834">
    <w:abstractNumId w:val="5"/>
  </w:num>
  <w:num w:numId="28" w16cid:durableId="9658191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302F"/>
    <w:rsid w:val="0000466D"/>
    <w:rsid w:val="00004F48"/>
    <w:rsid w:val="0001019E"/>
    <w:rsid w:val="000103F6"/>
    <w:rsid w:val="000115DA"/>
    <w:rsid w:val="00011A4B"/>
    <w:rsid w:val="00011FD9"/>
    <w:rsid w:val="0001277A"/>
    <w:rsid w:val="00017CC4"/>
    <w:rsid w:val="0002160F"/>
    <w:rsid w:val="00021ABC"/>
    <w:rsid w:val="00022854"/>
    <w:rsid w:val="00030597"/>
    <w:rsid w:val="0003224A"/>
    <w:rsid w:val="000358A9"/>
    <w:rsid w:val="000376D3"/>
    <w:rsid w:val="000418E6"/>
    <w:rsid w:val="00045B9F"/>
    <w:rsid w:val="0005069D"/>
    <w:rsid w:val="000508B5"/>
    <w:rsid w:val="00051E09"/>
    <w:rsid w:val="000543CE"/>
    <w:rsid w:val="00055E10"/>
    <w:rsid w:val="00056A0E"/>
    <w:rsid w:val="00057F9D"/>
    <w:rsid w:val="000619A8"/>
    <w:rsid w:val="000641B7"/>
    <w:rsid w:val="00064577"/>
    <w:rsid w:val="00064ED6"/>
    <w:rsid w:val="000671A1"/>
    <w:rsid w:val="00067303"/>
    <w:rsid w:val="00070426"/>
    <w:rsid w:val="00073670"/>
    <w:rsid w:val="000768B5"/>
    <w:rsid w:val="0008283A"/>
    <w:rsid w:val="000829CC"/>
    <w:rsid w:val="00082CC4"/>
    <w:rsid w:val="00085952"/>
    <w:rsid w:val="00086370"/>
    <w:rsid w:val="0009023E"/>
    <w:rsid w:val="000911AF"/>
    <w:rsid w:val="00092706"/>
    <w:rsid w:val="00096A93"/>
    <w:rsid w:val="000976ED"/>
    <w:rsid w:val="000A16B3"/>
    <w:rsid w:val="000A3E20"/>
    <w:rsid w:val="000A6EFB"/>
    <w:rsid w:val="000B3670"/>
    <w:rsid w:val="000B5F6E"/>
    <w:rsid w:val="000B69E5"/>
    <w:rsid w:val="000C2D68"/>
    <w:rsid w:val="000C64EE"/>
    <w:rsid w:val="000D37DE"/>
    <w:rsid w:val="000D5869"/>
    <w:rsid w:val="000D6771"/>
    <w:rsid w:val="000D7D5D"/>
    <w:rsid w:val="000E0338"/>
    <w:rsid w:val="000E160C"/>
    <w:rsid w:val="000E187E"/>
    <w:rsid w:val="000E3179"/>
    <w:rsid w:val="000E5BD0"/>
    <w:rsid w:val="000E6CCA"/>
    <w:rsid w:val="000E76EB"/>
    <w:rsid w:val="000F020C"/>
    <w:rsid w:val="000F06B1"/>
    <w:rsid w:val="000F5AB3"/>
    <w:rsid w:val="00100039"/>
    <w:rsid w:val="00102C6B"/>
    <w:rsid w:val="00104EFD"/>
    <w:rsid w:val="0010506A"/>
    <w:rsid w:val="001057B8"/>
    <w:rsid w:val="0010664D"/>
    <w:rsid w:val="00110AB4"/>
    <w:rsid w:val="00110FA8"/>
    <w:rsid w:val="00111AD0"/>
    <w:rsid w:val="00113BA8"/>
    <w:rsid w:val="00114619"/>
    <w:rsid w:val="00115390"/>
    <w:rsid w:val="00121005"/>
    <w:rsid w:val="00123D17"/>
    <w:rsid w:val="00124074"/>
    <w:rsid w:val="00132231"/>
    <w:rsid w:val="00132705"/>
    <w:rsid w:val="001334A5"/>
    <w:rsid w:val="0013641C"/>
    <w:rsid w:val="00142FF1"/>
    <w:rsid w:val="0014665B"/>
    <w:rsid w:val="00147260"/>
    <w:rsid w:val="001502E6"/>
    <w:rsid w:val="00151804"/>
    <w:rsid w:val="00153649"/>
    <w:rsid w:val="001543FF"/>
    <w:rsid w:val="001544F8"/>
    <w:rsid w:val="00160309"/>
    <w:rsid w:val="00160459"/>
    <w:rsid w:val="00163E98"/>
    <w:rsid w:val="0016540B"/>
    <w:rsid w:val="00165547"/>
    <w:rsid w:val="00165B2C"/>
    <w:rsid w:val="0016604F"/>
    <w:rsid w:val="00166EDE"/>
    <w:rsid w:val="001742B3"/>
    <w:rsid w:val="00175A4B"/>
    <w:rsid w:val="00177C53"/>
    <w:rsid w:val="00177FDE"/>
    <w:rsid w:val="0018174C"/>
    <w:rsid w:val="00182002"/>
    <w:rsid w:val="00183DD0"/>
    <w:rsid w:val="00184F16"/>
    <w:rsid w:val="00185F81"/>
    <w:rsid w:val="001868F5"/>
    <w:rsid w:val="00187106"/>
    <w:rsid w:val="00191451"/>
    <w:rsid w:val="001919AD"/>
    <w:rsid w:val="001932BD"/>
    <w:rsid w:val="0019389B"/>
    <w:rsid w:val="001A0D0D"/>
    <w:rsid w:val="001A0FA6"/>
    <w:rsid w:val="001A5C0E"/>
    <w:rsid w:val="001A66B6"/>
    <w:rsid w:val="001B0ACF"/>
    <w:rsid w:val="001B1D8F"/>
    <w:rsid w:val="001B2ABA"/>
    <w:rsid w:val="001B2DAD"/>
    <w:rsid w:val="001B3CD2"/>
    <w:rsid w:val="001B40EA"/>
    <w:rsid w:val="001B41E2"/>
    <w:rsid w:val="001B7205"/>
    <w:rsid w:val="001B7D15"/>
    <w:rsid w:val="001C39A4"/>
    <w:rsid w:val="001C4CBF"/>
    <w:rsid w:val="001C597F"/>
    <w:rsid w:val="001D251A"/>
    <w:rsid w:val="001D4E44"/>
    <w:rsid w:val="001D4FB9"/>
    <w:rsid w:val="001D593E"/>
    <w:rsid w:val="001D7820"/>
    <w:rsid w:val="001E2153"/>
    <w:rsid w:val="001E3CB4"/>
    <w:rsid w:val="001E51CB"/>
    <w:rsid w:val="001F1E1F"/>
    <w:rsid w:val="001F24BE"/>
    <w:rsid w:val="001F331D"/>
    <w:rsid w:val="001F3523"/>
    <w:rsid w:val="001F358F"/>
    <w:rsid w:val="001F4011"/>
    <w:rsid w:val="001F4CFB"/>
    <w:rsid w:val="001F69CD"/>
    <w:rsid w:val="0020145E"/>
    <w:rsid w:val="002016D7"/>
    <w:rsid w:val="0020435B"/>
    <w:rsid w:val="0020494E"/>
    <w:rsid w:val="00204B90"/>
    <w:rsid w:val="0020734F"/>
    <w:rsid w:val="0021072D"/>
    <w:rsid w:val="002131EB"/>
    <w:rsid w:val="002137D0"/>
    <w:rsid w:val="00215731"/>
    <w:rsid w:val="00215EE1"/>
    <w:rsid w:val="00220364"/>
    <w:rsid w:val="00222E81"/>
    <w:rsid w:val="0022503A"/>
    <w:rsid w:val="0022642E"/>
    <w:rsid w:val="002270F4"/>
    <w:rsid w:val="002334AD"/>
    <w:rsid w:val="002345E2"/>
    <w:rsid w:val="00237451"/>
    <w:rsid w:val="00240700"/>
    <w:rsid w:val="00240C7A"/>
    <w:rsid w:val="00242A53"/>
    <w:rsid w:val="00243FD4"/>
    <w:rsid w:val="002507E2"/>
    <w:rsid w:val="00253FE4"/>
    <w:rsid w:val="00255E09"/>
    <w:rsid w:val="0026109F"/>
    <w:rsid w:val="002629B7"/>
    <w:rsid w:val="0027058E"/>
    <w:rsid w:val="00271437"/>
    <w:rsid w:val="002716BF"/>
    <w:rsid w:val="00271D7E"/>
    <w:rsid w:val="00272BEB"/>
    <w:rsid w:val="00274949"/>
    <w:rsid w:val="00282246"/>
    <w:rsid w:val="00283131"/>
    <w:rsid w:val="00283FAD"/>
    <w:rsid w:val="00284FCC"/>
    <w:rsid w:val="00292075"/>
    <w:rsid w:val="002949BB"/>
    <w:rsid w:val="00295377"/>
    <w:rsid w:val="00296893"/>
    <w:rsid w:val="002A0435"/>
    <w:rsid w:val="002A2F20"/>
    <w:rsid w:val="002A34B9"/>
    <w:rsid w:val="002A4BC2"/>
    <w:rsid w:val="002B089D"/>
    <w:rsid w:val="002B2296"/>
    <w:rsid w:val="002B26D6"/>
    <w:rsid w:val="002B426F"/>
    <w:rsid w:val="002B78CF"/>
    <w:rsid w:val="002B7D9A"/>
    <w:rsid w:val="002C0909"/>
    <w:rsid w:val="002C0EFB"/>
    <w:rsid w:val="002C2325"/>
    <w:rsid w:val="002C30F0"/>
    <w:rsid w:val="002C42AB"/>
    <w:rsid w:val="002D2637"/>
    <w:rsid w:val="002D65AE"/>
    <w:rsid w:val="002E0F5E"/>
    <w:rsid w:val="002E340D"/>
    <w:rsid w:val="002F0301"/>
    <w:rsid w:val="002F1021"/>
    <w:rsid w:val="002F6606"/>
    <w:rsid w:val="002F704B"/>
    <w:rsid w:val="0030296B"/>
    <w:rsid w:val="00303DA6"/>
    <w:rsid w:val="00304209"/>
    <w:rsid w:val="00304ABB"/>
    <w:rsid w:val="00304D6D"/>
    <w:rsid w:val="00305553"/>
    <w:rsid w:val="00314714"/>
    <w:rsid w:val="00315D9C"/>
    <w:rsid w:val="00316FFF"/>
    <w:rsid w:val="003178DE"/>
    <w:rsid w:val="00322564"/>
    <w:rsid w:val="003245B8"/>
    <w:rsid w:val="003261C3"/>
    <w:rsid w:val="00326AB1"/>
    <w:rsid w:val="00326E78"/>
    <w:rsid w:val="003306E6"/>
    <w:rsid w:val="00331592"/>
    <w:rsid w:val="00331DFC"/>
    <w:rsid w:val="00340611"/>
    <w:rsid w:val="003419C1"/>
    <w:rsid w:val="003422B8"/>
    <w:rsid w:val="003444CA"/>
    <w:rsid w:val="00347922"/>
    <w:rsid w:val="00350182"/>
    <w:rsid w:val="00350B37"/>
    <w:rsid w:val="003542C3"/>
    <w:rsid w:val="0035475B"/>
    <w:rsid w:val="003566D6"/>
    <w:rsid w:val="003577FC"/>
    <w:rsid w:val="00365308"/>
    <w:rsid w:val="00365396"/>
    <w:rsid w:val="00365A7B"/>
    <w:rsid w:val="003747D5"/>
    <w:rsid w:val="0038183F"/>
    <w:rsid w:val="00382837"/>
    <w:rsid w:val="00383AF3"/>
    <w:rsid w:val="003869E9"/>
    <w:rsid w:val="0038739A"/>
    <w:rsid w:val="00390A62"/>
    <w:rsid w:val="003913D8"/>
    <w:rsid w:val="0039760D"/>
    <w:rsid w:val="003A13F2"/>
    <w:rsid w:val="003A2BE2"/>
    <w:rsid w:val="003A6960"/>
    <w:rsid w:val="003A6BE9"/>
    <w:rsid w:val="003A7A7E"/>
    <w:rsid w:val="003A7B79"/>
    <w:rsid w:val="003B51F6"/>
    <w:rsid w:val="003B56A7"/>
    <w:rsid w:val="003B7BA7"/>
    <w:rsid w:val="003C0064"/>
    <w:rsid w:val="003C06C2"/>
    <w:rsid w:val="003C272F"/>
    <w:rsid w:val="003C3665"/>
    <w:rsid w:val="003C41BD"/>
    <w:rsid w:val="003C5405"/>
    <w:rsid w:val="003C542E"/>
    <w:rsid w:val="003C626F"/>
    <w:rsid w:val="003C6899"/>
    <w:rsid w:val="003D0356"/>
    <w:rsid w:val="003D379F"/>
    <w:rsid w:val="003D4496"/>
    <w:rsid w:val="003D4C6F"/>
    <w:rsid w:val="003D4F18"/>
    <w:rsid w:val="003E1A80"/>
    <w:rsid w:val="003E23C3"/>
    <w:rsid w:val="003E40F8"/>
    <w:rsid w:val="003E5299"/>
    <w:rsid w:val="003E5E68"/>
    <w:rsid w:val="003E72B4"/>
    <w:rsid w:val="004074CB"/>
    <w:rsid w:val="004111F4"/>
    <w:rsid w:val="0041135C"/>
    <w:rsid w:val="004130B8"/>
    <w:rsid w:val="0042028A"/>
    <w:rsid w:val="0042121C"/>
    <w:rsid w:val="004212F3"/>
    <w:rsid w:val="00422ACD"/>
    <w:rsid w:val="00422EBC"/>
    <w:rsid w:val="0042557E"/>
    <w:rsid w:val="00427B98"/>
    <w:rsid w:val="00430092"/>
    <w:rsid w:val="00431989"/>
    <w:rsid w:val="00434621"/>
    <w:rsid w:val="00434AF3"/>
    <w:rsid w:val="0043568A"/>
    <w:rsid w:val="00440234"/>
    <w:rsid w:val="00440D8E"/>
    <w:rsid w:val="004421AE"/>
    <w:rsid w:val="00442333"/>
    <w:rsid w:val="00443D7A"/>
    <w:rsid w:val="0044465B"/>
    <w:rsid w:val="00444940"/>
    <w:rsid w:val="00446178"/>
    <w:rsid w:val="00450E68"/>
    <w:rsid w:val="00454513"/>
    <w:rsid w:val="00454C99"/>
    <w:rsid w:val="00455038"/>
    <w:rsid w:val="00460950"/>
    <w:rsid w:val="00460DC9"/>
    <w:rsid w:val="00461F36"/>
    <w:rsid w:val="00464128"/>
    <w:rsid w:val="00464E4E"/>
    <w:rsid w:val="00465E9C"/>
    <w:rsid w:val="0046648D"/>
    <w:rsid w:val="00477A2D"/>
    <w:rsid w:val="00480AA0"/>
    <w:rsid w:val="00480F33"/>
    <w:rsid w:val="00481AD9"/>
    <w:rsid w:val="0048400A"/>
    <w:rsid w:val="00491E7F"/>
    <w:rsid w:val="00491E89"/>
    <w:rsid w:val="00495D29"/>
    <w:rsid w:val="004A4349"/>
    <w:rsid w:val="004B1C8A"/>
    <w:rsid w:val="004B4E68"/>
    <w:rsid w:val="004B6C9D"/>
    <w:rsid w:val="004B747E"/>
    <w:rsid w:val="004C1A4D"/>
    <w:rsid w:val="004C20A9"/>
    <w:rsid w:val="004D16AA"/>
    <w:rsid w:val="004D252D"/>
    <w:rsid w:val="004D39E3"/>
    <w:rsid w:val="004D5299"/>
    <w:rsid w:val="004D7A6C"/>
    <w:rsid w:val="004E2DCC"/>
    <w:rsid w:val="004F01A1"/>
    <w:rsid w:val="004F03F0"/>
    <w:rsid w:val="004F0D26"/>
    <w:rsid w:val="004F14FB"/>
    <w:rsid w:val="004F5656"/>
    <w:rsid w:val="004F7FE3"/>
    <w:rsid w:val="00500B90"/>
    <w:rsid w:val="00502DB3"/>
    <w:rsid w:val="00504DBB"/>
    <w:rsid w:val="005055FB"/>
    <w:rsid w:val="0050672A"/>
    <w:rsid w:val="00506F45"/>
    <w:rsid w:val="005071C5"/>
    <w:rsid w:val="00507C20"/>
    <w:rsid w:val="00507C25"/>
    <w:rsid w:val="005121B1"/>
    <w:rsid w:val="005142FB"/>
    <w:rsid w:val="0051472C"/>
    <w:rsid w:val="00515750"/>
    <w:rsid w:val="00517D41"/>
    <w:rsid w:val="00517EE7"/>
    <w:rsid w:val="00522D07"/>
    <w:rsid w:val="00523272"/>
    <w:rsid w:val="005249B8"/>
    <w:rsid w:val="005259B6"/>
    <w:rsid w:val="00526679"/>
    <w:rsid w:val="00533F3C"/>
    <w:rsid w:val="005362D3"/>
    <w:rsid w:val="0053636A"/>
    <w:rsid w:val="00537B97"/>
    <w:rsid w:val="0054284B"/>
    <w:rsid w:val="00543CAB"/>
    <w:rsid w:val="00545EC7"/>
    <w:rsid w:val="00546C05"/>
    <w:rsid w:val="00547B57"/>
    <w:rsid w:val="00547D44"/>
    <w:rsid w:val="00550769"/>
    <w:rsid w:val="0055192C"/>
    <w:rsid w:val="005523F7"/>
    <w:rsid w:val="005548C0"/>
    <w:rsid w:val="005557F1"/>
    <w:rsid w:val="00556B85"/>
    <w:rsid w:val="0055732C"/>
    <w:rsid w:val="00557628"/>
    <w:rsid w:val="00557CF4"/>
    <w:rsid w:val="00560940"/>
    <w:rsid w:val="00560E75"/>
    <w:rsid w:val="00562C3A"/>
    <w:rsid w:val="00563E74"/>
    <w:rsid w:val="00570C8D"/>
    <w:rsid w:val="00575C76"/>
    <w:rsid w:val="005773A5"/>
    <w:rsid w:val="00580D75"/>
    <w:rsid w:val="0058303B"/>
    <w:rsid w:val="005839D2"/>
    <w:rsid w:val="00586306"/>
    <w:rsid w:val="00587318"/>
    <w:rsid w:val="005877A0"/>
    <w:rsid w:val="00587B42"/>
    <w:rsid w:val="00587C54"/>
    <w:rsid w:val="00591E85"/>
    <w:rsid w:val="0059417C"/>
    <w:rsid w:val="005A472B"/>
    <w:rsid w:val="005A6547"/>
    <w:rsid w:val="005B426D"/>
    <w:rsid w:val="005B512B"/>
    <w:rsid w:val="005B7DCD"/>
    <w:rsid w:val="005C0FA6"/>
    <w:rsid w:val="005C3EAB"/>
    <w:rsid w:val="005C411C"/>
    <w:rsid w:val="005C427A"/>
    <w:rsid w:val="005D0792"/>
    <w:rsid w:val="005D0DAC"/>
    <w:rsid w:val="005D5F8A"/>
    <w:rsid w:val="005D7C7F"/>
    <w:rsid w:val="005E0ADA"/>
    <w:rsid w:val="005E2174"/>
    <w:rsid w:val="005E24AE"/>
    <w:rsid w:val="005E372B"/>
    <w:rsid w:val="005E575C"/>
    <w:rsid w:val="005E62CE"/>
    <w:rsid w:val="005E6EB8"/>
    <w:rsid w:val="005F0CDB"/>
    <w:rsid w:val="005F3FD5"/>
    <w:rsid w:val="006014F9"/>
    <w:rsid w:val="00601D60"/>
    <w:rsid w:val="00611E36"/>
    <w:rsid w:val="00614359"/>
    <w:rsid w:val="00615D6C"/>
    <w:rsid w:val="006207E9"/>
    <w:rsid w:val="006208CF"/>
    <w:rsid w:val="00622240"/>
    <w:rsid w:val="00625C67"/>
    <w:rsid w:val="006311F9"/>
    <w:rsid w:val="00632E3A"/>
    <w:rsid w:val="006345A3"/>
    <w:rsid w:val="006345DD"/>
    <w:rsid w:val="006357B1"/>
    <w:rsid w:val="0064058D"/>
    <w:rsid w:val="00640CBF"/>
    <w:rsid w:val="0064418D"/>
    <w:rsid w:val="006450E5"/>
    <w:rsid w:val="0064657D"/>
    <w:rsid w:val="00647449"/>
    <w:rsid w:val="00651146"/>
    <w:rsid w:val="006515B0"/>
    <w:rsid w:val="00651DD2"/>
    <w:rsid w:val="00653944"/>
    <w:rsid w:val="00653B7C"/>
    <w:rsid w:val="00654F10"/>
    <w:rsid w:val="00660CD4"/>
    <w:rsid w:val="0066484B"/>
    <w:rsid w:val="006652F5"/>
    <w:rsid w:val="00670DD2"/>
    <w:rsid w:val="006777E3"/>
    <w:rsid w:val="00677FF7"/>
    <w:rsid w:val="00681B5A"/>
    <w:rsid w:val="00683FB9"/>
    <w:rsid w:val="00684CB3"/>
    <w:rsid w:val="006860D0"/>
    <w:rsid w:val="0069014A"/>
    <w:rsid w:val="00691A96"/>
    <w:rsid w:val="00692352"/>
    <w:rsid w:val="00692632"/>
    <w:rsid w:val="006944DB"/>
    <w:rsid w:val="00695074"/>
    <w:rsid w:val="00695912"/>
    <w:rsid w:val="006961F9"/>
    <w:rsid w:val="00696884"/>
    <w:rsid w:val="006A1D91"/>
    <w:rsid w:val="006A7AD0"/>
    <w:rsid w:val="006B07D3"/>
    <w:rsid w:val="006B1B33"/>
    <w:rsid w:val="006B2049"/>
    <w:rsid w:val="006B3E89"/>
    <w:rsid w:val="006B48C3"/>
    <w:rsid w:val="006C0C7E"/>
    <w:rsid w:val="006C0D91"/>
    <w:rsid w:val="006C1318"/>
    <w:rsid w:val="006C259D"/>
    <w:rsid w:val="006C26A6"/>
    <w:rsid w:val="006C3010"/>
    <w:rsid w:val="006C3907"/>
    <w:rsid w:val="006C7087"/>
    <w:rsid w:val="006C7AD5"/>
    <w:rsid w:val="006D22E8"/>
    <w:rsid w:val="006D60AB"/>
    <w:rsid w:val="006D625B"/>
    <w:rsid w:val="006D72B7"/>
    <w:rsid w:val="006E0E38"/>
    <w:rsid w:val="006E1893"/>
    <w:rsid w:val="006E43D1"/>
    <w:rsid w:val="006E6FFC"/>
    <w:rsid w:val="006F0AC8"/>
    <w:rsid w:val="006F1A5D"/>
    <w:rsid w:val="006F76D8"/>
    <w:rsid w:val="00700BC1"/>
    <w:rsid w:val="00701BAB"/>
    <w:rsid w:val="00702CA3"/>
    <w:rsid w:val="007048AB"/>
    <w:rsid w:val="00704A1F"/>
    <w:rsid w:val="00705BF3"/>
    <w:rsid w:val="00706FAC"/>
    <w:rsid w:val="0070773B"/>
    <w:rsid w:val="007125CF"/>
    <w:rsid w:val="00712C66"/>
    <w:rsid w:val="007133BD"/>
    <w:rsid w:val="0071467D"/>
    <w:rsid w:val="007153D5"/>
    <w:rsid w:val="0072106F"/>
    <w:rsid w:val="00722053"/>
    <w:rsid w:val="007238F4"/>
    <w:rsid w:val="007248F6"/>
    <w:rsid w:val="00727EC5"/>
    <w:rsid w:val="00731CBE"/>
    <w:rsid w:val="00731EAD"/>
    <w:rsid w:val="00732725"/>
    <w:rsid w:val="00732AC2"/>
    <w:rsid w:val="00736F83"/>
    <w:rsid w:val="00737E12"/>
    <w:rsid w:val="007430AD"/>
    <w:rsid w:val="007438D6"/>
    <w:rsid w:val="007452F6"/>
    <w:rsid w:val="0074651E"/>
    <w:rsid w:val="007523DC"/>
    <w:rsid w:val="007534AD"/>
    <w:rsid w:val="007547D4"/>
    <w:rsid w:val="00755193"/>
    <w:rsid w:val="00755F4E"/>
    <w:rsid w:val="0075725C"/>
    <w:rsid w:val="00760A7E"/>
    <w:rsid w:val="007629F1"/>
    <w:rsid w:val="007632DC"/>
    <w:rsid w:val="007635EA"/>
    <w:rsid w:val="00770C95"/>
    <w:rsid w:val="00773C59"/>
    <w:rsid w:val="00773DFE"/>
    <w:rsid w:val="00782351"/>
    <w:rsid w:val="007824C2"/>
    <w:rsid w:val="00782950"/>
    <w:rsid w:val="007854EB"/>
    <w:rsid w:val="00794679"/>
    <w:rsid w:val="00794A47"/>
    <w:rsid w:val="00795182"/>
    <w:rsid w:val="007956E7"/>
    <w:rsid w:val="007971F0"/>
    <w:rsid w:val="007972CA"/>
    <w:rsid w:val="007A00C0"/>
    <w:rsid w:val="007A0C5B"/>
    <w:rsid w:val="007A22D8"/>
    <w:rsid w:val="007A2307"/>
    <w:rsid w:val="007A29A6"/>
    <w:rsid w:val="007A701C"/>
    <w:rsid w:val="007A7285"/>
    <w:rsid w:val="007B52FB"/>
    <w:rsid w:val="007B7C5F"/>
    <w:rsid w:val="007C176A"/>
    <w:rsid w:val="007C45B1"/>
    <w:rsid w:val="007D1CDB"/>
    <w:rsid w:val="007D2171"/>
    <w:rsid w:val="007D3A5F"/>
    <w:rsid w:val="007D3C9A"/>
    <w:rsid w:val="007D3F4E"/>
    <w:rsid w:val="007D5C17"/>
    <w:rsid w:val="007D6991"/>
    <w:rsid w:val="007D79FC"/>
    <w:rsid w:val="007E01EB"/>
    <w:rsid w:val="007E19C2"/>
    <w:rsid w:val="007E3116"/>
    <w:rsid w:val="007E410E"/>
    <w:rsid w:val="007E49ED"/>
    <w:rsid w:val="007E4BFC"/>
    <w:rsid w:val="007E5818"/>
    <w:rsid w:val="007E5D3C"/>
    <w:rsid w:val="007E799A"/>
    <w:rsid w:val="007F36C7"/>
    <w:rsid w:val="007F3B6B"/>
    <w:rsid w:val="007F6182"/>
    <w:rsid w:val="007F74FE"/>
    <w:rsid w:val="007F7AF4"/>
    <w:rsid w:val="0080174C"/>
    <w:rsid w:val="00801907"/>
    <w:rsid w:val="00802D18"/>
    <w:rsid w:val="00804836"/>
    <w:rsid w:val="0080688E"/>
    <w:rsid w:val="00812987"/>
    <w:rsid w:val="00813B95"/>
    <w:rsid w:val="00813D3A"/>
    <w:rsid w:val="00815B0E"/>
    <w:rsid w:val="00815E7A"/>
    <w:rsid w:val="00816D96"/>
    <w:rsid w:val="008205D1"/>
    <w:rsid w:val="008227C0"/>
    <w:rsid w:val="008229B0"/>
    <w:rsid w:val="00823B49"/>
    <w:rsid w:val="00824B2C"/>
    <w:rsid w:val="0082597C"/>
    <w:rsid w:val="00830CCC"/>
    <w:rsid w:val="00831B39"/>
    <w:rsid w:val="0083268A"/>
    <w:rsid w:val="00833C50"/>
    <w:rsid w:val="00836630"/>
    <w:rsid w:val="00843854"/>
    <w:rsid w:val="0084550B"/>
    <w:rsid w:val="00845BB2"/>
    <w:rsid w:val="00845D63"/>
    <w:rsid w:val="00850F4C"/>
    <w:rsid w:val="00851031"/>
    <w:rsid w:val="00851E28"/>
    <w:rsid w:val="00853BB3"/>
    <w:rsid w:val="0085509E"/>
    <w:rsid w:val="008618EB"/>
    <w:rsid w:val="008618EF"/>
    <w:rsid w:val="00861C87"/>
    <w:rsid w:val="008626F9"/>
    <w:rsid w:val="00864671"/>
    <w:rsid w:val="008702A1"/>
    <w:rsid w:val="00872726"/>
    <w:rsid w:val="00877635"/>
    <w:rsid w:val="00877D69"/>
    <w:rsid w:val="008802EA"/>
    <w:rsid w:val="0088056F"/>
    <w:rsid w:val="00880D74"/>
    <w:rsid w:val="00881502"/>
    <w:rsid w:val="00881684"/>
    <w:rsid w:val="0088302D"/>
    <w:rsid w:val="00883F83"/>
    <w:rsid w:val="0088659E"/>
    <w:rsid w:val="00886B04"/>
    <w:rsid w:val="00887E30"/>
    <w:rsid w:val="00894642"/>
    <w:rsid w:val="00897619"/>
    <w:rsid w:val="00897B38"/>
    <w:rsid w:val="008A0166"/>
    <w:rsid w:val="008A02C4"/>
    <w:rsid w:val="008A045D"/>
    <w:rsid w:val="008A21F7"/>
    <w:rsid w:val="008A2F8F"/>
    <w:rsid w:val="008A355C"/>
    <w:rsid w:val="008A478B"/>
    <w:rsid w:val="008A7885"/>
    <w:rsid w:val="008B0D69"/>
    <w:rsid w:val="008C2D12"/>
    <w:rsid w:val="008C2D78"/>
    <w:rsid w:val="008C53A3"/>
    <w:rsid w:val="008C690C"/>
    <w:rsid w:val="008C6F85"/>
    <w:rsid w:val="008D0039"/>
    <w:rsid w:val="008D0548"/>
    <w:rsid w:val="008D0F91"/>
    <w:rsid w:val="008D1D41"/>
    <w:rsid w:val="008E216B"/>
    <w:rsid w:val="008E27AD"/>
    <w:rsid w:val="008E5016"/>
    <w:rsid w:val="008F0A89"/>
    <w:rsid w:val="008F4ECE"/>
    <w:rsid w:val="009022ED"/>
    <w:rsid w:val="00905711"/>
    <w:rsid w:val="00905D4F"/>
    <w:rsid w:val="00907275"/>
    <w:rsid w:val="00913747"/>
    <w:rsid w:val="00914487"/>
    <w:rsid w:val="009159A0"/>
    <w:rsid w:val="00917456"/>
    <w:rsid w:val="00922761"/>
    <w:rsid w:val="00923F71"/>
    <w:rsid w:val="00924770"/>
    <w:rsid w:val="0092617E"/>
    <w:rsid w:val="009303C6"/>
    <w:rsid w:val="00931A73"/>
    <w:rsid w:val="00933037"/>
    <w:rsid w:val="009373FB"/>
    <w:rsid w:val="009406CD"/>
    <w:rsid w:val="00945243"/>
    <w:rsid w:val="0094647E"/>
    <w:rsid w:val="0095473F"/>
    <w:rsid w:val="00955C61"/>
    <w:rsid w:val="00962174"/>
    <w:rsid w:val="00962291"/>
    <w:rsid w:val="00964BCF"/>
    <w:rsid w:val="0096518A"/>
    <w:rsid w:val="009654E7"/>
    <w:rsid w:val="00972154"/>
    <w:rsid w:val="009725C3"/>
    <w:rsid w:val="00977244"/>
    <w:rsid w:val="0098113B"/>
    <w:rsid w:val="009859EE"/>
    <w:rsid w:val="00986382"/>
    <w:rsid w:val="00986403"/>
    <w:rsid w:val="00990FFC"/>
    <w:rsid w:val="009920AF"/>
    <w:rsid w:val="0099219B"/>
    <w:rsid w:val="0099276D"/>
    <w:rsid w:val="00992F8E"/>
    <w:rsid w:val="00993202"/>
    <w:rsid w:val="00993A87"/>
    <w:rsid w:val="00995C99"/>
    <w:rsid w:val="009972DE"/>
    <w:rsid w:val="00997E9E"/>
    <w:rsid w:val="009A19AD"/>
    <w:rsid w:val="009A2316"/>
    <w:rsid w:val="009A3106"/>
    <w:rsid w:val="009A3D43"/>
    <w:rsid w:val="009A53E2"/>
    <w:rsid w:val="009B0CA6"/>
    <w:rsid w:val="009B3850"/>
    <w:rsid w:val="009B4258"/>
    <w:rsid w:val="009B4C75"/>
    <w:rsid w:val="009B561E"/>
    <w:rsid w:val="009B5C2E"/>
    <w:rsid w:val="009B5ED5"/>
    <w:rsid w:val="009B7643"/>
    <w:rsid w:val="009C1268"/>
    <w:rsid w:val="009C1AE6"/>
    <w:rsid w:val="009C5767"/>
    <w:rsid w:val="009C5C47"/>
    <w:rsid w:val="009C6FBB"/>
    <w:rsid w:val="009E0164"/>
    <w:rsid w:val="009E07F2"/>
    <w:rsid w:val="009E2677"/>
    <w:rsid w:val="009E2FDA"/>
    <w:rsid w:val="009E3FC0"/>
    <w:rsid w:val="009E430B"/>
    <w:rsid w:val="009E52F3"/>
    <w:rsid w:val="009E5A35"/>
    <w:rsid w:val="009E7F37"/>
    <w:rsid w:val="009F2808"/>
    <w:rsid w:val="009F3818"/>
    <w:rsid w:val="009F6AE4"/>
    <w:rsid w:val="00A0035C"/>
    <w:rsid w:val="00A0185E"/>
    <w:rsid w:val="00A039EE"/>
    <w:rsid w:val="00A07940"/>
    <w:rsid w:val="00A07C0F"/>
    <w:rsid w:val="00A103E2"/>
    <w:rsid w:val="00A10DFA"/>
    <w:rsid w:val="00A20F5E"/>
    <w:rsid w:val="00A21605"/>
    <w:rsid w:val="00A22918"/>
    <w:rsid w:val="00A23921"/>
    <w:rsid w:val="00A239FA"/>
    <w:rsid w:val="00A31E4E"/>
    <w:rsid w:val="00A33A27"/>
    <w:rsid w:val="00A33F64"/>
    <w:rsid w:val="00A352CF"/>
    <w:rsid w:val="00A35C88"/>
    <w:rsid w:val="00A35E01"/>
    <w:rsid w:val="00A37125"/>
    <w:rsid w:val="00A43665"/>
    <w:rsid w:val="00A454D2"/>
    <w:rsid w:val="00A459B0"/>
    <w:rsid w:val="00A500CA"/>
    <w:rsid w:val="00A5031C"/>
    <w:rsid w:val="00A5040A"/>
    <w:rsid w:val="00A514AE"/>
    <w:rsid w:val="00A52870"/>
    <w:rsid w:val="00A57828"/>
    <w:rsid w:val="00A61F7B"/>
    <w:rsid w:val="00A63B42"/>
    <w:rsid w:val="00A65284"/>
    <w:rsid w:val="00A67987"/>
    <w:rsid w:val="00A71074"/>
    <w:rsid w:val="00A728E7"/>
    <w:rsid w:val="00A7429A"/>
    <w:rsid w:val="00A74E7D"/>
    <w:rsid w:val="00A76A53"/>
    <w:rsid w:val="00A76BF2"/>
    <w:rsid w:val="00A77A6A"/>
    <w:rsid w:val="00A825E9"/>
    <w:rsid w:val="00A8327A"/>
    <w:rsid w:val="00A833E9"/>
    <w:rsid w:val="00A871C2"/>
    <w:rsid w:val="00A90910"/>
    <w:rsid w:val="00A917CD"/>
    <w:rsid w:val="00A92605"/>
    <w:rsid w:val="00A92727"/>
    <w:rsid w:val="00A933A9"/>
    <w:rsid w:val="00A938EC"/>
    <w:rsid w:val="00A939FF"/>
    <w:rsid w:val="00A94867"/>
    <w:rsid w:val="00AA070A"/>
    <w:rsid w:val="00AA09B7"/>
    <w:rsid w:val="00AA3A2E"/>
    <w:rsid w:val="00AA5266"/>
    <w:rsid w:val="00AA75BA"/>
    <w:rsid w:val="00AB0660"/>
    <w:rsid w:val="00AB3CF1"/>
    <w:rsid w:val="00AB4C99"/>
    <w:rsid w:val="00AB6AD9"/>
    <w:rsid w:val="00AB7F66"/>
    <w:rsid w:val="00AC1BCD"/>
    <w:rsid w:val="00AC4288"/>
    <w:rsid w:val="00AD0667"/>
    <w:rsid w:val="00AD19C3"/>
    <w:rsid w:val="00AD2C22"/>
    <w:rsid w:val="00AD5B37"/>
    <w:rsid w:val="00AE0881"/>
    <w:rsid w:val="00AE43AC"/>
    <w:rsid w:val="00AE6F72"/>
    <w:rsid w:val="00AF031F"/>
    <w:rsid w:val="00AF13CA"/>
    <w:rsid w:val="00AF56CB"/>
    <w:rsid w:val="00AF59FA"/>
    <w:rsid w:val="00B012A6"/>
    <w:rsid w:val="00B0190E"/>
    <w:rsid w:val="00B01BA5"/>
    <w:rsid w:val="00B03EA5"/>
    <w:rsid w:val="00B05D12"/>
    <w:rsid w:val="00B06B3B"/>
    <w:rsid w:val="00B10BD9"/>
    <w:rsid w:val="00B10ECD"/>
    <w:rsid w:val="00B11A1E"/>
    <w:rsid w:val="00B12132"/>
    <w:rsid w:val="00B154DC"/>
    <w:rsid w:val="00B1648C"/>
    <w:rsid w:val="00B21AD8"/>
    <w:rsid w:val="00B26078"/>
    <w:rsid w:val="00B3309C"/>
    <w:rsid w:val="00B343B9"/>
    <w:rsid w:val="00B41277"/>
    <w:rsid w:val="00B42FFE"/>
    <w:rsid w:val="00B43E52"/>
    <w:rsid w:val="00B4478F"/>
    <w:rsid w:val="00B45830"/>
    <w:rsid w:val="00B52C85"/>
    <w:rsid w:val="00B5303F"/>
    <w:rsid w:val="00B5511A"/>
    <w:rsid w:val="00B55C8E"/>
    <w:rsid w:val="00B5701A"/>
    <w:rsid w:val="00B608A7"/>
    <w:rsid w:val="00B608B4"/>
    <w:rsid w:val="00B66518"/>
    <w:rsid w:val="00B6747E"/>
    <w:rsid w:val="00B7482C"/>
    <w:rsid w:val="00B7504A"/>
    <w:rsid w:val="00B751C7"/>
    <w:rsid w:val="00B759D1"/>
    <w:rsid w:val="00B82B46"/>
    <w:rsid w:val="00B839F5"/>
    <w:rsid w:val="00B91692"/>
    <w:rsid w:val="00B91C96"/>
    <w:rsid w:val="00B927B4"/>
    <w:rsid w:val="00B9399A"/>
    <w:rsid w:val="00B95544"/>
    <w:rsid w:val="00BA220F"/>
    <w:rsid w:val="00BA2FDE"/>
    <w:rsid w:val="00BA32EB"/>
    <w:rsid w:val="00BB44F9"/>
    <w:rsid w:val="00BB4909"/>
    <w:rsid w:val="00BB7BD1"/>
    <w:rsid w:val="00BC0D7B"/>
    <w:rsid w:val="00BC25E8"/>
    <w:rsid w:val="00BC33C3"/>
    <w:rsid w:val="00BD0332"/>
    <w:rsid w:val="00BD0889"/>
    <w:rsid w:val="00BD265F"/>
    <w:rsid w:val="00BD3807"/>
    <w:rsid w:val="00BD60DC"/>
    <w:rsid w:val="00BE0AB3"/>
    <w:rsid w:val="00BE1363"/>
    <w:rsid w:val="00BF18E7"/>
    <w:rsid w:val="00BF4D34"/>
    <w:rsid w:val="00BF75A3"/>
    <w:rsid w:val="00BF7678"/>
    <w:rsid w:val="00BF76A0"/>
    <w:rsid w:val="00C01054"/>
    <w:rsid w:val="00C01872"/>
    <w:rsid w:val="00C03A87"/>
    <w:rsid w:val="00C064AA"/>
    <w:rsid w:val="00C06506"/>
    <w:rsid w:val="00C07178"/>
    <w:rsid w:val="00C138F2"/>
    <w:rsid w:val="00C17B40"/>
    <w:rsid w:val="00C207A2"/>
    <w:rsid w:val="00C20B8C"/>
    <w:rsid w:val="00C21967"/>
    <w:rsid w:val="00C23EE2"/>
    <w:rsid w:val="00C2519D"/>
    <w:rsid w:val="00C271BA"/>
    <w:rsid w:val="00C30AF6"/>
    <w:rsid w:val="00C30F22"/>
    <w:rsid w:val="00C3474B"/>
    <w:rsid w:val="00C35D6E"/>
    <w:rsid w:val="00C36025"/>
    <w:rsid w:val="00C37698"/>
    <w:rsid w:val="00C37C51"/>
    <w:rsid w:val="00C37E66"/>
    <w:rsid w:val="00C471ED"/>
    <w:rsid w:val="00C54496"/>
    <w:rsid w:val="00C61FE2"/>
    <w:rsid w:val="00C65E81"/>
    <w:rsid w:val="00C67491"/>
    <w:rsid w:val="00C70968"/>
    <w:rsid w:val="00C72472"/>
    <w:rsid w:val="00C75D7F"/>
    <w:rsid w:val="00C76A7F"/>
    <w:rsid w:val="00C76B34"/>
    <w:rsid w:val="00C77D06"/>
    <w:rsid w:val="00C8267C"/>
    <w:rsid w:val="00C831BD"/>
    <w:rsid w:val="00C851EF"/>
    <w:rsid w:val="00C87180"/>
    <w:rsid w:val="00C93CFB"/>
    <w:rsid w:val="00C94C06"/>
    <w:rsid w:val="00C95712"/>
    <w:rsid w:val="00CA2776"/>
    <w:rsid w:val="00CA5FC3"/>
    <w:rsid w:val="00CB319A"/>
    <w:rsid w:val="00CC20F7"/>
    <w:rsid w:val="00CC6C65"/>
    <w:rsid w:val="00CD0636"/>
    <w:rsid w:val="00CD083D"/>
    <w:rsid w:val="00CD08D4"/>
    <w:rsid w:val="00CD324A"/>
    <w:rsid w:val="00CD531B"/>
    <w:rsid w:val="00CD59C9"/>
    <w:rsid w:val="00CD6332"/>
    <w:rsid w:val="00CD6889"/>
    <w:rsid w:val="00CD6D41"/>
    <w:rsid w:val="00CD7018"/>
    <w:rsid w:val="00CE369E"/>
    <w:rsid w:val="00CE3FD0"/>
    <w:rsid w:val="00CE598D"/>
    <w:rsid w:val="00CF082A"/>
    <w:rsid w:val="00CF1329"/>
    <w:rsid w:val="00CF2EA0"/>
    <w:rsid w:val="00CF55A1"/>
    <w:rsid w:val="00D02481"/>
    <w:rsid w:val="00D0272F"/>
    <w:rsid w:val="00D05695"/>
    <w:rsid w:val="00D06A94"/>
    <w:rsid w:val="00D116C8"/>
    <w:rsid w:val="00D11A2F"/>
    <w:rsid w:val="00D12030"/>
    <w:rsid w:val="00D1555E"/>
    <w:rsid w:val="00D17D3B"/>
    <w:rsid w:val="00D20CD8"/>
    <w:rsid w:val="00D23E54"/>
    <w:rsid w:val="00D25AC4"/>
    <w:rsid w:val="00D25EE2"/>
    <w:rsid w:val="00D2696D"/>
    <w:rsid w:val="00D304D3"/>
    <w:rsid w:val="00D311BE"/>
    <w:rsid w:val="00D32318"/>
    <w:rsid w:val="00D364C2"/>
    <w:rsid w:val="00D36E16"/>
    <w:rsid w:val="00D3787E"/>
    <w:rsid w:val="00D4053A"/>
    <w:rsid w:val="00D41D48"/>
    <w:rsid w:val="00D464BE"/>
    <w:rsid w:val="00D47DDB"/>
    <w:rsid w:val="00D501D3"/>
    <w:rsid w:val="00D51C8B"/>
    <w:rsid w:val="00D524A4"/>
    <w:rsid w:val="00D5532E"/>
    <w:rsid w:val="00D57D32"/>
    <w:rsid w:val="00D60509"/>
    <w:rsid w:val="00D6083D"/>
    <w:rsid w:val="00D619A9"/>
    <w:rsid w:val="00D630CF"/>
    <w:rsid w:val="00D73112"/>
    <w:rsid w:val="00D75FF0"/>
    <w:rsid w:val="00D763A3"/>
    <w:rsid w:val="00D779A7"/>
    <w:rsid w:val="00D8610C"/>
    <w:rsid w:val="00D90D30"/>
    <w:rsid w:val="00D91740"/>
    <w:rsid w:val="00D92A22"/>
    <w:rsid w:val="00D9380A"/>
    <w:rsid w:val="00D94EC1"/>
    <w:rsid w:val="00D96A69"/>
    <w:rsid w:val="00DA1C54"/>
    <w:rsid w:val="00DA2D13"/>
    <w:rsid w:val="00DA33D1"/>
    <w:rsid w:val="00DA481B"/>
    <w:rsid w:val="00DB3A71"/>
    <w:rsid w:val="00DB4223"/>
    <w:rsid w:val="00DB4906"/>
    <w:rsid w:val="00DB49EF"/>
    <w:rsid w:val="00DB7760"/>
    <w:rsid w:val="00DC011A"/>
    <w:rsid w:val="00DC017D"/>
    <w:rsid w:val="00DC10F4"/>
    <w:rsid w:val="00DC1E9B"/>
    <w:rsid w:val="00DC248C"/>
    <w:rsid w:val="00DC2D3C"/>
    <w:rsid w:val="00DC2FA5"/>
    <w:rsid w:val="00DC70BB"/>
    <w:rsid w:val="00DC72A3"/>
    <w:rsid w:val="00DD0AD4"/>
    <w:rsid w:val="00DD1C3C"/>
    <w:rsid w:val="00DD25BB"/>
    <w:rsid w:val="00DD436A"/>
    <w:rsid w:val="00DD64BB"/>
    <w:rsid w:val="00DE1EB7"/>
    <w:rsid w:val="00DE2355"/>
    <w:rsid w:val="00DE7C23"/>
    <w:rsid w:val="00DF0B31"/>
    <w:rsid w:val="00DF29D3"/>
    <w:rsid w:val="00DF72E5"/>
    <w:rsid w:val="00E03750"/>
    <w:rsid w:val="00E04A90"/>
    <w:rsid w:val="00E10AB7"/>
    <w:rsid w:val="00E14BAC"/>
    <w:rsid w:val="00E151BD"/>
    <w:rsid w:val="00E152F9"/>
    <w:rsid w:val="00E1549C"/>
    <w:rsid w:val="00E20E69"/>
    <w:rsid w:val="00E213FE"/>
    <w:rsid w:val="00E220C6"/>
    <w:rsid w:val="00E2471A"/>
    <w:rsid w:val="00E259C0"/>
    <w:rsid w:val="00E25D3A"/>
    <w:rsid w:val="00E261C6"/>
    <w:rsid w:val="00E267E9"/>
    <w:rsid w:val="00E27849"/>
    <w:rsid w:val="00E3138C"/>
    <w:rsid w:val="00E3238C"/>
    <w:rsid w:val="00E34395"/>
    <w:rsid w:val="00E34BA4"/>
    <w:rsid w:val="00E35922"/>
    <w:rsid w:val="00E35DEE"/>
    <w:rsid w:val="00E43593"/>
    <w:rsid w:val="00E44459"/>
    <w:rsid w:val="00E461BA"/>
    <w:rsid w:val="00E46D45"/>
    <w:rsid w:val="00E47A09"/>
    <w:rsid w:val="00E52AFA"/>
    <w:rsid w:val="00E532CE"/>
    <w:rsid w:val="00E54254"/>
    <w:rsid w:val="00E56634"/>
    <w:rsid w:val="00E579E4"/>
    <w:rsid w:val="00E57EDF"/>
    <w:rsid w:val="00E616B0"/>
    <w:rsid w:val="00E62931"/>
    <w:rsid w:val="00E62ADF"/>
    <w:rsid w:val="00E62C9F"/>
    <w:rsid w:val="00E62DFC"/>
    <w:rsid w:val="00E63361"/>
    <w:rsid w:val="00E6393D"/>
    <w:rsid w:val="00E643FC"/>
    <w:rsid w:val="00E64BE9"/>
    <w:rsid w:val="00E6679E"/>
    <w:rsid w:val="00E7123E"/>
    <w:rsid w:val="00E7166B"/>
    <w:rsid w:val="00E71AE9"/>
    <w:rsid w:val="00E71BFC"/>
    <w:rsid w:val="00E75C9B"/>
    <w:rsid w:val="00E75E9E"/>
    <w:rsid w:val="00E7740E"/>
    <w:rsid w:val="00E779A0"/>
    <w:rsid w:val="00E81673"/>
    <w:rsid w:val="00E83150"/>
    <w:rsid w:val="00E84B02"/>
    <w:rsid w:val="00E87DB5"/>
    <w:rsid w:val="00E92072"/>
    <w:rsid w:val="00E93A56"/>
    <w:rsid w:val="00E93CF9"/>
    <w:rsid w:val="00E95A70"/>
    <w:rsid w:val="00E97AEB"/>
    <w:rsid w:val="00E97B66"/>
    <w:rsid w:val="00EB1712"/>
    <w:rsid w:val="00EB292E"/>
    <w:rsid w:val="00EB6353"/>
    <w:rsid w:val="00EB65C4"/>
    <w:rsid w:val="00EC5792"/>
    <w:rsid w:val="00EC5F8A"/>
    <w:rsid w:val="00ED2F9F"/>
    <w:rsid w:val="00ED3191"/>
    <w:rsid w:val="00ED3B57"/>
    <w:rsid w:val="00ED59D5"/>
    <w:rsid w:val="00ED5B86"/>
    <w:rsid w:val="00ED67D0"/>
    <w:rsid w:val="00ED6D61"/>
    <w:rsid w:val="00ED7302"/>
    <w:rsid w:val="00EE0F98"/>
    <w:rsid w:val="00EE1C30"/>
    <w:rsid w:val="00EE325A"/>
    <w:rsid w:val="00EE3CF7"/>
    <w:rsid w:val="00EE48E7"/>
    <w:rsid w:val="00EE4E26"/>
    <w:rsid w:val="00EE5ADC"/>
    <w:rsid w:val="00EF1FA7"/>
    <w:rsid w:val="00EF41EA"/>
    <w:rsid w:val="00EF4EE4"/>
    <w:rsid w:val="00EF4FF1"/>
    <w:rsid w:val="00EF7FEE"/>
    <w:rsid w:val="00F00227"/>
    <w:rsid w:val="00F02210"/>
    <w:rsid w:val="00F06EF4"/>
    <w:rsid w:val="00F07471"/>
    <w:rsid w:val="00F11BE7"/>
    <w:rsid w:val="00F12248"/>
    <w:rsid w:val="00F14357"/>
    <w:rsid w:val="00F15E36"/>
    <w:rsid w:val="00F175AF"/>
    <w:rsid w:val="00F207E4"/>
    <w:rsid w:val="00F2156A"/>
    <w:rsid w:val="00F2168C"/>
    <w:rsid w:val="00F21FE4"/>
    <w:rsid w:val="00F22659"/>
    <w:rsid w:val="00F2400B"/>
    <w:rsid w:val="00F24EBC"/>
    <w:rsid w:val="00F2626A"/>
    <w:rsid w:val="00F266C4"/>
    <w:rsid w:val="00F27993"/>
    <w:rsid w:val="00F27A15"/>
    <w:rsid w:val="00F307E6"/>
    <w:rsid w:val="00F30AA8"/>
    <w:rsid w:val="00F310F0"/>
    <w:rsid w:val="00F33E1D"/>
    <w:rsid w:val="00F36261"/>
    <w:rsid w:val="00F37891"/>
    <w:rsid w:val="00F40E5E"/>
    <w:rsid w:val="00F42FBB"/>
    <w:rsid w:val="00F4654F"/>
    <w:rsid w:val="00F474A5"/>
    <w:rsid w:val="00F47671"/>
    <w:rsid w:val="00F51E60"/>
    <w:rsid w:val="00F521C5"/>
    <w:rsid w:val="00F526A0"/>
    <w:rsid w:val="00F6439C"/>
    <w:rsid w:val="00F67F0E"/>
    <w:rsid w:val="00F701CF"/>
    <w:rsid w:val="00F71C46"/>
    <w:rsid w:val="00F7208B"/>
    <w:rsid w:val="00F75085"/>
    <w:rsid w:val="00F77549"/>
    <w:rsid w:val="00F82D95"/>
    <w:rsid w:val="00F84647"/>
    <w:rsid w:val="00F90F33"/>
    <w:rsid w:val="00F91E42"/>
    <w:rsid w:val="00F97016"/>
    <w:rsid w:val="00FA005C"/>
    <w:rsid w:val="00FA30B9"/>
    <w:rsid w:val="00FA54DC"/>
    <w:rsid w:val="00FA5A08"/>
    <w:rsid w:val="00FA5EE1"/>
    <w:rsid w:val="00FB2866"/>
    <w:rsid w:val="00FC0660"/>
    <w:rsid w:val="00FC06BC"/>
    <w:rsid w:val="00FC0ED6"/>
    <w:rsid w:val="00FC3EBD"/>
    <w:rsid w:val="00FC47DE"/>
    <w:rsid w:val="00FD5C0D"/>
    <w:rsid w:val="00FD75AC"/>
    <w:rsid w:val="00FD7D2F"/>
    <w:rsid w:val="00FE2F8C"/>
    <w:rsid w:val="00FE3F39"/>
    <w:rsid w:val="00FE5237"/>
    <w:rsid w:val="00FF1CFB"/>
    <w:rsid w:val="00FF2863"/>
    <w:rsid w:val="00FF2CD1"/>
    <w:rsid w:val="00FF34D8"/>
    <w:rsid w:val="0182162C"/>
    <w:rsid w:val="01A1D420"/>
    <w:rsid w:val="01D2408E"/>
    <w:rsid w:val="027E32CA"/>
    <w:rsid w:val="032009B6"/>
    <w:rsid w:val="033D8684"/>
    <w:rsid w:val="034221BE"/>
    <w:rsid w:val="03621F06"/>
    <w:rsid w:val="03ECA757"/>
    <w:rsid w:val="0467FD0F"/>
    <w:rsid w:val="04A40E71"/>
    <w:rsid w:val="04D9F748"/>
    <w:rsid w:val="05BB4630"/>
    <w:rsid w:val="067BA4E0"/>
    <w:rsid w:val="09BA87C3"/>
    <w:rsid w:val="0A015B92"/>
    <w:rsid w:val="0A2BEEB9"/>
    <w:rsid w:val="0A592E9D"/>
    <w:rsid w:val="0AF13EF0"/>
    <w:rsid w:val="0B72AAA9"/>
    <w:rsid w:val="0BA279F6"/>
    <w:rsid w:val="0BB3045A"/>
    <w:rsid w:val="0D6FDAEA"/>
    <w:rsid w:val="0DCA90D6"/>
    <w:rsid w:val="0DDE8BF7"/>
    <w:rsid w:val="0E2F5541"/>
    <w:rsid w:val="0ECCB06F"/>
    <w:rsid w:val="0EF3F22E"/>
    <w:rsid w:val="0F4AF82E"/>
    <w:rsid w:val="0F9A44AF"/>
    <w:rsid w:val="102E2A49"/>
    <w:rsid w:val="10461B87"/>
    <w:rsid w:val="10C836A8"/>
    <w:rsid w:val="10D98710"/>
    <w:rsid w:val="113AAA83"/>
    <w:rsid w:val="1161F5E5"/>
    <w:rsid w:val="11CC768C"/>
    <w:rsid w:val="1290FF6A"/>
    <w:rsid w:val="131919EA"/>
    <w:rsid w:val="137BCA5D"/>
    <w:rsid w:val="13A24E66"/>
    <w:rsid w:val="13CD1972"/>
    <w:rsid w:val="14AA6296"/>
    <w:rsid w:val="14D4064B"/>
    <w:rsid w:val="1539D6D0"/>
    <w:rsid w:val="1579A954"/>
    <w:rsid w:val="1596C500"/>
    <w:rsid w:val="178FC56C"/>
    <w:rsid w:val="18249137"/>
    <w:rsid w:val="1832A4C4"/>
    <w:rsid w:val="18DD6180"/>
    <w:rsid w:val="1977E0BC"/>
    <w:rsid w:val="1993A084"/>
    <w:rsid w:val="1B0021C3"/>
    <w:rsid w:val="1BA490B3"/>
    <w:rsid w:val="1BAFD66A"/>
    <w:rsid w:val="1BC401AE"/>
    <w:rsid w:val="1C98CD8F"/>
    <w:rsid w:val="1D2043FF"/>
    <w:rsid w:val="1D412CED"/>
    <w:rsid w:val="1D9CBA4B"/>
    <w:rsid w:val="1E864E4B"/>
    <w:rsid w:val="1F2CCCEE"/>
    <w:rsid w:val="1F489862"/>
    <w:rsid w:val="1FCCD40C"/>
    <w:rsid w:val="206AA1A4"/>
    <w:rsid w:val="2071009C"/>
    <w:rsid w:val="208BAB76"/>
    <w:rsid w:val="20E97042"/>
    <w:rsid w:val="2109E61A"/>
    <w:rsid w:val="21607C1B"/>
    <w:rsid w:val="2181452F"/>
    <w:rsid w:val="21C4E4D7"/>
    <w:rsid w:val="21E01F74"/>
    <w:rsid w:val="220D3B23"/>
    <w:rsid w:val="2260A0B2"/>
    <w:rsid w:val="234DA562"/>
    <w:rsid w:val="235D9CBA"/>
    <w:rsid w:val="236D9502"/>
    <w:rsid w:val="23DD3FA6"/>
    <w:rsid w:val="245530A5"/>
    <w:rsid w:val="25E79C65"/>
    <w:rsid w:val="2602F9BC"/>
    <w:rsid w:val="26276174"/>
    <w:rsid w:val="264EE75B"/>
    <w:rsid w:val="266913C0"/>
    <w:rsid w:val="267D253E"/>
    <w:rsid w:val="26F05126"/>
    <w:rsid w:val="27745390"/>
    <w:rsid w:val="27751C99"/>
    <w:rsid w:val="28908C8A"/>
    <w:rsid w:val="28F40FF5"/>
    <w:rsid w:val="29E4BCF0"/>
    <w:rsid w:val="2B83D9CD"/>
    <w:rsid w:val="2B8F214C"/>
    <w:rsid w:val="2BEA4744"/>
    <w:rsid w:val="2C0E199F"/>
    <w:rsid w:val="2C18569C"/>
    <w:rsid w:val="2C7E5529"/>
    <w:rsid w:val="2D823A0D"/>
    <w:rsid w:val="2E35DEE5"/>
    <w:rsid w:val="2EF78D33"/>
    <w:rsid w:val="2F294FE2"/>
    <w:rsid w:val="2FF949FF"/>
    <w:rsid w:val="300E55D6"/>
    <w:rsid w:val="30E2B4D8"/>
    <w:rsid w:val="310A5C7C"/>
    <w:rsid w:val="3137AFA4"/>
    <w:rsid w:val="320650FC"/>
    <w:rsid w:val="32A68545"/>
    <w:rsid w:val="32EC50B3"/>
    <w:rsid w:val="339FCC10"/>
    <w:rsid w:val="33E2639B"/>
    <w:rsid w:val="34B974F4"/>
    <w:rsid w:val="34CA0419"/>
    <w:rsid w:val="355B994D"/>
    <w:rsid w:val="35858785"/>
    <w:rsid w:val="361E7D4C"/>
    <w:rsid w:val="365BCDF1"/>
    <w:rsid w:val="377C7B34"/>
    <w:rsid w:val="37B72B77"/>
    <w:rsid w:val="37BA01E7"/>
    <w:rsid w:val="384CDD90"/>
    <w:rsid w:val="388BD4C5"/>
    <w:rsid w:val="391EB65F"/>
    <w:rsid w:val="39BC126C"/>
    <w:rsid w:val="3AB34240"/>
    <w:rsid w:val="3AE27E35"/>
    <w:rsid w:val="3B32B8F3"/>
    <w:rsid w:val="3B560CBB"/>
    <w:rsid w:val="3B72FB33"/>
    <w:rsid w:val="3C07CF76"/>
    <w:rsid w:val="3C76D7DD"/>
    <w:rsid w:val="3D37E709"/>
    <w:rsid w:val="3D6F455D"/>
    <w:rsid w:val="3D72C504"/>
    <w:rsid w:val="3DB60DC8"/>
    <w:rsid w:val="3DD0E22B"/>
    <w:rsid w:val="3DD71456"/>
    <w:rsid w:val="3F72CE78"/>
    <w:rsid w:val="4110E70E"/>
    <w:rsid w:val="42787C06"/>
    <w:rsid w:val="428944B7"/>
    <w:rsid w:val="42D32E0E"/>
    <w:rsid w:val="4361FC85"/>
    <w:rsid w:val="437FAF7D"/>
    <w:rsid w:val="44211A99"/>
    <w:rsid w:val="44BE64DB"/>
    <w:rsid w:val="44BF7286"/>
    <w:rsid w:val="44E91B8F"/>
    <w:rsid w:val="45220F1A"/>
    <w:rsid w:val="45EC1C8E"/>
    <w:rsid w:val="467B0B8F"/>
    <w:rsid w:val="471BA329"/>
    <w:rsid w:val="4767D1FA"/>
    <w:rsid w:val="47F7965C"/>
    <w:rsid w:val="480BCC66"/>
    <w:rsid w:val="489E168D"/>
    <w:rsid w:val="48F07CD6"/>
    <w:rsid w:val="49787BC3"/>
    <w:rsid w:val="4A3D0874"/>
    <w:rsid w:val="4A6F5AFD"/>
    <w:rsid w:val="4A7C2F83"/>
    <w:rsid w:val="4AA84069"/>
    <w:rsid w:val="4AEAC510"/>
    <w:rsid w:val="4B57A2C3"/>
    <w:rsid w:val="4B9D4357"/>
    <w:rsid w:val="4CB72456"/>
    <w:rsid w:val="4CD241E4"/>
    <w:rsid w:val="4D0F96F3"/>
    <w:rsid w:val="4D5D5450"/>
    <w:rsid w:val="4E5F730E"/>
    <w:rsid w:val="4EAC7DDF"/>
    <w:rsid w:val="50600D9F"/>
    <w:rsid w:val="506262B4"/>
    <w:rsid w:val="506C6EC6"/>
    <w:rsid w:val="509F2C5B"/>
    <w:rsid w:val="51780464"/>
    <w:rsid w:val="51B002BE"/>
    <w:rsid w:val="5226FE4D"/>
    <w:rsid w:val="5248B592"/>
    <w:rsid w:val="52526518"/>
    <w:rsid w:val="531EA6F8"/>
    <w:rsid w:val="533F9818"/>
    <w:rsid w:val="536F61E2"/>
    <w:rsid w:val="544CECFE"/>
    <w:rsid w:val="54D90CF8"/>
    <w:rsid w:val="550D79ED"/>
    <w:rsid w:val="5512A248"/>
    <w:rsid w:val="5655663E"/>
    <w:rsid w:val="5808B5EE"/>
    <w:rsid w:val="582D1F63"/>
    <w:rsid w:val="5834200B"/>
    <w:rsid w:val="59459AD3"/>
    <w:rsid w:val="594F2F33"/>
    <w:rsid w:val="598A2CD3"/>
    <w:rsid w:val="59FA04C0"/>
    <w:rsid w:val="5A76A3FB"/>
    <w:rsid w:val="5AADCF27"/>
    <w:rsid w:val="5ABA133F"/>
    <w:rsid w:val="5BA2CAA2"/>
    <w:rsid w:val="5C1F24E4"/>
    <w:rsid w:val="5C4ED09A"/>
    <w:rsid w:val="5C82D760"/>
    <w:rsid w:val="5D2A39F3"/>
    <w:rsid w:val="5D99B984"/>
    <w:rsid w:val="5DEC4A1E"/>
    <w:rsid w:val="5DF6C116"/>
    <w:rsid w:val="5EFA5DF7"/>
    <w:rsid w:val="5F7C37AA"/>
    <w:rsid w:val="5F9B61E6"/>
    <w:rsid w:val="5FA1347D"/>
    <w:rsid w:val="60782560"/>
    <w:rsid w:val="60B5DCC6"/>
    <w:rsid w:val="612052DC"/>
    <w:rsid w:val="61973112"/>
    <w:rsid w:val="61BE6CC5"/>
    <w:rsid w:val="62111695"/>
    <w:rsid w:val="623A89A0"/>
    <w:rsid w:val="6252ADA6"/>
    <w:rsid w:val="62B47975"/>
    <w:rsid w:val="6357263D"/>
    <w:rsid w:val="63B924E8"/>
    <w:rsid w:val="64F10C34"/>
    <w:rsid w:val="6500F21E"/>
    <w:rsid w:val="6589F1BD"/>
    <w:rsid w:val="65B026D6"/>
    <w:rsid w:val="65C21241"/>
    <w:rsid w:val="66195E58"/>
    <w:rsid w:val="66B3915B"/>
    <w:rsid w:val="677725BE"/>
    <w:rsid w:val="6814D1F0"/>
    <w:rsid w:val="68B49823"/>
    <w:rsid w:val="68C163C0"/>
    <w:rsid w:val="68EE4A97"/>
    <w:rsid w:val="6A89111E"/>
    <w:rsid w:val="6AA01E84"/>
    <w:rsid w:val="6B738653"/>
    <w:rsid w:val="6C605642"/>
    <w:rsid w:val="6D60253A"/>
    <w:rsid w:val="6D898C1E"/>
    <w:rsid w:val="6DD986CA"/>
    <w:rsid w:val="6E282BBB"/>
    <w:rsid w:val="6E342BD7"/>
    <w:rsid w:val="6EA07515"/>
    <w:rsid w:val="6F0E859C"/>
    <w:rsid w:val="6F7D4A35"/>
    <w:rsid w:val="71314033"/>
    <w:rsid w:val="714128F9"/>
    <w:rsid w:val="71FB821B"/>
    <w:rsid w:val="72950776"/>
    <w:rsid w:val="72C7136F"/>
    <w:rsid w:val="7390B65A"/>
    <w:rsid w:val="73C17F55"/>
    <w:rsid w:val="74B0DD68"/>
    <w:rsid w:val="74D65018"/>
    <w:rsid w:val="7535B2FB"/>
    <w:rsid w:val="753CD70D"/>
    <w:rsid w:val="76303A77"/>
    <w:rsid w:val="76B086C4"/>
    <w:rsid w:val="76FC5855"/>
    <w:rsid w:val="7727A552"/>
    <w:rsid w:val="792CBF56"/>
    <w:rsid w:val="792CE2D7"/>
    <w:rsid w:val="7A4A1D8D"/>
    <w:rsid w:val="7A9B15CD"/>
    <w:rsid w:val="7B50FFEF"/>
    <w:rsid w:val="7BD42C35"/>
    <w:rsid w:val="7D0DE2D7"/>
    <w:rsid w:val="7D3AB87A"/>
    <w:rsid w:val="7D4217DD"/>
    <w:rsid w:val="7D4C2787"/>
    <w:rsid w:val="7D8027DE"/>
    <w:rsid w:val="7DC98FB9"/>
    <w:rsid w:val="7E7A261C"/>
    <w:rsid w:val="7ED73A23"/>
    <w:rsid w:val="7F59C433"/>
    <w:rsid w:val="7F8EE182"/>
    <w:rsid w:val="7F8F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2C568F"/>
  <w15:chartTrackingRefBased/>
  <w15:docId w15:val="{E816EF99-AE89-4AD8-8D8B-814B937A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C0E"/>
  </w:style>
  <w:style w:type="paragraph" w:styleId="Heading1">
    <w:name w:val="heading 1"/>
    <w:basedOn w:val="Normal"/>
    <w:next w:val="Normal"/>
    <w:link w:val="Heading1Char"/>
    <w:uiPriority w:val="9"/>
    <w:qFormat/>
    <w:rsid w:val="007C45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F82D9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0301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6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3Char">
    <w:name w:val="Heading 3 Char"/>
    <w:basedOn w:val="DefaultParagraphFont"/>
    <w:link w:val="Heading3"/>
    <w:uiPriority w:val="9"/>
    <w:rsid w:val="002F0301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C4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Guest User</cp:lastModifiedBy>
  <cp:revision>361</cp:revision>
  <dcterms:created xsi:type="dcterms:W3CDTF">2026-07-17T06:56:00Z</dcterms:created>
  <dcterms:modified xsi:type="dcterms:W3CDTF">2026-08-17T11:52:00Z</dcterms:modified>
</cp:coreProperties>
</file>