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447" w14:textId="0C604C8D" w:rsidR="007371BF" w:rsidRPr="007371BF" w:rsidRDefault="007371BF">
      <w:pPr>
        <w:rPr>
          <w:b/>
          <w:bCs/>
        </w:rPr>
      </w:pPr>
      <w:r>
        <w:rPr>
          <w:b/>
          <w:bCs/>
        </w:rPr>
        <w:t>Лекция 1 06.09.2022 Введение в операционные системы</w:t>
      </w:r>
    </w:p>
    <w:p w14:paraId="53278196" w14:textId="2BB828C7" w:rsidR="003B01AC" w:rsidRDefault="007371BF">
      <w:r w:rsidRPr="007371BF">
        <w:rPr>
          <w:b/>
          <w:bCs/>
        </w:rPr>
        <w:t xml:space="preserve">Операционная система </w:t>
      </w:r>
      <w:r>
        <w:t>обеспечивает удобство по средством представления расширенной машины и рациональное управление ресурсами компьютера</w:t>
      </w:r>
    </w:p>
    <w:p w14:paraId="53012AB1" w14:textId="5739CE11" w:rsidR="00BD323E" w:rsidRDefault="00BD323E">
      <w:r>
        <w:t>Управление ресурсами включает:</w:t>
      </w:r>
    </w:p>
    <w:p w14:paraId="5FA34F32" w14:textId="23964AF3" w:rsidR="00BD323E" w:rsidRDefault="00BD323E" w:rsidP="001B6967">
      <w:pPr>
        <w:pStyle w:val="a3"/>
        <w:numPr>
          <w:ilvl w:val="0"/>
          <w:numId w:val="1"/>
        </w:numPr>
      </w:pPr>
      <w:r>
        <w:t>Планирование ресурса</w:t>
      </w:r>
    </w:p>
    <w:p w14:paraId="57C6122F" w14:textId="775E42D4" w:rsidR="00BD323E" w:rsidRDefault="00BD323E" w:rsidP="001B6967">
      <w:pPr>
        <w:pStyle w:val="a3"/>
        <w:numPr>
          <w:ilvl w:val="0"/>
          <w:numId w:val="1"/>
        </w:numPr>
      </w:pPr>
      <w:r>
        <w:t>Отслеживание состояния</w:t>
      </w:r>
    </w:p>
    <w:p w14:paraId="7636BB18" w14:textId="723DBA10" w:rsidR="00992DA3" w:rsidRDefault="00992DA3" w:rsidP="00992DA3">
      <w:r>
        <w:rPr>
          <w:b/>
          <w:bCs/>
        </w:rPr>
        <w:t>Эволюция операционных систем</w:t>
      </w:r>
      <w:r w:rsidR="004456D0">
        <w:rPr>
          <w:b/>
          <w:bCs/>
        </w:rPr>
        <w:t xml:space="preserve"> </w:t>
      </w:r>
    </w:p>
    <w:p w14:paraId="7D566A45" w14:textId="7286B9C7" w:rsidR="00992DA3" w:rsidRDefault="004456D0" w:rsidP="00992DA3">
      <w:r>
        <w:t>1945-1955 Использовались реле и электронные</w:t>
      </w:r>
      <w:r w:rsidR="0074384C">
        <w:t xml:space="preserve"> </w:t>
      </w:r>
      <w:r>
        <w:t>лампы</w:t>
      </w:r>
    </w:p>
    <w:p w14:paraId="000772C3" w14:textId="3D4DA4D9" w:rsidR="00955443" w:rsidRDefault="004456D0" w:rsidP="00992DA3">
      <w:r>
        <w:t>1955-1965 Появились полупроводниковые элементы</w:t>
      </w:r>
      <w:r w:rsidR="0074384C"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>
        <w:t xml:space="preserve"> </w:t>
      </w:r>
      <w:r w:rsidR="00955443"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>
        <w:rPr>
          <w:lang w:val="en-US"/>
        </w:rPr>
        <w:t xml:space="preserve">Fortran </w:t>
      </w:r>
      <w:r w:rsidR="00955443">
        <w:t xml:space="preserve">и </w:t>
      </w:r>
      <w:r w:rsidR="00955443">
        <w:rPr>
          <w:lang w:val="en-US"/>
        </w:rPr>
        <w:t>Assembler</w:t>
      </w:r>
      <w:r w:rsidR="00955443">
        <w:t xml:space="preserve"> и первые операционные системы</w:t>
      </w:r>
    </w:p>
    <w:p w14:paraId="6268667C" w14:textId="77777777" w:rsidR="004E1008" w:rsidRDefault="00955443" w:rsidP="00992DA3">
      <w:r>
        <w:t>1965-1980</w:t>
      </w:r>
      <w:r w:rsidR="00671B74">
        <w:t xml:space="preserve"> Переход к интегральным схемам. Создание семейств программно-совместимых машин. Появление </w:t>
      </w:r>
      <w:r w:rsidR="00671B74">
        <w:rPr>
          <w:lang w:val="en-US"/>
        </w:rPr>
        <w:t>IBM</w:t>
      </w:r>
      <w:r w:rsidR="00671B74"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в соответствие с которым задания с перфокарт считывались в том темпе, в котором они появлялись в вычислительном центре, а затем </w:t>
      </w:r>
      <w:r w:rsidR="004E1008">
        <w:t xml:space="preserve">после завершения очередного задания новое загружалось в освободившийся раздел. </w:t>
      </w:r>
      <w:r w:rsidR="004E1008">
        <w:rPr>
          <w:lang w:val="en-US"/>
        </w:rPr>
        <w:t>PDP</w:t>
      </w:r>
      <w:r w:rsidR="004E1008" w:rsidRPr="004E1008">
        <w:t xml:space="preserve"> 1</w:t>
      </w:r>
      <w:r w:rsidR="004E1008">
        <w:t xml:space="preserve">. </w:t>
      </w:r>
      <w:r w:rsidR="004E1008" w:rsidRPr="004E1008">
        <w:t xml:space="preserve">74 </w:t>
      </w:r>
      <w:r w:rsidR="004E1008">
        <w:t>бит- оперативная память этого компьютера. Появился новый тип ОС – системы с разделением времени (система Мультикс)</w:t>
      </w:r>
    </w:p>
    <w:p w14:paraId="3B694DD1" w14:textId="4A87C28C" w:rsidR="00955443" w:rsidRPr="004E1008" w:rsidRDefault="004E1008" w:rsidP="00992DA3">
      <w:r>
        <w:t>1980 – наст.вр.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>
        <w:t xml:space="preserve">ельский </w:t>
      </w:r>
      <w:r w:rsidR="00746BDE">
        <w:rPr>
          <w:lang w:val="en-US"/>
        </w:rPr>
        <w:t>MS</w:t>
      </w:r>
      <w:r w:rsidR="00746BDE" w:rsidRPr="00746BDE">
        <w:t xml:space="preserve"> </w:t>
      </w:r>
      <w:r w:rsidR="00746BDE">
        <w:rPr>
          <w:lang w:val="en-US"/>
        </w:rPr>
        <w:t>DOS</w:t>
      </w:r>
      <w:r w:rsidR="00746BDE">
        <w:t xml:space="preserve"> и мультипрограммной мультипользовательской </w:t>
      </w:r>
      <w:r w:rsidR="00746BDE">
        <w:rPr>
          <w:lang w:val="en-US"/>
        </w:rPr>
        <w:t>Unix</w:t>
      </w:r>
      <w:r w:rsidR="00746BDE">
        <w:t xml:space="preserve">. С развитием сетей в 80-годы бурно развивались сетевые операционные системы. </w:t>
      </w:r>
      <w:r>
        <w:t xml:space="preserve"> </w:t>
      </w:r>
    </w:p>
    <w:sectPr w:rsidR="00955443" w:rsidRPr="004E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8"/>
    <w:rsid w:val="001B6967"/>
    <w:rsid w:val="003B01AC"/>
    <w:rsid w:val="004456D0"/>
    <w:rsid w:val="004533F6"/>
    <w:rsid w:val="004E1008"/>
    <w:rsid w:val="00671B74"/>
    <w:rsid w:val="007371BF"/>
    <w:rsid w:val="0074384C"/>
    <w:rsid w:val="00746BDE"/>
    <w:rsid w:val="00955443"/>
    <w:rsid w:val="00992DA3"/>
    <w:rsid w:val="00A268B8"/>
    <w:rsid w:val="00B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2022-09-06T05:55:00Z</dcterms:created>
  <dcterms:modified xsi:type="dcterms:W3CDTF">2022-09-06T07:18:00Z</dcterms:modified>
</cp:coreProperties>
</file>