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4A4CB5"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4A4CB5"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48ECCCF5" w14:textId="6B04BA1E" w:rsidR="00296DBC"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17255"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_Toc85217255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3F7FABDF" w14:textId="5A32461E" w:rsidR="00296DBC" w:rsidRDefault="004A4CB5">
              <w:pPr>
                <w:pStyle w:val="TOC2"/>
                <w:tabs>
                  <w:tab w:val="right" w:leader="dot" w:pos="9016"/>
                </w:tabs>
                <w:rPr>
                  <w:rFonts w:cstheme="minorBidi"/>
                  <w:i w:val="0"/>
                  <w:iCs w:val="0"/>
                  <w:noProof/>
                  <w:sz w:val="22"/>
                  <w:szCs w:val="22"/>
                </w:rPr>
              </w:pPr>
              <w:hyperlink w:anchor="_Toc85217256" w:history="1">
                <w:r w:rsidR="00296DBC" w:rsidRPr="00A42FD9">
                  <w:rPr>
                    <w:rStyle w:val="Hyperlink"/>
                    <w:rFonts w:eastAsia="Yu Gothic" w:cs="Arial"/>
                    <w:noProof/>
                  </w:rPr>
                  <w:t>OUR Team name</w:t>
                </w:r>
                <w:r w:rsidR="00296DBC">
                  <w:rPr>
                    <w:noProof/>
                    <w:webHidden/>
                  </w:rPr>
                  <w:tab/>
                </w:r>
                <w:r w:rsidR="00296DBC">
                  <w:rPr>
                    <w:noProof/>
                    <w:webHidden/>
                  </w:rPr>
                  <w:fldChar w:fldCharType="begin"/>
                </w:r>
                <w:r w:rsidR="00296DBC">
                  <w:rPr>
                    <w:noProof/>
                    <w:webHidden/>
                  </w:rPr>
                  <w:instrText xml:space="preserve"> PAGEREF _Toc85217256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1FF14DD3" w14:textId="2F9870B5" w:rsidR="00296DBC" w:rsidRDefault="004A4CB5">
              <w:pPr>
                <w:pStyle w:val="TOC2"/>
                <w:tabs>
                  <w:tab w:val="right" w:leader="dot" w:pos="9016"/>
                </w:tabs>
                <w:rPr>
                  <w:rFonts w:cstheme="minorBidi"/>
                  <w:i w:val="0"/>
                  <w:iCs w:val="0"/>
                  <w:noProof/>
                  <w:sz w:val="22"/>
                  <w:szCs w:val="22"/>
                </w:rPr>
              </w:pPr>
              <w:hyperlink w:anchor="_Toc85217257" w:history="1">
                <w:r w:rsidR="00296DBC" w:rsidRPr="00A42FD9">
                  <w:rPr>
                    <w:rStyle w:val="Hyperlink"/>
                    <w:bCs/>
                    <w:noProof/>
                  </w:rPr>
                  <w:t>Personal information</w:t>
                </w:r>
                <w:r w:rsidR="00296DBC">
                  <w:rPr>
                    <w:noProof/>
                    <w:webHidden/>
                  </w:rPr>
                  <w:tab/>
                </w:r>
                <w:r w:rsidR="00296DBC">
                  <w:rPr>
                    <w:noProof/>
                    <w:webHidden/>
                  </w:rPr>
                  <w:fldChar w:fldCharType="begin"/>
                </w:r>
                <w:r w:rsidR="00296DBC">
                  <w:rPr>
                    <w:noProof/>
                    <w:webHidden/>
                  </w:rPr>
                  <w:instrText xml:space="preserve"> PAGEREF _Toc85217257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074359E5" w14:textId="61553A02" w:rsidR="00296DBC" w:rsidRDefault="004A4CB5">
              <w:pPr>
                <w:pStyle w:val="TOC2"/>
                <w:tabs>
                  <w:tab w:val="right" w:leader="dot" w:pos="9016"/>
                </w:tabs>
                <w:rPr>
                  <w:rFonts w:cstheme="minorBidi"/>
                  <w:i w:val="0"/>
                  <w:iCs w:val="0"/>
                  <w:noProof/>
                  <w:sz w:val="22"/>
                  <w:szCs w:val="22"/>
                </w:rPr>
              </w:pPr>
              <w:hyperlink w:anchor="_Toc85217258"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_Toc85217258 \h </w:instrText>
                </w:r>
                <w:r w:rsidR="00296DBC">
                  <w:rPr>
                    <w:noProof/>
                    <w:webHidden/>
                  </w:rPr>
                </w:r>
                <w:r w:rsidR="00296DBC">
                  <w:rPr>
                    <w:noProof/>
                    <w:webHidden/>
                  </w:rPr>
                  <w:fldChar w:fldCharType="separate"/>
                </w:r>
                <w:r w:rsidR="005F37B7">
                  <w:rPr>
                    <w:noProof/>
                    <w:webHidden/>
                  </w:rPr>
                  <w:t>5</w:t>
                </w:r>
                <w:r w:rsidR="00296DBC">
                  <w:rPr>
                    <w:noProof/>
                    <w:webHidden/>
                  </w:rPr>
                  <w:fldChar w:fldCharType="end"/>
                </w:r>
              </w:hyperlink>
            </w:p>
            <w:p w14:paraId="3DDC492F" w14:textId="04B0B1A8" w:rsidR="00296DBC" w:rsidRDefault="004A4CB5">
              <w:pPr>
                <w:pStyle w:val="TOC1"/>
                <w:tabs>
                  <w:tab w:val="right" w:leader="dot" w:pos="9016"/>
                </w:tabs>
                <w:rPr>
                  <w:rFonts w:cstheme="minorBidi"/>
                  <w:b w:val="0"/>
                  <w:bCs w:val="0"/>
                  <w:noProof/>
                  <w:sz w:val="22"/>
                  <w:szCs w:val="22"/>
                </w:rPr>
              </w:pPr>
              <w:hyperlink w:anchor="_Toc85217259" w:history="1">
                <w:r w:rsidR="00296DBC" w:rsidRPr="00A42FD9">
                  <w:rPr>
                    <w:rStyle w:val="Hyperlink"/>
                    <w:noProof/>
                  </w:rPr>
                  <w:t>Ideal Jobs</w:t>
                </w:r>
                <w:r w:rsidR="00296DBC">
                  <w:rPr>
                    <w:noProof/>
                    <w:webHidden/>
                  </w:rPr>
                  <w:tab/>
                </w:r>
                <w:r w:rsidR="00296DBC">
                  <w:rPr>
                    <w:noProof/>
                    <w:webHidden/>
                  </w:rPr>
                  <w:fldChar w:fldCharType="begin"/>
                </w:r>
                <w:r w:rsidR="00296DBC">
                  <w:rPr>
                    <w:noProof/>
                    <w:webHidden/>
                  </w:rPr>
                  <w:instrText xml:space="preserve"> PAGEREF _Toc85217259 \h </w:instrText>
                </w:r>
                <w:r w:rsidR="00296DBC">
                  <w:rPr>
                    <w:noProof/>
                    <w:webHidden/>
                  </w:rPr>
                </w:r>
                <w:r w:rsidR="00296DBC">
                  <w:rPr>
                    <w:noProof/>
                    <w:webHidden/>
                  </w:rPr>
                  <w:fldChar w:fldCharType="separate"/>
                </w:r>
                <w:r w:rsidR="005F37B7">
                  <w:rPr>
                    <w:noProof/>
                    <w:webHidden/>
                  </w:rPr>
                  <w:t>8</w:t>
                </w:r>
                <w:r w:rsidR="00296DBC">
                  <w:rPr>
                    <w:noProof/>
                    <w:webHidden/>
                  </w:rPr>
                  <w:fldChar w:fldCharType="end"/>
                </w:r>
              </w:hyperlink>
            </w:p>
            <w:p w14:paraId="46F0633F" w14:textId="46D86DEB" w:rsidR="00296DBC" w:rsidRDefault="004A4CB5">
              <w:pPr>
                <w:pStyle w:val="TOC1"/>
                <w:tabs>
                  <w:tab w:val="right" w:leader="dot" w:pos="9016"/>
                </w:tabs>
                <w:rPr>
                  <w:rFonts w:cstheme="minorBidi"/>
                  <w:b w:val="0"/>
                  <w:bCs w:val="0"/>
                  <w:noProof/>
                  <w:sz w:val="22"/>
                  <w:szCs w:val="22"/>
                </w:rPr>
              </w:pPr>
              <w:hyperlink w:anchor="_Toc85217260" w:history="1">
                <w:r w:rsidR="00296DBC" w:rsidRPr="00A42FD9">
                  <w:rPr>
                    <w:rStyle w:val="Hyperlink"/>
                    <w:noProof/>
                  </w:rPr>
                  <w:t>Tools</w:t>
                </w:r>
                <w:r w:rsidR="00296DBC">
                  <w:rPr>
                    <w:noProof/>
                    <w:webHidden/>
                  </w:rPr>
                  <w:tab/>
                </w:r>
                <w:r w:rsidR="00296DBC">
                  <w:rPr>
                    <w:noProof/>
                    <w:webHidden/>
                  </w:rPr>
                  <w:fldChar w:fldCharType="begin"/>
                </w:r>
                <w:r w:rsidR="00296DBC">
                  <w:rPr>
                    <w:noProof/>
                    <w:webHidden/>
                  </w:rPr>
                  <w:instrText xml:space="preserve"> PAGEREF _Toc85217260 \h </w:instrText>
                </w:r>
                <w:r w:rsidR="00296DBC">
                  <w:rPr>
                    <w:noProof/>
                    <w:webHidden/>
                  </w:rPr>
                </w:r>
                <w:r w:rsidR="00296DBC">
                  <w:rPr>
                    <w:noProof/>
                    <w:webHidden/>
                  </w:rPr>
                  <w:fldChar w:fldCharType="separate"/>
                </w:r>
                <w:r w:rsidR="005F37B7">
                  <w:rPr>
                    <w:noProof/>
                    <w:webHidden/>
                  </w:rPr>
                  <w:t>11</w:t>
                </w:r>
                <w:r w:rsidR="00296DBC">
                  <w:rPr>
                    <w:noProof/>
                    <w:webHidden/>
                  </w:rPr>
                  <w:fldChar w:fldCharType="end"/>
                </w:r>
              </w:hyperlink>
            </w:p>
            <w:p w14:paraId="0F1C3331" w14:textId="57724291" w:rsidR="00296DBC" w:rsidRDefault="004A4CB5">
              <w:pPr>
                <w:pStyle w:val="TOC1"/>
                <w:tabs>
                  <w:tab w:val="right" w:leader="dot" w:pos="9016"/>
                </w:tabs>
                <w:rPr>
                  <w:rFonts w:cstheme="minorBidi"/>
                  <w:b w:val="0"/>
                  <w:bCs w:val="0"/>
                  <w:noProof/>
                  <w:sz w:val="22"/>
                  <w:szCs w:val="22"/>
                </w:rPr>
              </w:pPr>
              <w:hyperlink w:anchor="_Toc85217261" w:history="1">
                <w:r w:rsidR="00296DBC" w:rsidRPr="00A42FD9">
                  <w:rPr>
                    <w:rStyle w:val="Hyperlink"/>
                    <w:noProof/>
                  </w:rPr>
                  <w:t>IT WORK</w:t>
                </w:r>
                <w:r w:rsidR="00296DBC">
                  <w:rPr>
                    <w:noProof/>
                    <w:webHidden/>
                  </w:rPr>
                  <w:tab/>
                </w:r>
                <w:r w:rsidR="00296DBC">
                  <w:rPr>
                    <w:noProof/>
                    <w:webHidden/>
                  </w:rPr>
                  <w:fldChar w:fldCharType="begin"/>
                </w:r>
                <w:r w:rsidR="00296DBC">
                  <w:rPr>
                    <w:noProof/>
                    <w:webHidden/>
                  </w:rPr>
                  <w:instrText xml:space="preserve"> PAGEREF _Toc85217261 \h </w:instrText>
                </w:r>
                <w:r w:rsidR="00296DBC">
                  <w:rPr>
                    <w:noProof/>
                    <w:webHidden/>
                  </w:rPr>
                </w:r>
                <w:r w:rsidR="00296DBC">
                  <w:rPr>
                    <w:noProof/>
                    <w:webHidden/>
                  </w:rPr>
                  <w:fldChar w:fldCharType="separate"/>
                </w:r>
                <w:r w:rsidR="005F37B7">
                  <w:rPr>
                    <w:noProof/>
                    <w:webHidden/>
                  </w:rPr>
                  <w:t>21</w:t>
                </w:r>
                <w:r w:rsidR="00296DBC">
                  <w:rPr>
                    <w:noProof/>
                    <w:webHidden/>
                  </w:rPr>
                  <w:fldChar w:fldCharType="end"/>
                </w:r>
              </w:hyperlink>
            </w:p>
            <w:p w14:paraId="47E4A755" w14:textId="5BFB19E6" w:rsidR="00296DBC" w:rsidRDefault="004A4CB5">
              <w:pPr>
                <w:pStyle w:val="TOC1"/>
                <w:tabs>
                  <w:tab w:val="right" w:leader="dot" w:pos="9016"/>
                </w:tabs>
                <w:rPr>
                  <w:rFonts w:cstheme="minorBidi"/>
                  <w:b w:val="0"/>
                  <w:bCs w:val="0"/>
                  <w:noProof/>
                  <w:sz w:val="22"/>
                  <w:szCs w:val="22"/>
                </w:rPr>
              </w:pPr>
              <w:hyperlink w:anchor="_Toc85217262" w:history="1">
                <w:r w:rsidR="00296DBC" w:rsidRPr="00A42FD9">
                  <w:rPr>
                    <w:rStyle w:val="Hyperlink"/>
                    <w:noProof/>
                  </w:rPr>
                  <w:t>IT Technologies</w:t>
                </w:r>
                <w:r w:rsidR="00296DBC">
                  <w:rPr>
                    <w:noProof/>
                    <w:webHidden/>
                  </w:rPr>
                  <w:tab/>
                </w:r>
                <w:r w:rsidR="00296DBC">
                  <w:rPr>
                    <w:noProof/>
                    <w:webHidden/>
                  </w:rPr>
                  <w:fldChar w:fldCharType="begin"/>
                </w:r>
                <w:r w:rsidR="00296DBC">
                  <w:rPr>
                    <w:noProof/>
                    <w:webHidden/>
                  </w:rPr>
                  <w:instrText xml:space="preserve"> PAGEREF _Toc85217262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29F43B20" w14:textId="4197C63E" w:rsidR="00296DBC" w:rsidRDefault="004A4CB5">
              <w:pPr>
                <w:pStyle w:val="TOC2"/>
                <w:tabs>
                  <w:tab w:val="right" w:leader="dot" w:pos="9016"/>
                </w:tabs>
                <w:rPr>
                  <w:rFonts w:cstheme="minorBidi"/>
                  <w:i w:val="0"/>
                  <w:iCs w:val="0"/>
                  <w:noProof/>
                  <w:sz w:val="22"/>
                  <w:szCs w:val="22"/>
                </w:rPr>
              </w:pPr>
              <w:hyperlink w:anchor="_Toc85217263" w:history="1">
                <w:r w:rsidR="00296DBC" w:rsidRPr="00A42FD9">
                  <w:rPr>
                    <w:rStyle w:val="Hyperlink"/>
                    <w:noProof/>
                  </w:rPr>
                  <w:t>Machine Learning</w:t>
                </w:r>
                <w:r w:rsidR="00296DBC">
                  <w:rPr>
                    <w:noProof/>
                    <w:webHidden/>
                  </w:rPr>
                  <w:tab/>
                </w:r>
                <w:r w:rsidR="00296DBC">
                  <w:rPr>
                    <w:noProof/>
                    <w:webHidden/>
                  </w:rPr>
                  <w:fldChar w:fldCharType="begin"/>
                </w:r>
                <w:r w:rsidR="00296DBC">
                  <w:rPr>
                    <w:noProof/>
                    <w:webHidden/>
                  </w:rPr>
                  <w:instrText xml:space="preserve"> PAGEREF _Toc85217263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198D0CE6" w14:textId="040CBD7E" w:rsidR="00296DBC" w:rsidRDefault="004A4CB5">
              <w:pPr>
                <w:pStyle w:val="TOC2"/>
                <w:tabs>
                  <w:tab w:val="right" w:leader="dot" w:pos="9016"/>
                </w:tabs>
                <w:rPr>
                  <w:rFonts w:cstheme="minorBidi"/>
                  <w:i w:val="0"/>
                  <w:iCs w:val="0"/>
                  <w:noProof/>
                  <w:sz w:val="22"/>
                  <w:szCs w:val="22"/>
                </w:rPr>
              </w:pPr>
              <w:hyperlink w:anchor="_Toc85217264" w:history="1">
                <w:r w:rsidR="00296DBC" w:rsidRPr="00A42FD9">
                  <w:rPr>
                    <w:rStyle w:val="Hyperlink"/>
                    <w:noProof/>
                  </w:rPr>
                  <w:t>Autonomous Vehicles</w:t>
                </w:r>
                <w:r w:rsidR="00296DBC">
                  <w:rPr>
                    <w:noProof/>
                    <w:webHidden/>
                  </w:rPr>
                  <w:tab/>
                </w:r>
                <w:r w:rsidR="00296DBC">
                  <w:rPr>
                    <w:noProof/>
                    <w:webHidden/>
                  </w:rPr>
                  <w:fldChar w:fldCharType="begin"/>
                </w:r>
                <w:r w:rsidR="00296DBC">
                  <w:rPr>
                    <w:noProof/>
                    <w:webHidden/>
                  </w:rPr>
                  <w:instrText xml:space="preserve"> PAGEREF _Toc85217264 \h </w:instrText>
                </w:r>
                <w:r w:rsidR="00296DBC">
                  <w:rPr>
                    <w:noProof/>
                    <w:webHidden/>
                  </w:rPr>
                </w:r>
                <w:r w:rsidR="00296DBC">
                  <w:rPr>
                    <w:noProof/>
                    <w:webHidden/>
                  </w:rPr>
                  <w:fldChar w:fldCharType="separate"/>
                </w:r>
                <w:r w:rsidR="005F37B7">
                  <w:rPr>
                    <w:noProof/>
                    <w:webHidden/>
                  </w:rPr>
                  <w:t>23</w:t>
                </w:r>
                <w:r w:rsidR="00296DBC">
                  <w:rPr>
                    <w:noProof/>
                    <w:webHidden/>
                  </w:rPr>
                  <w:fldChar w:fldCharType="end"/>
                </w:r>
              </w:hyperlink>
            </w:p>
            <w:p w14:paraId="533497F7" w14:textId="4075D50F" w:rsidR="00296DBC" w:rsidRDefault="004A4CB5">
              <w:pPr>
                <w:pStyle w:val="TOC2"/>
                <w:tabs>
                  <w:tab w:val="right" w:leader="dot" w:pos="9016"/>
                </w:tabs>
                <w:rPr>
                  <w:rFonts w:cstheme="minorBidi"/>
                  <w:i w:val="0"/>
                  <w:iCs w:val="0"/>
                  <w:noProof/>
                  <w:sz w:val="22"/>
                  <w:szCs w:val="22"/>
                </w:rPr>
              </w:pPr>
              <w:hyperlink w:anchor="_Toc85217265" w:history="1">
                <w:r w:rsidR="00296DBC" w:rsidRPr="00A42FD9">
                  <w:rPr>
                    <w:rStyle w:val="Hyperlink"/>
                    <w:noProof/>
                  </w:rPr>
                  <w:t>Cybersecurity</w:t>
                </w:r>
                <w:r w:rsidR="00296DBC">
                  <w:rPr>
                    <w:noProof/>
                    <w:webHidden/>
                  </w:rPr>
                  <w:tab/>
                </w:r>
                <w:r w:rsidR="00296DBC">
                  <w:rPr>
                    <w:noProof/>
                    <w:webHidden/>
                  </w:rPr>
                  <w:fldChar w:fldCharType="begin"/>
                </w:r>
                <w:r w:rsidR="00296DBC">
                  <w:rPr>
                    <w:noProof/>
                    <w:webHidden/>
                  </w:rPr>
                  <w:instrText xml:space="preserve"> PAGEREF _Toc85217265 \h </w:instrText>
                </w:r>
                <w:r w:rsidR="00296DBC">
                  <w:rPr>
                    <w:noProof/>
                    <w:webHidden/>
                  </w:rPr>
                </w:r>
                <w:r w:rsidR="00296DBC">
                  <w:rPr>
                    <w:noProof/>
                    <w:webHidden/>
                  </w:rPr>
                  <w:fldChar w:fldCharType="separate"/>
                </w:r>
                <w:r w:rsidR="005F37B7">
                  <w:rPr>
                    <w:noProof/>
                    <w:webHidden/>
                  </w:rPr>
                  <w:t>24</w:t>
                </w:r>
                <w:r w:rsidR="00296DBC">
                  <w:rPr>
                    <w:noProof/>
                    <w:webHidden/>
                  </w:rPr>
                  <w:fldChar w:fldCharType="end"/>
                </w:r>
              </w:hyperlink>
            </w:p>
            <w:p w14:paraId="23B6B25A" w14:textId="303ADB25" w:rsidR="00296DBC" w:rsidRDefault="004A4CB5">
              <w:pPr>
                <w:pStyle w:val="TOC2"/>
                <w:tabs>
                  <w:tab w:val="right" w:leader="dot" w:pos="9016"/>
                </w:tabs>
                <w:rPr>
                  <w:rFonts w:cstheme="minorBidi"/>
                  <w:i w:val="0"/>
                  <w:iCs w:val="0"/>
                  <w:noProof/>
                  <w:sz w:val="22"/>
                  <w:szCs w:val="22"/>
                </w:rPr>
              </w:pPr>
              <w:hyperlink w:anchor="_Toc85217266" w:history="1">
                <w:r w:rsidR="00296DBC" w:rsidRPr="00A42FD9">
                  <w:rPr>
                    <w:rStyle w:val="Hyperlink"/>
                    <w:noProof/>
                  </w:rPr>
                  <w:t>Blockchain and Cryptocurrencies</w:t>
                </w:r>
                <w:r w:rsidR="00296DBC">
                  <w:rPr>
                    <w:noProof/>
                    <w:webHidden/>
                  </w:rPr>
                  <w:tab/>
                </w:r>
                <w:r w:rsidR="00296DBC">
                  <w:rPr>
                    <w:noProof/>
                    <w:webHidden/>
                  </w:rPr>
                  <w:fldChar w:fldCharType="begin"/>
                </w:r>
                <w:r w:rsidR="00296DBC">
                  <w:rPr>
                    <w:noProof/>
                    <w:webHidden/>
                  </w:rPr>
                  <w:instrText xml:space="preserve"> PAGEREF _Toc85217266 \h </w:instrText>
                </w:r>
                <w:r w:rsidR="00296DBC">
                  <w:rPr>
                    <w:noProof/>
                    <w:webHidden/>
                  </w:rPr>
                </w:r>
                <w:r w:rsidR="00296DBC">
                  <w:rPr>
                    <w:noProof/>
                    <w:webHidden/>
                  </w:rPr>
                  <w:fldChar w:fldCharType="separate"/>
                </w:r>
                <w:r w:rsidR="005F37B7">
                  <w:rPr>
                    <w:noProof/>
                    <w:webHidden/>
                  </w:rPr>
                  <w:t>25</w:t>
                </w:r>
                <w:r w:rsidR="00296DBC">
                  <w:rPr>
                    <w:noProof/>
                    <w:webHidden/>
                  </w:rPr>
                  <w:fldChar w:fldCharType="end"/>
                </w:r>
              </w:hyperlink>
            </w:p>
            <w:p w14:paraId="32E4F572" w14:textId="62FF7BF2" w:rsidR="00296DBC" w:rsidRDefault="004A4CB5">
              <w:pPr>
                <w:pStyle w:val="TOC1"/>
                <w:tabs>
                  <w:tab w:val="right" w:leader="dot" w:pos="9016"/>
                </w:tabs>
                <w:rPr>
                  <w:rFonts w:cstheme="minorBidi"/>
                  <w:b w:val="0"/>
                  <w:bCs w:val="0"/>
                  <w:noProof/>
                  <w:sz w:val="22"/>
                  <w:szCs w:val="22"/>
                </w:rPr>
              </w:pPr>
              <w:hyperlink w:anchor="_Toc85217267" w:history="1">
                <w:r w:rsidR="00296DBC" w:rsidRPr="00A42FD9">
                  <w:rPr>
                    <w:rStyle w:val="Hyperlink"/>
                    <w:noProof/>
                  </w:rPr>
                  <w:t>Project ideas</w:t>
                </w:r>
                <w:r w:rsidR="00296DBC">
                  <w:rPr>
                    <w:noProof/>
                    <w:webHidden/>
                  </w:rPr>
                  <w:tab/>
                </w:r>
                <w:r w:rsidR="00296DBC">
                  <w:rPr>
                    <w:noProof/>
                    <w:webHidden/>
                  </w:rPr>
                  <w:fldChar w:fldCharType="begin"/>
                </w:r>
                <w:r w:rsidR="00296DBC">
                  <w:rPr>
                    <w:noProof/>
                    <w:webHidden/>
                  </w:rPr>
                  <w:instrText xml:space="preserve"> PAGEREF _Toc85217267 \h </w:instrText>
                </w:r>
                <w:r w:rsidR="00296DBC">
                  <w:rPr>
                    <w:noProof/>
                    <w:webHidden/>
                  </w:rPr>
                </w:r>
                <w:r w:rsidR="00296DBC">
                  <w:rPr>
                    <w:noProof/>
                    <w:webHidden/>
                  </w:rPr>
                  <w:fldChar w:fldCharType="separate"/>
                </w:r>
                <w:r w:rsidR="005F37B7">
                  <w:rPr>
                    <w:noProof/>
                    <w:webHidden/>
                  </w:rPr>
                  <w:t>26</w:t>
                </w:r>
                <w:r w:rsidR="00296DBC">
                  <w:rPr>
                    <w:noProof/>
                    <w:webHidden/>
                  </w:rPr>
                  <w:fldChar w:fldCharType="end"/>
                </w:r>
              </w:hyperlink>
            </w:p>
            <w:p w14:paraId="14A8EC96" w14:textId="681CA716" w:rsidR="00296DBC" w:rsidRDefault="004A4CB5">
              <w:pPr>
                <w:pStyle w:val="TOC1"/>
                <w:tabs>
                  <w:tab w:val="right" w:leader="dot" w:pos="9016"/>
                </w:tabs>
                <w:rPr>
                  <w:rFonts w:cstheme="minorBidi"/>
                  <w:b w:val="0"/>
                  <w:bCs w:val="0"/>
                  <w:noProof/>
                  <w:sz w:val="22"/>
                  <w:szCs w:val="22"/>
                </w:rPr>
              </w:pPr>
              <w:hyperlink w:anchor="_Toc85217268" w:history="1">
                <w:r w:rsidR="00296DBC" w:rsidRPr="00A42FD9">
                  <w:rPr>
                    <w:rStyle w:val="Hyperlink"/>
                    <w:noProof/>
                  </w:rPr>
                  <w:t>GROUP REFLECTION</w:t>
                </w:r>
                <w:r w:rsidR="00296DBC">
                  <w:rPr>
                    <w:noProof/>
                    <w:webHidden/>
                  </w:rPr>
                  <w:tab/>
                </w:r>
                <w:r w:rsidR="00296DBC">
                  <w:rPr>
                    <w:noProof/>
                    <w:webHidden/>
                  </w:rPr>
                  <w:fldChar w:fldCharType="begin"/>
                </w:r>
                <w:r w:rsidR="00296DBC">
                  <w:rPr>
                    <w:noProof/>
                    <w:webHidden/>
                  </w:rPr>
                  <w:instrText xml:space="preserve"> PAGEREF _Toc85217268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2F88E5A0" w14:textId="59659298" w:rsidR="00296DBC" w:rsidRDefault="004A4CB5">
              <w:pPr>
                <w:pStyle w:val="TOC2"/>
                <w:tabs>
                  <w:tab w:val="right" w:leader="dot" w:pos="9016"/>
                </w:tabs>
                <w:rPr>
                  <w:rFonts w:cstheme="minorBidi"/>
                  <w:i w:val="0"/>
                  <w:iCs w:val="0"/>
                  <w:noProof/>
                  <w:sz w:val="22"/>
                  <w:szCs w:val="22"/>
                </w:rPr>
              </w:pPr>
              <w:hyperlink w:anchor="_Toc85217269" w:history="1">
                <w:r w:rsidR="00296DBC" w:rsidRPr="00A42FD9">
                  <w:rPr>
                    <w:rStyle w:val="Hyperlink"/>
                    <w:noProof/>
                    <w:lang w:val="en"/>
                  </w:rPr>
                  <w:t>The group’s reflection</w:t>
                </w:r>
                <w:r w:rsidR="00296DBC">
                  <w:rPr>
                    <w:noProof/>
                    <w:webHidden/>
                  </w:rPr>
                  <w:tab/>
                </w:r>
                <w:r w:rsidR="00296DBC">
                  <w:rPr>
                    <w:noProof/>
                    <w:webHidden/>
                  </w:rPr>
                  <w:fldChar w:fldCharType="begin"/>
                </w:r>
                <w:r w:rsidR="00296DBC">
                  <w:rPr>
                    <w:noProof/>
                    <w:webHidden/>
                  </w:rPr>
                  <w:instrText xml:space="preserve"> PAGEREF _Toc85217269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31DDE845" w14:textId="5EEE5369" w:rsidR="00296DBC" w:rsidRDefault="004A4CB5">
              <w:pPr>
                <w:pStyle w:val="TOC2"/>
                <w:tabs>
                  <w:tab w:val="right" w:leader="dot" w:pos="9016"/>
                </w:tabs>
                <w:rPr>
                  <w:rFonts w:cstheme="minorBidi"/>
                  <w:i w:val="0"/>
                  <w:iCs w:val="0"/>
                  <w:noProof/>
                  <w:sz w:val="22"/>
                  <w:szCs w:val="22"/>
                </w:rPr>
              </w:pPr>
              <w:hyperlink w:anchor="_Toc85217270" w:history="1">
                <w:r w:rsidR="00296DBC" w:rsidRPr="00A42FD9">
                  <w:rPr>
                    <w:rStyle w:val="Hyperlink"/>
                    <w:noProof/>
                  </w:rPr>
                  <w:t>Members’ reflection</w:t>
                </w:r>
                <w:r w:rsidR="00296DBC">
                  <w:rPr>
                    <w:noProof/>
                    <w:webHidden/>
                  </w:rPr>
                  <w:tab/>
                </w:r>
                <w:r w:rsidR="00296DBC">
                  <w:rPr>
                    <w:noProof/>
                    <w:webHidden/>
                  </w:rPr>
                  <w:fldChar w:fldCharType="begin"/>
                </w:r>
                <w:r w:rsidR="00296DBC">
                  <w:rPr>
                    <w:noProof/>
                    <w:webHidden/>
                  </w:rPr>
                  <w:instrText xml:space="preserve"> PAGEREF _Toc85217270 \h </w:instrText>
                </w:r>
                <w:r w:rsidR="00296DBC">
                  <w:rPr>
                    <w:noProof/>
                    <w:webHidden/>
                  </w:rPr>
                </w:r>
                <w:r w:rsidR="00296DBC">
                  <w:rPr>
                    <w:noProof/>
                    <w:webHidden/>
                  </w:rPr>
                  <w:fldChar w:fldCharType="separate"/>
                </w:r>
                <w:r w:rsidR="005F37B7">
                  <w:rPr>
                    <w:noProof/>
                    <w:webHidden/>
                  </w:rPr>
                  <w:t>31</w:t>
                </w:r>
                <w:r w:rsidR="00296DBC">
                  <w:rPr>
                    <w:noProof/>
                    <w:webHidden/>
                  </w:rPr>
                  <w:fldChar w:fldCharType="end"/>
                </w:r>
              </w:hyperlink>
            </w:p>
            <w:p w14:paraId="29245AF0" w14:textId="1CE7D7E9" w:rsidR="00296DBC" w:rsidRDefault="004A4CB5">
              <w:pPr>
                <w:pStyle w:val="TOC1"/>
                <w:tabs>
                  <w:tab w:val="right" w:leader="dot" w:pos="9016"/>
                </w:tabs>
                <w:rPr>
                  <w:rFonts w:cstheme="minorBidi"/>
                  <w:b w:val="0"/>
                  <w:bCs w:val="0"/>
                  <w:noProof/>
                  <w:sz w:val="22"/>
                  <w:szCs w:val="22"/>
                </w:rPr>
              </w:pPr>
              <w:hyperlink w:anchor="_Toc85217271" w:history="1">
                <w:r w:rsidR="00296DBC" w:rsidRPr="00A42FD9">
                  <w:rPr>
                    <w:rStyle w:val="Hyperlink"/>
                    <w:noProof/>
                  </w:rPr>
                  <w:t>List of figures</w:t>
                </w:r>
                <w:r w:rsidR="00296DBC">
                  <w:rPr>
                    <w:noProof/>
                    <w:webHidden/>
                  </w:rPr>
                  <w:tab/>
                </w:r>
                <w:r w:rsidR="00296DBC">
                  <w:rPr>
                    <w:noProof/>
                    <w:webHidden/>
                  </w:rPr>
                  <w:fldChar w:fldCharType="begin"/>
                </w:r>
                <w:r w:rsidR="00296DBC">
                  <w:rPr>
                    <w:noProof/>
                    <w:webHidden/>
                  </w:rPr>
                  <w:instrText xml:space="preserve"> PAGEREF _Toc85217271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2C161AE" w14:textId="53101ADD" w:rsidR="00296DBC" w:rsidRDefault="004A4CB5">
              <w:pPr>
                <w:pStyle w:val="TOC1"/>
                <w:tabs>
                  <w:tab w:val="right" w:leader="dot" w:pos="9016"/>
                </w:tabs>
                <w:rPr>
                  <w:rFonts w:cstheme="minorBidi"/>
                  <w:b w:val="0"/>
                  <w:bCs w:val="0"/>
                  <w:noProof/>
                  <w:sz w:val="22"/>
                  <w:szCs w:val="22"/>
                </w:rPr>
              </w:pPr>
              <w:hyperlink w:anchor="_Toc85217272" w:history="1">
                <w:r w:rsidR="00296DBC" w:rsidRPr="00A42FD9">
                  <w:rPr>
                    <w:rStyle w:val="Hyperlink"/>
                    <w:noProof/>
                  </w:rPr>
                  <w:t>References</w:t>
                </w:r>
                <w:r w:rsidR="00296DBC">
                  <w:rPr>
                    <w:noProof/>
                    <w:webHidden/>
                  </w:rPr>
                  <w:tab/>
                </w:r>
                <w:r w:rsidR="00296DBC">
                  <w:rPr>
                    <w:noProof/>
                    <w:webHidden/>
                  </w:rPr>
                  <w:fldChar w:fldCharType="begin"/>
                </w:r>
                <w:r w:rsidR="00296DBC">
                  <w:rPr>
                    <w:noProof/>
                    <w:webHidden/>
                  </w:rPr>
                  <w:instrText xml:space="preserve"> PAGEREF _Toc85217272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FCD4EC3" w14:textId="47A7F6B7" w:rsidR="00296DBC" w:rsidRDefault="004A4CB5">
              <w:pPr>
                <w:pStyle w:val="TOC1"/>
                <w:tabs>
                  <w:tab w:val="right" w:leader="dot" w:pos="9016"/>
                </w:tabs>
                <w:rPr>
                  <w:rFonts w:cstheme="minorBidi"/>
                  <w:b w:val="0"/>
                  <w:bCs w:val="0"/>
                  <w:noProof/>
                  <w:sz w:val="22"/>
                  <w:szCs w:val="22"/>
                </w:rPr>
              </w:pPr>
              <w:hyperlink w:anchor="_Toc85217273" w:history="1">
                <w:r w:rsidR="00296DBC" w:rsidRPr="00A42FD9">
                  <w:rPr>
                    <w:rStyle w:val="Hyperlink"/>
                    <w:noProof/>
                  </w:rPr>
                  <w:t>Appendix</w:t>
                </w:r>
                <w:r w:rsidR="00296DBC">
                  <w:rPr>
                    <w:noProof/>
                    <w:webHidden/>
                  </w:rPr>
                  <w:tab/>
                </w:r>
                <w:r w:rsidR="00296DBC">
                  <w:rPr>
                    <w:noProof/>
                    <w:webHidden/>
                  </w:rPr>
                  <w:fldChar w:fldCharType="begin"/>
                </w:r>
                <w:r w:rsidR="00296DBC">
                  <w:rPr>
                    <w:noProof/>
                    <w:webHidden/>
                  </w:rPr>
                  <w:instrText xml:space="preserve"> PAGEREF _Toc85217273 \h </w:instrText>
                </w:r>
                <w:r w:rsidR="00296DBC">
                  <w:rPr>
                    <w:noProof/>
                    <w:webHidden/>
                  </w:rPr>
                </w:r>
                <w:r w:rsidR="00296DBC">
                  <w:rPr>
                    <w:noProof/>
                    <w:webHidden/>
                  </w:rPr>
                  <w:fldChar w:fldCharType="separate"/>
                </w:r>
                <w:r w:rsidR="005F37B7">
                  <w:rPr>
                    <w:b w:val="0"/>
                    <w:bCs w:val="0"/>
                    <w:noProof/>
                    <w:webHidden/>
                    <w:lang w:val="en-US"/>
                  </w:rPr>
                  <w:t>Error! Bookmark not defined.</w:t>
                </w:r>
                <w:r w:rsidR="00296DBC">
                  <w:rPr>
                    <w:noProof/>
                    <w:webHidden/>
                  </w:rPr>
                  <w:fldChar w:fldCharType="end"/>
                </w:r>
              </w:hyperlink>
            </w:p>
            <w:p w14:paraId="7DCFDDE5" w14:textId="0253871B"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7F7D0D52" w:rsidR="009F7F39" w:rsidRPr="003C32A3" w:rsidRDefault="00585839" w:rsidP="00306EAC">
      <w:pPr>
        <w:pStyle w:val="Heading1"/>
        <w:rPr>
          <w:rFonts w:eastAsia="Yu Gothic" w:cs="Arial"/>
          <w:szCs w:val="28"/>
        </w:rPr>
      </w:pPr>
      <w:bookmarkStart w:id="0" w:name="_Toc85217255"/>
      <w:r w:rsidRPr="003C32A3">
        <w:rPr>
          <w:rFonts w:eastAsia="Yu Gothic" w:cs="Arial"/>
          <w:szCs w:val="28"/>
        </w:rPr>
        <w:lastRenderedPageBreak/>
        <w:t>Team Profile</w:t>
      </w:r>
      <w:bookmarkEnd w:id="0"/>
    </w:p>
    <w:p w14:paraId="676FC19E" w14:textId="7A475547" w:rsidR="00306EAC" w:rsidRPr="009B5292" w:rsidRDefault="0080665C" w:rsidP="0080665C">
      <w:pPr>
        <w:pStyle w:val="Heading2"/>
        <w:rPr>
          <w:rFonts w:eastAsia="Yu Gothic" w:cs="Arial"/>
          <w:szCs w:val="24"/>
        </w:rPr>
      </w:pPr>
      <w:bookmarkStart w:id="1" w:name="_Toc85217256"/>
      <w:r w:rsidRPr="009B5292">
        <w:rPr>
          <w:rFonts w:eastAsia="Yu Gothic" w:cs="Arial"/>
          <w:szCs w:val="24"/>
        </w:rPr>
        <w:t xml:space="preserve">OUR </w:t>
      </w:r>
      <w:r w:rsidR="00585839" w:rsidRPr="009B5292">
        <w:rPr>
          <w:rFonts w:eastAsia="Yu Gothic" w:cs="Arial"/>
          <w:szCs w:val="24"/>
        </w:rPr>
        <w:t>Team name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6F028508" w:rsidR="00804E10" w:rsidRPr="009B5292" w:rsidRDefault="00585839" w:rsidP="009B5292">
      <w:pPr>
        <w:pStyle w:val="Heading2"/>
        <w:rPr>
          <w:bCs/>
        </w:rPr>
      </w:pPr>
      <w:bookmarkStart w:id="2" w:name="_Toc85217257"/>
      <w:r w:rsidRPr="009B5292">
        <w:rPr>
          <w:bCs/>
        </w:rPr>
        <w:t>Personal information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27B6D966" w14:textId="460DDE4A"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0915C970" w14:textId="1CC3FF3E" w:rsidR="00804E10" w:rsidRPr="002021AB" w:rsidRDefault="00804E10">
      <w:pPr>
        <w:rPr>
          <w:rFonts w:ascii="Arial" w:hAnsi="Arial" w:cs="Arial"/>
          <w:sz w:val="24"/>
          <w:szCs w:val="24"/>
        </w:rPr>
      </w:pP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w:t>
      </w:r>
      <w:r w:rsidR="00585839" w:rsidRPr="002021AB">
        <w:rPr>
          <w:rFonts w:ascii="Arial" w:hAnsi="Arial" w:cs="Arial"/>
          <w:sz w:val="24"/>
          <w:szCs w:val="24"/>
        </w:rPr>
        <w:lastRenderedPageBreak/>
        <w:t xml:space="preserve">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78FFD90B" w14:textId="7B1C6D2C" w:rsidR="00306EAC"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0C9521D4" w14:textId="556DB0BC" w:rsidR="00FF4906" w:rsidRPr="002021AB" w:rsidRDefault="00FF4906" w:rsidP="00FF4906">
      <w:pPr>
        <w:spacing w:line="360" w:lineRule="auto"/>
        <w:jc w:val="both"/>
        <w:rPr>
          <w:rFonts w:ascii="Arial" w:hAnsi="Arial" w:cs="Arial"/>
          <w:sz w:val="24"/>
          <w:szCs w:val="24"/>
        </w:rPr>
      </w:pP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32E3FD98" w14:textId="78AC93B8"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2243A061" w14:textId="131BC341" w:rsidR="00306EAC" w:rsidRDefault="00306EAC">
      <w:pPr>
        <w:rPr>
          <w:rFonts w:ascii="Arial" w:hAnsi="Arial" w:cs="Arial"/>
          <w:sz w:val="24"/>
          <w:szCs w:val="24"/>
        </w:rPr>
      </w:pPr>
    </w:p>
    <w:p w14:paraId="2B1E592D" w14:textId="464FCE8A" w:rsidR="0035287B" w:rsidRDefault="0035287B">
      <w:pPr>
        <w:rPr>
          <w:rFonts w:ascii="Arial" w:hAnsi="Arial" w:cs="Arial"/>
          <w:sz w:val="24"/>
          <w:szCs w:val="24"/>
        </w:rPr>
      </w:pPr>
    </w:p>
    <w:p w14:paraId="7EB37100" w14:textId="45030A48" w:rsidR="0035287B" w:rsidRDefault="0035287B">
      <w:pPr>
        <w:rPr>
          <w:rFonts w:ascii="Arial" w:hAnsi="Arial" w:cs="Arial"/>
          <w:sz w:val="24"/>
          <w:szCs w:val="24"/>
        </w:rPr>
      </w:pPr>
    </w:p>
    <w:p w14:paraId="20AE3A9C" w14:textId="570B2CF7" w:rsidR="0035287B" w:rsidRDefault="0035287B">
      <w:pPr>
        <w:rPr>
          <w:rFonts w:ascii="Arial" w:hAnsi="Arial" w:cs="Arial"/>
          <w:sz w:val="24"/>
          <w:szCs w:val="24"/>
        </w:rPr>
      </w:pPr>
    </w:p>
    <w:p w14:paraId="62C8E5B5" w14:textId="77777777" w:rsidR="0035287B" w:rsidRPr="002021AB" w:rsidRDefault="0035287B">
      <w:pPr>
        <w:rPr>
          <w:rFonts w:ascii="Arial" w:hAnsi="Arial" w:cs="Arial"/>
          <w:sz w:val="24"/>
          <w:szCs w:val="24"/>
        </w:rPr>
      </w:pP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lastRenderedPageBreak/>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6B3E419E" w14:textId="2238EF97"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Being a qualified mechanic, he has a strong understanding of electronics. Also, as an astute self-learner, He acquired a basic understanding in programming languages 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3D400CB5" w14:textId="69199887" w:rsidR="00FF4906" w:rsidRPr="002021AB" w:rsidRDefault="00FF4906" w:rsidP="00FF4906">
      <w:pPr>
        <w:spacing w:line="360" w:lineRule="auto"/>
        <w:jc w:val="both"/>
        <w:rPr>
          <w:rFonts w:ascii="Arial" w:hAnsi="Arial" w:cs="Arial"/>
          <w:sz w:val="24"/>
          <w:szCs w:val="24"/>
        </w:rPr>
      </w:pP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101A1DAE" w14:textId="5E4C11CE"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5D871701" w14:textId="17F40877" w:rsidR="00306EAC" w:rsidRPr="002021AB" w:rsidRDefault="00306EAC">
      <w:pPr>
        <w:rPr>
          <w:rFonts w:ascii="Arial" w:hAnsi="Arial" w:cs="Arial"/>
          <w:sz w:val="24"/>
          <w:szCs w:val="24"/>
        </w:rPr>
      </w:pP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lastRenderedPageBreak/>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5822D146" w:rsidR="00FF4906" w:rsidRPr="00FD17F8"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69DC89BE" w14:textId="32F690D7" w:rsidR="009F7F39" w:rsidRPr="00477E6D" w:rsidRDefault="00585839" w:rsidP="00C8747E">
      <w:pPr>
        <w:pStyle w:val="Heading2"/>
        <w:rPr>
          <w:rFonts w:eastAsia="Yu Gothic" w:cs="Arial"/>
          <w:szCs w:val="24"/>
        </w:rPr>
      </w:pPr>
      <w:bookmarkStart w:id="3" w:name="_Toc85217258"/>
      <w:r w:rsidRPr="00477E6D">
        <w:rPr>
          <w:rFonts w:eastAsia="Yu Gothic" w:cs="Arial"/>
          <w:szCs w:val="24"/>
        </w:rPr>
        <w:t>Team Profile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635575AC"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w:lastRenderedPageBreak/>
        <mc:AlternateContent>
          <mc:Choice Requires="wps">
            <w:drawing>
              <wp:anchor distT="91440" distB="91440" distL="114300" distR="114300" simplePos="0" relativeHeight="251674624" behindDoc="0" locked="0" layoutInCell="1" allowOverlap="1" wp14:anchorId="3C1AC79D" wp14:editId="47C22891">
                <wp:simplePos x="0" y="0"/>
                <wp:positionH relativeFrom="page">
                  <wp:posOffset>941705</wp:posOffset>
                </wp:positionH>
                <wp:positionV relativeFrom="paragraph">
                  <wp:posOffset>1129030</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88.9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MWuLZngAAAACwEAAA8AAAAAAAAAAAAAAAAAagQAAGRycy9kb3ducmV2LnhtbFBLBQYAAAAABAAE&#10;APMAAAB3BQAAAAA=&#10;" filled="f" stroked="f">
                <v:textbox style="mso-fit-shape-to-text:t">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5C6D2C9D"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The test results also helped us to decide how to deal with each member. Everyone has their own strength and weaknesses. Knowing them would positively influence the way we interact with each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1"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7bvqw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DC6A144" w:rsidR="009F7F39" w:rsidRPr="00477E6D" w:rsidRDefault="00585839" w:rsidP="00477E6D">
      <w:pPr>
        <w:pStyle w:val="Heading1"/>
      </w:pPr>
      <w:bookmarkStart w:id="6" w:name="_Toc85217259"/>
      <w:r w:rsidRPr="00477E6D">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1</w:t>
                            </w:r>
                            <w:r w:rsidR="00947E8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2"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VALQIAAGQ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1</w:t>
                      </w:r>
                      <w:r w:rsidR="00947E8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3"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Aa+qEq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02C07D83" w:rsidR="009F3A01" w:rsidRDefault="009F3A01" w:rsidP="009F3A01">
      <w:pPr>
        <w:pStyle w:val="Heading1"/>
      </w:pPr>
      <w:bookmarkStart w:id="7" w:name="_Toc85217260"/>
      <w:bookmarkStart w:id="8" w:name="_Hlk85229158"/>
      <w:r>
        <w:lastRenderedPageBreak/>
        <w:t>Tools</w:t>
      </w:r>
      <w:bookmarkEnd w:id="7"/>
    </w:p>
    <w:p w14:paraId="0B991917" w14:textId="7A0E4DC2" w:rsidR="00920A7A" w:rsidRDefault="00920A7A" w:rsidP="00920A7A">
      <w:pPr>
        <w:pStyle w:val="Heading2"/>
      </w:pPr>
      <w:r>
        <w:t>GitHub</w:t>
      </w:r>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4A4CB5"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4A4CB5"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4A4CB5"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4BE92B83"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Pr="00435628">
        <w:rPr>
          <w:rFonts w:cs="Arial"/>
          <w:b w:val="0"/>
          <w:color w:val="1F3864" w:themeColor="accent1" w:themeShade="80"/>
          <w:u w:val="single"/>
        </w:rPr>
        <w:fldChar w:fldCharType="begin"/>
      </w:r>
      <w:r w:rsidRPr="00435628">
        <w:rPr>
          <w:rFonts w:cs="Arial"/>
          <w:b w:val="0"/>
          <w:color w:val="1F3864" w:themeColor="accent1" w:themeShade="80"/>
          <w:u w:val="single"/>
        </w:rPr>
        <w:instrText xml:space="preserve"> HYPERLINK "https://youtu.be/51yngM1Pfik" \t "_blank" </w:instrText>
      </w:r>
      <w:r w:rsidRPr="00435628">
        <w:rPr>
          <w:rFonts w:cs="Arial"/>
          <w:b w:val="0"/>
          <w:color w:val="1F3864" w:themeColor="accent1" w:themeShade="80"/>
          <w:u w:val="single"/>
        </w:rPr>
        <w:fldChar w:fldCharType="separate"/>
      </w:r>
      <w:r w:rsidRPr="00435628">
        <w:rPr>
          <w:rFonts w:cs="Arial"/>
          <w:b w:val="0"/>
          <w:color w:val="1F3864" w:themeColor="accent1" w:themeShade="80"/>
          <w:u w:val="single"/>
        </w:rPr>
        <w:t>Youtube</w:t>
      </w:r>
      <w:proofErr w:type="spellEnd"/>
      <w:r w:rsidRPr="00435628">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_APPENDIX_A" w:history="1">
        <w:r w:rsidRPr="006A0E6E">
          <w:rPr>
            <w:rStyle w:val="Hyperlink"/>
            <w:rFonts w:cs="Arial"/>
            <w:b w:val="0"/>
          </w:rPr>
          <w:t>Appendix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r w:rsidRPr="00656AA4">
        <w:lastRenderedPageBreak/>
        <w:t xml:space="preserve">Microsoft Teams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9"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9"/>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61D3189A" w:rsidR="001E7CFE" w:rsidRDefault="001E7CFE" w:rsidP="001E7CFE">
      <w:pPr>
        <w:pStyle w:val="Heading2"/>
      </w:pPr>
      <w:r>
        <w:t>Other tools used</w:t>
      </w:r>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489BB8E6" w:rsidR="00FD17F8" w:rsidRPr="00FD17F8" w:rsidRDefault="00FD17F8" w:rsidP="00FD17F8">
      <w:pPr>
        <w:pStyle w:val="Heading1"/>
      </w:pPr>
      <w:r>
        <w:lastRenderedPageBreak/>
        <w:t>Industry Data</w:t>
      </w:r>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4342860B"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4"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biNL2C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Pr>
          <w:rStyle w:val="EndnoteReference"/>
          <w:rFonts w:ascii="Arial" w:hAnsi="Arial" w:cs="Arial"/>
          <w:sz w:val="24"/>
          <w:szCs w:val="24"/>
        </w:rPr>
        <w:endnoteReference w:id="1"/>
      </w:r>
      <w:r w:rsidR="002C115E" w:rsidRPr="00A60D04">
        <w:rPr>
          <w:rFonts w:ascii="Arial" w:hAnsi="Arial" w:cs="Arial"/>
          <w:sz w:val="24"/>
          <w:szCs w:val="24"/>
        </w:rPr>
        <w:t xml:space="preserve"> (Australian Computer Society, 2021).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w:t>
      </w:r>
      <w:r w:rsidR="002C115E" w:rsidRPr="00A60D04">
        <w:rPr>
          <w:rStyle w:val="EndnoteReference"/>
          <w:rFonts w:ascii="Arial" w:hAnsi="Arial" w:cs="Arial"/>
          <w:sz w:val="24"/>
          <w:szCs w:val="24"/>
        </w:rPr>
        <w:endnoteReference w:id="2"/>
      </w:r>
      <w:r w:rsidR="002C115E" w:rsidRPr="00A60D04">
        <w:rPr>
          <w:rFonts w:ascii="Arial" w:hAnsi="Arial" w:cs="Arial"/>
          <w:sz w:val="24"/>
          <w:szCs w:val="24"/>
        </w:rPr>
        <w:t xml:space="preserve"> (National Skills Commission, 2021).</w:t>
      </w:r>
    </w:p>
    <w:p w14:paraId="4AF0D081" w14:textId="4D565912"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Pr="00A60D04">
        <w:rPr>
          <w:rStyle w:val="EndnoteReference"/>
          <w:rFonts w:ascii="Arial" w:hAnsi="Arial" w:cs="Arial"/>
          <w:sz w:val="24"/>
          <w:szCs w:val="24"/>
        </w:rPr>
        <w:endnoteReference w:id="3"/>
      </w:r>
      <w:r w:rsidRPr="00A60D04">
        <w:rPr>
          <w:rFonts w:ascii="Arial" w:hAnsi="Arial" w:cs="Arial"/>
          <w:sz w:val="24"/>
          <w:szCs w:val="24"/>
        </w:rPr>
        <w:t>and that ‘the pace of change continues to blur the boundaries of the physical and digital worlds.’</w:t>
      </w:r>
      <w:r w:rsidRPr="00A60D04">
        <w:rPr>
          <w:rStyle w:val="EndnoteReference"/>
          <w:rFonts w:ascii="Arial" w:hAnsi="Arial" w:cs="Arial"/>
          <w:sz w:val="24"/>
          <w:szCs w:val="24"/>
        </w:rPr>
        <w:endnoteReference w:id="4"/>
      </w:r>
      <w:r w:rsidRPr="00A60D04">
        <w:rPr>
          <w:rFonts w:ascii="Arial" w:hAnsi="Arial" w:cs="Arial"/>
          <w:sz w:val="24"/>
          <w:szCs w:val="24"/>
        </w:rPr>
        <w:t xml:space="preserve"> Programs such as CSIRO’s (Commonwealth Scientific and Industrial Research Organisation) Data 61, the Australian Defence Force Cyber Gap program and the Digital Cadetship program all seek to bridge digital skill and capability gaps in Australia’s workforce. </w:t>
      </w:r>
    </w:p>
    <w:p w14:paraId="04A3D5B1" w14:textId="1C49AC16" w:rsidR="00FD17F8" w:rsidRDefault="00FD17F8" w:rsidP="00A60D04">
      <w:pPr>
        <w:spacing w:line="360" w:lineRule="auto"/>
        <w:jc w:val="both"/>
        <w:rPr>
          <w:rFonts w:ascii="Arial" w:hAnsi="Arial" w:cs="Arial"/>
          <w:sz w:val="24"/>
          <w:szCs w:val="24"/>
        </w:rPr>
      </w:pP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4D1FF1F7"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Pr="00A60D04">
        <w:rPr>
          <w:rStyle w:val="EndnoteReference"/>
          <w:rFonts w:ascii="Arial" w:hAnsi="Arial" w:cs="Arial"/>
          <w:sz w:val="24"/>
          <w:szCs w:val="24"/>
        </w:rPr>
        <w:endnoteReference w:id="5"/>
      </w:r>
      <w:r w:rsidRPr="00A60D04">
        <w:rPr>
          <w:rFonts w:ascii="Arial" w:hAnsi="Arial" w:cs="Arial"/>
          <w:sz w:val="24"/>
          <w:szCs w:val="24"/>
        </w:rPr>
        <w:t xml:space="preserve"> (Department of Industry, 2018).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093A73F7" w:rsidR="002C115E" w:rsidRDefault="002C115E" w:rsidP="00423B8F">
      <w:r>
        <w:rPr>
          <w:noProof/>
        </w:rPr>
        <w:drawing>
          <wp:anchor distT="0" distB="0" distL="114300" distR="114300" simplePos="0" relativeHeight="251691008" behindDoc="0" locked="0" layoutInCell="1" allowOverlap="1" wp14:anchorId="2B18A413" wp14:editId="4B9A474D">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77777777" w:rsidR="002C115E" w:rsidRDefault="002C115E" w:rsidP="00423B8F"/>
    <w:p w14:paraId="581CAA82" w14:textId="6E26C620" w:rsidR="002C115E" w:rsidRPr="00B816BC" w:rsidRDefault="002C115E" w:rsidP="00423B8F">
      <w:pPr>
        <w:rPr>
          <w:b/>
          <w:bCs/>
          <w:color w:val="2F5496" w:themeColor="accent1" w:themeShade="BF"/>
          <w:sz w:val="16"/>
          <w:szCs w:val="16"/>
        </w:rPr>
      </w:pPr>
      <w:r w:rsidRPr="00B816BC">
        <w:rPr>
          <w:b/>
          <w:bCs/>
          <w:color w:val="2F5496" w:themeColor="accent1" w:themeShade="BF"/>
          <w:sz w:val="16"/>
          <w:szCs w:val="16"/>
        </w:rPr>
        <w:t>Sources: Labour Insight Jobs (Burning Glass Technologies 2018)</w:t>
      </w:r>
      <w:r w:rsidRPr="00B816BC">
        <w:rPr>
          <w:b/>
          <w:bCs/>
          <w:color w:val="2F5496" w:themeColor="accent1" w:themeShade="BF"/>
          <w:sz w:val="16"/>
          <w:szCs w:val="16"/>
        </w:rPr>
        <w:endnoteReference w:id="6"/>
      </w:r>
      <w:r w:rsidRPr="00B816BC">
        <w:rPr>
          <w:b/>
          <w:bCs/>
          <w:color w:val="2F5496" w:themeColor="accent1" w:themeShade="BF"/>
          <w:sz w:val="16"/>
          <w:szCs w:val="16"/>
        </w:rPr>
        <w:t>, National Skills Priority List (National Skills Commission 2021)</w:t>
      </w:r>
      <w:r w:rsidRPr="00B816BC">
        <w:rPr>
          <w:b/>
          <w:bCs/>
          <w:color w:val="2F5496" w:themeColor="accent1" w:themeShade="BF"/>
          <w:sz w:val="16"/>
          <w:szCs w:val="16"/>
        </w:rPr>
        <w:endnoteReference w:id="7"/>
      </w:r>
      <w:r w:rsidRPr="00B816BC">
        <w:rPr>
          <w:b/>
          <w:bCs/>
          <w:color w:val="2F5496" w:themeColor="accent1" w:themeShade="BF"/>
          <w:sz w:val="16"/>
          <w:szCs w:val="16"/>
        </w:rPr>
        <w:t xml:space="preserve"> Demands &amp; Impacts on Tech &amp; Digital Skills White Paper (Australian Computer Society 2021)</w:t>
      </w:r>
      <w:r w:rsidRPr="00B816BC">
        <w:rPr>
          <w:b/>
          <w:bCs/>
          <w:color w:val="2F5496" w:themeColor="accent1" w:themeShade="BF"/>
          <w:sz w:val="16"/>
          <w:szCs w:val="16"/>
        </w:rPr>
        <w:endnoteReference w:id="8"/>
      </w:r>
    </w:p>
    <w:p w14:paraId="44664AA6" w14:textId="09076111" w:rsidR="002C115E" w:rsidRPr="009D4DDD" w:rsidRDefault="002C115E" w:rsidP="00B15B3E">
      <w:pPr>
        <w:pStyle w:val="IntenseQuote"/>
      </w:pPr>
      <w:r w:rsidRPr="00B15B3E">
        <w:t>Observations</w:t>
      </w:r>
      <w:r w:rsidRPr="009D4DDD">
        <w:t xml:space="preserve"> on Data Findings</w:t>
      </w:r>
    </w:p>
    <w:p w14:paraId="234AA895" w14:textId="7827D36A"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Pr="008F116A">
        <w:rPr>
          <w:rStyle w:val="EndnoteReference"/>
          <w:rFonts w:ascii="Arial" w:hAnsi="Arial" w:cs="Arial"/>
          <w:sz w:val="24"/>
          <w:szCs w:val="24"/>
        </w:rPr>
        <w:endnoteReference w:id="9"/>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777777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4E108994" w14:textId="5C494D59" w:rsidR="002C115E" w:rsidRPr="00570EA8" w:rsidRDefault="002C115E" w:rsidP="00423B8F">
      <w:r>
        <w:rPr>
          <w:noProof/>
        </w:rPr>
        <w:drawing>
          <wp:anchor distT="0" distB="0" distL="114300" distR="114300" simplePos="0" relativeHeight="251692032" behindDoc="0" locked="0" layoutInCell="1" allowOverlap="1" wp14:anchorId="03294533" wp14:editId="61505E4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4AF15460" w:rsidR="002C115E" w:rsidRDefault="002C115E" w:rsidP="005E5B28">
      <w:pPr>
        <w:rPr>
          <w:rFonts w:ascii="Arial" w:hAnsi="Arial" w:cs="Arial"/>
          <w:sz w:val="36"/>
          <w:szCs w:val="36"/>
        </w:rPr>
      </w:pPr>
    </w:p>
    <w:p w14:paraId="273EB5DA" w14:textId="2BD330E8" w:rsidR="002C115E" w:rsidRDefault="002C115E" w:rsidP="005E5B28">
      <w:pPr>
        <w:rPr>
          <w:rFonts w:ascii="Arial" w:hAnsi="Arial" w:cs="Arial"/>
          <w:sz w:val="36"/>
          <w:szCs w:val="36"/>
        </w:rPr>
      </w:pPr>
    </w:p>
    <w:p w14:paraId="6007FD69" w14:textId="3450BDC3" w:rsidR="002C115E" w:rsidRDefault="002C115E" w:rsidP="005E5B28">
      <w:pPr>
        <w:rPr>
          <w:rFonts w:ascii="Arial" w:hAnsi="Arial" w:cs="Arial"/>
          <w:sz w:val="36"/>
          <w:szCs w:val="36"/>
        </w:rPr>
      </w:pPr>
      <w:r>
        <w:rPr>
          <w:noProof/>
        </w:rPr>
        <w:lastRenderedPageBreak/>
        <w:drawing>
          <wp:inline distT="0" distB="0" distL="0" distR="0" wp14:anchorId="188CB862" wp14:editId="6BE3B570">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50465E23" w14:textId="77777777" w:rsidR="002C115E" w:rsidRPr="00AF226D" w:rsidRDefault="002C115E" w:rsidP="00A60D04">
      <w:pP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r w:rsidRPr="00AF226D">
        <w:rPr>
          <w:b/>
          <w:bCs/>
          <w:color w:val="2F5496" w:themeColor="accent1" w:themeShade="BF"/>
          <w:sz w:val="16"/>
          <w:szCs w:val="16"/>
        </w:rPr>
        <w:endnoteReference w:id="10"/>
      </w:r>
    </w:p>
    <w:p w14:paraId="3D5E6A33" w14:textId="12663D55"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3591347E"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6E170DFB"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In our group of six, five different professions were chosen across the IT industry. The professions selected comprised of a range of required technical abilities </w:t>
      </w:r>
      <w:r w:rsidRPr="000977C9">
        <w:rPr>
          <w:rFonts w:ascii="Arial" w:hAnsi="Arial" w:cs="Arial"/>
          <w:sz w:val="24"/>
          <w:szCs w:val="24"/>
        </w:rPr>
        <w:lastRenderedPageBreak/>
        <w:t>and strengths. As result our aggregated skillset was quite balanced across the entirety of the industry, rather than being focused on one specific area.</w:t>
      </w:r>
    </w:p>
    <w:p w14:paraId="1982D8F5" w14:textId="175334A3"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Our aggregated skillset lists three out of range of key technical skills in the industry. Consequently, it was a given that some major IT skills were going to fall </w:t>
      </w:r>
      <w:r w:rsidRPr="00001C32">
        <w:rPr>
          <w:rFonts w:ascii="Arial" w:hAnsi="Arial" w:cs="Arial"/>
          <w:sz w:val="24"/>
          <w:szCs w:val="24"/>
        </w:rPr>
        <w:lastRenderedPageBreak/>
        <w:t>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lastRenderedPageBreak/>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0A2005E3" w14:textId="5EE767D1"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2FAE91BA" w:rsidR="009D77F3" w:rsidRDefault="009D77F3" w:rsidP="009D77F3">
      <w:pPr>
        <w:pStyle w:val="Heading1"/>
      </w:pPr>
      <w:bookmarkStart w:id="13" w:name="_Toc85217261"/>
      <w:bookmarkStart w:id="14" w:name="_Hlk85256497"/>
      <w:r>
        <w:lastRenderedPageBreak/>
        <w:t>IT WORK</w:t>
      </w:r>
      <w:bookmarkEnd w:id="13"/>
    </w:p>
    <w:p w14:paraId="574E13B1" w14:textId="59AEF261" w:rsidR="00E051DC" w:rsidRPr="00E051DC" w:rsidRDefault="00E051DC" w:rsidP="00E051DC">
      <w:pPr>
        <w:keepNext/>
        <w:framePr w:dropCap="drop" w:lines="2" w:wrap="around" w:vAnchor="text" w:hAnchor="text"/>
        <w:spacing w:after="0" w:line="827" w:lineRule="exact"/>
        <w:jc w:val="both"/>
        <w:textAlignment w:val="baseline"/>
        <w:rPr>
          <w:rFonts w:ascii="Arial" w:hAnsi="Arial" w:cs="Arial"/>
          <w:position w:val="2"/>
          <w:sz w:val="84"/>
          <w:szCs w:val="24"/>
        </w:rPr>
      </w:pPr>
      <w:r w:rsidRPr="00E051DC">
        <w:rPr>
          <w:rFonts w:ascii="Arial" w:hAnsi="Arial" w:cs="Arial"/>
          <w:position w:val="2"/>
          <w:sz w:val="84"/>
          <w:szCs w:val="24"/>
        </w:rPr>
        <w:t>W</w:t>
      </w:r>
    </w:p>
    <w:p w14:paraId="137384ED" w14:textId="7FE36645" w:rsidR="001E44DA" w:rsidRPr="009D77F3" w:rsidRDefault="00EF58AD" w:rsidP="001B4474">
      <w:pPr>
        <w:spacing w:line="360" w:lineRule="auto"/>
        <w:jc w:val="both"/>
        <w:rPr>
          <w:rFonts w:ascii="Arial" w:hAnsi="Arial" w:cs="Arial"/>
          <w:sz w:val="24"/>
          <w:szCs w:val="24"/>
        </w:rPr>
      </w:pPr>
      <w:r w:rsidRPr="00EF58AD">
        <w:rPr>
          <w:rFonts w:ascii="Arial" w:hAnsi="Arial" w:cs="Arial"/>
          <w:sz w:val="24"/>
          <w:szCs w:val="24"/>
        </w:rPr>
        <w:t xml:space="preserve">e have interviewed Mr Martin Harrington on 8th October 2021 via Microsoft Teams. He is a system administrator from MS Queensland in Milton Brisbane QLD with approximately 15 years of working experience in the IT industry. Please find the interview transcripts and the link to </w:t>
      </w:r>
      <w:proofErr w:type="spellStart"/>
      <w:r w:rsidRPr="00EF58AD">
        <w:rPr>
          <w:rFonts w:ascii="Arial" w:hAnsi="Arial" w:cs="Arial"/>
          <w:sz w:val="24"/>
          <w:szCs w:val="24"/>
        </w:rPr>
        <w:t>Youtube</w:t>
      </w:r>
      <w:proofErr w:type="spellEnd"/>
      <w:r w:rsidRPr="00EF58AD">
        <w:rPr>
          <w:rFonts w:ascii="Arial" w:hAnsi="Arial" w:cs="Arial"/>
          <w:sz w:val="24"/>
          <w:szCs w:val="24"/>
        </w:rPr>
        <w:t xml:space="preserve"> video in Appendix C of this report.</w:t>
      </w:r>
    </w:p>
    <w:bookmarkEnd w:id="14"/>
    <w:p w14:paraId="4B2CC4C4" w14:textId="05181B8A" w:rsidR="003C0FDD" w:rsidRDefault="003C0FDD" w:rsidP="005E5B28">
      <w:pPr>
        <w:rPr>
          <w:rFonts w:ascii="Arial" w:hAnsi="Arial" w:cs="Arial"/>
          <w:sz w:val="36"/>
          <w:szCs w:val="36"/>
        </w:rPr>
      </w:pPr>
    </w:p>
    <w:p w14:paraId="0F3613D5" w14:textId="157425D2" w:rsidR="003C0FDD" w:rsidRDefault="003C0FDD" w:rsidP="005E5B28">
      <w:pPr>
        <w:rPr>
          <w:rFonts w:ascii="Arial" w:hAnsi="Arial" w:cs="Arial"/>
          <w:sz w:val="36"/>
          <w:szCs w:val="36"/>
        </w:rPr>
      </w:pPr>
    </w:p>
    <w:p w14:paraId="2483D209" w14:textId="701D5CF6" w:rsidR="003C0FDD" w:rsidRDefault="003C0FDD" w:rsidP="005E5B28">
      <w:pPr>
        <w:rPr>
          <w:rFonts w:ascii="Arial" w:hAnsi="Arial" w:cs="Arial"/>
          <w:sz w:val="36"/>
          <w:szCs w:val="36"/>
        </w:rPr>
      </w:pPr>
    </w:p>
    <w:p w14:paraId="31844453" w14:textId="3C089443" w:rsidR="003C0FDD" w:rsidRDefault="003C0FDD" w:rsidP="005E5B28">
      <w:pPr>
        <w:rPr>
          <w:rFonts w:ascii="Arial" w:hAnsi="Arial" w:cs="Arial"/>
          <w:sz w:val="36"/>
          <w:szCs w:val="36"/>
        </w:rPr>
      </w:pPr>
    </w:p>
    <w:p w14:paraId="77B30607" w14:textId="29FB3727" w:rsidR="003C0FDD" w:rsidRDefault="003C0FDD" w:rsidP="005E5B28">
      <w:pPr>
        <w:rPr>
          <w:rFonts w:ascii="Arial" w:hAnsi="Arial" w:cs="Arial"/>
          <w:sz w:val="36"/>
          <w:szCs w:val="36"/>
        </w:rPr>
      </w:pPr>
    </w:p>
    <w:p w14:paraId="257F8958" w14:textId="28C4B4F6" w:rsidR="003C0FDD" w:rsidRDefault="003C0FDD" w:rsidP="005E5B28">
      <w:pPr>
        <w:rPr>
          <w:rFonts w:ascii="Arial" w:hAnsi="Arial" w:cs="Arial"/>
          <w:sz w:val="36"/>
          <w:szCs w:val="36"/>
        </w:rPr>
      </w:pPr>
    </w:p>
    <w:p w14:paraId="1D5EF97E" w14:textId="5F960C1F" w:rsidR="003C0FDD" w:rsidRDefault="003C0FDD" w:rsidP="005E5B28">
      <w:pPr>
        <w:rPr>
          <w:rFonts w:ascii="Arial" w:hAnsi="Arial" w:cs="Arial"/>
          <w:sz w:val="36"/>
          <w:szCs w:val="36"/>
        </w:rPr>
      </w:pPr>
    </w:p>
    <w:p w14:paraId="1A5BE7B1" w14:textId="52D43064" w:rsidR="003C0FDD" w:rsidRDefault="003C0FDD" w:rsidP="005E5B28">
      <w:pPr>
        <w:rPr>
          <w:rFonts w:ascii="Arial" w:hAnsi="Arial" w:cs="Arial"/>
          <w:sz w:val="36"/>
          <w:szCs w:val="36"/>
        </w:rPr>
      </w:pPr>
    </w:p>
    <w:p w14:paraId="315143EC" w14:textId="15A7752D" w:rsidR="003C0FDD" w:rsidRDefault="003C0FDD" w:rsidP="005E5B28">
      <w:pPr>
        <w:rPr>
          <w:rFonts w:ascii="Arial" w:hAnsi="Arial" w:cs="Arial"/>
          <w:sz w:val="36"/>
          <w:szCs w:val="36"/>
        </w:rPr>
      </w:pPr>
    </w:p>
    <w:p w14:paraId="5446FAEA" w14:textId="4214CC5B" w:rsidR="003C0FDD" w:rsidRDefault="003C0FDD" w:rsidP="005E5B28">
      <w:pPr>
        <w:rPr>
          <w:rFonts w:ascii="Arial" w:hAnsi="Arial" w:cs="Arial"/>
          <w:sz w:val="36"/>
          <w:szCs w:val="36"/>
        </w:rPr>
      </w:pPr>
    </w:p>
    <w:p w14:paraId="32F0A7BC" w14:textId="555FA79E" w:rsidR="003C0FDD" w:rsidRDefault="003C0FDD" w:rsidP="005E5B28">
      <w:pPr>
        <w:rPr>
          <w:rFonts w:ascii="Arial" w:hAnsi="Arial" w:cs="Arial"/>
          <w:sz w:val="36"/>
          <w:szCs w:val="36"/>
        </w:rPr>
      </w:pPr>
    </w:p>
    <w:p w14:paraId="51AE4DCF" w14:textId="26EBF03E" w:rsidR="003C0FDD" w:rsidRDefault="003C0FDD" w:rsidP="005E5B28">
      <w:pPr>
        <w:rPr>
          <w:rFonts w:ascii="Arial" w:hAnsi="Arial" w:cs="Arial"/>
          <w:sz w:val="36"/>
          <w:szCs w:val="36"/>
        </w:rPr>
      </w:pPr>
    </w:p>
    <w:p w14:paraId="446C3F88" w14:textId="07CE296A" w:rsidR="003C0FDD" w:rsidRDefault="003C0FDD" w:rsidP="005E5B28">
      <w:pPr>
        <w:rPr>
          <w:rFonts w:ascii="Arial" w:hAnsi="Arial" w:cs="Arial"/>
          <w:sz w:val="36"/>
          <w:szCs w:val="36"/>
        </w:rPr>
      </w:pPr>
    </w:p>
    <w:p w14:paraId="0B17754B" w14:textId="1DFB710D" w:rsidR="003C0FDD" w:rsidRDefault="003C0FDD" w:rsidP="005E5B28">
      <w:pPr>
        <w:rPr>
          <w:rFonts w:ascii="Arial" w:hAnsi="Arial" w:cs="Arial"/>
          <w:sz w:val="36"/>
          <w:szCs w:val="36"/>
        </w:rPr>
      </w:pPr>
    </w:p>
    <w:p w14:paraId="522CB90B" w14:textId="18C3B31D" w:rsidR="003C0FDD" w:rsidRDefault="003C0FDD" w:rsidP="005E5B28">
      <w:pPr>
        <w:rPr>
          <w:rFonts w:ascii="Arial" w:hAnsi="Arial" w:cs="Arial"/>
          <w:sz w:val="36"/>
          <w:szCs w:val="36"/>
        </w:rPr>
      </w:pPr>
    </w:p>
    <w:p w14:paraId="26BB2A64" w14:textId="20B42F79" w:rsidR="003C0FDD" w:rsidRDefault="003C0FDD" w:rsidP="005E5B28">
      <w:pPr>
        <w:rPr>
          <w:rFonts w:ascii="Arial" w:hAnsi="Arial" w:cs="Arial"/>
          <w:sz w:val="36"/>
          <w:szCs w:val="36"/>
        </w:rPr>
      </w:pPr>
    </w:p>
    <w:p w14:paraId="7FCDBF1D" w14:textId="1329B200" w:rsidR="003C0FDD" w:rsidRDefault="003C0FDD" w:rsidP="005E5B28">
      <w:pPr>
        <w:rPr>
          <w:rFonts w:ascii="Arial" w:hAnsi="Arial" w:cs="Arial"/>
          <w:sz w:val="36"/>
          <w:szCs w:val="36"/>
        </w:rPr>
      </w:pPr>
    </w:p>
    <w:p w14:paraId="419E6438" w14:textId="48C7FEAB" w:rsidR="003C0FDD" w:rsidRDefault="003C0FDD" w:rsidP="005E5B28">
      <w:pPr>
        <w:rPr>
          <w:rFonts w:ascii="Arial" w:hAnsi="Arial" w:cs="Arial"/>
          <w:sz w:val="36"/>
          <w:szCs w:val="36"/>
        </w:rPr>
      </w:pPr>
    </w:p>
    <w:p w14:paraId="3B81B83E" w14:textId="28438367" w:rsidR="003C0FDD" w:rsidRDefault="00191C25" w:rsidP="00191C25">
      <w:pPr>
        <w:pStyle w:val="Heading1"/>
      </w:pPr>
      <w:bookmarkStart w:id="15" w:name="_Toc85217262"/>
      <w:r>
        <w:t>IT Technologies</w:t>
      </w:r>
      <w:bookmarkEnd w:id="15"/>
    </w:p>
    <w:p w14:paraId="01A2484A" w14:textId="13681E3D" w:rsidR="003C0FDD" w:rsidRDefault="00191C25" w:rsidP="00191C25">
      <w:pPr>
        <w:pStyle w:val="Heading2"/>
      </w:pPr>
      <w:bookmarkStart w:id="16" w:name="_Toc85217263"/>
      <w:r>
        <w:t>Machine Learning</w:t>
      </w:r>
      <w:bookmarkEnd w:id="16"/>
    </w:p>
    <w:p w14:paraId="5D40F471" w14:textId="53E5BBF2" w:rsidR="00B618CA" w:rsidRDefault="00B618CA" w:rsidP="006B2A85">
      <w:pPr>
        <w:pStyle w:val="IntenseQuote"/>
        <w:rPr>
          <w:shd w:val="clear" w:color="auto" w:fill="FFFFFF"/>
        </w:rPr>
      </w:pPr>
      <w:r>
        <w:rPr>
          <w:shd w:val="clear" w:color="auto" w:fill="FFFFFF"/>
        </w:rPr>
        <w:t>Introduction</w:t>
      </w:r>
    </w:p>
    <w:p w14:paraId="2229E6F7" w14:textId="5DF3639A" w:rsidR="00B618CA" w:rsidRPr="006B2A85" w:rsidRDefault="00B618CA"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sidRPr="006B2A85">
        <w:rPr>
          <w:rFonts w:ascii="Arial" w:hAnsi="Arial" w:cs="Arial"/>
          <w:color w:val="000000"/>
          <w:sz w:val="24"/>
          <w:szCs w:val="24"/>
          <w:shd w:val="clear" w:color="auto" w:fill="FFFFFF"/>
        </w:rPr>
        <w:t xml:space="preserve">Machine Learning is the way by which a machine can interpret, </w:t>
      </w:r>
      <w:proofErr w:type="gramStart"/>
      <w:r w:rsidRPr="006B2A85">
        <w:rPr>
          <w:rFonts w:ascii="Arial" w:hAnsi="Arial" w:cs="Arial"/>
          <w:color w:val="000000"/>
          <w:sz w:val="24"/>
          <w:szCs w:val="24"/>
          <w:shd w:val="clear" w:color="auto" w:fill="FFFFFF"/>
        </w:rPr>
        <w:t>understand</w:t>
      </w:r>
      <w:proofErr w:type="gramEnd"/>
      <w:r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Content>
          <w:r w:rsidRPr="006B2A85">
            <w:rPr>
              <w:rFonts w:ascii="Arial" w:hAnsi="Arial" w:cs="Arial"/>
              <w:color w:val="000000"/>
              <w:sz w:val="24"/>
              <w:szCs w:val="24"/>
              <w:shd w:val="clear" w:color="auto" w:fill="FFFFFF"/>
            </w:rPr>
            <w:fldChar w:fldCharType="begin"/>
          </w:r>
          <w:r w:rsidRPr="006B2A85">
            <w:rPr>
              <w:rStyle w:val="FootnoteReference"/>
              <w:rFonts w:ascii="Arial" w:hAnsi="Arial" w:cs="Arial"/>
              <w:color w:val="000000"/>
              <w:sz w:val="24"/>
              <w:szCs w:val="24"/>
              <w:shd w:val="clear" w:color="auto" w:fill="FFFFFF"/>
              <w:lang w:val="en-US"/>
            </w:rPr>
            <w:instrText xml:space="preserve"> CITATION JNi19 \l 1033 </w:instrText>
          </w:r>
          <w:r w:rsidRPr="006B2A85">
            <w:rPr>
              <w:rFonts w:ascii="Arial" w:hAnsi="Arial" w:cs="Arial"/>
              <w:color w:val="000000"/>
              <w:sz w:val="24"/>
              <w:szCs w:val="24"/>
              <w:shd w:val="clear" w:color="auto" w:fill="FFFFFF"/>
            </w:rPr>
            <w:fldChar w:fldCharType="separate"/>
          </w:r>
          <w:r w:rsidRPr="006B2A85">
            <w:rPr>
              <w:rStyle w:val="Foot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(J, et al., 2019)</w:t>
          </w:r>
          <w:r w:rsidRPr="006B2A85">
            <w:rPr>
              <w:rFonts w:ascii="Arial" w:hAnsi="Arial" w:cs="Arial"/>
              <w:color w:val="000000"/>
              <w:sz w:val="24"/>
              <w:szCs w:val="24"/>
              <w:shd w:val="clear" w:color="auto" w:fill="FFFFFF"/>
            </w:rPr>
            <w:fldChar w:fldCharType="end"/>
          </w:r>
        </w:sdtContent>
      </w:sdt>
      <w:r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Intelligence is.</w:t>
      </w:r>
    </w:p>
    <w:p w14:paraId="3C8E6580" w14:textId="77777777" w:rsidR="00B618CA" w:rsidRPr="006B2A85" w:rsidRDefault="00B618C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Content>
          <w:r w:rsidRPr="006B2A85">
            <w:rPr>
              <w:rFonts w:ascii="Arial" w:hAnsi="Arial" w:cs="Arial"/>
              <w:sz w:val="24"/>
              <w:szCs w:val="24"/>
            </w:rPr>
            <w:fldChar w:fldCharType="begin"/>
          </w:r>
          <w:r w:rsidRPr="006B2A85">
            <w:rPr>
              <w:rStyle w:val="Foot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Foot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3C0FDD" w:rsidRPr="00B618CA" w:rsidRDefault="00B618CA" w:rsidP="006B2A85">
      <w:pPr>
        <w:pStyle w:val="IntenseQuote"/>
        <w:rPr>
          <w:shd w:val="clear" w:color="auto" w:fill="FFFFFF"/>
        </w:rPr>
      </w:pPr>
      <w:r w:rsidRPr="00B618CA">
        <w:rPr>
          <w:shd w:val="clear" w:color="auto" w:fill="FFFFFF"/>
        </w:rPr>
        <w:t>Machine Learning</w:t>
      </w:r>
    </w:p>
    <w:p w14:paraId="223A3F74"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Content>
          <w:r w:rsidRPr="00E746BE">
            <w:rPr>
              <w:rFonts w:ascii="Arial" w:hAnsi="Arial" w:cs="Arial"/>
              <w:sz w:val="22"/>
              <w:szCs w:val="22"/>
            </w:rPr>
            <w:fldChar w:fldCharType="begin"/>
          </w:r>
          <w:r w:rsidRPr="00E746BE">
            <w:rPr>
              <w:rStyle w:val="Foot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Foot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w:t>
      </w:r>
      <w:r w:rsidRPr="00E746BE">
        <w:rPr>
          <w:rFonts w:ascii="Arial" w:hAnsi="Arial" w:cs="Arial"/>
          <w:sz w:val="22"/>
          <w:szCs w:val="22"/>
        </w:rPr>
        <w:lastRenderedPageBreak/>
        <w:t>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624DF353"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The understanding and development of machine learning has diversified greatly over the past couple of years. Recent discoveries have branched into new areas of study such as: automated machine learning, neural Networks</w:t>
      </w:r>
      <w:r w:rsidRPr="00E746BE">
        <w:rPr>
          <w:rStyle w:val="FootnoteReference"/>
          <w:rFonts w:ascii="Arial" w:hAnsi="Arial" w:cs="Arial"/>
          <w:sz w:val="24"/>
          <w:szCs w:val="24"/>
        </w:rPr>
        <w:footnoteReference w:id="1"/>
      </w:r>
      <w:r w:rsidRPr="00E746BE">
        <w:rPr>
          <w:rFonts w:ascii="Arial" w:hAnsi="Arial" w:cs="Arial"/>
          <w:sz w:val="24"/>
          <w:szCs w:val="24"/>
        </w:rPr>
        <w:t xml:space="preserve"> and transfer learning, showcasing some of the most advanced machine learning technologies and applications. </w:t>
      </w:r>
    </w:p>
    <w:p w14:paraId="3F14F7F3"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w:t>
      </w:r>
      <w:r w:rsidRPr="00E746BE">
        <w:rPr>
          <w:rFonts w:ascii="Arial" w:hAnsi="Arial" w:cs="Arial"/>
          <w:sz w:val="24"/>
          <w:szCs w:val="24"/>
        </w:rPr>
        <w:lastRenderedPageBreak/>
        <w:t xml:space="preserve">in future tasks. The machine will essentially learn from the repeated iterations of a given task. </w:t>
      </w:r>
    </w:p>
    <w:p w14:paraId="637CA00D" w14:textId="59AE4E3B" w:rsidR="00B618CA" w:rsidRPr="00484EBF" w:rsidRDefault="00B618CA" w:rsidP="00E746BE">
      <w:pPr>
        <w:pStyle w:val="IntenseQuote"/>
      </w:pPr>
      <w:r>
        <w:t>How does a Machine learn</w:t>
      </w:r>
      <w:r w:rsidR="00047302">
        <w:t>?</w:t>
      </w:r>
    </w:p>
    <w:p w14:paraId="749CD94C"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EB70DB" w:rsidRDefault="00B618C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B618CA" w:rsidRPr="009165A7" w:rsidRDefault="00B618C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sidR="009165A7">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w:t>
      </w:r>
      <w:r w:rsidR="00E746BE" w:rsidRPr="00EB70DB">
        <w:rPr>
          <w:rFonts w:ascii="Arial" w:hAnsi="Arial" w:cs="Arial"/>
          <w:color w:val="292929"/>
          <w:spacing w:val="-1"/>
          <w:sz w:val="24"/>
          <w:szCs w:val="24"/>
          <w:shd w:val="clear" w:color="auto" w:fill="FFFFFF"/>
        </w:rPr>
        <w:t xml:space="preserve"> </w:t>
      </w:r>
      <w:r w:rsidRPr="00EB70DB">
        <w:rPr>
          <w:rFonts w:ascii="Arial" w:hAnsi="Arial" w:cs="Arial"/>
          <w:color w:val="292929"/>
          <w:spacing w:val="-1"/>
          <w:sz w:val="24"/>
          <w:szCs w:val="24"/>
          <w:shd w:val="clear" w:color="auto" w:fill="FFFFFF"/>
        </w:rPr>
        <w:t>image.”</w:t>
      </w:r>
      <w:sdt>
        <w:sdtPr>
          <w:rPr>
            <w:rFonts w:ascii="Arial" w:hAnsi="Arial" w:cs="Arial"/>
            <w:color w:val="292929"/>
            <w:spacing w:val="-1"/>
            <w:sz w:val="24"/>
            <w:szCs w:val="24"/>
            <w:shd w:val="clear" w:color="auto" w:fill="FFFFFF"/>
          </w:rPr>
          <w:id w:val="-1236548272"/>
          <w:citation/>
        </w:sdtPr>
        <w:sdtContent>
          <w:r w:rsidRPr="00EB70DB">
            <w:rPr>
              <w:rFonts w:ascii="Arial" w:hAnsi="Arial" w:cs="Arial"/>
              <w:color w:val="292929"/>
              <w:spacing w:val="-1"/>
              <w:sz w:val="24"/>
              <w:szCs w:val="24"/>
              <w:shd w:val="clear" w:color="auto" w:fill="FFFFFF"/>
            </w:rPr>
            <w:fldChar w:fldCharType="begin"/>
          </w:r>
          <w:r w:rsidRPr="00EB70DB">
            <w:rPr>
              <w:rStyle w:val="Foot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Foot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473775AB" w:rsidR="003C0FDD" w:rsidRDefault="006B2A85" w:rsidP="005E5B28">
      <w:pPr>
        <w:rPr>
          <w:rFonts w:ascii="Arial" w:hAnsi="Arial" w:cs="Arial"/>
          <w:sz w:val="36"/>
          <w:szCs w:val="36"/>
        </w:rPr>
      </w:pPr>
      <w:r w:rsidRPr="00513C97">
        <w:rPr>
          <w:noProof/>
        </w:rPr>
        <w:lastRenderedPageBreak/>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263B8C75" w14:textId="77777777" w:rsidR="006B2A85" w:rsidRPr="00484EBF" w:rsidRDefault="006B2A85" w:rsidP="006B2A85">
      <w:pPr>
        <w:pStyle w:val="Caption"/>
      </w:pPr>
      <w:r w:rsidRPr="00545F4B">
        <w:t xml:space="preserve">Figure </w:t>
      </w:r>
      <w:r w:rsidRPr="00545F4B">
        <w:fldChar w:fldCharType="begin"/>
      </w:r>
      <w:r w:rsidRPr="00484EBF">
        <w:instrText xml:space="preserve"> SEQ Figure \* ARABIC </w:instrText>
      </w:r>
      <w:r w:rsidRPr="00545F4B">
        <w:fldChar w:fldCharType="separate"/>
      </w:r>
      <w:r w:rsidRPr="00545F4B">
        <w:rPr>
          <w:noProof/>
        </w:rPr>
        <w:t>1</w:t>
      </w:r>
      <w:r w:rsidRPr="00545F4B">
        <w:rPr>
          <w:noProof/>
        </w:rPr>
        <w:fldChar w:fldCharType="end"/>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57693C3E" w14:textId="77777777" w:rsidR="006B2A85" w:rsidRPr="00EB70DB" w:rsidRDefault="006B2A85"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Content>
          <w:r w:rsidRPr="00EB70DB">
            <w:rPr>
              <w:rFonts w:ascii="Arial" w:hAnsi="Arial" w:cs="Arial"/>
              <w:sz w:val="24"/>
              <w:szCs w:val="24"/>
            </w:rPr>
            <w:fldChar w:fldCharType="begin"/>
          </w:r>
          <w:r w:rsidRPr="00EB70DB">
            <w:rPr>
              <w:rStyle w:val="Foot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Foot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highlight w:val="yellow"/>
        </w:rPr>
        <w:t xml:space="preserve">Natural language processing (NLP) is a field of machine learning that we explore in another section of this </w:t>
      </w:r>
      <w:proofErr w:type="gramStart"/>
      <w:r w:rsidRPr="00EB70DB">
        <w:rPr>
          <w:rFonts w:ascii="Arial" w:hAnsi="Arial" w:cs="Arial"/>
          <w:sz w:val="24"/>
          <w:szCs w:val="24"/>
          <w:highlight w:val="yellow"/>
        </w:rPr>
        <w:t>document, but</w:t>
      </w:r>
      <w:proofErr w:type="gramEnd"/>
      <w:r w:rsidRPr="00EB70DB">
        <w:rPr>
          <w:rFonts w:ascii="Arial" w:hAnsi="Arial" w:cs="Arial"/>
          <w:sz w:val="24"/>
          <w:szCs w:val="24"/>
          <w:highlight w:val="yellow"/>
        </w:rPr>
        <w:t xml:space="preserve"> is worth mentioning while we are exploring the idea of machine learning as a whole.</w:t>
      </w:r>
      <w:r w:rsidRPr="00EB70DB">
        <w:rPr>
          <w:rFonts w:ascii="Arial" w:hAnsi="Arial" w:cs="Arial"/>
          <w:sz w:val="24"/>
          <w:szCs w:val="24"/>
        </w:rPr>
        <w:t xml:space="preserve"> </w:t>
      </w:r>
    </w:p>
    <w:p w14:paraId="73FF396E"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rPr>
        <w:lastRenderedPageBreak/>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Content>
          <w:r w:rsidRPr="00EB70DB">
            <w:rPr>
              <w:rFonts w:ascii="Arial" w:hAnsi="Arial" w:cs="Arial"/>
              <w:sz w:val="24"/>
              <w:szCs w:val="24"/>
            </w:rPr>
            <w:fldChar w:fldCharType="begin"/>
          </w:r>
          <w:r w:rsidRPr="00EB70DB">
            <w:rPr>
              <w:rStyle w:val="Foot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Foot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6B2A85" w:rsidRPr="009D7276" w:rsidRDefault="006B2A85"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3C0FDD" w:rsidRDefault="006B2A85" w:rsidP="00EB70DB">
      <w:pPr>
        <w:pStyle w:val="IntenseQuote"/>
      </w:pPr>
      <w:r>
        <w:t>Machine Learning in Our Daily Lives</w:t>
      </w:r>
    </w:p>
    <w:p w14:paraId="2F076D24" w14:textId="77777777" w:rsidR="006B2A85" w:rsidRPr="00EB70DB" w:rsidRDefault="006B2A85"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6B2A85" w:rsidRPr="00EB70DB" w:rsidRDefault="006B2A85"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w:t>
      </w:r>
      <w:r w:rsidRPr="00EB70DB">
        <w:rPr>
          <w:rFonts w:ascii="Arial" w:hAnsi="Arial" w:cs="Arial"/>
          <w:sz w:val="24"/>
          <w:szCs w:val="24"/>
        </w:rPr>
        <w:lastRenderedPageBreak/>
        <w:t xml:space="preserve">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896109" w:rsidRDefault="006B2A85"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sidR="00896109">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6B2A85" w:rsidRPr="00EB70DB" w:rsidRDefault="006B2A85"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6B2A85" w:rsidRDefault="006B2A85" w:rsidP="0087123B">
      <w:pPr>
        <w:pStyle w:val="IntenseQuote"/>
      </w:pPr>
      <w:r>
        <w:t>Our Relationship with Machine Learning</w:t>
      </w:r>
    </w:p>
    <w:p w14:paraId="221B73E1" w14:textId="77777777" w:rsidR="006B2A85" w:rsidRPr="0087123B" w:rsidRDefault="006B2A85"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w:t>
      </w:r>
      <w:r w:rsidRPr="0087123B">
        <w:rPr>
          <w:rFonts w:ascii="Arial" w:hAnsi="Arial" w:cs="Arial"/>
          <w:sz w:val="24"/>
          <w:szCs w:val="24"/>
        </w:rPr>
        <w:t xml:space="preserve"> </w:t>
      </w:r>
      <w:r w:rsidRPr="0087123B">
        <w:rPr>
          <w:rFonts w:ascii="Arial" w:hAnsi="Arial" w:cs="Arial"/>
          <w:sz w:val="24"/>
          <w:szCs w:val="24"/>
        </w:rPr>
        <w:t>need for human-to-human interactions or waiting in virtual (or phone line) queues.</w:t>
      </w:r>
    </w:p>
    <w:p w14:paraId="45B12D8B" w14:textId="77777777" w:rsidR="006B2A85" w:rsidRPr="0087123B" w:rsidRDefault="006B2A85"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6B2A85" w:rsidRPr="0087123B" w:rsidRDefault="006B2A85"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When protective programs that defend our IT devices from malicious software are </w:t>
      </w:r>
      <w:r w:rsidRPr="0087123B">
        <w:rPr>
          <w:rFonts w:ascii="Arial" w:hAnsi="Arial" w:cs="Arial"/>
          <w:sz w:val="24"/>
          <w:szCs w:val="24"/>
        </w:rPr>
        <w:lastRenderedPageBreak/>
        <w:t>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3C0FDD" w:rsidRPr="00047302" w:rsidRDefault="006B2A85"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5AB7782E" w:rsidR="003C0FDD" w:rsidRDefault="00047302" w:rsidP="00191C25">
      <w:pPr>
        <w:pStyle w:val="Heading2"/>
      </w:pPr>
      <w:r>
        <w:t>NATURAL LANGUAGE PROCESSING AND CHATTERBOTS</w:t>
      </w:r>
    </w:p>
    <w:p w14:paraId="3EA1AA7A" w14:textId="48513B41" w:rsidR="00191C25" w:rsidRDefault="00047302" w:rsidP="00DC7000">
      <w:pPr>
        <w:pStyle w:val="IntenseQuote"/>
      </w:pPr>
      <w:r>
        <w:t>Introduction</w:t>
      </w:r>
    </w:p>
    <w:p w14:paraId="68CBBE7C" w14:textId="77777777" w:rsidR="00047302" w:rsidRPr="00047302" w:rsidRDefault="00047302" w:rsidP="00047302">
      <w:pPr>
        <w:spacing w:line="360" w:lineRule="auto"/>
        <w:jc w:val="both"/>
        <w:rPr>
          <w:rFonts w:ascii="Arial" w:hAnsi="Arial" w:cs="Arial"/>
          <w:sz w:val="24"/>
          <w:szCs w:val="24"/>
        </w:rPr>
      </w:pPr>
      <w:r w:rsidRPr="00047302">
        <w:rPr>
          <w:rFonts w:ascii="Arial" w:hAnsi="Arial" w:cs="Arial"/>
          <w:sz w:val="24"/>
          <w:szCs w:val="24"/>
        </w:rPr>
        <w:t>The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7AEC953B" w:rsidR="00047302" w:rsidRDefault="00047302" w:rsidP="00DC7000">
      <w:pPr>
        <w:pStyle w:val="IntenseQuote"/>
      </w:pPr>
      <w:r>
        <w:t>Natural Language Processing (NLP)</w:t>
      </w:r>
    </w:p>
    <w:p w14:paraId="451BD919" w14:textId="77777777" w:rsidR="00047302" w:rsidRPr="000D4313" w:rsidRDefault="00047302"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Style w:val="FootnoteReference"/>
          <w:rFonts w:ascii="Arial" w:hAnsi="Arial" w:cs="Arial"/>
          <w:sz w:val="24"/>
          <w:szCs w:val="24"/>
        </w:rPr>
        <w:footnoteReference w:id="2"/>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w:t>
      </w:r>
      <w:r w:rsidRPr="000D4313">
        <w:rPr>
          <w:rFonts w:ascii="Arial" w:hAnsi="Arial" w:cs="Arial"/>
          <w:color w:val="000000"/>
          <w:sz w:val="24"/>
          <w:szCs w:val="24"/>
          <w:shd w:val="clear" w:color="auto" w:fill="FFFFFF"/>
        </w:rPr>
        <w:lastRenderedPageBreak/>
        <w:t xml:space="preserve">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The field of natural language processing has come a long way in a relatively short time. A crude example of this can be seen as far back as the early 1900’s. In 1922 a company called Elmwood Button Co created a children’s toy called “Radio Rex”</w:t>
      </w:r>
      <w:r w:rsidRPr="000D4313">
        <w:rPr>
          <w:rStyle w:val="FootnoteReference"/>
          <w:rFonts w:ascii="Arial" w:hAnsi="Arial" w:cs="Arial"/>
          <w:color w:val="000000"/>
          <w:sz w:val="24"/>
          <w:szCs w:val="24"/>
          <w:shd w:val="clear" w:color="auto" w:fill="FFFFFF"/>
        </w:rPr>
        <w:footnoteReference w:id="3"/>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w:t>
      </w:r>
      <w:r w:rsidRPr="000D4313">
        <w:rPr>
          <w:rFonts w:ascii="Arial" w:hAnsi="Arial" w:cs="Arial"/>
          <w:color w:val="000000"/>
          <w:sz w:val="24"/>
          <w:szCs w:val="24"/>
          <w:shd w:val="clear" w:color="auto" w:fill="FFFFFF"/>
        </w:rPr>
        <w:t xml:space="preserve"> </w:t>
      </w:r>
      <w:r w:rsidRPr="000D4313">
        <w:rPr>
          <w:rFonts w:ascii="Arial" w:hAnsi="Arial" w:cs="Arial"/>
          <w:color w:val="000000"/>
          <w:sz w:val="24"/>
          <w:szCs w:val="24"/>
          <w:shd w:val="clear" w:color="auto" w:fill="FFFFFF"/>
        </w:rPr>
        <w:t xml:space="preserve">extension the companies </w:t>
      </w:r>
      <w:r w:rsidRPr="000D4313">
        <w:rPr>
          <w:rFonts w:ascii="Arial" w:hAnsi="Arial" w:cs="Arial"/>
          <w:color w:val="000000"/>
          <w:sz w:val="24"/>
          <w:szCs w:val="24"/>
          <w:shd w:val="clear" w:color="auto" w:fill="FFFFFF"/>
        </w:rPr>
        <w:lastRenderedPageBreak/>
        <w:t>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191C25" w:rsidRDefault="000D4313" w:rsidP="00DC7000">
      <w:pPr>
        <w:pStyle w:val="IntenseQuote"/>
      </w:pPr>
      <w:r>
        <w:t>Chatterbots</w:t>
      </w:r>
    </w:p>
    <w:p w14:paraId="5905EE6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t>
      </w:r>
      <w:proofErr w:type="gramStart"/>
      <w:r w:rsidRPr="000D4313">
        <w:rPr>
          <w:rFonts w:ascii="Arial" w:hAnsi="Arial" w:cs="Arial"/>
          <w:sz w:val="24"/>
          <w:szCs w:val="24"/>
        </w:rPr>
        <w:t>whom</w:t>
      </w:r>
      <w:proofErr w:type="gramEnd"/>
      <w:r w:rsidRPr="000D4313">
        <w:rPr>
          <w:rFonts w:ascii="Arial" w:hAnsi="Arial" w:cs="Arial"/>
          <w:sz w:val="24"/>
          <w:szCs w:val="24"/>
        </w:rPr>
        <w:t xml:space="preserve"> created the very first chatbot ‘</w:t>
      </w:r>
      <w:proofErr w:type="spellStart"/>
      <w:r w:rsidRPr="000D4313">
        <w:rPr>
          <w:rFonts w:ascii="Arial" w:hAnsi="Arial" w:cs="Arial"/>
          <w:sz w:val="24"/>
          <w:szCs w:val="24"/>
        </w:rPr>
        <w:t>Verbot</w:t>
      </w:r>
      <w:proofErr w:type="spellEnd"/>
      <w:r w:rsidRPr="000D4313">
        <w:rPr>
          <w:rFonts w:ascii="Arial" w:hAnsi="Arial" w:cs="Arial"/>
          <w:sz w:val="24"/>
          <w:szCs w:val="24"/>
        </w:rPr>
        <w:t>’</w:t>
      </w:r>
      <w:r w:rsidRPr="000D4313">
        <w:rPr>
          <w:rStyle w:val="FootnoteReference"/>
          <w:rFonts w:ascii="Arial" w:hAnsi="Arial" w:cs="Arial"/>
          <w:sz w:val="24"/>
          <w:szCs w:val="24"/>
        </w:rPr>
        <w:footnoteReference w:id="4"/>
      </w:r>
      <w:r w:rsidRPr="000D4313">
        <w:rPr>
          <w:rFonts w:ascii="Arial" w:hAnsi="Arial" w:cs="Arial"/>
          <w:sz w:val="24"/>
          <w:szCs w:val="24"/>
        </w:rPr>
        <w:t>, and was used to describe a “software application used to conduct an on-line chat conversation via text or text-to-speech, in lieu of providing direct contact with a live human agent.”</w:t>
      </w:r>
      <w:r w:rsidRPr="000D4313">
        <w:rPr>
          <w:rStyle w:val="FootnoteReference"/>
          <w:rFonts w:ascii="Arial" w:hAnsi="Arial" w:cs="Arial"/>
          <w:sz w:val="24"/>
          <w:szCs w:val="24"/>
        </w:rPr>
        <w:footnoteReference w:id="5"/>
      </w:r>
      <w:r w:rsidRPr="000D4313">
        <w:rPr>
          <w:rFonts w:ascii="Arial" w:hAnsi="Arial" w:cs="Arial"/>
          <w:sz w:val="24"/>
          <w:szCs w:val="24"/>
        </w:rPr>
        <w:t xml:space="preserve"> (Chatbot - Wikipedia, 2021).</w:t>
      </w:r>
    </w:p>
    <w:p w14:paraId="5397A987"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w:t>
      </w:r>
      <w:r w:rsidRPr="000D4313">
        <w:rPr>
          <w:rStyle w:val="FootnoteReference"/>
          <w:rFonts w:ascii="Arial" w:hAnsi="Arial" w:cs="Arial"/>
          <w:sz w:val="24"/>
          <w:szCs w:val="24"/>
        </w:rPr>
        <w:footnoteReference w:id="6"/>
      </w:r>
      <w:r w:rsidRPr="000D4313">
        <w:rPr>
          <w:rFonts w:ascii="Arial" w:hAnsi="Arial" w:cs="Arial"/>
          <w:sz w:val="24"/>
          <w:szCs w:val="24"/>
        </w:rPr>
        <w:t>.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w:t>
      </w:r>
      <w:r w:rsidRPr="000D4313">
        <w:rPr>
          <w:rFonts w:ascii="Arial" w:hAnsi="Arial" w:cs="Arial"/>
          <w:sz w:val="24"/>
          <w:szCs w:val="24"/>
        </w:rPr>
        <w:lastRenderedPageBreak/>
        <w:t xml:space="preserve">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w:t>
      </w:r>
      <w:r w:rsidRPr="000D4313">
        <w:rPr>
          <w:rFonts w:ascii="Arial" w:hAnsi="Arial" w:cs="Arial"/>
          <w:sz w:val="24"/>
          <w:szCs w:val="24"/>
        </w:rPr>
        <w:t xml:space="preserve"> </w:t>
      </w:r>
      <w:r w:rsidRPr="000D4313">
        <w:rPr>
          <w:rFonts w:ascii="Arial" w:hAnsi="Arial" w:cs="Arial"/>
          <w:sz w:val="24"/>
          <w:szCs w:val="24"/>
        </w:rPr>
        <w:t xml:space="preserve">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w:t>
      </w:r>
      <w:r w:rsidRPr="000D4313">
        <w:rPr>
          <w:rFonts w:ascii="Arial" w:hAnsi="Arial" w:cs="Arial"/>
          <w:sz w:val="24"/>
          <w:szCs w:val="24"/>
        </w:rPr>
        <w:lastRenderedPageBreak/>
        <w:t>This will cause the Chatterbot to misunderstand or read the wrong input, causing it to rely on incorrect information or miss the point of a statement or question entirely.</w:t>
      </w:r>
    </w:p>
    <w:p w14:paraId="6357FD75"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53C622E0" w:rsidR="00191C25" w:rsidRDefault="000D4313" w:rsidP="00DC7000">
      <w:pPr>
        <w:pStyle w:val="IntenseQuote"/>
      </w:pPr>
      <w:r>
        <w:t>The Now</w:t>
      </w:r>
    </w:p>
    <w:p w14:paraId="3911341D"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w:t>
      </w:r>
      <w:r w:rsidRPr="000D4313">
        <w:rPr>
          <w:rStyle w:val="FootnoteReference"/>
          <w:rFonts w:ascii="Arial" w:hAnsi="Arial" w:cs="Arial"/>
          <w:sz w:val="24"/>
          <w:szCs w:val="24"/>
        </w:rPr>
        <w:footnoteReference w:id="7"/>
      </w:r>
      <w:r w:rsidRPr="000D4313">
        <w:rPr>
          <w:rFonts w:ascii="Arial" w:hAnsi="Arial" w:cs="Arial"/>
          <w:sz w:val="24"/>
          <w:szCs w:val="24"/>
        </w:rPr>
        <w:t xml:space="preserve">,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0D4313" w:rsidRPr="000D4313" w:rsidRDefault="000D4313"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resolution”. </w:t>
      </w:r>
      <w:r w:rsidRPr="000D4313">
        <w:rPr>
          <w:rStyle w:val="FootnoteReference"/>
          <w:rFonts w:ascii="Arial" w:hAnsi="Arial" w:cs="Arial"/>
          <w:sz w:val="24"/>
          <w:szCs w:val="24"/>
        </w:rPr>
        <w:footnoteReference w:id="8"/>
      </w:r>
    </w:p>
    <w:p w14:paraId="15A72924"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At this point there is simply too much invested by customer facing companies for the technology to no longer be present. The pure costs saved by businesses, far outweigh </w:t>
      </w:r>
      <w:r w:rsidRPr="000D4313">
        <w:rPr>
          <w:rFonts w:ascii="Arial" w:hAnsi="Arial" w:cs="Arial"/>
          <w:sz w:val="24"/>
          <w:szCs w:val="24"/>
        </w:rPr>
        <w:lastRenderedPageBreak/>
        <w:t>the negative impressions a person may initially</w:t>
      </w:r>
      <w:r w:rsidRPr="000D4313">
        <w:rPr>
          <w:rFonts w:ascii="Arial" w:hAnsi="Arial" w:cs="Arial"/>
          <w:sz w:val="24"/>
          <w:szCs w:val="24"/>
        </w:rPr>
        <w:t xml:space="preserve"> </w:t>
      </w:r>
      <w:r w:rsidRPr="000D4313">
        <w:rPr>
          <w:rFonts w:ascii="Arial" w:hAnsi="Arial" w:cs="Arial"/>
          <w:sz w:val="24"/>
          <w:szCs w:val="24"/>
        </w:rPr>
        <w:t xml:space="preserve">have about </w:t>
      </w:r>
      <w:proofErr w:type="gramStart"/>
      <w:r w:rsidRPr="000D4313">
        <w:rPr>
          <w:rFonts w:ascii="Arial" w:hAnsi="Arial" w:cs="Arial"/>
          <w:sz w:val="24"/>
          <w:szCs w:val="24"/>
        </w:rPr>
        <w:t>interacting</w:t>
      </w:r>
      <w:proofErr w:type="gramEnd"/>
      <w:r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 xml:space="preserve">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w:t>
      </w:r>
      <w:r w:rsidRPr="000D4313">
        <w:rPr>
          <w:rFonts w:ascii="Arial" w:hAnsi="Arial" w:cs="Arial"/>
          <w:sz w:val="24"/>
          <w:szCs w:val="24"/>
        </w:rPr>
        <w:lastRenderedPageBreak/>
        <w:t>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5E5B28">
      <w:pPr>
        <w:rPr>
          <w:rFonts w:ascii="Arial" w:hAnsi="Arial" w:cs="Arial"/>
          <w:sz w:val="36"/>
          <w:szCs w:val="36"/>
        </w:rPr>
      </w:pPr>
      <w:r>
        <w:rPr>
          <w:rFonts w:ascii="Arial" w:hAnsi="Arial" w:cs="Arial"/>
          <w:sz w:val="36"/>
          <w:szCs w:val="36"/>
        </w:rPr>
        <w:t>Example chatbot interactions</w:t>
      </w:r>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5438AF20" w:rsidR="00191C25" w:rsidRDefault="00191C25" w:rsidP="005E5B28">
      <w:pPr>
        <w:rPr>
          <w:rFonts w:ascii="Arial" w:hAnsi="Arial" w:cs="Arial"/>
          <w:sz w:val="36"/>
          <w:szCs w:val="36"/>
        </w:rPr>
      </w:pPr>
    </w:p>
    <w:p w14:paraId="69836396" w14:textId="7415FF16" w:rsidR="00191C25" w:rsidRDefault="00DC7000" w:rsidP="005E5B28">
      <w:pPr>
        <w:rPr>
          <w:rFonts w:ascii="Arial" w:hAnsi="Arial" w:cs="Arial"/>
          <w:sz w:val="36"/>
          <w:szCs w:val="36"/>
        </w:rPr>
      </w:pPr>
      <w:r w:rsidRPr="000015C0">
        <w:rPr>
          <w:noProof/>
        </w:rPr>
        <w:drawing>
          <wp:anchor distT="0" distB="0" distL="114300" distR="114300" simplePos="0" relativeHeight="251704320" behindDoc="1" locked="0" layoutInCell="1" allowOverlap="1" wp14:anchorId="6B8D5222" wp14:editId="6E7C24CD">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Pr="000015C0">
        <w:rPr>
          <w:noProof/>
        </w:rPr>
        <w:drawing>
          <wp:anchor distT="0" distB="0" distL="114300" distR="114300" simplePos="0" relativeHeight="251702272" behindDoc="1" locked="0" layoutInCell="1" allowOverlap="1" wp14:anchorId="51E6A13B" wp14:editId="681A52E0">
            <wp:simplePos x="0" y="0"/>
            <wp:positionH relativeFrom="margin">
              <wp:posOffset>0</wp:posOffset>
            </wp:positionH>
            <wp:positionV relativeFrom="paragraph">
              <wp:posOffset>390525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1" locked="0" layoutInCell="1" allowOverlap="1" wp14:anchorId="73797734" wp14:editId="028FB09C">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77777777" w:rsidR="000D4313" w:rsidRPr="00641B21" w:rsidRDefault="000D4313" w:rsidP="000D4313">
                            <w:pPr>
                              <w:pStyle w:val="Caption"/>
                            </w:pPr>
                            <w:r>
                              <w:t xml:space="preserve">Figure </w:t>
                            </w:r>
                            <w:proofErr w:type="gramStart"/>
                            <w:r>
                              <w:t>1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97734" id="Text Box 40" o:spid="_x0000_s1035" type="#_x0000_t202" style="position:absolute;margin-left:.3pt;margin-top:2.45pt;width:174.8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" stroked="f">
                <v:textbox style="mso-fit-shape-to-text:t" inset="0,0,0,0">
                  <w:txbxContent>
                    <w:p w14:paraId="30930DA3" w14:textId="77777777" w:rsidR="000D4313" w:rsidRPr="00641B21" w:rsidRDefault="000D4313" w:rsidP="000D4313">
                      <w:pPr>
                        <w:pStyle w:val="Caption"/>
                      </w:pPr>
                      <w:r>
                        <w:t xml:space="preserve">Figure </w:t>
                      </w:r>
                      <w:proofErr w:type="gramStart"/>
                      <w:r>
                        <w:t>1  Initial</w:t>
                      </w:r>
                      <w:proofErr w:type="gramEnd"/>
                      <w:r>
                        <w:t xml:space="preserve"> interaction options with the Optus Chatbot </w:t>
                      </w:r>
                      <w:r>
                        <w:rPr>
                          <w:rStyle w:val="FootnoteReference"/>
                        </w:rPr>
                        <w:t>8</w:t>
                      </w:r>
                    </w:p>
                  </w:txbxContent>
                </v:textbox>
                <w10:wrap type="tight"/>
              </v:shape>
            </w:pict>
          </mc:Fallback>
        </mc:AlternateContent>
      </w:r>
      <w:r>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77777777" w:rsidR="000D4313" w:rsidRPr="005F72AF" w:rsidRDefault="000D4313" w:rsidP="000D4313">
                            <w:pPr>
                              <w:pStyle w:val="Caption"/>
                            </w:pPr>
                            <w:r>
                              <w:t xml:space="preserve">Figure 2 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36"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R7LwIAAGc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bNOUey8CAABnBAAADgAAAAAAAAAAAAAAAAAuAgAA&#10;ZHJzL2Uyb0RvYy54bWxQSwECLQAUAAYACAAAACEAuzhMad4AAAAHAQAADwAAAAAAAAAAAAAAAACJ&#10;BAAAZHJzL2Rvd25yZXYueG1sUEsFBgAAAAAEAAQA8wAAAJQFAAAAAA==&#10;" stroked="f">
                <v:textbox style="mso-fit-shape-to-text:t" inset="0,0,0,0">
                  <w:txbxContent>
                    <w:p w14:paraId="67FA02B8" w14:textId="77777777" w:rsidR="000D4313" w:rsidRPr="005F72AF" w:rsidRDefault="000D4313" w:rsidP="000D4313">
                      <w:pPr>
                        <w:pStyle w:val="Caption"/>
                      </w:pPr>
                      <w:r>
                        <w:t xml:space="preserve">Figure 2 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28EA27DA">
                <wp:simplePos x="0" y="0"/>
                <wp:positionH relativeFrom="column">
                  <wp:posOffset>48272</wp:posOffset>
                </wp:positionH>
                <wp:positionV relativeFrom="paragraph">
                  <wp:posOffset>351671</wp:posOffset>
                </wp:positionV>
                <wp:extent cx="232600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635"/>
                        </a:xfrm>
                        <a:prstGeom prst="rect">
                          <a:avLst/>
                        </a:prstGeom>
                        <a:solidFill>
                          <a:prstClr val="white"/>
                        </a:solidFill>
                        <a:ln>
                          <a:noFill/>
                        </a:ln>
                      </wps:spPr>
                      <wps:txbx>
                        <w:txbxContent>
                          <w:p w14:paraId="2149DE43" w14:textId="77777777" w:rsidR="00DC7000" w:rsidRPr="00314461" w:rsidRDefault="00DC7000" w:rsidP="00DC7000">
                            <w:pPr>
                              <w:pStyle w:val="Caption"/>
                            </w:pPr>
                            <w:r>
                              <w:t xml:space="preserve">Figure 3 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A644" id="Text Box 45" o:spid="_x0000_s1037" type="#_x0000_t202" style="position:absolute;margin-left:3.8pt;margin-top:27.7pt;width:183.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p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" stroked="f">
                <v:textbox style="mso-fit-shape-to-text:t" inset="0,0,0,0">
                  <w:txbxContent>
                    <w:p w14:paraId="2149DE43" w14:textId="77777777" w:rsidR="00DC7000" w:rsidRPr="00314461" w:rsidRDefault="00DC7000" w:rsidP="00DC7000">
                      <w:pPr>
                        <w:pStyle w:val="Caption"/>
                      </w:pPr>
                      <w:r>
                        <w:t xml:space="preserve">Figure 3 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77777777" w:rsidR="00DC7000" w:rsidRPr="00CC1C15" w:rsidRDefault="00DC7000" w:rsidP="00DC7000">
                            <w:pPr>
                              <w:pStyle w:val="Caption"/>
                              <w:rPr>
                                <w:noProof/>
                              </w:rPr>
                            </w:pPr>
                            <w:r>
                              <w:t xml:space="preserve">Figure 4 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38"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7LMQ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E7v7u5ubjmTFJt9&#10;vI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CCbt7LMQIAAGcEAAAOAAAAAAAAAAAAAAAA&#10;AC4CAABkcnMvZTJvRG9jLnhtbFBLAQItABQABgAIAAAAIQAmHDqC4QAAAAsBAAAPAAAAAAAAAAAA&#10;AAAAAIsEAABkcnMvZG93bnJldi54bWxQSwUGAAAAAAQABADzAAAAmQUAAAAA&#10;" stroked="f">
                <v:textbox style="mso-fit-shape-to-text:t" inset="0,0,0,0">
                  <w:txbxContent>
                    <w:p w14:paraId="0C23FCE8" w14:textId="77777777" w:rsidR="00DC7000" w:rsidRPr="00CC1C15" w:rsidRDefault="00DC7000" w:rsidP="00DC7000">
                      <w:pPr>
                        <w:pStyle w:val="Caption"/>
                        <w:rPr>
                          <w:noProof/>
                        </w:rPr>
                      </w:pPr>
                      <w:r>
                        <w:t xml:space="preserve">Figure 4 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77777777" w:rsidR="00047302" w:rsidRDefault="00047302" w:rsidP="00047302">
      <w:pPr>
        <w:pStyle w:val="Heading2"/>
      </w:pPr>
      <w:r>
        <w:lastRenderedPageBreak/>
        <w:t>Autonomous Vehicles</w:t>
      </w:r>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49450108" w:rsidR="00191C25" w:rsidRDefault="00191C25" w:rsidP="00191C25">
      <w:pPr>
        <w:pStyle w:val="Heading2"/>
      </w:pPr>
      <w:bookmarkStart w:id="17" w:name="_Toc85217266"/>
      <w:r>
        <w:lastRenderedPageBreak/>
        <w:t>Blockchain and Cryptocurrencies</w:t>
      </w:r>
      <w:bookmarkEnd w:id="17"/>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3BC8C01D" w:rsidR="006E2720" w:rsidRDefault="006E2720" w:rsidP="006E2720">
      <w:pPr>
        <w:pStyle w:val="Heading1"/>
      </w:pPr>
      <w:bookmarkStart w:id="18" w:name="_Toc85217267"/>
      <w:r>
        <w:lastRenderedPageBreak/>
        <w:t>Project ideas</w:t>
      </w:r>
      <w:bookmarkEnd w:id="18"/>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1B3D7D8D" w:rsidR="006E2720" w:rsidRDefault="006E2720" w:rsidP="006E2720">
      <w:pPr>
        <w:pStyle w:val="Heading1"/>
      </w:pPr>
      <w:bookmarkStart w:id="19" w:name="_Toc85217268"/>
      <w:r>
        <w:t>GROUP REFLECTION</w:t>
      </w:r>
      <w:bookmarkEnd w:id="19"/>
    </w:p>
    <w:p w14:paraId="3B05977D" w14:textId="4BC0BD26" w:rsidR="006E2720" w:rsidRPr="00435E8E" w:rsidRDefault="00435E8E" w:rsidP="00435E8E">
      <w:pPr>
        <w:pStyle w:val="Heading2"/>
        <w:rPr>
          <w:lang w:val="en"/>
        </w:rPr>
      </w:pPr>
      <w:bookmarkStart w:id="20" w:name="_Toc85217269"/>
      <w:r>
        <w:rPr>
          <w:lang w:val="en"/>
        </w:rPr>
        <w:lastRenderedPageBreak/>
        <w:t>The group’s reflection</w:t>
      </w:r>
      <w:bookmarkEnd w:id="20"/>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7"/>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8"/>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39"/>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0"/>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1"/>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2"/>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3"/>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w:t>
      </w:r>
      <w:r w:rsidRPr="00E35FB4">
        <w:rPr>
          <w:rFonts w:ascii="Arial" w:hAnsi="Arial" w:cs="Arial"/>
          <w:sz w:val="24"/>
          <w:szCs w:val="24"/>
        </w:rPr>
        <w:lastRenderedPageBreak/>
        <w:t xml:space="preserve">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39"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0"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1"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jnTA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uiUY&#10;5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learned the hard-working nature of our group. The commitment and dedication of each member toward this assignment has been remarkable. It demonstrates </w:t>
      </w:r>
      <w:r w:rsidRPr="00E35FB4">
        <w:rPr>
          <w:rFonts w:ascii="Arial" w:hAnsi="Arial" w:cs="Arial"/>
          <w:sz w:val="24"/>
          <w:szCs w:val="24"/>
        </w:rPr>
        <w:lastRenderedPageBreak/>
        <w:t>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72602EAD" w:rsidR="00435E8E" w:rsidRDefault="00435E8E" w:rsidP="00435E8E">
      <w:pPr>
        <w:pStyle w:val="Heading2"/>
      </w:pPr>
      <w:bookmarkStart w:id="21" w:name="_Toc85217270"/>
      <w:r>
        <w:t>Members’ reflection</w:t>
      </w:r>
      <w:bookmarkEnd w:id="21"/>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The group communicated frequently and openly. We have expressed our opinions and intentions. No room was left for miscommunication. Due to each member having </w:t>
      </w:r>
      <w:r w:rsidRPr="00435E8E">
        <w:rPr>
          <w:rFonts w:ascii="Arial" w:hAnsi="Arial" w:cs="Arial"/>
          <w:sz w:val="24"/>
          <w:szCs w:val="24"/>
        </w:rPr>
        <w:lastRenderedPageBreak/>
        <w:t>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lastRenderedPageBreak/>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E7103CC" w:rsidR="003C0FDD" w:rsidRPr="003C0FDD" w:rsidRDefault="003C0FDD" w:rsidP="003C0FDD">
      <w:pPr>
        <w:pStyle w:val="Heading1"/>
      </w:pPr>
      <w:bookmarkStart w:id="22" w:name="_Toc85217271"/>
      <w:r w:rsidRPr="005154D4">
        <w:t>List of figures</w:t>
      </w:r>
      <w:bookmarkEnd w:id="22"/>
    </w:p>
    <w:p w14:paraId="5B42F3F0" w14:textId="04BAB2B3"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(n.d.). Photo Of People Doing Handshakes. Available at: </w:t>
      </w:r>
      <w:r w:rsidR="00254209">
        <w:rPr>
          <w:rFonts w:asciiTheme="minorHAnsi" w:eastAsiaTheme="minorEastAsia" w:hAnsiTheme="minorHAnsi" w:cstheme="minorBidi"/>
          <w:sz w:val="20"/>
          <w:szCs w:val="20"/>
        </w:rPr>
        <w:t>&lt;</w:t>
      </w:r>
      <w:hyperlink r:id="rId48"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p>
    <w:p w14:paraId="4AB0C567" w14:textId="3BE70A0B"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49"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p>
    <w:p w14:paraId="46824845" w14:textId="3B58692F" w:rsidR="00254209" w:rsidRPr="002236E1" w:rsidRDefault="006C5666" w:rsidP="002236E1">
      <w:pPr>
        <w:pStyle w:val="NormalWeb"/>
        <w:rPr>
          <w:rFonts w:ascii="Calibri" w:hAnsi="Calibri" w:cs="Calibri"/>
          <w:color w:val="000000"/>
          <w:sz w:val="27"/>
          <w:szCs w:val="27"/>
        </w:rPr>
      </w:pPr>
      <w:r>
        <w:rPr>
          <w:rFonts w:ascii="Calibri" w:hAnsi="Calibri" w:cs="Calibri"/>
          <w:color w:val="000000"/>
          <w:sz w:val="27"/>
          <w:szCs w:val="27"/>
        </w:rPr>
        <w:t>‌</w:t>
      </w:r>
    </w:p>
    <w:bookmarkStart w:id="23" w:name="_Toc85217272" w:displacedByCustomXml="next"/>
    <w:sdt>
      <w:sdtPr>
        <w:rPr>
          <w:rFonts w:asciiTheme="minorHAnsi" w:hAnsiTheme="minorHAnsi"/>
          <w:b w:val="0"/>
          <w:caps w:val="0"/>
          <w:color w:val="auto"/>
          <w:spacing w:val="0"/>
          <w:sz w:val="20"/>
          <w:szCs w:val="20"/>
        </w:rPr>
        <w:id w:val="138311065"/>
        <w:docPartObj>
          <w:docPartGallery w:val="Bibliographies"/>
          <w:docPartUnique/>
        </w:docPartObj>
      </w:sdtPr>
      <w:sdtEndPr/>
      <w:sdtContent>
        <w:p w14:paraId="24964DC8" w14:textId="36BFF3D3" w:rsidR="001E69A3" w:rsidRDefault="001E69A3">
          <w:pPr>
            <w:pStyle w:val="Heading1"/>
          </w:pPr>
          <w:r>
            <w:t>References</w:t>
          </w:r>
          <w:bookmarkEnd w:id="23"/>
        </w:p>
        <w:sdt>
          <w:sdtPr>
            <w:id w:val="-573587230"/>
            <w:bibliography/>
          </w:sdtPr>
          <w:sdtEndPr/>
          <w:sdtContent>
            <w:p w14:paraId="659F58C0" w14:textId="29E98012" w:rsidR="00532178" w:rsidRPr="007F40FC" w:rsidRDefault="00532178" w:rsidP="00CD439C">
              <w:pPr>
                <w:rPr>
                  <w:highlight w:val="yellow"/>
                </w:rPr>
              </w:pPr>
              <w:r w:rsidRPr="007F40FC">
                <w:rPr>
                  <w:highlight w:val="yellow"/>
                </w:rPr>
                <w:t>Industry Data</w:t>
              </w:r>
            </w:p>
            <w:p w14:paraId="7F94F908" w14:textId="6B2E2DC9" w:rsidR="00CD439C" w:rsidRPr="007F40FC" w:rsidRDefault="00254209" w:rsidP="00CD439C">
              <w:pPr>
                <w:rPr>
                  <w:highlight w:val="yellow"/>
                </w:rPr>
              </w:pPr>
              <w:r w:rsidRPr="007F40FC">
                <w:rPr>
                  <w:highlight w:val="yellow"/>
                </w:rPr>
                <w:t xml:space="preserve">Australian Computer Society, 2021. </w:t>
              </w:r>
              <w:r w:rsidRPr="007F40FC">
                <w:rPr>
                  <w:i/>
                  <w:iCs/>
                  <w:highlight w:val="yellow"/>
                </w:rPr>
                <w:t>ACS – Demands &amp; Impacts on Tech &amp; Digital Skills White Paper 2021.</w:t>
              </w:r>
              <w:r w:rsidRPr="007F40FC">
                <w:rPr>
                  <w:highlight w:val="yellow"/>
                </w:rPr>
                <w:t xml:space="preserve"> [online] p.7. Available at: &lt; </w:t>
              </w:r>
              <w:hyperlink r:id="rId50" w:history="1">
                <w:r w:rsidRPr="007F40FC">
                  <w:rPr>
                    <w:rStyle w:val="Hyperlink"/>
                    <w:highlight w:val="yellow"/>
                  </w:rPr>
                  <w:t>Demand &amp; Impacts on Tech &amp; Digital Skills White Paper 2021 (acs.org.au)</w:t>
                </w:r>
              </w:hyperlink>
              <w:r w:rsidRPr="007F40FC">
                <w:rPr>
                  <w:highlight w:val="yellow"/>
                </w:rPr>
                <w:t>&gt; [Accessed 30 September 2021]</w:t>
              </w:r>
            </w:p>
            <w:p w14:paraId="0E59F62B" w14:textId="551749AB" w:rsidR="00CD439C" w:rsidRPr="007F40FC" w:rsidRDefault="00CD439C" w:rsidP="00CD439C">
              <w:pPr>
                <w:pStyle w:val="EndnoteText"/>
                <w:rPr>
                  <w:i/>
                  <w:iCs/>
                  <w:highlight w:val="yellow"/>
                </w:rPr>
              </w:pPr>
              <w:r w:rsidRPr="007F40FC">
                <w:rPr>
                  <w:highlight w:val="yellow"/>
                </w:rPr>
                <w:t xml:space="preserve">Australian Computer Society, 2021. </w:t>
              </w:r>
              <w:r w:rsidRPr="007F40FC">
                <w:rPr>
                  <w:i/>
                  <w:iCs/>
                  <w:highlight w:val="yellow"/>
                </w:rPr>
                <w:t>ACS – Demands &amp; Impacts on Tech &amp; Digital Skills White Paper 2021.</w:t>
              </w:r>
              <w:r w:rsidRPr="007F40FC">
                <w:rPr>
                  <w:highlight w:val="yellow"/>
                </w:rPr>
                <w:t xml:space="preserve"> [online] p.8. Available at: &lt; </w:t>
              </w:r>
              <w:hyperlink r:id="rId51" w:history="1">
                <w:r w:rsidRPr="007F40FC">
                  <w:rPr>
                    <w:rStyle w:val="Hyperlink"/>
                    <w:highlight w:val="yellow"/>
                  </w:rPr>
                  <w:t>Demand &amp; Impacts on Tech &amp; Digital Skills White Paper 2021 (acs.org.au)</w:t>
                </w:r>
              </w:hyperlink>
              <w:r w:rsidRPr="007F40FC">
                <w:rPr>
                  <w:highlight w:val="yellow"/>
                </w:rPr>
                <w:t>&gt; [Accessed 30 September 2021]</w:t>
              </w:r>
            </w:p>
            <w:p w14:paraId="049F850E" w14:textId="7BDD9B1F" w:rsidR="00CD439C" w:rsidRPr="007F40FC" w:rsidRDefault="00CD439C" w:rsidP="00CD439C">
              <w:pPr>
                <w:rPr>
                  <w:highlight w:val="yellow"/>
                </w:rPr>
              </w:pPr>
              <w:r w:rsidRPr="007F40FC">
                <w:rPr>
                  <w:highlight w:val="yellow"/>
                </w:rPr>
                <w:t xml:space="preserve">Burning Glass Technologies, 2018. </w:t>
              </w:r>
              <w:r w:rsidRPr="007F40FC">
                <w:rPr>
                  <w:i/>
                  <w:iCs/>
                  <w:highlight w:val="yellow"/>
                </w:rPr>
                <w:t xml:space="preserve">Labour Insight Jobs </w:t>
              </w:r>
              <w:r w:rsidRPr="007F40FC">
                <w:rPr>
                  <w:highlight w:val="yellow"/>
                </w:rPr>
                <w:t>[online]</w:t>
              </w:r>
            </w:p>
            <w:p w14:paraId="606782A0" w14:textId="77777777" w:rsidR="00254209" w:rsidRPr="007F40FC" w:rsidRDefault="00254209" w:rsidP="00254209">
              <w:pPr>
                <w:rPr>
                  <w:i/>
                  <w:iCs/>
                  <w:highlight w:val="yellow"/>
                </w:rPr>
              </w:pPr>
              <w:r w:rsidRPr="007F40FC">
                <w:rPr>
                  <w:highlight w:val="yellow"/>
                </w:rPr>
                <w:t xml:space="preserve">Department of Industry, 2018. </w:t>
              </w:r>
              <w:r w:rsidRPr="007F40FC">
                <w:rPr>
                  <w:i/>
                  <w:iCs/>
                  <w:highlight w:val="yellow"/>
                </w:rPr>
                <w:t>Australia’s Tech Future</w:t>
              </w:r>
              <w:r w:rsidRPr="007F40FC">
                <w:rPr>
                  <w:highlight w:val="yellow"/>
                </w:rPr>
                <w:t>. [online] p.17. Available at:</w:t>
              </w:r>
              <w:r w:rsidRPr="007F40FC">
                <w:rPr>
                  <w:highlight w:val="yellow"/>
                </w:rPr>
                <w:br/>
                <w:t xml:space="preserve">&lt; </w:t>
              </w:r>
              <w:hyperlink r:id="rId52" w:anchor=":~:text=Australia%E2%80%99s%20Tech%20Future%20sets%20out%20the%20opportunities%20and,ensure%20all%20Australians%20can%20thrive%20in%C2%A0a%C2%A0global%20digital%20economy" w:history="1">
                <w:r w:rsidRPr="007F40FC">
                  <w:rPr>
                    <w:rStyle w:val="Hyperlink"/>
                    <w:highlight w:val="yellow"/>
                  </w:rPr>
                  <w:t>https://www.industry.gov.au/sites/default/files/2018-12/australias-tech-future.pdf#:~:text=Australia%E2%80%99s%20Tech%20Future%20sets%20out%20the%20opportunities%20and,ensure%20all%20Australians%20can%20thrive%20in%C2%A0a%C2%A0global%20digital%20economy</w:t>
                </w:r>
              </w:hyperlink>
              <w:r w:rsidRPr="007F40FC">
                <w:rPr>
                  <w:highlight w:val="yellow"/>
                </w:rPr>
                <w:t xml:space="preserve">. &gt; [Accessed 2 October 2021] </w:t>
              </w:r>
            </w:p>
            <w:p w14:paraId="0F73D894" w14:textId="245AA009" w:rsidR="00254209" w:rsidRPr="007F40FC" w:rsidRDefault="00254209" w:rsidP="00254209">
              <w:pPr>
                <w:rPr>
                  <w:highlight w:val="yellow"/>
                </w:rPr>
              </w:pPr>
              <w:r w:rsidRPr="007F40FC">
                <w:rPr>
                  <w:highlight w:val="yellow"/>
                </w:rPr>
                <w:t xml:space="preserve">Department of Home Affairs, 2020. </w:t>
              </w:r>
              <w:r w:rsidRPr="007F40FC">
                <w:rPr>
                  <w:i/>
                  <w:iCs/>
                  <w:highlight w:val="yellow"/>
                </w:rPr>
                <w:t>Cyber Security Strategy.</w:t>
              </w:r>
              <w:r w:rsidRPr="007F40FC">
                <w:rPr>
                  <w:highlight w:val="yellow"/>
                </w:rPr>
                <w:t xml:space="preserve"> [online] p.9. Available at: </w:t>
              </w:r>
              <w:r w:rsidRPr="007F40FC">
                <w:rPr>
                  <w:highlight w:val="yellow"/>
                </w:rPr>
                <w:br/>
                <w:t xml:space="preserve">&lt; </w:t>
              </w:r>
              <w:hyperlink r:id="rId53" w:history="1">
                <w:r w:rsidRPr="007F40FC">
                  <w:rPr>
                    <w:rStyle w:val="Hyperlink"/>
                    <w:highlight w:val="yellow"/>
                  </w:rPr>
                  <w:t>https://www.homeaffairs.gov.au/cyber-security-subsite/files/cyber-security-strategy-2020.pdf</w:t>
                </w:r>
              </w:hyperlink>
              <w:r w:rsidRPr="007F40FC">
                <w:rPr>
                  <w:highlight w:val="yellow"/>
                </w:rPr>
                <w:t xml:space="preserve"> &gt; [Accessed </w:t>
              </w:r>
              <w:r w:rsidRPr="007F40FC">
                <w:rPr>
                  <w:highlight w:val="yellow"/>
                </w:rPr>
                <w:br/>
                <w:t>3 October 2021]</w:t>
              </w:r>
            </w:p>
            <w:p w14:paraId="024D3874" w14:textId="77777777" w:rsidR="00532178" w:rsidRDefault="00CD439C" w:rsidP="0080295B">
              <w:r w:rsidRPr="007F40FC">
                <w:rPr>
                  <w:highlight w:val="yellow"/>
                </w:rPr>
                <w:t>National Skills Commission, 2021.</w:t>
              </w:r>
              <w:r w:rsidRPr="007F40FC">
                <w:rPr>
                  <w:i/>
                  <w:iCs/>
                  <w:highlight w:val="yellow"/>
                </w:rPr>
                <w:t xml:space="preserve"> Skills Priority List June 2021.</w:t>
              </w:r>
              <w:r w:rsidRPr="007F40FC">
                <w:rPr>
                  <w:highlight w:val="yellow"/>
                </w:rPr>
                <w:t xml:space="preserve"> [online] p.6. Available at:</w:t>
              </w:r>
              <w:r w:rsidRPr="007F40FC">
                <w:rPr>
                  <w:highlight w:val="yellow"/>
                </w:rPr>
                <w:br/>
                <w:t xml:space="preserve">&lt; </w:t>
              </w:r>
              <w:hyperlink r:id="rId54" w:history="1">
                <w:r w:rsidRPr="007F40FC">
                  <w:rPr>
                    <w:rStyle w:val="Hyperlink"/>
                    <w:highlight w:val="yellow"/>
                  </w:rPr>
                  <w:t>https://www.nationalskillscommission.gov.au/our-work/skills-priority-list</w:t>
                </w:r>
              </w:hyperlink>
              <w:r w:rsidRPr="007F40FC">
                <w:rPr>
                  <w:highlight w:val="yellow"/>
                </w:rPr>
                <w:t xml:space="preserve"> &gt; [Accessed 2 October 2021]&gt;</w:t>
              </w:r>
            </w:p>
            <w:p w14:paraId="37887112" w14:textId="77777777" w:rsidR="00650225" w:rsidRDefault="00650225" w:rsidP="0080295B"/>
            <w:p w14:paraId="613F851E" w14:textId="77777777" w:rsidR="00650225" w:rsidRDefault="00650225" w:rsidP="0080295B"/>
            <w:p w14:paraId="0211A13F" w14:textId="77777777" w:rsidR="00650225" w:rsidRDefault="00650225" w:rsidP="0080295B"/>
            <w:p w14:paraId="072E80CC" w14:textId="5CE2C0F7" w:rsidR="00532178" w:rsidRPr="007F40FC" w:rsidRDefault="00D976A3" w:rsidP="0080295B">
              <w:pPr>
                <w:rPr>
                  <w:highlight w:val="yellow"/>
                </w:rPr>
              </w:pPr>
              <w:r w:rsidRPr="007F40FC">
                <w:rPr>
                  <w:highlight w:val="yellow"/>
                </w:rPr>
                <w:lastRenderedPageBreak/>
                <w:t>Machine Learning</w:t>
              </w:r>
            </w:p>
            <w:sdt>
              <w:sdtPr>
                <w:rPr>
                  <w:highlight w:val="yellow"/>
                </w:rPr>
                <w:id w:val="564378245"/>
                <w:bibliography/>
              </w:sdtPr>
              <w:sdtEndPr>
                <w:rPr>
                  <w:sz w:val="20"/>
                  <w:szCs w:val="20"/>
                  <w:lang w:eastAsia="ja-JP"/>
                </w:rPr>
              </w:sdtEndPr>
              <w:sdtContent>
                <w:p w14:paraId="72C47090" w14:textId="5A66B669" w:rsidR="00D976A3" w:rsidRPr="007F40FC" w:rsidRDefault="00D976A3" w:rsidP="00D976A3">
                  <w:pPr>
                    <w:pStyle w:val="Bibliography"/>
                    <w:rPr>
                      <w:sz w:val="20"/>
                      <w:szCs w:val="20"/>
                      <w:highlight w:val="yellow"/>
                      <w:lang w:eastAsia="ja-JP"/>
                    </w:rPr>
                  </w:pPr>
                  <w:r w:rsidRPr="007F40FC">
                    <w:rPr>
                      <w:highlight w:val="yellow"/>
                    </w:rPr>
                    <w:fldChar w:fldCharType="begin"/>
                  </w:r>
                  <w:r w:rsidRPr="007F40FC">
                    <w:rPr>
                      <w:highlight w:val="yellow"/>
                    </w:rPr>
                    <w:instrText xml:space="preserve"> BIBLIOGRAPHY </w:instrText>
                  </w:r>
                  <w:r w:rsidRPr="007F40FC">
                    <w:rPr>
                      <w:highlight w:val="yellow"/>
                    </w:rPr>
                    <w:fldChar w:fldCharType="separate"/>
                  </w:r>
                  <w:r w:rsidRPr="007F40FC">
                    <w:rPr>
                      <w:noProof/>
                      <w:highlight w:val="yellow"/>
                    </w:rPr>
                    <w:t>A</w:t>
                  </w:r>
                  <w:r w:rsidRPr="007F40FC">
                    <w:rPr>
                      <w:sz w:val="20"/>
                      <w:szCs w:val="20"/>
                      <w:highlight w:val="yellow"/>
                      <w:lang w:eastAsia="ja-JP"/>
                    </w:rPr>
                    <w:t xml:space="preserve">rroyo, R., 2016. Research Gate. [Online] </w:t>
                  </w:r>
                  <w:r w:rsidRPr="007F40FC">
                    <w:rPr>
                      <w:sz w:val="20"/>
                      <w:szCs w:val="20"/>
                      <w:highlight w:val="yellow"/>
                      <w:lang w:eastAsia="ja-JP"/>
                    </w:rPr>
                    <w:br/>
                    <w:t xml:space="preserve">Available at: </w:t>
                  </w:r>
                  <w:hyperlink r:id="rId55" w:history="1">
                    <w:r w:rsidR="00650225" w:rsidRPr="007F40FC">
                      <w:rPr>
                        <w:rStyle w:val="Hyperlink"/>
                        <w:sz w:val="20"/>
                        <w:szCs w:val="20"/>
                        <w:highlight w:val="yellow"/>
                        <w:lang w:eastAsia="ja-JP"/>
                      </w:rPr>
                      <w:t>https://www.researchgate.net/profile/Roberto-Arroyo-4/publication/304789242/figure/fig2/AS:380415</w:t>
                    </w:r>
                    <w:r w:rsidR="00650225" w:rsidRPr="007F40FC">
                      <w:rPr>
                        <w:rStyle w:val="Hyperlink"/>
                        <w:sz w:val="20"/>
                        <w:szCs w:val="20"/>
                        <w:highlight w:val="yellow"/>
                        <w:lang w:eastAsia="ja-JP"/>
                      </w:rPr>
                      <w:t>1</w:t>
                    </w:r>
                    <w:r w:rsidR="00650225" w:rsidRPr="007F40FC">
                      <w:rPr>
                        <w:rStyle w:val="Hyperlink"/>
                        <w:sz w:val="20"/>
                        <w:szCs w:val="20"/>
                        <w:highlight w:val="yellow"/>
                        <w:lang w:eastAsia="ja-JP"/>
                      </w:rPr>
                      <w:t>74037504@1467709453041/Example-cases-of-pixel-wise-segmentation-performed-by-SegNet-on-real-road-scenarios.png</w:t>
                    </w:r>
                  </w:hyperlink>
                  <w:r w:rsidR="00650225" w:rsidRPr="007F40FC">
                    <w:rPr>
                      <w:rFonts w:hint="eastAsia"/>
                      <w:sz w:val="20"/>
                      <w:szCs w:val="20"/>
                      <w:highlight w:val="yellow"/>
                      <w:lang w:eastAsia="ja-JP"/>
                    </w:rPr>
                    <w:t xml:space="preserve"> </w:t>
                  </w:r>
                  <w:r w:rsidRPr="007F40FC">
                    <w:rPr>
                      <w:sz w:val="20"/>
                      <w:szCs w:val="20"/>
                      <w:highlight w:val="yellow"/>
                      <w:lang w:eastAsia="ja-JP"/>
                    </w:rPr>
                    <w:t>[Accessed 12 October 2021]</w:t>
                  </w:r>
                </w:p>
                <w:p w14:paraId="751F3D3E" w14:textId="06BC1AB5" w:rsidR="00D976A3" w:rsidRPr="007F40FC" w:rsidRDefault="00D976A3" w:rsidP="00D976A3">
                  <w:pPr>
                    <w:pStyle w:val="Bibliography"/>
                    <w:rPr>
                      <w:sz w:val="20"/>
                      <w:szCs w:val="20"/>
                      <w:highlight w:val="yellow"/>
                      <w:lang w:eastAsia="ja-JP"/>
                    </w:rPr>
                  </w:pPr>
                  <w:r w:rsidRPr="007F40FC">
                    <w:rPr>
                      <w:sz w:val="20"/>
                      <w:szCs w:val="20"/>
                      <w:highlight w:val="yellow"/>
                      <w:lang w:eastAsia="ja-JP"/>
                    </w:rPr>
                    <w:t xml:space="preserve">IBM, 2021. Ibm.com. [Online] </w:t>
                  </w:r>
                  <w:r w:rsidRPr="007F40FC">
                    <w:rPr>
                      <w:sz w:val="20"/>
                      <w:szCs w:val="20"/>
                      <w:highlight w:val="yellow"/>
                      <w:lang w:eastAsia="ja-JP"/>
                    </w:rPr>
                    <w:br/>
                    <w:t xml:space="preserve">Available at: </w:t>
                  </w:r>
                  <w:hyperlink r:id="rId56" w:history="1">
                    <w:r w:rsidRPr="007F40FC">
                      <w:rPr>
                        <w:rStyle w:val="Hyperlink"/>
                        <w:sz w:val="20"/>
                        <w:szCs w:val="20"/>
                        <w:highlight w:val="yellow"/>
                        <w:lang w:eastAsia="ja-JP"/>
                      </w:rPr>
                      <w:t>https://www.ibm.com/cloud/learn/machine-learning</w:t>
                    </w:r>
                  </w:hyperlink>
                  <w:r w:rsidR="00650225" w:rsidRPr="007F40FC">
                    <w:rPr>
                      <w:sz w:val="20"/>
                      <w:szCs w:val="20"/>
                      <w:highlight w:val="yellow"/>
                      <w:lang w:eastAsia="ja-JP"/>
                    </w:rPr>
                    <w:t xml:space="preserve"> </w:t>
                  </w:r>
                  <w:r w:rsidRPr="007F40FC">
                    <w:rPr>
                      <w:sz w:val="20"/>
                      <w:szCs w:val="20"/>
                      <w:highlight w:val="yellow"/>
                      <w:lang w:eastAsia="ja-JP"/>
                    </w:rPr>
                    <w:t>[Accessed 12 October 2021]</w:t>
                  </w:r>
                </w:p>
                <w:p w14:paraId="4A7D7A52" w14:textId="6503AD46" w:rsidR="00D976A3" w:rsidRPr="007F40FC" w:rsidRDefault="00D976A3" w:rsidP="00D976A3">
                  <w:pPr>
                    <w:pStyle w:val="Bibliography"/>
                    <w:rPr>
                      <w:sz w:val="20"/>
                      <w:szCs w:val="20"/>
                      <w:highlight w:val="yellow"/>
                      <w:lang w:eastAsia="ja-JP"/>
                    </w:rPr>
                  </w:pPr>
                  <w:r w:rsidRPr="007F40FC">
                    <w:rPr>
                      <w:sz w:val="20"/>
                      <w:szCs w:val="20"/>
                      <w:highlight w:val="yellow"/>
                      <w:lang w:eastAsia="ja-JP"/>
                    </w:rPr>
                    <w:t xml:space="preserve">IBM, 2021. Ibm.com. [Online] </w:t>
                  </w:r>
                  <w:r w:rsidRPr="007F40FC">
                    <w:rPr>
                      <w:sz w:val="20"/>
                      <w:szCs w:val="20"/>
                      <w:highlight w:val="yellow"/>
                      <w:lang w:eastAsia="ja-JP"/>
                    </w:rPr>
                    <w:br/>
                    <w:t xml:space="preserve">Available at: </w:t>
                  </w:r>
                  <w:hyperlink r:id="rId57" w:history="1">
                    <w:r w:rsidRPr="007F40FC">
                      <w:rPr>
                        <w:rStyle w:val="Hyperlink"/>
                        <w:sz w:val="20"/>
                        <w:szCs w:val="20"/>
                        <w:highlight w:val="yellow"/>
                        <w:lang w:eastAsia="ja-JP"/>
                      </w:rPr>
                      <w:t>https://www.ibm.com/au-en/cloud/learn/neural-networks</w:t>
                    </w:r>
                  </w:hyperlink>
                  <w:r w:rsidR="00650225" w:rsidRPr="007F40FC">
                    <w:rPr>
                      <w:sz w:val="20"/>
                      <w:szCs w:val="20"/>
                      <w:highlight w:val="yellow"/>
                      <w:lang w:eastAsia="ja-JP"/>
                    </w:rPr>
                    <w:t xml:space="preserve"> </w:t>
                  </w:r>
                  <w:r w:rsidRPr="007F40FC">
                    <w:rPr>
                      <w:sz w:val="20"/>
                      <w:szCs w:val="20"/>
                      <w:highlight w:val="yellow"/>
                      <w:lang w:eastAsia="ja-JP"/>
                    </w:rPr>
                    <w:t>[Accessed 12 October 2021]</w:t>
                  </w:r>
                </w:p>
                <w:p w14:paraId="4ACA6CF0" w14:textId="1AE290EE" w:rsidR="00D976A3" w:rsidRPr="007F40FC" w:rsidRDefault="00D976A3" w:rsidP="00D976A3">
                  <w:pPr>
                    <w:pStyle w:val="Bibliography"/>
                    <w:rPr>
                      <w:sz w:val="20"/>
                      <w:szCs w:val="20"/>
                      <w:highlight w:val="yellow"/>
                      <w:lang w:eastAsia="ja-JP"/>
                    </w:rPr>
                  </w:pPr>
                  <w:r w:rsidRPr="007F40FC">
                    <w:rPr>
                      <w:sz w:val="20"/>
                      <w:szCs w:val="20"/>
                      <w:highlight w:val="yellow"/>
                      <w:lang w:eastAsia="ja-JP"/>
                    </w:rPr>
                    <w:t>IOSR-JCE, 2021. A Critical Conceptual Analysis of Definitions of Aritifical Intelligence as Applicable to Computer Engineering. IOSR Journal of Computer Engineering, 16(2), p. 13</w:t>
                  </w:r>
                </w:p>
                <w:p w14:paraId="52C20229" w14:textId="1DDBF8C0" w:rsidR="00D976A3" w:rsidRPr="007F40FC" w:rsidRDefault="00D976A3" w:rsidP="00D976A3">
                  <w:pPr>
                    <w:pStyle w:val="Bibliography"/>
                    <w:rPr>
                      <w:sz w:val="20"/>
                      <w:szCs w:val="20"/>
                      <w:highlight w:val="yellow"/>
                      <w:lang w:eastAsia="ja-JP"/>
                    </w:rPr>
                  </w:pPr>
                  <w:r w:rsidRPr="007F40FC">
                    <w:rPr>
                      <w:sz w:val="20"/>
                      <w:szCs w:val="20"/>
                      <w:highlight w:val="yellow"/>
                      <w:lang w:eastAsia="ja-JP"/>
                    </w:rPr>
                    <w:t>J, N., H, C. &amp; M, B., 2019. Machine Learning: Applications of Artifical Intelligence to Imaging and Diagnosis. Biophysical Reviews, 11(1), pp. 111-118</w:t>
                  </w:r>
                </w:p>
                <w:p w14:paraId="77D9C9F7" w14:textId="1F8BE17C" w:rsidR="00D976A3" w:rsidRPr="007F40FC" w:rsidRDefault="00D976A3" w:rsidP="00D976A3">
                  <w:pPr>
                    <w:pStyle w:val="Bibliography"/>
                    <w:rPr>
                      <w:sz w:val="20"/>
                      <w:szCs w:val="20"/>
                      <w:highlight w:val="yellow"/>
                      <w:lang w:eastAsia="ja-JP"/>
                    </w:rPr>
                  </w:pPr>
                  <w:r w:rsidRPr="007F40FC">
                    <w:rPr>
                      <w:sz w:val="20"/>
                      <w:szCs w:val="20"/>
                      <w:highlight w:val="yellow"/>
                      <w:lang w:eastAsia="ja-JP"/>
                    </w:rPr>
                    <w:t xml:space="preserve">Marius, H., 2021. Toward Data Science. [Online] </w:t>
                  </w:r>
                  <w:r w:rsidRPr="007F40FC">
                    <w:rPr>
                      <w:sz w:val="20"/>
                      <w:szCs w:val="20"/>
                      <w:highlight w:val="yellow"/>
                      <w:lang w:eastAsia="ja-JP"/>
                    </w:rPr>
                    <w:br/>
                    <w:t xml:space="preserve">Available at: </w:t>
                  </w:r>
                  <w:hyperlink r:id="rId58" w:history="1">
                    <w:r w:rsidRPr="007F40FC">
                      <w:rPr>
                        <w:rStyle w:val="Hyperlink"/>
                        <w:sz w:val="20"/>
                        <w:szCs w:val="20"/>
                        <w:highlight w:val="yellow"/>
                        <w:lang w:eastAsia="ja-JP"/>
                      </w:rPr>
                      <w:t>https://towards</w:t>
                    </w:r>
                    <w:r w:rsidRPr="007F40FC">
                      <w:rPr>
                        <w:rStyle w:val="Hyperlink"/>
                        <w:sz w:val="20"/>
                        <w:szCs w:val="20"/>
                        <w:highlight w:val="yellow"/>
                        <w:lang w:eastAsia="ja-JP"/>
                      </w:rPr>
                      <w:t>d</w:t>
                    </w:r>
                    <w:r w:rsidRPr="007F40FC">
                      <w:rPr>
                        <w:rStyle w:val="Hyperlink"/>
                        <w:sz w:val="20"/>
                        <w:szCs w:val="20"/>
                        <w:highlight w:val="yellow"/>
                        <w:lang w:eastAsia="ja-JP"/>
                      </w:rPr>
                      <w:t>atascience.com/overview-state-of-the-art-machine-learning-algorithms-per-discipline-per-task-c1a16a66b8bb</w:t>
                    </w:r>
                  </w:hyperlink>
                  <w:r w:rsidR="00650225" w:rsidRPr="007F40FC">
                    <w:rPr>
                      <w:sz w:val="20"/>
                      <w:szCs w:val="20"/>
                      <w:highlight w:val="yellow"/>
                      <w:lang w:eastAsia="ja-JP"/>
                    </w:rPr>
                    <w:t xml:space="preserve"> </w:t>
                  </w:r>
                  <w:r w:rsidRPr="007F40FC">
                    <w:rPr>
                      <w:sz w:val="20"/>
                      <w:szCs w:val="20"/>
                      <w:highlight w:val="yellow"/>
                      <w:lang w:eastAsia="ja-JP"/>
                    </w:rPr>
                    <w:t>[Accessed 12 October 2021]</w:t>
                  </w:r>
                </w:p>
                <w:p w14:paraId="23FF3646" w14:textId="459ECC57" w:rsidR="00D976A3" w:rsidRPr="007F40FC" w:rsidRDefault="00D976A3" w:rsidP="0080295B">
                  <w:pPr>
                    <w:rPr>
                      <w:highlight w:val="yellow"/>
                    </w:rPr>
                  </w:pPr>
                  <w:r w:rsidRPr="007F40FC">
                    <w:rPr>
                      <w:b/>
                      <w:bCs/>
                      <w:noProof/>
                      <w:highlight w:val="yellow"/>
                    </w:rPr>
                    <w:fldChar w:fldCharType="end"/>
                  </w:r>
                </w:p>
              </w:sdtContent>
            </w:sdt>
            <w:p w14:paraId="21BB70BD" w14:textId="77777777" w:rsidR="00532178" w:rsidRPr="007F40FC" w:rsidRDefault="00532178" w:rsidP="0080295B">
              <w:pPr>
                <w:rPr>
                  <w:highlight w:val="yellow"/>
                </w:rPr>
              </w:pPr>
              <w:r w:rsidRPr="007F40FC">
                <w:rPr>
                  <w:highlight w:val="yellow"/>
                </w:rPr>
                <w:t>Chatterbot:</w:t>
              </w:r>
            </w:p>
            <w:p w14:paraId="2EE0D7A1" w14:textId="77777777" w:rsidR="00532178" w:rsidRPr="007F40FC" w:rsidRDefault="00532178" w:rsidP="00532178">
              <w:pPr>
                <w:rPr>
                  <w:rFonts w:ascii="Open Sans" w:hAnsi="Open Sans" w:cs="Open Sans"/>
                  <w:color w:val="000000"/>
                  <w:highlight w:val="yellow"/>
                  <w:shd w:val="clear" w:color="auto" w:fill="FFFFFF"/>
                </w:rPr>
              </w:pPr>
              <w:r w:rsidRPr="007F40FC">
                <w:rPr>
                  <w:rFonts w:ascii="Open Sans" w:hAnsi="Open Sans" w:cs="Open Sans"/>
                  <w:color w:val="000000"/>
                  <w:highlight w:val="yellow"/>
                  <w:shd w:val="clear" w:color="auto" w:fill="FFFFFF"/>
                </w:rPr>
                <w:t>2021. [online] Available at: &lt;https://www.optus.com.au/notices/messaging&gt; [Accessed 11 October 2021].</w:t>
              </w:r>
            </w:p>
            <w:p w14:paraId="02BD1495" w14:textId="48AB9885" w:rsidR="00532178" w:rsidRPr="007F40FC" w:rsidRDefault="00532178" w:rsidP="00532178">
              <w:pPr>
                <w:rPr>
                  <w:highlight w:val="yellow"/>
                </w:rPr>
              </w:pPr>
              <w:r w:rsidRPr="007F40FC">
                <w:rPr>
                  <w:highlight w:val="yellow"/>
                </w:rPr>
                <w:t>99firms.com. 2021. 25+ Chatbot Statistics for 2021 - 99firms. [online] Available at: &lt;</w:t>
              </w:r>
              <w:hyperlink r:id="rId59" w:history="1">
                <w:r w:rsidR="008B044C" w:rsidRPr="007F40FC">
                  <w:rPr>
                    <w:rStyle w:val="Hyperlink"/>
                    <w:highlight w:val="yellow"/>
                  </w:rPr>
                  <w:t>https://99firms.com/blog/chatbot-statistics/#gref</w:t>
                </w:r>
              </w:hyperlink>
              <w:r w:rsidRPr="007F40FC">
                <w:rPr>
                  <w:highlight w:val="yellow"/>
                </w:rPr>
                <w:t>&gt; [Accessed 11 October 2021]</w:t>
              </w:r>
            </w:p>
            <w:p w14:paraId="2ACB4A7B" w14:textId="7A0714E8" w:rsidR="00532178" w:rsidRPr="007F40FC" w:rsidRDefault="00532178" w:rsidP="00532178">
              <w:pPr>
                <w:rPr>
                  <w:highlight w:val="yellow"/>
                </w:rPr>
              </w:pPr>
              <w:r w:rsidRPr="007F40FC">
                <w:rPr>
                  <w:highlight w:val="yellow"/>
                </w:rPr>
                <w:t>Analyticsinsight.net. 2021. Are Chatbots and Artificial Intelligence Killing the Call-</w:t>
              </w:r>
              <w:proofErr w:type="spellStart"/>
              <w:r w:rsidRPr="007F40FC">
                <w:rPr>
                  <w:highlight w:val="yellow"/>
                </w:rPr>
                <w:t>Center</w:t>
              </w:r>
              <w:proofErr w:type="spellEnd"/>
              <w:r w:rsidRPr="007F40FC">
                <w:rPr>
                  <w:highlight w:val="yellow"/>
                </w:rPr>
                <w:t xml:space="preserve"> </w:t>
              </w:r>
              <w:proofErr w:type="gramStart"/>
              <w:r w:rsidRPr="007F40FC">
                <w:rPr>
                  <w:highlight w:val="yellow"/>
                </w:rPr>
                <w:t>Industry?.</w:t>
              </w:r>
              <w:proofErr w:type="gramEnd"/>
              <w:r w:rsidRPr="007F40FC">
                <w:rPr>
                  <w:highlight w:val="yellow"/>
                </w:rPr>
                <w:t xml:space="preserve"> [online] Available at: &lt;</w:t>
              </w:r>
              <w:r w:rsidR="008B044C" w:rsidRPr="007F40FC">
                <w:rPr>
                  <w:highlight w:val="yellow"/>
                </w:rPr>
                <w:t xml:space="preserve"> </w:t>
              </w:r>
              <w:hyperlink r:id="rId60" w:history="1">
                <w:r w:rsidR="008B044C" w:rsidRPr="007F40FC">
                  <w:rPr>
                    <w:rStyle w:val="Hyperlink"/>
                    <w:highlight w:val="yellow"/>
                  </w:rPr>
                  <w:t>https://www.analyticsinsight.net/are-chatbots-and-artificial-intelligence-killing-the-call-center-industry</w:t>
                </w:r>
                <w:r w:rsidR="008B044C" w:rsidRPr="007F40FC">
                  <w:rPr>
                    <w:rStyle w:val="Hyperlink"/>
                    <w:highlight w:val="yellow"/>
                  </w:rPr>
                  <w:t>/</w:t>
                </w:r>
              </w:hyperlink>
              <w:r w:rsidRPr="007F40FC">
                <w:rPr>
                  <w:highlight w:val="yellow"/>
                </w:rPr>
                <w:t>&gt; [Accessed 11 October 2021]</w:t>
              </w:r>
            </w:p>
            <w:p w14:paraId="53F52CEC" w14:textId="3ADE11BA" w:rsidR="00532178" w:rsidRPr="007F40FC" w:rsidRDefault="00532178" w:rsidP="00532178">
              <w:pPr>
                <w:rPr>
                  <w:highlight w:val="yellow"/>
                </w:rPr>
              </w:pPr>
              <w:r w:rsidRPr="007F40FC">
                <w:rPr>
                  <w:highlight w:val="yellow"/>
                </w:rPr>
                <w:t>En.wikipedia.org. 2021. Chatbot - Wikipedia. [online] Available at: &lt;</w:t>
              </w:r>
              <w:hyperlink r:id="rId61" w:history="1">
                <w:r w:rsidR="008B044C" w:rsidRPr="007F40FC">
                  <w:rPr>
                    <w:rStyle w:val="Hyperlink"/>
                    <w:highlight w:val="yellow"/>
                  </w:rPr>
                  <w:t>https://en.wikipedia.org/wiki/Chatbot#cite_note-3</w:t>
                </w:r>
              </w:hyperlink>
              <w:r w:rsidRPr="007F40FC">
                <w:rPr>
                  <w:highlight w:val="yellow"/>
                </w:rPr>
                <w:t>&gt; [Accessed 11 October 2021]</w:t>
              </w:r>
            </w:p>
            <w:p w14:paraId="7FC93B36" w14:textId="13AD5641" w:rsidR="00532178" w:rsidRPr="007F40FC" w:rsidRDefault="00532178" w:rsidP="00532178">
              <w:pPr>
                <w:rPr>
                  <w:highlight w:val="yellow"/>
                </w:rPr>
              </w:pPr>
              <w:r w:rsidRPr="007F40FC">
                <w:rPr>
                  <w:highlight w:val="yellow"/>
                </w:rPr>
                <w:t>En.wikipedia.org. 2021. Turing test - Wikipedia. [online] Available at: &lt;</w:t>
              </w:r>
              <w:hyperlink r:id="rId62" w:history="1">
                <w:r w:rsidR="008B044C" w:rsidRPr="007F40FC">
                  <w:rPr>
                    <w:rStyle w:val="Hyperlink"/>
                    <w:highlight w:val="yellow"/>
                  </w:rPr>
                  <w:t>https://en.wikipedia.org/wiki/Turing_test</w:t>
                </w:r>
              </w:hyperlink>
              <w:r w:rsidRPr="007F40FC">
                <w:rPr>
                  <w:highlight w:val="yellow"/>
                </w:rPr>
                <w:t>&gt; [Accessed 11 October 2021].</w:t>
              </w:r>
            </w:p>
            <w:p w14:paraId="65F192E2" w14:textId="35DBE4DD" w:rsidR="00532178" w:rsidRPr="007F40FC" w:rsidRDefault="00532178" w:rsidP="00532178">
              <w:pPr>
                <w:rPr>
                  <w:highlight w:val="yellow"/>
                </w:rPr>
              </w:pPr>
              <w:r w:rsidRPr="007F40FC">
                <w:rPr>
                  <w:highlight w:val="yellow"/>
                </w:rPr>
                <w:t>En.wikipedia.org. 2021. </w:t>
              </w:r>
              <w:proofErr w:type="spellStart"/>
              <w:r w:rsidRPr="007F40FC">
                <w:rPr>
                  <w:highlight w:val="yellow"/>
                </w:rPr>
                <w:t>Verbot</w:t>
              </w:r>
              <w:proofErr w:type="spellEnd"/>
              <w:r w:rsidRPr="007F40FC">
                <w:rPr>
                  <w:highlight w:val="yellow"/>
                </w:rPr>
                <w:t xml:space="preserve"> - Wikipedia. [online] Available at: &lt;</w:t>
              </w:r>
              <w:hyperlink r:id="rId63" w:history="1">
                <w:r w:rsidR="008B044C" w:rsidRPr="007F40FC">
                  <w:rPr>
                    <w:rStyle w:val="Hyperlink"/>
                    <w:highlight w:val="yellow"/>
                  </w:rPr>
                  <w:t>https://en.wikipedia.org/wiki/Verbot</w:t>
                </w:r>
              </w:hyperlink>
              <w:r w:rsidRPr="007F40FC">
                <w:rPr>
                  <w:highlight w:val="yellow"/>
                </w:rPr>
                <w:t>&gt; [Accessed 11 October 2021].</w:t>
              </w:r>
            </w:p>
            <w:p w14:paraId="7F9CC323" w14:textId="76F46EE8" w:rsidR="00532178" w:rsidRPr="007F40FC" w:rsidRDefault="00532178" w:rsidP="00532178">
              <w:pPr>
                <w:rPr>
                  <w:highlight w:val="yellow"/>
                </w:rPr>
              </w:pPr>
              <w:r w:rsidRPr="007F40FC">
                <w:rPr>
                  <w:highlight w:val="yellow"/>
                </w:rPr>
                <w:t>En.wikipedia.org. 2021. </w:t>
              </w:r>
              <w:proofErr w:type="spellStart"/>
              <w:r w:rsidRPr="007F40FC">
                <w:rPr>
                  <w:highlight w:val="yellow"/>
                </w:rPr>
                <w:t>Verbot</w:t>
              </w:r>
              <w:proofErr w:type="spellEnd"/>
              <w:r w:rsidRPr="007F40FC">
                <w:rPr>
                  <w:highlight w:val="yellow"/>
                </w:rPr>
                <w:t xml:space="preserve"> - Wikipedia. [online] Available at: &lt;</w:t>
              </w:r>
              <w:hyperlink r:id="rId64" w:history="1">
                <w:r w:rsidR="008B044C" w:rsidRPr="007F40FC">
                  <w:rPr>
                    <w:rStyle w:val="Hyperlink"/>
                    <w:highlight w:val="yellow"/>
                  </w:rPr>
                  <w:t>https://en.wikipedia.org/wiki/Verbot</w:t>
                </w:r>
              </w:hyperlink>
              <w:r w:rsidRPr="007F40FC">
                <w:rPr>
                  <w:highlight w:val="yellow"/>
                </w:rPr>
                <w:t>&gt; [Accessed 11 October 2021].</w:t>
              </w:r>
            </w:p>
            <w:p w14:paraId="3BF70A27" w14:textId="24FC9CD9" w:rsidR="00532178" w:rsidRPr="007F40FC" w:rsidRDefault="00532178" w:rsidP="008B044C">
              <w:pPr>
                <w:rPr>
                  <w:highlight w:val="yellow"/>
                </w:rPr>
              </w:pPr>
              <w:proofErr w:type="spellStart"/>
              <w:r w:rsidRPr="007F40FC">
                <w:rPr>
                  <w:highlight w:val="yellow"/>
                </w:rPr>
                <w:t>Reshamwala</w:t>
              </w:r>
              <w:proofErr w:type="spellEnd"/>
              <w:r w:rsidRPr="007F40FC">
                <w:rPr>
                  <w:highlight w:val="yellow"/>
                </w:rPr>
                <w:t>, A., Pawar, P. and Mishra, D., 2013. REVIEW ON NATURAL LANGUAGE PROCESSING. [online] Research Gate. Available at: &lt;</w:t>
              </w:r>
              <w:hyperlink r:id="rId65" w:history="1">
                <w:r w:rsidR="008B044C" w:rsidRPr="007F40FC">
                  <w:rPr>
                    <w:rStyle w:val="Hyperlink"/>
                    <w:highlight w:val="yellow"/>
                  </w:rPr>
                  <w:t>https://www.researchgate.net/profile/Alpa-Reshamwala/publication/235788362_REVIEW_ON_NATURAL_LANGUAGE_PROCESSING/links/00463516276f412048000000/REVIEW-ON-NATURAL-LANGUAGE-PROCESSING.pdf</w:t>
                </w:r>
              </w:hyperlink>
              <w:r w:rsidRPr="007F40FC">
                <w:rPr>
                  <w:highlight w:val="yellow"/>
                </w:rPr>
                <w:t>&gt; [Accessed 11 October 2021].</w:t>
              </w:r>
            </w:p>
            <w:p w14:paraId="0F4D5E80" w14:textId="50B8E8C4" w:rsidR="00532178" w:rsidRPr="008B044C" w:rsidRDefault="00532178" w:rsidP="00532178">
              <w:r w:rsidRPr="007F40FC">
                <w:rPr>
                  <w:highlight w:val="yellow"/>
                </w:rPr>
                <w:t>Speechtechmag.com. 2021. SpeechTechMag.com: Toys That Have a Voice. [online] Available at: &lt;</w:t>
              </w:r>
              <w:hyperlink r:id="rId66" w:history="1">
                <w:r w:rsidR="008B044C" w:rsidRPr="007F40FC">
                  <w:rPr>
                    <w:rStyle w:val="Hyperlink"/>
                    <w:highlight w:val="yellow"/>
                  </w:rPr>
                  <w:t>https://www.speechtechmag.com/Articles/PrintArticle.aspx?ArticleID=30031</w:t>
                </w:r>
              </w:hyperlink>
              <w:r w:rsidRPr="007F40FC">
                <w:rPr>
                  <w:highlight w:val="yellow"/>
                </w:rPr>
                <w:t>&gt; [Accessed 11 October 2021].</w:t>
              </w:r>
            </w:p>
            <w:p w14:paraId="4BEA20DD" w14:textId="5AB66131" w:rsidR="0080295B" w:rsidRPr="0080295B" w:rsidRDefault="004A4CB5"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sdtContent>
    </w:sdt>
    <w:p w14:paraId="4ED3B502" w14:textId="77777777" w:rsidR="007477FB" w:rsidRPr="007477FB" w:rsidRDefault="007477FB" w:rsidP="007477FB"/>
    <w:sectPr w:rsidR="007477FB" w:rsidRPr="007477F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0DBDE" w14:textId="77777777" w:rsidR="004A4CB5" w:rsidRDefault="004A4CB5" w:rsidP="00306EAC">
      <w:pPr>
        <w:spacing w:after="0" w:line="240" w:lineRule="auto"/>
      </w:pPr>
      <w:r>
        <w:separator/>
      </w:r>
    </w:p>
  </w:endnote>
  <w:endnote w:type="continuationSeparator" w:id="0">
    <w:p w14:paraId="62CBC984" w14:textId="77777777" w:rsidR="004A4CB5" w:rsidRDefault="004A4CB5" w:rsidP="00306EAC">
      <w:pPr>
        <w:spacing w:after="0" w:line="240" w:lineRule="auto"/>
      </w:pPr>
      <w:r>
        <w:continuationSeparator/>
      </w:r>
    </w:p>
  </w:endnote>
  <w:endnote w:id="1">
    <w:p w14:paraId="7AADAFBB" w14:textId="0F83CBE4" w:rsidR="002C115E" w:rsidRDefault="002C115E" w:rsidP="00161DD9">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1" w:history="1">
        <w:r w:rsidRPr="00AA508C">
          <w:rPr>
            <w:rStyle w:val="Hyperlink"/>
          </w:rPr>
          <w:t>Demand &amp; Impacts on Tech &amp; Digital Skills White Paper 2021 (acs.org.au)</w:t>
        </w:r>
      </w:hyperlink>
      <w:r w:rsidRPr="00AA508C">
        <w:t>&gt; [Accessed 30 September 2021]</w:t>
      </w:r>
    </w:p>
  </w:endnote>
  <w:endnote w:id="2">
    <w:p w14:paraId="17A3EC27" w14:textId="77777777" w:rsidR="002C115E" w:rsidRPr="00903061"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2" w:history="1">
        <w:r w:rsidRPr="00AA508C">
          <w:rPr>
            <w:rStyle w:val="Hyperlink"/>
          </w:rPr>
          <w:t>https://www.nationalskillscommission.gov.au/our-work/skills-priority-list</w:t>
        </w:r>
      </w:hyperlink>
      <w:r w:rsidRPr="00AA508C">
        <w:t xml:space="preserve"> &gt; [Accessed 2 October 2021]&gt;</w:t>
      </w:r>
    </w:p>
  </w:endnote>
  <w:endnote w:id="3">
    <w:p w14:paraId="06A74806"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3" w:history="1">
        <w:r w:rsidRPr="00AA508C">
          <w:rPr>
            <w:rStyle w:val="Hyperlink"/>
          </w:rPr>
          <w:t>https://www.nationalskillscommission.gov.au/our-work/skills-priority-list</w:t>
        </w:r>
      </w:hyperlink>
      <w:r w:rsidRPr="00AA508C">
        <w:t xml:space="preserve"> &gt; [Accessed 2 October 2021]</w:t>
      </w:r>
    </w:p>
  </w:endnote>
  <w:endnote w:id="4">
    <w:p w14:paraId="5A82B5F7"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 w:history="1">
        <w:r w:rsidRPr="00AA508C">
          <w:rPr>
            <w:rStyle w:val="Hyperlink"/>
          </w:rPr>
          <w:t>https://www.nationalskillscommission.gov.au/our-work/skills-priority-list</w:t>
        </w:r>
      </w:hyperlink>
      <w:r w:rsidRPr="00AA508C">
        <w:t xml:space="preserve"> &gt; [Accessed 2 October 2021]</w:t>
      </w:r>
    </w:p>
  </w:endnote>
  <w:endnote w:id="5">
    <w:p w14:paraId="638BAFE0" w14:textId="77777777" w:rsidR="002C115E" w:rsidRPr="00862225" w:rsidRDefault="002C115E" w:rsidP="00423B8F">
      <w:pPr>
        <w:rPr>
          <w:i/>
          <w:iCs/>
        </w:rPr>
      </w:pPr>
      <w:r>
        <w:rPr>
          <w:rStyle w:val="EndnoteReference"/>
        </w:rPr>
        <w:endnoteRef/>
      </w:r>
      <w:r>
        <w:t xml:space="preserve"> </w:t>
      </w:r>
      <w:r w:rsidRPr="00AA508C">
        <w:t xml:space="preserve">Department of Industry, 2018. </w:t>
      </w:r>
      <w:r w:rsidRPr="00AA508C">
        <w:rPr>
          <w:i/>
          <w:iCs/>
        </w:rPr>
        <w:t>Australia’s Tech Future</w:t>
      </w:r>
      <w:r w:rsidRPr="00AA508C">
        <w:t>. [online] p.17. Available at:</w:t>
      </w:r>
      <w:r w:rsidRPr="00AA508C">
        <w:br/>
        <w:t xml:space="preserve">&lt; </w:t>
      </w:r>
      <w:hyperlink r:id="rId5"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endnote>
  <w:endnote w:id="6">
    <w:p w14:paraId="5EC62141" w14:textId="77777777" w:rsidR="002C115E" w:rsidRDefault="002C115E" w:rsidP="00423B8F">
      <w:pPr>
        <w:pStyle w:val="EndnoteText"/>
      </w:pPr>
      <w:r>
        <w:rPr>
          <w:rStyle w:val="EndnoteReference"/>
        </w:rPr>
        <w:endnoteRef/>
      </w:r>
      <w:r>
        <w:t xml:space="preserve"> Burning Glass Technologies, 2018. </w:t>
      </w:r>
      <w:r>
        <w:rPr>
          <w:i/>
          <w:iCs/>
        </w:rPr>
        <w:t xml:space="preserve">Labour Insight Jobs </w:t>
      </w:r>
      <w:r>
        <w:t>[online]</w:t>
      </w:r>
    </w:p>
  </w:endnote>
  <w:endnote w:id="7">
    <w:p w14:paraId="71F6A742" w14:textId="77777777" w:rsidR="002C115E" w:rsidRDefault="002C115E" w:rsidP="00423B8F">
      <w:pPr>
        <w:pStyle w:val="EndnoteText"/>
      </w:pPr>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6" w:history="1">
        <w:r w:rsidRPr="00AA508C">
          <w:rPr>
            <w:rStyle w:val="Hyperlink"/>
          </w:rPr>
          <w:t>https://www.nationalskillscommission.gov.au/our-work/skills-priority-list</w:t>
        </w:r>
      </w:hyperlink>
      <w:r w:rsidRPr="00AA508C">
        <w:t xml:space="preserve"> &gt; [Accessed 2 October 2021]&gt;</w:t>
      </w:r>
    </w:p>
  </w:endnote>
  <w:endnote w:id="8">
    <w:p w14:paraId="1E7B775B" w14:textId="77777777" w:rsidR="002C115E" w:rsidRPr="00570EA8" w:rsidRDefault="002C115E" w:rsidP="00423B8F">
      <w:pPr>
        <w:pStyle w:val="EndnoteText"/>
        <w:rPr>
          <w:i/>
          <w:iCs/>
        </w:rPr>
      </w:pPr>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7" w:history="1">
        <w:r w:rsidRPr="00AA508C">
          <w:rPr>
            <w:rStyle w:val="Hyperlink"/>
          </w:rPr>
          <w:t>Demand &amp; Impacts on Tech &amp; Digital Skills White Paper 2021 (acs.org.au)</w:t>
        </w:r>
      </w:hyperlink>
      <w:r w:rsidRPr="00AA508C">
        <w:t>&gt; [Accessed 30 September 2021]</w:t>
      </w:r>
    </w:p>
  </w:endnote>
  <w:endnote w:id="9">
    <w:p w14:paraId="7784C467" w14:textId="77777777" w:rsidR="002C115E" w:rsidRPr="00570EA8" w:rsidRDefault="002C115E" w:rsidP="00423B8F">
      <w:r>
        <w:rPr>
          <w:rStyle w:val="EndnoteReference"/>
        </w:rPr>
        <w:endnoteRef/>
      </w:r>
      <w:r>
        <w:t xml:space="preserve"> </w:t>
      </w:r>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8" w:history="1">
        <w:r w:rsidRPr="00AA508C">
          <w:rPr>
            <w:rStyle w:val="Hyperlink"/>
          </w:rPr>
          <w:t>https://www.homeaffairs.gov.au/cyber-security-subsite/files/cyber-security-strategy-2020.pdf</w:t>
        </w:r>
      </w:hyperlink>
      <w:r w:rsidRPr="00AA508C">
        <w:t xml:space="preserve"> &gt;</w:t>
      </w:r>
      <w:r>
        <w:t xml:space="preserve"> [Accessed </w:t>
      </w:r>
      <w:r>
        <w:br/>
        <w:t>3 October 2021]</w:t>
      </w:r>
    </w:p>
  </w:endnote>
  <w:endnote w:id="10">
    <w:p w14:paraId="36963DA8" w14:textId="1E64977B" w:rsidR="002C115E" w:rsidRDefault="002C115E" w:rsidP="00A60D04">
      <w:pPr>
        <w:pStyle w:val="EndnoteText"/>
      </w:pPr>
      <w:r>
        <w:rPr>
          <w:rStyle w:val="EndnoteReference"/>
        </w:rPr>
        <w:endnoteRef/>
      </w:r>
      <w:r>
        <w:t xml:space="preserve"> Burning Glass Technologies, 2018. </w:t>
      </w:r>
      <w:r>
        <w:rPr>
          <w:i/>
          <w:iCs/>
        </w:rPr>
        <w:t>Labour Insight Jobs</w:t>
      </w:r>
      <w:r w:rsidRPr="00570EA8">
        <w:t xml:space="preserve"> </w:t>
      </w:r>
      <w:r>
        <w:t>[online]</w:t>
      </w:r>
    </w:p>
    <w:p w14:paraId="141400D5" w14:textId="5E70B93A" w:rsidR="007477FB" w:rsidRDefault="007477FB" w:rsidP="00A60D04">
      <w:pPr>
        <w:pStyle w:val="EndnoteText"/>
      </w:pPr>
    </w:p>
    <w:p w14:paraId="257EDBB6" w14:textId="0EBF8F57" w:rsidR="007477FB" w:rsidRDefault="007477FB" w:rsidP="00A60D04">
      <w:pPr>
        <w:pStyle w:val="EndnoteText"/>
      </w:pPr>
    </w:p>
    <w:p w14:paraId="65EAB540" w14:textId="78383E60" w:rsidR="007477FB" w:rsidRDefault="007477FB" w:rsidP="00A60D04">
      <w:pPr>
        <w:pStyle w:val="EndnoteText"/>
      </w:pPr>
    </w:p>
    <w:p w14:paraId="20BDD8D2" w14:textId="3F6C4344" w:rsidR="007477FB" w:rsidRDefault="007477FB" w:rsidP="00A60D04">
      <w:pPr>
        <w:pStyle w:val="EndnoteText"/>
      </w:pPr>
    </w:p>
    <w:p w14:paraId="375D5AF3" w14:textId="1376EE8D" w:rsidR="004D4D86" w:rsidRDefault="004D4D86" w:rsidP="00A60D04">
      <w:pPr>
        <w:pStyle w:val="EndnoteText"/>
      </w:pPr>
    </w:p>
    <w:p w14:paraId="54AA5BA2" w14:textId="268A2979" w:rsidR="004D4D86" w:rsidRDefault="004D4D86" w:rsidP="00A60D04">
      <w:pPr>
        <w:pStyle w:val="EndnoteText"/>
      </w:pPr>
    </w:p>
    <w:p w14:paraId="1D65D5B6" w14:textId="66C456EB" w:rsidR="004D4D86" w:rsidRDefault="004D4D86" w:rsidP="00A60D04">
      <w:pPr>
        <w:pStyle w:val="EndnoteText"/>
      </w:pPr>
    </w:p>
    <w:p w14:paraId="1547713B" w14:textId="70CFA193" w:rsidR="004D4D86" w:rsidRDefault="004D4D86" w:rsidP="00A60D04">
      <w:pPr>
        <w:pStyle w:val="EndnoteText"/>
      </w:pPr>
    </w:p>
    <w:p w14:paraId="687666A2" w14:textId="214C33CA" w:rsidR="004D4D86" w:rsidRDefault="004D4D86" w:rsidP="00A60D04">
      <w:pPr>
        <w:pStyle w:val="EndnoteText"/>
      </w:pPr>
    </w:p>
    <w:p w14:paraId="036B852F" w14:textId="4EE10369" w:rsidR="004D4D86" w:rsidRDefault="004D4D86" w:rsidP="00A60D04">
      <w:pPr>
        <w:pStyle w:val="EndnoteText"/>
      </w:pPr>
    </w:p>
    <w:p w14:paraId="294CBAD9" w14:textId="7FA8D94A" w:rsidR="004D4D86" w:rsidRDefault="004D4D86" w:rsidP="00A60D04">
      <w:pPr>
        <w:pStyle w:val="EndnoteText"/>
      </w:pPr>
    </w:p>
    <w:p w14:paraId="0BA4F082" w14:textId="51AB722F" w:rsidR="004D4D86" w:rsidRDefault="004D4D86" w:rsidP="00A60D04">
      <w:pPr>
        <w:pStyle w:val="EndnoteText"/>
      </w:pPr>
    </w:p>
    <w:p w14:paraId="39484F70" w14:textId="261C57C7" w:rsidR="004D4D86" w:rsidRDefault="004D4D86" w:rsidP="00A60D04">
      <w:pPr>
        <w:pStyle w:val="EndnoteText"/>
      </w:pPr>
    </w:p>
    <w:p w14:paraId="286029D6" w14:textId="77777777" w:rsidR="004D4D86" w:rsidRDefault="004D4D86" w:rsidP="00A60D04">
      <w:pPr>
        <w:pStyle w:val="EndnoteText"/>
      </w:pPr>
    </w:p>
    <w:p w14:paraId="10464F0C" w14:textId="3F35189F" w:rsidR="007477FB" w:rsidRDefault="004D4D86" w:rsidP="004D4D86">
      <w:pPr>
        <w:pStyle w:val="Heading1"/>
      </w:pPr>
      <w:r>
        <w:t>Appendix</w:t>
      </w:r>
    </w:p>
    <w:p w14:paraId="72FE6D77" w14:textId="2A89C49A" w:rsidR="00847DA5" w:rsidRDefault="00847DA5" w:rsidP="00847DA5">
      <w:pPr>
        <w:pStyle w:val="Heading2"/>
      </w:pPr>
      <w:bookmarkStart w:id="10" w:name="_APPENDIX_A"/>
      <w:bookmarkEnd w:id="10"/>
      <w:r>
        <w:t>APPENDIX A</w:t>
      </w:r>
    </w:p>
    <w:p w14:paraId="02481008" w14:textId="26D933CD" w:rsidR="00847DA5" w:rsidRDefault="00847DA5" w:rsidP="00847DA5">
      <w:r>
        <w:rPr>
          <w:noProof/>
        </w:rPr>
        <w:drawing>
          <wp:inline distT="0" distB="0" distL="0" distR="0" wp14:anchorId="75A4F4D2" wp14:editId="2BE62639">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9"/>
                    <a:stretch>
                      <a:fillRect/>
                    </a:stretch>
                  </pic:blipFill>
                  <pic:spPr>
                    <a:xfrm>
                      <a:off x="0" y="0"/>
                      <a:ext cx="5494572" cy="4216460"/>
                    </a:xfrm>
                    <a:prstGeom prst="rect">
                      <a:avLst/>
                    </a:prstGeom>
                  </pic:spPr>
                </pic:pic>
              </a:graphicData>
            </a:graphic>
          </wp:inline>
        </w:drawing>
      </w:r>
    </w:p>
    <w:p w14:paraId="6C2F709A" w14:textId="4E88AB72" w:rsidR="00847DA5" w:rsidRDefault="006A0E6E" w:rsidP="00847DA5">
      <w:r>
        <w:rPr>
          <w:noProof/>
        </w:rPr>
        <w:drawing>
          <wp:inline distT="0" distB="0" distL="0" distR="0" wp14:anchorId="6C2610F3" wp14:editId="481FB48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0"/>
                    <a:stretch>
                      <a:fillRect/>
                    </a:stretch>
                  </pic:blipFill>
                  <pic:spPr>
                    <a:xfrm>
                      <a:off x="0" y="0"/>
                      <a:ext cx="5731510" cy="2784475"/>
                    </a:xfrm>
                    <a:prstGeom prst="rect">
                      <a:avLst/>
                    </a:prstGeom>
                  </pic:spPr>
                </pic:pic>
              </a:graphicData>
            </a:graphic>
          </wp:inline>
        </w:drawing>
      </w:r>
    </w:p>
    <w:p w14:paraId="58FAD8CA" w14:textId="2A5BA383" w:rsidR="00847DA5" w:rsidRDefault="00847DA5" w:rsidP="00847DA5"/>
    <w:p w14:paraId="0D24D8A4" w14:textId="77777777" w:rsidR="00847DA5" w:rsidRPr="00847DA5" w:rsidRDefault="00847DA5" w:rsidP="00847DA5"/>
    <w:p w14:paraId="38E8B55C" w14:textId="48301568" w:rsidR="007477FB" w:rsidRDefault="002236E1" w:rsidP="004D4D86">
      <w:pPr>
        <w:pStyle w:val="Heading2"/>
      </w:pPr>
      <w:bookmarkStart w:id="11" w:name="_Appendix_B"/>
      <w:bookmarkStart w:id="12" w:name="Appendix_B"/>
      <w:bookmarkEnd w:id="11"/>
      <w:r>
        <w:t>Ap</w:t>
      </w:r>
      <w:r w:rsidR="00EC3FCD">
        <w:t>p</w:t>
      </w:r>
      <w:r>
        <w:t xml:space="preserve">endix </w:t>
      </w:r>
      <w:r w:rsidR="00EC3FCD">
        <w:t>B</w:t>
      </w:r>
    </w:p>
    <w:bookmarkEnd w:id="12"/>
    <w:p w14:paraId="6F58AF7E" w14:textId="114CE0D6" w:rsidR="007477FB" w:rsidRPr="004D4D86" w:rsidRDefault="002236E1" w:rsidP="00A60D04">
      <w:pPr>
        <w:pStyle w:val="EndnoteText"/>
        <w:rPr>
          <w:lang w:val="en-US"/>
        </w:rPr>
      </w:pPr>
      <w:r>
        <w:rPr>
          <w:noProof/>
        </w:rPr>
        <w:drawing>
          <wp:inline distT="0" distB="0" distL="0" distR="0" wp14:anchorId="4D5A2A03" wp14:editId="3326349A">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1"/>
                    <a:stretch>
                      <a:fillRect/>
                    </a:stretch>
                  </pic:blipFill>
                  <pic:spPr>
                    <a:xfrm>
                      <a:off x="0" y="0"/>
                      <a:ext cx="5731510" cy="3655695"/>
                    </a:xfrm>
                    <a:prstGeom prst="rect">
                      <a:avLst/>
                    </a:prstGeom>
                  </pic:spPr>
                </pic:pic>
              </a:graphicData>
            </a:graphic>
          </wp:inline>
        </w:drawing>
      </w:r>
    </w:p>
    <w:p w14:paraId="2577C9CC" w14:textId="26C9BA06" w:rsidR="007477FB" w:rsidRDefault="00EC3FCD" w:rsidP="00A60D04">
      <w:pPr>
        <w:pStyle w:val="EndnoteText"/>
      </w:pPr>
      <w:r>
        <w:rPr>
          <w:noProof/>
        </w:rPr>
        <w:drawing>
          <wp:inline distT="0" distB="0" distL="0" distR="0" wp14:anchorId="23F23300" wp14:editId="4A22849D">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
                    <a:stretch>
                      <a:fillRect/>
                    </a:stretch>
                  </pic:blipFill>
                  <pic:spPr>
                    <a:xfrm>
                      <a:off x="0" y="0"/>
                      <a:ext cx="5379601" cy="4074020"/>
                    </a:xfrm>
                    <a:prstGeom prst="rect">
                      <a:avLst/>
                    </a:prstGeom>
                  </pic:spPr>
                </pic:pic>
              </a:graphicData>
            </a:graphic>
          </wp:inline>
        </w:drawing>
      </w:r>
    </w:p>
    <w:p w14:paraId="3A1D708D" w14:textId="6A774B4F" w:rsidR="007477FB" w:rsidRDefault="007477FB" w:rsidP="00A60D04">
      <w:pPr>
        <w:pStyle w:val="EndnoteText"/>
      </w:pPr>
    </w:p>
    <w:p w14:paraId="7D90F4C8" w14:textId="77777777" w:rsidR="003E1D9E" w:rsidRDefault="003E1D9E" w:rsidP="00A60D04">
      <w:pPr>
        <w:pStyle w:val="EndnoteText"/>
      </w:pPr>
    </w:p>
    <w:p w14:paraId="7B084A6E" w14:textId="5CE52659" w:rsidR="004D4D86" w:rsidRDefault="003E1D9E" w:rsidP="003E1D9E">
      <w:pPr>
        <w:pStyle w:val="Heading2"/>
      </w:pPr>
      <w:r>
        <w:t>APPENDIX C</w:t>
      </w:r>
    </w:p>
    <w:p w14:paraId="5DFD1ED7" w14:textId="0B562EA9" w:rsidR="003E1D9E" w:rsidRDefault="003E1D9E" w:rsidP="003E1D9E">
      <w:pPr>
        <w:pStyle w:val="IntenseQuote"/>
      </w:pPr>
      <w:r>
        <w:t xml:space="preserve">Link to </w:t>
      </w:r>
      <w:proofErr w:type="spellStart"/>
      <w:r>
        <w:t>Youtube</w:t>
      </w:r>
      <w:proofErr w:type="spellEnd"/>
      <w:r>
        <w:t xml:space="preserve"> recording</w:t>
      </w:r>
    </w:p>
    <w:p w14:paraId="0448C09F" w14:textId="13100599" w:rsidR="003E1D9E" w:rsidRPr="003E1D9E" w:rsidRDefault="004A4CB5" w:rsidP="003E1D9E">
      <w:pPr>
        <w:rPr>
          <w:rStyle w:val="Hyperlink"/>
          <w:b/>
        </w:rPr>
      </w:pPr>
      <w:hyperlink r:id="rId13" w:tgtFrame="_blank" w:tooltip="https://youtu.be/134lukz_nhg" w:history="1">
        <w:r w:rsidR="003E1D9E" w:rsidRPr="003E1D9E">
          <w:rPr>
            <w:rStyle w:val="Hyperlink"/>
            <w:b/>
          </w:rPr>
          <w:t>https://youtu.be/134lUKZ_nhg</w:t>
        </w:r>
      </w:hyperlink>
    </w:p>
    <w:p w14:paraId="22812A14" w14:textId="7AF755A7" w:rsidR="003E1D9E" w:rsidRDefault="003E1D9E" w:rsidP="003E1D9E">
      <w:pPr>
        <w:pStyle w:val="IntenseQuote"/>
      </w:pPr>
      <w:r>
        <w:t>Interview Transcript</w:t>
      </w:r>
    </w:p>
    <w:p w14:paraId="50380EAA" w14:textId="77777777" w:rsidR="003E1D9E" w:rsidRDefault="003E1D9E" w:rsidP="003E1D9E">
      <w:r>
        <w:t>00:00:00.000 --&gt; 00:00:06.490</w:t>
      </w:r>
      <w:r>
        <w:br/>
      </w:r>
      <w:r w:rsidRPr="00FE53C5">
        <w:rPr>
          <w:b/>
          <w:bCs/>
        </w:rPr>
        <w:t>Brandon McPherson</w:t>
      </w:r>
      <w:r>
        <w:br/>
        <w:t>So thanks very much for ah coming to the interview today Martin as takes a little time out of your day to do this.</w:t>
      </w:r>
    </w:p>
    <w:p w14:paraId="119781F4" w14:textId="77777777" w:rsidR="003E1D9E" w:rsidRDefault="003E1D9E" w:rsidP="003E1D9E">
      <w:r>
        <w:t>00:00:07.670 --&gt; 00:00:11.160</w:t>
      </w:r>
      <w:r>
        <w:br/>
      </w:r>
      <w:r w:rsidRPr="00FE53C5">
        <w:rPr>
          <w:b/>
          <w:bCs/>
        </w:rPr>
        <w:t>Brandon McPherson</w:t>
      </w:r>
      <w:r>
        <w:br/>
        <w:t>Uhm, so you OK with this being recorded?</w:t>
      </w:r>
    </w:p>
    <w:p w14:paraId="7C611A38" w14:textId="77777777" w:rsidR="003E1D9E" w:rsidRDefault="003E1D9E" w:rsidP="003E1D9E">
      <w:r>
        <w:t>00:00:11.460 --&gt; 00:00:13.830</w:t>
      </w:r>
      <w:r>
        <w:br/>
      </w:r>
      <w:r w:rsidRPr="00FE53C5">
        <w:rPr>
          <w:b/>
          <w:bCs/>
        </w:rPr>
        <w:t>Martin Harrington</w:t>
      </w:r>
      <w:r>
        <w:br/>
        <w:t>Yes, I'm happy for this to be recorded.</w:t>
      </w:r>
    </w:p>
    <w:p w14:paraId="3437D978" w14:textId="77777777" w:rsidR="003E1D9E" w:rsidRDefault="003E1D9E" w:rsidP="003E1D9E">
      <w:r>
        <w:t>00:00:14.080 --&gt; 00:00:19.530</w:t>
      </w:r>
      <w:r>
        <w:br/>
      </w:r>
      <w:r w:rsidRPr="00FE53C5">
        <w:rPr>
          <w:b/>
          <w:bCs/>
        </w:rPr>
        <w:t>Brandon McPherson</w:t>
      </w:r>
      <w:r>
        <w:br/>
        <w:t>Cool. Uh, are you able to just tell us a bit about your role and what you do?</w:t>
      </w:r>
    </w:p>
    <w:p w14:paraId="5D9EA5A3" w14:textId="77777777" w:rsidR="003E1D9E" w:rsidRDefault="003E1D9E" w:rsidP="003E1D9E">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2A453E46" w14:textId="77777777" w:rsidR="003E1D9E" w:rsidRDefault="003E1D9E" w:rsidP="003E1D9E">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3D72D806" w14:textId="77777777" w:rsidR="003E1D9E" w:rsidRDefault="003E1D9E" w:rsidP="003E1D9E">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79D63ACA" w14:textId="77777777" w:rsidR="003E1D9E" w:rsidRDefault="003E1D9E" w:rsidP="003E1D9E">
      <w:r>
        <w:t>00:01:11.150 --&gt; 00:01:19.470</w:t>
      </w:r>
      <w:r>
        <w:br/>
      </w:r>
      <w:r w:rsidRPr="00B77D85">
        <w:rPr>
          <w:b/>
          <w:bCs/>
        </w:rPr>
        <w:t>Brandon McPherson</w:t>
      </w:r>
      <w:r>
        <w:br/>
        <w:t>Oh cool, cool. and uh, how does that impact the business at MS Queensland in your role in particular?</w:t>
      </w:r>
    </w:p>
    <w:p w14:paraId="2A9A44B4" w14:textId="77777777" w:rsidR="003E1D9E" w:rsidRDefault="003E1D9E" w:rsidP="003E1D9E">
      <w:r>
        <w:t>00:01:20.700 --&gt; 00:01:21.970</w:t>
      </w:r>
      <w:r>
        <w:br/>
      </w:r>
      <w:r w:rsidRPr="00214337">
        <w:rPr>
          <w:b/>
          <w:bCs/>
        </w:rPr>
        <w:t>Martin Harrington</w:t>
      </w:r>
      <w:r>
        <w:br/>
        <w:t>Oh look, I mean.</w:t>
      </w:r>
    </w:p>
    <w:p w14:paraId="7B4A87D3" w14:textId="77777777" w:rsidR="003E1D9E" w:rsidRDefault="003E1D9E" w:rsidP="003E1D9E">
      <w:r>
        <w:t>00:01:22.740 --&gt; 00:01:43.240</w:t>
      </w:r>
      <w:r>
        <w:br/>
      </w:r>
      <w:r w:rsidRPr="00E43DE5">
        <w:rPr>
          <w:b/>
          <w:bCs/>
        </w:rPr>
        <w:t>Martin Harrington</w:t>
      </w:r>
      <w:r>
        <w:br/>
        <w:t>the way I see IT in general is that it's needed by all businesses to operate without it they can't really operate and but basically the role and means that you know by making by keeping everything up to date and running correctly and</w:t>
      </w:r>
    </w:p>
    <w:p w14:paraId="7549B311" w14:textId="77777777" w:rsidR="003E1D9E" w:rsidRDefault="003E1D9E" w:rsidP="003E1D9E">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2767987A" w14:textId="77777777" w:rsidR="003E1D9E" w:rsidRDefault="003E1D9E" w:rsidP="003E1D9E">
      <w:r>
        <w:t>00:02:02.320 --&gt; 00:02:08.910</w:t>
      </w:r>
      <w:r>
        <w:br/>
      </w:r>
      <w:r w:rsidRPr="004B70AE">
        <w:rPr>
          <w:b/>
          <w:bCs/>
        </w:rPr>
        <w:t>Brandon McPherson</w:t>
      </w:r>
      <w:r>
        <w:br/>
        <w:t>Oh, thank you. Uh what was it like when you first began working in IT? Do you find it enjoying or challenging?</w:t>
      </w:r>
    </w:p>
    <w:p w14:paraId="4C513931" w14:textId="77777777" w:rsidR="003E1D9E" w:rsidRDefault="003E1D9E" w:rsidP="003E1D9E">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30BE178" w14:textId="77777777" w:rsidR="003E1D9E" w:rsidRDefault="003E1D9E" w:rsidP="003E1D9E">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59D59C2C" w14:textId="77777777" w:rsidR="003E1D9E" w:rsidRDefault="003E1D9E" w:rsidP="003E1D9E">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72D52D2E" w14:textId="77777777" w:rsidR="003E1D9E" w:rsidRDefault="003E1D9E" w:rsidP="003E1D9E">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77333ECF" w14:textId="77777777" w:rsidR="003E1D9E" w:rsidRDefault="003E1D9E" w:rsidP="003E1D9E">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3FD8A35" w14:textId="77777777" w:rsidR="003E1D9E" w:rsidRDefault="003E1D9E" w:rsidP="003E1D9E">
      <w:r>
        <w:t>00:04:01.400 --&gt; 00:04:01.840</w:t>
      </w:r>
      <w:r>
        <w:br/>
      </w:r>
      <w:r w:rsidRPr="006225B4">
        <w:rPr>
          <w:b/>
          <w:bCs/>
        </w:rPr>
        <w:t>Brandon McPherson</w:t>
      </w:r>
      <w:r>
        <w:br/>
        <w:t>Yeah.</w:t>
      </w:r>
    </w:p>
    <w:p w14:paraId="30ABC23C" w14:textId="77777777" w:rsidR="003E1D9E" w:rsidRDefault="003E1D9E" w:rsidP="003E1D9E">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48474D5D" w14:textId="77777777" w:rsidR="003E1D9E" w:rsidRDefault="003E1D9E" w:rsidP="003E1D9E">
      <w:r>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26FD341" w14:textId="77777777" w:rsidR="003E1D9E" w:rsidRDefault="003E1D9E" w:rsidP="003E1D9E">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47086916" w14:textId="77777777" w:rsidR="003E1D9E" w:rsidRDefault="003E1D9E" w:rsidP="003E1D9E">
      <w:r>
        <w:t>00:05:04.570 --&gt; 00:05:04.990</w:t>
      </w:r>
      <w:r>
        <w:br/>
      </w:r>
      <w:r w:rsidRPr="004D3B4F">
        <w:rPr>
          <w:b/>
          <w:bCs/>
        </w:rPr>
        <w:t>Brandon McPherson</w:t>
      </w:r>
      <w:r>
        <w:br/>
        <w:t>Cool, cool.</w:t>
      </w:r>
    </w:p>
    <w:p w14:paraId="28B4503A" w14:textId="77777777" w:rsidR="003E1D9E" w:rsidRDefault="003E1D9E" w:rsidP="003E1D9E">
      <w:r>
        <w:t>00:05:05.900 --&gt; 00:05:12.310</w:t>
      </w:r>
      <w:r>
        <w:br/>
      </w:r>
      <w:r w:rsidRPr="000F07FA">
        <w:rPr>
          <w:b/>
          <w:bCs/>
        </w:rPr>
        <w:t>Brandon McPherson</w:t>
      </w:r>
      <w:r>
        <w:br/>
        <w:t>Uhm, do you engage much with the other areas of the business? And if so, what do you discuss with them?</w:t>
      </w:r>
    </w:p>
    <w:p w14:paraId="287695BE" w14:textId="77777777" w:rsidR="003E1D9E" w:rsidRDefault="003E1D9E" w:rsidP="003E1D9E">
      <w:r>
        <w:t>00:05:15.000 --&gt; 00:05:19.700</w:t>
      </w:r>
      <w:r>
        <w:br/>
      </w:r>
      <w:r w:rsidRPr="00572A34">
        <w:rPr>
          <w:b/>
          <w:bCs/>
        </w:rPr>
        <w:t>Martin Harrington</w:t>
      </w:r>
      <w:r>
        <w:br/>
        <w:t>Ah look, not as much as some previous roles.</w:t>
      </w:r>
    </w:p>
    <w:p w14:paraId="685B573D" w14:textId="77777777" w:rsidR="003E1D9E" w:rsidRDefault="003E1D9E" w:rsidP="003E1D9E">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132EA85D" w14:textId="77777777" w:rsidR="003E1D9E" w:rsidRDefault="003E1D9E" w:rsidP="003E1D9E">
      <w:r>
        <w:t>00:05:54.340 --&gt; 00:06:00.970</w:t>
      </w:r>
      <w:r>
        <w:br/>
        <w:t>Brandon McPherson</w:t>
      </w:r>
      <w:r>
        <w:br/>
        <w:t>With umm, when you're at University, I guess cause obviously technology has changed quite a bit.</w:t>
      </w:r>
    </w:p>
    <w:p w14:paraId="7FFDAC28" w14:textId="77777777" w:rsidR="003E1D9E" w:rsidRDefault="003E1D9E" w:rsidP="003E1D9E">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41C27976" w14:textId="77777777" w:rsidR="003E1D9E" w:rsidRDefault="003E1D9E" w:rsidP="003E1D9E">
      <w:r>
        <w:t>00:06:17.820 --&gt; 00:06:18.740</w:t>
      </w:r>
      <w:r>
        <w:br/>
      </w:r>
      <w:r w:rsidRPr="001A5466">
        <w:rPr>
          <w:b/>
          <w:bCs/>
        </w:rPr>
        <w:t>Martin Harrington</w:t>
      </w:r>
      <w:r>
        <w:br/>
        <w:t>Cutting edge?</w:t>
      </w:r>
    </w:p>
    <w:p w14:paraId="5CBA7251" w14:textId="77777777" w:rsidR="003E1D9E" w:rsidRDefault="003E1D9E" w:rsidP="003E1D9E">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77C06E15" w14:textId="77777777" w:rsidR="003E1D9E" w:rsidRDefault="003E1D9E" w:rsidP="003E1D9E">
      <w:r>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2C4C019C" w14:textId="77777777" w:rsidR="003E1D9E" w:rsidRDefault="003E1D9E" w:rsidP="003E1D9E">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7AE67963" w14:textId="77777777" w:rsidR="003E1D9E" w:rsidRDefault="003E1D9E" w:rsidP="003E1D9E">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76CBC23F" w14:textId="77777777" w:rsidR="003E1D9E" w:rsidRDefault="003E1D9E" w:rsidP="003E1D9E">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01E7F1B0" w14:textId="77777777" w:rsidR="003E1D9E" w:rsidRDefault="003E1D9E" w:rsidP="003E1D9E">
      <w:r>
        <w:t>00:08:05.860 --&gt; 00:08:06.780</w:t>
      </w:r>
      <w:r>
        <w:br/>
      </w:r>
      <w:r w:rsidRPr="00DC7F82">
        <w:rPr>
          <w:b/>
          <w:bCs/>
        </w:rPr>
        <w:t>Martin Harrington</w:t>
      </w:r>
      <w:r>
        <w:br/>
        <w:t>Yeah.</w:t>
      </w:r>
    </w:p>
    <w:p w14:paraId="3A2F97B9" w14:textId="77777777" w:rsidR="003E1D9E" w:rsidRDefault="003E1D9E" w:rsidP="003E1D9E">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4EDC632F" w14:textId="77777777" w:rsidR="003E1D9E" w:rsidRDefault="003E1D9E" w:rsidP="003E1D9E">
      <w:r>
        <w:t>00:08:26.940 --&gt; 00:08:29.880</w:t>
      </w:r>
      <w:r>
        <w:br/>
      </w:r>
      <w:r w:rsidRPr="00076E6C">
        <w:rPr>
          <w:b/>
          <w:bCs/>
        </w:rPr>
        <w:t>Martin Harrington</w:t>
      </w:r>
      <w:r>
        <w:br/>
        <w:t>Uh, oh with the future of the operating systems?</w:t>
      </w:r>
    </w:p>
    <w:p w14:paraId="77D5DDC9" w14:textId="77777777" w:rsidR="003E1D9E" w:rsidRDefault="003E1D9E" w:rsidP="003E1D9E">
      <w:r>
        <w:t>00:08:28.980 --&gt; 00:08:29.280</w:t>
      </w:r>
      <w:r>
        <w:br/>
      </w:r>
      <w:r w:rsidRPr="00667FB9">
        <w:rPr>
          <w:b/>
          <w:bCs/>
        </w:rPr>
        <w:t>Brandon McPherson</w:t>
      </w:r>
      <w:r>
        <w:br/>
        <w:t>Yeah.</w:t>
      </w:r>
    </w:p>
    <w:p w14:paraId="62AA4E72" w14:textId="77777777" w:rsidR="003E1D9E" w:rsidRDefault="003E1D9E" w:rsidP="003E1D9E">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3A9050F1" w14:textId="77777777" w:rsidR="003E1D9E" w:rsidRDefault="003E1D9E" w:rsidP="003E1D9E">
      <w:r>
        <w:t>00:08:55.420 --&gt; 00:09:31.370</w:t>
      </w:r>
      <w:r>
        <w:br/>
      </w:r>
      <w:r w:rsidRPr="005B5865">
        <w:rPr>
          <w:b/>
          <w:bCs/>
        </w:rPr>
        <w:t>Martin Harrington</w:t>
      </w:r>
      <w:r>
        <w:br/>
        <w:t>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was the fact that unless you know, that unless you know want to type. You never going to be able to do anything with it, so the GUI was, it was inevitable. Yes…</w:t>
      </w:r>
      <w:r>
        <w:br/>
      </w:r>
    </w:p>
    <w:p w14:paraId="4D7E0C1C" w14:textId="77777777" w:rsidR="003E1D9E" w:rsidRDefault="003E1D9E" w:rsidP="003E1D9E">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77A370D9" w14:textId="77777777" w:rsidR="003E1D9E" w:rsidRDefault="003E1D9E" w:rsidP="003E1D9E">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42D3D80" w14:textId="77777777" w:rsidR="003E1D9E" w:rsidRDefault="003E1D9E" w:rsidP="003E1D9E">
      <w:r>
        <w:t>00:10:18.790 --&gt; 00:10:28.320</w:t>
      </w:r>
      <w:r>
        <w:br/>
      </w:r>
      <w:r w:rsidRPr="00DF1C54">
        <w:rPr>
          <w:b/>
          <w:bCs/>
        </w:rPr>
        <w:t>Martin Harrington</w:t>
      </w:r>
      <w:r>
        <w:br/>
        <w:t>Yeah, so I. I feel that that though that's the challenging thing is there's a, there's a lot of business change, but IT is not getting the funding</w:t>
      </w:r>
    </w:p>
    <w:p w14:paraId="669D3D53" w14:textId="77777777" w:rsidR="003E1D9E" w:rsidRDefault="003E1D9E" w:rsidP="003E1D9E">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39469396" w14:textId="77777777" w:rsidR="003E1D9E" w:rsidRDefault="003E1D9E" w:rsidP="003E1D9E">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6398B3B0" w14:textId="77777777" w:rsidR="003E1D9E" w:rsidRDefault="003E1D9E" w:rsidP="003E1D9E">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74324ABD" w14:textId="77777777" w:rsidR="003E1D9E" w:rsidRDefault="003E1D9E" w:rsidP="003E1D9E">
      <w:r>
        <w:t>00:11:22.130 --&gt; 00:11:22.780</w:t>
      </w:r>
      <w:r>
        <w:br/>
      </w:r>
      <w:r w:rsidRPr="00DD2383">
        <w:rPr>
          <w:b/>
          <w:bCs/>
        </w:rPr>
        <w:t>Martin Harrington</w:t>
      </w:r>
      <w:r>
        <w:br/>
        <w:t>Right.</w:t>
      </w:r>
    </w:p>
    <w:p w14:paraId="2D2A57A8" w14:textId="77777777" w:rsidR="003E1D9E" w:rsidRDefault="003E1D9E" w:rsidP="003E1D9E"/>
    <w:p w14:paraId="4C718253" w14:textId="77777777" w:rsidR="003E1D9E" w:rsidRDefault="003E1D9E" w:rsidP="003E1D9E">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39A19021" w14:textId="77777777" w:rsidR="003E1D9E" w:rsidRDefault="003E1D9E" w:rsidP="003E1D9E">
      <w:r>
        <w:t>00:11:42.070 --&gt; 00:11:45.080</w:t>
      </w:r>
      <w:r>
        <w:br/>
      </w:r>
      <w:r w:rsidRPr="00A92133">
        <w:rPr>
          <w:b/>
          <w:bCs/>
        </w:rPr>
        <w:t>Brandon McPherson</w:t>
      </w:r>
      <w:r>
        <w:br/>
        <w:t>So uh, what, what do you think on that one? What's your thoughts?</w:t>
      </w:r>
    </w:p>
    <w:p w14:paraId="06232400" w14:textId="77777777" w:rsidR="003E1D9E" w:rsidRDefault="003E1D9E" w:rsidP="003E1D9E">
      <w:r>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0D28B798" w14:textId="77777777" w:rsidR="003E1D9E" w:rsidRDefault="003E1D9E" w:rsidP="003E1D9E">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6E180068" w14:textId="77777777" w:rsidR="003E1D9E" w:rsidRDefault="003E1D9E" w:rsidP="003E1D9E">
      <w:r>
        <w:t>00:12:45.200 --&gt; 00:12:49.810</w:t>
      </w:r>
      <w:r>
        <w:br/>
      </w:r>
      <w:r w:rsidRPr="00855901">
        <w:rPr>
          <w:b/>
          <w:bCs/>
        </w:rPr>
        <w:t>Brandon McPherson</w:t>
      </w:r>
      <w:r>
        <w:br/>
        <w:t>Uh, in what aspects about your job that you find most award rewarding?</w:t>
      </w:r>
    </w:p>
    <w:p w14:paraId="29D48CD8" w14:textId="77777777" w:rsidR="003E1D9E" w:rsidRDefault="003E1D9E" w:rsidP="003E1D9E">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5A2C0612" w14:textId="77777777" w:rsidR="003E1D9E" w:rsidRDefault="003E1D9E" w:rsidP="003E1D9E">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65F1C4F1" w14:textId="77777777" w:rsidR="003E1D9E" w:rsidRDefault="003E1D9E" w:rsidP="003E1D9E">
      <w:r>
        <w:t>00:13:53.540 --&gt; 00:13:59.340</w:t>
      </w:r>
      <w:r>
        <w:br/>
      </w:r>
      <w:r w:rsidRPr="00FA5091">
        <w:rPr>
          <w:b/>
          <w:bCs/>
        </w:rPr>
        <w:t>Martin Harrington</w:t>
      </w:r>
      <w:r>
        <w:br/>
        <w:t>That looks like a good suggestion. So yeah, being listened to by the company and by the IT team is, is great.</w:t>
      </w:r>
    </w:p>
    <w:p w14:paraId="0760D29F" w14:textId="77777777" w:rsidR="003E1D9E" w:rsidRDefault="003E1D9E" w:rsidP="003E1D9E"/>
    <w:p w14:paraId="287CD416" w14:textId="77777777" w:rsidR="003E1D9E" w:rsidRDefault="003E1D9E" w:rsidP="003E1D9E">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57E11DEB" w14:textId="77777777" w:rsidR="003E1D9E" w:rsidRDefault="003E1D9E" w:rsidP="003E1D9E">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7245969C" w14:textId="77777777" w:rsidR="003E1D9E" w:rsidRDefault="003E1D9E" w:rsidP="003E1D9E">
      <w:r>
        <w:t>00:14:27.070 --&gt; 00:14:28.750</w:t>
      </w:r>
      <w:r>
        <w:br/>
      </w:r>
      <w:r w:rsidRPr="005504C8">
        <w:rPr>
          <w:b/>
          <w:bCs/>
        </w:rPr>
        <w:t>Brandon McPherson</w:t>
      </w:r>
      <w:r>
        <w:br/>
        <w:t>Uhm yeah cool.</w:t>
      </w:r>
    </w:p>
    <w:p w14:paraId="72AFE17E" w14:textId="77777777" w:rsidR="003E1D9E" w:rsidRDefault="003E1D9E" w:rsidP="003E1D9E">
      <w:r>
        <w:t>00:14:29.350 --&gt; 00:14:36.240</w:t>
      </w:r>
      <w:r>
        <w:br/>
      </w:r>
      <w:r w:rsidRPr="00ED2858">
        <w:rPr>
          <w:b/>
          <w:bCs/>
        </w:rPr>
        <w:t>Brandon McPherson</w:t>
      </w:r>
      <w:r>
        <w:br/>
        <w:t>Uhm, are you able to share an example of some of the work that best captures the essence of your role?</w:t>
      </w:r>
    </w:p>
    <w:p w14:paraId="606AA4AB" w14:textId="77777777" w:rsidR="003E1D9E" w:rsidRDefault="003E1D9E" w:rsidP="003E1D9E">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763C24BC" w14:textId="77777777" w:rsidR="003E1D9E" w:rsidRDefault="003E1D9E" w:rsidP="003E1D9E">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7C5A40B8" w14:textId="77777777" w:rsidR="003E1D9E" w:rsidRDefault="003E1D9E" w:rsidP="003E1D9E">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D71DFEF" w14:textId="77777777" w:rsidR="003E1D9E" w:rsidRDefault="003E1D9E" w:rsidP="003E1D9E">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5649225C" w14:textId="77777777" w:rsidR="003E1D9E" w:rsidRDefault="003E1D9E" w:rsidP="003E1D9E"/>
    <w:p w14:paraId="4EB8079A" w14:textId="77777777" w:rsidR="003E1D9E" w:rsidRDefault="003E1D9E" w:rsidP="003E1D9E">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0508732B" w14:textId="77777777" w:rsidR="003E1D9E" w:rsidRDefault="003E1D9E" w:rsidP="003E1D9E">
      <w:r>
        <w:t>00:16:43.670 --&gt; 00:16:55.060</w:t>
      </w:r>
      <w:r>
        <w:br/>
      </w:r>
      <w:r w:rsidRPr="00A24C22">
        <w:rPr>
          <w:b/>
          <w:bCs/>
        </w:rPr>
        <w:t>Brandon McPherson</w:t>
      </w:r>
      <w:r>
        <w:br/>
        <w:t>Uh, could you tell us a bit about… ah obviously, I think from memory or is it cloud that was sort of around since 2008 by AWS?</w:t>
      </w:r>
    </w:p>
    <w:p w14:paraId="3036F264" w14:textId="77777777" w:rsidR="003E1D9E" w:rsidRDefault="003E1D9E" w:rsidP="003E1D9E">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46FDC1E4" w14:textId="77777777" w:rsidR="003E1D9E" w:rsidRDefault="003E1D9E" w:rsidP="003E1D9E">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10042052" w14:textId="77777777" w:rsidR="003E1D9E" w:rsidRDefault="003E1D9E" w:rsidP="003E1D9E">
      <w:r>
        <w:t>00:17:41.240 --&gt; 00:17:42.170</w:t>
      </w:r>
      <w:r>
        <w:br/>
      </w:r>
      <w:r w:rsidRPr="00047B6A">
        <w:rPr>
          <w:b/>
          <w:bCs/>
        </w:rPr>
        <w:t>Brandon McPherson</w:t>
      </w:r>
      <w:r>
        <w:br/>
        <w:t>oh, I don't know that.</w:t>
      </w:r>
    </w:p>
    <w:p w14:paraId="0958B120" w14:textId="77777777" w:rsidR="003E1D9E" w:rsidRDefault="003E1D9E" w:rsidP="003E1D9E">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A8FC91B" w14:textId="77777777" w:rsidR="003E1D9E" w:rsidRDefault="003E1D9E" w:rsidP="003E1D9E">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6922D84A" w14:textId="77777777" w:rsidR="003E1D9E" w:rsidRDefault="003E1D9E" w:rsidP="003E1D9E">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78D073A9" w14:textId="77777777" w:rsidR="003E1D9E" w:rsidRDefault="003E1D9E" w:rsidP="003E1D9E"/>
    <w:p w14:paraId="6FF1FFFF" w14:textId="77777777" w:rsidR="003E1D9E" w:rsidRDefault="003E1D9E" w:rsidP="003E1D9E"/>
    <w:p w14:paraId="31F6BF2A" w14:textId="77777777" w:rsidR="003E1D9E" w:rsidRDefault="003E1D9E" w:rsidP="003E1D9E">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62108CE4" w14:textId="77777777" w:rsidR="003E1D9E" w:rsidRDefault="003E1D9E" w:rsidP="003E1D9E">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2FF9F07A" w14:textId="77777777" w:rsidR="003E1D9E" w:rsidRDefault="003E1D9E" w:rsidP="003E1D9E">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228B5682" w14:textId="77777777" w:rsidR="003E1D9E" w:rsidRDefault="003E1D9E" w:rsidP="003E1D9E">
      <w:r>
        <w:t>00:20:24.710 --&gt; 00:20:25.030</w:t>
      </w:r>
      <w:r>
        <w:br/>
      </w:r>
      <w:r w:rsidRPr="00A44FB9">
        <w:rPr>
          <w:b/>
          <w:bCs/>
        </w:rPr>
        <w:t>Brandon McPherson</w:t>
      </w:r>
      <w:r>
        <w:br/>
        <w:t>ah, yep.</w:t>
      </w:r>
    </w:p>
    <w:p w14:paraId="56827910" w14:textId="77777777" w:rsidR="003E1D9E" w:rsidRDefault="003E1D9E" w:rsidP="003E1D9E">
      <w:r>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666B51B9" w14:textId="77777777" w:rsidR="003E1D9E" w:rsidRDefault="003E1D9E" w:rsidP="003E1D9E">
      <w:r>
        <w:t>00:20:47.800 --&gt; 00:20:55.430</w:t>
      </w:r>
      <w:r>
        <w:br/>
      </w:r>
      <w:r w:rsidRPr="00D60BCB">
        <w:rPr>
          <w:b/>
          <w:bCs/>
        </w:rPr>
        <w:t>Brandon McPherson</w:t>
      </w:r>
      <w:r>
        <w:br/>
        <w:t>And uh, has using the cloud technologies, has that made your life easier as a systems administrator?</w:t>
      </w:r>
    </w:p>
    <w:p w14:paraId="3E2B0A29" w14:textId="77777777" w:rsidR="003E1D9E" w:rsidRDefault="003E1D9E" w:rsidP="003E1D9E">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431AC93" w14:textId="77777777" w:rsidR="003E1D9E" w:rsidRDefault="003E1D9E" w:rsidP="003E1D9E">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50B64989" w14:textId="77777777" w:rsidR="003E1D9E" w:rsidRDefault="003E1D9E" w:rsidP="003E1D9E">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7C2FE734" w14:textId="77777777" w:rsidR="003E1D9E" w:rsidRDefault="003E1D9E" w:rsidP="003E1D9E">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54C5BF4F" w14:textId="77777777" w:rsidR="003E1D9E" w:rsidRDefault="003E1D9E" w:rsidP="003E1D9E">
      <w:r>
        <w:t>00:22:27.820 --&gt; 00:22:28.360</w:t>
      </w:r>
      <w:r>
        <w:br/>
      </w:r>
      <w:r w:rsidRPr="00050953">
        <w:rPr>
          <w:b/>
          <w:bCs/>
        </w:rPr>
        <w:t>Brandon McPherson</w:t>
      </w:r>
      <w:r>
        <w:br/>
        <w:t>Cool, yeah.</w:t>
      </w:r>
    </w:p>
    <w:p w14:paraId="414918A2" w14:textId="77777777" w:rsidR="003E1D9E" w:rsidRDefault="003E1D9E" w:rsidP="003E1D9E">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2C42DE03" w14:textId="77777777" w:rsidR="003E1D9E" w:rsidRDefault="003E1D9E" w:rsidP="003E1D9E">
      <w:r>
        <w:t>00:22:48.580 --&gt; 00:22:49.300</w:t>
      </w:r>
      <w:r>
        <w:br/>
      </w:r>
      <w:r w:rsidRPr="00E131B5">
        <w:rPr>
          <w:b/>
          <w:bCs/>
        </w:rPr>
        <w:t>Martin Harrington</w:t>
      </w:r>
      <w:r>
        <w:br/>
        <w:t>Yeah.</w:t>
      </w:r>
    </w:p>
    <w:p w14:paraId="1C4BE6CB" w14:textId="77777777" w:rsidR="003E1D9E" w:rsidRDefault="003E1D9E" w:rsidP="003E1D9E">
      <w:r>
        <w:t>00:22:48.800 --&gt; 00:22:52.750</w:t>
      </w:r>
      <w:r>
        <w:br/>
      </w:r>
      <w:r w:rsidRPr="009B1599">
        <w:rPr>
          <w:b/>
          <w:bCs/>
        </w:rPr>
        <w:t>Brandon McPherson</w:t>
      </w:r>
      <w:r>
        <w:br/>
        <w:t>Cyber-attacks, so, what's your opinion on that?</w:t>
      </w:r>
    </w:p>
    <w:p w14:paraId="26E1BB16" w14:textId="77777777" w:rsidR="003E1D9E" w:rsidRDefault="003E1D9E" w:rsidP="003E1D9E">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3CD2FD74" w14:textId="77777777" w:rsidR="003E1D9E" w:rsidRDefault="003E1D9E" w:rsidP="003E1D9E">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5522968" w14:textId="77777777" w:rsidR="003E1D9E" w:rsidRDefault="003E1D9E" w:rsidP="003E1D9E">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3C0B1B3A" w14:textId="77777777" w:rsidR="003E1D9E" w:rsidRDefault="003E1D9E" w:rsidP="003E1D9E">
      <w:r>
        <w:t>00:24:10.000 --&gt; 00:24:11.930</w:t>
      </w:r>
      <w:r>
        <w:br/>
      </w:r>
      <w:r w:rsidRPr="0059248C">
        <w:rPr>
          <w:b/>
          <w:bCs/>
        </w:rPr>
        <w:t>Brandon McPherson</w:t>
      </w:r>
      <w:r>
        <w:br/>
        <w:t xml:space="preserve">Oh I did not know </w:t>
      </w:r>
      <w:proofErr w:type="gramStart"/>
      <w:r>
        <w:t>that,</w:t>
      </w:r>
      <w:proofErr w:type="gramEnd"/>
      <w:r>
        <w:t xml:space="preserve"> that's crazy!</w:t>
      </w:r>
    </w:p>
    <w:p w14:paraId="11204C80" w14:textId="77777777" w:rsidR="003E1D9E" w:rsidRDefault="003E1D9E" w:rsidP="003E1D9E">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1F238878" w14:textId="77777777" w:rsidR="003E1D9E" w:rsidRDefault="003E1D9E" w:rsidP="003E1D9E">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31371F63" w14:textId="77777777" w:rsidR="003E1D9E" w:rsidRDefault="003E1D9E" w:rsidP="003E1D9E">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2ABBF0DB" w14:textId="77777777" w:rsidR="003E1D9E" w:rsidRDefault="003E1D9E" w:rsidP="003E1D9E">
      <w:r>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713DDE0" w14:textId="77777777" w:rsidR="003E1D9E" w:rsidRDefault="003E1D9E" w:rsidP="003E1D9E">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20338576" w14:textId="77777777" w:rsidR="003E1D9E" w:rsidRDefault="003E1D9E" w:rsidP="003E1D9E">
      <w:r>
        <w:t>00:26:02.740 --&gt; 00:26:07.330</w:t>
      </w:r>
      <w:r>
        <w:br/>
      </w:r>
      <w:r w:rsidRPr="00A635E1">
        <w:rPr>
          <w:b/>
          <w:bCs/>
        </w:rPr>
        <w:t>Martin Harrington</w:t>
      </w:r>
      <w:r>
        <w:br/>
        <w:t>I'm, that’s what I’m concerned about. Not, not to worry about Skynet just yet.</w:t>
      </w:r>
    </w:p>
    <w:p w14:paraId="7393C459" w14:textId="77777777" w:rsidR="003E1D9E" w:rsidRDefault="003E1D9E" w:rsidP="003E1D9E">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06E08B4A" w14:textId="77777777" w:rsidR="003E1D9E" w:rsidRDefault="003E1D9E" w:rsidP="003E1D9E">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6F4C3A38" w14:textId="77777777" w:rsidR="003E1D9E" w:rsidRDefault="003E1D9E" w:rsidP="003E1D9E">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5A627A37" w14:textId="77777777" w:rsidR="003E1D9E" w:rsidRDefault="003E1D9E" w:rsidP="003E1D9E">
      <w:r>
        <w:t>00:26:39.540 --&gt; 00:26:40.100</w:t>
      </w:r>
      <w:r>
        <w:br/>
      </w:r>
      <w:r w:rsidRPr="00867470">
        <w:rPr>
          <w:b/>
          <w:bCs/>
        </w:rPr>
        <w:t>Martin Harrington</w:t>
      </w:r>
      <w:r>
        <w:br/>
        <w:t>Yeah.</w:t>
      </w:r>
    </w:p>
    <w:p w14:paraId="0EF78433" w14:textId="77777777" w:rsidR="003E1D9E" w:rsidRDefault="003E1D9E" w:rsidP="003E1D9E">
      <w:r>
        <w:t>00:26:43.750 --&gt; 00:26:44.110</w:t>
      </w:r>
      <w:r>
        <w:br/>
      </w:r>
      <w:r w:rsidRPr="00867470">
        <w:rPr>
          <w:b/>
          <w:bCs/>
        </w:rPr>
        <w:t>Brandon McPherson</w:t>
      </w:r>
      <w:r>
        <w:br/>
        <w:t>Yeah.</w:t>
      </w:r>
    </w:p>
    <w:p w14:paraId="48974170" w14:textId="77777777" w:rsidR="003E1D9E" w:rsidRDefault="003E1D9E" w:rsidP="003E1D9E">
      <w:r>
        <w:t>00:26:44.920 --&gt; 00:26:50.800</w:t>
      </w:r>
      <w:r>
        <w:br/>
      </w:r>
      <w:r w:rsidRPr="00867470">
        <w:rPr>
          <w:b/>
          <w:bCs/>
        </w:rPr>
        <w:t>Martin Harrington</w:t>
      </w:r>
      <w:r>
        <w:br/>
        <w:t>It's relied on so much just like the, the other day, there was that DNS error</w:t>
      </w:r>
    </w:p>
    <w:p w14:paraId="6DB64645" w14:textId="77777777" w:rsidR="003E1D9E" w:rsidRDefault="003E1D9E" w:rsidP="003E1D9E">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04B2A414" w14:textId="77777777" w:rsidR="003E1D9E" w:rsidRDefault="003E1D9E" w:rsidP="003E1D9E">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44D5307" w14:textId="77777777" w:rsidR="003E1D9E" w:rsidRDefault="003E1D9E" w:rsidP="003E1D9E">
      <w:r>
        <w:t>00:27:37.840 --&gt; 00:27:38.270</w:t>
      </w:r>
      <w:r>
        <w:br/>
      </w:r>
      <w:r w:rsidRPr="00073FE6">
        <w:rPr>
          <w:b/>
          <w:bCs/>
        </w:rPr>
        <w:t>Brandon McPherson</w:t>
      </w:r>
      <w:r>
        <w:br/>
        <w:t>Wow.</w:t>
      </w:r>
    </w:p>
    <w:p w14:paraId="3577237D" w14:textId="77777777" w:rsidR="003E1D9E" w:rsidRDefault="003E1D9E" w:rsidP="003E1D9E">
      <w:r>
        <w:t>00:27:44.260 --&gt; 00:27:48.510</w:t>
      </w:r>
      <w:r>
        <w:br/>
      </w:r>
      <w:r w:rsidRPr="00073FE6">
        <w:rPr>
          <w:b/>
          <w:bCs/>
        </w:rPr>
        <w:t>Martin Harrington</w:t>
      </w:r>
      <w:r>
        <w:br/>
        <w:t>So umm, yeah, don't put your eggs in one basket that, that’s my thinking.</w:t>
      </w:r>
    </w:p>
    <w:p w14:paraId="36993420" w14:textId="77777777" w:rsidR="003E1D9E" w:rsidRDefault="003E1D9E" w:rsidP="003E1D9E">
      <w:r>
        <w:t>00:27:47.740 --&gt; 00:27:48.040</w:t>
      </w:r>
      <w:r>
        <w:br/>
      </w:r>
      <w:r w:rsidRPr="00101DBA">
        <w:rPr>
          <w:b/>
          <w:bCs/>
        </w:rPr>
        <w:t>Brandon McPherson</w:t>
      </w:r>
      <w:r>
        <w:br/>
        <w:t>Yes.</w:t>
      </w:r>
    </w:p>
    <w:p w14:paraId="2E716E91" w14:textId="77777777" w:rsidR="003E1D9E" w:rsidRDefault="003E1D9E" w:rsidP="003E1D9E">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50AB7A54" w14:textId="77777777" w:rsidR="003E1D9E" w:rsidRDefault="003E1D9E" w:rsidP="003E1D9E">
      <w:r>
        <w:t>00:28:00.380 --&gt; 00:28:03.460</w:t>
      </w:r>
      <w:r>
        <w:br/>
      </w:r>
      <w:r w:rsidRPr="00101DBA">
        <w:rPr>
          <w:b/>
          <w:bCs/>
        </w:rPr>
        <w:t>Martin Harrington</w:t>
      </w:r>
      <w:r>
        <w:br/>
        <w:t>Ah yeah, look well.</w:t>
      </w:r>
    </w:p>
    <w:p w14:paraId="5D80D78F" w14:textId="77777777" w:rsidR="003E1D9E" w:rsidRDefault="003E1D9E" w:rsidP="003E1D9E">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32DA6A22" w14:textId="77777777" w:rsidR="003E1D9E" w:rsidRDefault="003E1D9E" w:rsidP="003E1D9E">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00266463" w14:textId="77777777" w:rsidR="003E1D9E" w:rsidRDefault="003E1D9E" w:rsidP="003E1D9E">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5BE5C8C2" w14:textId="77777777" w:rsidR="003E1D9E" w:rsidRDefault="003E1D9E" w:rsidP="003E1D9E">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953AD6C" w14:textId="77777777" w:rsidR="003E1D9E" w:rsidRDefault="003E1D9E" w:rsidP="003E1D9E">
      <w:r>
        <w:t>00:29:33.270 --&gt; 00:29:34.060</w:t>
      </w:r>
      <w:r>
        <w:br/>
      </w:r>
      <w:r w:rsidRPr="00AE15F2">
        <w:rPr>
          <w:b/>
          <w:bCs/>
        </w:rPr>
        <w:t>Martin Harrington</w:t>
      </w:r>
      <w:r>
        <w:br/>
        <w:t>Oh, you're welcome.</w:t>
      </w:r>
    </w:p>
    <w:p w14:paraId="3A30BC29" w14:textId="77777777" w:rsidR="003E1D9E" w:rsidRDefault="003E1D9E" w:rsidP="003E1D9E">
      <w:r>
        <w:t>00:29:32.830 --&gt; 00:29:38.650</w:t>
      </w:r>
      <w:r>
        <w:br/>
      </w:r>
      <w:r w:rsidRPr="00BD3C25">
        <w:rPr>
          <w:b/>
          <w:bCs/>
        </w:rPr>
        <w:t>Brandon McPherson</w:t>
      </w:r>
      <w:r>
        <w:br/>
        <w:t>Just taking the time out of your day to do this, so I've, I've learnt a lot, so thank you very much.</w:t>
      </w:r>
    </w:p>
    <w:p w14:paraId="7AAF4603" w14:textId="77777777" w:rsidR="003E1D9E" w:rsidRDefault="003E1D9E" w:rsidP="003E1D9E">
      <w:r>
        <w:t>00:29:39.100 --&gt; 00:29:41.830</w:t>
      </w:r>
      <w:r>
        <w:br/>
      </w:r>
      <w:r w:rsidRPr="00BD3C25">
        <w:rPr>
          <w:b/>
          <w:bCs/>
        </w:rPr>
        <w:t>Brandon McPherson</w:t>
      </w:r>
      <w:r>
        <w:br/>
        <w:t>Uhm yeah, thank you.</w:t>
      </w:r>
    </w:p>
    <w:p w14:paraId="311DC81E" w14:textId="77777777" w:rsidR="003E1D9E" w:rsidRDefault="003E1D9E" w:rsidP="003E1D9E">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5E92F772" w14:textId="77777777" w:rsidR="003E1D9E" w:rsidRDefault="003E1D9E" w:rsidP="003E1D9E">
      <w:r>
        <w:t>00:29:47.360 --&gt; 00:29:47.700</w:t>
      </w:r>
      <w:r>
        <w:br/>
      </w:r>
      <w:r w:rsidRPr="00D50DFA">
        <w:rPr>
          <w:b/>
          <w:bCs/>
        </w:rPr>
        <w:t>Brandon McPherson</w:t>
      </w:r>
      <w:r>
        <w:br/>
        <w:t>Thanks.</w:t>
      </w:r>
    </w:p>
    <w:p w14:paraId="472BB45E" w14:textId="77777777" w:rsidR="003E1D9E" w:rsidRDefault="003E1D9E" w:rsidP="003E1D9E">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72B35FD3" w14:textId="77777777" w:rsidR="003E1D9E" w:rsidRDefault="003E1D9E" w:rsidP="003E1D9E">
      <w:r>
        <w:t>00:29:50.690 --&gt; 00:29:51.330</w:t>
      </w:r>
      <w:r>
        <w:br/>
      </w:r>
      <w:r w:rsidRPr="00D50DFA">
        <w:rPr>
          <w:b/>
          <w:bCs/>
        </w:rPr>
        <w:t>Brandon McPherson</w:t>
      </w:r>
      <w:r>
        <w:br/>
        <w:t>Thank you, bye.</w:t>
      </w:r>
    </w:p>
    <w:p w14:paraId="66700E26" w14:textId="77777777" w:rsidR="003E1D9E" w:rsidRDefault="003E1D9E" w:rsidP="003E1D9E"/>
    <w:p w14:paraId="3583297F" w14:textId="77777777" w:rsidR="003E1D9E" w:rsidRPr="003E1D9E" w:rsidRDefault="003E1D9E" w:rsidP="003E1D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58C9F" w14:textId="77777777" w:rsidR="004A4CB5" w:rsidRDefault="004A4CB5" w:rsidP="00306EAC">
      <w:pPr>
        <w:spacing w:after="0" w:line="240" w:lineRule="auto"/>
      </w:pPr>
      <w:r>
        <w:separator/>
      </w:r>
    </w:p>
  </w:footnote>
  <w:footnote w:type="continuationSeparator" w:id="0">
    <w:p w14:paraId="3D78BC18" w14:textId="77777777" w:rsidR="004A4CB5" w:rsidRDefault="004A4CB5" w:rsidP="00306EAC">
      <w:pPr>
        <w:spacing w:after="0" w:line="240" w:lineRule="auto"/>
      </w:pPr>
      <w:r>
        <w:continuationSeparator/>
      </w:r>
    </w:p>
  </w:footnote>
  <w:footnote w:id="1">
    <w:p w14:paraId="4FC19C4D" w14:textId="77777777" w:rsidR="00B618CA" w:rsidRPr="0056113C" w:rsidRDefault="00B618CA" w:rsidP="00B618CA">
      <w:pPr>
        <w:pStyle w:val="FootnoteText"/>
        <w:rPr>
          <w:lang w:val="en-US"/>
        </w:rPr>
      </w:pPr>
    </w:p>
  </w:footnote>
  <w:footnote w:id="2">
    <w:p w14:paraId="58646335" w14:textId="77777777" w:rsidR="00047302" w:rsidRPr="000A3112" w:rsidRDefault="00047302" w:rsidP="00047302">
      <w:pPr>
        <w:pStyle w:val="FootnoteText"/>
        <w:rPr>
          <w:lang w:val="en-US"/>
        </w:rPr>
      </w:pPr>
      <w:r>
        <w:rPr>
          <w:rStyle w:val="FootnoteReference"/>
        </w:rPr>
        <w:footnoteRef/>
      </w:r>
      <w:r>
        <w:t xml:space="preserve"> </w:t>
      </w:r>
      <w:proofErr w:type="spellStart"/>
      <w:r>
        <w:rPr>
          <w:rFonts w:ascii="Open Sans" w:hAnsi="Open Sans" w:cs="Open Sans"/>
          <w:color w:val="000000"/>
          <w:shd w:val="clear" w:color="auto" w:fill="FFFFFF"/>
        </w:rPr>
        <w:t>Reshamwala</w:t>
      </w:r>
      <w:proofErr w:type="spellEnd"/>
      <w:r>
        <w:rPr>
          <w:rFonts w:ascii="Open Sans" w:hAnsi="Open Sans" w:cs="Open Sans"/>
          <w:color w:val="000000"/>
          <w:shd w:val="clear" w:color="auto" w:fill="FFFFFF"/>
        </w:rPr>
        <w:t>, A., Pawar, P. and Mishra, D., 2013. </w:t>
      </w:r>
      <w:r>
        <w:rPr>
          <w:rFonts w:ascii="Open Sans" w:hAnsi="Open Sans" w:cs="Open Sans"/>
          <w:i/>
          <w:iCs/>
          <w:color w:val="000000"/>
          <w:shd w:val="clear" w:color="auto" w:fill="FFFFFF"/>
        </w:rPr>
        <w:t>REVIEW ON NATURAL LANGUAGE PROCESSING</w:t>
      </w:r>
      <w:r>
        <w:rPr>
          <w:rFonts w:ascii="Open Sans" w:hAnsi="Open Sans" w:cs="Open Sans"/>
          <w:color w:val="000000"/>
          <w:shd w:val="clear" w:color="auto" w:fill="FFFFFF"/>
        </w:rPr>
        <w:t>. [online] Research Gate. Available at: &lt;https://www.researchgate.net/profile/Alpa-Reshamwala/publication/235788362_REVIEW_ON_NATURAL_LANGUAGE_PROCESSING/links/00463516276f412048000000/REVIEW-ON-NATURAL-LANGUAGE-PROCESSING.pdf&gt; [Accessed 11 October 2021].</w:t>
      </w:r>
    </w:p>
  </w:footnote>
  <w:footnote w:id="3">
    <w:p w14:paraId="24E32411" w14:textId="77777777" w:rsidR="000D4313" w:rsidRPr="00EF4D1B"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Speechtechmag.com. 2021. </w:t>
      </w:r>
      <w:r>
        <w:rPr>
          <w:rFonts w:ascii="Open Sans" w:hAnsi="Open Sans" w:cs="Open Sans"/>
          <w:i/>
          <w:iCs/>
          <w:color w:val="000000"/>
          <w:shd w:val="clear" w:color="auto" w:fill="FFFFFF"/>
        </w:rPr>
        <w:t>SpeechTechMag.com: Toys That Have a Voice</w:t>
      </w:r>
      <w:r>
        <w:rPr>
          <w:rFonts w:ascii="Open Sans" w:hAnsi="Open Sans" w:cs="Open Sans"/>
          <w:color w:val="000000"/>
          <w:shd w:val="clear" w:color="auto" w:fill="FFFFFF"/>
        </w:rPr>
        <w:t>. [online] Available at: &lt;https://www.speechtechmag.com/Articles/PrintArticle.aspx?ArticleID=30031&gt; [Accessed 11 October 2021].</w:t>
      </w:r>
    </w:p>
  </w:footnote>
  <w:footnote w:id="4">
    <w:p w14:paraId="0482AD2A" w14:textId="77777777" w:rsidR="000D4313" w:rsidRPr="007F553D"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proofErr w:type="spellStart"/>
      <w:r>
        <w:rPr>
          <w:rFonts w:ascii="Open Sans" w:hAnsi="Open Sans" w:cs="Open Sans"/>
          <w:i/>
          <w:iCs/>
          <w:color w:val="000000"/>
          <w:shd w:val="clear" w:color="auto" w:fill="FFFFFF"/>
        </w:rPr>
        <w:t>Verbot</w:t>
      </w:r>
      <w:proofErr w:type="spellEnd"/>
      <w:r>
        <w:rPr>
          <w:rFonts w:ascii="Open Sans" w:hAnsi="Open Sans" w:cs="Open Sans"/>
          <w:i/>
          <w:iCs/>
          <w:color w:val="000000"/>
          <w:shd w:val="clear" w:color="auto" w:fill="FFFFFF"/>
        </w:rPr>
        <w:t xml:space="preserve"> - Wikipedia</w:t>
      </w:r>
      <w:r>
        <w:rPr>
          <w:rFonts w:ascii="Open Sans" w:hAnsi="Open Sans" w:cs="Open Sans"/>
          <w:color w:val="000000"/>
          <w:shd w:val="clear" w:color="auto" w:fill="FFFFFF"/>
        </w:rPr>
        <w:t>. [online] Available at: &lt;https://en.wikipedia.org/wiki/Verbot&gt; [Accessed 11 October 2021].</w:t>
      </w:r>
    </w:p>
  </w:footnote>
  <w:footnote w:id="5">
    <w:p w14:paraId="2439E872" w14:textId="77777777" w:rsidR="000D4313" w:rsidRPr="007F553D"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Chatbot - Wikipedia</w:t>
      </w:r>
      <w:r>
        <w:rPr>
          <w:rFonts w:ascii="Open Sans" w:hAnsi="Open Sans" w:cs="Open Sans"/>
          <w:color w:val="000000"/>
          <w:shd w:val="clear" w:color="auto" w:fill="FFFFFF"/>
        </w:rPr>
        <w:t>. [online] Available at: &lt;https://en.wikipedia.org/wiki/Chatbot#cite_note-3&gt; [Accessed 11 October 2021].</w:t>
      </w:r>
    </w:p>
  </w:footnote>
  <w:footnote w:id="6">
    <w:p w14:paraId="5C971C21" w14:textId="77777777" w:rsidR="000D4313" w:rsidRPr="00CF3F25"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Turing test - Wikipedia</w:t>
      </w:r>
      <w:r>
        <w:rPr>
          <w:rFonts w:ascii="Open Sans" w:hAnsi="Open Sans" w:cs="Open Sans"/>
          <w:color w:val="000000"/>
          <w:shd w:val="clear" w:color="auto" w:fill="FFFFFF"/>
        </w:rPr>
        <w:t>. [online] Available at: &lt;https://en.wikipedia.org/wiki/Turing_test&gt; [Accessed 11 October 2021].</w:t>
      </w:r>
    </w:p>
  </w:footnote>
  <w:footnote w:id="7">
    <w:p w14:paraId="72FEA43F" w14:textId="77777777" w:rsidR="000D4313" w:rsidRPr="00CF3F25" w:rsidRDefault="000D4313" w:rsidP="000D4313">
      <w:pPr>
        <w:pStyle w:val="FootnoteText"/>
        <w:rPr>
          <w:lang w:val="en-US"/>
        </w:rPr>
      </w:pPr>
      <w:r>
        <w:rPr>
          <w:rStyle w:val="FootnoteReference"/>
        </w:rPr>
        <w:footnoteRef/>
      </w:r>
      <w:r>
        <w:t xml:space="preserve"> </w:t>
      </w:r>
      <w:r>
        <w:rPr>
          <w:lang w:val="en-US"/>
        </w:rPr>
        <w:t>7</w:t>
      </w:r>
      <w:r>
        <w:rPr>
          <w:rFonts w:ascii="Open Sans" w:hAnsi="Open Sans" w:cs="Open Sans"/>
          <w:color w:val="000000"/>
          <w:shd w:val="clear" w:color="auto" w:fill="FFFFFF"/>
        </w:rPr>
        <w:t>99firms.com. 2021. </w:t>
      </w:r>
      <w:r>
        <w:rPr>
          <w:rFonts w:ascii="Open Sans" w:hAnsi="Open Sans" w:cs="Open Sans"/>
          <w:i/>
          <w:iCs/>
          <w:color w:val="000000"/>
          <w:shd w:val="clear" w:color="auto" w:fill="FFFFFF"/>
        </w:rPr>
        <w:t>25+ Chatbot Statistics for 2021 - 99firms</w:t>
      </w:r>
      <w:r>
        <w:rPr>
          <w:rFonts w:ascii="Open Sans" w:hAnsi="Open Sans" w:cs="Open Sans"/>
          <w:color w:val="000000"/>
          <w:shd w:val="clear" w:color="auto" w:fill="FFFFFF"/>
        </w:rPr>
        <w:t>. [online] Available at: &lt;https://99firms.com/blog/chatbot-statistics/#gref&gt; [Accessed 11 October 2021].</w:t>
      </w:r>
    </w:p>
  </w:footnote>
  <w:footnote w:id="8">
    <w:p w14:paraId="2DEFEC4A" w14:textId="77777777" w:rsidR="000D4313" w:rsidRPr="00CF3F25" w:rsidRDefault="000D4313" w:rsidP="000D4313">
      <w:pPr>
        <w:pStyle w:val="FootnoteText"/>
        <w:rPr>
          <w:lang w:val="en-US"/>
        </w:rPr>
      </w:pPr>
      <w:r>
        <w:rPr>
          <w:rStyle w:val="FootnoteReference"/>
        </w:rPr>
        <w:footnoteRef/>
      </w:r>
      <w:r>
        <w:t xml:space="preserve"> </w:t>
      </w:r>
      <w:r>
        <w:rPr>
          <w:lang w:val="en-US"/>
        </w:rPr>
        <w:t>7</w:t>
      </w:r>
      <w:r>
        <w:rPr>
          <w:rFonts w:ascii="Open Sans" w:hAnsi="Open Sans" w:cs="Open Sans"/>
          <w:color w:val="000000"/>
          <w:shd w:val="clear" w:color="auto" w:fill="FFFFFF"/>
        </w:rPr>
        <w:t>99firms.com. 2021. </w:t>
      </w:r>
      <w:r>
        <w:rPr>
          <w:rFonts w:ascii="Open Sans" w:hAnsi="Open Sans" w:cs="Open Sans"/>
          <w:i/>
          <w:iCs/>
          <w:color w:val="000000"/>
          <w:shd w:val="clear" w:color="auto" w:fill="FFFFFF"/>
        </w:rPr>
        <w:t>25+ Chatbot Statistics for 2021 - 99firms</w:t>
      </w:r>
      <w:r>
        <w:rPr>
          <w:rFonts w:ascii="Open Sans" w:hAnsi="Open Sans" w:cs="Open Sans"/>
          <w:color w:val="000000"/>
          <w:shd w:val="clear" w:color="auto" w:fill="FFFFFF"/>
        </w:rPr>
        <w:t>. [online] Available at: &lt;https://99firms.com/blog/chatbot-statistics/#gref&gt; [Accessed 11 October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91444"/>
    <w:rsid w:val="00191C25"/>
    <w:rsid w:val="001B4474"/>
    <w:rsid w:val="001B480A"/>
    <w:rsid w:val="001C6850"/>
    <w:rsid w:val="001E44DA"/>
    <w:rsid w:val="001E69A3"/>
    <w:rsid w:val="001E7055"/>
    <w:rsid w:val="001E7CFE"/>
    <w:rsid w:val="002021AB"/>
    <w:rsid w:val="00204D16"/>
    <w:rsid w:val="00212A37"/>
    <w:rsid w:val="002236E1"/>
    <w:rsid w:val="002337ED"/>
    <w:rsid w:val="00254209"/>
    <w:rsid w:val="00276765"/>
    <w:rsid w:val="00296DBC"/>
    <w:rsid w:val="002A5360"/>
    <w:rsid w:val="002B1972"/>
    <w:rsid w:val="002B2BB9"/>
    <w:rsid w:val="002C115E"/>
    <w:rsid w:val="002D655B"/>
    <w:rsid w:val="002E2F78"/>
    <w:rsid w:val="002E7AC7"/>
    <w:rsid w:val="00301F96"/>
    <w:rsid w:val="00306EAC"/>
    <w:rsid w:val="00333985"/>
    <w:rsid w:val="003421EA"/>
    <w:rsid w:val="0035287B"/>
    <w:rsid w:val="00364ADC"/>
    <w:rsid w:val="00382981"/>
    <w:rsid w:val="003C0FDD"/>
    <w:rsid w:val="003C32A3"/>
    <w:rsid w:val="003D7B70"/>
    <w:rsid w:val="003E1D9E"/>
    <w:rsid w:val="003E65AB"/>
    <w:rsid w:val="003F5345"/>
    <w:rsid w:val="00423B8F"/>
    <w:rsid w:val="00435628"/>
    <w:rsid w:val="00435E8E"/>
    <w:rsid w:val="00450CF2"/>
    <w:rsid w:val="00453016"/>
    <w:rsid w:val="00472B19"/>
    <w:rsid w:val="00475B0B"/>
    <w:rsid w:val="00476E09"/>
    <w:rsid w:val="00477E6D"/>
    <w:rsid w:val="00485898"/>
    <w:rsid w:val="004A4CB5"/>
    <w:rsid w:val="004C6CB5"/>
    <w:rsid w:val="004D4D86"/>
    <w:rsid w:val="005154D4"/>
    <w:rsid w:val="00523146"/>
    <w:rsid w:val="00532178"/>
    <w:rsid w:val="00541666"/>
    <w:rsid w:val="00543C7D"/>
    <w:rsid w:val="005768E9"/>
    <w:rsid w:val="00585839"/>
    <w:rsid w:val="005870F9"/>
    <w:rsid w:val="005E5B28"/>
    <w:rsid w:val="005F37B7"/>
    <w:rsid w:val="00615D86"/>
    <w:rsid w:val="00633409"/>
    <w:rsid w:val="006411B2"/>
    <w:rsid w:val="00650225"/>
    <w:rsid w:val="00656AA4"/>
    <w:rsid w:val="006A0E6E"/>
    <w:rsid w:val="006A290D"/>
    <w:rsid w:val="006A3417"/>
    <w:rsid w:val="006B2A85"/>
    <w:rsid w:val="006C5666"/>
    <w:rsid w:val="006C5F50"/>
    <w:rsid w:val="006D47F1"/>
    <w:rsid w:val="006E2720"/>
    <w:rsid w:val="007040F3"/>
    <w:rsid w:val="007047BC"/>
    <w:rsid w:val="00710F40"/>
    <w:rsid w:val="00721920"/>
    <w:rsid w:val="0072587F"/>
    <w:rsid w:val="007477FB"/>
    <w:rsid w:val="007E5E34"/>
    <w:rsid w:val="007F40FC"/>
    <w:rsid w:val="0080295B"/>
    <w:rsid w:val="008044C7"/>
    <w:rsid w:val="00804E10"/>
    <w:rsid w:val="0080665C"/>
    <w:rsid w:val="008079FE"/>
    <w:rsid w:val="00814361"/>
    <w:rsid w:val="00827A9E"/>
    <w:rsid w:val="00847DA5"/>
    <w:rsid w:val="0087123B"/>
    <w:rsid w:val="00896109"/>
    <w:rsid w:val="008A1956"/>
    <w:rsid w:val="008A2C10"/>
    <w:rsid w:val="008B044C"/>
    <w:rsid w:val="008D18D4"/>
    <w:rsid w:val="008F116A"/>
    <w:rsid w:val="009165A7"/>
    <w:rsid w:val="00920A7A"/>
    <w:rsid w:val="00947E8B"/>
    <w:rsid w:val="00980277"/>
    <w:rsid w:val="009B5292"/>
    <w:rsid w:val="009C7771"/>
    <w:rsid w:val="009D11EC"/>
    <w:rsid w:val="009D4DDD"/>
    <w:rsid w:val="009D7276"/>
    <w:rsid w:val="009D77F3"/>
    <w:rsid w:val="009F3A01"/>
    <w:rsid w:val="009F456E"/>
    <w:rsid w:val="009F7F39"/>
    <w:rsid w:val="00A14E09"/>
    <w:rsid w:val="00A24A82"/>
    <w:rsid w:val="00A51A3A"/>
    <w:rsid w:val="00A60D04"/>
    <w:rsid w:val="00A6743C"/>
    <w:rsid w:val="00A71EAF"/>
    <w:rsid w:val="00A737AA"/>
    <w:rsid w:val="00A806DD"/>
    <w:rsid w:val="00AA1B46"/>
    <w:rsid w:val="00AD0A84"/>
    <w:rsid w:val="00AF226D"/>
    <w:rsid w:val="00B15B3E"/>
    <w:rsid w:val="00B32F4C"/>
    <w:rsid w:val="00B618CA"/>
    <w:rsid w:val="00B66E84"/>
    <w:rsid w:val="00B816BC"/>
    <w:rsid w:val="00B86B85"/>
    <w:rsid w:val="00BA2A75"/>
    <w:rsid w:val="00BA72D9"/>
    <w:rsid w:val="00BB780F"/>
    <w:rsid w:val="00BC6262"/>
    <w:rsid w:val="00C22BD1"/>
    <w:rsid w:val="00C27A46"/>
    <w:rsid w:val="00C3266C"/>
    <w:rsid w:val="00C45994"/>
    <w:rsid w:val="00C50203"/>
    <w:rsid w:val="00C5549C"/>
    <w:rsid w:val="00C637EA"/>
    <w:rsid w:val="00C8747E"/>
    <w:rsid w:val="00C90773"/>
    <w:rsid w:val="00CD439C"/>
    <w:rsid w:val="00D062FA"/>
    <w:rsid w:val="00D21FBA"/>
    <w:rsid w:val="00D976A3"/>
    <w:rsid w:val="00D97971"/>
    <w:rsid w:val="00DC7000"/>
    <w:rsid w:val="00DE30B5"/>
    <w:rsid w:val="00E02C45"/>
    <w:rsid w:val="00E03039"/>
    <w:rsid w:val="00E051DC"/>
    <w:rsid w:val="00E35FB4"/>
    <w:rsid w:val="00E56F5D"/>
    <w:rsid w:val="00E6119C"/>
    <w:rsid w:val="00E65B56"/>
    <w:rsid w:val="00E746BE"/>
    <w:rsid w:val="00EA45AC"/>
    <w:rsid w:val="00EB70DB"/>
    <w:rsid w:val="00EC0D6F"/>
    <w:rsid w:val="00EC2DA7"/>
    <w:rsid w:val="00EC3FCD"/>
    <w:rsid w:val="00ED7932"/>
    <w:rsid w:val="00EE00E8"/>
    <w:rsid w:val="00EF58AD"/>
    <w:rsid w:val="00F33593"/>
    <w:rsid w:val="00F41689"/>
    <w:rsid w:val="00F67DCA"/>
    <w:rsid w:val="00F70952"/>
    <w:rsid w:val="00F92075"/>
    <w:rsid w:val="00FB00A0"/>
    <w:rsid w:val="00FB00CB"/>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acs.org.au/insightsandpublications/reports-publications/demand-impacts-tech-digital-skills.html" TargetMode="External"/><Relationship Id="rId55"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3" Type="http://schemas.openxmlformats.org/officeDocument/2006/relationships/hyperlink" Target="https://en.wikipedia.org/wiki/Verbot"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homeaffairs.gov.au/cyber-security-subsite/files/cyber-security-strategy-2020.pdf" TargetMode="External"/><Relationship Id="rId58" Type="http://schemas.openxmlformats.org/officeDocument/2006/relationships/hyperlink" Target="https://towardsdatascience.com/overview-state-of-the-art-machine-learning-algorithms-per-discipline-per-task-c1a16a66b8bb" TargetMode="External"/><Relationship Id="rId66" Type="http://schemas.openxmlformats.org/officeDocument/2006/relationships/hyperlink" Target="https://www.speechtechmag.com/Articles/PrintArticle.aspx?ArticleID=30031" TargetMode="External"/><Relationship Id="rId5" Type="http://schemas.openxmlformats.org/officeDocument/2006/relationships/customXml" Target="../customXml/item5.xml"/><Relationship Id="rId61" Type="http://schemas.openxmlformats.org/officeDocument/2006/relationships/hyperlink" Target="https://en.wikipedia.org/wiki/Chatbot#cite_note-3" TargetMode="External"/><Relationship Id="rId1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pexels.com/photo/photo-of-people-doing-handshakes-3183197/" TargetMode="External"/><Relationship Id="rId56" Type="http://schemas.openxmlformats.org/officeDocument/2006/relationships/hyperlink" Target="https://www.ibm.com/cloud/learn/machine-learning" TargetMode="External"/><Relationship Id="rId64" Type="http://schemas.openxmlformats.org/officeDocument/2006/relationships/hyperlink" Target="https://en.wikipedia.org/wiki/Verbot" TargetMode="External"/><Relationship Id="rId8" Type="http://schemas.openxmlformats.org/officeDocument/2006/relationships/settings" Target="settings.xml"/><Relationship Id="rId51" Type="http://schemas.openxmlformats.org/officeDocument/2006/relationships/hyperlink" Target="https://www.acs.org.au/insightsandpublications/reports-publications/demand-impacts-tech-digital-skills.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99firms.com/blog/chatbot-statistics/#gref" TargetMode="External"/><Relationship Id="rId67"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hyperlink" Target="https://www.nationalskillscommission.gov.au/our-work/skills-priority-list" TargetMode="External"/><Relationship Id="rId62" Type="http://schemas.openxmlformats.org/officeDocument/2006/relationships/hyperlink" Target="https://en.wikipedia.org/wiki/Turing_tes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23.PNG"/><Relationship Id="rId49" Type="http://schemas.openxmlformats.org/officeDocument/2006/relationships/hyperlink" Target="https://www.pexels.com/photo/close-up-photo-of-survey-spreadsheet-590022/" TargetMode="External"/><Relationship Id="rId57" Type="http://schemas.openxmlformats.org/officeDocument/2006/relationships/hyperlink" Target="https://www.ibm.com/au-en/cloud/learn/neural-networks"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industry.gov.au/sites/default/files/2018-12/australias-tech-future.pdf" TargetMode="External"/><Relationship Id="rId60" Type="http://schemas.openxmlformats.org/officeDocument/2006/relationships/hyperlink" Target="https://www.analyticsinsight.net/are-chatbots-and-artificial-intelligence-killing-the-call-center-industry/" TargetMode="External"/><Relationship Id="rId65"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6.png"/></Relationships>
</file>

<file path=word/_rels/endnotes.xml.rels><?xml version="1.0" encoding="UTF-8" standalone="yes"?>
<Relationships xmlns="http://schemas.openxmlformats.org/package/2006/relationships"><Relationship Id="rId8" Type="http://schemas.openxmlformats.org/officeDocument/2006/relationships/hyperlink" Target="https://www.homeaffairs.gov.au/cyber-security-subsite/files/cyber-security-strategy-2020.pdf" TargetMode="External"/><Relationship Id="rId13" Type="http://schemas.openxmlformats.org/officeDocument/2006/relationships/hyperlink" Target="https://youtu.be/134lUKZ_nhg" TargetMode="External"/><Relationship Id="rId3" Type="http://schemas.openxmlformats.org/officeDocument/2006/relationships/hyperlink" Target="https://www.nationalskillscommission.gov.au/our-work/skills-priority-list" TargetMode="External"/><Relationship Id="rId7"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7.png"/><Relationship Id="rId2" Type="http://schemas.openxmlformats.org/officeDocument/2006/relationships/hyperlink" Target="https://www.nationalskillscommission.gov.au/our-work/skills-priority-list" TargetMode="External"/><Relationship Id="rId1" Type="http://schemas.openxmlformats.org/officeDocument/2006/relationships/hyperlink" Target="https://www.acs.org.au/insightsandpublications/reports-publications/demand-impacts-tech-digital-skills.html" TargetMode="External"/><Relationship Id="rId6" Type="http://schemas.openxmlformats.org/officeDocument/2006/relationships/hyperlink" Target="https://www.nationalskillscommission.gov.au/our-work/skills-priority-list" TargetMode="External"/><Relationship Id="rId11" Type="http://schemas.openxmlformats.org/officeDocument/2006/relationships/image" Target="media/image16.png"/><Relationship Id="rId5" Type="http://schemas.openxmlformats.org/officeDocument/2006/relationships/hyperlink" Target="https://www.industry.gov.au/sites/default/files/2018-12/australias-tech-future.pdf" TargetMode="External"/><Relationship Id="rId10" Type="http://schemas.openxmlformats.org/officeDocument/2006/relationships/image" Target="media/image15.png"/><Relationship Id="rId4" Type="http://schemas.openxmlformats.org/officeDocument/2006/relationships/hyperlink" Target="https://www.nationalskillscommission.gov.au/our-work/skills-priority-list" TargetMode="External"/><Relationship Id="rId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F83C947-48A0-4D88-AD15-EDDD44ED9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65</Pages>
  <Words>11127</Words>
  <Characters>63424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74403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3</cp:revision>
  <cp:lastPrinted>2021-10-15T19:44:00Z</cp:lastPrinted>
  <dcterms:created xsi:type="dcterms:W3CDTF">2021-10-16T02:00:00Z</dcterms:created>
  <dcterms:modified xsi:type="dcterms:W3CDTF">2021-10-16T02:34:00Z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