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94A88" w14:textId="2DD467FD" w:rsidR="00104D35" w:rsidRDefault="001A4F92">
      <w:pPr>
        <w:rPr>
          <w:b/>
          <w:bCs/>
          <w:u w:val="single"/>
        </w:rPr>
      </w:pPr>
      <w:r w:rsidRPr="005E6D6D">
        <w:rPr>
          <w:b/>
          <w:bCs/>
          <w:u w:val="single"/>
        </w:rPr>
        <w:t xml:space="preserve">Лабораторная </w:t>
      </w:r>
      <w:r w:rsidR="007949EB">
        <w:rPr>
          <w:b/>
          <w:bCs/>
          <w:u w:val="single"/>
        </w:rPr>
        <w:t>1</w:t>
      </w:r>
    </w:p>
    <w:p w14:paraId="48A62D53" w14:textId="29023B4F" w:rsidR="007949EB" w:rsidRDefault="007949EB">
      <w:pPr>
        <w:rPr>
          <w:b/>
          <w:bCs/>
          <w:u w:val="single"/>
        </w:rPr>
      </w:pPr>
      <w:r w:rsidRPr="007949EB">
        <w:rPr>
          <w:b/>
          <w:bCs/>
          <w:u w:val="single"/>
        </w:rPr>
        <w:drawing>
          <wp:inline distT="0" distB="0" distL="0" distR="0" wp14:anchorId="55AA11AD" wp14:editId="42A14684">
            <wp:extent cx="3610882" cy="3007203"/>
            <wp:effectExtent l="0" t="0" r="889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7015" cy="301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A8B42" w14:textId="2A310CBD" w:rsidR="007949EB" w:rsidRPr="005E6D6D" w:rsidRDefault="007949EB">
      <w:pPr>
        <w:rPr>
          <w:b/>
          <w:bCs/>
          <w:u w:val="single"/>
        </w:rPr>
      </w:pPr>
      <w:r w:rsidRPr="005E6D6D">
        <w:rPr>
          <w:b/>
          <w:bCs/>
          <w:u w:val="single"/>
        </w:rPr>
        <w:t>Лабораторная 2</w:t>
      </w:r>
    </w:p>
    <w:p w14:paraId="18946A4F" w14:textId="39FC0550" w:rsidR="001A4F92" w:rsidRPr="005E6D6D" w:rsidRDefault="001A4F92">
      <w:pPr>
        <w:rPr>
          <w:b/>
          <w:bCs/>
        </w:rPr>
      </w:pPr>
      <w:r w:rsidRPr="005E6D6D">
        <w:rPr>
          <w:b/>
          <w:bCs/>
        </w:rPr>
        <w:t>Задание 1</w:t>
      </w:r>
    </w:p>
    <w:p w14:paraId="1464A55B" w14:textId="4CE259A4" w:rsidR="001A4F92" w:rsidRPr="005E6D6D" w:rsidRDefault="001A4F92">
      <w:r w:rsidRPr="005E6D6D">
        <w:t>Суть: обращение к динамической памяти по последовательным адресам с изменением шага чтения в банке. Так как оперативная память неоднородна, то время доступа отличается.</w:t>
      </w:r>
    </w:p>
    <w:p w14:paraId="2295D24E" w14:textId="07A849B5" w:rsidR="001A4F92" w:rsidRPr="005E6D6D" w:rsidRDefault="001A4F92">
      <w:r w:rsidRPr="005E6D6D">
        <w:t>По у- время доступа к памяти в банке, по х – расстояние между ячейками</w:t>
      </w:r>
    </w:p>
    <w:p w14:paraId="5E20596D" w14:textId="5407B6D0" w:rsidR="001A4F92" w:rsidRPr="005E6D6D" w:rsidRDefault="001A4F92">
      <w:r w:rsidRPr="005E6D6D">
        <w:t xml:space="preserve">Т1 (первый экстремум) минимальный шаг </w:t>
      </w:r>
      <w:proofErr w:type="gramStart"/>
      <w:r w:rsidRPr="005E6D6D">
        <w:t>чтения  (</w:t>
      </w:r>
      <w:proofErr w:type="gramEnd"/>
      <w:r w:rsidRPr="005E6D6D">
        <w:t>наилучшее время, т.е. ячейки близко расположены)</w:t>
      </w:r>
    </w:p>
    <w:p w14:paraId="4225664C" w14:textId="2EE7CE95" w:rsidR="001A4F92" w:rsidRPr="005E6D6D" w:rsidRDefault="001A4F92">
      <w:r w:rsidRPr="005E6D6D">
        <w:t xml:space="preserve">Т2 (первый наибольший экстремум) </w:t>
      </w:r>
      <w:r w:rsidR="00E13AD5" w:rsidRPr="005E6D6D">
        <w:t xml:space="preserve">расстоянию (в байтах) между началом 9 двух последовательных страниц одного </w:t>
      </w:r>
      <w:proofErr w:type="gramStart"/>
      <w:r w:rsidR="00E13AD5" w:rsidRPr="005E6D6D">
        <w:t>банка</w:t>
      </w:r>
      <w:r w:rsidR="00E13AD5" w:rsidRPr="005E6D6D">
        <w:t xml:space="preserve">  </w:t>
      </w:r>
      <w:r w:rsidRPr="005E6D6D">
        <w:t>(</w:t>
      </w:r>
      <w:proofErr w:type="gramEnd"/>
      <w:r w:rsidRPr="005E6D6D">
        <w:t>наихудшее время, т.е. ячейки далеко друг от друга)</w:t>
      </w:r>
    </w:p>
    <w:p w14:paraId="0F5DD53A" w14:textId="77777777" w:rsidR="005E6D6D" w:rsidRPr="005E6D6D" w:rsidRDefault="005E6D6D" w:rsidP="005E6D6D">
      <w:pPr>
        <w:widowControl w:val="0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lang w:val="ru" w:eastAsia="zh-CN" w:bidi="hi-IN"/>
        </w:rPr>
      </w:pPr>
      <w:r w:rsidRPr="005E6D6D">
        <w:rPr>
          <w:rFonts w:ascii="Times New Roman" w:eastAsia="Times New Roman" w:hAnsi="Times New Roman" w:cs="Times New Roman"/>
          <w:bCs/>
          <w:lang w:val="ru" w:eastAsia="zh-CN" w:bidi="hi-IN"/>
        </w:rPr>
        <w:t>Вывод:</w:t>
      </w:r>
      <w:r w:rsidRPr="005E6D6D">
        <w:rPr>
          <w:rFonts w:ascii="Times New Roman" w:eastAsia="Times New Roman" w:hAnsi="Times New Roman" w:cs="Times New Roman"/>
          <w:lang w:val="ru" w:eastAsia="zh-CN" w:bidi="hi-IN"/>
        </w:rPr>
        <w:t xml:space="preserve"> Переход к близким данным переходится быстрее. Данные лучше сохранить в один пакет. Надо чтобы было чередование.</w:t>
      </w:r>
    </w:p>
    <w:p w14:paraId="0DECF92E" w14:textId="77777777" w:rsidR="005E6D6D" w:rsidRPr="005E6D6D" w:rsidRDefault="005E6D6D"/>
    <w:p w14:paraId="4FA36EEC" w14:textId="6CAB81FE" w:rsidR="001A4F92" w:rsidRPr="005E6D6D" w:rsidRDefault="001A4F92">
      <w:pPr>
        <w:rPr>
          <w:b/>
          <w:bCs/>
        </w:rPr>
      </w:pPr>
      <w:r w:rsidRPr="005E6D6D">
        <w:rPr>
          <w:b/>
          <w:bCs/>
        </w:rPr>
        <w:t>Задание 2</w:t>
      </w:r>
    </w:p>
    <w:p w14:paraId="0748B56D" w14:textId="012A45F6" w:rsidR="001A4F92" w:rsidRPr="005E6D6D" w:rsidRDefault="001A4F92">
      <w:r w:rsidRPr="005E6D6D">
        <w:t>Суть: сравнение эффективности структур данных. (время доступа к элементу структур)</w:t>
      </w:r>
    </w:p>
    <w:p w14:paraId="4DCAAECE" w14:textId="510EA5D0" w:rsidR="001A4F92" w:rsidRPr="005E6D6D" w:rsidRDefault="001A4F92">
      <w:r w:rsidRPr="005E6D6D">
        <w:t>По у – время доступа к элементу, по х – фрагментация структуры (т.е. среднее расстояние между элементами)</w:t>
      </w:r>
    </w:p>
    <w:p w14:paraId="7F2613CF" w14:textId="606A4081" w:rsidR="001A4F92" w:rsidRPr="005E6D6D" w:rsidRDefault="001A4F92">
      <w:r w:rsidRPr="005E6D6D">
        <w:t xml:space="preserve">Красный график – списки с указателями, Зеленый </w:t>
      </w:r>
      <w:r w:rsidR="00E13AD5" w:rsidRPr="005E6D6D">
        <w:t>–</w:t>
      </w:r>
      <w:r w:rsidRPr="005E6D6D">
        <w:t xml:space="preserve"> массив</w:t>
      </w:r>
    </w:p>
    <w:p w14:paraId="59F73BDC" w14:textId="77777777" w:rsidR="005E6D6D" w:rsidRPr="005E6D6D" w:rsidRDefault="005E6D6D" w:rsidP="005E6D6D">
      <w:pPr>
        <w:widowControl w:val="0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lang w:val="ru" w:eastAsia="zh-CN" w:bidi="hi-IN"/>
        </w:rPr>
      </w:pPr>
      <w:r w:rsidRPr="005E6D6D">
        <w:rPr>
          <w:rFonts w:ascii="Times New Roman" w:eastAsia="Times New Roman" w:hAnsi="Times New Roman" w:cs="Times New Roman"/>
          <w:bCs/>
          <w:lang w:val="ru" w:eastAsia="zh-CN" w:bidi="hi-IN"/>
        </w:rPr>
        <w:t>Вывод:</w:t>
      </w:r>
      <w:r w:rsidRPr="005E6D6D">
        <w:rPr>
          <w:rFonts w:ascii="Times New Roman" w:eastAsia="Times New Roman" w:hAnsi="Times New Roman" w:cs="Times New Roman"/>
          <w:lang w:val="ru" w:eastAsia="zh-CN" w:bidi="hi-IN"/>
        </w:rPr>
        <w:t xml:space="preserve"> Массив — примитивная векторная структура, но их можно везде применить. Но иногда нужны списки. Надо улучшать ЭВМ, чтобы решить проблему семантического разрыва.</w:t>
      </w:r>
    </w:p>
    <w:p w14:paraId="6739804F" w14:textId="77777777" w:rsidR="005E6D6D" w:rsidRPr="005E6D6D" w:rsidRDefault="005E6D6D">
      <w:pPr>
        <w:rPr>
          <w:lang w:val="ru"/>
        </w:rPr>
      </w:pPr>
    </w:p>
    <w:p w14:paraId="2DDF2257" w14:textId="0286D4E7" w:rsidR="00E13AD5" w:rsidRPr="005E6D6D" w:rsidRDefault="00E13AD5">
      <w:pPr>
        <w:rPr>
          <w:b/>
          <w:bCs/>
        </w:rPr>
      </w:pPr>
      <w:r w:rsidRPr="005E6D6D">
        <w:rPr>
          <w:b/>
          <w:bCs/>
        </w:rPr>
        <w:t xml:space="preserve">Задание </w:t>
      </w:r>
      <w:r w:rsidRPr="005E6D6D">
        <w:rPr>
          <w:b/>
          <w:bCs/>
        </w:rPr>
        <w:t>3</w:t>
      </w:r>
    </w:p>
    <w:p w14:paraId="42DB5004" w14:textId="54DDFBEF" w:rsidR="00E13AD5" w:rsidRPr="005E6D6D" w:rsidRDefault="00E13AD5" w:rsidP="00E13AD5">
      <w:r w:rsidRPr="005E6D6D">
        <w:t xml:space="preserve">Суть: замер времени двух вариантов подпрограмм последовательного чтения страниц оперативной памяти. В первом варианте выполняется последовательное чтение без </w:t>
      </w:r>
      <w:r w:rsidRPr="005E6D6D">
        <w:lastRenderedPageBreak/>
        <w:t xml:space="preserve">дополнительной оптимизации, что приводит к дополнительным двойным </w:t>
      </w:r>
      <w:proofErr w:type="gramStart"/>
      <w:r w:rsidRPr="005E6D6D">
        <w:t>обращениям</w:t>
      </w:r>
      <w:r w:rsidRPr="005E6D6D">
        <w:t>(</w:t>
      </w:r>
      <w:proofErr w:type="gramEnd"/>
      <w:r w:rsidRPr="005E6D6D">
        <w:t>красный график)</w:t>
      </w:r>
      <w:r w:rsidRPr="005E6D6D">
        <w:t>. Во втором варианте перед циклом чтения страниц используется дополнительный цикл предвыборки, обеспечивающий своевременную загрузку информации в TLB данных</w:t>
      </w:r>
      <w:r w:rsidRPr="005E6D6D">
        <w:t xml:space="preserve"> (Кэширование страницы, зеленый график)</w:t>
      </w:r>
      <w:r w:rsidRPr="005E6D6D">
        <w:t>.</w:t>
      </w:r>
    </w:p>
    <w:p w14:paraId="64734C80" w14:textId="7B04ED86" w:rsidR="00E13AD5" w:rsidRPr="005E6D6D" w:rsidRDefault="00E13AD5">
      <w:r w:rsidRPr="005E6D6D">
        <w:t xml:space="preserve">По у – время доступа к элементу, по х – </w:t>
      </w:r>
      <w:r w:rsidRPr="005E6D6D">
        <w:t>смещение читаемых данных.</w:t>
      </w:r>
    </w:p>
    <w:p w14:paraId="438B443E" w14:textId="08AA436B" w:rsidR="005E6D6D" w:rsidRDefault="005E6D6D" w:rsidP="005E6D6D">
      <w:pPr>
        <w:widowControl w:val="0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lang w:val="ru" w:eastAsia="zh-CN" w:bidi="hi-IN"/>
        </w:rPr>
      </w:pPr>
      <w:r w:rsidRPr="005E6D6D">
        <w:rPr>
          <w:rFonts w:ascii="Times New Roman" w:eastAsia="Times New Roman" w:hAnsi="Times New Roman" w:cs="Times New Roman"/>
          <w:bCs/>
          <w:lang w:val="ru" w:eastAsia="zh-CN" w:bidi="hi-IN"/>
        </w:rPr>
        <w:t>Вывод:</w:t>
      </w:r>
      <w:r w:rsidRPr="005E6D6D">
        <w:rPr>
          <w:rFonts w:ascii="Times New Roman" w:eastAsia="Times New Roman" w:hAnsi="Times New Roman" w:cs="Times New Roman"/>
          <w:lang w:val="ru" w:eastAsia="zh-CN" w:bidi="hi-IN"/>
        </w:rPr>
        <w:t xml:space="preserve"> можно использовать предварительную загрузку в TLB (если не будет прерывания) в какое ограниченное время. Что сделает обращение к памяти в 1,3 раза быстрее.</w:t>
      </w:r>
    </w:p>
    <w:p w14:paraId="06E91D9E" w14:textId="77777777" w:rsidR="00A94339" w:rsidRDefault="00A94339" w:rsidP="005E6D6D">
      <w:pPr>
        <w:widowControl w:val="0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lang w:val="ru" w:eastAsia="zh-CN" w:bidi="hi-IN"/>
        </w:rPr>
      </w:pPr>
    </w:p>
    <w:p w14:paraId="3EDD7BF5" w14:textId="48AA4D5A" w:rsidR="005E6D6D" w:rsidRPr="005E6D6D" w:rsidRDefault="005E6D6D" w:rsidP="005E6D6D">
      <w:pPr>
        <w:rPr>
          <w:b/>
          <w:bCs/>
        </w:rPr>
      </w:pPr>
      <w:r w:rsidRPr="005E6D6D">
        <w:rPr>
          <w:b/>
          <w:bCs/>
        </w:rPr>
        <w:t xml:space="preserve">Задание </w:t>
      </w:r>
      <w:r>
        <w:rPr>
          <w:b/>
          <w:bCs/>
        </w:rPr>
        <w:t>4</w:t>
      </w:r>
    </w:p>
    <w:p w14:paraId="0B00FEB3" w14:textId="65A31A2B" w:rsidR="005E6D6D" w:rsidRDefault="005E6D6D" w:rsidP="005E6D6D">
      <w:pPr>
        <w:widowControl w:val="0"/>
        <w:suppressAutoHyphens/>
        <w:spacing w:after="0" w:line="360" w:lineRule="auto"/>
        <w:jc w:val="both"/>
      </w:pPr>
      <w:r>
        <w:t xml:space="preserve">Суть: </w:t>
      </w:r>
      <w:r>
        <w:t>При обработке информации, находящейся в нескольких страницах и банках оперативной памяти возникают задержки, связанные с необходимостью открытия и закрытия страниц DRAM памяти</w:t>
      </w:r>
      <w:r>
        <w:t xml:space="preserve">. </w:t>
      </w:r>
      <w:proofErr w:type="spellStart"/>
      <w:r>
        <w:t>Соответстенно</w:t>
      </w:r>
      <w:proofErr w:type="spellEnd"/>
      <w:r>
        <w:t xml:space="preserve"> для оптимизации работы необходимо исключить </w:t>
      </w:r>
      <w:proofErr w:type="spellStart"/>
      <w:r>
        <w:t>подгрузку</w:t>
      </w:r>
      <w:proofErr w:type="spellEnd"/>
      <w:r>
        <w:t xml:space="preserve"> ненужных данных в кэш.</w:t>
      </w:r>
      <w:r w:rsidRPr="005E6D6D">
        <w:t xml:space="preserve"> </w:t>
      </w:r>
      <w:r>
        <w:t>Неоптимизированный вариант структуры данных представляет собой несколько массивов в оперативной памяти</w:t>
      </w:r>
      <w:r>
        <w:t xml:space="preserve"> (красный)</w:t>
      </w:r>
      <w:r>
        <w:t>, в то время как оптимизированная структура состоит из чередующихся данных каждого массива</w:t>
      </w:r>
      <w:r>
        <w:t>(зеленый)</w:t>
      </w:r>
      <w:r>
        <w:t>.</w:t>
      </w:r>
      <w:r w:rsidR="00A94339">
        <w:t xml:space="preserve"> Желательно чтобы все </w:t>
      </w:r>
      <w:proofErr w:type="gramStart"/>
      <w:r w:rsidR="00A94339">
        <w:t>необходимое  для</w:t>
      </w:r>
      <w:proofErr w:type="gramEnd"/>
      <w:r w:rsidR="00A94339">
        <w:t xml:space="preserve"> работы с текущей командой находилось в одном пакете.</w:t>
      </w:r>
    </w:p>
    <w:p w14:paraId="68984110" w14:textId="63AB3FA8" w:rsidR="005E6D6D" w:rsidRDefault="005E6D6D" w:rsidP="005E6D6D">
      <w:pPr>
        <w:widowControl w:val="0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lang w:val="ru" w:eastAsia="zh-CN" w:bidi="hi-IN"/>
        </w:rPr>
      </w:pPr>
      <w:r>
        <w:t xml:space="preserve">По у - </w:t>
      </w:r>
      <w:r w:rsidRPr="005E6D6D">
        <w:t>время доступа к элементу</w:t>
      </w:r>
      <w:r>
        <w:t>, по х -</w:t>
      </w:r>
      <w:r w:rsidRPr="005E6D6D">
        <w:t xml:space="preserve"> </w:t>
      </w:r>
      <w:r>
        <w:t>количество одновременно обрабатываемых массивов</w:t>
      </w:r>
      <w:r>
        <w:t>.</w:t>
      </w:r>
    </w:p>
    <w:p w14:paraId="63B464AA" w14:textId="7CD1C845" w:rsidR="005E6D6D" w:rsidRDefault="005E6D6D" w:rsidP="005E6D6D">
      <w:pPr>
        <w:widowControl w:val="0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lang w:val="ru" w:eastAsia="zh-CN" w:bidi="hi-IN"/>
        </w:rPr>
      </w:pPr>
      <w:r w:rsidRPr="005E6D6D">
        <w:rPr>
          <w:rFonts w:ascii="Times New Roman" w:eastAsia="Times New Roman" w:hAnsi="Times New Roman" w:cs="Times New Roman"/>
          <w:lang w:val="ru" w:eastAsia="zh-CN" w:bidi="hi-IN"/>
        </w:rPr>
        <w:t>Вывод: при оптимизации необходимо, чтобы данные были расположены в одном пакете, что даст быстродействие. Если это возможно реализовать в программировании, то это дат ускорение.</w:t>
      </w:r>
    </w:p>
    <w:p w14:paraId="16FCECC4" w14:textId="4AA6670C" w:rsidR="00A94339" w:rsidRDefault="00A94339" w:rsidP="005E6D6D">
      <w:pPr>
        <w:widowControl w:val="0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lang w:val="ru" w:eastAsia="zh-CN" w:bidi="hi-IN"/>
        </w:rPr>
      </w:pPr>
    </w:p>
    <w:p w14:paraId="6CCC056F" w14:textId="57E56F66" w:rsidR="00A94339" w:rsidRPr="001E4ED2" w:rsidRDefault="00A94339" w:rsidP="005E6D6D">
      <w:pPr>
        <w:widowControl w:val="0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lang w:val="ru" w:eastAsia="zh-CN" w:bidi="hi-IN"/>
        </w:rPr>
      </w:pPr>
      <w:r w:rsidRPr="001E4ED2">
        <w:rPr>
          <w:rFonts w:ascii="Times New Roman" w:eastAsia="Times New Roman" w:hAnsi="Times New Roman" w:cs="Times New Roman"/>
          <w:b/>
          <w:bCs/>
          <w:lang w:val="ru" w:eastAsia="zh-CN" w:bidi="hi-IN"/>
        </w:rPr>
        <w:t>Задание 5</w:t>
      </w:r>
    </w:p>
    <w:p w14:paraId="6A3ADBAD" w14:textId="28F300BE" w:rsidR="00A94339" w:rsidRDefault="00A94339" w:rsidP="005E6D6D">
      <w:pPr>
        <w:widowControl w:val="0"/>
        <w:suppressAutoHyphens/>
        <w:spacing w:after="0" w:line="360" w:lineRule="auto"/>
        <w:jc w:val="both"/>
      </w:pPr>
      <w:r>
        <w:rPr>
          <w:rFonts w:ascii="Times New Roman" w:eastAsia="Times New Roman" w:hAnsi="Times New Roman" w:cs="Times New Roman"/>
          <w:lang w:val="ru" w:eastAsia="zh-CN" w:bidi="hi-IN"/>
        </w:rPr>
        <w:t xml:space="preserve">Суть: </w:t>
      </w:r>
      <w:r>
        <w:t>Наборно-ассоциативная кэш-память состоит из линеек данных, организованных в несколько независимых банков. Совокупность таких линеек всех банков принято называть набором.</w:t>
      </w:r>
      <w:r>
        <w:t xml:space="preserve"> Оптимизировать доступ с помощью кэширования набора линеек.</w:t>
      </w:r>
    </w:p>
    <w:p w14:paraId="0D70333F" w14:textId="3ECD4BD0" w:rsidR="00A94339" w:rsidRDefault="00A94339" w:rsidP="005E6D6D">
      <w:pPr>
        <w:widowControl w:val="0"/>
        <w:suppressAutoHyphens/>
        <w:spacing w:after="0" w:line="360" w:lineRule="auto"/>
        <w:jc w:val="both"/>
      </w:pPr>
      <w:r>
        <w:t>Первая процедура построена таким образом, что чтение данных выполняется с шагом, кратным размеру банка. Это порождает постоянные конфликты в кэш-памяти.</w:t>
      </w:r>
      <w:r>
        <w:t xml:space="preserve"> (</w:t>
      </w:r>
      <w:proofErr w:type="gramStart"/>
      <w:r>
        <w:t xml:space="preserve">красный) </w:t>
      </w:r>
      <w:r>
        <w:t xml:space="preserve"> Вторая</w:t>
      </w:r>
      <w:proofErr w:type="gramEnd"/>
      <w:r>
        <w:t xml:space="preserve"> процедура оптимизирует размещение данных в кэш с помощью задания смещения востребованных данных на некоторый шаг, достаточный для выбора другого набора. Этот шаг соответствует размеру </w:t>
      </w:r>
      <w:proofErr w:type="gramStart"/>
      <w:r>
        <w:t>линейки.</w:t>
      </w:r>
      <w:r>
        <w:t>(</w:t>
      </w:r>
      <w:proofErr w:type="gramEnd"/>
      <w:r>
        <w:t>зеленый)</w:t>
      </w:r>
      <w:r w:rsidR="001E4ED2">
        <w:t xml:space="preserve">    </w:t>
      </w:r>
    </w:p>
    <w:p w14:paraId="0710CD16" w14:textId="64E247B2" w:rsidR="001E4ED2" w:rsidRDefault="001E4ED2" w:rsidP="005E6D6D">
      <w:pPr>
        <w:widowControl w:val="0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lang w:val="ru" w:eastAsia="zh-CN" w:bidi="hi-IN"/>
        </w:rPr>
      </w:pPr>
      <w:r>
        <w:t xml:space="preserve">По у – время доступа, по х- </w:t>
      </w:r>
      <w:r>
        <w:t>смещение читаемой ячейки от начала блока данных</w:t>
      </w:r>
      <w:r>
        <w:t>.</w:t>
      </w:r>
    </w:p>
    <w:p w14:paraId="4A130DB4" w14:textId="1EAEAA0B" w:rsidR="00A94339" w:rsidRDefault="00A94339" w:rsidP="001E4ED2">
      <w:pPr>
        <w:widowControl w:val="0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lang w:val="ru" w:eastAsia="zh-CN" w:bidi="hi-IN"/>
        </w:rPr>
      </w:pPr>
      <w:r w:rsidRPr="00A94339">
        <w:rPr>
          <w:rFonts w:ascii="Times New Roman" w:eastAsia="Times New Roman" w:hAnsi="Times New Roman" w:cs="Times New Roman"/>
          <w:bCs/>
          <w:lang w:val="ru" w:eastAsia="zh-CN" w:bidi="hi-IN"/>
        </w:rPr>
        <w:t>Вывод: нужно “ходить” по памяти, не равный расстоянию конфликта. С кэшем в 6 раз быстрее. Надо уменьшать конфликты в кэш памяти.</w:t>
      </w:r>
    </w:p>
    <w:p w14:paraId="2DBE3566" w14:textId="77777777" w:rsidR="001E4ED2" w:rsidRDefault="001E4ED2" w:rsidP="001E4ED2">
      <w:pPr>
        <w:widowControl w:val="0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lang w:val="ru" w:eastAsia="zh-CN" w:bidi="hi-IN"/>
        </w:rPr>
      </w:pPr>
    </w:p>
    <w:p w14:paraId="5A0BD288" w14:textId="751355E1" w:rsidR="001E4ED2" w:rsidRDefault="001E4ED2" w:rsidP="001E4ED2">
      <w:pPr>
        <w:widowControl w:val="0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lang w:val="ru" w:eastAsia="zh-CN" w:bidi="hi-IN"/>
        </w:rPr>
      </w:pPr>
      <w:r w:rsidRPr="001E4ED2">
        <w:rPr>
          <w:rFonts w:ascii="Times New Roman" w:eastAsia="Times New Roman" w:hAnsi="Times New Roman" w:cs="Times New Roman"/>
          <w:b/>
          <w:lang w:val="ru" w:eastAsia="zh-CN" w:bidi="hi-IN"/>
        </w:rPr>
        <w:t>Задание 6</w:t>
      </w:r>
    </w:p>
    <w:p w14:paraId="01D2920D" w14:textId="741B62B0" w:rsidR="001E4ED2" w:rsidRPr="001E4ED2" w:rsidRDefault="001E4ED2" w:rsidP="001E4ED2">
      <w:pPr>
        <w:widowControl w:val="0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lang w:val="ru" w:eastAsia="zh-CN" w:bidi="hi-IN"/>
        </w:rPr>
      </w:pPr>
      <w:r>
        <w:t xml:space="preserve">Фиолетовый график (верхний) показывает время или количество тактов работы алгоритма </w:t>
      </w:r>
      <w:proofErr w:type="spellStart"/>
      <w:r>
        <w:t>QuickSort</w:t>
      </w:r>
      <w:proofErr w:type="spellEnd"/>
      <w:r>
        <w:t xml:space="preserve"> (сортировка диапазонами)</w:t>
      </w:r>
      <w:r>
        <w:t xml:space="preserve">. Красный график (средний) показывает время или количество тактов работы неоптимизированного алгоритма </w:t>
      </w:r>
      <w:proofErr w:type="spellStart"/>
      <w:r>
        <w:t>Radix-Counting</w:t>
      </w:r>
      <w:proofErr w:type="spellEnd"/>
      <w:r>
        <w:t xml:space="preserve"> (сортировка по</w:t>
      </w:r>
      <w:r w:rsidR="007949EB">
        <w:t>разрядная</w:t>
      </w:r>
      <w:r>
        <w:t>)</w:t>
      </w:r>
      <w:r>
        <w:t xml:space="preserve">. Зеленый </w:t>
      </w:r>
      <w:r>
        <w:lastRenderedPageBreak/>
        <w:t xml:space="preserve">график (нижний) показывает время или количество тактов работы оптимизированного под 8-процессорную вычислительную систему алгоритма </w:t>
      </w:r>
      <w:proofErr w:type="spellStart"/>
      <w:r>
        <w:t>Radix-Counting</w:t>
      </w:r>
      <w:proofErr w:type="spellEnd"/>
      <w:r>
        <w:t>. Ось абсцисс отражает количество 64- разрядных элементов сортируемых массивов. Ось ординат отображает время в микросекундах или количество тактов</w:t>
      </w:r>
    </w:p>
    <w:p w14:paraId="4EF2D511" w14:textId="77777777" w:rsidR="001E4ED2" w:rsidRPr="001E4ED2" w:rsidRDefault="001E4ED2" w:rsidP="001E4ED2">
      <w:pPr>
        <w:widowControl w:val="0"/>
        <w:suppressAutoHyphens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ru" w:eastAsia="zh-CN" w:bidi="hi-IN"/>
        </w:rPr>
      </w:pPr>
      <w:r w:rsidRPr="001E4ED2">
        <w:rPr>
          <w:rFonts w:ascii="Times New Roman" w:eastAsia="Times New Roman" w:hAnsi="Times New Roman" w:cs="Times New Roman"/>
          <w:bCs/>
          <w:lang w:val="ru" w:eastAsia="zh-CN" w:bidi="hi-IN"/>
        </w:rPr>
        <w:t xml:space="preserve">Вывод: несмотря на формульную быстроту </w:t>
      </w:r>
      <w:proofErr w:type="spellStart"/>
      <w:r w:rsidRPr="001E4ED2">
        <w:rPr>
          <w:rFonts w:ascii="Times New Roman" w:eastAsia="Times New Roman" w:hAnsi="Times New Roman" w:cs="Times New Roman"/>
          <w:bCs/>
          <w:lang w:val="ru" w:eastAsia="zh-CN" w:bidi="hi-IN"/>
        </w:rPr>
        <w:t>QuickSort</w:t>
      </w:r>
      <w:proofErr w:type="spellEnd"/>
      <w:r w:rsidRPr="001E4ED2">
        <w:rPr>
          <w:rFonts w:ascii="Times New Roman" w:eastAsia="Times New Roman" w:hAnsi="Times New Roman" w:cs="Times New Roman"/>
          <w:bCs/>
          <w:lang w:val="ru" w:eastAsia="zh-CN" w:bidi="hi-IN"/>
        </w:rPr>
        <w:t xml:space="preserve"> – в </w:t>
      </w:r>
      <w:proofErr w:type="spellStart"/>
      <w:r w:rsidRPr="001E4ED2">
        <w:rPr>
          <w:rFonts w:ascii="Times New Roman" w:eastAsia="Times New Roman" w:hAnsi="Times New Roman" w:cs="Times New Roman"/>
          <w:bCs/>
          <w:lang w:val="ru" w:eastAsia="zh-CN" w:bidi="hi-IN"/>
        </w:rPr>
        <w:t>среденем</w:t>
      </w:r>
      <w:proofErr w:type="spellEnd"/>
      <w:r w:rsidRPr="001E4ED2">
        <w:rPr>
          <w:rFonts w:ascii="Times New Roman" w:eastAsia="Times New Roman" w:hAnsi="Times New Roman" w:cs="Times New Roman"/>
          <w:bCs/>
          <w:lang w:val="ru" w:eastAsia="zh-CN" w:bidi="hi-IN"/>
        </w:rPr>
        <w:t xml:space="preserve"> O(n*</w:t>
      </w:r>
      <w:proofErr w:type="spellStart"/>
      <w:r w:rsidRPr="001E4ED2">
        <w:rPr>
          <w:rFonts w:ascii="Times New Roman" w:eastAsia="Times New Roman" w:hAnsi="Times New Roman" w:cs="Times New Roman"/>
          <w:bCs/>
          <w:lang w:val="ru" w:eastAsia="zh-CN" w:bidi="hi-IN"/>
        </w:rPr>
        <w:t>log</w:t>
      </w:r>
      <w:proofErr w:type="spellEnd"/>
      <w:r w:rsidRPr="001E4ED2">
        <w:rPr>
          <w:rFonts w:ascii="Times New Roman" w:eastAsia="Times New Roman" w:hAnsi="Times New Roman" w:cs="Times New Roman"/>
          <w:bCs/>
          <w:lang w:val="ru" w:eastAsia="zh-CN" w:bidi="hi-IN"/>
        </w:rPr>
        <w:t xml:space="preserve">(n)) и O(n2), у метода </w:t>
      </w:r>
      <w:proofErr w:type="spellStart"/>
      <w:r w:rsidRPr="001E4ED2">
        <w:rPr>
          <w:rFonts w:ascii="Times New Roman" w:eastAsia="Times New Roman" w:hAnsi="Times New Roman" w:cs="Times New Roman"/>
          <w:bCs/>
          <w:lang w:val="ru" w:eastAsia="zh-CN" w:bidi="hi-IN"/>
        </w:rPr>
        <w:t>Radix-Counting</w:t>
      </w:r>
      <w:proofErr w:type="spellEnd"/>
      <w:r w:rsidRPr="001E4ED2">
        <w:rPr>
          <w:rFonts w:ascii="Times New Roman" w:eastAsia="Times New Roman" w:hAnsi="Times New Roman" w:cs="Times New Roman"/>
          <w:bCs/>
          <w:lang w:val="ru" w:eastAsia="zh-CN" w:bidi="hi-IN"/>
        </w:rPr>
        <w:t xml:space="preserve"> формульная быстрота работы будет О(n/</w:t>
      </w:r>
      <w:proofErr w:type="spellStart"/>
      <w:r w:rsidRPr="001E4ED2">
        <w:rPr>
          <w:rFonts w:ascii="Times New Roman" w:eastAsia="Times New Roman" w:hAnsi="Times New Roman" w:cs="Times New Roman"/>
          <w:bCs/>
          <w:lang w:val="ru" w:eastAsia="zh-CN" w:bidi="hi-IN"/>
        </w:rPr>
        <w:t>log</w:t>
      </w:r>
      <w:proofErr w:type="spellEnd"/>
      <w:r w:rsidRPr="001E4ED2">
        <w:rPr>
          <w:rFonts w:ascii="Times New Roman" w:eastAsia="Times New Roman" w:hAnsi="Times New Roman" w:cs="Times New Roman"/>
          <w:bCs/>
          <w:lang w:val="ru" w:eastAsia="zh-CN" w:bidi="hi-IN"/>
        </w:rPr>
        <w:t>(n)), что говорит о его быстродействии.</w:t>
      </w:r>
    </w:p>
    <w:p w14:paraId="25318CFF" w14:textId="77777777" w:rsidR="001E4ED2" w:rsidRPr="00A94339" w:rsidRDefault="001E4ED2" w:rsidP="001E4ED2">
      <w:pPr>
        <w:widowControl w:val="0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lang w:val="ru" w:eastAsia="zh-CN" w:bidi="hi-IN"/>
        </w:rPr>
      </w:pPr>
    </w:p>
    <w:p w14:paraId="1279C00F" w14:textId="77777777" w:rsidR="00A94339" w:rsidRPr="005E6D6D" w:rsidRDefault="00A94339" w:rsidP="005E6D6D">
      <w:pPr>
        <w:widowControl w:val="0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lang w:val="ru" w:eastAsia="zh-CN" w:bidi="hi-IN"/>
        </w:rPr>
      </w:pPr>
    </w:p>
    <w:p w14:paraId="229B8EEB" w14:textId="77777777" w:rsidR="005E6D6D" w:rsidRPr="005E6D6D" w:rsidRDefault="005E6D6D" w:rsidP="005E6D6D">
      <w:pPr>
        <w:widowControl w:val="0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lang w:val="ru" w:eastAsia="zh-CN" w:bidi="hi-IN"/>
        </w:rPr>
      </w:pPr>
    </w:p>
    <w:p w14:paraId="07191D67" w14:textId="77777777" w:rsidR="005E6D6D" w:rsidRPr="001A4F92" w:rsidRDefault="005E6D6D"/>
    <w:sectPr w:rsidR="005E6D6D" w:rsidRPr="001A4F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F92"/>
    <w:rsid w:val="00104D35"/>
    <w:rsid w:val="001A4F92"/>
    <w:rsid w:val="001D5685"/>
    <w:rsid w:val="001E4ED2"/>
    <w:rsid w:val="005E6D6D"/>
    <w:rsid w:val="007949EB"/>
    <w:rsid w:val="00A94339"/>
    <w:rsid w:val="00E1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AF625"/>
  <w15:chartTrackingRefBased/>
  <w15:docId w15:val="{3610AEA7-983C-46AA-AB06-215445E3A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Мартынова</dc:creator>
  <cp:keywords/>
  <dc:description/>
  <cp:lastModifiedBy>Анна Мартынова</cp:lastModifiedBy>
  <cp:revision>1</cp:revision>
  <dcterms:created xsi:type="dcterms:W3CDTF">2023-01-11T19:42:00Z</dcterms:created>
  <dcterms:modified xsi:type="dcterms:W3CDTF">2023-01-11T20:47:00Z</dcterms:modified>
</cp:coreProperties>
</file>