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b78f21312723b0d72a38b698faa3333af7e9fc5"/>
    <w:p>
      <w:pPr>
        <w:pStyle w:val="Heading1"/>
      </w:pPr>
      <w:r>
        <w:t xml:space="preserve">Business Analysis - Hệ Thống Phản Ánh Cấp Phường</w:t>
      </w:r>
    </w:p>
    <w:bookmarkStart w:id="9" w:name="X9ba7926a7de6e743586ea67fba7171cd343d5f6"/>
    <w:p>
      <w:pPr>
        <w:pStyle w:val="Heading2"/>
      </w:pPr>
      <w:r>
        <w:t xml:space="preserve">Phiên bản 2.1 - Có tích hợp AI Auto-Classification</w:t>
      </w:r>
    </w:p>
    <w:p>
      <w:pPr>
        <w:pStyle w:val="FirstParagraph"/>
      </w:pPr>
      <w:r>
        <w:rPr>
          <w:b/>
          <w:bCs/>
        </w:rPr>
        <w:t xml:space="preserve">Ngày cập nhật:</w:t>
      </w:r>
      <w:r>
        <w:t xml:space="preserve"> </w:t>
      </w:r>
      <w:r>
        <w:t xml:space="preserve">30/12/2025</w:t>
      </w:r>
      <w:r>
        <w:br/>
      </w:r>
      <w:r>
        <w:rPr>
          <w:b/>
          <w:bCs/>
        </w:rPr>
        <w:t xml:space="preserve">Dự án:</w:t>
      </w:r>
      <w:r>
        <w:t xml:space="preserve"> </w:t>
      </w:r>
      <w:r>
        <w:t xml:space="preserve">Hệ thống phản ánh kiến nghị cấp phường với AI</w:t>
      </w:r>
    </w:p>
    <w:p>
      <w:r>
        <w:pict>
          <v:rect style="width:0;height:1.5pt" o:hralign="center" o:hrstd="t" o:hr="t"/>
        </w:pict>
      </w:r>
    </w:p>
    <w:bookmarkEnd w:id="9"/>
    <w:bookmarkStart w:id="12" w:name="tổng-quan"/>
    <w:p>
      <w:pPr>
        <w:pStyle w:val="Heading2"/>
      </w:pPr>
      <w:r>
        <w:t xml:space="preserve">1. Tổng quan</w:t>
      </w:r>
    </w:p>
    <w:bookmarkStart w:id="10" w:name="mục-tiêu-chính"/>
    <w:p>
      <w:pPr>
        <w:pStyle w:val="Heading3"/>
      </w:pPr>
      <w:r>
        <w:t xml:space="preserve">1.1 Mục tiêu chính</w:t>
      </w:r>
    </w:p>
    <w:p>
      <w:pPr>
        <w:pStyle w:val="FirstParagraph"/>
      </w:pPr>
      <w:r>
        <w:t xml:space="preserve">Xây dựng hệ thống web đơn giản cho phép: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Người dân</w:t>
      </w:r>
      <w:r>
        <w:t xml:space="preserve">: Gửi phản ánh KHÔNG CẦN ĐĂNG NHẬP, tra cứu tiến độ qua mã số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Cán bộ phường</w:t>
      </w:r>
      <w:r>
        <w:t xml:space="preserve">: Quản lý phản ánh với hỗ trợ AI tự động phân loại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tự động</w:t>
      </w:r>
      <w:r>
        <w:t xml:space="preserve">: Phân tích và phân loại phản ánh ngay khi được gửi</w:t>
      </w:r>
    </w:p>
    <w:bookmarkEnd w:id="10"/>
    <w:bookmarkStart w:id="11" w:name="Xc8382a92b79243e639e2dfceb8634274be4768d"/>
    <w:p>
      <w:pPr>
        <w:pStyle w:val="Heading3"/>
      </w:pPr>
      <w:r>
        <w:t xml:space="preserve">1.2 Điểm mới quan trọng: AI Auto-Classification</w:t>
      </w:r>
    </w:p>
    <w:p>
      <w:pPr>
        <w:pStyle w:val="FirstParagraph"/>
      </w:pPr>
      <w:r>
        <w:t xml:space="preserve">Thay vì cán bộ phải đọc và phân loại thủ công từng phản ánh, hệ thống sẽ:</w:t>
      </w:r>
      <w:r>
        <w:t xml:space="preserve"> </w:t>
      </w:r>
      <w:r>
        <w:t xml:space="preserve">- ✅ AI tự động phân tích nội dung ngay khi người dân gửi</w:t>
      </w:r>
      <w:r>
        <w:t xml:space="preserve"> </w:t>
      </w:r>
      <w:r>
        <w:t xml:space="preserve">- ✅ Gợi ý phân loại, mức độ ưu tiên, phòng ban phụ trách</w:t>
      </w:r>
      <w:r>
        <w:t xml:space="preserve"> </w:t>
      </w:r>
      <w:r>
        <w:t xml:space="preserve">- ✅ Cán bộ chỉ cần XÁC NHẬN hoặc ĐIỀU CHỈNH (nếu AI sai)</w:t>
      </w:r>
      <w:r>
        <w:t xml:space="preserve"> </w:t>
      </w:r>
      <w:r>
        <w:t xml:space="preserve">- ✅ AI học từ các điều chỉnh để ngày càng chính xác hơn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quy-trình-mới-với-ai"/>
    <w:p>
      <w:pPr>
        <w:pStyle w:val="Heading2"/>
      </w:pPr>
      <w:r>
        <w:t xml:space="preserve">2. Quy trình mới với AI</w:t>
      </w:r>
    </w:p>
    <w:bookmarkStart w:id="13" w:name="quy-trình-cũ-thủ-công"/>
    <w:p>
      <w:pPr>
        <w:pStyle w:val="Heading3"/>
      </w:pPr>
      <w:r>
        <w:t xml:space="preserve">Quy trình cũ (Thủ công):</w:t>
      </w:r>
    </w:p>
    <w:p>
      <w:pPr>
        <w:pStyle w:val="SourceCode"/>
      </w:pPr>
      <w:r>
        <w:rPr>
          <w:rStyle w:val="VerbatimChar"/>
        </w:rPr>
        <w:t xml:space="preserve">Người dân gửi → Cán bộ đọc → Cán bộ phân loại → Phân công xử lý</w:t>
      </w:r>
      <w:r>
        <w:br/>
      </w:r>
      <w:r>
        <w:rPr>
          <w:rStyle w:val="VerbatimChar"/>
        </w:rPr>
        <w:t xml:space="preserve">              (tốn thời gian)  (có thể sai sót)</w:t>
      </w:r>
    </w:p>
    <w:bookmarkEnd w:id="13"/>
    <w:bookmarkStart w:id="14" w:name="quy-trình-mới-có-ai"/>
    <w:p>
      <w:pPr>
        <w:pStyle w:val="Heading3"/>
      </w:pPr>
      <w:r>
        <w:t xml:space="preserve">Quy trình mới (Có AI):</w:t>
      </w:r>
    </w:p>
    <w:p>
      <w:pPr>
        <w:pStyle w:val="SourceCode"/>
      </w:pPr>
      <w:r>
        <w:rPr>
          <w:rStyle w:val="VerbatimChar"/>
        </w:rPr>
        <w:t xml:space="preserve">Người dân gửi → AI TỰ ĐỘNG PHÂN LOẠI → Cán bộ xác nhận → Phân công xử lý</w:t>
      </w:r>
      <w:r>
        <w:br/>
      </w:r>
      <w:r>
        <w:rPr>
          <w:rStyle w:val="VerbatimChar"/>
        </w:rPr>
        <w:t xml:space="preserve">                (&lt; 2 giờ, 24/7)        (nhanh chóng)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- Phân loại: Hạ tầng/Môi trường/An ninh...</w:t>
      </w:r>
      <w:r>
        <w:br/>
      </w:r>
      <w:r>
        <w:rPr>
          <w:rStyle w:val="VerbatimChar"/>
        </w:rPr>
        <w:t xml:space="preserve">            - Mức độ: Thấp/Trung bình/Cao/Khẩn cấp</w:t>
      </w:r>
      <w:r>
        <w:br/>
      </w:r>
      <w:r>
        <w:rPr>
          <w:rStyle w:val="VerbatimChar"/>
        </w:rPr>
        <w:t xml:space="preserve">            - Gợi ý phòng ban xử lý</w:t>
      </w:r>
      <w:r>
        <w:br/>
      </w:r>
      <w:r>
        <w:rPr>
          <w:rStyle w:val="VerbatimChar"/>
        </w:rPr>
        <w:t xml:space="preserve">            - Confidence: 85% (độ tin cậy)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chi-tiết-tính-năng-ai"/>
    <w:p>
      <w:pPr>
        <w:pStyle w:val="Heading2"/>
      </w:pPr>
      <w:r>
        <w:t xml:space="preserve">3. Chi tiết tính năng AI</w:t>
      </w:r>
    </w:p>
    <w:bookmarkStart w:id="16" w:name="ai-phân-tích-gì"/>
    <w:p>
      <w:pPr>
        <w:pStyle w:val="Heading3"/>
      </w:pPr>
      <w:r>
        <w:t xml:space="preserve">3.1 AI phân tích gì?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Nội dung văn bản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Tiêu đề phản ánh</w:t>
      </w:r>
    </w:p>
    <w:p>
      <w:pPr>
        <w:pStyle w:val="Compact"/>
        <w:numPr>
          <w:ilvl w:val="1"/>
          <w:numId w:val="1002"/>
        </w:numPr>
      </w:pPr>
      <w:r>
        <w:t xml:space="preserve">Mô tả chi tiết</w:t>
      </w:r>
    </w:p>
    <w:p>
      <w:pPr>
        <w:pStyle w:val="Compact"/>
        <w:numPr>
          <w:ilvl w:val="1"/>
          <w:numId w:val="1002"/>
        </w:numPr>
      </w:pPr>
      <w:r>
        <w:t xml:space="preserve">Từ khóa quan trọng (ví dụ:</w:t>
      </w:r>
      <w:r>
        <w:t xml:space="preserve"> </w:t>
      </w:r>
      <w:r>
        <w:t xml:space="preserve">“đường hư hỏng”</w:t>
      </w:r>
      <w:r>
        <w:t xml:space="preserve"> </w:t>
      </w:r>
      <w:r>
        <w:t xml:space="preserve">→ Hạ tầng)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Hình ảnh đính kèm</w:t>
      </w:r>
      <w:r>
        <w:t xml:space="preserve"> </w:t>
      </w:r>
      <w:r>
        <w:t xml:space="preserve">(optional):</w:t>
      </w:r>
    </w:p>
    <w:p>
      <w:pPr>
        <w:pStyle w:val="Compact"/>
        <w:numPr>
          <w:ilvl w:val="1"/>
          <w:numId w:val="1003"/>
        </w:numPr>
      </w:pPr>
      <w:r>
        <w:t xml:space="preserve">Phát hiện loại vấn đề qua ảnh</w:t>
      </w:r>
    </w:p>
    <w:p>
      <w:pPr>
        <w:pStyle w:val="Compact"/>
        <w:numPr>
          <w:ilvl w:val="1"/>
          <w:numId w:val="1003"/>
        </w:numPr>
      </w:pPr>
      <w:r>
        <w:t xml:space="preserve">Ví dụ: Ảnh rác thải → Môi trường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Vị trí địa lý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Xác định khu vực</w:t>
      </w:r>
    </w:p>
    <w:p>
      <w:pPr>
        <w:pStyle w:val="Compact"/>
        <w:numPr>
          <w:ilvl w:val="1"/>
          <w:numId w:val="1004"/>
        </w:numPr>
      </w:pPr>
      <w:r>
        <w:t xml:space="preserve">Gợi ý phòng ban quản lý khu vực đó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Ngữ cảnh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Phát hiện mức độ khẩn cấp từ từ ngữ (ví dụ:</w:t>
      </w:r>
      <w:r>
        <w:t xml:space="preserve"> </w:t>
      </w:r>
      <w:r>
        <w:t xml:space="preserve">“nguy hiểm”</w:t>
      </w:r>
      <w:r>
        <w:t xml:space="preserve">,</w:t>
      </w:r>
      <w:r>
        <w:t xml:space="preserve"> </w:t>
      </w:r>
      <w:r>
        <w:t xml:space="preserve">“khẩn cấp”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Phát hiện cảm xúc người gửi</w:t>
      </w:r>
    </w:p>
    <w:bookmarkEnd w:id="16"/>
    <w:bookmarkStart w:id="17" w:name="kết-quả-ai-cung-cấp"/>
    <w:p>
      <w:pPr>
        <w:pStyle w:val="Heading3"/>
      </w:pPr>
      <w:r>
        <w:t xml:space="preserve">3.2 Kết quả AI cung cấp</w:t>
      </w:r>
    </w:p>
    <w:p>
      <w:pPr>
        <w:pStyle w:val="FirstParagraph"/>
      </w:pPr>
      <w:r>
        <w:t xml:space="preserve">Ví dụ kết quả AI cho một phản ánh:</w:t>
      </w:r>
    </w:p>
    <w:p>
      <w:pPr>
        <w:pStyle w:val="SourceCode"/>
      </w:pPr>
      <w:r>
        <w:rPr>
          <w:rStyle w:val="VerbatimChar"/>
        </w:rPr>
        <w:t xml:space="preserve">📋 PHẢN ÁNH MỚI: #PA-2025-001</w:t>
      </w:r>
      <w:r>
        <w:br/>
      </w:r>
      <w:r>
        <w:rPr>
          <w:rStyle w:val="VerbatimChar"/>
        </w:rPr>
        <w:t xml:space="preserve">Tiêu đề: "Đường Lê Lợi bị hư hỏng nhiều ổ gà"</w:t>
      </w:r>
      <w:r>
        <w:br/>
      </w:r>
      <w:r>
        <w:br/>
      </w:r>
      <w:r>
        <w:rPr>
          <w:rStyle w:val="VerbatimChar"/>
        </w:rPr>
        <w:t xml:space="preserve">🤖 KẾT QUẢ AI:</w:t>
      </w:r>
      <w:r>
        <w:br/>
      </w:r>
      <w:r>
        <w:rPr>
          <w:rStyle w:val="VerbatimChar"/>
        </w:rPr>
        <w:t xml:space="preserve">✓ Phân loại: HẠ TẦNG - Giao thông đường bộ</w:t>
      </w:r>
      <w:r>
        <w:br/>
      </w:r>
      <w:r>
        <w:rPr>
          <w:rStyle w:val="VerbatimChar"/>
        </w:rPr>
        <w:t xml:space="preserve">✓ Mức độ: TRUNG BÌNH (có thể nâng lên CAO nếu trời mưa)</w:t>
      </w:r>
      <w:r>
        <w:br/>
      </w:r>
      <w:r>
        <w:rPr>
          <w:rStyle w:val="VerbatimChar"/>
        </w:rPr>
        <w:t xml:space="preserve">✓ Gợi ý phòng ban: Phòng Quản lý đô thị</w:t>
      </w:r>
      <w:r>
        <w:br/>
      </w:r>
      <w:r>
        <w:rPr>
          <w:rStyle w:val="VerbatimChar"/>
        </w:rPr>
        <w:t xml:space="preserve">✓ Độ tin cậy: 92%</w:t>
      </w:r>
      <w:r>
        <w:br/>
      </w:r>
      <w:r>
        <w:rPr>
          <w:rStyle w:val="VerbatimChar"/>
        </w:rPr>
        <w:t xml:space="preserve">✓ Thời hạn đề xuất: 15 ngày</w:t>
      </w:r>
      <w:r>
        <w:br/>
      </w:r>
      <w:r>
        <w:br/>
      </w:r>
      <w:r>
        <w:rPr>
          <w:rStyle w:val="VerbatimChar"/>
        </w:rPr>
        <w:t xml:space="preserve">👤 CÁN BỘ CẦN:</w:t>
      </w:r>
      <w:r>
        <w:br/>
      </w:r>
      <w:r>
        <w:rPr>
          <w:rStyle w:val="VerbatimChar"/>
        </w:rPr>
        <w:t xml:space="preserve">☐ Xác nhận (nếu đúng)</w:t>
      </w:r>
      <w:r>
        <w:br/>
      </w:r>
      <w:r>
        <w:rPr>
          <w:rStyle w:val="VerbatimChar"/>
        </w:rPr>
        <w:t xml:space="preserve">☐ Điều chỉnh (nếu AI sai)</w:t>
      </w:r>
    </w:p>
    <w:bookmarkEnd w:id="17"/>
    <w:bookmarkStart w:id="18" w:name="lợi-ích-của-ai"/>
    <w:p>
      <w:pPr>
        <w:pStyle w:val="Heading3"/>
      </w:pPr>
      <w:r>
        <w:t xml:space="preserve">3.3 Lợi ích của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Trước khi có AI</w:t>
            </w:r>
          </w:p>
        </w:tc>
        <w:tc>
          <w:tcPr/>
          <w:p>
            <w:pPr>
              <w:pStyle w:val="Compact"/>
            </w:pPr>
            <w:r>
              <w:t xml:space="preserve">Sau khi có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Cán bộ đọc mỗi phản ánh: 5-10 phút</w:t>
            </w:r>
          </w:p>
        </w:tc>
        <w:tc>
          <w:tcPr/>
          <w:p>
            <w:pPr>
              <w:pStyle w:val="Compact"/>
            </w:pPr>
            <w:r>
              <w:t xml:space="preserve">AI phân tích: &lt; 5 giây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Phân loại có thể không nhất quán</w:t>
            </w:r>
          </w:p>
        </w:tc>
        <w:tc>
          <w:tcPr/>
          <w:p>
            <w:pPr>
              <w:pStyle w:val="Compact"/>
            </w:pPr>
            <w:r>
              <w:t xml:space="preserve">AI phân loại đồng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làm việc giờ hành chính</w:t>
            </w:r>
          </w:p>
        </w:tc>
        <w:tc>
          <w:tcPr/>
          <w:p>
            <w:pPr>
              <w:pStyle w:val="Compact"/>
            </w:pPr>
            <w:r>
              <w:t xml:space="preserve">AI hoạt động 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thể bỏ sót phản ánh khẩn cấp</w:t>
            </w:r>
          </w:p>
        </w:tc>
        <w:tc>
          <w:tcPr/>
          <w:p>
            <w:pPr>
              <w:pStyle w:val="Compact"/>
            </w:pPr>
            <w:r>
              <w:t xml:space="preserve">AI phát hiện và ưu tiên tự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Khó thống kê xu hướng</w:t>
            </w:r>
          </w:p>
        </w:tc>
        <w:tc>
          <w:tcPr/>
          <w:p>
            <w:pPr>
              <w:pStyle w:val="Compact"/>
            </w:pPr>
            <w:r>
              <w:t xml:space="preserve">AI phân tích xu hướng tự động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giao-diện-cho-cán-bộ"/>
    <w:p>
      <w:pPr>
        <w:pStyle w:val="Heading2"/>
      </w:pPr>
      <w:r>
        <w:t xml:space="preserve">4. Giao diện cho Cán bộ</w:t>
      </w:r>
    </w:p>
    <w:bookmarkStart w:id="20" w:name="dashboard-với-ai"/>
    <w:p>
      <w:pPr>
        <w:pStyle w:val="Heading3"/>
      </w:pPr>
      <w:r>
        <w:t xml:space="preserve">4.1 Dashboard với AI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🤖 PHẢN ÁNH MỚI CẦN XÁC NHẬN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📋 #PA-2025-001 - "Đường Lê Lợi hư hỏng"              │</w:t>
      </w:r>
      <w:r>
        <w:br/>
      </w:r>
      <w:r>
        <w:rPr>
          <w:rStyle w:val="VerbatimChar"/>
        </w:rPr>
        <w:t xml:space="preserve">│  🤖 AI: Hạ tầng - Giao thông (92% tin cậy)             │</w:t>
      </w:r>
      <w:r>
        <w:br/>
      </w:r>
      <w:r>
        <w:rPr>
          <w:rStyle w:val="VerbatimChar"/>
        </w:rPr>
        <w:t xml:space="preserve">│  📍 Khu vực: Phường 1, Khu phố 3                        │</w:t>
      </w:r>
      <w:r>
        <w:br/>
      </w:r>
      <w:r>
        <w:rPr>
          <w:rStyle w:val="VerbatimChar"/>
        </w:rPr>
        <w:t xml:space="preserve">│  ⚠️  Mức độ: TRUNG BÌNH                                 │</w:t>
      </w:r>
      <w:r>
        <w:br/>
      </w:r>
      <w:r>
        <w:rPr>
          <w:rStyle w:val="VerbatimChar"/>
        </w:rPr>
        <w:t xml:space="preserve">│  🏢 Gợi ý: Phòng Quản lý đô thị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[✓ Xác nhận]  [✏️ Điều chỉnh]  [👁️ Xem chi tiết]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📋 #PA-2025-002 - "Rác thải tràn ra đường"            │</w:t>
      </w:r>
      <w:r>
        <w:br/>
      </w:r>
      <w:r>
        <w:rPr>
          <w:rStyle w:val="VerbatimChar"/>
        </w:rPr>
        <w:t xml:space="preserve">│  🤖 AI: Môi trường - Vệ sinh (95% tin cậy)             │</w:t>
      </w:r>
      <w:r>
        <w:br/>
      </w:r>
      <w:r>
        <w:rPr>
          <w:rStyle w:val="VerbatimChar"/>
        </w:rPr>
        <w:t xml:space="preserve">│  📍 Khu vực: Phường 1, Khu phố 5                        │</w:t>
      </w:r>
      <w:r>
        <w:br/>
      </w:r>
      <w:r>
        <w:rPr>
          <w:rStyle w:val="VerbatimChar"/>
        </w:rPr>
        <w:t xml:space="preserve">│  ⚠️  Mức độ: CAO                                        │</w:t>
      </w:r>
      <w:r>
        <w:br/>
      </w:r>
      <w:r>
        <w:rPr>
          <w:rStyle w:val="VerbatimChar"/>
        </w:rPr>
        <w:t xml:space="preserve">│  🏢 Gợi ý: Phòng Tài nguyên &amp; Môi trường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[✓ Xác nhận]  [✏️ Điều chỉnh]  [👁️ Xem chi tiết]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0"/>
    <w:bookmarkStart w:id="21" w:name="khi-điều-chỉnh-ai"/>
    <w:p>
      <w:pPr>
        <w:pStyle w:val="Heading3"/>
      </w:pPr>
      <w:r>
        <w:t xml:space="preserve">4.2 Khi điều chỉnh AI</w:t>
      </w:r>
    </w:p>
    <w:p>
      <w:pPr>
        <w:pStyle w:val="FirstParagraph"/>
      </w:pPr>
      <w:r>
        <w:t xml:space="preserve">Nếu cán bộ thấy AI phân loại sai, có thể điều chỉnh: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ĐIỀU CHỈNH PHÂN LOẠI AI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📋 Phản ánh: #PA-2025-001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🤖 AI gợi ý:         Hạ tầng - Giao thông              │</w:t>
      </w:r>
      <w:r>
        <w:br/>
      </w:r>
      <w:r>
        <w:rPr>
          <w:rStyle w:val="VerbatimChar"/>
        </w:rPr>
        <w:t xml:space="preserve">│  ❌ Không đúng vì:    [Chọn lý do]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✏️ Phân loại đúng:   [Dropdown: Chọn phân loại]        │</w:t>
      </w:r>
      <w:r>
        <w:br/>
      </w:r>
      <w:r>
        <w:rPr>
          <w:rStyle w:val="VerbatimChar"/>
        </w:rPr>
        <w:t xml:space="preserve">│                       ▼ Hạ tầng - Chiếu sáng công cộng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📝 Ghi chú:          Phản ánh về đèn đường bị hỏng,    │</w:t>
      </w:r>
      <w:r>
        <w:br/>
      </w:r>
      <w:r>
        <w:rPr>
          <w:rStyle w:val="VerbatimChar"/>
        </w:rPr>
        <w:t xml:space="preserve">│                       không phải về đường bộ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[💾 Lưu và học AI]  [❌ Hủy]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💡 Tip: AI sẽ học từ điều chỉnh này để cải thiện!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công-nghệ-ai-sử-dụng"/>
    <w:p>
      <w:pPr>
        <w:pStyle w:val="Heading2"/>
      </w:pPr>
      <w:r>
        <w:t xml:space="preserve">5. Công nghệ AI sử dụng</w:t>
      </w:r>
    </w:p>
    <w:bookmarkStart w:id="23" w:name="nlp-natural-language-processing"/>
    <w:p>
      <w:pPr>
        <w:pStyle w:val="Heading3"/>
      </w:pPr>
      <w:r>
        <w:t xml:space="preserve">5.1 NLP (Natural Language Processing)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Mô hình</w:t>
      </w:r>
      <w:r>
        <w:t xml:space="preserve">: PhoBERT hoặc viBERT (Vietnamese BERT)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Chức năng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Hiểu ngữ nghĩa tiếng Việt</w:t>
      </w:r>
    </w:p>
    <w:p>
      <w:pPr>
        <w:pStyle w:val="Compact"/>
        <w:numPr>
          <w:ilvl w:val="1"/>
          <w:numId w:val="1007"/>
        </w:numPr>
      </w:pPr>
      <w:r>
        <w:t xml:space="preserve">Phân loại văn bản</w:t>
      </w:r>
    </w:p>
    <w:p>
      <w:pPr>
        <w:pStyle w:val="Compact"/>
        <w:numPr>
          <w:ilvl w:val="1"/>
          <w:numId w:val="1007"/>
        </w:numPr>
      </w:pPr>
      <w:r>
        <w:t xml:space="preserve">Trích xuất từ khóa quan trọng</w:t>
      </w:r>
    </w:p>
    <w:p>
      <w:pPr>
        <w:pStyle w:val="Compact"/>
        <w:numPr>
          <w:ilvl w:val="1"/>
          <w:numId w:val="1007"/>
        </w:numPr>
      </w:pPr>
      <w:r>
        <w:t xml:space="preserve">Phát hiện cảm xúc</w:t>
      </w:r>
    </w:p>
    <w:bookmarkEnd w:id="23"/>
    <w:bookmarkStart w:id="24" w:name="machine-learning"/>
    <w:p>
      <w:pPr>
        <w:pStyle w:val="Heading3"/>
      </w:pPr>
      <w:r>
        <w:t xml:space="preserve">5.2 Machine Learning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Framework</w:t>
      </w:r>
      <w:r>
        <w:t xml:space="preserve">: scikit-learn hoặc TensorFlow Lite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Chức năng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Phân loại nhiều nhãn (multi-label classification)</w:t>
      </w:r>
    </w:p>
    <w:p>
      <w:pPr>
        <w:pStyle w:val="Compact"/>
        <w:numPr>
          <w:ilvl w:val="1"/>
          <w:numId w:val="1009"/>
        </w:numPr>
      </w:pPr>
      <w:r>
        <w:t xml:space="preserve">Dự đoán mức độ ưu tiên</w:t>
      </w:r>
    </w:p>
    <w:p>
      <w:pPr>
        <w:pStyle w:val="Compact"/>
        <w:numPr>
          <w:ilvl w:val="1"/>
          <w:numId w:val="1009"/>
        </w:numPr>
      </w:pPr>
      <w:r>
        <w:t xml:space="preserve">Gợi ý phòng ban</w:t>
      </w:r>
    </w:p>
    <w:bookmarkEnd w:id="24"/>
    <w:bookmarkStart w:id="25" w:name="computer-vision-tùy-chọn"/>
    <w:p>
      <w:pPr>
        <w:pStyle w:val="Heading3"/>
      </w:pPr>
      <w:r>
        <w:t xml:space="preserve">5.3 Computer Vision (Tùy chọn)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Framework</w:t>
      </w:r>
      <w:r>
        <w:t xml:space="preserve">: OpenCV hoặc TensorFlow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Chức năng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Nhận diện đối tượng trong ảnh</w:t>
      </w:r>
    </w:p>
    <w:p>
      <w:pPr>
        <w:pStyle w:val="Compact"/>
        <w:numPr>
          <w:ilvl w:val="1"/>
          <w:numId w:val="1011"/>
        </w:numPr>
      </w:pPr>
      <w:r>
        <w:t xml:space="preserve">Phát hiện loại vấn đề từ hình ảnh</w:t>
      </w:r>
    </w:p>
    <w:bookmarkEnd w:id="25"/>
    <w:bookmarkStart w:id="26" w:name="feedback-loop-học-từ-điều-chỉnh"/>
    <w:p>
      <w:pPr>
        <w:pStyle w:val="Heading3"/>
      </w:pPr>
      <w:r>
        <w:t xml:space="preserve">5.4 Feedback Loop (Học từ điều chỉnh)</w:t>
      </w:r>
    </w:p>
    <w:p>
      <w:pPr>
        <w:pStyle w:val="SourceCode"/>
      </w:pPr>
      <w:r>
        <w:rPr>
          <w:rStyle w:val="VerbatimChar"/>
        </w:rPr>
        <w:t xml:space="preserve">Phản ánh mới → AI dự đoán → Cán bộ điều chỉnh → AI học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Lưu vào training data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Re-train model định kỳ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AI ngày càng chính xác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yêu-cầu-kỹ-thuật-mới"/>
    <w:p>
      <w:pPr>
        <w:pStyle w:val="Heading2"/>
      </w:pPr>
      <w:r>
        <w:t xml:space="preserve">6. Yêu cầu kỹ thuật mới</w:t>
      </w:r>
    </w:p>
    <w:bookmarkStart w:id="28" w:name="backend-bổ-sung"/>
    <w:p>
      <w:pPr>
        <w:pStyle w:val="Heading3"/>
      </w:pPr>
      <w:r>
        <w:t xml:space="preserve">6.1 Backend bổ sung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Service</w:t>
      </w:r>
      <w:r>
        <w:t xml:space="preserve">: Microservice riêng cho AI classification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ML Pipeline</w:t>
      </w:r>
      <w:r>
        <w:t xml:space="preserve">: Để train và update model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Training Data Storage</w:t>
      </w:r>
      <w:r>
        <w:t xml:space="preserve">: Lưu dữ liệu để train lại model</w:t>
      </w:r>
    </w:p>
    <w:bookmarkEnd w:id="28"/>
    <w:bookmarkStart w:id="29" w:name="database-bổ-sung"/>
    <w:p>
      <w:pPr>
        <w:pStyle w:val="Heading3"/>
      </w:pPr>
      <w:r>
        <w:t xml:space="preserve">6.2 Database bổ sung</w:t>
      </w:r>
    </w:p>
    <w:p>
      <w:pPr>
        <w:pStyle w:val="SourceCode"/>
      </w:pPr>
      <w:r>
        <w:rPr>
          <w:rStyle w:val="CommentTok"/>
        </w:rPr>
        <w:t xml:space="preserve">-- Bảng lưu kết quả AI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ai_classification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feedback_id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category_prediction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priority_prediction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department_suggestion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confidence_score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Bảng lưu feedback từ cán bộ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ai_feedback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feedback_id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ai_classification_id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is_correct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corrected_category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corrected_priority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corrected_department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staff_note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29"/>
    <w:bookmarkStart w:id="30" w:name="api-endpoints-mới"/>
    <w:p>
      <w:pPr>
        <w:pStyle w:val="Heading3"/>
      </w:pPr>
      <w:r>
        <w:t xml:space="preserve">6.3 API Endpoints mới</w:t>
      </w:r>
    </w:p>
    <w:p>
      <w:pPr>
        <w:pStyle w:val="SourceCode"/>
      </w:pPr>
      <w:r>
        <w:rPr>
          <w:rStyle w:val="VerbatimChar"/>
        </w:rPr>
        <w:t xml:space="preserve">POST /api/ai/classify</w:t>
      </w:r>
      <w:r>
        <w:br/>
      </w:r>
      <w:r>
        <w:rPr>
          <w:rStyle w:val="VerbatimChar"/>
        </w:rPr>
        <w:t xml:space="preserve">- Input: feedback content, images, location</w:t>
      </w:r>
      <w:r>
        <w:br/>
      </w:r>
      <w:r>
        <w:rPr>
          <w:rStyle w:val="VerbatimChar"/>
        </w:rPr>
        <w:t xml:space="preserve">- Output: classification results with confidence</w:t>
      </w:r>
      <w:r>
        <w:br/>
      </w:r>
      <w:r>
        <w:br/>
      </w:r>
      <w:r>
        <w:rPr>
          <w:rStyle w:val="VerbatimChar"/>
        </w:rPr>
        <w:t xml:space="preserve">POST /api/ai/feedback</w:t>
      </w:r>
      <w:r>
        <w:br/>
      </w:r>
      <w:r>
        <w:rPr>
          <w:rStyle w:val="VerbatimChar"/>
        </w:rPr>
        <w:t xml:space="preserve">- Input: correction from staff</w:t>
      </w:r>
      <w:r>
        <w:br/>
      </w:r>
      <w:r>
        <w:rPr>
          <w:rStyle w:val="VerbatimChar"/>
        </w:rPr>
        <w:t xml:space="preserve">- Output: saved and queued for retraining</w:t>
      </w:r>
      <w:r>
        <w:br/>
      </w:r>
      <w:r>
        <w:br/>
      </w:r>
      <w:r>
        <w:rPr>
          <w:rStyle w:val="VerbatimChar"/>
        </w:rPr>
        <w:t xml:space="preserve">GET /api/ai/stats</w:t>
      </w:r>
      <w:r>
        <w:br/>
      </w:r>
      <w:r>
        <w:rPr>
          <w:rStyle w:val="VerbatimChar"/>
        </w:rPr>
        <w:t xml:space="preserve">- Output: AI accuracy statistics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kế-hoạch-triển-khai-ai"/>
    <w:p>
      <w:pPr>
        <w:pStyle w:val="Heading2"/>
      </w:pPr>
      <w:r>
        <w:t xml:space="preserve">7. Kế hoạch triển khai AI</w:t>
      </w:r>
    </w:p>
    <w:bookmarkStart w:id="32" w:name="phase-1-setup-training-tháng-1-2"/>
    <w:p>
      <w:pPr>
        <w:pStyle w:val="Heading3"/>
      </w:pPr>
      <w:r>
        <w:t xml:space="preserve">Phase 1: Setup &amp; Training (Tháng 1-2)</w:t>
      </w:r>
    </w:p>
    <w:p>
      <w:pPr>
        <w:pStyle w:val="Compact"/>
        <w:numPr>
          <w:ilvl w:val="0"/>
          <w:numId w:val="1013"/>
        </w:numPr>
      </w:pPr>
      <w:r>
        <w:t xml:space="preserve">Thu thập dữ liệu mẫu (200-500 phản ánh thực tế)</w:t>
      </w:r>
    </w:p>
    <w:p>
      <w:pPr>
        <w:pStyle w:val="Compact"/>
        <w:numPr>
          <w:ilvl w:val="0"/>
          <w:numId w:val="1013"/>
        </w:numPr>
      </w:pPr>
      <w:r>
        <w:t xml:space="preserve">Gắn nhãn thủ công bởi cán bộ có kinh nghiệm</w:t>
      </w:r>
    </w:p>
    <w:p>
      <w:pPr>
        <w:pStyle w:val="Compact"/>
        <w:numPr>
          <w:ilvl w:val="0"/>
          <w:numId w:val="1013"/>
        </w:numPr>
      </w:pPr>
      <w:r>
        <w:t xml:space="preserve">Train model ban đầu</w:t>
      </w:r>
    </w:p>
    <w:p>
      <w:pPr>
        <w:pStyle w:val="Compact"/>
        <w:numPr>
          <w:ilvl w:val="0"/>
          <w:numId w:val="1013"/>
        </w:numPr>
      </w:pPr>
      <w:r>
        <w:t xml:space="preserve">Test độ chính xác (target: &gt;70%)</w:t>
      </w:r>
    </w:p>
    <w:bookmarkEnd w:id="32"/>
    <w:bookmarkStart w:id="33" w:name="phase-2-pilot-với-ai-tháng-3"/>
    <w:p>
      <w:pPr>
        <w:pStyle w:val="Heading3"/>
      </w:pPr>
      <w:r>
        <w:t xml:space="preserve">Phase 2: Pilot với AI (Tháng 3)</w:t>
      </w:r>
    </w:p>
    <w:p>
      <w:pPr>
        <w:pStyle w:val="Compact"/>
        <w:numPr>
          <w:ilvl w:val="0"/>
          <w:numId w:val="1014"/>
        </w:numPr>
      </w:pPr>
      <w:r>
        <w:t xml:space="preserve">Deploy AI lên production</w:t>
      </w:r>
    </w:p>
    <w:p>
      <w:pPr>
        <w:pStyle w:val="Compact"/>
        <w:numPr>
          <w:ilvl w:val="0"/>
          <w:numId w:val="1014"/>
        </w:numPr>
      </w:pPr>
      <w:r>
        <w:t xml:space="preserve">Cán bộ test và cung cấp feedback</w:t>
      </w:r>
    </w:p>
    <w:p>
      <w:pPr>
        <w:pStyle w:val="Compact"/>
        <w:numPr>
          <w:ilvl w:val="0"/>
          <w:numId w:val="1014"/>
        </w:numPr>
      </w:pPr>
      <w:r>
        <w:t xml:space="preserve">Thu thập thêm dữ liệu thực tế</w:t>
      </w:r>
    </w:p>
    <w:p>
      <w:pPr>
        <w:pStyle w:val="Compact"/>
        <w:numPr>
          <w:ilvl w:val="0"/>
          <w:numId w:val="1014"/>
        </w:numPr>
      </w:pPr>
      <w:r>
        <w:t xml:space="preserve">Re-train model với dữ liệu mới</w:t>
      </w:r>
    </w:p>
    <w:bookmarkEnd w:id="33"/>
    <w:bookmarkStart w:id="34" w:name="phase-3-optimization-tháng-4-5"/>
    <w:p>
      <w:pPr>
        <w:pStyle w:val="Heading3"/>
      </w:pPr>
      <w:r>
        <w:t xml:space="preserve">Phase 3: Optimization (Tháng 4-5)</w:t>
      </w:r>
    </w:p>
    <w:p>
      <w:pPr>
        <w:pStyle w:val="Compact"/>
        <w:numPr>
          <w:ilvl w:val="0"/>
          <w:numId w:val="1015"/>
        </w:numPr>
      </w:pPr>
      <w:r>
        <w:t xml:space="preserve">Cải thiện model dựa trên feedback</w:t>
      </w:r>
    </w:p>
    <w:p>
      <w:pPr>
        <w:pStyle w:val="Compact"/>
        <w:numPr>
          <w:ilvl w:val="0"/>
          <w:numId w:val="1015"/>
        </w:numPr>
      </w:pPr>
      <w:r>
        <w:t xml:space="preserve">Thêm tính năng phân tích hình ảnh</w:t>
      </w:r>
    </w:p>
    <w:p>
      <w:pPr>
        <w:pStyle w:val="Compact"/>
        <w:numPr>
          <w:ilvl w:val="0"/>
          <w:numId w:val="1015"/>
        </w:numPr>
      </w:pPr>
      <w:r>
        <w:t xml:space="preserve">Target độ chính xác: &gt;85%</w:t>
      </w:r>
    </w:p>
    <w:bookmarkEnd w:id="34"/>
    <w:bookmarkStart w:id="35" w:name="phase-4-full-production-tháng-6"/>
    <w:p>
      <w:pPr>
        <w:pStyle w:val="Heading3"/>
      </w:pPr>
      <w:r>
        <w:t xml:space="preserve">Phase 4: Full Production (Tháng 6+)</w:t>
      </w:r>
    </w:p>
    <w:p>
      <w:pPr>
        <w:pStyle w:val="Compact"/>
        <w:numPr>
          <w:ilvl w:val="0"/>
          <w:numId w:val="1016"/>
        </w:numPr>
      </w:pPr>
      <w:r>
        <w:t xml:space="preserve">AI hoạt động chính thức</w:t>
      </w:r>
    </w:p>
    <w:p>
      <w:pPr>
        <w:pStyle w:val="Compact"/>
        <w:numPr>
          <w:ilvl w:val="0"/>
          <w:numId w:val="1016"/>
        </w:numPr>
      </w:pPr>
      <w:r>
        <w:t xml:space="preserve">Monitoring liên tục</w:t>
      </w:r>
    </w:p>
    <w:p>
      <w:pPr>
        <w:pStyle w:val="Compact"/>
        <w:numPr>
          <w:ilvl w:val="0"/>
          <w:numId w:val="1016"/>
        </w:numPr>
      </w:pPr>
      <w:r>
        <w:t xml:space="preserve">Re-train định kỳ (mỗi tháng)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metrics-đánh-giá-ai"/>
    <w:p>
      <w:pPr>
        <w:pStyle w:val="Heading2"/>
      </w:pPr>
      <w:r>
        <w:t xml:space="preserve">8. Metrics đánh giá AI</w:t>
      </w:r>
    </w:p>
    <w:bookmarkStart w:id="37" w:name="độ-chính-xác"/>
    <w:p>
      <w:pPr>
        <w:pStyle w:val="Heading3"/>
      </w:pPr>
      <w:r>
        <w:t xml:space="preserve">8.1 Độ chính xác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Accuracy</w:t>
      </w:r>
      <w:r>
        <w:t xml:space="preserve">: Tỷ lệ dự đoán đúng tổng thể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Target</w:t>
      </w:r>
      <w:r>
        <w:t xml:space="preserve">: &gt;85% sau 3 tháng</w:t>
      </w:r>
    </w:p>
    <w:bookmarkEnd w:id="37"/>
    <w:bookmarkStart w:id="38" w:name="precision-recall"/>
    <w:p>
      <w:pPr>
        <w:pStyle w:val="Heading3"/>
      </w:pPr>
      <w:r>
        <w:t xml:space="preserve">8.2 Precision &amp; Recall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Precision</w:t>
      </w:r>
      <w:r>
        <w:t xml:space="preserve">: Khi AI dự đoán là X, bao nhiêu % thực sự là X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Recall</w:t>
      </w:r>
      <w:r>
        <w:t xml:space="preserve">: Trong tất cả trường hợp X, AI phát hiện được bao nhiêu %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Target</w:t>
      </w:r>
      <w:r>
        <w:t xml:space="preserve">: &gt;80% cho cả hai</w:t>
      </w:r>
    </w:p>
    <w:bookmarkEnd w:id="38"/>
    <w:bookmarkStart w:id="39" w:name="confidence-distribution"/>
    <w:p>
      <w:pPr>
        <w:pStyle w:val="Heading3"/>
      </w:pPr>
      <w:r>
        <w:t xml:space="preserve">8.3 Confidence Distribution</w:t>
      </w:r>
    </w:p>
    <w:p>
      <w:pPr>
        <w:pStyle w:val="Compact"/>
        <w:numPr>
          <w:ilvl w:val="0"/>
          <w:numId w:val="1019"/>
        </w:numPr>
      </w:pPr>
      <w:r>
        <w:t xml:space="preserve">Bao nhiêu % dự đoán có confidence &gt;80%</w:t>
      </w:r>
    </w:p>
    <w:p>
      <w:pPr>
        <w:pStyle w:val="Compact"/>
        <w:numPr>
          <w:ilvl w:val="0"/>
          <w:numId w:val="1019"/>
        </w:numPr>
      </w:pPr>
      <w:r>
        <w:t xml:space="preserve">Bao nhiêu % dự đoán cần cán bộ xem xét kỹ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Target</w:t>
      </w:r>
      <w:r>
        <w:t xml:space="preserve">: &gt;70% dự đoán có confidence &gt;80%</w:t>
      </w:r>
    </w:p>
    <w:bookmarkEnd w:id="39"/>
    <w:bookmarkStart w:id="40" w:name="time-savings"/>
    <w:p>
      <w:pPr>
        <w:pStyle w:val="Heading3"/>
      </w:pPr>
      <w:r>
        <w:t xml:space="preserve">8.4 Time Savings</w:t>
      </w:r>
    </w:p>
    <w:p>
      <w:pPr>
        <w:pStyle w:val="Compact"/>
        <w:numPr>
          <w:ilvl w:val="0"/>
          <w:numId w:val="1020"/>
        </w:numPr>
      </w:pPr>
      <w:r>
        <w:t xml:space="preserve">Thời gian trung bình cán bộ xử lý mỗi phản ánh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Before AI</w:t>
      </w:r>
      <w:r>
        <w:t xml:space="preserve">: 5-10 phút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With AI</w:t>
      </w:r>
      <w:r>
        <w:t xml:space="preserve">: 1-2 phút (chỉ cần xác nhận)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Target</w:t>
      </w:r>
      <w:r>
        <w:t xml:space="preserve">: Tiết kiệm &gt;70% thời gian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chi-phí-bổ-sung-cho-ai"/>
    <w:p>
      <w:pPr>
        <w:pStyle w:val="Heading2"/>
      </w:pPr>
      <w:r>
        <w:t xml:space="preserve">9. Chi phí bổ sung cho AI</w:t>
      </w:r>
    </w:p>
    <w:bookmarkStart w:id="42" w:name="development"/>
    <w:p>
      <w:pPr>
        <w:pStyle w:val="Heading3"/>
      </w:pPr>
      <w:r>
        <w:t xml:space="preserve">9.1 Development</w:t>
      </w:r>
    </w:p>
    <w:p>
      <w:pPr>
        <w:pStyle w:val="Compact"/>
        <w:numPr>
          <w:ilvl w:val="0"/>
          <w:numId w:val="1021"/>
        </w:numPr>
      </w:pPr>
      <w:r>
        <w:t xml:space="preserve">AI/ML Engineer: $5,000-8,000/tháng × 3 tháng = $15,000-24,000</w:t>
      </w:r>
    </w:p>
    <w:p>
      <w:pPr>
        <w:pStyle w:val="Compact"/>
        <w:numPr>
          <w:ilvl w:val="0"/>
          <w:numId w:val="1021"/>
        </w:numPr>
      </w:pPr>
      <w:r>
        <w:t xml:space="preserve">Data labeling (gắn nhãn dữ liệu): $2,000-3,000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Subtotal</w:t>
      </w:r>
      <w:r>
        <w:t xml:space="preserve">: $17,000-27,000</w:t>
      </w:r>
    </w:p>
    <w:bookmarkEnd w:id="42"/>
    <w:bookmarkStart w:id="43" w:name="infrastructure"/>
    <w:p>
      <w:pPr>
        <w:pStyle w:val="Heading3"/>
      </w:pPr>
      <w:r>
        <w:t xml:space="preserve">9.2 Infrastructure</w:t>
      </w:r>
    </w:p>
    <w:p>
      <w:pPr>
        <w:pStyle w:val="Compact"/>
        <w:numPr>
          <w:ilvl w:val="0"/>
          <w:numId w:val="1022"/>
        </w:numPr>
      </w:pPr>
      <w:r>
        <w:t xml:space="preserve">GPU instance cho training: $200-500/tháng</w:t>
      </w:r>
    </w:p>
    <w:p>
      <w:pPr>
        <w:pStyle w:val="Compact"/>
        <w:numPr>
          <w:ilvl w:val="0"/>
          <w:numId w:val="1022"/>
        </w:numPr>
      </w:pPr>
      <w:r>
        <w:t xml:space="preserve">ML model hosting: $100-200/tháng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Annual</w:t>
      </w:r>
      <w:r>
        <w:t xml:space="preserve">: $3,600-8,400</w:t>
      </w:r>
    </w:p>
    <w:bookmarkEnd w:id="43"/>
    <w:bookmarkStart w:id="44" w:name="maintenance"/>
    <w:p>
      <w:pPr>
        <w:pStyle w:val="Heading3"/>
      </w:pPr>
      <w:r>
        <w:t xml:space="preserve">9.3 Maintenance</w:t>
      </w:r>
    </w:p>
    <w:p>
      <w:pPr>
        <w:pStyle w:val="Compact"/>
        <w:numPr>
          <w:ilvl w:val="0"/>
          <w:numId w:val="1023"/>
        </w:numPr>
      </w:pPr>
      <w:r>
        <w:t xml:space="preserve">Model monitoring: $50-100/tháng</w:t>
      </w:r>
    </w:p>
    <w:p>
      <w:pPr>
        <w:pStyle w:val="Compact"/>
        <w:numPr>
          <w:ilvl w:val="0"/>
          <w:numId w:val="1023"/>
        </w:numPr>
      </w:pPr>
      <w:r>
        <w:t xml:space="preserve">Re-training monthly: $200-300/tháng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Annual</w:t>
      </w:r>
      <w:r>
        <w:t xml:space="preserve">: $3,000-4,800</w:t>
      </w:r>
    </w:p>
    <w:bookmarkEnd w:id="44"/>
    <w:bookmarkStart w:id="45" w:name="tổng-chi-phí-ai"/>
    <w:p>
      <w:pPr>
        <w:pStyle w:val="Heading3"/>
      </w:pPr>
      <w:r>
        <w:t xml:space="preserve">9.4 Tổng chi phí AI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Initial</w:t>
      </w:r>
      <w:r>
        <w:t xml:space="preserve">: $17,000-27,000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Annual</w:t>
      </w:r>
      <w:r>
        <w:t xml:space="preserve">: $6,600-13,200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Total Year 1</w:t>
      </w:r>
      <w:r>
        <w:t xml:space="preserve">: $23,600-40,200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ủi-ro-và-giải-pháp"/>
    <w:p>
      <w:pPr>
        <w:pStyle w:val="Heading2"/>
      </w:pPr>
      <w:r>
        <w:t xml:space="preserve">10. Rủi ro và Giải pháp</w:t>
      </w:r>
    </w:p>
    <w:bookmarkStart w:id="47" w:name="ai-không-chính-xác-ban-đầu"/>
    <w:p>
      <w:pPr>
        <w:pStyle w:val="Heading3"/>
      </w:pPr>
      <w:r>
        <w:t xml:space="preserve">10.1 AI không chính xác ban đầu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Risk</w:t>
      </w:r>
      <w:r>
        <w:t xml:space="preserve">: Model mới có thể sai nhiều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Mitigation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Luôn có cán bộ xác nhận</w:t>
      </w:r>
    </w:p>
    <w:p>
      <w:pPr>
        <w:pStyle w:val="Compact"/>
        <w:numPr>
          <w:ilvl w:val="1"/>
          <w:numId w:val="1026"/>
        </w:numPr>
      </w:pPr>
      <w:r>
        <w:t xml:space="preserve">Cho phép dễ dàng điều chỉnh</w:t>
      </w:r>
    </w:p>
    <w:p>
      <w:pPr>
        <w:pStyle w:val="Compact"/>
        <w:numPr>
          <w:ilvl w:val="1"/>
          <w:numId w:val="1026"/>
        </w:numPr>
      </w:pPr>
      <w:r>
        <w:t xml:space="preserve">Cải thiện dần qua feedback</w:t>
      </w:r>
    </w:p>
    <w:bookmarkEnd w:id="47"/>
    <w:bookmarkStart w:id="48" w:name="dữ-liệu-training-không-đủ"/>
    <w:p>
      <w:pPr>
        <w:pStyle w:val="Heading3"/>
      </w:pPr>
      <w:r>
        <w:t xml:space="preserve">10.2 Dữ liệu training không đủ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Risk</w:t>
      </w:r>
      <w:r>
        <w:t xml:space="preserve">: Cần 200-500 mẫu có gắn nhãn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Mitigation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Thu thập từ hệ thống 1022</w:t>
      </w:r>
    </w:p>
    <w:p>
      <w:pPr>
        <w:pStyle w:val="Compact"/>
        <w:numPr>
          <w:ilvl w:val="1"/>
          <w:numId w:val="1028"/>
        </w:numPr>
      </w:pPr>
      <w:r>
        <w:t xml:space="preserve">Thuê service gắn nhãn chuyên nghiệp</w:t>
      </w:r>
    </w:p>
    <w:p>
      <w:pPr>
        <w:pStyle w:val="Compact"/>
        <w:numPr>
          <w:ilvl w:val="1"/>
          <w:numId w:val="1028"/>
        </w:numPr>
      </w:pPr>
      <w:r>
        <w:t xml:space="preserve">Cán bộ gắn nhãn trong 1-2 tuần</w:t>
      </w:r>
    </w:p>
    <w:bookmarkEnd w:id="48"/>
    <w:bookmarkStart w:id="49" w:name="bias-trong-ai"/>
    <w:p>
      <w:pPr>
        <w:pStyle w:val="Heading3"/>
      </w:pPr>
      <w:r>
        <w:t xml:space="preserve">10.3 Bias trong AI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Risk</w:t>
      </w:r>
      <w:r>
        <w:t xml:space="preserve">: AI có thể thiên vị một số loại phản ánh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Mitigation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Monitor distribution of predictions</w:t>
      </w:r>
    </w:p>
    <w:p>
      <w:pPr>
        <w:pStyle w:val="Compact"/>
        <w:numPr>
          <w:ilvl w:val="1"/>
          <w:numId w:val="1030"/>
        </w:numPr>
      </w:pPr>
      <w:r>
        <w:t xml:space="preserve">Cân bằng training data</w:t>
      </w:r>
    </w:p>
    <w:p>
      <w:pPr>
        <w:pStyle w:val="Compact"/>
        <w:numPr>
          <w:ilvl w:val="1"/>
          <w:numId w:val="1030"/>
        </w:numPr>
      </w:pPr>
      <w:r>
        <w:t xml:space="preserve">Regular audits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o-sánh-vớikhông-có-ai"/>
    <w:p>
      <w:pPr>
        <w:pStyle w:val="Heading2"/>
      </w:pPr>
      <w:r>
        <w:t xml:space="preserve">11. So sánh với/không có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Không có AI</w:t>
            </w:r>
          </w:p>
        </w:tc>
        <w:tc>
          <w:tcPr/>
          <w:p>
            <w:pPr>
              <w:pStyle w:val="Compact"/>
            </w:pPr>
            <w:r>
              <w:t xml:space="preserve">Có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 xử lý phản ánh mới</w:t>
            </w:r>
          </w:p>
        </w:tc>
        <w:tc>
          <w:tcPr/>
          <w:p>
            <w:pPr>
              <w:pStyle w:val="Compact"/>
            </w:pPr>
            <w:r>
              <w:t xml:space="preserve">1-2 ngày</w:t>
            </w:r>
          </w:p>
        </w:tc>
        <w:tc>
          <w:tcPr/>
          <w:p>
            <w:pPr>
              <w:pStyle w:val="Compact"/>
            </w:pPr>
            <w:r>
              <w:t xml:space="preserve">0-2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 cán bộ/phản ánh</w:t>
            </w:r>
          </w:p>
        </w:tc>
        <w:tc>
          <w:tcPr/>
          <w:p>
            <w:pPr>
              <w:pStyle w:val="Compact"/>
            </w:pPr>
            <w:r>
              <w:t xml:space="preserve">5-10 phút</w:t>
            </w:r>
          </w:p>
        </w:tc>
        <w:tc>
          <w:tcPr/>
          <w:p>
            <w:pPr>
              <w:pStyle w:val="Compact"/>
            </w:pPr>
            <w:r>
              <w:t xml:space="preserve">1-2 phút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 nhất quán</w:t>
            </w:r>
          </w:p>
        </w:tc>
        <w:tc>
          <w:tcPr/>
          <w:p>
            <w:pPr>
              <w:pStyle w:val="Compact"/>
            </w:pPr>
            <w:r>
              <w:t xml:space="preserve">Tùy cán bộ</w:t>
            </w:r>
          </w:p>
        </w:tc>
        <w:tc>
          <w:tcPr/>
          <w:p>
            <w:pPr>
              <w:pStyle w:val="Compact"/>
            </w:pPr>
            <w:r>
              <w:t xml:space="preserve">Luôn đồng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Khả năng mở rộng</w:t>
            </w:r>
          </w:p>
        </w:tc>
        <w:tc>
          <w:tcPr/>
          <w:p>
            <w:pPr>
              <w:pStyle w:val="Compact"/>
            </w:pPr>
            <w:r>
              <w:t xml:space="preserve">Cần thêm nhân lực</w:t>
            </w:r>
          </w:p>
        </w:tc>
        <w:tc>
          <w:tcPr/>
          <w:p>
            <w:pPr>
              <w:pStyle w:val="Compact"/>
            </w:pPr>
            <w:r>
              <w:t xml:space="preserve">Tự động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 phí ban đầu</w:t>
            </w:r>
          </w:p>
        </w:tc>
        <w:tc>
          <w:tcPr/>
          <w:p>
            <w:pPr>
              <w:pStyle w:val="Compact"/>
            </w:pPr>
            <w:r>
              <w:t xml:space="preserve">Thấp hơn</w:t>
            </w:r>
          </w:p>
        </w:tc>
        <w:tc>
          <w:tcPr/>
          <w:p>
            <w:pPr>
              <w:pStyle w:val="Compact"/>
            </w:pPr>
            <w:r>
              <w:t xml:space="preserve">Cao hơn ~$25K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 phí dài hạn</w:t>
            </w:r>
          </w:p>
        </w:tc>
        <w:tc>
          <w:tcPr/>
          <w:p>
            <w:pPr>
              <w:pStyle w:val="Compact"/>
            </w:pPr>
            <w:r>
              <w:t xml:space="preserve">Cao (nhân lực)</w:t>
            </w:r>
          </w:p>
        </w:tc>
        <w:tc>
          <w:tcPr/>
          <w:p>
            <w:pPr>
              <w:pStyle w:val="Compact"/>
            </w:pPr>
            <w:r>
              <w:t xml:space="preserve">Thấp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 phát triển</w:t>
            </w:r>
          </w:p>
        </w:tc>
        <w:tc>
          <w:tcPr/>
          <w:p>
            <w:pPr>
              <w:pStyle w:val="Compact"/>
            </w:pPr>
            <w:r>
              <w:t xml:space="preserve">3-4 tháng</w:t>
            </w:r>
          </w:p>
        </w:tc>
        <w:tc>
          <w:tcPr/>
          <w:p>
            <w:pPr>
              <w:pStyle w:val="Compact"/>
            </w:pPr>
            <w:r>
              <w:t xml:space="preserve">5-6 tháng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kết-luận"/>
    <w:p>
      <w:pPr>
        <w:pStyle w:val="Heading2"/>
      </w:pPr>
      <w:r>
        <w:t xml:space="preserve">12. Kết luận</w:t>
      </w:r>
    </w:p>
    <w:bookmarkStart w:id="52" w:name="khuyến-nghị"/>
    <w:p>
      <w:pPr>
        <w:pStyle w:val="Heading3"/>
      </w:pPr>
      <w:r>
        <w:t xml:space="preserve">12.1 Khuyến nghị</w:t>
      </w:r>
    </w:p>
    <w:p>
      <w:pPr>
        <w:pStyle w:val="FirstParagraph"/>
      </w:pPr>
      <w:r>
        <w:rPr>
          <w:b/>
          <w:bCs/>
        </w:rPr>
        <w:t xml:space="preserve">NÊN</w:t>
      </w:r>
      <w:r>
        <w:t xml:space="preserve"> </w:t>
      </w:r>
      <w:r>
        <w:t xml:space="preserve">triển khai AI Auto-Classification vì:</w:t>
      </w:r>
      <w:r>
        <w:t xml:space="preserve"> </w:t>
      </w:r>
      <w:r>
        <w:t xml:space="preserve">- ✅ Tiết kiệm 70% thời gian xử lý</w:t>
      </w:r>
      <w:r>
        <w:t xml:space="preserve"> </w:t>
      </w:r>
      <w:r>
        <w:t xml:space="preserve">- ✅ Cải thiện trải nghiệm người dân (phản hồi nhanh hơn)</w:t>
      </w:r>
      <w:r>
        <w:t xml:space="preserve"> </w:t>
      </w:r>
      <w:r>
        <w:t xml:space="preserve">- ✅ Giảm áp lực cho cán bộ</w:t>
      </w:r>
      <w:r>
        <w:t xml:space="preserve"> </w:t>
      </w:r>
      <w:r>
        <w:t xml:space="preserve">- ✅ Dễ dàng mở rộng khi số lượng phản ánh tăng</w:t>
      </w:r>
      <w:r>
        <w:t xml:space="preserve"> </w:t>
      </w:r>
      <w:r>
        <w:t xml:space="preserve">- ✅ Cung cấp insights tự động về xu hướng vấn đề</w:t>
      </w:r>
    </w:p>
    <w:bookmarkEnd w:id="52"/>
    <w:bookmarkStart w:id="53" w:name="timeline-điều-chỉnh"/>
    <w:p>
      <w:pPr>
        <w:pStyle w:val="Heading3"/>
      </w:pPr>
      <w:r>
        <w:t xml:space="preserve">12.2 Timeline điều chỉnh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Với AI</w:t>
      </w:r>
      <w:r>
        <w:t xml:space="preserve">: 5-6 tháng development + 1 tháng pilot = 6-7 tháng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Không AI</w:t>
      </w:r>
      <w:r>
        <w:t xml:space="preserve">: 3-4 tháng development</w:t>
      </w:r>
    </w:p>
    <w:bookmarkEnd w:id="53"/>
    <w:bookmarkStart w:id="54" w:name="roi-return-on-investment"/>
    <w:p>
      <w:pPr>
        <w:pStyle w:val="Heading3"/>
      </w:pPr>
      <w:r>
        <w:t xml:space="preserve">12.3 ROI (Return on Investment)</w:t>
      </w:r>
    </w:p>
    <w:p>
      <w:pPr>
        <w:pStyle w:val="FirstParagraph"/>
      </w:pPr>
      <w:r>
        <w:t xml:space="preserve">Giả sử:</w:t>
      </w:r>
      <w:r>
        <w:t xml:space="preserve"> </w:t>
      </w:r>
      <w:r>
        <w:t xml:space="preserve">- Cán bộ lương: $500/tháng</w:t>
      </w:r>
      <w:r>
        <w:t xml:space="preserve"> </w:t>
      </w:r>
      <w:r>
        <w:t xml:space="preserve">- Tiết kiệm 50% thời gian 2 cán bộ = $500/tháng</w:t>
      </w:r>
      <w:r>
        <w:t xml:space="preserve"> </w:t>
      </w:r>
      <w:r>
        <w:t xml:space="preserve">- Chi phí AI: ~$1,100/tháng (sau năm đầu)</w:t>
      </w:r>
    </w:p>
    <w:p>
      <w:pPr>
        <w:pStyle w:val="BodyText"/>
      </w:pPr>
      <w:r>
        <w:rPr>
          <w:b/>
          <w:bCs/>
        </w:rPr>
        <w:t xml:space="preserve">Break-even</w:t>
      </w:r>
      <w:r>
        <w:t xml:space="preserve">: ~2 năm</w:t>
      </w:r>
      <w:r>
        <w:t xml:space="preserve"> </w:t>
      </w:r>
      <w:r>
        <w:rPr>
          <w:b/>
          <w:bCs/>
        </w:rPr>
        <w:t xml:space="preserve">Benefit lâu dài</w:t>
      </w:r>
      <w:r>
        <w:t xml:space="preserve">: Tăng khi số lượng phản ánh tăng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hụ-lục-ví-dụ-training-data"/>
    <w:p>
      <w:pPr>
        <w:pStyle w:val="Heading2"/>
      </w:pPr>
      <w:r>
        <w:t xml:space="preserve">Phụ lục: Ví dụ Training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"Đường Lê Lợi đoạn gần chợ bị nhiều ổ gà, xe đi rất nguy hiểm"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"infrastructure_roads"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"urban_management"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"đường"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"ổ gà"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 hiểm"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"Rác thải chưa được thu gom 3 ngày, bốc mùi hôi thối"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"environment_waste"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"rác"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"không thu gom"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"hôi thối"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"Đèn đường trước số nhà 123 bị hỏng đã 2 tuần"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"infrastructure_lighting"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"urban_management"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"đèn đường"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"hỏng"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p>
      <w:pPr>
        <w:pStyle w:val="BodyText"/>
      </w:pPr>
      <w:r>
        <w:rPr>
          <w:i/>
          <w:iCs/>
        </w:rPr>
        <w:t xml:space="preserve">Business Analysis Document với tích hợp AI Auto-Classification</w:t>
      </w:r>
      <w:r>
        <w:t xml:space="preserve"> </w:t>
      </w:r>
      <w:r>
        <w:rPr>
          <w:i/>
          <w:iCs/>
        </w:rPr>
        <w:t xml:space="preserve">Version 2.1 - Updated 30/12/2025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2025-12-30T03:23:22Z</dcterms:created>
  <dcterms:modified xsi:type="dcterms:W3CDTF">2025-12-30T03:23:22Z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