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34" w:type="dxa"/>
        <w:tblLook w:val="04A0" w:firstRow="1" w:lastRow="0" w:firstColumn="1" w:lastColumn="0" w:noHBand="0" w:noVBand="1"/>
      </w:tblPr>
      <w:tblGrid>
        <w:gridCol w:w="4822"/>
        <w:gridCol w:w="5245"/>
      </w:tblGrid>
      <w:tr w:rsidR="00FE6D3A" w:rsidRPr="00FE6D3A" w:rsidTr="00FE6D3A">
        <w:tc>
          <w:tcPr>
            <w:tcW w:w="2395" w:type="pct"/>
            <w:shd w:val="clear" w:color="auto" w:fill="auto"/>
          </w:tcPr>
          <w:p w:rsidR="00FE6D3A" w:rsidRPr="00FE6D3A" w:rsidRDefault="00FE6D3A" w:rsidP="00FE6D3A">
            <w:pPr>
              <w:spacing w:before="120"/>
              <w:jc w:val="center"/>
              <w:rPr>
                <w:rFonts w:eastAsia="SimSun"/>
                <w:lang w:eastAsia="zh-CN"/>
              </w:rPr>
            </w:pPr>
            <w:r w:rsidRPr="00FE6D3A">
              <w:rPr>
                <w:rFonts w:eastAsia="SimSun"/>
                <w:lang w:eastAsia="zh-CN"/>
              </w:rPr>
              <w:t>NGÂN HÀNG NÔNG NGHIỆP</w:t>
            </w:r>
          </w:p>
          <w:p w:rsidR="00FE6D3A" w:rsidRPr="00FE6D3A" w:rsidRDefault="00FE6D3A" w:rsidP="00FE6D3A">
            <w:pPr>
              <w:spacing w:after="120"/>
              <w:jc w:val="center"/>
              <w:rPr>
                <w:rFonts w:eastAsia="SimSun"/>
                <w:lang w:eastAsia="zh-CN"/>
              </w:rPr>
            </w:pPr>
            <w:r w:rsidRPr="00FE6D3A">
              <w:rPr>
                <w:rFonts w:eastAsia="SimSun"/>
                <w:noProof/>
                <w:lang w:val="vi-VN" w:eastAsia="vi-VN"/>
              </w:rPr>
              <mc:AlternateContent>
                <mc:Choice Requires="wps">
                  <w:drawing>
                    <wp:anchor distT="0" distB="0" distL="114300" distR="114300" simplePos="0" relativeHeight="251660288" behindDoc="0" locked="0" layoutInCell="1" allowOverlap="1" wp14:anchorId="2F4C184F" wp14:editId="154D6CBD">
                      <wp:simplePos x="0" y="0"/>
                      <wp:positionH relativeFrom="margin">
                        <wp:align>center</wp:align>
                      </wp:positionH>
                      <wp:positionV relativeFrom="paragraph">
                        <wp:posOffset>209550</wp:posOffset>
                      </wp:positionV>
                      <wp:extent cx="1440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9JL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6e048+DoiZ5yAjOM&#10;me2C9yRgSGxZdJoidnR95w/pYmE8pEL6pJMrX6LDTlXb801bdcpMkHN5d9fS4kxcY82vxJgwf1bB&#10;sXLouTW+0IYOjl8wUzG6er1S3D48Gmvr01nPpp7fr1drQgYaIG0h09FFooR+4AzsQJMpcqqIGKyR&#10;Jbvg4Bl3NrEj0HDQTMkwPVO7nFnATAHiUNecOIJU89X7dSFSyyPkr0HO7mV79VO7M3Tt/LeShcYe&#10;cJxTaqggUYb1pSVVZ/bCuig+a1xOr0Geq/RNsWgeatpldsvAvbXp/PYP2/4E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C3Y9JL&#10;2wEAAKkDAAAOAAAAAAAAAAAAAAAAAC4CAABkcnMvZTJvRG9jLnhtbFBLAQItABQABgAIAAAAIQDc&#10;UNDh2gAAAAYBAAAPAAAAAAAAAAAAAAAAADUEAABkcnMvZG93bnJldi54bWxQSwUGAAAAAAQABADz&#10;AAAAPAUAAAAA&#10;">
                      <w10:wrap anchorx="margin"/>
                    </v:line>
                  </w:pict>
                </mc:Fallback>
              </mc:AlternateContent>
            </w:r>
            <w:r w:rsidRPr="00FE6D3A">
              <w:rPr>
                <w:rFonts w:eastAsia="SimSun"/>
                <w:lang w:eastAsia="zh-CN"/>
              </w:rPr>
              <w:t>VÀ PHÁT TRIỂN NÔNG THÔN VIỆT NAM</w:t>
            </w:r>
          </w:p>
          <w:p w:rsidR="00FE6D3A" w:rsidRPr="00FE6D3A" w:rsidRDefault="00FE6D3A" w:rsidP="00FE6D3A">
            <w:pPr>
              <w:jc w:val="center"/>
              <w:rPr>
                <w:rFonts w:eastAsia="SimSun"/>
                <w:b/>
                <w:lang w:eastAsia="zh-CN"/>
              </w:rPr>
            </w:pPr>
            <w:r w:rsidRPr="00FE6D3A">
              <w:rPr>
                <w:rFonts w:eastAsia="SimSun"/>
                <w:b/>
                <w:lang w:eastAsia="zh-CN"/>
              </w:rPr>
              <w:t>{Tên gọi in hoa}</w:t>
            </w:r>
          </w:p>
        </w:tc>
        <w:tc>
          <w:tcPr>
            <w:tcW w:w="2605" w:type="pct"/>
            <w:shd w:val="clear" w:color="auto" w:fill="auto"/>
          </w:tcPr>
          <w:p w:rsidR="00FE6D3A" w:rsidRPr="00FE6D3A" w:rsidRDefault="00FE6D3A" w:rsidP="00FE6D3A">
            <w:pPr>
              <w:spacing w:before="120"/>
              <w:jc w:val="center"/>
              <w:rPr>
                <w:rFonts w:eastAsia="SimSun"/>
                <w:b/>
                <w:lang w:val="vi-VN" w:eastAsia="zh-CN"/>
              </w:rPr>
            </w:pPr>
            <w:r w:rsidRPr="00FE6D3A">
              <w:rPr>
                <w:rFonts w:eastAsia="SimSun"/>
                <w:b/>
                <w:lang w:val="vi-VN" w:eastAsia="zh-CN"/>
              </w:rPr>
              <w:t>CỘNG HÒA XÃ HỘI CHỦ NGHĨA VIỆT NAM</w:t>
            </w:r>
          </w:p>
          <w:p w:rsidR="00FE6D3A" w:rsidRPr="00FE6D3A" w:rsidRDefault="00FE6D3A" w:rsidP="00FE6D3A">
            <w:pPr>
              <w:jc w:val="center"/>
              <w:rPr>
                <w:rFonts w:eastAsia="SimSun"/>
                <w:b/>
                <w:i/>
                <w:sz w:val="26"/>
                <w:lang w:val="vi-VN" w:eastAsia="zh-CN"/>
              </w:rPr>
            </w:pPr>
            <w:r w:rsidRPr="00FE6D3A">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56514090" wp14:editId="0626AD1B">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FE6D3A">
              <w:rPr>
                <w:rFonts w:eastAsia="SimSun"/>
                <w:b/>
                <w:sz w:val="26"/>
                <w:lang w:val="vi-VN" w:eastAsia="zh-CN"/>
              </w:rPr>
              <w:t>Độc lập – Tự do – Hạnh phúc</w:t>
            </w:r>
          </w:p>
        </w:tc>
      </w:tr>
    </w:tbl>
    <w:p w:rsidR="00FE6D3A" w:rsidRPr="00FE6D3A" w:rsidRDefault="00FE6D3A" w:rsidP="00FE6D3A">
      <w:pPr>
        <w:jc w:val="center"/>
        <w:rPr>
          <w:rFonts w:eastAsia="Calibri"/>
          <w:b/>
          <w:bCs/>
          <w:sz w:val="26"/>
          <w:szCs w:val="28"/>
          <w:lang w:val="pt-BR"/>
        </w:rPr>
      </w:pPr>
    </w:p>
    <w:p w:rsidR="00FE6D3A" w:rsidRPr="00FE6D3A" w:rsidRDefault="00FE6D3A" w:rsidP="00FE6D3A">
      <w:pPr>
        <w:spacing w:before="120"/>
        <w:jc w:val="center"/>
        <w:rPr>
          <w:rFonts w:eastAsia="Calibri"/>
          <w:b/>
          <w:bCs/>
          <w:sz w:val="28"/>
          <w:szCs w:val="28"/>
          <w:lang w:val="pt-BR"/>
        </w:rPr>
      </w:pPr>
      <w:r w:rsidRPr="00FE6D3A">
        <w:rPr>
          <w:rFonts w:eastAsia="Calibri"/>
          <w:b/>
          <w:bCs/>
          <w:sz w:val="28"/>
          <w:szCs w:val="28"/>
          <w:lang w:val="pt-BR"/>
        </w:rPr>
        <w:t>BÁO CÁO THẨM ĐỊNH</w:t>
      </w:r>
    </w:p>
    <w:p w:rsidR="00C03DC0" w:rsidRDefault="009E0BA3" w:rsidP="009E0BA3">
      <w:pPr>
        <w:jc w:val="center"/>
        <w:rPr>
          <w:bCs/>
          <w:i/>
          <w:sz w:val="26"/>
          <w:szCs w:val="28"/>
          <w:lang w:val="pt-BR"/>
        </w:rPr>
      </w:pPr>
      <w:r w:rsidRPr="009E0BA3">
        <w:rPr>
          <w:bCs/>
          <w:i/>
          <w:sz w:val="26"/>
          <w:szCs w:val="28"/>
          <w:lang w:val="pt-BR"/>
        </w:rPr>
        <w:t>(Á</w:t>
      </w:r>
      <w:r w:rsidR="00C03DC0" w:rsidRPr="009E0BA3">
        <w:rPr>
          <w:bCs/>
          <w:i/>
          <w:sz w:val="26"/>
          <w:szCs w:val="28"/>
          <w:lang w:val="pt-BR"/>
        </w:rPr>
        <w:t xml:space="preserve">p dụng đối với </w:t>
      </w:r>
      <w:r w:rsidR="00005F62" w:rsidRPr="009E0BA3">
        <w:rPr>
          <w:bCs/>
          <w:i/>
          <w:sz w:val="26"/>
          <w:szCs w:val="28"/>
          <w:lang w:val="pt-BR"/>
        </w:rPr>
        <w:t>khoản bảo lãnh phải qua</w:t>
      </w:r>
      <w:r w:rsidR="00C03DC0" w:rsidRPr="009E0BA3">
        <w:rPr>
          <w:bCs/>
          <w:i/>
          <w:sz w:val="26"/>
          <w:szCs w:val="28"/>
          <w:lang w:val="pt-BR"/>
        </w:rPr>
        <w:t xml:space="preserve"> </w:t>
      </w:r>
      <w:r w:rsidR="003173E9" w:rsidRPr="009E0BA3">
        <w:rPr>
          <w:bCs/>
          <w:i/>
          <w:sz w:val="26"/>
          <w:szCs w:val="28"/>
          <w:lang w:val="vi-VN"/>
        </w:rPr>
        <w:t>Phòng T</w:t>
      </w:r>
      <w:r w:rsidR="00C03DC0" w:rsidRPr="009E0BA3">
        <w:rPr>
          <w:bCs/>
          <w:i/>
          <w:sz w:val="26"/>
          <w:szCs w:val="28"/>
          <w:lang w:val="pt-BR"/>
        </w:rPr>
        <w:t>hẩm định)</w:t>
      </w:r>
    </w:p>
    <w:p w:rsidR="009E0BA3" w:rsidRPr="009E0BA3" w:rsidRDefault="009E0BA3" w:rsidP="009E0BA3">
      <w:pPr>
        <w:jc w:val="center"/>
        <w:rPr>
          <w:bCs/>
          <w:i/>
          <w:sz w:val="26"/>
          <w:szCs w:val="28"/>
          <w:lang w:val="pt-BR"/>
        </w:rPr>
      </w:pPr>
    </w:p>
    <w:p w:rsidR="00FE6D3A" w:rsidRPr="009E0BA3" w:rsidRDefault="00FE6D3A" w:rsidP="009E0BA3">
      <w:pPr>
        <w:ind w:firstLine="567"/>
        <w:jc w:val="both"/>
        <w:rPr>
          <w:i/>
          <w:sz w:val="26"/>
          <w:szCs w:val="26"/>
        </w:rPr>
      </w:pPr>
      <w:r w:rsidRPr="009E0BA3">
        <w:rPr>
          <w:i/>
          <w:sz w:val="26"/>
          <w:szCs w:val="26"/>
        </w:rPr>
        <w:t>- Căn cứ Quy chế số 145/QĐ-HĐTV-TD ngày 23 tháng 03 năm 2023 của Hội đồng thành viên Agribank về Quy chế bảo lãnh ngân hàng trong hệ thống Agribank;</w:t>
      </w:r>
    </w:p>
    <w:p w:rsidR="00FE6D3A" w:rsidRPr="009E0BA3" w:rsidRDefault="00FE6D3A" w:rsidP="009E0BA3">
      <w:pPr>
        <w:ind w:firstLine="567"/>
        <w:jc w:val="both"/>
        <w:rPr>
          <w:i/>
          <w:sz w:val="26"/>
          <w:szCs w:val="26"/>
        </w:rPr>
      </w:pPr>
      <w:r w:rsidRPr="009E0BA3">
        <w:rPr>
          <w:i/>
          <w:sz w:val="26"/>
          <w:szCs w:val="26"/>
        </w:rPr>
        <w:t>- Căn cứ Quy định số 1981/QyĐ-NHNo-TD ngày 11 tháng 08 năm 2023 của Tổng Giám đốc Agribank về việc bảo lãnh ngân hàng trong hệ thống Agribank</w:t>
      </w:r>
      <w:r w:rsidR="00CB044C">
        <w:rPr>
          <w:i/>
          <w:sz w:val="26"/>
          <w:szCs w:val="26"/>
        </w:rPr>
        <w:t xml:space="preserve"> và các văn bản sửa đổi, bổ sung (nếu có)</w:t>
      </w:r>
      <w:r w:rsidRPr="009E0BA3">
        <w:rPr>
          <w:i/>
          <w:sz w:val="26"/>
          <w:szCs w:val="26"/>
        </w:rPr>
        <w:t>;</w:t>
      </w:r>
    </w:p>
    <w:p w:rsidR="00B57694" w:rsidRPr="009E0BA3" w:rsidRDefault="00FE6D3A" w:rsidP="009E0BA3">
      <w:pPr>
        <w:ind w:firstLine="567"/>
        <w:jc w:val="both"/>
        <w:rPr>
          <w:i/>
          <w:sz w:val="26"/>
          <w:szCs w:val="28"/>
          <w:lang w:val="pt-BR"/>
        </w:rPr>
      </w:pPr>
      <w:r w:rsidRPr="009E0BA3">
        <w:rPr>
          <w:i/>
          <w:sz w:val="26"/>
          <w:szCs w:val="28"/>
          <w:lang w:val="pt-BR"/>
        </w:rPr>
        <w:t>- Căn cứ B</w:t>
      </w:r>
      <w:r w:rsidR="00B57694" w:rsidRPr="009E0BA3">
        <w:rPr>
          <w:i/>
          <w:sz w:val="26"/>
          <w:szCs w:val="28"/>
          <w:lang w:val="pt-BR"/>
        </w:rPr>
        <w:t xml:space="preserve">áo cáo đề xuất cấp bảo lãnh </w:t>
      </w:r>
      <w:r w:rsidRPr="009E0BA3">
        <w:rPr>
          <w:i/>
          <w:sz w:val="26"/>
          <w:szCs w:val="28"/>
          <w:lang w:val="pt-BR"/>
        </w:rPr>
        <w:t>của Người quan hệ khách hàng</w:t>
      </w:r>
      <w:r w:rsidR="00B57694" w:rsidRPr="009E0BA3">
        <w:rPr>
          <w:i/>
          <w:sz w:val="26"/>
          <w:szCs w:val="28"/>
          <w:lang w:val="pt-BR"/>
        </w:rPr>
        <w:t>;</w:t>
      </w:r>
    </w:p>
    <w:p w:rsidR="00470696" w:rsidRPr="009E0BA3" w:rsidRDefault="00470696" w:rsidP="009E0BA3">
      <w:pPr>
        <w:ind w:firstLine="567"/>
        <w:jc w:val="both"/>
        <w:rPr>
          <w:i/>
          <w:sz w:val="26"/>
          <w:szCs w:val="28"/>
          <w:lang w:val="pt-BR"/>
        </w:rPr>
      </w:pPr>
      <w:r w:rsidRPr="009E0BA3">
        <w:rPr>
          <w:i/>
          <w:sz w:val="26"/>
          <w:szCs w:val="28"/>
          <w:lang w:val="pt-BR"/>
        </w:rPr>
        <w:t>- Căn cứ hồ sơ đề nghị cấp bảo lãnh của khách hàng</w:t>
      </w:r>
      <w:r w:rsidR="00D509E3" w:rsidRPr="009E0BA3">
        <w:rPr>
          <w:i/>
          <w:sz w:val="26"/>
          <w:szCs w:val="28"/>
          <w:lang w:val="pt-BR"/>
        </w:rPr>
        <w:t>.</w:t>
      </w:r>
    </w:p>
    <w:p w:rsidR="009E0BA3" w:rsidRDefault="009E0BA3" w:rsidP="009E0BA3">
      <w:pPr>
        <w:adjustRightInd w:val="0"/>
        <w:ind w:firstLine="567"/>
        <w:jc w:val="both"/>
        <w:textAlignment w:val="baseline"/>
        <w:rPr>
          <w:sz w:val="26"/>
          <w:szCs w:val="28"/>
          <w:lang w:val="pt-BR"/>
        </w:rPr>
      </w:pPr>
    </w:p>
    <w:p w:rsidR="00E62AB4" w:rsidRPr="009E0BA3" w:rsidRDefault="00BD54DB" w:rsidP="009E0BA3">
      <w:pPr>
        <w:adjustRightInd w:val="0"/>
        <w:ind w:firstLine="567"/>
        <w:jc w:val="both"/>
        <w:textAlignment w:val="baseline"/>
        <w:rPr>
          <w:sz w:val="26"/>
          <w:szCs w:val="28"/>
          <w:lang w:val="pt-BR"/>
        </w:rPr>
      </w:pPr>
      <w:r w:rsidRPr="009E0BA3">
        <w:rPr>
          <w:sz w:val="26"/>
          <w:szCs w:val="28"/>
          <w:lang w:val="pt-BR"/>
        </w:rPr>
        <w:t xml:space="preserve">Trên cơ sở thông tin, hồ sơ </w:t>
      </w:r>
      <w:r w:rsidR="006D0848" w:rsidRPr="009E0BA3">
        <w:rPr>
          <w:sz w:val="26"/>
          <w:szCs w:val="28"/>
          <w:lang w:val="pt-BR"/>
        </w:rPr>
        <w:t>bảo lãnh</w:t>
      </w:r>
      <w:r w:rsidRPr="009E0BA3">
        <w:rPr>
          <w:sz w:val="26"/>
          <w:szCs w:val="28"/>
          <w:lang w:val="pt-BR"/>
        </w:rPr>
        <w:t xml:space="preserve">, tài liệu và Báo cáo đề xuất </w:t>
      </w:r>
      <w:r w:rsidR="00C72A82" w:rsidRPr="009E0BA3">
        <w:rPr>
          <w:sz w:val="26"/>
          <w:szCs w:val="28"/>
          <w:lang w:val="pt-BR"/>
        </w:rPr>
        <w:t>cấp bảo lãnh</w:t>
      </w:r>
      <w:r w:rsidRPr="009E0BA3">
        <w:rPr>
          <w:sz w:val="26"/>
          <w:szCs w:val="28"/>
          <w:lang w:val="pt-BR"/>
        </w:rPr>
        <w:t xml:space="preserve"> của Người quan hệ khách hàng, Người thẩm định khoản </w:t>
      </w:r>
      <w:r w:rsidR="00E95E9F" w:rsidRPr="009E0BA3">
        <w:rPr>
          <w:sz w:val="26"/>
          <w:szCs w:val="28"/>
          <w:lang w:val="pt-BR"/>
        </w:rPr>
        <w:t>bảo lãnh</w:t>
      </w:r>
      <w:r w:rsidRPr="009E0BA3">
        <w:rPr>
          <w:sz w:val="26"/>
          <w:szCs w:val="28"/>
          <w:lang w:val="pt-BR"/>
        </w:rPr>
        <w:t xml:space="preserve"> thẩm định các điều kiện </w:t>
      </w:r>
      <w:r w:rsidR="00334637" w:rsidRPr="009E0BA3">
        <w:rPr>
          <w:sz w:val="26"/>
          <w:szCs w:val="28"/>
          <w:lang w:val="pt-BR"/>
        </w:rPr>
        <w:t>cấp bảo lãnh</w:t>
      </w:r>
      <w:r w:rsidRPr="009E0BA3">
        <w:rPr>
          <w:sz w:val="26"/>
          <w:szCs w:val="28"/>
          <w:lang w:val="pt-BR"/>
        </w:rPr>
        <w:t xml:space="preserve">, các quy định có liên quan và đề xuất </w:t>
      </w:r>
      <w:r w:rsidR="002D2F6F" w:rsidRPr="009E0BA3">
        <w:rPr>
          <w:sz w:val="26"/>
          <w:szCs w:val="28"/>
          <w:lang w:val="pt-BR"/>
        </w:rPr>
        <w:t>cấp bảo lãnh</w:t>
      </w:r>
      <w:r w:rsidRPr="009E0BA3">
        <w:rPr>
          <w:sz w:val="26"/>
          <w:szCs w:val="28"/>
          <w:lang w:val="pt-BR"/>
        </w:rPr>
        <w:t xml:space="preserve"> với các nội dung như sau</w:t>
      </w:r>
      <w:r w:rsidR="00E62AB4" w:rsidRPr="009E0BA3">
        <w:rPr>
          <w:sz w:val="26"/>
          <w:szCs w:val="28"/>
          <w:lang w:val="pt-BR"/>
        </w:rPr>
        <w:t xml:space="preserve">: </w:t>
      </w:r>
    </w:p>
    <w:p w:rsidR="00BD54DB" w:rsidRPr="009E0BA3" w:rsidRDefault="00FE6D3A" w:rsidP="009E0BA3">
      <w:pPr>
        <w:ind w:firstLine="567"/>
        <w:jc w:val="both"/>
        <w:rPr>
          <w:b/>
          <w:bCs/>
          <w:sz w:val="26"/>
          <w:szCs w:val="28"/>
          <w:lang w:val="pt-BR"/>
        </w:rPr>
      </w:pPr>
      <w:r w:rsidRPr="009E0BA3">
        <w:rPr>
          <w:b/>
          <w:bCs/>
          <w:sz w:val="26"/>
          <w:szCs w:val="28"/>
          <w:lang w:val="pt-BR"/>
        </w:rPr>
        <w:t xml:space="preserve">I. </w:t>
      </w:r>
      <w:r w:rsidR="00BD54DB" w:rsidRPr="009E0BA3">
        <w:rPr>
          <w:b/>
          <w:bCs/>
          <w:sz w:val="26"/>
          <w:szCs w:val="28"/>
          <w:lang w:val="pt-BR"/>
        </w:rPr>
        <w:t>THÔNG TIN CHUNG CỦA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3686"/>
        <w:gridCol w:w="420"/>
        <w:gridCol w:w="986"/>
        <w:gridCol w:w="2245"/>
      </w:tblGrid>
      <w:tr w:rsidR="00FE6D3A" w:rsidRPr="00FE6D3A" w:rsidTr="00FE6D3A">
        <w:trPr>
          <w:trHeight w:val="388"/>
          <w:jc w:val="center"/>
        </w:trPr>
        <w:tc>
          <w:tcPr>
            <w:tcW w:w="1278" w:type="pct"/>
            <w:vAlign w:val="center"/>
            <w:hideMark/>
          </w:tcPr>
          <w:p w:rsidR="00FE6D3A" w:rsidRPr="00FE6D3A" w:rsidRDefault="00FE6D3A" w:rsidP="00FE6D3A">
            <w:pPr>
              <w:rPr>
                <w:b/>
                <w:sz w:val="26"/>
                <w:szCs w:val="26"/>
              </w:rPr>
            </w:pPr>
            <w:r w:rsidRPr="00FE6D3A">
              <w:rPr>
                <w:b/>
                <w:sz w:val="26"/>
                <w:szCs w:val="26"/>
              </w:rPr>
              <w:t>Tên khách hàng</w:t>
            </w:r>
          </w:p>
        </w:tc>
        <w:tc>
          <w:tcPr>
            <w:tcW w:w="2083" w:type="pct"/>
            <w:gridSpan w:val="2"/>
            <w:vAlign w:val="center"/>
          </w:tcPr>
          <w:p w:rsidR="00FE6D3A" w:rsidRPr="00FE6D3A" w:rsidRDefault="00FE6D3A" w:rsidP="00FE6D3A">
            <w:pPr>
              <w:rPr>
                <w:rFonts w:eastAsia="Calibri"/>
                <w:sz w:val="26"/>
                <w:szCs w:val="26"/>
              </w:rPr>
            </w:pPr>
            <w:r w:rsidRPr="00FE6D3A">
              <w:rPr>
                <w:rFonts w:eastAsia="Calibri"/>
                <w:sz w:val="26"/>
                <w:szCs w:val="26"/>
              </w:rPr>
              <w:t>{Tên khách hàng}</w:t>
            </w:r>
          </w:p>
        </w:tc>
        <w:tc>
          <w:tcPr>
            <w:tcW w:w="1639" w:type="pct"/>
            <w:gridSpan w:val="2"/>
            <w:vAlign w:val="center"/>
            <w:hideMark/>
          </w:tcPr>
          <w:p w:rsidR="00FE6D3A" w:rsidRPr="00FE6D3A" w:rsidRDefault="00FE6D3A" w:rsidP="00FE6D3A">
            <w:pPr>
              <w:rPr>
                <w:i/>
                <w:sz w:val="26"/>
                <w:szCs w:val="26"/>
              </w:rPr>
            </w:pPr>
            <w:r w:rsidRPr="00FE6D3A">
              <w:rPr>
                <w:rFonts w:eastAsia="Calibri"/>
                <w:b/>
                <w:sz w:val="26"/>
                <w:szCs w:val="26"/>
              </w:rPr>
              <w:t>Mã KH:</w:t>
            </w:r>
            <w:r w:rsidRPr="00FE6D3A">
              <w:rPr>
                <w:rFonts w:eastAsia="Calibri"/>
                <w:sz w:val="26"/>
                <w:szCs w:val="26"/>
              </w:rPr>
              <w:t xml:space="preserve"> {Mã khách hàng}</w:t>
            </w:r>
          </w:p>
        </w:tc>
      </w:tr>
      <w:tr w:rsidR="00FE6D3A" w:rsidRPr="00FE6D3A" w:rsidTr="00FE6D3A">
        <w:trPr>
          <w:trHeight w:val="337"/>
          <w:jc w:val="center"/>
        </w:trPr>
        <w:tc>
          <w:tcPr>
            <w:tcW w:w="1278" w:type="pct"/>
            <w:vAlign w:val="center"/>
            <w:hideMark/>
          </w:tcPr>
          <w:p w:rsidR="00FE6D3A" w:rsidRPr="00FE6D3A" w:rsidRDefault="00FE6D3A" w:rsidP="00FE6D3A">
            <w:pPr>
              <w:rPr>
                <w:b/>
                <w:sz w:val="26"/>
                <w:szCs w:val="26"/>
              </w:rPr>
            </w:pPr>
            <w:r w:rsidRPr="00FE6D3A">
              <w:rPr>
                <w:b/>
                <w:sz w:val="26"/>
                <w:szCs w:val="26"/>
              </w:rPr>
              <w:t>Địa chỉ</w:t>
            </w:r>
          </w:p>
        </w:tc>
        <w:tc>
          <w:tcPr>
            <w:tcW w:w="3722" w:type="pct"/>
            <w:gridSpan w:val="4"/>
            <w:vAlign w:val="center"/>
          </w:tcPr>
          <w:p w:rsidR="00FE6D3A" w:rsidRPr="00FE6D3A" w:rsidRDefault="00FE6D3A" w:rsidP="00FE6D3A">
            <w:pPr>
              <w:rPr>
                <w:bCs/>
                <w:sz w:val="26"/>
                <w:szCs w:val="26"/>
                <w:lang w:val="nl-NL"/>
              </w:rPr>
            </w:pPr>
            <w:r w:rsidRPr="00FE6D3A">
              <w:rPr>
                <w:rFonts w:eastAsia="Calibri"/>
                <w:sz w:val="26"/>
                <w:szCs w:val="26"/>
              </w:rPr>
              <w:t>{Địa chỉ}</w:t>
            </w:r>
          </w:p>
        </w:tc>
      </w:tr>
      <w:tr w:rsidR="00FE6D3A" w:rsidRPr="00FE6D3A" w:rsidTr="00FE6D3A">
        <w:trPr>
          <w:trHeight w:val="497"/>
          <w:jc w:val="center"/>
        </w:trPr>
        <w:tc>
          <w:tcPr>
            <w:tcW w:w="1278" w:type="pct"/>
            <w:vAlign w:val="center"/>
            <w:hideMark/>
          </w:tcPr>
          <w:p w:rsidR="00FE6D3A" w:rsidRPr="00FE6D3A" w:rsidRDefault="00FE6D3A" w:rsidP="00FE6D3A">
            <w:pPr>
              <w:rPr>
                <w:b/>
                <w:sz w:val="26"/>
                <w:szCs w:val="26"/>
              </w:rPr>
            </w:pPr>
            <w:r w:rsidRPr="00FE6D3A">
              <w:rPr>
                <w:b/>
                <w:sz w:val="26"/>
                <w:szCs w:val="26"/>
              </w:rPr>
              <w:t>Lĩnh vực kinh doanh chính</w:t>
            </w:r>
          </w:p>
        </w:tc>
        <w:tc>
          <w:tcPr>
            <w:tcW w:w="3722" w:type="pct"/>
            <w:gridSpan w:val="4"/>
            <w:vAlign w:val="center"/>
          </w:tcPr>
          <w:p w:rsidR="00FE6D3A" w:rsidRPr="00FE6D3A" w:rsidRDefault="00FE6D3A" w:rsidP="00FE6D3A">
            <w:pPr>
              <w:rPr>
                <w:sz w:val="26"/>
                <w:szCs w:val="26"/>
                <w:lang w:val="nl-NL"/>
              </w:rPr>
            </w:pPr>
            <w:r w:rsidRPr="00FE6D3A">
              <w:rPr>
                <w:rFonts w:eastAsia="Calibri"/>
                <w:bCs/>
                <w:sz w:val="26"/>
                <w:szCs w:val="26"/>
                <w:lang w:val="pt-BR"/>
              </w:rPr>
              <w:t>{Ngành nghề SXKD}</w:t>
            </w:r>
          </w:p>
        </w:tc>
      </w:tr>
      <w:tr w:rsidR="00FE6D3A" w:rsidRPr="00FE6D3A" w:rsidTr="00FE6D3A">
        <w:trPr>
          <w:trHeight w:val="497"/>
          <w:jc w:val="center"/>
        </w:trPr>
        <w:tc>
          <w:tcPr>
            <w:tcW w:w="1278" w:type="pct"/>
            <w:vAlign w:val="center"/>
            <w:hideMark/>
          </w:tcPr>
          <w:p w:rsidR="00FE6D3A" w:rsidRPr="00FE6D3A" w:rsidRDefault="00FE6D3A" w:rsidP="00FE6D3A">
            <w:pPr>
              <w:rPr>
                <w:b/>
                <w:sz w:val="26"/>
                <w:szCs w:val="26"/>
              </w:rPr>
            </w:pPr>
            <w:r w:rsidRPr="00FE6D3A">
              <w:rPr>
                <w:b/>
                <w:sz w:val="26"/>
                <w:szCs w:val="26"/>
              </w:rPr>
              <w:t>Vốn điều lệ</w:t>
            </w:r>
          </w:p>
        </w:tc>
        <w:tc>
          <w:tcPr>
            <w:tcW w:w="3722" w:type="pct"/>
            <w:gridSpan w:val="4"/>
            <w:vAlign w:val="center"/>
          </w:tcPr>
          <w:p w:rsidR="00FE6D3A" w:rsidRPr="00FE6D3A" w:rsidRDefault="00FE6D3A" w:rsidP="00FE6D3A">
            <w:pPr>
              <w:rPr>
                <w:sz w:val="26"/>
                <w:szCs w:val="26"/>
                <w:lang w:val="nl-NL"/>
              </w:rPr>
            </w:pPr>
            <w:r w:rsidRPr="00FE6D3A">
              <w:rPr>
                <w:sz w:val="26"/>
                <w:szCs w:val="26"/>
                <w:lang w:val="nl-NL"/>
              </w:rPr>
              <w:t>{Vốn điều lệ} đồng</w:t>
            </w:r>
          </w:p>
        </w:tc>
      </w:tr>
      <w:tr w:rsidR="00FE6D3A" w:rsidRPr="00FE6D3A" w:rsidTr="00FE6D3A">
        <w:trPr>
          <w:trHeight w:val="497"/>
          <w:jc w:val="center"/>
        </w:trPr>
        <w:tc>
          <w:tcPr>
            <w:tcW w:w="1278" w:type="pct"/>
            <w:vAlign w:val="center"/>
            <w:hideMark/>
          </w:tcPr>
          <w:p w:rsidR="00FE6D3A" w:rsidRPr="00FE6D3A" w:rsidRDefault="00FE6D3A" w:rsidP="00FE6D3A">
            <w:pPr>
              <w:rPr>
                <w:b/>
                <w:sz w:val="26"/>
                <w:szCs w:val="26"/>
              </w:rPr>
            </w:pPr>
            <w:r w:rsidRPr="00FE6D3A">
              <w:rPr>
                <w:b/>
                <w:sz w:val="26"/>
                <w:szCs w:val="26"/>
              </w:rPr>
              <w:t>Người đại diện theo pháp luật</w:t>
            </w:r>
          </w:p>
        </w:tc>
        <w:tc>
          <w:tcPr>
            <w:tcW w:w="3722" w:type="pct"/>
            <w:gridSpan w:val="4"/>
            <w:vAlign w:val="center"/>
            <w:hideMark/>
          </w:tcPr>
          <w:p w:rsidR="00FE6D3A" w:rsidRPr="00FE6D3A" w:rsidRDefault="00FE6D3A" w:rsidP="00E45863">
            <w:pPr>
              <w:rPr>
                <w:sz w:val="26"/>
                <w:szCs w:val="26"/>
                <w:lang w:val="nl-NL"/>
              </w:rPr>
            </w:pPr>
            <w:r>
              <w:rPr>
                <w:sz w:val="26"/>
                <w:szCs w:val="26"/>
                <w:lang w:val="nl-NL"/>
              </w:rPr>
              <w:t>{Người đại diện theo pháp luật}</w:t>
            </w:r>
            <w:r w:rsidRPr="00FE6D3A">
              <w:rPr>
                <w:sz w:val="26"/>
                <w:szCs w:val="26"/>
                <w:lang w:val="nl-NL"/>
              </w:rPr>
              <w:t xml:space="preserve">. Chức vụ: </w:t>
            </w:r>
            <w:r w:rsidR="00E45863">
              <w:rPr>
                <w:sz w:val="26"/>
                <w:szCs w:val="26"/>
                <w:lang w:val="nl-NL"/>
              </w:rPr>
              <w:t>......</w:t>
            </w:r>
          </w:p>
        </w:tc>
      </w:tr>
      <w:tr w:rsidR="00FE6D3A" w:rsidRPr="00FE6D3A" w:rsidTr="00FE6D3A">
        <w:trPr>
          <w:trHeight w:val="591"/>
          <w:jc w:val="center"/>
        </w:trPr>
        <w:tc>
          <w:tcPr>
            <w:tcW w:w="1278" w:type="pct"/>
            <w:vAlign w:val="center"/>
            <w:hideMark/>
          </w:tcPr>
          <w:p w:rsidR="00FE6D3A" w:rsidRPr="00FE6D3A" w:rsidRDefault="00FE6D3A" w:rsidP="00FE6D3A">
            <w:pPr>
              <w:rPr>
                <w:b/>
                <w:sz w:val="26"/>
                <w:szCs w:val="26"/>
              </w:rPr>
            </w:pPr>
            <w:r w:rsidRPr="00FE6D3A">
              <w:rPr>
                <w:b/>
                <w:sz w:val="26"/>
                <w:szCs w:val="26"/>
              </w:rPr>
              <w:t>Hình thức sở hữu</w:t>
            </w:r>
          </w:p>
        </w:tc>
        <w:tc>
          <w:tcPr>
            <w:tcW w:w="1870" w:type="pct"/>
            <w:vAlign w:val="center"/>
          </w:tcPr>
          <w:p w:rsidR="00FE6D3A" w:rsidRPr="00FE6D3A" w:rsidRDefault="00FE6D3A" w:rsidP="00FE6D3A">
            <w:pPr>
              <w:rPr>
                <w:sz w:val="26"/>
                <w:szCs w:val="26"/>
              </w:rPr>
            </w:pPr>
            <w:r w:rsidRPr="00FE6D3A">
              <w:rPr>
                <w:sz w:val="26"/>
                <w:szCs w:val="26"/>
              </w:rPr>
              <w:t>{Loại hình tổ chức}</w:t>
            </w:r>
          </w:p>
        </w:tc>
        <w:tc>
          <w:tcPr>
            <w:tcW w:w="713" w:type="pct"/>
            <w:gridSpan w:val="2"/>
            <w:vAlign w:val="center"/>
            <w:hideMark/>
          </w:tcPr>
          <w:p w:rsidR="00FE6D3A" w:rsidRPr="00FE6D3A" w:rsidRDefault="00FE6D3A" w:rsidP="00FE6D3A">
            <w:pPr>
              <w:rPr>
                <w:sz w:val="26"/>
                <w:szCs w:val="26"/>
              </w:rPr>
            </w:pPr>
            <w:r w:rsidRPr="00FE6D3A">
              <w:rPr>
                <w:b/>
                <w:sz w:val="26"/>
                <w:szCs w:val="26"/>
              </w:rPr>
              <w:t>Mã cổ phiếu</w:t>
            </w:r>
          </w:p>
        </w:tc>
        <w:tc>
          <w:tcPr>
            <w:tcW w:w="1139" w:type="pct"/>
            <w:vAlign w:val="center"/>
            <w:hideMark/>
          </w:tcPr>
          <w:p w:rsidR="00FE6D3A" w:rsidRPr="00FE6D3A" w:rsidRDefault="00991DF3" w:rsidP="00FE6D3A">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FE6D3A" w:rsidRPr="00FE6D3A">
                  <w:rPr>
                    <w:rFonts w:eastAsia="MS Gothic" w:hint="eastAsia"/>
                    <w:sz w:val="26"/>
                    <w:szCs w:val="26"/>
                  </w:rPr>
                  <w:t>☐</w:t>
                </w:r>
              </w:sdtContent>
            </w:sdt>
            <w:r w:rsidR="00FE6D3A" w:rsidRPr="00FE6D3A">
              <w:rPr>
                <w:rFonts w:eastAsia="Calibri"/>
                <w:sz w:val="26"/>
                <w:szCs w:val="26"/>
              </w:rPr>
              <w:t>OTC</w:t>
            </w:r>
          </w:p>
          <w:p w:rsidR="00FE6D3A" w:rsidRPr="00FE6D3A" w:rsidRDefault="00991DF3" w:rsidP="00FE6D3A">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FE6D3A" w:rsidRPr="00FE6D3A">
                  <w:rPr>
                    <w:rFonts w:eastAsia="MS Gothic" w:hint="eastAsia"/>
                    <w:sz w:val="26"/>
                    <w:szCs w:val="26"/>
                  </w:rPr>
                  <w:t>☐</w:t>
                </w:r>
              </w:sdtContent>
            </w:sdt>
            <w:r w:rsidR="00FE6D3A" w:rsidRPr="00FE6D3A">
              <w:rPr>
                <w:rFonts w:eastAsia="Calibri"/>
                <w:sz w:val="26"/>
                <w:szCs w:val="26"/>
              </w:rPr>
              <w:t>HASTC</w:t>
            </w:r>
          </w:p>
          <w:p w:rsidR="00FE6D3A" w:rsidRPr="00FE6D3A" w:rsidRDefault="00991DF3" w:rsidP="00FE6D3A">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FE6D3A" w:rsidRPr="00FE6D3A">
                  <w:rPr>
                    <w:rFonts w:eastAsia="MS Gothic" w:hint="eastAsia"/>
                    <w:sz w:val="26"/>
                    <w:szCs w:val="26"/>
                  </w:rPr>
                  <w:t>☐</w:t>
                </w:r>
              </w:sdtContent>
            </w:sdt>
            <w:r w:rsidR="00FE6D3A" w:rsidRPr="00FE6D3A">
              <w:rPr>
                <w:rFonts w:eastAsia="Calibri"/>
                <w:sz w:val="26"/>
                <w:szCs w:val="26"/>
              </w:rPr>
              <w:t>HOSE</w:t>
            </w:r>
          </w:p>
        </w:tc>
      </w:tr>
      <w:tr w:rsidR="00FE6D3A" w:rsidRPr="00FE6D3A" w:rsidTr="00FE6D3A">
        <w:trPr>
          <w:jc w:val="center"/>
        </w:trPr>
        <w:tc>
          <w:tcPr>
            <w:tcW w:w="1278" w:type="pct"/>
            <w:vAlign w:val="center"/>
            <w:hideMark/>
          </w:tcPr>
          <w:p w:rsidR="00FE6D3A" w:rsidRPr="00FE6D3A" w:rsidRDefault="00FE6D3A" w:rsidP="00FE6D3A">
            <w:pPr>
              <w:rPr>
                <w:b/>
                <w:sz w:val="26"/>
                <w:szCs w:val="26"/>
              </w:rPr>
            </w:pPr>
            <w:r w:rsidRPr="00FE6D3A">
              <w:rPr>
                <w:b/>
                <w:sz w:val="26"/>
                <w:szCs w:val="26"/>
              </w:rPr>
              <w:t>Tổng tài sản đến 31/12/{CS.Năm liền kề}</w:t>
            </w:r>
          </w:p>
        </w:tc>
        <w:tc>
          <w:tcPr>
            <w:tcW w:w="1870" w:type="pct"/>
            <w:vAlign w:val="center"/>
          </w:tcPr>
          <w:p w:rsidR="00FE6D3A" w:rsidRPr="00FE6D3A" w:rsidRDefault="00FE6D3A" w:rsidP="00FE6D3A">
            <w:pPr>
              <w:rPr>
                <w:sz w:val="26"/>
                <w:szCs w:val="26"/>
              </w:rPr>
            </w:pPr>
            <w:r w:rsidRPr="00FE6D3A">
              <w:rPr>
                <w:sz w:val="26"/>
                <w:szCs w:val="26"/>
              </w:rPr>
              <w:t>{CS.Tổng tài sản} {CS.Đơn vị tính}</w:t>
            </w:r>
          </w:p>
        </w:tc>
        <w:tc>
          <w:tcPr>
            <w:tcW w:w="713" w:type="pct"/>
            <w:gridSpan w:val="2"/>
            <w:vMerge w:val="restart"/>
            <w:vAlign w:val="center"/>
            <w:hideMark/>
          </w:tcPr>
          <w:p w:rsidR="00FE6D3A" w:rsidRPr="00FE6D3A" w:rsidRDefault="00FE6D3A" w:rsidP="00FE6D3A">
            <w:pPr>
              <w:rPr>
                <w:b/>
                <w:sz w:val="26"/>
                <w:szCs w:val="26"/>
              </w:rPr>
            </w:pPr>
            <w:r w:rsidRPr="00FE6D3A">
              <w:rPr>
                <w:b/>
                <w:sz w:val="26"/>
                <w:szCs w:val="26"/>
              </w:rPr>
              <w:t>Báo cáo tài chính</w:t>
            </w:r>
          </w:p>
        </w:tc>
        <w:tc>
          <w:tcPr>
            <w:tcW w:w="1139" w:type="pct"/>
            <w:vMerge w:val="restart"/>
            <w:vAlign w:val="center"/>
            <w:hideMark/>
          </w:tcPr>
          <w:p w:rsidR="00FE6D3A" w:rsidRPr="00FE6D3A" w:rsidRDefault="00991DF3" w:rsidP="00FE6D3A">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FE6D3A" w:rsidRPr="00FE6D3A">
                  <w:rPr>
                    <w:rFonts w:eastAsia="MS Gothic" w:hint="eastAsia"/>
                    <w:bCs/>
                    <w:sz w:val="26"/>
                    <w:szCs w:val="26"/>
                    <w:lang w:val="pt-BR"/>
                  </w:rPr>
                  <w:t>☐</w:t>
                </w:r>
              </w:sdtContent>
            </w:sdt>
            <w:r w:rsidR="00FE6D3A" w:rsidRPr="00FE6D3A">
              <w:rPr>
                <w:rFonts w:eastAsia="Calibri"/>
                <w:sz w:val="26"/>
                <w:szCs w:val="26"/>
              </w:rPr>
              <w:t>Đã kiểm toán</w:t>
            </w:r>
          </w:p>
          <w:p w:rsidR="00FE6D3A" w:rsidRPr="00FE6D3A" w:rsidRDefault="00991DF3" w:rsidP="00FE6D3A">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FE6D3A" w:rsidRPr="00FE6D3A">
                  <w:rPr>
                    <w:rFonts w:eastAsia="MS Gothic" w:hint="eastAsia"/>
                    <w:sz w:val="26"/>
                    <w:szCs w:val="26"/>
                  </w:rPr>
                  <w:t>☒</w:t>
                </w:r>
              </w:sdtContent>
            </w:sdt>
            <w:r w:rsidR="00FE6D3A" w:rsidRPr="00FE6D3A">
              <w:rPr>
                <w:rFonts w:eastAsia="Calibri"/>
                <w:sz w:val="26"/>
                <w:szCs w:val="26"/>
              </w:rPr>
              <w:t>Chưa kiểm toán</w:t>
            </w:r>
          </w:p>
        </w:tc>
      </w:tr>
      <w:tr w:rsidR="00FE6D3A" w:rsidRPr="00FE6D3A" w:rsidTr="00FE6D3A">
        <w:trPr>
          <w:jc w:val="center"/>
        </w:trPr>
        <w:tc>
          <w:tcPr>
            <w:tcW w:w="1278" w:type="pct"/>
            <w:vAlign w:val="center"/>
            <w:hideMark/>
          </w:tcPr>
          <w:p w:rsidR="00FE6D3A" w:rsidRPr="00FE6D3A" w:rsidRDefault="00FE6D3A" w:rsidP="00FE6D3A">
            <w:pPr>
              <w:rPr>
                <w:b/>
                <w:sz w:val="26"/>
                <w:szCs w:val="26"/>
              </w:rPr>
            </w:pPr>
            <w:r w:rsidRPr="00FE6D3A">
              <w:rPr>
                <w:b/>
                <w:sz w:val="26"/>
                <w:szCs w:val="26"/>
              </w:rPr>
              <w:t>Vốn Chủ sở hữu đến</w:t>
            </w:r>
          </w:p>
          <w:p w:rsidR="00FE6D3A" w:rsidRPr="00FE6D3A" w:rsidRDefault="00FE6D3A" w:rsidP="00FE6D3A">
            <w:pPr>
              <w:rPr>
                <w:b/>
                <w:sz w:val="26"/>
                <w:szCs w:val="26"/>
              </w:rPr>
            </w:pPr>
            <w:r w:rsidRPr="00FE6D3A">
              <w:rPr>
                <w:b/>
                <w:sz w:val="26"/>
                <w:szCs w:val="26"/>
              </w:rPr>
              <w:t>31/12/{CS.Năm liền kề}</w:t>
            </w:r>
          </w:p>
        </w:tc>
        <w:tc>
          <w:tcPr>
            <w:tcW w:w="1870" w:type="pct"/>
            <w:vAlign w:val="center"/>
          </w:tcPr>
          <w:p w:rsidR="00FE6D3A" w:rsidRPr="00FE6D3A" w:rsidRDefault="0097703D" w:rsidP="0097703D">
            <w:pPr>
              <w:rPr>
                <w:sz w:val="26"/>
                <w:szCs w:val="26"/>
              </w:rPr>
            </w:pPr>
            <w:r w:rsidRPr="0097703D">
              <w:rPr>
                <w:rFonts w:eastAsia="Calibri"/>
                <w:bCs/>
                <w:sz w:val="26"/>
                <w:szCs w:val="26"/>
                <w:lang w:val="pt-BR"/>
              </w:rPr>
              <w:t>{CS.Vốn chủ sở hữu} {CS.Đơn vị tính}</w:t>
            </w:r>
          </w:p>
        </w:tc>
        <w:tc>
          <w:tcPr>
            <w:tcW w:w="713" w:type="pct"/>
            <w:gridSpan w:val="2"/>
            <w:vMerge/>
            <w:vAlign w:val="center"/>
            <w:hideMark/>
          </w:tcPr>
          <w:p w:rsidR="00FE6D3A" w:rsidRPr="00FE6D3A" w:rsidRDefault="00FE6D3A" w:rsidP="00FE6D3A">
            <w:pPr>
              <w:rPr>
                <w:b/>
                <w:sz w:val="26"/>
                <w:szCs w:val="26"/>
              </w:rPr>
            </w:pPr>
          </w:p>
        </w:tc>
        <w:tc>
          <w:tcPr>
            <w:tcW w:w="1139" w:type="pct"/>
            <w:vMerge/>
            <w:vAlign w:val="center"/>
            <w:hideMark/>
          </w:tcPr>
          <w:p w:rsidR="00FE6D3A" w:rsidRPr="00FE6D3A" w:rsidRDefault="00FE6D3A" w:rsidP="00FE6D3A">
            <w:pPr>
              <w:rPr>
                <w:i/>
                <w:sz w:val="26"/>
                <w:szCs w:val="26"/>
              </w:rPr>
            </w:pPr>
          </w:p>
        </w:tc>
      </w:tr>
      <w:tr w:rsidR="00FE6D3A" w:rsidRPr="00FE6D3A" w:rsidTr="00FE6D3A">
        <w:trPr>
          <w:trHeight w:val="609"/>
          <w:jc w:val="center"/>
        </w:trPr>
        <w:tc>
          <w:tcPr>
            <w:tcW w:w="1278" w:type="pct"/>
            <w:vAlign w:val="center"/>
            <w:hideMark/>
          </w:tcPr>
          <w:p w:rsidR="00FE6D3A" w:rsidRPr="00FE6D3A" w:rsidRDefault="00FE6D3A" w:rsidP="00FE6D3A">
            <w:pPr>
              <w:rPr>
                <w:sz w:val="26"/>
                <w:szCs w:val="26"/>
              </w:rPr>
            </w:pPr>
            <w:r w:rsidRPr="00FE6D3A">
              <w:rPr>
                <w:b/>
                <w:sz w:val="26"/>
                <w:szCs w:val="26"/>
              </w:rPr>
              <w:t>Đang quan hệ tín dụng tại TCTD</w:t>
            </w:r>
          </w:p>
        </w:tc>
        <w:tc>
          <w:tcPr>
            <w:tcW w:w="3722" w:type="pct"/>
            <w:gridSpan w:val="4"/>
            <w:vAlign w:val="center"/>
            <w:hideMark/>
          </w:tcPr>
          <w:p w:rsidR="00FE6D3A" w:rsidRPr="00FE6D3A" w:rsidRDefault="00FE6D3A" w:rsidP="00FE6D3A">
            <w:pPr>
              <w:rPr>
                <w:sz w:val="26"/>
                <w:szCs w:val="26"/>
              </w:rPr>
            </w:pPr>
            <w:r w:rsidRPr="00FE6D3A">
              <w:rPr>
                <w:rFonts w:eastAsia="Calibri"/>
                <w:sz w:val="26"/>
                <w:szCs w:val="26"/>
              </w:rPr>
              <w:t>{HĐBL.Đang QH t.dụng tại TCTD}</w:t>
            </w:r>
          </w:p>
        </w:tc>
      </w:tr>
      <w:tr w:rsidR="00FE6D3A" w:rsidRPr="00FE6D3A" w:rsidTr="00FE6D3A">
        <w:trPr>
          <w:trHeight w:val="445"/>
          <w:jc w:val="center"/>
        </w:trPr>
        <w:tc>
          <w:tcPr>
            <w:tcW w:w="1278" w:type="pct"/>
            <w:vAlign w:val="center"/>
            <w:hideMark/>
          </w:tcPr>
          <w:p w:rsidR="00FE6D3A" w:rsidRPr="00FE6D3A" w:rsidRDefault="00FE6D3A" w:rsidP="00FE6D3A">
            <w:pPr>
              <w:rPr>
                <w:sz w:val="26"/>
                <w:szCs w:val="26"/>
              </w:rPr>
            </w:pPr>
            <w:r w:rsidRPr="00FE6D3A">
              <w:rPr>
                <w:b/>
                <w:sz w:val="26"/>
                <w:szCs w:val="26"/>
              </w:rPr>
              <w:t>KQ phân loại nợ gần nhất</w:t>
            </w:r>
          </w:p>
        </w:tc>
        <w:tc>
          <w:tcPr>
            <w:tcW w:w="3722" w:type="pct"/>
            <w:gridSpan w:val="4"/>
            <w:vAlign w:val="center"/>
          </w:tcPr>
          <w:p w:rsidR="00FE6D3A" w:rsidRPr="00FE6D3A" w:rsidRDefault="00FE6D3A" w:rsidP="00FE6D3A">
            <w:pPr>
              <w:rPr>
                <w:sz w:val="26"/>
                <w:szCs w:val="26"/>
              </w:rPr>
            </w:pPr>
            <w:r w:rsidRPr="00FE6D3A">
              <w:rPr>
                <w:rFonts w:eastAsia="Calibri"/>
                <w:sz w:val="26"/>
                <w:szCs w:val="26"/>
              </w:rPr>
              <w:t>{HĐBL.Nhóm nợ}</w:t>
            </w:r>
          </w:p>
        </w:tc>
      </w:tr>
      <w:tr w:rsidR="00FE6D3A" w:rsidRPr="00FE6D3A" w:rsidTr="00FE6D3A">
        <w:trPr>
          <w:trHeight w:val="70"/>
          <w:jc w:val="center"/>
        </w:trPr>
        <w:tc>
          <w:tcPr>
            <w:tcW w:w="1278" w:type="pct"/>
            <w:vMerge w:val="restart"/>
            <w:vAlign w:val="center"/>
            <w:hideMark/>
          </w:tcPr>
          <w:p w:rsidR="00FE6D3A" w:rsidRPr="00FE6D3A" w:rsidRDefault="00FE6D3A" w:rsidP="00FE6D3A">
            <w:pPr>
              <w:rPr>
                <w:b/>
                <w:sz w:val="26"/>
                <w:szCs w:val="26"/>
              </w:rPr>
            </w:pPr>
            <w:r w:rsidRPr="00FE6D3A">
              <w:rPr>
                <w:b/>
                <w:sz w:val="26"/>
                <w:szCs w:val="26"/>
              </w:rPr>
              <w:t>Xếp hạng tín dụng</w:t>
            </w:r>
          </w:p>
        </w:tc>
        <w:tc>
          <w:tcPr>
            <w:tcW w:w="3722" w:type="pct"/>
            <w:gridSpan w:val="4"/>
            <w:vAlign w:val="center"/>
            <w:hideMark/>
          </w:tcPr>
          <w:p w:rsidR="00FE6D3A" w:rsidRPr="00FE6D3A" w:rsidRDefault="00FE6D3A" w:rsidP="00FE6D3A">
            <w:pPr>
              <w:rPr>
                <w:sz w:val="26"/>
                <w:szCs w:val="26"/>
              </w:rPr>
            </w:pPr>
            <w:r w:rsidRPr="00FE6D3A">
              <w:rPr>
                <w:sz w:val="26"/>
                <w:szCs w:val="26"/>
              </w:rPr>
              <w:t>- Theo Agribank:</w:t>
            </w:r>
            <w:r w:rsidRPr="00FE6D3A">
              <w:rPr>
                <w:b/>
                <w:sz w:val="26"/>
                <w:szCs w:val="26"/>
              </w:rPr>
              <w:t xml:space="preserve"> </w:t>
            </w:r>
            <w:r w:rsidRPr="00FE6D3A">
              <w:rPr>
                <w:rFonts w:eastAsia="Calibri"/>
                <w:sz w:val="26"/>
                <w:szCs w:val="26"/>
              </w:rPr>
              <w:t>{HĐBL.Xếp hạng KH theo Agribank}</w:t>
            </w:r>
          </w:p>
        </w:tc>
      </w:tr>
      <w:tr w:rsidR="00FE6D3A" w:rsidRPr="00FE6D3A" w:rsidTr="00FE6D3A">
        <w:trPr>
          <w:trHeight w:val="70"/>
          <w:jc w:val="center"/>
        </w:trPr>
        <w:tc>
          <w:tcPr>
            <w:tcW w:w="1278" w:type="pct"/>
            <w:vMerge/>
            <w:vAlign w:val="center"/>
            <w:hideMark/>
          </w:tcPr>
          <w:p w:rsidR="00FE6D3A" w:rsidRPr="00FE6D3A" w:rsidRDefault="00FE6D3A" w:rsidP="00FE6D3A">
            <w:pPr>
              <w:rPr>
                <w:b/>
                <w:sz w:val="26"/>
                <w:szCs w:val="26"/>
              </w:rPr>
            </w:pPr>
          </w:p>
        </w:tc>
        <w:tc>
          <w:tcPr>
            <w:tcW w:w="3722" w:type="pct"/>
            <w:gridSpan w:val="4"/>
            <w:vAlign w:val="center"/>
            <w:hideMark/>
          </w:tcPr>
          <w:p w:rsidR="00FE6D3A" w:rsidRPr="00FE6D3A" w:rsidRDefault="00FE6D3A" w:rsidP="00FE6D3A">
            <w:pPr>
              <w:rPr>
                <w:sz w:val="26"/>
                <w:szCs w:val="26"/>
              </w:rPr>
            </w:pPr>
            <w:r w:rsidRPr="00FE6D3A">
              <w:rPr>
                <w:sz w:val="26"/>
                <w:szCs w:val="26"/>
              </w:rPr>
              <w:t xml:space="preserve">- Theo CIC - NHNN: </w:t>
            </w:r>
            <w:r w:rsidRPr="00FE6D3A">
              <w:rPr>
                <w:rFonts w:eastAsia="Calibri"/>
                <w:sz w:val="26"/>
                <w:szCs w:val="26"/>
              </w:rPr>
              <w:t>{HĐBL.Xếp hạng KH theo CIC}</w:t>
            </w:r>
          </w:p>
        </w:tc>
      </w:tr>
    </w:tbl>
    <w:p w:rsidR="00FE6D3A" w:rsidRPr="009E0BA3" w:rsidRDefault="00FE6D3A" w:rsidP="009E0BA3">
      <w:pPr>
        <w:ind w:firstLine="567"/>
        <w:jc w:val="both"/>
        <w:rPr>
          <w:b/>
          <w:bCs/>
          <w:sz w:val="26"/>
          <w:szCs w:val="28"/>
          <w:lang w:val="pt-BR"/>
        </w:rPr>
      </w:pPr>
    </w:p>
    <w:p w:rsidR="00BD54DB" w:rsidRPr="009E0BA3" w:rsidRDefault="00EA266A" w:rsidP="009E0BA3">
      <w:pPr>
        <w:ind w:firstLine="567"/>
        <w:jc w:val="both"/>
        <w:rPr>
          <w:b/>
          <w:bCs/>
          <w:sz w:val="26"/>
          <w:szCs w:val="26"/>
          <w:lang w:val="pt-BR"/>
        </w:rPr>
      </w:pPr>
      <w:r w:rsidRPr="009E0BA3">
        <w:rPr>
          <w:b/>
          <w:bCs/>
          <w:sz w:val="26"/>
          <w:szCs w:val="26"/>
          <w:lang w:val="pt-BR"/>
        </w:rPr>
        <w:t xml:space="preserve">II. </w:t>
      </w:r>
      <w:r w:rsidRPr="009E0BA3">
        <w:rPr>
          <w:b/>
          <w:bCs/>
          <w:sz w:val="26"/>
          <w:szCs w:val="26"/>
          <w:lang w:val="vi-VN"/>
        </w:rPr>
        <w:t>ĐÁNH GIÁ NĂNG LỰC PHÁP LUẬT DÂN SỰ, NĂNG LỰC HÀNH VI DÂN SỰ,</w:t>
      </w:r>
      <w:r w:rsidRPr="009E0BA3">
        <w:rPr>
          <w:b/>
          <w:bCs/>
          <w:sz w:val="26"/>
          <w:szCs w:val="26"/>
          <w:lang w:val="pt-BR"/>
        </w:rPr>
        <w:t xml:space="preserve"> NĂNG LỰC ĐIỀU HÀNH VÀ QUẢN LÝ SẢN XUẤT KINH DOANH CỦA KHÁCH HÀNG</w:t>
      </w:r>
    </w:p>
    <w:p w:rsidR="00BD54DB" w:rsidRPr="009E0BA3" w:rsidRDefault="00BD54DB" w:rsidP="009E0BA3">
      <w:pPr>
        <w:ind w:firstLine="567"/>
        <w:jc w:val="both"/>
        <w:rPr>
          <w:bCs/>
          <w:sz w:val="26"/>
          <w:szCs w:val="26"/>
          <w:lang w:val="pt-BR"/>
        </w:rPr>
      </w:pPr>
      <w:r w:rsidRPr="009E0BA3">
        <w:rPr>
          <w:b/>
          <w:bCs/>
          <w:sz w:val="26"/>
          <w:szCs w:val="26"/>
          <w:lang w:val="pt-BR"/>
        </w:rPr>
        <w:lastRenderedPageBreak/>
        <w:t xml:space="preserve">1. Đánh giá </w:t>
      </w:r>
      <w:r w:rsidRPr="009E0BA3">
        <w:rPr>
          <w:b/>
          <w:bCs/>
          <w:sz w:val="26"/>
          <w:szCs w:val="26"/>
        </w:rPr>
        <w:t>năng lực pháp luật dân sự, năng lực hành vi dân sự</w:t>
      </w:r>
    </w:p>
    <w:p w:rsidR="00FE6D3A" w:rsidRPr="00FE6D3A" w:rsidRDefault="00FE6D3A" w:rsidP="00FE6D3A">
      <w:pPr>
        <w:ind w:firstLine="567"/>
        <w:jc w:val="both"/>
        <w:rPr>
          <w:rFonts w:eastAsia="Calibri"/>
          <w:bCs/>
          <w:sz w:val="26"/>
          <w:szCs w:val="26"/>
        </w:rPr>
      </w:pPr>
      <w:r w:rsidRPr="00FE6D3A">
        <w:rPr>
          <w:rFonts w:eastAsia="Calibri"/>
          <w:bCs/>
          <w:sz w:val="26"/>
          <w:szCs w:val="26"/>
        </w:rPr>
        <w:t>- Danh mục hồ sơ pháp lý:</w:t>
      </w:r>
    </w:p>
    <w:p w:rsidR="00FE6D3A" w:rsidRPr="00FE6D3A" w:rsidRDefault="00FE6D3A" w:rsidP="00FE6D3A">
      <w:pPr>
        <w:ind w:firstLine="567"/>
        <w:jc w:val="both"/>
        <w:rPr>
          <w:sz w:val="26"/>
          <w:szCs w:val="26"/>
          <w:lang w:val="pt-BR"/>
        </w:rPr>
      </w:pPr>
      <w:r w:rsidRPr="00FE6D3A">
        <w:rPr>
          <w:sz w:val="26"/>
          <w:szCs w:val="26"/>
          <w:lang w:val="pt-BR"/>
        </w:rPr>
        <w:t>- {Loại giấy tờ pháp lý} số {Số ĐKKD} do {Nơi cấp ĐKKD} cấp lần đầu ngày {Ngày cấp ĐKKD}, {Thay đổi ngày cấp ĐKKD}</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xml:space="preserve">- Điều lệ công ty sửa đổi bổ sung lần thứ ............. </w:t>
      </w:r>
    </w:p>
    <w:p w:rsidR="00FE6D3A" w:rsidRPr="00FE6D3A" w:rsidRDefault="00FE6D3A" w:rsidP="00FE6D3A">
      <w:pPr>
        <w:ind w:firstLine="567"/>
        <w:jc w:val="both"/>
        <w:rPr>
          <w:sz w:val="26"/>
          <w:szCs w:val="28"/>
          <w:highlight w:val="yellow"/>
          <w:lang w:val="vi-VN"/>
        </w:rPr>
      </w:pPr>
      <w:r w:rsidRPr="00FE6D3A">
        <w:rPr>
          <w:i/>
          <w:sz w:val="26"/>
          <w:szCs w:val="28"/>
          <w:highlight w:val="yellow"/>
          <w:lang w:val="vi-VN"/>
        </w:rPr>
        <w:t>Tính hợp lệ</w:t>
      </w:r>
      <w:r w:rsidRPr="00FE6D3A">
        <w:rPr>
          <w:sz w:val="26"/>
          <w:szCs w:val="28"/>
          <w:highlight w:val="yellow"/>
          <w:lang w:val="vi-VN"/>
        </w:rPr>
        <w:t>: Điều lệ phải được đánh số trang, phải cập nhật và bổ sung phù hợp với sửa đổi, điều chỉnh trên đăng ký kinh doanh.</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xml:space="preserve">Điều lệ phải có đủ các nội dung chủ yếu theo quy định của Luật DN như: </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Tên, địa chỉ trụ sở chính của công ty; tên, địa chỉ chi nhánh và văn phòng đại diện (nếu có);</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Ngành, nghề kinh doanh;</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Vốn điều lệ; tổng số cổ phần, loại cổ phần và mệnh giá từng loại cổ phần đối với công ty cổ phần;</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Quyền và nghĩa vụ của thành viên đối với công ty trách nhiệm hữu hạn, công ty hợp danh; của cổ đông đối với công ty cổ phần;</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Cơ cấu tổ chức quản lý;</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xml:space="preserve">+ Người đại diện theo pháp luật đối </w:t>
      </w:r>
      <w:r w:rsidRPr="00FE6D3A">
        <w:rPr>
          <w:sz w:val="26"/>
          <w:szCs w:val="28"/>
          <w:highlight w:val="yellow"/>
          <w:shd w:val="clear" w:color="auto" w:fill="FFFFFF"/>
          <w:lang w:val="vi-VN"/>
        </w:rPr>
        <w:t>với</w:t>
      </w:r>
      <w:r w:rsidRPr="00FE6D3A">
        <w:rPr>
          <w:sz w:val="26"/>
          <w:szCs w:val="28"/>
          <w:highlight w:val="yellow"/>
          <w:lang w:val="vi-VN"/>
        </w:rPr>
        <w:t xml:space="preserve"> công ty trách nhiệm hữu hạn, công ty cổ phần;</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Thể thức thông qua quyết định của công ty; nguyên tắc giải quyết tranh chấp nội bộ;</w:t>
      </w:r>
    </w:p>
    <w:p w:rsidR="00FE6D3A" w:rsidRPr="00FE6D3A" w:rsidRDefault="00FE6D3A" w:rsidP="00FE6D3A">
      <w:pPr>
        <w:ind w:firstLine="567"/>
        <w:jc w:val="both"/>
        <w:rPr>
          <w:sz w:val="26"/>
          <w:szCs w:val="28"/>
          <w:highlight w:val="yellow"/>
          <w:lang w:val="vi-VN"/>
        </w:rPr>
      </w:pPr>
      <w:r w:rsidRPr="00FE6D3A">
        <w:rPr>
          <w:sz w:val="26"/>
          <w:szCs w:val="28"/>
          <w:highlight w:val="yellow"/>
          <w:lang w:val="vi-VN"/>
        </w:rPr>
        <w:t>+ Căn cứ và phương pháp xác định thù lao, tiền lương và thưởng cho người quản lý và Kiểm soát viên…</w:t>
      </w:r>
    </w:p>
    <w:p w:rsidR="00FE6D3A" w:rsidRPr="00FE6D3A" w:rsidRDefault="00FE6D3A" w:rsidP="00FE6D3A">
      <w:pPr>
        <w:ind w:firstLine="567"/>
        <w:jc w:val="both"/>
        <w:rPr>
          <w:sz w:val="26"/>
          <w:szCs w:val="28"/>
          <w:lang w:val="vi-VN"/>
        </w:rPr>
      </w:pPr>
      <w:r w:rsidRPr="00FE6D3A">
        <w:rPr>
          <w:i/>
          <w:sz w:val="26"/>
          <w:szCs w:val="28"/>
          <w:highlight w:val="yellow"/>
          <w:lang w:val="vi-VN"/>
        </w:rPr>
        <w:t>Tính hợp pháp</w:t>
      </w:r>
      <w:r w:rsidRPr="00FE6D3A">
        <w:rPr>
          <w:sz w:val="26"/>
          <w:szCs w:val="28"/>
          <w:highlight w:val="yellow"/>
          <w:lang w:val="vi-VN"/>
        </w:rPr>
        <w:t>: Điều lệ có đầy đủ chữ ký của các thành viên tham gia phù hợp với mô hình hoạt động của từng công ty, điều lệ phải được cấp có thẩm quyền phê duyệt.</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xml:space="preserve">- Biên bản họp {Tên gọi Hội đồng} về việc bầu Chủ tịch {Tên gọi Hội đồng}, bổ nhiệm Giám đốc, các Phó Giám đốc và Kế toán trưởng Công ty ngày </w:t>
      </w:r>
      <w:r w:rsidRPr="00FE6D3A">
        <w:rPr>
          <w:sz w:val="26"/>
          <w:szCs w:val="26"/>
          <w:lang w:val="pt-BR"/>
        </w:rPr>
        <w:t>....../...../......</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xml:space="preserve">- Quyết định bổ nhiệm Giám đốc là Ông (bà) .........  số .............. ngày </w:t>
      </w:r>
      <w:r w:rsidRPr="00FE6D3A">
        <w:rPr>
          <w:sz w:val="26"/>
          <w:szCs w:val="26"/>
          <w:lang w:val="pt-BR"/>
        </w:rPr>
        <w:t>....../...../......</w:t>
      </w:r>
    </w:p>
    <w:p w:rsidR="00FE6D3A" w:rsidRPr="00FE6D3A" w:rsidRDefault="00FE6D3A" w:rsidP="00FE6D3A">
      <w:pPr>
        <w:ind w:firstLine="567"/>
        <w:jc w:val="both"/>
        <w:rPr>
          <w:sz w:val="26"/>
          <w:szCs w:val="26"/>
          <w:lang w:val="pt-BR"/>
        </w:rPr>
      </w:pPr>
      <w:r w:rsidRPr="00FE6D3A">
        <w:rPr>
          <w:rFonts w:eastAsia="Arial"/>
          <w:sz w:val="26"/>
          <w:szCs w:val="26"/>
          <w:lang w:val="pt-BR"/>
        </w:rPr>
        <w:t xml:space="preserve">- Quyết định bổ nhiệm Phó Giám đốc là Ông (bà) .........  số .............. ngày </w:t>
      </w:r>
      <w:r w:rsidRPr="00FE6D3A">
        <w:rPr>
          <w:sz w:val="26"/>
          <w:szCs w:val="26"/>
          <w:lang w:val="pt-BR"/>
        </w:rPr>
        <w:t>....../...../......</w:t>
      </w:r>
    </w:p>
    <w:p w:rsidR="00FE6D3A" w:rsidRPr="00FE6D3A" w:rsidRDefault="00FE6D3A" w:rsidP="00FE6D3A">
      <w:pPr>
        <w:ind w:firstLine="567"/>
        <w:jc w:val="both"/>
        <w:rPr>
          <w:sz w:val="26"/>
          <w:szCs w:val="26"/>
          <w:lang w:val="pt-BR"/>
        </w:rPr>
      </w:pPr>
      <w:r w:rsidRPr="00FE6D3A">
        <w:rPr>
          <w:sz w:val="26"/>
          <w:szCs w:val="26"/>
          <w:lang w:val="pt-BR"/>
        </w:rPr>
        <w:t>- {Giấy tờ ủy quyền}</w:t>
      </w:r>
    </w:p>
    <w:p w:rsidR="00FE6D3A" w:rsidRPr="00FE6D3A" w:rsidRDefault="00FE6D3A" w:rsidP="00FE6D3A">
      <w:pPr>
        <w:ind w:firstLine="567"/>
        <w:jc w:val="both"/>
        <w:rPr>
          <w:rFonts w:eastAsia="Arial"/>
          <w:sz w:val="26"/>
          <w:szCs w:val="26"/>
          <w:highlight w:val="yellow"/>
          <w:lang w:val="pt-BR"/>
        </w:rPr>
      </w:pPr>
      <w:r w:rsidRPr="00FE6D3A">
        <w:rPr>
          <w:rFonts w:eastAsia="Arial"/>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FE6D3A" w:rsidRPr="00FE6D3A" w:rsidRDefault="00FE6D3A" w:rsidP="00FE6D3A">
      <w:pPr>
        <w:ind w:firstLine="567"/>
        <w:jc w:val="both"/>
        <w:rPr>
          <w:rFonts w:eastAsia="Arial"/>
          <w:sz w:val="26"/>
          <w:szCs w:val="26"/>
          <w:lang w:val="pt-BR"/>
        </w:rPr>
      </w:pPr>
      <w:r w:rsidRPr="00FE6D3A">
        <w:rPr>
          <w:rFonts w:eastAsia="Arial"/>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xml:space="preserve">- Quyết định bổ nhiệm kế toán trưởng là ông (bà) {Tên kế toán trưởng} số ....... ngày </w:t>
      </w:r>
      <w:r w:rsidRPr="00FE6D3A">
        <w:rPr>
          <w:sz w:val="26"/>
          <w:szCs w:val="26"/>
          <w:lang w:val="pt-BR"/>
        </w:rPr>
        <w:t>....../...../......</w:t>
      </w:r>
      <w:r w:rsidRPr="00FE6D3A">
        <w:rPr>
          <w:rFonts w:eastAsia="Arial"/>
          <w:sz w:val="26"/>
          <w:szCs w:val="26"/>
          <w:lang w:val="pt-BR"/>
        </w:rPr>
        <w:t xml:space="preserve"> </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Chứng chỉ hành nghề/Giấy chứng nhận đủ điều kiện kinh doanh/Giấy phép/Hạn ngạch XNK (nếu có): ....</w:t>
      </w:r>
    </w:p>
    <w:p w:rsidR="00FE6D3A" w:rsidRPr="00FE6D3A" w:rsidRDefault="00FE6D3A" w:rsidP="00FE6D3A">
      <w:pPr>
        <w:ind w:firstLine="567"/>
        <w:jc w:val="both"/>
        <w:rPr>
          <w:rFonts w:eastAsia="Arial"/>
          <w:sz w:val="26"/>
          <w:szCs w:val="26"/>
          <w:lang w:val="pt-BR"/>
        </w:rPr>
      </w:pPr>
      <w:r w:rsidRPr="00FE6D3A">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Giấy chứng nhận phần vốn góp của ..........</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Danh sách thành viên góp vốn.</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lastRenderedPageBreak/>
        <w:t>- Danh sách thành viên {Tên gọi Hội đồng}</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Giấy chứng nhận đăng ký mẫu dấu</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{Loại giấy tờ tùy thân} của ông (bà) {Người đại diện} số {CMND} cấp ngày {Ngày cấp}. Nơi cấp: {Nơi cấp}</w:t>
      </w:r>
    </w:p>
    <w:p w:rsidR="00FE6D3A" w:rsidRPr="00FE6D3A" w:rsidRDefault="00FE6D3A" w:rsidP="00FE6D3A">
      <w:pPr>
        <w:ind w:firstLine="567"/>
        <w:jc w:val="both"/>
        <w:rPr>
          <w:rFonts w:eastAsia="Arial"/>
          <w:sz w:val="26"/>
          <w:szCs w:val="26"/>
          <w:lang w:val="pt-BR"/>
        </w:rPr>
      </w:pPr>
      <w:r w:rsidRPr="00FE6D3A">
        <w:rPr>
          <w:rFonts w:eastAsia="Arial"/>
          <w:sz w:val="26"/>
          <w:szCs w:val="26"/>
          <w:lang w:val="pt-BR"/>
        </w:rPr>
        <w:t xml:space="preserve">- Chứng minh nhân dân của ông (bà) .......... số ......... do .................. cấp ngày </w:t>
      </w:r>
      <w:r w:rsidRPr="00FE6D3A">
        <w:rPr>
          <w:sz w:val="26"/>
          <w:szCs w:val="26"/>
          <w:lang w:val="pt-BR"/>
        </w:rPr>
        <w:t>....../...../......</w:t>
      </w:r>
    </w:p>
    <w:p w:rsidR="00FE6D3A" w:rsidRPr="00FE6D3A" w:rsidRDefault="00FE6D3A" w:rsidP="00FE6D3A">
      <w:pPr>
        <w:ind w:firstLine="567"/>
        <w:jc w:val="both"/>
        <w:rPr>
          <w:sz w:val="26"/>
          <w:szCs w:val="26"/>
          <w:lang w:val="pt-BR"/>
        </w:rPr>
      </w:pPr>
      <w:r w:rsidRPr="00FE6D3A">
        <w:rPr>
          <w:rFonts w:eastAsia="Arial"/>
          <w:bCs/>
          <w:sz w:val="26"/>
          <w:szCs w:val="26"/>
          <w:lang w:val="pt-BR"/>
        </w:rPr>
        <w:t xml:space="preserve">- Nghị quyết/Biên bản họp {Tên gọi Hội đồng} về ... số ............. ngày </w:t>
      </w:r>
      <w:r w:rsidRPr="00FE6D3A">
        <w:rPr>
          <w:sz w:val="26"/>
          <w:szCs w:val="26"/>
          <w:lang w:val="pt-BR"/>
        </w:rPr>
        <w:t>....../...../......</w:t>
      </w:r>
    </w:p>
    <w:p w:rsidR="00FE6D3A" w:rsidRPr="00FE6D3A" w:rsidRDefault="00FE6D3A" w:rsidP="00FE6D3A">
      <w:pPr>
        <w:ind w:firstLine="567"/>
        <w:jc w:val="both"/>
        <w:rPr>
          <w:rFonts w:eastAsia="Arial"/>
          <w:bCs/>
          <w:sz w:val="26"/>
          <w:szCs w:val="26"/>
          <w:lang w:val="pt-BR"/>
        </w:rPr>
      </w:pPr>
      <w:r w:rsidRPr="00FE6D3A">
        <w:rPr>
          <w:rFonts w:eastAsia="Arial"/>
          <w:bCs/>
          <w:sz w:val="26"/>
          <w:szCs w:val="26"/>
          <w:highlight w:val="yellow"/>
          <w:lang w:val="pt-BR"/>
        </w:rPr>
        <w:t>Nghị quyết/Biên bản họp của cấp có thẩm quyền theo điều lệ v/v phê duyệt phương án SXKD, dịch vụ/Dự án đầu tư, vay vốn, bảo lãnh... bảo đảm tiền vay</w:t>
      </w:r>
    </w:p>
    <w:p w:rsidR="00FE6D3A" w:rsidRPr="00FE6D3A" w:rsidRDefault="00FE6D3A" w:rsidP="00FE6D3A">
      <w:pPr>
        <w:ind w:firstLine="567"/>
        <w:jc w:val="both"/>
        <w:rPr>
          <w:sz w:val="26"/>
          <w:szCs w:val="26"/>
        </w:rPr>
      </w:pPr>
      <w:r w:rsidRPr="00FE6D3A">
        <w:rPr>
          <w:b/>
          <w:sz w:val="26"/>
          <w:szCs w:val="26"/>
          <w:lang w:val="vi-VN"/>
        </w:rPr>
        <w:t>Nhận xét:</w:t>
      </w:r>
      <w:r w:rsidRPr="00FE6D3A">
        <w:rPr>
          <w:sz w:val="26"/>
          <w:szCs w:val="26"/>
          <w:lang w:val="vi-VN"/>
        </w:rPr>
        <w:t xml:space="preserve"> </w:t>
      </w:r>
      <w:r w:rsidRPr="00FE6D3A">
        <w:rPr>
          <w:sz w:val="26"/>
          <w:szCs w:val="26"/>
        </w:rPr>
        <w:t>Tại thời điểm lập báo cáo đề xuất cấp bảo lãnh:</w:t>
      </w:r>
    </w:p>
    <w:p w:rsidR="00FE6D3A" w:rsidRPr="00FE6D3A" w:rsidRDefault="00FE6D3A" w:rsidP="00FE6D3A">
      <w:pPr>
        <w:ind w:firstLine="567"/>
        <w:jc w:val="both"/>
        <w:rPr>
          <w:sz w:val="26"/>
          <w:szCs w:val="26"/>
        </w:rPr>
      </w:pPr>
      <w:r w:rsidRPr="00FE6D3A">
        <w:rPr>
          <w:sz w:val="26"/>
          <w:szCs w:val="26"/>
        </w:rPr>
        <w:t>- Việc thành lập và hoạt động của khách hàng hợp pháp</w:t>
      </w:r>
    </w:p>
    <w:p w:rsidR="00FE6D3A" w:rsidRPr="00FE6D3A" w:rsidRDefault="00FE6D3A" w:rsidP="00FE6D3A">
      <w:pPr>
        <w:ind w:firstLine="567"/>
        <w:jc w:val="both"/>
        <w:rPr>
          <w:sz w:val="26"/>
          <w:szCs w:val="26"/>
        </w:rPr>
      </w:pPr>
      <w:r w:rsidRPr="00FE6D3A">
        <w:rPr>
          <w:sz w:val="26"/>
          <w:szCs w:val="26"/>
        </w:rPr>
        <w:t>- Hồ sơ pháp lý của khách hàng đầy đủ, phù hợp với quy định theo điều lệ công ty và quy định của Pháp luật, đảm bảo theo quy định của Agribank.</w:t>
      </w:r>
    </w:p>
    <w:p w:rsidR="00FE6D3A" w:rsidRPr="00FE6D3A" w:rsidRDefault="00FE6D3A" w:rsidP="00FE6D3A">
      <w:pPr>
        <w:ind w:firstLine="567"/>
        <w:jc w:val="both"/>
        <w:rPr>
          <w:sz w:val="26"/>
          <w:szCs w:val="26"/>
        </w:rPr>
      </w:pPr>
      <w:r w:rsidRPr="00FE6D3A">
        <w:rPr>
          <w:sz w:val="26"/>
          <w:szCs w:val="26"/>
        </w:rPr>
        <w:t xml:space="preserve">- Người đại diện của khách hàng có đủ năng lực pháp luật dân sự và năng lực hành vi dân sự. </w:t>
      </w:r>
    </w:p>
    <w:p w:rsidR="00FE6D3A" w:rsidRPr="009E0BA3" w:rsidRDefault="00FE6D3A" w:rsidP="009E0BA3">
      <w:pPr>
        <w:ind w:firstLine="567"/>
        <w:jc w:val="both"/>
        <w:rPr>
          <w:sz w:val="26"/>
          <w:szCs w:val="26"/>
        </w:rPr>
      </w:pPr>
      <w:r w:rsidRPr="009E0BA3">
        <w:rPr>
          <w:sz w:val="26"/>
          <w:szCs w:val="26"/>
        </w:rPr>
        <w:t>- Khách hàng có đủ điều kiện pháp lý để tham gia quan hệ tín dụng.</w:t>
      </w:r>
    </w:p>
    <w:p w:rsidR="00FE6D3A" w:rsidRPr="009E0BA3" w:rsidRDefault="00FE6D3A" w:rsidP="009E0BA3">
      <w:pPr>
        <w:ind w:firstLine="567"/>
        <w:jc w:val="both"/>
        <w:rPr>
          <w:sz w:val="26"/>
          <w:szCs w:val="26"/>
        </w:rPr>
      </w:pPr>
      <w:r w:rsidRPr="009E0BA3">
        <w:rPr>
          <w:sz w:val="26"/>
          <w:szCs w:val="26"/>
        </w:rPr>
        <w:t>- Khách hàng không thuộc đối tượng hạn chế cho vay.</w:t>
      </w:r>
    </w:p>
    <w:p w:rsidR="00FE6D3A" w:rsidRPr="009E0BA3" w:rsidRDefault="00FE6D3A" w:rsidP="009E0BA3">
      <w:pPr>
        <w:ind w:firstLine="567"/>
        <w:jc w:val="both"/>
        <w:rPr>
          <w:sz w:val="26"/>
          <w:szCs w:val="26"/>
        </w:rPr>
      </w:pPr>
      <w:r w:rsidRPr="009E0BA3">
        <w:rPr>
          <w:b/>
          <w:sz w:val="26"/>
          <w:szCs w:val="26"/>
        </w:rPr>
        <w:t>Kết luận:</w:t>
      </w:r>
      <w:r w:rsidRPr="009E0BA3">
        <w:rPr>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p>
    <w:p w:rsidR="00BD54DB" w:rsidRPr="009E0BA3" w:rsidRDefault="00BD54DB" w:rsidP="009E0BA3">
      <w:pPr>
        <w:tabs>
          <w:tab w:val="left" w:pos="567"/>
          <w:tab w:val="left" w:pos="709"/>
        </w:tabs>
        <w:ind w:firstLine="567"/>
        <w:contextualSpacing/>
        <w:jc w:val="both"/>
        <w:rPr>
          <w:b/>
          <w:bCs/>
          <w:sz w:val="26"/>
          <w:szCs w:val="26"/>
          <w:lang w:val="pt-BR"/>
        </w:rPr>
      </w:pPr>
      <w:r w:rsidRPr="009E0BA3">
        <w:rPr>
          <w:b/>
          <w:sz w:val="26"/>
          <w:szCs w:val="26"/>
          <w:lang w:val="pt-BR"/>
        </w:rPr>
        <w:t xml:space="preserve">2. </w:t>
      </w:r>
      <w:bookmarkStart w:id="0" w:name="_Hlk143161046"/>
      <w:r w:rsidRPr="009E0BA3">
        <w:rPr>
          <w:b/>
          <w:bCs/>
          <w:sz w:val="26"/>
          <w:szCs w:val="26"/>
          <w:lang w:val="pt-BR"/>
        </w:rPr>
        <w:t>Danh sách người có liên quan của khách hàng</w:t>
      </w:r>
    </w:p>
    <w:tbl>
      <w:tblPr>
        <w:tblStyle w:val="TableGrid1"/>
        <w:tblW w:w="5000" w:type="pct"/>
        <w:tblLayout w:type="fixed"/>
        <w:tblLook w:val="04A0" w:firstRow="1" w:lastRow="0" w:firstColumn="1" w:lastColumn="0" w:noHBand="0" w:noVBand="1"/>
      </w:tblPr>
      <w:tblGrid>
        <w:gridCol w:w="819"/>
        <w:gridCol w:w="3118"/>
        <w:gridCol w:w="2269"/>
        <w:gridCol w:w="1971"/>
        <w:gridCol w:w="1679"/>
      </w:tblGrid>
      <w:tr w:rsidR="00FE6D3A" w:rsidRPr="00FE6D3A" w:rsidTr="00FE6D3A">
        <w:tc>
          <w:tcPr>
            <w:tcW w:w="415" w:type="pct"/>
            <w:vAlign w:val="center"/>
          </w:tcPr>
          <w:p w:rsidR="00FE6D3A" w:rsidRPr="00FE6D3A" w:rsidRDefault="00FE6D3A" w:rsidP="00FE6D3A">
            <w:pPr>
              <w:jc w:val="center"/>
              <w:rPr>
                <w:b/>
                <w:szCs w:val="26"/>
              </w:rPr>
            </w:pPr>
            <w:r w:rsidRPr="00FE6D3A">
              <w:rPr>
                <w:b/>
                <w:bCs/>
                <w:color w:val="000000"/>
                <w:szCs w:val="26"/>
                <w:shd w:val="clear" w:color="auto" w:fill="FFFFFF"/>
                <w:lang w:val="vi-VN"/>
              </w:rPr>
              <w:t>STT</w:t>
            </w:r>
          </w:p>
        </w:tc>
        <w:tc>
          <w:tcPr>
            <w:tcW w:w="1582" w:type="pct"/>
            <w:vAlign w:val="center"/>
          </w:tcPr>
          <w:p w:rsidR="00FE6D3A" w:rsidRPr="00FE6D3A" w:rsidRDefault="00FE6D3A" w:rsidP="00FE6D3A">
            <w:pPr>
              <w:jc w:val="center"/>
              <w:rPr>
                <w:b/>
                <w:bCs/>
                <w:color w:val="000000"/>
                <w:szCs w:val="26"/>
                <w:shd w:val="clear" w:color="auto" w:fill="FFFFFF"/>
                <w:lang w:val="vi-VN"/>
              </w:rPr>
            </w:pPr>
            <w:r w:rsidRPr="00FE6D3A">
              <w:rPr>
                <w:b/>
                <w:bCs/>
                <w:color w:val="000000"/>
                <w:szCs w:val="26"/>
                <w:shd w:val="clear" w:color="auto" w:fill="FFFFFF"/>
                <w:lang w:val="vi-VN"/>
              </w:rPr>
              <w:t>Tên pháp nhân/</w:t>
            </w:r>
          </w:p>
          <w:p w:rsidR="00FE6D3A" w:rsidRPr="00FE6D3A" w:rsidRDefault="00FE6D3A" w:rsidP="00FE6D3A">
            <w:pPr>
              <w:jc w:val="center"/>
              <w:rPr>
                <w:b/>
                <w:szCs w:val="26"/>
              </w:rPr>
            </w:pPr>
            <w:r w:rsidRPr="00FE6D3A">
              <w:rPr>
                <w:b/>
                <w:bCs/>
                <w:color w:val="000000"/>
                <w:szCs w:val="26"/>
                <w:shd w:val="clear" w:color="auto" w:fill="FFFFFF"/>
                <w:lang w:val="vi-VN"/>
              </w:rPr>
              <w:t>cá nhân</w:t>
            </w:r>
          </w:p>
        </w:tc>
        <w:tc>
          <w:tcPr>
            <w:tcW w:w="1151" w:type="pct"/>
            <w:vAlign w:val="center"/>
          </w:tcPr>
          <w:p w:rsidR="00FE6D3A" w:rsidRDefault="00FE6D3A" w:rsidP="00FE6D3A">
            <w:pPr>
              <w:jc w:val="center"/>
              <w:rPr>
                <w:b/>
                <w:bCs/>
                <w:color w:val="000000"/>
                <w:szCs w:val="26"/>
                <w:shd w:val="clear" w:color="auto" w:fill="FFFFFF"/>
              </w:rPr>
            </w:pPr>
            <w:r w:rsidRPr="00FE6D3A">
              <w:rPr>
                <w:b/>
                <w:bCs/>
                <w:color w:val="000000"/>
                <w:szCs w:val="26"/>
                <w:shd w:val="clear" w:color="auto" w:fill="FFFFFF"/>
                <w:lang w:val="vi-VN"/>
              </w:rPr>
              <w:t>Mã số DN/</w:t>
            </w:r>
          </w:p>
          <w:p w:rsidR="00FE6D3A" w:rsidRPr="00FE6D3A" w:rsidRDefault="00FE6D3A" w:rsidP="00FE6D3A">
            <w:pPr>
              <w:jc w:val="center"/>
              <w:rPr>
                <w:b/>
                <w:szCs w:val="26"/>
              </w:rPr>
            </w:pPr>
            <w:r w:rsidRPr="00FE6D3A">
              <w:rPr>
                <w:b/>
                <w:bCs/>
                <w:color w:val="000000"/>
                <w:szCs w:val="26"/>
                <w:shd w:val="clear" w:color="auto" w:fill="FFFFFF"/>
                <w:lang w:val="vi-VN"/>
              </w:rPr>
              <w:t>CMND</w:t>
            </w:r>
          </w:p>
        </w:tc>
        <w:tc>
          <w:tcPr>
            <w:tcW w:w="1000" w:type="pct"/>
            <w:vAlign w:val="center"/>
          </w:tcPr>
          <w:p w:rsidR="00FE6D3A" w:rsidRDefault="00FE6D3A" w:rsidP="00FE6D3A">
            <w:pPr>
              <w:jc w:val="center"/>
              <w:rPr>
                <w:b/>
                <w:bCs/>
                <w:color w:val="000000"/>
                <w:szCs w:val="26"/>
                <w:shd w:val="clear" w:color="auto" w:fill="FFFFFF"/>
              </w:rPr>
            </w:pPr>
            <w:r w:rsidRPr="00FE6D3A">
              <w:rPr>
                <w:b/>
                <w:bCs/>
                <w:color w:val="000000"/>
                <w:szCs w:val="26"/>
                <w:shd w:val="clear" w:color="auto" w:fill="FFFFFF"/>
                <w:lang w:val="vi-VN"/>
              </w:rPr>
              <w:t>Tỷ lệ sở hữu/</w:t>
            </w:r>
          </w:p>
          <w:p w:rsidR="00FE6D3A" w:rsidRPr="00FE6D3A" w:rsidRDefault="00FE6D3A" w:rsidP="00FE6D3A">
            <w:pPr>
              <w:jc w:val="center"/>
              <w:rPr>
                <w:b/>
                <w:szCs w:val="26"/>
                <w:lang w:val="fr-FR"/>
              </w:rPr>
            </w:pPr>
            <w:r w:rsidRPr="00FE6D3A">
              <w:rPr>
                <w:b/>
                <w:bCs/>
                <w:color w:val="000000"/>
                <w:szCs w:val="26"/>
                <w:shd w:val="clear" w:color="auto" w:fill="FFFFFF"/>
                <w:lang w:val="vi-VN"/>
              </w:rPr>
              <w:t>Mối quan hệ</w:t>
            </w:r>
          </w:p>
        </w:tc>
        <w:tc>
          <w:tcPr>
            <w:tcW w:w="852" w:type="pct"/>
          </w:tcPr>
          <w:p w:rsidR="00FE6D3A" w:rsidRPr="00FE6D3A" w:rsidRDefault="00FE6D3A" w:rsidP="00FE6D3A">
            <w:pPr>
              <w:jc w:val="center"/>
              <w:rPr>
                <w:b/>
                <w:bCs/>
                <w:color w:val="000000"/>
                <w:szCs w:val="26"/>
                <w:shd w:val="clear" w:color="auto" w:fill="FFFFFF"/>
                <w:lang w:val="vi-VN"/>
              </w:rPr>
            </w:pPr>
            <w:r w:rsidRPr="00FE6D3A">
              <w:rPr>
                <w:b/>
                <w:bCs/>
                <w:color w:val="000000"/>
                <w:szCs w:val="26"/>
                <w:shd w:val="clear" w:color="auto" w:fill="FFFFFF"/>
                <w:lang w:val="vi-VN"/>
              </w:rPr>
              <w:t>Ngành nghề kinh doanh</w:t>
            </w:r>
          </w:p>
        </w:tc>
      </w:tr>
      <w:tr w:rsidR="00FE6D3A" w:rsidRPr="00FE6D3A" w:rsidTr="00FE6D3A">
        <w:tc>
          <w:tcPr>
            <w:tcW w:w="415" w:type="pct"/>
            <w:vAlign w:val="center"/>
          </w:tcPr>
          <w:p w:rsidR="00FE6D3A" w:rsidRPr="00FE6D3A" w:rsidRDefault="00FE6D3A" w:rsidP="00FE6D3A">
            <w:pPr>
              <w:jc w:val="center"/>
              <w:rPr>
                <w:szCs w:val="26"/>
                <w:lang w:val="fr-FR"/>
              </w:rPr>
            </w:pPr>
            <w:r w:rsidRPr="00FE6D3A">
              <w:rPr>
                <w:szCs w:val="26"/>
                <w:lang w:val="fr-FR"/>
              </w:rPr>
              <w:t>{NLQ.STT}</w:t>
            </w:r>
          </w:p>
        </w:tc>
        <w:tc>
          <w:tcPr>
            <w:tcW w:w="1582" w:type="pct"/>
            <w:vAlign w:val="center"/>
          </w:tcPr>
          <w:p w:rsidR="00FE6D3A" w:rsidRPr="00FE6D3A" w:rsidRDefault="00FE6D3A" w:rsidP="00FE6D3A">
            <w:pPr>
              <w:jc w:val="center"/>
              <w:rPr>
                <w:szCs w:val="26"/>
              </w:rPr>
            </w:pPr>
            <w:r w:rsidRPr="00FE6D3A">
              <w:rPr>
                <w:szCs w:val="26"/>
              </w:rPr>
              <w:t>{NLQ.Tên tổ chức/Cá nhân}</w:t>
            </w:r>
          </w:p>
        </w:tc>
        <w:tc>
          <w:tcPr>
            <w:tcW w:w="1151" w:type="pct"/>
            <w:vAlign w:val="center"/>
          </w:tcPr>
          <w:p w:rsidR="00FE6D3A" w:rsidRPr="00FE6D3A" w:rsidRDefault="00FE6D3A" w:rsidP="00FE6D3A">
            <w:pPr>
              <w:jc w:val="center"/>
              <w:rPr>
                <w:szCs w:val="26"/>
              </w:rPr>
            </w:pPr>
            <w:r w:rsidRPr="00FE6D3A">
              <w:rPr>
                <w:szCs w:val="26"/>
              </w:rPr>
              <w:t>{NLQ.Số ĐKKD/CMND}</w:t>
            </w:r>
          </w:p>
        </w:tc>
        <w:tc>
          <w:tcPr>
            <w:tcW w:w="1000" w:type="pct"/>
            <w:vAlign w:val="center"/>
          </w:tcPr>
          <w:p w:rsidR="00FE6D3A" w:rsidRPr="00FE6D3A" w:rsidRDefault="00FE6D3A" w:rsidP="00FE6D3A">
            <w:pPr>
              <w:jc w:val="center"/>
              <w:rPr>
                <w:szCs w:val="26"/>
              </w:rPr>
            </w:pPr>
            <w:r w:rsidRPr="00FE6D3A">
              <w:rPr>
                <w:szCs w:val="26"/>
              </w:rPr>
              <w:t>{NLQ.Mối liên quan}</w:t>
            </w:r>
          </w:p>
        </w:tc>
        <w:tc>
          <w:tcPr>
            <w:tcW w:w="852" w:type="pct"/>
          </w:tcPr>
          <w:p w:rsidR="00FE6D3A" w:rsidRPr="00FE6D3A" w:rsidRDefault="00FE6D3A" w:rsidP="00FE6D3A">
            <w:pPr>
              <w:jc w:val="center"/>
              <w:rPr>
                <w:szCs w:val="26"/>
              </w:rPr>
            </w:pPr>
          </w:p>
        </w:tc>
      </w:tr>
    </w:tbl>
    <w:bookmarkEnd w:id="0"/>
    <w:p w:rsidR="00BD54DB" w:rsidRPr="009E0BA3" w:rsidRDefault="00EA266A" w:rsidP="009E0BA3">
      <w:pPr>
        <w:tabs>
          <w:tab w:val="left" w:pos="567"/>
        </w:tabs>
        <w:spacing w:before="120"/>
        <w:ind w:firstLine="567"/>
        <w:jc w:val="both"/>
        <w:rPr>
          <w:b/>
          <w:sz w:val="26"/>
          <w:szCs w:val="26"/>
        </w:rPr>
      </w:pPr>
      <w:r w:rsidRPr="009E0BA3">
        <w:rPr>
          <w:b/>
          <w:sz w:val="26"/>
          <w:szCs w:val="26"/>
        </w:rPr>
        <w:t xml:space="preserve">III. </w:t>
      </w:r>
      <w:r w:rsidR="005E503B" w:rsidRPr="009E0BA3">
        <w:rPr>
          <w:b/>
          <w:bCs/>
          <w:sz w:val="26"/>
          <w:szCs w:val="26"/>
          <w:lang w:val="vi-VN"/>
        </w:rPr>
        <w:t>THẨM ĐỊNH</w:t>
      </w:r>
      <w:r w:rsidRPr="009E0BA3">
        <w:rPr>
          <w:b/>
          <w:bCs/>
          <w:sz w:val="26"/>
          <w:szCs w:val="26"/>
          <w:lang w:val="pt-BR"/>
        </w:rPr>
        <w:t xml:space="preserve"> TÌNH HÌNH TÀI CHÍNH CỦA KHÁCH HÀNG</w:t>
      </w:r>
    </w:p>
    <w:p w:rsidR="00DF6A75" w:rsidRPr="00E574BA" w:rsidRDefault="00DF6A75" w:rsidP="00DF6A75">
      <w:pPr>
        <w:tabs>
          <w:tab w:val="left" w:pos="639"/>
        </w:tabs>
        <w:ind w:firstLine="567"/>
        <w:jc w:val="both"/>
        <w:rPr>
          <w:rFonts w:eastAsiaTheme="minorHAnsi"/>
          <w:sz w:val="26"/>
          <w:szCs w:val="28"/>
          <w:highlight w:val="yellow"/>
        </w:rPr>
      </w:pPr>
      <w:r w:rsidRPr="00E574BA">
        <w:rPr>
          <w:rFonts w:eastAsiaTheme="minorHAnsi"/>
          <w:sz w:val="26"/>
          <w:szCs w:val="28"/>
          <w:highlight w:val="yellow"/>
        </w:rPr>
        <w:t>Trường hợp khách hàng ký quỹ hoặc có bảo đảm bằng</w:t>
      </w:r>
      <w:r w:rsidRPr="00E574BA">
        <w:rPr>
          <w:rFonts w:eastAsiaTheme="minorHAnsi"/>
          <w:sz w:val="26"/>
          <w:szCs w:val="28"/>
          <w:highlight w:val="yellow"/>
          <w:lang w:val="vi-VN"/>
        </w:rPr>
        <w:t xml:space="preserve"> các loại giấy tờ có giá, số dư tiền gửi</w:t>
      </w:r>
      <w:r w:rsidRPr="00E574BA">
        <w:rPr>
          <w:rFonts w:eastAsiaTheme="minorHAnsi"/>
          <w:sz w:val="26"/>
          <w:szCs w:val="28"/>
          <w:highlight w:val="yellow"/>
        </w:rPr>
        <w:t xml:space="preserve"> tại</w:t>
      </w:r>
      <w:r w:rsidRPr="00E574BA">
        <w:rPr>
          <w:rFonts w:eastAsiaTheme="minorHAnsi"/>
          <w:sz w:val="26"/>
          <w:szCs w:val="28"/>
          <w:highlight w:val="yellow"/>
          <w:lang w:val="vi-VN"/>
        </w:rPr>
        <w:t xml:space="preserve"> Agribank</w:t>
      </w:r>
      <w:r w:rsidRPr="00E574BA">
        <w:rPr>
          <w:rFonts w:eastAsiaTheme="minorHAnsi"/>
          <w:sz w:val="26"/>
          <w:szCs w:val="28"/>
          <w:highlight w:val="yellow"/>
        </w:rPr>
        <w:t>, n</w:t>
      </w:r>
      <w:r w:rsidRPr="00E574BA">
        <w:rPr>
          <w:rFonts w:eastAsiaTheme="minorHAnsi"/>
          <w:sz w:val="26"/>
          <w:szCs w:val="28"/>
          <w:highlight w:val="yellow"/>
          <w:lang w:val="vi-VN"/>
        </w:rPr>
        <w:t>gân hàng thương mại</w:t>
      </w:r>
      <w:r w:rsidRPr="00E574BA">
        <w:rPr>
          <w:rFonts w:eastAsiaTheme="minorHAnsi"/>
          <w:sz w:val="26"/>
          <w:szCs w:val="28"/>
          <w:highlight w:val="yellow"/>
        </w:rPr>
        <w:t>, Ngân hàng Chính sách xã hội, c</w:t>
      </w:r>
      <w:r w:rsidRPr="00E574BA">
        <w:rPr>
          <w:rFonts w:eastAsiaTheme="minorHAnsi"/>
          <w:sz w:val="26"/>
          <w:szCs w:val="28"/>
          <w:highlight w:val="yellow"/>
          <w:lang w:val="vi-VN"/>
        </w:rPr>
        <w:t>hi nhánh ngân hàng nước ngoài phát hành</w:t>
      </w:r>
      <w:r w:rsidRPr="00E574BA">
        <w:rPr>
          <w:rFonts w:eastAsiaTheme="minorHAnsi"/>
          <w:sz w:val="26"/>
          <w:szCs w:val="28"/>
          <w:highlight w:val="yellow"/>
        </w:rPr>
        <w:t>, trái phiếu Chính phủ, trái phiếu được</w:t>
      </w:r>
      <w:r w:rsidRPr="00E574BA">
        <w:rPr>
          <w:rFonts w:eastAsiaTheme="minorHAnsi"/>
          <w:sz w:val="26"/>
          <w:szCs w:val="28"/>
          <w:highlight w:val="yellow"/>
          <w:lang w:val="vi-VN"/>
        </w:rPr>
        <w:t xml:space="preserve"> Chính phủ bảo lãnh </w:t>
      </w:r>
      <w:r w:rsidRPr="00E574BA">
        <w:rPr>
          <w:rFonts w:eastAsiaTheme="minorHAnsi"/>
          <w:sz w:val="26"/>
          <w:szCs w:val="28"/>
          <w:highlight w:val="yellow"/>
        </w:rPr>
        <w:t>cho 100% giá trị khoản bảo lãnh thì không phải cung cấp hồ sơ kinh tế, hồ sơ chứng minh năng lực thực hiện các nghĩa vụ đề nghị được bảo lãnh</w:t>
      </w:r>
    </w:p>
    <w:p w:rsidR="00DF6A75" w:rsidRPr="00E574BA" w:rsidRDefault="00DF6A75" w:rsidP="00DF6A75">
      <w:pPr>
        <w:tabs>
          <w:tab w:val="left" w:pos="639"/>
        </w:tabs>
        <w:ind w:firstLine="567"/>
        <w:jc w:val="both"/>
        <w:rPr>
          <w:rFonts w:eastAsiaTheme="minorHAnsi"/>
          <w:sz w:val="26"/>
          <w:szCs w:val="28"/>
        </w:rPr>
      </w:pPr>
      <w:r w:rsidRPr="00DF6A75">
        <w:rPr>
          <w:rFonts w:eastAsiaTheme="minorHAnsi"/>
          <w:sz w:val="26"/>
          <w:szCs w:val="28"/>
          <w:highlight w:val="yellow"/>
        </w:rPr>
        <w:t>Ghi như sau: (nếu không thì xóa và trình bày từ mục “1. Căn cứ đánh giá, phân tích”)</w:t>
      </w:r>
    </w:p>
    <w:p w:rsidR="00DF6A75" w:rsidRPr="00E574BA" w:rsidRDefault="00DF6A75" w:rsidP="00DF6A75">
      <w:pPr>
        <w:tabs>
          <w:tab w:val="left" w:pos="639"/>
        </w:tabs>
        <w:ind w:firstLine="567"/>
        <w:jc w:val="both"/>
        <w:rPr>
          <w:rFonts w:eastAsia="Calibri"/>
          <w:b/>
          <w:color w:val="0000FF"/>
          <w:sz w:val="26"/>
          <w:szCs w:val="26"/>
        </w:rPr>
      </w:pPr>
      <w:r w:rsidRPr="00E574BA">
        <w:rPr>
          <w:rFonts w:eastAsiaTheme="minorHAnsi"/>
          <w:color w:val="0000FF"/>
          <w:sz w:val="26"/>
          <w:szCs w:val="28"/>
        </w:rPr>
        <w:t>Khách hàng ký quỹ 100% ... / có bảo đảm bằng số dư tiền gửi tại ...</w:t>
      </w:r>
    </w:p>
    <w:p w:rsidR="00BD54DB" w:rsidRPr="009E0BA3" w:rsidRDefault="00BD54DB" w:rsidP="009E0BA3">
      <w:pPr>
        <w:tabs>
          <w:tab w:val="left" w:pos="567"/>
        </w:tabs>
        <w:ind w:firstLine="567"/>
        <w:jc w:val="both"/>
        <w:rPr>
          <w:b/>
          <w:bCs/>
          <w:sz w:val="26"/>
          <w:szCs w:val="26"/>
        </w:rPr>
      </w:pPr>
      <w:r w:rsidRPr="009E0BA3">
        <w:rPr>
          <w:b/>
          <w:sz w:val="26"/>
          <w:szCs w:val="26"/>
        </w:rPr>
        <w:t>1</w:t>
      </w:r>
      <w:r w:rsidRPr="009E0BA3">
        <w:rPr>
          <w:b/>
          <w:bCs/>
          <w:sz w:val="26"/>
          <w:szCs w:val="26"/>
          <w:lang w:val="pt-BR"/>
        </w:rPr>
        <w:t xml:space="preserve">. </w:t>
      </w:r>
      <w:r w:rsidRPr="009E0BA3">
        <w:rPr>
          <w:b/>
          <w:bCs/>
          <w:sz w:val="26"/>
          <w:szCs w:val="26"/>
        </w:rPr>
        <w:t>Căn cứ đánh giá, phân tích</w:t>
      </w:r>
    </w:p>
    <w:p w:rsidR="00FE6D3A" w:rsidRPr="009E0BA3" w:rsidRDefault="00FE6D3A" w:rsidP="009E0BA3">
      <w:pPr>
        <w:ind w:firstLine="567"/>
        <w:jc w:val="both"/>
        <w:rPr>
          <w:sz w:val="26"/>
          <w:szCs w:val="26"/>
        </w:rPr>
      </w:pPr>
      <w:r w:rsidRPr="009E0BA3">
        <w:rPr>
          <w:sz w:val="26"/>
          <w:szCs w:val="26"/>
        </w:rPr>
        <w:t>- Báo cáo tài chính năm {CS.Năm liền kề -1}, {CS.Năm liền kề}.</w:t>
      </w:r>
    </w:p>
    <w:p w:rsidR="00FE6D3A" w:rsidRPr="009E0BA3" w:rsidRDefault="00FE6D3A" w:rsidP="009E0BA3">
      <w:pPr>
        <w:ind w:firstLine="567"/>
        <w:jc w:val="both"/>
        <w:rPr>
          <w:sz w:val="26"/>
          <w:szCs w:val="26"/>
          <w:highlight w:val="yellow"/>
        </w:rPr>
      </w:pPr>
      <w:r w:rsidRPr="009E0BA3">
        <w:rPr>
          <w:sz w:val="26"/>
          <w:szCs w:val="26"/>
          <w:highlight w:val="yellow"/>
        </w:rPr>
        <w:t xml:space="preserve">(Báo cáo tài chính 2 năm liền kề trừ doanh nghiệp mới được thành lập). </w:t>
      </w:r>
    </w:p>
    <w:p w:rsidR="00FE6D3A" w:rsidRPr="00FE6D3A" w:rsidRDefault="00FE6D3A" w:rsidP="00FE6D3A">
      <w:pPr>
        <w:ind w:firstLine="567"/>
        <w:jc w:val="both"/>
        <w:rPr>
          <w:sz w:val="26"/>
          <w:szCs w:val="26"/>
          <w:highlight w:val="yellow"/>
        </w:rPr>
      </w:pPr>
      <w:r w:rsidRPr="00FE6D3A">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E6D3A" w:rsidRPr="00FE6D3A" w:rsidRDefault="00FE6D3A" w:rsidP="00FE6D3A">
      <w:pPr>
        <w:ind w:firstLine="567"/>
        <w:jc w:val="both"/>
        <w:rPr>
          <w:sz w:val="26"/>
          <w:szCs w:val="26"/>
        </w:rPr>
      </w:pPr>
      <w:r w:rsidRPr="00FE6D3A">
        <w:rPr>
          <w:sz w:val="26"/>
          <w:szCs w:val="26"/>
        </w:rPr>
        <w:t xml:space="preserve">- Báo cáo tài chính quý gần nhất </w:t>
      </w:r>
    </w:p>
    <w:p w:rsidR="00FE6D3A" w:rsidRPr="00FE6D3A" w:rsidRDefault="00FE6D3A" w:rsidP="00FE6D3A">
      <w:pPr>
        <w:ind w:firstLine="567"/>
        <w:jc w:val="both"/>
        <w:rPr>
          <w:sz w:val="26"/>
          <w:szCs w:val="26"/>
          <w:highlight w:val="yellow"/>
        </w:rPr>
      </w:pPr>
      <w:r w:rsidRPr="00FE6D3A">
        <w:rPr>
          <w:sz w:val="26"/>
          <w:szCs w:val="26"/>
          <w:highlight w:val="yellow"/>
        </w:rPr>
        <w:t xml:space="preserve">(Trường hợp DN không lập báo cáo tài chính quý thì lập báo cáo một số tình hình tài chính quý gần nhất);  </w:t>
      </w:r>
    </w:p>
    <w:p w:rsidR="00FE6D3A" w:rsidRPr="00FE6D3A" w:rsidRDefault="00FE6D3A" w:rsidP="00FE6D3A">
      <w:pPr>
        <w:ind w:firstLine="567"/>
        <w:jc w:val="both"/>
        <w:rPr>
          <w:sz w:val="26"/>
          <w:szCs w:val="26"/>
        </w:rPr>
      </w:pPr>
      <w:r w:rsidRPr="00FE6D3A">
        <w:rPr>
          <w:sz w:val="26"/>
          <w:szCs w:val="26"/>
        </w:rPr>
        <w:t xml:space="preserve">- Báo cáo một số tình hình tài chính </w:t>
      </w:r>
      <w:r>
        <w:rPr>
          <w:sz w:val="26"/>
          <w:szCs w:val="26"/>
        </w:rPr>
        <w:t>đến {CS.Ngày báo cáo}</w:t>
      </w:r>
    </w:p>
    <w:p w:rsidR="00FE6D3A" w:rsidRPr="00FE6D3A" w:rsidRDefault="00FE6D3A" w:rsidP="00FE6D3A">
      <w:pPr>
        <w:ind w:firstLine="567"/>
        <w:jc w:val="both"/>
        <w:rPr>
          <w:bCs/>
          <w:sz w:val="26"/>
          <w:szCs w:val="28"/>
          <w:lang w:val="nl-NL"/>
        </w:rPr>
      </w:pPr>
      <w:r w:rsidRPr="00FE6D3A">
        <w:rPr>
          <w:bCs/>
          <w:sz w:val="26"/>
          <w:szCs w:val="28"/>
          <w:lang w:val="nl-NL"/>
        </w:rPr>
        <w:t>- Sổ phụ chi tiết các khoản nợ phải thu, phải trả;</w:t>
      </w:r>
    </w:p>
    <w:p w:rsidR="00FE6D3A" w:rsidRPr="00FE6D3A" w:rsidRDefault="00FE6D3A" w:rsidP="00FE6D3A">
      <w:pPr>
        <w:ind w:firstLine="567"/>
        <w:jc w:val="both"/>
        <w:rPr>
          <w:bCs/>
          <w:sz w:val="26"/>
          <w:szCs w:val="28"/>
          <w:lang w:val="nl-NL"/>
        </w:rPr>
      </w:pPr>
      <w:r w:rsidRPr="00FE6D3A">
        <w:rPr>
          <w:bCs/>
          <w:sz w:val="26"/>
          <w:szCs w:val="28"/>
          <w:lang w:val="nl-NL"/>
        </w:rPr>
        <w:t>- Sổ phụ chi tiết hàng tồn kho;</w:t>
      </w:r>
    </w:p>
    <w:p w:rsidR="00FE6D3A" w:rsidRPr="00FE6D3A" w:rsidRDefault="00FE6D3A" w:rsidP="00FE6D3A">
      <w:pPr>
        <w:ind w:firstLine="567"/>
        <w:jc w:val="both"/>
        <w:rPr>
          <w:bCs/>
          <w:sz w:val="26"/>
          <w:szCs w:val="28"/>
          <w:lang w:val="nl-NL"/>
        </w:rPr>
      </w:pPr>
      <w:r w:rsidRPr="00FE6D3A">
        <w:rPr>
          <w:bCs/>
          <w:sz w:val="26"/>
          <w:szCs w:val="28"/>
          <w:lang w:val="nl-NL"/>
        </w:rPr>
        <w:t>- Sổ phụ chi tiết các khoản đầu tư tài chính dài hạn, ngắn hạn.</w:t>
      </w:r>
    </w:p>
    <w:p w:rsidR="00FE6D3A" w:rsidRPr="00FE6D3A" w:rsidRDefault="00FE6D3A" w:rsidP="00FE6D3A">
      <w:pPr>
        <w:ind w:firstLine="567"/>
        <w:jc w:val="both"/>
        <w:rPr>
          <w:bCs/>
          <w:sz w:val="26"/>
          <w:szCs w:val="28"/>
          <w:lang w:val="nl-NL"/>
        </w:rPr>
      </w:pPr>
      <w:r w:rsidRPr="00FE6D3A">
        <w:rPr>
          <w:bCs/>
          <w:sz w:val="26"/>
          <w:szCs w:val="28"/>
          <w:lang w:val="nl-NL"/>
        </w:rPr>
        <w:t>- Bảng kê nợ vay tại các TCTD;</w:t>
      </w:r>
    </w:p>
    <w:p w:rsidR="00FE6D3A" w:rsidRPr="00FE6D3A" w:rsidRDefault="00FE6D3A" w:rsidP="00FE6D3A">
      <w:pPr>
        <w:ind w:firstLine="567"/>
        <w:jc w:val="both"/>
        <w:rPr>
          <w:bCs/>
          <w:sz w:val="26"/>
          <w:szCs w:val="28"/>
          <w:lang w:val="nl-NL"/>
        </w:rPr>
      </w:pPr>
      <w:r w:rsidRPr="00FE6D3A">
        <w:rPr>
          <w:bCs/>
          <w:sz w:val="26"/>
          <w:szCs w:val="28"/>
          <w:lang w:val="nl-NL"/>
        </w:rPr>
        <w:lastRenderedPageBreak/>
        <w:t xml:space="preserve">- Sổ phụ tài khoản tiền gửi các ngân hàng; </w:t>
      </w:r>
    </w:p>
    <w:p w:rsidR="00FE6D3A" w:rsidRPr="00FE6D3A" w:rsidRDefault="00FE6D3A" w:rsidP="00FE6D3A">
      <w:pPr>
        <w:ind w:firstLine="567"/>
        <w:jc w:val="both"/>
        <w:rPr>
          <w:bCs/>
          <w:sz w:val="26"/>
          <w:szCs w:val="28"/>
          <w:lang w:val="nl-NL"/>
        </w:rPr>
      </w:pPr>
      <w:r w:rsidRPr="00FE6D3A">
        <w:rPr>
          <w:bCs/>
          <w:sz w:val="26"/>
          <w:szCs w:val="28"/>
          <w:lang w:val="nl-NL"/>
        </w:rPr>
        <w:t>- Chi tiết doanh thu theo từng mặt hàng, lĩnh vực kinh doanh, từng công trình thi công. Doanh số (lượng, giá trị) xuất khẩu theo từng nước, khu vực (nếu có)...</w:t>
      </w:r>
    </w:p>
    <w:p w:rsidR="00FE6D3A" w:rsidRPr="00FE6D3A" w:rsidRDefault="00FE6D3A" w:rsidP="00FE6D3A">
      <w:pPr>
        <w:ind w:firstLine="567"/>
        <w:jc w:val="both"/>
        <w:rPr>
          <w:bCs/>
          <w:sz w:val="26"/>
          <w:szCs w:val="28"/>
          <w:lang w:val="nl-NL"/>
        </w:rPr>
      </w:pPr>
      <w:r w:rsidRPr="00FE6D3A">
        <w:rPr>
          <w:bCs/>
          <w:sz w:val="26"/>
          <w:szCs w:val="28"/>
          <w:lang w:val="nl-NL"/>
        </w:rPr>
        <w:t xml:space="preserve">- Các tài liệu khác (nếu có). </w:t>
      </w:r>
    </w:p>
    <w:p w:rsidR="00BD54DB" w:rsidRPr="009E0BA3" w:rsidRDefault="00BD54DB" w:rsidP="009E0BA3">
      <w:pPr>
        <w:ind w:firstLine="567"/>
        <w:jc w:val="both"/>
        <w:rPr>
          <w:b/>
          <w:sz w:val="26"/>
          <w:szCs w:val="26"/>
          <w:lang w:val="pt-BR"/>
        </w:rPr>
      </w:pPr>
      <w:r w:rsidRPr="009E0BA3">
        <w:rPr>
          <w:b/>
          <w:sz w:val="26"/>
          <w:szCs w:val="26"/>
          <w:lang w:val="pt-BR"/>
        </w:rPr>
        <w:t>2. Phân tích, đánh giá về tình hình tài chính của khách hàng</w:t>
      </w:r>
    </w:p>
    <w:p w:rsidR="00FE6D3A" w:rsidRPr="00FE6D3A" w:rsidRDefault="00FE6D3A" w:rsidP="00FE6D3A">
      <w:pPr>
        <w:ind w:firstLine="567"/>
        <w:jc w:val="both"/>
        <w:rPr>
          <w:rFonts w:eastAsia="Calibri"/>
          <w:sz w:val="26"/>
          <w:szCs w:val="26"/>
          <w:lang w:val="fr-FR"/>
        </w:rPr>
      </w:pPr>
      <w:r w:rsidRPr="00FE6D3A">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FE6D3A">
        <w:rPr>
          <w:rFonts w:eastAsia="Calibri"/>
          <w:sz w:val="26"/>
          <w:szCs w:val="26"/>
          <w:lang w:val="fr-FR"/>
        </w:rPr>
        <w:t xml:space="preserve"> </w:t>
      </w:r>
    </w:p>
    <w:p w:rsidR="00FE6D3A" w:rsidRPr="00FE6D3A" w:rsidRDefault="00FE6D3A" w:rsidP="00FE6D3A">
      <w:pPr>
        <w:ind w:firstLine="567"/>
        <w:jc w:val="both"/>
        <w:rPr>
          <w:rFonts w:eastAsia="Calibri"/>
          <w:sz w:val="26"/>
          <w:szCs w:val="26"/>
          <w:lang w:val="fr-FR"/>
        </w:rPr>
      </w:pPr>
      <w:r w:rsidRPr="00FE6D3A">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FE6D3A" w:rsidRPr="00FE6D3A" w:rsidRDefault="00FE6D3A" w:rsidP="00FE6D3A">
      <w:pPr>
        <w:ind w:firstLine="567"/>
        <w:jc w:val="both"/>
        <w:rPr>
          <w:rFonts w:eastAsia="Calibri"/>
          <w:sz w:val="26"/>
          <w:szCs w:val="26"/>
          <w:lang w:val="fr-FR"/>
        </w:rPr>
      </w:pPr>
      <w:r w:rsidRPr="00FE6D3A">
        <w:rPr>
          <w:rFonts w:eastAsia="Calibri"/>
          <w:sz w:val="26"/>
          <w:szCs w:val="26"/>
          <w:highlight w:val="yellow"/>
          <w:lang w:val="fr-FR"/>
        </w:rPr>
        <w:t>Một số mục đã có sẵn phân tích dưới đây là để tham khảo từ một vài khoản cấp tín dụng có thực trước đây, tùy tình hình thực tế để thêm, bớt cho phù hợp</w:t>
      </w:r>
    </w:p>
    <w:p w:rsidR="00FE6D3A" w:rsidRPr="00FE6D3A" w:rsidRDefault="00FE6D3A" w:rsidP="00FE6D3A">
      <w:pPr>
        <w:ind w:firstLine="567"/>
        <w:jc w:val="both"/>
        <w:rPr>
          <w:sz w:val="26"/>
          <w:szCs w:val="26"/>
          <w:lang w:val="fr-FR"/>
        </w:rPr>
      </w:pPr>
      <w:r w:rsidRPr="00FE6D3A">
        <w:rPr>
          <w:bCs/>
          <w:sz w:val="26"/>
          <w:szCs w:val="26"/>
          <w:lang w:val="fr-FR"/>
        </w:rPr>
        <w:t>Bảng cân đối tài khoản rút gọn</w:t>
      </w:r>
      <w:r w:rsidRPr="00FE6D3A">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680"/>
        <w:gridCol w:w="1681"/>
        <w:gridCol w:w="1681"/>
        <w:gridCol w:w="1681"/>
      </w:tblGrid>
      <w:tr w:rsidR="00FE6D3A" w:rsidRPr="00FE6D3A" w:rsidTr="00FE6D3A">
        <w:tc>
          <w:tcPr>
            <w:tcW w:w="1589" w:type="pct"/>
            <w:shd w:val="clear" w:color="auto" w:fill="auto"/>
            <w:noWrap/>
            <w:vAlign w:val="center"/>
          </w:tcPr>
          <w:p w:rsidR="00FE6D3A" w:rsidRPr="00FE6D3A" w:rsidRDefault="00FE6D3A" w:rsidP="00FE6D3A">
            <w:pPr>
              <w:rPr>
                <w:b/>
                <w:bCs/>
              </w:rPr>
            </w:pPr>
            <w:r w:rsidRPr="00FE6D3A">
              <w:rPr>
                <w:b/>
                <w:bCs/>
              </w:rPr>
              <w:t>CHỈ TIÊU</w:t>
            </w:r>
          </w:p>
        </w:tc>
        <w:tc>
          <w:tcPr>
            <w:tcW w:w="852" w:type="pct"/>
            <w:shd w:val="clear" w:color="auto" w:fill="auto"/>
            <w:vAlign w:val="center"/>
          </w:tcPr>
          <w:p w:rsidR="00FE6D3A" w:rsidRPr="00FE6D3A" w:rsidRDefault="00FE6D3A" w:rsidP="00FE6D3A">
            <w:pPr>
              <w:jc w:val="center"/>
              <w:rPr>
                <w:b/>
                <w:lang w:val="fr-FR"/>
              </w:rPr>
            </w:pPr>
            <w:r w:rsidRPr="00FE6D3A">
              <w:rPr>
                <w:b/>
                <w:lang w:val="fr-FR"/>
              </w:rPr>
              <w:t>{CS.Năm liền kề -1}</w:t>
            </w:r>
          </w:p>
        </w:tc>
        <w:tc>
          <w:tcPr>
            <w:tcW w:w="853" w:type="pct"/>
            <w:shd w:val="clear" w:color="auto" w:fill="auto"/>
            <w:vAlign w:val="center"/>
          </w:tcPr>
          <w:p w:rsidR="00FE6D3A" w:rsidRPr="00FE6D3A" w:rsidRDefault="00FE6D3A" w:rsidP="00FE6D3A">
            <w:pPr>
              <w:jc w:val="center"/>
              <w:rPr>
                <w:b/>
                <w:lang w:val="fr-FR"/>
              </w:rPr>
            </w:pPr>
            <w:r w:rsidRPr="00FE6D3A">
              <w:rPr>
                <w:b/>
                <w:lang w:val="fr-FR"/>
              </w:rPr>
              <w:t>{CS.Năm liền kề}</w:t>
            </w:r>
          </w:p>
        </w:tc>
        <w:tc>
          <w:tcPr>
            <w:tcW w:w="853" w:type="pct"/>
            <w:shd w:val="clear" w:color="auto" w:fill="auto"/>
            <w:vAlign w:val="center"/>
          </w:tcPr>
          <w:p w:rsidR="00FE6D3A" w:rsidRPr="00FE6D3A" w:rsidRDefault="00FE6D3A" w:rsidP="00FE6D3A">
            <w:pPr>
              <w:jc w:val="center"/>
              <w:rPr>
                <w:b/>
                <w:bCs/>
              </w:rPr>
            </w:pPr>
            <w:r w:rsidRPr="00FE6D3A">
              <w:rPr>
                <w:b/>
                <w:bCs/>
              </w:rPr>
              <w:t>{CS.Ngày báo cáo}</w:t>
            </w:r>
          </w:p>
        </w:tc>
        <w:tc>
          <w:tcPr>
            <w:tcW w:w="853" w:type="pct"/>
            <w:vAlign w:val="center"/>
          </w:tcPr>
          <w:p w:rsidR="00FE6D3A" w:rsidRPr="00FE6D3A" w:rsidRDefault="00FE6D3A" w:rsidP="00FE6D3A">
            <w:pPr>
              <w:jc w:val="center"/>
              <w:rPr>
                <w:b/>
                <w:bCs/>
              </w:rPr>
            </w:pPr>
            <w:r w:rsidRPr="00FE6D3A">
              <w:rPr>
                <w:b/>
                <w:bCs/>
              </w:rPr>
              <w:t>So sánh</w:t>
            </w:r>
          </w:p>
          <w:p w:rsidR="00FE6D3A" w:rsidRPr="00FE6D3A" w:rsidRDefault="00FE6D3A" w:rsidP="00FE6D3A">
            <w:pPr>
              <w:jc w:val="center"/>
              <w:rPr>
                <w:b/>
                <w:bCs/>
              </w:rPr>
            </w:pPr>
            <w:r w:rsidRPr="00FE6D3A">
              <w:rPr>
                <w:b/>
                <w:lang w:val="fr-FR"/>
              </w:rPr>
              <w:t>{CS.Năm liền kề} - {CS.Năm liền kề -1}</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A. Tài sản ngắn hạn</w:t>
            </w:r>
          </w:p>
        </w:tc>
        <w:tc>
          <w:tcPr>
            <w:tcW w:w="852" w:type="pct"/>
            <w:shd w:val="clear" w:color="auto" w:fill="auto"/>
            <w:noWrap/>
            <w:vAlign w:val="center"/>
            <w:hideMark/>
          </w:tcPr>
          <w:p w:rsidR="00FE6D3A" w:rsidRPr="00FE6D3A" w:rsidRDefault="00FE6D3A" w:rsidP="00FE6D3A">
            <w:pPr>
              <w:jc w:val="right"/>
              <w:rPr>
                <w:bCs/>
              </w:rPr>
            </w:pPr>
            <w:r w:rsidRPr="00FE6D3A">
              <w:t>{CS.Tài sản ngắn hạn:}</w:t>
            </w:r>
          </w:p>
        </w:tc>
        <w:tc>
          <w:tcPr>
            <w:tcW w:w="853" w:type="pct"/>
            <w:shd w:val="clear" w:color="auto" w:fill="auto"/>
            <w:noWrap/>
            <w:vAlign w:val="center"/>
            <w:hideMark/>
          </w:tcPr>
          <w:p w:rsidR="00FE6D3A" w:rsidRPr="00FE6D3A" w:rsidRDefault="00FE6D3A" w:rsidP="00FE6D3A">
            <w:pPr>
              <w:jc w:val="right"/>
              <w:rPr>
                <w:bCs/>
              </w:rPr>
            </w:pPr>
            <w:r w:rsidRPr="00FE6D3A">
              <w:t>{CS.Tài sản ngắn hạn}</w:t>
            </w:r>
          </w:p>
        </w:tc>
        <w:tc>
          <w:tcPr>
            <w:tcW w:w="853" w:type="pct"/>
            <w:shd w:val="clear" w:color="auto" w:fill="auto"/>
            <w:noWrap/>
            <w:vAlign w:val="center"/>
            <w:hideMark/>
          </w:tcPr>
          <w:p w:rsidR="00FE6D3A" w:rsidRPr="00FE6D3A" w:rsidRDefault="00FE6D3A" w:rsidP="00FE6D3A">
            <w:pPr>
              <w:jc w:val="right"/>
              <w:rPr>
                <w:bCs/>
              </w:rPr>
            </w:pPr>
            <w:r w:rsidRPr="00FE6D3A">
              <w:t>{CS.Tài sản ngắn hạn::}</w:t>
            </w:r>
          </w:p>
        </w:tc>
        <w:tc>
          <w:tcPr>
            <w:tcW w:w="853" w:type="pct"/>
            <w:vAlign w:val="center"/>
          </w:tcPr>
          <w:p w:rsidR="00FE6D3A" w:rsidRPr="00FE6D3A" w:rsidRDefault="00FE6D3A" w:rsidP="00FE6D3A">
            <w:pPr>
              <w:jc w:val="right"/>
              <w:rPr>
                <w:bCs/>
              </w:rPr>
            </w:pPr>
            <w:r w:rsidRPr="00FE6D3A">
              <w:t>{CS.CL Tài sản ngắn hạn}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 Tiền và các khoản tương đương tiền</w:t>
            </w:r>
          </w:p>
        </w:tc>
        <w:tc>
          <w:tcPr>
            <w:tcW w:w="852" w:type="pct"/>
            <w:shd w:val="clear" w:color="auto" w:fill="auto"/>
            <w:noWrap/>
            <w:vAlign w:val="center"/>
            <w:hideMark/>
          </w:tcPr>
          <w:p w:rsidR="00FE6D3A" w:rsidRPr="00FE6D3A" w:rsidRDefault="00FE6D3A" w:rsidP="00FE6D3A">
            <w:pPr>
              <w:jc w:val="right"/>
              <w:rPr>
                <w:bCs/>
              </w:rPr>
            </w:pPr>
            <w:r w:rsidRPr="00FE6D3A">
              <w:t>{CS.Tiền và tương đương tiền:}</w:t>
            </w:r>
          </w:p>
        </w:tc>
        <w:tc>
          <w:tcPr>
            <w:tcW w:w="853" w:type="pct"/>
            <w:shd w:val="clear" w:color="auto" w:fill="auto"/>
            <w:noWrap/>
            <w:vAlign w:val="center"/>
            <w:hideMark/>
          </w:tcPr>
          <w:p w:rsidR="00FE6D3A" w:rsidRPr="00FE6D3A" w:rsidRDefault="00FE6D3A" w:rsidP="00FE6D3A">
            <w:pPr>
              <w:jc w:val="right"/>
              <w:rPr>
                <w:bCs/>
              </w:rPr>
            </w:pPr>
            <w:r w:rsidRPr="00FE6D3A">
              <w:t>{CS.Tiền và tương đương tiền}</w:t>
            </w:r>
          </w:p>
        </w:tc>
        <w:tc>
          <w:tcPr>
            <w:tcW w:w="853" w:type="pct"/>
            <w:shd w:val="clear" w:color="auto" w:fill="auto"/>
            <w:noWrap/>
            <w:vAlign w:val="center"/>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r w:rsidRPr="00FE6D3A">
              <w:t>{CS.CL Tiền và tương đương tiền}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II. Đầu tư tài chính ngắn hạn</w:t>
            </w:r>
          </w:p>
        </w:tc>
        <w:tc>
          <w:tcPr>
            <w:tcW w:w="852" w:type="pct"/>
            <w:shd w:val="clear" w:color="auto" w:fill="auto"/>
            <w:noWrap/>
            <w:vAlign w:val="center"/>
            <w:hideMark/>
          </w:tcPr>
          <w:p w:rsidR="00FE6D3A" w:rsidRPr="00FE6D3A" w:rsidRDefault="00FE6D3A" w:rsidP="00FE6D3A">
            <w:pPr>
              <w:jc w:val="right"/>
              <w:rPr>
                <w:bCs/>
              </w:rPr>
            </w:pPr>
            <w:r w:rsidRPr="00FE6D3A">
              <w:t>{CS.Đầu tư tài chính ngắn hạn:}</w:t>
            </w:r>
          </w:p>
        </w:tc>
        <w:tc>
          <w:tcPr>
            <w:tcW w:w="853" w:type="pct"/>
            <w:shd w:val="clear" w:color="auto" w:fill="auto"/>
            <w:noWrap/>
            <w:vAlign w:val="center"/>
            <w:hideMark/>
          </w:tcPr>
          <w:p w:rsidR="00FE6D3A" w:rsidRPr="00FE6D3A" w:rsidRDefault="00FE6D3A" w:rsidP="00FE6D3A">
            <w:pPr>
              <w:jc w:val="right"/>
              <w:rPr>
                <w:bCs/>
              </w:rPr>
            </w:pPr>
            <w:r w:rsidRPr="00FE6D3A">
              <w:t>{CS.Đầu tư tài chính ngắn hạn}</w:t>
            </w:r>
          </w:p>
        </w:tc>
        <w:tc>
          <w:tcPr>
            <w:tcW w:w="853" w:type="pct"/>
            <w:shd w:val="clear" w:color="auto" w:fill="auto"/>
            <w:noWrap/>
            <w:vAlign w:val="center"/>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r w:rsidRPr="00FE6D3A">
              <w:t>{CS.CL Đầu tư tài chính ngắn hạn}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III. Các khoản phải thu ngắn hạn</w:t>
            </w:r>
          </w:p>
        </w:tc>
        <w:tc>
          <w:tcPr>
            <w:tcW w:w="852" w:type="pct"/>
            <w:shd w:val="clear" w:color="auto" w:fill="auto"/>
            <w:noWrap/>
            <w:vAlign w:val="center"/>
            <w:hideMark/>
          </w:tcPr>
          <w:p w:rsidR="00FE6D3A" w:rsidRPr="00FE6D3A" w:rsidRDefault="00FE6D3A" w:rsidP="00FE6D3A">
            <w:pPr>
              <w:jc w:val="right"/>
              <w:rPr>
                <w:bCs/>
              </w:rPr>
            </w:pPr>
            <w:r w:rsidRPr="00FE6D3A">
              <w:t>{CS.Các khoản phải thu ngắn hạn:}</w:t>
            </w:r>
          </w:p>
        </w:tc>
        <w:tc>
          <w:tcPr>
            <w:tcW w:w="853" w:type="pct"/>
            <w:shd w:val="clear" w:color="auto" w:fill="auto"/>
            <w:noWrap/>
            <w:vAlign w:val="center"/>
            <w:hideMark/>
          </w:tcPr>
          <w:p w:rsidR="00FE6D3A" w:rsidRPr="00FE6D3A" w:rsidRDefault="00FE6D3A" w:rsidP="00FE6D3A">
            <w:pPr>
              <w:jc w:val="right"/>
              <w:rPr>
                <w:bCs/>
              </w:rPr>
            </w:pPr>
            <w:r w:rsidRPr="00FE6D3A">
              <w:t>{CS.Các khoản phải thu ngắn hạn}</w:t>
            </w:r>
          </w:p>
        </w:tc>
        <w:tc>
          <w:tcPr>
            <w:tcW w:w="853" w:type="pct"/>
            <w:shd w:val="clear" w:color="auto" w:fill="auto"/>
            <w:noWrap/>
            <w:vAlign w:val="center"/>
            <w:hideMark/>
          </w:tcPr>
          <w:p w:rsidR="00FE6D3A" w:rsidRPr="00FE6D3A" w:rsidRDefault="00FE6D3A" w:rsidP="00FE6D3A">
            <w:pPr>
              <w:jc w:val="right"/>
              <w:rPr>
                <w:bCs/>
              </w:rPr>
            </w:pPr>
            <w:r w:rsidRPr="00FE6D3A">
              <w:t>{CS.Các khoản phải thu ngắn hạn::}</w:t>
            </w:r>
          </w:p>
        </w:tc>
        <w:tc>
          <w:tcPr>
            <w:tcW w:w="853" w:type="pct"/>
            <w:vAlign w:val="center"/>
          </w:tcPr>
          <w:p w:rsidR="00FE6D3A" w:rsidRPr="00FE6D3A" w:rsidRDefault="00FE6D3A" w:rsidP="00FE6D3A">
            <w:pPr>
              <w:jc w:val="right"/>
              <w:rPr>
                <w:bCs/>
              </w:rPr>
            </w:pPr>
            <w:r w:rsidRPr="00FE6D3A">
              <w:t>{CS.CL Các khoản phải thu ngắn hạn}</w:t>
            </w:r>
          </w:p>
        </w:tc>
      </w:tr>
      <w:tr w:rsidR="00FE6D3A" w:rsidRPr="00FE6D3A" w:rsidTr="00FE6D3A">
        <w:tc>
          <w:tcPr>
            <w:tcW w:w="1589" w:type="pct"/>
            <w:shd w:val="clear" w:color="auto" w:fill="auto"/>
            <w:noWrap/>
            <w:vAlign w:val="center"/>
            <w:hideMark/>
          </w:tcPr>
          <w:p w:rsidR="00FE6D3A" w:rsidRPr="00FE6D3A" w:rsidRDefault="00FE6D3A" w:rsidP="00FE6D3A">
            <w:r w:rsidRPr="00FE6D3A">
              <w:t>Phải thu khách hàng</w:t>
            </w:r>
          </w:p>
        </w:tc>
        <w:tc>
          <w:tcPr>
            <w:tcW w:w="852" w:type="pct"/>
            <w:shd w:val="clear" w:color="auto" w:fill="auto"/>
            <w:noWrap/>
            <w:vAlign w:val="center"/>
            <w:hideMark/>
          </w:tcPr>
          <w:p w:rsidR="00FE6D3A" w:rsidRPr="00FE6D3A" w:rsidRDefault="00FE6D3A" w:rsidP="00FE6D3A">
            <w:pPr>
              <w:jc w:val="right"/>
            </w:pPr>
            <w:r w:rsidRPr="00FE6D3A">
              <w:t>{CS.Phải thu ngắn hạn của KH:}</w:t>
            </w:r>
          </w:p>
        </w:tc>
        <w:tc>
          <w:tcPr>
            <w:tcW w:w="853" w:type="pct"/>
            <w:shd w:val="clear" w:color="auto" w:fill="auto"/>
            <w:noWrap/>
            <w:vAlign w:val="center"/>
            <w:hideMark/>
          </w:tcPr>
          <w:p w:rsidR="00FE6D3A" w:rsidRPr="00FE6D3A" w:rsidRDefault="00FE6D3A" w:rsidP="00FE6D3A">
            <w:pPr>
              <w:jc w:val="right"/>
            </w:pPr>
            <w:r w:rsidRPr="00FE6D3A">
              <w:t>{CS.Phải thu ngắn hạn của KH}</w:t>
            </w:r>
          </w:p>
        </w:tc>
        <w:tc>
          <w:tcPr>
            <w:tcW w:w="853" w:type="pct"/>
            <w:shd w:val="clear" w:color="auto" w:fill="auto"/>
            <w:noWrap/>
            <w:vAlign w:val="center"/>
          </w:tcPr>
          <w:p w:rsidR="00FE6D3A" w:rsidRPr="00FE6D3A" w:rsidRDefault="00FE6D3A" w:rsidP="00FE6D3A">
            <w:pPr>
              <w:jc w:val="right"/>
            </w:pPr>
          </w:p>
        </w:tc>
        <w:tc>
          <w:tcPr>
            <w:tcW w:w="853" w:type="pct"/>
            <w:vAlign w:val="center"/>
          </w:tcPr>
          <w:p w:rsidR="00FE6D3A" w:rsidRPr="00FE6D3A" w:rsidRDefault="00FE6D3A" w:rsidP="00FE6D3A">
            <w:pPr>
              <w:jc w:val="right"/>
              <w:rPr>
                <w:bCs/>
              </w:rPr>
            </w:pPr>
            <w:r w:rsidRPr="00FE6D3A">
              <w:t>{CS.CL Phải thu ngắn hạn của KH}</w:t>
            </w:r>
          </w:p>
        </w:tc>
      </w:tr>
      <w:tr w:rsidR="00FE6D3A" w:rsidRPr="00FE6D3A" w:rsidTr="00FE6D3A">
        <w:tc>
          <w:tcPr>
            <w:tcW w:w="1589" w:type="pct"/>
            <w:shd w:val="clear" w:color="auto" w:fill="auto"/>
            <w:noWrap/>
            <w:vAlign w:val="center"/>
            <w:hideMark/>
          </w:tcPr>
          <w:p w:rsidR="00FE6D3A" w:rsidRPr="00FE6D3A" w:rsidRDefault="00FE6D3A" w:rsidP="00FE6D3A">
            <w:r w:rsidRPr="00FE6D3A">
              <w:t>Trả trước cho người bán</w:t>
            </w:r>
          </w:p>
        </w:tc>
        <w:tc>
          <w:tcPr>
            <w:tcW w:w="852" w:type="pct"/>
            <w:shd w:val="clear" w:color="auto" w:fill="auto"/>
            <w:noWrap/>
            <w:vAlign w:val="center"/>
            <w:hideMark/>
          </w:tcPr>
          <w:p w:rsidR="00FE6D3A" w:rsidRPr="00FE6D3A" w:rsidRDefault="00FE6D3A" w:rsidP="00FE6D3A">
            <w:pPr>
              <w:jc w:val="right"/>
            </w:pPr>
            <w:r w:rsidRPr="00FE6D3A">
              <w:t>{CS.Trả trước cho ng bán ngắn hạn:}</w:t>
            </w:r>
          </w:p>
        </w:tc>
        <w:tc>
          <w:tcPr>
            <w:tcW w:w="853" w:type="pct"/>
            <w:shd w:val="clear" w:color="auto" w:fill="auto"/>
            <w:noWrap/>
            <w:vAlign w:val="center"/>
            <w:hideMark/>
          </w:tcPr>
          <w:p w:rsidR="00FE6D3A" w:rsidRPr="00FE6D3A" w:rsidRDefault="00FE6D3A" w:rsidP="00FE6D3A">
            <w:pPr>
              <w:jc w:val="right"/>
            </w:pPr>
            <w:r w:rsidRPr="00FE6D3A">
              <w:t>{CS.Trả trước cho ng bán ngắn hạn}</w:t>
            </w:r>
          </w:p>
        </w:tc>
        <w:tc>
          <w:tcPr>
            <w:tcW w:w="853" w:type="pct"/>
            <w:shd w:val="clear" w:color="auto" w:fill="auto"/>
            <w:noWrap/>
            <w:vAlign w:val="center"/>
          </w:tcPr>
          <w:p w:rsidR="00FE6D3A" w:rsidRPr="00FE6D3A" w:rsidRDefault="00FE6D3A" w:rsidP="00FE6D3A">
            <w:pPr>
              <w:jc w:val="right"/>
            </w:pPr>
          </w:p>
        </w:tc>
        <w:tc>
          <w:tcPr>
            <w:tcW w:w="853" w:type="pct"/>
            <w:vAlign w:val="center"/>
          </w:tcPr>
          <w:p w:rsidR="00FE6D3A" w:rsidRPr="00FE6D3A" w:rsidRDefault="00FE6D3A" w:rsidP="00FE6D3A">
            <w:pPr>
              <w:jc w:val="right"/>
              <w:rPr>
                <w:bCs/>
              </w:rPr>
            </w:pPr>
            <w:r w:rsidRPr="00FE6D3A">
              <w:t>{CS.CL Trả trước cho ng bán ngắn hạn}</w:t>
            </w:r>
          </w:p>
        </w:tc>
      </w:tr>
      <w:tr w:rsidR="00FE6D3A" w:rsidRPr="00FE6D3A" w:rsidTr="00FE6D3A">
        <w:tc>
          <w:tcPr>
            <w:tcW w:w="1589" w:type="pct"/>
            <w:shd w:val="clear" w:color="auto" w:fill="auto"/>
            <w:noWrap/>
            <w:vAlign w:val="center"/>
            <w:hideMark/>
          </w:tcPr>
          <w:p w:rsidR="00FE6D3A" w:rsidRPr="00FE6D3A" w:rsidRDefault="00FE6D3A" w:rsidP="00FE6D3A">
            <w:r w:rsidRPr="00FE6D3A">
              <w:t>Phải thu ngắn hạn khác</w:t>
            </w:r>
          </w:p>
        </w:tc>
        <w:tc>
          <w:tcPr>
            <w:tcW w:w="852" w:type="pct"/>
            <w:shd w:val="clear" w:color="auto" w:fill="auto"/>
            <w:noWrap/>
            <w:vAlign w:val="center"/>
            <w:hideMark/>
          </w:tcPr>
          <w:p w:rsidR="00FE6D3A" w:rsidRPr="00FE6D3A" w:rsidRDefault="00FE6D3A" w:rsidP="00FE6D3A">
            <w:pPr>
              <w:jc w:val="right"/>
            </w:pPr>
            <w:r w:rsidRPr="00FE6D3A">
              <w:t>{CS.Phải thu ngắn hạn khác:}</w:t>
            </w:r>
          </w:p>
        </w:tc>
        <w:tc>
          <w:tcPr>
            <w:tcW w:w="853" w:type="pct"/>
            <w:shd w:val="clear" w:color="auto" w:fill="auto"/>
            <w:noWrap/>
            <w:vAlign w:val="center"/>
            <w:hideMark/>
          </w:tcPr>
          <w:p w:rsidR="00FE6D3A" w:rsidRPr="00FE6D3A" w:rsidRDefault="00FE6D3A" w:rsidP="00FE6D3A">
            <w:pPr>
              <w:jc w:val="right"/>
            </w:pPr>
            <w:r w:rsidRPr="00FE6D3A">
              <w:t>{CS.Phải thu ngắn hạn khác}</w:t>
            </w:r>
          </w:p>
        </w:tc>
        <w:tc>
          <w:tcPr>
            <w:tcW w:w="853" w:type="pct"/>
            <w:shd w:val="clear" w:color="auto" w:fill="auto"/>
            <w:noWrap/>
            <w:vAlign w:val="center"/>
          </w:tcPr>
          <w:p w:rsidR="00FE6D3A" w:rsidRPr="00FE6D3A" w:rsidRDefault="00FE6D3A" w:rsidP="00FE6D3A">
            <w:pPr>
              <w:jc w:val="right"/>
            </w:pPr>
          </w:p>
        </w:tc>
        <w:tc>
          <w:tcPr>
            <w:tcW w:w="853" w:type="pct"/>
            <w:vAlign w:val="center"/>
          </w:tcPr>
          <w:p w:rsidR="00FE6D3A" w:rsidRPr="00FE6D3A" w:rsidRDefault="00FE6D3A" w:rsidP="00FE6D3A">
            <w:pPr>
              <w:jc w:val="right"/>
              <w:rPr>
                <w:bCs/>
              </w:rPr>
            </w:pPr>
            <w:r w:rsidRPr="00FE6D3A">
              <w:t>{CS.CL Phải thu ngắn hạn khác}</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IV. Hàng tồn kho</w:t>
            </w:r>
          </w:p>
        </w:tc>
        <w:tc>
          <w:tcPr>
            <w:tcW w:w="852" w:type="pct"/>
            <w:shd w:val="clear" w:color="auto" w:fill="auto"/>
            <w:noWrap/>
            <w:vAlign w:val="center"/>
            <w:hideMark/>
          </w:tcPr>
          <w:p w:rsidR="00FE6D3A" w:rsidRPr="00FE6D3A" w:rsidRDefault="00FE6D3A" w:rsidP="00FE6D3A">
            <w:pPr>
              <w:jc w:val="right"/>
              <w:rPr>
                <w:bCs/>
              </w:rPr>
            </w:pPr>
            <w:r w:rsidRPr="00FE6D3A">
              <w:t>{CS.Hàng tồn kho:}</w:t>
            </w:r>
          </w:p>
        </w:tc>
        <w:tc>
          <w:tcPr>
            <w:tcW w:w="853" w:type="pct"/>
            <w:shd w:val="clear" w:color="auto" w:fill="auto"/>
            <w:noWrap/>
            <w:vAlign w:val="center"/>
            <w:hideMark/>
          </w:tcPr>
          <w:p w:rsidR="00FE6D3A" w:rsidRPr="00FE6D3A" w:rsidRDefault="00FE6D3A" w:rsidP="00FE6D3A">
            <w:pPr>
              <w:jc w:val="right"/>
              <w:rPr>
                <w:bCs/>
              </w:rPr>
            </w:pPr>
            <w:r w:rsidRPr="00FE6D3A">
              <w:t>{CS.Hàng tồn kho}</w:t>
            </w:r>
          </w:p>
        </w:tc>
        <w:tc>
          <w:tcPr>
            <w:tcW w:w="853" w:type="pct"/>
            <w:shd w:val="clear" w:color="auto" w:fill="auto"/>
            <w:noWrap/>
            <w:vAlign w:val="center"/>
            <w:hideMark/>
          </w:tcPr>
          <w:p w:rsidR="00FE6D3A" w:rsidRPr="00FE6D3A" w:rsidRDefault="00FE6D3A" w:rsidP="00FE6D3A">
            <w:pPr>
              <w:jc w:val="right"/>
              <w:rPr>
                <w:bCs/>
              </w:rPr>
            </w:pPr>
            <w:r w:rsidRPr="00FE6D3A">
              <w:t>{CS.Hàng tồn kho::}</w:t>
            </w:r>
          </w:p>
        </w:tc>
        <w:tc>
          <w:tcPr>
            <w:tcW w:w="853" w:type="pct"/>
            <w:vAlign w:val="center"/>
          </w:tcPr>
          <w:p w:rsidR="00FE6D3A" w:rsidRPr="00FE6D3A" w:rsidRDefault="00FE6D3A" w:rsidP="00FE6D3A">
            <w:pPr>
              <w:jc w:val="right"/>
              <w:rPr>
                <w:bCs/>
              </w:rPr>
            </w:pPr>
            <w:r w:rsidRPr="00FE6D3A">
              <w:t>{CS.CL Hàng tồn kho}</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V. Tài sản ngắn hạn khác</w:t>
            </w:r>
          </w:p>
        </w:tc>
        <w:tc>
          <w:tcPr>
            <w:tcW w:w="852" w:type="pct"/>
            <w:shd w:val="clear" w:color="auto" w:fill="auto"/>
            <w:noWrap/>
            <w:vAlign w:val="center"/>
            <w:hideMark/>
          </w:tcPr>
          <w:p w:rsidR="00FE6D3A" w:rsidRPr="00FE6D3A" w:rsidRDefault="00FE6D3A" w:rsidP="00FE6D3A">
            <w:pPr>
              <w:jc w:val="right"/>
              <w:rPr>
                <w:bCs/>
              </w:rPr>
            </w:pPr>
            <w:r w:rsidRPr="00FE6D3A">
              <w:t>{CS.Tài sản ngắn hạn khác:}</w:t>
            </w:r>
          </w:p>
        </w:tc>
        <w:tc>
          <w:tcPr>
            <w:tcW w:w="853" w:type="pct"/>
            <w:shd w:val="clear" w:color="auto" w:fill="auto"/>
            <w:noWrap/>
            <w:vAlign w:val="center"/>
            <w:hideMark/>
          </w:tcPr>
          <w:p w:rsidR="00FE6D3A" w:rsidRPr="00FE6D3A" w:rsidRDefault="00FE6D3A" w:rsidP="00FE6D3A">
            <w:pPr>
              <w:jc w:val="right"/>
              <w:rPr>
                <w:bCs/>
              </w:rPr>
            </w:pPr>
            <w:r w:rsidRPr="00FE6D3A">
              <w:t>{CS.Tài sản ngắn hạn khác}</w:t>
            </w:r>
          </w:p>
        </w:tc>
        <w:tc>
          <w:tcPr>
            <w:tcW w:w="853" w:type="pct"/>
            <w:shd w:val="clear" w:color="auto" w:fill="auto"/>
            <w:noWrap/>
            <w:vAlign w:val="center"/>
            <w:hideMark/>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r w:rsidRPr="00FE6D3A">
              <w:t>{CS.CL Tài sản ngắn hạn khác}</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B. Tài sản dài hạn</w:t>
            </w:r>
          </w:p>
        </w:tc>
        <w:tc>
          <w:tcPr>
            <w:tcW w:w="852" w:type="pct"/>
            <w:shd w:val="clear" w:color="auto" w:fill="auto"/>
            <w:noWrap/>
            <w:vAlign w:val="center"/>
            <w:hideMark/>
          </w:tcPr>
          <w:p w:rsidR="00FE6D3A" w:rsidRPr="00FE6D3A" w:rsidRDefault="00FE6D3A" w:rsidP="00FE6D3A">
            <w:pPr>
              <w:jc w:val="right"/>
              <w:rPr>
                <w:bCs/>
              </w:rPr>
            </w:pPr>
            <w:r w:rsidRPr="00FE6D3A">
              <w:t xml:space="preserve">｛CS.Tài sản </w:t>
            </w:r>
            <w:r w:rsidRPr="00FE6D3A">
              <w:lastRenderedPageBreak/>
              <w:t>dài hạn:｝</w:t>
            </w:r>
          </w:p>
        </w:tc>
        <w:tc>
          <w:tcPr>
            <w:tcW w:w="853" w:type="pct"/>
            <w:shd w:val="clear" w:color="auto" w:fill="auto"/>
            <w:noWrap/>
            <w:vAlign w:val="center"/>
            <w:hideMark/>
          </w:tcPr>
          <w:p w:rsidR="00FE6D3A" w:rsidRPr="00FE6D3A" w:rsidRDefault="00FE6D3A" w:rsidP="00FE6D3A">
            <w:pPr>
              <w:jc w:val="right"/>
              <w:rPr>
                <w:bCs/>
              </w:rPr>
            </w:pPr>
            <w:r w:rsidRPr="00FE6D3A">
              <w:lastRenderedPageBreak/>
              <w:t xml:space="preserve">｛CS.Tài sản </w:t>
            </w:r>
            <w:r w:rsidRPr="00FE6D3A">
              <w:lastRenderedPageBreak/>
              <w:t>dài hạn｝</w:t>
            </w:r>
          </w:p>
        </w:tc>
        <w:tc>
          <w:tcPr>
            <w:tcW w:w="853" w:type="pct"/>
            <w:shd w:val="clear" w:color="auto" w:fill="auto"/>
            <w:noWrap/>
            <w:vAlign w:val="center"/>
            <w:hideMark/>
          </w:tcPr>
          <w:p w:rsidR="00FE6D3A" w:rsidRPr="00FE6D3A" w:rsidRDefault="00FE6D3A" w:rsidP="00FE6D3A">
            <w:pPr>
              <w:jc w:val="right"/>
              <w:rPr>
                <w:bCs/>
              </w:rPr>
            </w:pPr>
            <w:r w:rsidRPr="00FE6D3A">
              <w:lastRenderedPageBreak/>
              <w:t xml:space="preserve">｛CS.Tài sản </w:t>
            </w:r>
            <w:r w:rsidRPr="00FE6D3A">
              <w:lastRenderedPageBreak/>
              <w:t>dài hạn::｝</w:t>
            </w:r>
          </w:p>
        </w:tc>
        <w:tc>
          <w:tcPr>
            <w:tcW w:w="853" w:type="pct"/>
            <w:vAlign w:val="center"/>
          </w:tcPr>
          <w:p w:rsidR="00FE6D3A" w:rsidRPr="00FE6D3A" w:rsidRDefault="00FE6D3A" w:rsidP="00FE6D3A">
            <w:pPr>
              <w:jc w:val="right"/>
              <w:rPr>
                <w:bCs/>
              </w:rPr>
            </w:pPr>
            <w:r w:rsidRPr="00FE6D3A">
              <w:lastRenderedPageBreak/>
              <w:t xml:space="preserve">｛CS.CL Tài </w:t>
            </w:r>
            <w:r w:rsidRPr="00FE6D3A">
              <w:lastRenderedPageBreak/>
              <w:t>sản dài hạn｝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lastRenderedPageBreak/>
              <w:t>I. Các khoản phải thu dài hạn</w:t>
            </w:r>
          </w:p>
        </w:tc>
        <w:tc>
          <w:tcPr>
            <w:tcW w:w="852" w:type="pct"/>
            <w:shd w:val="clear" w:color="auto" w:fill="auto"/>
            <w:noWrap/>
            <w:vAlign w:val="center"/>
            <w:hideMark/>
          </w:tcPr>
          <w:p w:rsidR="00FE6D3A" w:rsidRPr="00FE6D3A" w:rsidRDefault="00FE6D3A" w:rsidP="00FE6D3A">
            <w:pPr>
              <w:jc w:val="right"/>
              <w:rPr>
                <w:bCs/>
              </w:rPr>
            </w:pPr>
            <w:r w:rsidRPr="00FE6D3A">
              <w:t>{CS.Phải thu dài hạn:}</w:t>
            </w:r>
          </w:p>
        </w:tc>
        <w:tc>
          <w:tcPr>
            <w:tcW w:w="853" w:type="pct"/>
            <w:shd w:val="clear" w:color="auto" w:fill="auto"/>
            <w:noWrap/>
            <w:vAlign w:val="center"/>
            <w:hideMark/>
          </w:tcPr>
          <w:p w:rsidR="00FE6D3A" w:rsidRPr="00FE6D3A" w:rsidRDefault="00FE6D3A" w:rsidP="00FE6D3A">
            <w:pPr>
              <w:jc w:val="right"/>
              <w:rPr>
                <w:bCs/>
              </w:rPr>
            </w:pPr>
            <w:r w:rsidRPr="00FE6D3A">
              <w:t>{CS.Phải thu dài hạn}</w:t>
            </w:r>
          </w:p>
        </w:tc>
        <w:tc>
          <w:tcPr>
            <w:tcW w:w="853" w:type="pct"/>
            <w:shd w:val="clear" w:color="auto" w:fill="auto"/>
            <w:noWrap/>
            <w:vAlign w:val="center"/>
            <w:hideMark/>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r w:rsidRPr="00FE6D3A">
              <w:t>{CS.CL Phải thu dài hạn}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II. Tài sản cố định</w:t>
            </w:r>
          </w:p>
        </w:tc>
        <w:tc>
          <w:tcPr>
            <w:tcW w:w="852" w:type="pct"/>
            <w:shd w:val="clear" w:color="auto" w:fill="auto"/>
            <w:noWrap/>
            <w:vAlign w:val="center"/>
            <w:hideMark/>
          </w:tcPr>
          <w:p w:rsidR="00FE6D3A" w:rsidRPr="00FE6D3A" w:rsidRDefault="00FE6D3A" w:rsidP="00FE6D3A">
            <w:pPr>
              <w:jc w:val="right"/>
              <w:rPr>
                <w:bCs/>
              </w:rPr>
            </w:pPr>
          </w:p>
        </w:tc>
        <w:tc>
          <w:tcPr>
            <w:tcW w:w="853" w:type="pct"/>
            <w:shd w:val="clear" w:color="auto" w:fill="auto"/>
            <w:noWrap/>
            <w:vAlign w:val="center"/>
            <w:hideMark/>
          </w:tcPr>
          <w:p w:rsidR="00FE6D3A" w:rsidRPr="00FE6D3A" w:rsidRDefault="00FE6D3A" w:rsidP="00FE6D3A">
            <w:pPr>
              <w:jc w:val="right"/>
              <w:rPr>
                <w:bCs/>
              </w:rPr>
            </w:pPr>
          </w:p>
        </w:tc>
        <w:tc>
          <w:tcPr>
            <w:tcW w:w="853" w:type="pct"/>
            <w:shd w:val="clear" w:color="auto" w:fill="auto"/>
            <w:noWrap/>
            <w:vAlign w:val="center"/>
            <w:hideMark/>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hideMark/>
          </w:tcPr>
          <w:p w:rsidR="00FE6D3A" w:rsidRPr="00FE6D3A" w:rsidRDefault="00FE6D3A" w:rsidP="00FE6D3A">
            <w:r w:rsidRPr="00FE6D3A">
              <w:t>Tài sản cố định hữu hình</w:t>
            </w:r>
          </w:p>
        </w:tc>
        <w:tc>
          <w:tcPr>
            <w:tcW w:w="852" w:type="pct"/>
            <w:shd w:val="clear" w:color="auto" w:fill="auto"/>
            <w:noWrap/>
            <w:vAlign w:val="center"/>
            <w:hideMark/>
          </w:tcPr>
          <w:p w:rsidR="00FE6D3A" w:rsidRPr="00FE6D3A" w:rsidRDefault="00FE6D3A" w:rsidP="00FE6D3A">
            <w:pPr>
              <w:jc w:val="right"/>
            </w:pPr>
            <w:r w:rsidRPr="00FE6D3A">
              <w:t>{CS.Tài sản cố định hữu hình:}</w:t>
            </w:r>
          </w:p>
        </w:tc>
        <w:tc>
          <w:tcPr>
            <w:tcW w:w="853" w:type="pct"/>
            <w:shd w:val="clear" w:color="auto" w:fill="auto"/>
            <w:noWrap/>
            <w:vAlign w:val="center"/>
            <w:hideMark/>
          </w:tcPr>
          <w:p w:rsidR="00FE6D3A" w:rsidRPr="00FE6D3A" w:rsidRDefault="00FE6D3A" w:rsidP="00FE6D3A">
            <w:pPr>
              <w:jc w:val="right"/>
            </w:pPr>
            <w:r w:rsidRPr="00FE6D3A">
              <w:t>{CS.Tài sản cố định hữu hình}</w:t>
            </w:r>
          </w:p>
        </w:tc>
        <w:tc>
          <w:tcPr>
            <w:tcW w:w="853" w:type="pct"/>
            <w:shd w:val="clear" w:color="auto" w:fill="auto"/>
            <w:noWrap/>
            <w:vAlign w:val="center"/>
            <w:hideMark/>
          </w:tcPr>
          <w:p w:rsidR="00FE6D3A" w:rsidRPr="00FE6D3A" w:rsidRDefault="00FE6D3A" w:rsidP="00FE6D3A">
            <w:pPr>
              <w:jc w:val="right"/>
            </w:pPr>
            <w:r w:rsidRPr="00FE6D3A">
              <w:t>{CS.Tài sản cố định hữu hình::}</w:t>
            </w:r>
          </w:p>
        </w:tc>
        <w:tc>
          <w:tcPr>
            <w:tcW w:w="853" w:type="pct"/>
            <w:vAlign w:val="center"/>
          </w:tcPr>
          <w:p w:rsidR="00FE6D3A" w:rsidRPr="00FE6D3A" w:rsidRDefault="00FE6D3A" w:rsidP="00FE6D3A">
            <w:pPr>
              <w:jc w:val="right"/>
              <w:rPr>
                <w:bCs/>
              </w:rPr>
            </w:pPr>
            <w:r w:rsidRPr="00FE6D3A">
              <w:t>{CS.CL Tài sản cố định hữu hình}</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III. Bất động sản đầu tư</w:t>
            </w:r>
          </w:p>
        </w:tc>
        <w:tc>
          <w:tcPr>
            <w:tcW w:w="852"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tcPr>
          <w:p w:rsidR="00FE6D3A" w:rsidRPr="00FE6D3A" w:rsidRDefault="00FE6D3A" w:rsidP="00FE6D3A">
            <w:pPr>
              <w:rPr>
                <w:bCs/>
              </w:rPr>
            </w:pPr>
            <w:r w:rsidRPr="00FE6D3A">
              <w:rPr>
                <w:bCs/>
              </w:rPr>
              <w:t>IV. Tài sản dở dang dài hạn</w:t>
            </w:r>
          </w:p>
        </w:tc>
        <w:tc>
          <w:tcPr>
            <w:tcW w:w="852" w:type="pct"/>
            <w:shd w:val="clear" w:color="auto" w:fill="auto"/>
            <w:noWrap/>
            <w:vAlign w:val="center"/>
          </w:tcPr>
          <w:p w:rsidR="00FE6D3A" w:rsidRPr="00FE6D3A" w:rsidRDefault="00FE6D3A" w:rsidP="00FE6D3A">
            <w:pPr>
              <w:jc w:val="right"/>
            </w:pPr>
          </w:p>
        </w:tc>
        <w:tc>
          <w:tcPr>
            <w:tcW w:w="853" w:type="pct"/>
            <w:shd w:val="clear" w:color="auto" w:fill="auto"/>
            <w:noWrap/>
            <w:vAlign w:val="center"/>
          </w:tcPr>
          <w:p w:rsidR="00FE6D3A" w:rsidRPr="00FE6D3A" w:rsidRDefault="00FE6D3A" w:rsidP="00FE6D3A">
            <w:pPr>
              <w:jc w:val="right"/>
            </w:pPr>
          </w:p>
        </w:tc>
        <w:tc>
          <w:tcPr>
            <w:tcW w:w="853" w:type="pct"/>
            <w:shd w:val="clear" w:color="auto" w:fill="auto"/>
            <w:noWrap/>
            <w:vAlign w:val="center"/>
          </w:tcPr>
          <w:p w:rsidR="00FE6D3A" w:rsidRPr="00FE6D3A" w:rsidRDefault="00FE6D3A" w:rsidP="00FE6D3A">
            <w:pPr>
              <w:jc w:val="right"/>
            </w:pPr>
          </w:p>
        </w:tc>
        <w:tc>
          <w:tcPr>
            <w:tcW w:w="853" w:type="pct"/>
            <w:vAlign w:val="center"/>
          </w:tcPr>
          <w:p w:rsidR="00FE6D3A" w:rsidRPr="00FE6D3A" w:rsidRDefault="00FE6D3A" w:rsidP="00FE6D3A">
            <w:pPr>
              <w:jc w:val="right"/>
            </w:pP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V. Đầu tư tài chính dài hạn</w:t>
            </w:r>
          </w:p>
        </w:tc>
        <w:tc>
          <w:tcPr>
            <w:tcW w:w="852" w:type="pct"/>
            <w:shd w:val="clear" w:color="auto" w:fill="auto"/>
            <w:noWrap/>
            <w:vAlign w:val="center"/>
            <w:hideMark/>
          </w:tcPr>
          <w:p w:rsidR="00FE6D3A" w:rsidRPr="00FE6D3A" w:rsidRDefault="00FE6D3A" w:rsidP="00FE6D3A">
            <w:pPr>
              <w:jc w:val="right"/>
            </w:pPr>
            <w:r w:rsidRPr="00FE6D3A">
              <w:t>{CS.Đầu tư tài chính dài hạn:}</w:t>
            </w:r>
          </w:p>
        </w:tc>
        <w:tc>
          <w:tcPr>
            <w:tcW w:w="853" w:type="pct"/>
            <w:shd w:val="clear" w:color="auto" w:fill="auto"/>
            <w:noWrap/>
            <w:vAlign w:val="center"/>
            <w:hideMark/>
          </w:tcPr>
          <w:p w:rsidR="00FE6D3A" w:rsidRPr="00FE6D3A" w:rsidRDefault="00FE6D3A" w:rsidP="00FE6D3A">
            <w:pPr>
              <w:jc w:val="right"/>
            </w:pPr>
            <w:r w:rsidRPr="00FE6D3A">
              <w:t>{CS.Đầu tư tài chính dài hạn}</w:t>
            </w: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r w:rsidRPr="00FE6D3A">
              <w:t>{CS.CL Đầu tư tài chính dài hạn}</w:t>
            </w:r>
          </w:p>
        </w:tc>
      </w:tr>
      <w:tr w:rsidR="00FE6D3A" w:rsidRPr="00FE6D3A" w:rsidTr="00FE6D3A">
        <w:tc>
          <w:tcPr>
            <w:tcW w:w="1589" w:type="pct"/>
            <w:shd w:val="clear" w:color="auto" w:fill="auto"/>
            <w:noWrap/>
            <w:vAlign w:val="center"/>
            <w:hideMark/>
          </w:tcPr>
          <w:p w:rsidR="00FE6D3A" w:rsidRPr="00FE6D3A" w:rsidRDefault="00FE6D3A" w:rsidP="00FE6D3A">
            <w:r w:rsidRPr="00FE6D3A">
              <w:t>Đầu tư vào công ty con</w:t>
            </w:r>
          </w:p>
        </w:tc>
        <w:tc>
          <w:tcPr>
            <w:tcW w:w="852"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hideMark/>
          </w:tcPr>
          <w:p w:rsidR="00FE6D3A" w:rsidRPr="00FE6D3A" w:rsidRDefault="00FE6D3A" w:rsidP="00FE6D3A">
            <w:r w:rsidRPr="00FE6D3A">
              <w:t>Đầu tư vào công ty liên kết, liên doanh</w:t>
            </w:r>
          </w:p>
        </w:tc>
        <w:tc>
          <w:tcPr>
            <w:tcW w:w="852"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hideMark/>
          </w:tcPr>
          <w:p w:rsidR="00FE6D3A" w:rsidRPr="00FE6D3A" w:rsidRDefault="00FE6D3A" w:rsidP="00FE6D3A">
            <w:r w:rsidRPr="00FE6D3A">
              <w:t>Đầu tư dài hạn khác</w:t>
            </w:r>
          </w:p>
        </w:tc>
        <w:tc>
          <w:tcPr>
            <w:tcW w:w="852"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VI. Tài sản dài hạn khác</w:t>
            </w:r>
          </w:p>
        </w:tc>
        <w:tc>
          <w:tcPr>
            <w:tcW w:w="852" w:type="pct"/>
            <w:shd w:val="clear" w:color="auto" w:fill="auto"/>
            <w:noWrap/>
            <w:vAlign w:val="center"/>
            <w:hideMark/>
          </w:tcPr>
          <w:p w:rsidR="00FE6D3A" w:rsidRPr="00FE6D3A" w:rsidRDefault="00FE6D3A" w:rsidP="00FE6D3A">
            <w:pPr>
              <w:jc w:val="right"/>
            </w:pPr>
            <w:r w:rsidRPr="00FE6D3A">
              <w:t>{CS.Tài sản dài hạn khác:}</w:t>
            </w:r>
          </w:p>
        </w:tc>
        <w:tc>
          <w:tcPr>
            <w:tcW w:w="853" w:type="pct"/>
            <w:shd w:val="clear" w:color="auto" w:fill="auto"/>
            <w:noWrap/>
            <w:vAlign w:val="center"/>
            <w:hideMark/>
          </w:tcPr>
          <w:p w:rsidR="00FE6D3A" w:rsidRPr="00FE6D3A" w:rsidRDefault="00FE6D3A" w:rsidP="00FE6D3A">
            <w:pPr>
              <w:jc w:val="right"/>
            </w:pPr>
            <w:r w:rsidRPr="00FE6D3A">
              <w:t>{CS.Tài sản dài hạn khác}</w:t>
            </w:r>
          </w:p>
        </w:tc>
        <w:tc>
          <w:tcPr>
            <w:tcW w:w="853" w:type="pct"/>
            <w:shd w:val="clear" w:color="auto" w:fill="auto"/>
            <w:noWrap/>
            <w:vAlign w:val="center"/>
            <w:hideMark/>
          </w:tcPr>
          <w:p w:rsidR="00FE6D3A" w:rsidRPr="00FE6D3A" w:rsidRDefault="00FE6D3A" w:rsidP="00FE6D3A">
            <w:pPr>
              <w:jc w:val="right"/>
            </w:pPr>
            <w:r w:rsidRPr="00FE6D3A">
              <w:t>{CS.Tài sản dài hạn khác::}</w:t>
            </w:r>
          </w:p>
        </w:tc>
        <w:tc>
          <w:tcPr>
            <w:tcW w:w="853" w:type="pct"/>
            <w:vAlign w:val="center"/>
          </w:tcPr>
          <w:p w:rsidR="00FE6D3A" w:rsidRPr="00FE6D3A" w:rsidRDefault="00FE6D3A" w:rsidP="00FE6D3A">
            <w:pPr>
              <w:jc w:val="right"/>
              <w:rPr>
                <w:bCs/>
              </w:rPr>
            </w:pPr>
            <w:r w:rsidRPr="00FE6D3A">
              <w:t>{CS.CL Tài sản dài hạn khác}</w:t>
            </w:r>
          </w:p>
        </w:tc>
      </w:tr>
      <w:tr w:rsidR="00FE6D3A" w:rsidRPr="00FE6D3A" w:rsidTr="00FE6D3A">
        <w:tc>
          <w:tcPr>
            <w:tcW w:w="1589" w:type="pct"/>
            <w:shd w:val="clear" w:color="auto" w:fill="auto"/>
            <w:noWrap/>
            <w:vAlign w:val="center"/>
            <w:hideMark/>
          </w:tcPr>
          <w:p w:rsidR="00FE6D3A" w:rsidRPr="00FE6D3A" w:rsidRDefault="00FE6D3A" w:rsidP="00FE6D3A">
            <w:pPr>
              <w:rPr>
                <w:b/>
                <w:bCs/>
              </w:rPr>
            </w:pPr>
            <w:r w:rsidRPr="00FE6D3A">
              <w:rPr>
                <w:b/>
                <w:bCs/>
              </w:rPr>
              <w:t>TỔNG CỘNG TÀI SẢN</w:t>
            </w:r>
          </w:p>
        </w:tc>
        <w:tc>
          <w:tcPr>
            <w:tcW w:w="852" w:type="pct"/>
            <w:shd w:val="clear" w:color="auto" w:fill="auto"/>
            <w:noWrap/>
            <w:vAlign w:val="center"/>
            <w:hideMark/>
          </w:tcPr>
          <w:p w:rsidR="00FE6D3A" w:rsidRPr="00FE6D3A" w:rsidRDefault="00FE6D3A" w:rsidP="00FE6D3A">
            <w:pPr>
              <w:jc w:val="right"/>
              <w:rPr>
                <w:b/>
                <w:bCs/>
              </w:rPr>
            </w:pPr>
            <w:r w:rsidRPr="00FE6D3A">
              <w:rPr>
                <w:b/>
              </w:rPr>
              <w:t>{CS.Tổng tài sản:}</w:t>
            </w:r>
          </w:p>
        </w:tc>
        <w:tc>
          <w:tcPr>
            <w:tcW w:w="853" w:type="pct"/>
            <w:shd w:val="clear" w:color="auto" w:fill="auto"/>
            <w:noWrap/>
            <w:vAlign w:val="center"/>
            <w:hideMark/>
          </w:tcPr>
          <w:p w:rsidR="00FE6D3A" w:rsidRPr="00FE6D3A" w:rsidRDefault="00FE6D3A" w:rsidP="00FE6D3A">
            <w:pPr>
              <w:jc w:val="right"/>
              <w:rPr>
                <w:b/>
                <w:bCs/>
              </w:rPr>
            </w:pPr>
            <w:r w:rsidRPr="00FE6D3A">
              <w:rPr>
                <w:b/>
              </w:rPr>
              <w:t>{CS.Tổng tài sản}</w:t>
            </w:r>
          </w:p>
        </w:tc>
        <w:tc>
          <w:tcPr>
            <w:tcW w:w="853" w:type="pct"/>
            <w:shd w:val="clear" w:color="auto" w:fill="auto"/>
            <w:noWrap/>
            <w:vAlign w:val="center"/>
            <w:hideMark/>
          </w:tcPr>
          <w:p w:rsidR="00FE6D3A" w:rsidRPr="00FE6D3A" w:rsidRDefault="00FE6D3A" w:rsidP="00FE6D3A">
            <w:pPr>
              <w:jc w:val="right"/>
              <w:rPr>
                <w:b/>
                <w:bCs/>
              </w:rPr>
            </w:pPr>
          </w:p>
        </w:tc>
        <w:tc>
          <w:tcPr>
            <w:tcW w:w="853" w:type="pct"/>
            <w:vAlign w:val="center"/>
          </w:tcPr>
          <w:p w:rsidR="00FE6D3A" w:rsidRPr="00FE6D3A" w:rsidRDefault="00FE6D3A" w:rsidP="00FE6D3A">
            <w:pPr>
              <w:jc w:val="right"/>
              <w:rPr>
                <w:b/>
                <w:bCs/>
              </w:rPr>
            </w:pPr>
            <w:r w:rsidRPr="00FE6D3A">
              <w:rPr>
                <w:b/>
              </w:rPr>
              <w:t>{CS.CL Tổng tài sản}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C. Nợ phải trả</w:t>
            </w:r>
          </w:p>
        </w:tc>
        <w:tc>
          <w:tcPr>
            <w:tcW w:w="852" w:type="pct"/>
            <w:shd w:val="clear" w:color="auto" w:fill="auto"/>
            <w:noWrap/>
            <w:vAlign w:val="center"/>
            <w:hideMark/>
          </w:tcPr>
          <w:p w:rsidR="00FE6D3A" w:rsidRPr="00FE6D3A" w:rsidRDefault="00FE6D3A" w:rsidP="00FE6D3A">
            <w:pPr>
              <w:jc w:val="right"/>
              <w:rPr>
                <w:bCs/>
              </w:rPr>
            </w:pPr>
          </w:p>
        </w:tc>
        <w:tc>
          <w:tcPr>
            <w:tcW w:w="853" w:type="pct"/>
            <w:shd w:val="clear" w:color="auto" w:fill="auto"/>
            <w:noWrap/>
            <w:vAlign w:val="center"/>
            <w:hideMark/>
          </w:tcPr>
          <w:p w:rsidR="00FE6D3A" w:rsidRPr="00FE6D3A" w:rsidRDefault="00FE6D3A" w:rsidP="00FE6D3A">
            <w:pPr>
              <w:jc w:val="right"/>
              <w:rPr>
                <w:bCs/>
              </w:rPr>
            </w:pPr>
          </w:p>
        </w:tc>
        <w:tc>
          <w:tcPr>
            <w:tcW w:w="853" w:type="pct"/>
            <w:shd w:val="clear" w:color="auto" w:fill="auto"/>
            <w:noWrap/>
            <w:vAlign w:val="center"/>
            <w:hideMark/>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 Nợ ngắn hạn</w:t>
            </w:r>
          </w:p>
        </w:tc>
        <w:tc>
          <w:tcPr>
            <w:tcW w:w="852" w:type="pct"/>
            <w:shd w:val="clear" w:color="auto" w:fill="auto"/>
            <w:noWrap/>
            <w:vAlign w:val="center"/>
            <w:hideMark/>
          </w:tcPr>
          <w:p w:rsidR="00FE6D3A" w:rsidRPr="00FE6D3A" w:rsidRDefault="00FE6D3A" w:rsidP="00FE6D3A">
            <w:pPr>
              <w:jc w:val="right"/>
              <w:rPr>
                <w:bCs/>
              </w:rPr>
            </w:pPr>
            <w:r w:rsidRPr="00FE6D3A">
              <w:t>{CS.Nợ ngắn hạn:}</w:t>
            </w:r>
          </w:p>
        </w:tc>
        <w:tc>
          <w:tcPr>
            <w:tcW w:w="853" w:type="pct"/>
            <w:shd w:val="clear" w:color="auto" w:fill="auto"/>
            <w:noWrap/>
            <w:vAlign w:val="center"/>
            <w:hideMark/>
          </w:tcPr>
          <w:p w:rsidR="00FE6D3A" w:rsidRPr="00FE6D3A" w:rsidRDefault="00FE6D3A" w:rsidP="00FE6D3A">
            <w:pPr>
              <w:jc w:val="right"/>
              <w:rPr>
                <w:bCs/>
              </w:rPr>
            </w:pPr>
            <w:r w:rsidRPr="00FE6D3A">
              <w:t>{CS.Nợ ngắn hạn}</w:t>
            </w:r>
          </w:p>
        </w:tc>
        <w:tc>
          <w:tcPr>
            <w:tcW w:w="853" w:type="pct"/>
            <w:shd w:val="clear" w:color="auto" w:fill="auto"/>
            <w:noWrap/>
            <w:vAlign w:val="center"/>
            <w:hideMark/>
          </w:tcPr>
          <w:p w:rsidR="00FE6D3A" w:rsidRPr="00FE6D3A" w:rsidRDefault="00FE6D3A" w:rsidP="00FE6D3A">
            <w:pPr>
              <w:jc w:val="right"/>
              <w:rPr>
                <w:bCs/>
              </w:rPr>
            </w:pPr>
            <w:r w:rsidRPr="00FE6D3A">
              <w:t>{CS.Nợ ngắn hạn::}</w:t>
            </w:r>
          </w:p>
        </w:tc>
        <w:tc>
          <w:tcPr>
            <w:tcW w:w="853" w:type="pct"/>
            <w:vAlign w:val="center"/>
          </w:tcPr>
          <w:p w:rsidR="00FE6D3A" w:rsidRPr="00FE6D3A" w:rsidRDefault="00FE6D3A" w:rsidP="00FE6D3A">
            <w:pPr>
              <w:jc w:val="right"/>
              <w:rPr>
                <w:bCs/>
              </w:rPr>
            </w:pPr>
            <w:r w:rsidRPr="00FE6D3A">
              <w:t>{CS.CL Nợ ngắn hạn}</w:t>
            </w:r>
          </w:p>
        </w:tc>
      </w:tr>
      <w:tr w:rsidR="00FE6D3A" w:rsidRPr="00FE6D3A" w:rsidTr="00FE6D3A">
        <w:tc>
          <w:tcPr>
            <w:tcW w:w="1589" w:type="pct"/>
            <w:shd w:val="clear" w:color="auto" w:fill="auto"/>
            <w:noWrap/>
            <w:vAlign w:val="center"/>
            <w:hideMark/>
          </w:tcPr>
          <w:p w:rsidR="00FE6D3A" w:rsidRPr="00FE6D3A" w:rsidRDefault="00FE6D3A" w:rsidP="00FE6D3A">
            <w:r w:rsidRPr="00FE6D3A">
              <w:t>Phải trả người bán ngắn hạn</w:t>
            </w:r>
          </w:p>
        </w:tc>
        <w:tc>
          <w:tcPr>
            <w:tcW w:w="852" w:type="pct"/>
            <w:shd w:val="clear" w:color="auto" w:fill="auto"/>
            <w:noWrap/>
            <w:vAlign w:val="center"/>
            <w:hideMark/>
          </w:tcPr>
          <w:p w:rsidR="00FE6D3A" w:rsidRPr="00FE6D3A" w:rsidRDefault="00FE6D3A" w:rsidP="00FE6D3A">
            <w:pPr>
              <w:jc w:val="right"/>
            </w:pPr>
            <w:r w:rsidRPr="00FE6D3A">
              <w:t>{CS.Phải trả người bán ngắn hạn:}</w:t>
            </w:r>
          </w:p>
        </w:tc>
        <w:tc>
          <w:tcPr>
            <w:tcW w:w="853" w:type="pct"/>
            <w:shd w:val="clear" w:color="auto" w:fill="auto"/>
            <w:noWrap/>
            <w:vAlign w:val="center"/>
            <w:hideMark/>
          </w:tcPr>
          <w:p w:rsidR="00FE6D3A" w:rsidRPr="00FE6D3A" w:rsidRDefault="00FE6D3A" w:rsidP="00FE6D3A">
            <w:pPr>
              <w:jc w:val="right"/>
            </w:pPr>
            <w:r w:rsidRPr="00FE6D3A">
              <w:t>{CS.Phải trả người bán ngắn hạn}</w:t>
            </w:r>
          </w:p>
        </w:tc>
        <w:tc>
          <w:tcPr>
            <w:tcW w:w="853" w:type="pct"/>
            <w:shd w:val="clear" w:color="auto" w:fill="auto"/>
            <w:noWrap/>
            <w:vAlign w:val="center"/>
            <w:hideMark/>
          </w:tcPr>
          <w:p w:rsidR="00FE6D3A" w:rsidRPr="00FE6D3A" w:rsidRDefault="00FE6D3A" w:rsidP="00FE6D3A">
            <w:pPr>
              <w:jc w:val="right"/>
            </w:pPr>
            <w:r w:rsidRPr="00FE6D3A">
              <w:t>{CS.Phải trả người bán ngắn hạn::}</w:t>
            </w:r>
          </w:p>
        </w:tc>
        <w:tc>
          <w:tcPr>
            <w:tcW w:w="853" w:type="pct"/>
            <w:vAlign w:val="center"/>
          </w:tcPr>
          <w:p w:rsidR="00FE6D3A" w:rsidRPr="00FE6D3A" w:rsidRDefault="00FE6D3A" w:rsidP="00FE6D3A">
            <w:pPr>
              <w:jc w:val="right"/>
              <w:rPr>
                <w:bCs/>
              </w:rPr>
            </w:pPr>
            <w:r w:rsidRPr="00FE6D3A">
              <w:t>{CS.CL Phải trả người bán ngắn hạn}</w:t>
            </w:r>
          </w:p>
        </w:tc>
      </w:tr>
      <w:tr w:rsidR="00FE6D3A" w:rsidRPr="00FE6D3A" w:rsidTr="00FE6D3A">
        <w:tc>
          <w:tcPr>
            <w:tcW w:w="1589" w:type="pct"/>
            <w:shd w:val="clear" w:color="auto" w:fill="auto"/>
            <w:noWrap/>
            <w:vAlign w:val="center"/>
            <w:hideMark/>
          </w:tcPr>
          <w:p w:rsidR="00FE6D3A" w:rsidRPr="00FE6D3A" w:rsidRDefault="00FE6D3A" w:rsidP="00FE6D3A">
            <w:r w:rsidRPr="00FE6D3A">
              <w:t>Người mua trả tiền trước</w:t>
            </w:r>
          </w:p>
        </w:tc>
        <w:tc>
          <w:tcPr>
            <w:tcW w:w="852" w:type="pct"/>
            <w:shd w:val="clear" w:color="auto" w:fill="auto"/>
            <w:noWrap/>
            <w:vAlign w:val="center"/>
            <w:hideMark/>
          </w:tcPr>
          <w:p w:rsidR="00FE6D3A" w:rsidRPr="00FE6D3A" w:rsidRDefault="00FE6D3A" w:rsidP="00FE6D3A">
            <w:pPr>
              <w:jc w:val="right"/>
            </w:pPr>
            <w:r w:rsidRPr="00FE6D3A">
              <w:t>{CS.Người mua trả tiền trước ngắn hạn:}</w:t>
            </w:r>
          </w:p>
        </w:tc>
        <w:tc>
          <w:tcPr>
            <w:tcW w:w="853" w:type="pct"/>
            <w:shd w:val="clear" w:color="auto" w:fill="auto"/>
            <w:noWrap/>
            <w:vAlign w:val="center"/>
            <w:hideMark/>
          </w:tcPr>
          <w:p w:rsidR="00FE6D3A" w:rsidRPr="00FE6D3A" w:rsidRDefault="00FE6D3A" w:rsidP="00FE6D3A">
            <w:pPr>
              <w:jc w:val="right"/>
            </w:pPr>
            <w:r w:rsidRPr="00FE6D3A">
              <w:t>{CS.Người mua trả tiền trước ngắn hạn}</w:t>
            </w:r>
          </w:p>
        </w:tc>
        <w:tc>
          <w:tcPr>
            <w:tcW w:w="853" w:type="pct"/>
            <w:shd w:val="clear" w:color="auto" w:fill="auto"/>
            <w:noWrap/>
            <w:vAlign w:val="center"/>
            <w:hideMark/>
          </w:tcPr>
          <w:p w:rsidR="00FE6D3A" w:rsidRPr="00FE6D3A" w:rsidRDefault="00FE6D3A" w:rsidP="00FE6D3A">
            <w:pPr>
              <w:jc w:val="right"/>
            </w:pPr>
            <w:r w:rsidRPr="00FE6D3A">
              <w:t>{CS.Người mua trả tiền trước ngắn hạn::}</w:t>
            </w:r>
          </w:p>
        </w:tc>
        <w:tc>
          <w:tcPr>
            <w:tcW w:w="853" w:type="pct"/>
            <w:vAlign w:val="center"/>
          </w:tcPr>
          <w:p w:rsidR="00FE6D3A" w:rsidRPr="00FE6D3A" w:rsidRDefault="00FE6D3A" w:rsidP="00FE6D3A">
            <w:pPr>
              <w:jc w:val="right"/>
              <w:rPr>
                <w:bCs/>
              </w:rPr>
            </w:pPr>
            <w:r w:rsidRPr="00FE6D3A">
              <w:t>{CS.CL Người mua trả tiền trước ngắn hạn}</w:t>
            </w:r>
          </w:p>
        </w:tc>
      </w:tr>
      <w:tr w:rsidR="00FE6D3A" w:rsidRPr="00FE6D3A" w:rsidTr="00FE6D3A">
        <w:tc>
          <w:tcPr>
            <w:tcW w:w="1589" w:type="pct"/>
            <w:shd w:val="clear" w:color="auto" w:fill="auto"/>
            <w:noWrap/>
            <w:vAlign w:val="center"/>
            <w:hideMark/>
          </w:tcPr>
          <w:p w:rsidR="00FE6D3A" w:rsidRPr="00FE6D3A" w:rsidRDefault="00FE6D3A" w:rsidP="00FE6D3A">
            <w:r w:rsidRPr="00FE6D3A">
              <w:t>Phải trả người lao động</w:t>
            </w:r>
          </w:p>
        </w:tc>
        <w:tc>
          <w:tcPr>
            <w:tcW w:w="852"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p>
        </w:tc>
      </w:tr>
      <w:tr w:rsidR="00FE6D3A" w:rsidRPr="00FE6D3A" w:rsidTr="00FE6D3A">
        <w:tc>
          <w:tcPr>
            <w:tcW w:w="1589" w:type="pct"/>
            <w:shd w:val="clear" w:color="auto" w:fill="auto"/>
            <w:noWrap/>
            <w:vAlign w:val="center"/>
            <w:hideMark/>
          </w:tcPr>
          <w:p w:rsidR="00FE6D3A" w:rsidRPr="00FE6D3A" w:rsidRDefault="00FE6D3A" w:rsidP="00FE6D3A">
            <w:r w:rsidRPr="00FE6D3A">
              <w:t>Vay và nợ thuê tài chính ngắn hạn</w:t>
            </w:r>
          </w:p>
        </w:tc>
        <w:tc>
          <w:tcPr>
            <w:tcW w:w="852" w:type="pct"/>
            <w:shd w:val="clear" w:color="auto" w:fill="auto"/>
            <w:noWrap/>
            <w:vAlign w:val="center"/>
            <w:hideMark/>
          </w:tcPr>
          <w:p w:rsidR="00FE6D3A" w:rsidRPr="00FE6D3A" w:rsidRDefault="00FE6D3A" w:rsidP="00FE6D3A">
            <w:pPr>
              <w:jc w:val="right"/>
            </w:pPr>
            <w:r w:rsidRPr="00FE6D3A">
              <w:t>{CS.Vay và nợ thuê tài chính ngắn hạn:}</w:t>
            </w:r>
          </w:p>
        </w:tc>
        <w:tc>
          <w:tcPr>
            <w:tcW w:w="853" w:type="pct"/>
            <w:shd w:val="clear" w:color="auto" w:fill="auto"/>
            <w:noWrap/>
            <w:vAlign w:val="center"/>
            <w:hideMark/>
          </w:tcPr>
          <w:p w:rsidR="00FE6D3A" w:rsidRPr="00FE6D3A" w:rsidRDefault="00FE6D3A" w:rsidP="00FE6D3A">
            <w:pPr>
              <w:jc w:val="right"/>
            </w:pPr>
            <w:r w:rsidRPr="00FE6D3A">
              <w:t>{CS.Vay và nợ thuê tài chính ngắn hạn}</w:t>
            </w:r>
          </w:p>
        </w:tc>
        <w:tc>
          <w:tcPr>
            <w:tcW w:w="853" w:type="pct"/>
            <w:shd w:val="clear" w:color="auto" w:fill="auto"/>
            <w:noWrap/>
            <w:vAlign w:val="center"/>
            <w:hideMark/>
          </w:tcPr>
          <w:p w:rsidR="00FE6D3A" w:rsidRPr="00FE6D3A" w:rsidRDefault="00FE6D3A" w:rsidP="00FE6D3A">
            <w:pPr>
              <w:jc w:val="right"/>
            </w:pPr>
          </w:p>
        </w:tc>
        <w:tc>
          <w:tcPr>
            <w:tcW w:w="853" w:type="pct"/>
            <w:vAlign w:val="center"/>
          </w:tcPr>
          <w:p w:rsidR="00FE6D3A" w:rsidRPr="00FE6D3A" w:rsidRDefault="00FE6D3A" w:rsidP="00FE6D3A">
            <w:pPr>
              <w:jc w:val="right"/>
              <w:rPr>
                <w:bCs/>
              </w:rPr>
            </w:pPr>
            <w:r w:rsidRPr="00FE6D3A">
              <w:t>{CS.CL Vay và nợ thuê tài chính ngắn hạn}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II. Nợ dài hạn</w:t>
            </w:r>
          </w:p>
        </w:tc>
        <w:tc>
          <w:tcPr>
            <w:tcW w:w="852" w:type="pct"/>
            <w:shd w:val="clear" w:color="auto" w:fill="auto"/>
            <w:noWrap/>
            <w:vAlign w:val="center"/>
            <w:hideMark/>
          </w:tcPr>
          <w:p w:rsidR="00FE6D3A" w:rsidRPr="00FE6D3A" w:rsidRDefault="00FE6D3A" w:rsidP="00FE6D3A">
            <w:pPr>
              <w:jc w:val="right"/>
              <w:rPr>
                <w:bCs/>
              </w:rPr>
            </w:pPr>
            <w:r w:rsidRPr="00FE6D3A">
              <w:t>{CS.Nợ dài hạn:}</w:t>
            </w:r>
          </w:p>
        </w:tc>
        <w:tc>
          <w:tcPr>
            <w:tcW w:w="853" w:type="pct"/>
            <w:shd w:val="clear" w:color="auto" w:fill="auto"/>
            <w:noWrap/>
            <w:vAlign w:val="center"/>
            <w:hideMark/>
          </w:tcPr>
          <w:p w:rsidR="00FE6D3A" w:rsidRPr="00FE6D3A" w:rsidRDefault="00FE6D3A" w:rsidP="00FE6D3A">
            <w:pPr>
              <w:jc w:val="right"/>
              <w:rPr>
                <w:bCs/>
              </w:rPr>
            </w:pPr>
            <w:r w:rsidRPr="00FE6D3A">
              <w:t>{CS.Nợ dài hạn}</w:t>
            </w:r>
          </w:p>
        </w:tc>
        <w:tc>
          <w:tcPr>
            <w:tcW w:w="853" w:type="pct"/>
            <w:shd w:val="clear" w:color="auto" w:fill="auto"/>
            <w:noWrap/>
            <w:vAlign w:val="center"/>
            <w:hideMark/>
          </w:tcPr>
          <w:p w:rsidR="00FE6D3A" w:rsidRPr="00FE6D3A" w:rsidRDefault="00FE6D3A" w:rsidP="00FE6D3A">
            <w:pPr>
              <w:jc w:val="right"/>
              <w:rPr>
                <w:bCs/>
              </w:rPr>
            </w:pPr>
            <w:r w:rsidRPr="00FE6D3A">
              <w:t>{CS.Nợ dài hạn::}</w:t>
            </w:r>
          </w:p>
        </w:tc>
        <w:tc>
          <w:tcPr>
            <w:tcW w:w="853" w:type="pct"/>
            <w:vAlign w:val="center"/>
          </w:tcPr>
          <w:p w:rsidR="00FE6D3A" w:rsidRPr="00FE6D3A" w:rsidRDefault="00FE6D3A" w:rsidP="00FE6D3A">
            <w:pPr>
              <w:jc w:val="right"/>
              <w:rPr>
                <w:bCs/>
              </w:rPr>
            </w:pPr>
            <w:r w:rsidRPr="00FE6D3A">
              <w:t>{CS.CL Nợ dài hạn}</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 xml:space="preserve">D. Vốn chủ sở hữu </w:t>
            </w:r>
          </w:p>
        </w:tc>
        <w:tc>
          <w:tcPr>
            <w:tcW w:w="852" w:type="pct"/>
            <w:shd w:val="clear" w:color="auto" w:fill="auto"/>
            <w:noWrap/>
            <w:vAlign w:val="center"/>
            <w:hideMark/>
          </w:tcPr>
          <w:p w:rsidR="00FE6D3A" w:rsidRPr="00FE6D3A" w:rsidRDefault="00FE6D3A" w:rsidP="00FE6D3A">
            <w:pPr>
              <w:jc w:val="right"/>
              <w:rPr>
                <w:bCs/>
              </w:rPr>
            </w:pPr>
            <w:r w:rsidRPr="00FE6D3A">
              <w:t>{CS.Vốn chủ sở hữu:}</w:t>
            </w:r>
          </w:p>
        </w:tc>
        <w:tc>
          <w:tcPr>
            <w:tcW w:w="853" w:type="pct"/>
            <w:shd w:val="clear" w:color="auto" w:fill="auto"/>
            <w:noWrap/>
            <w:vAlign w:val="center"/>
            <w:hideMark/>
          </w:tcPr>
          <w:p w:rsidR="00FE6D3A" w:rsidRPr="00FE6D3A" w:rsidRDefault="00FE6D3A" w:rsidP="00FE6D3A">
            <w:pPr>
              <w:jc w:val="right"/>
              <w:rPr>
                <w:bCs/>
              </w:rPr>
            </w:pPr>
            <w:r w:rsidRPr="00FE6D3A">
              <w:t>{CS.Vốn chủ sở hữu}</w:t>
            </w:r>
          </w:p>
        </w:tc>
        <w:tc>
          <w:tcPr>
            <w:tcW w:w="853" w:type="pct"/>
            <w:shd w:val="clear" w:color="auto" w:fill="auto"/>
            <w:noWrap/>
            <w:vAlign w:val="center"/>
            <w:hideMark/>
          </w:tcPr>
          <w:p w:rsidR="00FE6D3A" w:rsidRPr="00FE6D3A" w:rsidRDefault="00FE6D3A" w:rsidP="00FE6D3A">
            <w:pPr>
              <w:jc w:val="right"/>
              <w:rPr>
                <w:bCs/>
              </w:rPr>
            </w:pPr>
            <w:r w:rsidRPr="00FE6D3A">
              <w:t>{CS.Vốn chủ sở hữu::}</w:t>
            </w:r>
          </w:p>
        </w:tc>
        <w:tc>
          <w:tcPr>
            <w:tcW w:w="853" w:type="pct"/>
            <w:vAlign w:val="center"/>
          </w:tcPr>
          <w:p w:rsidR="00FE6D3A" w:rsidRPr="00FE6D3A" w:rsidRDefault="00FE6D3A" w:rsidP="00FE6D3A">
            <w:pPr>
              <w:jc w:val="right"/>
              <w:rPr>
                <w:bCs/>
              </w:rPr>
            </w:pPr>
            <w:r w:rsidRPr="00FE6D3A">
              <w:t>{CS.CL Vốn chủ sở hữu}</w:t>
            </w:r>
          </w:p>
        </w:tc>
      </w:tr>
      <w:tr w:rsidR="00FE6D3A" w:rsidRPr="00FE6D3A" w:rsidTr="00FE6D3A">
        <w:tc>
          <w:tcPr>
            <w:tcW w:w="1589" w:type="pct"/>
            <w:shd w:val="clear" w:color="auto" w:fill="auto"/>
            <w:noWrap/>
            <w:vAlign w:val="center"/>
            <w:hideMark/>
          </w:tcPr>
          <w:p w:rsidR="00FE6D3A" w:rsidRPr="00FE6D3A" w:rsidRDefault="00FE6D3A" w:rsidP="00FE6D3A">
            <w:pPr>
              <w:rPr>
                <w:bCs/>
              </w:rPr>
            </w:pPr>
            <w:r w:rsidRPr="00FE6D3A">
              <w:rPr>
                <w:bCs/>
              </w:rPr>
              <w:t xml:space="preserve">I. </w:t>
            </w:r>
            <w:r w:rsidRPr="00FE6D3A">
              <w:t>Vốn đầu tư của chủ sở hữu</w:t>
            </w:r>
          </w:p>
        </w:tc>
        <w:tc>
          <w:tcPr>
            <w:tcW w:w="852" w:type="pct"/>
            <w:shd w:val="clear" w:color="auto" w:fill="auto"/>
            <w:noWrap/>
            <w:vAlign w:val="center"/>
            <w:hideMark/>
          </w:tcPr>
          <w:p w:rsidR="00FE6D3A" w:rsidRPr="00FE6D3A" w:rsidRDefault="00FE6D3A" w:rsidP="00FE6D3A">
            <w:pPr>
              <w:jc w:val="right"/>
              <w:rPr>
                <w:bCs/>
              </w:rPr>
            </w:pPr>
            <w:r w:rsidRPr="00FE6D3A">
              <w:t>{CS.Vốn góp của chủ sở hữu:}</w:t>
            </w:r>
          </w:p>
        </w:tc>
        <w:tc>
          <w:tcPr>
            <w:tcW w:w="853" w:type="pct"/>
            <w:shd w:val="clear" w:color="auto" w:fill="auto"/>
            <w:noWrap/>
            <w:vAlign w:val="center"/>
            <w:hideMark/>
          </w:tcPr>
          <w:p w:rsidR="00FE6D3A" w:rsidRPr="00FE6D3A" w:rsidRDefault="00FE6D3A" w:rsidP="00FE6D3A">
            <w:pPr>
              <w:jc w:val="right"/>
              <w:rPr>
                <w:bCs/>
              </w:rPr>
            </w:pPr>
            <w:r w:rsidRPr="00FE6D3A">
              <w:t>{CS.Vốn góp của chủ sở hữu}</w:t>
            </w:r>
          </w:p>
        </w:tc>
        <w:tc>
          <w:tcPr>
            <w:tcW w:w="853" w:type="pct"/>
            <w:shd w:val="clear" w:color="auto" w:fill="auto"/>
            <w:noWrap/>
            <w:vAlign w:val="center"/>
            <w:hideMark/>
          </w:tcPr>
          <w:p w:rsidR="00FE6D3A" w:rsidRPr="00FE6D3A" w:rsidRDefault="00FE6D3A" w:rsidP="00FE6D3A">
            <w:pPr>
              <w:jc w:val="right"/>
              <w:rPr>
                <w:bCs/>
              </w:rPr>
            </w:pPr>
          </w:p>
        </w:tc>
        <w:tc>
          <w:tcPr>
            <w:tcW w:w="853" w:type="pct"/>
            <w:vAlign w:val="center"/>
          </w:tcPr>
          <w:p w:rsidR="00FE6D3A" w:rsidRPr="00FE6D3A" w:rsidRDefault="00FE6D3A" w:rsidP="00FE6D3A">
            <w:pPr>
              <w:jc w:val="right"/>
              <w:rPr>
                <w:bCs/>
              </w:rPr>
            </w:pPr>
            <w:r w:rsidRPr="00FE6D3A">
              <w:t>{CS.CL Vốn góp của chủ sở hữu}</w:t>
            </w:r>
          </w:p>
        </w:tc>
      </w:tr>
      <w:tr w:rsidR="00FE6D3A" w:rsidRPr="00FE6D3A" w:rsidTr="00FE6D3A">
        <w:tc>
          <w:tcPr>
            <w:tcW w:w="1589" w:type="pct"/>
            <w:shd w:val="clear" w:color="auto" w:fill="auto"/>
            <w:noWrap/>
            <w:vAlign w:val="center"/>
            <w:hideMark/>
          </w:tcPr>
          <w:p w:rsidR="00FE6D3A" w:rsidRPr="00FE6D3A" w:rsidRDefault="00FE6D3A" w:rsidP="00FE6D3A">
            <w:r w:rsidRPr="00FE6D3A">
              <w:t xml:space="preserve"> Lợi nhuận sau thuế chưa phân phối</w:t>
            </w:r>
          </w:p>
        </w:tc>
        <w:tc>
          <w:tcPr>
            <w:tcW w:w="852" w:type="pct"/>
            <w:shd w:val="clear" w:color="auto" w:fill="auto"/>
            <w:noWrap/>
            <w:vAlign w:val="center"/>
            <w:hideMark/>
          </w:tcPr>
          <w:p w:rsidR="00FE6D3A" w:rsidRPr="00FE6D3A" w:rsidRDefault="00FE6D3A" w:rsidP="00FE6D3A">
            <w:pPr>
              <w:jc w:val="right"/>
            </w:pPr>
            <w:r w:rsidRPr="00FE6D3A">
              <w:t>{CS.Lợi nhuận sau thuế chưa phân phối:}</w:t>
            </w:r>
          </w:p>
        </w:tc>
        <w:tc>
          <w:tcPr>
            <w:tcW w:w="853" w:type="pct"/>
            <w:shd w:val="clear" w:color="auto" w:fill="auto"/>
            <w:noWrap/>
            <w:vAlign w:val="center"/>
            <w:hideMark/>
          </w:tcPr>
          <w:p w:rsidR="00FE6D3A" w:rsidRPr="00FE6D3A" w:rsidRDefault="00FE6D3A" w:rsidP="00FE6D3A">
            <w:pPr>
              <w:jc w:val="right"/>
            </w:pPr>
            <w:r w:rsidRPr="00FE6D3A">
              <w:t>{CS.Lợi nhuận sau thuế chưa phân phối}</w:t>
            </w:r>
          </w:p>
        </w:tc>
        <w:tc>
          <w:tcPr>
            <w:tcW w:w="853" w:type="pct"/>
            <w:shd w:val="clear" w:color="auto" w:fill="auto"/>
            <w:noWrap/>
            <w:vAlign w:val="center"/>
            <w:hideMark/>
          </w:tcPr>
          <w:p w:rsidR="00FE6D3A" w:rsidRPr="00FE6D3A" w:rsidRDefault="00FE6D3A" w:rsidP="00FE6D3A">
            <w:pPr>
              <w:jc w:val="right"/>
            </w:pPr>
            <w:r w:rsidRPr="00FE6D3A">
              <w:t>{CS.Lợi nhuận sau thuế chưa phân phối::}</w:t>
            </w:r>
          </w:p>
        </w:tc>
        <w:tc>
          <w:tcPr>
            <w:tcW w:w="853" w:type="pct"/>
            <w:vAlign w:val="center"/>
          </w:tcPr>
          <w:p w:rsidR="00FE6D3A" w:rsidRPr="00FE6D3A" w:rsidRDefault="00FE6D3A" w:rsidP="00FE6D3A">
            <w:pPr>
              <w:jc w:val="right"/>
              <w:rPr>
                <w:bCs/>
              </w:rPr>
            </w:pPr>
            <w:r w:rsidRPr="00FE6D3A">
              <w:t>{CS.CL Lợi nhuận sau thuế chưa phân phối}</w:t>
            </w:r>
          </w:p>
        </w:tc>
      </w:tr>
      <w:tr w:rsidR="00FE6D3A" w:rsidRPr="00FE6D3A" w:rsidTr="00FE6D3A">
        <w:tc>
          <w:tcPr>
            <w:tcW w:w="1589" w:type="pct"/>
            <w:shd w:val="clear" w:color="auto" w:fill="auto"/>
            <w:noWrap/>
            <w:vAlign w:val="center"/>
          </w:tcPr>
          <w:p w:rsidR="00FE6D3A" w:rsidRPr="00FE6D3A" w:rsidRDefault="00FE6D3A" w:rsidP="00FE6D3A">
            <w:r w:rsidRPr="00FE6D3A">
              <w:t>II. Nguồn kinh phí và quỹ khác</w:t>
            </w:r>
          </w:p>
        </w:tc>
        <w:tc>
          <w:tcPr>
            <w:tcW w:w="852" w:type="pct"/>
            <w:shd w:val="clear" w:color="auto" w:fill="auto"/>
            <w:noWrap/>
            <w:vAlign w:val="center"/>
          </w:tcPr>
          <w:p w:rsidR="00FE6D3A" w:rsidRPr="00FE6D3A" w:rsidRDefault="00FE6D3A" w:rsidP="00FE6D3A">
            <w:pPr>
              <w:jc w:val="right"/>
            </w:pPr>
          </w:p>
        </w:tc>
        <w:tc>
          <w:tcPr>
            <w:tcW w:w="853" w:type="pct"/>
            <w:shd w:val="clear" w:color="auto" w:fill="auto"/>
            <w:noWrap/>
            <w:vAlign w:val="center"/>
          </w:tcPr>
          <w:p w:rsidR="00FE6D3A" w:rsidRPr="00FE6D3A" w:rsidRDefault="00FE6D3A" w:rsidP="00FE6D3A">
            <w:pPr>
              <w:jc w:val="right"/>
            </w:pPr>
          </w:p>
        </w:tc>
        <w:tc>
          <w:tcPr>
            <w:tcW w:w="853" w:type="pct"/>
            <w:shd w:val="clear" w:color="auto" w:fill="auto"/>
            <w:noWrap/>
            <w:vAlign w:val="center"/>
          </w:tcPr>
          <w:p w:rsidR="00FE6D3A" w:rsidRPr="00FE6D3A" w:rsidRDefault="00FE6D3A" w:rsidP="00FE6D3A">
            <w:pPr>
              <w:jc w:val="right"/>
            </w:pPr>
          </w:p>
        </w:tc>
        <w:tc>
          <w:tcPr>
            <w:tcW w:w="853" w:type="pct"/>
            <w:vAlign w:val="center"/>
          </w:tcPr>
          <w:p w:rsidR="00FE6D3A" w:rsidRPr="00FE6D3A" w:rsidRDefault="00FE6D3A" w:rsidP="00FE6D3A">
            <w:pPr>
              <w:jc w:val="right"/>
            </w:pPr>
          </w:p>
        </w:tc>
      </w:tr>
      <w:tr w:rsidR="00FE6D3A" w:rsidRPr="00FE6D3A" w:rsidTr="00FE6D3A">
        <w:tc>
          <w:tcPr>
            <w:tcW w:w="1589" w:type="pct"/>
            <w:shd w:val="clear" w:color="auto" w:fill="auto"/>
            <w:noWrap/>
            <w:vAlign w:val="center"/>
            <w:hideMark/>
          </w:tcPr>
          <w:p w:rsidR="00FE6D3A" w:rsidRPr="00FE6D3A" w:rsidRDefault="00FE6D3A" w:rsidP="00FE6D3A">
            <w:pPr>
              <w:jc w:val="center"/>
              <w:rPr>
                <w:b/>
                <w:bCs/>
              </w:rPr>
            </w:pPr>
            <w:r w:rsidRPr="00FE6D3A">
              <w:rPr>
                <w:b/>
                <w:bCs/>
              </w:rPr>
              <w:t>TỔNG CỘNG NGUỒN VỐN</w:t>
            </w:r>
          </w:p>
        </w:tc>
        <w:tc>
          <w:tcPr>
            <w:tcW w:w="852" w:type="pct"/>
            <w:shd w:val="clear" w:color="auto" w:fill="auto"/>
            <w:noWrap/>
            <w:vAlign w:val="center"/>
            <w:hideMark/>
          </w:tcPr>
          <w:p w:rsidR="00FE6D3A" w:rsidRPr="00FE6D3A" w:rsidRDefault="00FE6D3A" w:rsidP="00FE6D3A">
            <w:pPr>
              <w:jc w:val="right"/>
              <w:rPr>
                <w:b/>
                <w:bCs/>
              </w:rPr>
            </w:pPr>
            <w:r w:rsidRPr="00FE6D3A">
              <w:rPr>
                <w:b/>
              </w:rPr>
              <w:t>{CS.Tổng tài sản:}</w:t>
            </w:r>
          </w:p>
        </w:tc>
        <w:tc>
          <w:tcPr>
            <w:tcW w:w="853" w:type="pct"/>
            <w:shd w:val="clear" w:color="auto" w:fill="auto"/>
            <w:noWrap/>
            <w:vAlign w:val="center"/>
            <w:hideMark/>
          </w:tcPr>
          <w:p w:rsidR="00FE6D3A" w:rsidRPr="00FE6D3A" w:rsidRDefault="00FE6D3A" w:rsidP="00FE6D3A">
            <w:pPr>
              <w:jc w:val="right"/>
              <w:rPr>
                <w:b/>
                <w:bCs/>
              </w:rPr>
            </w:pPr>
            <w:r w:rsidRPr="00FE6D3A">
              <w:rPr>
                <w:b/>
              </w:rPr>
              <w:t>{CS.Tổng tài sản}</w:t>
            </w:r>
          </w:p>
        </w:tc>
        <w:tc>
          <w:tcPr>
            <w:tcW w:w="853" w:type="pct"/>
            <w:shd w:val="clear" w:color="auto" w:fill="auto"/>
            <w:noWrap/>
            <w:vAlign w:val="center"/>
            <w:hideMark/>
          </w:tcPr>
          <w:p w:rsidR="00FE6D3A" w:rsidRPr="00FE6D3A" w:rsidRDefault="00FE6D3A" w:rsidP="00FE6D3A">
            <w:pPr>
              <w:jc w:val="right"/>
              <w:rPr>
                <w:b/>
                <w:bCs/>
              </w:rPr>
            </w:pPr>
          </w:p>
        </w:tc>
        <w:tc>
          <w:tcPr>
            <w:tcW w:w="853" w:type="pct"/>
            <w:vAlign w:val="center"/>
          </w:tcPr>
          <w:p w:rsidR="00FE6D3A" w:rsidRPr="00FE6D3A" w:rsidRDefault="00FE6D3A" w:rsidP="00FE6D3A">
            <w:pPr>
              <w:jc w:val="right"/>
              <w:rPr>
                <w:b/>
                <w:bCs/>
              </w:rPr>
            </w:pPr>
            <w:r w:rsidRPr="00FE6D3A">
              <w:rPr>
                <w:b/>
              </w:rPr>
              <w:t>{CS.CL Tổng tài sản}</w:t>
            </w:r>
          </w:p>
        </w:tc>
      </w:tr>
    </w:tbl>
    <w:p w:rsidR="00FE6D3A" w:rsidRPr="00FE6D3A" w:rsidRDefault="00FE6D3A" w:rsidP="00FE6D3A">
      <w:pPr>
        <w:spacing w:before="120"/>
        <w:ind w:firstLine="567"/>
        <w:jc w:val="both"/>
        <w:rPr>
          <w:b/>
          <w:color w:val="1F497D"/>
          <w:sz w:val="26"/>
          <w:szCs w:val="26"/>
          <w:lang w:val="fr-FR"/>
        </w:rPr>
      </w:pPr>
      <w:r w:rsidRPr="00FE6D3A">
        <w:rPr>
          <w:b/>
          <w:bCs/>
          <w:color w:val="000000"/>
          <w:sz w:val="26"/>
          <w:szCs w:val="26"/>
          <w:lang w:val="en-AU"/>
        </w:rPr>
        <w:lastRenderedPageBreak/>
        <w:t>2.1.</w:t>
      </w:r>
      <w:r w:rsidRPr="00FE6D3A">
        <w:rPr>
          <w:b/>
          <w:bCs/>
          <w:color w:val="000000"/>
          <w:sz w:val="26"/>
          <w:szCs w:val="26"/>
          <w:lang w:val="vi-VN"/>
        </w:rPr>
        <w:t xml:space="preserve"> </w:t>
      </w:r>
      <w:r w:rsidRPr="00FE6D3A">
        <w:rPr>
          <w:b/>
          <w:bCs/>
          <w:color w:val="000000"/>
          <w:sz w:val="26"/>
          <w:szCs w:val="26"/>
        </w:rPr>
        <w:t>Về t</w:t>
      </w:r>
      <w:r w:rsidRPr="00FE6D3A">
        <w:rPr>
          <w:b/>
          <w:bCs/>
          <w:color w:val="000000"/>
          <w:sz w:val="26"/>
          <w:szCs w:val="26"/>
          <w:lang w:val="vi-VN"/>
        </w:rPr>
        <w:t>ài sản</w:t>
      </w:r>
      <w:r w:rsidRPr="00FE6D3A">
        <w:rPr>
          <w:b/>
          <w:color w:val="1F497D"/>
          <w:sz w:val="26"/>
          <w:szCs w:val="26"/>
          <w:lang w:val="fr-FR"/>
        </w:rPr>
        <w:t xml:space="preserve"> </w:t>
      </w:r>
    </w:p>
    <w:p w:rsidR="00FE6D3A" w:rsidRPr="00FE6D3A" w:rsidRDefault="00FE6D3A" w:rsidP="00FE6D3A">
      <w:pPr>
        <w:ind w:firstLine="567"/>
        <w:jc w:val="both"/>
        <w:rPr>
          <w:b/>
          <w:sz w:val="26"/>
          <w:szCs w:val="26"/>
          <w:lang w:val="fr-FR"/>
        </w:rPr>
      </w:pPr>
      <w:r w:rsidRPr="00FE6D3A">
        <w:rPr>
          <w:b/>
          <w:sz w:val="26"/>
          <w:szCs w:val="26"/>
          <w:lang w:val="fr-FR"/>
        </w:rPr>
        <w:t>- Về cơ cấu tài sản của công ty</w:t>
      </w:r>
    </w:p>
    <w:tbl>
      <w:tblPr>
        <w:tblW w:w="5000" w:type="pct"/>
        <w:tblLook w:val="04A0" w:firstRow="1" w:lastRow="0" w:firstColumn="1" w:lastColumn="0" w:noHBand="0" w:noVBand="1"/>
      </w:tblPr>
      <w:tblGrid>
        <w:gridCol w:w="679"/>
        <w:gridCol w:w="4116"/>
        <w:gridCol w:w="1687"/>
        <w:gridCol w:w="1687"/>
        <w:gridCol w:w="1687"/>
      </w:tblGrid>
      <w:tr w:rsidR="00FE6D3A" w:rsidRPr="00FE6D3A" w:rsidTr="00FE6D3A">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FE6D3A" w:rsidRPr="00FE6D3A" w:rsidRDefault="00FE6D3A" w:rsidP="00FE6D3A">
            <w:pPr>
              <w:jc w:val="center"/>
              <w:rPr>
                <w:b/>
                <w:bCs/>
              </w:rPr>
            </w:pPr>
            <w:r w:rsidRPr="00FE6D3A">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FE6D3A" w:rsidRPr="00FE6D3A" w:rsidRDefault="00FE6D3A" w:rsidP="00FE6D3A">
            <w:pPr>
              <w:jc w:val="center"/>
              <w:rPr>
                <w:b/>
                <w:bCs/>
              </w:rPr>
            </w:pPr>
            <w:r w:rsidRPr="00FE6D3A">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rPr>
                <w:b/>
                <w:lang w:val="fr-FR"/>
              </w:rPr>
            </w:pPr>
            <w:r w:rsidRPr="00FE6D3A">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FE6D3A" w:rsidRPr="00FE6D3A" w:rsidRDefault="00FE6D3A" w:rsidP="00FE6D3A">
            <w:pPr>
              <w:jc w:val="center"/>
              <w:rPr>
                <w:b/>
                <w:lang w:val="fr-FR"/>
              </w:rPr>
            </w:pPr>
            <w:r w:rsidRPr="00FE6D3A">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FE6D3A" w:rsidRPr="00FE6D3A" w:rsidRDefault="00FE6D3A" w:rsidP="00FE6D3A">
            <w:pPr>
              <w:jc w:val="center"/>
              <w:rPr>
                <w:bCs/>
              </w:rPr>
            </w:pPr>
            <w:r w:rsidRPr="00FE6D3A">
              <w:rPr>
                <w:b/>
                <w:bCs/>
                <w:sz w:val="22"/>
              </w:rPr>
              <w:t>{CS.Ngày báo cáo}</w:t>
            </w: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rPr>
                <w:b/>
                <w:bCs/>
              </w:rPr>
            </w:pPr>
            <w:r w:rsidRPr="00FE6D3A">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pPr>
              <w:rPr>
                <w:b/>
                <w:bCs/>
              </w:rPr>
            </w:pPr>
            <w:r w:rsidRPr="00FE6D3A">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b/>
                <w:bCs/>
              </w:rPr>
            </w:pPr>
            <w:r w:rsidRPr="00FE6D3A">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b/>
                <w:bCs/>
              </w:rPr>
            </w:pPr>
            <w:r w:rsidRPr="00FE6D3A">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b/>
                <w:bCs/>
              </w:rPr>
            </w:pPr>
            <w:r w:rsidRPr="00FE6D3A">
              <w:rPr>
                <w:b/>
              </w:rPr>
              <w:t>{CS.Tài sản ngắn hạn::}</w:t>
            </w: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1</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{CS.Tiền và tương đương tiền:}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{CS.Tiền và tương đương tiền}</w:t>
            </w:r>
          </w:p>
        </w:tc>
        <w:tc>
          <w:tcPr>
            <w:tcW w:w="856" w:type="pct"/>
            <w:tcBorders>
              <w:top w:val="nil"/>
              <w:left w:val="nil"/>
              <w:bottom w:val="single" w:sz="4" w:space="0" w:color="auto"/>
              <w:right w:val="single" w:sz="4" w:space="0" w:color="auto"/>
            </w:tcBorders>
            <w:shd w:val="clear" w:color="auto" w:fill="auto"/>
          </w:tcPr>
          <w:p w:rsidR="00FE6D3A" w:rsidRPr="00FE6D3A" w:rsidRDefault="00FE6D3A" w:rsidP="00FE6D3A">
            <w:pPr>
              <w:jc w:val="right"/>
              <w:rPr>
                <w:iCs/>
              </w:rPr>
            </w:pP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2</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Đầu tư</w:t>
            </w:r>
            <w:r w:rsidRPr="00FE6D3A">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{CS.Đầu tư tài chính ngắn hạn}</w:t>
            </w:r>
          </w:p>
        </w:tc>
        <w:tc>
          <w:tcPr>
            <w:tcW w:w="856" w:type="pct"/>
            <w:tcBorders>
              <w:top w:val="nil"/>
              <w:left w:val="nil"/>
              <w:bottom w:val="single" w:sz="4" w:space="0" w:color="auto"/>
              <w:right w:val="single" w:sz="4" w:space="0" w:color="auto"/>
            </w:tcBorders>
            <w:shd w:val="clear" w:color="auto" w:fill="auto"/>
          </w:tcPr>
          <w:p w:rsidR="00FE6D3A" w:rsidRPr="00FE6D3A" w:rsidRDefault="00FE6D3A" w:rsidP="00FE6D3A">
            <w:pPr>
              <w:jc w:val="right"/>
              <w:rPr>
                <w:iCs/>
              </w:rPr>
            </w:pP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3</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Các khoản phải thu</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{CS.Các khoản phải thu ngắn hạn::}</w:t>
            </w: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4</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Hàng tồn kho</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{CS.Hàng tồn kho:}</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{CS.Hàng tồn kho}</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{CS.Hàng tồn kho::}</w:t>
            </w: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5</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Tài sản lưu động khác</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rPr>
                <w:b/>
              </w:rPr>
            </w:pPr>
            <w:r w:rsidRPr="00FE6D3A">
              <w:rPr>
                <w:b/>
              </w:rPr>
              <w:t>B</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pPr>
              <w:rPr>
                <w:b/>
                <w:bCs/>
              </w:rPr>
            </w:pPr>
            <w:r w:rsidRPr="00FE6D3A">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b/>
                <w:bCs/>
              </w:rPr>
            </w:pPr>
            <w:r w:rsidRPr="00FE6D3A">
              <w:rPr>
                <w:b/>
              </w:rPr>
              <w:t>{CS.Tài sản dài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b/>
                <w:bCs/>
              </w:rPr>
            </w:pPr>
            <w:r w:rsidRPr="00FE6D3A">
              <w:rPr>
                <w:b/>
              </w:rPr>
              <w:t>{CS.Tài sản dài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b/>
                <w:bCs/>
              </w:rPr>
            </w:pPr>
            <w:r w:rsidRPr="00FE6D3A">
              <w:rPr>
                <w:b/>
              </w:rPr>
              <w:t>{CS.Tài sản dài hạn::}</w:t>
            </w: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1</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Tài sản cố định hữu hình</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{CS.Tài sản cố định hữu hình:}</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{CS.Tài sản cố định hữu hình}</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{CS.Tài sản cố định hữu hình::}</w:t>
            </w: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2</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Đầu tư tài chính dài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{CS.Đầu tư tài chính dài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r w:rsidRPr="00FE6D3A">
              <w:t>{CS.Đầu tư tài chính dài hạn}</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r>
      <w:tr w:rsidR="00FE6D3A" w:rsidRPr="00FE6D3A" w:rsidTr="00FE6D3A">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FE6D3A" w:rsidRPr="00FE6D3A" w:rsidRDefault="00FE6D3A" w:rsidP="00FE6D3A">
            <w:pPr>
              <w:jc w:val="center"/>
            </w:pPr>
            <w:r w:rsidRPr="00FE6D3A">
              <w:t>3</w:t>
            </w:r>
          </w:p>
        </w:tc>
        <w:tc>
          <w:tcPr>
            <w:tcW w:w="2088" w:type="pct"/>
            <w:tcBorders>
              <w:top w:val="nil"/>
              <w:left w:val="nil"/>
              <w:bottom w:val="single" w:sz="4" w:space="0" w:color="auto"/>
              <w:right w:val="single" w:sz="4" w:space="0" w:color="auto"/>
            </w:tcBorders>
            <w:shd w:val="clear" w:color="auto" w:fill="auto"/>
            <w:vAlign w:val="center"/>
            <w:hideMark/>
          </w:tcPr>
          <w:p w:rsidR="00FE6D3A" w:rsidRPr="00FE6D3A" w:rsidRDefault="00FE6D3A" w:rsidP="00FE6D3A">
            <w:r w:rsidRPr="00FE6D3A">
              <w:t>Xây dựng cơ bản dở dang</w:t>
            </w: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c>
          <w:tcPr>
            <w:tcW w:w="856" w:type="pct"/>
            <w:tcBorders>
              <w:top w:val="nil"/>
              <w:left w:val="nil"/>
              <w:bottom w:val="single" w:sz="4" w:space="0" w:color="auto"/>
              <w:right w:val="single" w:sz="4" w:space="0" w:color="auto"/>
            </w:tcBorders>
            <w:shd w:val="clear" w:color="auto" w:fill="auto"/>
            <w:hideMark/>
          </w:tcPr>
          <w:p w:rsidR="00FE6D3A" w:rsidRPr="00FE6D3A" w:rsidRDefault="00FE6D3A" w:rsidP="00FE6D3A">
            <w:pPr>
              <w:jc w:val="right"/>
              <w:rPr>
                <w:iCs/>
              </w:rPr>
            </w:pPr>
          </w:p>
        </w:tc>
      </w:tr>
      <w:tr w:rsidR="00FE6D3A" w:rsidRPr="00FE6D3A" w:rsidTr="00FE6D3A">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FE6D3A" w:rsidRPr="00FE6D3A" w:rsidRDefault="00FE6D3A" w:rsidP="00FE6D3A">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FE6D3A" w:rsidRPr="00FE6D3A" w:rsidRDefault="00FE6D3A" w:rsidP="00FE6D3A">
            <w:pPr>
              <w:rPr>
                <w:b/>
                <w:bCs/>
              </w:rPr>
            </w:pPr>
            <w:r w:rsidRPr="00FE6D3A">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FE6D3A" w:rsidRPr="00FE6D3A" w:rsidRDefault="00FE6D3A" w:rsidP="00FE6D3A">
            <w:pPr>
              <w:jc w:val="right"/>
              <w:rPr>
                <w:b/>
                <w:bCs/>
              </w:rPr>
            </w:pPr>
            <w:r w:rsidRPr="00FE6D3A">
              <w:rPr>
                <w:b/>
              </w:rPr>
              <w:t>{CS.Tổng tài sản:}</w:t>
            </w:r>
          </w:p>
        </w:tc>
        <w:tc>
          <w:tcPr>
            <w:tcW w:w="856" w:type="pct"/>
            <w:tcBorders>
              <w:top w:val="nil"/>
              <w:left w:val="nil"/>
              <w:bottom w:val="single" w:sz="8" w:space="0" w:color="auto"/>
              <w:right w:val="single" w:sz="8" w:space="0" w:color="auto"/>
            </w:tcBorders>
            <w:shd w:val="clear" w:color="auto" w:fill="auto"/>
            <w:hideMark/>
          </w:tcPr>
          <w:p w:rsidR="00FE6D3A" w:rsidRPr="00FE6D3A" w:rsidRDefault="00FE6D3A" w:rsidP="00FE6D3A">
            <w:pPr>
              <w:jc w:val="right"/>
              <w:rPr>
                <w:b/>
                <w:bCs/>
              </w:rPr>
            </w:pPr>
            <w:r w:rsidRPr="00FE6D3A">
              <w:rPr>
                <w:b/>
              </w:rPr>
              <w:t>{CS.Tổng tài sản}</w:t>
            </w:r>
          </w:p>
        </w:tc>
        <w:tc>
          <w:tcPr>
            <w:tcW w:w="856" w:type="pct"/>
            <w:tcBorders>
              <w:top w:val="nil"/>
              <w:left w:val="nil"/>
              <w:bottom w:val="single" w:sz="8" w:space="0" w:color="auto"/>
              <w:right w:val="single" w:sz="8" w:space="0" w:color="auto"/>
            </w:tcBorders>
            <w:shd w:val="clear" w:color="auto" w:fill="auto"/>
            <w:hideMark/>
          </w:tcPr>
          <w:p w:rsidR="00FE6D3A" w:rsidRPr="00FE6D3A" w:rsidRDefault="00FE6D3A" w:rsidP="00FE6D3A">
            <w:pPr>
              <w:jc w:val="right"/>
              <w:rPr>
                <w:b/>
                <w:bCs/>
              </w:rPr>
            </w:pPr>
          </w:p>
        </w:tc>
      </w:tr>
    </w:tbl>
    <w:p w:rsidR="00FE6D3A" w:rsidRPr="00FE6D3A" w:rsidRDefault="00FE6D3A" w:rsidP="009E0BA3">
      <w:pPr>
        <w:spacing w:before="120"/>
        <w:ind w:firstLine="567"/>
        <w:jc w:val="both"/>
        <w:rPr>
          <w:b/>
          <w:sz w:val="26"/>
          <w:szCs w:val="26"/>
          <w:lang w:eastAsia="x-none"/>
        </w:rPr>
      </w:pPr>
      <w:r w:rsidRPr="00FE6D3A">
        <w:rPr>
          <w:b/>
          <w:sz w:val="26"/>
          <w:szCs w:val="26"/>
          <w:lang w:eastAsia="x-none"/>
        </w:rPr>
        <w:t>a. Đánh giá tài sản ngắn hạn:</w:t>
      </w:r>
    </w:p>
    <w:p w:rsidR="00FE6D3A" w:rsidRPr="00FE6D3A" w:rsidRDefault="00FE6D3A" w:rsidP="00FE6D3A">
      <w:pPr>
        <w:ind w:firstLine="567"/>
        <w:jc w:val="both"/>
        <w:rPr>
          <w:sz w:val="26"/>
          <w:szCs w:val="26"/>
          <w:lang w:eastAsia="x-none"/>
        </w:rPr>
      </w:pPr>
      <w:r w:rsidRPr="00FE6D3A">
        <w:rPr>
          <w:sz w:val="26"/>
          <w:szCs w:val="26"/>
          <w:lang w:eastAsia="x-none"/>
        </w:rPr>
        <w:t>Tài sản ngắn hạn của Công ty năm {CS.Năm liền kề -1} là {CS.Tài sản ngắn hạn:} {CS.Đơn vị tính}, đến 31/12/{CS.Năm liền kề} là {CS.Tài sản ngắn hạn} {CS.Đơn vị tính}, chênh lệch {CS.CL Tài sản ngắn hạn} {CS.Đơn vị tính} so với năm trước, cụ thể:</w:t>
      </w:r>
    </w:p>
    <w:p w:rsidR="00FE6D3A" w:rsidRPr="00FE6D3A" w:rsidRDefault="00FE6D3A" w:rsidP="00FE6D3A">
      <w:pPr>
        <w:ind w:firstLine="567"/>
        <w:jc w:val="both"/>
        <w:rPr>
          <w:b/>
          <w:sz w:val="26"/>
          <w:szCs w:val="26"/>
          <w:lang w:eastAsia="x-none"/>
        </w:rPr>
      </w:pPr>
      <w:r w:rsidRPr="00FE6D3A">
        <w:rPr>
          <w:b/>
          <w:sz w:val="26"/>
          <w:szCs w:val="26"/>
          <w:lang w:eastAsia="x-none"/>
        </w:rPr>
        <w:t>- Tiền và các khoản tương đương tiền:</w:t>
      </w:r>
    </w:p>
    <w:p w:rsidR="00FE6D3A" w:rsidRPr="00FE6D3A" w:rsidRDefault="00FE6D3A" w:rsidP="00FE6D3A">
      <w:pPr>
        <w:ind w:firstLine="567"/>
        <w:jc w:val="both"/>
        <w:rPr>
          <w:sz w:val="26"/>
          <w:szCs w:val="26"/>
          <w:lang w:eastAsia="x-none"/>
        </w:rPr>
      </w:pPr>
      <w:r w:rsidRPr="00FE6D3A">
        <w:rPr>
          <w:sz w:val="26"/>
          <w:szCs w:val="26"/>
          <w:highlight w:val="yellow"/>
          <w:lang w:eastAsia="x-none"/>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FE6D3A" w:rsidRPr="00FE6D3A" w:rsidRDefault="00FE6D3A" w:rsidP="00FE6D3A">
      <w:pPr>
        <w:ind w:firstLine="567"/>
        <w:jc w:val="both"/>
        <w:rPr>
          <w:sz w:val="26"/>
          <w:szCs w:val="26"/>
          <w:lang w:eastAsia="x-none"/>
        </w:rPr>
      </w:pPr>
      <w:r w:rsidRPr="00FE6D3A">
        <w:rPr>
          <w:sz w:val="26"/>
          <w:szCs w:val="26"/>
          <w:lang w:eastAsia="x-none"/>
        </w:rPr>
        <w:t xml:space="preserve">Tiền và các khoản tương đương tiền của Công ty năm {CS.Năm liền kề -1} là {CS.Tiền và tương đương tiền:} {CS.Đơn vị tính}, đến 31/12/{CS.Năm liền kề} là {CS.Tiền và tương đương tiền} {CS.Đơn vị tính}, chênh lệch {CS.CL Tiền và tương đương tiền} {CS.Đơn vị tính} so với năm trước. Tiền và các khoản tương đương tiền của công ty chiếm tỷ trọng ...... trong tổng tài sản ngắn hạn là do ....... </w:t>
      </w:r>
    </w:p>
    <w:p w:rsidR="00FE6D3A" w:rsidRPr="00FE6D3A" w:rsidRDefault="00FE6D3A" w:rsidP="00FE6D3A">
      <w:pPr>
        <w:ind w:firstLine="567"/>
        <w:jc w:val="both"/>
        <w:rPr>
          <w:sz w:val="26"/>
          <w:szCs w:val="26"/>
          <w:lang w:eastAsia="x-none"/>
        </w:rPr>
      </w:pPr>
      <w:r w:rsidRPr="00FE6D3A">
        <w:rPr>
          <w:sz w:val="26"/>
          <w:szCs w:val="26"/>
          <w:lang w:eastAsia="x-none"/>
        </w:rPr>
        <w:t>Số dư tiền gửi của Công ty tại Agribank {Tên chi nhánh/PGD} tại thời điểm 31/12/{CS.Năm liền kề -1} là ......... {CS.Đơn vị tính}, thời điểm 31/12/{CS.Năm liền kề} là ......... {CS.Đơn vị tính}.</w:t>
      </w:r>
    </w:p>
    <w:p w:rsidR="00FE6D3A" w:rsidRPr="00FE6D3A" w:rsidRDefault="00FE6D3A" w:rsidP="00FE6D3A">
      <w:pPr>
        <w:ind w:firstLine="567"/>
        <w:jc w:val="both"/>
        <w:rPr>
          <w:b/>
          <w:sz w:val="26"/>
          <w:szCs w:val="26"/>
          <w:lang w:val="fr-FR"/>
        </w:rPr>
      </w:pPr>
      <w:r w:rsidRPr="00FE6D3A">
        <w:rPr>
          <w:b/>
          <w:sz w:val="26"/>
          <w:szCs w:val="26"/>
          <w:lang w:val="fr-FR"/>
        </w:rPr>
        <w:t>- Đầu tư tài chính ngắn hạn:</w:t>
      </w:r>
    </w:p>
    <w:p w:rsidR="00FE6D3A" w:rsidRPr="00FE6D3A" w:rsidRDefault="00FE6D3A" w:rsidP="00FE6D3A">
      <w:pPr>
        <w:ind w:firstLine="567"/>
        <w:jc w:val="both"/>
        <w:rPr>
          <w:sz w:val="26"/>
          <w:szCs w:val="26"/>
          <w:highlight w:val="yellow"/>
          <w:lang w:val="fr-FR"/>
        </w:rPr>
      </w:pPr>
      <w:r w:rsidRPr="00FE6D3A">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FE6D3A" w:rsidRPr="00FE6D3A" w:rsidRDefault="00FE6D3A" w:rsidP="00FE6D3A">
      <w:pPr>
        <w:ind w:firstLine="567"/>
        <w:jc w:val="both"/>
        <w:rPr>
          <w:sz w:val="26"/>
          <w:szCs w:val="26"/>
          <w:lang w:val="fr-FR"/>
        </w:rPr>
      </w:pPr>
      <w:r w:rsidRPr="00FE6D3A">
        <w:rPr>
          <w:sz w:val="26"/>
          <w:szCs w:val="26"/>
          <w:highlight w:val="yellow"/>
          <w:lang w:val="fr-FR"/>
        </w:rPr>
        <w:lastRenderedPageBreak/>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FE6D3A" w:rsidRPr="00FE6D3A" w:rsidRDefault="00FE6D3A" w:rsidP="00FE6D3A">
      <w:pPr>
        <w:ind w:firstLine="567"/>
        <w:jc w:val="both"/>
        <w:rPr>
          <w:sz w:val="26"/>
          <w:szCs w:val="26"/>
          <w:lang w:val="fr-FR"/>
        </w:rPr>
      </w:pPr>
      <w:r w:rsidRPr="00FE6D3A">
        <w:rPr>
          <w:sz w:val="26"/>
          <w:szCs w:val="26"/>
          <w:lang w:val="fr-FR"/>
        </w:rPr>
        <w:t xml:space="preserve">Đầu tư tài chính ngắn hạn của Công ty </w:t>
      </w:r>
      <w:r w:rsidRPr="00FE6D3A">
        <w:rPr>
          <w:sz w:val="26"/>
          <w:szCs w:val="26"/>
        </w:rPr>
        <w:t xml:space="preserve">năm {CS.Năm liền kề -1} là </w:t>
      </w:r>
      <w:r w:rsidRPr="00FE6D3A">
        <w:rPr>
          <w:sz w:val="26"/>
          <w:szCs w:val="26"/>
          <w:lang w:val="fr-FR"/>
        </w:rPr>
        <w:t xml:space="preserve">{CS.Đầu tư tài chính ngắn hạn:} </w:t>
      </w:r>
      <w:r w:rsidRPr="00FE6D3A">
        <w:rPr>
          <w:sz w:val="26"/>
          <w:szCs w:val="26"/>
        </w:rPr>
        <w:t xml:space="preserve">{CS.Đơn vị tính}, đến 31/12/{CS.Năm liền kề} </w:t>
      </w:r>
      <w:r w:rsidRPr="00FE6D3A">
        <w:rPr>
          <w:sz w:val="26"/>
          <w:szCs w:val="26"/>
          <w:lang w:val="fr-FR"/>
        </w:rPr>
        <w:t xml:space="preserve">là {CS.Đầu tư tài chính ngắn hạn} {CS.Đơn vị tính}, </w:t>
      </w:r>
      <w:r w:rsidRPr="00FE6D3A">
        <w:rPr>
          <w:sz w:val="26"/>
          <w:szCs w:val="26"/>
        </w:rPr>
        <w:t xml:space="preserve">chênh lệch </w:t>
      </w:r>
      <w:r w:rsidRPr="00FE6D3A">
        <w:rPr>
          <w:sz w:val="26"/>
          <w:szCs w:val="26"/>
          <w:lang w:val="fr-FR"/>
        </w:rPr>
        <w:t>{CS.CL Đầu tư tài chính ngắn hạn}</w:t>
      </w:r>
      <w:r w:rsidRPr="00FE6D3A">
        <w:rPr>
          <w:sz w:val="26"/>
          <w:szCs w:val="26"/>
        </w:rPr>
        <w:t xml:space="preserve"> {CS.Đơn vị tính} so với năm trước</w:t>
      </w:r>
      <w:r w:rsidRPr="00FE6D3A">
        <w:rPr>
          <w:sz w:val="26"/>
          <w:szCs w:val="26"/>
          <w:lang w:val="fr-FR"/>
        </w:rPr>
        <w:t xml:space="preserve">. Chiếm tỷ trọng ... trong tổng tài sản ngắn hạn. </w:t>
      </w:r>
    </w:p>
    <w:p w:rsidR="00FE6D3A" w:rsidRPr="00FE6D3A" w:rsidRDefault="00FE6D3A" w:rsidP="00FE6D3A">
      <w:pPr>
        <w:ind w:firstLine="567"/>
        <w:jc w:val="both"/>
        <w:rPr>
          <w:b/>
          <w:sz w:val="26"/>
          <w:szCs w:val="26"/>
          <w:lang w:val="fr-FR"/>
        </w:rPr>
      </w:pPr>
      <w:r w:rsidRPr="00FE6D3A">
        <w:rPr>
          <w:b/>
          <w:sz w:val="26"/>
          <w:szCs w:val="26"/>
          <w:lang w:val="fr-FR"/>
        </w:rPr>
        <w:t>- Các khoản phải thu ngắn hạn:</w:t>
      </w:r>
    </w:p>
    <w:p w:rsidR="00FE6D3A" w:rsidRPr="00FE6D3A" w:rsidRDefault="00FE6D3A" w:rsidP="00FE6D3A">
      <w:pPr>
        <w:tabs>
          <w:tab w:val="left" w:pos="8640"/>
        </w:tabs>
        <w:ind w:firstLine="567"/>
        <w:jc w:val="both"/>
        <w:rPr>
          <w:sz w:val="26"/>
          <w:szCs w:val="28"/>
          <w:highlight w:val="yellow"/>
          <w:lang w:val="nl-NL"/>
        </w:rPr>
      </w:pPr>
      <w:r w:rsidRPr="00FE6D3A">
        <w:rPr>
          <w:b/>
          <w:sz w:val="26"/>
          <w:szCs w:val="28"/>
          <w:highlight w:val="yellow"/>
          <w:lang w:val="nl-NL"/>
        </w:rPr>
        <w:t>Lưu ý:</w:t>
      </w:r>
      <w:r w:rsidRPr="00FE6D3A">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E6D3A" w:rsidRPr="00FE6D3A" w:rsidRDefault="00FE6D3A" w:rsidP="00FE6D3A">
      <w:pPr>
        <w:tabs>
          <w:tab w:val="left" w:pos="8640"/>
        </w:tabs>
        <w:ind w:firstLine="567"/>
        <w:jc w:val="both"/>
        <w:rPr>
          <w:sz w:val="26"/>
          <w:szCs w:val="28"/>
          <w:highlight w:val="yellow"/>
          <w:lang w:val="nl-NL"/>
        </w:rPr>
      </w:pPr>
      <w:r w:rsidRPr="00FE6D3A">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E6D3A" w:rsidRPr="00FE6D3A" w:rsidRDefault="00FE6D3A" w:rsidP="00FE6D3A">
      <w:pPr>
        <w:tabs>
          <w:tab w:val="left" w:pos="8640"/>
        </w:tabs>
        <w:ind w:firstLine="567"/>
        <w:jc w:val="both"/>
        <w:rPr>
          <w:sz w:val="26"/>
          <w:szCs w:val="28"/>
          <w:highlight w:val="yellow"/>
          <w:lang w:val="nl-NL"/>
        </w:rPr>
      </w:pPr>
      <w:r w:rsidRPr="00FE6D3A">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E6D3A" w:rsidRPr="00FE6D3A" w:rsidRDefault="00FE6D3A" w:rsidP="00FE6D3A">
      <w:pPr>
        <w:tabs>
          <w:tab w:val="left" w:pos="8640"/>
        </w:tabs>
        <w:ind w:firstLine="567"/>
        <w:jc w:val="both"/>
        <w:rPr>
          <w:sz w:val="26"/>
          <w:szCs w:val="28"/>
          <w:highlight w:val="yellow"/>
          <w:lang w:val="nl-NL"/>
        </w:rPr>
      </w:pPr>
      <w:r w:rsidRPr="00FE6D3A">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rsidR="00FE6D3A" w:rsidRPr="00FE6D3A" w:rsidRDefault="00FE6D3A" w:rsidP="00FE6D3A">
      <w:pPr>
        <w:tabs>
          <w:tab w:val="left" w:pos="8640"/>
        </w:tabs>
        <w:ind w:firstLine="567"/>
        <w:jc w:val="both"/>
        <w:rPr>
          <w:sz w:val="26"/>
          <w:szCs w:val="28"/>
          <w:lang w:val="nl-NL"/>
        </w:rPr>
      </w:pPr>
      <w:r w:rsidRPr="00FE6D3A">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FE6D3A" w:rsidRPr="00FE6D3A" w:rsidRDefault="00FE6D3A" w:rsidP="00FE6D3A">
      <w:pPr>
        <w:ind w:firstLine="567"/>
        <w:jc w:val="both"/>
        <w:rPr>
          <w:sz w:val="26"/>
          <w:szCs w:val="26"/>
          <w:lang w:val="fr-FR"/>
        </w:rPr>
      </w:pPr>
      <w:r w:rsidRPr="00FE6D3A">
        <w:rPr>
          <w:sz w:val="26"/>
          <w:szCs w:val="26"/>
          <w:lang w:val="fr-FR"/>
        </w:rPr>
        <w:t xml:space="preserve">Các khoản phải thu ngắn hạn </w:t>
      </w:r>
      <w:r w:rsidRPr="00FE6D3A">
        <w:rPr>
          <w:sz w:val="26"/>
          <w:szCs w:val="26"/>
        </w:rPr>
        <w:t>năm {CS.Năm liền kề -1} là</w:t>
      </w:r>
      <w:r w:rsidRPr="00FE6D3A">
        <w:rPr>
          <w:sz w:val="26"/>
          <w:szCs w:val="26"/>
          <w:lang w:val="fr-FR"/>
        </w:rPr>
        <w:t xml:space="preserve"> </w:t>
      </w:r>
      <w:r w:rsidRPr="00FE6D3A">
        <w:rPr>
          <w:sz w:val="26"/>
          <w:szCs w:val="26"/>
        </w:rPr>
        <w:t xml:space="preserve">{CS.Các khoản phải thu ngắn hạn:} </w:t>
      </w:r>
      <w:r w:rsidRPr="00FE6D3A">
        <w:rPr>
          <w:sz w:val="26"/>
          <w:szCs w:val="26"/>
          <w:lang w:val="fr-FR"/>
        </w:rPr>
        <w:t xml:space="preserve">{CS.Đơn vị tính}, đến </w:t>
      </w:r>
      <w:r w:rsidRPr="00FE6D3A">
        <w:rPr>
          <w:sz w:val="26"/>
          <w:szCs w:val="26"/>
        </w:rPr>
        <w:t xml:space="preserve">31/12/{CS.Năm liền kề} </w:t>
      </w:r>
      <w:r w:rsidRPr="00FE6D3A">
        <w:rPr>
          <w:sz w:val="26"/>
          <w:szCs w:val="26"/>
          <w:lang w:val="fr-FR"/>
        </w:rPr>
        <w:t xml:space="preserve">của Công ty là </w:t>
      </w:r>
      <w:r w:rsidRPr="00FE6D3A">
        <w:rPr>
          <w:sz w:val="26"/>
          <w:szCs w:val="26"/>
        </w:rPr>
        <w:t xml:space="preserve">{CS.Các khoản phải thu ngắn hạn} </w:t>
      </w:r>
      <w:r w:rsidRPr="00FE6D3A">
        <w:rPr>
          <w:sz w:val="26"/>
          <w:szCs w:val="26"/>
          <w:lang w:val="fr-FR"/>
        </w:rPr>
        <w:t xml:space="preserve">{CS.Đơn vị tính}, </w:t>
      </w:r>
      <w:r w:rsidRPr="00FE6D3A">
        <w:rPr>
          <w:sz w:val="26"/>
          <w:szCs w:val="26"/>
        </w:rPr>
        <w:t xml:space="preserve">chênh lệch {CS.CL Các khoản phải thu ngắn hạn} </w:t>
      </w:r>
      <w:r w:rsidRPr="00FE6D3A">
        <w:rPr>
          <w:sz w:val="26"/>
          <w:szCs w:val="26"/>
          <w:lang w:val="fr-FR"/>
        </w:rPr>
        <w:t xml:space="preserve">{CS.Đơn vị tính} </w:t>
      </w:r>
      <w:r w:rsidRPr="00FE6D3A">
        <w:rPr>
          <w:sz w:val="26"/>
          <w:szCs w:val="26"/>
        </w:rPr>
        <w:t>so với năm trước</w:t>
      </w:r>
      <w:r w:rsidRPr="00FE6D3A">
        <w:rPr>
          <w:sz w:val="26"/>
          <w:szCs w:val="26"/>
          <w:lang w:val="fr-FR"/>
        </w:rPr>
        <w:t>, trong đó:</w:t>
      </w:r>
    </w:p>
    <w:p w:rsidR="00FE6D3A" w:rsidRPr="00FE6D3A" w:rsidRDefault="00FE6D3A" w:rsidP="00FE6D3A">
      <w:pPr>
        <w:ind w:firstLine="567"/>
        <w:jc w:val="both"/>
        <w:rPr>
          <w:b/>
          <w:sz w:val="26"/>
          <w:szCs w:val="26"/>
          <w:lang w:val="fr-FR"/>
        </w:rPr>
      </w:pPr>
      <w:r w:rsidRPr="00FE6D3A">
        <w:rPr>
          <w:b/>
          <w:sz w:val="26"/>
          <w:szCs w:val="26"/>
          <w:lang w:val="fr-FR"/>
        </w:rPr>
        <w:t>+) Phải thu khách hàng:</w:t>
      </w:r>
    </w:p>
    <w:p w:rsidR="00FE6D3A" w:rsidRPr="00FE6D3A" w:rsidRDefault="00FE6D3A" w:rsidP="00FE6D3A">
      <w:pPr>
        <w:ind w:firstLine="567"/>
        <w:jc w:val="both"/>
        <w:rPr>
          <w:sz w:val="26"/>
          <w:szCs w:val="26"/>
          <w:lang w:val="fr-FR"/>
        </w:rPr>
      </w:pPr>
      <w:r w:rsidRPr="00FE6D3A">
        <w:rPr>
          <w:sz w:val="26"/>
          <w:szCs w:val="26"/>
          <w:lang w:val="fr-FR"/>
        </w:rPr>
        <w:t xml:space="preserve">Số liệu </w:t>
      </w:r>
      <w:r w:rsidRPr="00FE6D3A">
        <w:rPr>
          <w:sz w:val="26"/>
          <w:szCs w:val="26"/>
        </w:rPr>
        <w:t xml:space="preserve">năm {CS.Năm liền kề -1} là {CS.Phải thu ngắn hạn của KH:} </w:t>
      </w:r>
      <w:r w:rsidRPr="00FE6D3A">
        <w:rPr>
          <w:sz w:val="26"/>
          <w:szCs w:val="26"/>
          <w:lang w:val="fr-FR"/>
        </w:rPr>
        <w:t xml:space="preserve">{CS.Đơn vị tính}, đến </w:t>
      </w:r>
      <w:r w:rsidRPr="00FE6D3A">
        <w:rPr>
          <w:sz w:val="26"/>
          <w:szCs w:val="26"/>
        </w:rPr>
        <w:t xml:space="preserve">31/12/{CS.Năm liền kề} </w:t>
      </w:r>
      <w:r w:rsidRPr="00FE6D3A">
        <w:rPr>
          <w:sz w:val="26"/>
          <w:szCs w:val="26"/>
          <w:lang w:val="fr-FR"/>
        </w:rPr>
        <w:t xml:space="preserve">là </w:t>
      </w:r>
      <w:r w:rsidRPr="00FE6D3A">
        <w:rPr>
          <w:sz w:val="26"/>
          <w:szCs w:val="26"/>
        </w:rPr>
        <w:t xml:space="preserve">{CS.Phải thu ngắn hạn của KH} </w:t>
      </w:r>
      <w:r w:rsidRPr="00FE6D3A">
        <w:rPr>
          <w:sz w:val="26"/>
          <w:szCs w:val="26"/>
          <w:lang w:val="fr-FR"/>
        </w:rPr>
        <w:t xml:space="preserve">{CS.Đơn vị tính}; </w:t>
      </w:r>
      <w:r w:rsidRPr="00FE6D3A">
        <w:rPr>
          <w:sz w:val="26"/>
          <w:szCs w:val="26"/>
        </w:rPr>
        <w:t xml:space="preserve">chênh lệch {CS.CL Phải thu ngắn hạn của KH} </w:t>
      </w:r>
      <w:r w:rsidRPr="00FE6D3A">
        <w:rPr>
          <w:sz w:val="26"/>
          <w:szCs w:val="26"/>
          <w:lang w:val="fr-FR"/>
        </w:rPr>
        <w:t xml:space="preserve">{CS.Đơn vị tính} </w:t>
      </w:r>
      <w:r w:rsidRPr="00FE6D3A">
        <w:rPr>
          <w:sz w:val="26"/>
          <w:szCs w:val="26"/>
        </w:rPr>
        <w:t>so với năm trước</w:t>
      </w:r>
      <w:r w:rsidRPr="00FE6D3A">
        <w:rPr>
          <w:sz w:val="26"/>
          <w:szCs w:val="26"/>
          <w:lang w:val="fr-FR"/>
        </w:rPr>
        <w:t>.</w:t>
      </w:r>
    </w:p>
    <w:p w:rsidR="00FE6D3A" w:rsidRPr="00FE6D3A" w:rsidRDefault="00FE6D3A" w:rsidP="00FE6D3A">
      <w:pPr>
        <w:ind w:firstLine="567"/>
        <w:jc w:val="both"/>
        <w:rPr>
          <w:sz w:val="26"/>
          <w:szCs w:val="26"/>
          <w:lang w:val="fr-FR"/>
        </w:rPr>
      </w:pPr>
      <w:r w:rsidRPr="00FE6D3A">
        <w:rPr>
          <w:sz w:val="26"/>
          <w:szCs w:val="26"/>
          <w:lang w:val="fr-FR"/>
        </w:rPr>
        <w:t>Chi tiết phải thu khách hàng chiếm tỷ trọng lớn:</w:t>
      </w:r>
    </w:p>
    <w:p w:rsidR="00FE6D3A" w:rsidRPr="00FE6D3A" w:rsidRDefault="00FE6D3A" w:rsidP="00FE6D3A">
      <w:pPr>
        <w:jc w:val="right"/>
        <w:rPr>
          <w:sz w:val="26"/>
          <w:szCs w:val="26"/>
          <w:lang w:val="fr-FR"/>
        </w:rPr>
      </w:pPr>
      <w:r w:rsidRPr="00FE6D3A">
        <w:rPr>
          <w:i/>
          <w:sz w:val="26"/>
          <w:szCs w:val="26"/>
          <w:lang w:val="fr-FR"/>
        </w:rPr>
        <w:t>Đơn vi: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6"/>
      </w:tblGrid>
      <w:tr w:rsidR="00FE6D3A" w:rsidRPr="00FE6D3A" w:rsidTr="00FE6D3A">
        <w:tc>
          <w:tcPr>
            <w:tcW w:w="3076"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Tên khách hàng</w:t>
            </w:r>
          </w:p>
        </w:tc>
        <w:tc>
          <w:tcPr>
            <w:tcW w:w="962"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Năm {CS.Năm liền kề -1}</w:t>
            </w:r>
          </w:p>
        </w:tc>
        <w:tc>
          <w:tcPr>
            <w:tcW w:w="962"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Năm {CS.Năm liền kề}</w:t>
            </w: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 xml:space="preserve">Công ty ..........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Ban QLDA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 xml:space="preserve">Bộ chỉ huy quân sự tỉnh ................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lastRenderedPageBreak/>
              <w:t>...........</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 xml:space="preserve">Các khách hàng khác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bl>
    <w:p w:rsidR="00FE6D3A" w:rsidRPr="00FE6D3A" w:rsidRDefault="00FE6D3A" w:rsidP="00FE6D3A">
      <w:pPr>
        <w:ind w:firstLine="567"/>
        <w:jc w:val="both"/>
        <w:rPr>
          <w:sz w:val="26"/>
          <w:szCs w:val="26"/>
          <w:lang w:val="fr-FR"/>
        </w:rPr>
      </w:pPr>
      <w:r w:rsidRPr="00FE6D3A">
        <w:rPr>
          <w:sz w:val="26"/>
          <w:szCs w:val="26"/>
          <w:lang w:val="fr-FR"/>
        </w:rPr>
        <w:t>Một số khoản phải thu tập trung ở các khách hàng lớn như .............., đây là những chủ đầu tư lớn, có uy tín mà công ty đã thực hiện nhiều dự án và luôn hoàn thành đầy đủ công nợ...</w:t>
      </w:r>
    </w:p>
    <w:p w:rsidR="00FE6D3A" w:rsidRPr="00FE6D3A" w:rsidRDefault="00FE6D3A" w:rsidP="00FE6D3A">
      <w:pPr>
        <w:ind w:firstLine="567"/>
        <w:jc w:val="both"/>
        <w:rPr>
          <w:sz w:val="26"/>
          <w:szCs w:val="26"/>
          <w:lang w:val="fr-FR"/>
        </w:rPr>
      </w:pPr>
      <w:r w:rsidRPr="00FE6D3A">
        <w:rPr>
          <w:sz w:val="26"/>
          <w:szCs w:val="26"/>
          <w:lang w:val="fr-FR"/>
        </w:rPr>
        <w:t>Công ty không có các khoản phải thu thuộc nhóm khách hàng có liên quan.</w:t>
      </w:r>
    </w:p>
    <w:p w:rsidR="00FE6D3A" w:rsidRPr="00FE6D3A" w:rsidRDefault="00FE6D3A" w:rsidP="00FE6D3A">
      <w:pPr>
        <w:ind w:firstLine="567"/>
        <w:jc w:val="both"/>
        <w:rPr>
          <w:b/>
          <w:bCs/>
          <w:iCs/>
          <w:sz w:val="26"/>
          <w:szCs w:val="26"/>
          <w:lang w:val="fr-FR"/>
        </w:rPr>
      </w:pPr>
      <w:r w:rsidRPr="00FE6D3A">
        <w:rPr>
          <w:b/>
          <w:sz w:val="26"/>
          <w:szCs w:val="26"/>
          <w:lang w:val="fr-FR"/>
        </w:rPr>
        <w:t>+) Trả trước cho người bán ngắn hạn</w:t>
      </w:r>
    </w:p>
    <w:p w:rsidR="00FE6D3A" w:rsidRPr="00FE6D3A" w:rsidRDefault="00FE6D3A" w:rsidP="00FE6D3A">
      <w:pPr>
        <w:ind w:firstLine="567"/>
        <w:jc w:val="both"/>
        <w:rPr>
          <w:bCs/>
          <w:iCs/>
          <w:sz w:val="26"/>
          <w:szCs w:val="26"/>
          <w:lang w:val="fr-FR"/>
        </w:rPr>
      </w:pPr>
      <w:r w:rsidRPr="00FE6D3A">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sidRPr="00FE6D3A">
        <w:rPr>
          <w:bCs/>
          <w:iCs/>
          <w:sz w:val="26"/>
          <w:szCs w:val="26"/>
          <w:lang w:val="fr-FR"/>
        </w:rPr>
        <w:t xml:space="preserve"> </w:t>
      </w:r>
    </w:p>
    <w:p w:rsidR="00FE6D3A" w:rsidRPr="00FE6D3A" w:rsidRDefault="00FE6D3A" w:rsidP="00FE6D3A">
      <w:pPr>
        <w:ind w:firstLine="567"/>
        <w:jc w:val="both"/>
        <w:rPr>
          <w:bCs/>
          <w:iCs/>
          <w:sz w:val="26"/>
          <w:szCs w:val="26"/>
          <w:lang w:val="fr-FR"/>
        </w:rPr>
      </w:pPr>
      <w:r w:rsidRPr="00FE6D3A">
        <w:rPr>
          <w:bCs/>
          <w:iCs/>
          <w:sz w:val="26"/>
          <w:szCs w:val="26"/>
          <w:lang w:val="fr-FR"/>
        </w:rPr>
        <w:t xml:space="preserve">Trả trước ngắn hạn năm </w:t>
      </w:r>
      <w:r w:rsidRPr="00FE6D3A">
        <w:rPr>
          <w:sz w:val="26"/>
          <w:szCs w:val="26"/>
        </w:rPr>
        <w:t xml:space="preserve">{CS.Năm liền kề -1} </w:t>
      </w:r>
      <w:r w:rsidRPr="00FE6D3A">
        <w:rPr>
          <w:bCs/>
          <w:iCs/>
          <w:sz w:val="26"/>
          <w:szCs w:val="26"/>
          <w:lang w:val="fr-FR"/>
        </w:rPr>
        <w:t xml:space="preserve">là </w:t>
      </w:r>
      <w:r w:rsidRPr="00FE6D3A">
        <w:rPr>
          <w:sz w:val="26"/>
          <w:szCs w:val="26"/>
        </w:rPr>
        <w:t xml:space="preserve">{CS.Trả trước cho ng bán ngắn hạn:} </w:t>
      </w:r>
      <w:r w:rsidRPr="00FE6D3A">
        <w:rPr>
          <w:bCs/>
          <w:iCs/>
          <w:sz w:val="26"/>
          <w:szCs w:val="26"/>
          <w:lang w:val="fr-FR"/>
        </w:rPr>
        <w:t xml:space="preserve">{CS.Đơn vị tính}, đến </w:t>
      </w:r>
      <w:r w:rsidRPr="00FE6D3A">
        <w:rPr>
          <w:sz w:val="26"/>
          <w:szCs w:val="26"/>
        </w:rPr>
        <w:t xml:space="preserve">31/12/{CS.Năm liền kề} </w:t>
      </w:r>
      <w:r w:rsidRPr="00FE6D3A">
        <w:rPr>
          <w:bCs/>
          <w:iCs/>
          <w:sz w:val="26"/>
          <w:szCs w:val="26"/>
          <w:lang w:val="fr-FR"/>
        </w:rPr>
        <w:t xml:space="preserve">là </w:t>
      </w:r>
      <w:r w:rsidRPr="00FE6D3A">
        <w:rPr>
          <w:sz w:val="26"/>
          <w:szCs w:val="26"/>
        </w:rPr>
        <w:t xml:space="preserve">{CS.Trả trước cho ng bán ngắn hạn} </w:t>
      </w:r>
      <w:r w:rsidRPr="00FE6D3A">
        <w:rPr>
          <w:bCs/>
          <w:iCs/>
          <w:sz w:val="26"/>
          <w:szCs w:val="26"/>
          <w:lang w:val="fr-FR"/>
        </w:rPr>
        <w:t xml:space="preserve">{CS.Đơn vị tính}, </w:t>
      </w:r>
      <w:r w:rsidRPr="00FE6D3A">
        <w:rPr>
          <w:sz w:val="26"/>
          <w:szCs w:val="26"/>
        </w:rPr>
        <w:t xml:space="preserve">chênh lệch {CS.CL Trả trước cho ng bán ngắn hạn} </w:t>
      </w:r>
      <w:r w:rsidRPr="00FE6D3A">
        <w:rPr>
          <w:bCs/>
          <w:iCs/>
          <w:sz w:val="26"/>
          <w:szCs w:val="26"/>
          <w:lang w:val="fr-FR"/>
        </w:rPr>
        <w:t xml:space="preserve">{CS.Đơn vị tính} so với năm trước do ............  </w:t>
      </w:r>
    </w:p>
    <w:p w:rsidR="00FE6D3A" w:rsidRPr="00FE6D3A" w:rsidRDefault="00FE6D3A" w:rsidP="00FE6D3A">
      <w:pPr>
        <w:ind w:firstLine="567"/>
        <w:jc w:val="both"/>
        <w:rPr>
          <w:bCs/>
          <w:iCs/>
          <w:sz w:val="26"/>
          <w:szCs w:val="26"/>
          <w:lang w:val="fr-FR"/>
        </w:rPr>
      </w:pPr>
      <w:r w:rsidRPr="00FE6D3A">
        <w:rPr>
          <w:bCs/>
          <w:iCs/>
          <w:sz w:val="26"/>
          <w:szCs w:val="26"/>
          <w:lang w:val="fr-FR"/>
        </w:rPr>
        <w:t>Chi tiết trả trước cho người bán ngắn hạn:</w:t>
      </w:r>
    </w:p>
    <w:p w:rsidR="00FE6D3A" w:rsidRPr="00FE6D3A" w:rsidRDefault="00FE6D3A" w:rsidP="00FE6D3A">
      <w:pPr>
        <w:jc w:val="right"/>
        <w:rPr>
          <w:i/>
          <w:sz w:val="26"/>
          <w:szCs w:val="26"/>
          <w:lang w:val="fr-FR"/>
        </w:rPr>
      </w:pPr>
      <w:r w:rsidRPr="00FE6D3A">
        <w:rPr>
          <w:i/>
          <w:sz w:val="26"/>
          <w:szCs w:val="26"/>
          <w:lang w:val="fr-FR"/>
        </w:rPr>
        <w:t>Đơn vi: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6"/>
      </w:tblGrid>
      <w:tr w:rsidR="00FE6D3A" w:rsidRPr="00FE6D3A" w:rsidTr="00FE6D3A">
        <w:tc>
          <w:tcPr>
            <w:tcW w:w="3076"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Tên khách hàng</w:t>
            </w:r>
          </w:p>
        </w:tc>
        <w:tc>
          <w:tcPr>
            <w:tcW w:w="962"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Năm {CS.Năm liền kề -1}</w:t>
            </w:r>
          </w:p>
        </w:tc>
        <w:tc>
          <w:tcPr>
            <w:tcW w:w="962"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Năm {CS.Năm liền kề}</w:t>
            </w: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Công ty CP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 xml:space="preserve">Công ty TNHH ...............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 xml:space="preserve">.................. </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rPr>
          <w:trHeight w:val="224"/>
        </w:trPr>
        <w:tc>
          <w:tcPr>
            <w:tcW w:w="3076" w:type="pct"/>
            <w:shd w:val="clear" w:color="auto" w:fill="auto"/>
          </w:tcPr>
          <w:p w:rsidR="00FE6D3A" w:rsidRPr="00FE6D3A" w:rsidRDefault="00FE6D3A" w:rsidP="00FE6D3A">
            <w:pPr>
              <w:jc w:val="both"/>
              <w:rPr>
                <w:sz w:val="26"/>
                <w:szCs w:val="26"/>
                <w:lang w:val="fr-FR"/>
              </w:rPr>
            </w:pPr>
            <w:r w:rsidRPr="00FE6D3A">
              <w:rPr>
                <w:sz w:val="26"/>
                <w:szCs w:val="26"/>
                <w:lang w:val="fr-FR"/>
              </w:rPr>
              <w:t>Các khách hàng khác</w:t>
            </w:r>
          </w:p>
        </w:tc>
        <w:tc>
          <w:tcPr>
            <w:tcW w:w="962" w:type="pct"/>
            <w:shd w:val="clear" w:color="auto" w:fill="auto"/>
            <w:vAlign w:val="center"/>
          </w:tcPr>
          <w:p w:rsidR="00FE6D3A" w:rsidRPr="00FE6D3A" w:rsidRDefault="00FE6D3A" w:rsidP="00FE6D3A">
            <w:pPr>
              <w:jc w:val="right"/>
              <w:rPr>
                <w:sz w:val="26"/>
                <w:szCs w:val="26"/>
                <w:lang w:val="fr-FR"/>
              </w:rPr>
            </w:pPr>
          </w:p>
        </w:tc>
        <w:tc>
          <w:tcPr>
            <w:tcW w:w="962" w:type="pct"/>
            <w:shd w:val="clear" w:color="auto" w:fill="auto"/>
            <w:vAlign w:val="center"/>
          </w:tcPr>
          <w:p w:rsidR="00FE6D3A" w:rsidRPr="00FE6D3A" w:rsidRDefault="00FE6D3A" w:rsidP="00FE6D3A">
            <w:pPr>
              <w:jc w:val="right"/>
              <w:rPr>
                <w:sz w:val="26"/>
                <w:szCs w:val="26"/>
                <w:lang w:val="fr-FR"/>
              </w:rPr>
            </w:pPr>
          </w:p>
        </w:tc>
      </w:tr>
    </w:tbl>
    <w:p w:rsidR="00FE6D3A" w:rsidRPr="00FE6D3A" w:rsidRDefault="00FE6D3A" w:rsidP="00FE6D3A">
      <w:pPr>
        <w:ind w:firstLine="567"/>
        <w:jc w:val="both"/>
        <w:rPr>
          <w:b/>
          <w:sz w:val="26"/>
          <w:szCs w:val="26"/>
          <w:lang w:val="fr-FR"/>
        </w:rPr>
      </w:pPr>
      <w:r w:rsidRPr="00FE6D3A">
        <w:rPr>
          <w:b/>
          <w:sz w:val="26"/>
          <w:szCs w:val="26"/>
          <w:lang w:val="fr-FR"/>
        </w:rPr>
        <w:t>+) Phải thu ngắn hạn khác</w:t>
      </w:r>
    </w:p>
    <w:p w:rsidR="00FE6D3A" w:rsidRPr="00FE6D3A" w:rsidRDefault="00FE6D3A" w:rsidP="00FE6D3A">
      <w:pPr>
        <w:ind w:firstLine="567"/>
        <w:jc w:val="both"/>
        <w:rPr>
          <w:rFonts w:eastAsia="Calibri"/>
          <w:sz w:val="26"/>
          <w:szCs w:val="26"/>
          <w:highlight w:val="yellow"/>
          <w:lang w:val="nl-NL"/>
        </w:rPr>
      </w:pPr>
      <w:r w:rsidRPr="00FE6D3A">
        <w:rPr>
          <w:rFonts w:eastAsia="Calibri"/>
          <w:sz w:val="26"/>
          <w:szCs w:val="26"/>
          <w:highlight w:val="yellow"/>
          <w:lang w:val="nl-NL"/>
        </w:rPr>
        <w:t>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p>
    <w:p w:rsidR="00FE6D3A" w:rsidRPr="00FE6D3A" w:rsidRDefault="00FE6D3A" w:rsidP="00FE6D3A">
      <w:pPr>
        <w:ind w:firstLine="567"/>
        <w:jc w:val="both"/>
        <w:rPr>
          <w:b/>
          <w:sz w:val="26"/>
          <w:szCs w:val="26"/>
          <w:lang w:val="fr-FR"/>
        </w:rPr>
      </w:pPr>
      <w:r w:rsidRPr="00FE6D3A">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FE6D3A" w:rsidRPr="00FE6D3A" w:rsidRDefault="00FE6D3A" w:rsidP="00FE6D3A">
      <w:pPr>
        <w:ind w:firstLine="567"/>
        <w:jc w:val="both"/>
        <w:rPr>
          <w:sz w:val="26"/>
          <w:szCs w:val="26"/>
          <w:lang w:val="fr-FR"/>
        </w:rPr>
      </w:pPr>
      <w:r w:rsidRPr="00FE6D3A">
        <w:rPr>
          <w:sz w:val="26"/>
          <w:szCs w:val="26"/>
          <w:lang w:val="fr-FR"/>
        </w:rPr>
        <w:t>Số liệu tại thời điểm 31/12/</w:t>
      </w:r>
      <w:r w:rsidRPr="00FE6D3A">
        <w:rPr>
          <w:sz w:val="26"/>
          <w:szCs w:val="26"/>
        </w:rPr>
        <w:t xml:space="preserve">{CS.Năm liền kề -1} </w:t>
      </w:r>
      <w:r w:rsidRPr="00FE6D3A">
        <w:rPr>
          <w:sz w:val="26"/>
          <w:szCs w:val="26"/>
          <w:lang w:val="fr-FR"/>
        </w:rPr>
        <w:t xml:space="preserve">là </w:t>
      </w:r>
      <w:r w:rsidRPr="00FE6D3A">
        <w:rPr>
          <w:sz w:val="26"/>
          <w:szCs w:val="26"/>
        </w:rPr>
        <w:t xml:space="preserve">{CS.Phải thu ngắn hạn khác:} </w:t>
      </w:r>
      <w:r w:rsidRPr="00FE6D3A">
        <w:rPr>
          <w:sz w:val="26"/>
          <w:szCs w:val="26"/>
          <w:lang w:val="fr-FR"/>
        </w:rPr>
        <w:t>{CS.Đơn vị tính}, đến 31/12/</w:t>
      </w:r>
      <w:r w:rsidRPr="00FE6D3A">
        <w:rPr>
          <w:sz w:val="26"/>
          <w:szCs w:val="26"/>
        </w:rPr>
        <w:t xml:space="preserve">{CS.Năm liền kề} là {CS.Phải thu ngắn hạn khác}, chênh lệch {CS.CL Phải thu ngắn hạn khác} đồng so </w:t>
      </w:r>
      <w:r w:rsidRPr="00FE6D3A">
        <w:rPr>
          <w:sz w:val="26"/>
          <w:szCs w:val="26"/>
          <w:lang w:val="fr-FR"/>
        </w:rPr>
        <w:t xml:space="preserve">với năm trước và chiếm tỷ trọng .....% </w:t>
      </w:r>
    </w:p>
    <w:p w:rsidR="00FE6D3A" w:rsidRPr="00FE6D3A" w:rsidRDefault="00FE6D3A" w:rsidP="00FE6D3A">
      <w:pPr>
        <w:ind w:firstLine="567"/>
        <w:jc w:val="both"/>
        <w:rPr>
          <w:b/>
          <w:sz w:val="26"/>
          <w:szCs w:val="26"/>
          <w:lang w:val="fr-FR"/>
        </w:rPr>
      </w:pPr>
      <w:r w:rsidRPr="00FE6D3A">
        <w:rPr>
          <w:b/>
          <w:sz w:val="26"/>
          <w:szCs w:val="26"/>
          <w:lang w:val="fr-FR"/>
        </w:rPr>
        <w:t>- Hàng tồn kho:</w:t>
      </w:r>
    </w:p>
    <w:p w:rsidR="00FE6D3A" w:rsidRPr="00FE6D3A" w:rsidRDefault="00FE6D3A" w:rsidP="00FE6D3A">
      <w:pPr>
        <w:ind w:firstLine="567"/>
        <w:jc w:val="both"/>
        <w:rPr>
          <w:sz w:val="26"/>
          <w:szCs w:val="26"/>
          <w:highlight w:val="yellow"/>
          <w:lang w:val="fr-FR"/>
        </w:rPr>
      </w:pPr>
      <w:r w:rsidRPr="00FE6D3A">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FE6D3A" w:rsidRPr="00FE6D3A" w:rsidRDefault="00FE6D3A" w:rsidP="00FE6D3A">
      <w:pPr>
        <w:ind w:firstLine="567"/>
        <w:jc w:val="both"/>
        <w:rPr>
          <w:sz w:val="26"/>
          <w:szCs w:val="26"/>
          <w:highlight w:val="yellow"/>
          <w:lang w:val="fr-FR"/>
        </w:rPr>
      </w:pPr>
      <w:r w:rsidRPr="00FE6D3A">
        <w:rPr>
          <w:sz w:val="26"/>
          <w:szCs w:val="26"/>
          <w:highlight w:val="yellow"/>
          <w:lang w:val="fr-FR"/>
        </w:rPr>
        <w:t xml:space="preserve">Khi xem xét tỷ trọng hàng tồn kho chiếm trong tổng số tài sản, cần liên hệ với ngành nghề và lĩnh vực kinh doanh của doanh nghiệp, với chính sách dự trữ, với tính thời vụ của </w:t>
      </w:r>
      <w:r w:rsidRPr="00FE6D3A">
        <w:rPr>
          <w:sz w:val="26"/>
          <w:szCs w:val="26"/>
          <w:highlight w:val="yellow"/>
          <w:lang w:val="fr-FR"/>
        </w:rPr>
        <w:lastRenderedPageBreak/>
        <w:t>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FE6D3A" w:rsidRPr="00FE6D3A" w:rsidRDefault="00FE6D3A" w:rsidP="00FE6D3A">
      <w:pPr>
        <w:ind w:firstLine="567"/>
        <w:jc w:val="both"/>
        <w:rPr>
          <w:rFonts w:eastAsia="Calibri"/>
          <w:sz w:val="26"/>
          <w:szCs w:val="26"/>
          <w:lang w:val="nl-NL"/>
        </w:rPr>
      </w:pPr>
      <w:r w:rsidRPr="00FE6D3A">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FE6D3A" w:rsidRPr="00FE6D3A" w:rsidRDefault="00FE6D3A" w:rsidP="00FE6D3A">
      <w:pPr>
        <w:ind w:firstLine="567"/>
        <w:jc w:val="both"/>
        <w:rPr>
          <w:sz w:val="26"/>
          <w:szCs w:val="26"/>
          <w:lang w:val="fr-FR"/>
        </w:rPr>
      </w:pPr>
      <w:r w:rsidRPr="00FE6D3A">
        <w:rPr>
          <w:sz w:val="26"/>
          <w:szCs w:val="26"/>
          <w:lang w:val="fr-FR"/>
        </w:rPr>
        <w:t xml:space="preserve">Hàng tồn kho năm </w:t>
      </w:r>
      <w:r w:rsidRPr="00FE6D3A">
        <w:rPr>
          <w:sz w:val="26"/>
          <w:szCs w:val="26"/>
        </w:rPr>
        <w:t xml:space="preserve">{CS.Năm liền kề -1} </w:t>
      </w:r>
      <w:r w:rsidRPr="00FE6D3A">
        <w:rPr>
          <w:sz w:val="26"/>
          <w:szCs w:val="26"/>
          <w:lang w:val="fr-FR"/>
        </w:rPr>
        <w:t xml:space="preserve">là </w:t>
      </w:r>
      <w:r w:rsidRPr="00FE6D3A">
        <w:rPr>
          <w:sz w:val="26"/>
          <w:szCs w:val="26"/>
        </w:rPr>
        <w:t xml:space="preserve">{CS.Hàng tồn kho:} </w:t>
      </w:r>
      <w:r w:rsidRPr="00FE6D3A">
        <w:rPr>
          <w:sz w:val="26"/>
          <w:szCs w:val="26"/>
          <w:lang w:val="fr-FR"/>
        </w:rPr>
        <w:t xml:space="preserve">{CS.Đơn vị tính}, đến </w:t>
      </w:r>
      <w:r w:rsidRPr="00FE6D3A">
        <w:rPr>
          <w:sz w:val="26"/>
          <w:szCs w:val="26"/>
        </w:rPr>
        <w:t xml:space="preserve">31/12/{CS.Năm liền kề} </w:t>
      </w:r>
      <w:r w:rsidRPr="00FE6D3A">
        <w:rPr>
          <w:sz w:val="26"/>
          <w:szCs w:val="26"/>
          <w:lang w:val="fr-FR"/>
        </w:rPr>
        <w:t xml:space="preserve">là </w:t>
      </w:r>
      <w:r w:rsidRPr="00FE6D3A">
        <w:rPr>
          <w:sz w:val="26"/>
          <w:szCs w:val="26"/>
        </w:rPr>
        <w:t xml:space="preserve">{CS.Hàng tồn kho} </w:t>
      </w:r>
      <w:r w:rsidRPr="00FE6D3A">
        <w:rPr>
          <w:sz w:val="26"/>
          <w:szCs w:val="26"/>
          <w:lang w:val="fr-FR"/>
        </w:rPr>
        <w:t xml:space="preserve">{CS.Đơn vị tính}, </w:t>
      </w:r>
      <w:r w:rsidRPr="00FE6D3A">
        <w:rPr>
          <w:sz w:val="26"/>
          <w:szCs w:val="26"/>
        </w:rPr>
        <w:t xml:space="preserve">chênh lệch {CS.CL Hàng tồn kho} </w:t>
      </w:r>
      <w:r w:rsidRPr="00FE6D3A">
        <w:rPr>
          <w:sz w:val="26"/>
          <w:szCs w:val="26"/>
          <w:lang w:val="fr-FR"/>
        </w:rPr>
        <w:t>{CS.Đơn vị tính} so với năm trước.</w:t>
      </w:r>
    </w:p>
    <w:p w:rsidR="00FE6D3A" w:rsidRPr="00FE6D3A" w:rsidRDefault="00FE6D3A" w:rsidP="00FE6D3A">
      <w:pPr>
        <w:ind w:firstLine="567"/>
        <w:jc w:val="both"/>
        <w:rPr>
          <w:sz w:val="26"/>
          <w:szCs w:val="26"/>
          <w:lang w:val="fr-FR"/>
        </w:rPr>
      </w:pPr>
      <w:r w:rsidRPr="00FE6D3A">
        <w:rPr>
          <w:sz w:val="26"/>
          <w:szCs w:val="26"/>
          <w:lang w:val="fr-FR"/>
        </w:rPr>
        <w:t>Chi tiết tồn kho chiếm tỷ trọng lớn của Công ty.</w:t>
      </w:r>
    </w:p>
    <w:p w:rsidR="00FE6D3A" w:rsidRPr="00FE6D3A" w:rsidRDefault="00FE6D3A" w:rsidP="00FE6D3A">
      <w:pPr>
        <w:jc w:val="right"/>
        <w:rPr>
          <w:sz w:val="26"/>
          <w:szCs w:val="26"/>
          <w:lang w:val="fr-FR"/>
        </w:rPr>
      </w:pPr>
      <w:r w:rsidRPr="00FE6D3A">
        <w:rPr>
          <w:i/>
          <w:sz w:val="26"/>
          <w:szCs w:val="26"/>
          <w:lang w:val="fr-FR"/>
        </w:rPr>
        <w:t>Đơn vi: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6"/>
        <w:gridCol w:w="1896"/>
        <w:gridCol w:w="1894"/>
      </w:tblGrid>
      <w:tr w:rsidR="00FE6D3A" w:rsidRPr="00FE6D3A" w:rsidTr="00FE6D3A">
        <w:tc>
          <w:tcPr>
            <w:tcW w:w="3077" w:type="pct"/>
            <w:shd w:val="clear" w:color="auto" w:fill="auto"/>
            <w:vAlign w:val="center"/>
          </w:tcPr>
          <w:p w:rsidR="00FE6D3A" w:rsidRPr="00FE6D3A" w:rsidRDefault="00FE6D3A" w:rsidP="00FE6D3A">
            <w:pPr>
              <w:jc w:val="center"/>
              <w:rPr>
                <w:b/>
                <w:sz w:val="26"/>
                <w:szCs w:val="26"/>
                <w:lang w:val="fr-FR"/>
              </w:rPr>
            </w:pPr>
            <w:r w:rsidRPr="00FE6D3A">
              <w:rPr>
                <w:b/>
                <w:sz w:val="26"/>
                <w:szCs w:val="26"/>
                <w:lang w:val="fr-FR"/>
              </w:rPr>
              <w:t>Chỉ tiêu</w:t>
            </w:r>
          </w:p>
        </w:tc>
        <w:tc>
          <w:tcPr>
            <w:tcW w:w="962" w:type="pct"/>
            <w:shd w:val="clear" w:color="auto" w:fill="auto"/>
            <w:vAlign w:val="center"/>
          </w:tcPr>
          <w:p w:rsidR="00FE6D3A" w:rsidRPr="00FE6D3A" w:rsidRDefault="00FE6D3A" w:rsidP="00FE6D3A">
            <w:pPr>
              <w:jc w:val="center"/>
              <w:rPr>
                <w:b/>
                <w:sz w:val="26"/>
                <w:szCs w:val="26"/>
                <w:lang w:val="fr-FR"/>
              </w:rPr>
            </w:pPr>
            <w:r w:rsidRPr="00FE6D3A">
              <w:rPr>
                <w:b/>
                <w:sz w:val="26"/>
                <w:szCs w:val="26"/>
                <w:lang w:val="fr-FR"/>
              </w:rPr>
              <w:t>Năm {CS.Năm liền kề -1}</w:t>
            </w:r>
          </w:p>
        </w:tc>
        <w:tc>
          <w:tcPr>
            <w:tcW w:w="962" w:type="pct"/>
            <w:shd w:val="clear" w:color="auto" w:fill="auto"/>
            <w:vAlign w:val="center"/>
          </w:tcPr>
          <w:p w:rsidR="00FE6D3A" w:rsidRPr="00FE6D3A" w:rsidRDefault="00FE6D3A" w:rsidP="00FE6D3A">
            <w:pPr>
              <w:jc w:val="center"/>
              <w:rPr>
                <w:b/>
                <w:sz w:val="26"/>
                <w:szCs w:val="26"/>
                <w:lang w:val="fr-FR"/>
              </w:rPr>
            </w:pPr>
            <w:r w:rsidRPr="00FE6D3A">
              <w:rPr>
                <w:b/>
                <w:sz w:val="26"/>
                <w:szCs w:val="26"/>
                <w:lang w:val="fr-FR"/>
              </w:rPr>
              <w:t>Năm {CS.Năm liền kề}</w:t>
            </w:r>
          </w:p>
        </w:tc>
      </w:tr>
      <w:tr w:rsidR="00FE6D3A" w:rsidRPr="00FE6D3A" w:rsidTr="00FE6D3A">
        <w:tc>
          <w:tcPr>
            <w:tcW w:w="3077" w:type="pct"/>
            <w:shd w:val="clear" w:color="auto" w:fill="auto"/>
          </w:tcPr>
          <w:p w:rsidR="00FE6D3A" w:rsidRPr="00FE6D3A" w:rsidRDefault="00FE6D3A" w:rsidP="00FE6D3A">
            <w:pPr>
              <w:jc w:val="both"/>
              <w:rPr>
                <w:sz w:val="26"/>
                <w:szCs w:val="26"/>
                <w:lang w:val="fr-FR"/>
              </w:rPr>
            </w:pPr>
            <w:r w:rsidRPr="00FE6D3A">
              <w:rPr>
                <w:sz w:val="26"/>
                <w:szCs w:val="26"/>
                <w:lang w:val="fr-FR"/>
              </w:rPr>
              <w:t>Công trình ...............</w:t>
            </w:r>
          </w:p>
        </w:tc>
        <w:tc>
          <w:tcPr>
            <w:tcW w:w="962" w:type="pct"/>
            <w:shd w:val="clear" w:color="auto" w:fill="auto"/>
          </w:tcPr>
          <w:p w:rsidR="00FE6D3A" w:rsidRPr="00FE6D3A" w:rsidRDefault="00FE6D3A" w:rsidP="00FE6D3A">
            <w:pPr>
              <w:jc w:val="right"/>
              <w:rPr>
                <w:sz w:val="26"/>
                <w:szCs w:val="26"/>
                <w:lang w:val="fr-FR"/>
              </w:rPr>
            </w:pPr>
          </w:p>
        </w:tc>
        <w:tc>
          <w:tcPr>
            <w:tcW w:w="962" w:type="pct"/>
            <w:shd w:val="clear" w:color="auto" w:fill="auto"/>
          </w:tcPr>
          <w:p w:rsidR="00FE6D3A" w:rsidRPr="00FE6D3A" w:rsidRDefault="00FE6D3A" w:rsidP="00FE6D3A">
            <w:pPr>
              <w:jc w:val="right"/>
              <w:rPr>
                <w:sz w:val="26"/>
                <w:szCs w:val="26"/>
                <w:lang w:val="fr-FR"/>
              </w:rPr>
            </w:pPr>
          </w:p>
        </w:tc>
      </w:tr>
      <w:tr w:rsidR="00FE6D3A" w:rsidRPr="00FE6D3A" w:rsidTr="00FE6D3A">
        <w:tc>
          <w:tcPr>
            <w:tcW w:w="3077" w:type="pct"/>
            <w:shd w:val="clear" w:color="auto" w:fill="auto"/>
          </w:tcPr>
          <w:p w:rsidR="00FE6D3A" w:rsidRPr="00FE6D3A" w:rsidRDefault="00FE6D3A" w:rsidP="00FE6D3A">
            <w:pPr>
              <w:jc w:val="both"/>
              <w:rPr>
                <w:sz w:val="26"/>
                <w:szCs w:val="26"/>
                <w:lang w:val="fr-FR"/>
              </w:rPr>
            </w:pPr>
            <w:r w:rsidRPr="00FE6D3A">
              <w:rPr>
                <w:sz w:val="26"/>
                <w:szCs w:val="26"/>
                <w:lang w:val="fr-FR"/>
              </w:rPr>
              <w:t>Công trình .....................</w:t>
            </w:r>
          </w:p>
        </w:tc>
        <w:tc>
          <w:tcPr>
            <w:tcW w:w="962" w:type="pct"/>
            <w:shd w:val="clear" w:color="auto" w:fill="auto"/>
          </w:tcPr>
          <w:p w:rsidR="00FE6D3A" w:rsidRPr="00FE6D3A" w:rsidRDefault="00FE6D3A" w:rsidP="00FE6D3A">
            <w:pPr>
              <w:jc w:val="right"/>
              <w:rPr>
                <w:sz w:val="26"/>
                <w:szCs w:val="26"/>
                <w:lang w:val="fr-FR"/>
              </w:rPr>
            </w:pPr>
          </w:p>
        </w:tc>
        <w:tc>
          <w:tcPr>
            <w:tcW w:w="962" w:type="pct"/>
            <w:shd w:val="clear" w:color="auto" w:fill="auto"/>
          </w:tcPr>
          <w:p w:rsidR="00FE6D3A" w:rsidRPr="00FE6D3A" w:rsidRDefault="00FE6D3A" w:rsidP="00FE6D3A">
            <w:pPr>
              <w:jc w:val="right"/>
              <w:rPr>
                <w:sz w:val="26"/>
                <w:szCs w:val="26"/>
                <w:lang w:val="fr-FR"/>
              </w:rPr>
            </w:pPr>
          </w:p>
        </w:tc>
      </w:tr>
      <w:tr w:rsidR="00FE6D3A" w:rsidRPr="00FE6D3A" w:rsidTr="00FE6D3A">
        <w:tc>
          <w:tcPr>
            <w:tcW w:w="3077" w:type="pct"/>
            <w:shd w:val="clear" w:color="auto" w:fill="auto"/>
          </w:tcPr>
          <w:p w:rsidR="00FE6D3A" w:rsidRPr="00FE6D3A" w:rsidRDefault="00FE6D3A" w:rsidP="00FE6D3A">
            <w:pPr>
              <w:jc w:val="both"/>
              <w:rPr>
                <w:sz w:val="26"/>
                <w:szCs w:val="26"/>
                <w:lang w:val="fr-FR"/>
              </w:rPr>
            </w:pPr>
            <w:r w:rsidRPr="00FE6D3A">
              <w:rPr>
                <w:sz w:val="26"/>
                <w:szCs w:val="26"/>
                <w:lang w:val="fr-FR"/>
              </w:rPr>
              <w:t xml:space="preserve">Công trình ...................... </w:t>
            </w:r>
          </w:p>
        </w:tc>
        <w:tc>
          <w:tcPr>
            <w:tcW w:w="962" w:type="pct"/>
            <w:shd w:val="clear" w:color="auto" w:fill="auto"/>
          </w:tcPr>
          <w:p w:rsidR="00FE6D3A" w:rsidRPr="00FE6D3A" w:rsidRDefault="00FE6D3A" w:rsidP="00FE6D3A">
            <w:pPr>
              <w:jc w:val="right"/>
              <w:rPr>
                <w:sz w:val="26"/>
                <w:szCs w:val="26"/>
                <w:lang w:val="fr-FR"/>
              </w:rPr>
            </w:pPr>
          </w:p>
        </w:tc>
        <w:tc>
          <w:tcPr>
            <w:tcW w:w="962" w:type="pct"/>
            <w:shd w:val="clear" w:color="auto" w:fill="auto"/>
          </w:tcPr>
          <w:p w:rsidR="00FE6D3A" w:rsidRPr="00FE6D3A" w:rsidRDefault="00FE6D3A" w:rsidP="00FE6D3A">
            <w:pPr>
              <w:jc w:val="right"/>
              <w:rPr>
                <w:sz w:val="26"/>
                <w:szCs w:val="26"/>
                <w:lang w:val="fr-FR"/>
              </w:rPr>
            </w:pPr>
          </w:p>
        </w:tc>
      </w:tr>
    </w:tbl>
    <w:p w:rsidR="00FE6D3A" w:rsidRPr="00FE6D3A" w:rsidRDefault="00FE6D3A" w:rsidP="00FE6D3A">
      <w:pPr>
        <w:ind w:firstLine="567"/>
        <w:jc w:val="both"/>
        <w:rPr>
          <w:sz w:val="26"/>
          <w:szCs w:val="26"/>
          <w:lang w:val="fr-FR"/>
        </w:rPr>
      </w:pPr>
      <w:r w:rsidRPr="00FE6D3A">
        <w:rPr>
          <w:sz w:val="26"/>
          <w:szCs w:val="26"/>
          <w:lang w:val="fr-FR"/>
        </w:rPr>
        <w:t>Hàng tồn kho của Công ty bao gồm ...............</w:t>
      </w:r>
    </w:p>
    <w:p w:rsidR="00FE6D3A" w:rsidRPr="00FE6D3A" w:rsidRDefault="00FE6D3A" w:rsidP="00FE6D3A">
      <w:pPr>
        <w:ind w:firstLine="567"/>
        <w:jc w:val="both"/>
        <w:rPr>
          <w:sz w:val="26"/>
          <w:szCs w:val="26"/>
          <w:lang w:val="fr-FR"/>
        </w:rPr>
      </w:pPr>
      <w:r w:rsidRPr="00FE6D3A">
        <w:rPr>
          <w:sz w:val="26"/>
          <w:szCs w:val="26"/>
          <w:lang w:val="fr-FR"/>
        </w:rPr>
        <w:t>Lý do tăng/giảm</w:t>
      </w:r>
      <w:r w:rsidRPr="00FE6D3A">
        <w:rPr>
          <w:sz w:val="26"/>
          <w:szCs w:val="26"/>
        </w:rPr>
        <w:t xml:space="preserve"> </w:t>
      </w:r>
      <w:r w:rsidRPr="00FE6D3A">
        <w:rPr>
          <w:sz w:val="26"/>
          <w:szCs w:val="26"/>
          <w:lang w:val="fr-FR"/>
        </w:rPr>
        <w:t>hàng tồn kho: do ..................</w:t>
      </w:r>
    </w:p>
    <w:p w:rsidR="00FE6D3A" w:rsidRPr="00FE6D3A" w:rsidRDefault="00FE6D3A" w:rsidP="00FE6D3A">
      <w:pPr>
        <w:tabs>
          <w:tab w:val="left" w:pos="8640"/>
        </w:tabs>
        <w:ind w:firstLine="567"/>
        <w:jc w:val="both"/>
        <w:rPr>
          <w:rFonts w:eastAsia="Calibri"/>
          <w:sz w:val="26"/>
          <w:szCs w:val="26"/>
          <w:lang w:val="nl-NL"/>
        </w:rPr>
      </w:pPr>
      <w:r w:rsidRPr="00FE6D3A">
        <w:rPr>
          <w:rFonts w:eastAsia="Calibri"/>
          <w:sz w:val="26"/>
          <w:szCs w:val="26"/>
          <w:lang w:val="nl-NL"/>
        </w:rPr>
        <w:t>+ Tốc độ luân chuyển hàng tồn kho so với kỳ trước, so với cùng kỳ năm trước liền kề, so với DN cùng loại: ........</w:t>
      </w:r>
    </w:p>
    <w:p w:rsidR="00FE6D3A" w:rsidRPr="00FE6D3A" w:rsidRDefault="00FE6D3A" w:rsidP="00FE6D3A">
      <w:pPr>
        <w:tabs>
          <w:tab w:val="left" w:pos="8640"/>
        </w:tabs>
        <w:ind w:firstLine="567"/>
        <w:jc w:val="both"/>
        <w:rPr>
          <w:rFonts w:eastAsia="Calibri"/>
          <w:sz w:val="26"/>
          <w:szCs w:val="26"/>
          <w:lang w:val="nl-NL"/>
        </w:rPr>
      </w:pPr>
      <w:r w:rsidRPr="00FE6D3A">
        <w:rPr>
          <w:rFonts w:eastAsia="Calibri"/>
          <w:sz w:val="26"/>
          <w:szCs w:val="26"/>
          <w:lang w:val="nl-NL"/>
        </w:rPr>
        <w:t>+ Đánh giá các loại nguyên vật liệu, thành phẩm tồn kho có giá trị  lớn (chiếm từ 10% tổng giá trị hàng tồn kho/mỗi loại hàng tồn kho): .............</w:t>
      </w:r>
    </w:p>
    <w:p w:rsidR="00FE6D3A" w:rsidRPr="00FE6D3A" w:rsidRDefault="00FE6D3A" w:rsidP="00FE6D3A">
      <w:pPr>
        <w:tabs>
          <w:tab w:val="left" w:pos="8640"/>
        </w:tabs>
        <w:ind w:firstLine="567"/>
        <w:jc w:val="both"/>
        <w:rPr>
          <w:rFonts w:eastAsia="Calibri"/>
          <w:sz w:val="26"/>
          <w:szCs w:val="26"/>
          <w:lang w:val="nl-NL"/>
        </w:rPr>
      </w:pPr>
      <w:r w:rsidRPr="00FE6D3A">
        <w:rPr>
          <w:rFonts w:eastAsia="Calibri"/>
          <w:sz w:val="26"/>
          <w:szCs w:val="26"/>
          <w:lang w:val="nl-NL"/>
        </w:rPr>
        <w:t>+ Đánh giá các loại hàng hàng tồn kho chậm luân chuyển, tồn kho kém mất phẩm chất: ....</w:t>
      </w:r>
    </w:p>
    <w:p w:rsidR="00FE6D3A" w:rsidRPr="00FE6D3A" w:rsidRDefault="00FE6D3A" w:rsidP="00FE6D3A">
      <w:pPr>
        <w:ind w:firstLine="567"/>
        <w:jc w:val="both"/>
        <w:rPr>
          <w:rFonts w:eastAsia="Calibri"/>
          <w:sz w:val="26"/>
          <w:szCs w:val="26"/>
          <w:lang w:val="nl-NL"/>
        </w:rPr>
      </w:pPr>
      <w:r w:rsidRPr="00FE6D3A">
        <w:rPr>
          <w:rFonts w:eastAsia="Calibri"/>
          <w:sz w:val="26"/>
          <w:szCs w:val="26"/>
          <w:lang w:val="nl-NL"/>
        </w:rPr>
        <w:t>+ Đánh giá việc thực hiện trích lập dự phòng giảm giá hàng tồn kho: ...</w:t>
      </w:r>
    </w:p>
    <w:p w:rsidR="00FE6D3A" w:rsidRPr="00FE6D3A" w:rsidRDefault="00FE6D3A" w:rsidP="00FE6D3A">
      <w:pPr>
        <w:ind w:firstLine="567"/>
        <w:jc w:val="both"/>
        <w:rPr>
          <w:b/>
          <w:sz w:val="26"/>
          <w:szCs w:val="26"/>
          <w:lang w:val="fr-FR"/>
        </w:rPr>
      </w:pPr>
      <w:r w:rsidRPr="00FE6D3A">
        <w:rPr>
          <w:b/>
          <w:sz w:val="26"/>
          <w:szCs w:val="26"/>
          <w:lang w:val="fr-FR"/>
        </w:rPr>
        <w:t>- Tài sản ngắn hạn khác:</w:t>
      </w:r>
    </w:p>
    <w:p w:rsidR="00FE6D3A" w:rsidRPr="00FE6D3A" w:rsidRDefault="00FE6D3A" w:rsidP="00FE6D3A">
      <w:pPr>
        <w:ind w:firstLine="567"/>
        <w:jc w:val="both"/>
        <w:rPr>
          <w:sz w:val="26"/>
          <w:szCs w:val="26"/>
          <w:lang w:val="fr-FR"/>
        </w:rPr>
      </w:pPr>
      <w:r w:rsidRPr="00FE6D3A">
        <w:rPr>
          <w:sz w:val="26"/>
          <w:szCs w:val="26"/>
          <w:lang w:val="fr-FR"/>
        </w:rPr>
        <w:t xml:space="preserve">Tài sản ngắn hạn khác của Công ty năm </w:t>
      </w:r>
      <w:r w:rsidRPr="00FE6D3A">
        <w:rPr>
          <w:sz w:val="26"/>
          <w:szCs w:val="26"/>
        </w:rPr>
        <w:t xml:space="preserve">{CS.Năm liền kề -1} </w:t>
      </w:r>
      <w:r w:rsidRPr="00FE6D3A">
        <w:rPr>
          <w:sz w:val="26"/>
          <w:szCs w:val="26"/>
          <w:lang w:val="fr-FR"/>
        </w:rPr>
        <w:t xml:space="preserve">là </w:t>
      </w:r>
      <w:r w:rsidRPr="00FE6D3A">
        <w:rPr>
          <w:sz w:val="26"/>
          <w:szCs w:val="26"/>
        </w:rPr>
        <w:t xml:space="preserve">{CS.Tài sản ngắn hạn khác:} </w:t>
      </w:r>
      <w:r w:rsidRPr="00FE6D3A">
        <w:rPr>
          <w:sz w:val="26"/>
          <w:szCs w:val="26"/>
          <w:lang w:val="fr-FR"/>
        </w:rPr>
        <w:t xml:space="preserve">{CS.Đơn vị tính}, đến </w:t>
      </w:r>
      <w:r w:rsidRPr="00FE6D3A">
        <w:rPr>
          <w:sz w:val="26"/>
          <w:szCs w:val="26"/>
        </w:rPr>
        <w:t xml:space="preserve">31/12/{CS.Năm liền kề} </w:t>
      </w:r>
      <w:r w:rsidRPr="00FE6D3A">
        <w:rPr>
          <w:sz w:val="26"/>
          <w:szCs w:val="26"/>
          <w:lang w:val="fr-FR"/>
        </w:rPr>
        <w:t xml:space="preserve">là </w:t>
      </w:r>
      <w:r w:rsidRPr="00FE6D3A">
        <w:rPr>
          <w:sz w:val="26"/>
          <w:szCs w:val="26"/>
        </w:rPr>
        <w:t xml:space="preserve">{CS.Tài sản ngắn hạn khác} </w:t>
      </w:r>
      <w:r w:rsidRPr="00FE6D3A">
        <w:rPr>
          <w:sz w:val="26"/>
          <w:szCs w:val="26"/>
          <w:lang w:val="fr-FR"/>
        </w:rPr>
        <w:t xml:space="preserve">{CS.Đơn vị tính}, </w:t>
      </w:r>
      <w:r w:rsidRPr="00FE6D3A">
        <w:rPr>
          <w:sz w:val="26"/>
          <w:szCs w:val="26"/>
        </w:rPr>
        <w:t>chênh lệch {CS.CL Tài sản ngắn hạn khác}</w:t>
      </w:r>
      <w:r w:rsidRPr="00FE6D3A">
        <w:rPr>
          <w:sz w:val="26"/>
          <w:szCs w:val="26"/>
          <w:lang w:val="fr-FR"/>
        </w:rPr>
        <w:t xml:space="preserve"> {CS.Đơn vị tính} so với năm trước. Trả trước ngắn hạn khác chủ yếu là ....  </w:t>
      </w:r>
    </w:p>
    <w:p w:rsidR="00FE6D3A" w:rsidRPr="00FE6D3A" w:rsidRDefault="00FE6D3A" w:rsidP="00FE6D3A">
      <w:pPr>
        <w:ind w:firstLine="567"/>
        <w:jc w:val="both"/>
        <w:rPr>
          <w:rFonts w:eastAsia="Calibri"/>
          <w:b/>
          <w:sz w:val="26"/>
          <w:szCs w:val="26"/>
          <w:lang w:val="fr-FR" w:eastAsia="x-none"/>
        </w:rPr>
      </w:pPr>
      <w:r w:rsidRPr="00FE6D3A">
        <w:rPr>
          <w:rFonts w:eastAsia="Calibri"/>
          <w:b/>
          <w:sz w:val="26"/>
          <w:szCs w:val="26"/>
          <w:lang w:val="fr-FR" w:eastAsia="x-none"/>
        </w:rPr>
        <w:t>b. Đánh giá tài sản dài hạn:</w:t>
      </w:r>
    </w:p>
    <w:p w:rsidR="00FE6D3A" w:rsidRPr="00FE6D3A" w:rsidRDefault="00FE6D3A" w:rsidP="00FE6D3A">
      <w:pPr>
        <w:ind w:firstLine="567"/>
        <w:jc w:val="both"/>
        <w:rPr>
          <w:sz w:val="26"/>
          <w:szCs w:val="26"/>
          <w:highlight w:val="yellow"/>
          <w:lang w:val="fr-FR" w:eastAsia="x-none"/>
        </w:rPr>
      </w:pPr>
      <w:r w:rsidRPr="00FE6D3A">
        <w:rPr>
          <w:sz w:val="26"/>
          <w:szCs w:val="26"/>
          <w:highlight w:val="yellow"/>
          <w:lang w:val="fr-FR" w:eastAsia="x-none"/>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E6D3A" w:rsidRPr="00FE6D3A" w:rsidRDefault="00FE6D3A" w:rsidP="00FE6D3A">
      <w:pPr>
        <w:ind w:firstLine="567"/>
        <w:jc w:val="both"/>
        <w:rPr>
          <w:sz w:val="26"/>
          <w:szCs w:val="26"/>
          <w:highlight w:val="yellow"/>
          <w:lang w:val="fr-FR" w:eastAsia="x-none"/>
        </w:rPr>
      </w:pPr>
      <w:r w:rsidRPr="00FE6D3A">
        <w:rPr>
          <w:sz w:val="26"/>
          <w:szCs w:val="26"/>
          <w:highlight w:val="yellow"/>
          <w:lang w:val="fr-FR" w:eastAsia="x-none"/>
        </w:rPr>
        <w:t>- Đánh giá tình hình trích khấu hao: xem xét việc trích khấu hao có phù hợp với quy định hiện hành hay không?</w:t>
      </w:r>
    </w:p>
    <w:p w:rsidR="00FE6D3A" w:rsidRPr="00FE6D3A" w:rsidRDefault="00FE6D3A" w:rsidP="00FE6D3A">
      <w:pPr>
        <w:ind w:firstLine="567"/>
        <w:jc w:val="both"/>
        <w:rPr>
          <w:sz w:val="26"/>
          <w:szCs w:val="26"/>
          <w:lang w:val="fr-FR" w:eastAsia="x-none"/>
        </w:rPr>
      </w:pPr>
      <w:r w:rsidRPr="00FE6D3A">
        <w:rPr>
          <w:sz w:val="26"/>
          <w:szCs w:val="26"/>
          <w:highlight w:val="yellow"/>
          <w:lang w:val="fr-FR" w:eastAsia="x-none"/>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FE6D3A" w:rsidRPr="00FE6D3A" w:rsidRDefault="00FE6D3A" w:rsidP="00FE6D3A">
      <w:pPr>
        <w:ind w:firstLine="567"/>
        <w:jc w:val="both"/>
        <w:rPr>
          <w:sz w:val="26"/>
          <w:szCs w:val="26"/>
          <w:lang w:val="fr-FR" w:eastAsia="x-none"/>
        </w:rPr>
      </w:pPr>
      <w:r w:rsidRPr="00FE6D3A">
        <w:rPr>
          <w:sz w:val="26"/>
          <w:szCs w:val="26"/>
          <w:lang w:val="fr-FR" w:eastAsia="x-none"/>
        </w:rPr>
        <w:lastRenderedPageBreak/>
        <w:t xml:space="preserve">Tài sản dài hạn của Công ty năm </w:t>
      </w:r>
      <w:r w:rsidRPr="00FE6D3A">
        <w:rPr>
          <w:sz w:val="26"/>
          <w:szCs w:val="26"/>
          <w:lang w:eastAsia="x-none"/>
        </w:rPr>
        <w:t xml:space="preserve">{CS.Năm liền kề -1} </w:t>
      </w:r>
      <w:r w:rsidRPr="00FE6D3A">
        <w:rPr>
          <w:sz w:val="26"/>
          <w:szCs w:val="26"/>
          <w:lang w:val="fr-FR" w:eastAsia="x-none"/>
        </w:rPr>
        <w:t xml:space="preserve">là </w:t>
      </w:r>
      <w:r w:rsidRPr="00FE6D3A">
        <w:rPr>
          <w:sz w:val="26"/>
          <w:szCs w:val="26"/>
          <w:lang w:eastAsia="x-none"/>
        </w:rPr>
        <w:t xml:space="preserve">{CS.Tài sản dài hạn:} </w:t>
      </w:r>
      <w:r w:rsidRPr="00FE6D3A">
        <w:rPr>
          <w:sz w:val="26"/>
          <w:szCs w:val="26"/>
          <w:lang w:val="fr-FR" w:eastAsia="x-none"/>
        </w:rPr>
        <w:t xml:space="preserve">{CS.Đơn vị tính}, đến </w:t>
      </w:r>
      <w:r w:rsidRPr="00FE6D3A">
        <w:rPr>
          <w:sz w:val="26"/>
          <w:szCs w:val="26"/>
          <w:lang w:eastAsia="x-none"/>
        </w:rPr>
        <w:t xml:space="preserve">31/12/{CS.Năm liền kề} </w:t>
      </w:r>
      <w:r w:rsidRPr="00FE6D3A">
        <w:rPr>
          <w:sz w:val="26"/>
          <w:szCs w:val="26"/>
          <w:lang w:val="fr-FR" w:eastAsia="x-none"/>
        </w:rPr>
        <w:t xml:space="preserve">là </w:t>
      </w:r>
      <w:r w:rsidRPr="00FE6D3A">
        <w:rPr>
          <w:sz w:val="26"/>
          <w:szCs w:val="26"/>
          <w:lang w:eastAsia="x-none"/>
        </w:rPr>
        <w:t xml:space="preserve">{CS.Tài sản dài hạn} </w:t>
      </w:r>
      <w:r w:rsidRPr="00FE6D3A">
        <w:rPr>
          <w:sz w:val="26"/>
          <w:szCs w:val="26"/>
          <w:lang w:val="fr-FR" w:eastAsia="x-none"/>
        </w:rPr>
        <w:t xml:space="preserve">{CS.Đơn vị tính}, </w:t>
      </w:r>
      <w:r w:rsidRPr="00FE6D3A">
        <w:rPr>
          <w:sz w:val="26"/>
          <w:szCs w:val="26"/>
          <w:lang w:eastAsia="x-none"/>
        </w:rPr>
        <w:t xml:space="preserve">chênh lệch {CS.CL Tài sản dài hạn} </w:t>
      </w:r>
      <w:r w:rsidRPr="00FE6D3A">
        <w:rPr>
          <w:sz w:val="26"/>
          <w:szCs w:val="26"/>
          <w:lang w:val="fr-FR" w:eastAsia="x-none"/>
        </w:rPr>
        <w:t>{CS.Đơn vị tính} so với năm trước. Trong đó:</w:t>
      </w:r>
    </w:p>
    <w:p w:rsidR="00FE6D3A" w:rsidRPr="00FE6D3A" w:rsidRDefault="00FE6D3A" w:rsidP="00FE6D3A">
      <w:pPr>
        <w:ind w:firstLine="567"/>
        <w:jc w:val="both"/>
        <w:rPr>
          <w:b/>
          <w:sz w:val="26"/>
          <w:szCs w:val="26"/>
          <w:lang w:val="fr-FR"/>
        </w:rPr>
      </w:pPr>
      <w:r w:rsidRPr="00FE6D3A">
        <w:rPr>
          <w:b/>
          <w:sz w:val="26"/>
          <w:szCs w:val="26"/>
          <w:lang w:val="fr-FR"/>
        </w:rPr>
        <w:t>- Phải thu dài hạn:</w:t>
      </w:r>
    </w:p>
    <w:p w:rsidR="00FE6D3A" w:rsidRPr="00FE6D3A" w:rsidRDefault="00FE6D3A" w:rsidP="00FE6D3A">
      <w:pPr>
        <w:ind w:firstLine="567"/>
        <w:jc w:val="both"/>
        <w:rPr>
          <w:b/>
          <w:sz w:val="26"/>
          <w:szCs w:val="26"/>
          <w:lang w:val="fr-FR"/>
        </w:rPr>
      </w:pPr>
      <w:r w:rsidRPr="00FE6D3A">
        <w:rPr>
          <w:sz w:val="26"/>
          <w:szCs w:val="26"/>
          <w:lang w:val="fr-FR"/>
        </w:rPr>
        <w:t xml:space="preserve">Phải dài hạn của Công ty năm </w:t>
      </w:r>
      <w:r w:rsidRPr="00FE6D3A">
        <w:rPr>
          <w:sz w:val="26"/>
          <w:szCs w:val="26"/>
        </w:rPr>
        <w:t xml:space="preserve">{CS.Năm liền kề -1} </w:t>
      </w:r>
      <w:r w:rsidRPr="00FE6D3A">
        <w:rPr>
          <w:sz w:val="26"/>
          <w:szCs w:val="26"/>
          <w:lang w:val="fr-FR"/>
        </w:rPr>
        <w:t xml:space="preserve">là </w:t>
      </w:r>
      <w:r w:rsidRPr="00FE6D3A">
        <w:rPr>
          <w:sz w:val="26"/>
          <w:szCs w:val="26"/>
        </w:rPr>
        <w:t xml:space="preserve">{CS.Phải thu dài hạn:} </w:t>
      </w:r>
      <w:r w:rsidRPr="00FE6D3A">
        <w:rPr>
          <w:sz w:val="26"/>
          <w:szCs w:val="26"/>
          <w:lang w:val="fr-FR"/>
        </w:rPr>
        <w:t xml:space="preserve">{CS.Đơn vị tính}, đến </w:t>
      </w:r>
      <w:r w:rsidRPr="00FE6D3A">
        <w:rPr>
          <w:sz w:val="26"/>
          <w:szCs w:val="26"/>
        </w:rPr>
        <w:t xml:space="preserve">31/12/{CS.Năm liền kề} </w:t>
      </w:r>
      <w:r w:rsidRPr="00FE6D3A">
        <w:rPr>
          <w:sz w:val="26"/>
          <w:szCs w:val="26"/>
          <w:lang w:val="fr-FR"/>
        </w:rPr>
        <w:t xml:space="preserve">là </w:t>
      </w:r>
      <w:r w:rsidRPr="00FE6D3A">
        <w:rPr>
          <w:sz w:val="26"/>
          <w:szCs w:val="26"/>
        </w:rPr>
        <w:t xml:space="preserve">{CS.Phải thu dài hạn} </w:t>
      </w:r>
      <w:r w:rsidRPr="00FE6D3A">
        <w:rPr>
          <w:sz w:val="26"/>
          <w:szCs w:val="26"/>
          <w:lang w:val="fr-FR"/>
        </w:rPr>
        <w:t xml:space="preserve">{CS.Đơn vị tính}, </w:t>
      </w:r>
      <w:r w:rsidRPr="00FE6D3A">
        <w:rPr>
          <w:sz w:val="26"/>
          <w:szCs w:val="26"/>
        </w:rPr>
        <w:t xml:space="preserve">chênh lệch {CS.CL Phải thu dài hạn} </w:t>
      </w:r>
      <w:r w:rsidRPr="00FE6D3A">
        <w:rPr>
          <w:sz w:val="26"/>
          <w:szCs w:val="26"/>
          <w:lang w:val="fr-FR"/>
        </w:rPr>
        <w:t>{CS.Đơn vị tính} so với năm trước.</w:t>
      </w:r>
    </w:p>
    <w:p w:rsidR="00FE6D3A" w:rsidRPr="00FE6D3A" w:rsidRDefault="00FE6D3A" w:rsidP="00FE6D3A">
      <w:pPr>
        <w:ind w:firstLine="567"/>
        <w:jc w:val="both"/>
        <w:rPr>
          <w:b/>
          <w:sz w:val="26"/>
          <w:szCs w:val="26"/>
          <w:lang w:val="fr-FR"/>
        </w:rPr>
      </w:pPr>
      <w:r w:rsidRPr="00FE6D3A">
        <w:rPr>
          <w:b/>
          <w:sz w:val="26"/>
          <w:szCs w:val="26"/>
          <w:lang w:val="fr-FR"/>
        </w:rPr>
        <w:t>- Tài sản cố định hữu hình:</w:t>
      </w:r>
    </w:p>
    <w:p w:rsidR="00FE6D3A" w:rsidRPr="00FE6D3A" w:rsidRDefault="00FE6D3A" w:rsidP="00FE6D3A">
      <w:pPr>
        <w:ind w:firstLine="567"/>
        <w:jc w:val="both"/>
        <w:rPr>
          <w:sz w:val="26"/>
          <w:szCs w:val="26"/>
          <w:lang w:val="fr-FR"/>
        </w:rPr>
      </w:pPr>
      <w:r w:rsidRPr="00FE6D3A">
        <w:rPr>
          <w:sz w:val="26"/>
          <w:szCs w:val="26"/>
          <w:lang w:val="fr-FR"/>
        </w:rPr>
        <w:t xml:space="preserve">Nguyên giá tài sản cố định của Công ty số liệu đến cuối năm </w:t>
      </w:r>
      <w:r w:rsidRPr="00FE6D3A">
        <w:rPr>
          <w:sz w:val="26"/>
          <w:szCs w:val="26"/>
        </w:rPr>
        <w:t xml:space="preserve">{CS.Năm liền kề -1} </w:t>
      </w:r>
      <w:r w:rsidRPr="00FE6D3A">
        <w:rPr>
          <w:sz w:val="26"/>
          <w:szCs w:val="26"/>
          <w:lang w:val="fr-FR"/>
        </w:rPr>
        <w:t xml:space="preserve">là </w:t>
      </w:r>
      <w:r w:rsidRPr="00FE6D3A">
        <w:rPr>
          <w:sz w:val="26"/>
          <w:szCs w:val="26"/>
        </w:rPr>
        <w:t xml:space="preserve">{CS.Tài sản cố định hữu hình:} </w:t>
      </w:r>
      <w:r w:rsidRPr="00FE6D3A">
        <w:rPr>
          <w:sz w:val="26"/>
          <w:szCs w:val="26"/>
          <w:lang w:val="fr-FR"/>
        </w:rPr>
        <w:t xml:space="preserve">{CS.Đơn vị tính}, (giá trị hao mòn luỹ kế .......... {CS.Đơn vị tính}); đến 31/12/{CS.Năm liền kề} là </w:t>
      </w:r>
      <w:r w:rsidRPr="00FE6D3A">
        <w:rPr>
          <w:sz w:val="26"/>
          <w:szCs w:val="26"/>
        </w:rPr>
        <w:t xml:space="preserve">{CS.Tài sản cố định hữu hình} </w:t>
      </w:r>
      <w:r w:rsidRPr="00FE6D3A">
        <w:rPr>
          <w:sz w:val="26"/>
          <w:szCs w:val="26"/>
          <w:lang w:val="fr-FR"/>
        </w:rPr>
        <w:t>{CS.Đơn vị tính} (giá trị hao mòn luỹ kế là ........ {CS.Đơn vị tính}); bao gồm ....</w:t>
      </w:r>
    </w:p>
    <w:p w:rsidR="00FE6D3A" w:rsidRPr="00FE6D3A" w:rsidRDefault="00FE6D3A" w:rsidP="00FE6D3A">
      <w:pPr>
        <w:ind w:firstLine="567"/>
        <w:jc w:val="both"/>
        <w:rPr>
          <w:sz w:val="26"/>
          <w:szCs w:val="26"/>
          <w:lang w:val="fr-FR"/>
        </w:rPr>
      </w:pPr>
      <w:r w:rsidRPr="00FE6D3A">
        <w:rPr>
          <w:sz w:val="26"/>
          <w:szCs w:val="26"/>
          <w:lang w:val="fr-FR"/>
        </w:rPr>
        <w:t>Chi tiết tài sản cố định theo Bảng theo dõi và tính khấu hao TSCĐ năm {CS.Năm liền kề}.</w:t>
      </w:r>
    </w:p>
    <w:p w:rsidR="00FE6D3A" w:rsidRPr="00FE6D3A" w:rsidRDefault="00FE6D3A" w:rsidP="00FE6D3A">
      <w:pPr>
        <w:ind w:firstLine="567"/>
        <w:jc w:val="both"/>
        <w:rPr>
          <w:sz w:val="26"/>
          <w:szCs w:val="26"/>
          <w:lang w:val="fr-FR"/>
        </w:rPr>
      </w:pPr>
      <w:r w:rsidRPr="00FE6D3A">
        <w:rPr>
          <w:sz w:val="26"/>
          <w:szCs w:val="26"/>
          <w:lang w:val="fr-FR"/>
        </w:rPr>
        <w:t>Đánh giá tình hình trích khấu hao: Công ty thực hiện trích khấu hao đầy đủ theo quy định.</w:t>
      </w:r>
    </w:p>
    <w:p w:rsidR="00FE6D3A" w:rsidRPr="00FE6D3A" w:rsidRDefault="00FE6D3A" w:rsidP="00FE6D3A">
      <w:pPr>
        <w:ind w:firstLine="567"/>
        <w:jc w:val="both"/>
        <w:rPr>
          <w:b/>
          <w:sz w:val="26"/>
          <w:szCs w:val="26"/>
          <w:lang w:val="fr-FR"/>
        </w:rPr>
      </w:pPr>
      <w:r w:rsidRPr="00FE6D3A">
        <w:rPr>
          <w:b/>
          <w:sz w:val="26"/>
          <w:szCs w:val="26"/>
          <w:lang w:val="fr-FR"/>
        </w:rPr>
        <w:t>- Các khoản đầu tư tài chính dài hạn:</w:t>
      </w:r>
    </w:p>
    <w:p w:rsidR="00FE6D3A" w:rsidRPr="00FE6D3A" w:rsidRDefault="00FE6D3A" w:rsidP="00FE6D3A">
      <w:pPr>
        <w:ind w:firstLine="567"/>
        <w:jc w:val="both"/>
        <w:rPr>
          <w:sz w:val="26"/>
          <w:szCs w:val="26"/>
          <w:highlight w:val="yellow"/>
          <w:lang w:val="fr-FR" w:eastAsia="x-none"/>
        </w:rPr>
      </w:pPr>
      <w:r w:rsidRPr="00FE6D3A">
        <w:rPr>
          <w:sz w:val="26"/>
          <w:szCs w:val="26"/>
          <w:highlight w:val="yellow"/>
          <w:lang w:val="fr-FR" w:eastAsia="x-none"/>
        </w:rPr>
        <w:t>+ Đánh giá sự biến động của các khoản đầu tư tài chính dài hạn (đầu tư công ty con, liên doanh, liên kết, chứng khoán dài hạn...)</w:t>
      </w:r>
    </w:p>
    <w:p w:rsidR="00FE6D3A" w:rsidRPr="00FE6D3A" w:rsidRDefault="00FE6D3A" w:rsidP="00FE6D3A">
      <w:pPr>
        <w:ind w:firstLine="567"/>
        <w:jc w:val="both"/>
        <w:rPr>
          <w:sz w:val="26"/>
          <w:szCs w:val="26"/>
          <w:lang w:val="fr-FR" w:eastAsia="x-none"/>
        </w:rPr>
      </w:pPr>
      <w:r w:rsidRPr="00FE6D3A">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FE6D3A" w:rsidRPr="00FE6D3A" w:rsidRDefault="00FE6D3A" w:rsidP="00FE6D3A">
      <w:pPr>
        <w:ind w:firstLine="567"/>
        <w:jc w:val="both"/>
        <w:rPr>
          <w:sz w:val="26"/>
          <w:szCs w:val="26"/>
          <w:lang w:val="fr-FR"/>
        </w:rPr>
      </w:pPr>
      <w:r w:rsidRPr="00FE6D3A">
        <w:rPr>
          <w:sz w:val="26"/>
          <w:szCs w:val="26"/>
          <w:lang w:val="fr-FR"/>
        </w:rPr>
        <w:t xml:space="preserve">Đầu tư tài chính dài hạn của Công ty đến cuối năm </w:t>
      </w:r>
      <w:r w:rsidRPr="00FE6D3A">
        <w:rPr>
          <w:sz w:val="26"/>
          <w:szCs w:val="26"/>
        </w:rPr>
        <w:t>{CS.Năm liền kề -1}</w:t>
      </w:r>
      <w:r w:rsidRPr="00FE6D3A">
        <w:rPr>
          <w:sz w:val="26"/>
          <w:szCs w:val="26"/>
          <w:lang w:val="fr-FR"/>
        </w:rPr>
        <w:t xml:space="preserve"> là </w:t>
      </w:r>
      <w:r w:rsidRPr="00FE6D3A">
        <w:rPr>
          <w:sz w:val="26"/>
          <w:szCs w:val="26"/>
        </w:rPr>
        <w:t>{CS.Đầu tư tài chính dài hạn:}</w:t>
      </w:r>
      <w:r w:rsidRPr="00FE6D3A">
        <w:rPr>
          <w:sz w:val="26"/>
          <w:szCs w:val="26"/>
          <w:lang w:val="fr-FR"/>
        </w:rPr>
        <w:t xml:space="preserve"> đồng, đến 31/12/{CS.Năm liền kề} là </w:t>
      </w:r>
      <w:r w:rsidRPr="00FE6D3A">
        <w:rPr>
          <w:sz w:val="26"/>
          <w:szCs w:val="26"/>
        </w:rPr>
        <w:t xml:space="preserve">{CS.Đầu tư tài chính dài hạn} </w:t>
      </w:r>
      <w:r w:rsidRPr="00FE6D3A">
        <w:rPr>
          <w:sz w:val="26"/>
          <w:szCs w:val="26"/>
          <w:lang w:val="fr-FR"/>
        </w:rPr>
        <w:t xml:space="preserve">{CS.Đơn vị tính}, </w:t>
      </w:r>
      <w:r w:rsidRPr="00FE6D3A">
        <w:rPr>
          <w:sz w:val="26"/>
          <w:szCs w:val="26"/>
        </w:rPr>
        <w:t>chênh lệch {CS.CL Đầu tư tài chính dài hạn}</w:t>
      </w:r>
      <w:r w:rsidRPr="00FE6D3A">
        <w:rPr>
          <w:sz w:val="26"/>
          <w:szCs w:val="26"/>
          <w:lang w:val="fr-FR"/>
        </w:rPr>
        <w:t xml:space="preserve"> đồng so với năm trước. Bao gồm .....</w:t>
      </w:r>
    </w:p>
    <w:p w:rsidR="00FE6D3A" w:rsidRPr="00FE6D3A" w:rsidRDefault="00FE6D3A" w:rsidP="00FE6D3A">
      <w:pPr>
        <w:ind w:firstLine="567"/>
        <w:jc w:val="both"/>
        <w:rPr>
          <w:sz w:val="26"/>
          <w:szCs w:val="26"/>
          <w:lang w:val="fr-FR"/>
        </w:rPr>
      </w:pPr>
      <w:r w:rsidRPr="00FE6D3A">
        <w:rPr>
          <w:b/>
          <w:sz w:val="26"/>
          <w:szCs w:val="26"/>
          <w:lang w:val="fr-FR"/>
        </w:rPr>
        <w:t>- Tài sản dài hạn khác:</w:t>
      </w:r>
    </w:p>
    <w:p w:rsidR="00FE6D3A" w:rsidRPr="00FE6D3A" w:rsidRDefault="00FE6D3A" w:rsidP="00FE6D3A">
      <w:pPr>
        <w:ind w:firstLine="567"/>
        <w:jc w:val="both"/>
        <w:rPr>
          <w:sz w:val="26"/>
          <w:szCs w:val="26"/>
          <w:lang w:val="fr-FR"/>
        </w:rPr>
      </w:pPr>
      <w:r w:rsidRPr="00FE6D3A">
        <w:rPr>
          <w:sz w:val="26"/>
          <w:szCs w:val="26"/>
          <w:lang w:val="fr-FR"/>
        </w:rPr>
        <w:t xml:space="preserve">Số liệu tại 31/12/{CS.Năm liền kề -1} là </w:t>
      </w:r>
      <w:r w:rsidRPr="00FE6D3A">
        <w:rPr>
          <w:sz w:val="26"/>
          <w:szCs w:val="26"/>
        </w:rPr>
        <w:t xml:space="preserve">{CS.Tài sản dài hạn khác:} </w:t>
      </w:r>
      <w:r w:rsidRPr="00FE6D3A">
        <w:rPr>
          <w:sz w:val="26"/>
          <w:szCs w:val="26"/>
          <w:lang w:val="fr-FR"/>
        </w:rPr>
        <w:t xml:space="preserve">{CS.Đơn vị tính}, đến 31/12/{CS.Năm liền kề} là </w:t>
      </w:r>
      <w:r w:rsidRPr="00FE6D3A">
        <w:rPr>
          <w:sz w:val="26"/>
          <w:szCs w:val="26"/>
        </w:rPr>
        <w:t xml:space="preserve">{CS.Tài sản dài hạn khác} </w:t>
      </w:r>
      <w:r w:rsidRPr="00FE6D3A">
        <w:rPr>
          <w:sz w:val="26"/>
          <w:szCs w:val="26"/>
          <w:lang w:val="fr-FR"/>
        </w:rPr>
        <w:t xml:space="preserve">{CS.Đơn vị tính}, chênh lệch </w:t>
      </w:r>
      <w:r w:rsidRPr="00FE6D3A">
        <w:rPr>
          <w:sz w:val="26"/>
          <w:szCs w:val="26"/>
        </w:rPr>
        <w:t xml:space="preserve">{CS.CL Tài sản dài hạn khác} </w:t>
      </w:r>
      <w:r w:rsidRPr="00FE6D3A">
        <w:rPr>
          <w:sz w:val="26"/>
          <w:szCs w:val="26"/>
          <w:lang w:val="fr-FR"/>
        </w:rPr>
        <w:t>{CS.Đơn vị tính} so với năm trước</w:t>
      </w:r>
    </w:p>
    <w:p w:rsidR="00FE6D3A" w:rsidRPr="00FE6D3A" w:rsidRDefault="00FE6D3A" w:rsidP="00FE6D3A">
      <w:pPr>
        <w:ind w:firstLine="567"/>
        <w:jc w:val="both"/>
        <w:rPr>
          <w:rFonts w:eastAsia="Calibri"/>
          <w:b/>
          <w:sz w:val="26"/>
          <w:szCs w:val="26"/>
          <w:lang w:val="nl-NL"/>
        </w:rPr>
      </w:pPr>
      <w:r w:rsidRPr="00FE6D3A">
        <w:rPr>
          <w:rFonts w:eastAsia="Calibri"/>
          <w:b/>
          <w:bCs/>
          <w:sz w:val="26"/>
          <w:szCs w:val="26"/>
          <w:lang w:val="nl-NL"/>
        </w:rPr>
        <w:t>2.2. Về nguồn vốn</w:t>
      </w:r>
      <w:r w:rsidRPr="00FE6D3A">
        <w:rPr>
          <w:rFonts w:eastAsia="Calibri"/>
          <w:b/>
          <w:sz w:val="26"/>
          <w:szCs w:val="26"/>
          <w:lang w:val="nl-NL"/>
        </w:rPr>
        <w:t>:</w:t>
      </w:r>
    </w:p>
    <w:p w:rsidR="00FE6D3A" w:rsidRPr="00FE6D3A" w:rsidRDefault="00FE6D3A" w:rsidP="00FE6D3A">
      <w:pPr>
        <w:ind w:firstLine="567"/>
        <w:jc w:val="both"/>
        <w:rPr>
          <w:rFonts w:eastAsia="Calibri"/>
          <w:b/>
          <w:sz w:val="26"/>
          <w:szCs w:val="26"/>
          <w:lang w:val="fr-FR"/>
        </w:rPr>
      </w:pPr>
      <w:r w:rsidRPr="00FE6D3A">
        <w:rPr>
          <w:rFonts w:eastAsia="Calibri"/>
          <w:b/>
          <w:sz w:val="26"/>
          <w:szCs w:val="26"/>
          <w:lang w:val="fr-FR"/>
        </w:rPr>
        <w:t>- Nợ phải trả</w:t>
      </w:r>
    </w:p>
    <w:p w:rsidR="00FE6D3A" w:rsidRPr="00FE6D3A" w:rsidRDefault="00FE6D3A" w:rsidP="00FE6D3A">
      <w:pPr>
        <w:ind w:firstLine="567"/>
        <w:jc w:val="both"/>
        <w:rPr>
          <w:b/>
          <w:sz w:val="26"/>
          <w:szCs w:val="26"/>
          <w:lang w:val="fr-FR"/>
        </w:rPr>
      </w:pPr>
      <w:r w:rsidRPr="00FE6D3A">
        <w:rPr>
          <w:b/>
          <w:sz w:val="26"/>
          <w:szCs w:val="26"/>
          <w:lang w:val="fr-FR"/>
        </w:rPr>
        <w:t>+) Phải trả người bán ngắn hạn:</w:t>
      </w:r>
    </w:p>
    <w:p w:rsidR="00FE6D3A" w:rsidRPr="00FE6D3A" w:rsidRDefault="00FE6D3A" w:rsidP="00FE6D3A">
      <w:pPr>
        <w:ind w:firstLine="567"/>
        <w:jc w:val="both"/>
        <w:rPr>
          <w:rFonts w:eastAsia="Calibri"/>
          <w:sz w:val="26"/>
          <w:szCs w:val="26"/>
          <w:lang w:val="nl-NL"/>
        </w:rPr>
      </w:pPr>
      <w:r w:rsidRPr="00FE6D3A">
        <w:rPr>
          <w:rFonts w:eastAsia="Calibri"/>
          <w:sz w:val="26"/>
          <w:szCs w:val="26"/>
          <w:highlight w:val="yellow"/>
          <w:lang w:val="nl-NL"/>
        </w:rPr>
        <w:t>Đánh giá sự tăng/giảm so với thời điểm cùng kỳ, phân tích nguyên nhân; đánh giá khả năng chiếm dụng vốn; xác định mức độ uy tín của khách hàng</w:t>
      </w:r>
    </w:p>
    <w:p w:rsidR="00FE6D3A" w:rsidRPr="00FE6D3A" w:rsidRDefault="00FE6D3A" w:rsidP="00FE6D3A">
      <w:pPr>
        <w:ind w:firstLine="567"/>
        <w:jc w:val="both"/>
        <w:rPr>
          <w:sz w:val="26"/>
          <w:szCs w:val="26"/>
          <w:lang w:val="fr-FR"/>
        </w:rPr>
      </w:pPr>
      <w:r w:rsidRPr="00FE6D3A">
        <w:rPr>
          <w:sz w:val="26"/>
          <w:szCs w:val="26"/>
          <w:lang w:val="fr-FR"/>
        </w:rPr>
        <w:t xml:space="preserve">Phải trả người bán ngắn hạn đến cuối năm </w:t>
      </w:r>
      <w:r w:rsidRPr="00FE6D3A">
        <w:rPr>
          <w:sz w:val="26"/>
          <w:szCs w:val="26"/>
        </w:rPr>
        <w:t>{CS.Năm liền kề -1}</w:t>
      </w:r>
      <w:r w:rsidRPr="00FE6D3A">
        <w:rPr>
          <w:sz w:val="26"/>
          <w:szCs w:val="26"/>
          <w:lang w:val="fr-FR"/>
        </w:rPr>
        <w:t xml:space="preserve"> là </w:t>
      </w:r>
      <w:r w:rsidRPr="00FE6D3A">
        <w:rPr>
          <w:sz w:val="26"/>
          <w:szCs w:val="26"/>
        </w:rPr>
        <w:t xml:space="preserve">{CS.Phải trả người bán ngắn hạn:} </w:t>
      </w:r>
      <w:r w:rsidRPr="00FE6D3A">
        <w:rPr>
          <w:sz w:val="26"/>
          <w:szCs w:val="26"/>
          <w:lang w:val="fr-FR"/>
        </w:rPr>
        <w:t xml:space="preserve">{CS.Đơn vị tính}, đến 31/12/{CS.Năm liền kề} là </w:t>
      </w:r>
      <w:r w:rsidRPr="00FE6D3A">
        <w:rPr>
          <w:sz w:val="26"/>
          <w:szCs w:val="26"/>
        </w:rPr>
        <w:t xml:space="preserve">{CS.Phải trả người bán ngắn hạn} </w:t>
      </w:r>
      <w:r w:rsidRPr="00FE6D3A">
        <w:rPr>
          <w:sz w:val="26"/>
          <w:szCs w:val="26"/>
          <w:lang w:val="fr-FR"/>
        </w:rPr>
        <w:t xml:space="preserve">{CS.Đơn vị tính}, </w:t>
      </w:r>
      <w:r w:rsidRPr="00FE6D3A">
        <w:rPr>
          <w:sz w:val="26"/>
          <w:szCs w:val="26"/>
        </w:rPr>
        <w:t xml:space="preserve">chênh lệch {CS.CL Phải trả người bán ngắn hạn} </w:t>
      </w:r>
      <w:r w:rsidRPr="00FE6D3A">
        <w:rPr>
          <w:sz w:val="26"/>
          <w:szCs w:val="26"/>
          <w:lang w:val="fr-FR"/>
        </w:rPr>
        <w:t xml:space="preserve">{CS.Đơn vị tính} so với năm trước. </w:t>
      </w:r>
    </w:p>
    <w:p w:rsidR="00FE6D3A" w:rsidRPr="00FE6D3A" w:rsidRDefault="00FE6D3A" w:rsidP="00FE6D3A">
      <w:pPr>
        <w:ind w:firstLine="567"/>
        <w:jc w:val="both"/>
        <w:rPr>
          <w:sz w:val="26"/>
          <w:szCs w:val="26"/>
          <w:lang w:val="fr-FR"/>
        </w:rPr>
      </w:pPr>
      <w:r w:rsidRPr="00FE6D3A">
        <w:rPr>
          <w:sz w:val="26"/>
          <w:szCs w:val="26"/>
          <w:lang w:val="fr-FR"/>
        </w:rPr>
        <w:t>Chi tiết một số khách hàng lớn:</w:t>
      </w:r>
    </w:p>
    <w:p w:rsidR="00FE6D3A" w:rsidRPr="00FE6D3A" w:rsidRDefault="00FE6D3A" w:rsidP="00FE6D3A">
      <w:pPr>
        <w:jc w:val="right"/>
        <w:rPr>
          <w:i/>
          <w:sz w:val="26"/>
          <w:szCs w:val="26"/>
          <w:lang w:val="fr-FR"/>
        </w:rPr>
      </w:pPr>
      <w:r w:rsidRPr="00FE6D3A">
        <w:rPr>
          <w:i/>
          <w:sz w:val="26"/>
          <w:szCs w:val="26"/>
          <w:lang w:val="fr-FR"/>
        </w:rPr>
        <w:t xml:space="preserve">Đơn vị: {CS.Đơn vị tính}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0"/>
        <w:gridCol w:w="1849"/>
        <w:gridCol w:w="1847"/>
      </w:tblGrid>
      <w:tr w:rsidR="00FE6D3A" w:rsidRPr="00FE6D3A" w:rsidTr="00FE6D3A">
        <w:tc>
          <w:tcPr>
            <w:tcW w:w="3125"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Khách hàng</w:t>
            </w:r>
          </w:p>
        </w:tc>
        <w:tc>
          <w:tcPr>
            <w:tcW w:w="938"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Năm {CS.Năm liền kề -1}</w:t>
            </w:r>
          </w:p>
        </w:tc>
        <w:tc>
          <w:tcPr>
            <w:tcW w:w="938" w:type="pct"/>
            <w:shd w:val="clear" w:color="auto" w:fill="auto"/>
            <w:vAlign w:val="center"/>
          </w:tcPr>
          <w:p w:rsidR="00FE6D3A" w:rsidRPr="00FE6D3A" w:rsidRDefault="00FE6D3A" w:rsidP="00FE6D3A">
            <w:pPr>
              <w:spacing w:line="276" w:lineRule="auto"/>
              <w:jc w:val="center"/>
              <w:rPr>
                <w:b/>
                <w:sz w:val="26"/>
                <w:szCs w:val="26"/>
                <w:lang w:val="fr-FR"/>
              </w:rPr>
            </w:pPr>
            <w:r w:rsidRPr="00FE6D3A">
              <w:rPr>
                <w:b/>
                <w:sz w:val="26"/>
                <w:szCs w:val="26"/>
                <w:lang w:val="fr-FR"/>
              </w:rPr>
              <w:t>Năm {CS.Năm liền kề}</w:t>
            </w:r>
          </w:p>
        </w:tc>
      </w:tr>
      <w:tr w:rsidR="00FE6D3A" w:rsidRPr="00FE6D3A" w:rsidTr="00FE6D3A">
        <w:tc>
          <w:tcPr>
            <w:tcW w:w="3125" w:type="pct"/>
            <w:shd w:val="clear" w:color="auto" w:fill="auto"/>
            <w:vAlign w:val="center"/>
          </w:tcPr>
          <w:p w:rsidR="00FE6D3A" w:rsidRPr="00FE6D3A" w:rsidRDefault="00FE6D3A" w:rsidP="00FE6D3A">
            <w:pPr>
              <w:rPr>
                <w:sz w:val="26"/>
                <w:szCs w:val="26"/>
                <w:lang w:val="fr-FR"/>
              </w:rPr>
            </w:pPr>
            <w:r w:rsidRPr="00FE6D3A">
              <w:rPr>
                <w:sz w:val="26"/>
                <w:szCs w:val="26"/>
                <w:lang w:val="fr-FR"/>
              </w:rPr>
              <w:t>Công ty .....................</w:t>
            </w:r>
          </w:p>
        </w:tc>
        <w:tc>
          <w:tcPr>
            <w:tcW w:w="938" w:type="pct"/>
            <w:shd w:val="clear" w:color="auto" w:fill="auto"/>
            <w:vAlign w:val="center"/>
          </w:tcPr>
          <w:p w:rsidR="00FE6D3A" w:rsidRPr="00FE6D3A" w:rsidRDefault="00FE6D3A" w:rsidP="00FE6D3A">
            <w:pPr>
              <w:jc w:val="right"/>
              <w:rPr>
                <w:sz w:val="26"/>
                <w:szCs w:val="26"/>
                <w:lang w:val="fr-FR"/>
              </w:rPr>
            </w:pPr>
          </w:p>
        </w:tc>
        <w:tc>
          <w:tcPr>
            <w:tcW w:w="938"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125" w:type="pct"/>
            <w:shd w:val="clear" w:color="auto" w:fill="auto"/>
            <w:vAlign w:val="center"/>
          </w:tcPr>
          <w:p w:rsidR="00FE6D3A" w:rsidRPr="00FE6D3A" w:rsidRDefault="00FE6D3A" w:rsidP="00FE6D3A">
            <w:pPr>
              <w:rPr>
                <w:sz w:val="26"/>
                <w:szCs w:val="26"/>
                <w:lang w:val="fr-FR"/>
              </w:rPr>
            </w:pPr>
            <w:r w:rsidRPr="00FE6D3A">
              <w:rPr>
                <w:sz w:val="26"/>
                <w:szCs w:val="26"/>
                <w:lang w:val="fr-FR"/>
              </w:rPr>
              <w:t>Công ty ............................</w:t>
            </w:r>
          </w:p>
        </w:tc>
        <w:tc>
          <w:tcPr>
            <w:tcW w:w="938" w:type="pct"/>
            <w:shd w:val="clear" w:color="auto" w:fill="auto"/>
            <w:vAlign w:val="center"/>
          </w:tcPr>
          <w:p w:rsidR="00FE6D3A" w:rsidRPr="00FE6D3A" w:rsidRDefault="00FE6D3A" w:rsidP="00FE6D3A">
            <w:pPr>
              <w:jc w:val="right"/>
              <w:rPr>
                <w:sz w:val="26"/>
                <w:szCs w:val="26"/>
                <w:lang w:val="fr-FR"/>
              </w:rPr>
            </w:pPr>
          </w:p>
        </w:tc>
        <w:tc>
          <w:tcPr>
            <w:tcW w:w="938"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125" w:type="pct"/>
            <w:shd w:val="clear" w:color="auto" w:fill="auto"/>
            <w:vAlign w:val="center"/>
          </w:tcPr>
          <w:p w:rsidR="00FE6D3A" w:rsidRPr="00FE6D3A" w:rsidRDefault="00FE6D3A" w:rsidP="00FE6D3A">
            <w:pPr>
              <w:rPr>
                <w:sz w:val="26"/>
                <w:szCs w:val="26"/>
                <w:lang w:val="fr-FR"/>
              </w:rPr>
            </w:pPr>
            <w:r w:rsidRPr="00FE6D3A">
              <w:rPr>
                <w:sz w:val="26"/>
                <w:szCs w:val="26"/>
                <w:lang w:val="fr-FR"/>
              </w:rPr>
              <w:t>.......................</w:t>
            </w:r>
          </w:p>
        </w:tc>
        <w:tc>
          <w:tcPr>
            <w:tcW w:w="938" w:type="pct"/>
            <w:shd w:val="clear" w:color="auto" w:fill="auto"/>
            <w:vAlign w:val="center"/>
          </w:tcPr>
          <w:p w:rsidR="00FE6D3A" w:rsidRPr="00FE6D3A" w:rsidRDefault="00FE6D3A" w:rsidP="00FE6D3A">
            <w:pPr>
              <w:jc w:val="right"/>
              <w:rPr>
                <w:sz w:val="26"/>
                <w:szCs w:val="26"/>
                <w:lang w:val="fr-FR"/>
              </w:rPr>
            </w:pPr>
          </w:p>
        </w:tc>
        <w:tc>
          <w:tcPr>
            <w:tcW w:w="938" w:type="pct"/>
            <w:shd w:val="clear" w:color="auto" w:fill="auto"/>
            <w:vAlign w:val="center"/>
          </w:tcPr>
          <w:p w:rsidR="00FE6D3A" w:rsidRPr="00FE6D3A" w:rsidRDefault="00FE6D3A" w:rsidP="00FE6D3A">
            <w:pPr>
              <w:jc w:val="right"/>
              <w:rPr>
                <w:sz w:val="26"/>
                <w:szCs w:val="26"/>
                <w:lang w:val="fr-FR"/>
              </w:rPr>
            </w:pPr>
          </w:p>
        </w:tc>
      </w:tr>
      <w:tr w:rsidR="00FE6D3A" w:rsidRPr="00FE6D3A" w:rsidTr="00FE6D3A">
        <w:tc>
          <w:tcPr>
            <w:tcW w:w="3125" w:type="pct"/>
            <w:shd w:val="clear" w:color="auto" w:fill="auto"/>
            <w:vAlign w:val="center"/>
          </w:tcPr>
          <w:p w:rsidR="00FE6D3A" w:rsidRPr="00FE6D3A" w:rsidRDefault="00FE6D3A" w:rsidP="00FE6D3A">
            <w:pPr>
              <w:rPr>
                <w:sz w:val="26"/>
                <w:szCs w:val="26"/>
                <w:lang w:val="fr-FR"/>
              </w:rPr>
            </w:pPr>
            <w:r w:rsidRPr="00FE6D3A">
              <w:rPr>
                <w:sz w:val="26"/>
                <w:szCs w:val="26"/>
                <w:lang w:val="fr-FR"/>
              </w:rPr>
              <w:t>Các khách hàng khác</w:t>
            </w:r>
          </w:p>
        </w:tc>
        <w:tc>
          <w:tcPr>
            <w:tcW w:w="938" w:type="pct"/>
            <w:shd w:val="clear" w:color="auto" w:fill="auto"/>
            <w:vAlign w:val="center"/>
          </w:tcPr>
          <w:p w:rsidR="00FE6D3A" w:rsidRPr="00FE6D3A" w:rsidRDefault="00FE6D3A" w:rsidP="00FE6D3A">
            <w:pPr>
              <w:jc w:val="right"/>
              <w:rPr>
                <w:sz w:val="26"/>
                <w:szCs w:val="26"/>
                <w:lang w:val="fr-FR"/>
              </w:rPr>
            </w:pPr>
          </w:p>
        </w:tc>
        <w:tc>
          <w:tcPr>
            <w:tcW w:w="938" w:type="pct"/>
            <w:shd w:val="clear" w:color="auto" w:fill="auto"/>
            <w:vAlign w:val="center"/>
          </w:tcPr>
          <w:p w:rsidR="00FE6D3A" w:rsidRPr="00FE6D3A" w:rsidRDefault="00FE6D3A" w:rsidP="00FE6D3A">
            <w:pPr>
              <w:jc w:val="right"/>
              <w:rPr>
                <w:sz w:val="26"/>
                <w:szCs w:val="26"/>
                <w:lang w:val="fr-FR"/>
              </w:rPr>
            </w:pPr>
          </w:p>
        </w:tc>
      </w:tr>
    </w:tbl>
    <w:p w:rsidR="00FE6D3A" w:rsidRPr="00FE6D3A" w:rsidRDefault="00FE6D3A" w:rsidP="00FE6D3A">
      <w:pPr>
        <w:ind w:firstLine="567"/>
        <w:jc w:val="both"/>
        <w:rPr>
          <w:sz w:val="26"/>
          <w:szCs w:val="26"/>
          <w:lang w:val="fr-FR"/>
        </w:rPr>
      </w:pPr>
      <w:r w:rsidRPr="00FE6D3A">
        <w:rPr>
          <w:sz w:val="26"/>
          <w:szCs w:val="26"/>
          <w:lang w:val="fr-FR"/>
        </w:rPr>
        <w:lastRenderedPageBreak/>
        <w:t>Các khoản phải trả chủ yếu là ......</w:t>
      </w:r>
    </w:p>
    <w:p w:rsidR="00FE6D3A" w:rsidRPr="00FE6D3A" w:rsidRDefault="00FE6D3A" w:rsidP="00FE6D3A">
      <w:pPr>
        <w:ind w:firstLine="567"/>
        <w:jc w:val="both"/>
        <w:rPr>
          <w:b/>
          <w:sz w:val="26"/>
          <w:szCs w:val="26"/>
          <w:lang w:val="fr-FR"/>
        </w:rPr>
      </w:pPr>
      <w:r w:rsidRPr="00FE6D3A">
        <w:rPr>
          <w:b/>
          <w:sz w:val="26"/>
          <w:szCs w:val="26"/>
          <w:lang w:val="fr-FR"/>
        </w:rPr>
        <w:t>+) Người mua trả tiền trước ngắn hạn:</w:t>
      </w:r>
    </w:p>
    <w:p w:rsidR="00FE6D3A" w:rsidRPr="00FE6D3A" w:rsidRDefault="00FE6D3A" w:rsidP="00FE6D3A">
      <w:pPr>
        <w:ind w:firstLine="567"/>
        <w:jc w:val="both"/>
        <w:rPr>
          <w:sz w:val="26"/>
          <w:szCs w:val="26"/>
          <w:lang w:val="fr-FR"/>
        </w:rPr>
      </w:pPr>
      <w:r w:rsidRPr="00FE6D3A">
        <w:rPr>
          <w:sz w:val="26"/>
          <w:szCs w:val="26"/>
          <w:lang w:val="fr-FR"/>
        </w:rPr>
        <w:t xml:space="preserve">Người mua trả tiền trước ngắn hạn cuối năm </w:t>
      </w:r>
      <w:r w:rsidRPr="00FE6D3A">
        <w:rPr>
          <w:sz w:val="26"/>
          <w:szCs w:val="26"/>
        </w:rPr>
        <w:t>{CS.Năm liền kề -1}</w:t>
      </w:r>
      <w:r w:rsidRPr="00FE6D3A">
        <w:rPr>
          <w:sz w:val="26"/>
          <w:szCs w:val="26"/>
          <w:lang w:val="fr-FR"/>
        </w:rPr>
        <w:t xml:space="preserve"> là </w:t>
      </w:r>
      <w:r w:rsidRPr="00FE6D3A">
        <w:rPr>
          <w:sz w:val="26"/>
          <w:szCs w:val="26"/>
        </w:rPr>
        <w:t xml:space="preserve">{CS.Người mua trả tiền trước ngắn hạn:} </w:t>
      </w:r>
      <w:r w:rsidRPr="00FE6D3A">
        <w:rPr>
          <w:sz w:val="26"/>
          <w:szCs w:val="26"/>
          <w:lang w:val="fr-FR"/>
        </w:rPr>
        <w:t xml:space="preserve">{CS.Đơn vị tính}, đến 31/12/{CS.Năm liền kề} là </w:t>
      </w:r>
      <w:r w:rsidRPr="00FE6D3A">
        <w:rPr>
          <w:sz w:val="26"/>
          <w:szCs w:val="26"/>
        </w:rPr>
        <w:t xml:space="preserve">{CS.Người mua trả tiền trước ngắn hạn} </w:t>
      </w:r>
      <w:r w:rsidRPr="00FE6D3A">
        <w:rPr>
          <w:sz w:val="26"/>
          <w:szCs w:val="26"/>
          <w:lang w:val="fr-FR"/>
        </w:rPr>
        <w:t xml:space="preserve">{CS.Đơn vị tính}, </w:t>
      </w:r>
      <w:r w:rsidRPr="00FE6D3A">
        <w:rPr>
          <w:sz w:val="26"/>
          <w:szCs w:val="26"/>
        </w:rPr>
        <w:t xml:space="preserve">chênh lệch {CS.CL Người mua trả tiền trước ngắn hạn} </w:t>
      </w:r>
      <w:r w:rsidRPr="00FE6D3A">
        <w:rPr>
          <w:sz w:val="26"/>
          <w:szCs w:val="26"/>
          <w:lang w:val="fr-FR"/>
        </w:rPr>
        <w:t>{CS.Đơn vị tính} so với năm trước. Bao gồm .....</w:t>
      </w:r>
    </w:p>
    <w:p w:rsidR="00FE6D3A" w:rsidRPr="00FE6D3A" w:rsidRDefault="00FE6D3A" w:rsidP="00FE6D3A">
      <w:pPr>
        <w:ind w:firstLine="567"/>
        <w:jc w:val="both"/>
        <w:rPr>
          <w:b/>
          <w:sz w:val="26"/>
          <w:szCs w:val="26"/>
          <w:lang w:val="fr-FR"/>
        </w:rPr>
      </w:pPr>
      <w:r w:rsidRPr="00FE6D3A">
        <w:rPr>
          <w:b/>
          <w:sz w:val="26"/>
          <w:szCs w:val="26"/>
          <w:lang w:val="fr-FR"/>
        </w:rPr>
        <w:t>+) Thuế và các khoản phải nộp nhà nước:</w:t>
      </w:r>
    </w:p>
    <w:p w:rsidR="00FE6D3A" w:rsidRPr="00FE6D3A" w:rsidRDefault="00FE6D3A" w:rsidP="00FE6D3A">
      <w:pPr>
        <w:ind w:firstLine="567"/>
        <w:jc w:val="both"/>
        <w:rPr>
          <w:sz w:val="26"/>
          <w:szCs w:val="26"/>
          <w:lang w:val="fr-FR"/>
        </w:rPr>
      </w:pPr>
      <w:r w:rsidRPr="00FE6D3A">
        <w:rPr>
          <w:sz w:val="26"/>
          <w:szCs w:val="26"/>
          <w:lang w:val="fr-FR"/>
        </w:rPr>
        <w:t xml:space="preserve">Năm </w:t>
      </w:r>
      <w:r w:rsidRPr="00FE6D3A">
        <w:rPr>
          <w:sz w:val="26"/>
          <w:szCs w:val="26"/>
        </w:rPr>
        <w:t>{CS.Năm liền kề -1}</w:t>
      </w:r>
      <w:r w:rsidRPr="00FE6D3A">
        <w:rPr>
          <w:sz w:val="26"/>
          <w:szCs w:val="26"/>
          <w:lang w:val="fr-FR"/>
        </w:rPr>
        <w:t xml:space="preserve"> thuế và các khoản nộp nhà nước là </w:t>
      </w:r>
      <w:r w:rsidRPr="00FE6D3A">
        <w:rPr>
          <w:sz w:val="26"/>
          <w:szCs w:val="26"/>
        </w:rPr>
        <w:t xml:space="preserve">{CS.Thuế và các khoản phải nộp nhà nước:} </w:t>
      </w:r>
      <w:r w:rsidRPr="00FE6D3A">
        <w:rPr>
          <w:sz w:val="26"/>
          <w:szCs w:val="26"/>
          <w:lang w:val="fr-FR"/>
        </w:rPr>
        <w:t xml:space="preserve">{CS.Đơn vị tính}, năm {CS.Năm liền kề} là </w:t>
      </w:r>
      <w:r w:rsidRPr="00FE6D3A">
        <w:rPr>
          <w:sz w:val="26"/>
          <w:szCs w:val="26"/>
        </w:rPr>
        <w:t xml:space="preserve">{CS.Thuế và các khoản phải nộp nhà nước} </w:t>
      </w:r>
      <w:r w:rsidRPr="00FE6D3A">
        <w:rPr>
          <w:sz w:val="26"/>
          <w:szCs w:val="26"/>
          <w:lang w:val="fr-FR"/>
        </w:rPr>
        <w:t xml:space="preserve">{CS.Đơn vị tính}, </w:t>
      </w:r>
      <w:r w:rsidRPr="00FE6D3A">
        <w:rPr>
          <w:sz w:val="26"/>
          <w:szCs w:val="26"/>
        </w:rPr>
        <w:t xml:space="preserve">chênh lệch {CS.CL Thuế và các khoản phải nộp nhà nước} </w:t>
      </w:r>
      <w:r w:rsidRPr="00FE6D3A">
        <w:rPr>
          <w:sz w:val="26"/>
          <w:szCs w:val="26"/>
          <w:lang w:val="fr-FR"/>
        </w:rPr>
        <w:t>đồng so với năm trước, chủ yếu là khoản phải nộp thuế GTGT và thuế TNDN.</w:t>
      </w:r>
    </w:p>
    <w:p w:rsidR="00FE6D3A" w:rsidRPr="00FE6D3A" w:rsidRDefault="00FE6D3A" w:rsidP="00FE6D3A">
      <w:pPr>
        <w:ind w:firstLine="567"/>
        <w:jc w:val="both"/>
        <w:rPr>
          <w:b/>
          <w:sz w:val="26"/>
          <w:szCs w:val="26"/>
          <w:lang w:val="fr-FR"/>
        </w:rPr>
      </w:pPr>
      <w:r w:rsidRPr="00FE6D3A">
        <w:rPr>
          <w:b/>
          <w:sz w:val="26"/>
          <w:szCs w:val="26"/>
          <w:lang w:val="fr-FR"/>
        </w:rPr>
        <w:t>+) Vay và nợ thuê tài chính ngắn hạn:</w:t>
      </w:r>
    </w:p>
    <w:p w:rsidR="00FE6D3A" w:rsidRPr="00FE6D3A" w:rsidRDefault="00FE6D3A" w:rsidP="00FE6D3A">
      <w:pPr>
        <w:ind w:firstLine="567"/>
        <w:jc w:val="both"/>
        <w:rPr>
          <w:rFonts w:eastAsia="Calibri"/>
          <w:sz w:val="26"/>
          <w:szCs w:val="26"/>
          <w:lang w:val="nl-NL"/>
        </w:rPr>
      </w:pPr>
      <w:r w:rsidRPr="00FE6D3A">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FE6D3A" w:rsidRPr="00FE6D3A" w:rsidRDefault="00FE6D3A" w:rsidP="00FE6D3A">
      <w:pPr>
        <w:ind w:firstLine="567"/>
        <w:jc w:val="both"/>
        <w:rPr>
          <w:sz w:val="26"/>
          <w:szCs w:val="26"/>
          <w:lang w:val="fr-FR"/>
        </w:rPr>
      </w:pPr>
      <w:r w:rsidRPr="00FE6D3A">
        <w:rPr>
          <w:sz w:val="26"/>
          <w:szCs w:val="26"/>
          <w:lang w:val="fr-FR"/>
        </w:rPr>
        <w:t xml:space="preserve">Số liệu năm </w:t>
      </w:r>
      <w:r w:rsidRPr="00FE6D3A">
        <w:rPr>
          <w:sz w:val="26"/>
          <w:szCs w:val="26"/>
        </w:rPr>
        <w:t>{CS.Năm liền kề -1}</w:t>
      </w:r>
      <w:r w:rsidRPr="00FE6D3A">
        <w:rPr>
          <w:sz w:val="26"/>
          <w:szCs w:val="26"/>
          <w:lang w:val="fr-FR"/>
        </w:rPr>
        <w:t xml:space="preserve"> là </w:t>
      </w:r>
      <w:r w:rsidRPr="00FE6D3A">
        <w:rPr>
          <w:sz w:val="26"/>
          <w:szCs w:val="26"/>
        </w:rPr>
        <w:t xml:space="preserve">{CS.Vay và nợ thuê tài chính ngắn hạn:} </w:t>
      </w:r>
      <w:r w:rsidRPr="00FE6D3A">
        <w:rPr>
          <w:sz w:val="26"/>
          <w:szCs w:val="26"/>
          <w:lang w:val="fr-FR"/>
        </w:rPr>
        <w:t xml:space="preserve">{CS.Đơn vị tính}, đến 31/12/{CS.Năm liền kề} là </w:t>
      </w:r>
      <w:r w:rsidRPr="00FE6D3A">
        <w:rPr>
          <w:sz w:val="26"/>
          <w:szCs w:val="26"/>
        </w:rPr>
        <w:t xml:space="preserve">{CS.Vay và nợ thuê tài chính ngắn hạn} </w:t>
      </w:r>
      <w:r w:rsidRPr="00FE6D3A">
        <w:rPr>
          <w:sz w:val="26"/>
          <w:szCs w:val="26"/>
          <w:lang w:val="fr-FR"/>
        </w:rPr>
        <w:t xml:space="preserve">{CS.Đơn vị tính}, </w:t>
      </w:r>
      <w:r w:rsidRPr="00FE6D3A">
        <w:rPr>
          <w:sz w:val="26"/>
          <w:szCs w:val="26"/>
        </w:rPr>
        <w:t xml:space="preserve">chênh lệch {CS.CL Vay và nợ thuê tài chính ngắn hạn} </w:t>
      </w:r>
      <w:r w:rsidRPr="00FE6D3A">
        <w:rPr>
          <w:sz w:val="26"/>
          <w:szCs w:val="26"/>
          <w:lang w:val="fr-FR"/>
        </w:rPr>
        <w:t xml:space="preserve">{CS.Đơn vị tính} so với năm trước. Bao gồm ..... </w:t>
      </w:r>
    </w:p>
    <w:p w:rsidR="00FE6D3A" w:rsidRPr="00FE6D3A" w:rsidRDefault="00FE6D3A" w:rsidP="00FE6D3A">
      <w:pPr>
        <w:ind w:firstLine="567"/>
        <w:jc w:val="both"/>
        <w:rPr>
          <w:b/>
          <w:sz w:val="26"/>
          <w:szCs w:val="26"/>
          <w:lang w:val="fr-FR"/>
        </w:rPr>
      </w:pPr>
      <w:r w:rsidRPr="00FE6D3A">
        <w:rPr>
          <w:b/>
          <w:sz w:val="26"/>
          <w:szCs w:val="26"/>
          <w:lang w:val="fr-FR"/>
        </w:rPr>
        <w:t xml:space="preserve">+) Vay và nợ thuê tài chính dài hạn: </w:t>
      </w:r>
    </w:p>
    <w:p w:rsidR="00FE6D3A" w:rsidRPr="00FE6D3A" w:rsidRDefault="00FE6D3A" w:rsidP="00FE6D3A">
      <w:pPr>
        <w:ind w:firstLine="567"/>
        <w:jc w:val="both"/>
        <w:rPr>
          <w:rFonts w:eastAsia="Calibri"/>
          <w:sz w:val="26"/>
          <w:szCs w:val="26"/>
          <w:lang w:val="nl-NL"/>
        </w:rPr>
      </w:pPr>
      <w:r w:rsidRPr="00FE6D3A">
        <w:rPr>
          <w:rFonts w:eastAsia="Calibri"/>
          <w:sz w:val="26"/>
          <w:szCs w:val="26"/>
          <w:highlight w:val="yellow"/>
          <w:lang w:val="nl-NL"/>
        </w:rPr>
        <w:t>Đánh giá tình hình vay nợ dài hạn của các TCTD, của bên thứ ba.</w:t>
      </w:r>
    </w:p>
    <w:p w:rsidR="00FE6D3A" w:rsidRPr="00FE6D3A" w:rsidRDefault="00FE6D3A" w:rsidP="00FE6D3A">
      <w:pPr>
        <w:ind w:firstLine="567"/>
        <w:jc w:val="both"/>
        <w:rPr>
          <w:sz w:val="26"/>
          <w:szCs w:val="26"/>
          <w:lang w:val="fr-FR"/>
        </w:rPr>
      </w:pPr>
      <w:r w:rsidRPr="00FE6D3A">
        <w:rPr>
          <w:sz w:val="26"/>
          <w:szCs w:val="26"/>
          <w:lang w:val="fr-FR"/>
        </w:rPr>
        <w:t xml:space="preserve">Số liệu năm </w:t>
      </w:r>
      <w:r w:rsidRPr="00FE6D3A">
        <w:rPr>
          <w:sz w:val="26"/>
          <w:szCs w:val="26"/>
        </w:rPr>
        <w:t>{CS.Năm liền kề -1}</w:t>
      </w:r>
      <w:r w:rsidRPr="00FE6D3A">
        <w:rPr>
          <w:sz w:val="26"/>
          <w:szCs w:val="26"/>
          <w:lang w:val="fr-FR"/>
        </w:rPr>
        <w:t xml:space="preserve"> là </w:t>
      </w:r>
      <w:r w:rsidRPr="00FE6D3A">
        <w:rPr>
          <w:sz w:val="26"/>
          <w:szCs w:val="26"/>
        </w:rPr>
        <w:t xml:space="preserve">{CS.Vay và nợ thuê tài chính dài hạn:} </w:t>
      </w:r>
      <w:r w:rsidRPr="00FE6D3A">
        <w:rPr>
          <w:sz w:val="26"/>
          <w:szCs w:val="26"/>
          <w:lang w:val="fr-FR"/>
        </w:rPr>
        <w:t xml:space="preserve">{CS.Đơn vị tính}, năm {CS.Năm liền kề} là </w:t>
      </w:r>
      <w:r w:rsidRPr="00FE6D3A">
        <w:rPr>
          <w:sz w:val="26"/>
          <w:szCs w:val="26"/>
        </w:rPr>
        <w:t xml:space="preserve">{CS.Vay và nợ thuê tài chính dài hạn} </w:t>
      </w:r>
      <w:r w:rsidRPr="00FE6D3A">
        <w:rPr>
          <w:sz w:val="26"/>
          <w:szCs w:val="26"/>
          <w:lang w:val="fr-FR"/>
        </w:rPr>
        <w:t xml:space="preserve">{CS.Đơn vị tính}, </w:t>
      </w:r>
      <w:r w:rsidRPr="00FE6D3A">
        <w:rPr>
          <w:sz w:val="26"/>
          <w:szCs w:val="26"/>
        </w:rPr>
        <w:t xml:space="preserve">chênh lệch {CS.CL Vay và nợ thuê tài chính dài hạn} </w:t>
      </w:r>
      <w:r w:rsidRPr="00FE6D3A">
        <w:rPr>
          <w:sz w:val="26"/>
          <w:szCs w:val="26"/>
          <w:lang w:val="fr-FR"/>
        </w:rPr>
        <w:t xml:space="preserve">{CS.Đơn vị tính} so với năm trước. Bao gồm .... </w:t>
      </w:r>
    </w:p>
    <w:p w:rsidR="00FE6D3A" w:rsidRPr="00FE6D3A" w:rsidRDefault="00FE6D3A" w:rsidP="00FE6D3A">
      <w:pPr>
        <w:ind w:firstLine="567"/>
        <w:jc w:val="both"/>
        <w:rPr>
          <w:rFonts w:eastAsia="Calibri"/>
          <w:b/>
          <w:sz w:val="26"/>
          <w:szCs w:val="26"/>
          <w:lang w:val="fr-FR"/>
        </w:rPr>
      </w:pPr>
      <w:r w:rsidRPr="00FE6D3A">
        <w:rPr>
          <w:rFonts w:eastAsia="Calibri"/>
          <w:b/>
          <w:sz w:val="26"/>
          <w:szCs w:val="26"/>
          <w:lang w:val="fr-FR"/>
        </w:rPr>
        <w:t>- Nguồn vốn chủ sở hữu</w:t>
      </w:r>
    </w:p>
    <w:p w:rsidR="00FE6D3A" w:rsidRPr="00FE6D3A" w:rsidRDefault="00FE6D3A" w:rsidP="00FE6D3A">
      <w:pPr>
        <w:tabs>
          <w:tab w:val="left" w:pos="8640"/>
        </w:tabs>
        <w:ind w:firstLine="567"/>
        <w:jc w:val="both"/>
        <w:rPr>
          <w:sz w:val="26"/>
          <w:szCs w:val="28"/>
          <w:highlight w:val="yellow"/>
          <w:lang w:val="nl-NL"/>
        </w:rPr>
      </w:pPr>
      <w:r w:rsidRPr="00FE6D3A">
        <w:rPr>
          <w:sz w:val="26"/>
          <w:szCs w:val="28"/>
          <w:highlight w:val="yellow"/>
          <w:lang w:val="nl-NL"/>
        </w:rPr>
        <w:t>- Đánh giá tình hình tăng/giảm nguồn vốn chủ sở hữu của DN so với các năm trước liền kề, tốc độ tăng/ giảm nguồn vốn chủ sở hữu.</w:t>
      </w:r>
    </w:p>
    <w:p w:rsidR="00FE6D3A" w:rsidRPr="00FE6D3A" w:rsidRDefault="00FE6D3A" w:rsidP="00FE6D3A">
      <w:pPr>
        <w:tabs>
          <w:tab w:val="left" w:pos="8640"/>
        </w:tabs>
        <w:ind w:firstLine="567"/>
        <w:jc w:val="both"/>
        <w:rPr>
          <w:sz w:val="26"/>
          <w:szCs w:val="28"/>
          <w:highlight w:val="yellow"/>
          <w:lang w:val="nl-NL"/>
        </w:rPr>
      </w:pPr>
      <w:r w:rsidRPr="00FE6D3A">
        <w:rPr>
          <w:sz w:val="26"/>
          <w:szCs w:val="28"/>
          <w:highlight w:val="yellow"/>
          <w:lang w:val="nl-NL"/>
        </w:rPr>
        <w:t xml:space="preserve">- </w:t>
      </w:r>
      <w:r w:rsidRPr="00FE6D3A">
        <w:rPr>
          <w:bCs/>
          <w:iCs/>
          <w:sz w:val="26"/>
          <w:szCs w:val="28"/>
          <w:highlight w:val="yellow"/>
          <w:lang w:val="nl-NL"/>
        </w:rPr>
        <w:t xml:space="preserve">Đối chiếu vốn điều lệ </w:t>
      </w:r>
      <w:r w:rsidRPr="00FE6D3A">
        <w:rPr>
          <w:sz w:val="26"/>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FE6D3A" w:rsidRPr="00FE6D3A" w:rsidRDefault="00FE6D3A" w:rsidP="00FE6D3A">
      <w:pPr>
        <w:tabs>
          <w:tab w:val="left" w:pos="567"/>
        </w:tabs>
        <w:ind w:firstLine="567"/>
        <w:jc w:val="both"/>
        <w:rPr>
          <w:sz w:val="26"/>
          <w:szCs w:val="28"/>
          <w:highlight w:val="yellow"/>
          <w:lang w:val="nl-NL"/>
        </w:rPr>
      </w:pPr>
      <w:r w:rsidRPr="00FE6D3A">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FE6D3A" w:rsidRPr="00FE6D3A" w:rsidRDefault="00FE6D3A" w:rsidP="00FE6D3A">
      <w:pPr>
        <w:tabs>
          <w:tab w:val="left" w:pos="567"/>
        </w:tabs>
        <w:ind w:firstLine="567"/>
        <w:jc w:val="both"/>
        <w:rPr>
          <w:sz w:val="26"/>
          <w:szCs w:val="28"/>
          <w:highlight w:val="yellow"/>
          <w:lang w:val="nl-NL"/>
        </w:rPr>
      </w:pPr>
      <w:r w:rsidRPr="00FE6D3A">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E6D3A" w:rsidRPr="00FE6D3A" w:rsidRDefault="00FE6D3A" w:rsidP="00FE6D3A">
      <w:pPr>
        <w:tabs>
          <w:tab w:val="left" w:pos="8640"/>
        </w:tabs>
        <w:ind w:firstLine="567"/>
        <w:jc w:val="both"/>
        <w:rPr>
          <w:sz w:val="26"/>
          <w:szCs w:val="28"/>
          <w:lang w:val="nl-NL"/>
        </w:rPr>
      </w:pPr>
      <w:r w:rsidRPr="00FE6D3A">
        <w:rPr>
          <w:sz w:val="26"/>
          <w:szCs w:val="28"/>
          <w:highlight w:val="yellow"/>
          <w:lang w:val="nl-NL"/>
        </w:rPr>
        <w:t>- Đánh giá việc định giá tài sản khi góp vốn bằng tài sản, định giá lại tài sản để tăng vốn chủ sở hữu.</w:t>
      </w:r>
    </w:p>
    <w:p w:rsidR="00FE6D3A" w:rsidRPr="00FE6D3A" w:rsidRDefault="00FE6D3A" w:rsidP="00FE6D3A">
      <w:pPr>
        <w:ind w:firstLine="567"/>
        <w:jc w:val="both"/>
        <w:rPr>
          <w:sz w:val="26"/>
          <w:szCs w:val="26"/>
          <w:lang w:val="fr-FR"/>
        </w:rPr>
      </w:pPr>
      <w:r w:rsidRPr="00FE6D3A">
        <w:rPr>
          <w:sz w:val="26"/>
          <w:szCs w:val="26"/>
          <w:lang w:val="fr-FR"/>
        </w:rPr>
        <w:t xml:space="preserve">+ Vốn đầu tư của chủ sở hữu năm {CS.Năm liền kề -1} là </w:t>
      </w:r>
      <w:r w:rsidRPr="00FE6D3A">
        <w:rPr>
          <w:sz w:val="26"/>
          <w:szCs w:val="26"/>
        </w:rPr>
        <w:t>{CS.Vốn góp của chủ sở hữu:}</w:t>
      </w:r>
      <w:r w:rsidRPr="00FE6D3A">
        <w:rPr>
          <w:sz w:val="26"/>
          <w:szCs w:val="26"/>
          <w:lang w:val="fr-FR"/>
        </w:rPr>
        <w:t xml:space="preserve"> {CS.Đơn vị tính}, năm {CS.Năm liền kề} là </w:t>
      </w:r>
      <w:r w:rsidRPr="00FE6D3A">
        <w:rPr>
          <w:sz w:val="26"/>
          <w:szCs w:val="26"/>
        </w:rPr>
        <w:t>{CS.Vốn góp của chủ sở hữu} {CS.Đơn vị tính}</w:t>
      </w:r>
      <w:r w:rsidRPr="00FE6D3A">
        <w:rPr>
          <w:sz w:val="26"/>
          <w:szCs w:val="26"/>
          <w:lang w:val="fr-FR"/>
        </w:rPr>
        <w:t>.</w:t>
      </w:r>
    </w:p>
    <w:p w:rsidR="00FE6D3A" w:rsidRPr="00FE6D3A" w:rsidRDefault="00FE6D3A" w:rsidP="00FE6D3A">
      <w:pPr>
        <w:ind w:firstLine="567"/>
        <w:jc w:val="both"/>
        <w:rPr>
          <w:sz w:val="26"/>
          <w:szCs w:val="26"/>
          <w:lang w:val="fr-FR"/>
        </w:rPr>
      </w:pPr>
      <w:r w:rsidRPr="00FE6D3A">
        <w:rPr>
          <w:sz w:val="26"/>
          <w:szCs w:val="26"/>
          <w:lang w:val="fr-FR"/>
        </w:rPr>
        <w:t>+ Theo đăng ký kinh doanh, Vốn điều lệ của doanh nghiệp là {Vốn điều lệ} đồng. Như vậy đến 31/12/{CS.Năm liền kề} các cổ đông công ty đã thực hiện việc góp vốn được ........ % vốn điều lệ theo đăng ký kinh doanh.</w:t>
      </w:r>
    </w:p>
    <w:p w:rsidR="00FE6D3A" w:rsidRPr="00FE6D3A" w:rsidRDefault="00FE6D3A" w:rsidP="00FE6D3A">
      <w:pPr>
        <w:ind w:firstLine="567"/>
        <w:jc w:val="both"/>
        <w:rPr>
          <w:sz w:val="26"/>
          <w:szCs w:val="26"/>
          <w:lang w:val="fr-FR"/>
        </w:rPr>
      </w:pPr>
      <w:r w:rsidRPr="00FE6D3A">
        <w:rPr>
          <w:sz w:val="26"/>
          <w:szCs w:val="26"/>
          <w:lang w:val="fr-FR"/>
        </w:rPr>
        <w:t xml:space="preserve">+ Lợi nhuận sau thuế chưa phân phối của Công ty năm {CS.Năm liền kề -1} là </w:t>
      </w:r>
      <w:r w:rsidRPr="00FE6D3A">
        <w:rPr>
          <w:sz w:val="26"/>
          <w:szCs w:val="26"/>
        </w:rPr>
        <w:t xml:space="preserve">{CS.Lợi nhuận sau thuế chưa phân phối:} </w:t>
      </w:r>
      <w:r w:rsidRPr="00FE6D3A">
        <w:rPr>
          <w:sz w:val="26"/>
          <w:szCs w:val="26"/>
          <w:lang w:val="fr-FR"/>
        </w:rPr>
        <w:t xml:space="preserve">{CS.Đơn vị tính}, đến 31/12/{CS.Năm liền kề} là </w:t>
      </w:r>
      <w:r w:rsidRPr="00FE6D3A">
        <w:rPr>
          <w:sz w:val="26"/>
          <w:szCs w:val="26"/>
        </w:rPr>
        <w:t xml:space="preserve">｛CS.Lợi </w:t>
      </w:r>
      <w:r w:rsidRPr="00FE6D3A">
        <w:rPr>
          <w:sz w:val="26"/>
          <w:szCs w:val="26"/>
        </w:rPr>
        <w:lastRenderedPageBreak/>
        <w:t xml:space="preserve">nhuận sau thuế chưa phân phối｝ </w:t>
      </w:r>
      <w:r w:rsidRPr="00FE6D3A">
        <w:rPr>
          <w:sz w:val="26"/>
          <w:szCs w:val="26"/>
          <w:lang w:val="fr-FR"/>
        </w:rPr>
        <w:t xml:space="preserve">{CS.Đơn vị tính}, </w:t>
      </w:r>
      <w:r w:rsidRPr="00FE6D3A">
        <w:rPr>
          <w:sz w:val="26"/>
          <w:szCs w:val="26"/>
        </w:rPr>
        <w:t xml:space="preserve">chênh lệch {CS.CL Lợi nhuận sau thuế chưa phân phối} </w:t>
      </w:r>
      <w:r w:rsidRPr="00FE6D3A">
        <w:rPr>
          <w:sz w:val="26"/>
          <w:szCs w:val="26"/>
          <w:lang w:val="fr-FR"/>
        </w:rPr>
        <w:t>{CS.Đơn vị tính} so với năm trước.</w:t>
      </w:r>
    </w:p>
    <w:p w:rsidR="00FE6D3A" w:rsidRPr="00FE6D3A" w:rsidRDefault="00FE6D3A" w:rsidP="00FE6D3A">
      <w:pPr>
        <w:ind w:firstLine="567"/>
        <w:jc w:val="both"/>
        <w:rPr>
          <w:rFonts w:eastAsia="Calibri"/>
          <w:b/>
          <w:bCs/>
          <w:sz w:val="26"/>
          <w:szCs w:val="26"/>
          <w:lang w:val="pt-BR"/>
        </w:rPr>
      </w:pPr>
      <w:r w:rsidRPr="00FE6D3A">
        <w:rPr>
          <w:rFonts w:eastAsia="Calibri"/>
          <w:b/>
          <w:bCs/>
          <w:sz w:val="26"/>
          <w:szCs w:val="26"/>
          <w:lang w:val="pt-BR"/>
        </w:rPr>
        <w:t>3. Kết quả hoạt động SXKD:</w:t>
      </w:r>
    </w:p>
    <w:p w:rsidR="00FE6D3A" w:rsidRPr="00FE6D3A" w:rsidRDefault="00FE6D3A" w:rsidP="00FE6D3A">
      <w:pPr>
        <w:tabs>
          <w:tab w:val="left" w:pos="8640"/>
        </w:tabs>
        <w:ind w:firstLine="567"/>
        <w:jc w:val="both"/>
        <w:rPr>
          <w:sz w:val="26"/>
          <w:szCs w:val="28"/>
          <w:highlight w:val="yellow"/>
          <w:lang w:val="nl-NL"/>
        </w:rPr>
      </w:pPr>
      <w:r w:rsidRPr="00FE6D3A">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FE6D3A" w:rsidRPr="00FE6D3A" w:rsidRDefault="00FE6D3A" w:rsidP="00FE6D3A">
      <w:pPr>
        <w:tabs>
          <w:tab w:val="left" w:pos="8640"/>
        </w:tabs>
        <w:ind w:firstLine="567"/>
        <w:jc w:val="both"/>
        <w:rPr>
          <w:sz w:val="26"/>
          <w:szCs w:val="28"/>
          <w:lang w:val="nl-NL"/>
        </w:rPr>
      </w:pPr>
      <w:r w:rsidRPr="00FE6D3A">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FE6D3A" w:rsidRPr="00FE6D3A" w:rsidRDefault="00FE6D3A" w:rsidP="00FE6D3A">
      <w:pPr>
        <w:jc w:val="right"/>
        <w:rPr>
          <w:rFonts w:eastAsia="Calibri"/>
          <w:bCs/>
          <w:i/>
          <w:color w:val="000000"/>
          <w:sz w:val="26"/>
          <w:szCs w:val="26"/>
          <w:lang w:val="pt-BR"/>
        </w:rPr>
      </w:pPr>
      <w:r w:rsidRPr="00FE6D3A">
        <w:rPr>
          <w:rFonts w:eastAsia="Calibri"/>
          <w:bCs/>
          <w:i/>
          <w:color w:val="000000"/>
          <w:sz w:val="26"/>
          <w:szCs w:val="26"/>
          <w:lang w:val="pt-BR"/>
        </w:rPr>
        <w:t>Đơn vị tính: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8"/>
        <w:gridCol w:w="1796"/>
        <w:gridCol w:w="1796"/>
        <w:gridCol w:w="1798"/>
        <w:gridCol w:w="808"/>
      </w:tblGrid>
      <w:tr w:rsidR="00FE6D3A" w:rsidRPr="00FE6D3A" w:rsidTr="00FE6D3A">
        <w:tc>
          <w:tcPr>
            <w:tcW w:w="1856" w:type="pct"/>
            <w:shd w:val="clear" w:color="auto" w:fill="auto"/>
            <w:noWrap/>
            <w:vAlign w:val="center"/>
            <w:hideMark/>
          </w:tcPr>
          <w:p w:rsidR="00FE6D3A" w:rsidRPr="00FE6D3A" w:rsidRDefault="00FE6D3A" w:rsidP="00FE6D3A">
            <w:pPr>
              <w:jc w:val="center"/>
              <w:rPr>
                <w:b/>
                <w:bCs/>
              </w:rPr>
            </w:pPr>
            <w:r w:rsidRPr="00FE6D3A">
              <w:rPr>
                <w:b/>
                <w:bCs/>
              </w:rPr>
              <w:t>CHỈ TIÊU</w:t>
            </w:r>
          </w:p>
        </w:tc>
        <w:tc>
          <w:tcPr>
            <w:tcW w:w="911" w:type="pct"/>
            <w:shd w:val="clear" w:color="auto" w:fill="auto"/>
            <w:vAlign w:val="center"/>
            <w:hideMark/>
          </w:tcPr>
          <w:p w:rsidR="00FE6D3A" w:rsidRPr="00FE6D3A" w:rsidRDefault="00FE6D3A" w:rsidP="00FE6D3A">
            <w:pPr>
              <w:jc w:val="center"/>
              <w:rPr>
                <w:b/>
              </w:rPr>
            </w:pPr>
            <w:r w:rsidRPr="00FE6D3A">
              <w:rPr>
                <w:b/>
              </w:rPr>
              <w:t>{CS.Năm liền kề -1}</w:t>
            </w:r>
          </w:p>
        </w:tc>
        <w:tc>
          <w:tcPr>
            <w:tcW w:w="911" w:type="pct"/>
            <w:shd w:val="clear" w:color="auto" w:fill="auto"/>
            <w:vAlign w:val="center"/>
            <w:hideMark/>
          </w:tcPr>
          <w:p w:rsidR="00FE6D3A" w:rsidRPr="00FE6D3A" w:rsidRDefault="00FE6D3A" w:rsidP="00FE6D3A">
            <w:pPr>
              <w:jc w:val="center"/>
              <w:rPr>
                <w:b/>
              </w:rPr>
            </w:pPr>
            <w:r w:rsidRPr="00FE6D3A">
              <w:rPr>
                <w:b/>
              </w:rPr>
              <w:t>{CS.Năm liền kề}</w:t>
            </w:r>
          </w:p>
        </w:tc>
        <w:tc>
          <w:tcPr>
            <w:tcW w:w="912" w:type="pct"/>
            <w:shd w:val="clear" w:color="auto" w:fill="auto"/>
            <w:vAlign w:val="center"/>
            <w:hideMark/>
          </w:tcPr>
          <w:p w:rsidR="00FE6D3A" w:rsidRPr="00FE6D3A" w:rsidRDefault="00FE6D3A" w:rsidP="00FE6D3A">
            <w:pPr>
              <w:jc w:val="center"/>
              <w:rPr>
                <w:b/>
                <w:bCs/>
              </w:rPr>
            </w:pPr>
            <w:r w:rsidRPr="00FE6D3A">
              <w:rPr>
                <w:b/>
                <w:bCs/>
              </w:rPr>
              <w:t xml:space="preserve">So sánh </w:t>
            </w:r>
            <w:r w:rsidRPr="00FE6D3A">
              <w:rPr>
                <w:b/>
              </w:rPr>
              <w:t>{CS.Năm liền kề}-{CS.Năm liền kề -1}</w:t>
            </w:r>
          </w:p>
        </w:tc>
        <w:tc>
          <w:tcPr>
            <w:tcW w:w="411" w:type="pct"/>
            <w:shd w:val="clear" w:color="auto" w:fill="auto"/>
            <w:vAlign w:val="center"/>
            <w:hideMark/>
          </w:tcPr>
          <w:p w:rsidR="00FE6D3A" w:rsidRPr="00FE6D3A" w:rsidRDefault="00FE6D3A" w:rsidP="00FE6D3A">
            <w:pPr>
              <w:jc w:val="center"/>
              <w:rPr>
                <w:b/>
                <w:bCs/>
              </w:rPr>
            </w:pPr>
            <w:r w:rsidRPr="00FE6D3A">
              <w:rPr>
                <w:b/>
                <w:bCs/>
              </w:rPr>
              <w:t>Tỷ lệ %</w:t>
            </w:r>
          </w:p>
        </w:tc>
      </w:tr>
      <w:tr w:rsidR="00FE6D3A" w:rsidRPr="00FE6D3A" w:rsidTr="00FE6D3A">
        <w:tc>
          <w:tcPr>
            <w:tcW w:w="1856" w:type="pct"/>
            <w:shd w:val="clear" w:color="auto" w:fill="auto"/>
            <w:noWrap/>
            <w:vAlign w:val="center"/>
            <w:hideMark/>
          </w:tcPr>
          <w:p w:rsidR="00FE6D3A" w:rsidRPr="00FE6D3A" w:rsidRDefault="00FE6D3A" w:rsidP="00FE6D3A">
            <w:pPr>
              <w:rPr>
                <w:bCs/>
              </w:rPr>
            </w:pPr>
            <w:r w:rsidRPr="00FE6D3A">
              <w:rPr>
                <w:bCs/>
              </w:rPr>
              <w:t>Doanh thu bán hàng và cung cấp dịch vụ</w:t>
            </w:r>
          </w:p>
        </w:tc>
        <w:tc>
          <w:tcPr>
            <w:tcW w:w="911" w:type="pct"/>
            <w:shd w:val="clear" w:color="auto" w:fill="auto"/>
            <w:noWrap/>
            <w:vAlign w:val="center"/>
          </w:tcPr>
          <w:p w:rsidR="00FE6D3A" w:rsidRPr="00FE6D3A" w:rsidRDefault="00FE6D3A" w:rsidP="00FE6D3A">
            <w:pPr>
              <w:jc w:val="right"/>
            </w:pPr>
            <w:r w:rsidRPr="00FE6D3A">
              <w:t>{CS.Doanh thu bán hàng và cung cấp dịch vụ:}</w:t>
            </w:r>
          </w:p>
        </w:tc>
        <w:tc>
          <w:tcPr>
            <w:tcW w:w="911" w:type="pct"/>
            <w:shd w:val="clear" w:color="auto" w:fill="auto"/>
            <w:noWrap/>
            <w:vAlign w:val="center"/>
          </w:tcPr>
          <w:p w:rsidR="00FE6D3A" w:rsidRPr="00FE6D3A" w:rsidRDefault="00FE6D3A" w:rsidP="00FE6D3A">
            <w:pPr>
              <w:jc w:val="right"/>
            </w:pPr>
            <w:r w:rsidRPr="00FE6D3A">
              <w:t>{CS.Doanh thu bán hàng và cung cấp dịch vụ}</w:t>
            </w:r>
          </w:p>
        </w:tc>
        <w:tc>
          <w:tcPr>
            <w:tcW w:w="912" w:type="pct"/>
            <w:shd w:val="clear" w:color="auto" w:fill="auto"/>
            <w:noWrap/>
            <w:vAlign w:val="center"/>
          </w:tcPr>
          <w:p w:rsidR="00FE6D3A" w:rsidRPr="00FE6D3A" w:rsidRDefault="00FE6D3A" w:rsidP="00FE6D3A">
            <w:pPr>
              <w:jc w:val="right"/>
            </w:pPr>
            <w:r w:rsidRPr="00FE6D3A">
              <w:t>{CS.CL Doanh thu bán hàng và cung cấp dịch vụ}</w:t>
            </w:r>
          </w:p>
        </w:tc>
        <w:tc>
          <w:tcPr>
            <w:tcW w:w="411" w:type="pct"/>
            <w:shd w:val="clear" w:color="auto" w:fill="auto"/>
            <w:noWrap/>
            <w:vAlign w:val="center"/>
          </w:tcPr>
          <w:p w:rsidR="00FE6D3A" w:rsidRPr="00FE6D3A" w:rsidRDefault="00FE6D3A" w:rsidP="00FE6D3A">
            <w:pPr>
              <w:jc w:val="right"/>
            </w:pPr>
          </w:p>
        </w:tc>
      </w:tr>
      <w:tr w:rsidR="00FE6D3A" w:rsidRPr="00FE6D3A" w:rsidTr="00FE6D3A">
        <w:tc>
          <w:tcPr>
            <w:tcW w:w="1856" w:type="pct"/>
            <w:shd w:val="clear" w:color="auto" w:fill="auto"/>
            <w:noWrap/>
            <w:vAlign w:val="center"/>
            <w:hideMark/>
          </w:tcPr>
          <w:p w:rsidR="00FE6D3A" w:rsidRPr="00FE6D3A" w:rsidRDefault="00FE6D3A" w:rsidP="00FE6D3A">
            <w:r w:rsidRPr="00FE6D3A">
              <w:t>Doanh thu thuần về bán hàng và cung cấp dịch vụ</w:t>
            </w:r>
          </w:p>
        </w:tc>
        <w:tc>
          <w:tcPr>
            <w:tcW w:w="911" w:type="pct"/>
            <w:shd w:val="clear" w:color="auto" w:fill="auto"/>
            <w:noWrap/>
            <w:vAlign w:val="center"/>
          </w:tcPr>
          <w:p w:rsidR="00FE6D3A" w:rsidRPr="00FE6D3A" w:rsidRDefault="00FE6D3A" w:rsidP="00FE6D3A">
            <w:pPr>
              <w:jc w:val="right"/>
            </w:pPr>
            <w:r w:rsidRPr="00FE6D3A">
              <w:t>{CS.Doanh thu thuần:}</w:t>
            </w:r>
          </w:p>
        </w:tc>
        <w:tc>
          <w:tcPr>
            <w:tcW w:w="911" w:type="pct"/>
            <w:shd w:val="clear" w:color="auto" w:fill="auto"/>
            <w:noWrap/>
            <w:vAlign w:val="center"/>
          </w:tcPr>
          <w:p w:rsidR="00FE6D3A" w:rsidRPr="00FE6D3A" w:rsidRDefault="00FE6D3A" w:rsidP="00FE6D3A">
            <w:pPr>
              <w:jc w:val="right"/>
            </w:pPr>
            <w:r w:rsidRPr="00FE6D3A">
              <w:t>{CS.Doanh thu thuần}</w:t>
            </w:r>
          </w:p>
        </w:tc>
        <w:tc>
          <w:tcPr>
            <w:tcW w:w="912" w:type="pct"/>
            <w:shd w:val="clear" w:color="auto" w:fill="auto"/>
            <w:noWrap/>
            <w:vAlign w:val="center"/>
          </w:tcPr>
          <w:p w:rsidR="00FE6D3A" w:rsidRPr="00FE6D3A" w:rsidRDefault="00FE6D3A" w:rsidP="00FE6D3A">
            <w:pPr>
              <w:jc w:val="right"/>
            </w:pPr>
            <w:r w:rsidRPr="00FE6D3A">
              <w:t>{CS.CL Doanh thu thuần}</w:t>
            </w:r>
          </w:p>
        </w:tc>
        <w:tc>
          <w:tcPr>
            <w:tcW w:w="411" w:type="pct"/>
            <w:shd w:val="clear" w:color="auto" w:fill="auto"/>
            <w:noWrap/>
            <w:vAlign w:val="center"/>
          </w:tcPr>
          <w:p w:rsidR="00FE6D3A" w:rsidRPr="00FE6D3A" w:rsidRDefault="00FE6D3A" w:rsidP="00FE6D3A">
            <w:pPr>
              <w:jc w:val="right"/>
            </w:pPr>
          </w:p>
        </w:tc>
      </w:tr>
      <w:tr w:rsidR="00FE6D3A" w:rsidRPr="00FE6D3A" w:rsidTr="00FE6D3A">
        <w:tc>
          <w:tcPr>
            <w:tcW w:w="1856" w:type="pct"/>
            <w:shd w:val="clear" w:color="auto" w:fill="auto"/>
            <w:noWrap/>
            <w:vAlign w:val="center"/>
            <w:hideMark/>
          </w:tcPr>
          <w:p w:rsidR="00FE6D3A" w:rsidRPr="00FE6D3A" w:rsidRDefault="00FE6D3A" w:rsidP="00FE6D3A">
            <w:r w:rsidRPr="00FE6D3A">
              <w:t>Giá vốn hàng bán</w:t>
            </w:r>
          </w:p>
        </w:tc>
        <w:tc>
          <w:tcPr>
            <w:tcW w:w="911" w:type="pct"/>
            <w:shd w:val="clear" w:color="auto" w:fill="auto"/>
            <w:noWrap/>
            <w:vAlign w:val="center"/>
          </w:tcPr>
          <w:p w:rsidR="00FE6D3A" w:rsidRPr="00FE6D3A" w:rsidRDefault="00FE6D3A" w:rsidP="00FE6D3A">
            <w:pPr>
              <w:jc w:val="right"/>
            </w:pPr>
            <w:r w:rsidRPr="00FE6D3A">
              <w:t>{CS.Giá vốn hàng bán:}</w:t>
            </w:r>
          </w:p>
        </w:tc>
        <w:tc>
          <w:tcPr>
            <w:tcW w:w="911" w:type="pct"/>
            <w:shd w:val="clear" w:color="auto" w:fill="auto"/>
            <w:noWrap/>
            <w:vAlign w:val="center"/>
          </w:tcPr>
          <w:p w:rsidR="00FE6D3A" w:rsidRPr="00FE6D3A" w:rsidRDefault="00FE6D3A" w:rsidP="00FE6D3A">
            <w:pPr>
              <w:jc w:val="right"/>
            </w:pPr>
            <w:r w:rsidRPr="00FE6D3A">
              <w:t>{CS.Giá vốn hàng bán}</w:t>
            </w:r>
          </w:p>
        </w:tc>
        <w:tc>
          <w:tcPr>
            <w:tcW w:w="912" w:type="pct"/>
            <w:shd w:val="clear" w:color="auto" w:fill="auto"/>
            <w:noWrap/>
            <w:vAlign w:val="center"/>
          </w:tcPr>
          <w:p w:rsidR="00FE6D3A" w:rsidRPr="00FE6D3A" w:rsidRDefault="00FE6D3A" w:rsidP="00FE6D3A">
            <w:pPr>
              <w:jc w:val="right"/>
            </w:pPr>
            <w:r w:rsidRPr="00FE6D3A">
              <w:t>{CS.CL Giá vốn hàng bán}</w:t>
            </w:r>
          </w:p>
        </w:tc>
        <w:tc>
          <w:tcPr>
            <w:tcW w:w="411" w:type="pct"/>
            <w:shd w:val="clear" w:color="auto" w:fill="auto"/>
            <w:noWrap/>
            <w:vAlign w:val="center"/>
          </w:tcPr>
          <w:p w:rsidR="00FE6D3A" w:rsidRPr="00FE6D3A" w:rsidRDefault="00FE6D3A" w:rsidP="00FE6D3A">
            <w:pPr>
              <w:jc w:val="right"/>
            </w:pPr>
          </w:p>
        </w:tc>
      </w:tr>
      <w:tr w:rsidR="00FE6D3A" w:rsidRPr="00FE6D3A" w:rsidTr="00FE6D3A">
        <w:tc>
          <w:tcPr>
            <w:tcW w:w="1856" w:type="pct"/>
            <w:shd w:val="clear" w:color="auto" w:fill="auto"/>
            <w:noWrap/>
            <w:vAlign w:val="center"/>
            <w:hideMark/>
          </w:tcPr>
          <w:p w:rsidR="00FE6D3A" w:rsidRPr="00FE6D3A" w:rsidRDefault="00FE6D3A" w:rsidP="00FE6D3A">
            <w:pPr>
              <w:rPr>
                <w:bCs/>
              </w:rPr>
            </w:pPr>
            <w:r w:rsidRPr="00FE6D3A">
              <w:rPr>
                <w:bCs/>
              </w:rPr>
              <w:t>Tổng lợi nhuận sau thuế</w:t>
            </w:r>
          </w:p>
        </w:tc>
        <w:tc>
          <w:tcPr>
            <w:tcW w:w="911" w:type="pct"/>
            <w:shd w:val="clear" w:color="auto" w:fill="auto"/>
            <w:noWrap/>
            <w:vAlign w:val="center"/>
          </w:tcPr>
          <w:p w:rsidR="00FE6D3A" w:rsidRPr="00FE6D3A" w:rsidRDefault="00FE6D3A" w:rsidP="00FE6D3A">
            <w:pPr>
              <w:jc w:val="right"/>
            </w:pPr>
            <w:r w:rsidRPr="00FE6D3A">
              <w:t>{CS.Lợi nhuận sau thuế:}</w:t>
            </w:r>
          </w:p>
        </w:tc>
        <w:tc>
          <w:tcPr>
            <w:tcW w:w="911" w:type="pct"/>
            <w:shd w:val="clear" w:color="auto" w:fill="auto"/>
            <w:noWrap/>
            <w:vAlign w:val="center"/>
          </w:tcPr>
          <w:p w:rsidR="00FE6D3A" w:rsidRPr="00FE6D3A" w:rsidRDefault="00FE6D3A" w:rsidP="00FE6D3A">
            <w:pPr>
              <w:jc w:val="right"/>
            </w:pPr>
            <w:r w:rsidRPr="00FE6D3A">
              <w:t>{CS.Lợi nhuận sau thuế}</w:t>
            </w:r>
          </w:p>
        </w:tc>
        <w:tc>
          <w:tcPr>
            <w:tcW w:w="912" w:type="pct"/>
            <w:shd w:val="clear" w:color="auto" w:fill="auto"/>
            <w:noWrap/>
            <w:vAlign w:val="center"/>
          </w:tcPr>
          <w:p w:rsidR="00FE6D3A" w:rsidRPr="00FE6D3A" w:rsidRDefault="00FE6D3A" w:rsidP="00FE6D3A">
            <w:pPr>
              <w:jc w:val="right"/>
            </w:pPr>
            <w:r w:rsidRPr="00FE6D3A">
              <w:t>{CS.CL Lợi nhuận sau thuế}</w:t>
            </w:r>
          </w:p>
        </w:tc>
        <w:tc>
          <w:tcPr>
            <w:tcW w:w="411" w:type="pct"/>
            <w:shd w:val="clear" w:color="auto" w:fill="auto"/>
            <w:noWrap/>
            <w:vAlign w:val="center"/>
          </w:tcPr>
          <w:p w:rsidR="00FE6D3A" w:rsidRPr="00FE6D3A" w:rsidRDefault="00FE6D3A" w:rsidP="00FE6D3A">
            <w:pPr>
              <w:jc w:val="right"/>
            </w:pPr>
          </w:p>
        </w:tc>
      </w:tr>
    </w:tbl>
    <w:p w:rsidR="00FE6D3A" w:rsidRPr="00FE6D3A" w:rsidRDefault="00FE6D3A" w:rsidP="00FE6D3A">
      <w:pPr>
        <w:ind w:firstLine="567"/>
        <w:jc w:val="both"/>
        <w:rPr>
          <w:bCs/>
          <w:sz w:val="26"/>
          <w:szCs w:val="26"/>
        </w:rPr>
      </w:pPr>
      <w:r w:rsidRPr="00FE6D3A">
        <w:rPr>
          <w:bCs/>
          <w:sz w:val="26"/>
          <w:szCs w:val="26"/>
        </w:rPr>
        <w:t xml:space="preserve">Doanh thu năm </w:t>
      </w:r>
      <w:r w:rsidRPr="00FE6D3A">
        <w:rPr>
          <w:sz w:val="26"/>
          <w:szCs w:val="26"/>
          <w:lang w:val="fr-FR"/>
        </w:rPr>
        <w:t xml:space="preserve">{CS.Năm liền kề} </w:t>
      </w:r>
      <w:r w:rsidRPr="00FE6D3A">
        <w:rPr>
          <w:bCs/>
          <w:sz w:val="26"/>
          <w:szCs w:val="26"/>
        </w:rPr>
        <w:t xml:space="preserve">của công ty đạt </w:t>
      </w:r>
      <w:r w:rsidRPr="00FE6D3A">
        <w:rPr>
          <w:sz w:val="26"/>
          <w:szCs w:val="26"/>
        </w:rPr>
        <w:t xml:space="preserve">{CS.Doanh thu bán hàng và cung cấp dịch vụ} </w:t>
      </w:r>
      <w:r w:rsidRPr="00FE6D3A">
        <w:rPr>
          <w:bCs/>
          <w:sz w:val="26"/>
          <w:szCs w:val="26"/>
        </w:rPr>
        <w:t xml:space="preserve">{CS.Đơn vị tính}, </w:t>
      </w:r>
      <w:r w:rsidRPr="00FE6D3A">
        <w:rPr>
          <w:sz w:val="26"/>
          <w:szCs w:val="26"/>
        </w:rPr>
        <w:t xml:space="preserve">chênh lệch </w:t>
      </w:r>
      <w:r w:rsidRPr="00FE6D3A">
        <w:rPr>
          <w:bCs/>
          <w:sz w:val="26"/>
          <w:szCs w:val="26"/>
        </w:rPr>
        <w:t xml:space="preserve">so với năm trước </w:t>
      </w:r>
      <w:r w:rsidRPr="00FE6D3A">
        <w:rPr>
          <w:sz w:val="26"/>
          <w:szCs w:val="26"/>
        </w:rPr>
        <w:t xml:space="preserve">{CS.CL Doanh thu bán hàng và cung cấp dịch vụ} </w:t>
      </w:r>
      <w:r w:rsidRPr="00FE6D3A">
        <w:rPr>
          <w:bCs/>
          <w:sz w:val="26"/>
          <w:szCs w:val="26"/>
        </w:rPr>
        <w:t>{CS.Đơn vị tính}.</w:t>
      </w:r>
    </w:p>
    <w:p w:rsidR="00FE6D3A" w:rsidRPr="00FE6D3A" w:rsidRDefault="00FE6D3A" w:rsidP="00FE6D3A">
      <w:pPr>
        <w:ind w:firstLine="567"/>
        <w:jc w:val="both"/>
        <w:rPr>
          <w:sz w:val="26"/>
          <w:szCs w:val="28"/>
          <w:lang w:val="fr-FR"/>
        </w:rPr>
      </w:pPr>
      <w:r w:rsidRPr="00FE6D3A">
        <w:rPr>
          <w:sz w:val="26"/>
          <w:szCs w:val="28"/>
          <w:lang w:val="fr-FR"/>
        </w:rPr>
        <w:t>Đánh giá kết quả sản xuất kinh doanh của Công ty trong các năm gần đây: ......................</w:t>
      </w:r>
    </w:p>
    <w:p w:rsidR="00FE6D3A" w:rsidRPr="00FE6D3A" w:rsidRDefault="00FE6D3A" w:rsidP="00FE6D3A">
      <w:pPr>
        <w:ind w:firstLine="567"/>
        <w:jc w:val="both"/>
        <w:rPr>
          <w:bCs/>
          <w:sz w:val="26"/>
          <w:szCs w:val="26"/>
        </w:rPr>
      </w:pPr>
      <w:r w:rsidRPr="00FE6D3A">
        <w:rPr>
          <w:bCs/>
          <w:sz w:val="26"/>
          <w:szCs w:val="26"/>
        </w:rPr>
        <w:t>Các chỉ tiêu giá vốn hàng bán, chi phí quản lý doanh nghiệp, lợi nhuận gộp trên doanh thu ổn định qua các năm điều này cho thấy hoạt động sản xuất kinh doanh của doanh nghiệp ổn định qua các năm.</w:t>
      </w:r>
    </w:p>
    <w:p w:rsidR="00FE6D3A" w:rsidRPr="00FE6D3A" w:rsidRDefault="00FE6D3A" w:rsidP="00FE6D3A">
      <w:pPr>
        <w:ind w:firstLine="567"/>
        <w:jc w:val="both"/>
        <w:rPr>
          <w:bCs/>
          <w:sz w:val="26"/>
          <w:szCs w:val="26"/>
        </w:rPr>
      </w:pPr>
      <w:r w:rsidRPr="00FE6D3A">
        <w:rPr>
          <w:bCs/>
          <w:sz w:val="26"/>
          <w:szCs w:val="26"/>
        </w:rPr>
        <w:t xml:space="preserve">Năm </w:t>
      </w:r>
      <w:r w:rsidRPr="00FE6D3A">
        <w:rPr>
          <w:sz w:val="26"/>
          <w:szCs w:val="26"/>
          <w:lang w:val="fr-FR"/>
        </w:rPr>
        <w:t>{CS.Năm liền kề} l</w:t>
      </w:r>
      <w:r w:rsidRPr="00FE6D3A">
        <w:rPr>
          <w:bCs/>
          <w:sz w:val="26"/>
          <w:szCs w:val="26"/>
        </w:rPr>
        <w:t xml:space="preserve">ợi nhuận sau thuế của Công ty đạt </w:t>
      </w:r>
      <w:r w:rsidRPr="00FE6D3A">
        <w:rPr>
          <w:sz w:val="26"/>
          <w:szCs w:val="26"/>
        </w:rPr>
        <w:t xml:space="preserve">{CS.Lợi nhuận sau thuế} </w:t>
      </w:r>
      <w:r w:rsidRPr="00FE6D3A">
        <w:rPr>
          <w:bCs/>
          <w:sz w:val="26"/>
          <w:szCs w:val="26"/>
        </w:rPr>
        <w:t xml:space="preserve">{CS.Đơn vị tính}, tăng/giảm </w:t>
      </w:r>
      <w:r w:rsidRPr="00FE6D3A">
        <w:rPr>
          <w:sz w:val="26"/>
          <w:szCs w:val="26"/>
        </w:rPr>
        <w:t xml:space="preserve">{CS.CL Lợi nhuận sau thuế} </w:t>
      </w:r>
      <w:r w:rsidRPr="00FE6D3A">
        <w:rPr>
          <w:bCs/>
          <w:sz w:val="26"/>
          <w:szCs w:val="26"/>
        </w:rPr>
        <w:t>{CS.Đơn vị tính} so với năm trước.</w:t>
      </w:r>
    </w:p>
    <w:p w:rsidR="00FE6D3A" w:rsidRPr="00FE6D3A" w:rsidRDefault="00FE6D3A" w:rsidP="00FE6D3A">
      <w:pPr>
        <w:ind w:firstLine="567"/>
        <w:jc w:val="both"/>
        <w:rPr>
          <w:rFonts w:eastAsia="Calibri"/>
          <w:b/>
          <w:bCs/>
          <w:sz w:val="26"/>
          <w:szCs w:val="26"/>
          <w:lang w:val="pt-BR"/>
        </w:rPr>
      </w:pPr>
      <w:r w:rsidRPr="00FE6D3A">
        <w:rPr>
          <w:rFonts w:eastAsia="Calibri"/>
          <w:b/>
          <w:bCs/>
          <w:sz w:val="26"/>
          <w:szCs w:val="26"/>
          <w:lang w:val="pt-BR"/>
        </w:rPr>
        <w:t>4. Các chỉ tiêu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5"/>
        <w:gridCol w:w="2677"/>
      </w:tblGrid>
      <w:tr w:rsidR="00FE6D3A" w:rsidRPr="00FE6D3A" w:rsidTr="00FE6D3A">
        <w:trPr>
          <w:trHeight w:val="132"/>
        </w:trPr>
        <w:tc>
          <w:tcPr>
            <w:tcW w:w="2285" w:type="pct"/>
            <w:shd w:val="clear" w:color="auto" w:fill="auto"/>
            <w:noWrap/>
            <w:vAlign w:val="center"/>
            <w:hideMark/>
          </w:tcPr>
          <w:p w:rsidR="00FE6D3A" w:rsidRPr="00FE6D3A" w:rsidRDefault="00FE6D3A" w:rsidP="00FE6D3A">
            <w:pPr>
              <w:spacing w:line="276" w:lineRule="auto"/>
              <w:jc w:val="center"/>
              <w:rPr>
                <w:b/>
                <w:bCs/>
                <w:sz w:val="26"/>
                <w:szCs w:val="26"/>
              </w:rPr>
            </w:pPr>
            <w:r w:rsidRPr="00FE6D3A">
              <w:rPr>
                <w:b/>
                <w:bCs/>
                <w:sz w:val="26"/>
                <w:szCs w:val="26"/>
              </w:rPr>
              <w:t>CÁC HỆ SỐ TÀI CHÍNH</w:t>
            </w:r>
          </w:p>
        </w:tc>
        <w:tc>
          <w:tcPr>
            <w:tcW w:w="1357" w:type="pct"/>
            <w:vAlign w:val="center"/>
          </w:tcPr>
          <w:p w:rsidR="00FE6D3A" w:rsidRPr="00FE6D3A" w:rsidRDefault="00FE6D3A" w:rsidP="00FE6D3A">
            <w:pPr>
              <w:spacing w:line="276" w:lineRule="auto"/>
              <w:jc w:val="center"/>
              <w:rPr>
                <w:b/>
                <w:sz w:val="26"/>
                <w:szCs w:val="26"/>
              </w:rPr>
            </w:pPr>
            <w:r w:rsidRPr="00FE6D3A">
              <w:rPr>
                <w:b/>
                <w:sz w:val="26"/>
                <w:szCs w:val="26"/>
              </w:rPr>
              <w:t>Năm {CS.Năm liền kề -1}</w:t>
            </w:r>
          </w:p>
        </w:tc>
        <w:tc>
          <w:tcPr>
            <w:tcW w:w="1358" w:type="pct"/>
            <w:shd w:val="clear" w:color="auto" w:fill="auto"/>
            <w:vAlign w:val="center"/>
            <w:hideMark/>
          </w:tcPr>
          <w:p w:rsidR="00FE6D3A" w:rsidRPr="00FE6D3A" w:rsidRDefault="00FE6D3A" w:rsidP="00FE6D3A">
            <w:pPr>
              <w:spacing w:line="276" w:lineRule="auto"/>
              <w:jc w:val="center"/>
              <w:rPr>
                <w:b/>
                <w:sz w:val="26"/>
                <w:szCs w:val="26"/>
              </w:rPr>
            </w:pPr>
            <w:r w:rsidRPr="00FE6D3A">
              <w:rPr>
                <w:b/>
                <w:sz w:val="26"/>
                <w:szCs w:val="26"/>
              </w:rPr>
              <w:t>Năm {CS.Năm liền kề}</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b/>
                <w:bCs/>
                <w:iCs/>
                <w:sz w:val="26"/>
                <w:szCs w:val="26"/>
              </w:rPr>
              <w:t>1. Các chỉ tiêu về thanh khoản</w:t>
            </w:r>
          </w:p>
        </w:tc>
        <w:tc>
          <w:tcPr>
            <w:tcW w:w="1357" w:type="pct"/>
            <w:vAlign w:val="bottom"/>
          </w:tcPr>
          <w:p w:rsidR="00FE6D3A" w:rsidRPr="00FE6D3A" w:rsidRDefault="00FE6D3A" w:rsidP="00FE6D3A">
            <w:pPr>
              <w:spacing w:line="276" w:lineRule="auto"/>
              <w:jc w:val="center"/>
              <w:rPr>
                <w:sz w:val="26"/>
                <w:szCs w:val="26"/>
              </w:rPr>
            </w:pPr>
          </w:p>
        </w:tc>
        <w:tc>
          <w:tcPr>
            <w:tcW w:w="1358" w:type="pct"/>
            <w:shd w:val="clear" w:color="000000" w:fill="FFFFFF"/>
            <w:noWrap/>
            <w:vAlign w:val="bottom"/>
          </w:tcPr>
          <w:p w:rsidR="00FE6D3A" w:rsidRPr="00FE6D3A" w:rsidRDefault="00FE6D3A" w:rsidP="00FE6D3A">
            <w:pPr>
              <w:spacing w:line="276" w:lineRule="auto"/>
              <w:jc w:val="center"/>
              <w:rPr>
                <w:sz w:val="26"/>
                <w:szCs w:val="26"/>
              </w:rPr>
            </w:pP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Hệ số thanh toán ngắn hạn</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{CS.KNTT ngắn hạn:}</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{CS.KNTT ngắn hạn}</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Hệ số thanh toán nhanh</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{CS.KNTT nhanh:}</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{CS.KNTT nhanh}</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b/>
                <w:bCs/>
                <w:iCs/>
                <w:sz w:val="26"/>
                <w:szCs w:val="26"/>
              </w:rPr>
            </w:pPr>
            <w:r w:rsidRPr="00FE6D3A">
              <w:rPr>
                <w:b/>
                <w:bCs/>
                <w:iCs/>
                <w:sz w:val="26"/>
                <w:szCs w:val="26"/>
              </w:rPr>
              <w:t>2. Các chỉ tiêu về hoạt động</w:t>
            </w:r>
          </w:p>
        </w:tc>
        <w:tc>
          <w:tcPr>
            <w:tcW w:w="1357" w:type="pct"/>
            <w:vAlign w:val="bottom"/>
          </w:tcPr>
          <w:p w:rsidR="00FE6D3A" w:rsidRPr="00FE6D3A" w:rsidRDefault="00FE6D3A" w:rsidP="00FE6D3A">
            <w:pPr>
              <w:spacing w:line="276" w:lineRule="auto"/>
              <w:jc w:val="center"/>
              <w:rPr>
                <w:b/>
                <w:sz w:val="26"/>
                <w:szCs w:val="26"/>
              </w:rPr>
            </w:pPr>
          </w:p>
        </w:tc>
        <w:tc>
          <w:tcPr>
            <w:tcW w:w="1358" w:type="pct"/>
            <w:shd w:val="clear" w:color="000000" w:fill="FFFFFF"/>
            <w:noWrap/>
            <w:vAlign w:val="bottom"/>
          </w:tcPr>
          <w:p w:rsidR="00FE6D3A" w:rsidRPr="00FE6D3A" w:rsidRDefault="00FE6D3A" w:rsidP="00FE6D3A">
            <w:pPr>
              <w:spacing w:line="276" w:lineRule="auto"/>
              <w:jc w:val="center"/>
              <w:rPr>
                <w:b/>
                <w:sz w:val="26"/>
                <w:szCs w:val="26"/>
              </w:rPr>
            </w:pP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Vòng quay các khoản phải thu</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 xml:space="preserve">｛CS.Vòng quay khoản </w:t>
            </w:r>
            <w:r w:rsidRPr="00FE6D3A">
              <w:rPr>
                <w:sz w:val="26"/>
                <w:szCs w:val="26"/>
              </w:rPr>
              <w:lastRenderedPageBreak/>
              <w:t>phải thu:｝</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lastRenderedPageBreak/>
              <w:t xml:space="preserve">｛CS.Vòng quay khoản </w:t>
            </w:r>
            <w:r w:rsidRPr="00FE6D3A">
              <w:rPr>
                <w:sz w:val="26"/>
                <w:szCs w:val="26"/>
              </w:rPr>
              <w:lastRenderedPageBreak/>
              <w:t>phải thu｝</w:t>
            </w:r>
          </w:p>
        </w:tc>
      </w:tr>
      <w:tr w:rsidR="00FE6D3A" w:rsidRPr="00FE6D3A" w:rsidTr="00FE6D3A">
        <w:tc>
          <w:tcPr>
            <w:tcW w:w="2285" w:type="pct"/>
            <w:shd w:val="clear" w:color="auto" w:fill="auto"/>
            <w:noWrap/>
            <w:vAlign w:val="bottom"/>
          </w:tcPr>
          <w:p w:rsidR="00FE6D3A" w:rsidRPr="00FE6D3A" w:rsidRDefault="00FE6D3A" w:rsidP="00FE6D3A">
            <w:pPr>
              <w:spacing w:line="276" w:lineRule="auto"/>
              <w:rPr>
                <w:sz w:val="26"/>
                <w:szCs w:val="26"/>
              </w:rPr>
            </w:pPr>
            <w:r w:rsidRPr="00FE6D3A">
              <w:rPr>
                <w:sz w:val="26"/>
                <w:szCs w:val="26"/>
              </w:rPr>
              <w:lastRenderedPageBreak/>
              <w:t>Kỳ thu tiền bình quân</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{CS.Kỳ thu tiền bình quân:}</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{CS.Kỳ thu tiền bình quân}</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Vòng quay hàng tồn kho</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{CS.Vòng quay HTK:}</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{CS.Vòng quay HTK}</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 xml:space="preserve">Vòng quay vốn lưu động </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{CS.Vòng quay VLĐ:}</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{CS.Vòng quay VLĐ}</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b/>
                <w:bCs/>
                <w:iCs/>
                <w:sz w:val="26"/>
                <w:szCs w:val="26"/>
              </w:rPr>
              <w:t>3. Các chỉ tiêu cân nợ</w:t>
            </w:r>
          </w:p>
        </w:tc>
        <w:tc>
          <w:tcPr>
            <w:tcW w:w="1357" w:type="pct"/>
            <w:vAlign w:val="bottom"/>
          </w:tcPr>
          <w:p w:rsidR="00FE6D3A" w:rsidRPr="00FE6D3A" w:rsidRDefault="00FE6D3A" w:rsidP="00FE6D3A">
            <w:pPr>
              <w:spacing w:line="276" w:lineRule="auto"/>
              <w:jc w:val="center"/>
              <w:rPr>
                <w:sz w:val="26"/>
                <w:szCs w:val="26"/>
              </w:rPr>
            </w:pPr>
          </w:p>
        </w:tc>
        <w:tc>
          <w:tcPr>
            <w:tcW w:w="1358" w:type="pct"/>
            <w:shd w:val="clear" w:color="000000" w:fill="FFFFFF"/>
            <w:noWrap/>
            <w:vAlign w:val="bottom"/>
          </w:tcPr>
          <w:p w:rsidR="00FE6D3A" w:rsidRPr="00FE6D3A" w:rsidRDefault="00FE6D3A" w:rsidP="00FE6D3A">
            <w:pPr>
              <w:spacing w:line="276" w:lineRule="auto"/>
              <w:jc w:val="center"/>
              <w:rPr>
                <w:sz w:val="26"/>
                <w:szCs w:val="26"/>
              </w:rPr>
            </w:pP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Hệ số nợ trên vốn chủ sở hữu</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{CS.Hệ số nợ:}</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{CS.Hệ số nợ}</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Hệ số tự tài trợ</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{CS.Hệ số tự tài trợ:}</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{CS.Hệ số tự tài trợ}</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Hệ số nợ ngắn hạn</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{CS.Hệ số nợ vay ngắn hạn:}</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{CS.Hệ số nợ vay ngắn hạn}</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b/>
                <w:bCs/>
                <w:iCs/>
                <w:sz w:val="26"/>
                <w:szCs w:val="26"/>
              </w:rPr>
              <w:t>4. Các chỉ tiêu sinh lời</w:t>
            </w:r>
          </w:p>
        </w:tc>
        <w:tc>
          <w:tcPr>
            <w:tcW w:w="1357" w:type="pct"/>
            <w:vAlign w:val="bottom"/>
          </w:tcPr>
          <w:p w:rsidR="00FE6D3A" w:rsidRPr="00FE6D3A" w:rsidRDefault="00FE6D3A" w:rsidP="00FE6D3A">
            <w:pPr>
              <w:spacing w:line="276" w:lineRule="auto"/>
              <w:jc w:val="center"/>
              <w:rPr>
                <w:sz w:val="26"/>
                <w:szCs w:val="26"/>
              </w:rPr>
            </w:pPr>
          </w:p>
        </w:tc>
        <w:tc>
          <w:tcPr>
            <w:tcW w:w="1358" w:type="pct"/>
            <w:shd w:val="clear" w:color="000000" w:fill="FFFFFF"/>
            <w:noWrap/>
            <w:vAlign w:val="bottom"/>
          </w:tcPr>
          <w:p w:rsidR="00FE6D3A" w:rsidRPr="00FE6D3A" w:rsidRDefault="00FE6D3A" w:rsidP="00FE6D3A">
            <w:pPr>
              <w:spacing w:line="276" w:lineRule="auto"/>
              <w:jc w:val="center"/>
              <w:rPr>
                <w:sz w:val="26"/>
                <w:szCs w:val="26"/>
              </w:rPr>
            </w:pP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Tỷ suất lợi nhuận trên doanh thu</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{CS.Lợi nhuận trên doanh thu:}</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{CS.Lợi nhuận trên doanh thu}</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Tỷ suất lợi nhuận trên VCSH (ROE)</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{CS.ROE:}</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{CS.ROE}</w:t>
            </w:r>
          </w:p>
        </w:tc>
      </w:tr>
      <w:tr w:rsidR="00FE6D3A" w:rsidRPr="00FE6D3A" w:rsidTr="00FE6D3A">
        <w:tc>
          <w:tcPr>
            <w:tcW w:w="2285" w:type="pct"/>
            <w:shd w:val="clear" w:color="auto" w:fill="auto"/>
            <w:noWrap/>
            <w:vAlign w:val="bottom"/>
            <w:hideMark/>
          </w:tcPr>
          <w:p w:rsidR="00FE6D3A" w:rsidRPr="00FE6D3A" w:rsidRDefault="00FE6D3A" w:rsidP="00FE6D3A">
            <w:pPr>
              <w:spacing w:line="276" w:lineRule="auto"/>
              <w:rPr>
                <w:sz w:val="26"/>
                <w:szCs w:val="26"/>
              </w:rPr>
            </w:pPr>
            <w:r w:rsidRPr="00FE6D3A">
              <w:rPr>
                <w:sz w:val="26"/>
                <w:szCs w:val="26"/>
              </w:rPr>
              <w:t>Tỷ suất lợi nhuận trên tổng TS (ROA)</w:t>
            </w:r>
          </w:p>
        </w:tc>
        <w:tc>
          <w:tcPr>
            <w:tcW w:w="1357" w:type="pct"/>
            <w:vAlign w:val="bottom"/>
          </w:tcPr>
          <w:p w:rsidR="00FE6D3A" w:rsidRPr="00FE6D3A" w:rsidRDefault="00FE6D3A" w:rsidP="00FE6D3A">
            <w:pPr>
              <w:spacing w:line="276" w:lineRule="auto"/>
              <w:jc w:val="center"/>
              <w:rPr>
                <w:sz w:val="26"/>
                <w:szCs w:val="26"/>
              </w:rPr>
            </w:pPr>
            <w:r w:rsidRPr="00FE6D3A">
              <w:rPr>
                <w:sz w:val="26"/>
                <w:szCs w:val="26"/>
              </w:rPr>
              <w:t>{CS.ROA:}</w:t>
            </w:r>
          </w:p>
        </w:tc>
        <w:tc>
          <w:tcPr>
            <w:tcW w:w="1358" w:type="pct"/>
            <w:shd w:val="clear" w:color="000000" w:fill="FFFFFF"/>
            <w:noWrap/>
            <w:vAlign w:val="bottom"/>
          </w:tcPr>
          <w:p w:rsidR="00FE6D3A" w:rsidRPr="00FE6D3A" w:rsidRDefault="00FE6D3A" w:rsidP="00FE6D3A">
            <w:pPr>
              <w:spacing w:line="276" w:lineRule="auto"/>
              <w:jc w:val="center"/>
              <w:rPr>
                <w:sz w:val="26"/>
                <w:szCs w:val="26"/>
              </w:rPr>
            </w:pPr>
            <w:r w:rsidRPr="00FE6D3A">
              <w:rPr>
                <w:sz w:val="26"/>
                <w:szCs w:val="26"/>
              </w:rPr>
              <w:t>{CS.ROA}</w:t>
            </w:r>
          </w:p>
        </w:tc>
      </w:tr>
    </w:tbl>
    <w:p w:rsidR="00FE6D3A" w:rsidRPr="00FE6D3A" w:rsidRDefault="00FE6D3A" w:rsidP="00FE6D3A">
      <w:pPr>
        <w:ind w:firstLine="567"/>
        <w:jc w:val="both"/>
        <w:rPr>
          <w:b/>
          <w:bCs/>
          <w:sz w:val="26"/>
          <w:szCs w:val="26"/>
        </w:rPr>
      </w:pPr>
      <w:r w:rsidRPr="00FE6D3A">
        <w:rPr>
          <w:b/>
          <w:bCs/>
          <w:sz w:val="26"/>
          <w:szCs w:val="26"/>
        </w:rPr>
        <w:t>Đánh giá các chỉ số tài chính:</w:t>
      </w:r>
    </w:p>
    <w:p w:rsidR="00FE6D3A" w:rsidRPr="00FE6D3A" w:rsidRDefault="00FE6D3A" w:rsidP="00FE6D3A">
      <w:pPr>
        <w:ind w:firstLine="567"/>
        <w:jc w:val="both"/>
        <w:rPr>
          <w:rFonts w:eastAsia="Calibri"/>
          <w:bCs/>
          <w:sz w:val="26"/>
          <w:szCs w:val="22"/>
          <w:lang w:val="en-GB"/>
        </w:rPr>
      </w:pPr>
      <w:r w:rsidRPr="00FE6D3A">
        <w:rPr>
          <w:b/>
          <w:bCs/>
          <w:sz w:val="26"/>
          <w:szCs w:val="26"/>
        </w:rPr>
        <w:t xml:space="preserve">- Hệ số thanh toán ngắn hạn </w:t>
      </w:r>
      <w:r w:rsidRPr="00FE6D3A">
        <w:rPr>
          <w:rFonts w:eastAsia="Calibri"/>
          <w:b/>
          <w:bCs/>
          <w:sz w:val="26"/>
          <w:szCs w:val="22"/>
          <w:lang w:val="en-GB"/>
        </w:rPr>
        <w:t>= Tài sản ngắn hạn/Nợ ngắn hạn</w:t>
      </w:r>
      <w:r w:rsidRPr="00FE6D3A">
        <w:rPr>
          <w:bCs/>
          <w:sz w:val="26"/>
          <w:szCs w:val="26"/>
        </w:rPr>
        <w:t xml:space="preserve">: </w:t>
      </w:r>
      <w:r w:rsidRPr="00FE6D3A">
        <w:rPr>
          <w:rFonts w:eastAsia="Calibri"/>
          <w:sz w:val="26"/>
          <w:szCs w:val="26"/>
          <w:lang w:val="en-GB"/>
        </w:rPr>
        <w:t>Chỉ tiêu này cho biết khả năng công ty có thể đáp ứng các khoản nợ ngắn hạn bằng tài sản lưu động và đầu tư ngắn hạn.</w:t>
      </w:r>
      <w:r w:rsidRPr="00FE6D3A">
        <w:rPr>
          <w:rFonts w:eastAsia="Calibri"/>
          <w:bCs/>
          <w:sz w:val="26"/>
          <w:szCs w:val="22"/>
          <w:lang w:val="en-GB"/>
        </w:rPr>
        <w:t xml:space="preserve"> C</w:t>
      </w:r>
      <w:r w:rsidRPr="00FE6D3A">
        <w:rPr>
          <w:bCs/>
          <w:sz w:val="26"/>
          <w:szCs w:val="26"/>
        </w:rPr>
        <w:t xml:space="preserve">ụ thể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w:t>
      </w:r>
      <w:r w:rsidRPr="00FE6D3A">
        <w:rPr>
          <w:bCs/>
          <w:sz w:val="26"/>
          <w:szCs w:val="26"/>
        </w:rPr>
        <w:t xml:space="preserve">lần lượt là </w:t>
      </w:r>
      <w:r w:rsidRPr="00FE6D3A">
        <w:rPr>
          <w:sz w:val="26"/>
          <w:szCs w:val="26"/>
        </w:rPr>
        <w:t xml:space="preserve">{CS.KNTT ngắn hạn:} </w:t>
      </w:r>
      <w:r w:rsidRPr="00FE6D3A">
        <w:rPr>
          <w:bCs/>
          <w:sz w:val="26"/>
          <w:szCs w:val="26"/>
        </w:rPr>
        <w:t xml:space="preserve">và </w:t>
      </w:r>
      <w:r w:rsidRPr="00FE6D3A">
        <w:rPr>
          <w:sz w:val="26"/>
          <w:szCs w:val="26"/>
        </w:rPr>
        <w:t xml:space="preserve">{CS.KNTT ngắn hạn}. </w:t>
      </w:r>
      <w:r w:rsidRPr="00FE6D3A">
        <w:rPr>
          <w:bCs/>
          <w:sz w:val="26"/>
          <w:szCs w:val="26"/>
        </w:rPr>
        <w:t>Hệ số này lớn hơn 1 chứng tỏ Công ty có khả năng trả nợ ngắn hạn khi đến hạn.</w:t>
      </w:r>
    </w:p>
    <w:p w:rsidR="00FE6D3A" w:rsidRPr="00FE6D3A" w:rsidRDefault="00FE6D3A" w:rsidP="00FE6D3A">
      <w:pPr>
        <w:ind w:firstLine="567"/>
        <w:jc w:val="both"/>
        <w:rPr>
          <w:rFonts w:eastAsia="Calibri"/>
          <w:sz w:val="26"/>
          <w:szCs w:val="26"/>
          <w:lang w:val="en-GB"/>
        </w:rPr>
      </w:pPr>
      <w:r w:rsidRPr="00FE6D3A">
        <w:rPr>
          <w:b/>
          <w:bCs/>
          <w:sz w:val="26"/>
          <w:szCs w:val="26"/>
        </w:rPr>
        <w:t xml:space="preserve">- Hệ số thanh toán nhanh = </w:t>
      </w:r>
      <w:r w:rsidRPr="00FE6D3A">
        <w:rPr>
          <w:rFonts w:eastAsia="Calibri"/>
          <w:b/>
          <w:sz w:val="26"/>
          <w:szCs w:val="26"/>
          <w:lang w:val="en-GB"/>
        </w:rPr>
        <w:t>(Tài sản ngắn hạn-Hàng tồn kho)/Nợ ngắn hạn</w:t>
      </w:r>
      <w:r w:rsidRPr="00FE6D3A">
        <w:rPr>
          <w:bCs/>
          <w:sz w:val="26"/>
          <w:szCs w:val="26"/>
        </w:rPr>
        <w:t xml:space="preserve">: </w:t>
      </w:r>
      <w:r w:rsidRPr="00FE6D3A">
        <w:rPr>
          <w:rFonts w:eastAsia="Calibri"/>
          <w:sz w:val="26"/>
          <w:szCs w:val="26"/>
          <w:lang w:val="en-GB"/>
        </w:rPr>
        <w:t>Chỉ tiêu này cho biết khả năng thanh khoản đối với các khoản nợ ngắn hạn của khách hàng bằng tài sản lưu động (không kể hàng tồn kho)</w:t>
      </w:r>
      <w:r w:rsidRPr="00FE6D3A">
        <w:rPr>
          <w:bCs/>
          <w:sz w:val="26"/>
          <w:szCs w:val="26"/>
        </w:rPr>
        <w:t xml:space="preserve">. Cụ thể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w:t>
      </w:r>
      <w:r w:rsidRPr="00FE6D3A">
        <w:rPr>
          <w:bCs/>
          <w:sz w:val="26"/>
          <w:szCs w:val="26"/>
        </w:rPr>
        <w:t xml:space="preserve">lần lượt là </w:t>
      </w:r>
      <w:r w:rsidRPr="00FE6D3A">
        <w:rPr>
          <w:sz w:val="26"/>
          <w:szCs w:val="26"/>
        </w:rPr>
        <w:t xml:space="preserve">{CS.KNTT nhanh:} </w:t>
      </w:r>
      <w:r w:rsidRPr="00FE6D3A">
        <w:rPr>
          <w:bCs/>
          <w:sz w:val="26"/>
          <w:szCs w:val="26"/>
        </w:rPr>
        <w:t xml:space="preserve">và </w:t>
      </w:r>
      <w:r w:rsidRPr="00FE6D3A">
        <w:rPr>
          <w:sz w:val="26"/>
          <w:szCs w:val="26"/>
        </w:rPr>
        <w:t xml:space="preserve">{CS.KNTT nhanh}. </w:t>
      </w:r>
      <w:r w:rsidRPr="00FE6D3A">
        <w:rPr>
          <w:bCs/>
          <w:sz w:val="26"/>
          <w:szCs w:val="26"/>
        </w:rPr>
        <w:t xml:space="preserve">Hệ số này cho thấy .............. </w:t>
      </w:r>
    </w:p>
    <w:p w:rsidR="00FE6D3A" w:rsidRPr="00FE6D3A" w:rsidRDefault="00FE6D3A" w:rsidP="00FE6D3A">
      <w:pPr>
        <w:ind w:firstLine="567"/>
        <w:jc w:val="both"/>
        <w:rPr>
          <w:bCs/>
          <w:sz w:val="26"/>
          <w:szCs w:val="26"/>
        </w:rPr>
      </w:pPr>
      <w:r w:rsidRPr="00FE6D3A">
        <w:rPr>
          <w:b/>
          <w:bCs/>
          <w:sz w:val="26"/>
          <w:szCs w:val="26"/>
        </w:rPr>
        <w:t xml:space="preserve">- Vòng quay các khoản phải thu </w:t>
      </w:r>
      <w:r w:rsidRPr="00FE6D3A">
        <w:rPr>
          <w:rFonts w:eastAsia="Calibri"/>
          <w:b/>
          <w:sz w:val="26"/>
          <w:szCs w:val="26"/>
          <w:lang w:val="en-GB"/>
        </w:rPr>
        <w:t>= Doanh thu thuần/Bình quân khoản phải thu</w:t>
      </w:r>
      <w:r w:rsidRPr="00FE6D3A">
        <w:rPr>
          <w:bCs/>
          <w:sz w:val="26"/>
          <w:szCs w:val="26"/>
        </w:rPr>
        <w:t>:</w:t>
      </w:r>
      <w:r w:rsidRPr="00FE6D3A">
        <w:rPr>
          <w:rFonts w:eastAsia="Calibri"/>
          <w:sz w:val="26"/>
          <w:szCs w:val="26"/>
          <w:lang w:val="en-GB"/>
        </w:rPr>
        <w:t xml:space="preserve"> Chỉ tiêu này cho biết trong một kỳ kinh doanh, để đạt được doanh thu thì khách hàng phải thu bao nhiêu vòng, chỉ tiêu này càng lớn chứng tỏ tốc độ thu hồi các khoản phải thu là cao, chỉ số này cho biết chính sách bán hàng trả chậm của công ty hay tình trạng thu hồi nợ của doanh nghiệp. Cụ thể v</w:t>
      </w:r>
      <w:r w:rsidRPr="00FE6D3A">
        <w:rPr>
          <w:bCs/>
          <w:sz w:val="26"/>
          <w:szCs w:val="26"/>
        </w:rPr>
        <w:t xml:space="preserve">òng quay phải thu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là </w:t>
      </w:r>
      <w:r w:rsidRPr="00FE6D3A">
        <w:rPr>
          <w:sz w:val="26"/>
          <w:szCs w:val="26"/>
        </w:rPr>
        <w:t xml:space="preserve">{CS.Vòng quay khoản phải thu:} </w:t>
      </w:r>
      <w:r w:rsidRPr="00FE6D3A">
        <w:rPr>
          <w:bCs/>
          <w:sz w:val="26"/>
          <w:szCs w:val="26"/>
        </w:rPr>
        <w:t xml:space="preserve">và </w:t>
      </w:r>
      <w:r w:rsidRPr="00FE6D3A">
        <w:rPr>
          <w:sz w:val="26"/>
          <w:szCs w:val="26"/>
        </w:rPr>
        <w:t xml:space="preserve">{CS.Vòng quay khoản phải thu} </w:t>
      </w:r>
      <w:r w:rsidRPr="00FE6D3A">
        <w:rPr>
          <w:bCs/>
          <w:sz w:val="26"/>
          <w:szCs w:val="26"/>
        </w:rPr>
        <w:t>vòng, cho thấy .....</w:t>
      </w:r>
    </w:p>
    <w:p w:rsidR="00FE6D3A" w:rsidRPr="00FE6D3A" w:rsidRDefault="00FE6D3A" w:rsidP="00FE6D3A">
      <w:pPr>
        <w:ind w:firstLine="567"/>
        <w:jc w:val="both"/>
        <w:rPr>
          <w:bCs/>
          <w:sz w:val="26"/>
          <w:szCs w:val="26"/>
        </w:rPr>
      </w:pPr>
      <w:r w:rsidRPr="00FE6D3A">
        <w:rPr>
          <w:rFonts w:eastAsia="Calibri"/>
          <w:b/>
          <w:sz w:val="26"/>
          <w:szCs w:val="26"/>
        </w:rPr>
        <w:t>- Kỳ thu tiền bình quân = 365/ Vòng quay các khoản phải thu</w:t>
      </w:r>
      <w:r w:rsidRPr="00FE6D3A">
        <w:rPr>
          <w:rFonts w:eastAsia="Calibri"/>
          <w:sz w:val="26"/>
          <w:szCs w:val="26"/>
        </w:rPr>
        <w:t xml:space="preserve">. Chỉ tiêu này cho biết số ngày trung bình mà công ty thu được tiền của khách hàng. </w:t>
      </w:r>
      <w:r w:rsidRPr="00FE6D3A">
        <w:rPr>
          <w:rFonts w:eastAsia="Calibri"/>
          <w:sz w:val="26"/>
          <w:szCs w:val="26"/>
          <w:lang w:val="en-GB"/>
        </w:rPr>
        <w:t xml:space="preserve">Cụ thể </w:t>
      </w:r>
      <w:r w:rsidRPr="00FE6D3A">
        <w:rPr>
          <w:rFonts w:eastAsia="Calibri"/>
          <w:sz w:val="26"/>
          <w:szCs w:val="26"/>
        </w:rPr>
        <w:t xml:space="preserve">kỳ thu tiền bình quân </w:t>
      </w:r>
      <w:r w:rsidRPr="00FE6D3A">
        <w:rPr>
          <w:bCs/>
          <w:sz w:val="26"/>
          <w:szCs w:val="26"/>
        </w:rPr>
        <w:t xml:space="preserve">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{CS.Năm liền kề} lần lượt</w:t>
      </w:r>
      <w:r w:rsidRPr="00FE6D3A">
        <w:rPr>
          <w:bCs/>
          <w:sz w:val="26"/>
          <w:szCs w:val="26"/>
        </w:rPr>
        <w:t xml:space="preserve"> là </w:t>
      </w:r>
      <w:r w:rsidRPr="00FE6D3A">
        <w:rPr>
          <w:sz w:val="26"/>
          <w:szCs w:val="26"/>
        </w:rPr>
        <w:t xml:space="preserve">{CS.Kỳ thu tiền bình quân:} </w:t>
      </w:r>
      <w:r w:rsidRPr="00FE6D3A">
        <w:rPr>
          <w:bCs/>
          <w:sz w:val="26"/>
          <w:szCs w:val="26"/>
        </w:rPr>
        <w:t xml:space="preserve">và </w:t>
      </w:r>
      <w:r w:rsidRPr="00FE6D3A">
        <w:rPr>
          <w:sz w:val="26"/>
          <w:szCs w:val="26"/>
        </w:rPr>
        <w:t xml:space="preserve">{CS.Kỳ thu tiền bình quân} </w:t>
      </w:r>
      <w:r w:rsidRPr="00FE6D3A">
        <w:rPr>
          <w:bCs/>
          <w:sz w:val="26"/>
          <w:szCs w:val="26"/>
        </w:rPr>
        <w:t>ngày, cho thấy .....</w:t>
      </w:r>
    </w:p>
    <w:p w:rsidR="00FE6D3A" w:rsidRPr="00FE6D3A" w:rsidRDefault="00FE6D3A" w:rsidP="00FE6D3A">
      <w:pPr>
        <w:ind w:firstLine="567"/>
        <w:jc w:val="both"/>
        <w:rPr>
          <w:bCs/>
          <w:sz w:val="26"/>
          <w:szCs w:val="26"/>
        </w:rPr>
      </w:pPr>
      <w:r w:rsidRPr="00FE6D3A">
        <w:rPr>
          <w:b/>
          <w:bCs/>
          <w:sz w:val="26"/>
          <w:szCs w:val="26"/>
        </w:rPr>
        <w:t xml:space="preserve">- Vòng quay hàng tồn kho </w:t>
      </w:r>
      <w:r w:rsidRPr="00FE6D3A">
        <w:rPr>
          <w:rFonts w:eastAsia="Calibri"/>
          <w:sz w:val="26"/>
          <w:szCs w:val="26"/>
          <w:lang w:val="en-GB"/>
        </w:rPr>
        <w:t xml:space="preserve">= </w:t>
      </w:r>
      <w:r w:rsidRPr="00FE6D3A">
        <w:rPr>
          <w:rFonts w:eastAsia="Calibri"/>
          <w:b/>
          <w:sz w:val="26"/>
          <w:szCs w:val="26"/>
          <w:lang w:val="en-GB"/>
        </w:rPr>
        <w:t>Giá vốn hàng bán/Hàng tồn kho bình quân</w:t>
      </w:r>
      <w:r w:rsidRPr="00FE6D3A">
        <w:rPr>
          <w:b/>
          <w:bCs/>
          <w:sz w:val="26"/>
          <w:szCs w:val="26"/>
        </w:rPr>
        <w:t>:</w:t>
      </w:r>
      <w:r w:rsidRPr="00FE6D3A">
        <w:rPr>
          <w:rFonts w:eastAsia="Calibri"/>
          <w:sz w:val="26"/>
          <w:szCs w:val="26"/>
          <w:lang w:val="en-GB"/>
        </w:rPr>
        <w:t xml:space="preserve"> Chỉ tiêu này cho biết hàng tồn kho quay được bao nhiêu vòng trong một chu kỳ kinh doanh để tạo ra doanh thu. </w:t>
      </w:r>
      <w:r w:rsidRPr="00FE6D3A">
        <w:rPr>
          <w:bCs/>
          <w:sz w:val="26"/>
          <w:szCs w:val="26"/>
        </w:rPr>
        <w:t xml:space="preserve">Vòng quay hàng tồn kho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w:t>
      </w:r>
      <w:r w:rsidRPr="00FE6D3A">
        <w:rPr>
          <w:sz w:val="26"/>
          <w:szCs w:val="26"/>
        </w:rPr>
        <w:t>{CS.Vòng quay HTK:} và {CS.Vòng quay HTK}, cho thấy .......</w:t>
      </w:r>
      <w:r w:rsidRPr="00FE6D3A">
        <w:rPr>
          <w:bCs/>
          <w:sz w:val="26"/>
          <w:szCs w:val="26"/>
        </w:rPr>
        <w:t>.</w:t>
      </w:r>
    </w:p>
    <w:p w:rsidR="00FE6D3A" w:rsidRPr="00FE6D3A" w:rsidRDefault="00FE6D3A" w:rsidP="00FE6D3A">
      <w:pPr>
        <w:ind w:firstLine="567"/>
        <w:jc w:val="both"/>
        <w:rPr>
          <w:bCs/>
          <w:sz w:val="26"/>
          <w:szCs w:val="26"/>
        </w:rPr>
      </w:pPr>
      <w:r w:rsidRPr="00FE6D3A">
        <w:rPr>
          <w:b/>
          <w:bCs/>
          <w:sz w:val="26"/>
          <w:szCs w:val="26"/>
        </w:rPr>
        <w:t>- Kỳ dự trữ bình quân = 365/Vòng quay hàng tồn kho</w:t>
      </w:r>
      <w:r w:rsidRPr="00FE6D3A">
        <w:rPr>
          <w:bCs/>
          <w:sz w:val="26"/>
          <w:szCs w:val="26"/>
        </w:rPr>
        <w:t xml:space="preserve">. Chỉ tiêu này cho biết số ngày trung bình mà doanh nghiệp dự trữ hàng tồn kho. </w:t>
      </w:r>
    </w:p>
    <w:p w:rsidR="00FE6D3A" w:rsidRPr="00FE6D3A" w:rsidRDefault="00FE6D3A" w:rsidP="00FE6D3A">
      <w:pPr>
        <w:ind w:firstLine="567"/>
        <w:jc w:val="both"/>
        <w:rPr>
          <w:bCs/>
          <w:sz w:val="26"/>
          <w:szCs w:val="26"/>
        </w:rPr>
      </w:pPr>
      <w:r w:rsidRPr="00FE6D3A">
        <w:rPr>
          <w:b/>
          <w:bCs/>
          <w:sz w:val="26"/>
          <w:szCs w:val="26"/>
        </w:rPr>
        <w:t xml:space="preserve">- Vòng quay vốn lưu động </w:t>
      </w:r>
      <w:r w:rsidRPr="00FE6D3A">
        <w:rPr>
          <w:rFonts w:eastAsia="Calibri"/>
          <w:b/>
          <w:sz w:val="26"/>
          <w:szCs w:val="26"/>
          <w:lang w:val="en-GB"/>
        </w:rPr>
        <w:t>=</w:t>
      </w:r>
      <w:r w:rsidRPr="00FE6D3A">
        <w:rPr>
          <w:rFonts w:eastAsia="Calibri"/>
          <w:sz w:val="26"/>
          <w:szCs w:val="26"/>
          <w:lang w:val="en-GB"/>
        </w:rPr>
        <w:t xml:space="preserve"> </w:t>
      </w:r>
      <w:r w:rsidRPr="00FE6D3A">
        <w:rPr>
          <w:rFonts w:eastAsia="Calibri"/>
          <w:b/>
          <w:sz w:val="26"/>
          <w:szCs w:val="26"/>
          <w:lang w:val="en-GB"/>
        </w:rPr>
        <w:t>Doanh thu thuần/Tài sản ngắn hạn bình quân</w:t>
      </w:r>
      <w:r w:rsidRPr="00FE6D3A">
        <w:rPr>
          <w:bCs/>
          <w:sz w:val="26"/>
          <w:szCs w:val="26"/>
        </w:rPr>
        <w:t xml:space="preserve">: </w:t>
      </w:r>
      <w:r w:rsidRPr="00FE6D3A">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FE6D3A">
        <w:rPr>
          <w:bCs/>
          <w:sz w:val="26"/>
          <w:szCs w:val="26"/>
        </w:rPr>
        <w:t xml:space="preserve"> Năm </w:t>
      </w:r>
      <w:r w:rsidRPr="00FE6D3A">
        <w:rPr>
          <w:sz w:val="26"/>
          <w:szCs w:val="26"/>
          <w:lang w:val="fr-FR"/>
        </w:rPr>
        <w:t xml:space="preserve">｛CS.Năm liền </w:t>
      </w:r>
      <w:r w:rsidRPr="00FE6D3A">
        <w:rPr>
          <w:sz w:val="26"/>
          <w:szCs w:val="26"/>
          <w:lang w:val="fr-FR"/>
        </w:rPr>
        <w:lastRenderedPageBreak/>
        <w:t>kề -1｝</w:t>
      </w:r>
      <w:r w:rsidRPr="00FE6D3A">
        <w:rPr>
          <w:bCs/>
          <w:sz w:val="26"/>
          <w:szCs w:val="26"/>
        </w:rPr>
        <w:t xml:space="preserve">, vòng quay VLĐ của Công ty là </w:t>
      </w:r>
      <w:r w:rsidRPr="00FE6D3A">
        <w:rPr>
          <w:sz w:val="26"/>
          <w:szCs w:val="26"/>
        </w:rPr>
        <w:t xml:space="preserve">{CS.Vòng quay VLĐ:} </w:t>
      </w:r>
      <w:r w:rsidRPr="00FE6D3A">
        <w:rPr>
          <w:bCs/>
          <w:sz w:val="26"/>
          <w:szCs w:val="26"/>
        </w:rPr>
        <w:t xml:space="preserve">vòng. Đến năm </w:t>
      </w:r>
      <w:r w:rsidRPr="00FE6D3A">
        <w:rPr>
          <w:sz w:val="26"/>
          <w:szCs w:val="26"/>
          <w:lang w:val="fr-FR"/>
        </w:rPr>
        <w:t>{CS.Năm liền kề}</w:t>
      </w:r>
      <w:r w:rsidRPr="00FE6D3A">
        <w:rPr>
          <w:bCs/>
          <w:sz w:val="26"/>
          <w:szCs w:val="26"/>
        </w:rPr>
        <w:t xml:space="preserve">, vòng quay vốn lưu động là </w:t>
      </w:r>
      <w:r w:rsidRPr="00FE6D3A">
        <w:rPr>
          <w:sz w:val="26"/>
          <w:szCs w:val="26"/>
        </w:rPr>
        <w:t xml:space="preserve">{CS.Vòng quay VLĐ} </w:t>
      </w:r>
      <w:r w:rsidRPr="00FE6D3A">
        <w:rPr>
          <w:bCs/>
          <w:sz w:val="26"/>
          <w:szCs w:val="26"/>
        </w:rPr>
        <w:t>vòng.</w:t>
      </w:r>
    </w:p>
    <w:p w:rsidR="00FE6D3A" w:rsidRPr="00FE6D3A" w:rsidRDefault="00FE6D3A" w:rsidP="00FE6D3A">
      <w:pPr>
        <w:ind w:firstLine="567"/>
        <w:jc w:val="both"/>
        <w:rPr>
          <w:bCs/>
          <w:sz w:val="26"/>
          <w:szCs w:val="26"/>
        </w:rPr>
      </w:pPr>
      <w:r w:rsidRPr="00FE6D3A">
        <w:rPr>
          <w:b/>
          <w:bCs/>
          <w:sz w:val="26"/>
          <w:szCs w:val="26"/>
        </w:rPr>
        <w:t>- Hệ số nợ trên vốn chủ sở hữu = Nợ phải trả/Vốn chủ sở hữu</w:t>
      </w:r>
      <w:r w:rsidRPr="00FE6D3A">
        <w:rPr>
          <w:rFonts w:eastAsia="Calibri"/>
          <w:sz w:val="26"/>
          <w:szCs w:val="26"/>
        </w:rPr>
        <w:t xml:space="preserve">. Phản ánh quy mô tài chính của DN, chỉ tiêu này cho biết tương ứng với mỗi đồng vốn do chủ doanh nghiệp cung cấp, có bao nhiêu đồng vốn do chủ nợ tài trợ. Hệ số này càng nhỏ càng tốt, điều đó thể hiện khả năng tài chính của doanh nghiệp càng tốt. </w:t>
      </w:r>
      <w:r w:rsidRPr="00FE6D3A">
        <w:rPr>
          <w:bCs/>
          <w:sz w:val="26"/>
          <w:szCs w:val="26"/>
        </w:rPr>
        <w:t xml:space="preserve">Hệ số nợ trên vốn chủ sở hữu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w:t>
      </w:r>
      <w:r w:rsidRPr="00FE6D3A">
        <w:rPr>
          <w:sz w:val="26"/>
          <w:szCs w:val="26"/>
        </w:rPr>
        <w:t>{CS.Hệ số nợ:} và {CS.Hệ số nợ}, cho thấy .......</w:t>
      </w:r>
      <w:r w:rsidRPr="00FE6D3A">
        <w:rPr>
          <w:bCs/>
          <w:sz w:val="26"/>
          <w:szCs w:val="26"/>
        </w:rPr>
        <w:t>.</w:t>
      </w:r>
    </w:p>
    <w:p w:rsidR="00FE6D3A" w:rsidRPr="00FE6D3A" w:rsidRDefault="00FE6D3A" w:rsidP="00FE6D3A">
      <w:pPr>
        <w:ind w:firstLine="567"/>
        <w:jc w:val="both"/>
        <w:rPr>
          <w:bCs/>
          <w:sz w:val="26"/>
          <w:szCs w:val="26"/>
        </w:rPr>
      </w:pPr>
      <w:r w:rsidRPr="00FE6D3A">
        <w:rPr>
          <w:b/>
          <w:bCs/>
          <w:sz w:val="26"/>
          <w:szCs w:val="26"/>
        </w:rPr>
        <w:t xml:space="preserve">- Hệ số tự tài trợ </w:t>
      </w:r>
      <w:r w:rsidRPr="00FE6D3A">
        <w:rPr>
          <w:rFonts w:eastAsia="Calibri"/>
          <w:bCs/>
          <w:sz w:val="26"/>
          <w:szCs w:val="22"/>
          <w:lang w:val="en-GB"/>
        </w:rPr>
        <w:t xml:space="preserve">= </w:t>
      </w:r>
      <w:r w:rsidRPr="00FE6D3A">
        <w:rPr>
          <w:rFonts w:eastAsia="Calibri"/>
          <w:b/>
          <w:bCs/>
          <w:sz w:val="26"/>
          <w:szCs w:val="22"/>
          <w:lang w:val="en-GB"/>
        </w:rPr>
        <w:t>Nguồn vốn chủ sở hữu/Tổng tài sản.</w:t>
      </w:r>
      <w:r w:rsidRPr="00FE6D3A">
        <w:rPr>
          <w:bCs/>
          <w:sz w:val="26"/>
          <w:szCs w:val="26"/>
        </w:rPr>
        <w:t xml:space="preserve"> Hệ số tự tài trợ xác định khả năng tự bảo đảm về mặt và mức độ độc lập về tài chính của doanh nghiệp, chỉ tiêu này càng cao thì mức độ độc lập về tài chính của công ty càng lớn, tỷ số này qua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w:t>
      </w:r>
      <w:r w:rsidRPr="00FE6D3A">
        <w:rPr>
          <w:sz w:val="26"/>
          <w:szCs w:val="26"/>
        </w:rPr>
        <w:t xml:space="preserve">{CS.Hệ số tự tài trợ:} </w:t>
      </w:r>
      <w:r w:rsidRPr="00FE6D3A">
        <w:rPr>
          <w:bCs/>
          <w:sz w:val="26"/>
          <w:szCs w:val="26"/>
        </w:rPr>
        <w:t xml:space="preserve">và </w:t>
      </w:r>
      <w:r w:rsidRPr="00FE6D3A">
        <w:rPr>
          <w:sz w:val="26"/>
          <w:szCs w:val="26"/>
        </w:rPr>
        <w:t>{CS.Hệ số tự tài trợ}</w:t>
      </w:r>
      <w:r w:rsidRPr="00FE6D3A">
        <w:rPr>
          <w:bCs/>
          <w:sz w:val="26"/>
          <w:szCs w:val="26"/>
        </w:rPr>
        <w:t xml:space="preserve">. </w:t>
      </w:r>
    </w:p>
    <w:p w:rsidR="00FE6D3A" w:rsidRPr="00FE6D3A" w:rsidRDefault="00FE6D3A" w:rsidP="00FE6D3A">
      <w:pPr>
        <w:ind w:firstLine="567"/>
        <w:jc w:val="both"/>
        <w:rPr>
          <w:bCs/>
          <w:sz w:val="26"/>
          <w:szCs w:val="26"/>
        </w:rPr>
      </w:pPr>
      <w:r w:rsidRPr="00FE6D3A">
        <w:rPr>
          <w:b/>
          <w:bCs/>
          <w:sz w:val="26"/>
          <w:szCs w:val="26"/>
        </w:rPr>
        <w:t>-</w:t>
      </w:r>
      <w:r w:rsidRPr="00FE6D3A">
        <w:rPr>
          <w:b/>
          <w:sz w:val="26"/>
          <w:szCs w:val="26"/>
        </w:rPr>
        <w:t xml:space="preserve"> Tỷ suất lợi nhuận trên doanh thu </w:t>
      </w:r>
      <w:r w:rsidRPr="00FE6D3A">
        <w:rPr>
          <w:rFonts w:eastAsia="Calibri"/>
          <w:b/>
          <w:sz w:val="26"/>
          <w:szCs w:val="26"/>
        </w:rPr>
        <w:t>= Lợi nhuận thuần từ bán hàng và cung cấp dịch vụ/Doanh thu thuần</w:t>
      </w:r>
      <w:r w:rsidRPr="00FE6D3A">
        <w:rPr>
          <w:rFonts w:eastAsia="Calibri"/>
          <w:sz w:val="26"/>
          <w:szCs w:val="26"/>
        </w:rPr>
        <w:t xml:space="preserve">. Chỉ tiêu này cho biết hiệu quả kinh doanh của doanh  nghiệp, cứ 1 đơn vị doanh thu thuần trong kỳ thì tạo ra bao nhiêu đơn vị lợi nhuận gộp. </w:t>
      </w:r>
      <w:r w:rsidRPr="00FE6D3A">
        <w:rPr>
          <w:bCs/>
          <w:sz w:val="26"/>
          <w:szCs w:val="26"/>
        </w:rPr>
        <w:t xml:space="preserve">Cụ thể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là </w:t>
      </w:r>
      <w:r w:rsidRPr="00FE6D3A">
        <w:rPr>
          <w:sz w:val="26"/>
          <w:szCs w:val="26"/>
        </w:rPr>
        <w:t xml:space="preserve">{CS.Lợi nhuận trên doanh thu:} </w:t>
      </w:r>
      <w:r w:rsidRPr="00FE6D3A">
        <w:rPr>
          <w:bCs/>
          <w:sz w:val="26"/>
          <w:szCs w:val="26"/>
        </w:rPr>
        <w:t xml:space="preserve">và </w:t>
      </w:r>
      <w:r w:rsidRPr="00FE6D3A">
        <w:rPr>
          <w:sz w:val="26"/>
          <w:szCs w:val="26"/>
        </w:rPr>
        <w:t>{CS.Lợi nhuận trên doanh thu}, cho thấy .......</w:t>
      </w:r>
      <w:r w:rsidRPr="00FE6D3A">
        <w:rPr>
          <w:bCs/>
          <w:sz w:val="26"/>
          <w:szCs w:val="26"/>
        </w:rPr>
        <w:t>.</w:t>
      </w:r>
    </w:p>
    <w:p w:rsidR="00FE6D3A" w:rsidRPr="00FE6D3A" w:rsidRDefault="00FE6D3A" w:rsidP="00FE6D3A">
      <w:pPr>
        <w:ind w:firstLine="567"/>
        <w:jc w:val="both"/>
        <w:rPr>
          <w:bCs/>
          <w:sz w:val="26"/>
          <w:szCs w:val="26"/>
        </w:rPr>
      </w:pPr>
      <w:r w:rsidRPr="00FE6D3A">
        <w:rPr>
          <w:b/>
          <w:bCs/>
          <w:sz w:val="26"/>
          <w:szCs w:val="26"/>
        </w:rPr>
        <w:t xml:space="preserve">- Tỷ suất lợi nhuận trên vốn chủ sở hữu (ROE) </w:t>
      </w:r>
      <w:r w:rsidRPr="00FE6D3A">
        <w:rPr>
          <w:rFonts w:eastAsia="Calibri"/>
          <w:b/>
          <w:sz w:val="26"/>
          <w:szCs w:val="26"/>
          <w:lang w:val="en-GB"/>
        </w:rPr>
        <w:t>=</w:t>
      </w:r>
      <w:r w:rsidRPr="00FE6D3A">
        <w:rPr>
          <w:rFonts w:eastAsia="Calibri"/>
          <w:sz w:val="26"/>
          <w:szCs w:val="26"/>
          <w:lang w:val="en-GB"/>
        </w:rPr>
        <w:t xml:space="preserve"> </w:t>
      </w:r>
      <w:r w:rsidRPr="00FE6D3A">
        <w:rPr>
          <w:rFonts w:eastAsia="Calibri"/>
          <w:b/>
          <w:sz w:val="26"/>
          <w:szCs w:val="26"/>
          <w:lang w:val="en-GB"/>
        </w:rPr>
        <w:t>Lợi nhuận sau thuế/Nguồn vốn chủ sở hữu</w:t>
      </w:r>
      <w:r w:rsidRPr="00FE6D3A">
        <w:rPr>
          <w:bCs/>
          <w:sz w:val="26"/>
          <w:szCs w:val="26"/>
        </w:rPr>
        <w:t xml:space="preserve">: </w:t>
      </w:r>
      <w:r w:rsidRPr="00FE6D3A">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Pr="00FE6D3A">
        <w:rPr>
          <w:bCs/>
          <w:sz w:val="26"/>
          <w:szCs w:val="26"/>
        </w:rPr>
        <w:t xml:space="preserve">. Cụ thể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là </w:t>
      </w:r>
      <w:r w:rsidRPr="00FE6D3A">
        <w:rPr>
          <w:sz w:val="26"/>
          <w:szCs w:val="26"/>
        </w:rPr>
        <w:t xml:space="preserve">{CS.ROE:} </w:t>
      </w:r>
      <w:r w:rsidRPr="00FE6D3A">
        <w:rPr>
          <w:bCs/>
          <w:sz w:val="26"/>
          <w:szCs w:val="26"/>
        </w:rPr>
        <w:t xml:space="preserve">và </w:t>
      </w:r>
      <w:r w:rsidRPr="00FE6D3A">
        <w:rPr>
          <w:sz w:val="26"/>
          <w:szCs w:val="26"/>
        </w:rPr>
        <w:t>{CS.ROE}</w:t>
      </w:r>
      <w:r w:rsidRPr="00FE6D3A">
        <w:rPr>
          <w:bCs/>
          <w:sz w:val="26"/>
          <w:szCs w:val="26"/>
        </w:rPr>
        <w:t>, chỉ tiêu này của công ty duy trì tương đối ổn định.</w:t>
      </w:r>
    </w:p>
    <w:p w:rsidR="00FE6D3A" w:rsidRPr="00FE6D3A" w:rsidRDefault="00FE6D3A" w:rsidP="00FE6D3A">
      <w:pPr>
        <w:ind w:firstLine="567"/>
        <w:jc w:val="both"/>
        <w:rPr>
          <w:bCs/>
          <w:sz w:val="26"/>
          <w:szCs w:val="26"/>
        </w:rPr>
      </w:pPr>
      <w:r w:rsidRPr="00FE6D3A">
        <w:rPr>
          <w:rFonts w:eastAsia="Calibri"/>
          <w:b/>
          <w:sz w:val="26"/>
          <w:szCs w:val="26"/>
          <w:lang w:val="en-GB"/>
        </w:rPr>
        <w:t>- Tỷ suất lợi nhuận ròng trên tài sản (ROA) =</w:t>
      </w:r>
      <w:r w:rsidRPr="00FE6D3A">
        <w:rPr>
          <w:rFonts w:eastAsia="Calibri"/>
          <w:sz w:val="26"/>
          <w:szCs w:val="26"/>
          <w:lang w:val="en-GB"/>
        </w:rPr>
        <w:t xml:space="preserve"> </w:t>
      </w:r>
      <w:r w:rsidRPr="00FE6D3A">
        <w:rPr>
          <w:rFonts w:eastAsia="Calibri"/>
          <w:b/>
          <w:sz w:val="26"/>
          <w:szCs w:val="26"/>
          <w:lang w:val="en-GB"/>
        </w:rPr>
        <w:t xml:space="preserve">Lợi nhuận sau thế/Tổng tài sản. </w:t>
      </w:r>
      <w:r w:rsidRPr="00FE6D3A">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FE6D3A">
        <w:rPr>
          <w:bCs/>
          <w:sz w:val="26"/>
          <w:szCs w:val="26"/>
        </w:rPr>
        <w:t xml:space="preserve">Cụ thể năm </w:t>
      </w:r>
      <w:r w:rsidRPr="00FE6D3A">
        <w:rPr>
          <w:sz w:val="26"/>
          <w:szCs w:val="26"/>
          <w:lang w:val="fr-FR"/>
        </w:rPr>
        <w:t xml:space="preserve">{CS.Năm liền kề -1} </w:t>
      </w:r>
      <w:r w:rsidRPr="00FE6D3A">
        <w:rPr>
          <w:bCs/>
          <w:sz w:val="26"/>
          <w:szCs w:val="26"/>
        </w:rPr>
        <w:t xml:space="preserve">và năm </w:t>
      </w:r>
      <w:r w:rsidRPr="00FE6D3A">
        <w:rPr>
          <w:sz w:val="26"/>
          <w:szCs w:val="26"/>
          <w:lang w:val="fr-FR"/>
        </w:rPr>
        <w:t xml:space="preserve">{CS.Năm liền kề} lần lượt </w:t>
      </w:r>
      <w:r w:rsidRPr="00FE6D3A">
        <w:rPr>
          <w:bCs/>
          <w:sz w:val="26"/>
          <w:szCs w:val="26"/>
        </w:rPr>
        <w:t xml:space="preserve">là là </w:t>
      </w:r>
      <w:r w:rsidRPr="00FE6D3A">
        <w:rPr>
          <w:sz w:val="26"/>
          <w:szCs w:val="26"/>
        </w:rPr>
        <w:t xml:space="preserve">{CS.ROA:} </w:t>
      </w:r>
      <w:r w:rsidRPr="00FE6D3A">
        <w:rPr>
          <w:bCs/>
          <w:sz w:val="26"/>
          <w:szCs w:val="26"/>
        </w:rPr>
        <w:t xml:space="preserve">và </w:t>
      </w:r>
      <w:r w:rsidRPr="00FE6D3A">
        <w:rPr>
          <w:sz w:val="26"/>
          <w:szCs w:val="26"/>
        </w:rPr>
        <w:t>{CS.ROA}</w:t>
      </w:r>
      <w:r w:rsidRPr="00FE6D3A">
        <w:rPr>
          <w:bCs/>
          <w:sz w:val="26"/>
          <w:szCs w:val="26"/>
        </w:rPr>
        <w:t xml:space="preserve">, </w:t>
      </w:r>
      <w:r w:rsidRPr="00FE6D3A">
        <w:rPr>
          <w:rFonts w:eastAsia="Calibri"/>
          <w:sz w:val="26"/>
          <w:szCs w:val="26"/>
          <w:lang w:val="en-GB"/>
        </w:rPr>
        <w:t>cho thấy hiệu quả sử dụng tổng tài sản của khách hàng ổn định, hiệu quả</w:t>
      </w:r>
    </w:p>
    <w:p w:rsidR="00FE6D3A" w:rsidRPr="00FE6D3A" w:rsidRDefault="00FE6D3A" w:rsidP="00FE6D3A">
      <w:pPr>
        <w:ind w:firstLine="567"/>
        <w:jc w:val="both"/>
        <w:rPr>
          <w:b/>
          <w:sz w:val="26"/>
          <w:szCs w:val="26"/>
          <w:lang w:val="pt-BR"/>
        </w:rPr>
      </w:pPr>
      <w:r w:rsidRPr="00FE6D3A">
        <w:rPr>
          <w:b/>
          <w:sz w:val="26"/>
          <w:szCs w:val="26"/>
          <w:lang w:val="pt-BR"/>
        </w:rPr>
        <w:t>* Nhận xét chung:</w:t>
      </w:r>
    </w:p>
    <w:p w:rsidR="00FE6D3A" w:rsidRPr="00FE6D3A" w:rsidRDefault="00FE6D3A" w:rsidP="00FE6D3A">
      <w:pPr>
        <w:ind w:firstLine="567"/>
        <w:jc w:val="both"/>
        <w:rPr>
          <w:sz w:val="26"/>
          <w:szCs w:val="26"/>
          <w:lang w:val="pt-BR"/>
        </w:rPr>
      </w:pPr>
      <w:r w:rsidRPr="00FE6D3A">
        <w:rPr>
          <w:sz w:val="26"/>
          <w:szCs w:val="26"/>
          <w:lang w:val="pt-BR"/>
        </w:rPr>
        <w:t>Qua phân tích tình hình tài chính và hoạt động của {Tên khách hàng} cho thấy:</w:t>
      </w:r>
    </w:p>
    <w:p w:rsidR="00FE6D3A" w:rsidRPr="00FE6D3A" w:rsidRDefault="00FE6D3A" w:rsidP="00FE6D3A">
      <w:pPr>
        <w:ind w:firstLine="567"/>
        <w:jc w:val="both"/>
        <w:rPr>
          <w:sz w:val="26"/>
          <w:szCs w:val="26"/>
          <w:lang w:val="pt-BR"/>
        </w:rPr>
      </w:pPr>
      <w:r w:rsidRPr="00FE6D3A">
        <w:rPr>
          <w:sz w:val="26"/>
          <w:szCs w:val="26"/>
          <w:lang w:val="pt-BR"/>
        </w:rPr>
        <w:t>- Công ty đang có quy mô kinh doanh cũng như việc tăng trưởng 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p>
    <w:p w:rsidR="00FE6D3A" w:rsidRPr="00FE6D3A" w:rsidRDefault="00FE6D3A" w:rsidP="00FE6D3A">
      <w:pPr>
        <w:ind w:firstLine="567"/>
        <w:jc w:val="both"/>
        <w:rPr>
          <w:sz w:val="26"/>
          <w:szCs w:val="26"/>
          <w:lang w:val="pt-BR"/>
        </w:rPr>
      </w:pPr>
      <w:r w:rsidRPr="00FE6D3A">
        <w:rPr>
          <w:sz w:val="26"/>
          <w:szCs w:val="26"/>
          <w:lang w:val="pt-BR"/>
        </w:rPr>
        <w:t>- Vốn lưu động được duy trì ổn định, đảm bảo tỷ lệ tham gia của vốn đối ứng, góp phần ổn định sự cân bằng về tài chính.</w:t>
      </w:r>
    </w:p>
    <w:p w:rsidR="00FE6D3A" w:rsidRPr="00FE6D3A" w:rsidRDefault="00FE6D3A" w:rsidP="00FE6D3A">
      <w:pPr>
        <w:ind w:firstLine="567"/>
        <w:jc w:val="both"/>
        <w:rPr>
          <w:sz w:val="26"/>
          <w:szCs w:val="26"/>
          <w:lang w:val="pt-BR"/>
        </w:rPr>
      </w:pPr>
      <w:r w:rsidRPr="00FE6D3A">
        <w:rPr>
          <w:sz w:val="26"/>
          <w:szCs w:val="26"/>
          <w:lang w:val="pt-BR"/>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rsidR="00BD54DB" w:rsidRPr="009E0BA3" w:rsidRDefault="00EA266A" w:rsidP="009E0BA3">
      <w:pPr>
        <w:spacing w:before="120"/>
        <w:ind w:firstLine="567"/>
        <w:jc w:val="both"/>
        <w:rPr>
          <w:b/>
          <w:sz w:val="26"/>
          <w:szCs w:val="26"/>
          <w:lang w:val="pt-BR"/>
        </w:rPr>
      </w:pPr>
      <w:r w:rsidRPr="009E0BA3">
        <w:rPr>
          <w:b/>
          <w:sz w:val="26"/>
          <w:szCs w:val="26"/>
          <w:lang w:val="pt-BR"/>
        </w:rPr>
        <w:t>IV. TÌNH HÌNH QUAN HỆ GIAO DỊCH VỚI NGÂN HÀNG</w:t>
      </w:r>
    </w:p>
    <w:p w:rsidR="00BD54DB" w:rsidRPr="009E0BA3" w:rsidRDefault="00BD54DB" w:rsidP="009E0BA3">
      <w:pPr>
        <w:tabs>
          <w:tab w:val="left" w:pos="567"/>
        </w:tabs>
        <w:ind w:firstLine="567"/>
        <w:jc w:val="both"/>
        <w:rPr>
          <w:b/>
          <w:bCs/>
          <w:sz w:val="26"/>
          <w:szCs w:val="26"/>
        </w:rPr>
      </w:pPr>
      <w:r w:rsidRPr="009E0BA3">
        <w:rPr>
          <w:b/>
          <w:bCs/>
          <w:sz w:val="26"/>
          <w:szCs w:val="26"/>
          <w:lang w:val="pt-BR"/>
        </w:rPr>
        <w:t>1.</w:t>
      </w:r>
      <w:r w:rsidRPr="009E0BA3">
        <w:rPr>
          <w:b/>
          <w:bCs/>
          <w:sz w:val="26"/>
          <w:szCs w:val="26"/>
        </w:rPr>
        <w:t xml:space="preserve"> Quan hệ giao dịch với Agribank</w:t>
      </w:r>
    </w:p>
    <w:p w:rsidR="00FE6D3A" w:rsidRPr="00FE6D3A" w:rsidRDefault="00FE6D3A" w:rsidP="00FE6D3A">
      <w:pPr>
        <w:tabs>
          <w:tab w:val="left" w:pos="567"/>
        </w:tabs>
        <w:jc w:val="right"/>
        <w:rPr>
          <w:rFonts w:eastAsia="Calibri"/>
          <w:bCs/>
          <w:i/>
          <w:sz w:val="26"/>
          <w:szCs w:val="22"/>
        </w:rPr>
      </w:pPr>
      <w:r w:rsidRPr="00FE6D3A">
        <w:rPr>
          <w:rFonts w:eastAsia="Calibri"/>
          <w:bCs/>
          <w:i/>
          <w:sz w:val="26"/>
          <w:szCs w:val="22"/>
        </w:rPr>
        <w:t>Đơn vị: {VV.Đơn vị tính}</w:t>
      </w:r>
    </w:p>
    <w:tbl>
      <w:tblPr>
        <w:tblW w:w="5000" w:type="pct"/>
        <w:jc w:val="center"/>
        <w:tblLook w:val="04A0" w:firstRow="1" w:lastRow="0" w:firstColumn="1" w:lastColumn="0" w:noHBand="0" w:noVBand="1"/>
      </w:tblPr>
      <w:tblGrid>
        <w:gridCol w:w="3796"/>
        <w:gridCol w:w="3030"/>
        <w:gridCol w:w="3030"/>
      </w:tblGrid>
      <w:tr w:rsidR="00FE6D3A" w:rsidRPr="00FE6D3A" w:rsidTr="00FE6D3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bCs/>
                <w:sz w:val="26"/>
                <w:szCs w:val="28"/>
              </w:rPr>
            </w:pPr>
            <w:r w:rsidRPr="00FE6D3A">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FE6D3A" w:rsidRPr="00FE6D3A" w:rsidRDefault="00FE6D3A" w:rsidP="00FE6D3A">
            <w:pPr>
              <w:jc w:val="center"/>
              <w:rPr>
                <w:rFonts w:eastAsia="Calibri"/>
                <w:b/>
                <w:bCs/>
                <w:sz w:val="26"/>
                <w:szCs w:val="26"/>
              </w:rPr>
            </w:pPr>
            <w:r w:rsidRPr="00FE6D3A">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FE6D3A" w:rsidRPr="00FE6D3A" w:rsidRDefault="00FE6D3A" w:rsidP="00FE6D3A">
            <w:pPr>
              <w:jc w:val="center"/>
              <w:rPr>
                <w:rFonts w:eastAsia="Calibri"/>
                <w:b/>
                <w:bCs/>
                <w:sz w:val="26"/>
                <w:szCs w:val="26"/>
                <w:lang w:eastAsia="vi-VN"/>
              </w:rPr>
            </w:pPr>
            <w:r w:rsidRPr="00FE6D3A">
              <w:rPr>
                <w:rFonts w:eastAsia="Calibri"/>
                <w:b/>
                <w:bCs/>
                <w:sz w:val="26"/>
                <w:szCs w:val="26"/>
                <w:lang w:eastAsia="vi-VN"/>
              </w:rPr>
              <w:t>Năm {Năm}</w:t>
            </w:r>
          </w:p>
          <w:p w:rsidR="00FE6D3A" w:rsidRPr="00FE6D3A" w:rsidRDefault="00FE6D3A" w:rsidP="00FE6D3A">
            <w:pPr>
              <w:jc w:val="center"/>
              <w:rPr>
                <w:rFonts w:eastAsia="Calibri"/>
                <w:b/>
                <w:bCs/>
                <w:sz w:val="26"/>
                <w:szCs w:val="26"/>
              </w:rPr>
            </w:pPr>
            <w:r w:rsidRPr="00FE6D3A">
              <w:rPr>
                <w:rFonts w:eastAsia="Calibri"/>
                <w:b/>
                <w:bCs/>
                <w:sz w:val="26"/>
                <w:szCs w:val="26"/>
                <w:lang w:eastAsia="vi-VN"/>
              </w:rPr>
              <w:t>(từ đầu năm đến {CS.Ngày báo cáo})</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lastRenderedPageBreak/>
              <w:t>- Doanh số cho vay</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cho vay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nợ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{VV.Dư nợ cuối kỳ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lãi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cho vay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nợ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{VV.Dư nợ cuối kỳ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lãi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FE6D3A" w:rsidRPr="00FE6D3A" w:rsidRDefault="00FE6D3A" w:rsidP="00F33E0E">
            <w:pPr>
              <w:jc w:val="right"/>
              <w:rPr>
                <w:sz w:val="26"/>
                <w:szCs w:val="28"/>
              </w:rPr>
            </w:pPr>
            <w:r w:rsidRPr="00FE6D3A">
              <w:rPr>
                <w:bCs/>
                <w:sz w:val="26"/>
                <w:szCs w:val="28"/>
                <w:lang w:eastAsia="vi-VN"/>
              </w:rPr>
              <w:t>{VV.Doanh số bảo lãnh:}</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{VV.Doanh số bảo lãnh}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FE6D3A" w:rsidRPr="00FE6D3A" w:rsidRDefault="00FE6D3A" w:rsidP="00F33E0E">
            <w:pPr>
              <w:jc w:val="right"/>
              <w:rPr>
                <w:sz w:val="26"/>
                <w:szCs w:val="28"/>
              </w:rPr>
            </w:pPr>
            <w:r w:rsidRPr="00FE6D3A">
              <w:rPr>
                <w:bCs/>
                <w:sz w:val="26"/>
                <w:szCs w:val="28"/>
                <w:lang w:eastAsia="vi-VN"/>
              </w:rPr>
              <w:t>{VV.Số dư bảo lãnh cuối kỳ:}</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{VV.Số dư bảo lãnh cuối kỳ}</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FE6D3A" w:rsidRPr="00FE6D3A" w:rsidRDefault="00F33E0E" w:rsidP="00FE6D3A">
            <w:pPr>
              <w:jc w:val="right"/>
              <w:rPr>
                <w:sz w:val="26"/>
                <w:szCs w:val="28"/>
              </w:rPr>
            </w:pPr>
            <w:r>
              <w:rPr>
                <w:bCs/>
                <w:sz w:val="26"/>
                <w:szCs w:val="28"/>
                <w:lang w:eastAsia="vi-VN"/>
              </w:rPr>
              <w:t>{VV.Phí bảo lãnh đã thu:}</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{VV.Phí bảo lãnh đã thu}</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mở L/C</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xml:space="preserve">｛VV.Doanh số mở </w:t>
            </w:r>
            <w:r w:rsidR="00F33E0E">
              <w:rPr>
                <w:bCs/>
                <w:sz w:val="26"/>
                <w:szCs w:val="28"/>
                <w:lang w:eastAsia="vi-VN"/>
              </w:rPr>
              <w:t>L/C:｝</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{VV.Doanh số mở L/C}</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Số dư L/C cuối kỳ</w:t>
            </w:r>
          </w:p>
        </w:tc>
        <w:tc>
          <w:tcPr>
            <w:tcW w:w="1537" w:type="pct"/>
            <w:tcBorders>
              <w:top w:val="nil"/>
              <w:left w:val="nil"/>
              <w:bottom w:val="single" w:sz="4" w:space="0" w:color="auto"/>
              <w:right w:val="single" w:sz="4" w:space="0" w:color="auto"/>
            </w:tcBorders>
            <w:vAlign w:val="center"/>
            <w:hideMark/>
          </w:tcPr>
          <w:p w:rsidR="00FE6D3A" w:rsidRPr="00FE6D3A" w:rsidRDefault="00F33E0E" w:rsidP="00FE6D3A">
            <w:pPr>
              <w:jc w:val="right"/>
              <w:rPr>
                <w:sz w:val="26"/>
                <w:szCs w:val="28"/>
              </w:rPr>
            </w:pPr>
            <w:r>
              <w:rPr>
                <w:bCs/>
                <w:sz w:val="26"/>
                <w:szCs w:val="28"/>
                <w:lang w:eastAsia="vi-VN"/>
              </w:rPr>
              <w:t>{VV.Số dư L/C cuối kỳ:}</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{VV.Số dư L/C cuối kỳ}</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r w:rsidRPr="00FE6D3A">
              <w:rPr>
                <w:bCs/>
                <w:sz w:val="26"/>
                <w:szCs w:val="28"/>
                <w:lang w:eastAsia="vi-VN"/>
              </w:rPr>
              <w:t>{VV.Phí L/C đã thu:}</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r w:rsidRPr="00FE6D3A">
              <w:rPr>
                <w:bCs/>
                <w:sz w:val="26"/>
                <w:szCs w:val="28"/>
                <w:lang w:eastAsia="vi-VN"/>
              </w:rPr>
              <w:t>{VV.Phí L/C đã thu}</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szCs w:val="26"/>
                <w:lang w:eastAsia="vi-VN"/>
              </w:rPr>
            </w:pPr>
            <w:r w:rsidRPr="00FE6D3A">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lang w:eastAsia="vi-VN"/>
              </w:rPr>
            </w:pPr>
            <w:r w:rsidRPr="00FE6D3A">
              <w:rPr>
                <w:rFonts w:eastAsia="Calibri"/>
                <w:color w:val="000000"/>
                <w:sz w:val="26"/>
              </w:rPr>
              <w:t>{VV.Doanh số chuyển tiền đi}</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sz w:val="26"/>
                <w:szCs w:val="28"/>
              </w:rPr>
              <w:t xml:space="preserve">6. </w:t>
            </w:r>
            <w:r w:rsidRPr="00FE6D3A">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szCs w:val="26"/>
                <w:lang w:eastAsia="vi-VN"/>
              </w:rPr>
            </w:pPr>
            <w:r w:rsidRPr="00FE6D3A">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lang w:eastAsia="vi-VN"/>
              </w:rPr>
            </w:pPr>
            <w:r w:rsidRPr="00FE6D3A">
              <w:rPr>
                <w:rFonts w:eastAsia="Calibri"/>
                <w:color w:val="000000"/>
                <w:sz w:val="26"/>
              </w:rPr>
              <w:t>{VV.Doanh số chuyển tiền đến}</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jc w:val="both"/>
              <w:rPr>
                <w:bCs/>
                <w:sz w:val="26"/>
                <w:szCs w:val="28"/>
                <w:lang w:eastAsia="vi-VN"/>
              </w:rPr>
            </w:pPr>
            <w:r w:rsidRPr="00FE6D3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sz w:val="26"/>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sz w:val="26"/>
              </w:rPr>
            </w:pP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9. Tỷ trọng cấp tín dụng tại Agribank/Tổng dư cấp tín dụng tại các TCTD</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r>
    </w:tbl>
    <w:p w:rsidR="00FE6D3A" w:rsidRPr="009E0BA3" w:rsidRDefault="00FE6D3A" w:rsidP="009E0BA3">
      <w:pPr>
        <w:tabs>
          <w:tab w:val="left" w:pos="567"/>
        </w:tabs>
        <w:spacing w:before="120"/>
        <w:ind w:firstLine="567"/>
        <w:jc w:val="both"/>
        <w:rPr>
          <w:b/>
          <w:sz w:val="26"/>
          <w:lang w:val="pt-BR"/>
        </w:rPr>
      </w:pPr>
      <w:r w:rsidRPr="009E0BA3">
        <w:rPr>
          <w:b/>
          <w:sz w:val="26"/>
          <w:lang w:val="pt-BR"/>
        </w:rPr>
        <w:t xml:space="preserve">2. Tình hình hoạt động của khách hàng và người có liên quan </w:t>
      </w:r>
    </w:p>
    <w:p w:rsidR="00FE6D3A" w:rsidRPr="009E0BA3" w:rsidRDefault="00FE6D3A" w:rsidP="009E0BA3">
      <w:pPr>
        <w:ind w:firstLine="567"/>
        <w:jc w:val="both"/>
        <w:rPr>
          <w:bCs/>
          <w:iCs/>
          <w:sz w:val="26"/>
          <w:lang w:val="pt-BR"/>
        </w:rPr>
      </w:pPr>
      <w:r w:rsidRPr="009E0BA3">
        <w:rPr>
          <w:bCs/>
          <w:iCs/>
          <w:sz w:val="26"/>
          <w:lang w:val="pt-BR"/>
        </w:rPr>
        <w:t>- Về hoạt động của nhóm</w:t>
      </w:r>
    </w:p>
    <w:p w:rsidR="00FE6D3A" w:rsidRPr="009E0BA3" w:rsidRDefault="00FE6D3A" w:rsidP="009E0BA3">
      <w:pPr>
        <w:ind w:firstLine="567"/>
        <w:jc w:val="both"/>
        <w:rPr>
          <w:bCs/>
          <w:iCs/>
          <w:sz w:val="26"/>
          <w:lang w:val="pt-BR"/>
        </w:rPr>
      </w:pPr>
      <w:r w:rsidRPr="009E0BA3">
        <w:rPr>
          <w:bCs/>
          <w:iCs/>
          <w:sz w:val="26"/>
          <w:highlight w:val="yellow"/>
          <w:lang w:val="pt-BR"/>
        </w:rPr>
        <w:t>Đánh giá mối quan hệ giữa khách hàng và người có liên quan, vai trò ảnh hưởng giữa các thành viên trong nhóm</w:t>
      </w:r>
    </w:p>
    <w:p w:rsidR="00FE6D3A" w:rsidRPr="009E0BA3" w:rsidRDefault="00FE6D3A" w:rsidP="009E0BA3">
      <w:pPr>
        <w:ind w:firstLine="567"/>
        <w:contextualSpacing/>
        <w:jc w:val="both"/>
        <w:rPr>
          <w:rFonts w:eastAsia="Calibri"/>
          <w:bCs/>
          <w:iCs/>
          <w:sz w:val="26"/>
          <w:lang w:val="pt-BR"/>
        </w:rPr>
      </w:pPr>
      <w:r w:rsidRPr="009E0BA3">
        <w:rPr>
          <w:rFonts w:eastAsia="Calibri"/>
          <w:bCs/>
          <w:iCs/>
          <w:sz w:val="26"/>
          <w:lang w:val="pt-BR"/>
        </w:rPr>
        <w:t>- Tình hình tài chính và quan hệ giao dịch với Agribank năm ....</w:t>
      </w:r>
    </w:p>
    <w:p w:rsidR="00FE6D3A" w:rsidRPr="009E0BA3" w:rsidRDefault="00FE6D3A" w:rsidP="009E0BA3">
      <w:pPr>
        <w:ind w:firstLine="567"/>
        <w:contextualSpacing/>
        <w:jc w:val="both"/>
        <w:rPr>
          <w:rFonts w:eastAsia="Calibri"/>
          <w:bCs/>
          <w:iCs/>
          <w:sz w:val="26"/>
          <w:highlight w:val="yellow"/>
          <w:lang w:val="pt-BR"/>
        </w:rPr>
      </w:pPr>
      <w:r w:rsidRPr="009E0BA3">
        <w:rPr>
          <w:rFonts w:eastAsia="Calibri"/>
          <w:bCs/>
          <w:iCs/>
          <w:sz w:val="26"/>
          <w:highlight w:val="yellow"/>
          <w:lang w:val="pt-BR"/>
        </w:rPr>
        <w:t xml:space="preserve">(Chỉ đánh giá các khách hàng có quan hệ tín dụng với Agribank) </w:t>
      </w:r>
    </w:p>
    <w:p w:rsidR="00FE6D3A" w:rsidRPr="00FE6D3A" w:rsidRDefault="00FE6D3A" w:rsidP="00FE6D3A">
      <w:pPr>
        <w:ind w:firstLine="567"/>
        <w:contextualSpacing/>
        <w:jc w:val="both"/>
        <w:rPr>
          <w:rFonts w:eastAsia="Calibri"/>
          <w:bCs/>
          <w:iCs/>
          <w:sz w:val="26"/>
          <w:lang w:val="pt-BR"/>
        </w:rPr>
      </w:pPr>
      <w:r w:rsidRPr="00FE6D3A">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FE6D3A" w:rsidRPr="00FE6D3A" w:rsidRDefault="00FE6D3A" w:rsidP="00FE6D3A">
      <w:pPr>
        <w:ind w:firstLine="567"/>
        <w:contextualSpacing/>
        <w:jc w:val="both"/>
        <w:rPr>
          <w:rFonts w:eastAsia="Calibri"/>
          <w:bCs/>
          <w:iCs/>
          <w:sz w:val="26"/>
          <w:lang w:val="pt-BR"/>
        </w:rPr>
      </w:pPr>
      <w:r w:rsidRPr="00FE6D3A">
        <w:rPr>
          <w:rFonts w:eastAsia="Calibri"/>
          <w:bCs/>
          <w:iCs/>
          <w:sz w:val="26"/>
          <w:highlight w:val="yellow"/>
          <w:lang w:val="pt-BR"/>
        </w:rPr>
        <w:lastRenderedPageBreak/>
        <w:t>Đánh giá quan hệ giao dịch với Agribank thông qua doanh số chuyển tiền đi, đến, đối chiếu với doanh số mua bán hàng hóa xem có phù hợp không?</w:t>
      </w:r>
    </w:p>
    <w:p w:rsidR="00FE6D3A" w:rsidRPr="00FE6D3A" w:rsidRDefault="00FE6D3A" w:rsidP="00FE6D3A">
      <w:pPr>
        <w:ind w:firstLine="567"/>
        <w:contextualSpacing/>
        <w:jc w:val="both"/>
        <w:rPr>
          <w:rFonts w:eastAsia="Calibri"/>
          <w:bCs/>
          <w:iCs/>
          <w:sz w:val="26"/>
          <w:lang w:val="pt-BR"/>
        </w:rPr>
      </w:pPr>
      <w:r w:rsidRPr="00FE6D3A">
        <w:rPr>
          <w:rFonts w:eastAsia="Calibri"/>
          <w:bCs/>
          <w:iCs/>
          <w:sz w:val="26"/>
          <w:lang w:val="pt-BR"/>
        </w:rPr>
        <w:t xml:space="preserve">- </w:t>
      </w:r>
      <w:r w:rsidRPr="00FE6D3A">
        <w:rPr>
          <w:rFonts w:eastAsia="Calibri"/>
          <w:bCs/>
          <w:iCs/>
          <w:sz w:val="26"/>
        </w:rPr>
        <w:t>Tình hình hoạt động</w:t>
      </w:r>
    </w:p>
    <w:p w:rsidR="00BD54DB" w:rsidRPr="009E0BA3" w:rsidRDefault="00BD54DB" w:rsidP="009E0BA3">
      <w:pPr>
        <w:tabs>
          <w:tab w:val="left" w:pos="567"/>
        </w:tabs>
        <w:ind w:firstLine="567"/>
        <w:contextualSpacing/>
        <w:jc w:val="both"/>
        <w:rPr>
          <w:b/>
          <w:sz w:val="26"/>
          <w:szCs w:val="26"/>
          <w:lang w:val="pt-BR"/>
        </w:rPr>
      </w:pPr>
      <w:r w:rsidRPr="009E0BA3">
        <w:rPr>
          <w:b/>
          <w:sz w:val="26"/>
          <w:szCs w:val="26"/>
          <w:lang w:val="pt-BR"/>
        </w:rPr>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2310"/>
        <w:gridCol w:w="2880"/>
        <w:gridCol w:w="1837"/>
      </w:tblGrid>
      <w:tr w:rsidR="00FE6D3A" w:rsidRPr="00FE6D3A" w:rsidTr="00FE6D3A">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Đánh giá</w:t>
            </w:r>
          </w:p>
        </w:tc>
      </w:tr>
      <w:tr w:rsidR="00FE6D3A" w:rsidRPr="009E0BA3" w:rsidTr="00FE6D3A">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center"/>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contextualSpacing/>
              <w:jc w:val="both"/>
              <w:rPr>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bCs/>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r>
      <w:tr w:rsidR="00FE6D3A" w:rsidRPr="009E0BA3" w:rsidTr="00FE6D3A">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center"/>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contextualSpacing/>
              <w:jc w:val="both"/>
              <w:rPr>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bCs/>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r>
    </w:tbl>
    <w:p w:rsidR="00997C9A" w:rsidRPr="009E0BA3" w:rsidRDefault="00BD54DB" w:rsidP="009E0BA3">
      <w:pPr>
        <w:tabs>
          <w:tab w:val="left" w:leader="dot" w:pos="9072"/>
        </w:tabs>
        <w:ind w:firstLine="567"/>
        <w:jc w:val="both"/>
        <w:rPr>
          <w:b/>
          <w:sz w:val="26"/>
          <w:szCs w:val="26"/>
        </w:rPr>
      </w:pPr>
      <w:r w:rsidRPr="009E0BA3">
        <w:rPr>
          <w:b/>
          <w:sz w:val="26"/>
          <w:szCs w:val="26"/>
        </w:rPr>
        <w:t>V</w:t>
      </w:r>
      <w:r w:rsidR="00997C9A" w:rsidRPr="009E0BA3">
        <w:rPr>
          <w:b/>
          <w:sz w:val="26"/>
          <w:szCs w:val="26"/>
        </w:rPr>
        <w:t xml:space="preserve">. </w:t>
      </w:r>
      <w:r w:rsidR="005E503B" w:rsidRPr="009E0BA3">
        <w:rPr>
          <w:b/>
          <w:sz w:val="26"/>
          <w:szCs w:val="26"/>
          <w:lang w:val="vi-VN"/>
        </w:rPr>
        <w:t>THẨM ĐỊNH</w:t>
      </w:r>
      <w:r w:rsidR="00997C9A" w:rsidRPr="009E0BA3">
        <w:rPr>
          <w:b/>
          <w:sz w:val="26"/>
          <w:szCs w:val="26"/>
        </w:rPr>
        <w:t xml:space="preserve"> ĐỀ NGHỊ BẢO LÃNH CỦA KHÁCH HÀNG</w:t>
      </w:r>
    </w:p>
    <w:p w:rsidR="00FE6D3A" w:rsidRPr="009E0BA3" w:rsidRDefault="00951EF9" w:rsidP="009E0BA3">
      <w:pPr>
        <w:tabs>
          <w:tab w:val="left" w:leader="dot" w:pos="9072"/>
        </w:tabs>
        <w:ind w:firstLine="567"/>
        <w:jc w:val="both"/>
        <w:rPr>
          <w:b/>
          <w:sz w:val="26"/>
          <w:szCs w:val="26"/>
        </w:rPr>
      </w:pPr>
      <w:r w:rsidRPr="009E0BA3">
        <w:rPr>
          <w:b/>
          <w:sz w:val="26"/>
          <w:szCs w:val="26"/>
        </w:rPr>
        <w:t>1. Hồ sơ bảo lãnh:</w:t>
      </w:r>
    </w:p>
    <w:p w:rsidR="00FE6D3A" w:rsidRPr="009E0BA3" w:rsidRDefault="00FE6D3A" w:rsidP="009E0BA3">
      <w:pPr>
        <w:ind w:firstLine="567"/>
        <w:jc w:val="both"/>
        <w:rPr>
          <w:sz w:val="26"/>
          <w:szCs w:val="26"/>
        </w:rPr>
      </w:pPr>
      <w:r w:rsidRPr="009E0BA3">
        <w:rPr>
          <w:sz w:val="26"/>
          <w:szCs w:val="26"/>
        </w:rPr>
        <w:t>- Đề nghị cấp bảo lãnh</w:t>
      </w:r>
    </w:p>
    <w:p w:rsidR="00FE6D3A" w:rsidRPr="009E0BA3" w:rsidRDefault="00FE6D3A" w:rsidP="009E0BA3">
      <w:pPr>
        <w:ind w:firstLine="567"/>
        <w:jc w:val="both"/>
        <w:rPr>
          <w:sz w:val="26"/>
          <w:szCs w:val="26"/>
        </w:rPr>
      </w:pPr>
      <w:r w:rsidRPr="009E0BA3">
        <w:rPr>
          <w:sz w:val="26"/>
          <w:szCs w:val="26"/>
        </w:rPr>
        <w:t>- {HĐBL.Hồ sơ kèm theo}</w:t>
      </w:r>
    </w:p>
    <w:p w:rsidR="00997C9A" w:rsidRPr="009E0BA3" w:rsidRDefault="00951EF9" w:rsidP="009E0BA3">
      <w:pPr>
        <w:tabs>
          <w:tab w:val="left" w:leader="dot" w:pos="9072"/>
        </w:tabs>
        <w:ind w:firstLine="567"/>
        <w:jc w:val="both"/>
        <w:rPr>
          <w:b/>
          <w:sz w:val="26"/>
          <w:szCs w:val="26"/>
        </w:rPr>
      </w:pPr>
      <w:r w:rsidRPr="009E0BA3">
        <w:rPr>
          <w:b/>
          <w:sz w:val="26"/>
          <w:szCs w:val="26"/>
          <w:lang w:val="vi-VN"/>
        </w:rPr>
        <w:t>2</w:t>
      </w:r>
      <w:r w:rsidR="00997C9A" w:rsidRPr="009E0BA3">
        <w:rPr>
          <w:b/>
          <w:sz w:val="26"/>
          <w:szCs w:val="26"/>
        </w:rPr>
        <w:t>. Nội dung bảo lãnh:</w:t>
      </w:r>
    </w:p>
    <w:p w:rsidR="00FE6D3A" w:rsidRPr="009E0BA3" w:rsidRDefault="00FE6D3A" w:rsidP="009E0BA3">
      <w:pPr>
        <w:tabs>
          <w:tab w:val="left" w:pos="7368"/>
        </w:tabs>
        <w:ind w:firstLine="567"/>
        <w:jc w:val="both"/>
        <w:rPr>
          <w:rFonts w:eastAsia="Calibri"/>
          <w:bCs/>
          <w:sz w:val="26"/>
          <w:szCs w:val="26"/>
        </w:rPr>
      </w:pPr>
      <w:r w:rsidRPr="009E0BA3">
        <w:rPr>
          <w:rFonts w:eastAsia="Calibri"/>
          <w:bCs/>
          <w:sz w:val="26"/>
          <w:szCs w:val="26"/>
          <w:lang w:val="vi-VN"/>
        </w:rPr>
        <w:t>- Loại bảo lãnh: {HĐBL.Loại bảo lãnh}</w:t>
      </w:r>
    </w:p>
    <w:p w:rsidR="00FE6D3A" w:rsidRPr="009E0BA3" w:rsidRDefault="00FE6D3A" w:rsidP="009E0BA3">
      <w:pPr>
        <w:tabs>
          <w:tab w:val="left" w:pos="7368"/>
        </w:tabs>
        <w:ind w:firstLine="567"/>
        <w:jc w:val="both"/>
        <w:rPr>
          <w:rFonts w:eastAsia="Calibri"/>
          <w:bCs/>
          <w:sz w:val="26"/>
          <w:szCs w:val="26"/>
        </w:rPr>
      </w:pPr>
      <w:r w:rsidRPr="009E0BA3">
        <w:rPr>
          <w:sz w:val="26"/>
          <w:szCs w:val="26"/>
        </w:rPr>
        <w:t>- Hình thức bảo lãnh: {HĐBL.Hình thức bảo lãnh}</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lang w:val="vi-VN"/>
        </w:rPr>
        <w:t>- Nghĩa vụ bảo lãnh: {HĐBL.Nghĩa vụ bảo lãnh}</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rPr>
        <w:t>- Bên được bảo lãnh: {Tên khách hàng}</w:t>
      </w:r>
    </w:p>
    <w:p w:rsidR="00FE6D3A" w:rsidRPr="00FE6D3A" w:rsidRDefault="00FE6D3A" w:rsidP="00FE6D3A">
      <w:pPr>
        <w:tabs>
          <w:tab w:val="left" w:pos="7368"/>
        </w:tabs>
        <w:ind w:firstLine="567"/>
        <w:jc w:val="both"/>
        <w:rPr>
          <w:sz w:val="26"/>
          <w:szCs w:val="26"/>
        </w:rPr>
      </w:pPr>
      <w:r w:rsidRPr="00FE6D3A">
        <w:rPr>
          <w:sz w:val="26"/>
          <w:szCs w:val="26"/>
        </w:rPr>
        <w:t>- Bên nhận bảo lãnh: {HĐBL.Bên nhận bảo lãnh}</w:t>
      </w:r>
    </w:p>
    <w:p w:rsidR="00FE6D3A" w:rsidRPr="00FE6D3A" w:rsidRDefault="00FE6D3A" w:rsidP="00FE6D3A">
      <w:pPr>
        <w:tabs>
          <w:tab w:val="left" w:leader="dot" w:pos="9000"/>
        </w:tabs>
        <w:ind w:firstLine="567"/>
        <w:jc w:val="both"/>
        <w:rPr>
          <w:sz w:val="26"/>
          <w:szCs w:val="26"/>
        </w:rPr>
      </w:pPr>
      <w:r w:rsidRPr="00FE6D3A">
        <w:rPr>
          <w:sz w:val="26"/>
          <w:szCs w:val="26"/>
        </w:rPr>
        <w:t>Địa chỉ:</w:t>
      </w:r>
      <w:r w:rsidRPr="00FE6D3A">
        <w:rPr>
          <w:rFonts w:eastAsiaTheme="minorHAnsi"/>
          <w:sz w:val="26"/>
          <w:szCs w:val="26"/>
        </w:rPr>
        <w:t xml:space="preserve"> {HĐBL.Địa chỉ BNBL}</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lang w:val="vi-VN"/>
        </w:rPr>
        <w:t>- Số tiền bảo lãnh: {HĐBL.Số tiền bảo lãnh} đồng</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rPr>
        <w:t xml:space="preserve">Bằng chữ: </w:t>
      </w:r>
      <w:r w:rsidRPr="00FE6D3A">
        <w:rPr>
          <w:rFonts w:eastAsia="Calibri"/>
          <w:bCs/>
          <w:sz w:val="26"/>
          <w:szCs w:val="26"/>
          <w:lang w:val="vi-VN"/>
        </w:rPr>
        <w:t>{HĐBL.STBL bằng chữ}</w:t>
      </w:r>
    </w:p>
    <w:p w:rsidR="00FE6D3A" w:rsidRPr="00FE6D3A" w:rsidRDefault="00FE6D3A" w:rsidP="00FE6D3A">
      <w:pPr>
        <w:tabs>
          <w:tab w:val="left" w:pos="284"/>
          <w:tab w:val="left" w:leader="dot" w:pos="9000"/>
        </w:tabs>
        <w:ind w:firstLine="567"/>
        <w:jc w:val="both"/>
        <w:rPr>
          <w:sz w:val="26"/>
          <w:szCs w:val="26"/>
        </w:rPr>
      </w:pPr>
      <w:r w:rsidRPr="00FE6D3A">
        <w:rPr>
          <w:sz w:val="26"/>
          <w:szCs w:val="26"/>
        </w:rPr>
        <w:t>- Đồng tiền sử dụng để thanh toán: {HĐBL.Đồng tiền bảo lãnh}</w:t>
      </w:r>
    </w:p>
    <w:p w:rsidR="00FE6D3A" w:rsidRPr="009E0BA3" w:rsidRDefault="00FE6D3A" w:rsidP="009E0BA3">
      <w:pPr>
        <w:tabs>
          <w:tab w:val="left" w:pos="7368"/>
        </w:tabs>
        <w:ind w:firstLine="567"/>
        <w:jc w:val="both"/>
        <w:rPr>
          <w:rFonts w:eastAsia="Calibri"/>
          <w:bCs/>
          <w:sz w:val="26"/>
          <w:szCs w:val="26"/>
        </w:rPr>
      </w:pPr>
      <w:r w:rsidRPr="009E0BA3">
        <w:rPr>
          <w:rFonts w:eastAsia="Calibri"/>
          <w:bCs/>
          <w:sz w:val="26"/>
          <w:szCs w:val="26"/>
          <w:lang w:val="vi-VN"/>
        </w:rPr>
        <w:t>- Thời hạn hiệu lực của bảo lãnh:</w:t>
      </w:r>
    </w:p>
    <w:p w:rsidR="00FE6D3A" w:rsidRPr="009E0BA3" w:rsidRDefault="00FE6D3A" w:rsidP="009E0BA3">
      <w:pPr>
        <w:tabs>
          <w:tab w:val="left" w:leader="dot" w:pos="9000"/>
        </w:tabs>
        <w:ind w:firstLine="567"/>
        <w:jc w:val="both"/>
        <w:rPr>
          <w:sz w:val="26"/>
          <w:szCs w:val="26"/>
        </w:rPr>
      </w:pPr>
      <w:r w:rsidRPr="009E0BA3">
        <w:rPr>
          <w:sz w:val="26"/>
          <w:szCs w:val="26"/>
        </w:rPr>
        <w:t xml:space="preserve">Ngày bắt đầu có hiệu lực của bảo lãnh và/hoặc trường hợp bắt đầu hiệu lực của bảo lãnh: </w:t>
      </w:r>
      <w:r w:rsidRPr="009E0BA3">
        <w:rPr>
          <w:rFonts w:eastAsiaTheme="minorHAnsi"/>
          <w:sz w:val="26"/>
          <w:szCs w:val="26"/>
        </w:rPr>
        <w:t>{HĐBL.Ngày bắt đầu bảo lãnh}</w:t>
      </w:r>
    </w:p>
    <w:p w:rsidR="00FE6D3A" w:rsidRPr="009E0BA3" w:rsidRDefault="00FE6D3A" w:rsidP="009E0BA3">
      <w:pPr>
        <w:tabs>
          <w:tab w:val="left" w:pos="7368"/>
        </w:tabs>
        <w:ind w:firstLine="567"/>
        <w:jc w:val="both"/>
        <w:rPr>
          <w:rFonts w:eastAsiaTheme="minorHAnsi"/>
          <w:sz w:val="26"/>
          <w:szCs w:val="26"/>
        </w:rPr>
      </w:pPr>
      <w:r w:rsidRPr="009E0BA3">
        <w:rPr>
          <w:sz w:val="26"/>
          <w:szCs w:val="26"/>
        </w:rPr>
        <w:t xml:space="preserve">Ngày hết hiệu lực và/hoặc trường hợp hết hiệu lực của bảo lãnh: </w:t>
      </w:r>
      <w:r w:rsidRPr="009E0BA3">
        <w:rPr>
          <w:rFonts w:eastAsiaTheme="minorHAnsi"/>
          <w:sz w:val="26"/>
          <w:szCs w:val="26"/>
        </w:rPr>
        <w:t>{HĐBL.Ngày đến hạn bảo lãnh}</w:t>
      </w:r>
    </w:p>
    <w:p w:rsidR="00FE6D3A" w:rsidRPr="009E0BA3" w:rsidRDefault="00FE6D3A" w:rsidP="009E0BA3">
      <w:pPr>
        <w:tabs>
          <w:tab w:val="left" w:pos="7368"/>
        </w:tabs>
        <w:ind w:firstLine="567"/>
        <w:jc w:val="both"/>
        <w:rPr>
          <w:sz w:val="26"/>
          <w:szCs w:val="26"/>
        </w:rPr>
      </w:pPr>
      <w:r w:rsidRPr="009E0BA3">
        <w:rPr>
          <w:rFonts w:eastAsiaTheme="minorHAnsi"/>
          <w:sz w:val="26"/>
          <w:szCs w:val="26"/>
        </w:rPr>
        <w:t>-</w:t>
      </w:r>
      <w:r w:rsidRPr="009E0BA3">
        <w:rPr>
          <w:sz w:val="26"/>
          <w:szCs w:val="26"/>
        </w:rPr>
        <w:t xml:space="preserve"> Phí bảo lãnh: {HĐBL.Phí bảo lãnh}</w:t>
      </w:r>
    </w:p>
    <w:p w:rsidR="00FE6D3A" w:rsidRPr="009E0BA3" w:rsidRDefault="00FE6D3A" w:rsidP="009E0BA3">
      <w:pPr>
        <w:tabs>
          <w:tab w:val="left" w:leader="dot" w:pos="10206"/>
        </w:tabs>
        <w:ind w:firstLine="567"/>
        <w:jc w:val="both"/>
        <w:rPr>
          <w:sz w:val="26"/>
          <w:szCs w:val="26"/>
        </w:rPr>
      </w:pPr>
      <w:r w:rsidRPr="009E0BA3">
        <w:rPr>
          <w:sz w:val="26"/>
          <w:szCs w:val="26"/>
        </w:rPr>
        <w:t xml:space="preserve">- Phương thức thu: </w:t>
      </w:r>
      <w:r w:rsidRPr="009E0BA3">
        <w:rPr>
          <w:rFonts w:eastAsiaTheme="minorHAnsi"/>
          <w:sz w:val="26"/>
          <w:szCs w:val="26"/>
        </w:rPr>
        <w:t>{HĐBL.Phương thức thu phí BL}</w:t>
      </w:r>
    </w:p>
    <w:p w:rsidR="00997C9A" w:rsidRPr="009E0BA3" w:rsidRDefault="00951EF9" w:rsidP="009E0BA3">
      <w:pPr>
        <w:tabs>
          <w:tab w:val="left" w:leader="dot" w:pos="9072"/>
        </w:tabs>
        <w:ind w:firstLine="567"/>
        <w:jc w:val="both"/>
        <w:rPr>
          <w:b/>
          <w:sz w:val="26"/>
          <w:szCs w:val="26"/>
        </w:rPr>
      </w:pPr>
      <w:r w:rsidRPr="009E0BA3">
        <w:rPr>
          <w:b/>
          <w:sz w:val="26"/>
          <w:szCs w:val="26"/>
          <w:lang w:val="vi-VN"/>
        </w:rPr>
        <w:t>3</w:t>
      </w:r>
      <w:r w:rsidR="00997C9A" w:rsidRPr="009E0BA3">
        <w:rPr>
          <w:b/>
          <w:sz w:val="26"/>
          <w:szCs w:val="26"/>
        </w:rPr>
        <w:t>. Khả năng thực hiện phương án đề nghị bảo lãnh của khách hàng</w:t>
      </w:r>
    </w:p>
    <w:p w:rsidR="00FE6D3A" w:rsidRPr="009E0BA3" w:rsidRDefault="00FE6D3A" w:rsidP="009E0BA3">
      <w:pPr>
        <w:tabs>
          <w:tab w:val="left" w:leader="dot" w:pos="9072"/>
        </w:tabs>
        <w:ind w:firstLine="567"/>
        <w:jc w:val="both"/>
        <w:rPr>
          <w:sz w:val="26"/>
          <w:szCs w:val="26"/>
        </w:rPr>
      </w:pPr>
      <w:r w:rsidRPr="009E0BA3">
        <w:rPr>
          <w:sz w:val="26"/>
          <w:szCs w:val="26"/>
        </w:rPr>
        <w:t>Giá trị khoản bảo lãnh được bảo đảm 100% bằng ...</w:t>
      </w:r>
    </w:p>
    <w:p w:rsidR="00FE6D3A" w:rsidRPr="009E0BA3" w:rsidRDefault="00FE6D3A" w:rsidP="009E0BA3">
      <w:pPr>
        <w:tabs>
          <w:tab w:val="left" w:leader="dot" w:pos="9072"/>
        </w:tabs>
        <w:ind w:firstLine="567"/>
        <w:jc w:val="both"/>
        <w:rPr>
          <w:sz w:val="26"/>
          <w:szCs w:val="26"/>
        </w:rPr>
      </w:pPr>
      <w:r w:rsidRPr="009E0BA3">
        <w:rPr>
          <w:sz w:val="26"/>
          <w:szCs w:val="26"/>
          <w:highlight w:val="yellow"/>
          <w:lang w:val="vi-VN"/>
        </w:rPr>
        <w:t>Trường hợp 100% giá trị khoản bảo lãnh được bảo đảm bằng các loại giấy tờ có giá, số dư tiền gửi tại Agribank, Ngân hàng thương mại, Ngân hàng chính sách xã hội, Chi nhánh ngân hàng nước ngoài phát hành, trái phiếu Chính phủ, trái phiếu được Chính phủ bảo lãnh thì không cần đánh giá nội dung này</w:t>
      </w:r>
      <w:r w:rsidRPr="009E0BA3">
        <w:rPr>
          <w:sz w:val="26"/>
          <w:szCs w:val="26"/>
          <w:highlight w:val="yellow"/>
        </w:rPr>
        <w:t xml:space="preserve"> và trình bày như trên</w:t>
      </w:r>
      <w:r w:rsidRPr="009E0BA3">
        <w:rPr>
          <w:sz w:val="26"/>
          <w:szCs w:val="26"/>
          <w:highlight w:val="yellow"/>
          <w:lang w:val="vi-VN"/>
        </w:rPr>
        <w:t>.</w:t>
      </w:r>
    </w:p>
    <w:p w:rsidR="00FE6D3A" w:rsidRPr="00FE6D3A" w:rsidRDefault="00FE6D3A" w:rsidP="00FE6D3A">
      <w:pPr>
        <w:tabs>
          <w:tab w:val="left" w:leader="dot" w:pos="9072"/>
        </w:tabs>
        <w:ind w:firstLine="567"/>
        <w:jc w:val="both"/>
        <w:rPr>
          <w:sz w:val="26"/>
          <w:szCs w:val="26"/>
        </w:rPr>
      </w:pPr>
      <w:r w:rsidRPr="00FE6D3A">
        <w:rPr>
          <w:sz w:val="26"/>
          <w:szCs w:val="26"/>
          <w:highlight w:val="yellow"/>
        </w:rPr>
        <w:t>Trường hợp còn lại thì trình bày theo các nội dung sau: (xóa phần “Giá trị khoản bảo lãnh được bảo đảm ... “)</w:t>
      </w:r>
    </w:p>
    <w:p w:rsidR="00FE6D3A" w:rsidRPr="00FE6D3A" w:rsidRDefault="00FE6D3A" w:rsidP="00FE6D3A">
      <w:pPr>
        <w:tabs>
          <w:tab w:val="left" w:leader="dot" w:pos="9072"/>
        </w:tabs>
        <w:ind w:firstLine="567"/>
        <w:jc w:val="both"/>
        <w:rPr>
          <w:b/>
          <w:sz w:val="26"/>
          <w:szCs w:val="26"/>
        </w:rPr>
      </w:pPr>
      <w:r w:rsidRPr="00FE6D3A">
        <w:rPr>
          <w:b/>
          <w:sz w:val="26"/>
          <w:szCs w:val="26"/>
        </w:rPr>
        <w:t>Đánh giá chung:</w:t>
      </w:r>
    </w:p>
    <w:p w:rsidR="00FE6D3A" w:rsidRPr="00FE6D3A" w:rsidRDefault="00FE6D3A" w:rsidP="00FE6D3A">
      <w:pPr>
        <w:tabs>
          <w:tab w:val="left" w:leader="dot" w:pos="9072"/>
        </w:tabs>
        <w:ind w:firstLine="567"/>
        <w:jc w:val="both"/>
        <w:rPr>
          <w:sz w:val="26"/>
          <w:szCs w:val="26"/>
        </w:rPr>
      </w:pPr>
      <w:r w:rsidRPr="00FE6D3A">
        <w:rPr>
          <w:sz w:val="26"/>
          <w:szCs w:val="26"/>
        </w:rPr>
        <w:t>- Ngành nghề kinh doanh của khách hàng phù hợp với giao dịch phát sinh nghĩa vụ được Agribank bảo lãnh.</w:t>
      </w:r>
    </w:p>
    <w:p w:rsidR="00FE6D3A" w:rsidRPr="00FE6D3A" w:rsidRDefault="00FE6D3A" w:rsidP="00FE6D3A">
      <w:pPr>
        <w:tabs>
          <w:tab w:val="left" w:leader="dot" w:pos="9072"/>
        </w:tabs>
        <w:ind w:firstLine="567"/>
        <w:jc w:val="both"/>
        <w:rPr>
          <w:sz w:val="26"/>
          <w:szCs w:val="26"/>
        </w:rPr>
      </w:pPr>
      <w:r w:rsidRPr="00FE6D3A">
        <w:rPr>
          <w:sz w:val="26"/>
          <w:szCs w:val="26"/>
        </w:rPr>
        <w:t>- Tính đầy đủ của hồ sơ bảo lãnh</w:t>
      </w:r>
    </w:p>
    <w:p w:rsidR="00FE6D3A" w:rsidRPr="00FE6D3A" w:rsidRDefault="00FE6D3A" w:rsidP="00FE6D3A">
      <w:pPr>
        <w:tabs>
          <w:tab w:val="left" w:leader="dot" w:pos="9072"/>
        </w:tabs>
        <w:ind w:firstLine="567"/>
        <w:jc w:val="both"/>
        <w:rPr>
          <w:sz w:val="26"/>
          <w:szCs w:val="26"/>
        </w:rPr>
      </w:pPr>
      <w:r w:rsidRPr="00FE6D3A">
        <w:rPr>
          <w:sz w:val="26"/>
          <w:szCs w:val="26"/>
        </w:rPr>
        <w:t>- Nhu cầu bảo lãnh phù hợp với hồ sơ bảo lãnh về hình thức, giá trị, thời hạn.</w:t>
      </w:r>
    </w:p>
    <w:p w:rsidR="00FE6D3A" w:rsidRPr="00FE6D3A" w:rsidRDefault="00FE6D3A" w:rsidP="00FE6D3A">
      <w:pPr>
        <w:tabs>
          <w:tab w:val="left" w:leader="dot" w:pos="9072"/>
        </w:tabs>
        <w:ind w:firstLine="567"/>
        <w:jc w:val="both"/>
        <w:rPr>
          <w:sz w:val="26"/>
          <w:szCs w:val="26"/>
        </w:rPr>
      </w:pPr>
      <w:r w:rsidRPr="00FE6D3A">
        <w:rPr>
          <w:sz w:val="26"/>
          <w:szCs w:val="26"/>
        </w:rPr>
        <w:t>- Nằm trong giới hạn bảo lãnh đối với 01 khách hàng, 01 nhóm khách hàng của Agribank</w:t>
      </w:r>
    </w:p>
    <w:p w:rsidR="00997C9A" w:rsidRPr="00FE6D3A" w:rsidRDefault="00FE6D3A" w:rsidP="00FE6D3A">
      <w:pPr>
        <w:tabs>
          <w:tab w:val="left" w:leader="dot" w:pos="9072"/>
        </w:tabs>
        <w:ind w:firstLine="567"/>
        <w:jc w:val="both"/>
        <w:rPr>
          <w:sz w:val="26"/>
          <w:szCs w:val="26"/>
        </w:rPr>
      </w:pPr>
      <w:r w:rsidRPr="00FE6D3A">
        <w:rPr>
          <w:sz w:val="26"/>
          <w:szCs w:val="26"/>
        </w:rPr>
        <w:t>Số tiền đề nghị bảo lãnh nằm trong hạn mức tín dụng còn lại của khách hàng tại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9"/>
        <w:gridCol w:w="7447"/>
      </w:tblGrid>
      <w:tr w:rsidR="00FE6D3A" w:rsidRPr="00FE6D3A" w:rsidTr="00FE6D3A">
        <w:tc>
          <w:tcPr>
            <w:tcW w:w="1222" w:type="pct"/>
            <w:vAlign w:val="center"/>
          </w:tcPr>
          <w:p w:rsidR="00FE6D3A" w:rsidRPr="00FE6D3A" w:rsidRDefault="00FE6D3A" w:rsidP="00FE6D3A">
            <w:pPr>
              <w:overflowPunct w:val="0"/>
              <w:autoSpaceDE w:val="0"/>
              <w:autoSpaceDN w:val="0"/>
              <w:adjustRightInd w:val="0"/>
              <w:jc w:val="center"/>
              <w:textAlignment w:val="baseline"/>
              <w:rPr>
                <w:b/>
                <w:sz w:val="26"/>
                <w:szCs w:val="26"/>
              </w:rPr>
            </w:pPr>
            <w:r w:rsidRPr="00FE6D3A">
              <w:rPr>
                <w:b/>
                <w:sz w:val="26"/>
                <w:szCs w:val="26"/>
              </w:rPr>
              <w:t>Loại bảo lãnh</w:t>
            </w:r>
          </w:p>
        </w:tc>
        <w:tc>
          <w:tcPr>
            <w:tcW w:w="3778" w:type="pct"/>
          </w:tcPr>
          <w:p w:rsidR="00FE6D3A" w:rsidRPr="00FE6D3A" w:rsidRDefault="00FE6D3A" w:rsidP="00FE6D3A">
            <w:pPr>
              <w:overflowPunct w:val="0"/>
              <w:autoSpaceDE w:val="0"/>
              <w:autoSpaceDN w:val="0"/>
              <w:adjustRightInd w:val="0"/>
              <w:jc w:val="center"/>
              <w:textAlignment w:val="baseline"/>
              <w:rPr>
                <w:b/>
                <w:sz w:val="26"/>
                <w:szCs w:val="26"/>
              </w:rPr>
            </w:pPr>
            <w:r w:rsidRPr="00FE6D3A">
              <w:rPr>
                <w:b/>
                <w:sz w:val="26"/>
                <w:szCs w:val="26"/>
              </w:rPr>
              <w:t>Nội dung cần đánh giá</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dự thầu</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 xml:space="preserve">Đánh giá khả năng khách hàng rút đơn dự thầu trong thời gian hiệu </w:t>
            </w:r>
            <w:r w:rsidRPr="00FE6D3A">
              <w:rPr>
                <w:sz w:val="26"/>
                <w:szCs w:val="26"/>
              </w:rPr>
              <w:lastRenderedPageBreak/>
              <w:t>lực quy định tại hồ sơ mời thầu: Uy tín (tiền lệ đấu thầu).</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nộp bảo lãnh thực hiện Hợp đồng nếu trúng thầu: Hạn mức ngân hàng, khả năng ký quỹ, bổ sung tài sản bảo đảm ...</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khách hàng từ chối thực hiện hợp đồng nếu trúng thầu: Uy tín của khách hàng (tiền lệ đấu thầu); Đánh giá khả năng thực hiện hợp đồng trên các yếu tố như đầu vào dự kiến, lợi nhuận dự kiến, nguồn vốn dự kiến để thực hiện hợp đồng, cơ sở vật chất, kỹ thuật, năng lực bộ máy tổ chức hoạt động kinh doanh.</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lastRenderedPageBreak/>
              <w:t>Bảo lãnh THHĐ</w:t>
            </w:r>
          </w:p>
        </w:tc>
        <w:tc>
          <w:tcPr>
            <w:tcW w:w="3778" w:type="pct"/>
          </w:tcPr>
          <w:p w:rsidR="00FE6D3A" w:rsidRPr="00FE6D3A" w:rsidRDefault="00FE6D3A" w:rsidP="00FE6D3A">
            <w:pPr>
              <w:overflowPunct w:val="0"/>
              <w:autoSpaceDE w:val="0"/>
              <w:autoSpaceDN w:val="0"/>
              <w:adjustRightInd w:val="0"/>
              <w:jc w:val="both"/>
              <w:textAlignment w:val="baseline"/>
              <w:rPr>
                <w:sz w:val="26"/>
                <w:szCs w:val="26"/>
              </w:rPr>
            </w:pPr>
            <w:r w:rsidRPr="00FE6D3A">
              <w:rPr>
                <w:sz w:val="26"/>
                <w:szCs w:val="26"/>
              </w:rPr>
              <w:t xml:space="preserve">- Đánh giá khả năng thực hiện hợp đồng trên cơ sở: </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Tính khả thi về nguồn vốn để thực hiện hợp đồng, vốn đối</w:t>
            </w:r>
          </w:p>
          <w:p w:rsidR="00FE6D3A" w:rsidRPr="00FE6D3A" w:rsidRDefault="00FE6D3A" w:rsidP="00FE6D3A">
            <w:pPr>
              <w:tabs>
                <w:tab w:val="num" w:pos="1440"/>
              </w:tabs>
              <w:overflowPunct w:val="0"/>
              <w:autoSpaceDE w:val="0"/>
              <w:autoSpaceDN w:val="0"/>
              <w:adjustRightInd w:val="0"/>
              <w:jc w:val="both"/>
              <w:textAlignment w:val="baseline"/>
              <w:rPr>
                <w:sz w:val="26"/>
                <w:szCs w:val="26"/>
              </w:rPr>
            </w:pPr>
            <w:r w:rsidRPr="00FE6D3A">
              <w:rPr>
                <w:sz w:val="26"/>
                <w:szCs w:val="26"/>
              </w:rPr>
              <w:t xml:space="preserve">      ứng tham gia;</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 xml:space="preserve">Khả năng cung cấp hàng hóa/dịch vụ, các yếu tố đầu vào; </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Thời hạn thực hiện hợp đồng phù hợp với hợp đồng đầu</w:t>
            </w:r>
          </w:p>
          <w:p w:rsidR="00FE6D3A" w:rsidRPr="00FE6D3A" w:rsidRDefault="00FE6D3A" w:rsidP="00FE6D3A">
            <w:pPr>
              <w:tabs>
                <w:tab w:val="num" w:pos="1440"/>
              </w:tabs>
              <w:overflowPunct w:val="0"/>
              <w:autoSpaceDE w:val="0"/>
              <w:autoSpaceDN w:val="0"/>
              <w:adjustRightInd w:val="0"/>
              <w:jc w:val="both"/>
              <w:textAlignment w:val="baseline"/>
              <w:rPr>
                <w:sz w:val="26"/>
                <w:szCs w:val="26"/>
              </w:rPr>
            </w:pPr>
            <w:r w:rsidRPr="00FE6D3A">
              <w:rPr>
                <w:sz w:val="26"/>
                <w:szCs w:val="26"/>
              </w:rPr>
              <w:t xml:space="preserve">      ra;</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Năng lực máy móc, trang thiết bị, công nghệ;</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 xml:space="preserve">Năng lực, kinh nghiệm điều hành của Ban lãnh đạo, đội ngũ quản lý thi công; </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cách thức, phương thức kiểm soát việc thực hiện phương án được bảo lãnh của khách hàng</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hoàn trả tiền ứng trước</w:t>
            </w:r>
          </w:p>
        </w:tc>
        <w:tc>
          <w:tcPr>
            <w:tcW w:w="3778" w:type="pct"/>
          </w:tcPr>
          <w:p w:rsidR="00FE6D3A" w:rsidRPr="00FE6D3A" w:rsidRDefault="00FE6D3A" w:rsidP="00FE6D3A">
            <w:pPr>
              <w:numPr>
                <w:ilvl w:val="0"/>
                <w:numId w:val="23"/>
              </w:numPr>
              <w:tabs>
                <w:tab w:val="clear" w:pos="720"/>
                <w:tab w:val="num" w:pos="-2"/>
                <w:tab w:val="num" w:pos="140"/>
              </w:tabs>
              <w:overflowPunct w:val="0"/>
              <w:autoSpaceDE w:val="0"/>
              <w:autoSpaceDN w:val="0"/>
              <w:adjustRightInd w:val="0"/>
              <w:ind w:left="0" w:firstLine="0"/>
              <w:jc w:val="both"/>
              <w:textAlignment w:val="baseline"/>
              <w:rPr>
                <w:sz w:val="26"/>
                <w:szCs w:val="26"/>
              </w:rPr>
            </w:pPr>
            <w:r w:rsidRPr="00FE6D3A">
              <w:rPr>
                <w:sz w:val="26"/>
                <w:szCs w:val="26"/>
              </w:rPr>
              <w:t>Số tiền tạm ứng, tiến độ tạm ứng,  điều kiện giảm trừ số tiền tạm ứng (giảm trừ giá trị bảo lãnh), điều khoản về thanh toán tiền tạm ứng, tài khoản chuyển tiền tạm ứng;</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Kế hoạch sử dụng tiền tạm ứng của khách hàng: Mục đích sử dụng tiền tạm ứng; số tiền; phương thức, điều kiện rút tiền tạm ứng;</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Khả năng giám sát việc sử dụng số tiền tạm ứng của khách hàng;</w:t>
            </w:r>
          </w:p>
          <w:p w:rsidR="00FE6D3A" w:rsidRPr="00FE6D3A" w:rsidRDefault="00FE6D3A" w:rsidP="00FE6D3A">
            <w:pPr>
              <w:overflowPunct w:val="0"/>
              <w:autoSpaceDE w:val="0"/>
              <w:autoSpaceDN w:val="0"/>
              <w:adjustRightInd w:val="0"/>
              <w:jc w:val="both"/>
              <w:textAlignment w:val="baseline"/>
              <w:rPr>
                <w:sz w:val="26"/>
                <w:szCs w:val="26"/>
              </w:rPr>
            </w:pPr>
            <w:r w:rsidRPr="00FE6D3A">
              <w:rPr>
                <w:sz w:val="26"/>
                <w:szCs w:val="26"/>
              </w:rPr>
              <w:t xml:space="preserve">- Đánh giá khả năng thực hiện hợp đồng trên cơ sở: </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Tính khả thi về nguồn vốn để thực hiện hợp đồng, vốn đối</w:t>
            </w:r>
          </w:p>
          <w:p w:rsidR="00FE6D3A" w:rsidRPr="00FE6D3A" w:rsidRDefault="00FE6D3A" w:rsidP="00FE6D3A">
            <w:pPr>
              <w:tabs>
                <w:tab w:val="num" w:pos="1440"/>
              </w:tabs>
              <w:overflowPunct w:val="0"/>
              <w:autoSpaceDE w:val="0"/>
              <w:autoSpaceDN w:val="0"/>
              <w:adjustRightInd w:val="0"/>
              <w:jc w:val="both"/>
              <w:textAlignment w:val="baseline"/>
              <w:rPr>
                <w:sz w:val="26"/>
                <w:szCs w:val="26"/>
              </w:rPr>
            </w:pPr>
            <w:r w:rsidRPr="00FE6D3A">
              <w:rPr>
                <w:sz w:val="26"/>
                <w:szCs w:val="26"/>
              </w:rPr>
              <w:t xml:space="preserve">      ứng tham gia;</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 xml:space="preserve">Khả năng cung cấp hàng hóa/dịch vụ, các yếu tố đầu vào; </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Thời hạn thực hiện hợp đồng phù hợp với hợp đồng đầu ra;</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Năng lực máy móc, trang thiết bị, công nghệ;</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 xml:space="preserve">Năng lực, kinh nghiệm điều hành của Ban lãnh đạo, đội ngũ quản lý thi công; </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Đánh giá cách thức, phương thức kiểm soát việc thực hiện phương án được bảo lãnh của khách hàng.</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bảo hành</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Nội dung Biên bản bàn giao, nghiệm thu hàng hóa/dịch vụ theo hợp đồng: Chất lượng hàng hóa/dịch vụ; thời điểm bàn giao, nghiệm thu; Đại diện các bên ký kết biên bản bàn giao, nghiệm thu.</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thực hiện việc sửa chữa, thay thế, bảo hành của khách hàng, của nhà cung cấp đầu vào ...</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tài chính của khách hàng để thực hiện nghĩa vụ bảo hành sản phẩm, hàng hóa.</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w:t>
            </w:r>
          </w:p>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thanh toán</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Số tiền, thời hạn thanh toán, điều khoản về thanh toán;</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phương án kinh doanh của khách hàng trên cơ sở hợp đồng đầu vào, đầu ra; hiệu quả kinh tế của phương án;</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Khả năng giám sát việc nhập, xuất hàng hóa;</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Khả năng tiêu thụ sản phẩm; các khách hàng tiêu thụ lớn.</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lastRenderedPageBreak/>
              <w:t>Đánh giá về nguồn vốn thanh toán khi đến hạn thanh toán theo hợp đồng: nguồn vốn tự có, doanh thu từ hợp đồng đầu ra, nguồn vốn vay.</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Điều kiện và môi trường kinh doanh, kinh nghiệm tổ chức kinh doanh của bên được bảo lãnh.</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lastRenderedPageBreak/>
              <w:t>Bảo lãnh vay vốn</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tất cả các điều kiện như một khoản vay theo quy định hiện hành.</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Nhà ở hình thành trong tương lai</w:t>
            </w:r>
          </w:p>
        </w:tc>
        <w:tc>
          <w:tcPr>
            <w:tcW w:w="3778" w:type="pct"/>
          </w:tcPr>
          <w:p w:rsidR="00FE6D3A" w:rsidRPr="00FE6D3A" w:rsidRDefault="00FE6D3A" w:rsidP="00FE6D3A">
            <w:pPr>
              <w:jc w:val="both"/>
              <w:rPr>
                <w:bCs/>
                <w:sz w:val="26"/>
                <w:szCs w:val="26"/>
              </w:rPr>
            </w:pPr>
            <w:r w:rsidRPr="00FE6D3A">
              <w:rPr>
                <w:bCs/>
                <w:sz w:val="26"/>
                <w:szCs w:val="26"/>
              </w:rPr>
              <w:t>- Dự án của chủ đầu tư đáp ứng đủ các điều kiện của bất động sản hình thành trong tương lai được đưa vào kinh doanh theo quy định tại Điều 55 Luật Kinh doanh bất động sản và quy định của pháp luật có liên quan.</w:t>
            </w:r>
          </w:p>
          <w:p w:rsidR="00FE6D3A" w:rsidRPr="00FE6D3A" w:rsidRDefault="00FE6D3A" w:rsidP="00FE6D3A">
            <w:pPr>
              <w:overflowPunct w:val="0"/>
              <w:autoSpaceDE w:val="0"/>
              <w:autoSpaceDN w:val="0"/>
              <w:adjustRightInd w:val="0"/>
              <w:jc w:val="both"/>
              <w:textAlignment w:val="baseline"/>
              <w:rPr>
                <w:sz w:val="26"/>
                <w:szCs w:val="26"/>
              </w:rPr>
            </w:pPr>
            <w:r w:rsidRPr="00FE6D3A">
              <w:rPr>
                <w:bCs/>
                <w:sz w:val="26"/>
                <w:szCs w:val="26"/>
              </w:rPr>
              <w:t>- Hợp đồng mua, thuê mua nhà ở HTTTL</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đấu giá tài sản</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 xml:space="preserve">Đánh giá khả năng tài chính cúa khách hàng có đảm bảo để thực hiện nghĩa vụ  </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thực hiện nghĩa vụ ký quỹ để bảo đảm thực hiện dự án đầu tư</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tài chính cúa khách hàng có đảm bảo để thực hiện nghĩa vụ</w:t>
            </w:r>
          </w:p>
        </w:tc>
      </w:tr>
    </w:tbl>
    <w:p w:rsidR="00997C9A" w:rsidRPr="00AB4760" w:rsidRDefault="00EA266A" w:rsidP="00AB4760">
      <w:pPr>
        <w:pStyle w:val="ListParagraph"/>
        <w:tabs>
          <w:tab w:val="left" w:pos="567"/>
        </w:tabs>
        <w:spacing w:before="120" w:line="240" w:lineRule="auto"/>
        <w:ind w:left="0" w:firstLine="567"/>
        <w:jc w:val="both"/>
        <w:rPr>
          <w:b/>
          <w:sz w:val="26"/>
          <w:szCs w:val="26"/>
          <w:lang w:val="nl-NL"/>
        </w:rPr>
      </w:pPr>
      <w:r w:rsidRPr="00AB4760">
        <w:rPr>
          <w:b/>
          <w:bCs/>
          <w:sz w:val="26"/>
          <w:szCs w:val="26"/>
          <w:lang w:val="vi-VN"/>
        </w:rPr>
        <w:t>VI</w:t>
      </w:r>
      <w:r w:rsidRPr="00AB4760">
        <w:rPr>
          <w:sz w:val="26"/>
          <w:szCs w:val="26"/>
        </w:rPr>
        <w:t xml:space="preserve">. </w:t>
      </w:r>
      <w:r w:rsidRPr="00AB4760">
        <w:rPr>
          <w:b/>
          <w:sz w:val="26"/>
          <w:szCs w:val="26"/>
          <w:lang w:val="nl-NL"/>
        </w:rPr>
        <w:t xml:space="preserve">BIỆN PHÁP BẢO ĐẢM </w:t>
      </w:r>
      <w:r w:rsidRPr="00AB4760">
        <w:rPr>
          <w:b/>
          <w:sz w:val="26"/>
          <w:szCs w:val="26"/>
          <w:lang w:val="vi-VN"/>
        </w:rPr>
        <w:t>CHO NGHĨA VỤ CỦA KHÁCH HÀNG</w:t>
      </w:r>
      <w:r w:rsidRPr="00AB4760">
        <w:rPr>
          <w:b/>
          <w:sz w:val="26"/>
          <w:szCs w:val="26"/>
          <w:lang w:val="nl-NL"/>
        </w:rPr>
        <w:t xml:space="preserve"> </w:t>
      </w:r>
    </w:p>
    <w:p w:rsidR="00991DF3" w:rsidRPr="007E58D0" w:rsidRDefault="00991DF3" w:rsidP="00991DF3">
      <w:pPr>
        <w:ind w:firstLine="567"/>
        <w:jc w:val="both"/>
        <w:rPr>
          <w:rFonts w:eastAsia="Calibri"/>
          <w:bCs/>
          <w:sz w:val="26"/>
          <w:szCs w:val="26"/>
          <w:highlight w:val="yellow"/>
          <w:lang w:val="fr-FR"/>
        </w:rPr>
      </w:pPr>
      <w:r w:rsidRPr="007E58D0">
        <w:rPr>
          <w:rFonts w:eastAsia="Calibri"/>
          <w:bCs/>
          <w:sz w:val="26"/>
          <w:szCs w:val="26"/>
          <w:highlight w:val="yellow"/>
          <w:lang w:val="fr-FR"/>
        </w:rPr>
        <w:t>* Trường hợp cho vay không có bảo đảm 100% hoặc một phần không có tài sản bảo đảm (trừ trường hợp ** dưới đây) thì trình bày như sau :</w:t>
      </w:r>
    </w:p>
    <w:p w:rsidR="00991DF3" w:rsidRPr="007E58D0" w:rsidRDefault="00991DF3" w:rsidP="00991DF3">
      <w:pPr>
        <w:ind w:firstLine="567"/>
        <w:jc w:val="both"/>
        <w:rPr>
          <w:sz w:val="26"/>
          <w:szCs w:val="26"/>
          <w:lang w:val="fr-FR"/>
        </w:rPr>
      </w:pPr>
      <w:r w:rsidRPr="007E58D0">
        <w:rPr>
          <w:sz w:val="26"/>
          <w:szCs w:val="26"/>
          <w:lang w:val="fr-FR"/>
        </w:rPr>
        <w:t>- Căn cứ khoản 1 Điều 38A Quy chế 1551/QC-HĐTV-TD ngày 27/12/2024 về sửa đổi, bổ sung một số điều của Quy chế số 879/QC-HĐTV-TD ngày 28/12/2021, điều kiện cấp tín dụng không có tài sản bảo đảm như sau:</w:t>
      </w:r>
    </w:p>
    <w:p w:rsidR="00991DF3" w:rsidRPr="007E58D0" w:rsidRDefault="00991DF3" w:rsidP="00991DF3">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991DF3" w:rsidRPr="007E58D0" w:rsidTr="00B47885">
        <w:tc>
          <w:tcPr>
            <w:tcW w:w="2093" w:type="dxa"/>
            <w:vMerge w:val="restart"/>
            <w:vAlign w:val="center"/>
          </w:tcPr>
          <w:p w:rsidR="00991DF3" w:rsidRPr="007E58D0" w:rsidRDefault="00991DF3" w:rsidP="00B47885">
            <w:pPr>
              <w:jc w:val="center"/>
              <w:rPr>
                <w:b/>
                <w:sz w:val="26"/>
                <w:szCs w:val="26"/>
                <w:lang w:val="fr-FR" w:eastAsia="en-US"/>
              </w:rPr>
            </w:pPr>
            <w:r w:rsidRPr="007E58D0">
              <w:rPr>
                <w:b/>
                <w:sz w:val="26"/>
                <w:szCs w:val="26"/>
                <w:lang w:val="fr-FR" w:eastAsia="en-US"/>
              </w:rPr>
              <w:t>Tỷ lệ cấp tín dụng không được bảo đảm so với tổng mức dư nợ cấp tín dụng (không bao gồm cho vay trung, dài hạn)</w:t>
            </w:r>
          </w:p>
        </w:tc>
        <w:tc>
          <w:tcPr>
            <w:tcW w:w="7761" w:type="dxa"/>
            <w:gridSpan w:val="4"/>
            <w:vAlign w:val="center"/>
          </w:tcPr>
          <w:p w:rsidR="00991DF3" w:rsidRPr="007E58D0" w:rsidRDefault="00991DF3" w:rsidP="00B47885">
            <w:pPr>
              <w:jc w:val="center"/>
              <w:rPr>
                <w:b/>
                <w:sz w:val="26"/>
                <w:szCs w:val="26"/>
                <w:lang w:val="fr-FR" w:eastAsia="en-US"/>
              </w:rPr>
            </w:pPr>
            <w:r w:rsidRPr="007E58D0">
              <w:rPr>
                <w:b/>
                <w:sz w:val="26"/>
                <w:szCs w:val="26"/>
                <w:lang w:val="fr-FR" w:eastAsia="en-US"/>
              </w:rPr>
              <w:t>Điều kiện</w:t>
            </w:r>
          </w:p>
        </w:tc>
      </w:tr>
      <w:tr w:rsidR="00991DF3" w:rsidRPr="007E58D0" w:rsidTr="00B47885">
        <w:tc>
          <w:tcPr>
            <w:tcW w:w="2093" w:type="dxa"/>
            <w:vMerge/>
            <w:vAlign w:val="center"/>
          </w:tcPr>
          <w:p w:rsidR="00991DF3" w:rsidRPr="007E58D0" w:rsidRDefault="00991DF3" w:rsidP="00B47885">
            <w:pPr>
              <w:jc w:val="center"/>
              <w:rPr>
                <w:b/>
                <w:sz w:val="26"/>
                <w:szCs w:val="26"/>
                <w:lang w:val="fr-FR" w:eastAsia="en-US"/>
              </w:rPr>
            </w:pPr>
          </w:p>
        </w:tc>
        <w:tc>
          <w:tcPr>
            <w:tcW w:w="1701" w:type="dxa"/>
            <w:vAlign w:val="center"/>
          </w:tcPr>
          <w:p w:rsidR="00991DF3" w:rsidRPr="007E58D0" w:rsidRDefault="00991DF3" w:rsidP="00B47885">
            <w:pPr>
              <w:jc w:val="center"/>
              <w:rPr>
                <w:b/>
                <w:sz w:val="26"/>
                <w:szCs w:val="26"/>
                <w:lang w:val="fr-FR" w:eastAsia="en-US"/>
              </w:rPr>
            </w:pPr>
            <w:r w:rsidRPr="007E58D0">
              <w:rPr>
                <w:b/>
                <w:sz w:val="26"/>
                <w:szCs w:val="26"/>
                <w:lang w:val="fr-FR" w:eastAsia="en-US"/>
              </w:rPr>
              <w:t>Thời gian quan hệ tín dụng tại Agribank và/hoặc TCTD khác</w:t>
            </w:r>
          </w:p>
        </w:tc>
        <w:tc>
          <w:tcPr>
            <w:tcW w:w="2693" w:type="dxa"/>
            <w:vAlign w:val="center"/>
          </w:tcPr>
          <w:p w:rsidR="00991DF3" w:rsidRPr="007E58D0" w:rsidRDefault="00991DF3" w:rsidP="00B47885">
            <w:pPr>
              <w:jc w:val="center"/>
              <w:rPr>
                <w:b/>
                <w:sz w:val="26"/>
                <w:szCs w:val="26"/>
                <w:lang w:val="fr-FR" w:eastAsia="en-US"/>
              </w:rPr>
            </w:pPr>
            <w:r w:rsidRPr="007E58D0">
              <w:rPr>
                <w:b/>
                <w:sz w:val="26"/>
                <w:szCs w:val="26"/>
                <w:lang w:val="fr-FR" w:eastAsia="en-US"/>
              </w:rPr>
              <w:t>Nợ xấu, nợ bán cho VAMC, nợ xử lý rủi ro tại Agribank và/hoặc các TCTD khác (tính đến thời điểm thẩm định cấp tín dụng)</w:t>
            </w:r>
          </w:p>
        </w:tc>
        <w:tc>
          <w:tcPr>
            <w:tcW w:w="1701" w:type="dxa"/>
            <w:vAlign w:val="center"/>
          </w:tcPr>
          <w:p w:rsidR="00991DF3" w:rsidRPr="007E58D0" w:rsidRDefault="00991DF3" w:rsidP="00B47885">
            <w:pPr>
              <w:jc w:val="center"/>
              <w:rPr>
                <w:b/>
                <w:sz w:val="26"/>
                <w:szCs w:val="26"/>
                <w:lang w:val="fr-FR" w:eastAsia="en-US"/>
              </w:rPr>
            </w:pPr>
            <w:r w:rsidRPr="007E58D0">
              <w:rPr>
                <w:b/>
                <w:sz w:val="26"/>
                <w:szCs w:val="26"/>
                <w:lang w:val="fr-FR" w:eastAsia="en-US"/>
              </w:rPr>
              <w:t>Xếp hạng khách hàng tại thời điểm quyết định cấp tín dụng</w:t>
            </w:r>
          </w:p>
        </w:tc>
        <w:tc>
          <w:tcPr>
            <w:tcW w:w="1666" w:type="dxa"/>
            <w:vAlign w:val="center"/>
          </w:tcPr>
          <w:p w:rsidR="00991DF3" w:rsidRPr="007E58D0" w:rsidRDefault="00991DF3" w:rsidP="00B47885">
            <w:pPr>
              <w:jc w:val="center"/>
              <w:rPr>
                <w:b/>
                <w:sz w:val="26"/>
                <w:szCs w:val="26"/>
                <w:lang w:val="fr-FR" w:eastAsia="en-US"/>
              </w:rPr>
            </w:pPr>
            <w:r w:rsidRPr="007E58D0">
              <w:rPr>
                <w:b/>
                <w:sz w:val="26"/>
                <w:szCs w:val="26"/>
                <w:lang w:val="fr-FR" w:eastAsia="en-US"/>
              </w:rPr>
              <w:t>Báo cáo tài chính được kiểm toán có ý kiến chấp nhận toàn phần</w:t>
            </w:r>
          </w:p>
        </w:tc>
      </w:tr>
      <w:tr w:rsidR="00991DF3" w:rsidRPr="007E58D0" w:rsidTr="00B47885">
        <w:tc>
          <w:tcPr>
            <w:tcW w:w="2093" w:type="dxa"/>
            <w:vAlign w:val="center"/>
          </w:tcPr>
          <w:p w:rsidR="00991DF3" w:rsidRPr="007E58D0" w:rsidRDefault="00991DF3" w:rsidP="00B47885">
            <w:pPr>
              <w:rPr>
                <w:sz w:val="26"/>
                <w:szCs w:val="26"/>
                <w:lang w:val="vi-VN" w:eastAsia="en-US"/>
              </w:rPr>
            </w:pPr>
            <w:r w:rsidRPr="007E58D0">
              <w:rPr>
                <w:sz w:val="26"/>
                <w:szCs w:val="26"/>
                <w:lang w:val="vi-VN" w:eastAsia="en-US"/>
              </w:rPr>
              <w:t>Tối đa 100%</w:t>
            </w:r>
          </w:p>
        </w:tc>
        <w:tc>
          <w:tcPr>
            <w:tcW w:w="1701" w:type="dxa"/>
            <w:vAlign w:val="center"/>
          </w:tcPr>
          <w:p w:rsidR="00991DF3" w:rsidRPr="007E58D0" w:rsidRDefault="00991DF3" w:rsidP="00B47885">
            <w:pPr>
              <w:rPr>
                <w:sz w:val="26"/>
                <w:szCs w:val="26"/>
                <w:lang w:val="fr-FR" w:eastAsia="en-US"/>
              </w:rPr>
            </w:pPr>
            <w:r w:rsidRPr="007E58D0">
              <w:rPr>
                <w:sz w:val="26"/>
                <w:szCs w:val="26"/>
                <w:lang w:val="fr-FR" w:eastAsia="en-US"/>
              </w:rPr>
              <w:t>Tối thiểu 02 (hai) năm</w:t>
            </w:r>
          </w:p>
        </w:tc>
        <w:tc>
          <w:tcPr>
            <w:tcW w:w="2693" w:type="dxa"/>
            <w:vAlign w:val="center"/>
          </w:tcPr>
          <w:p w:rsidR="00991DF3" w:rsidRPr="007E58D0" w:rsidRDefault="00991DF3" w:rsidP="00B47885">
            <w:pPr>
              <w:rPr>
                <w:sz w:val="26"/>
                <w:szCs w:val="26"/>
                <w:lang w:val="vi-VN" w:eastAsia="en-US"/>
              </w:rPr>
            </w:pPr>
            <w:r w:rsidRPr="007E58D0">
              <w:rPr>
                <w:sz w:val="26"/>
                <w:szCs w:val="26"/>
                <w:lang w:val="vi-VN" w:eastAsia="en-US"/>
              </w:rPr>
              <w:t>Không có trong 03 (ba) năm liên tục gần nhất</w:t>
            </w:r>
          </w:p>
        </w:tc>
        <w:tc>
          <w:tcPr>
            <w:tcW w:w="1701" w:type="dxa"/>
            <w:vAlign w:val="center"/>
          </w:tcPr>
          <w:p w:rsidR="00991DF3" w:rsidRPr="007E58D0" w:rsidRDefault="00991DF3" w:rsidP="00B47885">
            <w:pPr>
              <w:rPr>
                <w:sz w:val="26"/>
                <w:szCs w:val="26"/>
                <w:lang w:val="vi-VN" w:eastAsia="en-US"/>
              </w:rPr>
            </w:pPr>
            <w:r w:rsidRPr="007E58D0">
              <w:rPr>
                <w:sz w:val="26"/>
                <w:szCs w:val="26"/>
                <w:lang w:val="vi-VN" w:eastAsia="en-US"/>
              </w:rPr>
              <w:t>A1, A2</w:t>
            </w:r>
          </w:p>
        </w:tc>
        <w:tc>
          <w:tcPr>
            <w:tcW w:w="1666" w:type="dxa"/>
            <w:vAlign w:val="center"/>
          </w:tcPr>
          <w:p w:rsidR="00991DF3" w:rsidRPr="007E58D0" w:rsidRDefault="00991DF3" w:rsidP="00B47885">
            <w:pPr>
              <w:rPr>
                <w:sz w:val="26"/>
                <w:szCs w:val="26"/>
                <w:lang w:val="vi-VN" w:eastAsia="en-US"/>
              </w:rPr>
            </w:pPr>
            <w:r w:rsidRPr="007E58D0">
              <w:rPr>
                <w:sz w:val="26"/>
                <w:szCs w:val="26"/>
                <w:lang w:val="vi-VN" w:eastAsia="en-US"/>
              </w:rPr>
              <w:t>02 (hai) năm gần nhất</w:t>
            </w:r>
          </w:p>
        </w:tc>
      </w:tr>
      <w:tr w:rsidR="00991DF3" w:rsidRPr="007E58D0" w:rsidTr="00B47885">
        <w:tc>
          <w:tcPr>
            <w:tcW w:w="2093" w:type="dxa"/>
            <w:vAlign w:val="center"/>
          </w:tcPr>
          <w:p w:rsidR="00991DF3" w:rsidRPr="007E58D0" w:rsidRDefault="00991DF3" w:rsidP="00B47885">
            <w:pPr>
              <w:rPr>
                <w:sz w:val="26"/>
                <w:szCs w:val="26"/>
                <w:lang w:val="vi-VN" w:eastAsia="en-US"/>
              </w:rPr>
            </w:pPr>
            <w:r w:rsidRPr="007E58D0">
              <w:rPr>
                <w:sz w:val="26"/>
                <w:szCs w:val="26"/>
                <w:lang w:val="vi-VN" w:eastAsia="en-US"/>
              </w:rPr>
              <w:t>Tối đa 80%</w:t>
            </w:r>
          </w:p>
        </w:tc>
        <w:tc>
          <w:tcPr>
            <w:tcW w:w="1701" w:type="dxa"/>
            <w:vMerge w:val="restart"/>
            <w:vAlign w:val="center"/>
          </w:tcPr>
          <w:p w:rsidR="00991DF3" w:rsidRPr="007E58D0" w:rsidRDefault="00991DF3" w:rsidP="00B47885">
            <w:pPr>
              <w:rPr>
                <w:sz w:val="26"/>
                <w:szCs w:val="26"/>
                <w:lang w:val="fr-FR" w:eastAsia="en-US"/>
              </w:rPr>
            </w:pPr>
            <w:r w:rsidRPr="007E58D0">
              <w:rPr>
                <w:sz w:val="26"/>
                <w:szCs w:val="26"/>
                <w:lang w:val="fr-FR" w:eastAsia="en-US"/>
              </w:rPr>
              <w:t>Tối thiểu 01 (một) năm</w:t>
            </w:r>
          </w:p>
        </w:tc>
        <w:tc>
          <w:tcPr>
            <w:tcW w:w="2693" w:type="dxa"/>
            <w:vAlign w:val="center"/>
          </w:tcPr>
          <w:p w:rsidR="00991DF3" w:rsidRPr="007E58D0" w:rsidRDefault="00991DF3" w:rsidP="00B47885">
            <w:pPr>
              <w:rPr>
                <w:sz w:val="26"/>
                <w:szCs w:val="26"/>
                <w:lang w:val="vi-VN" w:eastAsia="en-US"/>
              </w:rPr>
            </w:pPr>
            <w:r w:rsidRPr="007E58D0">
              <w:rPr>
                <w:sz w:val="26"/>
                <w:szCs w:val="26"/>
                <w:lang w:val="vi-VN" w:eastAsia="en-US"/>
              </w:rPr>
              <w:t>Không có trong 03 (ba) năm liên tục gần nhất</w:t>
            </w:r>
          </w:p>
        </w:tc>
        <w:tc>
          <w:tcPr>
            <w:tcW w:w="1701" w:type="dxa"/>
            <w:vAlign w:val="center"/>
          </w:tcPr>
          <w:p w:rsidR="00991DF3" w:rsidRPr="007E58D0" w:rsidRDefault="00991DF3" w:rsidP="00B47885">
            <w:pPr>
              <w:rPr>
                <w:sz w:val="26"/>
                <w:szCs w:val="26"/>
                <w:lang w:val="vi-VN" w:eastAsia="en-US"/>
              </w:rPr>
            </w:pPr>
            <w:r w:rsidRPr="007E58D0">
              <w:rPr>
                <w:sz w:val="26"/>
                <w:szCs w:val="26"/>
                <w:lang w:val="vi-VN" w:eastAsia="en-US"/>
              </w:rPr>
              <w:t>A1, A2, A3, A4</w:t>
            </w:r>
          </w:p>
        </w:tc>
        <w:tc>
          <w:tcPr>
            <w:tcW w:w="1666" w:type="dxa"/>
            <w:vAlign w:val="center"/>
          </w:tcPr>
          <w:p w:rsidR="00991DF3" w:rsidRPr="007E58D0" w:rsidRDefault="00991DF3" w:rsidP="00B47885">
            <w:pPr>
              <w:rPr>
                <w:sz w:val="26"/>
                <w:szCs w:val="26"/>
                <w:lang w:val="vi-VN" w:eastAsia="en-US"/>
              </w:rPr>
            </w:pPr>
            <w:r w:rsidRPr="007E58D0">
              <w:rPr>
                <w:sz w:val="26"/>
                <w:szCs w:val="26"/>
                <w:lang w:val="vi-VN" w:eastAsia="en-US"/>
              </w:rPr>
              <w:t>02 (hai) năm gần nhất</w:t>
            </w:r>
          </w:p>
        </w:tc>
      </w:tr>
      <w:tr w:rsidR="00991DF3" w:rsidRPr="007E58D0" w:rsidTr="00B47885">
        <w:tc>
          <w:tcPr>
            <w:tcW w:w="2093" w:type="dxa"/>
            <w:vAlign w:val="center"/>
          </w:tcPr>
          <w:p w:rsidR="00991DF3" w:rsidRPr="007E58D0" w:rsidRDefault="00991DF3" w:rsidP="00B47885">
            <w:pPr>
              <w:rPr>
                <w:sz w:val="26"/>
                <w:szCs w:val="26"/>
                <w:lang w:val="vi-VN" w:eastAsia="en-US"/>
              </w:rPr>
            </w:pPr>
            <w:r w:rsidRPr="007E58D0">
              <w:rPr>
                <w:sz w:val="26"/>
                <w:szCs w:val="26"/>
                <w:lang w:val="vi-VN" w:eastAsia="en-US"/>
              </w:rPr>
              <w:t>Tối đa 60%</w:t>
            </w:r>
          </w:p>
        </w:tc>
        <w:tc>
          <w:tcPr>
            <w:tcW w:w="1701" w:type="dxa"/>
            <w:vMerge/>
            <w:vAlign w:val="center"/>
          </w:tcPr>
          <w:p w:rsidR="00991DF3" w:rsidRPr="007E58D0" w:rsidRDefault="00991DF3" w:rsidP="00B47885">
            <w:pPr>
              <w:rPr>
                <w:sz w:val="26"/>
                <w:szCs w:val="26"/>
                <w:lang w:val="fr-FR" w:eastAsia="en-US"/>
              </w:rPr>
            </w:pPr>
          </w:p>
        </w:tc>
        <w:tc>
          <w:tcPr>
            <w:tcW w:w="2693" w:type="dxa"/>
            <w:vAlign w:val="center"/>
          </w:tcPr>
          <w:p w:rsidR="00991DF3" w:rsidRPr="007E58D0" w:rsidRDefault="00991DF3" w:rsidP="00B47885">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991DF3" w:rsidRPr="007E58D0" w:rsidRDefault="00991DF3" w:rsidP="00B47885">
            <w:pPr>
              <w:rPr>
                <w:sz w:val="26"/>
                <w:szCs w:val="26"/>
                <w:lang w:val="vi-VN" w:eastAsia="en-US"/>
              </w:rPr>
            </w:pPr>
            <w:r w:rsidRPr="007E58D0">
              <w:rPr>
                <w:sz w:val="26"/>
                <w:szCs w:val="26"/>
                <w:lang w:val="vi-VN" w:eastAsia="en-US"/>
              </w:rPr>
              <w:t>Từ A1 đến A8</w:t>
            </w:r>
          </w:p>
        </w:tc>
        <w:tc>
          <w:tcPr>
            <w:tcW w:w="1666" w:type="dxa"/>
            <w:vAlign w:val="center"/>
          </w:tcPr>
          <w:p w:rsidR="00991DF3" w:rsidRPr="007E58D0" w:rsidRDefault="00991DF3" w:rsidP="00B47885">
            <w:pPr>
              <w:rPr>
                <w:sz w:val="26"/>
                <w:szCs w:val="26"/>
                <w:lang w:val="vi-VN" w:eastAsia="en-US"/>
              </w:rPr>
            </w:pPr>
            <w:r w:rsidRPr="007E58D0">
              <w:rPr>
                <w:sz w:val="26"/>
                <w:szCs w:val="26"/>
                <w:lang w:val="vi-VN" w:eastAsia="en-US"/>
              </w:rPr>
              <w:t>01 (một) năm gần nhất</w:t>
            </w:r>
          </w:p>
        </w:tc>
      </w:tr>
      <w:tr w:rsidR="00991DF3" w:rsidRPr="007E58D0" w:rsidTr="00B47885">
        <w:tc>
          <w:tcPr>
            <w:tcW w:w="2093" w:type="dxa"/>
            <w:vAlign w:val="center"/>
          </w:tcPr>
          <w:p w:rsidR="00991DF3" w:rsidRPr="007E58D0" w:rsidRDefault="00991DF3" w:rsidP="00B47885">
            <w:pPr>
              <w:rPr>
                <w:sz w:val="26"/>
                <w:szCs w:val="26"/>
                <w:lang w:val="vi-VN" w:eastAsia="en-US"/>
              </w:rPr>
            </w:pPr>
            <w:r w:rsidRPr="007E58D0">
              <w:rPr>
                <w:sz w:val="26"/>
                <w:szCs w:val="26"/>
                <w:lang w:val="vi-VN" w:eastAsia="en-US"/>
              </w:rPr>
              <w:t>Tối đa 40%</w:t>
            </w:r>
          </w:p>
        </w:tc>
        <w:tc>
          <w:tcPr>
            <w:tcW w:w="1701" w:type="dxa"/>
            <w:vMerge w:val="restart"/>
            <w:vAlign w:val="center"/>
          </w:tcPr>
          <w:p w:rsidR="00991DF3" w:rsidRPr="007E58D0" w:rsidRDefault="00991DF3" w:rsidP="00B47885">
            <w:pPr>
              <w:rPr>
                <w:sz w:val="26"/>
                <w:szCs w:val="26"/>
                <w:lang w:val="fr-FR" w:eastAsia="en-US"/>
              </w:rPr>
            </w:pPr>
            <w:r w:rsidRPr="007E58D0">
              <w:rPr>
                <w:noProof/>
                <w:sz w:val="26"/>
                <w:szCs w:val="26"/>
                <w:lang w:val="vi-VN"/>
              </w:rPr>
              <mc:AlternateContent>
                <mc:Choice Requires="wps">
                  <w:drawing>
                    <wp:anchor distT="0" distB="0" distL="114300" distR="114300" simplePos="0" relativeHeight="251662336" behindDoc="0" locked="0" layoutInCell="1" allowOverlap="1" wp14:anchorId="7E202C95" wp14:editId="335B5594">
                      <wp:simplePos x="0" y="0"/>
                      <wp:positionH relativeFrom="column">
                        <wp:posOffset>-3810</wp:posOffset>
                      </wp:positionH>
                      <wp:positionV relativeFrom="paragraph">
                        <wp:posOffset>66040</wp:posOffset>
                      </wp:positionV>
                      <wp:extent cx="962025" cy="99060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"/>
                  </w:pict>
                </mc:Fallback>
              </mc:AlternateContent>
            </w:r>
          </w:p>
        </w:tc>
        <w:tc>
          <w:tcPr>
            <w:tcW w:w="2693" w:type="dxa"/>
            <w:vAlign w:val="center"/>
          </w:tcPr>
          <w:p w:rsidR="00991DF3" w:rsidRPr="007E58D0" w:rsidRDefault="00991DF3" w:rsidP="00B47885">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991DF3" w:rsidRPr="007E58D0" w:rsidRDefault="00991DF3" w:rsidP="00B47885">
            <w:pPr>
              <w:rPr>
                <w:sz w:val="26"/>
                <w:szCs w:val="26"/>
                <w:lang w:val="vi-VN" w:eastAsia="en-US"/>
              </w:rPr>
            </w:pPr>
            <w:r w:rsidRPr="007E58D0">
              <w:rPr>
                <w:sz w:val="26"/>
                <w:szCs w:val="26"/>
                <w:lang w:val="vi-VN" w:eastAsia="en-US"/>
              </w:rPr>
              <w:t>Từ A1 đến A10</w:t>
            </w:r>
          </w:p>
        </w:tc>
        <w:tc>
          <w:tcPr>
            <w:tcW w:w="1666" w:type="dxa"/>
            <w:vMerge w:val="restart"/>
            <w:vAlign w:val="center"/>
          </w:tcPr>
          <w:p w:rsidR="00991DF3" w:rsidRPr="007E58D0" w:rsidRDefault="00991DF3" w:rsidP="00B47885">
            <w:pPr>
              <w:rPr>
                <w:sz w:val="26"/>
                <w:szCs w:val="26"/>
                <w:lang w:val="fr-FR" w:eastAsia="en-US"/>
              </w:rPr>
            </w:pPr>
            <w:r w:rsidRPr="007E58D0">
              <w:rPr>
                <w:noProof/>
                <w:sz w:val="26"/>
                <w:szCs w:val="26"/>
                <w:lang w:val="vi-VN"/>
              </w:rPr>
              <mc:AlternateContent>
                <mc:Choice Requires="wps">
                  <w:drawing>
                    <wp:anchor distT="0" distB="0" distL="114300" distR="114300" simplePos="0" relativeHeight="251663360" behindDoc="0" locked="0" layoutInCell="1" allowOverlap="1" wp14:anchorId="51EED592" wp14:editId="528434D4">
                      <wp:simplePos x="0" y="0"/>
                      <wp:positionH relativeFrom="column">
                        <wp:posOffset>-22860</wp:posOffset>
                      </wp:positionH>
                      <wp:positionV relativeFrom="paragraph">
                        <wp:posOffset>18415</wp:posOffset>
                      </wp:positionV>
                      <wp:extent cx="923925" cy="10763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OAnMt98BAACuAwAADgAAAAAAAAAAAAAAAAAuAgAAZHJzL2Uyb0RvYy54bWxQSwECLQAUAAYA&#10;CAAAACEAeGVl/t0AAAAIAQAADwAAAAAAAAAAAAAAAAA5BAAAZHJzL2Rvd25yZXYueG1sUEsFBgAA&#10;AAAEAAQA8wAAAEMFAAAAAA==&#10;"/>
                  </w:pict>
                </mc:Fallback>
              </mc:AlternateContent>
            </w:r>
          </w:p>
        </w:tc>
      </w:tr>
      <w:tr w:rsidR="00991DF3" w:rsidRPr="007E58D0" w:rsidTr="00B47885">
        <w:tc>
          <w:tcPr>
            <w:tcW w:w="2093" w:type="dxa"/>
            <w:vAlign w:val="center"/>
          </w:tcPr>
          <w:p w:rsidR="00991DF3" w:rsidRPr="007E58D0" w:rsidRDefault="00991DF3" w:rsidP="00B47885">
            <w:pPr>
              <w:rPr>
                <w:sz w:val="26"/>
                <w:szCs w:val="26"/>
                <w:lang w:val="vi-VN" w:eastAsia="en-US"/>
              </w:rPr>
            </w:pPr>
            <w:r w:rsidRPr="007E58D0">
              <w:rPr>
                <w:sz w:val="26"/>
                <w:szCs w:val="26"/>
                <w:lang w:val="vi-VN" w:eastAsia="en-US"/>
              </w:rPr>
              <w:t>Tối đa 20%</w:t>
            </w:r>
          </w:p>
        </w:tc>
        <w:tc>
          <w:tcPr>
            <w:tcW w:w="1701" w:type="dxa"/>
            <w:vMerge/>
          </w:tcPr>
          <w:p w:rsidR="00991DF3" w:rsidRPr="007E58D0" w:rsidRDefault="00991DF3" w:rsidP="00B47885">
            <w:pPr>
              <w:jc w:val="both"/>
              <w:rPr>
                <w:sz w:val="26"/>
                <w:szCs w:val="26"/>
                <w:lang w:val="fr-FR" w:eastAsia="en-US"/>
              </w:rPr>
            </w:pPr>
          </w:p>
        </w:tc>
        <w:tc>
          <w:tcPr>
            <w:tcW w:w="2693" w:type="dxa"/>
            <w:vAlign w:val="center"/>
          </w:tcPr>
          <w:p w:rsidR="00991DF3" w:rsidRPr="007E58D0" w:rsidRDefault="00991DF3" w:rsidP="00B47885">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991DF3" w:rsidRPr="007E58D0" w:rsidRDefault="00991DF3" w:rsidP="00B47885">
            <w:pPr>
              <w:rPr>
                <w:sz w:val="26"/>
                <w:szCs w:val="26"/>
                <w:lang w:val="vi-VN" w:eastAsia="en-US"/>
              </w:rPr>
            </w:pPr>
            <w:r w:rsidRPr="007E58D0">
              <w:rPr>
                <w:sz w:val="26"/>
                <w:szCs w:val="26"/>
                <w:lang w:val="vi-VN" w:eastAsia="en-US"/>
              </w:rPr>
              <w:t>Từ A11 đên A12</w:t>
            </w:r>
          </w:p>
        </w:tc>
        <w:tc>
          <w:tcPr>
            <w:tcW w:w="1666" w:type="dxa"/>
            <w:vMerge/>
          </w:tcPr>
          <w:p w:rsidR="00991DF3" w:rsidRPr="007E58D0" w:rsidRDefault="00991DF3" w:rsidP="00B47885">
            <w:pPr>
              <w:jc w:val="both"/>
              <w:rPr>
                <w:sz w:val="26"/>
                <w:szCs w:val="26"/>
                <w:lang w:val="fr-FR" w:eastAsia="en-US"/>
              </w:rPr>
            </w:pPr>
          </w:p>
        </w:tc>
      </w:tr>
    </w:tbl>
    <w:p w:rsidR="00991DF3" w:rsidRPr="007E58D0" w:rsidRDefault="00991DF3" w:rsidP="00991DF3">
      <w:pPr>
        <w:ind w:firstLine="567"/>
        <w:jc w:val="both"/>
        <w:rPr>
          <w:sz w:val="26"/>
          <w:szCs w:val="26"/>
          <w:lang w:val="fr-FR"/>
        </w:rPr>
      </w:pPr>
    </w:p>
    <w:p w:rsidR="00991DF3" w:rsidRPr="007E58D0" w:rsidRDefault="00991DF3" w:rsidP="00991DF3">
      <w:pPr>
        <w:ind w:firstLine="567"/>
        <w:jc w:val="both"/>
        <w:rPr>
          <w:sz w:val="26"/>
          <w:szCs w:val="26"/>
          <w:lang w:val="fr-FR"/>
        </w:rPr>
      </w:pPr>
      <w:r w:rsidRPr="007E58D0">
        <w:rPr>
          <w:sz w:val="26"/>
          <w:szCs w:val="26"/>
          <w:lang w:val="fr-FR"/>
        </w:rPr>
        <w:lastRenderedPageBreak/>
        <w:t xml:space="preserve">Đến thời điểm thẩm định </w:t>
      </w:r>
      <w:r w:rsidRPr="007E58D0">
        <w:rPr>
          <w:b/>
          <w:sz w:val="26"/>
          <w:szCs w:val="26"/>
          <w:lang w:val="fr-FR"/>
        </w:rPr>
        <w:t>{Tên khách hàng}</w:t>
      </w:r>
      <w:r w:rsidRPr="007E58D0">
        <w:rPr>
          <w:sz w:val="26"/>
          <w:szCs w:val="26"/>
          <w:lang w:val="fr-FR"/>
        </w:rPr>
        <w:t>:</w:t>
      </w:r>
    </w:p>
    <w:p w:rsidR="00991DF3" w:rsidRPr="007E58D0" w:rsidRDefault="00991DF3" w:rsidP="00991DF3">
      <w:pPr>
        <w:ind w:firstLine="567"/>
        <w:jc w:val="both"/>
        <w:rPr>
          <w:sz w:val="26"/>
          <w:szCs w:val="26"/>
          <w:lang w:val="fr-FR"/>
        </w:rPr>
      </w:pPr>
      <w:r w:rsidRPr="007E58D0">
        <w:rPr>
          <w:sz w:val="26"/>
          <w:szCs w:val="26"/>
          <w:lang w:val="fr-FR"/>
        </w:rPr>
        <w:t xml:space="preserve">+) Thời gian quan hệ tín dụng tại Agribank và/hoặc TCTD khác: </w:t>
      </w:r>
      <w:r w:rsidRPr="007E58D0">
        <w:rPr>
          <w:b/>
          <w:sz w:val="26"/>
          <w:szCs w:val="26"/>
          <w:lang w:val="fr-FR"/>
        </w:rPr>
        <w:t>.... năm</w:t>
      </w:r>
    </w:p>
    <w:p w:rsidR="00991DF3" w:rsidRPr="007E58D0" w:rsidRDefault="00991DF3" w:rsidP="00991DF3">
      <w:pPr>
        <w:ind w:firstLine="567"/>
        <w:jc w:val="both"/>
        <w:rPr>
          <w:sz w:val="26"/>
          <w:szCs w:val="26"/>
          <w:lang w:val="fr-FR"/>
        </w:rPr>
      </w:pPr>
      <w:r w:rsidRPr="007E58D0">
        <w:rPr>
          <w:sz w:val="26"/>
          <w:szCs w:val="26"/>
          <w:lang w:val="fr-FR"/>
        </w:rPr>
        <w:t xml:space="preserve">+) Không có nợ xấu, nợ bán cho VAMC, nợ xử lý rủi ro tại Agribank và/hoặc các tổ chức tín dụng khác trong </w:t>
      </w:r>
      <w:r w:rsidRPr="007E58D0">
        <w:rPr>
          <w:b/>
          <w:sz w:val="26"/>
          <w:szCs w:val="26"/>
          <w:lang w:val="fr-FR"/>
        </w:rPr>
        <w:t>02 (hai)</w:t>
      </w:r>
      <w:r w:rsidRPr="007E58D0">
        <w:rPr>
          <w:sz w:val="26"/>
          <w:szCs w:val="26"/>
          <w:lang w:val="fr-FR"/>
        </w:rPr>
        <w:t xml:space="preserve"> năm liên tục gần nhất đến thời điểm thẩm định cấp tín dụng;</w:t>
      </w:r>
    </w:p>
    <w:p w:rsidR="00991DF3" w:rsidRPr="007E58D0" w:rsidRDefault="00991DF3" w:rsidP="00991DF3">
      <w:pPr>
        <w:ind w:firstLine="567"/>
        <w:jc w:val="both"/>
        <w:rPr>
          <w:sz w:val="26"/>
          <w:szCs w:val="26"/>
          <w:lang w:val="fr-FR"/>
        </w:rPr>
      </w:pPr>
      <w:r w:rsidRPr="007E58D0">
        <w:rPr>
          <w:sz w:val="26"/>
          <w:szCs w:val="26"/>
          <w:lang w:val="fr-FR"/>
        </w:rPr>
        <w:t>+) Theo kết quả chấm điểm ngày {HĐBL.Kỳ chấm điểm} khách hàng xếp hạng {HĐBL.Xếp hạng KH theo Agribank}, phân loại nợ: {HĐBL.Nhóm nợ}.</w:t>
      </w:r>
    </w:p>
    <w:p w:rsidR="00991DF3" w:rsidRPr="007E58D0" w:rsidRDefault="00991DF3" w:rsidP="00991DF3">
      <w:pPr>
        <w:ind w:firstLine="567"/>
        <w:jc w:val="both"/>
        <w:rPr>
          <w:sz w:val="26"/>
          <w:szCs w:val="26"/>
          <w:lang w:val="fr-FR"/>
        </w:rPr>
      </w:pPr>
      <w:r w:rsidRPr="007E58D0">
        <w:rPr>
          <w:sz w:val="26"/>
          <w:szCs w:val="26"/>
          <w:lang w:val="fr-FR"/>
        </w:rPr>
        <w:t>+) Báo cáo tài chính được kiểm toán có ý kiến chấp nhận toàn phần: ...</w:t>
      </w:r>
    </w:p>
    <w:p w:rsidR="00991DF3" w:rsidRPr="007E58D0" w:rsidRDefault="00991DF3" w:rsidP="00991DF3">
      <w:pPr>
        <w:ind w:firstLine="567"/>
        <w:jc w:val="both"/>
        <w:rPr>
          <w:sz w:val="26"/>
          <w:szCs w:val="26"/>
          <w:lang w:val="fr-FR"/>
        </w:rPr>
      </w:pPr>
      <w:r w:rsidRPr="007E58D0">
        <w:rPr>
          <w:sz w:val="26"/>
          <w:szCs w:val="26"/>
          <w:lang w:val="fr-FR"/>
        </w:rPr>
        <w:t xml:space="preserve">Như vậy </w:t>
      </w:r>
      <w:r w:rsidRPr="007E58D0">
        <w:rPr>
          <w:b/>
          <w:sz w:val="26"/>
          <w:szCs w:val="26"/>
          <w:lang w:val="fr-FR"/>
        </w:rPr>
        <w:t>{Tên khách hàng}</w:t>
      </w:r>
      <w:r w:rsidRPr="007E58D0">
        <w:rPr>
          <w:sz w:val="26"/>
          <w:szCs w:val="26"/>
          <w:lang w:val="fr-FR"/>
        </w:rPr>
        <w:t xml:space="preserve"> đáp ứng đủ các điều kiện về cho vay một phần không có tài sản đảm bảo, cụ thể: Mức cho vay có bảo đảm bằng tài sản: {HĐBL.Tỷ lệ % bảo đảm}%</w:t>
      </w:r>
    </w:p>
    <w:p w:rsidR="00991DF3" w:rsidRPr="007E58D0" w:rsidRDefault="00991DF3" w:rsidP="00991DF3">
      <w:pPr>
        <w:ind w:firstLine="567"/>
        <w:jc w:val="both"/>
        <w:rPr>
          <w:sz w:val="26"/>
          <w:szCs w:val="26"/>
          <w:highlight w:val="yellow"/>
          <w:lang w:val="fr-FR"/>
        </w:rPr>
      </w:pPr>
    </w:p>
    <w:p w:rsidR="00991DF3" w:rsidRPr="007E58D0" w:rsidRDefault="00991DF3" w:rsidP="00991DF3">
      <w:pPr>
        <w:ind w:firstLine="567"/>
        <w:jc w:val="both"/>
        <w:rPr>
          <w:sz w:val="26"/>
          <w:szCs w:val="26"/>
          <w:lang w:val="fr-FR"/>
        </w:rPr>
      </w:pPr>
      <w:r w:rsidRPr="007E58D0">
        <w:rPr>
          <w:sz w:val="26"/>
          <w:szCs w:val="26"/>
          <w:highlight w:val="yellow"/>
          <w:lang w:val="fr-FR"/>
        </w:rPr>
        <w:t>** Trường hợp cho vay không có bảo đảm đối với khách hàng là doanh nghiệp do cơ quan nhà nước có thẩm quyền trực tiếp làm đại diện chủ sở thì trình bày như sau:</w:t>
      </w:r>
    </w:p>
    <w:p w:rsidR="00991DF3" w:rsidRPr="007E58D0" w:rsidRDefault="00991DF3" w:rsidP="00991DF3">
      <w:pPr>
        <w:ind w:firstLine="567"/>
        <w:jc w:val="both"/>
        <w:rPr>
          <w:sz w:val="26"/>
          <w:szCs w:val="26"/>
          <w:lang w:val="fr-FR"/>
        </w:rPr>
      </w:pPr>
      <w:r w:rsidRPr="007E58D0">
        <w:rPr>
          <w:sz w:val="26"/>
          <w:szCs w:val="26"/>
          <w:lang w:val="fr-FR"/>
        </w:rPr>
        <w:t xml:space="preserve">- Căn cứ khoản 2 Điều 38A Quy chế 1551/QC-HĐTV-TD ngày 27/12/2024 về sửa đổi, bổ sung một số điều của Quy chế số 879/QC-HĐTV-TD ngày 28/12/2021: </w:t>
      </w:r>
    </w:p>
    <w:p w:rsidR="00991DF3" w:rsidRPr="007E58D0" w:rsidRDefault="00991DF3" w:rsidP="00991DF3">
      <w:pPr>
        <w:ind w:firstLine="567"/>
        <w:jc w:val="both"/>
        <w:rPr>
          <w:sz w:val="26"/>
          <w:szCs w:val="26"/>
          <w:lang w:val="fr-FR"/>
        </w:rPr>
      </w:pPr>
      <w:r w:rsidRPr="007E58D0">
        <w:rPr>
          <w:sz w:val="26"/>
          <w:szCs w:val="26"/>
          <w:lang w:val="fr-FR"/>
        </w:rPr>
        <w:t>Agribank xem xét phê duyệt, quyết định cấp tín dụng không áp dụng biện pháp bảo đảm đối với khách hàng là doanh nghiệp do cơ quan nhà nước có thẩm quyền trực tiếp làm đại diện chủ sở hữu đáp ứng điều kiện sau:</w:t>
      </w:r>
    </w:p>
    <w:p w:rsidR="00991DF3" w:rsidRPr="007E58D0" w:rsidRDefault="00991DF3" w:rsidP="00991DF3">
      <w:pPr>
        <w:ind w:firstLine="567"/>
        <w:jc w:val="both"/>
        <w:rPr>
          <w:sz w:val="26"/>
          <w:szCs w:val="26"/>
          <w:lang w:val="fr-FR"/>
        </w:rPr>
      </w:pPr>
      <w:r w:rsidRPr="007E58D0">
        <w:rPr>
          <w:sz w:val="26"/>
          <w:szCs w:val="26"/>
          <w:lang w:val="fr-FR"/>
        </w:rPr>
        <w:t>a) Không có nợ xấu, nợ bán cho VAMC, nợ xử lý rủi ro tại Agribank và/hoặc các TCTD khác trong 03 (ba) năm liên tục gần nhất tính đến thời điểm thẩm định cấp tín dụng;</w:t>
      </w:r>
    </w:p>
    <w:p w:rsidR="00991DF3" w:rsidRPr="007E58D0" w:rsidRDefault="00991DF3" w:rsidP="00991DF3">
      <w:pPr>
        <w:ind w:firstLine="567"/>
        <w:jc w:val="both"/>
        <w:rPr>
          <w:sz w:val="26"/>
          <w:szCs w:val="26"/>
          <w:lang w:val="fr-FR"/>
        </w:rPr>
      </w:pPr>
      <w:r w:rsidRPr="007E58D0">
        <w:rPr>
          <w:sz w:val="26"/>
          <w:szCs w:val="26"/>
          <w:lang w:val="fr-FR"/>
        </w:rPr>
        <w:t>b) Xếp hạng khách hàng tại thời điểm quyết định cấp tín dụng từ A1 đến A12.</w:t>
      </w:r>
    </w:p>
    <w:p w:rsidR="00991DF3" w:rsidRPr="007E58D0" w:rsidRDefault="00991DF3" w:rsidP="00991DF3">
      <w:pPr>
        <w:ind w:firstLine="567"/>
        <w:jc w:val="both"/>
        <w:rPr>
          <w:sz w:val="26"/>
          <w:szCs w:val="26"/>
          <w:lang w:val="fr-FR"/>
        </w:rPr>
      </w:pPr>
      <w:r w:rsidRPr="007E58D0">
        <w:rPr>
          <w:sz w:val="26"/>
          <w:szCs w:val="26"/>
          <w:lang w:val="fr-FR"/>
        </w:rPr>
        <w:t>Định kỳ trước ngày 15/3 hằng năm, Tổng Giám đốc công bố danh sách các doanh nghiệp đáp ứng điều kiện quy định tại khoản này trên cơ sở đề xuất của Ban Khách hàng doanh nghiệp.</w:t>
      </w:r>
    </w:p>
    <w:p w:rsidR="00991DF3" w:rsidRDefault="00991DF3" w:rsidP="00991DF3">
      <w:pPr>
        <w:ind w:firstLine="567"/>
        <w:jc w:val="both"/>
        <w:rPr>
          <w:sz w:val="26"/>
          <w:szCs w:val="26"/>
          <w:lang w:val="fr-FR"/>
        </w:rPr>
      </w:pPr>
      <w:r w:rsidRPr="007E58D0">
        <w:rPr>
          <w:sz w:val="26"/>
          <w:szCs w:val="26"/>
          <w:lang w:val="fr-FR"/>
        </w:rPr>
        <w:t>{Tên khách hàng} thuộc danh sách nói trên, do đó đủ điều kiện cấp tín dụng không áp dụng biện pháp bảo đảm.</w:t>
      </w:r>
    </w:p>
    <w:p w:rsidR="00991DF3" w:rsidRPr="007E58D0" w:rsidRDefault="00991DF3" w:rsidP="00991DF3">
      <w:pPr>
        <w:ind w:firstLine="567"/>
        <w:jc w:val="both"/>
        <w:rPr>
          <w:sz w:val="26"/>
          <w:szCs w:val="26"/>
          <w:lang w:val="fr-FR"/>
        </w:rPr>
      </w:pPr>
    </w:p>
    <w:p w:rsidR="00CB044C" w:rsidRDefault="00CB044C" w:rsidP="00991DF3">
      <w:pPr>
        <w:shd w:val="clear" w:color="auto" w:fill="FFFFFF"/>
        <w:ind w:firstLine="567"/>
        <w:jc w:val="both"/>
        <w:rPr>
          <w:rFonts w:eastAsia="Calibri"/>
          <w:b/>
          <w:sz w:val="26"/>
          <w:szCs w:val="28"/>
        </w:rPr>
      </w:pPr>
      <w:r w:rsidRPr="000A2F7C">
        <w:rPr>
          <w:rFonts w:eastAsia="Calibri"/>
          <w:b/>
          <w:sz w:val="26"/>
          <w:szCs w:val="28"/>
          <w:highlight w:val="yellow"/>
        </w:rPr>
        <w:t>*** Trường hợp có bảo đảm tài sản thì trình bày như sau:</w:t>
      </w:r>
    </w:p>
    <w:p w:rsidR="00FE6D3A" w:rsidRPr="00FE6D3A" w:rsidRDefault="00FE6D3A" w:rsidP="00FE6D3A">
      <w:pPr>
        <w:shd w:val="clear" w:color="auto" w:fill="FFFFFF"/>
        <w:ind w:firstLine="567"/>
        <w:jc w:val="both"/>
        <w:rPr>
          <w:rFonts w:eastAsia="Calibri"/>
          <w:sz w:val="26"/>
          <w:szCs w:val="28"/>
        </w:rPr>
      </w:pPr>
      <w:r w:rsidRPr="00FE6D3A">
        <w:rPr>
          <w:rFonts w:eastAsia="Calibri"/>
          <w:sz w:val="26"/>
          <w:szCs w:val="28"/>
        </w:rPr>
        <w:t xml:space="preserve">- Giá trị định giá tài sản bảo đảm: </w:t>
      </w:r>
      <w:r w:rsidRPr="00FE6D3A">
        <w:rPr>
          <w:rFonts w:eastAsia="Calibri"/>
          <w:b/>
          <w:sz w:val="26"/>
          <w:szCs w:val="28"/>
        </w:rPr>
        <w:t>{HĐBL.Tổng giá trị TSBĐ}</w:t>
      </w:r>
      <w:r w:rsidRPr="00FE6D3A">
        <w:rPr>
          <w:rFonts w:eastAsia="Calibri"/>
          <w:sz w:val="26"/>
          <w:szCs w:val="28"/>
        </w:rPr>
        <w:t xml:space="preserve"> đồng</w:t>
      </w:r>
    </w:p>
    <w:p w:rsidR="00FE6D3A" w:rsidRPr="00FE6D3A" w:rsidRDefault="00FE6D3A" w:rsidP="00FE6D3A">
      <w:pPr>
        <w:shd w:val="clear" w:color="auto" w:fill="FFFFFF"/>
        <w:tabs>
          <w:tab w:val="left" w:leader="dot" w:pos="9214"/>
        </w:tabs>
        <w:ind w:firstLine="567"/>
        <w:jc w:val="both"/>
        <w:rPr>
          <w:rFonts w:eastAsia="Calibri"/>
          <w:sz w:val="26"/>
          <w:szCs w:val="28"/>
        </w:rPr>
      </w:pPr>
      <w:r w:rsidRPr="00FE6D3A">
        <w:rPr>
          <w:rFonts w:eastAsia="Calibri"/>
          <w:sz w:val="26"/>
          <w:szCs w:val="28"/>
        </w:rPr>
        <w:t>(Bằng chữ: {HĐBL.TGTTSBĐ bằng chữ})</w:t>
      </w:r>
    </w:p>
    <w:p w:rsidR="00FE6D3A" w:rsidRPr="00FE6D3A" w:rsidRDefault="00FE6D3A" w:rsidP="00FE6D3A">
      <w:pPr>
        <w:shd w:val="clear" w:color="auto" w:fill="FFFFFF"/>
        <w:tabs>
          <w:tab w:val="left" w:leader="dot" w:pos="9214"/>
        </w:tabs>
        <w:ind w:firstLine="567"/>
        <w:jc w:val="both"/>
        <w:rPr>
          <w:rFonts w:eastAsia="Calibri"/>
          <w:sz w:val="26"/>
          <w:szCs w:val="28"/>
        </w:rPr>
      </w:pPr>
      <w:r w:rsidRPr="00FE6D3A">
        <w:rPr>
          <w:rFonts w:eastAsia="Calibri"/>
          <w:sz w:val="26"/>
          <w:szCs w:val="28"/>
        </w:rPr>
        <w:t>- Mức cấp bảo lãnh có bảo đảm bằng tài sản: {HĐBL.Số tiền BL có TSBĐ} đồng</w:t>
      </w:r>
    </w:p>
    <w:p w:rsidR="00FE6D3A" w:rsidRPr="00FE6D3A" w:rsidRDefault="00FE6D3A" w:rsidP="00FE6D3A">
      <w:pPr>
        <w:shd w:val="clear" w:color="auto" w:fill="FFFFFF"/>
        <w:ind w:firstLine="567"/>
        <w:jc w:val="both"/>
        <w:rPr>
          <w:rFonts w:eastAsia="Calibri"/>
          <w:bCs/>
          <w:sz w:val="26"/>
          <w:szCs w:val="28"/>
          <w:lang w:val="fr-FR"/>
        </w:rPr>
      </w:pPr>
      <w:r w:rsidRPr="00FE6D3A">
        <w:rPr>
          <w:rFonts w:eastAsia="Calibri"/>
          <w:bCs/>
          <w:sz w:val="26"/>
          <w:szCs w:val="28"/>
          <w:lang w:val="fr-FR"/>
        </w:rPr>
        <w:t xml:space="preserve">- Nghĩa vụ được bảo đảm: </w:t>
      </w:r>
      <w:r w:rsidRPr="00FE6D3A">
        <w:rPr>
          <w:rFonts w:eastAsia="Calibri"/>
          <w:b/>
          <w:bCs/>
          <w:sz w:val="26"/>
          <w:szCs w:val="28"/>
          <w:lang w:val="fr-FR"/>
        </w:rPr>
        <w:t>{HĐBL.Tổng nghĩa vụ bảo đảm}</w:t>
      </w:r>
      <w:r w:rsidRPr="00FE6D3A">
        <w:rPr>
          <w:rFonts w:eastAsia="Calibri"/>
          <w:bCs/>
          <w:sz w:val="26"/>
          <w:szCs w:val="28"/>
          <w:lang w:val="fr-FR"/>
        </w:rPr>
        <w:t xml:space="preserve"> đồng</w:t>
      </w:r>
    </w:p>
    <w:p w:rsidR="00FE6D3A" w:rsidRPr="00FE6D3A" w:rsidRDefault="00FE6D3A" w:rsidP="00FE6D3A">
      <w:pPr>
        <w:shd w:val="clear" w:color="auto" w:fill="FFFFFF"/>
        <w:ind w:firstLine="567"/>
        <w:jc w:val="both"/>
        <w:rPr>
          <w:rFonts w:eastAsia="Calibri"/>
          <w:bCs/>
          <w:sz w:val="26"/>
          <w:szCs w:val="28"/>
          <w:lang w:val="fr-FR"/>
        </w:rPr>
      </w:pPr>
      <w:r w:rsidRPr="00FE6D3A">
        <w:rPr>
          <w:rFonts w:eastAsia="Calibri"/>
          <w:bCs/>
          <w:sz w:val="26"/>
          <w:szCs w:val="28"/>
          <w:lang w:val="fr-FR"/>
        </w:rPr>
        <w:t>- Phạm vi bảo đảm: {HĐBL.Tỷ lệ % bảo đảm}% khoản cấp bảo lãnh</w:t>
      </w:r>
    </w:p>
    <w:p w:rsidR="00FE6D3A" w:rsidRPr="00FE6D3A" w:rsidRDefault="00FE6D3A" w:rsidP="00FE6D3A">
      <w:pPr>
        <w:ind w:firstLine="567"/>
        <w:jc w:val="both"/>
        <w:rPr>
          <w:rFonts w:eastAsia="Calibri"/>
          <w:bCs/>
          <w:sz w:val="26"/>
          <w:szCs w:val="28"/>
          <w:lang w:val="fr-FR"/>
        </w:rPr>
      </w:pPr>
      <w:r w:rsidRPr="00FE6D3A">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FE6D3A" w:rsidRPr="00AB4760" w:rsidRDefault="008D73B4" w:rsidP="00AB4760">
      <w:pPr>
        <w:spacing w:before="120"/>
        <w:ind w:firstLine="567"/>
        <w:jc w:val="both"/>
        <w:rPr>
          <w:rFonts w:eastAsia="Calibri"/>
          <w:b/>
          <w:sz w:val="26"/>
          <w:szCs w:val="26"/>
          <w:lang w:val="nl-NL"/>
        </w:rPr>
      </w:pPr>
      <w:r w:rsidRPr="00AB4760">
        <w:rPr>
          <w:rFonts w:eastAsia="Calibri"/>
          <w:b/>
          <w:sz w:val="26"/>
          <w:szCs w:val="26"/>
          <w:lang w:val="nl-NL"/>
        </w:rPr>
        <w:t xml:space="preserve">VII. ĐÁNH GIÁ CÁC ĐIỀU KIỆN </w:t>
      </w:r>
      <w:r w:rsidR="003173E9" w:rsidRPr="00AB4760">
        <w:rPr>
          <w:rFonts w:eastAsia="Calibri"/>
          <w:b/>
          <w:sz w:val="26"/>
          <w:szCs w:val="26"/>
          <w:lang w:val="vi-VN"/>
        </w:rPr>
        <w:t>CẤP BẢO LÃNH</w:t>
      </w:r>
      <w:r w:rsidRPr="00AB4760">
        <w:rPr>
          <w:rFonts w:eastAsia="Calibri"/>
          <w:b/>
          <w:sz w:val="26"/>
          <w:szCs w:val="26"/>
          <w:lang w:val="nl-NL"/>
        </w:rPr>
        <w:t xml:space="preserve"> BẰNG NGOẠI TỆ</w:t>
      </w:r>
    </w:p>
    <w:p w:rsidR="00FE6D3A" w:rsidRPr="00AB4760" w:rsidRDefault="00FE6D3A" w:rsidP="00AB4760">
      <w:pPr>
        <w:ind w:firstLine="567"/>
        <w:jc w:val="both"/>
        <w:rPr>
          <w:rFonts w:eastAsia="Calibri"/>
          <w:b/>
          <w:sz w:val="26"/>
          <w:szCs w:val="26"/>
          <w:lang w:val="nl-NL"/>
        </w:rPr>
      </w:pPr>
      <w:r w:rsidRPr="00AB4760">
        <w:rPr>
          <w:rFonts w:eastAsia="Calibri"/>
          <w:b/>
          <w:sz w:val="26"/>
          <w:szCs w:val="26"/>
          <w:lang w:val="nl-NL"/>
        </w:rPr>
        <w:t>- Không</w:t>
      </w:r>
    </w:p>
    <w:p w:rsidR="00997C9A" w:rsidRPr="00AB4760" w:rsidRDefault="00EA266A" w:rsidP="00AB4760">
      <w:pPr>
        <w:ind w:firstLine="567"/>
        <w:jc w:val="both"/>
        <w:rPr>
          <w:rFonts w:eastAsia="Calibri"/>
          <w:b/>
          <w:sz w:val="26"/>
          <w:szCs w:val="26"/>
          <w:lang w:val="vi-VN"/>
        </w:rPr>
      </w:pPr>
      <w:r w:rsidRPr="00AB4760">
        <w:rPr>
          <w:rFonts w:eastAsia="Calibri"/>
          <w:b/>
          <w:sz w:val="26"/>
          <w:szCs w:val="26"/>
          <w:lang w:val="nl-NL"/>
        </w:rPr>
        <w:t>VIII</w:t>
      </w:r>
      <w:r w:rsidRPr="00AB4760">
        <w:rPr>
          <w:rFonts w:eastAsia="Calibri"/>
          <w:b/>
          <w:sz w:val="26"/>
          <w:szCs w:val="26"/>
          <w:lang w:val="vi-VN"/>
        </w:rPr>
        <w:t>. RỦI RO VÀ CÁC BIỆN PHÁP GIẢM THIỂU RỦI RO</w:t>
      </w:r>
    </w:p>
    <w:p w:rsidR="00FE6D3A" w:rsidRPr="00FE6D3A" w:rsidRDefault="00FE6D3A" w:rsidP="00AB4760">
      <w:pPr>
        <w:tabs>
          <w:tab w:val="num" w:pos="0"/>
          <w:tab w:val="left" w:pos="8640"/>
        </w:tabs>
        <w:autoSpaceDE w:val="0"/>
        <w:autoSpaceDN w:val="0"/>
        <w:adjustRightInd w:val="0"/>
        <w:ind w:firstLine="567"/>
        <w:jc w:val="both"/>
        <w:rPr>
          <w:rFonts w:eastAsia="Calibri"/>
          <w:sz w:val="26"/>
          <w:szCs w:val="28"/>
          <w:highlight w:val="yellow"/>
          <w:lang w:val="vi-VN"/>
        </w:rPr>
      </w:pPr>
      <w:r w:rsidRPr="00AB4760">
        <w:rPr>
          <w:rFonts w:eastAsia="Calibri"/>
          <w:sz w:val="26"/>
          <w:szCs w:val="28"/>
          <w:highlight w:val="yellow"/>
          <w:lang w:val="vi-VN"/>
        </w:rPr>
        <w:t xml:space="preserve">Một dự án đầu tư, từ khâu chuẩn bị đầu tư đến thực hiện đầu tư và đi vào hoạt động có </w:t>
      </w:r>
      <w:r w:rsidRPr="00FE6D3A">
        <w:rPr>
          <w:rFonts w:eastAsia="Calibri"/>
          <w:sz w:val="26"/>
          <w:szCs w:val="28"/>
          <w:highlight w:val="yellow"/>
          <w:lang w:val="vi-VN"/>
        </w:rPr>
        <w:t xml:space="preserve">thể xẩy ra nhiều loại rủi ro khác nhau (do nguyên nhân chủ quan </w:t>
      </w:r>
      <w:r w:rsidRPr="00FE6D3A">
        <w:rPr>
          <w:rFonts w:eastAsia="Calibri"/>
          <w:iCs/>
          <w:sz w:val="26"/>
          <w:szCs w:val="28"/>
          <w:highlight w:val="yellow"/>
          <w:lang w:val="vi-VN"/>
        </w:rPr>
        <w:t xml:space="preserve">hoặc khách quan), việc tính toán khả năng tài chính của dự án như đã giới thiệu </w:t>
      </w:r>
      <w:r w:rsidRPr="00FE6D3A">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 xml:space="preserve">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w:t>
      </w:r>
      <w:r w:rsidRPr="00FE6D3A">
        <w:rPr>
          <w:rFonts w:eastAsia="Calibri"/>
          <w:sz w:val="26"/>
          <w:szCs w:val="28"/>
          <w:highlight w:val="yellow"/>
          <w:lang w:val="vi-VN"/>
        </w:rPr>
        <w:lastRenderedPageBreak/>
        <w:t>với điều kiện nhất định. Đặc biệt phải đưa ra mức độ rủi ro và biện pháp giảm thiểu rủi ro đến mức có thể chấp nhận được.</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highlight w:val="yellow"/>
          <w:lang w:val="vi-VN"/>
        </w:rPr>
        <w:t>Dưới đây là phân loại một số rủi ro chủ yếu thường xảy ra đối với dự án cụ thể và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1. Rủi ro chính sách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chính sách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chính sách có mối quan hệ, tác động qua lại với rủi ro kinh tế vĩ mô nêu ở điểm VII phần này.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có thể giảm thiểu bằng cách:</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Chủ đầu tư nên có những hợp đồng ưu đãi riêng qui định về vấn đề này (bất khả kháng do Chính phủ, ...).</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Những bảo lãnh cụ thể về cung cấp ngoại hối sẽ góp phần hạn chế ảnh hưởng tiêu cực tới dự án.</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Hỗ trợ/bảo hiểm tín dụng xuất khẩu.</w:t>
      </w:r>
    </w:p>
    <w:p w:rsidR="00FE6D3A" w:rsidRPr="00FE6D3A" w:rsidRDefault="00FE6D3A" w:rsidP="00FE6D3A">
      <w:pPr>
        <w:tabs>
          <w:tab w:val="num" w:pos="0"/>
          <w:tab w:val="left" w:pos="108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2. Rủi ro thị trường đầu vào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thị trường đầu vào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có thể xảy ra trong quá trình xây dựng và vận hành dự án.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này có mối quan hệ, có thể là một trong những nguyên nhân dẫn đến rủi ro tiến độ nêu tại điểm V phần này.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thị trường đầu vào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yếu tố đầu vào phải nhập khẩu, đặc biệt các loại vật tư, thiết bị, nguyên liệu, năng lượng có số ít nhà cung cấp.</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sử dụng nguồn tài nguyên thiên nhiên chưa được khảo sát, đánh giá kỹ; dự án sử dụng nguồn tài nguyên ngày càng suy giảm.</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loại nguyên liệu, nhiên liệu chủ yếu không thể thay thế.</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có thể giảm thiểu bằng cách: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Nghiên cứu sự cạnh tranh giữa các nguồn cung cấp vật tư.</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Linh hoạt về thời gian và số lượng nguyên nhiên vật liệu mua vào.</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Những hợp đồng/thoả thuận với cơ chế chuyển qua tới người sử dụng cuối cùng.</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lastRenderedPageBreak/>
        <w:t>+ Những hợp đồng cung cấp nguyên vật liệu đầu vào dài hạn với nhà cung cấp có uy tín.</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Cần xác định vòng đời dự án theo hướng rút ngắn thời gian thu hồi vốn.</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3. Rủi ro thị trường đầu ra</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thị trường đầu ra</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Sản phẩm của dự án sản xuất ra không tiêu thụ được theo sản lượng, giá cả dự tính.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thị trường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sản xuất hàng xuất khẩu.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Thị trường tiêu thụ, đối tượng người tiêu dùng không đa dạng.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Sản phẩm là mặt hàng không phổ biến.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xml:space="preserve">+ Thị hiếu về sản phẩm thay đổi và không sản xuất được sản phẩm thay thế.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sz w:val="26"/>
          <w:szCs w:val="28"/>
          <w:lang w:val="vi-VN"/>
        </w:rPr>
      </w:pPr>
      <w:r w:rsidRPr="00FE6D3A">
        <w:rPr>
          <w:sz w:val="26"/>
          <w:szCs w:val="28"/>
          <w:lang w:val="vi-VN"/>
        </w:rPr>
        <w:t>Loại rủi ro này có thể giảm thiểu bằng cách: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Dự kiến Cung - Cầu thận trọng (không nên có những dự báo quá lạc quan).</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Phân tích về khả năng thanh toán, thiện ý, hành vi của người tiêu dùng cuối cùng (không chỉ người bao tiêu).</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Xem xét các hợp đồng bao tiêu sản phẩm dài hạn với bên có khả năng về tài chính (nếu có).</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Hỗ trợ bao tiêu sản phẩm của Chính phủ (nếu có).</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Khả năng linh hoạt của cơ cấu sản phẩm, dịch vụ đầu ra.</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Giảm thiểu các điều khoản không cạnh tranh (nếu có).</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xml:space="preserve">+ Xác định công xuất thực tế, giá bán sản phẩm không quá lạc quan. </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rPr>
        <w:t>+</w:t>
      </w:r>
      <w:r w:rsidRPr="00FE6D3A">
        <w:rPr>
          <w:sz w:val="26"/>
          <w:szCs w:val="28"/>
          <w:lang w:val="vi-VN"/>
        </w:rPr>
        <w:t xml:space="preserve"> Cần xác định vòng đời dự án theo hướng rút ngắn thời gian thu hồi vốn.</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4. Rủi ro kỹ thuật - công nghệ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kỹ thuật - công nghệ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xml:space="preserve">Đây là những rủi ro về việc dự án không thể vận hành và bảo trì ở mức độ phù hợp với các thông số thiết kế ban đầu.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Sản phẩm sản xuất ra không phù hợp với thị hiếu và giá cả sau một thời gian chưa đủ thu hồi vốn.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Mức tiêu hao nguyên liệu, năng lượng, nhân công lớn.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Không đáp ứng yêu cầu bảo vệ môi trường (mối quan hệ với rủi ro môi trường điểm VI phần này).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kỹ thuật – công nghệ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áp dụng công nghệ lạc hậu.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với công nghệ quá tiên tiến không có khả năng vận hành. Chi phí đầu tư lớn, thời gian thu hồi vốn dài.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sử dụng thiết bị đã qua sử dụng.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sử dụng thiết bị ở các thị trường độ tin cậy thấp (như Trung Quốc).</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117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Chủ đầu tư có thể giảm thiểu thông qua việc thực hiện một số biện pháp sau:</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Sử dụng công nghệ đã được kiểm chứng.</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Bộ phận vận hành dự án phải được đào tạo tốt, có kinh nghiệm.</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lastRenderedPageBreak/>
        <w:t>+ Có thể ký hợp đồng vận hành và bảo trì với những điều khoản khuyến khích và phạt vi phạm rõ ràng.</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Bảo hiểm các sự kiện bất khả kháng tự nhiên như lụt lội, động đất, chiến tranh.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Kiểm soát ngân sách và kế hoạch vận hành.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Quyền thay thế người vận hành do không thực hiện đầy đủ nghĩa vụ.</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5. Rủi ro tiến độ</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tiến độ</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tiến độ</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điều kiện thi công khó khăn, phụ thuộc nhiều vào yếu tố thiện nhiên, các yếu tố về địa hình, địa chất như thủy điện.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áp dụng công nghệ cao, công nghệ mới.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phần lớn các yếu tố nhập khẩu.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Nhà thầu xây dựng năng lực kém.</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phải giải phóng mặt bằng diện tích lớn, nhiều dân cư.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Rà soát, đánh giá, thẩm định kỹ trong quá trình lập phê duyệt dự án của chủ đầu tư cũng như Ngân hàng.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Thực hiện nghiêm túc việc bảo lãnh thực hiện hợp đồng, bảo hành chất lượng công trình.</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Giám sát chặt chẽ trong quá trình xây dựng.</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Hỗ trợ của các cấp có thẩm quyền, dự phòng về tài chính của khách hàng trong trường hợp vượt dự toán.</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Quy định rõ trách nhiệm vấn đề đền bù, giải toả mặt bằng.</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Hợp đồng giá cố định hoặc chìa khóa trao tay với sự phân chia rõ ràng nghĩa vụ của các bên.</w:t>
      </w:r>
    </w:p>
    <w:p w:rsidR="00FE6D3A" w:rsidRPr="00AB4760" w:rsidRDefault="00FE6D3A" w:rsidP="00FE6D3A">
      <w:pPr>
        <w:tabs>
          <w:tab w:val="num" w:pos="360"/>
          <w:tab w:val="left" w:pos="8640"/>
        </w:tabs>
        <w:autoSpaceDE w:val="0"/>
        <w:autoSpaceDN w:val="0"/>
        <w:adjustRightInd w:val="0"/>
        <w:ind w:firstLine="567"/>
        <w:jc w:val="both"/>
        <w:rPr>
          <w:b/>
          <w:bCs/>
          <w:sz w:val="26"/>
          <w:szCs w:val="28"/>
        </w:rPr>
      </w:pPr>
      <w:r w:rsidRPr="00AB4760">
        <w:rPr>
          <w:b/>
          <w:bCs/>
          <w:sz w:val="26"/>
          <w:szCs w:val="28"/>
          <w:lang w:val="vi-VN"/>
        </w:rPr>
        <w:t xml:space="preserve">6. Rủi ro môi trường </w:t>
      </w:r>
      <w:r w:rsidRPr="00AB4760">
        <w:rPr>
          <w:rFonts w:eastAsia="Calibri"/>
          <w:b/>
          <w:bCs/>
          <w:sz w:val="26"/>
          <w:szCs w:val="22"/>
          <w:lang w:val="vi-VN"/>
        </w:rPr>
        <w:t>trong hoạt động cấp tín dụng theo quy định của Agribank</w:t>
      </w:r>
      <w:r w:rsidRPr="00AB4760">
        <w:rPr>
          <w:b/>
          <w:bCs/>
          <w:sz w:val="26"/>
          <w:szCs w:val="28"/>
        </w:rPr>
        <w:t>:</w:t>
      </w:r>
    </w:p>
    <w:p w:rsidR="00FE6D3A" w:rsidRPr="00FE6D3A" w:rsidRDefault="00FE6D3A" w:rsidP="00FE6D3A">
      <w:pPr>
        <w:tabs>
          <w:tab w:val="num" w:pos="360"/>
          <w:tab w:val="left" w:pos="8640"/>
        </w:tabs>
        <w:autoSpaceDE w:val="0"/>
        <w:autoSpaceDN w:val="0"/>
        <w:adjustRightInd w:val="0"/>
        <w:ind w:firstLine="567"/>
        <w:jc w:val="both"/>
        <w:rPr>
          <w:bCs/>
          <w:sz w:val="26"/>
          <w:szCs w:val="28"/>
        </w:rPr>
      </w:pPr>
      <w:r w:rsidRPr="00FE6D3A">
        <w:rPr>
          <w:bCs/>
          <w:sz w:val="26"/>
          <w:szCs w:val="28"/>
          <w:highlight w:val="yellow"/>
        </w:rPr>
        <w:t>tham khảo hướng dẫn tại quy định quản lý rủi ro về môi trường trong hoạt động cấp tín dụng số 1289/QyĐ-NHNo-RRTD ngày 31/5/2023 của Tổng Giám đốc Agribank.</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Nhận diện rủi ro rủi ro môi trường và xã hội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Những tác động tiêu cực của dự án đối với môi trường và người dân xung quanh.</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thường gặp rủi ro môi trường và xã hội</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sử dụng nhiều nguồn tài nguyên tự nhiên như thủy điện, nhiệt điện, dự án sử dụng nhiều đất đai.</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ngành hóa chất.</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Chủ đầu tư có thể giảm thiểu thông qua việc thực hiện một số biện pháp sau:</w:t>
      </w:r>
    </w:p>
    <w:p w:rsidR="00FE6D3A" w:rsidRPr="00FE6D3A" w:rsidRDefault="00FE6D3A" w:rsidP="00FE6D3A">
      <w:pPr>
        <w:tabs>
          <w:tab w:val="num" w:pos="360"/>
          <w:tab w:val="left" w:pos="720"/>
          <w:tab w:val="left" w:pos="1170"/>
          <w:tab w:val="left" w:pos="8640"/>
        </w:tabs>
        <w:autoSpaceDE w:val="0"/>
        <w:autoSpaceDN w:val="0"/>
        <w:adjustRightInd w:val="0"/>
        <w:ind w:firstLine="567"/>
        <w:jc w:val="both"/>
        <w:rPr>
          <w:sz w:val="26"/>
          <w:szCs w:val="28"/>
          <w:lang w:val="vi-VN"/>
        </w:rPr>
      </w:pPr>
      <w:r w:rsidRPr="00FE6D3A">
        <w:rPr>
          <w:sz w:val="26"/>
          <w:szCs w:val="28"/>
          <w:lang w:val="vi-VN"/>
        </w:rPr>
        <w:t>+ Báo cáo đánh giá tác động môi trường (ĐTM) phải khách quan và toàn diện, được cấp có thẩm quyền phê duyệt.</w:t>
      </w:r>
    </w:p>
    <w:p w:rsidR="00FE6D3A" w:rsidRPr="00FE6D3A" w:rsidRDefault="00FE6D3A" w:rsidP="00FE6D3A">
      <w:pPr>
        <w:tabs>
          <w:tab w:val="num" w:pos="360"/>
          <w:tab w:val="left" w:pos="720"/>
          <w:tab w:val="left" w:pos="1170"/>
          <w:tab w:val="left" w:pos="8640"/>
        </w:tabs>
        <w:autoSpaceDE w:val="0"/>
        <w:autoSpaceDN w:val="0"/>
        <w:adjustRightInd w:val="0"/>
        <w:ind w:firstLine="567"/>
        <w:jc w:val="both"/>
        <w:rPr>
          <w:sz w:val="26"/>
          <w:szCs w:val="28"/>
          <w:lang w:val="vi-VN"/>
        </w:rPr>
      </w:pPr>
      <w:r w:rsidRPr="00FE6D3A">
        <w:rPr>
          <w:sz w:val="26"/>
          <w:szCs w:val="28"/>
          <w:lang w:val="vi-VN"/>
        </w:rPr>
        <w:lastRenderedPageBreak/>
        <w:t>+ Nên có sự tham gia của các bên liên quan (cơ quan quản lý môi trường, chính quyền địa phương) từ khi bắt đầu triển khai dự án.</w:t>
      </w:r>
    </w:p>
    <w:p w:rsidR="00FE6D3A" w:rsidRPr="00FE6D3A" w:rsidRDefault="00FE6D3A" w:rsidP="00FE6D3A">
      <w:pPr>
        <w:tabs>
          <w:tab w:val="num" w:pos="360"/>
          <w:tab w:val="left" w:pos="720"/>
          <w:tab w:val="left" w:pos="1170"/>
          <w:tab w:val="left" w:pos="8640"/>
        </w:tabs>
        <w:autoSpaceDE w:val="0"/>
        <w:autoSpaceDN w:val="0"/>
        <w:adjustRightInd w:val="0"/>
        <w:ind w:firstLine="567"/>
        <w:jc w:val="both"/>
        <w:rPr>
          <w:sz w:val="26"/>
          <w:szCs w:val="28"/>
          <w:lang w:val="vi-VN"/>
        </w:rPr>
      </w:pPr>
      <w:r w:rsidRPr="00FE6D3A">
        <w:rPr>
          <w:sz w:val="26"/>
          <w:szCs w:val="28"/>
          <w:lang w:val="vi-VN"/>
        </w:rPr>
        <w:t>+ Tuân thủ các quy định về môi trường.</w:t>
      </w:r>
    </w:p>
    <w:p w:rsidR="00FE6D3A" w:rsidRPr="00FE6D3A" w:rsidRDefault="00FE6D3A" w:rsidP="00FE6D3A">
      <w:pPr>
        <w:tabs>
          <w:tab w:val="num" w:pos="360"/>
          <w:tab w:val="left" w:pos="8640"/>
        </w:tabs>
        <w:autoSpaceDE w:val="0"/>
        <w:autoSpaceDN w:val="0"/>
        <w:adjustRightInd w:val="0"/>
        <w:ind w:firstLine="567"/>
        <w:jc w:val="both"/>
        <w:rPr>
          <w:b/>
          <w:sz w:val="26"/>
          <w:szCs w:val="28"/>
          <w:lang w:val="vi-VN"/>
        </w:rPr>
      </w:pPr>
      <w:r w:rsidRPr="00FE6D3A">
        <w:rPr>
          <w:b/>
          <w:sz w:val="26"/>
          <w:szCs w:val="28"/>
          <w:lang w:val="vi-VN"/>
        </w:rPr>
        <w:t>7. Rủi ro kinh tế vĩ mô, giá cả, tỷ giá, lãi suất</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Nhận diện rủi ro  rủi ro kinh tế vĩ mô, giá cả, tỷ giá, lãi suất</w:t>
      </w:r>
    </w:p>
    <w:p w:rsidR="00FE6D3A" w:rsidRPr="00FE6D3A" w:rsidRDefault="00FE6D3A" w:rsidP="00FE6D3A">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Đây là những rủi ro phát sinh từ môi trường kinh tế vĩ mô, bao gồm tỷ giá hối đoái, lạm phát, lãi suất, v.v ...</w:t>
      </w:r>
    </w:p>
    <w:p w:rsidR="00FE6D3A" w:rsidRPr="00FE6D3A" w:rsidRDefault="00FE6D3A" w:rsidP="00FE6D3A">
      <w:pPr>
        <w:tabs>
          <w:tab w:val="num" w:pos="360"/>
          <w:tab w:val="left" w:pos="8640"/>
        </w:tabs>
        <w:autoSpaceDE w:val="0"/>
        <w:autoSpaceDN w:val="0"/>
        <w:adjustRightInd w:val="0"/>
        <w:ind w:firstLine="567"/>
        <w:jc w:val="both"/>
        <w:rPr>
          <w:sz w:val="26"/>
          <w:szCs w:val="28"/>
          <w:highlight w:val="yellow"/>
          <w:lang w:val="vi-VN"/>
        </w:rPr>
      </w:pPr>
      <w:r w:rsidRPr="00FE6D3A">
        <w:rPr>
          <w:sz w:val="26"/>
          <w:szCs w:val="28"/>
          <w:highlight w:val="yellow"/>
          <w:lang w:val="vi-VN"/>
        </w:rPr>
        <w:t>Rủi ro này có mối quan hệ với rủi ro thị trường đầu vào, đầu ra.</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highlight w:val="yellow"/>
          <w:lang w:val="vi-VN"/>
        </w:rPr>
        <w:t>Rủi ro làm cho vốn đầu tư tăng, chi phí tăng nhưng doanh thu không tăng tương ứng.</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thường gặp rủi ro rủi ro kinh tế vĩ mô, giá cả, tỷ giá, lãi suất</w:t>
      </w:r>
    </w:p>
    <w:p w:rsidR="00FE6D3A" w:rsidRPr="00FE6D3A" w:rsidRDefault="00FE6D3A" w:rsidP="00FE6D3A">
      <w:pPr>
        <w:tabs>
          <w:tab w:val="num" w:pos="360"/>
          <w:tab w:val="left" w:pos="8640"/>
        </w:tabs>
        <w:autoSpaceDE w:val="0"/>
        <w:autoSpaceDN w:val="0"/>
        <w:adjustRightInd w:val="0"/>
        <w:ind w:firstLine="567"/>
        <w:jc w:val="both"/>
        <w:rPr>
          <w:sz w:val="26"/>
          <w:szCs w:val="28"/>
          <w:highlight w:val="yellow"/>
          <w:lang w:val="vi-VN"/>
        </w:rPr>
      </w:pPr>
      <w:r w:rsidRPr="00FE6D3A">
        <w:rPr>
          <w:sz w:val="26"/>
          <w:szCs w:val="28"/>
          <w:highlight w:val="yellow"/>
          <w:lang w:val="vi-VN"/>
        </w:rPr>
        <w:t>+ Dự án phải sử dụng ngoại tệ để nhập khẩu.</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highlight w:val="yellow"/>
          <w:lang w:val="vi-VN"/>
        </w:rPr>
        <w:t>+ Dự án vay bằng ngoại tệ nhưng không có nguồn thu bằng ngoại tệ.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72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có thể giảm thiểu bằng cách:</w:t>
      </w:r>
    </w:p>
    <w:p w:rsidR="00FE6D3A" w:rsidRPr="00FE6D3A" w:rsidRDefault="00FE6D3A" w:rsidP="00FE6D3A">
      <w:pPr>
        <w:tabs>
          <w:tab w:val="num" w:pos="360"/>
          <w:tab w:val="left" w:pos="567"/>
          <w:tab w:val="left" w:pos="1080"/>
          <w:tab w:val="left" w:pos="8640"/>
        </w:tabs>
        <w:autoSpaceDE w:val="0"/>
        <w:autoSpaceDN w:val="0"/>
        <w:adjustRightInd w:val="0"/>
        <w:ind w:firstLine="567"/>
        <w:jc w:val="both"/>
        <w:rPr>
          <w:sz w:val="26"/>
          <w:szCs w:val="28"/>
          <w:lang w:val="vi-VN"/>
        </w:rPr>
      </w:pPr>
      <w:r w:rsidRPr="00FE6D3A">
        <w:rPr>
          <w:sz w:val="26"/>
          <w:szCs w:val="28"/>
          <w:lang w:val="vi-VN"/>
        </w:rPr>
        <w:t>+ Phân tích các điều kiện kinh tế vĩ mô cơ bản.</w:t>
      </w:r>
    </w:p>
    <w:p w:rsidR="00FE6D3A" w:rsidRPr="00FE6D3A" w:rsidRDefault="00FE6D3A" w:rsidP="00FE6D3A">
      <w:pPr>
        <w:tabs>
          <w:tab w:val="num" w:pos="360"/>
          <w:tab w:val="left" w:pos="567"/>
          <w:tab w:val="left" w:pos="1080"/>
          <w:tab w:val="left" w:pos="8640"/>
        </w:tabs>
        <w:autoSpaceDE w:val="0"/>
        <w:autoSpaceDN w:val="0"/>
        <w:adjustRightInd w:val="0"/>
        <w:ind w:firstLine="567"/>
        <w:jc w:val="both"/>
        <w:rPr>
          <w:sz w:val="26"/>
          <w:szCs w:val="28"/>
          <w:lang w:val="vi-VN"/>
        </w:rPr>
      </w:pPr>
      <w:r w:rsidRPr="00FE6D3A">
        <w:rPr>
          <w:sz w:val="26"/>
          <w:szCs w:val="28"/>
          <w:lang w:val="vi-VN"/>
        </w:rPr>
        <w:t>+ Sử dụng các công cụ thị trường như hoán đổi và tự bảo hiểm.</w:t>
      </w:r>
    </w:p>
    <w:p w:rsidR="00FE6D3A" w:rsidRPr="00FE6D3A" w:rsidRDefault="00FE6D3A" w:rsidP="00FE6D3A">
      <w:pPr>
        <w:tabs>
          <w:tab w:val="num" w:pos="360"/>
          <w:tab w:val="left" w:pos="720"/>
          <w:tab w:val="left" w:pos="1080"/>
          <w:tab w:val="left" w:pos="8640"/>
        </w:tabs>
        <w:autoSpaceDE w:val="0"/>
        <w:autoSpaceDN w:val="0"/>
        <w:adjustRightInd w:val="0"/>
        <w:ind w:firstLine="567"/>
        <w:jc w:val="both"/>
        <w:rPr>
          <w:sz w:val="26"/>
          <w:szCs w:val="28"/>
          <w:lang w:val="vi-VN"/>
        </w:rPr>
      </w:pPr>
      <w:r w:rsidRPr="00FE6D3A">
        <w:rPr>
          <w:sz w:val="26"/>
          <w:szCs w:val="28"/>
          <w:lang w:val="vi-VN"/>
        </w:rPr>
        <w:t>+ Bảo vệ trong các hợp đồng (ví dụ: chỉ số hoá, cơ chế chuyển qua, giá cả leo thang, bất khả kháng).</w:t>
      </w:r>
    </w:p>
    <w:p w:rsidR="00FE6D3A" w:rsidRPr="00FE6D3A" w:rsidRDefault="00FE6D3A" w:rsidP="00FE6D3A">
      <w:pPr>
        <w:tabs>
          <w:tab w:val="left" w:pos="0"/>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Đảm bảo/cam kết của Nhà nước về phá giá tiền tệ và cung cấp ngoại hối (nếu được).</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8. Các rủi ro khác</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Năng lực tài chính của chủ đầu tư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 xml:space="preserve">+ Chủ đầu tư không có khả năng tham gia vốn đối ứng vào dự án theo cam kết.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highlight w:val="yellow"/>
          <w:lang w:val="vi-VN"/>
        </w:rPr>
        <w:t>+ Không huy động đủ vốn theo kế hoạch để xây dựng và vận hành dự án.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Khả năng vận hành dự án của chủ đầu tư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 Chủ đầu tư không có kinh nghiệm trong lĩnh vực đầu tư.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highlight w:val="yellow"/>
          <w:lang w:val="vi-VN"/>
        </w:rPr>
        <w:t>+ Không có sự liên kết, hợp tác trên thị trường, bị các đối thủ áp đặt.</w:t>
      </w:r>
    </w:p>
    <w:p w:rsidR="00997C9A" w:rsidRPr="00AB4760" w:rsidRDefault="00EA266A" w:rsidP="00AB4760">
      <w:pPr>
        <w:adjustRightInd w:val="0"/>
        <w:spacing w:before="120"/>
        <w:ind w:firstLine="567"/>
        <w:jc w:val="both"/>
        <w:textAlignment w:val="baseline"/>
        <w:rPr>
          <w:b/>
          <w:bCs/>
          <w:sz w:val="26"/>
          <w:szCs w:val="26"/>
          <w:lang w:val="pt-BR"/>
        </w:rPr>
      </w:pPr>
      <w:r w:rsidRPr="00AB4760">
        <w:rPr>
          <w:b/>
          <w:bCs/>
          <w:sz w:val="26"/>
          <w:szCs w:val="26"/>
          <w:lang w:val="pt-BR"/>
        </w:rPr>
        <w:t xml:space="preserve">IX. ĐÁNH GIÁ </w:t>
      </w:r>
    </w:p>
    <w:p w:rsidR="00CB044C" w:rsidRPr="00CB044C" w:rsidRDefault="00CB044C" w:rsidP="00CB044C">
      <w:pPr>
        <w:ind w:firstLine="567"/>
        <w:jc w:val="both"/>
        <w:rPr>
          <w:sz w:val="26"/>
          <w:szCs w:val="28"/>
          <w:lang w:val="pt-BR"/>
        </w:rPr>
      </w:pPr>
      <w:r w:rsidRPr="00CB044C">
        <w:rPr>
          <w:sz w:val="26"/>
          <w:szCs w:val="28"/>
          <w:lang w:val="pt-BR"/>
        </w:rPr>
        <w:t>1. Xác định người có liên quan của khách hàng, tổng mức dư nợ cấp tín dụng của khách hàng và người có liên quan tại Agribank:</w:t>
      </w:r>
    </w:p>
    <w:tbl>
      <w:tblPr>
        <w:tblStyle w:val="TableGrid21"/>
        <w:tblW w:w="5000" w:type="pct"/>
        <w:tblLayout w:type="fixed"/>
        <w:tblLook w:val="04A0" w:firstRow="1" w:lastRow="0" w:firstColumn="1" w:lastColumn="0" w:noHBand="0" w:noVBand="1"/>
      </w:tblPr>
      <w:tblGrid>
        <w:gridCol w:w="515"/>
        <w:gridCol w:w="1296"/>
        <w:gridCol w:w="1701"/>
        <w:gridCol w:w="1135"/>
        <w:gridCol w:w="1689"/>
        <w:gridCol w:w="1145"/>
        <w:gridCol w:w="1421"/>
        <w:gridCol w:w="954"/>
      </w:tblGrid>
      <w:tr w:rsidR="00CB044C" w:rsidRPr="00CB044C" w:rsidTr="00B47885">
        <w:tc>
          <w:tcPr>
            <w:tcW w:w="261" w:type="pct"/>
            <w:tcBorders>
              <w:left w:val="single" w:sz="4" w:space="0" w:color="auto"/>
            </w:tcBorders>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I</w:t>
            </w:r>
          </w:p>
        </w:tc>
        <w:tc>
          <w:tcPr>
            <w:tcW w:w="657" w:type="pc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Tên tổ chức</w:t>
            </w:r>
          </w:p>
        </w:tc>
        <w:tc>
          <w:tcPr>
            <w:tcW w:w="863" w:type="pc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 xml:space="preserve">Mã số </w:t>
            </w:r>
            <w:r w:rsidRPr="00CB044C">
              <w:rPr>
                <w:b/>
                <w:bCs/>
                <w:sz w:val="26"/>
                <w:szCs w:val="28"/>
                <w:shd w:val="clear" w:color="auto" w:fill="FFFFFF"/>
              </w:rPr>
              <w:t>DN</w:t>
            </w:r>
          </w:p>
        </w:tc>
        <w:tc>
          <w:tcPr>
            <w:tcW w:w="576" w:type="pc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Địa chỉ trụ sở chính</w:t>
            </w:r>
            <w:r w:rsidRPr="00CB044C">
              <w:rPr>
                <w:b/>
                <w:bCs/>
                <w:sz w:val="26"/>
                <w:szCs w:val="28"/>
                <w:shd w:val="clear" w:color="auto" w:fill="FFFFFF"/>
              </w:rPr>
              <w:t xml:space="preserve"> của DN</w:t>
            </w:r>
          </w:p>
        </w:tc>
        <w:tc>
          <w:tcPr>
            <w:tcW w:w="857" w:type="pct"/>
          </w:tcPr>
          <w:p w:rsidR="00CB044C" w:rsidRPr="00CB044C" w:rsidRDefault="00CB044C" w:rsidP="00CB044C">
            <w:pPr>
              <w:tabs>
                <w:tab w:val="left" w:pos="993"/>
              </w:tabs>
              <w:jc w:val="center"/>
              <w:rPr>
                <w:b/>
                <w:bCs/>
                <w:sz w:val="26"/>
                <w:szCs w:val="28"/>
                <w:shd w:val="clear" w:color="auto" w:fill="FFFFFF"/>
                <w:lang w:val="vi-VN"/>
              </w:rPr>
            </w:pPr>
            <w:r w:rsidRPr="00CB044C">
              <w:rPr>
                <w:b/>
                <w:bCs/>
                <w:sz w:val="26"/>
                <w:szCs w:val="28"/>
                <w:shd w:val="clear" w:color="auto" w:fill="FFFFFF"/>
                <w:lang w:val="vi-VN"/>
              </w:rPr>
              <w:t>Số GCN đăng ký DN hoặc giấy tờ pháp lý tương đương</w:t>
            </w:r>
          </w:p>
        </w:tc>
        <w:tc>
          <w:tcPr>
            <w:tcW w:w="581" w:type="pct"/>
          </w:tcPr>
          <w:p w:rsidR="00CB044C" w:rsidRPr="00CB044C" w:rsidRDefault="00CB044C" w:rsidP="00CB044C">
            <w:pPr>
              <w:tabs>
                <w:tab w:val="left" w:pos="993"/>
              </w:tabs>
              <w:jc w:val="center"/>
              <w:rPr>
                <w:b/>
                <w:bCs/>
                <w:sz w:val="26"/>
                <w:szCs w:val="28"/>
                <w:shd w:val="clear" w:color="auto" w:fill="FFFFFF"/>
                <w:lang w:val="vi-VN"/>
              </w:rPr>
            </w:pPr>
            <w:r w:rsidRPr="00CB044C">
              <w:rPr>
                <w:b/>
                <w:bCs/>
                <w:sz w:val="26"/>
                <w:szCs w:val="28"/>
                <w:shd w:val="clear" w:color="auto" w:fill="FFFFFF"/>
                <w:lang w:val="vi-VN"/>
              </w:rPr>
              <w:t>Người đại diện theo pháp luật</w:t>
            </w:r>
          </w:p>
        </w:tc>
        <w:tc>
          <w:tcPr>
            <w:tcW w:w="721" w:type="pc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Chi nhánh Agribank đang có QHTD</w:t>
            </w:r>
          </w:p>
        </w:tc>
        <w:tc>
          <w:tcPr>
            <w:tcW w:w="484" w:type="pc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Mối quan hệ liên quan</w:t>
            </w:r>
          </w:p>
        </w:tc>
      </w:tr>
      <w:tr w:rsidR="00CB044C" w:rsidRPr="00CB044C" w:rsidTr="00B47885">
        <w:tc>
          <w:tcPr>
            <w:tcW w:w="261" w:type="pct"/>
            <w:tcBorders>
              <w:left w:val="single" w:sz="4" w:space="0" w:color="auto"/>
            </w:tcBorders>
            <w:vAlign w:val="center"/>
          </w:tcPr>
          <w:p w:rsidR="00CB044C" w:rsidRPr="00CB044C" w:rsidRDefault="00CB044C" w:rsidP="00CB044C">
            <w:pPr>
              <w:jc w:val="center"/>
              <w:rPr>
                <w:rFonts w:eastAsia="Calibri"/>
                <w:sz w:val="26"/>
                <w:szCs w:val="26"/>
                <w:lang w:val="fr-FR"/>
              </w:rPr>
            </w:pPr>
            <w:r w:rsidRPr="00CB044C">
              <w:rPr>
                <w:rFonts w:eastAsia="Calibri"/>
                <w:sz w:val="26"/>
                <w:szCs w:val="26"/>
                <w:lang w:val="fr-FR"/>
              </w:rPr>
              <w:t>{NLQ.STT}</w:t>
            </w:r>
          </w:p>
        </w:tc>
        <w:tc>
          <w:tcPr>
            <w:tcW w:w="657" w:type="pct"/>
            <w:vAlign w:val="center"/>
          </w:tcPr>
          <w:p w:rsidR="00CB044C" w:rsidRPr="00CB044C" w:rsidRDefault="00CB044C" w:rsidP="00CB044C">
            <w:pPr>
              <w:jc w:val="center"/>
              <w:rPr>
                <w:rFonts w:eastAsia="Calibri"/>
                <w:sz w:val="26"/>
                <w:szCs w:val="26"/>
              </w:rPr>
            </w:pPr>
            <w:r w:rsidRPr="00CB044C">
              <w:rPr>
                <w:rFonts w:eastAsia="Calibri"/>
                <w:sz w:val="26"/>
                <w:szCs w:val="26"/>
              </w:rPr>
              <w:t>{NLQ.Tên tổ chức/Cá nhân}</w:t>
            </w:r>
          </w:p>
        </w:tc>
        <w:tc>
          <w:tcPr>
            <w:tcW w:w="863" w:type="pct"/>
            <w:vAlign w:val="center"/>
          </w:tcPr>
          <w:p w:rsidR="00CB044C" w:rsidRPr="00CB044C" w:rsidRDefault="00CB044C" w:rsidP="00CB044C">
            <w:pPr>
              <w:jc w:val="center"/>
              <w:rPr>
                <w:rFonts w:eastAsia="Calibri"/>
                <w:sz w:val="26"/>
                <w:szCs w:val="26"/>
              </w:rPr>
            </w:pPr>
            <w:r w:rsidRPr="00CB044C">
              <w:rPr>
                <w:rFonts w:eastAsia="Calibri"/>
                <w:sz w:val="26"/>
                <w:szCs w:val="26"/>
              </w:rPr>
              <w:t>{NLQ.Số ĐKKD/CMND}</w:t>
            </w:r>
          </w:p>
        </w:tc>
        <w:tc>
          <w:tcPr>
            <w:tcW w:w="576" w:type="pct"/>
            <w:vAlign w:val="center"/>
          </w:tcPr>
          <w:p w:rsidR="00CB044C" w:rsidRPr="00CB044C" w:rsidRDefault="00CB044C" w:rsidP="00CB044C">
            <w:pPr>
              <w:tabs>
                <w:tab w:val="left" w:pos="993"/>
              </w:tabs>
              <w:jc w:val="center"/>
              <w:rPr>
                <w:rFonts w:eastAsia="Calibri"/>
                <w:sz w:val="26"/>
                <w:szCs w:val="26"/>
              </w:rPr>
            </w:pPr>
            <w:r w:rsidRPr="00CB044C">
              <w:rPr>
                <w:rFonts w:eastAsia="Calibri"/>
                <w:sz w:val="26"/>
                <w:szCs w:val="26"/>
              </w:rPr>
              <w:t>{NLQ.Địa chỉ}</w:t>
            </w:r>
          </w:p>
        </w:tc>
        <w:tc>
          <w:tcPr>
            <w:tcW w:w="857" w:type="pct"/>
            <w:vAlign w:val="center"/>
          </w:tcPr>
          <w:p w:rsidR="00CB044C" w:rsidRPr="00CB044C" w:rsidRDefault="00CB044C" w:rsidP="00CB044C">
            <w:pPr>
              <w:tabs>
                <w:tab w:val="left" w:pos="993"/>
              </w:tabs>
              <w:jc w:val="center"/>
              <w:rPr>
                <w:rFonts w:eastAsia="Calibri"/>
                <w:b/>
                <w:sz w:val="26"/>
                <w:szCs w:val="26"/>
              </w:rPr>
            </w:pPr>
          </w:p>
        </w:tc>
        <w:tc>
          <w:tcPr>
            <w:tcW w:w="581" w:type="pct"/>
            <w:vAlign w:val="center"/>
          </w:tcPr>
          <w:p w:rsidR="00CB044C" w:rsidRPr="00CB044C" w:rsidRDefault="00CB044C" w:rsidP="00CB044C">
            <w:pPr>
              <w:tabs>
                <w:tab w:val="left" w:pos="993"/>
              </w:tabs>
              <w:jc w:val="center"/>
              <w:rPr>
                <w:rFonts w:eastAsia="Calibri"/>
                <w:b/>
                <w:sz w:val="26"/>
                <w:szCs w:val="26"/>
              </w:rPr>
            </w:pPr>
          </w:p>
        </w:tc>
        <w:tc>
          <w:tcPr>
            <w:tcW w:w="721" w:type="pct"/>
            <w:vAlign w:val="center"/>
          </w:tcPr>
          <w:p w:rsidR="00CB044C" w:rsidRPr="00CB044C" w:rsidRDefault="00CB044C" w:rsidP="00CB044C">
            <w:pPr>
              <w:jc w:val="center"/>
              <w:rPr>
                <w:rFonts w:eastAsia="Calibri"/>
                <w:sz w:val="26"/>
                <w:szCs w:val="26"/>
              </w:rPr>
            </w:pPr>
            <w:r w:rsidRPr="00CB044C">
              <w:rPr>
                <w:rFonts w:eastAsia="Calibri"/>
                <w:sz w:val="26"/>
                <w:szCs w:val="26"/>
              </w:rPr>
              <w:t>{NLQ.Quan hệ tín dụng tại}</w:t>
            </w:r>
          </w:p>
        </w:tc>
        <w:tc>
          <w:tcPr>
            <w:tcW w:w="484" w:type="pct"/>
            <w:vAlign w:val="center"/>
          </w:tcPr>
          <w:p w:rsidR="00CB044C" w:rsidRPr="00CB044C" w:rsidRDefault="00CB044C" w:rsidP="00CB044C">
            <w:pPr>
              <w:jc w:val="center"/>
              <w:rPr>
                <w:rFonts w:eastAsia="Calibri"/>
                <w:sz w:val="26"/>
                <w:szCs w:val="26"/>
              </w:rPr>
            </w:pPr>
            <w:r w:rsidRPr="00CB044C">
              <w:rPr>
                <w:rFonts w:eastAsia="Calibri"/>
                <w:sz w:val="26"/>
                <w:szCs w:val="26"/>
              </w:rPr>
              <w:t>{NLQ.Mối liên quan}</w:t>
            </w:r>
          </w:p>
        </w:tc>
      </w:tr>
      <w:tr w:rsidR="00CB044C" w:rsidRPr="00CB044C" w:rsidTr="00B47885">
        <w:tc>
          <w:tcPr>
            <w:tcW w:w="261" w:type="pct"/>
            <w:vMerge w:val="restart"/>
            <w:tcBorders>
              <w:left w:val="single" w:sz="4" w:space="0" w:color="auto"/>
            </w:tcBorders>
            <w:vAlign w:val="center"/>
          </w:tcPr>
          <w:p w:rsidR="00CB044C" w:rsidRPr="00CB044C" w:rsidRDefault="00CB044C" w:rsidP="00CB044C">
            <w:pPr>
              <w:tabs>
                <w:tab w:val="left" w:pos="993"/>
              </w:tabs>
              <w:jc w:val="center"/>
              <w:rPr>
                <w:rFonts w:eastAsia="Calibri"/>
                <w:b/>
                <w:sz w:val="26"/>
                <w:szCs w:val="26"/>
              </w:rPr>
            </w:pPr>
            <w:r w:rsidRPr="00CB044C">
              <w:rPr>
                <w:rFonts w:eastAsia="Calibri"/>
                <w:b/>
                <w:sz w:val="26"/>
                <w:szCs w:val="26"/>
              </w:rPr>
              <w:t>II</w:t>
            </w:r>
          </w:p>
        </w:tc>
        <w:tc>
          <w:tcPr>
            <w:tcW w:w="657" w:type="pct"/>
            <w:vMerge w:val="restar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Họ và tên cá nhân</w:t>
            </w:r>
          </w:p>
        </w:tc>
        <w:tc>
          <w:tcPr>
            <w:tcW w:w="863" w:type="pct"/>
            <w:vMerge w:val="restar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Số định danh cá nhân /CC/CCCD)</w:t>
            </w:r>
          </w:p>
        </w:tc>
        <w:tc>
          <w:tcPr>
            <w:tcW w:w="2014" w:type="pct"/>
            <w:gridSpan w:val="3"/>
            <w:vAlign w:val="center"/>
          </w:tcPr>
          <w:p w:rsidR="00CB044C" w:rsidRPr="00CB044C" w:rsidRDefault="00CB044C" w:rsidP="00CB044C">
            <w:pPr>
              <w:tabs>
                <w:tab w:val="left" w:pos="993"/>
              </w:tabs>
              <w:jc w:val="center"/>
              <w:rPr>
                <w:b/>
                <w:bCs/>
                <w:sz w:val="26"/>
                <w:szCs w:val="28"/>
                <w:shd w:val="clear" w:color="auto" w:fill="FFFFFF"/>
                <w:lang w:val="vi-VN"/>
              </w:rPr>
            </w:pPr>
            <w:r w:rsidRPr="00CB044C">
              <w:rPr>
                <w:b/>
                <w:bCs/>
                <w:sz w:val="26"/>
                <w:szCs w:val="28"/>
                <w:shd w:val="clear" w:color="auto" w:fill="FFFFFF"/>
                <w:lang w:val="vi-VN"/>
              </w:rPr>
              <w:t>Đối với người nước ngoài</w:t>
            </w:r>
          </w:p>
        </w:tc>
        <w:tc>
          <w:tcPr>
            <w:tcW w:w="721" w:type="pct"/>
            <w:vMerge w:val="restar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Chi nhánh Agribank đang có QHTD</w:t>
            </w:r>
          </w:p>
        </w:tc>
        <w:tc>
          <w:tcPr>
            <w:tcW w:w="484" w:type="pct"/>
            <w:vMerge w:val="restart"/>
            <w:vAlign w:val="center"/>
          </w:tcPr>
          <w:p w:rsidR="00CB044C" w:rsidRPr="00CB044C" w:rsidRDefault="00CB044C" w:rsidP="00CB044C">
            <w:pPr>
              <w:tabs>
                <w:tab w:val="left" w:pos="993"/>
              </w:tabs>
              <w:jc w:val="center"/>
              <w:rPr>
                <w:rFonts w:eastAsia="Calibri"/>
                <w:b/>
                <w:sz w:val="26"/>
                <w:szCs w:val="26"/>
              </w:rPr>
            </w:pPr>
            <w:r w:rsidRPr="00CB044C">
              <w:rPr>
                <w:b/>
                <w:bCs/>
                <w:sz w:val="26"/>
                <w:szCs w:val="28"/>
                <w:shd w:val="clear" w:color="auto" w:fill="FFFFFF"/>
                <w:lang w:val="vi-VN"/>
              </w:rPr>
              <w:t>Mối quan hệ liên quan</w:t>
            </w:r>
          </w:p>
        </w:tc>
      </w:tr>
      <w:tr w:rsidR="00CB044C" w:rsidRPr="00CB044C" w:rsidTr="00B47885">
        <w:tc>
          <w:tcPr>
            <w:tcW w:w="261" w:type="pct"/>
            <w:vMerge/>
            <w:tcBorders>
              <w:left w:val="single" w:sz="4" w:space="0" w:color="auto"/>
            </w:tcBorders>
            <w:vAlign w:val="center"/>
          </w:tcPr>
          <w:p w:rsidR="00CB044C" w:rsidRPr="00CB044C" w:rsidRDefault="00CB044C" w:rsidP="00CB044C">
            <w:pPr>
              <w:tabs>
                <w:tab w:val="left" w:pos="993"/>
              </w:tabs>
              <w:jc w:val="center"/>
              <w:rPr>
                <w:rFonts w:eastAsia="Calibri"/>
                <w:b/>
                <w:sz w:val="26"/>
                <w:szCs w:val="26"/>
              </w:rPr>
            </w:pPr>
          </w:p>
        </w:tc>
        <w:tc>
          <w:tcPr>
            <w:tcW w:w="657" w:type="pct"/>
            <w:vMerge/>
            <w:vAlign w:val="center"/>
          </w:tcPr>
          <w:p w:rsidR="00CB044C" w:rsidRPr="00CB044C" w:rsidRDefault="00CB044C" w:rsidP="00CB044C">
            <w:pPr>
              <w:tabs>
                <w:tab w:val="left" w:pos="993"/>
              </w:tabs>
              <w:jc w:val="center"/>
              <w:rPr>
                <w:b/>
                <w:bCs/>
                <w:sz w:val="26"/>
                <w:szCs w:val="28"/>
                <w:shd w:val="clear" w:color="auto" w:fill="FFFFFF"/>
                <w:lang w:val="vi-VN"/>
              </w:rPr>
            </w:pPr>
          </w:p>
        </w:tc>
        <w:tc>
          <w:tcPr>
            <w:tcW w:w="863" w:type="pct"/>
            <w:vMerge/>
            <w:vAlign w:val="center"/>
          </w:tcPr>
          <w:p w:rsidR="00CB044C" w:rsidRPr="00CB044C" w:rsidRDefault="00CB044C" w:rsidP="00CB044C">
            <w:pPr>
              <w:tabs>
                <w:tab w:val="left" w:pos="993"/>
              </w:tabs>
              <w:jc w:val="center"/>
              <w:rPr>
                <w:b/>
                <w:bCs/>
                <w:sz w:val="26"/>
                <w:szCs w:val="28"/>
                <w:shd w:val="clear" w:color="auto" w:fill="FFFFFF"/>
                <w:lang w:val="vi-VN"/>
              </w:rPr>
            </w:pPr>
          </w:p>
        </w:tc>
        <w:tc>
          <w:tcPr>
            <w:tcW w:w="576" w:type="pct"/>
            <w:vAlign w:val="center"/>
          </w:tcPr>
          <w:p w:rsidR="00CB044C" w:rsidRPr="00CB044C" w:rsidRDefault="00CB044C" w:rsidP="00CB044C">
            <w:pPr>
              <w:tabs>
                <w:tab w:val="left" w:pos="993"/>
              </w:tabs>
              <w:jc w:val="center"/>
              <w:rPr>
                <w:rFonts w:eastAsia="Calibri"/>
                <w:b/>
                <w:sz w:val="26"/>
                <w:szCs w:val="26"/>
              </w:rPr>
            </w:pPr>
            <w:r w:rsidRPr="00CB044C">
              <w:rPr>
                <w:rFonts w:eastAsia="Calibri"/>
                <w:b/>
                <w:bCs/>
                <w:color w:val="000000"/>
                <w:sz w:val="26"/>
                <w:szCs w:val="28"/>
                <w:shd w:val="clear" w:color="auto" w:fill="FFFFFF"/>
                <w:lang w:val="vi-VN"/>
              </w:rPr>
              <w:t>Quốc tịch</w:t>
            </w:r>
          </w:p>
        </w:tc>
        <w:tc>
          <w:tcPr>
            <w:tcW w:w="857" w:type="pct"/>
            <w:vAlign w:val="center"/>
          </w:tcPr>
          <w:p w:rsidR="00CB044C" w:rsidRPr="00CB044C" w:rsidRDefault="00CB044C" w:rsidP="00CB044C">
            <w:pPr>
              <w:tabs>
                <w:tab w:val="left" w:pos="993"/>
              </w:tabs>
              <w:jc w:val="center"/>
              <w:rPr>
                <w:b/>
                <w:bCs/>
                <w:sz w:val="26"/>
                <w:szCs w:val="28"/>
                <w:shd w:val="clear" w:color="auto" w:fill="FFFFFF"/>
                <w:lang w:val="vi-VN"/>
              </w:rPr>
            </w:pPr>
            <w:r w:rsidRPr="00CB044C">
              <w:rPr>
                <w:rFonts w:eastAsia="Calibri"/>
                <w:b/>
                <w:bCs/>
                <w:color w:val="000000"/>
                <w:sz w:val="26"/>
                <w:szCs w:val="28"/>
                <w:shd w:val="clear" w:color="auto" w:fill="FFFFFF"/>
                <w:lang w:val="vi-VN"/>
              </w:rPr>
              <w:t>Số hộ chiếu</w:t>
            </w:r>
          </w:p>
        </w:tc>
        <w:tc>
          <w:tcPr>
            <w:tcW w:w="581" w:type="pct"/>
            <w:vAlign w:val="center"/>
          </w:tcPr>
          <w:p w:rsidR="00CB044C" w:rsidRPr="00CB044C" w:rsidRDefault="00CB044C" w:rsidP="00CB044C">
            <w:pPr>
              <w:tabs>
                <w:tab w:val="left" w:pos="993"/>
              </w:tabs>
              <w:jc w:val="center"/>
              <w:rPr>
                <w:b/>
                <w:bCs/>
                <w:sz w:val="26"/>
                <w:szCs w:val="28"/>
                <w:shd w:val="clear" w:color="auto" w:fill="FFFFFF"/>
                <w:lang w:val="vi-VN"/>
              </w:rPr>
            </w:pPr>
            <w:r w:rsidRPr="00CB044C">
              <w:rPr>
                <w:rFonts w:eastAsia="Calibri"/>
                <w:b/>
                <w:bCs/>
                <w:color w:val="000000"/>
                <w:sz w:val="26"/>
                <w:szCs w:val="28"/>
                <w:shd w:val="clear" w:color="auto" w:fill="FFFFFF"/>
                <w:lang w:val="vi-VN"/>
              </w:rPr>
              <w:t>Ngày cấp, nơi cấp</w:t>
            </w:r>
          </w:p>
        </w:tc>
        <w:tc>
          <w:tcPr>
            <w:tcW w:w="721" w:type="pct"/>
            <w:vMerge/>
            <w:vAlign w:val="center"/>
          </w:tcPr>
          <w:p w:rsidR="00CB044C" w:rsidRPr="00CB044C" w:rsidRDefault="00CB044C" w:rsidP="00CB044C">
            <w:pPr>
              <w:tabs>
                <w:tab w:val="left" w:pos="993"/>
              </w:tabs>
              <w:jc w:val="center"/>
              <w:rPr>
                <w:b/>
                <w:bCs/>
                <w:sz w:val="26"/>
                <w:szCs w:val="28"/>
                <w:shd w:val="clear" w:color="auto" w:fill="FFFFFF"/>
                <w:lang w:val="vi-VN"/>
              </w:rPr>
            </w:pPr>
          </w:p>
        </w:tc>
        <w:tc>
          <w:tcPr>
            <w:tcW w:w="484" w:type="pct"/>
            <w:vMerge/>
            <w:vAlign w:val="center"/>
          </w:tcPr>
          <w:p w:rsidR="00CB044C" w:rsidRPr="00CB044C" w:rsidRDefault="00CB044C" w:rsidP="00CB044C">
            <w:pPr>
              <w:tabs>
                <w:tab w:val="left" w:pos="993"/>
              </w:tabs>
              <w:jc w:val="center"/>
              <w:rPr>
                <w:b/>
                <w:bCs/>
                <w:sz w:val="26"/>
                <w:szCs w:val="28"/>
                <w:shd w:val="clear" w:color="auto" w:fill="FFFFFF"/>
                <w:lang w:val="vi-VN"/>
              </w:rPr>
            </w:pPr>
          </w:p>
        </w:tc>
      </w:tr>
      <w:tr w:rsidR="00CB044C" w:rsidRPr="00CB044C" w:rsidTr="00B47885">
        <w:tc>
          <w:tcPr>
            <w:tcW w:w="261" w:type="pct"/>
            <w:tcBorders>
              <w:left w:val="single" w:sz="4" w:space="0" w:color="auto"/>
            </w:tcBorders>
            <w:vAlign w:val="center"/>
          </w:tcPr>
          <w:p w:rsidR="00CB044C" w:rsidRPr="00CB044C" w:rsidRDefault="00CB044C" w:rsidP="00991DF3">
            <w:pPr>
              <w:tabs>
                <w:tab w:val="left" w:pos="175"/>
                <w:tab w:val="left" w:pos="993"/>
              </w:tabs>
              <w:jc w:val="center"/>
              <w:rPr>
                <w:rFonts w:eastAsia="Calibri"/>
                <w:sz w:val="26"/>
                <w:szCs w:val="26"/>
              </w:rPr>
            </w:pPr>
            <w:r w:rsidRPr="00CB044C">
              <w:rPr>
                <w:rFonts w:eastAsia="Calibri"/>
                <w:sz w:val="26"/>
                <w:szCs w:val="26"/>
              </w:rPr>
              <w:t>[NLQ</w:t>
            </w:r>
            <w:bookmarkStart w:id="1" w:name="_GoBack"/>
            <w:bookmarkEnd w:id="1"/>
            <w:r w:rsidRPr="00CB044C">
              <w:rPr>
                <w:rFonts w:eastAsia="Calibri"/>
                <w:sz w:val="26"/>
                <w:szCs w:val="26"/>
              </w:rPr>
              <w:t>.S</w:t>
            </w:r>
            <w:r w:rsidRPr="00CB044C">
              <w:rPr>
                <w:rFonts w:eastAsia="Calibri"/>
                <w:sz w:val="26"/>
                <w:szCs w:val="26"/>
              </w:rPr>
              <w:lastRenderedPageBreak/>
              <w:t>TT]</w:t>
            </w:r>
          </w:p>
        </w:tc>
        <w:tc>
          <w:tcPr>
            <w:tcW w:w="657" w:type="pct"/>
            <w:vAlign w:val="center"/>
          </w:tcPr>
          <w:p w:rsidR="00CB044C" w:rsidRPr="00CB044C" w:rsidRDefault="00CB044C" w:rsidP="00CB044C">
            <w:pPr>
              <w:tabs>
                <w:tab w:val="left" w:pos="993"/>
              </w:tabs>
              <w:jc w:val="center"/>
              <w:rPr>
                <w:rFonts w:eastAsia="Calibri"/>
                <w:sz w:val="26"/>
                <w:szCs w:val="26"/>
              </w:rPr>
            </w:pPr>
            <w:r w:rsidRPr="00CB044C">
              <w:rPr>
                <w:rFonts w:eastAsia="Calibri"/>
                <w:sz w:val="26"/>
                <w:szCs w:val="26"/>
              </w:rPr>
              <w:lastRenderedPageBreak/>
              <w:t>{NLQ.Tên tổ chức/Cá nhân}</w:t>
            </w:r>
          </w:p>
        </w:tc>
        <w:tc>
          <w:tcPr>
            <w:tcW w:w="863" w:type="pct"/>
            <w:vAlign w:val="center"/>
          </w:tcPr>
          <w:p w:rsidR="00CB044C" w:rsidRPr="00CB044C" w:rsidRDefault="00CB044C" w:rsidP="00CB044C">
            <w:pPr>
              <w:tabs>
                <w:tab w:val="left" w:pos="993"/>
              </w:tabs>
              <w:jc w:val="center"/>
              <w:rPr>
                <w:rFonts w:eastAsia="Calibri"/>
                <w:sz w:val="26"/>
                <w:szCs w:val="26"/>
              </w:rPr>
            </w:pPr>
            <w:r w:rsidRPr="00CB044C">
              <w:rPr>
                <w:rFonts w:eastAsia="Calibri"/>
                <w:sz w:val="26"/>
                <w:szCs w:val="26"/>
              </w:rPr>
              <w:t>{NLQ.Số ĐKKD/CMND}</w:t>
            </w:r>
          </w:p>
        </w:tc>
        <w:tc>
          <w:tcPr>
            <w:tcW w:w="576" w:type="pct"/>
            <w:vAlign w:val="center"/>
          </w:tcPr>
          <w:p w:rsidR="00CB044C" w:rsidRPr="00CB044C" w:rsidRDefault="00CB044C" w:rsidP="00CB044C">
            <w:pPr>
              <w:tabs>
                <w:tab w:val="left" w:pos="993"/>
              </w:tabs>
              <w:jc w:val="center"/>
              <w:rPr>
                <w:rFonts w:eastAsia="Calibri"/>
                <w:sz w:val="26"/>
                <w:szCs w:val="26"/>
              </w:rPr>
            </w:pPr>
          </w:p>
        </w:tc>
        <w:tc>
          <w:tcPr>
            <w:tcW w:w="857" w:type="pct"/>
            <w:vAlign w:val="center"/>
          </w:tcPr>
          <w:p w:rsidR="00CB044C" w:rsidRPr="00CB044C" w:rsidRDefault="00CB044C" w:rsidP="00CB044C">
            <w:pPr>
              <w:tabs>
                <w:tab w:val="left" w:pos="993"/>
              </w:tabs>
              <w:jc w:val="center"/>
              <w:rPr>
                <w:rFonts w:eastAsia="Calibri"/>
                <w:sz w:val="26"/>
                <w:szCs w:val="26"/>
              </w:rPr>
            </w:pPr>
          </w:p>
        </w:tc>
        <w:tc>
          <w:tcPr>
            <w:tcW w:w="581" w:type="pct"/>
            <w:vAlign w:val="center"/>
          </w:tcPr>
          <w:p w:rsidR="00CB044C" w:rsidRPr="00CB044C" w:rsidRDefault="00CB044C" w:rsidP="00CB044C">
            <w:pPr>
              <w:tabs>
                <w:tab w:val="left" w:pos="993"/>
              </w:tabs>
              <w:jc w:val="center"/>
              <w:rPr>
                <w:rFonts w:eastAsia="Calibri"/>
                <w:sz w:val="26"/>
                <w:szCs w:val="26"/>
              </w:rPr>
            </w:pPr>
          </w:p>
        </w:tc>
        <w:tc>
          <w:tcPr>
            <w:tcW w:w="721" w:type="pct"/>
            <w:vAlign w:val="center"/>
          </w:tcPr>
          <w:p w:rsidR="00CB044C" w:rsidRPr="00CB044C" w:rsidRDefault="00CB044C" w:rsidP="00CB044C">
            <w:pPr>
              <w:jc w:val="center"/>
              <w:rPr>
                <w:rFonts w:eastAsia="Calibri"/>
                <w:sz w:val="26"/>
                <w:szCs w:val="26"/>
              </w:rPr>
            </w:pPr>
            <w:r w:rsidRPr="00CB044C">
              <w:rPr>
                <w:rFonts w:eastAsia="Calibri"/>
                <w:sz w:val="26"/>
                <w:szCs w:val="26"/>
              </w:rPr>
              <w:t>{NLQ.Quan hệ tín dụng tại}</w:t>
            </w:r>
          </w:p>
        </w:tc>
        <w:tc>
          <w:tcPr>
            <w:tcW w:w="484" w:type="pct"/>
            <w:vAlign w:val="center"/>
          </w:tcPr>
          <w:p w:rsidR="00CB044C" w:rsidRPr="00CB044C" w:rsidRDefault="00CB044C" w:rsidP="00CB044C">
            <w:pPr>
              <w:jc w:val="center"/>
              <w:rPr>
                <w:rFonts w:eastAsia="Calibri"/>
                <w:sz w:val="26"/>
                <w:szCs w:val="26"/>
              </w:rPr>
            </w:pPr>
            <w:r w:rsidRPr="00CB044C">
              <w:rPr>
                <w:rFonts w:eastAsia="Calibri"/>
                <w:sz w:val="26"/>
                <w:szCs w:val="26"/>
              </w:rPr>
              <w:t>{NLQ.Mối liên quan}</w:t>
            </w:r>
          </w:p>
        </w:tc>
      </w:tr>
    </w:tbl>
    <w:p w:rsidR="00FE6D3A" w:rsidRPr="00FE6D3A" w:rsidRDefault="00FE6D3A" w:rsidP="00FE6D3A">
      <w:pPr>
        <w:ind w:firstLine="567"/>
        <w:jc w:val="both"/>
        <w:rPr>
          <w:sz w:val="26"/>
          <w:szCs w:val="26"/>
          <w:lang w:val="pt-BR"/>
        </w:rPr>
      </w:pPr>
      <w:r w:rsidRPr="00FE6D3A">
        <w:rPr>
          <w:sz w:val="26"/>
          <w:szCs w:val="26"/>
          <w:lang w:val="pt-BR"/>
        </w:rPr>
        <w:lastRenderedPageBreak/>
        <w:t xml:space="preserve">- Tổng dư nợ cấp tín dụng của khách hàng và người có liên quan tại Agribank là: </w:t>
      </w:r>
      <w:r w:rsidRPr="00FE6D3A">
        <w:rPr>
          <w:b/>
          <w:sz w:val="26"/>
          <w:szCs w:val="26"/>
          <w:lang w:val="pt-BR"/>
        </w:rPr>
        <w:t>{HĐBL.Dư nợ của KH và NLQ tại Agribank}</w:t>
      </w:r>
      <w:r w:rsidRPr="00FE6D3A">
        <w:rPr>
          <w:sz w:val="26"/>
          <w:szCs w:val="26"/>
          <w:lang w:val="pt-BR"/>
        </w:rPr>
        <w:t xml:space="preserve"> đồng.</w:t>
      </w:r>
    </w:p>
    <w:p w:rsidR="00FE6D3A" w:rsidRPr="00FE6D3A" w:rsidRDefault="00FE6D3A" w:rsidP="00FE6D3A">
      <w:pPr>
        <w:ind w:firstLine="567"/>
        <w:jc w:val="both"/>
        <w:rPr>
          <w:rFonts w:eastAsia="Calibri"/>
          <w:sz w:val="26"/>
          <w:szCs w:val="26"/>
        </w:rPr>
      </w:pPr>
      <w:r w:rsidRPr="00FE6D3A">
        <w:rPr>
          <w:rFonts w:eastAsia="Calibri"/>
          <w:sz w:val="26"/>
          <w:szCs w:val="26"/>
        </w:rPr>
        <w:t>2. Kết quả chấm điểm xếp hạng tín dụng nội bộ của khách hàng, bao gồm kết quả xếp hạng tín nhiệm tại các tổ chức tín dụng, chi nhánh ngân hàng nước ngoài khác (nếu có); K</w:t>
      </w:r>
      <w:r w:rsidRPr="00FE6D3A">
        <w:rPr>
          <w:sz w:val="26"/>
          <w:szCs w:val="26"/>
        </w:rPr>
        <w:t xml:space="preserve">hách hàng xếp hạng </w:t>
      </w:r>
      <w:r w:rsidRPr="00FE6D3A">
        <w:rPr>
          <w:rFonts w:eastAsia="Calibri"/>
          <w:sz w:val="26"/>
          <w:szCs w:val="26"/>
        </w:rPr>
        <w:t>{HĐBL.Xếp hạng KH theo CIC}</w:t>
      </w:r>
    </w:p>
    <w:p w:rsidR="00FE6D3A" w:rsidRPr="00FE6D3A" w:rsidRDefault="00FE6D3A" w:rsidP="00FE6D3A">
      <w:pPr>
        <w:ind w:firstLine="567"/>
        <w:jc w:val="both"/>
        <w:rPr>
          <w:rFonts w:eastAsia="Calibri"/>
          <w:sz w:val="26"/>
          <w:szCs w:val="26"/>
          <w:lang w:val="pt-BR"/>
        </w:rPr>
      </w:pPr>
      <w:r w:rsidRPr="00FE6D3A">
        <w:rPr>
          <w:rFonts w:eastAsia="Calibri"/>
          <w:sz w:val="26"/>
          <w:szCs w:val="26"/>
        </w:rPr>
        <w:t xml:space="preserve">3. </w:t>
      </w:r>
      <w:r w:rsidRPr="00FE6D3A">
        <w:rPr>
          <w:rFonts w:eastAsia="Calibri"/>
          <w:sz w:val="26"/>
          <w:szCs w:val="26"/>
          <w:lang w:val="pt-BR"/>
        </w:rPr>
        <w:t>Đánh giá quy định về hạn chế cấp tín dụng, giới hạn cấp tín dụng:</w:t>
      </w:r>
    </w:p>
    <w:p w:rsidR="00FE6D3A" w:rsidRPr="00FE6D3A" w:rsidRDefault="00FE6D3A" w:rsidP="00FE6D3A">
      <w:pPr>
        <w:tabs>
          <w:tab w:val="num" w:pos="426"/>
        </w:tabs>
        <w:ind w:firstLine="567"/>
        <w:jc w:val="both"/>
        <w:rPr>
          <w:sz w:val="26"/>
          <w:szCs w:val="28"/>
          <w:lang w:val="pt-BR"/>
        </w:rPr>
      </w:pPr>
      <w:r w:rsidRPr="00FE6D3A">
        <w:rPr>
          <w:sz w:val="26"/>
          <w:szCs w:val="28"/>
          <w:lang w:val="pt-BR"/>
        </w:rPr>
        <w:t>Theo quy định tại Điều 5 Quy chế số 145/QC-HĐTV-TD ngày 23/03/2023 của Hội đồng thành viên Agribank về Quy chế bảo lãnh ngân hàng trong hệ thống Agribank: khách hàng không thuộc đối tượng hạn chế cấp tín dụng; tổng mức dư cấp tín dụng đối với một khách hàng và người có liên quan không vượt quá giới hạn cấp tín dụng</w:t>
      </w:r>
    </w:p>
    <w:p w:rsidR="00CB044C" w:rsidRPr="0066448B" w:rsidRDefault="00CB044C" w:rsidP="00CB044C">
      <w:pPr>
        <w:tabs>
          <w:tab w:val="num" w:pos="426"/>
        </w:tabs>
        <w:ind w:firstLine="567"/>
        <w:jc w:val="both"/>
        <w:rPr>
          <w:color w:val="0000FF"/>
          <w:sz w:val="26"/>
          <w:szCs w:val="28"/>
          <w:lang w:val="pt-BR"/>
        </w:rPr>
      </w:pPr>
      <w:r w:rsidRPr="0066448B">
        <w:rPr>
          <w:sz w:val="26"/>
          <w:szCs w:val="28"/>
          <w:lang w:val="pt-BR"/>
        </w:rPr>
        <w:t xml:space="preserve">Về thẩm quyền cấp tín dụng đối với khách hàng, khách hàng và người có liên quan: </w:t>
      </w:r>
      <w:r w:rsidRPr="0066448B">
        <w:rPr>
          <w:color w:val="0000FF"/>
          <w:sz w:val="26"/>
          <w:szCs w:val="28"/>
          <w:lang w:val="pt-BR"/>
        </w:rPr>
        <w:t>Thuộc thẩm quyền của Giám đốc Agribank {Tên chi nhánh/PGD} theo quy định.</w:t>
      </w:r>
    </w:p>
    <w:p w:rsidR="00FE6D3A" w:rsidRPr="00FE6D3A" w:rsidRDefault="00FE6D3A" w:rsidP="00FE6D3A">
      <w:pPr>
        <w:ind w:firstLine="567"/>
        <w:jc w:val="both"/>
        <w:rPr>
          <w:rFonts w:eastAsia="Calibri"/>
          <w:sz w:val="26"/>
          <w:szCs w:val="26"/>
        </w:rPr>
      </w:pPr>
      <w:r w:rsidRPr="00FE6D3A">
        <w:rPr>
          <w:rFonts w:eastAsia="Calibri"/>
          <w:sz w:val="26"/>
          <w:szCs w:val="26"/>
        </w:rPr>
        <w:t>4. Thẩm định khả năng đáp ứng các điều kiện cấp bảo lãnh của khách hàng:</w:t>
      </w:r>
    </w:p>
    <w:p w:rsidR="00FE6D3A" w:rsidRPr="00FE6D3A" w:rsidRDefault="00FE6D3A" w:rsidP="00FE6D3A">
      <w:pPr>
        <w:ind w:firstLine="567"/>
        <w:jc w:val="both"/>
        <w:rPr>
          <w:rFonts w:eastAsia="Calibri"/>
          <w:sz w:val="26"/>
          <w:szCs w:val="26"/>
        </w:rPr>
      </w:pPr>
      <w:r w:rsidRPr="00FE6D3A">
        <w:rPr>
          <w:rFonts w:eastAsia="Calibri"/>
          <w:sz w:val="26"/>
          <w:szCs w:val="26"/>
        </w:rPr>
        <w:t>a) Đánh giá năng lực pháp luật dân sự của khách hàng, năng lực hành vi dân sự của người đại diện theo pháp luật tại thời điểm cấp bảo lãnh: Đầy đủ theo đúng quy định;</w:t>
      </w:r>
    </w:p>
    <w:p w:rsidR="00FE6D3A" w:rsidRPr="00FE6D3A" w:rsidRDefault="00FE6D3A" w:rsidP="00FE6D3A">
      <w:pPr>
        <w:ind w:firstLine="567"/>
        <w:jc w:val="both"/>
        <w:rPr>
          <w:rFonts w:eastAsia="Calibri"/>
          <w:sz w:val="26"/>
          <w:szCs w:val="26"/>
        </w:rPr>
      </w:pPr>
      <w:r w:rsidRPr="00FE6D3A">
        <w:rPr>
          <w:rFonts w:eastAsia="Calibri"/>
          <w:sz w:val="26"/>
          <w:szCs w:val="26"/>
        </w:rPr>
        <w:t xml:space="preserve">b) Đánh giá tính hợp pháp của nghĩa vụ được bảo lãnh: Hợp pháp và không trái với quy định của Pháp luật, Ngân hàng Nhà nước và Agribank; </w:t>
      </w:r>
    </w:p>
    <w:p w:rsidR="00FE6D3A" w:rsidRPr="00FE6D3A" w:rsidRDefault="00FE6D3A" w:rsidP="00FE6D3A">
      <w:pPr>
        <w:ind w:firstLine="567"/>
        <w:jc w:val="both"/>
        <w:rPr>
          <w:rFonts w:eastAsia="Calibri"/>
          <w:sz w:val="26"/>
          <w:szCs w:val="26"/>
        </w:rPr>
      </w:pPr>
      <w:r w:rsidRPr="00FE6D3A">
        <w:rPr>
          <w:rFonts w:eastAsia="Calibri"/>
          <w:sz w:val="26"/>
          <w:szCs w:val="26"/>
        </w:rPr>
        <w:t>c) Đánh giá khả năng hoàn trả loại số tiền mà Agribank nơi cấp bảo lãnh phải trả thay khi thực hiện nghĩa vụ bảo lãnh: Có khả năng</w:t>
      </w:r>
    </w:p>
    <w:p w:rsidR="00FE6D3A" w:rsidRPr="00FE6D3A" w:rsidRDefault="00FE6D3A" w:rsidP="00FE6D3A">
      <w:pPr>
        <w:ind w:firstLine="567"/>
        <w:jc w:val="both"/>
        <w:rPr>
          <w:rFonts w:eastAsia="Calibri"/>
          <w:sz w:val="26"/>
          <w:szCs w:val="26"/>
        </w:rPr>
      </w:pPr>
      <w:r w:rsidRPr="00FE6D3A">
        <w:rPr>
          <w:rFonts w:eastAsia="Calibri"/>
          <w:sz w:val="26"/>
          <w:szCs w:val="26"/>
        </w:rPr>
        <w:t>d) Đánh giá việc đáp ứng các điều kiện khác (nếu có) theo quy định tùy theo từng loại hình bảo lãnh: ...</w:t>
      </w:r>
    </w:p>
    <w:p w:rsidR="00FE6D3A" w:rsidRPr="00FE6D3A" w:rsidRDefault="00FE6D3A" w:rsidP="00FE6D3A">
      <w:pPr>
        <w:ind w:firstLine="567"/>
        <w:jc w:val="both"/>
        <w:rPr>
          <w:sz w:val="26"/>
          <w:szCs w:val="26"/>
          <w:lang w:val="pt-BR"/>
        </w:rPr>
      </w:pPr>
      <w:r w:rsidRPr="00FE6D3A">
        <w:rPr>
          <w:rFonts w:eastAsia="Calibri"/>
          <w:sz w:val="26"/>
          <w:szCs w:val="26"/>
        </w:rPr>
        <w:t xml:space="preserve">5. Đánh giá tính pháp lý và khả năng thu hồi của TSBĐ: </w:t>
      </w:r>
      <w:r w:rsidRPr="00FE6D3A">
        <w:rPr>
          <w:sz w:val="26"/>
          <w:szCs w:val="26"/>
          <w:lang w:val="pt-BR"/>
        </w:rPr>
        <w:t>Hồ sơ về tài sản bảo đảm đầy đủ, tài sản bảo đảm đáp ứng đủ các điều kiện theo quy định của Agribank</w:t>
      </w:r>
    </w:p>
    <w:p w:rsidR="00FE6D3A" w:rsidRPr="00FE6D3A" w:rsidRDefault="00FE6D3A" w:rsidP="00FE6D3A">
      <w:pPr>
        <w:ind w:firstLine="567"/>
        <w:jc w:val="both"/>
        <w:rPr>
          <w:rFonts w:eastAsia="Calibri"/>
          <w:sz w:val="26"/>
          <w:szCs w:val="26"/>
        </w:rPr>
      </w:pPr>
      <w:r w:rsidRPr="00FE6D3A">
        <w:rPr>
          <w:rFonts w:eastAsia="Calibri"/>
          <w:sz w:val="26"/>
          <w:szCs w:val="26"/>
        </w:rPr>
        <w:t xml:space="preserve">6. Thẩm định khả năng thực hiện các nghĩa vụ cam kết của bên bảo lãnh (đối với các khoản </w:t>
      </w:r>
      <w:r w:rsidRPr="00FE6D3A">
        <w:rPr>
          <w:sz w:val="26"/>
          <w:szCs w:val="26"/>
          <w:lang w:val="vi-VN"/>
        </w:rPr>
        <w:t xml:space="preserve">cấp tín dụng </w:t>
      </w:r>
      <w:r w:rsidRPr="00FE6D3A">
        <w:rPr>
          <w:rFonts w:eastAsia="Calibri"/>
          <w:sz w:val="26"/>
          <w:szCs w:val="26"/>
        </w:rPr>
        <w:t xml:space="preserve">có bảo lãnh của bên thứ ba): </w:t>
      </w:r>
      <w:r w:rsidRPr="00FE6D3A">
        <w:rPr>
          <w:rFonts w:eastAsia="Calibri"/>
          <w:color w:val="0000FF"/>
          <w:sz w:val="26"/>
          <w:szCs w:val="26"/>
        </w:rPr>
        <w:t>Không có</w:t>
      </w:r>
    </w:p>
    <w:p w:rsidR="004E5B52" w:rsidRPr="00AB4760" w:rsidRDefault="00EA266A" w:rsidP="00AB4760">
      <w:pPr>
        <w:spacing w:before="120"/>
        <w:ind w:firstLine="567"/>
        <w:jc w:val="both"/>
        <w:rPr>
          <w:b/>
          <w:sz w:val="26"/>
          <w:szCs w:val="26"/>
          <w:lang w:val="pt-BR"/>
        </w:rPr>
      </w:pPr>
      <w:r w:rsidRPr="00AB4760">
        <w:rPr>
          <w:b/>
          <w:sz w:val="26"/>
          <w:szCs w:val="26"/>
          <w:lang w:val="vi-VN"/>
        </w:rPr>
        <w:t>X. Đ</w:t>
      </w:r>
      <w:r w:rsidR="00AB4760">
        <w:rPr>
          <w:b/>
          <w:sz w:val="26"/>
          <w:szCs w:val="26"/>
          <w:lang w:val="pt-BR"/>
        </w:rPr>
        <w:t>Ề XUẤT</w:t>
      </w:r>
    </w:p>
    <w:p w:rsidR="00E0277A" w:rsidRPr="00B6492D" w:rsidRDefault="00EA266A" w:rsidP="00B575C7">
      <w:pPr>
        <w:ind w:firstLine="426"/>
        <w:jc w:val="both"/>
        <w:rPr>
          <w:color w:val="000000"/>
          <w:sz w:val="26"/>
          <w:szCs w:val="26"/>
          <w:lang w:val="pt-BR"/>
        </w:rPr>
      </w:pPr>
      <w:r w:rsidRPr="00B6492D">
        <w:rPr>
          <w:rFonts w:eastAsia="Calibri"/>
          <w:color w:val="000000"/>
          <w:sz w:val="26"/>
          <w:szCs w:val="26"/>
          <w:lang w:val="pt-BR"/>
        </w:rPr>
        <w:t xml:space="preserve">Trên cơ sở hồ sơ </w:t>
      </w:r>
      <w:r w:rsidRPr="00B6492D">
        <w:rPr>
          <w:rFonts w:eastAsia="Calibri"/>
          <w:color w:val="000000"/>
          <w:sz w:val="26"/>
          <w:szCs w:val="26"/>
          <w:lang w:val="vi-VN"/>
        </w:rPr>
        <w:t>bảo lãnh</w:t>
      </w:r>
      <w:r w:rsidRPr="00B6492D">
        <w:rPr>
          <w:rFonts w:eastAsia="Calibri"/>
          <w:color w:val="000000"/>
          <w:sz w:val="26"/>
          <w:szCs w:val="26"/>
          <w:lang w:val="pt-BR"/>
        </w:rPr>
        <w:t xml:space="preserve">, đề xuất của Người quan hệ khách hàng, Người thẩm định đã tiến hành thẩm định </w:t>
      </w:r>
      <w:r w:rsidRPr="00B6492D">
        <w:rPr>
          <w:bCs/>
          <w:color w:val="000000"/>
          <w:sz w:val="26"/>
          <w:szCs w:val="26"/>
          <w:lang w:val="pt-BR"/>
        </w:rPr>
        <w:t>và đối chiếu với quy định</w:t>
      </w:r>
      <w:r w:rsidRPr="00B6492D">
        <w:rPr>
          <w:color w:val="000000"/>
          <w:sz w:val="26"/>
          <w:szCs w:val="26"/>
          <w:lang w:val="pt-BR"/>
        </w:rPr>
        <w:t xml:space="preserve"> </w:t>
      </w:r>
      <w:r w:rsidR="00DE1B41" w:rsidRPr="00B6492D">
        <w:rPr>
          <w:color w:val="000000"/>
          <w:sz w:val="26"/>
          <w:szCs w:val="26"/>
          <w:lang w:val="pt-BR"/>
        </w:rPr>
        <w:t xml:space="preserve">về </w:t>
      </w:r>
      <w:r w:rsidR="00683C9C" w:rsidRPr="00B6492D">
        <w:rPr>
          <w:color w:val="000000"/>
          <w:sz w:val="26"/>
          <w:szCs w:val="26"/>
          <w:lang w:val="pt-BR"/>
        </w:rPr>
        <w:t>bảo lãnh</w:t>
      </w:r>
      <w:r w:rsidR="00E0277A" w:rsidRPr="00B6492D">
        <w:rPr>
          <w:color w:val="000000"/>
          <w:sz w:val="26"/>
          <w:szCs w:val="26"/>
          <w:lang w:val="pt-BR"/>
        </w:rPr>
        <w:t xml:space="preserve"> </w:t>
      </w:r>
      <w:r w:rsidRPr="00B6492D">
        <w:rPr>
          <w:color w:val="000000"/>
          <w:sz w:val="26"/>
          <w:szCs w:val="26"/>
          <w:lang w:val="vi-VN"/>
        </w:rPr>
        <w:t xml:space="preserve">ngân hàng </w:t>
      </w:r>
      <w:r w:rsidR="00E0277A" w:rsidRPr="00B6492D">
        <w:rPr>
          <w:color w:val="000000"/>
          <w:sz w:val="26"/>
          <w:szCs w:val="26"/>
          <w:lang w:val="pt-BR"/>
        </w:rPr>
        <w:t>trong hệ thống Agribank, đề xuất:.</w:t>
      </w:r>
    </w:p>
    <w:p w:rsidR="004E5B52" w:rsidRPr="00B6492D" w:rsidRDefault="004E5B52" w:rsidP="00B575C7">
      <w:pPr>
        <w:tabs>
          <w:tab w:val="left" w:leader="dot" w:pos="9072"/>
        </w:tabs>
        <w:ind w:firstLine="540"/>
        <w:rPr>
          <w:color w:val="000000"/>
          <w:sz w:val="26"/>
          <w:szCs w:val="26"/>
          <w:lang w:val="pt-BR"/>
        </w:rPr>
      </w:pPr>
      <w:r w:rsidRPr="00B6492D">
        <w:rPr>
          <w:color w:val="000000"/>
          <w:sz w:val="26"/>
          <w:szCs w:val="26"/>
          <w:lang w:val="pt-BR"/>
        </w:rPr>
        <w:t>Chấp thuận bảo lãnh cho khách hàng:</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Loại bảo lãnh: {HĐBL.Loại bảo lãnh}</w:t>
      </w:r>
    </w:p>
    <w:p w:rsidR="009E0BA3" w:rsidRPr="009E0BA3" w:rsidRDefault="009E0BA3" w:rsidP="009E0BA3">
      <w:pPr>
        <w:ind w:firstLine="567"/>
        <w:jc w:val="both"/>
        <w:rPr>
          <w:rFonts w:eastAsia="Calibri"/>
          <w:bCs/>
          <w:sz w:val="26"/>
          <w:szCs w:val="26"/>
        </w:rPr>
      </w:pPr>
      <w:r w:rsidRPr="009E0BA3">
        <w:rPr>
          <w:sz w:val="26"/>
          <w:szCs w:val="26"/>
        </w:rPr>
        <w:t>- Hình thức bảo lãnh: {HĐBL.Hình thức bảo lãnh}</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Nghĩa vụ bảo lãnh: {HĐBL.Nghĩa vụ bảo lãnh}</w:t>
      </w:r>
    </w:p>
    <w:p w:rsidR="009E0BA3" w:rsidRPr="009E0BA3" w:rsidRDefault="009E0BA3" w:rsidP="009E0BA3">
      <w:pPr>
        <w:ind w:firstLine="567"/>
        <w:jc w:val="both"/>
        <w:rPr>
          <w:rFonts w:eastAsia="Calibri"/>
          <w:bCs/>
          <w:sz w:val="26"/>
          <w:szCs w:val="26"/>
        </w:rPr>
      </w:pPr>
      <w:r w:rsidRPr="009E0BA3">
        <w:rPr>
          <w:rFonts w:eastAsia="Calibri"/>
          <w:bCs/>
          <w:sz w:val="26"/>
          <w:szCs w:val="26"/>
        </w:rPr>
        <w:t>- Bên được bảo lãnh: {Tên khách hàng}</w:t>
      </w:r>
    </w:p>
    <w:p w:rsidR="009E0BA3" w:rsidRPr="009E0BA3" w:rsidRDefault="009E0BA3" w:rsidP="009E0BA3">
      <w:pPr>
        <w:ind w:firstLine="567"/>
        <w:jc w:val="both"/>
        <w:rPr>
          <w:sz w:val="26"/>
          <w:szCs w:val="26"/>
        </w:rPr>
      </w:pPr>
      <w:r w:rsidRPr="009E0BA3">
        <w:rPr>
          <w:sz w:val="26"/>
          <w:szCs w:val="26"/>
        </w:rPr>
        <w:t>- Bên nhận bảo lãnh: {HĐBL.Bên nhận bảo lãnh}</w:t>
      </w:r>
    </w:p>
    <w:p w:rsidR="009E0BA3" w:rsidRPr="009E0BA3" w:rsidRDefault="009E0BA3" w:rsidP="009E0BA3">
      <w:pPr>
        <w:ind w:firstLine="567"/>
        <w:jc w:val="both"/>
        <w:rPr>
          <w:sz w:val="26"/>
          <w:szCs w:val="26"/>
        </w:rPr>
      </w:pPr>
      <w:r w:rsidRPr="009E0BA3">
        <w:rPr>
          <w:sz w:val="26"/>
          <w:szCs w:val="26"/>
        </w:rPr>
        <w:t xml:space="preserve">  Địa chỉ:</w:t>
      </w:r>
      <w:r w:rsidRPr="009E0BA3">
        <w:rPr>
          <w:rFonts w:eastAsiaTheme="minorHAnsi"/>
          <w:sz w:val="26"/>
          <w:szCs w:val="26"/>
        </w:rPr>
        <w:t xml:space="preserve"> {HĐBL.Địa chỉ BNBL}</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xml:space="preserve">- Số tiền bảo lãnh: </w:t>
      </w:r>
      <w:r w:rsidRPr="009E0BA3">
        <w:rPr>
          <w:rFonts w:eastAsia="Calibri"/>
          <w:b/>
          <w:bCs/>
          <w:sz w:val="26"/>
          <w:szCs w:val="26"/>
          <w:lang w:val="vi-VN"/>
        </w:rPr>
        <w:t xml:space="preserve">{HĐBL.Số tiền bảo lãnh} </w:t>
      </w:r>
      <w:r w:rsidRPr="009E0BA3">
        <w:rPr>
          <w:rFonts w:eastAsia="Calibri"/>
          <w:bCs/>
          <w:sz w:val="26"/>
          <w:szCs w:val="26"/>
          <w:lang w:val="vi-VN"/>
        </w:rPr>
        <w:t>đồng</w:t>
      </w:r>
    </w:p>
    <w:p w:rsidR="009E0BA3" w:rsidRPr="009E0BA3" w:rsidRDefault="009E0BA3" w:rsidP="009E0BA3">
      <w:pPr>
        <w:ind w:firstLine="567"/>
        <w:jc w:val="both"/>
        <w:rPr>
          <w:rFonts w:eastAsia="Calibri"/>
          <w:bCs/>
          <w:sz w:val="26"/>
          <w:szCs w:val="26"/>
        </w:rPr>
      </w:pPr>
      <w:r w:rsidRPr="009E0BA3">
        <w:rPr>
          <w:rFonts w:eastAsia="Calibri"/>
          <w:bCs/>
          <w:sz w:val="26"/>
          <w:szCs w:val="26"/>
        </w:rPr>
        <w:t xml:space="preserve">Bằng chữ: </w:t>
      </w:r>
      <w:r w:rsidRPr="009E0BA3">
        <w:rPr>
          <w:rFonts w:eastAsia="Calibri"/>
          <w:bCs/>
          <w:sz w:val="26"/>
          <w:szCs w:val="26"/>
          <w:lang w:val="vi-VN"/>
        </w:rPr>
        <w:t>{HĐBL.STBL bằng chữ}</w:t>
      </w:r>
    </w:p>
    <w:p w:rsidR="009E0BA3" w:rsidRPr="009E0BA3" w:rsidRDefault="009E0BA3" w:rsidP="009E0BA3">
      <w:pPr>
        <w:ind w:firstLine="567"/>
        <w:jc w:val="both"/>
        <w:rPr>
          <w:sz w:val="26"/>
          <w:szCs w:val="26"/>
        </w:rPr>
      </w:pPr>
      <w:r w:rsidRPr="009E0BA3">
        <w:rPr>
          <w:sz w:val="26"/>
          <w:szCs w:val="26"/>
        </w:rPr>
        <w:t>- Đồng tiền sử dụng để thanh toán: {HĐBL.Đồng tiền bảo lãnh}</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Thời hạn hiệu lực của bảo lãnh:</w:t>
      </w:r>
    </w:p>
    <w:p w:rsidR="009E0BA3" w:rsidRPr="009E0BA3" w:rsidRDefault="009E0BA3" w:rsidP="009E0BA3">
      <w:pPr>
        <w:ind w:firstLine="567"/>
        <w:jc w:val="both"/>
        <w:rPr>
          <w:sz w:val="26"/>
          <w:szCs w:val="26"/>
        </w:rPr>
      </w:pPr>
      <w:r w:rsidRPr="009E0BA3">
        <w:rPr>
          <w:sz w:val="26"/>
          <w:szCs w:val="26"/>
        </w:rPr>
        <w:t xml:space="preserve">Ngày bắt đầu có hiệu lực của bảo lãnh và/hoặc trường hợp bắt đầu hiệu lực của bảo lãnh: </w:t>
      </w:r>
      <w:r w:rsidRPr="009E0BA3">
        <w:rPr>
          <w:rFonts w:eastAsiaTheme="minorHAnsi"/>
          <w:sz w:val="26"/>
          <w:szCs w:val="26"/>
        </w:rPr>
        <w:t>{HĐBL.Ngày bắt đầu bảo lãnh}</w:t>
      </w:r>
    </w:p>
    <w:p w:rsidR="009E0BA3" w:rsidRPr="009E0BA3" w:rsidRDefault="009E0BA3" w:rsidP="009E0BA3">
      <w:pPr>
        <w:ind w:firstLine="567"/>
        <w:jc w:val="both"/>
        <w:rPr>
          <w:rFonts w:eastAsiaTheme="minorHAnsi"/>
          <w:sz w:val="26"/>
          <w:szCs w:val="26"/>
        </w:rPr>
      </w:pPr>
      <w:r w:rsidRPr="009E0BA3">
        <w:rPr>
          <w:sz w:val="26"/>
          <w:szCs w:val="26"/>
        </w:rPr>
        <w:t xml:space="preserve">Ngày hết hiệu lực và/hoặc trường hợp hết hiệu lực của bảo lãnh: </w:t>
      </w:r>
      <w:r w:rsidRPr="009E0BA3">
        <w:rPr>
          <w:rFonts w:eastAsiaTheme="minorHAnsi"/>
          <w:sz w:val="26"/>
          <w:szCs w:val="26"/>
        </w:rPr>
        <w:t>{HĐBL.Ngày đến hạn bảo lãnh}</w:t>
      </w:r>
    </w:p>
    <w:p w:rsidR="009E0BA3" w:rsidRPr="009E0BA3" w:rsidRDefault="009E0BA3" w:rsidP="009E0BA3">
      <w:pPr>
        <w:ind w:firstLine="567"/>
        <w:jc w:val="both"/>
        <w:rPr>
          <w:sz w:val="26"/>
          <w:szCs w:val="26"/>
        </w:rPr>
      </w:pPr>
      <w:r w:rsidRPr="009E0BA3">
        <w:rPr>
          <w:rFonts w:eastAsiaTheme="minorHAnsi"/>
          <w:sz w:val="26"/>
          <w:szCs w:val="26"/>
        </w:rPr>
        <w:t>-</w:t>
      </w:r>
      <w:r w:rsidRPr="009E0BA3">
        <w:rPr>
          <w:sz w:val="26"/>
          <w:szCs w:val="26"/>
        </w:rPr>
        <w:t xml:space="preserve"> Phí bảo lãnh: {HĐBL.Phí bảo lãnh}</w:t>
      </w:r>
    </w:p>
    <w:p w:rsidR="009E0BA3" w:rsidRPr="009E0BA3" w:rsidRDefault="009E0BA3" w:rsidP="009E0BA3">
      <w:pPr>
        <w:ind w:firstLine="567"/>
        <w:jc w:val="both"/>
        <w:rPr>
          <w:rFonts w:eastAsiaTheme="minorHAnsi"/>
          <w:sz w:val="26"/>
          <w:szCs w:val="26"/>
        </w:rPr>
      </w:pPr>
      <w:r w:rsidRPr="009E0BA3">
        <w:rPr>
          <w:sz w:val="26"/>
          <w:szCs w:val="26"/>
        </w:rPr>
        <w:t xml:space="preserve">- Phương thức thu: </w:t>
      </w:r>
      <w:r w:rsidRPr="009E0BA3">
        <w:rPr>
          <w:rFonts w:eastAsiaTheme="minorHAnsi"/>
          <w:sz w:val="26"/>
          <w:szCs w:val="26"/>
        </w:rPr>
        <w:t>{HĐBL.Phương thức thu phí BL}</w:t>
      </w:r>
    </w:p>
    <w:p w:rsidR="005D11F0" w:rsidRDefault="005D11F0" w:rsidP="005D11F0">
      <w:pPr>
        <w:tabs>
          <w:tab w:val="left" w:pos="7368"/>
        </w:tabs>
        <w:ind w:firstLine="567"/>
        <w:jc w:val="both"/>
        <w:rPr>
          <w:rFonts w:eastAsiaTheme="minorHAnsi"/>
          <w:sz w:val="26"/>
          <w:szCs w:val="26"/>
        </w:rPr>
      </w:pPr>
      <w:r w:rsidRPr="0099410A">
        <w:rPr>
          <w:rFonts w:eastAsiaTheme="minorHAnsi"/>
          <w:sz w:val="26"/>
          <w:szCs w:val="26"/>
        </w:rPr>
        <w:lastRenderedPageBreak/>
        <w:t xml:space="preserve">- Bảo đảm cho nghĩa vụ </w:t>
      </w:r>
      <w:r w:rsidRPr="0099410A">
        <w:rPr>
          <w:sz w:val="26"/>
          <w:szCs w:val="26"/>
          <w:lang w:val="vi-VN"/>
        </w:rPr>
        <w:t>của khách hàng</w:t>
      </w:r>
      <w:r w:rsidRPr="0099410A">
        <w:rPr>
          <w:rFonts w:eastAsiaTheme="minorHAnsi"/>
          <w:sz w:val="26"/>
          <w:szCs w:val="26"/>
        </w:rPr>
        <w:t xml:space="preserve">: </w:t>
      </w:r>
      <w:r>
        <w:rPr>
          <w:rFonts w:eastAsiaTheme="minorHAnsi"/>
          <w:sz w:val="26"/>
          <w:szCs w:val="26"/>
        </w:rPr>
        <w:t xml:space="preserve">Số tiền bảo lãnh có tài sản bảo đảm: </w:t>
      </w:r>
      <w:r w:rsidRPr="002045F0">
        <w:rPr>
          <w:rFonts w:eastAsiaTheme="minorHAnsi"/>
          <w:sz w:val="26"/>
          <w:szCs w:val="26"/>
        </w:rPr>
        <w:t>{HĐBL.Số tiền BL có TSBĐ}</w:t>
      </w:r>
      <w:r>
        <w:rPr>
          <w:rFonts w:eastAsiaTheme="minorHAnsi"/>
          <w:sz w:val="26"/>
          <w:szCs w:val="26"/>
        </w:rPr>
        <w:t xml:space="preserve"> đồng (tỷ lệ </w:t>
      </w:r>
      <w:r w:rsidRPr="002045F0">
        <w:rPr>
          <w:rFonts w:eastAsiaTheme="minorHAnsi"/>
          <w:sz w:val="26"/>
          <w:szCs w:val="26"/>
        </w:rPr>
        <w:t>{HĐBL.Tỷ lệ % bảo đảm}% khoản cấp bảo lãnh</w:t>
      </w:r>
      <w:r>
        <w:rPr>
          <w:rFonts w:eastAsiaTheme="minorHAnsi"/>
          <w:sz w:val="26"/>
          <w:szCs w:val="26"/>
        </w:rPr>
        <w:t>)</w:t>
      </w:r>
    </w:p>
    <w:p w:rsidR="005D11F0" w:rsidRPr="0099410A" w:rsidRDefault="005D11F0" w:rsidP="005D11F0">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9E0BA3" w:rsidRPr="009E0BA3" w:rsidRDefault="009E0BA3" w:rsidP="009E0BA3">
      <w:pPr>
        <w:tabs>
          <w:tab w:val="left" w:leader="dot" w:pos="9639"/>
        </w:tabs>
        <w:ind w:firstLine="567"/>
        <w:jc w:val="both"/>
        <w:rPr>
          <w:sz w:val="26"/>
          <w:szCs w:val="26"/>
        </w:rPr>
      </w:pPr>
      <w:r w:rsidRPr="009E0BA3">
        <w:rPr>
          <w:sz w:val="26"/>
          <w:szCs w:val="26"/>
        </w:rPr>
        <w:t>- Điều kiện giảm trừ nghĩa vụ bảo lãnh (một phần/toàn bộ):</w:t>
      </w:r>
      <w:r w:rsidRPr="009E0BA3">
        <w:rPr>
          <w:sz w:val="26"/>
          <w:szCs w:val="26"/>
        </w:rPr>
        <w:tab/>
      </w:r>
    </w:p>
    <w:p w:rsidR="009E0BA3" w:rsidRPr="009E0BA3" w:rsidRDefault="009E0BA3" w:rsidP="009E0BA3">
      <w:pPr>
        <w:tabs>
          <w:tab w:val="left" w:leader="dot" w:pos="9639"/>
        </w:tabs>
        <w:ind w:firstLine="567"/>
        <w:jc w:val="both"/>
        <w:rPr>
          <w:sz w:val="26"/>
          <w:szCs w:val="26"/>
        </w:rPr>
      </w:pPr>
      <w:r w:rsidRPr="009E0BA3">
        <w:rPr>
          <w:sz w:val="26"/>
          <w:szCs w:val="26"/>
        </w:rPr>
        <w:t>- Điều kiện thực hiện nghĩa vụ bảo lãnh: {HĐBL.Điều kiện bảo lãnh}</w:t>
      </w:r>
    </w:p>
    <w:p w:rsidR="009E0BA3" w:rsidRPr="00CB044C" w:rsidRDefault="009E0BA3" w:rsidP="00CB044C">
      <w:pPr>
        <w:tabs>
          <w:tab w:val="left" w:leader="dot" w:pos="9639"/>
        </w:tabs>
        <w:ind w:firstLine="567"/>
        <w:jc w:val="both"/>
        <w:rPr>
          <w:sz w:val="26"/>
          <w:szCs w:val="26"/>
        </w:rPr>
      </w:pPr>
      <w:r w:rsidRPr="009E0BA3">
        <w:rPr>
          <w:sz w:val="26"/>
          <w:szCs w:val="26"/>
        </w:rPr>
        <w:t>- Đề xuất khác:</w:t>
      </w:r>
      <w:r w:rsidRPr="009E0BA3">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E0BA3" w:rsidRPr="009E0BA3" w:rsidTr="002B577C">
        <w:tc>
          <w:tcPr>
            <w:tcW w:w="4927" w:type="dxa"/>
          </w:tcPr>
          <w:p w:rsidR="009E0BA3" w:rsidRPr="009E0BA3" w:rsidRDefault="009E0BA3" w:rsidP="009E0BA3">
            <w:pPr>
              <w:rPr>
                <w:szCs w:val="26"/>
              </w:rPr>
            </w:pPr>
          </w:p>
        </w:tc>
        <w:tc>
          <w:tcPr>
            <w:tcW w:w="4927" w:type="dxa"/>
          </w:tcPr>
          <w:p w:rsidR="009E0BA3" w:rsidRPr="009E0BA3" w:rsidRDefault="009E0BA3" w:rsidP="009E0BA3">
            <w:pPr>
              <w:jc w:val="center"/>
              <w:rPr>
                <w:i/>
                <w:sz w:val="26"/>
                <w:szCs w:val="26"/>
              </w:rPr>
            </w:pPr>
            <w:r w:rsidRPr="009E0BA3">
              <w:rPr>
                <w:i/>
                <w:sz w:val="26"/>
                <w:szCs w:val="26"/>
              </w:rPr>
              <w:t>Ngày {Ngày} tháng {Tháng} năm {Năm}</w:t>
            </w:r>
          </w:p>
          <w:p w:rsidR="009E0BA3" w:rsidRPr="009E0BA3" w:rsidRDefault="009E0BA3" w:rsidP="009E0BA3">
            <w:pPr>
              <w:jc w:val="center"/>
              <w:rPr>
                <w:b/>
                <w:sz w:val="26"/>
                <w:szCs w:val="26"/>
              </w:rPr>
            </w:pPr>
            <w:r w:rsidRPr="009E0BA3">
              <w:rPr>
                <w:b/>
                <w:sz w:val="26"/>
                <w:szCs w:val="26"/>
              </w:rPr>
              <w:t>NGƯỜI THẨM ĐỊNH</w:t>
            </w:r>
          </w:p>
          <w:p w:rsidR="009E0BA3" w:rsidRPr="009E0BA3" w:rsidRDefault="009E0BA3" w:rsidP="009E0BA3">
            <w:pPr>
              <w:jc w:val="center"/>
              <w:rPr>
                <w:i/>
                <w:szCs w:val="26"/>
              </w:rPr>
            </w:pPr>
            <w:r w:rsidRPr="009E0BA3">
              <w:rPr>
                <w:i/>
                <w:szCs w:val="26"/>
              </w:rPr>
              <w:t>(Ký, ghi rõ họ tên)</w:t>
            </w:r>
          </w:p>
          <w:p w:rsidR="009E0BA3" w:rsidRPr="009E0BA3" w:rsidRDefault="009E0BA3" w:rsidP="009E0BA3">
            <w:pPr>
              <w:jc w:val="center"/>
              <w:rPr>
                <w:szCs w:val="26"/>
              </w:rPr>
            </w:pPr>
          </w:p>
          <w:p w:rsidR="009E0BA3" w:rsidRPr="009E0BA3" w:rsidRDefault="009E0BA3" w:rsidP="009E0BA3">
            <w:pPr>
              <w:jc w:val="center"/>
              <w:rPr>
                <w:szCs w:val="26"/>
              </w:rPr>
            </w:pPr>
          </w:p>
          <w:p w:rsidR="009E0BA3" w:rsidRPr="009E0BA3" w:rsidRDefault="009E0BA3" w:rsidP="009E0BA3">
            <w:pPr>
              <w:jc w:val="center"/>
              <w:rPr>
                <w:szCs w:val="26"/>
              </w:rPr>
            </w:pPr>
          </w:p>
          <w:p w:rsidR="009E0BA3" w:rsidRPr="009E0BA3" w:rsidRDefault="009E0BA3" w:rsidP="009E0BA3">
            <w:pPr>
              <w:jc w:val="center"/>
              <w:rPr>
                <w:szCs w:val="26"/>
              </w:rPr>
            </w:pPr>
          </w:p>
          <w:p w:rsidR="009E0BA3" w:rsidRPr="009E0BA3" w:rsidRDefault="009E0BA3" w:rsidP="00AB4760">
            <w:pPr>
              <w:jc w:val="center"/>
              <w:rPr>
                <w:b/>
                <w:szCs w:val="26"/>
              </w:rPr>
            </w:pPr>
          </w:p>
        </w:tc>
      </w:tr>
    </w:tbl>
    <w:p w:rsidR="009E0BA3" w:rsidRPr="009E0BA3" w:rsidRDefault="009E0BA3" w:rsidP="009E0BA3">
      <w:pPr>
        <w:tabs>
          <w:tab w:val="center" w:pos="7200"/>
        </w:tabs>
        <w:ind w:firstLine="426"/>
        <w:jc w:val="both"/>
        <w:rPr>
          <w:b/>
          <w:bCs/>
          <w:iCs/>
          <w:sz w:val="26"/>
          <w:szCs w:val="26"/>
          <w:lang w:val="pt-BR"/>
        </w:rPr>
      </w:pPr>
    </w:p>
    <w:p w:rsidR="009E0BA3" w:rsidRPr="009E0BA3" w:rsidRDefault="009E0BA3" w:rsidP="009E0BA3">
      <w:pPr>
        <w:shd w:val="clear" w:color="auto" w:fill="FFFFFF"/>
        <w:tabs>
          <w:tab w:val="left" w:pos="180"/>
        </w:tabs>
        <w:ind w:firstLine="567"/>
        <w:jc w:val="both"/>
        <w:rPr>
          <w:b/>
          <w:sz w:val="26"/>
          <w:szCs w:val="26"/>
          <w:lang w:val="vi-VN"/>
        </w:rPr>
      </w:pPr>
      <w:r w:rsidRPr="009E0BA3">
        <w:rPr>
          <w:b/>
          <w:sz w:val="26"/>
          <w:szCs w:val="26"/>
          <w:lang w:val="de-DE"/>
        </w:rPr>
        <w:t xml:space="preserve">Phần </w:t>
      </w:r>
      <w:r w:rsidR="00CB044C">
        <w:rPr>
          <w:b/>
          <w:sz w:val="26"/>
          <w:szCs w:val="26"/>
        </w:rPr>
        <w:t>C</w:t>
      </w:r>
      <w:r w:rsidRPr="009E0BA3">
        <w:rPr>
          <w:b/>
          <w:sz w:val="26"/>
          <w:szCs w:val="26"/>
          <w:lang w:val="vi-VN"/>
        </w:rPr>
        <w:t>. THẨM ĐỊNH VÀ ĐỀ XUẤT CẤP BẢO LÃNH CỦA NGƯỜI THẨM ĐỊNH LẠI (Nếu có)</w:t>
      </w:r>
    </w:p>
    <w:p w:rsidR="009E0BA3" w:rsidRPr="009E0BA3" w:rsidRDefault="009E0BA3" w:rsidP="009E0BA3">
      <w:pPr>
        <w:shd w:val="clear" w:color="auto" w:fill="FFFFFF"/>
        <w:tabs>
          <w:tab w:val="left" w:pos="180"/>
        </w:tabs>
        <w:ind w:firstLine="567"/>
        <w:jc w:val="both"/>
        <w:rPr>
          <w:sz w:val="26"/>
          <w:szCs w:val="28"/>
        </w:rPr>
      </w:pPr>
      <w:r w:rsidRPr="009E0BA3">
        <w:rPr>
          <w:sz w:val="26"/>
          <w:szCs w:val="28"/>
        </w:rPr>
        <w:t xml:space="preserve">- Không </w:t>
      </w:r>
      <w:r w:rsidRPr="009E0BA3">
        <w:rPr>
          <w:sz w:val="26"/>
          <w:szCs w:val="28"/>
          <w:lang w:val="vi-VN"/>
        </w:rPr>
        <w:t>có</w:t>
      </w:r>
    </w:p>
    <w:p w:rsidR="008A53BE" w:rsidRPr="00AB4760" w:rsidRDefault="00960860" w:rsidP="00AB4760">
      <w:pPr>
        <w:tabs>
          <w:tab w:val="center" w:pos="7200"/>
        </w:tabs>
        <w:ind w:firstLine="567"/>
        <w:jc w:val="both"/>
        <w:rPr>
          <w:b/>
          <w:sz w:val="26"/>
          <w:szCs w:val="26"/>
          <w:lang w:val="pt-BR"/>
        </w:rPr>
      </w:pPr>
      <w:r w:rsidRPr="00AB4760">
        <w:rPr>
          <w:b/>
          <w:sz w:val="26"/>
          <w:szCs w:val="26"/>
          <w:lang w:val="de-DE"/>
        </w:rPr>
        <w:t xml:space="preserve">Phần </w:t>
      </w:r>
      <w:r w:rsidR="001F7BAF" w:rsidRPr="00AB4760">
        <w:rPr>
          <w:b/>
          <w:sz w:val="26"/>
          <w:szCs w:val="26"/>
          <w:lang w:val="de-DE"/>
        </w:rPr>
        <w:t>E</w:t>
      </w:r>
      <w:r w:rsidRPr="00AB4760">
        <w:rPr>
          <w:b/>
          <w:sz w:val="26"/>
          <w:szCs w:val="26"/>
          <w:lang w:val="de-DE"/>
        </w:rPr>
        <w:t xml:space="preserve">: </w:t>
      </w:r>
      <w:r w:rsidR="001F7BAF" w:rsidRPr="00AB4760">
        <w:rPr>
          <w:b/>
          <w:sz w:val="26"/>
          <w:szCs w:val="26"/>
          <w:lang w:val="de-DE"/>
        </w:rPr>
        <w:t>Ý KIẾN CỦA NGƯỜI QUYẾT ĐỊNH CẤP  BẢO LÃNH</w:t>
      </w:r>
    </w:p>
    <w:p w:rsidR="004063DC" w:rsidRPr="00AB4760" w:rsidRDefault="00B726B3" w:rsidP="00AB4760">
      <w:pPr>
        <w:tabs>
          <w:tab w:val="center" w:pos="7200"/>
        </w:tabs>
        <w:ind w:firstLine="567"/>
        <w:jc w:val="both"/>
        <w:rPr>
          <w:sz w:val="26"/>
          <w:szCs w:val="26"/>
          <w:lang w:val="pt-BR"/>
        </w:rPr>
      </w:pPr>
      <w:r w:rsidRPr="00AB4760">
        <w:rPr>
          <w:sz w:val="26"/>
          <w:szCs w:val="26"/>
          <w:lang w:val="pt-BR"/>
        </w:rPr>
        <w:t xml:space="preserve">Căn cứ hồ sơ khoản cấp </w:t>
      </w:r>
      <w:r w:rsidR="00E7347C" w:rsidRPr="00AB4760">
        <w:rPr>
          <w:sz w:val="26"/>
          <w:szCs w:val="26"/>
          <w:lang w:val="pt-BR"/>
        </w:rPr>
        <w:t>bảo lãnh</w:t>
      </w:r>
      <w:r w:rsidRPr="00AB4760">
        <w:rPr>
          <w:sz w:val="26"/>
          <w:szCs w:val="26"/>
          <w:lang w:val="pt-BR"/>
        </w:rPr>
        <w:t>, ý kiến đề xuất của Người quan hệ khách hàng, Người thẩm địn</w:t>
      </w:r>
      <w:r w:rsidR="00CB044C">
        <w:rPr>
          <w:sz w:val="26"/>
          <w:szCs w:val="26"/>
          <w:lang w:val="pt-BR"/>
        </w:rPr>
        <w:t>h, Người thẩm định lại (nếu có)</w:t>
      </w:r>
      <w:r w:rsidRPr="00AB4760">
        <w:rPr>
          <w:sz w:val="26"/>
          <w:szCs w:val="26"/>
          <w:lang w:val="pt-BR"/>
        </w:rPr>
        <w:t xml:space="preserve">, Người quyết định </w:t>
      </w:r>
      <w:r w:rsidR="00302E18" w:rsidRPr="00AB4760">
        <w:rPr>
          <w:sz w:val="26"/>
          <w:szCs w:val="26"/>
          <w:lang w:val="pt-BR"/>
        </w:rPr>
        <w:t>bảo lãnh</w:t>
      </w:r>
      <w:r w:rsidRPr="00AB4760">
        <w:rPr>
          <w:sz w:val="26"/>
          <w:szCs w:val="26"/>
          <w:lang w:val="pt-BR"/>
        </w:rPr>
        <w:t xml:space="preserve"> quyết định như sau</w:t>
      </w:r>
      <w:r w:rsidR="00960860" w:rsidRPr="00AB4760">
        <w:rPr>
          <w:sz w:val="26"/>
          <w:szCs w:val="26"/>
          <w:lang w:val="pt-BR"/>
        </w:rPr>
        <w:t>:</w:t>
      </w:r>
    </w:p>
    <w:p w:rsidR="009E0BA3" w:rsidRPr="009E0BA3" w:rsidRDefault="009E0BA3" w:rsidP="00AB4760">
      <w:pPr>
        <w:tabs>
          <w:tab w:val="left" w:pos="7368"/>
        </w:tabs>
        <w:ind w:firstLine="567"/>
        <w:jc w:val="both"/>
        <w:rPr>
          <w:rFonts w:eastAsia="Calibri"/>
          <w:bCs/>
          <w:sz w:val="26"/>
          <w:szCs w:val="26"/>
        </w:rPr>
      </w:pPr>
      <w:r w:rsidRPr="009E0BA3">
        <w:rPr>
          <w:sz w:val="26"/>
          <w:szCs w:val="26"/>
        </w:rPr>
        <w:t xml:space="preserve">Chấp thuận bảo lãnh cho </w:t>
      </w:r>
      <w:r w:rsidRPr="009E0BA3">
        <w:rPr>
          <w:sz w:val="26"/>
          <w:szCs w:val="26"/>
          <w:lang w:val="pt-BR"/>
        </w:rPr>
        <w:t>khách hàng:</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Loại bảo lãnh: {HĐBL.Loại bảo lãnh}</w:t>
      </w:r>
    </w:p>
    <w:p w:rsidR="009E0BA3" w:rsidRPr="009E0BA3" w:rsidRDefault="009E0BA3" w:rsidP="009E0BA3">
      <w:pPr>
        <w:tabs>
          <w:tab w:val="left" w:pos="7368"/>
        </w:tabs>
        <w:ind w:firstLine="567"/>
        <w:jc w:val="both"/>
        <w:rPr>
          <w:rFonts w:eastAsia="Calibri"/>
          <w:bCs/>
          <w:sz w:val="26"/>
          <w:szCs w:val="26"/>
        </w:rPr>
      </w:pPr>
      <w:r w:rsidRPr="009E0BA3">
        <w:rPr>
          <w:sz w:val="26"/>
          <w:szCs w:val="26"/>
        </w:rPr>
        <w:t>- Hình thức bảo lãnh: {HĐBL.Hình thức bảo lãnh}</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rPr>
        <w:t>- Bên được bảo lãnh: {Tên khách hàng}</w:t>
      </w:r>
    </w:p>
    <w:p w:rsidR="009E0BA3" w:rsidRPr="009E0BA3" w:rsidRDefault="009E0BA3" w:rsidP="009E0BA3">
      <w:pPr>
        <w:tabs>
          <w:tab w:val="left" w:pos="7368"/>
        </w:tabs>
        <w:ind w:firstLine="567"/>
        <w:jc w:val="both"/>
        <w:rPr>
          <w:sz w:val="26"/>
          <w:szCs w:val="26"/>
        </w:rPr>
      </w:pPr>
      <w:r w:rsidRPr="009E0BA3">
        <w:rPr>
          <w:sz w:val="26"/>
          <w:szCs w:val="26"/>
        </w:rPr>
        <w:t>- Bên nhận bảo lãnh: {HĐBL.Bên nhận bảo lãnh}</w:t>
      </w:r>
    </w:p>
    <w:p w:rsidR="009E0BA3" w:rsidRPr="009E0BA3" w:rsidRDefault="009E0BA3" w:rsidP="009E0BA3">
      <w:pPr>
        <w:tabs>
          <w:tab w:val="left" w:leader="dot" w:pos="9000"/>
        </w:tabs>
        <w:ind w:firstLine="567"/>
        <w:jc w:val="both"/>
        <w:rPr>
          <w:sz w:val="26"/>
          <w:szCs w:val="26"/>
        </w:rPr>
      </w:pPr>
      <w:r w:rsidRPr="009E0BA3">
        <w:rPr>
          <w:sz w:val="26"/>
          <w:szCs w:val="26"/>
        </w:rPr>
        <w:t xml:space="preserve">  Địa chỉ:</w:t>
      </w:r>
      <w:r w:rsidRPr="009E0BA3">
        <w:rPr>
          <w:rFonts w:eastAsiaTheme="minorHAnsi"/>
          <w:sz w:val="26"/>
          <w:szCs w:val="26"/>
        </w:rPr>
        <w:t xml:space="preserve"> {HĐBL.Địa chỉ BNBL}</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Nghĩa vụ bảo lãnh: {HĐBL.Nghĩa vụ bảo lãnh}</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xml:space="preserve">- Số tiền bảo lãnh: </w:t>
      </w:r>
      <w:r w:rsidRPr="009E0BA3">
        <w:rPr>
          <w:rFonts w:eastAsia="Calibri"/>
          <w:b/>
          <w:bCs/>
          <w:sz w:val="26"/>
          <w:szCs w:val="26"/>
          <w:lang w:val="vi-VN"/>
        </w:rPr>
        <w:t xml:space="preserve">{HĐBL.Số tiền bảo lãnh} </w:t>
      </w:r>
      <w:r w:rsidRPr="009E0BA3">
        <w:rPr>
          <w:rFonts w:eastAsia="Calibri"/>
          <w:bCs/>
          <w:sz w:val="26"/>
          <w:szCs w:val="26"/>
          <w:lang w:val="vi-VN"/>
        </w:rPr>
        <w:t>đồng</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rPr>
        <w:t xml:space="preserve">Bằng chữ: </w:t>
      </w:r>
      <w:r w:rsidRPr="009E0BA3">
        <w:rPr>
          <w:rFonts w:eastAsia="Calibri"/>
          <w:bCs/>
          <w:sz w:val="26"/>
          <w:szCs w:val="26"/>
          <w:lang w:val="vi-VN"/>
        </w:rPr>
        <w:t>{HĐBL.STBL bằng chữ}</w:t>
      </w:r>
    </w:p>
    <w:p w:rsidR="009E0BA3" w:rsidRPr="009E0BA3" w:rsidRDefault="009E0BA3" w:rsidP="009E0BA3">
      <w:pPr>
        <w:tabs>
          <w:tab w:val="left" w:pos="284"/>
          <w:tab w:val="left" w:leader="dot" w:pos="9000"/>
        </w:tabs>
        <w:ind w:firstLine="567"/>
        <w:jc w:val="both"/>
        <w:rPr>
          <w:sz w:val="26"/>
          <w:szCs w:val="26"/>
        </w:rPr>
      </w:pPr>
      <w:r w:rsidRPr="009E0BA3">
        <w:rPr>
          <w:sz w:val="26"/>
          <w:szCs w:val="26"/>
        </w:rPr>
        <w:t>- Đồng tiền sử dụng để thanh toán: {HĐBL.Đồng tiền bảo lãnh}</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Thời hạn hiệu lực của bảo lãnh:</w:t>
      </w:r>
    </w:p>
    <w:p w:rsidR="009E0BA3" w:rsidRPr="009E0BA3" w:rsidRDefault="009E0BA3" w:rsidP="009E0BA3">
      <w:pPr>
        <w:tabs>
          <w:tab w:val="left" w:leader="dot" w:pos="9000"/>
        </w:tabs>
        <w:ind w:firstLine="567"/>
        <w:jc w:val="both"/>
        <w:rPr>
          <w:sz w:val="26"/>
          <w:szCs w:val="26"/>
        </w:rPr>
      </w:pPr>
      <w:r w:rsidRPr="009E0BA3">
        <w:rPr>
          <w:sz w:val="26"/>
          <w:szCs w:val="26"/>
        </w:rPr>
        <w:t xml:space="preserve">Ngày bắt đầu có hiệu lực của bảo lãnh và/hoặc trường hợp bắt đầu hiệu lực của bảo lãnh: </w:t>
      </w:r>
      <w:r w:rsidRPr="009E0BA3">
        <w:rPr>
          <w:rFonts w:eastAsiaTheme="minorHAnsi"/>
          <w:sz w:val="26"/>
          <w:szCs w:val="26"/>
        </w:rPr>
        <w:t>{HĐBL.Ngày bắt đầu bảo lãnh}</w:t>
      </w:r>
    </w:p>
    <w:p w:rsidR="009E0BA3" w:rsidRPr="009E0BA3" w:rsidRDefault="009E0BA3" w:rsidP="009E0BA3">
      <w:pPr>
        <w:tabs>
          <w:tab w:val="left" w:pos="7368"/>
        </w:tabs>
        <w:ind w:firstLine="567"/>
        <w:jc w:val="both"/>
        <w:rPr>
          <w:rFonts w:eastAsiaTheme="minorHAnsi"/>
          <w:sz w:val="26"/>
          <w:szCs w:val="26"/>
        </w:rPr>
      </w:pPr>
      <w:r w:rsidRPr="009E0BA3">
        <w:rPr>
          <w:sz w:val="26"/>
          <w:szCs w:val="26"/>
        </w:rPr>
        <w:t xml:space="preserve">Ngày hết hiệu lực và/hoặc trường hợp hết hiệu lực của bảo lãnh: </w:t>
      </w:r>
      <w:r w:rsidRPr="009E0BA3">
        <w:rPr>
          <w:rFonts w:eastAsiaTheme="minorHAnsi"/>
          <w:sz w:val="26"/>
          <w:szCs w:val="26"/>
        </w:rPr>
        <w:t>{HĐBL.Ngày đến hạn bảo lãnh}</w:t>
      </w:r>
    </w:p>
    <w:p w:rsidR="005D11F0" w:rsidRDefault="005D11F0" w:rsidP="005D11F0">
      <w:pPr>
        <w:tabs>
          <w:tab w:val="left" w:pos="7368"/>
        </w:tabs>
        <w:ind w:firstLine="567"/>
        <w:jc w:val="both"/>
        <w:rPr>
          <w:rFonts w:eastAsiaTheme="minorHAnsi"/>
          <w:sz w:val="26"/>
          <w:szCs w:val="26"/>
        </w:rPr>
      </w:pPr>
      <w:r w:rsidRPr="0099410A">
        <w:rPr>
          <w:rFonts w:eastAsiaTheme="minorHAnsi"/>
          <w:sz w:val="26"/>
          <w:szCs w:val="26"/>
        </w:rPr>
        <w:t xml:space="preserve">- Bảo đảm cho nghĩa vụ </w:t>
      </w:r>
      <w:r w:rsidRPr="0099410A">
        <w:rPr>
          <w:sz w:val="26"/>
          <w:szCs w:val="26"/>
          <w:lang w:val="vi-VN"/>
        </w:rPr>
        <w:t>của khách hàng</w:t>
      </w:r>
      <w:r w:rsidRPr="0099410A">
        <w:rPr>
          <w:rFonts w:eastAsiaTheme="minorHAnsi"/>
          <w:sz w:val="26"/>
          <w:szCs w:val="26"/>
        </w:rPr>
        <w:t xml:space="preserve">: </w:t>
      </w:r>
      <w:r>
        <w:rPr>
          <w:rFonts w:eastAsiaTheme="minorHAnsi"/>
          <w:sz w:val="26"/>
          <w:szCs w:val="26"/>
        </w:rPr>
        <w:t xml:space="preserve">Số tiền bảo lãnh có tài sản bảo đảm: </w:t>
      </w:r>
      <w:r w:rsidRPr="002045F0">
        <w:rPr>
          <w:rFonts w:eastAsiaTheme="minorHAnsi"/>
          <w:sz w:val="26"/>
          <w:szCs w:val="26"/>
        </w:rPr>
        <w:t>{HĐBL.Số tiền BL có TSBĐ}</w:t>
      </w:r>
      <w:r>
        <w:rPr>
          <w:rFonts w:eastAsiaTheme="minorHAnsi"/>
          <w:sz w:val="26"/>
          <w:szCs w:val="26"/>
        </w:rPr>
        <w:t xml:space="preserve"> đồng (tỷ lệ </w:t>
      </w:r>
      <w:r w:rsidRPr="002045F0">
        <w:rPr>
          <w:rFonts w:eastAsiaTheme="minorHAnsi"/>
          <w:sz w:val="26"/>
          <w:szCs w:val="26"/>
        </w:rPr>
        <w:t>{HĐBL.Tỷ lệ % bảo đảm}% khoản cấp bảo lãnh</w:t>
      </w:r>
      <w:r>
        <w:rPr>
          <w:rFonts w:eastAsiaTheme="minorHAnsi"/>
          <w:sz w:val="26"/>
          <w:szCs w:val="26"/>
        </w:rPr>
        <w:t>)</w:t>
      </w:r>
    </w:p>
    <w:p w:rsidR="005D11F0" w:rsidRPr="0099410A" w:rsidRDefault="005D11F0" w:rsidP="005D11F0">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9E0BA3" w:rsidRPr="009E0BA3" w:rsidRDefault="009E0BA3" w:rsidP="009E0BA3">
      <w:pPr>
        <w:tabs>
          <w:tab w:val="left" w:pos="7368"/>
        </w:tabs>
        <w:ind w:firstLine="567"/>
        <w:jc w:val="both"/>
        <w:rPr>
          <w:sz w:val="26"/>
          <w:szCs w:val="26"/>
        </w:rPr>
      </w:pPr>
      <w:r w:rsidRPr="009E0BA3">
        <w:rPr>
          <w:rFonts w:eastAsiaTheme="minorHAnsi"/>
          <w:sz w:val="26"/>
          <w:szCs w:val="26"/>
        </w:rPr>
        <w:t>-</w:t>
      </w:r>
      <w:r w:rsidRPr="009E0BA3">
        <w:rPr>
          <w:sz w:val="26"/>
          <w:szCs w:val="26"/>
        </w:rPr>
        <w:t xml:space="preserve"> Phí bảo lãnh: {HĐBL.Phí bảo lãnh}</w:t>
      </w:r>
    </w:p>
    <w:p w:rsidR="009E0BA3" w:rsidRPr="009E0BA3" w:rsidRDefault="009E0BA3" w:rsidP="009E0BA3">
      <w:pPr>
        <w:tabs>
          <w:tab w:val="left" w:leader="dot" w:pos="10206"/>
        </w:tabs>
        <w:ind w:firstLine="567"/>
        <w:jc w:val="both"/>
        <w:rPr>
          <w:rFonts w:eastAsiaTheme="minorHAnsi"/>
          <w:sz w:val="26"/>
          <w:szCs w:val="26"/>
        </w:rPr>
      </w:pPr>
      <w:r w:rsidRPr="009E0BA3">
        <w:rPr>
          <w:sz w:val="26"/>
          <w:szCs w:val="26"/>
        </w:rPr>
        <w:t xml:space="preserve">- Phương thức thu: </w:t>
      </w:r>
      <w:r w:rsidRPr="009E0BA3">
        <w:rPr>
          <w:rFonts w:eastAsiaTheme="minorHAnsi"/>
          <w:sz w:val="26"/>
          <w:szCs w:val="26"/>
        </w:rPr>
        <w:t>{HĐBL.Phương thức thu phí BL}</w:t>
      </w:r>
    </w:p>
    <w:p w:rsidR="009E0BA3" w:rsidRPr="009E0BA3" w:rsidRDefault="009E0BA3" w:rsidP="009E0BA3">
      <w:pPr>
        <w:tabs>
          <w:tab w:val="left" w:leader="dot" w:pos="9639"/>
        </w:tabs>
        <w:ind w:firstLine="567"/>
        <w:jc w:val="both"/>
        <w:rPr>
          <w:sz w:val="26"/>
          <w:szCs w:val="26"/>
        </w:rPr>
      </w:pPr>
      <w:r w:rsidRPr="009E0BA3">
        <w:rPr>
          <w:sz w:val="26"/>
          <w:szCs w:val="26"/>
        </w:rPr>
        <w:t>- Điều kiện giảm trừ nghĩa vụ bảo lãnh (một phần/toàn bộ):</w:t>
      </w:r>
      <w:r w:rsidRPr="009E0BA3">
        <w:rPr>
          <w:sz w:val="26"/>
          <w:szCs w:val="26"/>
        </w:rPr>
        <w:tab/>
      </w:r>
    </w:p>
    <w:p w:rsidR="009E0BA3" w:rsidRPr="009E0BA3" w:rsidRDefault="009E0BA3" w:rsidP="009E0BA3">
      <w:pPr>
        <w:tabs>
          <w:tab w:val="left" w:leader="dot" w:pos="9639"/>
        </w:tabs>
        <w:ind w:firstLine="567"/>
        <w:jc w:val="both"/>
        <w:rPr>
          <w:sz w:val="26"/>
          <w:szCs w:val="26"/>
        </w:rPr>
      </w:pPr>
      <w:r w:rsidRPr="009E0BA3">
        <w:rPr>
          <w:sz w:val="26"/>
          <w:szCs w:val="26"/>
        </w:rPr>
        <w:t>- Điều kiện thực hiện nghĩa vụ bảo lãnh: {HĐBL.Điều kiện bảo lãnh}</w:t>
      </w:r>
    </w:p>
    <w:p w:rsidR="009E0BA3" w:rsidRPr="009E0BA3" w:rsidRDefault="009E0BA3" w:rsidP="009E0BA3">
      <w:pPr>
        <w:tabs>
          <w:tab w:val="left" w:leader="dot" w:pos="9639"/>
        </w:tabs>
        <w:ind w:firstLine="567"/>
        <w:jc w:val="both"/>
        <w:rPr>
          <w:sz w:val="26"/>
          <w:szCs w:val="26"/>
        </w:rPr>
      </w:pPr>
      <w:r w:rsidRPr="009E0BA3">
        <w:rPr>
          <w:sz w:val="26"/>
          <w:szCs w:val="26"/>
        </w:rPr>
        <w:t>- Đề xuất khác:</w:t>
      </w:r>
      <w:r w:rsidRPr="009E0BA3">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9E0BA3" w:rsidRPr="009E0BA3" w:rsidTr="002B577C">
        <w:tc>
          <w:tcPr>
            <w:tcW w:w="4928" w:type="dxa"/>
          </w:tcPr>
          <w:p w:rsidR="009E0BA3" w:rsidRPr="009E0BA3" w:rsidRDefault="009E0BA3" w:rsidP="009E0BA3">
            <w:pPr>
              <w:rPr>
                <w:szCs w:val="26"/>
              </w:rPr>
            </w:pPr>
          </w:p>
        </w:tc>
        <w:tc>
          <w:tcPr>
            <w:tcW w:w="4928" w:type="dxa"/>
          </w:tcPr>
          <w:p w:rsidR="009E0BA3" w:rsidRPr="009E0BA3" w:rsidRDefault="009E0BA3" w:rsidP="009E0BA3">
            <w:pPr>
              <w:jc w:val="center"/>
              <w:rPr>
                <w:i/>
                <w:sz w:val="26"/>
                <w:szCs w:val="26"/>
              </w:rPr>
            </w:pPr>
            <w:r w:rsidRPr="009E0BA3">
              <w:rPr>
                <w:i/>
                <w:sz w:val="26"/>
                <w:szCs w:val="26"/>
              </w:rPr>
              <w:t>Ngày {Ngày} tháng {Tháng} năm {Năm}</w:t>
            </w:r>
          </w:p>
          <w:p w:rsidR="009E0BA3" w:rsidRPr="009E0BA3" w:rsidRDefault="009E0BA3" w:rsidP="009E0BA3">
            <w:pPr>
              <w:jc w:val="center"/>
              <w:rPr>
                <w:b/>
                <w:sz w:val="26"/>
                <w:szCs w:val="26"/>
              </w:rPr>
            </w:pPr>
            <w:r w:rsidRPr="009E0BA3">
              <w:rPr>
                <w:b/>
                <w:sz w:val="26"/>
                <w:szCs w:val="26"/>
              </w:rPr>
              <w:t>NGƯỜI QUYẾT ĐỊNH BẢO LÃNH</w:t>
            </w:r>
          </w:p>
          <w:p w:rsidR="009E0BA3" w:rsidRPr="009E0BA3" w:rsidRDefault="009E0BA3" w:rsidP="009E0BA3">
            <w:pPr>
              <w:jc w:val="center"/>
              <w:rPr>
                <w:i/>
                <w:szCs w:val="26"/>
              </w:rPr>
            </w:pPr>
            <w:r w:rsidRPr="009E0BA3">
              <w:rPr>
                <w:i/>
                <w:szCs w:val="26"/>
              </w:rPr>
              <w:t>(Ký, ghi rõ họ tên, đóng dấu)</w:t>
            </w:r>
          </w:p>
        </w:tc>
      </w:tr>
    </w:tbl>
    <w:p w:rsidR="00931464" w:rsidRPr="00D650C9" w:rsidRDefault="00931464" w:rsidP="009E0BA3">
      <w:pPr>
        <w:tabs>
          <w:tab w:val="center" w:pos="1620"/>
          <w:tab w:val="center" w:pos="6300"/>
        </w:tabs>
        <w:spacing w:line="300" w:lineRule="auto"/>
        <w:jc w:val="both"/>
        <w:rPr>
          <w:color w:val="000000"/>
          <w:lang w:val="pt-BR"/>
        </w:rPr>
      </w:pPr>
    </w:p>
    <w:sectPr w:rsidR="00931464" w:rsidRPr="00D650C9" w:rsidSect="00FE6D3A">
      <w:headerReference w:type="default" r:id="rId9"/>
      <w:footerReference w:type="default" r:id="rId10"/>
      <w:headerReference w:type="first" r:id="rId11"/>
      <w:footerReference w:type="first" r:id="rId12"/>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D3A" w:rsidRDefault="00FE6D3A">
      <w:r>
        <w:separator/>
      </w:r>
    </w:p>
  </w:endnote>
  <w:endnote w:type="continuationSeparator" w:id="0">
    <w:p w:rsidR="00FE6D3A" w:rsidRDefault="00FE6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D3A" w:rsidRPr="00FE6D3A" w:rsidRDefault="00FE6D3A" w:rsidP="00FE6D3A">
    <w:pPr>
      <w:pStyle w:val="Footer"/>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D3A" w:rsidRPr="00FE6D3A" w:rsidRDefault="00FE6D3A" w:rsidP="00FE6D3A">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D3A" w:rsidRDefault="00FE6D3A">
      <w:r>
        <w:separator/>
      </w:r>
    </w:p>
  </w:footnote>
  <w:footnote w:type="continuationSeparator" w:id="0">
    <w:p w:rsidR="00FE6D3A" w:rsidRDefault="00FE6D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805423532"/>
      <w:docPartObj>
        <w:docPartGallery w:val="Page Numbers (Top of Page)"/>
        <w:docPartUnique/>
      </w:docPartObj>
    </w:sdtPr>
    <w:sdtEndPr>
      <w:rPr>
        <w:noProof/>
      </w:rPr>
    </w:sdtEndPr>
    <w:sdtContent>
      <w:p w:rsidR="00FE6D3A" w:rsidRPr="00FE6D3A" w:rsidRDefault="00FE6D3A" w:rsidP="00FE6D3A">
        <w:pPr>
          <w:pStyle w:val="Header"/>
          <w:tabs>
            <w:tab w:val="clear" w:pos="4320"/>
            <w:tab w:val="clear" w:pos="8640"/>
          </w:tabs>
          <w:jc w:val="center"/>
          <w:rPr>
            <w:sz w:val="26"/>
          </w:rPr>
        </w:pPr>
        <w:r w:rsidRPr="00FE6D3A">
          <w:rPr>
            <w:sz w:val="26"/>
          </w:rPr>
          <w:fldChar w:fldCharType="begin"/>
        </w:r>
        <w:r w:rsidRPr="00FE6D3A">
          <w:rPr>
            <w:sz w:val="26"/>
          </w:rPr>
          <w:instrText xml:space="preserve"> PAGE   \* MERGEFORMAT </w:instrText>
        </w:r>
        <w:r w:rsidRPr="00FE6D3A">
          <w:rPr>
            <w:sz w:val="26"/>
          </w:rPr>
          <w:fldChar w:fldCharType="separate"/>
        </w:r>
        <w:r w:rsidR="00991DF3">
          <w:rPr>
            <w:noProof/>
            <w:sz w:val="26"/>
          </w:rPr>
          <w:t>23</w:t>
        </w:r>
        <w:r w:rsidRPr="00FE6D3A">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D3A" w:rsidRPr="00FE6D3A" w:rsidRDefault="00FE6D3A" w:rsidP="00FE6D3A">
    <w:pPr>
      <w:jc w:val="right"/>
      <w:rPr>
        <w:b/>
        <w:bCs/>
        <w:sz w:val="26"/>
        <w:szCs w:val="26"/>
        <w:lang w:eastAsia="x-none"/>
      </w:rPr>
    </w:pPr>
    <w:r w:rsidRPr="00FE6D3A">
      <w:rPr>
        <w:rFonts w:eastAsia="Calibri"/>
        <w:b/>
        <w:sz w:val="26"/>
        <w:szCs w:val="26"/>
      </w:rPr>
      <w:t>Mẫu số: 02D/BL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4">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7">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8">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1">
    <w:nsid w:val="34556010"/>
    <w:multiLevelType w:val="hybridMultilevel"/>
    <w:tmpl w:val="DF3699E4"/>
    <w:lvl w:ilvl="0" w:tplc="BB4E2ADE">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4">
    <w:nsid w:val="3BA67D5C"/>
    <w:multiLevelType w:val="hybridMultilevel"/>
    <w:tmpl w:val="341ECADE"/>
    <w:lvl w:ilvl="0" w:tplc="5A0865CE">
      <w:start w:val="2"/>
      <w:numFmt w:val="bullet"/>
      <w:lvlText w:val="-"/>
      <w:lvlJc w:val="left"/>
      <w:pPr>
        <w:tabs>
          <w:tab w:val="num" w:pos="720"/>
        </w:tabs>
        <w:ind w:left="720" w:hanging="360"/>
      </w:pPr>
      <w:rPr>
        <w:rFonts w:ascii="Times New Roman" w:eastAsia="MS Mincho" w:hAnsi="Times New Roman" w:cs="Times New Roman" w:hint="default"/>
      </w:rPr>
    </w:lvl>
    <w:lvl w:ilvl="1" w:tplc="0A3AD848">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6">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7">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8">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1">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3">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0"/>
  </w:num>
  <w:num w:numId="2">
    <w:abstractNumId w:val="17"/>
  </w:num>
  <w:num w:numId="3">
    <w:abstractNumId w:val="9"/>
  </w:num>
  <w:num w:numId="4">
    <w:abstractNumId w:val="6"/>
  </w:num>
  <w:num w:numId="5">
    <w:abstractNumId w:val="15"/>
  </w:num>
  <w:num w:numId="6">
    <w:abstractNumId w:val="12"/>
  </w:num>
  <w:num w:numId="7">
    <w:abstractNumId w:val="4"/>
  </w:num>
  <w:num w:numId="8">
    <w:abstractNumId w:val="13"/>
  </w:num>
  <w:num w:numId="9">
    <w:abstractNumId w:val="10"/>
  </w:num>
  <w:num w:numId="10">
    <w:abstractNumId w:val="1"/>
  </w:num>
  <w:num w:numId="11">
    <w:abstractNumId w:val="19"/>
  </w:num>
  <w:num w:numId="12">
    <w:abstractNumId w:val="24"/>
  </w:num>
  <w:num w:numId="13">
    <w:abstractNumId w:val="2"/>
  </w:num>
  <w:num w:numId="14">
    <w:abstractNumId w:val="5"/>
  </w:num>
  <w:num w:numId="15">
    <w:abstractNumId w:val="23"/>
  </w:num>
  <w:num w:numId="16">
    <w:abstractNumId w:val="18"/>
  </w:num>
  <w:num w:numId="17">
    <w:abstractNumId w:val="0"/>
  </w:num>
  <w:num w:numId="18">
    <w:abstractNumId w:val="3"/>
  </w:num>
  <w:num w:numId="19">
    <w:abstractNumId w:val="21"/>
  </w:num>
  <w:num w:numId="20">
    <w:abstractNumId w:val="8"/>
  </w:num>
  <w:num w:numId="21">
    <w:abstractNumId w:val="22"/>
  </w:num>
  <w:num w:numId="22">
    <w:abstractNumId w:val="16"/>
  </w:num>
  <w:num w:numId="23">
    <w:abstractNumId w:val="14"/>
  </w:num>
  <w:num w:numId="24">
    <w:abstractNumId w:val="11"/>
  </w:num>
  <w:num w:numId="2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58"/>
    <w:rsid w:val="000002DE"/>
    <w:rsid w:val="00001337"/>
    <w:rsid w:val="000014B3"/>
    <w:rsid w:val="00001692"/>
    <w:rsid w:val="0000349D"/>
    <w:rsid w:val="00004356"/>
    <w:rsid w:val="00004C14"/>
    <w:rsid w:val="000054DC"/>
    <w:rsid w:val="000056CF"/>
    <w:rsid w:val="00005F62"/>
    <w:rsid w:val="0001109A"/>
    <w:rsid w:val="000113DE"/>
    <w:rsid w:val="00011CF0"/>
    <w:rsid w:val="00012E57"/>
    <w:rsid w:val="000134D0"/>
    <w:rsid w:val="00014FC7"/>
    <w:rsid w:val="00015689"/>
    <w:rsid w:val="00015931"/>
    <w:rsid w:val="00015A6E"/>
    <w:rsid w:val="00016705"/>
    <w:rsid w:val="00016B87"/>
    <w:rsid w:val="00016C95"/>
    <w:rsid w:val="00017E2E"/>
    <w:rsid w:val="00017E61"/>
    <w:rsid w:val="00020141"/>
    <w:rsid w:val="000209FC"/>
    <w:rsid w:val="00020ED9"/>
    <w:rsid w:val="00021695"/>
    <w:rsid w:val="000216A9"/>
    <w:rsid w:val="000218AC"/>
    <w:rsid w:val="00021EC3"/>
    <w:rsid w:val="00023436"/>
    <w:rsid w:val="000238CD"/>
    <w:rsid w:val="00023A19"/>
    <w:rsid w:val="00024802"/>
    <w:rsid w:val="00025618"/>
    <w:rsid w:val="00025987"/>
    <w:rsid w:val="000259B9"/>
    <w:rsid w:val="000268E6"/>
    <w:rsid w:val="00027613"/>
    <w:rsid w:val="00031F88"/>
    <w:rsid w:val="00032E8B"/>
    <w:rsid w:val="0003487F"/>
    <w:rsid w:val="00034992"/>
    <w:rsid w:val="00035011"/>
    <w:rsid w:val="000357BB"/>
    <w:rsid w:val="000365E2"/>
    <w:rsid w:val="0003715D"/>
    <w:rsid w:val="0003741E"/>
    <w:rsid w:val="00037B61"/>
    <w:rsid w:val="00042230"/>
    <w:rsid w:val="0004282C"/>
    <w:rsid w:val="000441BA"/>
    <w:rsid w:val="0004455B"/>
    <w:rsid w:val="0004533B"/>
    <w:rsid w:val="00046664"/>
    <w:rsid w:val="00051237"/>
    <w:rsid w:val="000517E6"/>
    <w:rsid w:val="00051E27"/>
    <w:rsid w:val="00053861"/>
    <w:rsid w:val="000548E7"/>
    <w:rsid w:val="00055158"/>
    <w:rsid w:val="000558B0"/>
    <w:rsid w:val="000559DD"/>
    <w:rsid w:val="00055DB5"/>
    <w:rsid w:val="00055F8E"/>
    <w:rsid w:val="00056F53"/>
    <w:rsid w:val="00060376"/>
    <w:rsid w:val="000617B3"/>
    <w:rsid w:val="00061887"/>
    <w:rsid w:val="00062B45"/>
    <w:rsid w:val="00064471"/>
    <w:rsid w:val="00064A86"/>
    <w:rsid w:val="000654B8"/>
    <w:rsid w:val="000656F9"/>
    <w:rsid w:val="00066EB8"/>
    <w:rsid w:val="00067279"/>
    <w:rsid w:val="000672A6"/>
    <w:rsid w:val="00071F3F"/>
    <w:rsid w:val="000726A1"/>
    <w:rsid w:val="000726B6"/>
    <w:rsid w:val="000762E5"/>
    <w:rsid w:val="00077194"/>
    <w:rsid w:val="000805D7"/>
    <w:rsid w:val="00080F79"/>
    <w:rsid w:val="00083E06"/>
    <w:rsid w:val="00084F72"/>
    <w:rsid w:val="000862C5"/>
    <w:rsid w:val="00086AC8"/>
    <w:rsid w:val="0009021B"/>
    <w:rsid w:val="00090387"/>
    <w:rsid w:val="0009077F"/>
    <w:rsid w:val="000910B8"/>
    <w:rsid w:val="000917CC"/>
    <w:rsid w:val="000917E6"/>
    <w:rsid w:val="0009308D"/>
    <w:rsid w:val="000947DA"/>
    <w:rsid w:val="00094BFB"/>
    <w:rsid w:val="000953A0"/>
    <w:rsid w:val="00095702"/>
    <w:rsid w:val="00096324"/>
    <w:rsid w:val="0009687C"/>
    <w:rsid w:val="000968A3"/>
    <w:rsid w:val="00096B63"/>
    <w:rsid w:val="00097C8E"/>
    <w:rsid w:val="000A0C2A"/>
    <w:rsid w:val="000A115A"/>
    <w:rsid w:val="000A12CA"/>
    <w:rsid w:val="000A2226"/>
    <w:rsid w:val="000A34A2"/>
    <w:rsid w:val="000A365C"/>
    <w:rsid w:val="000A3B97"/>
    <w:rsid w:val="000A4201"/>
    <w:rsid w:val="000A436B"/>
    <w:rsid w:val="000A4593"/>
    <w:rsid w:val="000A47AF"/>
    <w:rsid w:val="000A489D"/>
    <w:rsid w:val="000A57FD"/>
    <w:rsid w:val="000A5846"/>
    <w:rsid w:val="000A68FD"/>
    <w:rsid w:val="000A6F43"/>
    <w:rsid w:val="000A6F47"/>
    <w:rsid w:val="000A75AB"/>
    <w:rsid w:val="000B0728"/>
    <w:rsid w:val="000B16D0"/>
    <w:rsid w:val="000B1FAA"/>
    <w:rsid w:val="000B1FF1"/>
    <w:rsid w:val="000B289D"/>
    <w:rsid w:val="000B33E0"/>
    <w:rsid w:val="000B3F1F"/>
    <w:rsid w:val="000B4787"/>
    <w:rsid w:val="000B4D84"/>
    <w:rsid w:val="000B5232"/>
    <w:rsid w:val="000B5E81"/>
    <w:rsid w:val="000B6226"/>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65C3"/>
    <w:rsid w:val="000D703F"/>
    <w:rsid w:val="000E018F"/>
    <w:rsid w:val="000E08E3"/>
    <w:rsid w:val="000E09F3"/>
    <w:rsid w:val="000E0E08"/>
    <w:rsid w:val="000E25E3"/>
    <w:rsid w:val="000E2A51"/>
    <w:rsid w:val="000E2F90"/>
    <w:rsid w:val="000E400D"/>
    <w:rsid w:val="000E5E1B"/>
    <w:rsid w:val="000E5FFE"/>
    <w:rsid w:val="000E62BD"/>
    <w:rsid w:val="000E64BC"/>
    <w:rsid w:val="000E69E1"/>
    <w:rsid w:val="000E70D8"/>
    <w:rsid w:val="000F0FE7"/>
    <w:rsid w:val="000F1776"/>
    <w:rsid w:val="000F2AA7"/>
    <w:rsid w:val="000F44F3"/>
    <w:rsid w:val="000F5C58"/>
    <w:rsid w:val="000F6B61"/>
    <w:rsid w:val="000F7541"/>
    <w:rsid w:val="0010001D"/>
    <w:rsid w:val="0010182E"/>
    <w:rsid w:val="00101AF2"/>
    <w:rsid w:val="001022C5"/>
    <w:rsid w:val="001025F7"/>
    <w:rsid w:val="001027E9"/>
    <w:rsid w:val="0010302D"/>
    <w:rsid w:val="001033AE"/>
    <w:rsid w:val="00103F3B"/>
    <w:rsid w:val="00104FA8"/>
    <w:rsid w:val="00105C3D"/>
    <w:rsid w:val="00107097"/>
    <w:rsid w:val="00107194"/>
    <w:rsid w:val="00110AC5"/>
    <w:rsid w:val="00110EBE"/>
    <w:rsid w:val="00111360"/>
    <w:rsid w:val="00113F2F"/>
    <w:rsid w:val="00114422"/>
    <w:rsid w:val="0011604A"/>
    <w:rsid w:val="001166BA"/>
    <w:rsid w:val="001171AB"/>
    <w:rsid w:val="00120804"/>
    <w:rsid w:val="00121592"/>
    <w:rsid w:val="00121CD7"/>
    <w:rsid w:val="001233DB"/>
    <w:rsid w:val="00123A96"/>
    <w:rsid w:val="001240DC"/>
    <w:rsid w:val="00124465"/>
    <w:rsid w:val="001244D1"/>
    <w:rsid w:val="00126FA8"/>
    <w:rsid w:val="00127E5E"/>
    <w:rsid w:val="001305B5"/>
    <w:rsid w:val="00131306"/>
    <w:rsid w:val="00132B27"/>
    <w:rsid w:val="00132B6C"/>
    <w:rsid w:val="001337CD"/>
    <w:rsid w:val="00133AF2"/>
    <w:rsid w:val="00133D88"/>
    <w:rsid w:val="00133E19"/>
    <w:rsid w:val="001346A8"/>
    <w:rsid w:val="00134CD3"/>
    <w:rsid w:val="00136812"/>
    <w:rsid w:val="001370F8"/>
    <w:rsid w:val="00140DEC"/>
    <w:rsid w:val="00141293"/>
    <w:rsid w:val="001415E0"/>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5185"/>
    <w:rsid w:val="0017549D"/>
    <w:rsid w:val="00175E8B"/>
    <w:rsid w:val="00176054"/>
    <w:rsid w:val="00176407"/>
    <w:rsid w:val="0017654E"/>
    <w:rsid w:val="00176734"/>
    <w:rsid w:val="00176FCD"/>
    <w:rsid w:val="00177972"/>
    <w:rsid w:val="00181D75"/>
    <w:rsid w:val="00181E6E"/>
    <w:rsid w:val="001830CC"/>
    <w:rsid w:val="00183B45"/>
    <w:rsid w:val="00184307"/>
    <w:rsid w:val="001848B6"/>
    <w:rsid w:val="0018561D"/>
    <w:rsid w:val="0018695A"/>
    <w:rsid w:val="00186ACF"/>
    <w:rsid w:val="00187F4A"/>
    <w:rsid w:val="001903CA"/>
    <w:rsid w:val="00190D50"/>
    <w:rsid w:val="00191267"/>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463"/>
    <w:rsid w:val="001B228A"/>
    <w:rsid w:val="001B277F"/>
    <w:rsid w:val="001B2F70"/>
    <w:rsid w:val="001B4C82"/>
    <w:rsid w:val="001C0E4A"/>
    <w:rsid w:val="001C1114"/>
    <w:rsid w:val="001C1565"/>
    <w:rsid w:val="001C1636"/>
    <w:rsid w:val="001C1D96"/>
    <w:rsid w:val="001C22CC"/>
    <w:rsid w:val="001C3619"/>
    <w:rsid w:val="001C4D82"/>
    <w:rsid w:val="001C6704"/>
    <w:rsid w:val="001C7B3A"/>
    <w:rsid w:val="001C7E14"/>
    <w:rsid w:val="001D1310"/>
    <w:rsid w:val="001D1763"/>
    <w:rsid w:val="001D1EDB"/>
    <w:rsid w:val="001D2E2C"/>
    <w:rsid w:val="001D36F4"/>
    <w:rsid w:val="001D59F9"/>
    <w:rsid w:val="001D6923"/>
    <w:rsid w:val="001D7A65"/>
    <w:rsid w:val="001E05BE"/>
    <w:rsid w:val="001E0B81"/>
    <w:rsid w:val="001E1995"/>
    <w:rsid w:val="001E2A27"/>
    <w:rsid w:val="001E36AC"/>
    <w:rsid w:val="001E4315"/>
    <w:rsid w:val="001E44C5"/>
    <w:rsid w:val="001E475B"/>
    <w:rsid w:val="001E54F6"/>
    <w:rsid w:val="001E57C5"/>
    <w:rsid w:val="001E60E1"/>
    <w:rsid w:val="001E6A7A"/>
    <w:rsid w:val="001E6FE1"/>
    <w:rsid w:val="001E743C"/>
    <w:rsid w:val="001E7DA5"/>
    <w:rsid w:val="001F1356"/>
    <w:rsid w:val="001F18A8"/>
    <w:rsid w:val="001F1DAD"/>
    <w:rsid w:val="001F1ECD"/>
    <w:rsid w:val="001F453F"/>
    <w:rsid w:val="001F6791"/>
    <w:rsid w:val="001F6AE5"/>
    <w:rsid w:val="001F79E9"/>
    <w:rsid w:val="001F7BAF"/>
    <w:rsid w:val="0020000E"/>
    <w:rsid w:val="002002F3"/>
    <w:rsid w:val="00200F8D"/>
    <w:rsid w:val="00202BD6"/>
    <w:rsid w:val="00204F81"/>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BBA"/>
    <w:rsid w:val="00223D51"/>
    <w:rsid w:val="00224E7E"/>
    <w:rsid w:val="00227697"/>
    <w:rsid w:val="002319A7"/>
    <w:rsid w:val="0023289D"/>
    <w:rsid w:val="0023481A"/>
    <w:rsid w:val="00235859"/>
    <w:rsid w:val="00236082"/>
    <w:rsid w:val="00237090"/>
    <w:rsid w:val="00237464"/>
    <w:rsid w:val="0023772B"/>
    <w:rsid w:val="002411F5"/>
    <w:rsid w:val="00241998"/>
    <w:rsid w:val="00242FCC"/>
    <w:rsid w:val="00243615"/>
    <w:rsid w:val="0024540B"/>
    <w:rsid w:val="002464B4"/>
    <w:rsid w:val="00250803"/>
    <w:rsid w:val="0025543D"/>
    <w:rsid w:val="00255456"/>
    <w:rsid w:val="0025647B"/>
    <w:rsid w:val="0025675A"/>
    <w:rsid w:val="00256CFE"/>
    <w:rsid w:val="00257C31"/>
    <w:rsid w:val="00260992"/>
    <w:rsid w:val="00260C92"/>
    <w:rsid w:val="0026156B"/>
    <w:rsid w:val="00261D77"/>
    <w:rsid w:val="00261E2F"/>
    <w:rsid w:val="00262A71"/>
    <w:rsid w:val="00263A03"/>
    <w:rsid w:val="00263EBA"/>
    <w:rsid w:val="00264322"/>
    <w:rsid w:val="00264DEC"/>
    <w:rsid w:val="00265700"/>
    <w:rsid w:val="00265829"/>
    <w:rsid w:val="0026670F"/>
    <w:rsid w:val="00266BDB"/>
    <w:rsid w:val="00266C1F"/>
    <w:rsid w:val="00267DDB"/>
    <w:rsid w:val="00272822"/>
    <w:rsid w:val="00273046"/>
    <w:rsid w:val="002743A9"/>
    <w:rsid w:val="002745E9"/>
    <w:rsid w:val="0027460F"/>
    <w:rsid w:val="002756E0"/>
    <w:rsid w:val="00275CF7"/>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1C0C"/>
    <w:rsid w:val="0029263F"/>
    <w:rsid w:val="002943B5"/>
    <w:rsid w:val="002951A7"/>
    <w:rsid w:val="002971B8"/>
    <w:rsid w:val="002A05B5"/>
    <w:rsid w:val="002A193D"/>
    <w:rsid w:val="002A1B72"/>
    <w:rsid w:val="002A447A"/>
    <w:rsid w:val="002A5802"/>
    <w:rsid w:val="002A73A0"/>
    <w:rsid w:val="002B0955"/>
    <w:rsid w:val="002B25C3"/>
    <w:rsid w:val="002B32A1"/>
    <w:rsid w:val="002B37ED"/>
    <w:rsid w:val="002B3A1B"/>
    <w:rsid w:val="002B40E6"/>
    <w:rsid w:val="002B45C0"/>
    <w:rsid w:val="002B4D9F"/>
    <w:rsid w:val="002B5081"/>
    <w:rsid w:val="002B6995"/>
    <w:rsid w:val="002B73FB"/>
    <w:rsid w:val="002B777C"/>
    <w:rsid w:val="002C0E7F"/>
    <w:rsid w:val="002C1DC1"/>
    <w:rsid w:val="002C2A5A"/>
    <w:rsid w:val="002C2E81"/>
    <w:rsid w:val="002C3D3F"/>
    <w:rsid w:val="002C42AE"/>
    <w:rsid w:val="002C4841"/>
    <w:rsid w:val="002C548B"/>
    <w:rsid w:val="002C57DF"/>
    <w:rsid w:val="002C6D3A"/>
    <w:rsid w:val="002C7814"/>
    <w:rsid w:val="002D134B"/>
    <w:rsid w:val="002D20A4"/>
    <w:rsid w:val="002D2585"/>
    <w:rsid w:val="002D2F6F"/>
    <w:rsid w:val="002D2FDB"/>
    <w:rsid w:val="002D30C1"/>
    <w:rsid w:val="002D4EED"/>
    <w:rsid w:val="002D6132"/>
    <w:rsid w:val="002D6F04"/>
    <w:rsid w:val="002D6FFA"/>
    <w:rsid w:val="002D7A68"/>
    <w:rsid w:val="002E08C1"/>
    <w:rsid w:val="002E09D8"/>
    <w:rsid w:val="002E31D9"/>
    <w:rsid w:val="002E31E0"/>
    <w:rsid w:val="002E3484"/>
    <w:rsid w:val="002E42A0"/>
    <w:rsid w:val="002E45BD"/>
    <w:rsid w:val="002E4679"/>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05EF"/>
    <w:rsid w:val="0030235E"/>
    <w:rsid w:val="00302DE2"/>
    <w:rsid w:val="00302E18"/>
    <w:rsid w:val="00302E3D"/>
    <w:rsid w:val="00302F28"/>
    <w:rsid w:val="00304A83"/>
    <w:rsid w:val="00305565"/>
    <w:rsid w:val="003066FA"/>
    <w:rsid w:val="0030698D"/>
    <w:rsid w:val="00311027"/>
    <w:rsid w:val="0031287C"/>
    <w:rsid w:val="00312E76"/>
    <w:rsid w:val="00313517"/>
    <w:rsid w:val="00313882"/>
    <w:rsid w:val="0031405A"/>
    <w:rsid w:val="0031435E"/>
    <w:rsid w:val="00315250"/>
    <w:rsid w:val="00315592"/>
    <w:rsid w:val="003156E7"/>
    <w:rsid w:val="00316312"/>
    <w:rsid w:val="00316924"/>
    <w:rsid w:val="003173E9"/>
    <w:rsid w:val="00317DF0"/>
    <w:rsid w:val="00317FCC"/>
    <w:rsid w:val="0032030D"/>
    <w:rsid w:val="00321AE6"/>
    <w:rsid w:val="00324AC0"/>
    <w:rsid w:val="00325B77"/>
    <w:rsid w:val="00325DC7"/>
    <w:rsid w:val="003262FC"/>
    <w:rsid w:val="00327C1D"/>
    <w:rsid w:val="00327C9C"/>
    <w:rsid w:val="00330216"/>
    <w:rsid w:val="00330772"/>
    <w:rsid w:val="003318FA"/>
    <w:rsid w:val="003326D0"/>
    <w:rsid w:val="00332DD4"/>
    <w:rsid w:val="00334637"/>
    <w:rsid w:val="00334C3C"/>
    <w:rsid w:val="00336A5C"/>
    <w:rsid w:val="0033761D"/>
    <w:rsid w:val="003376CC"/>
    <w:rsid w:val="003410CE"/>
    <w:rsid w:val="00341C3A"/>
    <w:rsid w:val="0034290A"/>
    <w:rsid w:val="0034331E"/>
    <w:rsid w:val="003438CC"/>
    <w:rsid w:val="003447AA"/>
    <w:rsid w:val="00345183"/>
    <w:rsid w:val="003451D9"/>
    <w:rsid w:val="003457B3"/>
    <w:rsid w:val="00345F82"/>
    <w:rsid w:val="0034733A"/>
    <w:rsid w:val="00350FA3"/>
    <w:rsid w:val="00352382"/>
    <w:rsid w:val="003527D6"/>
    <w:rsid w:val="00352CF2"/>
    <w:rsid w:val="00353CC5"/>
    <w:rsid w:val="00353D0C"/>
    <w:rsid w:val="003553BA"/>
    <w:rsid w:val="0035569F"/>
    <w:rsid w:val="00355813"/>
    <w:rsid w:val="00356634"/>
    <w:rsid w:val="00356FF2"/>
    <w:rsid w:val="003576B0"/>
    <w:rsid w:val="00357DE5"/>
    <w:rsid w:val="003601F2"/>
    <w:rsid w:val="003604B5"/>
    <w:rsid w:val="0036076E"/>
    <w:rsid w:val="003611E6"/>
    <w:rsid w:val="0036169B"/>
    <w:rsid w:val="003616E3"/>
    <w:rsid w:val="00361F67"/>
    <w:rsid w:val="003626BE"/>
    <w:rsid w:val="00362790"/>
    <w:rsid w:val="00362DB9"/>
    <w:rsid w:val="00363B3A"/>
    <w:rsid w:val="00363E8C"/>
    <w:rsid w:val="00363EE2"/>
    <w:rsid w:val="00364129"/>
    <w:rsid w:val="00364BF9"/>
    <w:rsid w:val="003655AF"/>
    <w:rsid w:val="003661F9"/>
    <w:rsid w:val="00366291"/>
    <w:rsid w:val="003665F4"/>
    <w:rsid w:val="00366912"/>
    <w:rsid w:val="003676DC"/>
    <w:rsid w:val="00370642"/>
    <w:rsid w:val="00371D93"/>
    <w:rsid w:val="00371E15"/>
    <w:rsid w:val="0037311A"/>
    <w:rsid w:val="00375F9D"/>
    <w:rsid w:val="003765DC"/>
    <w:rsid w:val="00376A23"/>
    <w:rsid w:val="00376E55"/>
    <w:rsid w:val="00376E73"/>
    <w:rsid w:val="00376F2E"/>
    <w:rsid w:val="00377EF6"/>
    <w:rsid w:val="003800FA"/>
    <w:rsid w:val="00380A4D"/>
    <w:rsid w:val="00380DF7"/>
    <w:rsid w:val="00380F95"/>
    <w:rsid w:val="00381509"/>
    <w:rsid w:val="00381A3D"/>
    <w:rsid w:val="00381C7D"/>
    <w:rsid w:val="00381DD9"/>
    <w:rsid w:val="00382591"/>
    <w:rsid w:val="0038358B"/>
    <w:rsid w:val="00383C43"/>
    <w:rsid w:val="00384142"/>
    <w:rsid w:val="00384377"/>
    <w:rsid w:val="00384F88"/>
    <w:rsid w:val="00385088"/>
    <w:rsid w:val="003856EF"/>
    <w:rsid w:val="00385A32"/>
    <w:rsid w:val="00387021"/>
    <w:rsid w:val="003903EA"/>
    <w:rsid w:val="00391505"/>
    <w:rsid w:val="00392F81"/>
    <w:rsid w:val="00393140"/>
    <w:rsid w:val="00394E42"/>
    <w:rsid w:val="00395F4E"/>
    <w:rsid w:val="00396AEF"/>
    <w:rsid w:val="00396B21"/>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1C7"/>
    <w:rsid w:val="003B1F39"/>
    <w:rsid w:val="003B2776"/>
    <w:rsid w:val="003B32AE"/>
    <w:rsid w:val="003B3912"/>
    <w:rsid w:val="003B393C"/>
    <w:rsid w:val="003B3B7E"/>
    <w:rsid w:val="003B3C9F"/>
    <w:rsid w:val="003B4C9A"/>
    <w:rsid w:val="003B65B5"/>
    <w:rsid w:val="003B6C71"/>
    <w:rsid w:val="003B75C2"/>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52B5"/>
    <w:rsid w:val="003E569E"/>
    <w:rsid w:val="003E59E9"/>
    <w:rsid w:val="003E5CD0"/>
    <w:rsid w:val="003E63B8"/>
    <w:rsid w:val="003E6D77"/>
    <w:rsid w:val="003E73E2"/>
    <w:rsid w:val="003F07C9"/>
    <w:rsid w:val="003F12F7"/>
    <w:rsid w:val="003F1379"/>
    <w:rsid w:val="003F147C"/>
    <w:rsid w:val="003F1E57"/>
    <w:rsid w:val="003F2412"/>
    <w:rsid w:val="003F287C"/>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63D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C29"/>
    <w:rsid w:val="00424396"/>
    <w:rsid w:val="00424AA0"/>
    <w:rsid w:val="00424DBF"/>
    <w:rsid w:val="00425C1C"/>
    <w:rsid w:val="0042606E"/>
    <w:rsid w:val="00426865"/>
    <w:rsid w:val="00426F58"/>
    <w:rsid w:val="00427D01"/>
    <w:rsid w:val="00430E29"/>
    <w:rsid w:val="00431399"/>
    <w:rsid w:val="00431782"/>
    <w:rsid w:val="004317A2"/>
    <w:rsid w:val="004317E1"/>
    <w:rsid w:val="0043187E"/>
    <w:rsid w:val="00431EBA"/>
    <w:rsid w:val="00432ECB"/>
    <w:rsid w:val="00433D3D"/>
    <w:rsid w:val="00433D50"/>
    <w:rsid w:val="00433D6C"/>
    <w:rsid w:val="00434C55"/>
    <w:rsid w:val="004351EC"/>
    <w:rsid w:val="0043540E"/>
    <w:rsid w:val="00435478"/>
    <w:rsid w:val="00435BC9"/>
    <w:rsid w:val="004363F4"/>
    <w:rsid w:val="00436573"/>
    <w:rsid w:val="004378ED"/>
    <w:rsid w:val="00437965"/>
    <w:rsid w:val="00437D03"/>
    <w:rsid w:val="0044026D"/>
    <w:rsid w:val="004419AA"/>
    <w:rsid w:val="0044200B"/>
    <w:rsid w:val="00443EDA"/>
    <w:rsid w:val="00444914"/>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5E6D"/>
    <w:rsid w:val="004700CA"/>
    <w:rsid w:val="00470696"/>
    <w:rsid w:val="004714A3"/>
    <w:rsid w:val="00472DF8"/>
    <w:rsid w:val="0047356C"/>
    <w:rsid w:val="00474BE3"/>
    <w:rsid w:val="004754C5"/>
    <w:rsid w:val="00476D99"/>
    <w:rsid w:val="004778C9"/>
    <w:rsid w:val="00483F68"/>
    <w:rsid w:val="00484992"/>
    <w:rsid w:val="00484B4B"/>
    <w:rsid w:val="00484F8B"/>
    <w:rsid w:val="004851B6"/>
    <w:rsid w:val="004862B8"/>
    <w:rsid w:val="00486478"/>
    <w:rsid w:val="004900D9"/>
    <w:rsid w:val="004905E5"/>
    <w:rsid w:val="00490BD5"/>
    <w:rsid w:val="0049198A"/>
    <w:rsid w:val="00492C10"/>
    <w:rsid w:val="0049351B"/>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5D2B"/>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4213"/>
    <w:rsid w:val="004E46E9"/>
    <w:rsid w:val="004E4B9C"/>
    <w:rsid w:val="004E4C05"/>
    <w:rsid w:val="004E550F"/>
    <w:rsid w:val="004E58B5"/>
    <w:rsid w:val="004E5B52"/>
    <w:rsid w:val="004E5FB0"/>
    <w:rsid w:val="004E6514"/>
    <w:rsid w:val="004E6B2A"/>
    <w:rsid w:val="004E74D7"/>
    <w:rsid w:val="004F0C9A"/>
    <w:rsid w:val="004F1913"/>
    <w:rsid w:val="004F22D6"/>
    <w:rsid w:val="004F2E21"/>
    <w:rsid w:val="004F3BD5"/>
    <w:rsid w:val="004F4925"/>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9B2"/>
    <w:rsid w:val="00511738"/>
    <w:rsid w:val="00511E32"/>
    <w:rsid w:val="00511F7D"/>
    <w:rsid w:val="0051280A"/>
    <w:rsid w:val="00512A73"/>
    <w:rsid w:val="00513132"/>
    <w:rsid w:val="005131C2"/>
    <w:rsid w:val="00513263"/>
    <w:rsid w:val="00513EC1"/>
    <w:rsid w:val="00514241"/>
    <w:rsid w:val="00515563"/>
    <w:rsid w:val="005159A9"/>
    <w:rsid w:val="0051650E"/>
    <w:rsid w:val="005177F2"/>
    <w:rsid w:val="00520514"/>
    <w:rsid w:val="00521191"/>
    <w:rsid w:val="00521374"/>
    <w:rsid w:val="00521C67"/>
    <w:rsid w:val="0052467A"/>
    <w:rsid w:val="00524F0F"/>
    <w:rsid w:val="00525FBC"/>
    <w:rsid w:val="005272BA"/>
    <w:rsid w:val="00527FF3"/>
    <w:rsid w:val="00530E73"/>
    <w:rsid w:val="005313B1"/>
    <w:rsid w:val="00532B15"/>
    <w:rsid w:val="00533836"/>
    <w:rsid w:val="00533E3F"/>
    <w:rsid w:val="00535AC9"/>
    <w:rsid w:val="0053705F"/>
    <w:rsid w:val="0054010E"/>
    <w:rsid w:val="0054034A"/>
    <w:rsid w:val="005432C4"/>
    <w:rsid w:val="00545938"/>
    <w:rsid w:val="00545DAF"/>
    <w:rsid w:val="0054655F"/>
    <w:rsid w:val="005466F8"/>
    <w:rsid w:val="0054676B"/>
    <w:rsid w:val="00547830"/>
    <w:rsid w:val="005478E0"/>
    <w:rsid w:val="00547CA8"/>
    <w:rsid w:val="00550900"/>
    <w:rsid w:val="00551366"/>
    <w:rsid w:val="005514EB"/>
    <w:rsid w:val="00552410"/>
    <w:rsid w:val="005534F1"/>
    <w:rsid w:val="00553A85"/>
    <w:rsid w:val="00553ADF"/>
    <w:rsid w:val="00555C88"/>
    <w:rsid w:val="00555CB7"/>
    <w:rsid w:val="00556250"/>
    <w:rsid w:val="005562AA"/>
    <w:rsid w:val="00556D77"/>
    <w:rsid w:val="00557E91"/>
    <w:rsid w:val="00560C4E"/>
    <w:rsid w:val="0056249B"/>
    <w:rsid w:val="00564220"/>
    <w:rsid w:val="00564C26"/>
    <w:rsid w:val="0056574F"/>
    <w:rsid w:val="005664BE"/>
    <w:rsid w:val="005665EA"/>
    <w:rsid w:val="00566734"/>
    <w:rsid w:val="005668B4"/>
    <w:rsid w:val="005700E5"/>
    <w:rsid w:val="0057117B"/>
    <w:rsid w:val="00571A5D"/>
    <w:rsid w:val="00571D94"/>
    <w:rsid w:val="0057218E"/>
    <w:rsid w:val="0057254A"/>
    <w:rsid w:val="00575B05"/>
    <w:rsid w:val="00576F5F"/>
    <w:rsid w:val="00577C0B"/>
    <w:rsid w:val="00580B66"/>
    <w:rsid w:val="00580C92"/>
    <w:rsid w:val="00581735"/>
    <w:rsid w:val="00581E91"/>
    <w:rsid w:val="00582007"/>
    <w:rsid w:val="0058231E"/>
    <w:rsid w:val="005830AB"/>
    <w:rsid w:val="00584138"/>
    <w:rsid w:val="00584AB5"/>
    <w:rsid w:val="005861EE"/>
    <w:rsid w:val="00586BBF"/>
    <w:rsid w:val="005870A6"/>
    <w:rsid w:val="005871FD"/>
    <w:rsid w:val="0059011C"/>
    <w:rsid w:val="00590B9C"/>
    <w:rsid w:val="00590DD2"/>
    <w:rsid w:val="005912AA"/>
    <w:rsid w:val="005919AE"/>
    <w:rsid w:val="005921C2"/>
    <w:rsid w:val="005923C7"/>
    <w:rsid w:val="00592DC1"/>
    <w:rsid w:val="00593227"/>
    <w:rsid w:val="0059386C"/>
    <w:rsid w:val="00593F1E"/>
    <w:rsid w:val="0059494F"/>
    <w:rsid w:val="005950CF"/>
    <w:rsid w:val="00597064"/>
    <w:rsid w:val="00597971"/>
    <w:rsid w:val="005A21AD"/>
    <w:rsid w:val="005A2E81"/>
    <w:rsid w:val="005A373E"/>
    <w:rsid w:val="005A396E"/>
    <w:rsid w:val="005A4851"/>
    <w:rsid w:val="005A4FC3"/>
    <w:rsid w:val="005A57B6"/>
    <w:rsid w:val="005A5AB3"/>
    <w:rsid w:val="005A618F"/>
    <w:rsid w:val="005A6529"/>
    <w:rsid w:val="005A69DC"/>
    <w:rsid w:val="005A6A1A"/>
    <w:rsid w:val="005A6BE4"/>
    <w:rsid w:val="005B1009"/>
    <w:rsid w:val="005B20A4"/>
    <w:rsid w:val="005B2935"/>
    <w:rsid w:val="005B3A42"/>
    <w:rsid w:val="005B476E"/>
    <w:rsid w:val="005B51FE"/>
    <w:rsid w:val="005B70C8"/>
    <w:rsid w:val="005C06FB"/>
    <w:rsid w:val="005C0A91"/>
    <w:rsid w:val="005C0ADC"/>
    <w:rsid w:val="005C17F2"/>
    <w:rsid w:val="005C19B6"/>
    <w:rsid w:val="005C31E2"/>
    <w:rsid w:val="005C3267"/>
    <w:rsid w:val="005C3A6F"/>
    <w:rsid w:val="005C4047"/>
    <w:rsid w:val="005C40EE"/>
    <w:rsid w:val="005C48D4"/>
    <w:rsid w:val="005C5489"/>
    <w:rsid w:val="005C5567"/>
    <w:rsid w:val="005C721D"/>
    <w:rsid w:val="005C72AE"/>
    <w:rsid w:val="005C7AF2"/>
    <w:rsid w:val="005D0183"/>
    <w:rsid w:val="005D0188"/>
    <w:rsid w:val="005D0665"/>
    <w:rsid w:val="005D11F0"/>
    <w:rsid w:val="005D134E"/>
    <w:rsid w:val="005D2076"/>
    <w:rsid w:val="005D3909"/>
    <w:rsid w:val="005D3ECC"/>
    <w:rsid w:val="005D4601"/>
    <w:rsid w:val="005D49CB"/>
    <w:rsid w:val="005D58DB"/>
    <w:rsid w:val="005E0D1F"/>
    <w:rsid w:val="005E0E71"/>
    <w:rsid w:val="005E1177"/>
    <w:rsid w:val="005E3387"/>
    <w:rsid w:val="005E3713"/>
    <w:rsid w:val="005E41E4"/>
    <w:rsid w:val="005E4497"/>
    <w:rsid w:val="005E480B"/>
    <w:rsid w:val="005E503B"/>
    <w:rsid w:val="005E59F5"/>
    <w:rsid w:val="005E5E4C"/>
    <w:rsid w:val="005E626B"/>
    <w:rsid w:val="005E6A40"/>
    <w:rsid w:val="005F11C1"/>
    <w:rsid w:val="005F16FB"/>
    <w:rsid w:val="005F5694"/>
    <w:rsid w:val="005F5AE7"/>
    <w:rsid w:val="005F5F3E"/>
    <w:rsid w:val="005F66E0"/>
    <w:rsid w:val="005F6A68"/>
    <w:rsid w:val="006007FB"/>
    <w:rsid w:val="00600D7E"/>
    <w:rsid w:val="00602130"/>
    <w:rsid w:val="0060235D"/>
    <w:rsid w:val="00604D95"/>
    <w:rsid w:val="006050B8"/>
    <w:rsid w:val="00605167"/>
    <w:rsid w:val="00606018"/>
    <w:rsid w:val="00606588"/>
    <w:rsid w:val="006111EF"/>
    <w:rsid w:val="00611BC3"/>
    <w:rsid w:val="00612292"/>
    <w:rsid w:val="00612FB4"/>
    <w:rsid w:val="00613523"/>
    <w:rsid w:val="006135C6"/>
    <w:rsid w:val="00613651"/>
    <w:rsid w:val="00613EC5"/>
    <w:rsid w:val="0061435C"/>
    <w:rsid w:val="00615C01"/>
    <w:rsid w:val="00615D55"/>
    <w:rsid w:val="00615F3B"/>
    <w:rsid w:val="00616FFE"/>
    <w:rsid w:val="00617307"/>
    <w:rsid w:val="006178AB"/>
    <w:rsid w:val="00620960"/>
    <w:rsid w:val="0062131C"/>
    <w:rsid w:val="00621629"/>
    <w:rsid w:val="00621E16"/>
    <w:rsid w:val="00622081"/>
    <w:rsid w:val="00623742"/>
    <w:rsid w:val="00623A6F"/>
    <w:rsid w:val="00624047"/>
    <w:rsid w:val="00625867"/>
    <w:rsid w:val="006262D1"/>
    <w:rsid w:val="00626707"/>
    <w:rsid w:val="00627ADC"/>
    <w:rsid w:val="00630284"/>
    <w:rsid w:val="00630882"/>
    <w:rsid w:val="00630890"/>
    <w:rsid w:val="00630BBF"/>
    <w:rsid w:val="00631D82"/>
    <w:rsid w:val="006321EE"/>
    <w:rsid w:val="0063224C"/>
    <w:rsid w:val="00632B1E"/>
    <w:rsid w:val="00632BC3"/>
    <w:rsid w:val="00632E5A"/>
    <w:rsid w:val="006351F7"/>
    <w:rsid w:val="0063556B"/>
    <w:rsid w:val="006361DE"/>
    <w:rsid w:val="0064030E"/>
    <w:rsid w:val="006412D5"/>
    <w:rsid w:val="006418D7"/>
    <w:rsid w:val="00641992"/>
    <w:rsid w:val="00642008"/>
    <w:rsid w:val="00642E1A"/>
    <w:rsid w:val="0064314E"/>
    <w:rsid w:val="00644372"/>
    <w:rsid w:val="00646DA6"/>
    <w:rsid w:val="00650974"/>
    <w:rsid w:val="0065146D"/>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64CA"/>
    <w:rsid w:val="00667979"/>
    <w:rsid w:val="00667C2A"/>
    <w:rsid w:val="006702BB"/>
    <w:rsid w:val="0067129D"/>
    <w:rsid w:val="0067137E"/>
    <w:rsid w:val="00671915"/>
    <w:rsid w:val="0067250F"/>
    <w:rsid w:val="0067266F"/>
    <w:rsid w:val="00672B47"/>
    <w:rsid w:val="00672F0D"/>
    <w:rsid w:val="00672F9D"/>
    <w:rsid w:val="006733B1"/>
    <w:rsid w:val="00673E7A"/>
    <w:rsid w:val="00674567"/>
    <w:rsid w:val="00674786"/>
    <w:rsid w:val="006747EA"/>
    <w:rsid w:val="0067481E"/>
    <w:rsid w:val="00674966"/>
    <w:rsid w:val="00674A1B"/>
    <w:rsid w:val="00675C1D"/>
    <w:rsid w:val="00675C4D"/>
    <w:rsid w:val="00675F85"/>
    <w:rsid w:val="00676EB1"/>
    <w:rsid w:val="0068089B"/>
    <w:rsid w:val="006813D0"/>
    <w:rsid w:val="0068152D"/>
    <w:rsid w:val="00681957"/>
    <w:rsid w:val="00681F16"/>
    <w:rsid w:val="00683C9C"/>
    <w:rsid w:val="006849D0"/>
    <w:rsid w:val="00684D4B"/>
    <w:rsid w:val="00686B40"/>
    <w:rsid w:val="00686E05"/>
    <w:rsid w:val="006872E1"/>
    <w:rsid w:val="00687B47"/>
    <w:rsid w:val="0069015D"/>
    <w:rsid w:val="0069150C"/>
    <w:rsid w:val="0069169D"/>
    <w:rsid w:val="006916C2"/>
    <w:rsid w:val="00692869"/>
    <w:rsid w:val="00692CC8"/>
    <w:rsid w:val="00694032"/>
    <w:rsid w:val="0069414B"/>
    <w:rsid w:val="006944E9"/>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B0895"/>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EC7"/>
    <w:rsid w:val="006C4BD7"/>
    <w:rsid w:val="006C52DD"/>
    <w:rsid w:val="006C5A60"/>
    <w:rsid w:val="006C76DB"/>
    <w:rsid w:val="006D0848"/>
    <w:rsid w:val="006D0DD3"/>
    <w:rsid w:val="006D1315"/>
    <w:rsid w:val="006D3EA8"/>
    <w:rsid w:val="006D3EAE"/>
    <w:rsid w:val="006D4340"/>
    <w:rsid w:val="006D4914"/>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6F445C"/>
    <w:rsid w:val="00700A36"/>
    <w:rsid w:val="00700C0D"/>
    <w:rsid w:val="00700D18"/>
    <w:rsid w:val="00700DAA"/>
    <w:rsid w:val="00702308"/>
    <w:rsid w:val="007034C5"/>
    <w:rsid w:val="00703A34"/>
    <w:rsid w:val="00704DD2"/>
    <w:rsid w:val="00712374"/>
    <w:rsid w:val="00712674"/>
    <w:rsid w:val="00713734"/>
    <w:rsid w:val="00713746"/>
    <w:rsid w:val="00715C90"/>
    <w:rsid w:val="00715D71"/>
    <w:rsid w:val="00720599"/>
    <w:rsid w:val="0072200F"/>
    <w:rsid w:val="0072400D"/>
    <w:rsid w:val="007240E3"/>
    <w:rsid w:val="00724193"/>
    <w:rsid w:val="00724AC5"/>
    <w:rsid w:val="0072639F"/>
    <w:rsid w:val="007302E0"/>
    <w:rsid w:val="00730344"/>
    <w:rsid w:val="00730C35"/>
    <w:rsid w:val="00731952"/>
    <w:rsid w:val="0073270F"/>
    <w:rsid w:val="007362B0"/>
    <w:rsid w:val="007373FF"/>
    <w:rsid w:val="007376EB"/>
    <w:rsid w:val="007378F5"/>
    <w:rsid w:val="00737FFD"/>
    <w:rsid w:val="00740212"/>
    <w:rsid w:val="00740674"/>
    <w:rsid w:val="00741F80"/>
    <w:rsid w:val="00742CC9"/>
    <w:rsid w:val="00743C25"/>
    <w:rsid w:val="00743E4E"/>
    <w:rsid w:val="007455AE"/>
    <w:rsid w:val="00746225"/>
    <w:rsid w:val="00746729"/>
    <w:rsid w:val="00746F71"/>
    <w:rsid w:val="007475C3"/>
    <w:rsid w:val="00747A47"/>
    <w:rsid w:val="00747FBF"/>
    <w:rsid w:val="00750598"/>
    <w:rsid w:val="007522E8"/>
    <w:rsid w:val="00753281"/>
    <w:rsid w:val="0075347E"/>
    <w:rsid w:val="007541EE"/>
    <w:rsid w:val="00754DDA"/>
    <w:rsid w:val="007550B8"/>
    <w:rsid w:val="00755D21"/>
    <w:rsid w:val="00757CD8"/>
    <w:rsid w:val="00760BFC"/>
    <w:rsid w:val="00761B81"/>
    <w:rsid w:val="007629CC"/>
    <w:rsid w:val="007633FB"/>
    <w:rsid w:val="00763EA4"/>
    <w:rsid w:val="007647FD"/>
    <w:rsid w:val="00764C4F"/>
    <w:rsid w:val="00764E5D"/>
    <w:rsid w:val="00764EE8"/>
    <w:rsid w:val="00770688"/>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9F1"/>
    <w:rsid w:val="007A3B7B"/>
    <w:rsid w:val="007A412A"/>
    <w:rsid w:val="007A4F14"/>
    <w:rsid w:val="007A5EB0"/>
    <w:rsid w:val="007A76CC"/>
    <w:rsid w:val="007B074D"/>
    <w:rsid w:val="007B31EC"/>
    <w:rsid w:val="007B33C2"/>
    <w:rsid w:val="007B3571"/>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91"/>
    <w:rsid w:val="007D3CF4"/>
    <w:rsid w:val="007D426A"/>
    <w:rsid w:val="007D4277"/>
    <w:rsid w:val="007D56E9"/>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C36"/>
    <w:rsid w:val="007E7F70"/>
    <w:rsid w:val="007F0363"/>
    <w:rsid w:val="007F21FA"/>
    <w:rsid w:val="007F2563"/>
    <w:rsid w:val="007F270B"/>
    <w:rsid w:val="007F2AD4"/>
    <w:rsid w:val="007F3238"/>
    <w:rsid w:val="007F423E"/>
    <w:rsid w:val="007F4A00"/>
    <w:rsid w:val="007F72FE"/>
    <w:rsid w:val="0080050F"/>
    <w:rsid w:val="00800DFF"/>
    <w:rsid w:val="00801498"/>
    <w:rsid w:val="008015C2"/>
    <w:rsid w:val="00802C38"/>
    <w:rsid w:val="0080341D"/>
    <w:rsid w:val="00804056"/>
    <w:rsid w:val="008042D2"/>
    <w:rsid w:val="008045C8"/>
    <w:rsid w:val="008054C9"/>
    <w:rsid w:val="0080594E"/>
    <w:rsid w:val="00805D2B"/>
    <w:rsid w:val="00807ABD"/>
    <w:rsid w:val="00810670"/>
    <w:rsid w:val="00811297"/>
    <w:rsid w:val="008112F3"/>
    <w:rsid w:val="008116C1"/>
    <w:rsid w:val="00812B4A"/>
    <w:rsid w:val="00812E4E"/>
    <w:rsid w:val="008137FD"/>
    <w:rsid w:val="00814E3F"/>
    <w:rsid w:val="008173AE"/>
    <w:rsid w:val="008207C3"/>
    <w:rsid w:val="00820DB7"/>
    <w:rsid w:val="00820E9A"/>
    <w:rsid w:val="008219E1"/>
    <w:rsid w:val="00821BBE"/>
    <w:rsid w:val="0082287D"/>
    <w:rsid w:val="00822EA7"/>
    <w:rsid w:val="00823C27"/>
    <w:rsid w:val="00823CE0"/>
    <w:rsid w:val="0082542C"/>
    <w:rsid w:val="00825CD0"/>
    <w:rsid w:val="00825DB2"/>
    <w:rsid w:val="00826180"/>
    <w:rsid w:val="00826819"/>
    <w:rsid w:val="00830388"/>
    <w:rsid w:val="00830A2C"/>
    <w:rsid w:val="008321D1"/>
    <w:rsid w:val="0083353D"/>
    <w:rsid w:val="00836232"/>
    <w:rsid w:val="00836378"/>
    <w:rsid w:val="00836CA3"/>
    <w:rsid w:val="00837473"/>
    <w:rsid w:val="008409C9"/>
    <w:rsid w:val="00840A40"/>
    <w:rsid w:val="00840AE8"/>
    <w:rsid w:val="008412DB"/>
    <w:rsid w:val="00841683"/>
    <w:rsid w:val="00841990"/>
    <w:rsid w:val="00841DB1"/>
    <w:rsid w:val="00842DAC"/>
    <w:rsid w:val="00843E33"/>
    <w:rsid w:val="00844E24"/>
    <w:rsid w:val="00844F47"/>
    <w:rsid w:val="00845D31"/>
    <w:rsid w:val="00846A9C"/>
    <w:rsid w:val="00846BD6"/>
    <w:rsid w:val="00847169"/>
    <w:rsid w:val="00850F4F"/>
    <w:rsid w:val="008518EB"/>
    <w:rsid w:val="00851A83"/>
    <w:rsid w:val="00851ABB"/>
    <w:rsid w:val="0085239B"/>
    <w:rsid w:val="008524E3"/>
    <w:rsid w:val="00854B62"/>
    <w:rsid w:val="00856BF0"/>
    <w:rsid w:val="00857B00"/>
    <w:rsid w:val="00860516"/>
    <w:rsid w:val="008611B2"/>
    <w:rsid w:val="00865055"/>
    <w:rsid w:val="00867205"/>
    <w:rsid w:val="008674A8"/>
    <w:rsid w:val="00867CCC"/>
    <w:rsid w:val="00870536"/>
    <w:rsid w:val="00871E18"/>
    <w:rsid w:val="00874C3C"/>
    <w:rsid w:val="00875129"/>
    <w:rsid w:val="0087579E"/>
    <w:rsid w:val="0087609D"/>
    <w:rsid w:val="00876928"/>
    <w:rsid w:val="00876B15"/>
    <w:rsid w:val="0087769D"/>
    <w:rsid w:val="008803D4"/>
    <w:rsid w:val="00881A51"/>
    <w:rsid w:val="00881DA1"/>
    <w:rsid w:val="00884600"/>
    <w:rsid w:val="00884715"/>
    <w:rsid w:val="0088757E"/>
    <w:rsid w:val="00887ED5"/>
    <w:rsid w:val="0089002E"/>
    <w:rsid w:val="008913DA"/>
    <w:rsid w:val="0089339D"/>
    <w:rsid w:val="00893FA8"/>
    <w:rsid w:val="00894650"/>
    <w:rsid w:val="00896CE8"/>
    <w:rsid w:val="0089771E"/>
    <w:rsid w:val="008978C7"/>
    <w:rsid w:val="008A0F04"/>
    <w:rsid w:val="008A170F"/>
    <w:rsid w:val="008A2AE6"/>
    <w:rsid w:val="008A4607"/>
    <w:rsid w:val="008A4EF6"/>
    <w:rsid w:val="008A53BE"/>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30ED"/>
    <w:rsid w:val="008C36C2"/>
    <w:rsid w:val="008C39A6"/>
    <w:rsid w:val="008C4490"/>
    <w:rsid w:val="008C535F"/>
    <w:rsid w:val="008C661F"/>
    <w:rsid w:val="008C69A0"/>
    <w:rsid w:val="008C6EFF"/>
    <w:rsid w:val="008D0887"/>
    <w:rsid w:val="008D3987"/>
    <w:rsid w:val="008D403D"/>
    <w:rsid w:val="008D4345"/>
    <w:rsid w:val="008D4499"/>
    <w:rsid w:val="008D528F"/>
    <w:rsid w:val="008D6E3C"/>
    <w:rsid w:val="008D73B4"/>
    <w:rsid w:val="008E00E2"/>
    <w:rsid w:val="008E01D6"/>
    <w:rsid w:val="008E038E"/>
    <w:rsid w:val="008E0570"/>
    <w:rsid w:val="008E057D"/>
    <w:rsid w:val="008E1F07"/>
    <w:rsid w:val="008E2C2A"/>
    <w:rsid w:val="008E3D8B"/>
    <w:rsid w:val="008E3F7D"/>
    <w:rsid w:val="008E79A3"/>
    <w:rsid w:val="008F1195"/>
    <w:rsid w:val="008F2473"/>
    <w:rsid w:val="008F28DD"/>
    <w:rsid w:val="008F3C4C"/>
    <w:rsid w:val="008F5B9A"/>
    <w:rsid w:val="008F6091"/>
    <w:rsid w:val="008F6D2B"/>
    <w:rsid w:val="008F6E88"/>
    <w:rsid w:val="00900038"/>
    <w:rsid w:val="009024A7"/>
    <w:rsid w:val="00902574"/>
    <w:rsid w:val="0090277A"/>
    <w:rsid w:val="009038CA"/>
    <w:rsid w:val="00904073"/>
    <w:rsid w:val="009046A5"/>
    <w:rsid w:val="009047F0"/>
    <w:rsid w:val="00904873"/>
    <w:rsid w:val="00904E0D"/>
    <w:rsid w:val="00906484"/>
    <w:rsid w:val="00906506"/>
    <w:rsid w:val="00906875"/>
    <w:rsid w:val="009069C7"/>
    <w:rsid w:val="00906FB9"/>
    <w:rsid w:val="009105BC"/>
    <w:rsid w:val="00910845"/>
    <w:rsid w:val="009113C2"/>
    <w:rsid w:val="00912618"/>
    <w:rsid w:val="00912C70"/>
    <w:rsid w:val="0091354E"/>
    <w:rsid w:val="0091362E"/>
    <w:rsid w:val="00914B45"/>
    <w:rsid w:val="009162A4"/>
    <w:rsid w:val="00917BA4"/>
    <w:rsid w:val="009201CE"/>
    <w:rsid w:val="00921F02"/>
    <w:rsid w:val="00922AD6"/>
    <w:rsid w:val="00922DB6"/>
    <w:rsid w:val="00923257"/>
    <w:rsid w:val="0092379D"/>
    <w:rsid w:val="00924BA8"/>
    <w:rsid w:val="00924C91"/>
    <w:rsid w:val="00924D8C"/>
    <w:rsid w:val="00925B0C"/>
    <w:rsid w:val="00926C66"/>
    <w:rsid w:val="009307E7"/>
    <w:rsid w:val="00930AB3"/>
    <w:rsid w:val="00931464"/>
    <w:rsid w:val="009320FD"/>
    <w:rsid w:val="00934029"/>
    <w:rsid w:val="00934382"/>
    <w:rsid w:val="009356F6"/>
    <w:rsid w:val="009358D4"/>
    <w:rsid w:val="00937843"/>
    <w:rsid w:val="00937B24"/>
    <w:rsid w:val="009402CE"/>
    <w:rsid w:val="009413BC"/>
    <w:rsid w:val="009414D7"/>
    <w:rsid w:val="00942D0A"/>
    <w:rsid w:val="00942D14"/>
    <w:rsid w:val="0094319C"/>
    <w:rsid w:val="0094322E"/>
    <w:rsid w:val="0094337A"/>
    <w:rsid w:val="00943BE6"/>
    <w:rsid w:val="00946BAA"/>
    <w:rsid w:val="009509B8"/>
    <w:rsid w:val="009510E6"/>
    <w:rsid w:val="009511B9"/>
    <w:rsid w:val="00951347"/>
    <w:rsid w:val="00951C15"/>
    <w:rsid w:val="00951EF9"/>
    <w:rsid w:val="00952082"/>
    <w:rsid w:val="00956DFF"/>
    <w:rsid w:val="00957588"/>
    <w:rsid w:val="00957B3A"/>
    <w:rsid w:val="00957B8C"/>
    <w:rsid w:val="00960829"/>
    <w:rsid w:val="00960860"/>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0C40"/>
    <w:rsid w:val="00971A59"/>
    <w:rsid w:val="009737E6"/>
    <w:rsid w:val="00974F8B"/>
    <w:rsid w:val="0097570E"/>
    <w:rsid w:val="00975E72"/>
    <w:rsid w:val="00975F60"/>
    <w:rsid w:val="0097664C"/>
    <w:rsid w:val="0097703D"/>
    <w:rsid w:val="00977A9E"/>
    <w:rsid w:val="00977FCF"/>
    <w:rsid w:val="009804CE"/>
    <w:rsid w:val="00980BF8"/>
    <w:rsid w:val="00981319"/>
    <w:rsid w:val="0098159E"/>
    <w:rsid w:val="00981A04"/>
    <w:rsid w:val="00982163"/>
    <w:rsid w:val="00982B79"/>
    <w:rsid w:val="00982E55"/>
    <w:rsid w:val="009856AB"/>
    <w:rsid w:val="00985B68"/>
    <w:rsid w:val="0098616C"/>
    <w:rsid w:val="00986251"/>
    <w:rsid w:val="00987017"/>
    <w:rsid w:val="00990CC1"/>
    <w:rsid w:val="00991DA1"/>
    <w:rsid w:val="00991DF3"/>
    <w:rsid w:val="00992354"/>
    <w:rsid w:val="00994473"/>
    <w:rsid w:val="00995270"/>
    <w:rsid w:val="009952BE"/>
    <w:rsid w:val="00995DD4"/>
    <w:rsid w:val="00997834"/>
    <w:rsid w:val="00997C9A"/>
    <w:rsid w:val="009A0DFB"/>
    <w:rsid w:val="009A18A3"/>
    <w:rsid w:val="009A1B10"/>
    <w:rsid w:val="009A32CA"/>
    <w:rsid w:val="009A3568"/>
    <w:rsid w:val="009A389C"/>
    <w:rsid w:val="009A39BF"/>
    <w:rsid w:val="009A3C9F"/>
    <w:rsid w:val="009A5408"/>
    <w:rsid w:val="009A5884"/>
    <w:rsid w:val="009A6948"/>
    <w:rsid w:val="009A7960"/>
    <w:rsid w:val="009B0310"/>
    <w:rsid w:val="009B0AB2"/>
    <w:rsid w:val="009B0E20"/>
    <w:rsid w:val="009B28DF"/>
    <w:rsid w:val="009B2A23"/>
    <w:rsid w:val="009B353C"/>
    <w:rsid w:val="009B3CE0"/>
    <w:rsid w:val="009B3E94"/>
    <w:rsid w:val="009B4C15"/>
    <w:rsid w:val="009B4D21"/>
    <w:rsid w:val="009B6783"/>
    <w:rsid w:val="009C045D"/>
    <w:rsid w:val="009C0925"/>
    <w:rsid w:val="009C23AF"/>
    <w:rsid w:val="009C2E8B"/>
    <w:rsid w:val="009C47BF"/>
    <w:rsid w:val="009C566D"/>
    <w:rsid w:val="009C5A9A"/>
    <w:rsid w:val="009C7BB9"/>
    <w:rsid w:val="009C7D4C"/>
    <w:rsid w:val="009D03C2"/>
    <w:rsid w:val="009D0E3C"/>
    <w:rsid w:val="009D173E"/>
    <w:rsid w:val="009D3C37"/>
    <w:rsid w:val="009D3CE3"/>
    <w:rsid w:val="009D405F"/>
    <w:rsid w:val="009D41AB"/>
    <w:rsid w:val="009D4AF3"/>
    <w:rsid w:val="009D5AEB"/>
    <w:rsid w:val="009D7E9E"/>
    <w:rsid w:val="009E03F7"/>
    <w:rsid w:val="009E0930"/>
    <w:rsid w:val="009E0963"/>
    <w:rsid w:val="009E0BA3"/>
    <w:rsid w:val="009E1C78"/>
    <w:rsid w:val="009E2038"/>
    <w:rsid w:val="009E4676"/>
    <w:rsid w:val="009E7496"/>
    <w:rsid w:val="009E7B1C"/>
    <w:rsid w:val="009F0330"/>
    <w:rsid w:val="009F0805"/>
    <w:rsid w:val="009F0A23"/>
    <w:rsid w:val="009F0AD4"/>
    <w:rsid w:val="009F12C4"/>
    <w:rsid w:val="009F222D"/>
    <w:rsid w:val="009F3BAD"/>
    <w:rsid w:val="009F4750"/>
    <w:rsid w:val="009F4F29"/>
    <w:rsid w:val="009F5853"/>
    <w:rsid w:val="009F5F98"/>
    <w:rsid w:val="00A0041C"/>
    <w:rsid w:val="00A0044C"/>
    <w:rsid w:val="00A00FAC"/>
    <w:rsid w:val="00A03511"/>
    <w:rsid w:val="00A03B26"/>
    <w:rsid w:val="00A06485"/>
    <w:rsid w:val="00A067B8"/>
    <w:rsid w:val="00A069D5"/>
    <w:rsid w:val="00A1058D"/>
    <w:rsid w:val="00A10923"/>
    <w:rsid w:val="00A10E1A"/>
    <w:rsid w:val="00A10F13"/>
    <w:rsid w:val="00A118A1"/>
    <w:rsid w:val="00A11A61"/>
    <w:rsid w:val="00A132A1"/>
    <w:rsid w:val="00A13766"/>
    <w:rsid w:val="00A13E30"/>
    <w:rsid w:val="00A14F89"/>
    <w:rsid w:val="00A1559F"/>
    <w:rsid w:val="00A16D78"/>
    <w:rsid w:val="00A17784"/>
    <w:rsid w:val="00A22782"/>
    <w:rsid w:val="00A227EE"/>
    <w:rsid w:val="00A22BDE"/>
    <w:rsid w:val="00A23E8F"/>
    <w:rsid w:val="00A23EB4"/>
    <w:rsid w:val="00A2483B"/>
    <w:rsid w:val="00A24A95"/>
    <w:rsid w:val="00A24F01"/>
    <w:rsid w:val="00A24F2E"/>
    <w:rsid w:val="00A2530A"/>
    <w:rsid w:val="00A25506"/>
    <w:rsid w:val="00A26485"/>
    <w:rsid w:val="00A26D4D"/>
    <w:rsid w:val="00A270E2"/>
    <w:rsid w:val="00A2791A"/>
    <w:rsid w:val="00A27925"/>
    <w:rsid w:val="00A27C5B"/>
    <w:rsid w:val="00A30697"/>
    <w:rsid w:val="00A314E5"/>
    <w:rsid w:val="00A323B3"/>
    <w:rsid w:val="00A325EE"/>
    <w:rsid w:val="00A32D16"/>
    <w:rsid w:val="00A33731"/>
    <w:rsid w:val="00A33ECF"/>
    <w:rsid w:val="00A35C3F"/>
    <w:rsid w:val="00A36D3D"/>
    <w:rsid w:val="00A4038F"/>
    <w:rsid w:val="00A40A4F"/>
    <w:rsid w:val="00A40F9B"/>
    <w:rsid w:val="00A412FE"/>
    <w:rsid w:val="00A41A33"/>
    <w:rsid w:val="00A42767"/>
    <w:rsid w:val="00A42E88"/>
    <w:rsid w:val="00A43D98"/>
    <w:rsid w:val="00A44A15"/>
    <w:rsid w:val="00A46A1F"/>
    <w:rsid w:val="00A46FD9"/>
    <w:rsid w:val="00A47514"/>
    <w:rsid w:val="00A4779E"/>
    <w:rsid w:val="00A47DF1"/>
    <w:rsid w:val="00A518D4"/>
    <w:rsid w:val="00A523DB"/>
    <w:rsid w:val="00A52483"/>
    <w:rsid w:val="00A528BF"/>
    <w:rsid w:val="00A52957"/>
    <w:rsid w:val="00A52B5E"/>
    <w:rsid w:val="00A52FA8"/>
    <w:rsid w:val="00A53078"/>
    <w:rsid w:val="00A53C4E"/>
    <w:rsid w:val="00A53EE5"/>
    <w:rsid w:val="00A5429E"/>
    <w:rsid w:val="00A54801"/>
    <w:rsid w:val="00A54892"/>
    <w:rsid w:val="00A55E00"/>
    <w:rsid w:val="00A56DE6"/>
    <w:rsid w:val="00A57694"/>
    <w:rsid w:val="00A60521"/>
    <w:rsid w:val="00A60880"/>
    <w:rsid w:val="00A60BF4"/>
    <w:rsid w:val="00A61120"/>
    <w:rsid w:val="00A61745"/>
    <w:rsid w:val="00A6282A"/>
    <w:rsid w:val="00A635FC"/>
    <w:rsid w:val="00A636AC"/>
    <w:rsid w:val="00A640EC"/>
    <w:rsid w:val="00A64223"/>
    <w:rsid w:val="00A64F2D"/>
    <w:rsid w:val="00A653BB"/>
    <w:rsid w:val="00A660DC"/>
    <w:rsid w:val="00A67A3D"/>
    <w:rsid w:val="00A70F40"/>
    <w:rsid w:val="00A720DD"/>
    <w:rsid w:val="00A7268E"/>
    <w:rsid w:val="00A73EB7"/>
    <w:rsid w:val="00A74234"/>
    <w:rsid w:val="00A753EA"/>
    <w:rsid w:val="00A75976"/>
    <w:rsid w:val="00A76870"/>
    <w:rsid w:val="00A81F04"/>
    <w:rsid w:val="00A84010"/>
    <w:rsid w:val="00A84093"/>
    <w:rsid w:val="00A840E3"/>
    <w:rsid w:val="00A8590F"/>
    <w:rsid w:val="00A85B69"/>
    <w:rsid w:val="00A86B89"/>
    <w:rsid w:val="00A86DB8"/>
    <w:rsid w:val="00A87804"/>
    <w:rsid w:val="00A87D33"/>
    <w:rsid w:val="00A91A30"/>
    <w:rsid w:val="00A92123"/>
    <w:rsid w:val="00A94216"/>
    <w:rsid w:val="00A942D7"/>
    <w:rsid w:val="00A943ED"/>
    <w:rsid w:val="00A94CF8"/>
    <w:rsid w:val="00A95BCB"/>
    <w:rsid w:val="00A95FCA"/>
    <w:rsid w:val="00A9640A"/>
    <w:rsid w:val="00A964E1"/>
    <w:rsid w:val="00AA09F6"/>
    <w:rsid w:val="00AA0ACB"/>
    <w:rsid w:val="00AA152A"/>
    <w:rsid w:val="00AA2E43"/>
    <w:rsid w:val="00AA37E2"/>
    <w:rsid w:val="00AA3FB8"/>
    <w:rsid w:val="00AA45BD"/>
    <w:rsid w:val="00AA46F8"/>
    <w:rsid w:val="00AA5288"/>
    <w:rsid w:val="00AA583A"/>
    <w:rsid w:val="00AA5B92"/>
    <w:rsid w:val="00AA5E66"/>
    <w:rsid w:val="00AA7203"/>
    <w:rsid w:val="00AA721B"/>
    <w:rsid w:val="00AA7569"/>
    <w:rsid w:val="00AA7DAD"/>
    <w:rsid w:val="00AB137A"/>
    <w:rsid w:val="00AB1CC1"/>
    <w:rsid w:val="00AB1E3B"/>
    <w:rsid w:val="00AB2B68"/>
    <w:rsid w:val="00AB4760"/>
    <w:rsid w:val="00AB6023"/>
    <w:rsid w:val="00AB6B5F"/>
    <w:rsid w:val="00AC00DC"/>
    <w:rsid w:val="00AC042C"/>
    <w:rsid w:val="00AC103B"/>
    <w:rsid w:val="00AC1E91"/>
    <w:rsid w:val="00AC2D1D"/>
    <w:rsid w:val="00AC5E7F"/>
    <w:rsid w:val="00AC6462"/>
    <w:rsid w:val="00AC768D"/>
    <w:rsid w:val="00AC7719"/>
    <w:rsid w:val="00AC772A"/>
    <w:rsid w:val="00AD11AC"/>
    <w:rsid w:val="00AD21F6"/>
    <w:rsid w:val="00AD2C85"/>
    <w:rsid w:val="00AD3173"/>
    <w:rsid w:val="00AD332C"/>
    <w:rsid w:val="00AD3919"/>
    <w:rsid w:val="00AD3DBA"/>
    <w:rsid w:val="00AD4DF5"/>
    <w:rsid w:val="00AD6FC4"/>
    <w:rsid w:val="00AE070E"/>
    <w:rsid w:val="00AE1D02"/>
    <w:rsid w:val="00AE1D7A"/>
    <w:rsid w:val="00AE2370"/>
    <w:rsid w:val="00AE3F82"/>
    <w:rsid w:val="00AE4C66"/>
    <w:rsid w:val="00AE7DC3"/>
    <w:rsid w:val="00AF095D"/>
    <w:rsid w:val="00AF1701"/>
    <w:rsid w:val="00AF17AB"/>
    <w:rsid w:val="00AF1E57"/>
    <w:rsid w:val="00AF2468"/>
    <w:rsid w:val="00AF27E6"/>
    <w:rsid w:val="00AF5C4E"/>
    <w:rsid w:val="00AF61C5"/>
    <w:rsid w:val="00AF628A"/>
    <w:rsid w:val="00AF6D44"/>
    <w:rsid w:val="00AF798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3094"/>
    <w:rsid w:val="00B14020"/>
    <w:rsid w:val="00B161EC"/>
    <w:rsid w:val="00B16B7B"/>
    <w:rsid w:val="00B17291"/>
    <w:rsid w:val="00B22B21"/>
    <w:rsid w:val="00B23739"/>
    <w:rsid w:val="00B2460A"/>
    <w:rsid w:val="00B24D83"/>
    <w:rsid w:val="00B25B25"/>
    <w:rsid w:val="00B25E44"/>
    <w:rsid w:val="00B30793"/>
    <w:rsid w:val="00B3090E"/>
    <w:rsid w:val="00B31AC4"/>
    <w:rsid w:val="00B31CC6"/>
    <w:rsid w:val="00B32E11"/>
    <w:rsid w:val="00B34153"/>
    <w:rsid w:val="00B34D90"/>
    <w:rsid w:val="00B35356"/>
    <w:rsid w:val="00B35F66"/>
    <w:rsid w:val="00B36E6B"/>
    <w:rsid w:val="00B37611"/>
    <w:rsid w:val="00B376B2"/>
    <w:rsid w:val="00B409FA"/>
    <w:rsid w:val="00B412CB"/>
    <w:rsid w:val="00B41A46"/>
    <w:rsid w:val="00B42034"/>
    <w:rsid w:val="00B4344A"/>
    <w:rsid w:val="00B4540F"/>
    <w:rsid w:val="00B45B31"/>
    <w:rsid w:val="00B45F82"/>
    <w:rsid w:val="00B45FD4"/>
    <w:rsid w:val="00B51258"/>
    <w:rsid w:val="00B51D17"/>
    <w:rsid w:val="00B51E2B"/>
    <w:rsid w:val="00B52090"/>
    <w:rsid w:val="00B5438D"/>
    <w:rsid w:val="00B54F1F"/>
    <w:rsid w:val="00B5526D"/>
    <w:rsid w:val="00B55866"/>
    <w:rsid w:val="00B5589E"/>
    <w:rsid w:val="00B57317"/>
    <w:rsid w:val="00B574FF"/>
    <w:rsid w:val="00B575C7"/>
    <w:rsid w:val="00B57694"/>
    <w:rsid w:val="00B61024"/>
    <w:rsid w:val="00B61991"/>
    <w:rsid w:val="00B61CD5"/>
    <w:rsid w:val="00B620AE"/>
    <w:rsid w:val="00B62508"/>
    <w:rsid w:val="00B64370"/>
    <w:rsid w:val="00B646A9"/>
    <w:rsid w:val="00B6470D"/>
    <w:rsid w:val="00B6492D"/>
    <w:rsid w:val="00B64B8B"/>
    <w:rsid w:val="00B66486"/>
    <w:rsid w:val="00B666B5"/>
    <w:rsid w:val="00B6693D"/>
    <w:rsid w:val="00B672B0"/>
    <w:rsid w:val="00B67704"/>
    <w:rsid w:val="00B702E0"/>
    <w:rsid w:val="00B7094C"/>
    <w:rsid w:val="00B71046"/>
    <w:rsid w:val="00B72629"/>
    <w:rsid w:val="00B726B3"/>
    <w:rsid w:val="00B72AFE"/>
    <w:rsid w:val="00B73880"/>
    <w:rsid w:val="00B73DF6"/>
    <w:rsid w:val="00B73E5F"/>
    <w:rsid w:val="00B74F88"/>
    <w:rsid w:val="00B77A0A"/>
    <w:rsid w:val="00B81821"/>
    <w:rsid w:val="00B829F9"/>
    <w:rsid w:val="00B82ED6"/>
    <w:rsid w:val="00B82F1C"/>
    <w:rsid w:val="00B83284"/>
    <w:rsid w:val="00B84FBA"/>
    <w:rsid w:val="00B8567F"/>
    <w:rsid w:val="00B857DC"/>
    <w:rsid w:val="00B85B54"/>
    <w:rsid w:val="00B867D7"/>
    <w:rsid w:val="00B86AAD"/>
    <w:rsid w:val="00B86CFC"/>
    <w:rsid w:val="00B86D82"/>
    <w:rsid w:val="00B87851"/>
    <w:rsid w:val="00B87926"/>
    <w:rsid w:val="00B9079A"/>
    <w:rsid w:val="00B90C8C"/>
    <w:rsid w:val="00B9257D"/>
    <w:rsid w:val="00B92DD2"/>
    <w:rsid w:val="00B93899"/>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5263"/>
    <w:rsid w:val="00BA5A1D"/>
    <w:rsid w:val="00BA6A47"/>
    <w:rsid w:val="00BA6AFD"/>
    <w:rsid w:val="00BA75D6"/>
    <w:rsid w:val="00BB06B1"/>
    <w:rsid w:val="00BB07A3"/>
    <w:rsid w:val="00BB1BF7"/>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4C27"/>
    <w:rsid w:val="00BD54DB"/>
    <w:rsid w:val="00BD58AF"/>
    <w:rsid w:val="00BD58F3"/>
    <w:rsid w:val="00BD6892"/>
    <w:rsid w:val="00BD75A1"/>
    <w:rsid w:val="00BE0979"/>
    <w:rsid w:val="00BE2D6E"/>
    <w:rsid w:val="00BE3398"/>
    <w:rsid w:val="00BE4CDC"/>
    <w:rsid w:val="00BE5D00"/>
    <w:rsid w:val="00BE609C"/>
    <w:rsid w:val="00BE6C1A"/>
    <w:rsid w:val="00BE70F1"/>
    <w:rsid w:val="00BE71B3"/>
    <w:rsid w:val="00BF1028"/>
    <w:rsid w:val="00BF2039"/>
    <w:rsid w:val="00BF20AF"/>
    <w:rsid w:val="00BF2759"/>
    <w:rsid w:val="00BF2B9E"/>
    <w:rsid w:val="00BF39D7"/>
    <w:rsid w:val="00BF5E54"/>
    <w:rsid w:val="00BF60E7"/>
    <w:rsid w:val="00BF620C"/>
    <w:rsid w:val="00BF6A7D"/>
    <w:rsid w:val="00BF711B"/>
    <w:rsid w:val="00BF7601"/>
    <w:rsid w:val="00BF7ADC"/>
    <w:rsid w:val="00C00078"/>
    <w:rsid w:val="00C00289"/>
    <w:rsid w:val="00C00829"/>
    <w:rsid w:val="00C01CCB"/>
    <w:rsid w:val="00C02DA7"/>
    <w:rsid w:val="00C0333E"/>
    <w:rsid w:val="00C03DC0"/>
    <w:rsid w:val="00C0472E"/>
    <w:rsid w:val="00C04AC0"/>
    <w:rsid w:val="00C053CB"/>
    <w:rsid w:val="00C057E3"/>
    <w:rsid w:val="00C05923"/>
    <w:rsid w:val="00C061EE"/>
    <w:rsid w:val="00C06205"/>
    <w:rsid w:val="00C07658"/>
    <w:rsid w:val="00C0790F"/>
    <w:rsid w:val="00C1081E"/>
    <w:rsid w:val="00C10BF3"/>
    <w:rsid w:val="00C10C7F"/>
    <w:rsid w:val="00C1128D"/>
    <w:rsid w:val="00C116D5"/>
    <w:rsid w:val="00C1175A"/>
    <w:rsid w:val="00C12972"/>
    <w:rsid w:val="00C140A6"/>
    <w:rsid w:val="00C143BF"/>
    <w:rsid w:val="00C145CC"/>
    <w:rsid w:val="00C1476F"/>
    <w:rsid w:val="00C16440"/>
    <w:rsid w:val="00C2008D"/>
    <w:rsid w:val="00C21074"/>
    <w:rsid w:val="00C218A4"/>
    <w:rsid w:val="00C218BF"/>
    <w:rsid w:val="00C2384F"/>
    <w:rsid w:val="00C23C43"/>
    <w:rsid w:val="00C23D5D"/>
    <w:rsid w:val="00C24402"/>
    <w:rsid w:val="00C24558"/>
    <w:rsid w:val="00C24DA2"/>
    <w:rsid w:val="00C255C0"/>
    <w:rsid w:val="00C26FDF"/>
    <w:rsid w:val="00C275AF"/>
    <w:rsid w:val="00C3092E"/>
    <w:rsid w:val="00C3095E"/>
    <w:rsid w:val="00C30A5D"/>
    <w:rsid w:val="00C317DF"/>
    <w:rsid w:val="00C32005"/>
    <w:rsid w:val="00C32AE3"/>
    <w:rsid w:val="00C3322E"/>
    <w:rsid w:val="00C34895"/>
    <w:rsid w:val="00C34B74"/>
    <w:rsid w:val="00C35C4E"/>
    <w:rsid w:val="00C35FCF"/>
    <w:rsid w:val="00C3682C"/>
    <w:rsid w:val="00C370AF"/>
    <w:rsid w:val="00C37F93"/>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57959"/>
    <w:rsid w:val="00C604BB"/>
    <w:rsid w:val="00C61F0E"/>
    <w:rsid w:val="00C63D88"/>
    <w:rsid w:val="00C6401E"/>
    <w:rsid w:val="00C648E1"/>
    <w:rsid w:val="00C661D4"/>
    <w:rsid w:val="00C67F42"/>
    <w:rsid w:val="00C708E3"/>
    <w:rsid w:val="00C7120D"/>
    <w:rsid w:val="00C71988"/>
    <w:rsid w:val="00C71E5F"/>
    <w:rsid w:val="00C72305"/>
    <w:rsid w:val="00C72A82"/>
    <w:rsid w:val="00C73B68"/>
    <w:rsid w:val="00C74041"/>
    <w:rsid w:val="00C80658"/>
    <w:rsid w:val="00C817EA"/>
    <w:rsid w:val="00C81FF7"/>
    <w:rsid w:val="00C821C9"/>
    <w:rsid w:val="00C822D5"/>
    <w:rsid w:val="00C822FE"/>
    <w:rsid w:val="00C82784"/>
    <w:rsid w:val="00C829B4"/>
    <w:rsid w:val="00C82DED"/>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44C"/>
    <w:rsid w:val="00CB07AB"/>
    <w:rsid w:val="00CB0BB0"/>
    <w:rsid w:val="00CB0D26"/>
    <w:rsid w:val="00CB2364"/>
    <w:rsid w:val="00CB2E0B"/>
    <w:rsid w:val="00CB3662"/>
    <w:rsid w:val="00CB40B3"/>
    <w:rsid w:val="00CB4952"/>
    <w:rsid w:val="00CB4DD0"/>
    <w:rsid w:val="00CB56EE"/>
    <w:rsid w:val="00CB59B8"/>
    <w:rsid w:val="00CB5E37"/>
    <w:rsid w:val="00CC061E"/>
    <w:rsid w:val="00CC07BA"/>
    <w:rsid w:val="00CC07BC"/>
    <w:rsid w:val="00CC1185"/>
    <w:rsid w:val="00CC1F64"/>
    <w:rsid w:val="00CC26C3"/>
    <w:rsid w:val="00CC40C9"/>
    <w:rsid w:val="00CC4DC8"/>
    <w:rsid w:val="00CC75F5"/>
    <w:rsid w:val="00CD0EDE"/>
    <w:rsid w:val="00CD12F5"/>
    <w:rsid w:val="00CD3277"/>
    <w:rsid w:val="00CD3F97"/>
    <w:rsid w:val="00CD442A"/>
    <w:rsid w:val="00CD45D9"/>
    <w:rsid w:val="00CD4E61"/>
    <w:rsid w:val="00CD6A99"/>
    <w:rsid w:val="00CD6F45"/>
    <w:rsid w:val="00CD729C"/>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69A"/>
    <w:rsid w:val="00CF098B"/>
    <w:rsid w:val="00CF1B47"/>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84B"/>
    <w:rsid w:val="00D05670"/>
    <w:rsid w:val="00D05DC0"/>
    <w:rsid w:val="00D06CE4"/>
    <w:rsid w:val="00D07616"/>
    <w:rsid w:val="00D079AC"/>
    <w:rsid w:val="00D07CEC"/>
    <w:rsid w:val="00D12185"/>
    <w:rsid w:val="00D1650A"/>
    <w:rsid w:val="00D20946"/>
    <w:rsid w:val="00D237AE"/>
    <w:rsid w:val="00D2406F"/>
    <w:rsid w:val="00D2582D"/>
    <w:rsid w:val="00D25C8B"/>
    <w:rsid w:val="00D25C93"/>
    <w:rsid w:val="00D26D86"/>
    <w:rsid w:val="00D271B1"/>
    <w:rsid w:val="00D316CD"/>
    <w:rsid w:val="00D31936"/>
    <w:rsid w:val="00D32143"/>
    <w:rsid w:val="00D3270E"/>
    <w:rsid w:val="00D32B00"/>
    <w:rsid w:val="00D33421"/>
    <w:rsid w:val="00D33C39"/>
    <w:rsid w:val="00D34D2B"/>
    <w:rsid w:val="00D352CE"/>
    <w:rsid w:val="00D35328"/>
    <w:rsid w:val="00D35E48"/>
    <w:rsid w:val="00D361F3"/>
    <w:rsid w:val="00D36251"/>
    <w:rsid w:val="00D36C49"/>
    <w:rsid w:val="00D42FBD"/>
    <w:rsid w:val="00D43446"/>
    <w:rsid w:val="00D43B07"/>
    <w:rsid w:val="00D44A7C"/>
    <w:rsid w:val="00D452B3"/>
    <w:rsid w:val="00D45C98"/>
    <w:rsid w:val="00D45E3B"/>
    <w:rsid w:val="00D475EC"/>
    <w:rsid w:val="00D509BE"/>
    <w:rsid w:val="00D509E3"/>
    <w:rsid w:val="00D5298E"/>
    <w:rsid w:val="00D540C5"/>
    <w:rsid w:val="00D5429C"/>
    <w:rsid w:val="00D54B4C"/>
    <w:rsid w:val="00D55570"/>
    <w:rsid w:val="00D578B9"/>
    <w:rsid w:val="00D57D81"/>
    <w:rsid w:val="00D61947"/>
    <w:rsid w:val="00D61BEB"/>
    <w:rsid w:val="00D61D09"/>
    <w:rsid w:val="00D621E3"/>
    <w:rsid w:val="00D62A9E"/>
    <w:rsid w:val="00D63DEF"/>
    <w:rsid w:val="00D64348"/>
    <w:rsid w:val="00D643BC"/>
    <w:rsid w:val="00D64640"/>
    <w:rsid w:val="00D650C9"/>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25E4"/>
    <w:rsid w:val="00D83451"/>
    <w:rsid w:val="00D837D3"/>
    <w:rsid w:val="00D83D9B"/>
    <w:rsid w:val="00D8400B"/>
    <w:rsid w:val="00D85047"/>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6097"/>
    <w:rsid w:val="00DA6F27"/>
    <w:rsid w:val="00DA7D40"/>
    <w:rsid w:val="00DB0192"/>
    <w:rsid w:val="00DB0530"/>
    <w:rsid w:val="00DB067B"/>
    <w:rsid w:val="00DB0830"/>
    <w:rsid w:val="00DB1951"/>
    <w:rsid w:val="00DB1E50"/>
    <w:rsid w:val="00DB2582"/>
    <w:rsid w:val="00DB3647"/>
    <w:rsid w:val="00DB40C8"/>
    <w:rsid w:val="00DB420B"/>
    <w:rsid w:val="00DB53C6"/>
    <w:rsid w:val="00DB6A48"/>
    <w:rsid w:val="00DB72AC"/>
    <w:rsid w:val="00DB7E8E"/>
    <w:rsid w:val="00DB7F32"/>
    <w:rsid w:val="00DC0837"/>
    <w:rsid w:val="00DC3285"/>
    <w:rsid w:val="00DC4131"/>
    <w:rsid w:val="00DC57F2"/>
    <w:rsid w:val="00DC6550"/>
    <w:rsid w:val="00DC7099"/>
    <w:rsid w:val="00DD03F9"/>
    <w:rsid w:val="00DD2CC8"/>
    <w:rsid w:val="00DD43F2"/>
    <w:rsid w:val="00DD4729"/>
    <w:rsid w:val="00DD4C76"/>
    <w:rsid w:val="00DD50CA"/>
    <w:rsid w:val="00DD5177"/>
    <w:rsid w:val="00DD5436"/>
    <w:rsid w:val="00DD5CF2"/>
    <w:rsid w:val="00DD62CA"/>
    <w:rsid w:val="00DD7418"/>
    <w:rsid w:val="00DE13BD"/>
    <w:rsid w:val="00DE1B41"/>
    <w:rsid w:val="00DE1FFD"/>
    <w:rsid w:val="00DE49C7"/>
    <w:rsid w:val="00DE4AA6"/>
    <w:rsid w:val="00DE517E"/>
    <w:rsid w:val="00DE6467"/>
    <w:rsid w:val="00DE67AE"/>
    <w:rsid w:val="00DE68FD"/>
    <w:rsid w:val="00DE6FF0"/>
    <w:rsid w:val="00DF0ABD"/>
    <w:rsid w:val="00DF1A11"/>
    <w:rsid w:val="00DF1B78"/>
    <w:rsid w:val="00DF23BA"/>
    <w:rsid w:val="00DF26CE"/>
    <w:rsid w:val="00DF275A"/>
    <w:rsid w:val="00DF3109"/>
    <w:rsid w:val="00DF33A7"/>
    <w:rsid w:val="00DF3481"/>
    <w:rsid w:val="00DF408C"/>
    <w:rsid w:val="00DF49DB"/>
    <w:rsid w:val="00DF4A1C"/>
    <w:rsid w:val="00DF6892"/>
    <w:rsid w:val="00DF6A75"/>
    <w:rsid w:val="00E00BB1"/>
    <w:rsid w:val="00E00D32"/>
    <w:rsid w:val="00E0125F"/>
    <w:rsid w:val="00E026F1"/>
    <w:rsid w:val="00E0277A"/>
    <w:rsid w:val="00E0389F"/>
    <w:rsid w:val="00E039FD"/>
    <w:rsid w:val="00E04A52"/>
    <w:rsid w:val="00E04B70"/>
    <w:rsid w:val="00E06CE6"/>
    <w:rsid w:val="00E07020"/>
    <w:rsid w:val="00E106AD"/>
    <w:rsid w:val="00E10BF7"/>
    <w:rsid w:val="00E11190"/>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0B"/>
    <w:rsid w:val="00E3162C"/>
    <w:rsid w:val="00E31EE8"/>
    <w:rsid w:val="00E3371D"/>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5863"/>
    <w:rsid w:val="00E469B5"/>
    <w:rsid w:val="00E46A0E"/>
    <w:rsid w:val="00E46ABB"/>
    <w:rsid w:val="00E46C4D"/>
    <w:rsid w:val="00E4768A"/>
    <w:rsid w:val="00E47CCA"/>
    <w:rsid w:val="00E47DAF"/>
    <w:rsid w:val="00E47E5E"/>
    <w:rsid w:val="00E47EA9"/>
    <w:rsid w:val="00E47F57"/>
    <w:rsid w:val="00E507A9"/>
    <w:rsid w:val="00E50A47"/>
    <w:rsid w:val="00E52269"/>
    <w:rsid w:val="00E52DB1"/>
    <w:rsid w:val="00E53101"/>
    <w:rsid w:val="00E53427"/>
    <w:rsid w:val="00E5420C"/>
    <w:rsid w:val="00E5457D"/>
    <w:rsid w:val="00E54C3B"/>
    <w:rsid w:val="00E54C83"/>
    <w:rsid w:val="00E5609D"/>
    <w:rsid w:val="00E561CD"/>
    <w:rsid w:val="00E5667D"/>
    <w:rsid w:val="00E56D16"/>
    <w:rsid w:val="00E56E66"/>
    <w:rsid w:val="00E571FC"/>
    <w:rsid w:val="00E604E2"/>
    <w:rsid w:val="00E616DA"/>
    <w:rsid w:val="00E61C21"/>
    <w:rsid w:val="00E62AB4"/>
    <w:rsid w:val="00E63541"/>
    <w:rsid w:val="00E661B3"/>
    <w:rsid w:val="00E67AC4"/>
    <w:rsid w:val="00E708FD"/>
    <w:rsid w:val="00E70D26"/>
    <w:rsid w:val="00E7192E"/>
    <w:rsid w:val="00E71AF0"/>
    <w:rsid w:val="00E7332E"/>
    <w:rsid w:val="00E7347C"/>
    <w:rsid w:val="00E73A6B"/>
    <w:rsid w:val="00E73BD6"/>
    <w:rsid w:val="00E746A0"/>
    <w:rsid w:val="00E754FD"/>
    <w:rsid w:val="00E75728"/>
    <w:rsid w:val="00E76A84"/>
    <w:rsid w:val="00E76D4E"/>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5E9F"/>
    <w:rsid w:val="00E96153"/>
    <w:rsid w:val="00E969F3"/>
    <w:rsid w:val="00E97800"/>
    <w:rsid w:val="00E97F8A"/>
    <w:rsid w:val="00EA0379"/>
    <w:rsid w:val="00EA0870"/>
    <w:rsid w:val="00EA1191"/>
    <w:rsid w:val="00EA231E"/>
    <w:rsid w:val="00EA24E5"/>
    <w:rsid w:val="00EA266A"/>
    <w:rsid w:val="00EA286D"/>
    <w:rsid w:val="00EA36FC"/>
    <w:rsid w:val="00EA4078"/>
    <w:rsid w:val="00EA58E7"/>
    <w:rsid w:val="00EA59D0"/>
    <w:rsid w:val="00EA5B36"/>
    <w:rsid w:val="00EA5E12"/>
    <w:rsid w:val="00EA7FA3"/>
    <w:rsid w:val="00EB0114"/>
    <w:rsid w:val="00EB1C8A"/>
    <w:rsid w:val="00EB263A"/>
    <w:rsid w:val="00EB2772"/>
    <w:rsid w:val="00EB30BE"/>
    <w:rsid w:val="00EB325F"/>
    <w:rsid w:val="00EB38B6"/>
    <w:rsid w:val="00EB45E2"/>
    <w:rsid w:val="00EB49B5"/>
    <w:rsid w:val="00EB7186"/>
    <w:rsid w:val="00EB7767"/>
    <w:rsid w:val="00EC169A"/>
    <w:rsid w:val="00EC17A1"/>
    <w:rsid w:val="00EC245B"/>
    <w:rsid w:val="00EC3FC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A1F"/>
    <w:rsid w:val="00EF35A1"/>
    <w:rsid w:val="00EF542D"/>
    <w:rsid w:val="00EF5834"/>
    <w:rsid w:val="00F01CFA"/>
    <w:rsid w:val="00F03EEE"/>
    <w:rsid w:val="00F058A4"/>
    <w:rsid w:val="00F05C6B"/>
    <w:rsid w:val="00F05E10"/>
    <w:rsid w:val="00F06513"/>
    <w:rsid w:val="00F07FCA"/>
    <w:rsid w:val="00F10233"/>
    <w:rsid w:val="00F10F4A"/>
    <w:rsid w:val="00F11705"/>
    <w:rsid w:val="00F1207D"/>
    <w:rsid w:val="00F121DB"/>
    <w:rsid w:val="00F1222E"/>
    <w:rsid w:val="00F12B30"/>
    <w:rsid w:val="00F12E50"/>
    <w:rsid w:val="00F136B9"/>
    <w:rsid w:val="00F13FF0"/>
    <w:rsid w:val="00F146AE"/>
    <w:rsid w:val="00F14829"/>
    <w:rsid w:val="00F14DA0"/>
    <w:rsid w:val="00F151BD"/>
    <w:rsid w:val="00F15A8B"/>
    <w:rsid w:val="00F16DBF"/>
    <w:rsid w:val="00F16E2B"/>
    <w:rsid w:val="00F17A64"/>
    <w:rsid w:val="00F2068B"/>
    <w:rsid w:val="00F22200"/>
    <w:rsid w:val="00F2238F"/>
    <w:rsid w:val="00F229BD"/>
    <w:rsid w:val="00F22C72"/>
    <w:rsid w:val="00F2314D"/>
    <w:rsid w:val="00F23720"/>
    <w:rsid w:val="00F24987"/>
    <w:rsid w:val="00F24B7C"/>
    <w:rsid w:val="00F24FB3"/>
    <w:rsid w:val="00F2520C"/>
    <w:rsid w:val="00F255D5"/>
    <w:rsid w:val="00F3145F"/>
    <w:rsid w:val="00F32100"/>
    <w:rsid w:val="00F32F59"/>
    <w:rsid w:val="00F33E0E"/>
    <w:rsid w:val="00F33F8D"/>
    <w:rsid w:val="00F357FF"/>
    <w:rsid w:val="00F36946"/>
    <w:rsid w:val="00F37020"/>
    <w:rsid w:val="00F401C4"/>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67B9"/>
    <w:rsid w:val="00F573AD"/>
    <w:rsid w:val="00F575DA"/>
    <w:rsid w:val="00F5788B"/>
    <w:rsid w:val="00F57F1C"/>
    <w:rsid w:val="00F61918"/>
    <w:rsid w:val="00F62125"/>
    <w:rsid w:val="00F62854"/>
    <w:rsid w:val="00F6307B"/>
    <w:rsid w:val="00F6378D"/>
    <w:rsid w:val="00F641B8"/>
    <w:rsid w:val="00F647B3"/>
    <w:rsid w:val="00F64EAF"/>
    <w:rsid w:val="00F70593"/>
    <w:rsid w:val="00F70CD1"/>
    <w:rsid w:val="00F70D59"/>
    <w:rsid w:val="00F70D69"/>
    <w:rsid w:val="00F7542C"/>
    <w:rsid w:val="00F756B2"/>
    <w:rsid w:val="00F757FA"/>
    <w:rsid w:val="00F75AAE"/>
    <w:rsid w:val="00F75CB1"/>
    <w:rsid w:val="00F76791"/>
    <w:rsid w:val="00F774FA"/>
    <w:rsid w:val="00F77847"/>
    <w:rsid w:val="00F81C47"/>
    <w:rsid w:val="00F81EF4"/>
    <w:rsid w:val="00F82077"/>
    <w:rsid w:val="00F8208D"/>
    <w:rsid w:val="00F82EBD"/>
    <w:rsid w:val="00F900DC"/>
    <w:rsid w:val="00F901BB"/>
    <w:rsid w:val="00F90633"/>
    <w:rsid w:val="00F9170B"/>
    <w:rsid w:val="00F91EE3"/>
    <w:rsid w:val="00F921C3"/>
    <w:rsid w:val="00F92AAF"/>
    <w:rsid w:val="00F9346A"/>
    <w:rsid w:val="00F93AE5"/>
    <w:rsid w:val="00F945DB"/>
    <w:rsid w:val="00F9571E"/>
    <w:rsid w:val="00F96B45"/>
    <w:rsid w:val="00F96E94"/>
    <w:rsid w:val="00F973DA"/>
    <w:rsid w:val="00F97F30"/>
    <w:rsid w:val="00FA0144"/>
    <w:rsid w:val="00FA1884"/>
    <w:rsid w:val="00FA1F87"/>
    <w:rsid w:val="00FA2BC9"/>
    <w:rsid w:val="00FA43D4"/>
    <w:rsid w:val="00FA4C0D"/>
    <w:rsid w:val="00FA54C1"/>
    <w:rsid w:val="00FA6EBE"/>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3E20"/>
    <w:rsid w:val="00FC44AA"/>
    <w:rsid w:val="00FC7D19"/>
    <w:rsid w:val="00FC7D7F"/>
    <w:rsid w:val="00FD0D63"/>
    <w:rsid w:val="00FD1147"/>
    <w:rsid w:val="00FD162A"/>
    <w:rsid w:val="00FD189C"/>
    <w:rsid w:val="00FD26F7"/>
    <w:rsid w:val="00FD2AA6"/>
    <w:rsid w:val="00FD37EE"/>
    <w:rsid w:val="00FD71CD"/>
    <w:rsid w:val="00FD721D"/>
    <w:rsid w:val="00FE015A"/>
    <w:rsid w:val="00FE0FCF"/>
    <w:rsid w:val="00FE1413"/>
    <w:rsid w:val="00FE1C76"/>
    <w:rsid w:val="00FE3128"/>
    <w:rsid w:val="00FE324D"/>
    <w:rsid w:val="00FE5B45"/>
    <w:rsid w:val="00FE6293"/>
    <w:rsid w:val="00FE6D3A"/>
    <w:rsid w:val="00FE720D"/>
    <w:rsid w:val="00FF0509"/>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lang w:val="x-none" w:eastAsia="x-none"/>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paragraph" w:customStyle="1" w:styleId="CharCharCharCharCharChar0">
    <w:name w:val="Char Char Char Char Char Char"/>
    <w:basedOn w:val="Normal"/>
    <w:rsid w:val="00470696"/>
    <w:pPr>
      <w:spacing w:after="160" w:line="240" w:lineRule="exact"/>
    </w:pPr>
    <w:rPr>
      <w:rFonts w:ascii="Tahoma" w:eastAsia="PMingLiU" w:hAnsi="Tahoma"/>
      <w:sz w:val="20"/>
      <w:szCs w:val="20"/>
    </w:rPr>
  </w:style>
  <w:style w:type="table" w:customStyle="1" w:styleId="TableGrid1">
    <w:name w:val="Table Grid1"/>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E0BA3"/>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9E0BA3"/>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CB044C"/>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lang w:val="x-none" w:eastAsia="x-none"/>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paragraph" w:customStyle="1" w:styleId="CharCharCharCharCharChar0">
    <w:name w:val="Char Char Char Char Char Char"/>
    <w:basedOn w:val="Normal"/>
    <w:rsid w:val="00470696"/>
    <w:pPr>
      <w:spacing w:after="160" w:line="240" w:lineRule="exact"/>
    </w:pPr>
    <w:rPr>
      <w:rFonts w:ascii="Tahoma" w:eastAsia="PMingLiU" w:hAnsi="Tahoma"/>
      <w:sz w:val="20"/>
      <w:szCs w:val="20"/>
    </w:rPr>
  </w:style>
  <w:style w:type="table" w:customStyle="1" w:styleId="TableGrid1">
    <w:name w:val="Table Grid1"/>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E0BA3"/>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9E0BA3"/>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CB044C"/>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3E6D7-D649-4D66-814D-79F9B7427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9999</Words>
  <Characters>56999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66865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4</cp:revision>
  <cp:lastPrinted>2023-11-02T08:27:00Z</cp:lastPrinted>
  <dcterms:created xsi:type="dcterms:W3CDTF">2025-02-03T07:01:00Z</dcterms:created>
  <dcterms:modified xsi:type="dcterms:W3CDTF">2025-02-03T07:18:00Z</dcterms:modified>
</cp:coreProperties>
</file>