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t>Hello everyone, My name is HA, today I would talk about my personal dress code. I think everyone has their own personality and going with it is a dress code of their own. For me, I like dress simply, because it makes my life simpler and not fussy. I like to wear a pair of trouser and a T-shirt. And today I also wear as usual , black trouser and a white T-shirt. I never wear a dress because it makes me uncomfortable and annoying. In about 3 to 4 months I will go to the shop near my home or buy  clothes online and most of it is I buy for myself. For formal clothes, when I wear I feel very uncomfortable , it makes me feel constrained. For informal clothes, when I wear it I feel comfortable, light and simple. When we go to school I think we should wear simple and neat clothes like uniforms. We shouldn’t dress too fancy, but we shouldn’t dress too sloppyly. When we go out like going to the movie, to a party, I think we should wear clothes that we like and feel comfortable wearing them. Depending on different school, there will be different uniforms. But most high school in Vietnam, uniform are usually long trouser. For school such as university and colleges, you can wear shorts to school. And I like wear school uniforms because it simple. Thanks for reading</w:t>
      </w:r>
    </w:p>
    <w:p>
      <w:pPr>
        <w:rPr>
          <w:rStyle w:val="3"/>
          <w:rFonts w:hint="default"/>
          <w:lang w:val="en-US"/>
        </w:rPr>
      </w:pPr>
      <w:bookmarkStart w:id="0" w:name="_GoBack"/>
      <w:r>
        <w:rPr>
          <w:rStyle w:val="3"/>
          <w:rFonts w:hint="default"/>
          <w:lang w:val="en-US"/>
        </w:rPr>
        <w:t>jhkj</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305461"/>
    <w:rsid w:val="07931B5C"/>
    <w:rsid w:val="20FC25E5"/>
    <w:rsid w:val="229B24F8"/>
    <w:rsid w:val="70305461"/>
    <w:rsid w:val="787427E8"/>
    <w:rsid w:val="7DE60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rFonts w:ascii="Times New Roman" w:hAnsi="Times New Roman" w:eastAsia="SimSun"/>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2022-06-10T02:40:00Z</dcterms:created>
  <dc:creator>Admin</dc:creator>
  <cp:lastModifiedBy>Nguyen Thanh Ha (FPL HCM)</cp:lastModifiedBy>
  <dcterms:modified xsi:type="dcterms:W3CDTF">2022-07-29T09:11:36Z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