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6A1A53" w14:textId="04221DDB" w:rsidR="006C3AAE" w:rsidRDefault="006C3AAE" w:rsidP="002D5E2A">
      <w:pPr>
        <w:tabs>
          <w:tab w:val="left" w:pos="5040"/>
        </w:tabs>
        <w:spacing w:after="40"/>
        <w:jc w:val="center"/>
        <w:rPr>
          <w:rFonts w:eastAsia="Calibri"/>
          <w:b/>
          <w:szCs w:val="26"/>
        </w:rPr>
      </w:pPr>
      <w:r w:rsidRPr="001252BA">
        <w:rPr>
          <w:rFonts w:eastAsia="Calibri"/>
          <w:b/>
          <w:szCs w:val="26"/>
        </w:rPr>
        <w:t>ĐÁP ÁN</w:t>
      </w:r>
      <w:r w:rsidR="00812EF7">
        <w:rPr>
          <w:rFonts w:eastAsia="Calibri"/>
          <w:b/>
          <w:szCs w:val="26"/>
        </w:rPr>
        <w:t xml:space="preserve">, HƯỚNG DẪN CHẤM </w:t>
      </w:r>
    </w:p>
    <w:p w14:paraId="2BE00B90" w14:textId="188AC6AD" w:rsidR="00812EF7" w:rsidRPr="001252BA" w:rsidRDefault="00812EF7" w:rsidP="002D5E2A">
      <w:pPr>
        <w:tabs>
          <w:tab w:val="left" w:pos="5040"/>
        </w:tabs>
        <w:spacing w:after="40"/>
        <w:jc w:val="center"/>
        <w:rPr>
          <w:rFonts w:eastAsia="Calibri"/>
          <w:b/>
          <w:szCs w:val="26"/>
        </w:rPr>
      </w:pPr>
      <w:r>
        <w:rPr>
          <w:rFonts w:eastAsia="Calibri"/>
          <w:b/>
          <w:szCs w:val="26"/>
        </w:rPr>
        <w:t>ĐỀ SỐ 73</w:t>
      </w:r>
      <w:bookmarkStart w:id="0" w:name="_GoBack"/>
      <w:bookmarkEnd w:id="0"/>
    </w:p>
    <w:tbl>
      <w:tblPr>
        <w:tblStyle w:val="TableGrid"/>
        <w:tblW w:w="0" w:type="auto"/>
        <w:tblInd w:w="108" w:type="dxa"/>
        <w:tblLayout w:type="fixed"/>
        <w:tblLook w:val="04A0" w:firstRow="1" w:lastRow="0" w:firstColumn="1" w:lastColumn="0" w:noHBand="0" w:noVBand="1"/>
      </w:tblPr>
      <w:tblGrid>
        <w:gridCol w:w="880"/>
        <w:gridCol w:w="708"/>
        <w:gridCol w:w="7180"/>
        <w:gridCol w:w="854"/>
      </w:tblGrid>
      <w:tr w:rsidR="006C3AAE" w:rsidRPr="001252BA" w14:paraId="5644E629" w14:textId="77777777" w:rsidTr="009E555C">
        <w:tc>
          <w:tcPr>
            <w:tcW w:w="880" w:type="dxa"/>
          </w:tcPr>
          <w:p w14:paraId="4180A98F" w14:textId="77777777" w:rsidR="006C3AAE" w:rsidRPr="001252BA" w:rsidRDefault="006C3AAE" w:rsidP="002D5E2A">
            <w:pPr>
              <w:tabs>
                <w:tab w:val="left" w:pos="5040"/>
              </w:tabs>
              <w:spacing w:after="40"/>
              <w:jc w:val="center"/>
              <w:rPr>
                <w:b/>
                <w:bCs/>
                <w:szCs w:val="26"/>
              </w:rPr>
            </w:pPr>
            <w:r w:rsidRPr="001252BA">
              <w:rPr>
                <w:b/>
                <w:bCs/>
                <w:szCs w:val="26"/>
              </w:rPr>
              <w:t>Phần</w:t>
            </w:r>
          </w:p>
        </w:tc>
        <w:tc>
          <w:tcPr>
            <w:tcW w:w="708" w:type="dxa"/>
          </w:tcPr>
          <w:p w14:paraId="7FF5B0C2" w14:textId="77777777" w:rsidR="006C3AAE" w:rsidRPr="001252BA" w:rsidRDefault="006C3AAE" w:rsidP="002D5E2A">
            <w:pPr>
              <w:tabs>
                <w:tab w:val="left" w:pos="5040"/>
              </w:tabs>
              <w:spacing w:after="40"/>
              <w:jc w:val="center"/>
              <w:rPr>
                <w:b/>
                <w:bCs/>
                <w:szCs w:val="26"/>
              </w:rPr>
            </w:pPr>
            <w:r w:rsidRPr="001252BA">
              <w:rPr>
                <w:b/>
                <w:bCs/>
                <w:szCs w:val="26"/>
              </w:rPr>
              <w:t>Câu</w:t>
            </w:r>
          </w:p>
        </w:tc>
        <w:tc>
          <w:tcPr>
            <w:tcW w:w="7180" w:type="dxa"/>
          </w:tcPr>
          <w:p w14:paraId="0F8AEC34" w14:textId="77777777" w:rsidR="006C3AAE" w:rsidRPr="001252BA" w:rsidRDefault="006C3AAE" w:rsidP="002D5E2A">
            <w:pPr>
              <w:tabs>
                <w:tab w:val="left" w:pos="5040"/>
              </w:tabs>
              <w:spacing w:after="40"/>
              <w:jc w:val="center"/>
              <w:rPr>
                <w:b/>
                <w:bCs/>
                <w:szCs w:val="26"/>
              </w:rPr>
            </w:pPr>
            <w:r w:rsidRPr="001252BA">
              <w:rPr>
                <w:b/>
                <w:bCs/>
                <w:szCs w:val="26"/>
              </w:rPr>
              <w:t>Nội dung</w:t>
            </w:r>
          </w:p>
        </w:tc>
        <w:tc>
          <w:tcPr>
            <w:tcW w:w="854" w:type="dxa"/>
          </w:tcPr>
          <w:p w14:paraId="5F9445C1" w14:textId="77777777" w:rsidR="006C3AAE" w:rsidRPr="001252BA" w:rsidRDefault="006C3AAE" w:rsidP="002D5E2A">
            <w:pPr>
              <w:tabs>
                <w:tab w:val="left" w:pos="5040"/>
              </w:tabs>
              <w:spacing w:after="40"/>
              <w:jc w:val="center"/>
              <w:rPr>
                <w:b/>
                <w:bCs/>
                <w:szCs w:val="26"/>
              </w:rPr>
            </w:pPr>
            <w:r w:rsidRPr="001252BA">
              <w:rPr>
                <w:b/>
                <w:bCs/>
                <w:szCs w:val="26"/>
              </w:rPr>
              <w:t>Điểm</w:t>
            </w:r>
          </w:p>
        </w:tc>
      </w:tr>
      <w:tr w:rsidR="006C3AAE" w:rsidRPr="001252BA" w14:paraId="3FE412C6" w14:textId="77777777" w:rsidTr="009E555C">
        <w:tc>
          <w:tcPr>
            <w:tcW w:w="880" w:type="dxa"/>
          </w:tcPr>
          <w:p w14:paraId="2C3EA610" w14:textId="77777777" w:rsidR="006C3AAE" w:rsidRPr="001252BA" w:rsidRDefault="006C3AAE" w:rsidP="002D5E2A">
            <w:pPr>
              <w:tabs>
                <w:tab w:val="left" w:pos="5040"/>
              </w:tabs>
              <w:spacing w:after="40"/>
              <w:jc w:val="center"/>
              <w:rPr>
                <w:b/>
                <w:bCs/>
                <w:szCs w:val="26"/>
              </w:rPr>
            </w:pPr>
            <w:r w:rsidRPr="001252BA">
              <w:rPr>
                <w:b/>
                <w:bCs/>
                <w:szCs w:val="26"/>
              </w:rPr>
              <w:t>I</w:t>
            </w:r>
          </w:p>
        </w:tc>
        <w:tc>
          <w:tcPr>
            <w:tcW w:w="708" w:type="dxa"/>
          </w:tcPr>
          <w:p w14:paraId="7A756E41" w14:textId="77777777" w:rsidR="006C3AAE" w:rsidRPr="001252BA" w:rsidRDefault="006C3AAE" w:rsidP="002D5E2A">
            <w:pPr>
              <w:tabs>
                <w:tab w:val="left" w:pos="5040"/>
              </w:tabs>
              <w:spacing w:after="40"/>
              <w:jc w:val="center"/>
              <w:rPr>
                <w:b/>
                <w:bCs/>
                <w:szCs w:val="26"/>
              </w:rPr>
            </w:pPr>
          </w:p>
        </w:tc>
        <w:tc>
          <w:tcPr>
            <w:tcW w:w="7180" w:type="dxa"/>
          </w:tcPr>
          <w:p w14:paraId="0613A788" w14:textId="77777777" w:rsidR="006C3AAE" w:rsidRPr="001252BA" w:rsidRDefault="006C3AAE" w:rsidP="002D5E2A">
            <w:pPr>
              <w:tabs>
                <w:tab w:val="left" w:pos="5040"/>
              </w:tabs>
              <w:spacing w:after="40"/>
              <w:jc w:val="both"/>
              <w:rPr>
                <w:b/>
                <w:bCs/>
                <w:szCs w:val="26"/>
              </w:rPr>
            </w:pPr>
            <w:r w:rsidRPr="001252BA">
              <w:rPr>
                <w:b/>
                <w:bCs/>
                <w:szCs w:val="26"/>
              </w:rPr>
              <w:t>ĐỌC HIỂU</w:t>
            </w:r>
          </w:p>
        </w:tc>
        <w:tc>
          <w:tcPr>
            <w:tcW w:w="854" w:type="dxa"/>
          </w:tcPr>
          <w:p w14:paraId="3B0EBFE2" w14:textId="77777777" w:rsidR="006C3AAE" w:rsidRPr="001252BA" w:rsidRDefault="006C3AAE" w:rsidP="002D5E2A">
            <w:pPr>
              <w:tabs>
                <w:tab w:val="left" w:pos="5040"/>
              </w:tabs>
              <w:spacing w:after="40"/>
              <w:jc w:val="center"/>
              <w:rPr>
                <w:b/>
                <w:bCs/>
                <w:szCs w:val="26"/>
              </w:rPr>
            </w:pPr>
            <w:r w:rsidRPr="001252BA">
              <w:rPr>
                <w:b/>
                <w:bCs/>
                <w:szCs w:val="26"/>
              </w:rPr>
              <w:t>4,0</w:t>
            </w:r>
          </w:p>
        </w:tc>
      </w:tr>
      <w:tr w:rsidR="006C3AAE" w:rsidRPr="001252BA" w14:paraId="34956551" w14:textId="77777777" w:rsidTr="009E555C">
        <w:tc>
          <w:tcPr>
            <w:tcW w:w="880" w:type="dxa"/>
            <w:vMerge w:val="restart"/>
          </w:tcPr>
          <w:p w14:paraId="2BB10F52" w14:textId="77777777" w:rsidR="006C3AAE" w:rsidRPr="001252BA" w:rsidRDefault="006C3AAE" w:rsidP="002D5E2A">
            <w:pPr>
              <w:tabs>
                <w:tab w:val="left" w:pos="5040"/>
              </w:tabs>
              <w:spacing w:after="40"/>
              <w:jc w:val="center"/>
              <w:rPr>
                <w:b/>
                <w:bCs/>
                <w:szCs w:val="26"/>
              </w:rPr>
            </w:pPr>
          </w:p>
        </w:tc>
        <w:tc>
          <w:tcPr>
            <w:tcW w:w="708" w:type="dxa"/>
          </w:tcPr>
          <w:p w14:paraId="42A58B04" w14:textId="77777777" w:rsidR="006C3AAE" w:rsidRPr="001252BA" w:rsidRDefault="006C3AAE" w:rsidP="002D5E2A">
            <w:pPr>
              <w:tabs>
                <w:tab w:val="left" w:pos="5040"/>
              </w:tabs>
              <w:spacing w:after="40"/>
              <w:jc w:val="center"/>
              <w:rPr>
                <w:b/>
                <w:bCs/>
                <w:szCs w:val="26"/>
              </w:rPr>
            </w:pPr>
            <w:r w:rsidRPr="001252BA">
              <w:rPr>
                <w:b/>
                <w:bCs/>
                <w:szCs w:val="26"/>
              </w:rPr>
              <w:t>1</w:t>
            </w:r>
          </w:p>
        </w:tc>
        <w:tc>
          <w:tcPr>
            <w:tcW w:w="7180" w:type="dxa"/>
          </w:tcPr>
          <w:p w14:paraId="63D2E434" w14:textId="77777777" w:rsidR="006C3AAE" w:rsidRPr="001252BA" w:rsidRDefault="006C3AAE" w:rsidP="002D5E2A">
            <w:pPr>
              <w:tabs>
                <w:tab w:val="left" w:pos="5040"/>
              </w:tabs>
              <w:spacing w:after="40"/>
              <w:jc w:val="both"/>
              <w:rPr>
                <w:szCs w:val="26"/>
              </w:rPr>
            </w:pPr>
            <w:r w:rsidRPr="001252BA">
              <w:rPr>
                <w:rFonts w:eastAsia="Calibri"/>
                <w:szCs w:val="26"/>
              </w:rPr>
              <w:t>Ngôi kể: ngôi thứ nhất.</w:t>
            </w:r>
          </w:p>
        </w:tc>
        <w:tc>
          <w:tcPr>
            <w:tcW w:w="854" w:type="dxa"/>
          </w:tcPr>
          <w:p w14:paraId="2C89913C" w14:textId="77777777" w:rsidR="006C3AAE" w:rsidRPr="001252BA" w:rsidRDefault="006C3AAE" w:rsidP="002D5E2A">
            <w:pPr>
              <w:tabs>
                <w:tab w:val="left" w:pos="5040"/>
              </w:tabs>
              <w:spacing w:after="40"/>
              <w:jc w:val="center"/>
              <w:rPr>
                <w:szCs w:val="26"/>
              </w:rPr>
            </w:pPr>
            <w:r w:rsidRPr="001252BA">
              <w:rPr>
                <w:szCs w:val="26"/>
              </w:rPr>
              <w:t>0,5</w:t>
            </w:r>
          </w:p>
        </w:tc>
      </w:tr>
      <w:tr w:rsidR="006C3AAE" w:rsidRPr="001252BA" w14:paraId="2C003504" w14:textId="77777777" w:rsidTr="009E555C">
        <w:tc>
          <w:tcPr>
            <w:tcW w:w="880" w:type="dxa"/>
            <w:vMerge/>
          </w:tcPr>
          <w:p w14:paraId="625CA8F1" w14:textId="77777777" w:rsidR="006C3AAE" w:rsidRPr="001252BA" w:rsidRDefault="006C3AAE" w:rsidP="002D5E2A">
            <w:pPr>
              <w:tabs>
                <w:tab w:val="left" w:pos="5040"/>
              </w:tabs>
              <w:spacing w:after="40"/>
              <w:jc w:val="center"/>
              <w:rPr>
                <w:b/>
                <w:bCs/>
                <w:szCs w:val="26"/>
              </w:rPr>
            </w:pPr>
          </w:p>
        </w:tc>
        <w:tc>
          <w:tcPr>
            <w:tcW w:w="708" w:type="dxa"/>
          </w:tcPr>
          <w:p w14:paraId="17CA218F" w14:textId="77777777" w:rsidR="006C3AAE" w:rsidRPr="001252BA" w:rsidRDefault="006C3AAE" w:rsidP="002D5E2A">
            <w:pPr>
              <w:tabs>
                <w:tab w:val="left" w:pos="5040"/>
              </w:tabs>
              <w:spacing w:after="40"/>
              <w:jc w:val="center"/>
              <w:rPr>
                <w:b/>
                <w:bCs/>
                <w:szCs w:val="26"/>
              </w:rPr>
            </w:pPr>
            <w:r w:rsidRPr="001252BA">
              <w:rPr>
                <w:b/>
                <w:bCs/>
                <w:szCs w:val="26"/>
              </w:rPr>
              <w:t>2</w:t>
            </w:r>
          </w:p>
        </w:tc>
        <w:tc>
          <w:tcPr>
            <w:tcW w:w="7180" w:type="dxa"/>
          </w:tcPr>
          <w:p w14:paraId="40763607" w14:textId="77777777" w:rsidR="006C3AAE" w:rsidRPr="001252BA" w:rsidRDefault="006C3AAE" w:rsidP="002D5E2A">
            <w:pPr>
              <w:tabs>
                <w:tab w:val="left" w:pos="5040"/>
              </w:tabs>
              <w:spacing w:after="40"/>
              <w:jc w:val="both"/>
              <w:rPr>
                <w:szCs w:val="26"/>
              </w:rPr>
            </w:pPr>
            <w:r w:rsidRPr="001252BA">
              <w:rPr>
                <w:rFonts w:eastAsia="Calibri"/>
                <w:szCs w:val="26"/>
              </w:rPr>
              <w:t>Thái độ của cậu bé khi mẹ muốn giúp cậu xếp ngôi nhà “cho đúng” theo cách của mẹ là: quyết liệt từ chối, giận dỗi, bất hợp tác.</w:t>
            </w:r>
          </w:p>
        </w:tc>
        <w:tc>
          <w:tcPr>
            <w:tcW w:w="854" w:type="dxa"/>
          </w:tcPr>
          <w:p w14:paraId="12038489" w14:textId="77777777" w:rsidR="006C3AAE" w:rsidRPr="001252BA" w:rsidRDefault="006C3AAE" w:rsidP="002D5E2A">
            <w:pPr>
              <w:tabs>
                <w:tab w:val="left" w:pos="5040"/>
              </w:tabs>
              <w:spacing w:after="40"/>
              <w:jc w:val="center"/>
              <w:rPr>
                <w:szCs w:val="26"/>
              </w:rPr>
            </w:pPr>
            <w:r w:rsidRPr="001252BA">
              <w:rPr>
                <w:szCs w:val="26"/>
              </w:rPr>
              <w:t>0,5</w:t>
            </w:r>
          </w:p>
        </w:tc>
      </w:tr>
      <w:tr w:rsidR="006C3AAE" w:rsidRPr="001252BA" w14:paraId="4EBF81A7" w14:textId="77777777" w:rsidTr="009E555C">
        <w:tc>
          <w:tcPr>
            <w:tcW w:w="880" w:type="dxa"/>
            <w:vMerge/>
          </w:tcPr>
          <w:p w14:paraId="1EFEAB9A" w14:textId="77777777" w:rsidR="006C3AAE" w:rsidRPr="001252BA" w:rsidRDefault="006C3AAE" w:rsidP="002D5E2A">
            <w:pPr>
              <w:tabs>
                <w:tab w:val="left" w:pos="5040"/>
              </w:tabs>
              <w:spacing w:after="40"/>
              <w:jc w:val="center"/>
              <w:rPr>
                <w:b/>
                <w:bCs/>
                <w:szCs w:val="26"/>
              </w:rPr>
            </w:pPr>
          </w:p>
        </w:tc>
        <w:tc>
          <w:tcPr>
            <w:tcW w:w="708" w:type="dxa"/>
          </w:tcPr>
          <w:p w14:paraId="2B0A01EC" w14:textId="77777777" w:rsidR="006C3AAE" w:rsidRPr="001252BA" w:rsidRDefault="006C3AAE" w:rsidP="002D5E2A">
            <w:pPr>
              <w:tabs>
                <w:tab w:val="left" w:pos="5040"/>
              </w:tabs>
              <w:spacing w:after="40"/>
              <w:jc w:val="center"/>
              <w:rPr>
                <w:b/>
                <w:bCs/>
                <w:szCs w:val="26"/>
              </w:rPr>
            </w:pPr>
            <w:r w:rsidRPr="001252BA">
              <w:rPr>
                <w:b/>
                <w:bCs/>
                <w:szCs w:val="26"/>
              </w:rPr>
              <w:t>3</w:t>
            </w:r>
          </w:p>
        </w:tc>
        <w:tc>
          <w:tcPr>
            <w:tcW w:w="7180" w:type="dxa"/>
          </w:tcPr>
          <w:p w14:paraId="39F87F72" w14:textId="77777777" w:rsidR="006C3AAE" w:rsidRPr="001252BA" w:rsidRDefault="006C3AAE" w:rsidP="002D5E2A">
            <w:pPr>
              <w:tabs>
                <w:tab w:val="left" w:pos="426"/>
                <w:tab w:val="left" w:pos="5040"/>
              </w:tabs>
              <w:spacing w:after="40"/>
              <w:jc w:val="both"/>
              <w:rPr>
                <w:rFonts w:eastAsia="Calibri"/>
                <w:szCs w:val="26"/>
              </w:rPr>
            </w:pPr>
            <w:r w:rsidRPr="001252BA">
              <w:rPr>
                <w:rFonts w:eastAsia="Calibri"/>
                <w:szCs w:val="26"/>
              </w:rPr>
              <w:t>Nhận xét về nhân vật cậu bé trong văn bản</w:t>
            </w:r>
          </w:p>
          <w:p w14:paraId="0D3E018C" w14:textId="77777777" w:rsidR="006C3AAE" w:rsidRPr="001252BA" w:rsidRDefault="006C3AAE" w:rsidP="002D5E2A">
            <w:pPr>
              <w:tabs>
                <w:tab w:val="left" w:pos="426"/>
                <w:tab w:val="left" w:pos="5040"/>
              </w:tabs>
              <w:spacing w:after="40"/>
              <w:jc w:val="both"/>
              <w:rPr>
                <w:rFonts w:eastAsia="Calibri"/>
                <w:szCs w:val="26"/>
              </w:rPr>
            </w:pPr>
            <w:r w:rsidRPr="001252BA">
              <w:rPr>
                <w:rFonts w:eastAsia="Calibri"/>
                <w:szCs w:val="26"/>
              </w:rPr>
              <w:t>- Có tâm hồn trong sáng, có ước mơ riêng</w:t>
            </w:r>
          </w:p>
          <w:p w14:paraId="1ECE1621" w14:textId="77777777" w:rsidR="006C3AAE" w:rsidRPr="001252BA" w:rsidRDefault="006C3AAE" w:rsidP="002D5E2A">
            <w:pPr>
              <w:tabs>
                <w:tab w:val="left" w:pos="426"/>
                <w:tab w:val="left" w:pos="5040"/>
              </w:tabs>
              <w:spacing w:after="40"/>
              <w:jc w:val="both"/>
              <w:rPr>
                <w:rFonts w:eastAsia="Calibri"/>
                <w:b/>
                <w:szCs w:val="26"/>
              </w:rPr>
            </w:pPr>
            <w:r w:rsidRPr="001252BA">
              <w:rPr>
                <w:rFonts w:eastAsia="Calibri"/>
                <w:szCs w:val="26"/>
              </w:rPr>
              <w:t>- Có suy nghĩ độc lập, mạnh mẽ, quyết đoán, bản lĩnh</w:t>
            </w:r>
          </w:p>
        </w:tc>
        <w:tc>
          <w:tcPr>
            <w:tcW w:w="854" w:type="dxa"/>
          </w:tcPr>
          <w:p w14:paraId="6333A14A" w14:textId="77777777" w:rsidR="006C3AAE" w:rsidRPr="001252BA" w:rsidRDefault="006C3AAE" w:rsidP="002D5E2A">
            <w:pPr>
              <w:tabs>
                <w:tab w:val="left" w:pos="5040"/>
              </w:tabs>
              <w:spacing w:after="40"/>
              <w:jc w:val="center"/>
              <w:rPr>
                <w:szCs w:val="26"/>
              </w:rPr>
            </w:pPr>
            <w:r w:rsidRPr="001252BA">
              <w:rPr>
                <w:szCs w:val="26"/>
              </w:rPr>
              <w:t>1,0</w:t>
            </w:r>
          </w:p>
        </w:tc>
      </w:tr>
      <w:tr w:rsidR="006C3AAE" w:rsidRPr="001252BA" w14:paraId="5926F432" w14:textId="77777777" w:rsidTr="009E555C">
        <w:tc>
          <w:tcPr>
            <w:tcW w:w="880" w:type="dxa"/>
            <w:vMerge/>
          </w:tcPr>
          <w:p w14:paraId="23DDC17B" w14:textId="77777777" w:rsidR="006C3AAE" w:rsidRPr="001252BA" w:rsidRDefault="006C3AAE" w:rsidP="002D5E2A">
            <w:pPr>
              <w:tabs>
                <w:tab w:val="left" w:pos="5040"/>
              </w:tabs>
              <w:spacing w:after="40"/>
              <w:jc w:val="center"/>
              <w:rPr>
                <w:b/>
                <w:bCs/>
                <w:szCs w:val="26"/>
              </w:rPr>
            </w:pPr>
          </w:p>
        </w:tc>
        <w:tc>
          <w:tcPr>
            <w:tcW w:w="708" w:type="dxa"/>
          </w:tcPr>
          <w:p w14:paraId="0D544F0C" w14:textId="77777777" w:rsidR="006C3AAE" w:rsidRPr="001252BA" w:rsidRDefault="006C3AAE" w:rsidP="002D5E2A">
            <w:pPr>
              <w:tabs>
                <w:tab w:val="left" w:pos="5040"/>
              </w:tabs>
              <w:spacing w:after="40"/>
              <w:jc w:val="center"/>
              <w:rPr>
                <w:b/>
                <w:bCs/>
                <w:szCs w:val="26"/>
              </w:rPr>
            </w:pPr>
            <w:r w:rsidRPr="001252BA">
              <w:rPr>
                <w:b/>
                <w:bCs/>
                <w:szCs w:val="26"/>
              </w:rPr>
              <w:t>4</w:t>
            </w:r>
          </w:p>
        </w:tc>
        <w:tc>
          <w:tcPr>
            <w:tcW w:w="7180" w:type="dxa"/>
          </w:tcPr>
          <w:p w14:paraId="76693E25" w14:textId="77777777" w:rsidR="006C3AAE" w:rsidRPr="001252BA" w:rsidRDefault="006C3AAE" w:rsidP="002D5E2A">
            <w:pPr>
              <w:tabs>
                <w:tab w:val="left" w:pos="5040"/>
              </w:tabs>
              <w:spacing w:after="40"/>
              <w:jc w:val="both"/>
              <w:rPr>
                <w:rFonts w:eastAsia="Calibri"/>
                <w:szCs w:val="26"/>
              </w:rPr>
            </w:pPr>
            <w:r w:rsidRPr="001252BA">
              <w:rPr>
                <w:rFonts w:eastAsia="Calibri"/>
                <w:szCs w:val="26"/>
              </w:rPr>
              <w:t>- Ý nghĩa các cụm từ “nhà của con” trong lời cậu bé</w:t>
            </w:r>
          </w:p>
          <w:p w14:paraId="3E8219E3" w14:textId="77777777" w:rsidR="006C3AAE" w:rsidRPr="001252BA" w:rsidRDefault="006C3AAE" w:rsidP="002D5E2A">
            <w:pPr>
              <w:tabs>
                <w:tab w:val="left" w:pos="5040"/>
              </w:tabs>
              <w:spacing w:after="40"/>
              <w:jc w:val="both"/>
              <w:rPr>
                <w:rFonts w:eastAsia="Calibri"/>
                <w:szCs w:val="26"/>
              </w:rPr>
            </w:pPr>
            <w:r w:rsidRPr="001252BA">
              <w:rPr>
                <w:rFonts w:eastAsia="Calibri"/>
                <w:szCs w:val="26"/>
              </w:rPr>
              <w:t>+ Nghĩa đen:là mô hình thiết kế ngôi nhà đồ chơi bằng nhựa do cậu bé lắp ghép.</w:t>
            </w:r>
          </w:p>
          <w:p w14:paraId="2027EA77" w14:textId="77777777" w:rsidR="006C3AAE" w:rsidRPr="001252BA" w:rsidRDefault="006C3AAE" w:rsidP="002D5E2A">
            <w:pPr>
              <w:tabs>
                <w:tab w:val="left" w:pos="5040"/>
              </w:tabs>
              <w:spacing w:after="40"/>
              <w:jc w:val="both"/>
              <w:rPr>
                <w:rFonts w:eastAsia="Calibri"/>
                <w:szCs w:val="26"/>
              </w:rPr>
            </w:pPr>
            <w:r w:rsidRPr="001252BA">
              <w:rPr>
                <w:rFonts w:eastAsia="Calibri"/>
                <w:szCs w:val="26"/>
              </w:rPr>
              <w:t>+ Nghĩa bóng: chỉ ước mơ, suy nghĩ, dự định, kế hoạch cuộc đời riêng của cậu bé.</w:t>
            </w:r>
          </w:p>
          <w:p w14:paraId="365A9845" w14:textId="77777777" w:rsidR="006C3AAE" w:rsidRPr="001252BA" w:rsidRDefault="006C3AAE" w:rsidP="002D5E2A">
            <w:pPr>
              <w:tabs>
                <w:tab w:val="left" w:pos="5040"/>
              </w:tabs>
              <w:spacing w:after="40"/>
              <w:jc w:val="both"/>
              <w:rPr>
                <w:rFonts w:eastAsia="Calibri"/>
                <w:szCs w:val="26"/>
              </w:rPr>
            </w:pPr>
            <w:r w:rsidRPr="001252BA">
              <w:rPr>
                <w:rFonts w:eastAsia="Calibri"/>
                <w:szCs w:val="26"/>
              </w:rPr>
              <w:t xml:space="preserve"> - Ý nghĩa cụm từ“ngôi nhà của tôi” trong lời người kể chuyện: mong muốn, kì vọng của người mẹ.</w:t>
            </w:r>
          </w:p>
        </w:tc>
        <w:tc>
          <w:tcPr>
            <w:tcW w:w="854" w:type="dxa"/>
          </w:tcPr>
          <w:p w14:paraId="4C905C04" w14:textId="77777777" w:rsidR="006C3AAE" w:rsidRPr="001252BA" w:rsidRDefault="006C3AAE" w:rsidP="002D5E2A">
            <w:pPr>
              <w:tabs>
                <w:tab w:val="left" w:pos="5040"/>
              </w:tabs>
              <w:spacing w:after="40"/>
              <w:jc w:val="center"/>
              <w:rPr>
                <w:szCs w:val="26"/>
              </w:rPr>
            </w:pPr>
            <w:r w:rsidRPr="001252BA">
              <w:rPr>
                <w:szCs w:val="26"/>
              </w:rPr>
              <w:t>1,0</w:t>
            </w:r>
          </w:p>
        </w:tc>
      </w:tr>
      <w:tr w:rsidR="006C3AAE" w:rsidRPr="001252BA" w14:paraId="5FA031A9" w14:textId="77777777" w:rsidTr="009E555C">
        <w:tc>
          <w:tcPr>
            <w:tcW w:w="880" w:type="dxa"/>
            <w:vMerge/>
          </w:tcPr>
          <w:p w14:paraId="46730DD6" w14:textId="77777777" w:rsidR="006C3AAE" w:rsidRPr="001252BA" w:rsidRDefault="006C3AAE" w:rsidP="002D5E2A">
            <w:pPr>
              <w:tabs>
                <w:tab w:val="left" w:pos="5040"/>
              </w:tabs>
              <w:spacing w:after="40"/>
              <w:jc w:val="center"/>
              <w:rPr>
                <w:b/>
                <w:bCs/>
                <w:szCs w:val="26"/>
              </w:rPr>
            </w:pPr>
          </w:p>
        </w:tc>
        <w:tc>
          <w:tcPr>
            <w:tcW w:w="708" w:type="dxa"/>
          </w:tcPr>
          <w:p w14:paraId="46E6A541" w14:textId="77777777" w:rsidR="006C3AAE" w:rsidRPr="001252BA" w:rsidRDefault="006C3AAE" w:rsidP="002D5E2A">
            <w:pPr>
              <w:tabs>
                <w:tab w:val="left" w:pos="5040"/>
              </w:tabs>
              <w:spacing w:after="40"/>
              <w:jc w:val="center"/>
              <w:rPr>
                <w:b/>
                <w:bCs/>
                <w:szCs w:val="26"/>
              </w:rPr>
            </w:pPr>
            <w:r w:rsidRPr="001252BA">
              <w:rPr>
                <w:b/>
                <w:bCs/>
                <w:szCs w:val="26"/>
              </w:rPr>
              <w:t>5</w:t>
            </w:r>
          </w:p>
        </w:tc>
        <w:tc>
          <w:tcPr>
            <w:tcW w:w="7180" w:type="dxa"/>
          </w:tcPr>
          <w:p w14:paraId="14290A46" w14:textId="7E238BCE" w:rsidR="006D4524" w:rsidRDefault="006D4524" w:rsidP="002D5E2A">
            <w:pPr>
              <w:tabs>
                <w:tab w:val="left" w:pos="5040"/>
              </w:tabs>
              <w:spacing w:after="40"/>
              <w:jc w:val="both"/>
              <w:rPr>
                <w:rFonts w:eastAsia="Calibri"/>
                <w:szCs w:val="26"/>
              </w:rPr>
            </w:pPr>
            <w:r>
              <w:rPr>
                <w:rFonts w:eastAsia="Calibri"/>
                <w:szCs w:val="26"/>
              </w:rPr>
              <w:t>HS trình bày được quan điểm riêng của bản thân và lí giải sao cho phù hợp, thuyết phục. Chấp nhận nhiều cách diễn đạt khác nhau, chẳng hạn:</w:t>
            </w:r>
          </w:p>
          <w:p w14:paraId="195E98A4" w14:textId="2C307CE3" w:rsidR="006C3AAE" w:rsidRPr="001252BA" w:rsidRDefault="006C3AAE" w:rsidP="002D5E2A">
            <w:pPr>
              <w:tabs>
                <w:tab w:val="left" w:pos="5040"/>
              </w:tabs>
              <w:spacing w:after="40"/>
              <w:jc w:val="both"/>
              <w:rPr>
                <w:rFonts w:eastAsia="Calibri"/>
                <w:szCs w:val="26"/>
              </w:rPr>
            </w:pPr>
            <w:r w:rsidRPr="001252BA">
              <w:rPr>
                <w:rFonts w:eastAsia="Calibri"/>
                <w:szCs w:val="26"/>
              </w:rPr>
              <w:t>- Thông điệp: con người sẽ được hạnh phúc nếu được sống với mong muốn suy nghĩ riêng của bản thân mình</w:t>
            </w:r>
            <w:r w:rsidR="00222301">
              <w:rPr>
                <w:rFonts w:eastAsia="Calibri"/>
                <w:szCs w:val="26"/>
              </w:rPr>
              <w:t>.</w:t>
            </w:r>
          </w:p>
          <w:p w14:paraId="5D127FE0" w14:textId="3E58D05B" w:rsidR="006C3AAE" w:rsidRPr="001252BA" w:rsidRDefault="006C3AAE" w:rsidP="002D5E2A">
            <w:pPr>
              <w:tabs>
                <w:tab w:val="left" w:pos="5040"/>
              </w:tabs>
              <w:spacing w:after="40"/>
              <w:jc w:val="both"/>
              <w:rPr>
                <w:szCs w:val="26"/>
              </w:rPr>
            </w:pPr>
            <w:r w:rsidRPr="001252BA">
              <w:rPr>
                <w:rFonts w:eastAsia="Calibri"/>
                <w:szCs w:val="26"/>
              </w:rPr>
              <w:t>- Lí giải</w:t>
            </w:r>
            <w:r w:rsidR="006D4524">
              <w:rPr>
                <w:rFonts w:eastAsia="Calibri"/>
                <w:szCs w:val="26"/>
              </w:rPr>
              <w:t xml:space="preserve">: mỗi người đều có suy nghĩ riêng, sở thích, năng lực cũng như mong muốn của riêng mình. </w:t>
            </w:r>
            <w:r w:rsidR="00222301">
              <w:rPr>
                <w:rFonts w:eastAsia="Calibri"/>
                <w:szCs w:val="26"/>
              </w:rPr>
              <w:t>Chỉ khi được sống với những sở thích riêng, phát huy được khả năng của bản thân theo con đường mà mình đã chọn thì con người mới được hạnh phúc</w:t>
            </w:r>
            <w:r w:rsidR="00CE3CDE">
              <w:rPr>
                <w:rFonts w:eastAsia="Calibri"/>
                <w:szCs w:val="26"/>
              </w:rPr>
              <w:t>…</w:t>
            </w:r>
          </w:p>
        </w:tc>
        <w:tc>
          <w:tcPr>
            <w:tcW w:w="854" w:type="dxa"/>
          </w:tcPr>
          <w:p w14:paraId="29C0AC56" w14:textId="77777777" w:rsidR="006C3AAE" w:rsidRPr="001252BA" w:rsidRDefault="006C3AAE" w:rsidP="002D5E2A">
            <w:pPr>
              <w:tabs>
                <w:tab w:val="left" w:pos="5040"/>
              </w:tabs>
              <w:spacing w:after="40"/>
              <w:jc w:val="center"/>
              <w:rPr>
                <w:szCs w:val="26"/>
              </w:rPr>
            </w:pPr>
            <w:r w:rsidRPr="001252BA">
              <w:rPr>
                <w:szCs w:val="26"/>
              </w:rPr>
              <w:t>1,0</w:t>
            </w:r>
          </w:p>
        </w:tc>
      </w:tr>
      <w:tr w:rsidR="006C3AAE" w:rsidRPr="001252BA" w14:paraId="305659B6" w14:textId="77777777" w:rsidTr="009E555C">
        <w:tc>
          <w:tcPr>
            <w:tcW w:w="880" w:type="dxa"/>
            <w:vMerge w:val="restart"/>
          </w:tcPr>
          <w:p w14:paraId="1F9E191B" w14:textId="77777777" w:rsidR="006C3AAE" w:rsidRPr="001252BA" w:rsidRDefault="006C3AAE" w:rsidP="002D5E2A">
            <w:pPr>
              <w:tabs>
                <w:tab w:val="left" w:pos="5040"/>
              </w:tabs>
              <w:spacing w:after="40"/>
              <w:jc w:val="center"/>
              <w:rPr>
                <w:b/>
                <w:bCs/>
                <w:szCs w:val="26"/>
              </w:rPr>
            </w:pPr>
            <w:r w:rsidRPr="001252BA">
              <w:rPr>
                <w:b/>
                <w:bCs/>
                <w:szCs w:val="26"/>
              </w:rPr>
              <w:t>II</w:t>
            </w:r>
          </w:p>
        </w:tc>
        <w:tc>
          <w:tcPr>
            <w:tcW w:w="708" w:type="dxa"/>
          </w:tcPr>
          <w:p w14:paraId="0F35EC31" w14:textId="77777777" w:rsidR="006C3AAE" w:rsidRPr="001252BA" w:rsidRDefault="006C3AAE" w:rsidP="002D5E2A">
            <w:pPr>
              <w:tabs>
                <w:tab w:val="left" w:pos="5040"/>
              </w:tabs>
              <w:spacing w:after="40"/>
              <w:jc w:val="center"/>
              <w:rPr>
                <w:b/>
                <w:bCs/>
                <w:szCs w:val="26"/>
              </w:rPr>
            </w:pPr>
          </w:p>
        </w:tc>
        <w:tc>
          <w:tcPr>
            <w:tcW w:w="7180" w:type="dxa"/>
          </w:tcPr>
          <w:p w14:paraId="22B2BCF0" w14:textId="77777777" w:rsidR="006C3AAE" w:rsidRPr="001252BA" w:rsidRDefault="006C3AAE" w:rsidP="002D5E2A">
            <w:pPr>
              <w:tabs>
                <w:tab w:val="left" w:pos="5040"/>
              </w:tabs>
              <w:spacing w:after="40"/>
              <w:jc w:val="both"/>
              <w:rPr>
                <w:b/>
                <w:bCs/>
                <w:szCs w:val="26"/>
              </w:rPr>
            </w:pPr>
            <w:r w:rsidRPr="001252BA">
              <w:rPr>
                <w:b/>
                <w:bCs/>
                <w:szCs w:val="26"/>
              </w:rPr>
              <w:t>VIẾT</w:t>
            </w:r>
          </w:p>
        </w:tc>
        <w:tc>
          <w:tcPr>
            <w:tcW w:w="854" w:type="dxa"/>
          </w:tcPr>
          <w:p w14:paraId="3E071250" w14:textId="77777777" w:rsidR="006C3AAE" w:rsidRPr="001252BA" w:rsidRDefault="006C3AAE" w:rsidP="002D5E2A">
            <w:pPr>
              <w:tabs>
                <w:tab w:val="left" w:pos="5040"/>
              </w:tabs>
              <w:spacing w:after="40"/>
              <w:jc w:val="center"/>
              <w:rPr>
                <w:b/>
                <w:bCs/>
                <w:szCs w:val="26"/>
              </w:rPr>
            </w:pPr>
            <w:r w:rsidRPr="001252BA">
              <w:rPr>
                <w:b/>
                <w:bCs/>
                <w:szCs w:val="26"/>
              </w:rPr>
              <w:t>6,0</w:t>
            </w:r>
          </w:p>
        </w:tc>
      </w:tr>
      <w:tr w:rsidR="006C3AAE" w:rsidRPr="001252BA" w14:paraId="586CA1BB" w14:textId="77777777" w:rsidTr="009E555C">
        <w:tc>
          <w:tcPr>
            <w:tcW w:w="880" w:type="dxa"/>
            <w:vMerge/>
          </w:tcPr>
          <w:p w14:paraId="7BBC5C00" w14:textId="77777777" w:rsidR="006C3AAE" w:rsidRPr="001252BA" w:rsidRDefault="006C3AAE" w:rsidP="002D5E2A">
            <w:pPr>
              <w:tabs>
                <w:tab w:val="left" w:pos="5040"/>
              </w:tabs>
              <w:spacing w:after="40"/>
              <w:jc w:val="center"/>
              <w:rPr>
                <w:b/>
                <w:bCs/>
                <w:szCs w:val="26"/>
              </w:rPr>
            </w:pPr>
          </w:p>
        </w:tc>
        <w:tc>
          <w:tcPr>
            <w:tcW w:w="708" w:type="dxa"/>
            <w:vMerge w:val="restart"/>
          </w:tcPr>
          <w:p w14:paraId="042277BF" w14:textId="77777777" w:rsidR="006C3AAE" w:rsidRPr="001252BA" w:rsidRDefault="006C3AAE" w:rsidP="002D5E2A">
            <w:pPr>
              <w:tabs>
                <w:tab w:val="left" w:pos="5040"/>
              </w:tabs>
              <w:spacing w:after="40"/>
              <w:jc w:val="center"/>
              <w:rPr>
                <w:b/>
                <w:bCs/>
                <w:szCs w:val="26"/>
              </w:rPr>
            </w:pPr>
            <w:r w:rsidRPr="001252BA">
              <w:rPr>
                <w:b/>
                <w:bCs/>
                <w:szCs w:val="26"/>
              </w:rPr>
              <w:t>1</w:t>
            </w:r>
          </w:p>
        </w:tc>
        <w:tc>
          <w:tcPr>
            <w:tcW w:w="7180" w:type="dxa"/>
          </w:tcPr>
          <w:p w14:paraId="395884B9" w14:textId="49445915" w:rsidR="006C3AAE" w:rsidRPr="001252BA" w:rsidRDefault="00E8616B" w:rsidP="002D5E2A">
            <w:pPr>
              <w:tabs>
                <w:tab w:val="left" w:pos="5040"/>
              </w:tabs>
              <w:spacing w:after="40"/>
              <w:jc w:val="both"/>
              <w:rPr>
                <w:b/>
                <w:szCs w:val="26"/>
              </w:rPr>
            </w:pPr>
            <w:r w:rsidRPr="001252BA">
              <w:rPr>
                <w:b/>
                <w:szCs w:val="26"/>
              </w:rPr>
              <w:t xml:space="preserve"> </w:t>
            </w:r>
            <w:r w:rsidR="006C3AAE" w:rsidRPr="001252BA">
              <w:rPr>
                <w:rFonts w:eastAsia="Calibri"/>
                <w:b/>
                <w:szCs w:val="26"/>
              </w:rPr>
              <w:t xml:space="preserve"> </w:t>
            </w:r>
            <w:r w:rsidRPr="001252BA">
              <w:rPr>
                <w:rFonts w:eastAsia="Times New Roman"/>
                <w:b/>
                <w:szCs w:val="26"/>
              </w:rPr>
              <w:t xml:space="preserve">Viết đoạn văn nghị luận (khoảng 200 chữ) trình bày cảm nhận về </w:t>
            </w:r>
            <w:r w:rsidRPr="001252BA">
              <w:rPr>
                <w:b/>
                <w:bCs/>
                <w:szCs w:val="26"/>
              </w:rPr>
              <w:t>hình tượng đất nước được thể hiện trong đoạn thơ</w:t>
            </w:r>
          </w:p>
        </w:tc>
        <w:tc>
          <w:tcPr>
            <w:tcW w:w="854" w:type="dxa"/>
          </w:tcPr>
          <w:p w14:paraId="13E878BD" w14:textId="77777777" w:rsidR="006C3AAE" w:rsidRPr="001252BA" w:rsidRDefault="006C3AAE" w:rsidP="002D5E2A">
            <w:pPr>
              <w:tabs>
                <w:tab w:val="left" w:pos="5040"/>
              </w:tabs>
              <w:spacing w:after="40"/>
              <w:jc w:val="center"/>
              <w:rPr>
                <w:b/>
                <w:bCs/>
                <w:i/>
                <w:iCs/>
                <w:szCs w:val="26"/>
              </w:rPr>
            </w:pPr>
            <w:r w:rsidRPr="001252BA">
              <w:rPr>
                <w:b/>
                <w:bCs/>
                <w:i/>
                <w:iCs/>
                <w:szCs w:val="26"/>
              </w:rPr>
              <w:t>2,0</w:t>
            </w:r>
          </w:p>
        </w:tc>
      </w:tr>
      <w:tr w:rsidR="006C3AAE" w:rsidRPr="001252BA" w14:paraId="2EFDF114" w14:textId="77777777" w:rsidTr="009E555C">
        <w:tc>
          <w:tcPr>
            <w:tcW w:w="880" w:type="dxa"/>
            <w:vMerge/>
          </w:tcPr>
          <w:p w14:paraId="5A85702E" w14:textId="77777777" w:rsidR="006C3AAE" w:rsidRPr="001252BA" w:rsidRDefault="006C3AAE" w:rsidP="002D5E2A">
            <w:pPr>
              <w:tabs>
                <w:tab w:val="left" w:pos="5040"/>
              </w:tabs>
              <w:spacing w:after="40"/>
              <w:jc w:val="center"/>
              <w:rPr>
                <w:b/>
                <w:bCs/>
                <w:szCs w:val="26"/>
              </w:rPr>
            </w:pPr>
          </w:p>
        </w:tc>
        <w:tc>
          <w:tcPr>
            <w:tcW w:w="708" w:type="dxa"/>
            <w:vMerge/>
          </w:tcPr>
          <w:p w14:paraId="4C2D681B" w14:textId="77777777" w:rsidR="006C3AAE" w:rsidRPr="001252BA" w:rsidRDefault="006C3AAE" w:rsidP="002D5E2A">
            <w:pPr>
              <w:tabs>
                <w:tab w:val="left" w:pos="5040"/>
              </w:tabs>
              <w:spacing w:after="40"/>
              <w:jc w:val="center"/>
              <w:rPr>
                <w:b/>
                <w:bCs/>
                <w:szCs w:val="26"/>
              </w:rPr>
            </w:pPr>
          </w:p>
        </w:tc>
        <w:tc>
          <w:tcPr>
            <w:tcW w:w="7180" w:type="dxa"/>
          </w:tcPr>
          <w:p w14:paraId="04FFB405" w14:textId="77777777" w:rsidR="006C3AAE" w:rsidRPr="001252BA" w:rsidRDefault="006C3AAE" w:rsidP="002D5E2A">
            <w:pPr>
              <w:tabs>
                <w:tab w:val="left" w:pos="5040"/>
              </w:tabs>
              <w:spacing w:after="40"/>
              <w:jc w:val="both"/>
              <w:rPr>
                <w:i/>
                <w:iCs/>
                <w:szCs w:val="26"/>
              </w:rPr>
            </w:pPr>
            <w:r w:rsidRPr="001252BA">
              <w:rPr>
                <w:i/>
                <w:iCs/>
                <w:szCs w:val="26"/>
              </w:rPr>
              <w:t>a. Xác định được yêu cầu về hình thức, dung lượng của đoạn văn</w:t>
            </w:r>
          </w:p>
          <w:p w14:paraId="60A9DFFB" w14:textId="77777777" w:rsidR="006C3AAE" w:rsidRPr="001252BA" w:rsidRDefault="006C3AAE" w:rsidP="002D5E2A">
            <w:pPr>
              <w:tabs>
                <w:tab w:val="left" w:pos="5040"/>
              </w:tabs>
              <w:spacing w:after="40"/>
              <w:jc w:val="both"/>
              <w:rPr>
                <w:szCs w:val="26"/>
              </w:rPr>
            </w:pPr>
            <w:r w:rsidRPr="001252BA">
              <w:rPr>
                <w:szCs w:val="26"/>
              </w:rPr>
              <w:t xml:space="preserve">Xác định đúng yêu cầu về hình thức và dung lượng (khoảng 200 chữ) của đoạn văn. Thí sinh có thể trình bày đoạn văn theo cách diễn dịch, quy nạp, tổng-phân-hợp, móc xích hoặc song hành. </w:t>
            </w:r>
          </w:p>
        </w:tc>
        <w:tc>
          <w:tcPr>
            <w:tcW w:w="854" w:type="dxa"/>
          </w:tcPr>
          <w:p w14:paraId="70029AEA" w14:textId="77777777" w:rsidR="006C3AAE" w:rsidRPr="001252BA" w:rsidRDefault="006C3AAE" w:rsidP="002D5E2A">
            <w:pPr>
              <w:tabs>
                <w:tab w:val="left" w:pos="5040"/>
              </w:tabs>
              <w:spacing w:after="40"/>
              <w:jc w:val="center"/>
              <w:rPr>
                <w:szCs w:val="26"/>
              </w:rPr>
            </w:pPr>
            <w:r w:rsidRPr="001252BA">
              <w:rPr>
                <w:szCs w:val="26"/>
              </w:rPr>
              <w:t>0,25</w:t>
            </w:r>
          </w:p>
        </w:tc>
      </w:tr>
      <w:tr w:rsidR="006C3AAE" w:rsidRPr="001252BA" w14:paraId="355A3FF1" w14:textId="77777777" w:rsidTr="009E555C">
        <w:tc>
          <w:tcPr>
            <w:tcW w:w="880" w:type="dxa"/>
            <w:vMerge/>
          </w:tcPr>
          <w:p w14:paraId="5F165FA9" w14:textId="77777777" w:rsidR="006C3AAE" w:rsidRPr="001252BA" w:rsidRDefault="006C3AAE" w:rsidP="002D5E2A">
            <w:pPr>
              <w:tabs>
                <w:tab w:val="left" w:pos="5040"/>
              </w:tabs>
              <w:spacing w:after="40"/>
              <w:jc w:val="center"/>
              <w:rPr>
                <w:b/>
                <w:bCs/>
                <w:szCs w:val="26"/>
              </w:rPr>
            </w:pPr>
          </w:p>
        </w:tc>
        <w:tc>
          <w:tcPr>
            <w:tcW w:w="708" w:type="dxa"/>
            <w:vMerge/>
          </w:tcPr>
          <w:p w14:paraId="7860B699" w14:textId="77777777" w:rsidR="006C3AAE" w:rsidRPr="001252BA" w:rsidRDefault="006C3AAE" w:rsidP="002D5E2A">
            <w:pPr>
              <w:tabs>
                <w:tab w:val="left" w:pos="5040"/>
              </w:tabs>
              <w:spacing w:after="40"/>
              <w:jc w:val="center"/>
              <w:rPr>
                <w:b/>
                <w:bCs/>
                <w:szCs w:val="26"/>
              </w:rPr>
            </w:pPr>
          </w:p>
        </w:tc>
        <w:tc>
          <w:tcPr>
            <w:tcW w:w="7180" w:type="dxa"/>
          </w:tcPr>
          <w:p w14:paraId="020060C5" w14:textId="7F75505C" w:rsidR="006C3AAE" w:rsidRPr="001252BA" w:rsidRDefault="006C3AAE" w:rsidP="002D5E2A">
            <w:pPr>
              <w:tabs>
                <w:tab w:val="left" w:pos="5040"/>
              </w:tabs>
              <w:spacing w:after="40"/>
              <w:jc w:val="both"/>
              <w:rPr>
                <w:i/>
                <w:iCs/>
                <w:szCs w:val="26"/>
              </w:rPr>
            </w:pPr>
            <w:r w:rsidRPr="001252BA">
              <w:rPr>
                <w:i/>
                <w:iCs/>
                <w:szCs w:val="26"/>
              </w:rPr>
              <w:t xml:space="preserve">b. Xác định đúng vấn đề cần nghị luận: </w:t>
            </w:r>
            <w:r w:rsidR="00E8616B" w:rsidRPr="001252BA">
              <w:rPr>
                <w:bCs/>
                <w:szCs w:val="26"/>
              </w:rPr>
              <w:t xml:space="preserve">Hình tượng đất nước được thể hiện trong đoạn thơ </w:t>
            </w:r>
          </w:p>
        </w:tc>
        <w:tc>
          <w:tcPr>
            <w:tcW w:w="854" w:type="dxa"/>
          </w:tcPr>
          <w:p w14:paraId="638D0DE0" w14:textId="77777777" w:rsidR="006C3AAE" w:rsidRPr="001252BA" w:rsidRDefault="006C3AAE" w:rsidP="002D5E2A">
            <w:pPr>
              <w:tabs>
                <w:tab w:val="left" w:pos="5040"/>
              </w:tabs>
              <w:spacing w:after="40"/>
              <w:jc w:val="center"/>
              <w:rPr>
                <w:szCs w:val="26"/>
              </w:rPr>
            </w:pPr>
            <w:r w:rsidRPr="001252BA">
              <w:rPr>
                <w:szCs w:val="26"/>
              </w:rPr>
              <w:t>0,25</w:t>
            </w:r>
          </w:p>
        </w:tc>
      </w:tr>
      <w:tr w:rsidR="006C3AAE" w:rsidRPr="001252BA" w14:paraId="1A48C8C8" w14:textId="77777777" w:rsidTr="009E555C">
        <w:tc>
          <w:tcPr>
            <w:tcW w:w="880" w:type="dxa"/>
            <w:vMerge/>
          </w:tcPr>
          <w:p w14:paraId="6253CACE" w14:textId="77777777" w:rsidR="006C3AAE" w:rsidRPr="001252BA" w:rsidRDefault="006C3AAE" w:rsidP="002D5E2A">
            <w:pPr>
              <w:tabs>
                <w:tab w:val="left" w:pos="5040"/>
              </w:tabs>
              <w:spacing w:after="40"/>
              <w:jc w:val="center"/>
              <w:rPr>
                <w:b/>
                <w:bCs/>
                <w:szCs w:val="26"/>
              </w:rPr>
            </w:pPr>
          </w:p>
        </w:tc>
        <w:tc>
          <w:tcPr>
            <w:tcW w:w="708" w:type="dxa"/>
            <w:vMerge/>
          </w:tcPr>
          <w:p w14:paraId="43981AE6" w14:textId="77777777" w:rsidR="006C3AAE" w:rsidRPr="001252BA" w:rsidRDefault="006C3AAE" w:rsidP="002D5E2A">
            <w:pPr>
              <w:tabs>
                <w:tab w:val="left" w:pos="5040"/>
              </w:tabs>
              <w:spacing w:after="40"/>
              <w:jc w:val="center"/>
              <w:rPr>
                <w:b/>
                <w:bCs/>
                <w:szCs w:val="26"/>
              </w:rPr>
            </w:pPr>
          </w:p>
        </w:tc>
        <w:tc>
          <w:tcPr>
            <w:tcW w:w="7180" w:type="dxa"/>
          </w:tcPr>
          <w:p w14:paraId="3D4CD022" w14:textId="77777777" w:rsidR="006C3AAE" w:rsidRPr="001252BA" w:rsidRDefault="006C3AAE" w:rsidP="002D5E2A">
            <w:pPr>
              <w:tabs>
                <w:tab w:val="left" w:pos="5040"/>
              </w:tabs>
              <w:spacing w:after="40"/>
              <w:jc w:val="both"/>
              <w:rPr>
                <w:i/>
                <w:iCs/>
                <w:szCs w:val="26"/>
              </w:rPr>
            </w:pPr>
            <w:r w:rsidRPr="001252BA">
              <w:rPr>
                <w:i/>
                <w:iCs/>
                <w:szCs w:val="26"/>
              </w:rPr>
              <w:t>c. Đề xuất được hệ thống ý phù hợp để làm rõ vấn đề nghị luận</w:t>
            </w:r>
          </w:p>
          <w:p w14:paraId="46D97561" w14:textId="77777777" w:rsidR="006C3AAE" w:rsidRPr="001252BA" w:rsidRDefault="006C3AAE" w:rsidP="002D5E2A">
            <w:pPr>
              <w:tabs>
                <w:tab w:val="left" w:pos="5040"/>
              </w:tabs>
              <w:spacing w:after="40"/>
              <w:jc w:val="both"/>
              <w:rPr>
                <w:szCs w:val="26"/>
              </w:rPr>
            </w:pPr>
            <w:r w:rsidRPr="001252BA">
              <w:rPr>
                <w:szCs w:val="26"/>
              </w:rPr>
              <w:t xml:space="preserve">Sau đây là một số gợi ý: </w:t>
            </w:r>
          </w:p>
          <w:p w14:paraId="40765D1B" w14:textId="77777777" w:rsidR="00E8616B" w:rsidRPr="001252BA" w:rsidRDefault="00E8616B" w:rsidP="002D5E2A">
            <w:pPr>
              <w:pStyle w:val="NoSpacing"/>
              <w:spacing w:after="40"/>
              <w:jc w:val="both"/>
              <w:rPr>
                <w:rFonts w:cs="Times New Roman"/>
                <w:sz w:val="26"/>
                <w:szCs w:val="26"/>
              </w:rPr>
            </w:pPr>
            <w:r w:rsidRPr="001252BA">
              <w:rPr>
                <w:rFonts w:cs="Times New Roman"/>
                <w:sz w:val="26"/>
                <w:szCs w:val="26"/>
              </w:rPr>
              <w:t>- Đất nước, theo quan niệm của tác giả, là những gì rất gần gũi, thân thuộc với cuộc sống của mỗi con người:</w:t>
            </w:r>
          </w:p>
          <w:p w14:paraId="17DEBE16" w14:textId="77777777" w:rsidR="00E8616B" w:rsidRPr="001252BA" w:rsidRDefault="00E8616B" w:rsidP="002D5E2A">
            <w:pPr>
              <w:pStyle w:val="NoSpacing"/>
              <w:spacing w:after="40"/>
              <w:jc w:val="both"/>
              <w:rPr>
                <w:rFonts w:cs="Times New Roman"/>
                <w:sz w:val="26"/>
                <w:szCs w:val="26"/>
              </w:rPr>
            </w:pPr>
            <w:r w:rsidRPr="001252BA">
              <w:rPr>
                <w:rFonts w:cs="Times New Roman"/>
                <w:sz w:val="26"/>
                <w:szCs w:val="26"/>
              </w:rPr>
              <w:t>+ Đất nước là những sự vật thân thuộc: chú dế mèn, trái bồ kết, tiếng gà gáy, con đường đi học, cây cỏ không tên.</w:t>
            </w:r>
          </w:p>
          <w:p w14:paraId="572F0D56" w14:textId="77777777" w:rsidR="00E8616B" w:rsidRPr="001252BA" w:rsidRDefault="00E8616B" w:rsidP="002D5E2A">
            <w:pPr>
              <w:pStyle w:val="NoSpacing"/>
              <w:spacing w:after="40"/>
              <w:jc w:val="both"/>
              <w:rPr>
                <w:rFonts w:cs="Times New Roman"/>
                <w:sz w:val="26"/>
                <w:szCs w:val="26"/>
              </w:rPr>
            </w:pPr>
            <w:r w:rsidRPr="001252BA">
              <w:rPr>
                <w:rFonts w:cs="Times New Roman"/>
                <w:sz w:val="26"/>
                <w:szCs w:val="26"/>
              </w:rPr>
              <w:t>+ Đất nước là những người nông dân bình dị, vô danh, suốt một đời thầm lặng, lam lũ vất vả nhưng cũng sẵn sàng xả thân vì Tổ quốc (đối đầu cùng giông bão). Đất nước gắn liền với hình ảnh người con gái ta yêu, là mối tình đầu đầy thơ mộng.</w:t>
            </w:r>
          </w:p>
          <w:p w14:paraId="4257A73D" w14:textId="431F70B0" w:rsidR="006C3AAE" w:rsidRPr="001252BA" w:rsidRDefault="00E8616B" w:rsidP="002D5E2A">
            <w:pPr>
              <w:tabs>
                <w:tab w:val="left" w:pos="5040"/>
              </w:tabs>
              <w:spacing w:after="40"/>
              <w:jc w:val="both"/>
              <w:rPr>
                <w:rFonts w:eastAsia="Times New Roman"/>
                <w:szCs w:val="26"/>
                <w:lang w:eastAsia="ko-KR"/>
              </w:rPr>
            </w:pPr>
            <w:r w:rsidRPr="001252BA">
              <w:rPr>
                <w:szCs w:val="26"/>
              </w:rPr>
              <w:t>- Cách cảm nhận của tác giả về đất nước thật độc đáo, làm cho đất nước vốn là một khái niệm trừu tượng, xa xôi bỗng trở nên gần gũi, cụ thể và thấm đẫm trong mỗi con người.</w:t>
            </w:r>
          </w:p>
        </w:tc>
        <w:tc>
          <w:tcPr>
            <w:tcW w:w="854" w:type="dxa"/>
          </w:tcPr>
          <w:p w14:paraId="37B79E83" w14:textId="77777777" w:rsidR="006C3AAE" w:rsidRPr="001252BA" w:rsidRDefault="006C3AAE" w:rsidP="002D5E2A">
            <w:pPr>
              <w:tabs>
                <w:tab w:val="left" w:pos="5040"/>
              </w:tabs>
              <w:spacing w:after="40"/>
              <w:jc w:val="center"/>
              <w:rPr>
                <w:szCs w:val="26"/>
              </w:rPr>
            </w:pPr>
            <w:r w:rsidRPr="001252BA">
              <w:rPr>
                <w:szCs w:val="26"/>
              </w:rPr>
              <w:t>0,75</w:t>
            </w:r>
          </w:p>
        </w:tc>
      </w:tr>
      <w:tr w:rsidR="006C3AAE" w:rsidRPr="001252BA" w14:paraId="1461038E" w14:textId="77777777" w:rsidTr="009E555C">
        <w:tc>
          <w:tcPr>
            <w:tcW w:w="880" w:type="dxa"/>
            <w:vMerge/>
          </w:tcPr>
          <w:p w14:paraId="754B552E" w14:textId="77777777" w:rsidR="006C3AAE" w:rsidRPr="001252BA" w:rsidRDefault="006C3AAE" w:rsidP="002D5E2A">
            <w:pPr>
              <w:tabs>
                <w:tab w:val="left" w:pos="5040"/>
              </w:tabs>
              <w:spacing w:after="40"/>
              <w:jc w:val="center"/>
              <w:rPr>
                <w:b/>
                <w:bCs/>
                <w:szCs w:val="26"/>
              </w:rPr>
            </w:pPr>
          </w:p>
        </w:tc>
        <w:tc>
          <w:tcPr>
            <w:tcW w:w="708" w:type="dxa"/>
            <w:vMerge/>
          </w:tcPr>
          <w:p w14:paraId="660FAC36" w14:textId="77777777" w:rsidR="006C3AAE" w:rsidRPr="001252BA" w:rsidRDefault="006C3AAE" w:rsidP="002D5E2A">
            <w:pPr>
              <w:tabs>
                <w:tab w:val="left" w:pos="5040"/>
              </w:tabs>
              <w:spacing w:after="40"/>
              <w:jc w:val="center"/>
              <w:rPr>
                <w:b/>
                <w:bCs/>
                <w:szCs w:val="26"/>
              </w:rPr>
            </w:pPr>
          </w:p>
        </w:tc>
        <w:tc>
          <w:tcPr>
            <w:tcW w:w="7180" w:type="dxa"/>
          </w:tcPr>
          <w:p w14:paraId="024E800B" w14:textId="77777777" w:rsidR="006C3AAE" w:rsidRPr="001252BA" w:rsidRDefault="006C3AAE" w:rsidP="002D5E2A">
            <w:pPr>
              <w:tabs>
                <w:tab w:val="left" w:pos="5040"/>
              </w:tabs>
              <w:spacing w:after="40"/>
              <w:jc w:val="both"/>
              <w:rPr>
                <w:i/>
                <w:iCs/>
                <w:szCs w:val="26"/>
              </w:rPr>
            </w:pPr>
            <w:r w:rsidRPr="001252BA">
              <w:rPr>
                <w:i/>
                <w:iCs/>
                <w:szCs w:val="26"/>
              </w:rPr>
              <w:t xml:space="preserve">d. Viết đoạn văn đảm bảo các yêu cầu sau: </w:t>
            </w:r>
          </w:p>
          <w:p w14:paraId="1892D31B" w14:textId="77777777" w:rsidR="006C3AAE" w:rsidRPr="001252BA" w:rsidRDefault="006C3AAE" w:rsidP="002D5E2A">
            <w:pPr>
              <w:tabs>
                <w:tab w:val="left" w:pos="5040"/>
              </w:tabs>
              <w:spacing w:after="40"/>
              <w:jc w:val="both"/>
              <w:rPr>
                <w:szCs w:val="26"/>
              </w:rPr>
            </w:pPr>
            <w:r w:rsidRPr="001252BA">
              <w:rPr>
                <w:szCs w:val="26"/>
              </w:rPr>
              <w:t>- Lựa chọn được các thao tác lập luận, phương thức biểu đạt phù hợp để triển khai vấn đề nghị luận.</w:t>
            </w:r>
          </w:p>
          <w:p w14:paraId="53B9739F" w14:textId="77777777" w:rsidR="006C3AAE" w:rsidRPr="001252BA" w:rsidRDefault="006C3AAE" w:rsidP="002D5E2A">
            <w:pPr>
              <w:tabs>
                <w:tab w:val="left" w:pos="5040"/>
              </w:tabs>
              <w:spacing w:after="40"/>
              <w:jc w:val="both"/>
              <w:rPr>
                <w:szCs w:val="26"/>
              </w:rPr>
            </w:pPr>
            <w:r w:rsidRPr="001252BA">
              <w:rPr>
                <w:szCs w:val="26"/>
              </w:rPr>
              <w:t xml:space="preserve">- Trình bày rõ quan điểm và hệ thống các ý. </w:t>
            </w:r>
          </w:p>
          <w:p w14:paraId="0C95902E" w14:textId="77777777" w:rsidR="006C3AAE" w:rsidRPr="001252BA" w:rsidRDefault="006C3AAE" w:rsidP="002D5E2A">
            <w:pPr>
              <w:tabs>
                <w:tab w:val="left" w:pos="5040"/>
              </w:tabs>
              <w:spacing w:after="40"/>
              <w:jc w:val="both"/>
              <w:rPr>
                <w:szCs w:val="26"/>
              </w:rPr>
            </w:pPr>
            <w:r w:rsidRPr="001252BA">
              <w:rPr>
                <w:szCs w:val="26"/>
              </w:rPr>
              <w:t xml:space="preserve">- Lập luận chặt chẽ, thuyết phục: lí lẽ xác đáng, bằng chứng tiêu biểu, phù hợp; kết hợp nhuần nhuyễn giữa lí lẽ và bằng chứng. </w:t>
            </w:r>
          </w:p>
        </w:tc>
        <w:tc>
          <w:tcPr>
            <w:tcW w:w="854" w:type="dxa"/>
          </w:tcPr>
          <w:p w14:paraId="60C8DA06" w14:textId="77777777" w:rsidR="006C3AAE" w:rsidRPr="001252BA" w:rsidRDefault="006C3AAE" w:rsidP="002D5E2A">
            <w:pPr>
              <w:tabs>
                <w:tab w:val="left" w:pos="5040"/>
              </w:tabs>
              <w:spacing w:after="40"/>
              <w:jc w:val="center"/>
              <w:rPr>
                <w:szCs w:val="26"/>
              </w:rPr>
            </w:pPr>
            <w:r w:rsidRPr="001252BA">
              <w:rPr>
                <w:szCs w:val="26"/>
              </w:rPr>
              <w:t>0,5</w:t>
            </w:r>
          </w:p>
        </w:tc>
      </w:tr>
      <w:tr w:rsidR="006C3AAE" w:rsidRPr="001252BA" w14:paraId="277F5EE1" w14:textId="77777777" w:rsidTr="009E555C">
        <w:tc>
          <w:tcPr>
            <w:tcW w:w="880" w:type="dxa"/>
            <w:vMerge/>
          </w:tcPr>
          <w:p w14:paraId="68D21D39" w14:textId="77777777" w:rsidR="006C3AAE" w:rsidRPr="001252BA" w:rsidRDefault="006C3AAE" w:rsidP="002D5E2A">
            <w:pPr>
              <w:tabs>
                <w:tab w:val="left" w:pos="5040"/>
              </w:tabs>
              <w:spacing w:after="40"/>
              <w:jc w:val="center"/>
              <w:rPr>
                <w:b/>
                <w:bCs/>
                <w:szCs w:val="26"/>
              </w:rPr>
            </w:pPr>
          </w:p>
        </w:tc>
        <w:tc>
          <w:tcPr>
            <w:tcW w:w="708" w:type="dxa"/>
            <w:vMerge/>
          </w:tcPr>
          <w:p w14:paraId="5FB80E37" w14:textId="77777777" w:rsidR="006C3AAE" w:rsidRPr="001252BA" w:rsidRDefault="006C3AAE" w:rsidP="002D5E2A">
            <w:pPr>
              <w:tabs>
                <w:tab w:val="left" w:pos="5040"/>
              </w:tabs>
              <w:spacing w:after="40"/>
              <w:jc w:val="center"/>
              <w:rPr>
                <w:b/>
                <w:bCs/>
                <w:szCs w:val="26"/>
              </w:rPr>
            </w:pPr>
          </w:p>
        </w:tc>
        <w:tc>
          <w:tcPr>
            <w:tcW w:w="7180" w:type="dxa"/>
          </w:tcPr>
          <w:p w14:paraId="33062D25" w14:textId="77777777" w:rsidR="006C3AAE" w:rsidRPr="001252BA" w:rsidRDefault="006C3AAE" w:rsidP="002D5E2A">
            <w:pPr>
              <w:tabs>
                <w:tab w:val="left" w:pos="5040"/>
              </w:tabs>
              <w:spacing w:after="40"/>
              <w:jc w:val="both"/>
              <w:rPr>
                <w:i/>
                <w:iCs/>
                <w:szCs w:val="26"/>
              </w:rPr>
            </w:pPr>
            <w:r w:rsidRPr="001252BA">
              <w:rPr>
                <w:i/>
                <w:iCs/>
                <w:szCs w:val="26"/>
              </w:rPr>
              <w:t>đ. Diễn đạt:</w:t>
            </w:r>
          </w:p>
          <w:p w14:paraId="0EFEC421" w14:textId="77777777" w:rsidR="006C3AAE" w:rsidRPr="001252BA" w:rsidRDefault="006C3AAE" w:rsidP="002D5E2A">
            <w:pPr>
              <w:tabs>
                <w:tab w:val="left" w:pos="5040"/>
              </w:tabs>
              <w:spacing w:after="40"/>
              <w:jc w:val="both"/>
              <w:rPr>
                <w:szCs w:val="26"/>
              </w:rPr>
            </w:pPr>
            <w:r w:rsidRPr="001252BA">
              <w:rPr>
                <w:szCs w:val="26"/>
              </w:rPr>
              <w:t xml:space="preserve">Đảm bảo chuẩn chính tả, dùng từ, ngữ pháp tiếng Việt, liên kết câu trong đoạn văn. </w:t>
            </w:r>
          </w:p>
        </w:tc>
        <w:tc>
          <w:tcPr>
            <w:tcW w:w="854" w:type="dxa"/>
          </w:tcPr>
          <w:p w14:paraId="5EB6D7BD" w14:textId="77777777" w:rsidR="006C3AAE" w:rsidRPr="001252BA" w:rsidRDefault="006C3AAE" w:rsidP="002D5E2A">
            <w:pPr>
              <w:tabs>
                <w:tab w:val="left" w:pos="5040"/>
              </w:tabs>
              <w:spacing w:after="40"/>
              <w:jc w:val="center"/>
              <w:rPr>
                <w:szCs w:val="26"/>
              </w:rPr>
            </w:pPr>
            <w:r w:rsidRPr="001252BA">
              <w:rPr>
                <w:szCs w:val="26"/>
              </w:rPr>
              <w:t>0,25</w:t>
            </w:r>
          </w:p>
        </w:tc>
      </w:tr>
      <w:tr w:rsidR="006C3AAE" w:rsidRPr="001252BA" w14:paraId="3C54B164" w14:textId="77777777" w:rsidTr="009E555C">
        <w:tc>
          <w:tcPr>
            <w:tcW w:w="880" w:type="dxa"/>
            <w:vMerge/>
          </w:tcPr>
          <w:p w14:paraId="5C67A2D2" w14:textId="77777777" w:rsidR="006C3AAE" w:rsidRPr="001252BA" w:rsidRDefault="006C3AAE" w:rsidP="002D5E2A">
            <w:pPr>
              <w:tabs>
                <w:tab w:val="left" w:pos="5040"/>
              </w:tabs>
              <w:spacing w:after="40"/>
              <w:jc w:val="center"/>
              <w:rPr>
                <w:b/>
                <w:bCs/>
                <w:szCs w:val="26"/>
              </w:rPr>
            </w:pPr>
          </w:p>
        </w:tc>
        <w:tc>
          <w:tcPr>
            <w:tcW w:w="708" w:type="dxa"/>
            <w:vMerge w:val="restart"/>
          </w:tcPr>
          <w:p w14:paraId="0EDE3E44" w14:textId="77777777" w:rsidR="006C3AAE" w:rsidRPr="001252BA" w:rsidRDefault="006C3AAE" w:rsidP="002D5E2A">
            <w:pPr>
              <w:tabs>
                <w:tab w:val="left" w:pos="5040"/>
              </w:tabs>
              <w:spacing w:after="40"/>
              <w:jc w:val="center"/>
              <w:rPr>
                <w:b/>
                <w:bCs/>
                <w:szCs w:val="26"/>
              </w:rPr>
            </w:pPr>
            <w:r w:rsidRPr="001252BA">
              <w:rPr>
                <w:b/>
                <w:bCs/>
                <w:szCs w:val="26"/>
              </w:rPr>
              <w:t>2</w:t>
            </w:r>
          </w:p>
        </w:tc>
        <w:tc>
          <w:tcPr>
            <w:tcW w:w="7180" w:type="dxa"/>
          </w:tcPr>
          <w:p w14:paraId="7F07605C" w14:textId="59EB07DE" w:rsidR="006C3AAE" w:rsidRPr="001252BA" w:rsidRDefault="006C3AAE" w:rsidP="002D5E2A">
            <w:pPr>
              <w:tabs>
                <w:tab w:val="left" w:pos="5040"/>
              </w:tabs>
              <w:spacing w:after="40"/>
              <w:jc w:val="both"/>
              <w:rPr>
                <w:b/>
                <w:bCs/>
                <w:szCs w:val="26"/>
              </w:rPr>
            </w:pPr>
            <w:r w:rsidRPr="001252BA">
              <w:rPr>
                <w:b/>
                <w:bCs/>
                <w:szCs w:val="26"/>
              </w:rPr>
              <w:t xml:space="preserve">Viết bài văn nghị luận (khoảng 600 chữ) </w:t>
            </w:r>
            <w:r w:rsidR="00CE3CDE">
              <w:rPr>
                <w:b/>
                <w:bCs/>
                <w:szCs w:val="26"/>
              </w:rPr>
              <w:t>để trả lời cho câu hỏi:</w:t>
            </w:r>
            <w:r w:rsidRPr="001252BA">
              <w:rPr>
                <w:b/>
                <w:bCs/>
                <w:szCs w:val="26"/>
              </w:rPr>
              <w:t xml:space="preserve"> Người trẻ hiện nay nên sống với ước mơ của mình hay sống theo kỳ vọng của cha mẹ?</w:t>
            </w:r>
          </w:p>
        </w:tc>
        <w:tc>
          <w:tcPr>
            <w:tcW w:w="854" w:type="dxa"/>
          </w:tcPr>
          <w:p w14:paraId="5908A953" w14:textId="77777777" w:rsidR="006C3AAE" w:rsidRPr="001252BA" w:rsidRDefault="006C3AAE" w:rsidP="002D5E2A">
            <w:pPr>
              <w:tabs>
                <w:tab w:val="left" w:pos="5040"/>
              </w:tabs>
              <w:spacing w:after="40"/>
              <w:jc w:val="center"/>
              <w:rPr>
                <w:b/>
                <w:bCs/>
                <w:i/>
                <w:iCs/>
                <w:szCs w:val="26"/>
              </w:rPr>
            </w:pPr>
            <w:r w:rsidRPr="001252BA">
              <w:rPr>
                <w:b/>
                <w:bCs/>
                <w:i/>
                <w:iCs/>
                <w:szCs w:val="26"/>
              </w:rPr>
              <w:t>4,0</w:t>
            </w:r>
          </w:p>
        </w:tc>
      </w:tr>
      <w:tr w:rsidR="006C3AAE" w:rsidRPr="001252BA" w14:paraId="63B0DB28" w14:textId="77777777" w:rsidTr="009E555C">
        <w:tc>
          <w:tcPr>
            <w:tcW w:w="880" w:type="dxa"/>
            <w:vMerge/>
          </w:tcPr>
          <w:p w14:paraId="182613CF" w14:textId="77777777" w:rsidR="006C3AAE" w:rsidRPr="001252BA" w:rsidRDefault="006C3AAE" w:rsidP="002D5E2A">
            <w:pPr>
              <w:tabs>
                <w:tab w:val="left" w:pos="5040"/>
              </w:tabs>
              <w:spacing w:after="40"/>
              <w:jc w:val="center"/>
              <w:rPr>
                <w:b/>
                <w:bCs/>
                <w:szCs w:val="26"/>
              </w:rPr>
            </w:pPr>
          </w:p>
        </w:tc>
        <w:tc>
          <w:tcPr>
            <w:tcW w:w="708" w:type="dxa"/>
            <w:vMerge/>
          </w:tcPr>
          <w:p w14:paraId="07D2B4CF" w14:textId="77777777" w:rsidR="006C3AAE" w:rsidRPr="001252BA" w:rsidRDefault="006C3AAE" w:rsidP="002D5E2A">
            <w:pPr>
              <w:tabs>
                <w:tab w:val="left" w:pos="5040"/>
              </w:tabs>
              <w:spacing w:after="40"/>
              <w:jc w:val="center"/>
              <w:rPr>
                <w:b/>
                <w:bCs/>
                <w:szCs w:val="26"/>
              </w:rPr>
            </w:pPr>
          </w:p>
        </w:tc>
        <w:tc>
          <w:tcPr>
            <w:tcW w:w="7180" w:type="dxa"/>
          </w:tcPr>
          <w:p w14:paraId="396F1D0D" w14:textId="77777777" w:rsidR="006C3AAE" w:rsidRPr="001252BA" w:rsidRDefault="006C3AAE" w:rsidP="002D5E2A">
            <w:pPr>
              <w:tabs>
                <w:tab w:val="left" w:pos="5040"/>
              </w:tabs>
              <w:spacing w:after="40"/>
              <w:jc w:val="both"/>
              <w:rPr>
                <w:i/>
                <w:iCs/>
                <w:szCs w:val="26"/>
              </w:rPr>
            </w:pPr>
            <w:r w:rsidRPr="001252BA">
              <w:rPr>
                <w:i/>
                <w:iCs/>
                <w:szCs w:val="26"/>
              </w:rPr>
              <w:t xml:space="preserve">a. Xác định được yêu cầu của kiểu bài: </w:t>
            </w:r>
            <w:r w:rsidRPr="001252BA">
              <w:rPr>
                <w:szCs w:val="26"/>
              </w:rPr>
              <w:t xml:space="preserve">Nghị luận xã hội. </w:t>
            </w:r>
          </w:p>
        </w:tc>
        <w:tc>
          <w:tcPr>
            <w:tcW w:w="854" w:type="dxa"/>
          </w:tcPr>
          <w:p w14:paraId="76BA49DF" w14:textId="77777777" w:rsidR="006C3AAE" w:rsidRPr="001252BA" w:rsidRDefault="006C3AAE" w:rsidP="002D5E2A">
            <w:pPr>
              <w:tabs>
                <w:tab w:val="left" w:pos="5040"/>
              </w:tabs>
              <w:spacing w:after="40"/>
              <w:jc w:val="center"/>
              <w:rPr>
                <w:szCs w:val="26"/>
              </w:rPr>
            </w:pPr>
            <w:r w:rsidRPr="001252BA">
              <w:rPr>
                <w:szCs w:val="26"/>
              </w:rPr>
              <w:t>0,25</w:t>
            </w:r>
          </w:p>
        </w:tc>
      </w:tr>
      <w:tr w:rsidR="006C3AAE" w:rsidRPr="001252BA" w14:paraId="312631EB" w14:textId="77777777" w:rsidTr="009E555C">
        <w:tc>
          <w:tcPr>
            <w:tcW w:w="880" w:type="dxa"/>
            <w:vMerge/>
          </w:tcPr>
          <w:p w14:paraId="12D48425" w14:textId="77777777" w:rsidR="006C3AAE" w:rsidRPr="001252BA" w:rsidRDefault="006C3AAE" w:rsidP="002D5E2A">
            <w:pPr>
              <w:tabs>
                <w:tab w:val="left" w:pos="5040"/>
              </w:tabs>
              <w:spacing w:after="40"/>
              <w:jc w:val="center"/>
              <w:rPr>
                <w:b/>
                <w:bCs/>
                <w:szCs w:val="26"/>
              </w:rPr>
            </w:pPr>
          </w:p>
        </w:tc>
        <w:tc>
          <w:tcPr>
            <w:tcW w:w="708" w:type="dxa"/>
            <w:vMerge/>
          </w:tcPr>
          <w:p w14:paraId="7DDE4785" w14:textId="77777777" w:rsidR="006C3AAE" w:rsidRPr="001252BA" w:rsidRDefault="006C3AAE" w:rsidP="002D5E2A">
            <w:pPr>
              <w:tabs>
                <w:tab w:val="left" w:pos="5040"/>
              </w:tabs>
              <w:spacing w:after="40"/>
              <w:jc w:val="center"/>
              <w:rPr>
                <w:b/>
                <w:bCs/>
                <w:szCs w:val="26"/>
              </w:rPr>
            </w:pPr>
          </w:p>
        </w:tc>
        <w:tc>
          <w:tcPr>
            <w:tcW w:w="7180" w:type="dxa"/>
          </w:tcPr>
          <w:p w14:paraId="536AAF7A" w14:textId="77777777" w:rsidR="006C3AAE" w:rsidRPr="001252BA" w:rsidRDefault="006C3AAE" w:rsidP="002D5E2A">
            <w:pPr>
              <w:tabs>
                <w:tab w:val="left" w:pos="5040"/>
              </w:tabs>
              <w:spacing w:after="40"/>
              <w:jc w:val="both"/>
              <w:rPr>
                <w:i/>
                <w:iCs/>
                <w:szCs w:val="26"/>
              </w:rPr>
            </w:pPr>
            <w:r w:rsidRPr="001252BA">
              <w:rPr>
                <w:i/>
                <w:iCs/>
                <w:szCs w:val="26"/>
              </w:rPr>
              <w:t xml:space="preserve">b. Xác định đúng vấn đề cần nghị luận: </w:t>
            </w:r>
          </w:p>
          <w:p w14:paraId="3EDAC665" w14:textId="77777777" w:rsidR="006C3AAE" w:rsidRPr="001252BA" w:rsidRDefault="006C3AAE" w:rsidP="002D5E2A">
            <w:pPr>
              <w:tabs>
                <w:tab w:val="left" w:pos="5040"/>
              </w:tabs>
              <w:spacing w:after="40"/>
              <w:jc w:val="both"/>
              <w:rPr>
                <w:szCs w:val="26"/>
              </w:rPr>
            </w:pPr>
            <w:r w:rsidRPr="001252BA">
              <w:rPr>
                <w:szCs w:val="26"/>
              </w:rPr>
              <w:t xml:space="preserve">Trình bày ý kiến về vấn đề: </w:t>
            </w:r>
            <w:r w:rsidRPr="001252BA">
              <w:rPr>
                <w:i/>
                <w:szCs w:val="26"/>
              </w:rPr>
              <w:t>Người trẻ hiện nay nên sống với ước mơ của mình hay sống theo kỳ vọng của cha mẹ</w:t>
            </w:r>
            <w:r w:rsidRPr="001252BA">
              <w:rPr>
                <w:szCs w:val="26"/>
              </w:rPr>
              <w:t>?</w:t>
            </w:r>
          </w:p>
        </w:tc>
        <w:tc>
          <w:tcPr>
            <w:tcW w:w="854" w:type="dxa"/>
          </w:tcPr>
          <w:p w14:paraId="69F9D9D2" w14:textId="77777777" w:rsidR="006C3AAE" w:rsidRPr="001252BA" w:rsidRDefault="006C3AAE" w:rsidP="002D5E2A">
            <w:pPr>
              <w:tabs>
                <w:tab w:val="left" w:pos="5040"/>
              </w:tabs>
              <w:spacing w:after="40"/>
              <w:jc w:val="center"/>
              <w:rPr>
                <w:szCs w:val="26"/>
              </w:rPr>
            </w:pPr>
            <w:r w:rsidRPr="001252BA">
              <w:rPr>
                <w:szCs w:val="26"/>
              </w:rPr>
              <w:t>0,5</w:t>
            </w:r>
          </w:p>
        </w:tc>
      </w:tr>
      <w:tr w:rsidR="00E64432" w:rsidRPr="001252BA" w14:paraId="7F7F8401" w14:textId="77777777" w:rsidTr="009E555C">
        <w:tc>
          <w:tcPr>
            <w:tcW w:w="880" w:type="dxa"/>
            <w:vMerge/>
          </w:tcPr>
          <w:p w14:paraId="2155DC0A" w14:textId="77777777" w:rsidR="00E64432" w:rsidRPr="001252BA" w:rsidRDefault="00E64432" w:rsidP="002D5E2A">
            <w:pPr>
              <w:tabs>
                <w:tab w:val="left" w:pos="5040"/>
              </w:tabs>
              <w:spacing w:after="40"/>
              <w:jc w:val="center"/>
              <w:rPr>
                <w:b/>
                <w:bCs/>
                <w:szCs w:val="26"/>
              </w:rPr>
            </w:pPr>
          </w:p>
        </w:tc>
        <w:tc>
          <w:tcPr>
            <w:tcW w:w="708" w:type="dxa"/>
            <w:vMerge/>
          </w:tcPr>
          <w:p w14:paraId="75E73309" w14:textId="77777777" w:rsidR="00E64432" w:rsidRPr="001252BA" w:rsidRDefault="00E64432" w:rsidP="002D5E2A">
            <w:pPr>
              <w:tabs>
                <w:tab w:val="left" w:pos="5040"/>
              </w:tabs>
              <w:spacing w:after="40"/>
              <w:jc w:val="center"/>
              <w:rPr>
                <w:b/>
                <w:bCs/>
                <w:szCs w:val="26"/>
              </w:rPr>
            </w:pPr>
          </w:p>
        </w:tc>
        <w:tc>
          <w:tcPr>
            <w:tcW w:w="7180" w:type="dxa"/>
            <w:vMerge w:val="restart"/>
          </w:tcPr>
          <w:p w14:paraId="454522D9" w14:textId="77777777" w:rsidR="00775055" w:rsidRPr="0025379B" w:rsidRDefault="00775055" w:rsidP="00775055">
            <w:pPr>
              <w:spacing w:after="40" w:line="276" w:lineRule="auto"/>
              <w:jc w:val="both"/>
              <w:rPr>
                <w:color w:val="0D0D0D"/>
                <w:szCs w:val="26"/>
              </w:rPr>
            </w:pPr>
            <w:r w:rsidRPr="0025379B">
              <w:rPr>
                <w:i/>
                <w:color w:val="0D0D0D"/>
                <w:szCs w:val="26"/>
              </w:rPr>
              <w:t xml:space="preserve">c. Đề xuất được hệ thống ý phù hợp để làm rõ vấn đề nghị luận: </w:t>
            </w:r>
          </w:p>
          <w:p w14:paraId="77BF8543" w14:textId="21FB6F24" w:rsidR="00775055" w:rsidRPr="00F87682" w:rsidRDefault="00775055" w:rsidP="00775055">
            <w:pPr>
              <w:spacing w:after="40" w:line="276" w:lineRule="auto"/>
              <w:ind w:left="57" w:right="57"/>
              <w:jc w:val="both"/>
              <w:rPr>
                <w:rFonts w:eastAsia="Calibri"/>
                <w:color w:val="000000" w:themeColor="text1"/>
                <w:kern w:val="2"/>
                <w:szCs w:val="26"/>
                <w14:ligatures w14:val="standardContextual"/>
              </w:rPr>
            </w:pPr>
            <w:r w:rsidRPr="00B530D2">
              <w:rPr>
                <w:rFonts w:eastAsia="Calibri"/>
                <w:color w:val="000000" w:themeColor="text1"/>
                <w:kern w:val="2"/>
                <w:szCs w:val="26"/>
                <w14:ligatures w14:val="standardContextual"/>
              </w:rPr>
              <w:t>Lựa chọn được các thao tác lập luận phù hợp; kết hợp nhuần nhuyễn giữa lí lẽ và dẫn chứng; trình bày được hệ thống ý phù hợp theo bố cục ba phần của bài văn nghị luận. Có thể triển khai theo hướng:</w:t>
            </w:r>
          </w:p>
          <w:p w14:paraId="5428C0B6" w14:textId="0EA7FA09" w:rsidR="00E64432" w:rsidRPr="001252BA" w:rsidRDefault="00C82BD9" w:rsidP="002D5E2A">
            <w:pPr>
              <w:tabs>
                <w:tab w:val="left" w:pos="5040"/>
              </w:tabs>
              <w:spacing w:after="40"/>
              <w:jc w:val="both"/>
              <w:rPr>
                <w:szCs w:val="26"/>
              </w:rPr>
            </w:pPr>
            <w:r>
              <w:rPr>
                <w:szCs w:val="26"/>
              </w:rPr>
              <w:t xml:space="preserve">* Mở bài: </w:t>
            </w:r>
            <w:r w:rsidR="00E64432" w:rsidRPr="001252BA">
              <w:rPr>
                <w:szCs w:val="26"/>
              </w:rPr>
              <w:t>Giới thiệu vấn đề nghị luận và nêu khái quát quan điểm cá nhân về vấn đề.</w:t>
            </w:r>
          </w:p>
          <w:p w14:paraId="3A75D70A" w14:textId="05E4DB46" w:rsidR="00E64432" w:rsidRPr="001252BA" w:rsidRDefault="00C82BD9" w:rsidP="002D5E2A">
            <w:pPr>
              <w:tabs>
                <w:tab w:val="left" w:pos="5040"/>
              </w:tabs>
              <w:spacing w:after="40"/>
              <w:jc w:val="both"/>
              <w:rPr>
                <w:szCs w:val="26"/>
              </w:rPr>
            </w:pPr>
            <w:r>
              <w:rPr>
                <w:szCs w:val="26"/>
              </w:rPr>
              <w:t>* Thân bài:</w:t>
            </w:r>
            <w:r w:rsidR="00E64432" w:rsidRPr="001252BA">
              <w:rPr>
                <w:szCs w:val="26"/>
              </w:rPr>
              <w:t xml:space="preserve"> </w:t>
            </w:r>
          </w:p>
          <w:p w14:paraId="55C77B11" w14:textId="521ED9E0" w:rsidR="00E64432" w:rsidRDefault="00C82BD9" w:rsidP="002D5E2A">
            <w:pPr>
              <w:tabs>
                <w:tab w:val="left" w:pos="5040"/>
              </w:tabs>
              <w:spacing w:after="40"/>
              <w:jc w:val="both"/>
              <w:rPr>
                <w:szCs w:val="26"/>
              </w:rPr>
            </w:pPr>
            <w:r>
              <w:rPr>
                <w:szCs w:val="26"/>
              </w:rPr>
              <w:t>-</w:t>
            </w:r>
            <w:r w:rsidR="00E64432" w:rsidRPr="001252BA">
              <w:rPr>
                <w:szCs w:val="26"/>
              </w:rPr>
              <w:t xml:space="preserve"> Giải thích</w:t>
            </w:r>
            <w:r>
              <w:rPr>
                <w:szCs w:val="26"/>
              </w:rPr>
              <w:t xml:space="preserve">: </w:t>
            </w:r>
          </w:p>
          <w:p w14:paraId="6E3E44C1" w14:textId="21A3FDD3" w:rsidR="00B9617D" w:rsidRDefault="00B9617D" w:rsidP="002D5E2A">
            <w:pPr>
              <w:tabs>
                <w:tab w:val="left" w:pos="5040"/>
              </w:tabs>
              <w:spacing w:after="40"/>
              <w:jc w:val="both"/>
              <w:rPr>
                <w:szCs w:val="26"/>
              </w:rPr>
            </w:pPr>
            <w:r>
              <w:rPr>
                <w:szCs w:val="26"/>
              </w:rPr>
              <w:t>+ Sống với ước mơ của mình: thực hiện điều mà mình mong muốn, theo đuổi khát vọng của bản thân.</w:t>
            </w:r>
          </w:p>
          <w:p w14:paraId="4D272F8E" w14:textId="23463D20" w:rsidR="00B9617D" w:rsidRDefault="00B9617D" w:rsidP="002D5E2A">
            <w:pPr>
              <w:tabs>
                <w:tab w:val="left" w:pos="5040"/>
              </w:tabs>
              <w:spacing w:after="40"/>
              <w:jc w:val="both"/>
              <w:rPr>
                <w:szCs w:val="26"/>
              </w:rPr>
            </w:pPr>
            <w:r>
              <w:rPr>
                <w:szCs w:val="26"/>
              </w:rPr>
              <w:t>+ Sống theo kì vọng của cha mẹ: làm điều mà cha mẹ mong muốn, định hướng cho mình.</w:t>
            </w:r>
          </w:p>
          <w:p w14:paraId="5A98FDE6" w14:textId="6AE24E67" w:rsidR="00D31CED" w:rsidRDefault="00D31CED" w:rsidP="002D5E2A">
            <w:pPr>
              <w:tabs>
                <w:tab w:val="left" w:pos="5040"/>
              </w:tabs>
              <w:spacing w:after="40"/>
              <w:jc w:val="both"/>
              <w:rPr>
                <w:szCs w:val="26"/>
              </w:rPr>
            </w:pPr>
            <w:r>
              <w:rPr>
                <w:rFonts w:ascii="Calibri" w:hAnsi="Calibri" w:cs="Calibri"/>
                <w:szCs w:val="26"/>
              </w:rPr>
              <w:t>→</w:t>
            </w:r>
            <w:r>
              <w:rPr>
                <w:szCs w:val="26"/>
              </w:rPr>
              <w:t xml:space="preserve"> </w:t>
            </w:r>
            <w:r w:rsidR="00A653A0">
              <w:rPr>
                <w:szCs w:val="26"/>
              </w:rPr>
              <w:t>Trong cuộc sống, nhiều khi ước mơ của con cái không trùng khớp với kì vọng, mong muốn của cha mẹ, đòi hỏi người trẻ phải đưa ra lựa chọn giữa ước mơ của bản thân và nguyện vọng của gia đình. Theo tôi, người trẻ nên theo đuổi ước mơ của mình</w:t>
            </w:r>
            <w:r w:rsidR="006E6BD3">
              <w:rPr>
                <w:szCs w:val="26"/>
              </w:rPr>
              <w:t>, không nên sống theo những mong muốn của bố mẹ.</w:t>
            </w:r>
          </w:p>
          <w:p w14:paraId="60C90C3F" w14:textId="5E521545" w:rsidR="00E64432" w:rsidRPr="001252BA" w:rsidRDefault="006E6BD3" w:rsidP="002D5E2A">
            <w:pPr>
              <w:tabs>
                <w:tab w:val="left" w:pos="5040"/>
              </w:tabs>
              <w:spacing w:after="40"/>
              <w:jc w:val="both"/>
              <w:rPr>
                <w:szCs w:val="26"/>
              </w:rPr>
            </w:pPr>
            <w:r>
              <w:rPr>
                <w:szCs w:val="26"/>
              </w:rPr>
              <w:t>-</w:t>
            </w:r>
            <w:r w:rsidR="00E64432" w:rsidRPr="001252BA">
              <w:rPr>
                <w:szCs w:val="26"/>
              </w:rPr>
              <w:t xml:space="preserve"> Thể hiện quan điểm của người viết, có thể theo một số gợi ý sau: </w:t>
            </w:r>
          </w:p>
          <w:p w14:paraId="1BE7BB42" w14:textId="36CF2188" w:rsidR="00E64432" w:rsidRPr="001252BA" w:rsidRDefault="006E6BD3" w:rsidP="002D5E2A">
            <w:pPr>
              <w:tabs>
                <w:tab w:val="left" w:pos="5040"/>
              </w:tabs>
              <w:spacing w:after="40"/>
              <w:jc w:val="both"/>
              <w:rPr>
                <w:szCs w:val="26"/>
              </w:rPr>
            </w:pPr>
            <w:r>
              <w:rPr>
                <w:szCs w:val="26"/>
              </w:rPr>
              <w:t>+</w:t>
            </w:r>
            <w:r w:rsidR="00E64432" w:rsidRPr="001252BA">
              <w:rPr>
                <w:szCs w:val="26"/>
              </w:rPr>
              <w:t xml:space="preserve"> Mỗi người là một cá thể độc lập; cha mẹ và con cái thuộc hai thế hệ khác nhau, hoàn cảnh sống khác nhau, quan điểm về giá trị sống cũng không thể như nhau. Vì thế, người trẻ nên sống theo ước mơ của bản thân.</w:t>
            </w:r>
          </w:p>
          <w:p w14:paraId="24079BCF" w14:textId="76CC075C" w:rsidR="00E64432" w:rsidRPr="001252BA" w:rsidRDefault="006E6BD3" w:rsidP="002D5E2A">
            <w:pPr>
              <w:tabs>
                <w:tab w:val="left" w:pos="5040"/>
              </w:tabs>
              <w:spacing w:after="40"/>
              <w:jc w:val="both"/>
              <w:rPr>
                <w:szCs w:val="26"/>
              </w:rPr>
            </w:pPr>
            <w:r>
              <w:rPr>
                <w:szCs w:val="26"/>
              </w:rPr>
              <w:t>+</w:t>
            </w:r>
            <w:r w:rsidR="00E64432" w:rsidRPr="001252BA">
              <w:rPr>
                <w:szCs w:val="26"/>
              </w:rPr>
              <w:t xml:space="preserve"> Sống với ước mơ của mình giúp người trẻ phát huy nội lực của bản thân; khiến họ vui vẻ, hạnh phúc, dễ thành công, góp phần cống hiến, xây dựng đất nước,…</w:t>
            </w:r>
          </w:p>
          <w:p w14:paraId="52F11CF4" w14:textId="0BE788E9" w:rsidR="00E64432" w:rsidRDefault="006E6BD3" w:rsidP="002D5E2A">
            <w:pPr>
              <w:tabs>
                <w:tab w:val="left" w:pos="5040"/>
              </w:tabs>
              <w:spacing w:after="40"/>
              <w:jc w:val="both"/>
              <w:rPr>
                <w:szCs w:val="26"/>
              </w:rPr>
            </w:pPr>
            <w:r>
              <w:rPr>
                <w:szCs w:val="26"/>
              </w:rPr>
              <w:t>+</w:t>
            </w:r>
            <w:r w:rsidR="00E64432" w:rsidRPr="001252BA">
              <w:rPr>
                <w:szCs w:val="26"/>
              </w:rPr>
              <w:t xml:space="preserve"> Sống theo kỳ vọng của cha mẹ dễ khiến người trẻ trở nên thụ động, mất phương hướng, dễ rơi vào áp lực,….</w:t>
            </w:r>
          </w:p>
          <w:p w14:paraId="034DD37D" w14:textId="64B5590C" w:rsidR="00BB3C96" w:rsidRPr="001252BA" w:rsidRDefault="00BB3C96" w:rsidP="002D5E2A">
            <w:pPr>
              <w:tabs>
                <w:tab w:val="left" w:pos="5040"/>
              </w:tabs>
              <w:spacing w:after="40"/>
              <w:jc w:val="both"/>
              <w:rPr>
                <w:szCs w:val="26"/>
              </w:rPr>
            </w:pPr>
            <w:r>
              <w:rPr>
                <w:szCs w:val="26"/>
              </w:rPr>
              <w:t>Dẫn chứng: HS lấy dẫn chứng phù hợp, phân tích dẫn chứng để làm sáng tỏ vấn đề.</w:t>
            </w:r>
          </w:p>
          <w:p w14:paraId="5ED24870" w14:textId="77777777" w:rsidR="001A6EE1" w:rsidRDefault="00E64432" w:rsidP="002D5E2A">
            <w:pPr>
              <w:tabs>
                <w:tab w:val="left" w:pos="5040"/>
              </w:tabs>
              <w:spacing w:after="40"/>
              <w:jc w:val="both"/>
              <w:rPr>
                <w:szCs w:val="26"/>
              </w:rPr>
            </w:pPr>
            <w:r w:rsidRPr="001252BA">
              <w:rPr>
                <w:szCs w:val="26"/>
              </w:rPr>
              <w:t xml:space="preserve">- </w:t>
            </w:r>
            <w:r w:rsidR="001A6EE1">
              <w:rPr>
                <w:szCs w:val="26"/>
              </w:rPr>
              <w:t xml:space="preserve">Bàn luận: </w:t>
            </w:r>
          </w:p>
          <w:p w14:paraId="06F0A4CB" w14:textId="46C5DC9C" w:rsidR="00E64432" w:rsidRPr="001252BA" w:rsidRDefault="001A6EE1" w:rsidP="002D5E2A">
            <w:pPr>
              <w:tabs>
                <w:tab w:val="left" w:pos="5040"/>
              </w:tabs>
              <w:spacing w:after="40"/>
              <w:jc w:val="both"/>
              <w:rPr>
                <w:szCs w:val="26"/>
              </w:rPr>
            </w:pPr>
            <w:r>
              <w:rPr>
                <w:szCs w:val="26"/>
              </w:rPr>
              <w:lastRenderedPageBreak/>
              <w:t xml:space="preserve">+ </w:t>
            </w:r>
            <w:r w:rsidR="00E64432" w:rsidRPr="001252BA">
              <w:rPr>
                <w:szCs w:val="26"/>
              </w:rPr>
              <w:t>Cha mẹ thuộc thế hệ những người trưởng thành, kinh nghiệm vốn sống phong phú, người trẻ đôi khi còn nông cạn, thiếu nhiều kĩ năng, nên cần tham khảo ý kiến bố mẹ.</w:t>
            </w:r>
          </w:p>
          <w:p w14:paraId="58EEC5A7" w14:textId="206084A0" w:rsidR="00E64432" w:rsidRPr="001252BA" w:rsidRDefault="001A6EE1" w:rsidP="002D5E2A">
            <w:pPr>
              <w:tabs>
                <w:tab w:val="left" w:pos="5040"/>
              </w:tabs>
              <w:spacing w:after="40"/>
              <w:jc w:val="both"/>
              <w:rPr>
                <w:szCs w:val="26"/>
              </w:rPr>
            </w:pPr>
            <w:r>
              <w:rPr>
                <w:szCs w:val="26"/>
              </w:rPr>
              <w:t>+</w:t>
            </w:r>
            <w:r w:rsidR="00E64432" w:rsidRPr="001252BA">
              <w:rPr>
                <w:szCs w:val="26"/>
              </w:rPr>
              <w:t xml:space="preserve"> Cách ứng xử phù hợp: Người trẻ nên sống theo ước mơ của mình và lắng nghe kỳ vọng, mong muốn của cha mẹ</w:t>
            </w:r>
          </w:p>
          <w:p w14:paraId="5B218390" w14:textId="64B9950D" w:rsidR="00E64432" w:rsidRPr="001252BA" w:rsidRDefault="001A6EE1" w:rsidP="002D5E2A">
            <w:pPr>
              <w:tabs>
                <w:tab w:val="left" w:pos="5040"/>
              </w:tabs>
              <w:spacing w:after="40"/>
              <w:jc w:val="both"/>
              <w:rPr>
                <w:szCs w:val="26"/>
              </w:rPr>
            </w:pPr>
            <w:r>
              <w:rPr>
                <w:szCs w:val="26"/>
              </w:rPr>
              <w:t xml:space="preserve">+ </w:t>
            </w:r>
            <w:r w:rsidR="00E64432" w:rsidRPr="001252BA">
              <w:rPr>
                <w:szCs w:val="26"/>
              </w:rPr>
              <w:t>Mở rộng, trao đổi với quan điểm trái chiều hoặc ý kiến khác để có cái nhìn toàn diện.</w:t>
            </w:r>
          </w:p>
          <w:p w14:paraId="4E3139D3" w14:textId="498A2E11" w:rsidR="00E64432" w:rsidRDefault="001A6EE1" w:rsidP="002D5E2A">
            <w:pPr>
              <w:tabs>
                <w:tab w:val="left" w:pos="5040"/>
              </w:tabs>
              <w:spacing w:after="40"/>
              <w:jc w:val="both"/>
              <w:rPr>
                <w:szCs w:val="26"/>
              </w:rPr>
            </w:pPr>
            <w:r>
              <w:rPr>
                <w:szCs w:val="26"/>
              </w:rPr>
              <w:t>+</w:t>
            </w:r>
            <w:r w:rsidR="00E64432" w:rsidRPr="001252BA">
              <w:rPr>
                <w:szCs w:val="26"/>
              </w:rPr>
              <w:t xml:space="preserve"> Khẳng định quan điểm cá nhân đã trình bày và rút ra bài học cho bản thân.</w:t>
            </w:r>
          </w:p>
          <w:p w14:paraId="2FC11ABB" w14:textId="6AE17B55" w:rsidR="00775055" w:rsidRPr="00C82BD9" w:rsidRDefault="00C82BD9" w:rsidP="002D5E2A">
            <w:pPr>
              <w:tabs>
                <w:tab w:val="left" w:pos="5040"/>
              </w:tabs>
              <w:spacing w:after="40"/>
              <w:jc w:val="both"/>
              <w:rPr>
                <w:i/>
                <w:iCs/>
                <w:szCs w:val="26"/>
              </w:rPr>
            </w:pPr>
            <w:r>
              <w:rPr>
                <w:szCs w:val="26"/>
              </w:rPr>
              <w:t xml:space="preserve">     </w:t>
            </w:r>
            <w:r w:rsidR="00775055" w:rsidRPr="00C82BD9">
              <w:rPr>
                <w:i/>
                <w:iCs/>
                <w:szCs w:val="26"/>
              </w:rPr>
              <w:t xml:space="preserve">Lưu ý: HS có thể bày tỏ suy nghĩ, quan điểm riêng nhưng phải phù hợp với </w:t>
            </w:r>
            <w:r w:rsidRPr="00C82BD9">
              <w:rPr>
                <w:i/>
                <w:iCs/>
                <w:szCs w:val="26"/>
              </w:rPr>
              <w:t>chuẩn mực đạo đức và pháp luật</w:t>
            </w:r>
          </w:p>
        </w:tc>
        <w:tc>
          <w:tcPr>
            <w:tcW w:w="854" w:type="dxa"/>
          </w:tcPr>
          <w:p w14:paraId="1E2B5599" w14:textId="64E34582" w:rsidR="00E64432" w:rsidRPr="001252BA" w:rsidRDefault="00E64432" w:rsidP="002D5E2A">
            <w:pPr>
              <w:tabs>
                <w:tab w:val="left" w:pos="5040"/>
              </w:tabs>
              <w:spacing w:after="40"/>
              <w:jc w:val="center"/>
              <w:rPr>
                <w:szCs w:val="26"/>
              </w:rPr>
            </w:pPr>
            <w:r w:rsidRPr="001252BA">
              <w:rPr>
                <w:szCs w:val="26"/>
              </w:rPr>
              <w:lastRenderedPageBreak/>
              <w:t>2,</w:t>
            </w:r>
            <w:r w:rsidR="00D830D1">
              <w:rPr>
                <w:szCs w:val="26"/>
              </w:rPr>
              <w:t>5</w:t>
            </w:r>
          </w:p>
        </w:tc>
      </w:tr>
      <w:tr w:rsidR="00E64432" w:rsidRPr="001252BA" w14:paraId="41D1825C" w14:textId="77777777" w:rsidTr="009E555C">
        <w:tc>
          <w:tcPr>
            <w:tcW w:w="880" w:type="dxa"/>
            <w:vMerge/>
          </w:tcPr>
          <w:p w14:paraId="59F807C2" w14:textId="77777777" w:rsidR="00E64432" w:rsidRPr="001252BA" w:rsidRDefault="00E64432" w:rsidP="002D5E2A">
            <w:pPr>
              <w:tabs>
                <w:tab w:val="left" w:pos="5040"/>
              </w:tabs>
              <w:spacing w:after="40"/>
              <w:jc w:val="center"/>
              <w:rPr>
                <w:b/>
                <w:bCs/>
                <w:szCs w:val="26"/>
              </w:rPr>
            </w:pPr>
          </w:p>
        </w:tc>
        <w:tc>
          <w:tcPr>
            <w:tcW w:w="708" w:type="dxa"/>
            <w:vMerge/>
          </w:tcPr>
          <w:p w14:paraId="1B4E7ED0" w14:textId="77777777" w:rsidR="00E64432" w:rsidRPr="001252BA" w:rsidRDefault="00E64432" w:rsidP="002D5E2A">
            <w:pPr>
              <w:tabs>
                <w:tab w:val="left" w:pos="5040"/>
              </w:tabs>
              <w:spacing w:after="40"/>
              <w:jc w:val="center"/>
              <w:rPr>
                <w:b/>
                <w:bCs/>
                <w:szCs w:val="26"/>
              </w:rPr>
            </w:pPr>
          </w:p>
        </w:tc>
        <w:tc>
          <w:tcPr>
            <w:tcW w:w="7180" w:type="dxa"/>
            <w:vMerge/>
          </w:tcPr>
          <w:p w14:paraId="36A009A3" w14:textId="63600904" w:rsidR="00E64432" w:rsidRPr="001252BA" w:rsidRDefault="00E64432" w:rsidP="002D5E2A">
            <w:pPr>
              <w:tabs>
                <w:tab w:val="left" w:pos="5040"/>
              </w:tabs>
              <w:spacing w:after="40"/>
              <w:jc w:val="both"/>
              <w:rPr>
                <w:szCs w:val="26"/>
              </w:rPr>
            </w:pPr>
          </w:p>
        </w:tc>
        <w:tc>
          <w:tcPr>
            <w:tcW w:w="854" w:type="dxa"/>
          </w:tcPr>
          <w:p w14:paraId="349E8E9A" w14:textId="7646C2C7" w:rsidR="00E64432" w:rsidRPr="001252BA" w:rsidRDefault="00E64432" w:rsidP="002D5E2A">
            <w:pPr>
              <w:tabs>
                <w:tab w:val="left" w:pos="5040"/>
              </w:tabs>
              <w:spacing w:after="40"/>
              <w:jc w:val="center"/>
              <w:rPr>
                <w:szCs w:val="26"/>
              </w:rPr>
            </w:pPr>
          </w:p>
        </w:tc>
      </w:tr>
      <w:tr w:rsidR="006C3AAE" w:rsidRPr="001252BA" w14:paraId="65219ADD" w14:textId="77777777" w:rsidTr="009E555C">
        <w:tc>
          <w:tcPr>
            <w:tcW w:w="880" w:type="dxa"/>
            <w:vMerge/>
          </w:tcPr>
          <w:p w14:paraId="1D82EA27" w14:textId="77777777" w:rsidR="006C3AAE" w:rsidRPr="001252BA" w:rsidRDefault="006C3AAE" w:rsidP="002D5E2A">
            <w:pPr>
              <w:tabs>
                <w:tab w:val="left" w:pos="5040"/>
              </w:tabs>
              <w:spacing w:after="40"/>
              <w:jc w:val="center"/>
              <w:rPr>
                <w:b/>
                <w:bCs/>
                <w:szCs w:val="26"/>
              </w:rPr>
            </w:pPr>
          </w:p>
        </w:tc>
        <w:tc>
          <w:tcPr>
            <w:tcW w:w="708" w:type="dxa"/>
            <w:vMerge/>
          </w:tcPr>
          <w:p w14:paraId="425D8EC5" w14:textId="77777777" w:rsidR="006C3AAE" w:rsidRPr="001252BA" w:rsidRDefault="006C3AAE" w:rsidP="002D5E2A">
            <w:pPr>
              <w:tabs>
                <w:tab w:val="left" w:pos="5040"/>
              </w:tabs>
              <w:spacing w:after="40"/>
              <w:jc w:val="center"/>
              <w:rPr>
                <w:b/>
                <w:bCs/>
                <w:szCs w:val="26"/>
              </w:rPr>
            </w:pPr>
          </w:p>
        </w:tc>
        <w:tc>
          <w:tcPr>
            <w:tcW w:w="7180" w:type="dxa"/>
          </w:tcPr>
          <w:p w14:paraId="1A3AE2AD" w14:textId="74DF05B3" w:rsidR="006C3AAE" w:rsidRPr="001252BA" w:rsidRDefault="00E64432" w:rsidP="002D5E2A">
            <w:pPr>
              <w:tabs>
                <w:tab w:val="left" w:pos="5040"/>
              </w:tabs>
              <w:spacing w:after="40"/>
              <w:jc w:val="both"/>
              <w:rPr>
                <w:i/>
                <w:iCs/>
                <w:szCs w:val="26"/>
              </w:rPr>
            </w:pPr>
            <w:r>
              <w:rPr>
                <w:i/>
                <w:iCs/>
                <w:szCs w:val="26"/>
              </w:rPr>
              <w:t>d</w:t>
            </w:r>
            <w:r w:rsidR="006C3AAE" w:rsidRPr="001252BA">
              <w:rPr>
                <w:i/>
                <w:iCs/>
                <w:szCs w:val="26"/>
              </w:rPr>
              <w:t xml:space="preserve">. </w:t>
            </w:r>
            <w:r w:rsidR="006C3AAE" w:rsidRPr="001252BA">
              <w:rPr>
                <w:szCs w:val="26"/>
              </w:rPr>
              <w:t xml:space="preserve">Đảm bảo chuẩn chính tả, dùng từ, ngữ pháp tiếng Việt, liên kết văn bản. </w:t>
            </w:r>
          </w:p>
        </w:tc>
        <w:tc>
          <w:tcPr>
            <w:tcW w:w="854" w:type="dxa"/>
          </w:tcPr>
          <w:p w14:paraId="6016C8C8" w14:textId="77777777" w:rsidR="006C3AAE" w:rsidRPr="001252BA" w:rsidRDefault="006C3AAE" w:rsidP="002D5E2A">
            <w:pPr>
              <w:tabs>
                <w:tab w:val="left" w:pos="5040"/>
              </w:tabs>
              <w:spacing w:after="40"/>
              <w:jc w:val="center"/>
              <w:rPr>
                <w:szCs w:val="26"/>
              </w:rPr>
            </w:pPr>
            <w:r w:rsidRPr="001252BA">
              <w:rPr>
                <w:szCs w:val="26"/>
              </w:rPr>
              <w:t>0,25</w:t>
            </w:r>
          </w:p>
        </w:tc>
      </w:tr>
      <w:tr w:rsidR="006C3AAE" w:rsidRPr="001252BA" w14:paraId="4AA1513E" w14:textId="77777777" w:rsidTr="009E555C">
        <w:tc>
          <w:tcPr>
            <w:tcW w:w="880" w:type="dxa"/>
            <w:vMerge/>
          </w:tcPr>
          <w:p w14:paraId="553EF3F0" w14:textId="77777777" w:rsidR="006C3AAE" w:rsidRPr="001252BA" w:rsidRDefault="006C3AAE" w:rsidP="002D5E2A">
            <w:pPr>
              <w:tabs>
                <w:tab w:val="left" w:pos="5040"/>
              </w:tabs>
              <w:spacing w:after="40"/>
              <w:jc w:val="center"/>
              <w:rPr>
                <w:b/>
                <w:bCs/>
                <w:szCs w:val="26"/>
              </w:rPr>
            </w:pPr>
          </w:p>
        </w:tc>
        <w:tc>
          <w:tcPr>
            <w:tcW w:w="708" w:type="dxa"/>
            <w:vMerge/>
          </w:tcPr>
          <w:p w14:paraId="6B212E5A" w14:textId="77777777" w:rsidR="006C3AAE" w:rsidRPr="001252BA" w:rsidRDefault="006C3AAE" w:rsidP="002D5E2A">
            <w:pPr>
              <w:tabs>
                <w:tab w:val="left" w:pos="5040"/>
              </w:tabs>
              <w:spacing w:after="40"/>
              <w:jc w:val="center"/>
              <w:rPr>
                <w:b/>
                <w:bCs/>
                <w:szCs w:val="26"/>
              </w:rPr>
            </w:pPr>
          </w:p>
        </w:tc>
        <w:tc>
          <w:tcPr>
            <w:tcW w:w="7180" w:type="dxa"/>
          </w:tcPr>
          <w:p w14:paraId="72FC2FAC" w14:textId="37CEAE84" w:rsidR="006C3AAE" w:rsidRPr="001252BA" w:rsidRDefault="00E64432" w:rsidP="002D5E2A">
            <w:pPr>
              <w:tabs>
                <w:tab w:val="left" w:pos="5040"/>
              </w:tabs>
              <w:spacing w:after="40"/>
              <w:jc w:val="both"/>
              <w:rPr>
                <w:i/>
                <w:iCs/>
                <w:szCs w:val="26"/>
              </w:rPr>
            </w:pPr>
            <w:r>
              <w:rPr>
                <w:i/>
                <w:iCs/>
                <w:szCs w:val="26"/>
              </w:rPr>
              <w:t>đ</w:t>
            </w:r>
            <w:r w:rsidR="006C3AAE" w:rsidRPr="001252BA">
              <w:rPr>
                <w:i/>
                <w:iCs/>
                <w:szCs w:val="26"/>
              </w:rPr>
              <w:t xml:space="preserve">. Sáng tạo: </w:t>
            </w:r>
          </w:p>
          <w:p w14:paraId="4FBDD8C9" w14:textId="77777777" w:rsidR="006C3AAE" w:rsidRPr="001252BA" w:rsidRDefault="006C3AAE" w:rsidP="002D5E2A">
            <w:pPr>
              <w:tabs>
                <w:tab w:val="left" w:pos="5040"/>
              </w:tabs>
              <w:spacing w:after="40"/>
              <w:jc w:val="both"/>
              <w:rPr>
                <w:i/>
                <w:iCs/>
                <w:szCs w:val="26"/>
              </w:rPr>
            </w:pPr>
            <w:r w:rsidRPr="001252BA">
              <w:rPr>
                <w:szCs w:val="26"/>
              </w:rPr>
              <w:t xml:space="preserve">Thể hiện suy nghĩ sâu sắc về vấn đề nghị luận; có cách diễn đạt mới mẻ. </w:t>
            </w:r>
          </w:p>
        </w:tc>
        <w:tc>
          <w:tcPr>
            <w:tcW w:w="854" w:type="dxa"/>
          </w:tcPr>
          <w:p w14:paraId="4132883D" w14:textId="77777777" w:rsidR="006C3AAE" w:rsidRPr="001252BA" w:rsidRDefault="006C3AAE" w:rsidP="002D5E2A">
            <w:pPr>
              <w:tabs>
                <w:tab w:val="left" w:pos="5040"/>
              </w:tabs>
              <w:spacing w:after="40"/>
              <w:jc w:val="center"/>
              <w:rPr>
                <w:szCs w:val="26"/>
              </w:rPr>
            </w:pPr>
            <w:r w:rsidRPr="001252BA">
              <w:rPr>
                <w:szCs w:val="26"/>
              </w:rPr>
              <w:t>0,5</w:t>
            </w:r>
          </w:p>
        </w:tc>
      </w:tr>
    </w:tbl>
    <w:p w14:paraId="29B6A37F" w14:textId="77777777" w:rsidR="006C3AAE" w:rsidRPr="001252BA" w:rsidRDefault="006C3AAE" w:rsidP="002D5E2A">
      <w:pPr>
        <w:tabs>
          <w:tab w:val="left" w:pos="5040"/>
        </w:tabs>
        <w:spacing w:after="40"/>
        <w:rPr>
          <w:szCs w:val="26"/>
        </w:rPr>
      </w:pPr>
    </w:p>
    <w:p w14:paraId="5EAB0F29" w14:textId="77777777" w:rsidR="006C3AAE" w:rsidRPr="001252BA" w:rsidRDefault="006C3AAE" w:rsidP="002D5E2A">
      <w:pPr>
        <w:tabs>
          <w:tab w:val="left" w:pos="5040"/>
        </w:tabs>
        <w:spacing w:after="40"/>
        <w:rPr>
          <w:szCs w:val="26"/>
        </w:rPr>
      </w:pPr>
    </w:p>
    <w:p w14:paraId="4A32AF4B" w14:textId="77777777" w:rsidR="0026244C" w:rsidRPr="001252BA" w:rsidRDefault="0026244C" w:rsidP="002D5E2A">
      <w:pPr>
        <w:spacing w:after="40"/>
        <w:rPr>
          <w:szCs w:val="26"/>
        </w:rPr>
      </w:pPr>
    </w:p>
    <w:sectPr w:rsidR="0026244C" w:rsidRPr="001252BA" w:rsidSect="00997AD2">
      <w:pgSz w:w="11906" w:h="16838" w:code="9"/>
      <w:pgMar w:top="510" w:right="737" w:bottom="510" w:left="9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FE6CDE" w14:textId="77777777" w:rsidR="005E5DE9" w:rsidRDefault="005E5DE9" w:rsidP="006C3AAE">
      <w:r>
        <w:separator/>
      </w:r>
    </w:p>
  </w:endnote>
  <w:endnote w:type="continuationSeparator" w:id="0">
    <w:p w14:paraId="55D10D40" w14:textId="77777777" w:rsidR="005E5DE9" w:rsidRDefault="005E5DE9" w:rsidP="006C3A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1B5305" w14:textId="77777777" w:rsidR="005E5DE9" w:rsidRDefault="005E5DE9" w:rsidP="006C3AAE">
      <w:r>
        <w:separator/>
      </w:r>
    </w:p>
  </w:footnote>
  <w:footnote w:type="continuationSeparator" w:id="0">
    <w:p w14:paraId="398767C2" w14:textId="77777777" w:rsidR="005E5DE9" w:rsidRDefault="005E5DE9" w:rsidP="006C3AA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850"/>
    <w:rsid w:val="000874E3"/>
    <w:rsid w:val="001102E5"/>
    <w:rsid w:val="001252BA"/>
    <w:rsid w:val="001561CD"/>
    <w:rsid w:val="001A6EE1"/>
    <w:rsid w:val="001C0014"/>
    <w:rsid w:val="001C7C4B"/>
    <w:rsid w:val="00222301"/>
    <w:rsid w:val="0025331C"/>
    <w:rsid w:val="0026244C"/>
    <w:rsid w:val="002D5E2A"/>
    <w:rsid w:val="003275C1"/>
    <w:rsid w:val="00354698"/>
    <w:rsid w:val="003A0743"/>
    <w:rsid w:val="005E5DE9"/>
    <w:rsid w:val="006B39AF"/>
    <w:rsid w:val="006C3AAE"/>
    <w:rsid w:val="006D4524"/>
    <w:rsid w:val="006E6BD3"/>
    <w:rsid w:val="00775055"/>
    <w:rsid w:val="007A569A"/>
    <w:rsid w:val="007A64C2"/>
    <w:rsid w:val="00810E7B"/>
    <w:rsid w:val="00812EF7"/>
    <w:rsid w:val="00997AD2"/>
    <w:rsid w:val="009E555C"/>
    <w:rsid w:val="00A30D7C"/>
    <w:rsid w:val="00A653A0"/>
    <w:rsid w:val="00B9617D"/>
    <w:rsid w:val="00BB3C96"/>
    <w:rsid w:val="00C55FBE"/>
    <w:rsid w:val="00C82BD9"/>
    <w:rsid w:val="00CB1FF6"/>
    <w:rsid w:val="00CE3CDE"/>
    <w:rsid w:val="00D31CED"/>
    <w:rsid w:val="00D73850"/>
    <w:rsid w:val="00D830D1"/>
    <w:rsid w:val="00E46AB6"/>
    <w:rsid w:val="00E64432"/>
    <w:rsid w:val="00E8616B"/>
    <w:rsid w:val="00EE26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8F583"/>
  <w15:chartTrackingRefBased/>
  <w15:docId w15:val="{A339A62A-4EBE-4FBA-B6FF-A22DFAC99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73850"/>
    <w:pPr>
      <w:spacing w:after="0" w:line="240" w:lineRule="auto"/>
    </w:pPr>
    <w:rPr>
      <w:rFonts w:ascii="Times New Roman" w:hAnsi="Times New Roman" w:cs="Times New Roman"/>
      <w:kern w:val="0"/>
      <w:sz w:val="26"/>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2">
    <w:name w:val="Table Grid2"/>
    <w:basedOn w:val="TableNormal"/>
    <w:next w:val="TableGrid"/>
    <w:uiPriority w:val="39"/>
    <w:rsid w:val="00D7385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D738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6C3AAE"/>
    <w:rPr>
      <w:rFonts w:cstheme="minorBidi"/>
      <w:sz w:val="20"/>
      <w:szCs w:val="20"/>
    </w:rPr>
  </w:style>
  <w:style w:type="character" w:customStyle="1" w:styleId="FootnoteTextChar">
    <w:name w:val="Footnote Text Char"/>
    <w:basedOn w:val="DefaultParagraphFont"/>
    <w:link w:val="FootnoteText"/>
    <w:uiPriority w:val="99"/>
    <w:semiHidden/>
    <w:rsid w:val="006C3AAE"/>
    <w:rPr>
      <w:rFonts w:ascii="Times New Roman" w:hAnsi="Times New Roman"/>
      <w:kern w:val="0"/>
      <w:sz w:val="20"/>
      <w:szCs w:val="20"/>
      <w14:ligatures w14:val="none"/>
    </w:rPr>
  </w:style>
  <w:style w:type="character" w:styleId="FootnoteReference">
    <w:name w:val="footnote reference"/>
    <w:basedOn w:val="DefaultParagraphFont"/>
    <w:uiPriority w:val="99"/>
    <w:semiHidden/>
    <w:unhideWhenUsed/>
    <w:rsid w:val="006C3AAE"/>
    <w:rPr>
      <w:vertAlign w:val="superscript"/>
    </w:rPr>
  </w:style>
  <w:style w:type="paragraph" w:styleId="NoSpacing">
    <w:name w:val="No Spacing"/>
    <w:uiPriority w:val="1"/>
    <w:qFormat/>
    <w:rsid w:val="00E8616B"/>
    <w:pPr>
      <w:spacing w:after="0" w:line="240" w:lineRule="auto"/>
    </w:pPr>
    <w:rPr>
      <w:rFonts w:ascii="Times New Roman" w:hAnsi="Times New Roman"/>
      <w:kern w:val="0"/>
      <w:sz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3</Pages>
  <Words>811</Words>
  <Characters>4629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27</cp:revision>
  <dcterms:created xsi:type="dcterms:W3CDTF">2024-10-23T09:15:00Z</dcterms:created>
  <dcterms:modified xsi:type="dcterms:W3CDTF">2026-03-13T14:45:00Z</dcterms:modified>
</cp:coreProperties>
</file>