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950D5" w14:textId="77777777" w:rsidR="00010829" w:rsidRPr="00083CB2" w:rsidRDefault="00010829" w:rsidP="00010829">
      <w:pPr>
        <w:pStyle w:val="2"/>
        <w:jc w:val="center"/>
        <w:divId w:val="254099456"/>
        <w:rPr>
          <w:rFonts w:hint="eastAsia"/>
          <w:color w:val="FF0000"/>
        </w:rPr>
      </w:pPr>
      <w:r w:rsidRPr="00083CB2">
        <w:rPr>
          <w:rFonts w:hint="eastAsia"/>
          <w:color w:val="FF0000"/>
        </w:rPr>
        <w:t>书面作业</w:t>
      </w:r>
      <w:r>
        <w:rPr>
          <w:rFonts w:hint="eastAsia"/>
          <w:color w:val="FF0000"/>
        </w:rPr>
        <w:t>4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查找</w:t>
      </w:r>
    </w:p>
    <w:p w14:paraId="6B6ED883" w14:textId="77777777" w:rsidR="00010829" w:rsidRPr="00083CB2" w:rsidRDefault="00010829" w:rsidP="00010829">
      <w:pPr>
        <w:pStyle w:val="2"/>
        <w:divId w:val="254099456"/>
        <w:rPr>
          <w:rFonts w:hint="eastAsia"/>
          <w:color w:val="FF0000"/>
        </w:rPr>
      </w:pPr>
      <w:r w:rsidRPr="00083CB2">
        <w:rPr>
          <w:rFonts w:hint="eastAsia"/>
          <w:color w:val="FF0000"/>
        </w:rPr>
        <w:t>作业说明：选择题，填空题在OJ（书面作业</w:t>
      </w:r>
      <w:r>
        <w:rPr>
          <w:rFonts w:hint="eastAsia"/>
          <w:color w:val="FF0000"/>
        </w:rPr>
        <w:t>4</w:t>
      </w:r>
      <w:r w:rsidRPr="00083CB2">
        <w:rPr>
          <w:rFonts w:hint="eastAsia"/>
          <w:color w:val="FF0000"/>
        </w:rPr>
        <w:t>选择填空部分，</w:t>
      </w:r>
      <w:r>
        <w:rPr>
          <w:rFonts w:hint="eastAsia"/>
          <w:color w:val="FF0000"/>
        </w:rPr>
        <w:t>12月10号晚截止，</w:t>
      </w:r>
      <w:r w:rsidRPr="00083CB2">
        <w:rPr>
          <w:rFonts w:hint="eastAsia"/>
          <w:color w:val="FF0000"/>
        </w:rPr>
        <w:t>占比</w:t>
      </w:r>
      <w:r w:rsidR="004A57F4">
        <w:rPr>
          <w:rFonts w:hint="eastAsia"/>
          <w:color w:val="FF0000"/>
        </w:rPr>
        <w:t>5</w:t>
      </w:r>
      <w:r>
        <w:rPr>
          <w:color w:val="FF0000"/>
        </w:rPr>
        <w:t>0</w:t>
      </w:r>
      <w:r w:rsidRPr="00083CB2">
        <w:rPr>
          <w:rFonts w:hint="eastAsia"/>
          <w:color w:val="FF0000"/>
        </w:rPr>
        <w:t>%。）</w:t>
      </w:r>
      <w:r>
        <w:rPr>
          <w:rFonts w:hint="eastAsia"/>
          <w:color w:val="FF0000"/>
        </w:rPr>
        <w:t>，直接单击保存提交。计算题写作业本或纸上，</w:t>
      </w:r>
      <w:r>
        <w:rPr>
          <w:color w:val="FF0000"/>
        </w:rPr>
        <w:t>1</w:t>
      </w:r>
      <w:r>
        <w:rPr>
          <w:rFonts w:hint="eastAsia"/>
          <w:color w:val="FF0000"/>
        </w:rPr>
        <w:t>2月11日课堂交。</w:t>
      </w:r>
    </w:p>
    <w:p w14:paraId="16751154" w14:textId="77777777" w:rsidR="00010829" w:rsidRDefault="00010829" w:rsidP="00010829">
      <w:pPr>
        <w:pStyle w:val="2"/>
        <w:numPr>
          <w:ilvl w:val="0"/>
          <w:numId w:val="1"/>
        </w:numPr>
        <w:tabs>
          <w:tab w:val="num" w:pos="360"/>
        </w:tabs>
        <w:ind w:left="0" w:firstLine="0"/>
        <w:divId w:val="254099456"/>
        <w:rPr>
          <w:rFonts w:hint="eastAsia"/>
          <w:color w:val="FF0000"/>
        </w:rPr>
      </w:pPr>
      <w:r w:rsidRPr="00CB6105">
        <w:rPr>
          <w:color w:val="FF0000"/>
        </w:rPr>
        <w:t>选择题</w:t>
      </w:r>
      <w:r w:rsidRPr="00CB6105">
        <w:rPr>
          <w:rFonts w:hint="eastAsia"/>
          <w:color w:val="FF0000"/>
        </w:rPr>
        <w:t>（OJ上）</w:t>
      </w:r>
    </w:p>
    <w:p w14:paraId="2426812F" w14:textId="77777777" w:rsidR="004971BD" w:rsidRDefault="00000000">
      <w:pPr>
        <w:pStyle w:val="4"/>
        <w:divId w:val="1593972796"/>
        <w:rPr>
          <w:rFonts w:hint="eastAsia"/>
        </w:rPr>
      </w:pPr>
      <w:r>
        <w:t xml:space="preserve">【4分】 1. 以下描述正确的是()。 1. 二分查找法的查找速度一定比顺序查找法快。 2. 静态查找和动态查找的根本区别在于它们的逻辑结构不同。 3. 在AVL树中，向某个平衡因子不为０的结点的树中插入一个新结点，必引起平衡旋转。 4. 二叉排序中的结点值的最大元素和最小元素一定是叶子结点。 </w:t>
      </w:r>
    </w:p>
    <w:p w14:paraId="7436AE5B" w14:textId="77777777" w:rsidR="004971BD" w:rsidRDefault="00000000">
      <w:pPr>
        <w:pStyle w:val="a3"/>
        <w:divId w:val="1827284063"/>
        <w:rPr>
          <w:rFonts w:hint="eastAsia"/>
        </w:rPr>
      </w:pPr>
      <w:r>
        <w:t xml:space="preserve">A.1和2 B.3和4 C.1和4 D.以上均不正确 </w:t>
      </w:r>
    </w:p>
    <w:p w14:paraId="70CBC16E" w14:textId="77777777" w:rsidR="004971BD" w:rsidRDefault="00000000">
      <w:pPr>
        <w:pStyle w:val="4"/>
        <w:divId w:val="417560303"/>
        <w:rPr>
          <w:rFonts w:hint="eastAsia"/>
        </w:rPr>
      </w:pPr>
      <w:r>
        <w:t xml:space="preserve">【4分】 2. 假设有k个关键字互为同义词，若用线性探测将这k个关键字存入哈希表中，至少要进行()次探测。 </w:t>
      </w:r>
    </w:p>
    <w:p w14:paraId="53C89A36" w14:textId="77777777" w:rsidR="004971BD" w:rsidRDefault="00000000">
      <w:pPr>
        <w:pStyle w:val="a3"/>
        <w:divId w:val="980966384"/>
        <w:rPr>
          <w:rFonts w:hint="eastAsia"/>
        </w:rPr>
      </w:pPr>
      <w:r>
        <w:t xml:space="preserve">A.k-1 B.k C.k+1 D.k(k+1)/2 </w:t>
      </w:r>
    </w:p>
    <w:p w14:paraId="51D0F031" w14:textId="77777777" w:rsidR="004971BD" w:rsidRDefault="00000000">
      <w:pPr>
        <w:pStyle w:val="4"/>
        <w:divId w:val="2109157587"/>
        <w:rPr>
          <w:rFonts w:hint="eastAsia"/>
        </w:rPr>
      </w:pPr>
      <w:r>
        <w:t xml:space="preserve">【4分】 3. 假设二叉查找树上的值为1~1000，如果在这棵二叉查找树上查找363，不可能的搜索序列为()。 </w:t>
      </w:r>
    </w:p>
    <w:p w14:paraId="579B7B30" w14:textId="77777777" w:rsidR="004971BD" w:rsidRDefault="00000000">
      <w:pPr>
        <w:pStyle w:val="a3"/>
        <w:divId w:val="1482193144"/>
        <w:rPr>
          <w:rFonts w:hint="eastAsia"/>
        </w:rPr>
      </w:pPr>
      <w:r>
        <w:t xml:space="preserve">A.(2,252,401,398,330,344,397,363) B.(924,220,911,244,898,258,362,363) C.(925,202,911,240,912,245,363) D.(935,278,347,621,399,392,358,363) </w:t>
      </w:r>
    </w:p>
    <w:p w14:paraId="02D1D627" w14:textId="77777777" w:rsidR="004971BD" w:rsidRDefault="00000000">
      <w:pPr>
        <w:pStyle w:val="4"/>
        <w:divId w:val="668022409"/>
        <w:rPr>
          <w:rFonts w:hint="eastAsia"/>
        </w:rPr>
      </w:pPr>
      <w:r>
        <w:t xml:space="preserve">【4分】 4. 顺序查找适合于存储结构为()的线性表。 </w:t>
      </w:r>
    </w:p>
    <w:p w14:paraId="4711575B" w14:textId="77777777" w:rsidR="004971BD" w:rsidRDefault="00000000">
      <w:pPr>
        <w:pStyle w:val="a3"/>
        <w:divId w:val="858159977"/>
        <w:rPr>
          <w:rFonts w:hint="eastAsia"/>
        </w:rPr>
      </w:pPr>
      <w:r>
        <w:t xml:space="preserve">A.顺序存储结构或链式存储结构 B.散列存储结构 C.索引存储结构 D.压缩存储结构 </w:t>
      </w:r>
    </w:p>
    <w:p w14:paraId="7F5118F2" w14:textId="77777777" w:rsidR="004971BD" w:rsidRDefault="00000000">
      <w:pPr>
        <w:pStyle w:val="4"/>
        <w:divId w:val="1711298348"/>
        <w:rPr>
          <w:rFonts w:hint="eastAsia"/>
        </w:rPr>
      </w:pPr>
      <w:r>
        <w:t xml:space="preserve">【4分】 5. 对长度为n的有序单链表，若查找每个元素的概率相等，则顺序查找表中任一元素的查找成功的平均查找长度为()。 </w:t>
      </w:r>
    </w:p>
    <w:p w14:paraId="6536F96B" w14:textId="77777777" w:rsidR="004971BD" w:rsidRDefault="00000000">
      <w:pPr>
        <w:pStyle w:val="a3"/>
        <w:divId w:val="988752541"/>
        <w:rPr>
          <w:rFonts w:hint="eastAsia"/>
        </w:rPr>
      </w:pPr>
      <w:r>
        <w:t xml:space="preserve">A.n/2 B.(n+1)/2 C.(n-1)/2 D.n/4 </w:t>
      </w:r>
    </w:p>
    <w:p w14:paraId="090B614E" w14:textId="77777777" w:rsidR="004971BD" w:rsidRDefault="00000000">
      <w:pPr>
        <w:pStyle w:val="4"/>
        <w:divId w:val="962883559"/>
        <w:rPr>
          <w:rFonts w:hint="eastAsia"/>
        </w:rPr>
      </w:pPr>
      <w:r>
        <w:t xml:space="preserve">【4分】 6. 下列关于二分查找的叙述中，正确的是()。 </w:t>
      </w:r>
    </w:p>
    <w:p w14:paraId="14A0A23D" w14:textId="77777777" w:rsidR="004971BD" w:rsidRDefault="00000000">
      <w:pPr>
        <w:pStyle w:val="a3"/>
        <w:divId w:val="1260989351"/>
        <w:rPr>
          <w:rFonts w:hint="eastAsia"/>
        </w:rPr>
      </w:pPr>
      <w:r>
        <w:t xml:space="preserve">A.表必须有序，表可以顺序存储，也可以链式存储 B.表必须有序且表中数据必须是整型，实型或字符型 C.表必须有序，且只能从小到大排列 D.表必须有序，且表只能以顺序方式存储。 </w:t>
      </w:r>
    </w:p>
    <w:p w14:paraId="717CBAC6" w14:textId="77777777" w:rsidR="004971BD" w:rsidRDefault="00000000">
      <w:pPr>
        <w:pStyle w:val="4"/>
        <w:divId w:val="535309420"/>
        <w:rPr>
          <w:rFonts w:hint="eastAsia"/>
        </w:rPr>
      </w:pPr>
      <w:r>
        <w:lastRenderedPageBreak/>
        <w:t xml:space="preserve">【4分】 7. 在一个有序表(13,18,24,35,47,50,62,83,90,115,134)，当折半查找值为90的元素时，查找成功的比较次数为()。 </w:t>
      </w:r>
    </w:p>
    <w:p w14:paraId="59163C1C" w14:textId="77777777" w:rsidR="004971BD" w:rsidRDefault="00000000">
      <w:pPr>
        <w:pStyle w:val="a3"/>
        <w:divId w:val="591284050"/>
        <w:rPr>
          <w:rFonts w:hint="eastAsia"/>
        </w:rPr>
      </w:pPr>
      <w:r>
        <w:t xml:space="preserve">A.1 B.2 C.4 D.6 </w:t>
      </w:r>
    </w:p>
    <w:p w14:paraId="450CD384" w14:textId="77777777" w:rsidR="004971BD" w:rsidRDefault="00000000">
      <w:pPr>
        <w:pStyle w:val="4"/>
        <w:divId w:val="1933852508"/>
        <w:rPr>
          <w:rFonts w:hint="eastAsia"/>
        </w:rPr>
      </w:pPr>
      <w:r>
        <w:t xml:space="preserve">【4分】 8. 在采用链地址法处理冲突所构成的散列表上查找 某一个关键字，则在查找成功的情况下，所探测的这些位置上的键值()；若采用线性探测法，则()。 </w:t>
      </w:r>
    </w:p>
    <w:p w14:paraId="181B4486" w14:textId="77777777" w:rsidR="004971BD" w:rsidRDefault="00000000">
      <w:pPr>
        <w:pStyle w:val="a3"/>
        <w:divId w:val="933829210"/>
        <w:rPr>
          <w:rFonts w:hint="eastAsia"/>
        </w:rPr>
      </w:pPr>
      <w:r>
        <w:t xml:space="preserve">A.一定都是同义词 B.不一定都是同义词 C.都相同 D.一定都不是同义词 </w:t>
      </w:r>
    </w:p>
    <w:p w14:paraId="69208CCA" w14:textId="77777777" w:rsidR="004971BD" w:rsidRDefault="00000000">
      <w:pPr>
        <w:pStyle w:val="4"/>
        <w:divId w:val="1487089365"/>
        <w:rPr>
          <w:rFonts w:hint="eastAsia"/>
        </w:rPr>
      </w:pPr>
      <w:r>
        <w:t xml:space="preserve">【4分】 9. 下列关于散列表的说法中，正确的是()。 </w:t>
      </w:r>
    </w:p>
    <w:p w14:paraId="20C5FF7F" w14:textId="77777777" w:rsidR="004971BD" w:rsidRDefault="00000000">
      <w:pPr>
        <w:pStyle w:val="a3"/>
        <w:divId w:val="1414015068"/>
        <w:rPr>
          <w:rFonts w:hint="eastAsia"/>
        </w:rPr>
      </w:pPr>
      <w:r>
        <w:t xml:space="preserve">A.若散列表的装填因子a&lt;1,则可避免冲突的产生 B.散列查找中不需要任何关键字的比较 C.散列表在查找成功时的平均查找长度与表长有关 D.若在散列表中删除一个元素，不能简单地将该元素删除 </w:t>
      </w:r>
    </w:p>
    <w:p w14:paraId="66E76401" w14:textId="77777777" w:rsidR="004971BD" w:rsidRDefault="00000000">
      <w:pPr>
        <w:pStyle w:val="4"/>
        <w:divId w:val="2016301598"/>
        <w:rPr>
          <w:rFonts w:hint="eastAsia"/>
        </w:rPr>
      </w:pPr>
      <w:r>
        <w:t xml:space="preserve">【4分】 10. 只能在顺序存储结构上进行的查找方法是()。 </w:t>
      </w:r>
    </w:p>
    <w:p w14:paraId="55F47565" w14:textId="77777777" w:rsidR="004971BD" w:rsidRDefault="00000000">
      <w:pPr>
        <w:pStyle w:val="a3"/>
        <w:divId w:val="1092319997"/>
        <w:rPr>
          <w:rFonts w:hint="eastAsia"/>
        </w:rPr>
      </w:pPr>
      <w:r>
        <w:t xml:space="preserve">A.顺序查找 B.折半查找 C.树型查找 D.散列查找 </w:t>
      </w:r>
    </w:p>
    <w:p w14:paraId="1E488746" w14:textId="77777777" w:rsidR="004971BD" w:rsidRDefault="00000000">
      <w:pPr>
        <w:pStyle w:val="4"/>
        <w:divId w:val="733314968"/>
        <w:rPr>
          <w:rFonts w:hint="eastAsia"/>
        </w:rPr>
      </w:pPr>
      <w:r>
        <w:t xml:space="preserve">【4分】 11. 设顺序存储的某线性表共有123个元素，按分块查找的要求等分为3块。若索引表和块内均采用顺序查找，则在等概率情况下，分块查找成功的平均查找长度为()。 </w:t>
      </w:r>
    </w:p>
    <w:p w14:paraId="5F7A4B44" w14:textId="77777777" w:rsidR="004971BD" w:rsidRDefault="00000000">
      <w:pPr>
        <w:pStyle w:val="a3"/>
        <w:divId w:val="2078018201"/>
        <w:rPr>
          <w:rFonts w:hint="eastAsia"/>
        </w:rPr>
      </w:pPr>
      <w:r>
        <w:t xml:space="preserve">A.21 B.23 C.41 D.62 </w:t>
      </w:r>
    </w:p>
    <w:p w14:paraId="71A64A70" w14:textId="77777777" w:rsidR="004971BD" w:rsidRDefault="00000000">
      <w:pPr>
        <w:pStyle w:val="4"/>
        <w:divId w:val="702900128"/>
        <w:rPr>
          <w:rFonts w:hint="eastAsia"/>
        </w:rPr>
      </w:pPr>
      <w:r>
        <w:t xml:space="preserve">【4分】 12. 下列关于分块查找，描述正确的是()。 </w:t>
      </w:r>
    </w:p>
    <w:p w14:paraId="1382A99E" w14:textId="77777777" w:rsidR="004971BD" w:rsidRDefault="00000000">
      <w:pPr>
        <w:pStyle w:val="a3"/>
        <w:divId w:val="258294800"/>
        <w:rPr>
          <w:rFonts w:hint="eastAsia"/>
        </w:rPr>
      </w:pPr>
      <w:r>
        <w:t xml:space="preserve">A.数据分成若干块，每块内数据有序 B.数据分成若干块，每块内数据不必有序，但块间必须有序，每块内最大(或最小）的数据组成索引块 C.数据分成若干块，每块（除最后一块外）中数据个数需相同 D.分块查找最佳查找方式是索引块和块内均顺序查找 E.分块查找最佳查找方式是索引块折半查找，块内顺序查找 </w:t>
      </w:r>
    </w:p>
    <w:p w14:paraId="16B1E0DA" w14:textId="77777777" w:rsidR="004971BD" w:rsidRDefault="00000000">
      <w:pPr>
        <w:pStyle w:val="4"/>
        <w:divId w:val="799230739"/>
        <w:rPr>
          <w:rFonts w:hint="eastAsia"/>
        </w:rPr>
      </w:pPr>
      <w:r>
        <w:t xml:space="preserve">【4分】 13. 折半查找过程对应的判定树是一棵()。 </w:t>
      </w:r>
    </w:p>
    <w:p w14:paraId="410BC57D" w14:textId="77777777" w:rsidR="004971BD" w:rsidRDefault="00000000">
      <w:pPr>
        <w:pStyle w:val="a3"/>
        <w:divId w:val="51660189"/>
        <w:rPr>
          <w:rFonts w:hint="eastAsia"/>
        </w:rPr>
      </w:pPr>
      <w:r>
        <w:t xml:space="preserve">A.最小生成树 B.平衡二叉树 C.完全二叉树 D.满二叉树 </w:t>
      </w:r>
    </w:p>
    <w:p w14:paraId="7BA43262" w14:textId="77777777" w:rsidR="004971BD" w:rsidRDefault="00000000">
      <w:pPr>
        <w:pStyle w:val="4"/>
        <w:divId w:val="424227199"/>
        <w:rPr>
          <w:rFonts w:hint="eastAsia"/>
        </w:rPr>
      </w:pPr>
      <w:r>
        <w:t xml:space="preserve">【4分】 14. 任何一棵非空二叉排序树，删除一个结点后再插入，所得到的二叉排序树与原二叉排序树相同。该说法()。 </w:t>
      </w:r>
    </w:p>
    <w:p w14:paraId="652DE1F8" w14:textId="77777777" w:rsidR="004971BD" w:rsidRDefault="00000000">
      <w:pPr>
        <w:pStyle w:val="a3"/>
        <w:divId w:val="842361020"/>
        <w:rPr>
          <w:rFonts w:hint="eastAsia"/>
        </w:rPr>
      </w:pPr>
      <w:r>
        <w:t xml:space="preserve">A.正确 B.不正确 </w:t>
      </w:r>
    </w:p>
    <w:p w14:paraId="2C42D76A" w14:textId="77777777" w:rsidR="004971BD" w:rsidRDefault="00000000">
      <w:pPr>
        <w:pStyle w:val="4"/>
        <w:divId w:val="389576815"/>
        <w:rPr>
          <w:rFonts w:hint="eastAsia"/>
        </w:rPr>
      </w:pPr>
      <w:r>
        <w:lastRenderedPageBreak/>
        <w:t xml:space="preserve">【4分】 15. 有关键字集合{53，30，37，12，45，24，96}，从空树开始逐个插入关键字构造一棵二叉排序树。若希望高度最小，则应选择()序列插入。 </w:t>
      </w:r>
    </w:p>
    <w:p w14:paraId="1B4EBBB3" w14:textId="77777777" w:rsidR="004971BD" w:rsidRDefault="00000000">
      <w:pPr>
        <w:pStyle w:val="a3"/>
        <w:divId w:val="1830174448"/>
        <w:rPr>
          <w:rFonts w:hint="eastAsia"/>
        </w:rPr>
      </w:pPr>
      <w:r>
        <w:t xml:space="preserve">A.45，24，53，12，37，96，30 B.37，24，12，30，53，45，96 C.12，24，30，37，45，53，96 D.30，24，12，37，45，96，53 </w:t>
      </w:r>
    </w:p>
    <w:p w14:paraId="368392BA" w14:textId="77777777" w:rsidR="00010829" w:rsidRPr="00A566E6" w:rsidRDefault="00010829" w:rsidP="00010829">
      <w:pPr>
        <w:pStyle w:val="2"/>
        <w:numPr>
          <w:ilvl w:val="0"/>
          <w:numId w:val="1"/>
        </w:numPr>
        <w:tabs>
          <w:tab w:val="num" w:pos="360"/>
        </w:tabs>
        <w:ind w:left="0" w:firstLine="0"/>
        <w:divId w:val="1472944106"/>
        <w:rPr>
          <w:rFonts w:hint="eastAsia"/>
          <w:color w:val="FF0000"/>
        </w:rPr>
      </w:pPr>
      <w:r w:rsidRPr="00A566E6">
        <w:rPr>
          <w:rFonts w:hint="eastAsia"/>
          <w:color w:val="FF0000"/>
        </w:rPr>
        <w:t>填空题(OJ上)</w:t>
      </w:r>
    </w:p>
    <w:p w14:paraId="70A0B518" w14:textId="77777777" w:rsidR="004971BD" w:rsidRDefault="00000000">
      <w:pPr>
        <w:pStyle w:val="4"/>
        <w:divId w:val="629700891"/>
        <w:rPr>
          <w:rFonts w:hint="eastAsia"/>
        </w:rPr>
      </w:pPr>
      <w:r>
        <w:t xml:space="preserve">【4分】 1. 一个有序表A含有22个元素，且元素下标从1开始，按折半查找查找A[16]，需要比较___次 </w:t>
      </w:r>
    </w:p>
    <w:p w14:paraId="60505D84" w14:textId="77777777" w:rsidR="004971BD" w:rsidRDefault="00000000">
      <w:pPr>
        <w:pStyle w:val="4"/>
        <w:divId w:val="464399207"/>
        <w:rPr>
          <w:rFonts w:hint="eastAsia"/>
        </w:rPr>
      </w:pPr>
      <w:r>
        <w:t xml:space="preserve">【4分】 2. 对于长度为1023的顺序存储的有序表，若采用折半查找，在等概率情况下的平均查找长度为___（取整） </w:t>
      </w:r>
    </w:p>
    <w:p w14:paraId="06207E47" w14:textId="77777777" w:rsidR="004971BD" w:rsidRDefault="00000000">
      <w:pPr>
        <w:pStyle w:val="4"/>
        <w:divId w:val="733240303"/>
        <w:rPr>
          <w:rFonts w:hint="eastAsia"/>
        </w:rPr>
      </w:pPr>
      <w:r>
        <w:t xml:space="preserve">【4分】 3. 若用拉链法构造一个哈希表，其哈希函数为H(key) = key%17，则需___个链表，这些链表的首指针构成一个指针数组，该数组的下标范围为___。 </w:t>
      </w:r>
    </w:p>
    <w:p w14:paraId="27991DCC" w14:textId="77777777" w:rsidR="004971BD" w:rsidRDefault="00000000">
      <w:pPr>
        <w:pStyle w:val="4"/>
        <w:divId w:val="8454369"/>
        <w:rPr>
          <w:rFonts w:hint="eastAsia"/>
        </w:rPr>
      </w:pPr>
      <w:r>
        <w:t xml:space="preserve">【4分】 4. 三个数据A、B、C，A&gt;B&gt;C，能构成___种形态不同的二叉排序树。 </w:t>
      </w:r>
    </w:p>
    <w:p w14:paraId="3818D0D5" w14:textId="77777777" w:rsidR="004971BD" w:rsidRDefault="00000000">
      <w:pPr>
        <w:pStyle w:val="4"/>
        <w:divId w:val="787506219"/>
        <w:rPr>
          <w:rFonts w:hint="eastAsia"/>
        </w:rPr>
      </w:pPr>
      <w:r>
        <w:t xml:space="preserve">【4分】 5. 除了时间复杂度为，还常用___来衡量查找算法的事件性能。（中文，前后中间不要有空格） </w:t>
      </w:r>
    </w:p>
    <w:p w14:paraId="2B105E49" w14:textId="77777777" w:rsidR="004971BD" w:rsidRDefault="00000000">
      <w:pPr>
        <w:pStyle w:val="4"/>
        <w:divId w:val="2079545950"/>
        <w:rPr>
          <w:rFonts w:hint="eastAsia"/>
        </w:rPr>
      </w:pPr>
      <w:r>
        <w:t xml:space="preserve">【4分】 6. 散列表的冲突处理方法主要有___法和___法两种，对应的散列表分别是闭散列表和开散列表。 </w:t>
      </w:r>
    </w:p>
    <w:p w14:paraId="2DFDE75E" w14:textId="77777777" w:rsidR="004971BD" w:rsidRDefault="00000000">
      <w:pPr>
        <w:pStyle w:val="4"/>
        <w:divId w:val="2043162189"/>
        <w:rPr>
          <w:rFonts w:hint="eastAsia"/>
        </w:rPr>
      </w:pPr>
      <w:r>
        <w:t xml:space="preserve">【4分】 7. 在含有n个结点的二叉排序树中查找一个关键字，进行关键字比较的次数最大值是___。 </w:t>
      </w:r>
    </w:p>
    <w:p w14:paraId="00A1DA9E" w14:textId="77777777" w:rsidR="004971BD" w:rsidRDefault="00000000">
      <w:pPr>
        <w:pStyle w:val="4"/>
        <w:divId w:val="1490098457"/>
        <w:rPr>
          <w:rFonts w:hint="eastAsia"/>
        </w:rPr>
      </w:pPr>
      <w:r>
        <w:t xml:space="preserve">【4分】 8. 在AVL树中插入一个结点后出现不平衡，设最低的不平衡结点为A，A的右孩子的平衡因子为0，左孩子的平衡因子为1，应做___型调整使其平衡。 </w:t>
      </w:r>
    </w:p>
    <w:p w14:paraId="5C4C8E3A" w14:textId="77777777" w:rsidR="004971BD" w:rsidRDefault="00000000">
      <w:pPr>
        <w:pStyle w:val="4"/>
        <w:divId w:val="1835677577"/>
        <w:rPr>
          <w:rFonts w:hint="eastAsia"/>
        </w:rPr>
      </w:pPr>
      <w:r>
        <w:t xml:space="preserve">【4分】 9. 一棵二叉排序树是由关键字序列（18，43，27，44，36，39，77）构成的，其中序遍历序列是___。（数字中间以一个空格分隔，前后不要有空格) </w:t>
      </w:r>
    </w:p>
    <w:p w14:paraId="7FF93510" w14:textId="77777777" w:rsidR="004971BD" w:rsidRDefault="00000000">
      <w:pPr>
        <w:pStyle w:val="4"/>
        <w:divId w:val="382606430"/>
        <w:rPr>
          <w:rFonts w:hint="eastAsia"/>
        </w:rPr>
      </w:pPr>
      <w:r>
        <w:t xml:space="preserve">【4分】 10. 在各种查找方法中，平均查找长度与结点个数n无关的查找方法是___。 </w:t>
      </w:r>
    </w:p>
    <w:p w14:paraId="1675A4FF" w14:textId="77777777" w:rsidR="00757403" w:rsidRPr="00A566E6" w:rsidRDefault="00757403" w:rsidP="00757403">
      <w:pPr>
        <w:pStyle w:val="2"/>
        <w:divId w:val="1002733213"/>
        <w:rPr>
          <w:rFonts w:hint="eastAsia"/>
          <w:color w:val="FF0000"/>
        </w:rPr>
      </w:pPr>
      <w:r w:rsidRPr="00A566E6">
        <w:rPr>
          <w:rFonts w:hint="eastAsia"/>
          <w:color w:val="FF0000"/>
        </w:rPr>
        <w:t>三、应用题（</w:t>
      </w:r>
      <w:r w:rsidR="004A57F4">
        <w:rPr>
          <w:rFonts w:hint="eastAsia"/>
          <w:color w:val="FF0000"/>
        </w:rPr>
        <w:t>50</w:t>
      </w:r>
      <w:r w:rsidRPr="00A566E6">
        <w:rPr>
          <w:rFonts w:hint="eastAsia"/>
          <w:color w:val="FF0000"/>
        </w:rPr>
        <w:t>分，每小题分数见题目）</w:t>
      </w:r>
    </w:p>
    <w:p w14:paraId="3A47799E" w14:textId="77777777" w:rsidR="00CE451C" w:rsidRPr="00CE451C" w:rsidRDefault="00CE451C" w:rsidP="00CE451C">
      <w:pPr>
        <w:numPr>
          <w:ilvl w:val="0"/>
          <w:numId w:val="3"/>
        </w:numPr>
        <w:adjustRightInd w:val="0"/>
        <w:textAlignment w:val="baseline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假设关键字输入顺序为</w:t>
      </w:r>
      <w:r w:rsid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9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,1,</w:t>
      </w:r>
      <w:r w:rsid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23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,</w:t>
      </w:r>
      <w:r w:rsid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14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,</w:t>
      </w:r>
      <w:r w:rsid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55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,</w:t>
      </w:r>
      <w:r w:rsid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20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,</w:t>
      </w:r>
      <w:r w:rsid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27</w:t>
      </w:r>
      <w:r w:rsidR="004A57F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,34。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设哈希函数为H(key)=key%</w:t>
      </w:r>
      <w:r w:rsid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</w:p>
    <w:p w14:paraId="631177F7" w14:textId="77777777" w:rsidR="004A57F4" w:rsidRPr="004A57F4" w:rsidRDefault="00CE451C" w:rsidP="004A57F4">
      <w:pPr>
        <w:pStyle w:val="a4"/>
        <w:numPr>
          <w:ilvl w:val="0"/>
          <w:numId w:val="13"/>
        </w:numPr>
        <w:adjustRightInd w:val="0"/>
        <w:ind w:firstLineChars="0"/>
        <w:textAlignment w:val="baseline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4A57F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假设表长为</w:t>
      </w:r>
      <w:r w:rsidR="004A57F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9</w:t>
      </w:r>
      <w:r w:rsidRPr="004A57F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，用线性探测再散列解决冲突，画出插入各关键字后的哈希表。</w:t>
      </w:r>
    </w:p>
    <w:p w14:paraId="30342934" w14:textId="77777777" w:rsidR="00CE451C" w:rsidRPr="004A57F4" w:rsidRDefault="004A52D9" w:rsidP="004A57F4">
      <w:pPr>
        <w:pStyle w:val="a4"/>
        <w:adjustRightInd w:val="0"/>
        <w:ind w:left="1140" w:firstLineChars="0" w:firstLine="0"/>
        <w:textAlignment w:val="baseline"/>
        <w:divId w:val="1002733213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</w:pPr>
      <w:r w:rsidRPr="004A57F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//</w:t>
      </w:r>
      <w:r w:rsidR="00A9460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4</w:t>
      </w:r>
      <w:r w:rsidRPr="004A57F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分</w:t>
      </w:r>
    </w:p>
    <w:p w14:paraId="5C1D8E00" w14:textId="77777777" w:rsidR="004A52D9" w:rsidRPr="004A52D9" w:rsidRDefault="00CE451C" w:rsidP="004A57F4">
      <w:pPr>
        <w:pStyle w:val="a4"/>
        <w:numPr>
          <w:ilvl w:val="1"/>
          <w:numId w:val="2"/>
        </w:numPr>
        <w:adjustRightInd w:val="0"/>
        <w:ind w:firstLineChars="0"/>
        <w:textAlignment w:val="baseline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假设表长</w:t>
      </w:r>
      <w:r w:rsidR="004A57F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为9</w:t>
      </w:r>
      <w:r w:rsidRP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，用二次探测再散列解决冲突，画出插入各关键字后的哈希表。</w:t>
      </w:r>
    </w:p>
    <w:p w14:paraId="74DD753B" w14:textId="77777777" w:rsidR="00CE451C" w:rsidRPr="004A52D9" w:rsidRDefault="004A52D9" w:rsidP="004A52D9">
      <w:pPr>
        <w:pStyle w:val="a4"/>
        <w:adjustRightInd w:val="0"/>
        <w:ind w:left="1140" w:firstLineChars="0" w:firstLine="0"/>
        <w:textAlignment w:val="baseline"/>
        <w:divId w:val="1002733213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</w:pPr>
      <w:r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lastRenderedPageBreak/>
        <w:t>//</w:t>
      </w:r>
      <w:r w:rsidR="00A9460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4</w:t>
      </w:r>
      <w:r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分</w:t>
      </w:r>
    </w:p>
    <w:p w14:paraId="6EE75377" w14:textId="77777777" w:rsidR="00CE451C" w:rsidRPr="00CE451C" w:rsidRDefault="00CE451C" w:rsidP="00CE451C">
      <w:pPr>
        <w:numPr>
          <w:ilvl w:val="1"/>
          <w:numId w:val="2"/>
        </w:numPr>
        <w:adjustRightInd w:val="0"/>
        <w:textAlignment w:val="baseline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假设用拉链法解决冲突，表尾插入，画出插入各关键字后的哈希表。</w:t>
      </w:r>
      <w:r w:rsidR="004A52D9"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//</w:t>
      </w:r>
      <w:r w:rsidR="00A9460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4</w:t>
      </w:r>
      <w:r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分</w:t>
      </w:r>
    </w:p>
    <w:p w14:paraId="3B79DFF6" w14:textId="77777777" w:rsidR="00CE451C" w:rsidRPr="00CE451C" w:rsidRDefault="00CE451C" w:rsidP="00CE451C">
      <w:pPr>
        <w:numPr>
          <w:ilvl w:val="1"/>
          <w:numId w:val="2"/>
        </w:numPr>
        <w:adjustRightInd w:val="0"/>
        <w:textAlignment w:val="baseline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分别求上述哈希表查找成功的平均查找长度和装填因子，假设等</w:t>
      </w:r>
      <w:r w:rsidRPr="00CE451C">
        <w:rPr>
          <w:rFonts w:ascii="宋体" w:eastAsia="宋体" w:hAnsi="宋体" w:cs="宋体"/>
          <w:b/>
          <w:bCs/>
          <w:kern w:val="0"/>
          <w:sz w:val="24"/>
          <w:szCs w:val="24"/>
        </w:rPr>
        <w:t>概率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  <w:r w:rsidR="004A52D9"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//</w:t>
      </w:r>
      <w:r w:rsidR="00A9460D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6</w:t>
      </w:r>
      <w:r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分</w:t>
      </w:r>
    </w:p>
    <w:p w14:paraId="4D91B137" w14:textId="77777777" w:rsidR="00CE451C" w:rsidRPr="00CE451C" w:rsidRDefault="00CE451C" w:rsidP="00CE451C">
      <w:pPr>
        <w:ind w:left="1140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69486471" w14:textId="77777777" w:rsidR="00CE451C" w:rsidRPr="00CE451C" w:rsidRDefault="00CE451C" w:rsidP="00CE451C">
      <w:pPr>
        <w:ind w:left="1140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19423E9C" w14:textId="1E78638F" w:rsidR="00CE451C" w:rsidRPr="00CE451C" w:rsidRDefault="00CE451C" w:rsidP="00CE451C">
      <w:pPr>
        <w:numPr>
          <w:ilvl w:val="0"/>
          <w:numId w:val="3"/>
        </w:numPr>
        <w:adjustRightInd w:val="0"/>
        <w:textAlignment w:val="baseline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假设序列</w:t>
      </w:r>
      <w:r w:rsidR="000B3D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0B3D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12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0B3D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15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0B3D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18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0B3D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27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0B3D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32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0B3D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41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0B3D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92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、1</w:t>
      </w:r>
      <w:r w:rsidRPr="00CE451C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="0060140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="00747A4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</w:t>
      </w:r>
      <w:r w:rsidRPr="00CE451C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。采用折半查找。</w:t>
      </w:r>
    </w:p>
    <w:p w14:paraId="1D68AE4E" w14:textId="77777777" w:rsidR="004A52D9" w:rsidRDefault="00CE451C" w:rsidP="004A52D9">
      <w:pPr>
        <w:numPr>
          <w:ilvl w:val="0"/>
          <w:numId w:val="4"/>
        </w:numPr>
        <w:adjustRightInd w:val="0"/>
        <w:textAlignment w:val="baseline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写出查找</w:t>
      </w:r>
      <w:r w:rsidR="000B3D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93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的计算过程。（</w:t>
      </w:r>
      <w:r w:rsidR="000B3D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middle取中间值的下界</w:t>
      </w: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）</w:t>
      </w:r>
      <w:r w:rsidR="000B3D3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="000B3D31"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//</w:t>
      </w:r>
      <w:r w:rsidR="00676D6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6</w:t>
      </w:r>
      <w:r w:rsidR="000B3D31"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分</w:t>
      </w:r>
    </w:p>
    <w:p w14:paraId="53F3B2B0" w14:textId="77777777" w:rsidR="004A52D9" w:rsidRDefault="00CE451C" w:rsidP="004A52D9">
      <w:pPr>
        <w:numPr>
          <w:ilvl w:val="0"/>
          <w:numId w:val="4"/>
        </w:numPr>
        <w:adjustRightInd w:val="0"/>
        <w:textAlignment w:val="baseline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计算查找成功</w:t>
      </w:r>
      <w:r w:rsidRPr="004A52D9">
        <w:rPr>
          <w:rFonts w:ascii="宋体" w:eastAsia="宋体" w:hAnsi="宋体" w:cs="宋体"/>
          <w:b/>
          <w:bCs/>
          <w:kern w:val="0"/>
          <w:sz w:val="24"/>
          <w:szCs w:val="24"/>
        </w:rPr>
        <w:t>的</w:t>
      </w:r>
      <w:r w:rsidRP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平均查找长度。</w:t>
      </w:r>
      <w:r w:rsidR="000B3D31"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 //2分</w:t>
      </w:r>
    </w:p>
    <w:p w14:paraId="471AE74C" w14:textId="77777777" w:rsidR="004A52D9" w:rsidRPr="004A52D9" w:rsidRDefault="004A52D9" w:rsidP="004A52D9">
      <w:pPr>
        <w:numPr>
          <w:ilvl w:val="0"/>
          <w:numId w:val="4"/>
        </w:numPr>
        <w:adjustRightInd w:val="0"/>
        <w:textAlignment w:val="baseline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4A52D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计算查找不成功的平均查找长度。</w:t>
      </w:r>
      <w:r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//2分</w:t>
      </w:r>
    </w:p>
    <w:p w14:paraId="6E2834E2" w14:textId="77777777" w:rsidR="00CE451C" w:rsidRPr="00CE451C" w:rsidRDefault="00CE451C" w:rsidP="00CE451C">
      <w:pPr>
        <w:ind w:left="1128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1781BFFC" w14:textId="77777777" w:rsidR="00CE451C" w:rsidRPr="00CE451C" w:rsidRDefault="00CE451C" w:rsidP="00CE451C">
      <w:pPr>
        <w:ind w:left="1128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67AEE004" w14:textId="77777777" w:rsidR="00CE451C" w:rsidRPr="00CE451C" w:rsidRDefault="00CE451C" w:rsidP="00CE451C">
      <w:pPr>
        <w:numPr>
          <w:ilvl w:val="0"/>
          <w:numId w:val="3"/>
        </w:numPr>
        <w:adjustRightInd w:val="0"/>
        <w:textAlignment w:val="baseline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E451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假设二叉排序树初始为空。完成以下操作：</w:t>
      </w:r>
    </w:p>
    <w:p w14:paraId="3AD4DF82" w14:textId="77777777" w:rsidR="000E638F" w:rsidRPr="004A52D9" w:rsidRDefault="00D74482" w:rsidP="004A57F4">
      <w:pPr>
        <w:ind w:firstLineChars="100" w:firstLine="241"/>
        <w:divId w:val="1002733213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</w:pPr>
      <w:r w:rsidRPr="00D744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(1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) </w:t>
      </w:r>
      <w:r w:rsidR="00CE451C" w:rsidRPr="00D744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依次插入35、10、5、15、</w:t>
      </w:r>
      <w:r w:rsidR="00482C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25、</w:t>
      </w:r>
      <w:r w:rsidR="00CE451C" w:rsidRPr="00D744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70、30、</w:t>
      </w:r>
      <w:r w:rsidR="00482C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100</w:t>
      </w:r>
      <w:r w:rsidR="00CE451C" w:rsidRPr="00D744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，画出最后得到的二叉排序树。</w:t>
      </w:r>
      <w:r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//</w:t>
      </w:r>
      <w:r w:rsidR="00676D64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4</w:t>
      </w:r>
      <w:r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分</w:t>
      </w:r>
    </w:p>
    <w:p w14:paraId="138F40D7" w14:textId="77777777" w:rsidR="00CE451C" w:rsidRPr="004A52D9" w:rsidRDefault="00D74482" w:rsidP="004A52D9">
      <w:pPr>
        <w:ind w:firstLineChars="100" w:firstLine="241"/>
        <w:divId w:val="1002733213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</w:pPr>
      <w:r w:rsidRPr="00D744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(2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) </w:t>
      </w:r>
      <w:r w:rsidR="00CE451C" w:rsidRPr="00D744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依次删除</w:t>
      </w:r>
      <w:r w:rsidR="00482C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100</w:t>
      </w:r>
      <w:r w:rsidR="00CE451C" w:rsidRPr="00D744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E02E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25</w:t>
      </w:r>
      <w:r w:rsidR="00CE451C" w:rsidRPr="00D744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、</w:t>
      </w:r>
      <w:r w:rsidR="000E638F" w:rsidRPr="00D744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35</w:t>
      </w:r>
      <w:r w:rsidR="00CE451C" w:rsidRPr="00D7448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，画出每一次删除得到的二叉排序树。</w:t>
      </w:r>
      <w:r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//6分</w:t>
      </w:r>
    </w:p>
    <w:p w14:paraId="79B73DEF" w14:textId="77777777" w:rsidR="00CE451C" w:rsidRDefault="00CE451C" w:rsidP="00CE451C">
      <w:pPr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05D0051F" w14:textId="77777777" w:rsidR="004A52D9" w:rsidRPr="00CE451C" w:rsidRDefault="004A52D9" w:rsidP="00CE451C">
      <w:pPr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18611D27" w14:textId="77777777" w:rsidR="00827786" w:rsidRPr="00CE451C" w:rsidRDefault="00CE451C" w:rsidP="00827786">
      <w:pPr>
        <w:pStyle w:val="a4"/>
        <w:numPr>
          <w:ilvl w:val="0"/>
          <w:numId w:val="3"/>
        </w:numPr>
        <w:adjustRightInd w:val="0"/>
        <w:ind w:firstLineChars="0"/>
        <w:textAlignment w:val="baseline"/>
        <w:divId w:val="100273321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482C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假设平衡二叉树初始为空，依次插入</w:t>
      </w:r>
      <w:r w:rsidR="00E02E9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20，40，30</w:t>
      </w:r>
      <w:r w:rsidR="0082778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，10，50，70，5，8，3，9。</w:t>
      </w:r>
    </w:p>
    <w:p w14:paraId="60A81F0F" w14:textId="77777777" w:rsidR="00CE451C" w:rsidRPr="004A52D9" w:rsidRDefault="00CE451C" w:rsidP="00E45562">
      <w:pPr>
        <w:ind w:firstLineChars="200" w:firstLine="482"/>
        <w:divId w:val="1002733213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</w:pPr>
      <w:r w:rsidRPr="0082778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画出每一次插入</w:t>
      </w:r>
      <w:r w:rsidR="00827786" w:rsidRPr="0082778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失衡</w:t>
      </w:r>
      <w:r w:rsidRPr="0082778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后的平衡二叉树，并在失衡调整时指出旋转类型。</w:t>
      </w:r>
      <w:r w:rsidR="00827786"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//</w:t>
      </w:r>
      <w:r w:rsidR="00E45562"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12</w:t>
      </w:r>
      <w:r w:rsidRPr="004A52D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分</w:t>
      </w:r>
    </w:p>
    <w:p w14:paraId="2CBC5DA3" w14:textId="77777777" w:rsidR="009A2FDB" w:rsidRPr="00CE451C" w:rsidRDefault="009A2FDB">
      <w:pPr>
        <w:pStyle w:val="2"/>
        <w:divId w:val="1002733213"/>
        <w:rPr>
          <w:rFonts w:hint="eastAsia"/>
          <w:sz w:val="24"/>
          <w:szCs w:val="24"/>
        </w:rPr>
      </w:pPr>
    </w:p>
    <w:sectPr w:rsidR="009A2FDB" w:rsidRPr="00CE45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D8C16" w14:textId="77777777" w:rsidR="00E7071C" w:rsidRDefault="00E7071C" w:rsidP="00601404">
      <w:pPr>
        <w:rPr>
          <w:rFonts w:hint="eastAsia"/>
        </w:rPr>
      </w:pPr>
      <w:r>
        <w:separator/>
      </w:r>
    </w:p>
  </w:endnote>
  <w:endnote w:type="continuationSeparator" w:id="0">
    <w:p w14:paraId="65AB5E81" w14:textId="77777777" w:rsidR="00E7071C" w:rsidRDefault="00E7071C" w:rsidP="006014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C84F3" w14:textId="77777777" w:rsidR="00E7071C" w:rsidRDefault="00E7071C" w:rsidP="00601404">
      <w:pPr>
        <w:rPr>
          <w:rFonts w:hint="eastAsia"/>
        </w:rPr>
      </w:pPr>
      <w:r>
        <w:separator/>
      </w:r>
    </w:p>
  </w:footnote>
  <w:footnote w:type="continuationSeparator" w:id="0">
    <w:p w14:paraId="00001582" w14:textId="77777777" w:rsidR="00E7071C" w:rsidRDefault="00E7071C" w:rsidP="006014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2333"/>
    <w:multiLevelType w:val="hybridMultilevel"/>
    <w:tmpl w:val="AF2EECE6"/>
    <w:lvl w:ilvl="0" w:tplc="F2FEBD96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162C3"/>
    <w:multiLevelType w:val="hybridMultilevel"/>
    <w:tmpl w:val="DC9AA2EE"/>
    <w:lvl w:ilvl="0" w:tplc="F5B279B6">
      <w:start w:val="1"/>
      <w:numFmt w:val="decimal"/>
      <w:lvlText w:val="(%1)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" w15:restartNumberingAfterBreak="0">
    <w:nsid w:val="3DAA651F"/>
    <w:multiLevelType w:val="hybridMultilevel"/>
    <w:tmpl w:val="BD3AF21A"/>
    <w:lvl w:ilvl="0" w:tplc="46FC7E24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EBE4E24"/>
    <w:multiLevelType w:val="hybridMultilevel"/>
    <w:tmpl w:val="CDF83218"/>
    <w:lvl w:ilvl="0" w:tplc="A3243490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D321BD"/>
    <w:multiLevelType w:val="hybridMultilevel"/>
    <w:tmpl w:val="6AEEB45E"/>
    <w:lvl w:ilvl="0" w:tplc="FFFFFFFF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tabs>
          <w:tab w:val="num" w:pos="1140"/>
        </w:tabs>
        <w:ind w:left="1140" w:hanging="720"/>
      </w:pPr>
      <w:rPr>
        <w:rFonts w:ascii="宋体" w:eastAsia="宋体" w:hAnsi="宋体" w:cs="宋体"/>
      </w:rPr>
    </w:lvl>
    <w:lvl w:ilvl="2" w:tplc="FFFFFFFF">
      <w:start w:val="1"/>
      <w:numFmt w:val="decimal"/>
      <w:lvlText w:val="%3）"/>
      <w:lvlJc w:val="left"/>
      <w:pPr>
        <w:ind w:left="1560" w:hanging="720"/>
      </w:pPr>
      <w:rPr>
        <w:rFonts w:ascii="宋体" w:eastAsia="宋体" w:hAnsi="宋体" w:cs="Times New Roman"/>
      </w:rPr>
    </w:lvl>
    <w:lvl w:ilvl="3" w:tplc="FFFFFFFF">
      <w:start w:val="1"/>
      <w:numFmt w:val="decimal"/>
      <w:lvlText w:val="（%4）"/>
      <w:lvlJc w:val="left"/>
      <w:pPr>
        <w:ind w:left="1146" w:hanging="720"/>
      </w:pPr>
      <w:rPr>
        <w:rFonts w:hint="default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3FF4DC6"/>
    <w:multiLevelType w:val="hybridMultilevel"/>
    <w:tmpl w:val="23385FFA"/>
    <w:lvl w:ilvl="0" w:tplc="B268CE0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70D03DB8">
      <w:start w:val="2"/>
      <w:numFmt w:val="decimal"/>
      <w:lvlText w:val="(%2)"/>
      <w:lvlJc w:val="left"/>
      <w:pPr>
        <w:tabs>
          <w:tab w:val="num" w:pos="1140"/>
        </w:tabs>
        <w:ind w:left="1140" w:hanging="720"/>
      </w:pPr>
      <w:rPr>
        <w:rFonts w:ascii="Times New Roman" w:eastAsia="宋体" w:hAnsi="Times New Roman" w:cs="Times New Roman" w:hint="eastAsia"/>
      </w:rPr>
    </w:lvl>
    <w:lvl w:ilvl="2" w:tplc="531AA082">
      <w:start w:val="1"/>
      <w:numFmt w:val="decimal"/>
      <w:lvlText w:val="%3）"/>
      <w:lvlJc w:val="left"/>
      <w:pPr>
        <w:ind w:left="1560" w:hanging="720"/>
      </w:pPr>
      <w:rPr>
        <w:rFonts w:ascii="宋体" w:eastAsia="宋体" w:hAnsi="宋体" w:cs="Times New Roman"/>
      </w:rPr>
    </w:lvl>
    <w:lvl w:ilvl="3" w:tplc="20D26EDC">
      <w:start w:val="1"/>
      <w:numFmt w:val="decimal"/>
      <w:lvlText w:val="（%4）"/>
      <w:lvlJc w:val="left"/>
      <w:pPr>
        <w:ind w:left="1146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5AC2147"/>
    <w:multiLevelType w:val="hybridMultilevel"/>
    <w:tmpl w:val="12883C60"/>
    <w:lvl w:ilvl="0" w:tplc="C5B8A77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5C6F32"/>
    <w:multiLevelType w:val="hybridMultilevel"/>
    <w:tmpl w:val="00947958"/>
    <w:lvl w:ilvl="0" w:tplc="2B9C6FA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6695049"/>
    <w:multiLevelType w:val="hybridMultilevel"/>
    <w:tmpl w:val="2FFE6EDA"/>
    <w:lvl w:ilvl="0" w:tplc="F1DE942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80B2A10"/>
    <w:multiLevelType w:val="hybridMultilevel"/>
    <w:tmpl w:val="00FC0328"/>
    <w:lvl w:ilvl="0" w:tplc="120E182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9094873"/>
    <w:multiLevelType w:val="hybridMultilevel"/>
    <w:tmpl w:val="8C7045AC"/>
    <w:lvl w:ilvl="0" w:tplc="FE5E2722">
      <w:start w:val="1"/>
      <w:numFmt w:val="decimal"/>
      <w:lvlText w:val="(%1)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1" w15:restartNumberingAfterBreak="0">
    <w:nsid w:val="6D74450F"/>
    <w:multiLevelType w:val="hybridMultilevel"/>
    <w:tmpl w:val="2A86BBCC"/>
    <w:lvl w:ilvl="0" w:tplc="9216F908">
      <w:start w:val="1"/>
      <w:numFmt w:val="decimal"/>
      <w:lvlText w:val="(%1)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2" w15:restartNumberingAfterBreak="0">
    <w:nsid w:val="7E473F30"/>
    <w:multiLevelType w:val="hybridMultilevel"/>
    <w:tmpl w:val="F40C1016"/>
    <w:lvl w:ilvl="0" w:tplc="1918FE9A">
      <w:start w:val="1"/>
      <w:numFmt w:val="decimal"/>
      <w:lvlText w:val="(%1)"/>
      <w:lvlJc w:val="left"/>
      <w:pPr>
        <w:ind w:left="1128" w:hanging="720"/>
      </w:pPr>
      <w:rPr>
        <w:rFonts w:hint="default"/>
      </w:rPr>
    </w:lvl>
    <w:lvl w:ilvl="1" w:tplc="977AAD78">
      <w:start w:val="2"/>
      <w:numFmt w:val="decimal"/>
      <w:lvlText w:val="（%2）"/>
      <w:lvlJc w:val="left"/>
      <w:pPr>
        <w:ind w:left="15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num w:numId="1" w16cid:durableId="2123956839">
    <w:abstractNumId w:val="3"/>
  </w:num>
  <w:num w:numId="2" w16cid:durableId="739982194">
    <w:abstractNumId w:val="5"/>
  </w:num>
  <w:num w:numId="3" w16cid:durableId="815876203">
    <w:abstractNumId w:val="0"/>
  </w:num>
  <w:num w:numId="4" w16cid:durableId="2143305023">
    <w:abstractNumId w:val="12"/>
  </w:num>
  <w:num w:numId="5" w16cid:durableId="1710757221">
    <w:abstractNumId w:val="10"/>
  </w:num>
  <w:num w:numId="6" w16cid:durableId="1372343438">
    <w:abstractNumId w:val="7"/>
  </w:num>
  <w:num w:numId="7" w16cid:durableId="865756198">
    <w:abstractNumId w:val="11"/>
  </w:num>
  <w:num w:numId="8" w16cid:durableId="1737894417">
    <w:abstractNumId w:val="1"/>
  </w:num>
  <w:num w:numId="9" w16cid:durableId="1787042830">
    <w:abstractNumId w:val="9"/>
  </w:num>
  <w:num w:numId="10" w16cid:durableId="1969778854">
    <w:abstractNumId w:val="6"/>
  </w:num>
  <w:num w:numId="11" w16cid:durableId="1122923040">
    <w:abstractNumId w:val="8"/>
  </w:num>
  <w:num w:numId="12" w16cid:durableId="74743489">
    <w:abstractNumId w:val="4"/>
  </w:num>
  <w:num w:numId="13" w16cid:durableId="37770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AA"/>
    <w:rsid w:val="00010829"/>
    <w:rsid w:val="000B3D31"/>
    <w:rsid w:val="000E638F"/>
    <w:rsid w:val="00213FAA"/>
    <w:rsid w:val="00482C6A"/>
    <w:rsid w:val="004971BD"/>
    <w:rsid w:val="004A52D9"/>
    <w:rsid w:val="004A57F4"/>
    <w:rsid w:val="004C1EA8"/>
    <w:rsid w:val="00601404"/>
    <w:rsid w:val="00676D64"/>
    <w:rsid w:val="00747A46"/>
    <w:rsid w:val="00757403"/>
    <w:rsid w:val="00827786"/>
    <w:rsid w:val="009046DF"/>
    <w:rsid w:val="0093180A"/>
    <w:rsid w:val="009A2FDB"/>
    <w:rsid w:val="00A9460D"/>
    <w:rsid w:val="00CE451C"/>
    <w:rsid w:val="00D74482"/>
    <w:rsid w:val="00E02E91"/>
    <w:rsid w:val="00E45562"/>
    <w:rsid w:val="00E7071C"/>
    <w:rsid w:val="00EA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84999"/>
  <w15:docId w15:val="{68CBDD62-7E4E-412B-8526-4854A73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E638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014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14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1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14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09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Wenjun Lee</cp:lastModifiedBy>
  <cp:revision>14</cp:revision>
  <dcterms:created xsi:type="dcterms:W3CDTF">2024-11-24T10:27:00Z</dcterms:created>
  <dcterms:modified xsi:type="dcterms:W3CDTF">2024-12-10T10:36:00Z</dcterms:modified>
</cp:coreProperties>
</file>