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9ED52" w14:textId="77777777" w:rsidR="00E22ECD" w:rsidRPr="00B52B1D" w:rsidRDefault="00000000">
      <w:pPr>
        <w:spacing w:after="60"/>
        <w:jc w:val="center"/>
        <w:rPr>
          <w:color w:val="000000" w:themeColor="text1"/>
        </w:rPr>
      </w:pPr>
      <w:r w:rsidRPr="00B52B1D">
        <w:rPr>
          <w:b/>
          <w:bCs/>
          <w:color w:val="000000" w:themeColor="text1"/>
          <w:spacing w:val="100"/>
          <w:sz w:val="40"/>
          <w:szCs w:val="40"/>
        </w:rPr>
        <w:t>THARIQ HAMAD</w:t>
      </w:r>
    </w:p>
    <w:p w14:paraId="4C52549B" w14:textId="6801C499" w:rsidR="00E22ECD" w:rsidRPr="00B52B1D" w:rsidRDefault="00000000">
      <w:pPr>
        <w:spacing w:after="100"/>
        <w:jc w:val="center"/>
        <w:rPr>
          <w:color w:val="000000" w:themeColor="text1"/>
        </w:rPr>
      </w:pPr>
      <w:r w:rsidRPr="00B52B1D">
        <w:rPr>
          <w:color w:val="000000" w:themeColor="text1"/>
          <w:sz w:val="22"/>
          <w:szCs w:val="22"/>
        </w:rPr>
        <w:t>Product &amp; Operations Lead | First-hire PM | 0-to-1 Builder</w:t>
      </w:r>
    </w:p>
    <w:p w14:paraId="45ACB8AF" w14:textId="77777777" w:rsidR="00924725" w:rsidRPr="00B52B1D" w:rsidRDefault="00924725" w:rsidP="00924725">
      <w:pPr>
        <w:tabs>
          <w:tab w:val="right" w:pos="9746"/>
        </w:tabs>
        <w:jc w:val="center"/>
        <w:rPr>
          <w:rFonts w:asciiTheme="minorHAnsi" w:hAnsiTheme="minorHAnsi" w:cstheme="minorHAnsi"/>
          <w:color w:val="000000" w:themeColor="text1"/>
          <w:sz w:val="18"/>
          <w:szCs w:val="18"/>
        </w:rPr>
      </w:pPr>
      <w:hyperlink r:id="rId5" w:history="1">
        <w:r w:rsidRPr="00B52B1D">
          <w:rPr>
            <w:rStyle w:val="Hyperlink"/>
            <w:rFonts w:asciiTheme="minorHAnsi" w:hAnsiTheme="minorHAnsi" w:cstheme="minorHAnsi"/>
            <w:color w:val="000000" w:themeColor="text1"/>
            <w:sz w:val="18"/>
            <w:szCs w:val="18"/>
          </w:rPr>
          <w:t>Thariqhamad6@gmail.com</w:t>
        </w:r>
      </w:hyperlink>
      <w:r w:rsidRPr="00B52B1D">
        <w:rPr>
          <w:rFonts w:asciiTheme="minorHAnsi" w:hAnsiTheme="minorHAnsi" w:cstheme="minorHAnsi"/>
          <w:color w:val="000000" w:themeColor="text1"/>
          <w:sz w:val="18"/>
          <w:szCs w:val="18"/>
        </w:rPr>
        <w:t xml:space="preserve"> | +966 56 344 1876 | </w:t>
      </w:r>
      <w:hyperlink r:id="rId6" w:history="1">
        <w:r w:rsidRPr="00B52B1D">
          <w:rPr>
            <w:rStyle w:val="Hyperlink"/>
            <w:rFonts w:asciiTheme="minorHAnsi" w:hAnsiTheme="minorHAnsi" w:cstheme="minorHAnsi"/>
            <w:color w:val="000000" w:themeColor="text1"/>
            <w:sz w:val="18"/>
            <w:szCs w:val="18"/>
          </w:rPr>
          <w:t>https://www.linkedin.com/in/thariqhamad</w:t>
        </w:r>
      </w:hyperlink>
      <w:r w:rsidRPr="00B52B1D">
        <w:rPr>
          <w:rFonts w:asciiTheme="minorHAnsi" w:hAnsiTheme="minorHAnsi" w:cstheme="minorHAnsi"/>
          <w:color w:val="000000" w:themeColor="text1"/>
          <w:sz w:val="18"/>
          <w:szCs w:val="18"/>
        </w:rPr>
        <w:t xml:space="preserve"> | </w:t>
      </w:r>
      <w:hyperlink r:id="rId7" w:history="1">
        <w:r w:rsidRPr="00B52B1D">
          <w:rPr>
            <w:rStyle w:val="Hyperlink"/>
            <w:rFonts w:asciiTheme="minorHAnsi" w:hAnsiTheme="minorHAnsi" w:cstheme="minorHAnsi"/>
            <w:color w:val="000000" w:themeColor="text1"/>
            <w:sz w:val="18"/>
            <w:szCs w:val="18"/>
          </w:rPr>
          <w:t>thariqhamad.com</w:t>
        </w:r>
      </w:hyperlink>
      <w:r w:rsidRPr="00B52B1D">
        <w:rPr>
          <w:rFonts w:asciiTheme="minorHAnsi" w:hAnsiTheme="minorHAnsi" w:cstheme="minorHAnsi"/>
          <w:color w:val="000000" w:themeColor="text1"/>
          <w:sz w:val="18"/>
          <w:szCs w:val="18"/>
        </w:rPr>
        <w:t xml:space="preserve"> </w:t>
      </w:r>
    </w:p>
    <w:p w14:paraId="0E35F0D0" w14:textId="77777777" w:rsidR="00924725" w:rsidRPr="00B52B1D" w:rsidRDefault="00924725" w:rsidP="00924725">
      <w:pPr>
        <w:tabs>
          <w:tab w:val="right" w:pos="9746"/>
        </w:tabs>
        <w:jc w:val="center"/>
        <w:rPr>
          <w:rFonts w:asciiTheme="minorHAnsi" w:hAnsiTheme="minorHAnsi" w:cstheme="minorHAnsi"/>
          <w:color w:val="000000" w:themeColor="text1"/>
        </w:rPr>
      </w:pPr>
      <w:r w:rsidRPr="00B52B1D">
        <w:rPr>
          <w:rFonts w:asciiTheme="minorHAnsi" w:hAnsiTheme="minorHAnsi" w:cstheme="minorHAnsi"/>
          <w:color w:val="000000" w:themeColor="text1"/>
          <w:sz w:val="18"/>
          <w:szCs w:val="18"/>
        </w:rPr>
        <w:t>Riyadh, KSA | Transferable Iqama</w:t>
      </w:r>
    </w:p>
    <w:p w14:paraId="2892CC3A" w14:textId="77777777" w:rsidR="00924725" w:rsidRPr="00B52B1D" w:rsidRDefault="00924725" w:rsidP="00924725">
      <w:pPr>
        <w:pBdr>
          <w:bottom w:val="single" w:sz="8" w:space="3" w:color="1A6B4A"/>
        </w:pBdr>
        <w:rPr>
          <w:rFonts w:asciiTheme="minorHAnsi" w:hAnsiTheme="minorHAnsi" w:cstheme="minorHAnsi"/>
          <w:color w:val="000000" w:themeColor="text1"/>
        </w:rPr>
      </w:pPr>
      <w:r w:rsidRPr="00B52B1D">
        <w:rPr>
          <w:rFonts w:asciiTheme="minorHAnsi" w:hAnsiTheme="minorHAnsi" w:cstheme="minorHAnsi"/>
          <w:b/>
          <w:bCs/>
          <w:color w:val="000000" w:themeColor="text1"/>
          <w:spacing w:val="40"/>
        </w:rPr>
        <w:t>SUMMARY</w:t>
      </w:r>
    </w:p>
    <w:p w14:paraId="7EBF5364" w14:textId="7435600F" w:rsidR="00924725" w:rsidRPr="00B52B1D" w:rsidRDefault="00924725" w:rsidP="002512A6">
      <w:pPr>
        <w:spacing w:line="276" w:lineRule="auto"/>
        <w:jc w:val="both"/>
        <w:rPr>
          <w:color w:val="000000" w:themeColor="text1"/>
        </w:rPr>
      </w:pPr>
      <w:r w:rsidRPr="00B52B1D">
        <w:rPr>
          <w:rFonts w:asciiTheme="minorHAnsi" w:hAnsiTheme="minorHAnsi" w:cstheme="minorHAnsi"/>
          <w:color w:val="000000" w:themeColor="text1"/>
        </w:rPr>
        <w:t xml:space="preserve">I join </w:t>
      </w:r>
      <w:r w:rsidRPr="00B52B1D">
        <w:rPr>
          <w:rFonts w:asciiTheme="minorHAnsi" w:hAnsiTheme="minorHAnsi" w:cstheme="minorHAnsi"/>
          <w:b/>
          <w:bCs/>
          <w:color w:val="000000" w:themeColor="text1"/>
        </w:rPr>
        <w:t>early-stage companies</w:t>
      </w:r>
      <w:r w:rsidRPr="00B52B1D">
        <w:rPr>
          <w:rFonts w:asciiTheme="minorHAnsi" w:hAnsiTheme="minorHAnsi" w:cstheme="minorHAnsi"/>
          <w:color w:val="000000" w:themeColor="text1"/>
        </w:rPr>
        <w:t xml:space="preserve"> as the person who </w:t>
      </w:r>
      <w:r w:rsidRPr="00B52B1D">
        <w:rPr>
          <w:rFonts w:asciiTheme="minorHAnsi" w:hAnsiTheme="minorHAnsi" w:cstheme="minorHAnsi"/>
          <w:b/>
          <w:bCs/>
          <w:color w:val="000000" w:themeColor="text1"/>
        </w:rPr>
        <w:t>figures out what to build, builds it, ships it, and grows it.</w:t>
      </w:r>
      <w:r w:rsidRPr="00B52B1D">
        <w:rPr>
          <w:rFonts w:asciiTheme="minorHAnsi" w:hAnsiTheme="minorHAnsi" w:cstheme="minorHAnsi"/>
          <w:color w:val="000000" w:themeColor="text1"/>
        </w:rPr>
        <w:t xml:space="preserve"> I've done this across EV mobility, AI SaaS, cricket analytics, and fintech, always in environments where the team is small, the roadmap is unwritten, and the pressure is real</w:t>
      </w:r>
      <w:r w:rsidRPr="00B52B1D">
        <w:rPr>
          <w:color w:val="000000" w:themeColor="text1"/>
        </w:rPr>
        <w:t xml:space="preserve">. My </w:t>
      </w:r>
      <w:r w:rsidRPr="00B52B1D">
        <w:rPr>
          <w:b/>
          <w:bCs/>
          <w:color w:val="000000" w:themeColor="text1"/>
        </w:rPr>
        <w:t xml:space="preserve">closest experience to </w:t>
      </w:r>
      <w:r w:rsidR="009F49C1">
        <w:rPr>
          <w:b/>
          <w:bCs/>
          <w:color w:val="000000" w:themeColor="text1"/>
        </w:rPr>
        <w:t xml:space="preserve">what Rehal is building </w:t>
      </w:r>
      <w:r w:rsidRPr="00B52B1D">
        <w:rPr>
          <w:color w:val="000000" w:themeColor="text1"/>
        </w:rPr>
        <w:t xml:space="preserve">is Sling Mobility, where I ran the operational backbone of </w:t>
      </w:r>
      <w:r w:rsidRPr="00B52B1D">
        <w:rPr>
          <w:b/>
          <w:bCs/>
          <w:color w:val="000000" w:themeColor="text1"/>
        </w:rPr>
        <w:t>Sri Lanka's first battery-swap network: distributed station operations, real-time fleet telemetry,</w:t>
      </w:r>
      <w:r w:rsidRPr="00B52B1D">
        <w:rPr>
          <w:color w:val="000000" w:themeColor="text1"/>
        </w:rPr>
        <w:t xml:space="preserve"> route-density optimization that took </w:t>
      </w:r>
      <w:r w:rsidRPr="00B52B1D">
        <w:rPr>
          <w:b/>
          <w:bCs/>
          <w:color w:val="000000" w:themeColor="text1"/>
        </w:rPr>
        <w:t>daily rides per rider from 25 to 62, integration with Uber Sri Lanka as a logistics partner,</w:t>
      </w:r>
      <w:r w:rsidRPr="00B52B1D">
        <w:rPr>
          <w:color w:val="000000" w:themeColor="text1"/>
        </w:rPr>
        <w:t xml:space="preserve"> and a </w:t>
      </w:r>
      <w:r w:rsidRPr="00B52B1D">
        <w:rPr>
          <w:b/>
          <w:bCs/>
          <w:color w:val="000000" w:themeColor="text1"/>
        </w:rPr>
        <w:t>75% reduction in operational disruptions.</w:t>
      </w:r>
      <w:r w:rsidRPr="00B52B1D">
        <w:rPr>
          <w:color w:val="000000" w:themeColor="text1"/>
        </w:rPr>
        <w:t xml:space="preserve"> I've been </w:t>
      </w:r>
      <w:r w:rsidRPr="00B52B1D">
        <w:rPr>
          <w:b/>
          <w:bCs/>
          <w:color w:val="000000" w:themeColor="text1"/>
        </w:rPr>
        <w:t>Employee #1</w:t>
      </w:r>
      <w:r w:rsidRPr="00B52B1D">
        <w:rPr>
          <w:color w:val="000000" w:themeColor="text1"/>
        </w:rPr>
        <w:t xml:space="preserve">. I've </w:t>
      </w:r>
      <w:r w:rsidRPr="00B52B1D">
        <w:rPr>
          <w:b/>
          <w:bCs/>
          <w:color w:val="000000" w:themeColor="text1"/>
        </w:rPr>
        <w:t>co-founded</w:t>
      </w:r>
      <w:r w:rsidRPr="00B52B1D">
        <w:rPr>
          <w:color w:val="000000" w:themeColor="text1"/>
        </w:rPr>
        <w:t xml:space="preserve">. I've taken products from a whiteboard to paying customers with no playbook. </w:t>
      </w:r>
    </w:p>
    <w:p w14:paraId="5313056E" w14:textId="626EC160" w:rsidR="00924725" w:rsidRPr="00B52B1D" w:rsidRDefault="00225867" w:rsidP="002512A6">
      <w:pPr>
        <w:pBdr>
          <w:bottom w:val="single" w:sz="8" w:space="3" w:color="1A6B4A"/>
        </w:pBdr>
        <w:spacing w:before="160" w:after="80"/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b/>
          <w:bCs/>
          <w:color w:val="000000" w:themeColor="text1"/>
          <w:spacing w:val="40"/>
        </w:rPr>
        <w:t xml:space="preserve">EXPERIENCE </w:t>
      </w:r>
    </w:p>
    <w:p w14:paraId="59F4C72A" w14:textId="77777777" w:rsidR="00924725" w:rsidRPr="00B52B1D" w:rsidRDefault="00924725" w:rsidP="002512A6">
      <w:pPr>
        <w:spacing w:before="40" w:after="30"/>
        <w:rPr>
          <w:color w:val="000000" w:themeColor="text1"/>
        </w:rPr>
      </w:pPr>
      <w:r w:rsidRPr="00B52B1D">
        <w:rPr>
          <w:b/>
          <w:bCs/>
          <w:color w:val="000000" w:themeColor="text1"/>
          <w:sz w:val="22"/>
          <w:szCs w:val="22"/>
        </w:rPr>
        <w:t>Product &amp; Operations Lead (Employee #1)</w:t>
      </w:r>
    </w:p>
    <w:p w14:paraId="1E898621" w14:textId="496DEE61" w:rsidR="00924725" w:rsidRPr="00B52B1D" w:rsidRDefault="00924725" w:rsidP="00924725">
      <w:pPr>
        <w:spacing w:after="60"/>
        <w:rPr>
          <w:color w:val="000000" w:themeColor="text1"/>
        </w:rPr>
      </w:pPr>
      <w:r w:rsidRPr="00B52B1D">
        <w:rPr>
          <w:b/>
          <w:bCs/>
          <w:color w:val="000000" w:themeColor="text1"/>
        </w:rPr>
        <w:t>Sling Mobility</w:t>
      </w:r>
      <w:r w:rsidRPr="00B52B1D">
        <w:rPr>
          <w:color w:val="000000" w:themeColor="text1"/>
          <w:spacing w:val="20"/>
          <w:sz w:val="19"/>
          <w:szCs w:val="19"/>
        </w:rPr>
        <w:t xml:space="preserve"> | MOBILITY, CLEANTECH &amp; FLEET OPS</w:t>
      </w:r>
      <w:r w:rsidRPr="00B52B1D">
        <w:rPr>
          <w:i/>
          <w:iCs/>
          <w:color w:val="000000" w:themeColor="text1"/>
          <w:sz w:val="19"/>
          <w:szCs w:val="19"/>
        </w:rPr>
        <w:tab/>
      </w:r>
      <w:r w:rsidRPr="00B52B1D">
        <w:rPr>
          <w:i/>
          <w:iCs/>
          <w:color w:val="000000" w:themeColor="text1"/>
          <w:sz w:val="19"/>
          <w:szCs w:val="19"/>
        </w:rPr>
        <w:tab/>
      </w:r>
      <w:r w:rsidRPr="00B52B1D">
        <w:rPr>
          <w:i/>
          <w:iCs/>
          <w:color w:val="000000" w:themeColor="text1"/>
          <w:sz w:val="19"/>
          <w:szCs w:val="19"/>
        </w:rPr>
        <w:tab/>
      </w:r>
      <w:r w:rsidR="00B52B1D" w:rsidRPr="00B52B1D">
        <w:rPr>
          <w:i/>
          <w:iCs/>
          <w:color w:val="000000" w:themeColor="text1"/>
          <w:sz w:val="19"/>
          <w:szCs w:val="19"/>
        </w:rPr>
        <w:tab/>
      </w:r>
      <w:r w:rsidRPr="00B52B1D">
        <w:rPr>
          <w:i/>
          <w:iCs/>
          <w:color w:val="000000" w:themeColor="text1"/>
          <w:sz w:val="19"/>
          <w:szCs w:val="19"/>
        </w:rPr>
        <w:tab/>
      </w:r>
      <w:r w:rsidRPr="00B52B1D">
        <w:rPr>
          <w:i/>
          <w:iCs/>
          <w:color w:val="000000" w:themeColor="text1"/>
          <w:sz w:val="19"/>
          <w:szCs w:val="19"/>
        </w:rPr>
        <w:tab/>
      </w:r>
      <w:r w:rsidR="00B52B1D">
        <w:rPr>
          <w:i/>
          <w:iCs/>
          <w:color w:val="000000" w:themeColor="text1"/>
          <w:sz w:val="19"/>
          <w:szCs w:val="19"/>
        </w:rPr>
        <w:t xml:space="preserve">   </w:t>
      </w:r>
      <w:r w:rsidRPr="00B52B1D">
        <w:rPr>
          <w:i/>
          <w:iCs/>
          <w:color w:val="000000" w:themeColor="text1"/>
          <w:sz w:val="19"/>
          <w:szCs w:val="19"/>
        </w:rPr>
        <w:t>June 2021 - May 2024</w:t>
      </w:r>
    </w:p>
    <w:p w14:paraId="1CEB5ABC" w14:textId="77777777" w:rsidR="00924725" w:rsidRPr="00B52B1D" w:rsidRDefault="00924725" w:rsidP="00924725">
      <w:pPr>
        <w:spacing w:after="80"/>
        <w:rPr>
          <w:color w:val="000000" w:themeColor="text1"/>
        </w:rPr>
      </w:pPr>
      <w:r w:rsidRPr="00B52B1D">
        <w:rPr>
          <w:i/>
          <w:iCs/>
          <w:color w:val="000000" w:themeColor="text1"/>
        </w:rPr>
        <w:t>Joined a 1-person EV startup. Left with 34 people, a live B2B2C platform, Sri Lanka's first battery-swap network, and an Uber integration.</w:t>
      </w:r>
    </w:p>
    <w:p w14:paraId="0C04A15C" w14:textId="599C197A" w:rsidR="00924725" w:rsidRPr="00B52B1D" w:rsidRDefault="00924725" w:rsidP="00B52B1D">
      <w:pPr>
        <w:pStyle w:val="ListParagraph"/>
        <w:numPr>
          <w:ilvl w:val="0"/>
          <w:numId w:val="2"/>
        </w:numPr>
        <w:spacing w:line="276" w:lineRule="auto"/>
        <w:rPr>
          <w:color w:val="000000" w:themeColor="text1"/>
        </w:rPr>
      </w:pPr>
      <w:r w:rsidRPr="00B52B1D">
        <w:rPr>
          <w:color w:val="000000" w:themeColor="text1"/>
        </w:rPr>
        <w:t xml:space="preserve">Built and operated an </w:t>
      </w:r>
      <w:r w:rsidRPr="00B52B1D">
        <w:rPr>
          <w:b/>
          <w:bCs/>
          <w:color w:val="000000" w:themeColor="text1"/>
        </w:rPr>
        <w:t xml:space="preserve">end-to-end </w:t>
      </w:r>
      <w:r w:rsidR="009F49C1">
        <w:rPr>
          <w:b/>
          <w:bCs/>
          <w:color w:val="000000" w:themeColor="text1"/>
        </w:rPr>
        <w:t xml:space="preserve">fleet operations </w:t>
      </w:r>
      <w:r w:rsidRPr="00B52B1D">
        <w:rPr>
          <w:b/>
          <w:bCs/>
          <w:color w:val="000000" w:themeColor="text1"/>
        </w:rPr>
        <w:t>platform</w:t>
      </w:r>
      <w:r w:rsidRPr="00B52B1D">
        <w:rPr>
          <w:color w:val="000000" w:themeColor="text1"/>
        </w:rPr>
        <w:t xml:space="preserve">: rider mobile app, </w:t>
      </w:r>
      <w:r w:rsidRPr="00B52B1D">
        <w:rPr>
          <w:b/>
          <w:bCs/>
          <w:color w:val="000000" w:themeColor="text1"/>
        </w:rPr>
        <w:t xml:space="preserve">central operations command </w:t>
      </w:r>
      <w:r w:rsidR="00B52B1D" w:rsidRPr="00B52B1D">
        <w:rPr>
          <w:b/>
          <w:bCs/>
          <w:color w:val="000000" w:themeColor="text1"/>
        </w:rPr>
        <w:t>center</w:t>
      </w:r>
      <w:r w:rsidRPr="00B52B1D">
        <w:rPr>
          <w:b/>
          <w:bCs/>
          <w:color w:val="000000" w:themeColor="text1"/>
        </w:rPr>
        <w:t>, real-time asset telemetry, distributed swap-station network, fleet maintenance SOPs,</w:t>
      </w:r>
      <w:r w:rsidRPr="00B52B1D">
        <w:rPr>
          <w:color w:val="000000" w:themeColor="text1"/>
        </w:rPr>
        <w:t xml:space="preserve"> and an Energy-as-a-Service subscription model. No product team, just me, engineering, and a whiteboard.</w:t>
      </w:r>
    </w:p>
    <w:p w14:paraId="28AF0FB4" w14:textId="61037B6A" w:rsidR="00924725" w:rsidRPr="00B52B1D" w:rsidRDefault="00924725" w:rsidP="00B52B1D">
      <w:pPr>
        <w:pStyle w:val="ListParagraph"/>
        <w:numPr>
          <w:ilvl w:val="0"/>
          <w:numId w:val="2"/>
        </w:numPr>
        <w:spacing w:line="276" w:lineRule="auto"/>
        <w:rPr>
          <w:color w:val="000000" w:themeColor="text1"/>
        </w:rPr>
      </w:pPr>
      <w:r w:rsidRPr="00B52B1D">
        <w:rPr>
          <w:color w:val="000000" w:themeColor="text1"/>
        </w:rPr>
        <w:t xml:space="preserve">Negotiated and </w:t>
      </w:r>
      <w:r w:rsidRPr="00B52B1D">
        <w:rPr>
          <w:b/>
          <w:bCs/>
          <w:color w:val="000000" w:themeColor="text1"/>
        </w:rPr>
        <w:t>integrated with Uber Sri Lanka,</w:t>
      </w:r>
      <w:r w:rsidRPr="00B52B1D">
        <w:rPr>
          <w:color w:val="000000" w:themeColor="text1"/>
        </w:rPr>
        <w:t xml:space="preserve"> coordinating product, commercial, and platform-level integration with a </w:t>
      </w:r>
      <w:r w:rsidRPr="00B52B1D">
        <w:rPr>
          <w:b/>
          <w:bCs/>
          <w:color w:val="000000" w:themeColor="text1"/>
        </w:rPr>
        <w:t>national logistics partner.</w:t>
      </w:r>
      <w:r w:rsidRPr="00B52B1D">
        <w:rPr>
          <w:color w:val="000000" w:themeColor="text1"/>
        </w:rPr>
        <w:t xml:space="preserve"> Presented a campus EV model to a university and the</w:t>
      </w:r>
      <w:r w:rsidRPr="00B52B1D">
        <w:rPr>
          <w:b/>
          <w:bCs/>
          <w:color w:val="000000" w:themeColor="text1"/>
        </w:rPr>
        <w:t xml:space="preserve"> Maldivian government.</w:t>
      </w:r>
    </w:p>
    <w:p w14:paraId="5EFA3897" w14:textId="567D74F7" w:rsidR="00924725" w:rsidRPr="00B52B1D" w:rsidRDefault="00924725" w:rsidP="00B52B1D">
      <w:pPr>
        <w:pStyle w:val="ListParagraph"/>
        <w:numPr>
          <w:ilvl w:val="0"/>
          <w:numId w:val="2"/>
        </w:numPr>
        <w:spacing w:line="276" w:lineRule="auto"/>
        <w:rPr>
          <w:color w:val="000000" w:themeColor="text1"/>
        </w:rPr>
      </w:pPr>
      <w:r w:rsidRPr="00B52B1D">
        <w:rPr>
          <w:color w:val="000000" w:themeColor="text1"/>
        </w:rPr>
        <w:t xml:space="preserve">Identified that riders were abandoning trips due to battery anxiety. Launched real-time navigation tracking battery voltage and swap-station proximity. </w:t>
      </w:r>
      <w:r w:rsidRPr="00B52B1D">
        <w:rPr>
          <w:b/>
          <w:bCs/>
          <w:color w:val="000000" w:themeColor="text1"/>
        </w:rPr>
        <w:t xml:space="preserve">Roadside operational disruptions dropped </w:t>
      </w:r>
      <w:r w:rsidR="00B52B1D">
        <w:rPr>
          <w:b/>
          <w:bCs/>
          <w:color w:val="000000" w:themeColor="text1"/>
        </w:rPr>
        <w:t>by 75%; daily rides per rider increased from 25 to 62, a step change</w:t>
      </w:r>
      <w:r w:rsidRPr="00B52B1D">
        <w:rPr>
          <w:b/>
          <w:bCs/>
          <w:color w:val="000000" w:themeColor="text1"/>
        </w:rPr>
        <w:t xml:space="preserve"> in route density.</w:t>
      </w:r>
    </w:p>
    <w:p w14:paraId="4059EEA5" w14:textId="5616D882" w:rsidR="00924725" w:rsidRPr="00B52B1D" w:rsidRDefault="00924725" w:rsidP="00B52B1D">
      <w:pPr>
        <w:pStyle w:val="ListParagraph"/>
        <w:numPr>
          <w:ilvl w:val="0"/>
          <w:numId w:val="2"/>
        </w:numPr>
        <w:spacing w:line="276" w:lineRule="auto"/>
        <w:rPr>
          <w:color w:val="000000" w:themeColor="text1"/>
        </w:rPr>
      </w:pPr>
      <w:r w:rsidRPr="00B52B1D">
        <w:rPr>
          <w:color w:val="000000" w:themeColor="text1"/>
        </w:rPr>
        <w:t xml:space="preserve">Built a </w:t>
      </w:r>
      <w:r w:rsidR="00B52B1D" w:rsidRPr="00B52B1D">
        <w:rPr>
          <w:color w:val="000000" w:themeColor="text1"/>
        </w:rPr>
        <w:t>behavioral</w:t>
      </w:r>
      <w:r w:rsidRPr="00B52B1D">
        <w:rPr>
          <w:color w:val="000000" w:themeColor="text1"/>
        </w:rPr>
        <w:t xml:space="preserve"> incentive model from operational data. </w:t>
      </w:r>
      <w:r w:rsidRPr="00B52B1D">
        <w:rPr>
          <w:b/>
          <w:bCs/>
          <w:color w:val="000000" w:themeColor="text1"/>
        </w:rPr>
        <w:t>Monthly revenue up 45%.</w:t>
      </w:r>
      <w:r w:rsidRPr="00B52B1D">
        <w:rPr>
          <w:color w:val="000000" w:themeColor="text1"/>
        </w:rPr>
        <w:t xml:space="preserve"> Subscription conversions up 17% after adding roll-over and </w:t>
      </w:r>
      <w:r w:rsidR="00B52B1D" w:rsidRPr="00B52B1D">
        <w:rPr>
          <w:color w:val="000000" w:themeColor="text1"/>
        </w:rPr>
        <w:t>kilometer</w:t>
      </w:r>
      <w:r w:rsidRPr="00B52B1D">
        <w:rPr>
          <w:color w:val="000000" w:themeColor="text1"/>
        </w:rPr>
        <w:t>-sharing features.</w:t>
      </w:r>
    </w:p>
    <w:p w14:paraId="5524F819" w14:textId="626BD8F9" w:rsidR="00924725" w:rsidRPr="00B52B1D" w:rsidRDefault="00B52B1D" w:rsidP="00B52B1D">
      <w:pPr>
        <w:pStyle w:val="ListParagraph"/>
        <w:numPr>
          <w:ilvl w:val="0"/>
          <w:numId w:val="2"/>
        </w:numPr>
        <w:spacing w:line="276" w:lineRule="auto"/>
        <w:rPr>
          <w:color w:val="000000" w:themeColor="text1"/>
        </w:rPr>
      </w:pPr>
      <w:r w:rsidRPr="00B52B1D">
        <w:rPr>
          <w:color w:val="000000" w:themeColor="text1"/>
        </w:rPr>
        <w:t>Analyzed</w:t>
      </w:r>
      <w:r w:rsidR="00924725" w:rsidRPr="00B52B1D">
        <w:rPr>
          <w:color w:val="000000" w:themeColor="text1"/>
        </w:rPr>
        <w:t xml:space="preserve"> charge-cycle data to </w:t>
      </w:r>
      <w:r w:rsidR="00924725" w:rsidRPr="00B52B1D">
        <w:rPr>
          <w:b/>
          <w:bCs/>
          <w:color w:val="000000" w:themeColor="text1"/>
        </w:rPr>
        <w:t xml:space="preserve">extend battery lifetime from 2 to 4 years and ride range from 60KM to 100KM </w:t>
      </w:r>
      <w:r w:rsidR="00924725" w:rsidRPr="00B52B1D">
        <w:rPr>
          <w:color w:val="000000" w:themeColor="text1"/>
        </w:rPr>
        <w:t>no new hardware spend.</w:t>
      </w:r>
    </w:p>
    <w:p w14:paraId="064EADDA" w14:textId="77777777" w:rsidR="00924725" w:rsidRPr="00B52B1D" w:rsidRDefault="00924725" w:rsidP="00B52B1D">
      <w:pPr>
        <w:pStyle w:val="ListParagraph"/>
        <w:numPr>
          <w:ilvl w:val="0"/>
          <w:numId w:val="2"/>
        </w:numPr>
        <w:spacing w:line="276" w:lineRule="auto"/>
        <w:rPr>
          <w:color w:val="000000" w:themeColor="text1"/>
        </w:rPr>
      </w:pPr>
      <w:r w:rsidRPr="00B52B1D">
        <w:rPr>
          <w:color w:val="000000" w:themeColor="text1"/>
        </w:rPr>
        <w:t xml:space="preserve">Launched Sri Lanka's first </w:t>
      </w:r>
      <w:r w:rsidRPr="00B52B1D">
        <w:rPr>
          <w:b/>
          <w:bCs/>
          <w:color w:val="000000" w:themeColor="text1"/>
        </w:rPr>
        <w:t>battery token program,</w:t>
      </w:r>
      <w:r w:rsidRPr="00B52B1D">
        <w:rPr>
          <w:color w:val="000000" w:themeColor="text1"/>
        </w:rPr>
        <w:t xml:space="preserve"> community-funded 100 new-gen batteries with </w:t>
      </w:r>
      <w:r w:rsidRPr="00B52B1D">
        <w:rPr>
          <w:b/>
          <w:bCs/>
          <w:color w:val="000000" w:themeColor="text1"/>
        </w:rPr>
        <w:t>automated revenue-share distribution.</w:t>
      </w:r>
      <w:r w:rsidRPr="00B52B1D">
        <w:rPr>
          <w:color w:val="000000" w:themeColor="text1"/>
        </w:rPr>
        <w:t xml:space="preserve"> Reported directly to the </w:t>
      </w:r>
      <w:r w:rsidRPr="00B52B1D">
        <w:rPr>
          <w:b/>
          <w:bCs/>
          <w:color w:val="000000" w:themeColor="text1"/>
        </w:rPr>
        <w:t>CEO and board</w:t>
      </w:r>
      <w:r w:rsidRPr="00B52B1D">
        <w:rPr>
          <w:color w:val="000000" w:themeColor="text1"/>
        </w:rPr>
        <w:t xml:space="preserve"> throughout.</w:t>
      </w:r>
    </w:p>
    <w:p w14:paraId="58030B5A" w14:textId="77777777" w:rsidR="00E22ECD" w:rsidRPr="00B52B1D" w:rsidRDefault="00000000" w:rsidP="002512A6">
      <w:pPr>
        <w:spacing w:before="40" w:after="30"/>
        <w:rPr>
          <w:color w:val="000000" w:themeColor="text1"/>
        </w:rPr>
      </w:pPr>
      <w:r w:rsidRPr="00B52B1D">
        <w:rPr>
          <w:b/>
          <w:bCs/>
          <w:color w:val="000000" w:themeColor="text1"/>
          <w:sz w:val="22"/>
          <w:szCs w:val="22"/>
        </w:rPr>
        <w:t>Product Manager</w:t>
      </w:r>
    </w:p>
    <w:p w14:paraId="07D74EA5" w14:textId="25EEFF22" w:rsidR="00E22ECD" w:rsidRPr="00B52B1D" w:rsidRDefault="00000000">
      <w:pPr>
        <w:spacing w:after="60"/>
        <w:rPr>
          <w:color w:val="000000" w:themeColor="text1"/>
        </w:rPr>
      </w:pPr>
      <w:proofErr w:type="spellStart"/>
      <w:r w:rsidRPr="00B52B1D">
        <w:rPr>
          <w:b/>
          <w:bCs/>
          <w:color w:val="000000" w:themeColor="text1"/>
        </w:rPr>
        <w:t>Fortude</w:t>
      </w:r>
      <w:proofErr w:type="spellEnd"/>
      <w:r w:rsidRPr="00B52B1D">
        <w:rPr>
          <w:color w:val="000000" w:themeColor="text1"/>
          <w:spacing w:val="20"/>
          <w:sz w:val="19"/>
          <w:szCs w:val="19"/>
        </w:rPr>
        <w:t xml:space="preserve"> | AI &amp; ENTERPRISE SAAS</w:t>
      </w:r>
      <w:r w:rsidRPr="00B52B1D">
        <w:rPr>
          <w:i/>
          <w:iCs/>
          <w:color w:val="000000" w:themeColor="text1"/>
          <w:sz w:val="19"/>
          <w:szCs w:val="19"/>
        </w:rPr>
        <w:tab/>
      </w:r>
      <w:r w:rsidRPr="00B52B1D">
        <w:rPr>
          <w:i/>
          <w:iCs/>
          <w:color w:val="000000" w:themeColor="text1"/>
          <w:sz w:val="19"/>
          <w:szCs w:val="19"/>
        </w:rPr>
        <w:tab/>
      </w:r>
      <w:r w:rsidR="00B52B1D" w:rsidRPr="00B52B1D">
        <w:rPr>
          <w:i/>
          <w:iCs/>
          <w:color w:val="000000" w:themeColor="text1"/>
          <w:sz w:val="19"/>
          <w:szCs w:val="19"/>
        </w:rPr>
        <w:tab/>
      </w:r>
      <w:r w:rsidR="00B52B1D" w:rsidRPr="00B52B1D">
        <w:rPr>
          <w:i/>
          <w:iCs/>
          <w:color w:val="000000" w:themeColor="text1"/>
          <w:sz w:val="19"/>
          <w:szCs w:val="19"/>
        </w:rPr>
        <w:tab/>
      </w:r>
      <w:r w:rsidRPr="00B52B1D">
        <w:rPr>
          <w:i/>
          <w:iCs/>
          <w:color w:val="000000" w:themeColor="text1"/>
          <w:sz w:val="19"/>
          <w:szCs w:val="19"/>
        </w:rPr>
        <w:tab/>
      </w:r>
      <w:r w:rsidRPr="00B52B1D">
        <w:rPr>
          <w:i/>
          <w:iCs/>
          <w:color w:val="000000" w:themeColor="text1"/>
          <w:sz w:val="19"/>
          <w:szCs w:val="19"/>
        </w:rPr>
        <w:tab/>
      </w:r>
      <w:r w:rsidRPr="00B52B1D">
        <w:rPr>
          <w:i/>
          <w:iCs/>
          <w:color w:val="000000" w:themeColor="text1"/>
          <w:sz w:val="19"/>
          <w:szCs w:val="19"/>
        </w:rPr>
        <w:tab/>
      </w:r>
      <w:r w:rsidR="00B52B1D">
        <w:rPr>
          <w:i/>
          <w:iCs/>
          <w:color w:val="000000" w:themeColor="text1"/>
          <w:sz w:val="19"/>
          <w:szCs w:val="19"/>
        </w:rPr>
        <w:t xml:space="preserve">       </w:t>
      </w:r>
      <w:r w:rsidRPr="00B52B1D">
        <w:rPr>
          <w:i/>
          <w:iCs/>
          <w:color w:val="000000" w:themeColor="text1"/>
          <w:sz w:val="19"/>
          <w:szCs w:val="19"/>
        </w:rPr>
        <w:t>October 2024 - January 2026</w:t>
      </w:r>
    </w:p>
    <w:p w14:paraId="69F0C656" w14:textId="5C55F5A5" w:rsidR="00E22ECD" w:rsidRPr="00B52B1D" w:rsidRDefault="00000000">
      <w:pPr>
        <w:spacing w:after="80"/>
        <w:rPr>
          <w:color w:val="000000" w:themeColor="text1"/>
        </w:rPr>
      </w:pPr>
      <w:r w:rsidRPr="00B52B1D">
        <w:rPr>
          <w:i/>
          <w:iCs/>
          <w:color w:val="000000" w:themeColor="text1"/>
        </w:rPr>
        <w:t xml:space="preserve">Brought in to </w:t>
      </w:r>
      <w:r w:rsidR="00B52B1D" w:rsidRPr="00B52B1D">
        <w:rPr>
          <w:i/>
          <w:iCs/>
          <w:color w:val="000000" w:themeColor="text1"/>
        </w:rPr>
        <w:t>commercialize</w:t>
      </w:r>
      <w:r w:rsidRPr="00B52B1D">
        <w:rPr>
          <w:i/>
          <w:iCs/>
          <w:color w:val="000000" w:themeColor="text1"/>
        </w:rPr>
        <w:t xml:space="preserve"> two struggling SaaS products within an ERP ecosystem. Built the GTM from scratch with no existing playbook.</w:t>
      </w:r>
    </w:p>
    <w:p w14:paraId="54F5CC80" w14:textId="7FB3CE93" w:rsidR="00E22ECD" w:rsidRPr="00B52B1D" w:rsidRDefault="00000000" w:rsidP="00B52B1D">
      <w:pPr>
        <w:pStyle w:val="ListParagraph"/>
        <w:numPr>
          <w:ilvl w:val="0"/>
          <w:numId w:val="2"/>
        </w:numPr>
        <w:spacing w:after="70" w:line="276" w:lineRule="auto"/>
        <w:rPr>
          <w:color w:val="000000" w:themeColor="text1"/>
        </w:rPr>
      </w:pPr>
      <w:r w:rsidRPr="00B52B1D">
        <w:rPr>
          <w:color w:val="000000" w:themeColor="text1"/>
        </w:rPr>
        <w:t xml:space="preserve">Designed and ran a LinkedIn webinar campaign targeting specific </w:t>
      </w:r>
      <w:r w:rsidR="00B52B1D">
        <w:rPr>
          <w:color w:val="000000" w:themeColor="text1"/>
        </w:rPr>
        <w:t xml:space="preserve">Europe and the USA </w:t>
      </w:r>
      <w:r w:rsidRPr="00B52B1D">
        <w:rPr>
          <w:color w:val="000000" w:themeColor="text1"/>
        </w:rPr>
        <w:t xml:space="preserve">decision-makers. </w:t>
      </w:r>
      <w:r w:rsidRPr="00B52B1D">
        <w:rPr>
          <w:b/>
          <w:bCs/>
          <w:color w:val="000000" w:themeColor="text1"/>
        </w:rPr>
        <w:t>SAR 750K converted immediately. 1,800% ROAS.</w:t>
      </w:r>
      <w:r w:rsidRPr="00B52B1D">
        <w:rPr>
          <w:color w:val="000000" w:themeColor="text1"/>
        </w:rPr>
        <w:t xml:space="preserve"> First time this had worked in the company.</w:t>
      </w:r>
    </w:p>
    <w:p w14:paraId="74B31C9E" w14:textId="77777777" w:rsidR="00E22ECD" w:rsidRPr="00B52B1D" w:rsidRDefault="00000000" w:rsidP="00B52B1D">
      <w:pPr>
        <w:pStyle w:val="ListParagraph"/>
        <w:numPr>
          <w:ilvl w:val="0"/>
          <w:numId w:val="2"/>
        </w:numPr>
        <w:spacing w:after="70" w:line="276" w:lineRule="auto"/>
        <w:rPr>
          <w:color w:val="000000" w:themeColor="text1"/>
        </w:rPr>
      </w:pPr>
      <w:r w:rsidRPr="00B52B1D">
        <w:rPr>
          <w:color w:val="000000" w:themeColor="text1"/>
        </w:rPr>
        <w:t xml:space="preserve">Owned </w:t>
      </w:r>
      <w:r w:rsidRPr="00B52B1D">
        <w:rPr>
          <w:b/>
          <w:bCs/>
          <w:color w:val="000000" w:themeColor="text1"/>
        </w:rPr>
        <w:t>Charlie AI Answer Assistant.</w:t>
      </w:r>
      <w:r w:rsidRPr="00B52B1D">
        <w:rPr>
          <w:color w:val="000000" w:themeColor="text1"/>
        </w:rPr>
        <w:t xml:space="preserve"> Identified that accuracy wasn't the problem; trust was. Added a data validation agent. Usage up 75% among early adopters.</w:t>
      </w:r>
    </w:p>
    <w:p w14:paraId="165DDC9A" w14:textId="7D8B7265" w:rsidR="00E22ECD" w:rsidRPr="00B52B1D" w:rsidRDefault="00000000" w:rsidP="00B52B1D">
      <w:pPr>
        <w:pStyle w:val="ListParagraph"/>
        <w:numPr>
          <w:ilvl w:val="0"/>
          <w:numId w:val="2"/>
        </w:numPr>
        <w:spacing w:after="70" w:line="276" w:lineRule="auto"/>
        <w:rPr>
          <w:color w:val="000000" w:themeColor="text1"/>
        </w:rPr>
      </w:pPr>
      <w:r w:rsidRPr="00B52B1D">
        <w:rPr>
          <w:color w:val="000000" w:themeColor="text1"/>
        </w:rPr>
        <w:t xml:space="preserve">Built and launched an </w:t>
      </w:r>
      <w:r w:rsidRPr="00B52B1D">
        <w:rPr>
          <w:b/>
          <w:bCs/>
          <w:color w:val="000000" w:themeColor="text1"/>
        </w:rPr>
        <w:t>AI Insight Agent</w:t>
      </w:r>
      <w:r w:rsidRPr="00B52B1D">
        <w:rPr>
          <w:color w:val="000000" w:themeColor="text1"/>
        </w:rPr>
        <w:t xml:space="preserve"> on top of Charlie's architecture. </w:t>
      </w:r>
      <w:r w:rsidRPr="00B52B1D">
        <w:rPr>
          <w:b/>
          <w:bCs/>
          <w:color w:val="000000" w:themeColor="text1"/>
        </w:rPr>
        <w:t>Toyota Sri Lanka</w:t>
      </w:r>
      <w:r w:rsidRPr="00B52B1D">
        <w:rPr>
          <w:color w:val="000000" w:themeColor="text1"/>
        </w:rPr>
        <w:t xml:space="preserve"> signed up to evaluate </w:t>
      </w:r>
      <w:r w:rsidR="00B52B1D">
        <w:rPr>
          <w:color w:val="000000" w:themeColor="text1"/>
        </w:rPr>
        <w:t xml:space="preserve">the automation of their manual service </w:t>
      </w:r>
      <w:r w:rsidRPr="00B52B1D">
        <w:rPr>
          <w:color w:val="000000" w:themeColor="text1"/>
        </w:rPr>
        <w:t>processes.</w:t>
      </w:r>
    </w:p>
    <w:p w14:paraId="29E4B585" w14:textId="4D631E6C" w:rsidR="00E22ECD" w:rsidRPr="00B52B1D" w:rsidRDefault="00000000" w:rsidP="00B52B1D">
      <w:pPr>
        <w:pStyle w:val="ListParagraph"/>
        <w:numPr>
          <w:ilvl w:val="0"/>
          <w:numId w:val="2"/>
        </w:numPr>
        <w:spacing w:after="70" w:line="276" w:lineRule="auto"/>
        <w:rPr>
          <w:color w:val="000000" w:themeColor="text1"/>
        </w:rPr>
      </w:pPr>
      <w:r w:rsidRPr="00B52B1D">
        <w:rPr>
          <w:color w:val="000000" w:themeColor="text1"/>
        </w:rPr>
        <w:t xml:space="preserve">Built a </w:t>
      </w:r>
      <w:r w:rsidRPr="00B52B1D">
        <w:rPr>
          <w:b/>
          <w:bCs/>
          <w:color w:val="000000" w:themeColor="text1"/>
        </w:rPr>
        <w:t>replicable GTM blueprint</w:t>
      </w:r>
      <w:r w:rsidR="00B52B1D">
        <w:rPr>
          <w:b/>
          <w:bCs/>
          <w:color w:val="000000" w:themeColor="text1"/>
        </w:rPr>
        <w:t xml:space="preserve"> </w:t>
      </w:r>
      <w:r w:rsidR="00B52B1D" w:rsidRPr="00B52B1D">
        <w:rPr>
          <w:color w:val="000000" w:themeColor="text1"/>
        </w:rPr>
        <w:t>and</w:t>
      </w:r>
      <w:r w:rsidRPr="00B52B1D">
        <w:rPr>
          <w:color w:val="000000" w:themeColor="text1"/>
        </w:rPr>
        <w:t xml:space="preserve"> documented the webinar campaign framework so any future product could replicate it. </w:t>
      </w:r>
      <w:r w:rsidRPr="00B52B1D">
        <w:rPr>
          <w:b/>
          <w:bCs/>
          <w:color w:val="000000" w:themeColor="text1"/>
        </w:rPr>
        <w:t>Managed ~30 people</w:t>
      </w:r>
      <w:r w:rsidRPr="00B52B1D">
        <w:rPr>
          <w:color w:val="000000" w:themeColor="text1"/>
        </w:rPr>
        <w:t xml:space="preserve"> across dev, marketing, and sales.</w:t>
      </w:r>
    </w:p>
    <w:p w14:paraId="46148449" w14:textId="41BFAC33" w:rsidR="00E22ECD" w:rsidRPr="00B52B1D" w:rsidRDefault="00000000" w:rsidP="002512A6">
      <w:pPr>
        <w:spacing w:before="40" w:after="30"/>
        <w:rPr>
          <w:color w:val="000000" w:themeColor="text1"/>
        </w:rPr>
      </w:pPr>
      <w:r w:rsidRPr="00B52B1D">
        <w:rPr>
          <w:b/>
          <w:bCs/>
          <w:color w:val="000000" w:themeColor="text1"/>
          <w:sz w:val="22"/>
          <w:szCs w:val="22"/>
        </w:rPr>
        <w:t>Co-Founder &amp; Product Lead</w:t>
      </w:r>
    </w:p>
    <w:p w14:paraId="1C23BD9D" w14:textId="06F6570E" w:rsidR="00E22ECD" w:rsidRPr="00B52B1D" w:rsidRDefault="00000000">
      <w:pPr>
        <w:spacing w:after="60"/>
        <w:rPr>
          <w:color w:val="000000" w:themeColor="text1"/>
        </w:rPr>
      </w:pPr>
      <w:proofErr w:type="spellStart"/>
      <w:r w:rsidRPr="00B52B1D">
        <w:rPr>
          <w:b/>
          <w:bCs/>
          <w:color w:val="000000" w:themeColor="text1"/>
        </w:rPr>
        <w:t>FieldR</w:t>
      </w:r>
      <w:proofErr w:type="spellEnd"/>
      <w:r w:rsidRPr="00B52B1D">
        <w:rPr>
          <w:color w:val="000000" w:themeColor="text1"/>
          <w:spacing w:val="20"/>
          <w:sz w:val="19"/>
          <w:szCs w:val="19"/>
        </w:rPr>
        <w:t xml:space="preserve"> | SPORTS TECH &amp; SAAS</w:t>
      </w:r>
      <w:r w:rsidRPr="00B52B1D">
        <w:rPr>
          <w:i/>
          <w:iCs/>
          <w:color w:val="000000" w:themeColor="text1"/>
          <w:sz w:val="19"/>
          <w:szCs w:val="19"/>
        </w:rPr>
        <w:tab/>
      </w:r>
      <w:r w:rsidRPr="00B52B1D">
        <w:rPr>
          <w:i/>
          <w:iCs/>
          <w:color w:val="000000" w:themeColor="text1"/>
          <w:sz w:val="19"/>
          <w:szCs w:val="19"/>
        </w:rPr>
        <w:tab/>
      </w:r>
      <w:r w:rsidRPr="00B52B1D">
        <w:rPr>
          <w:i/>
          <w:iCs/>
          <w:color w:val="000000" w:themeColor="text1"/>
          <w:sz w:val="19"/>
          <w:szCs w:val="19"/>
        </w:rPr>
        <w:tab/>
      </w:r>
      <w:r w:rsidRPr="00B52B1D">
        <w:rPr>
          <w:i/>
          <w:iCs/>
          <w:color w:val="000000" w:themeColor="text1"/>
          <w:sz w:val="19"/>
          <w:szCs w:val="19"/>
        </w:rPr>
        <w:tab/>
      </w:r>
      <w:r w:rsidR="00B52B1D">
        <w:rPr>
          <w:i/>
          <w:iCs/>
          <w:color w:val="000000" w:themeColor="text1"/>
          <w:sz w:val="19"/>
          <w:szCs w:val="19"/>
        </w:rPr>
        <w:tab/>
      </w:r>
      <w:r w:rsidR="00B52B1D">
        <w:rPr>
          <w:i/>
          <w:iCs/>
          <w:color w:val="000000" w:themeColor="text1"/>
          <w:sz w:val="19"/>
          <w:szCs w:val="19"/>
        </w:rPr>
        <w:tab/>
      </w:r>
      <w:r w:rsidR="00B52B1D">
        <w:rPr>
          <w:i/>
          <w:iCs/>
          <w:color w:val="000000" w:themeColor="text1"/>
          <w:sz w:val="19"/>
          <w:szCs w:val="19"/>
        </w:rPr>
        <w:tab/>
      </w:r>
      <w:r w:rsidR="00B52B1D">
        <w:rPr>
          <w:i/>
          <w:iCs/>
          <w:color w:val="000000" w:themeColor="text1"/>
          <w:sz w:val="19"/>
          <w:szCs w:val="19"/>
        </w:rPr>
        <w:tab/>
      </w:r>
      <w:r w:rsidRPr="00B52B1D">
        <w:rPr>
          <w:i/>
          <w:iCs/>
          <w:color w:val="000000" w:themeColor="text1"/>
          <w:sz w:val="19"/>
          <w:szCs w:val="19"/>
        </w:rPr>
        <w:tab/>
        <w:t>June 2019 - May 2025</w:t>
      </w:r>
    </w:p>
    <w:p w14:paraId="222DE264" w14:textId="77777777" w:rsidR="00E22ECD" w:rsidRPr="00B52B1D" w:rsidRDefault="00000000">
      <w:pPr>
        <w:spacing w:after="80"/>
        <w:rPr>
          <w:color w:val="000000" w:themeColor="text1"/>
        </w:rPr>
      </w:pPr>
      <w:r w:rsidRPr="00B52B1D">
        <w:rPr>
          <w:i/>
          <w:iCs/>
          <w:color w:val="000000" w:themeColor="text1"/>
        </w:rPr>
        <w:t>Co-founded Sri Lanka's first cricket analytics SaaS. Took it from idea to paying customers across two countries over 6 years alongside full-time roles.</w:t>
      </w:r>
    </w:p>
    <w:p w14:paraId="5552CC33" w14:textId="66394BC1" w:rsidR="00E22ECD" w:rsidRPr="00B52B1D" w:rsidRDefault="00000000" w:rsidP="00B52B1D">
      <w:pPr>
        <w:pStyle w:val="ListParagraph"/>
        <w:numPr>
          <w:ilvl w:val="0"/>
          <w:numId w:val="2"/>
        </w:numPr>
        <w:spacing w:after="70" w:line="276" w:lineRule="auto"/>
        <w:rPr>
          <w:color w:val="000000" w:themeColor="text1"/>
        </w:rPr>
      </w:pPr>
      <w:r w:rsidRPr="00B52B1D">
        <w:rPr>
          <w:color w:val="000000" w:themeColor="text1"/>
        </w:rPr>
        <w:t xml:space="preserve">Designed a </w:t>
      </w:r>
      <w:r w:rsidRPr="00B52B1D">
        <w:rPr>
          <w:b/>
          <w:bCs/>
          <w:color w:val="000000" w:themeColor="text1"/>
        </w:rPr>
        <w:t xml:space="preserve">split-payment and escrow-style flow </w:t>
      </w:r>
      <w:r w:rsidRPr="00B52B1D">
        <w:rPr>
          <w:color w:val="000000" w:themeColor="text1"/>
        </w:rPr>
        <w:t xml:space="preserve">for team event fees captain collects, app disburses, platform takes a cut. Built the </w:t>
      </w:r>
      <w:r w:rsidRPr="00B52B1D">
        <w:rPr>
          <w:b/>
          <w:bCs/>
          <w:color w:val="000000" w:themeColor="text1"/>
        </w:rPr>
        <w:t>payment gateway integration end-to-end.</w:t>
      </w:r>
    </w:p>
    <w:p w14:paraId="6470B15E" w14:textId="77777777" w:rsidR="00E22ECD" w:rsidRPr="00B52B1D" w:rsidRDefault="00000000" w:rsidP="00B52B1D">
      <w:pPr>
        <w:pStyle w:val="ListParagraph"/>
        <w:numPr>
          <w:ilvl w:val="0"/>
          <w:numId w:val="2"/>
        </w:numPr>
        <w:spacing w:after="70" w:line="276" w:lineRule="auto"/>
        <w:rPr>
          <w:color w:val="000000" w:themeColor="text1"/>
        </w:rPr>
      </w:pPr>
      <w:r w:rsidRPr="00B52B1D">
        <w:rPr>
          <w:color w:val="000000" w:themeColor="text1"/>
        </w:rPr>
        <w:t xml:space="preserve">Converted </w:t>
      </w:r>
      <w:r w:rsidRPr="00DD3849">
        <w:rPr>
          <w:b/>
          <w:bCs/>
          <w:color w:val="000000" w:themeColor="text1"/>
        </w:rPr>
        <w:t>75% of active users to paid subscriptions</w:t>
      </w:r>
      <w:r w:rsidRPr="00B52B1D">
        <w:rPr>
          <w:color w:val="000000" w:themeColor="text1"/>
        </w:rPr>
        <w:t xml:space="preserve">. Secured </w:t>
      </w:r>
      <w:r w:rsidRPr="00DD3849">
        <w:rPr>
          <w:b/>
          <w:bCs/>
          <w:color w:val="000000" w:themeColor="text1"/>
        </w:rPr>
        <w:t>SAR 20K pre-seed funding</w:t>
      </w:r>
      <w:r w:rsidRPr="00B52B1D">
        <w:rPr>
          <w:color w:val="000000" w:themeColor="text1"/>
        </w:rPr>
        <w:t xml:space="preserve"> from a state entity. Expanded to Australia, signing 2 clubs.</w:t>
      </w:r>
    </w:p>
    <w:p w14:paraId="5251521E" w14:textId="77777777" w:rsidR="00E22ECD" w:rsidRPr="00B52B1D" w:rsidRDefault="00000000" w:rsidP="00B52B1D">
      <w:pPr>
        <w:pStyle w:val="ListParagraph"/>
        <w:numPr>
          <w:ilvl w:val="0"/>
          <w:numId w:val="2"/>
        </w:numPr>
        <w:spacing w:after="70" w:line="276" w:lineRule="auto"/>
        <w:rPr>
          <w:color w:val="000000" w:themeColor="text1"/>
        </w:rPr>
      </w:pPr>
      <w:r w:rsidRPr="00B52B1D">
        <w:rPr>
          <w:color w:val="000000" w:themeColor="text1"/>
        </w:rPr>
        <w:lastRenderedPageBreak/>
        <w:t xml:space="preserve">Wound down strategically after competitive analysis identified a B2C scale advantage held by a regional incumbent. The </w:t>
      </w:r>
      <w:r w:rsidRPr="00DD3849">
        <w:rPr>
          <w:b/>
          <w:bCs/>
          <w:color w:val="000000" w:themeColor="text1"/>
        </w:rPr>
        <w:t>analytics infrastructure and payment product</w:t>
      </w:r>
      <w:r w:rsidRPr="00B52B1D">
        <w:rPr>
          <w:color w:val="000000" w:themeColor="text1"/>
        </w:rPr>
        <w:t xml:space="preserve"> were the lasting IP.</w:t>
      </w:r>
    </w:p>
    <w:p w14:paraId="14C8231D" w14:textId="77777777" w:rsidR="00E22ECD" w:rsidRPr="00B52B1D" w:rsidRDefault="00000000" w:rsidP="00B52B1D">
      <w:pPr>
        <w:pStyle w:val="ListParagraph"/>
        <w:numPr>
          <w:ilvl w:val="0"/>
          <w:numId w:val="2"/>
        </w:numPr>
        <w:spacing w:after="70" w:line="276" w:lineRule="auto"/>
        <w:rPr>
          <w:color w:val="000000" w:themeColor="text1"/>
        </w:rPr>
      </w:pPr>
      <w:r w:rsidRPr="00B52B1D">
        <w:rPr>
          <w:color w:val="000000" w:themeColor="text1"/>
        </w:rPr>
        <w:t xml:space="preserve">Ran </w:t>
      </w:r>
      <w:r w:rsidRPr="00DD3849">
        <w:rPr>
          <w:b/>
          <w:bCs/>
          <w:color w:val="000000" w:themeColor="text1"/>
        </w:rPr>
        <w:t>a team of 12</w:t>
      </w:r>
      <w:r w:rsidRPr="00B52B1D">
        <w:rPr>
          <w:color w:val="000000" w:themeColor="text1"/>
        </w:rPr>
        <w:t xml:space="preserve"> across dev, marketing, and ops using Agile alongside a full-time PM role elsewhere.</w:t>
      </w:r>
    </w:p>
    <w:p w14:paraId="5AEBAE63" w14:textId="77777777" w:rsidR="00E22ECD" w:rsidRPr="00B52B1D" w:rsidRDefault="00000000" w:rsidP="002512A6">
      <w:pPr>
        <w:spacing w:before="40" w:after="30"/>
        <w:rPr>
          <w:color w:val="000000" w:themeColor="text1"/>
        </w:rPr>
      </w:pPr>
      <w:r w:rsidRPr="00B52B1D">
        <w:rPr>
          <w:b/>
          <w:bCs/>
          <w:color w:val="000000" w:themeColor="text1"/>
          <w:sz w:val="22"/>
          <w:szCs w:val="22"/>
        </w:rPr>
        <w:t>Project Manager</w:t>
      </w:r>
    </w:p>
    <w:p w14:paraId="1E8DE668" w14:textId="709E33AB" w:rsidR="00E22ECD" w:rsidRPr="00B52B1D" w:rsidRDefault="00000000">
      <w:pPr>
        <w:spacing w:after="60"/>
        <w:rPr>
          <w:color w:val="000000" w:themeColor="text1"/>
        </w:rPr>
      </w:pPr>
      <w:r w:rsidRPr="00B52B1D">
        <w:rPr>
          <w:b/>
          <w:bCs/>
          <w:color w:val="000000" w:themeColor="text1"/>
        </w:rPr>
        <w:t>Motion Miracles</w:t>
      </w:r>
      <w:r w:rsidRPr="00B52B1D">
        <w:rPr>
          <w:color w:val="000000" w:themeColor="text1"/>
          <w:spacing w:val="20"/>
          <w:sz w:val="19"/>
          <w:szCs w:val="19"/>
        </w:rPr>
        <w:t xml:space="preserve"> | GAMING &amp; FINTECH</w:t>
      </w:r>
      <w:r w:rsidRPr="00B52B1D">
        <w:rPr>
          <w:i/>
          <w:iCs/>
          <w:color w:val="000000" w:themeColor="text1"/>
          <w:sz w:val="19"/>
          <w:szCs w:val="19"/>
        </w:rPr>
        <w:tab/>
      </w:r>
      <w:r w:rsidRPr="00B52B1D">
        <w:rPr>
          <w:i/>
          <w:iCs/>
          <w:color w:val="000000" w:themeColor="text1"/>
          <w:sz w:val="19"/>
          <w:szCs w:val="19"/>
        </w:rPr>
        <w:tab/>
      </w:r>
      <w:r w:rsidRPr="00B52B1D">
        <w:rPr>
          <w:i/>
          <w:iCs/>
          <w:color w:val="000000" w:themeColor="text1"/>
          <w:sz w:val="19"/>
          <w:szCs w:val="19"/>
        </w:rPr>
        <w:tab/>
      </w:r>
      <w:r w:rsidRPr="00B52B1D">
        <w:rPr>
          <w:i/>
          <w:iCs/>
          <w:color w:val="000000" w:themeColor="text1"/>
          <w:sz w:val="19"/>
          <w:szCs w:val="19"/>
        </w:rPr>
        <w:tab/>
      </w:r>
      <w:r w:rsidR="00DD3849">
        <w:rPr>
          <w:i/>
          <w:iCs/>
          <w:color w:val="000000" w:themeColor="text1"/>
          <w:sz w:val="19"/>
          <w:szCs w:val="19"/>
        </w:rPr>
        <w:tab/>
      </w:r>
      <w:r w:rsidR="00DD3849">
        <w:rPr>
          <w:i/>
          <w:iCs/>
          <w:color w:val="000000" w:themeColor="text1"/>
          <w:sz w:val="19"/>
          <w:szCs w:val="19"/>
        </w:rPr>
        <w:tab/>
      </w:r>
      <w:r w:rsidRPr="00B52B1D">
        <w:rPr>
          <w:i/>
          <w:iCs/>
          <w:color w:val="000000" w:themeColor="text1"/>
          <w:sz w:val="19"/>
          <w:szCs w:val="19"/>
        </w:rPr>
        <w:tab/>
      </w:r>
      <w:r w:rsidR="00DD3849">
        <w:rPr>
          <w:i/>
          <w:iCs/>
          <w:color w:val="000000" w:themeColor="text1"/>
          <w:sz w:val="19"/>
          <w:szCs w:val="19"/>
        </w:rPr>
        <w:t xml:space="preserve">         </w:t>
      </w:r>
      <w:r w:rsidRPr="00B52B1D">
        <w:rPr>
          <w:i/>
          <w:iCs/>
          <w:color w:val="000000" w:themeColor="text1"/>
          <w:sz w:val="19"/>
          <w:szCs w:val="19"/>
        </w:rPr>
        <w:t>December 2020 - June 2021</w:t>
      </w:r>
    </w:p>
    <w:p w14:paraId="44CCE079" w14:textId="77777777" w:rsidR="00E22ECD" w:rsidRPr="00B52B1D" w:rsidRDefault="00000000" w:rsidP="00DD3849">
      <w:pPr>
        <w:pStyle w:val="ListParagraph"/>
        <w:numPr>
          <w:ilvl w:val="0"/>
          <w:numId w:val="2"/>
        </w:numPr>
        <w:spacing w:after="70" w:line="276" w:lineRule="auto"/>
        <w:rPr>
          <w:color w:val="000000" w:themeColor="text1"/>
        </w:rPr>
      </w:pPr>
      <w:r w:rsidRPr="00B52B1D">
        <w:rPr>
          <w:color w:val="000000" w:themeColor="text1"/>
        </w:rPr>
        <w:t xml:space="preserve">Consulted on </w:t>
      </w:r>
      <w:r w:rsidRPr="00DD3849">
        <w:rPr>
          <w:b/>
          <w:bCs/>
          <w:color w:val="000000" w:themeColor="text1"/>
        </w:rPr>
        <w:t>0-to-1 BNPL product launch</w:t>
      </w:r>
      <w:r w:rsidRPr="00B52B1D">
        <w:rPr>
          <w:color w:val="000000" w:themeColor="text1"/>
        </w:rPr>
        <w:t xml:space="preserve">, owned project plan, user research, feature scope, and </w:t>
      </w:r>
      <w:r w:rsidRPr="00DD3849">
        <w:rPr>
          <w:b/>
          <w:bCs/>
          <w:color w:val="000000" w:themeColor="text1"/>
        </w:rPr>
        <w:t>KYC workflow design.</w:t>
      </w:r>
    </w:p>
    <w:p w14:paraId="02CC60BF" w14:textId="77777777" w:rsidR="00E22ECD" w:rsidRPr="00DD3849" w:rsidRDefault="00000000" w:rsidP="00DD3849">
      <w:pPr>
        <w:pStyle w:val="ListParagraph"/>
        <w:numPr>
          <w:ilvl w:val="0"/>
          <w:numId w:val="2"/>
        </w:numPr>
        <w:spacing w:after="70" w:line="276" w:lineRule="auto"/>
        <w:rPr>
          <w:b/>
          <w:bCs/>
          <w:color w:val="000000" w:themeColor="text1"/>
        </w:rPr>
      </w:pPr>
      <w:r w:rsidRPr="00B52B1D">
        <w:rPr>
          <w:color w:val="000000" w:themeColor="text1"/>
        </w:rPr>
        <w:t xml:space="preserve">Launched </w:t>
      </w:r>
      <w:r w:rsidRPr="00DD3849">
        <w:rPr>
          <w:b/>
          <w:bCs/>
          <w:color w:val="000000" w:themeColor="text1"/>
        </w:rPr>
        <w:t>23 hyper-casual games</w:t>
      </w:r>
      <w:r w:rsidRPr="00B52B1D">
        <w:rPr>
          <w:color w:val="000000" w:themeColor="text1"/>
        </w:rPr>
        <w:t xml:space="preserve"> across multiple publishers, generating </w:t>
      </w:r>
      <w:r w:rsidRPr="00DD3849">
        <w:rPr>
          <w:b/>
          <w:bCs/>
          <w:color w:val="000000" w:themeColor="text1"/>
        </w:rPr>
        <w:t>SAR 200K in new revenue.</w:t>
      </w:r>
    </w:p>
    <w:p w14:paraId="75A82A3E" w14:textId="77777777" w:rsidR="00E22ECD" w:rsidRPr="00B52B1D" w:rsidRDefault="00000000" w:rsidP="002512A6">
      <w:pPr>
        <w:spacing w:before="40" w:after="30"/>
        <w:rPr>
          <w:color w:val="000000" w:themeColor="text1"/>
        </w:rPr>
      </w:pPr>
      <w:r w:rsidRPr="00B52B1D">
        <w:rPr>
          <w:b/>
          <w:bCs/>
          <w:color w:val="000000" w:themeColor="text1"/>
          <w:sz w:val="22"/>
          <w:szCs w:val="22"/>
        </w:rPr>
        <w:t>Program Associate</w:t>
      </w:r>
    </w:p>
    <w:p w14:paraId="4F6988D5" w14:textId="1024E2FF" w:rsidR="00E22ECD" w:rsidRPr="00B52B1D" w:rsidRDefault="00000000">
      <w:pPr>
        <w:spacing w:after="60"/>
        <w:rPr>
          <w:color w:val="000000" w:themeColor="text1"/>
        </w:rPr>
      </w:pPr>
      <w:r w:rsidRPr="00B52B1D">
        <w:rPr>
          <w:b/>
          <w:bCs/>
          <w:color w:val="000000" w:themeColor="text1"/>
        </w:rPr>
        <w:t>GOOD LIFE X</w:t>
      </w:r>
      <w:r w:rsidRPr="00B52B1D">
        <w:rPr>
          <w:color w:val="000000" w:themeColor="text1"/>
          <w:spacing w:val="20"/>
          <w:sz w:val="19"/>
          <w:szCs w:val="19"/>
        </w:rPr>
        <w:t xml:space="preserve"> | STARTUP ECOSYSTEM</w:t>
      </w:r>
      <w:r w:rsidRPr="00B52B1D">
        <w:rPr>
          <w:i/>
          <w:iCs/>
          <w:color w:val="000000" w:themeColor="text1"/>
          <w:sz w:val="19"/>
          <w:szCs w:val="19"/>
        </w:rPr>
        <w:tab/>
      </w:r>
      <w:r w:rsidRPr="00B52B1D">
        <w:rPr>
          <w:i/>
          <w:iCs/>
          <w:color w:val="000000" w:themeColor="text1"/>
          <w:sz w:val="19"/>
          <w:szCs w:val="19"/>
        </w:rPr>
        <w:tab/>
      </w:r>
      <w:r w:rsidRPr="00B52B1D">
        <w:rPr>
          <w:i/>
          <w:iCs/>
          <w:color w:val="000000" w:themeColor="text1"/>
          <w:sz w:val="19"/>
          <w:szCs w:val="19"/>
        </w:rPr>
        <w:tab/>
      </w:r>
      <w:r w:rsidRPr="00B52B1D">
        <w:rPr>
          <w:i/>
          <w:iCs/>
          <w:color w:val="000000" w:themeColor="text1"/>
          <w:sz w:val="19"/>
          <w:szCs w:val="19"/>
        </w:rPr>
        <w:tab/>
      </w:r>
      <w:r w:rsidR="00DD3849">
        <w:rPr>
          <w:i/>
          <w:iCs/>
          <w:color w:val="000000" w:themeColor="text1"/>
          <w:sz w:val="19"/>
          <w:szCs w:val="19"/>
        </w:rPr>
        <w:tab/>
      </w:r>
      <w:r w:rsidR="00DD3849">
        <w:rPr>
          <w:i/>
          <w:iCs/>
          <w:color w:val="000000" w:themeColor="text1"/>
          <w:sz w:val="19"/>
          <w:szCs w:val="19"/>
        </w:rPr>
        <w:tab/>
      </w:r>
      <w:r w:rsidR="00DD3849">
        <w:rPr>
          <w:i/>
          <w:iCs/>
          <w:color w:val="000000" w:themeColor="text1"/>
          <w:sz w:val="19"/>
          <w:szCs w:val="19"/>
        </w:rPr>
        <w:tab/>
        <w:t xml:space="preserve">     </w:t>
      </w:r>
      <w:r w:rsidRPr="00B52B1D">
        <w:rPr>
          <w:i/>
          <w:iCs/>
          <w:color w:val="000000" w:themeColor="text1"/>
          <w:sz w:val="19"/>
          <w:szCs w:val="19"/>
        </w:rPr>
        <w:t>August 2020 - December 2020</w:t>
      </w:r>
    </w:p>
    <w:p w14:paraId="1EB32AF9" w14:textId="77777777" w:rsidR="00E22ECD" w:rsidRPr="00B52B1D" w:rsidRDefault="00000000">
      <w:pPr>
        <w:pStyle w:val="ListParagraph"/>
        <w:numPr>
          <w:ilvl w:val="0"/>
          <w:numId w:val="2"/>
        </w:numPr>
        <w:spacing w:after="70"/>
        <w:rPr>
          <w:color w:val="000000" w:themeColor="text1"/>
        </w:rPr>
      </w:pPr>
      <w:r w:rsidRPr="00B52B1D">
        <w:rPr>
          <w:color w:val="000000" w:themeColor="text1"/>
        </w:rPr>
        <w:t xml:space="preserve">Managed </w:t>
      </w:r>
      <w:r w:rsidRPr="00DD3849">
        <w:rPr>
          <w:b/>
          <w:bCs/>
          <w:color w:val="000000" w:themeColor="text1"/>
        </w:rPr>
        <w:t>an accelerator cohort of 10 eco-focused Sri Lankan startups.</w:t>
      </w:r>
      <w:r w:rsidRPr="00B52B1D">
        <w:rPr>
          <w:color w:val="000000" w:themeColor="text1"/>
        </w:rPr>
        <w:t xml:space="preserve"> Implemented </w:t>
      </w:r>
      <w:r w:rsidRPr="00DD3849">
        <w:rPr>
          <w:b/>
          <w:bCs/>
          <w:color w:val="000000" w:themeColor="text1"/>
        </w:rPr>
        <w:t>OKR tracking,</w:t>
      </w:r>
      <w:r w:rsidRPr="00B52B1D">
        <w:rPr>
          <w:color w:val="000000" w:themeColor="text1"/>
        </w:rPr>
        <w:t xml:space="preserve"> advised on pitch decks, and supported lead generation strategy.</w:t>
      </w:r>
    </w:p>
    <w:p w14:paraId="5A8452E5" w14:textId="77777777" w:rsidR="00E22ECD" w:rsidRPr="00B52B1D" w:rsidRDefault="00000000" w:rsidP="002512A6">
      <w:pPr>
        <w:spacing w:before="40" w:after="30"/>
        <w:rPr>
          <w:color w:val="000000" w:themeColor="text1"/>
        </w:rPr>
      </w:pPr>
      <w:r w:rsidRPr="00B52B1D">
        <w:rPr>
          <w:b/>
          <w:bCs/>
          <w:color w:val="000000" w:themeColor="text1"/>
          <w:sz w:val="22"/>
          <w:szCs w:val="22"/>
        </w:rPr>
        <w:t>Project Manager</w:t>
      </w:r>
    </w:p>
    <w:p w14:paraId="216CFD20" w14:textId="305B7A6B" w:rsidR="00E22ECD" w:rsidRPr="00B52B1D" w:rsidRDefault="00000000">
      <w:pPr>
        <w:spacing w:after="60"/>
        <w:rPr>
          <w:color w:val="000000" w:themeColor="text1"/>
        </w:rPr>
      </w:pPr>
      <w:r w:rsidRPr="00B52B1D">
        <w:rPr>
          <w:b/>
          <w:bCs/>
          <w:color w:val="000000" w:themeColor="text1"/>
        </w:rPr>
        <w:t>Win Authority Innovative</w:t>
      </w:r>
      <w:r w:rsidRPr="00B52B1D">
        <w:rPr>
          <w:color w:val="000000" w:themeColor="text1"/>
          <w:spacing w:val="20"/>
          <w:sz w:val="19"/>
          <w:szCs w:val="19"/>
        </w:rPr>
        <w:t xml:space="preserve"> | SAAS REMOTE</w:t>
      </w:r>
      <w:r w:rsidRPr="00B52B1D">
        <w:rPr>
          <w:i/>
          <w:iCs/>
          <w:color w:val="000000" w:themeColor="text1"/>
          <w:sz w:val="19"/>
          <w:szCs w:val="19"/>
        </w:rPr>
        <w:tab/>
      </w:r>
      <w:r w:rsidRPr="00B52B1D">
        <w:rPr>
          <w:i/>
          <w:iCs/>
          <w:color w:val="000000" w:themeColor="text1"/>
          <w:sz w:val="19"/>
          <w:szCs w:val="19"/>
        </w:rPr>
        <w:tab/>
      </w:r>
      <w:r w:rsidRPr="00B52B1D">
        <w:rPr>
          <w:i/>
          <w:iCs/>
          <w:color w:val="000000" w:themeColor="text1"/>
          <w:sz w:val="19"/>
          <w:szCs w:val="19"/>
        </w:rPr>
        <w:tab/>
      </w:r>
      <w:r w:rsidRPr="00B52B1D">
        <w:rPr>
          <w:i/>
          <w:iCs/>
          <w:color w:val="000000" w:themeColor="text1"/>
          <w:sz w:val="19"/>
          <w:szCs w:val="19"/>
        </w:rPr>
        <w:tab/>
      </w:r>
      <w:r w:rsidRPr="00B52B1D">
        <w:rPr>
          <w:i/>
          <w:iCs/>
          <w:color w:val="000000" w:themeColor="text1"/>
          <w:sz w:val="19"/>
          <w:szCs w:val="19"/>
        </w:rPr>
        <w:tab/>
      </w:r>
      <w:r w:rsidR="00DD3849">
        <w:rPr>
          <w:i/>
          <w:iCs/>
          <w:color w:val="000000" w:themeColor="text1"/>
          <w:sz w:val="19"/>
          <w:szCs w:val="19"/>
        </w:rPr>
        <w:tab/>
        <w:t xml:space="preserve">                </w:t>
      </w:r>
      <w:r w:rsidRPr="00B52B1D">
        <w:rPr>
          <w:i/>
          <w:iCs/>
          <w:color w:val="000000" w:themeColor="text1"/>
          <w:sz w:val="19"/>
          <w:szCs w:val="19"/>
        </w:rPr>
        <w:t>July 2018 - August 2020</w:t>
      </w:r>
    </w:p>
    <w:p w14:paraId="6D37779C" w14:textId="4F1795B3" w:rsidR="00E22ECD" w:rsidRPr="00B52B1D" w:rsidRDefault="00000000">
      <w:pPr>
        <w:pStyle w:val="ListParagraph"/>
        <w:numPr>
          <w:ilvl w:val="0"/>
          <w:numId w:val="2"/>
        </w:numPr>
        <w:spacing w:after="70"/>
        <w:rPr>
          <w:color w:val="000000" w:themeColor="text1"/>
        </w:rPr>
      </w:pPr>
      <w:r w:rsidRPr="00B52B1D">
        <w:rPr>
          <w:color w:val="000000" w:themeColor="text1"/>
        </w:rPr>
        <w:t xml:space="preserve">Delivered </w:t>
      </w:r>
      <w:r w:rsidRPr="00DD3849">
        <w:rPr>
          <w:b/>
          <w:bCs/>
          <w:color w:val="000000" w:themeColor="text1"/>
        </w:rPr>
        <w:t>8 SaaS and web application projects</w:t>
      </w:r>
      <w:r w:rsidRPr="00B52B1D">
        <w:rPr>
          <w:color w:val="000000" w:themeColor="text1"/>
        </w:rPr>
        <w:t xml:space="preserve"> in a startup environment. </w:t>
      </w:r>
      <w:r w:rsidRPr="00DD3849">
        <w:rPr>
          <w:b/>
          <w:bCs/>
          <w:color w:val="000000" w:themeColor="text1"/>
        </w:rPr>
        <w:t>Managed 4 developers</w:t>
      </w:r>
      <w:r w:rsidRPr="00B52B1D">
        <w:rPr>
          <w:color w:val="000000" w:themeColor="text1"/>
        </w:rPr>
        <w:t xml:space="preserve"> within </w:t>
      </w:r>
      <w:r w:rsidR="00DD3849">
        <w:rPr>
          <w:color w:val="000000" w:themeColor="text1"/>
        </w:rPr>
        <w:t xml:space="preserve">the </w:t>
      </w:r>
      <w:r w:rsidRPr="00B52B1D">
        <w:rPr>
          <w:color w:val="000000" w:themeColor="text1"/>
        </w:rPr>
        <w:t>timeline, budget, and scope.</w:t>
      </w:r>
    </w:p>
    <w:p w14:paraId="03F4845A" w14:textId="77777777" w:rsidR="00E22ECD" w:rsidRPr="00B52B1D" w:rsidRDefault="00000000" w:rsidP="002512A6">
      <w:pPr>
        <w:spacing w:before="40" w:after="30"/>
        <w:rPr>
          <w:color w:val="000000" w:themeColor="text1"/>
        </w:rPr>
      </w:pPr>
      <w:r w:rsidRPr="00B52B1D">
        <w:rPr>
          <w:b/>
          <w:bCs/>
          <w:color w:val="000000" w:themeColor="text1"/>
          <w:sz w:val="22"/>
          <w:szCs w:val="22"/>
        </w:rPr>
        <w:t>Project Manager</w:t>
      </w:r>
    </w:p>
    <w:p w14:paraId="56861ABB" w14:textId="0E5C8B4B" w:rsidR="00E22ECD" w:rsidRPr="00B52B1D" w:rsidRDefault="00000000">
      <w:pPr>
        <w:spacing w:after="60"/>
        <w:rPr>
          <w:color w:val="000000" w:themeColor="text1"/>
        </w:rPr>
      </w:pPr>
      <w:proofErr w:type="spellStart"/>
      <w:r w:rsidRPr="00B52B1D">
        <w:rPr>
          <w:b/>
          <w:bCs/>
          <w:color w:val="000000" w:themeColor="text1"/>
        </w:rPr>
        <w:t>MillenniumIT</w:t>
      </w:r>
      <w:proofErr w:type="spellEnd"/>
      <w:r w:rsidRPr="00B52B1D">
        <w:rPr>
          <w:b/>
          <w:bCs/>
          <w:color w:val="000000" w:themeColor="text1"/>
        </w:rPr>
        <w:t xml:space="preserve"> ESP</w:t>
      </w:r>
      <w:r w:rsidRPr="00B52B1D">
        <w:rPr>
          <w:color w:val="000000" w:themeColor="text1"/>
          <w:spacing w:val="20"/>
          <w:sz w:val="19"/>
          <w:szCs w:val="19"/>
        </w:rPr>
        <w:t xml:space="preserve"> | ENTERPRISE &amp; BANKING</w:t>
      </w:r>
      <w:r w:rsidRPr="00B52B1D">
        <w:rPr>
          <w:i/>
          <w:iCs/>
          <w:color w:val="000000" w:themeColor="text1"/>
          <w:sz w:val="19"/>
          <w:szCs w:val="19"/>
        </w:rPr>
        <w:tab/>
      </w:r>
      <w:r w:rsidRPr="00B52B1D">
        <w:rPr>
          <w:i/>
          <w:iCs/>
          <w:color w:val="000000" w:themeColor="text1"/>
          <w:sz w:val="19"/>
          <w:szCs w:val="19"/>
        </w:rPr>
        <w:tab/>
      </w:r>
      <w:r w:rsidRPr="00B52B1D">
        <w:rPr>
          <w:i/>
          <w:iCs/>
          <w:color w:val="000000" w:themeColor="text1"/>
          <w:sz w:val="19"/>
          <w:szCs w:val="19"/>
        </w:rPr>
        <w:tab/>
      </w:r>
      <w:r w:rsidRPr="00B52B1D">
        <w:rPr>
          <w:i/>
          <w:iCs/>
          <w:color w:val="000000" w:themeColor="text1"/>
          <w:sz w:val="19"/>
          <w:szCs w:val="19"/>
        </w:rPr>
        <w:tab/>
      </w:r>
      <w:r w:rsidRPr="00B52B1D">
        <w:rPr>
          <w:i/>
          <w:iCs/>
          <w:color w:val="000000" w:themeColor="text1"/>
          <w:sz w:val="19"/>
          <w:szCs w:val="19"/>
        </w:rPr>
        <w:tab/>
      </w:r>
      <w:r w:rsidR="00DD3849">
        <w:rPr>
          <w:i/>
          <w:iCs/>
          <w:color w:val="000000" w:themeColor="text1"/>
          <w:sz w:val="19"/>
          <w:szCs w:val="19"/>
        </w:rPr>
        <w:tab/>
      </w:r>
      <w:r w:rsidR="00DD3849">
        <w:rPr>
          <w:i/>
          <w:iCs/>
          <w:color w:val="000000" w:themeColor="text1"/>
          <w:sz w:val="19"/>
          <w:szCs w:val="19"/>
        </w:rPr>
        <w:tab/>
        <w:t xml:space="preserve">     </w:t>
      </w:r>
      <w:r w:rsidRPr="00B52B1D">
        <w:rPr>
          <w:i/>
          <w:iCs/>
          <w:color w:val="000000" w:themeColor="text1"/>
          <w:sz w:val="19"/>
          <w:szCs w:val="19"/>
        </w:rPr>
        <w:t>July 2017 - July 2018</w:t>
      </w:r>
    </w:p>
    <w:p w14:paraId="71BC4DF3" w14:textId="7E39DD72" w:rsidR="00E22ECD" w:rsidRPr="00B52B1D" w:rsidRDefault="00000000">
      <w:pPr>
        <w:pStyle w:val="ListParagraph"/>
        <w:numPr>
          <w:ilvl w:val="0"/>
          <w:numId w:val="2"/>
        </w:numPr>
        <w:spacing w:after="70"/>
        <w:rPr>
          <w:color w:val="000000" w:themeColor="text1"/>
        </w:rPr>
      </w:pPr>
      <w:r w:rsidRPr="00B52B1D">
        <w:rPr>
          <w:color w:val="000000" w:themeColor="text1"/>
        </w:rPr>
        <w:t xml:space="preserve">Managed a </w:t>
      </w:r>
      <w:r w:rsidRPr="00DD3849">
        <w:rPr>
          <w:b/>
          <w:bCs/>
          <w:color w:val="000000" w:themeColor="text1"/>
        </w:rPr>
        <w:t xml:space="preserve">SAR </w:t>
      </w:r>
      <w:r w:rsidR="00DD3849">
        <w:rPr>
          <w:b/>
          <w:bCs/>
          <w:color w:val="000000" w:themeColor="text1"/>
        </w:rPr>
        <w:t>1</w:t>
      </w:r>
      <w:r w:rsidRPr="00DD3849">
        <w:rPr>
          <w:b/>
          <w:bCs/>
          <w:color w:val="000000" w:themeColor="text1"/>
        </w:rPr>
        <w:t>.5M banking project,</w:t>
      </w:r>
      <w:r w:rsidRPr="00B52B1D">
        <w:rPr>
          <w:color w:val="000000" w:themeColor="text1"/>
        </w:rPr>
        <w:t xml:space="preserve"> the </w:t>
      </w:r>
      <w:r w:rsidRPr="00DD3849">
        <w:rPr>
          <w:b/>
          <w:bCs/>
          <w:color w:val="000000" w:themeColor="text1"/>
        </w:rPr>
        <w:t>highest-budget intern-led project</w:t>
      </w:r>
      <w:r w:rsidRPr="00B52B1D">
        <w:rPr>
          <w:color w:val="000000" w:themeColor="text1"/>
        </w:rPr>
        <w:t xml:space="preserve"> in the company's history at that time.</w:t>
      </w:r>
    </w:p>
    <w:p w14:paraId="6D3992C5" w14:textId="77777777" w:rsidR="00DD3849" w:rsidRPr="007446A8" w:rsidRDefault="00DD3849" w:rsidP="002512A6">
      <w:pPr>
        <w:pBdr>
          <w:bottom w:val="single" w:sz="8" w:space="3" w:color="1A6B4A"/>
        </w:pBdr>
        <w:spacing w:before="160" w:after="80"/>
        <w:rPr>
          <w:rFonts w:asciiTheme="minorHAnsi" w:hAnsiTheme="minorHAnsi" w:cstheme="minorHAnsi"/>
        </w:rPr>
      </w:pPr>
      <w:r w:rsidRPr="007446A8">
        <w:rPr>
          <w:rFonts w:asciiTheme="minorHAnsi" w:hAnsiTheme="minorHAnsi" w:cstheme="minorHAnsi"/>
          <w:b/>
          <w:bCs/>
          <w:spacing w:val="40"/>
        </w:rPr>
        <w:t>EDUCATION</w:t>
      </w:r>
    </w:p>
    <w:p w14:paraId="54C06EF3" w14:textId="77777777" w:rsidR="00DD3849" w:rsidRPr="00DD3849" w:rsidRDefault="00DD3849" w:rsidP="00DD3849">
      <w:pPr>
        <w:tabs>
          <w:tab w:val="right" w:pos="9746"/>
        </w:tabs>
        <w:spacing w:before="100" w:after="36"/>
        <w:rPr>
          <w:rFonts w:asciiTheme="minorHAnsi" w:hAnsiTheme="minorHAnsi" w:cstheme="minorHAnsi"/>
          <w:b/>
          <w:bCs/>
        </w:rPr>
      </w:pPr>
      <w:r w:rsidRPr="00DD3849">
        <w:rPr>
          <w:rFonts w:asciiTheme="minorHAnsi" w:hAnsiTheme="minorHAnsi" w:cstheme="minorHAnsi"/>
          <w:b/>
          <w:bCs/>
        </w:rPr>
        <w:t xml:space="preserve">Bachelor of Science (BSc) in Information Systems with Business Management </w:t>
      </w:r>
    </w:p>
    <w:p w14:paraId="756D42F4" w14:textId="6F16E8EE" w:rsidR="00DD3849" w:rsidRPr="00DD3849" w:rsidRDefault="00DD3849" w:rsidP="00DD3849">
      <w:pPr>
        <w:tabs>
          <w:tab w:val="right" w:pos="10440"/>
        </w:tabs>
        <w:spacing w:before="100" w:after="36"/>
        <w:rPr>
          <w:rFonts w:asciiTheme="minorHAnsi" w:hAnsiTheme="minorHAnsi" w:cstheme="minorHAnsi"/>
        </w:rPr>
      </w:pPr>
      <w:r w:rsidRPr="00DD3849">
        <w:rPr>
          <w:rFonts w:asciiTheme="minorHAnsi" w:hAnsiTheme="minorHAnsi" w:cstheme="minorHAnsi"/>
        </w:rPr>
        <w:t>University of Westminster</w:t>
      </w:r>
      <w:r w:rsidRPr="00DD3849"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 xml:space="preserve">       </w:t>
      </w:r>
      <w:r w:rsidRPr="00DD3849">
        <w:rPr>
          <w:rFonts w:asciiTheme="minorHAnsi" w:hAnsiTheme="minorHAnsi" w:cstheme="minorHAnsi"/>
          <w:i/>
          <w:iCs/>
        </w:rPr>
        <w:t>2016 - 2019</w:t>
      </w:r>
    </w:p>
    <w:p w14:paraId="7BAE934E" w14:textId="77777777" w:rsidR="00DD3849" w:rsidRPr="007446A8" w:rsidRDefault="00DD3849" w:rsidP="002512A6">
      <w:pPr>
        <w:pBdr>
          <w:bottom w:val="single" w:sz="8" w:space="3" w:color="1A6B4A"/>
        </w:pBdr>
        <w:spacing w:before="160" w:after="8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  <w:spacing w:val="40"/>
        </w:rPr>
        <w:t xml:space="preserve">CERTIFICATIONS </w:t>
      </w:r>
    </w:p>
    <w:p w14:paraId="73562386" w14:textId="77777777" w:rsidR="00DD3849" w:rsidRPr="00DD3849" w:rsidRDefault="00DD3849" w:rsidP="00DD3849">
      <w:pPr>
        <w:spacing w:line="279" w:lineRule="auto"/>
        <w:rPr>
          <w:rFonts w:asciiTheme="minorHAnsi" w:hAnsiTheme="minorHAnsi" w:cstheme="minorHAnsi"/>
          <w:sz w:val="22"/>
          <w:szCs w:val="22"/>
        </w:rPr>
      </w:pPr>
      <w:r w:rsidRPr="00DD3849">
        <w:rPr>
          <w:rFonts w:asciiTheme="minorHAnsi" w:hAnsiTheme="minorHAnsi" w:cstheme="minorHAnsi"/>
          <w:b/>
          <w:bCs/>
          <w:sz w:val="22"/>
          <w:szCs w:val="22"/>
        </w:rPr>
        <w:t>Project Management Professional (PMP) - Ongoing</w:t>
      </w:r>
    </w:p>
    <w:p w14:paraId="4A9DC630" w14:textId="77777777" w:rsidR="00DD3849" w:rsidRPr="00DD3849" w:rsidRDefault="00DD3849" w:rsidP="00DD3849">
      <w:pPr>
        <w:spacing w:line="279" w:lineRule="auto"/>
        <w:rPr>
          <w:rFonts w:asciiTheme="minorHAnsi" w:hAnsiTheme="minorHAnsi" w:cstheme="minorHAnsi"/>
        </w:rPr>
      </w:pPr>
      <w:r w:rsidRPr="00DD3849">
        <w:rPr>
          <w:rFonts w:asciiTheme="minorHAnsi" w:eastAsia="Calibri Light" w:hAnsiTheme="minorHAnsi" w:cstheme="minorHAnsi"/>
        </w:rPr>
        <w:t>Project Management Institute</w:t>
      </w:r>
    </w:p>
    <w:p w14:paraId="21C8F8AE" w14:textId="77777777" w:rsidR="00DD3849" w:rsidRPr="00DD3849" w:rsidRDefault="00DD3849" w:rsidP="00DD3849">
      <w:pPr>
        <w:spacing w:line="279" w:lineRule="auto"/>
        <w:rPr>
          <w:rFonts w:asciiTheme="minorHAnsi" w:hAnsiTheme="minorHAnsi" w:cstheme="minorHAnsi"/>
          <w:sz w:val="22"/>
          <w:szCs w:val="22"/>
        </w:rPr>
      </w:pPr>
      <w:r w:rsidRPr="00DD3849">
        <w:rPr>
          <w:rFonts w:asciiTheme="minorHAnsi" w:hAnsiTheme="minorHAnsi" w:cstheme="minorHAnsi"/>
          <w:b/>
          <w:bCs/>
          <w:sz w:val="22"/>
          <w:szCs w:val="22"/>
        </w:rPr>
        <w:t>Product Management First Steps Certificate</w:t>
      </w:r>
    </w:p>
    <w:p w14:paraId="35F8EB80" w14:textId="77777777" w:rsidR="00DD3849" w:rsidRPr="00DD3849" w:rsidRDefault="00DD3849" w:rsidP="00DD3849">
      <w:pPr>
        <w:spacing w:line="279" w:lineRule="auto"/>
        <w:rPr>
          <w:rFonts w:asciiTheme="minorHAnsi" w:eastAsia="Calibri Light" w:hAnsiTheme="minorHAnsi" w:cstheme="minorHAnsi"/>
        </w:rPr>
      </w:pPr>
      <w:r w:rsidRPr="00DD3849">
        <w:rPr>
          <w:rFonts w:asciiTheme="minorHAnsi" w:eastAsia="Calibri Light" w:hAnsiTheme="minorHAnsi" w:cstheme="minorHAnsi"/>
        </w:rPr>
        <w:t>Project Management Institute</w:t>
      </w:r>
    </w:p>
    <w:p w14:paraId="296F617F" w14:textId="77777777" w:rsidR="00DD3849" w:rsidRPr="00DD3849" w:rsidRDefault="00DD3849" w:rsidP="00DD3849">
      <w:pPr>
        <w:spacing w:line="279" w:lineRule="auto"/>
        <w:rPr>
          <w:rFonts w:asciiTheme="minorHAnsi" w:hAnsiTheme="minorHAnsi" w:cstheme="minorHAnsi"/>
          <w:sz w:val="22"/>
          <w:szCs w:val="22"/>
        </w:rPr>
      </w:pPr>
      <w:r w:rsidRPr="00DD3849">
        <w:rPr>
          <w:rFonts w:asciiTheme="minorHAnsi" w:hAnsiTheme="minorHAnsi" w:cstheme="minorHAnsi"/>
          <w:b/>
          <w:bCs/>
          <w:sz w:val="22"/>
          <w:szCs w:val="22"/>
        </w:rPr>
        <w:t>Fundamentals of Digital Marketing Certificate</w:t>
      </w:r>
    </w:p>
    <w:p w14:paraId="30FC105E" w14:textId="77777777" w:rsidR="00DD3849" w:rsidRPr="00DD3849" w:rsidRDefault="00DD3849" w:rsidP="00DD3849">
      <w:pPr>
        <w:spacing w:line="279" w:lineRule="auto"/>
        <w:rPr>
          <w:rFonts w:asciiTheme="minorHAnsi" w:hAnsiTheme="minorHAnsi" w:cstheme="minorHAnsi"/>
        </w:rPr>
      </w:pPr>
      <w:r w:rsidRPr="00DD3849">
        <w:rPr>
          <w:rFonts w:asciiTheme="minorHAnsi" w:eastAsia="Calibri Light" w:hAnsiTheme="minorHAnsi" w:cstheme="minorHAnsi"/>
        </w:rPr>
        <w:t>Google Digital Garage</w:t>
      </w:r>
    </w:p>
    <w:p w14:paraId="510CA7B6" w14:textId="0ADBAF0A" w:rsidR="00DD3849" w:rsidRPr="007446A8" w:rsidRDefault="00DD3849" w:rsidP="002512A6">
      <w:pPr>
        <w:pBdr>
          <w:bottom w:val="single" w:sz="8" w:space="3" w:color="1A6B4A"/>
        </w:pBdr>
        <w:spacing w:before="160" w:after="80"/>
        <w:rPr>
          <w:rFonts w:asciiTheme="minorHAnsi" w:hAnsiTheme="minorHAnsi" w:cstheme="minorHAnsi"/>
        </w:rPr>
      </w:pPr>
      <w:r w:rsidRPr="007446A8">
        <w:rPr>
          <w:rFonts w:asciiTheme="minorHAnsi" w:hAnsiTheme="minorHAnsi" w:cstheme="minorHAnsi"/>
          <w:b/>
          <w:bCs/>
          <w:spacing w:val="40"/>
        </w:rPr>
        <w:t>SKILLS</w:t>
      </w:r>
    </w:p>
    <w:p w14:paraId="003A0EF3" w14:textId="77777777" w:rsidR="00DD3849" w:rsidRPr="00DD3849" w:rsidRDefault="00DD3849" w:rsidP="00DD3849">
      <w:pPr>
        <w:spacing w:before="40" w:after="60" w:line="276" w:lineRule="auto"/>
        <w:rPr>
          <w:rFonts w:asciiTheme="minorHAnsi" w:hAnsiTheme="minorHAnsi" w:cstheme="minorHAnsi"/>
          <w:sz w:val="22"/>
          <w:szCs w:val="22"/>
        </w:rPr>
      </w:pPr>
      <w:r w:rsidRPr="00DD3849">
        <w:rPr>
          <w:rFonts w:asciiTheme="minorHAnsi" w:hAnsiTheme="minorHAnsi" w:cstheme="minorHAnsi"/>
          <w:b/>
          <w:bCs/>
        </w:rPr>
        <w:t xml:space="preserve">Tools &amp; Platforms: </w:t>
      </w:r>
      <w:r w:rsidRPr="00DD3849">
        <w:rPr>
          <w:rFonts w:asciiTheme="minorHAnsi" w:hAnsiTheme="minorHAnsi" w:cstheme="minorHAnsi"/>
        </w:rPr>
        <w:t xml:space="preserve">Jira | Confluence | Figma | Firebase | Flutter | Stripe | Payment Gateways | SQL | Python | Google Analytics | Azure DevOps | Claude Code | Lovable | </w:t>
      </w:r>
      <w:proofErr w:type="spellStart"/>
      <w:r w:rsidRPr="00DD3849">
        <w:rPr>
          <w:rFonts w:asciiTheme="minorHAnsi" w:hAnsiTheme="minorHAnsi" w:cstheme="minorHAnsi"/>
        </w:rPr>
        <w:t>Firestore</w:t>
      </w:r>
      <w:proofErr w:type="spellEnd"/>
    </w:p>
    <w:p w14:paraId="4E5C21EB" w14:textId="3151A606" w:rsidR="00DD3849" w:rsidRPr="00DD3849" w:rsidRDefault="00DD3849" w:rsidP="00DD3849">
      <w:pPr>
        <w:spacing w:before="40" w:after="60" w:line="276" w:lineRule="auto"/>
        <w:rPr>
          <w:rFonts w:asciiTheme="minorHAnsi" w:hAnsiTheme="minorHAnsi" w:cstheme="minorHAnsi"/>
        </w:rPr>
      </w:pPr>
      <w:r w:rsidRPr="00DD3849">
        <w:rPr>
          <w:rFonts w:asciiTheme="minorHAnsi" w:hAnsiTheme="minorHAnsi" w:cstheme="minorHAnsi"/>
          <w:b/>
          <w:bCs/>
        </w:rPr>
        <w:t xml:space="preserve">Finance &amp; Fintech Domains: </w:t>
      </w:r>
      <w:r w:rsidRPr="00DD3849">
        <w:rPr>
          <w:rFonts w:asciiTheme="minorHAnsi" w:hAnsiTheme="minorHAnsi" w:cstheme="minorHAnsi"/>
        </w:rPr>
        <w:t xml:space="preserve">BNPL | Split Payments | KYC/AML | Subscription Billing | Revenue-Share Models | Asset Tokenization | Payment Gateway Integration | Cost-Benefit Analysis | Resource Planning | Risk Management | Revenue Forecasting | Financial Tracking &amp; KPI Implementation </w:t>
      </w:r>
    </w:p>
    <w:p w14:paraId="3F8E2391" w14:textId="77777777" w:rsidR="00DD3849" w:rsidRPr="00DD3849" w:rsidRDefault="00DD3849" w:rsidP="00DD3849">
      <w:pPr>
        <w:spacing w:before="40" w:after="60" w:line="276" w:lineRule="auto"/>
        <w:rPr>
          <w:rFonts w:asciiTheme="minorHAnsi" w:hAnsiTheme="minorHAnsi" w:cstheme="minorHAnsi"/>
        </w:rPr>
      </w:pPr>
      <w:r w:rsidRPr="00DD3849">
        <w:rPr>
          <w:rFonts w:asciiTheme="minorHAnsi" w:hAnsiTheme="minorHAnsi" w:cstheme="minorHAnsi"/>
          <w:b/>
          <w:bCs/>
        </w:rPr>
        <w:t xml:space="preserve">Product Management: </w:t>
      </w:r>
      <w:r w:rsidRPr="00DD3849">
        <w:rPr>
          <w:rFonts w:asciiTheme="minorHAnsi" w:hAnsiTheme="minorHAnsi" w:cstheme="minorHAnsi"/>
        </w:rPr>
        <w:t xml:space="preserve">Product Strategy | Roadmap Ownership | Go-To-Market Execution | Product Analytics | User Research &amp; Discovery | A/B Testing | Feature Prioritization | Market Research | Competitive Analysis | Product-Led Growth | AI Product Development | Digital Transformation | SaaS Product Management | B2B2C Product Strategy | Contract Management | IoT Product Management </w:t>
      </w:r>
    </w:p>
    <w:p w14:paraId="4AF748D1" w14:textId="77777777" w:rsidR="00DD3849" w:rsidRPr="00DD3849" w:rsidRDefault="00DD3849" w:rsidP="00DD3849">
      <w:pPr>
        <w:spacing w:line="276" w:lineRule="auto"/>
        <w:rPr>
          <w:rFonts w:asciiTheme="minorHAnsi" w:hAnsiTheme="minorHAnsi" w:cstheme="minorHAnsi"/>
        </w:rPr>
      </w:pPr>
      <w:r w:rsidRPr="00DD3849">
        <w:rPr>
          <w:rFonts w:asciiTheme="minorHAnsi" w:hAnsiTheme="minorHAnsi" w:cstheme="minorHAnsi"/>
          <w:b/>
          <w:bCs/>
        </w:rPr>
        <w:t>Project Management:</w:t>
      </w:r>
      <w:r w:rsidRPr="00DD3849">
        <w:rPr>
          <w:rFonts w:asciiTheme="minorHAnsi" w:hAnsiTheme="minorHAnsi" w:cstheme="minorHAnsi"/>
        </w:rPr>
        <w:t xml:space="preserve"> Release Management | Agile &amp; Kanban | OKRs &amp; Product Metrics | Stakeholder Management | Board Reporting | Strategic Planning | Data Architecture | UX Design &amp; Validation | Cloud Technologies </w:t>
      </w:r>
    </w:p>
    <w:p w14:paraId="565085C9" w14:textId="77777777" w:rsidR="00DD3849" w:rsidRPr="00DD3849" w:rsidRDefault="00DD3849" w:rsidP="00DD3849">
      <w:pPr>
        <w:spacing w:after="60" w:line="276" w:lineRule="auto"/>
        <w:rPr>
          <w:rFonts w:asciiTheme="minorHAnsi" w:hAnsiTheme="minorHAnsi" w:cstheme="minorHAnsi"/>
          <w:sz w:val="22"/>
          <w:szCs w:val="22"/>
        </w:rPr>
      </w:pPr>
      <w:r w:rsidRPr="00DD3849">
        <w:rPr>
          <w:rFonts w:asciiTheme="minorHAnsi" w:hAnsiTheme="minorHAnsi" w:cstheme="minorHAnsi"/>
          <w:b/>
          <w:bCs/>
        </w:rPr>
        <w:t xml:space="preserve">Languages: </w:t>
      </w:r>
      <w:r w:rsidRPr="00DD3849">
        <w:rPr>
          <w:rFonts w:asciiTheme="minorHAnsi" w:hAnsiTheme="minorHAnsi" w:cstheme="minorHAnsi"/>
        </w:rPr>
        <w:t>English (Fluent) | Arabic (Studying) | Tamil (Native)</w:t>
      </w:r>
    </w:p>
    <w:sectPr w:rsidR="00DD3849" w:rsidRPr="00DD3849" w:rsidSect="00B52B1D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9C4567"/>
    <w:multiLevelType w:val="hybridMultilevel"/>
    <w:tmpl w:val="7690021A"/>
    <w:lvl w:ilvl="0" w:tplc="0170916E">
      <w:start w:val="1"/>
      <w:numFmt w:val="bullet"/>
      <w:lvlText w:val="●"/>
      <w:lvlJc w:val="left"/>
      <w:pPr>
        <w:ind w:left="720" w:hanging="360"/>
      </w:pPr>
    </w:lvl>
    <w:lvl w:ilvl="1" w:tplc="A34C0590">
      <w:start w:val="1"/>
      <w:numFmt w:val="bullet"/>
      <w:lvlText w:val="○"/>
      <w:lvlJc w:val="left"/>
      <w:pPr>
        <w:ind w:left="1440" w:hanging="360"/>
      </w:pPr>
    </w:lvl>
    <w:lvl w:ilvl="2" w:tplc="CF78AE38">
      <w:start w:val="1"/>
      <w:numFmt w:val="bullet"/>
      <w:lvlText w:val="■"/>
      <w:lvlJc w:val="left"/>
      <w:pPr>
        <w:ind w:left="2160" w:hanging="360"/>
      </w:pPr>
    </w:lvl>
    <w:lvl w:ilvl="3" w:tplc="4F2E24DE">
      <w:start w:val="1"/>
      <w:numFmt w:val="bullet"/>
      <w:lvlText w:val="●"/>
      <w:lvlJc w:val="left"/>
      <w:pPr>
        <w:ind w:left="2880" w:hanging="360"/>
      </w:pPr>
    </w:lvl>
    <w:lvl w:ilvl="4" w:tplc="D65AF5FE">
      <w:start w:val="1"/>
      <w:numFmt w:val="bullet"/>
      <w:lvlText w:val="○"/>
      <w:lvlJc w:val="left"/>
      <w:pPr>
        <w:ind w:left="3600" w:hanging="360"/>
      </w:pPr>
    </w:lvl>
    <w:lvl w:ilvl="5" w:tplc="93AA48F0">
      <w:start w:val="1"/>
      <w:numFmt w:val="bullet"/>
      <w:lvlText w:val="■"/>
      <w:lvlJc w:val="left"/>
      <w:pPr>
        <w:ind w:left="4320" w:hanging="360"/>
      </w:pPr>
    </w:lvl>
    <w:lvl w:ilvl="6" w:tplc="99BE7948">
      <w:start w:val="1"/>
      <w:numFmt w:val="bullet"/>
      <w:lvlText w:val="●"/>
      <w:lvlJc w:val="left"/>
      <w:pPr>
        <w:ind w:left="5040" w:hanging="360"/>
      </w:pPr>
    </w:lvl>
    <w:lvl w:ilvl="7" w:tplc="4B42A642">
      <w:start w:val="1"/>
      <w:numFmt w:val="bullet"/>
      <w:lvlText w:val="●"/>
      <w:lvlJc w:val="left"/>
      <w:pPr>
        <w:ind w:left="5760" w:hanging="360"/>
      </w:pPr>
    </w:lvl>
    <w:lvl w:ilvl="8" w:tplc="A13E47F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6670232"/>
    <w:multiLevelType w:val="hybridMultilevel"/>
    <w:tmpl w:val="EB4A101A"/>
    <w:lvl w:ilvl="0" w:tplc="F05EFFC0">
      <w:start w:val="1"/>
      <w:numFmt w:val="bullet"/>
      <w:lvlText w:val="•"/>
      <w:lvlJc w:val="left"/>
      <w:pPr>
        <w:ind w:left="360" w:hanging="200"/>
      </w:pPr>
    </w:lvl>
    <w:lvl w:ilvl="1" w:tplc="227657E0">
      <w:numFmt w:val="decimal"/>
      <w:lvlText w:val=""/>
      <w:lvlJc w:val="left"/>
    </w:lvl>
    <w:lvl w:ilvl="2" w:tplc="83E6AF20">
      <w:numFmt w:val="decimal"/>
      <w:lvlText w:val=""/>
      <w:lvlJc w:val="left"/>
    </w:lvl>
    <w:lvl w:ilvl="3" w:tplc="E41A72F6">
      <w:numFmt w:val="decimal"/>
      <w:lvlText w:val=""/>
      <w:lvlJc w:val="left"/>
    </w:lvl>
    <w:lvl w:ilvl="4" w:tplc="C3FAFB92">
      <w:numFmt w:val="decimal"/>
      <w:lvlText w:val=""/>
      <w:lvlJc w:val="left"/>
    </w:lvl>
    <w:lvl w:ilvl="5" w:tplc="D1427962">
      <w:numFmt w:val="decimal"/>
      <w:lvlText w:val=""/>
      <w:lvlJc w:val="left"/>
    </w:lvl>
    <w:lvl w:ilvl="6" w:tplc="26E48432">
      <w:numFmt w:val="decimal"/>
      <w:lvlText w:val=""/>
      <w:lvlJc w:val="left"/>
    </w:lvl>
    <w:lvl w:ilvl="7" w:tplc="DB280CE8">
      <w:numFmt w:val="decimal"/>
      <w:lvlText w:val=""/>
      <w:lvlJc w:val="left"/>
    </w:lvl>
    <w:lvl w:ilvl="8" w:tplc="795C6500">
      <w:numFmt w:val="decimal"/>
      <w:lvlText w:val=""/>
      <w:lvlJc w:val="left"/>
    </w:lvl>
  </w:abstractNum>
  <w:num w:numId="1" w16cid:durableId="1850409138">
    <w:abstractNumId w:val="0"/>
    <w:lvlOverride w:ilvl="0">
      <w:startOverride w:val="1"/>
    </w:lvlOverride>
  </w:num>
  <w:num w:numId="2" w16cid:durableId="203681108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2ECD"/>
    <w:rsid w:val="00126A76"/>
    <w:rsid w:val="00225867"/>
    <w:rsid w:val="002512A6"/>
    <w:rsid w:val="007B34D0"/>
    <w:rsid w:val="00924725"/>
    <w:rsid w:val="009F49C1"/>
    <w:rsid w:val="00B22D9B"/>
    <w:rsid w:val="00B52B1D"/>
    <w:rsid w:val="00B91EB3"/>
    <w:rsid w:val="00DD3849"/>
    <w:rsid w:val="00E22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C05259"/>
  <w15:docId w15:val="{7346000A-5141-4D3D-89DC-6F15AC5CC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si-LK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thariqhamad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thariqhamad" TargetMode="External"/><Relationship Id="rId5" Type="http://schemas.openxmlformats.org/officeDocument/2006/relationships/hyperlink" Target="mailto:Thariqhamad6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2</Pages>
  <Words>1031</Words>
  <Characters>5883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Product Operational Lead</dc:title>
  <dc:creator>Thariq Hamad</dc:creator>
  <cp:lastModifiedBy>Seyed Ahmed Thariq Hamad</cp:lastModifiedBy>
  <cp:revision>6</cp:revision>
  <dcterms:created xsi:type="dcterms:W3CDTF">2026-05-19T10:08:00Z</dcterms:created>
  <dcterms:modified xsi:type="dcterms:W3CDTF">2026-06-08T10:11:00Z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2445281d-00d9-4652-a631-80c30cb2bb69</vt:lpwstr>
  </property>
</Properties>
</file>