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088CF" w14:textId="77777777" w:rsidR="005210E4" w:rsidRDefault="00A92B8D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17DD4FE2" w14:textId="5289B41F" w:rsidR="005210E4" w:rsidRDefault="00A92B8D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 xml:space="preserve">Brainstorm &amp; Idea Prioritization </w:t>
      </w:r>
    </w:p>
    <w:p w14:paraId="204E4D0C" w14:textId="77777777" w:rsidR="005210E4" w:rsidRDefault="005210E4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210E4" w14:paraId="07F3998F" w14:textId="77777777">
        <w:tc>
          <w:tcPr>
            <w:tcW w:w="4508" w:type="dxa"/>
          </w:tcPr>
          <w:p w14:paraId="76EE84D2" w14:textId="77777777" w:rsidR="005210E4" w:rsidRDefault="00A92B8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76A66B9" w14:textId="7E66C158" w:rsidR="005210E4" w:rsidRDefault="00642FE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january 202</w:t>
            </w:r>
            <w:r w:rsidR="00172F3E">
              <w:rPr>
                <w:rFonts w:ascii="Calibri" w:eastAsia="Calibri" w:hAnsi="Calibri" w:cs="Calibri"/>
              </w:rPr>
              <w:t>6</w:t>
            </w:r>
          </w:p>
        </w:tc>
      </w:tr>
      <w:tr w:rsidR="005210E4" w14:paraId="56D56C8F" w14:textId="77777777">
        <w:tc>
          <w:tcPr>
            <w:tcW w:w="4508" w:type="dxa"/>
          </w:tcPr>
          <w:p w14:paraId="2756A7F7" w14:textId="77777777" w:rsidR="005210E4" w:rsidRDefault="00A92B8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2767E3B" w14:textId="77777777" w:rsidR="005210E4" w:rsidRDefault="005210E4">
            <w:pPr>
              <w:rPr>
                <w:rFonts w:ascii="Calibri" w:eastAsia="Calibri" w:hAnsi="Calibri" w:cs="Calibri"/>
              </w:rPr>
            </w:pPr>
          </w:p>
        </w:tc>
      </w:tr>
      <w:tr w:rsidR="005210E4" w14:paraId="0C9872FA" w14:textId="77777777">
        <w:tc>
          <w:tcPr>
            <w:tcW w:w="4508" w:type="dxa"/>
          </w:tcPr>
          <w:p w14:paraId="54B27C98" w14:textId="77777777" w:rsidR="005210E4" w:rsidRDefault="00A92B8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E62BA78" w14:textId="1FAC7477" w:rsidR="005210E4" w:rsidRPr="00D94914" w:rsidRDefault="00D94914">
            <w:pPr>
              <w:rPr>
                <w:rFonts w:ascii="Calibri" w:eastAsia="Calibri" w:hAnsi="Calibri" w:cs="Calibri"/>
              </w:rPr>
            </w:pPr>
            <w:r w:rsidRPr="00D94914">
              <w:rPr>
                <w:rFonts w:ascii="Calibri" w:eastAsia="Calibri" w:hAnsi="Calibri" w:cs="Calibri"/>
                <w:sz w:val="24"/>
                <w:szCs w:val="24"/>
                <w:lang w:val="en-IN"/>
              </w:rPr>
              <w:t>SuperBuy – E-Commerce Platform</w:t>
            </w:r>
          </w:p>
        </w:tc>
      </w:tr>
      <w:tr w:rsidR="005210E4" w14:paraId="165B37FF" w14:textId="77777777">
        <w:tc>
          <w:tcPr>
            <w:tcW w:w="4508" w:type="dxa"/>
          </w:tcPr>
          <w:p w14:paraId="4F7F8B14" w14:textId="77777777" w:rsidR="005210E4" w:rsidRDefault="00A92B8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B076930" w14:textId="77777777" w:rsidR="005210E4" w:rsidRDefault="00A92B8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7776257" w14:textId="77777777" w:rsidR="00D94914" w:rsidRDefault="00D94914" w:rsidP="00642FE6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>
        <w:rPr>
          <w:rFonts w:ascii="Calibri" w:eastAsia="Calibri" w:hAnsi="Calibri" w:cs="Calibri"/>
          <w:b/>
          <w:sz w:val="24"/>
          <w:szCs w:val="24"/>
          <w:lang w:val="en-IN"/>
        </w:rPr>
        <w:pict w14:anchorId="36B261F1">
          <v:rect id="_x0000_i1241" style="width:0;height:1.5pt" o:hralign="center" o:bullet="t" o:hrstd="t" o:hr="t" fillcolor="#a0a0a0" stroked="f"/>
        </w:pict>
      </w:r>
    </w:p>
    <w:p w14:paraId="1DECBB0F" w14:textId="77777777" w:rsidR="00D94914" w:rsidRPr="00D94914" w:rsidRDefault="00D94914" w:rsidP="00D9491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b/>
          <w:bCs/>
          <w:sz w:val="24"/>
          <w:szCs w:val="24"/>
          <w:lang w:val="en-IN"/>
        </w:rPr>
        <w:t>Brainstorm &amp; Idea Prioritization</w:t>
      </w:r>
    </w:p>
    <w:p w14:paraId="1DD0F350" w14:textId="77777777" w:rsidR="00D94914" w:rsidRPr="00D94914" w:rsidRDefault="00D94914" w:rsidP="00D94914">
      <w:p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sz w:val="24"/>
          <w:szCs w:val="24"/>
          <w:lang w:val="en-IN"/>
        </w:rPr>
        <w:t>Brainstorming provides a free and open environment that encourages all team members to actively participate in the creative thinking process. It promotes collaboration, idea-sharing, and innovative problem-solving. During this phase, emphasis is placed on generating a wide range of ideas without immediate judgment, allowing creativity to flow freely.</w:t>
      </w:r>
    </w:p>
    <w:p w14:paraId="7412F4C3" w14:textId="77777777" w:rsidR="00D94914" w:rsidRDefault="00D94914" w:rsidP="00D94914">
      <w:p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sz w:val="24"/>
          <w:szCs w:val="24"/>
          <w:lang w:val="en-IN"/>
        </w:rPr>
        <w:t>This brainstorming activity helped the team conceptualize SuperBuy, an e-commerce platform designed to simplify product discovery, purchasing, and management for users, sellers, and administrators.</w:t>
      </w:r>
    </w:p>
    <w:p w14:paraId="2C8F5D83" w14:textId="668B4F18" w:rsidR="00D94914" w:rsidRPr="00D94914" w:rsidRDefault="00D94914" w:rsidP="00D9491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09663F4D" wp14:editId="3297143C">
            <wp:extent cx="5731200" cy="4178300"/>
            <wp:effectExtent l="0" t="0" r="0" b="0"/>
            <wp:docPr id="40330474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44DF98" w14:textId="77777777" w:rsidR="00D94914" w:rsidRPr="00D94914" w:rsidRDefault="00D94914" w:rsidP="00D9491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b/>
          <w:bCs/>
          <w:sz w:val="24"/>
          <w:szCs w:val="24"/>
          <w:lang w:val="en-IN"/>
        </w:rPr>
        <w:pict w14:anchorId="56A0ADD9">
          <v:rect id="_x0000_i1292" style="width:0;height:1.5pt" o:hralign="center" o:hrstd="t" o:hr="t" fillcolor="#a0a0a0" stroked="f"/>
        </w:pict>
      </w:r>
    </w:p>
    <w:p w14:paraId="6B427C58" w14:textId="77777777" w:rsidR="00D94914" w:rsidRPr="00D94914" w:rsidRDefault="00D94914" w:rsidP="00D9491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b/>
          <w:bCs/>
          <w:sz w:val="24"/>
          <w:szCs w:val="24"/>
          <w:lang w:val="en-IN"/>
        </w:rPr>
        <w:t>Step 1: Team Gathering, Collaboration, and Problem Statement Selection</w:t>
      </w:r>
    </w:p>
    <w:p w14:paraId="70A929A9" w14:textId="77777777" w:rsidR="00D94914" w:rsidRPr="00D94914" w:rsidRDefault="00D94914" w:rsidP="00D94914">
      <w:p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sz w:val="24"/>
          <w:szCs w:val="24"/>
          <w:lang w:val="en-IN"/>
        </w:rPr>
        <w:lastRenderedPageBreak/>
        <w:t>The team conducted collaborative discussions to identify real-world challenges faced by users, sellers, and administrators on existing e-commerce platforms. The key challenges identified include:</w:t>
      </w:r>
    </w:p>
    <w:p w14:paraId="24B0359A" w14:textId="77777777" w:rsidR="00D94914" w:rsidRPr="00D94914" w:rsidRDefault="00D94914" w:rsidP="00D94914">
      <w:pPr>
        <w:numPr>
          <w:ilvl w:val="0"/>
          <w:numId w:val="9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sz w:val="24"/>
          <w:szCs w:val="24"/>
          <w:lang w:val="en-IN"/>
        </w:rPr>
        <w:t>Difficulty in managing products and orders efficiently</w:t>
      </w:r>
    </w:p>
    <w:p w14:paraId="17051C81" w14:textId="77777777" w:rsidR="00D94914" w:rsidRPr="00D94914" w:rsidRDefault="00D94914" w:rsidP="00D94914">
      <w:pPr>
        <w:numPr>
          <w:ilvl w:val="0"/>
          <w:numId w:val="9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sz w:val="24"/>
          <w:szCs w:val="24"/>
          <w:lang w:val="en-IN"/>
        </w:rPr>
        <w:t>Limited platforms supporting multiple user roles (Customer, Seller, Admin)</w:t>
      </w:r>
    </w:p>
    <w:p w14:paraId="3A23463F" w14:textId="77777777" w:rsidR="00D94914" w:rsidRPr="00D94914" w:rsidRDefault="00D94914" w:rsidP="00D94914">
      <w:pPr>
        <w:numPr>
          <w:ilvl w:val="0"/>
          <w:numId w:val="9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sz w:val="24"/>
          <w:szCs w:val="24"/>
          <w:lang w:val="en-IN"/>
        </w:rPr>
        <w:t>Lack of centralized dashboards for monitoring activities</w:t>
      </w:r>
    </w:p>
    <w:p w14:paraId="764AC05E" w14:textId="77777777" w:rsidR="00D94914" w:rsidRPr="00D94914" w:rsidRDefault="00D94914" w:rsidP="00D94914">
      <w:pPr>
        <w:numPr>
          <w:ilvl w:val="0"/>
          <w:numId w:val="9"/>
        </w:num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sz w:val="24"/>
          <w:szCs w:val="24"/>
          <w:lang w:val="en-IN"/>
        </w:rPr>
        <w:t>Poor user experience during product discovery and checkout</w:t>
      </w:r>
    </w:p>
    <w:p w14:paraId="2CC2BC0D" w14:textId="77777777" w:rsidR="00D94914" w:rsidRPr="00D94914" w:rsidRDefault="00D94914" w:rsidP="00D9491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b/>
          <w:bCs/>
          <w:sz w:val="24"/>
          <w:szCs w:val="24"/>
          <w:lang w:val="en-IN"/>
        </w:rPr>
        <w:t>Problem Statement:</w:t>
      </w:r>
      <w:r w:rsidRPr="00D94914">
        <w:rPr>
          <w:rFonts w:ascii="Calibri" w:eastAsia="Calibri" w:hAnsi="Calibri" w:cs="Calibri"/>
          <w:b/>
          <w:bCs/>
          <w:sz w:val="24"/>
          <w:szCs w:val="24"/>
          <w:lang w:val="en-IN"/>
        </w:rPr>
        <w:br/>
      </w:r>
      <w:r w:rsidRPr="00D94914">
        <w:rPr>
          <w:rFonts w:ascii="Calibri" w:eastAsia="Calibri" w:hAnsi="Calibri" w:cs="Calibri"/>
          <w:sz w:val="24"/>
          <w:szCs w:val="24"/>
          <w:lang w:val="en-IN"/>
        </w:rPr>
        <w:t>To design and develop a user-friendly, secure, and scalable e-commerce platform that enables users to browse and purchase products easily, allows sellers to manage inventory efficiently, and provides administrators with complete control over platform operations.</w:t>
      </w:r>
    </w:p>
    <w:p w14:paraId="45B519C3" w14:textId="77777777" w:rsidR="00D94914" w:rsidRPr="00D94914" w:rsidRDefault="00D94914" w:rsidP="00D9491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b/>
          <w:bCs/>
          <w:sz w:val="24"/>
          <w:szCs w:val="24"/>
          <w:lang w:val="en-IN"/>
        </w:rPr>
        <w:pict w14:anchorId="6D3A3173">
          <v:rect id="_x0000_i1293" style="width:0;height:1.5pt" o:hralign="center" o:hrstd="t" o:hr="t" fillcolor="#a0a0a0" stroked="f"/>
        </w:pict>
      </w:r>
    </w:p>
    <w:p w14:paraId="4FAA1BEA" w14:textId="77777777" w:rsidR="00D94914" w:rsidRPr="00D94914" w:rsidRDefault="00D94914" w:rsidP="00D9491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b/>
          <w:bCs/>
          <w:sz w:val="24"/>
          <w:szCs w:val="24"/>
          <w:lang w:val="en-IN"/>
        </w:rPr>
        <w:t>Step 2: Brainstorming, Idea Listing, and Grouping</w:t>
      </w:r>
    </w:p>
    <w:p w14:paraId="4BFDC430" w14:textId="77777777" w:rsidR="00D94914" w:rsidRPr="00D94914" w:rsidRDefault="00D94914" w:rsidP="00D94914">
      <w:p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sz w:val="24"/>
          <w:szCs w:val="24"/>
          <w:lang w:val="en-IN"/>
        </w:rPr>
        <w:t>During brainstorming sessions, the team generated multiple ideas and grouped them based on functionality and relevance.</w:t>
      </w:r>
    </w:p>
    <w:p w14:paraId="615C39A8" w14:textId="77777777" w:rsidR="00D94914" w:rsidRPr="00D94914" w:rsidRDefault="00D94914" w:rsidP="00D9491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b/>
          <w:bCs/>
          <w:sz w:val="24"/>
          <w:szCs w:val="24"/>
          <w:lang w:val="en-IN"/>
        </w:rPr>
        <w:t>Ideas Generated:</w:t>
      </w:r>
    </w:p>
    <w:p w14:paraId="2A1CC22A" w14:textId="77777777" w:rsidR="00D94914" w:rsidRPr="00D94914" w:rsidRDefault="00D94914" w:rsidP="00D94914">
      <w:pPr>
        <w:numPr>
          <w:ilvl w:val="0"/>
          <w:numId w:val="10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sz w:val="24"/>
          <w:szCs w:val="24"/>
          <w:lang w:val="en-IN"/>
        </w:rPr>
        <w:t>User authentication and role-based access</w:t>
      </w:r>
    </w:p>
    <w:p w14:paraId="2C51A0D2" w14:textId="77777777" w:rsidR="00D94914" w:rsidRPr="00D94914" w:rsidRDefault="00D94914" w:rsidP="00D94914">
      <w:pPr>
        <w:numPr>
          <w:ilvl w:val="0"/>
          <w:numId w:val="10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sz w:val="24"/>
          <w:szCs w:val="24"/>
          <w:lang w:val="en-IN"/>
        </w:rPr>
        <w:t>Product browsing with category-based filtering</w:t>
      </w:r>
    </w:p>
    <w:p w14:paraId="529370C7" w14:textId="77777777" w:rsidR="00D94914" w:rsidRPr="00D94914" w:rsidRDefault="00D94914" w:rsidP="00D94914">
      <w:pPr>
        <w:numPr>
          <w:ilvl w:val="0"/>
          <w:numId w:val="10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sz w:val="24"/>
          <w:szCs w:val="24"/>
          <w:lang w:val="en-IN"/>
        </w:rPr>
        <w:t>Search functionality for products</w:t>
      </w:r>
    </w:p>
    <w:p w14:paraId="7D5A6FFC" w14:textId="77777777" w:rsidR="00D94914" w:rsidRPr="00D94914" w:rsidRDefault="00D94914" w:rsidP="00D94914">
      <w:pPr>
        <w:numPr>
          <w:ilvl w:val="0"/>
          <w:numId w:val="10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sz w:val="24"/>
          <w:szCs w:val="24"/>
          <w:lang w:val="en-IN"/>
        </w:rPr>
        <w:t>Wishlist management</w:t>
      </w:r>
    </w:p>
    <w:p w14:paraId="118713C1" w14:textId="77777777" w:rsidR="00D94914" w:rsidRPr="00D94914" w:rsidRDefault="00D94914" w:rsidP="00D94914">
      <w:pPr>
        <w:numPr>
          <w:ilvl w:val="0"/>
          <w:numId w:val="10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sz w:val="24"/>
          <w:szCs w:val="24"/>
          <w:lang w:val="en-IN"/>
        </w:rPr>
        <w:t>Cart and checkout system</w:t>
      </w:r>
    </w:p>
    <w:p w14:paraId="060D9AAC" w14:textId="77777777" w:rsidR="00D94914" w:rsidRPr="00D94914" w:rsidRDefault="00D94914" w:rsidP="00D94914">
      <w:pPr>
        <w:numPr>
          <w:ilvl w:val="0"/>
          <w:numId w:val="10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sz w:val="24"/>
          <w:szCs w:val="24"/>
          <w:lang w:val="en-IN"/>
        </w:rPr>
        <w:t>Dummy payment integration</w:t>
      </w:r>
    </w:p>
    <w:p w14:paraId="52F37DDE" w14:textId="77777777" w:rsidR="00D94914" w:rsidRPr="00D94914" w:rsidRDefault="00D94914" w:rsidP="00D94914">
      <w:pPr>
        <w:numPr>
          <w:ilvl w:val="0"/>
          <w:numId w:val="10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sz w:val="24"/>
          <w:szCs w:val="24"/>
          <w:lang w:val="en-IN"/>
        </w:rPr>
        <w:t>Order history tracking</w:t>
      </w:r>
    </w:p>
    <w:p w14:paraId="62308F21" w14:textId="77777777" w:rsidR="00D94914" w:rsidRPr="00D94914" w:rsidRDefault="00D94914" w:rsidP="00D94914">
      <w:pPr>
        <w:numPr>
          <w:ilvl w:val="0"/>
          <w:numId w:val="10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sz w:val="24"/>
          <w:szCs w:val="24"/>
          <w:lang w:val="en-IN"/>
        </w:rPr>
        <w:t>Product review and rating system</w:t>
      </w:r>
    </w:p>
    <w:p w14:paraId="7BEFCAE3" w14:textId="77777777" w:rsidR="00D94914" w:rsidRPr="00D94914" w:rsidRDefault="00D94914" w:rsidP="00D94914">
      <w:pPr>
        <w:numPr>
          <w:ilvl w:val="0"/>
          <w:numId w:val="10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sz w:val="24"/>
          <w:szCs w:val="24"/>
          <w:lang w:val="en-IN"/>
        </w:rPr>
        <w:t>Seller dashboard for product management</w:t>
      </w:r>
    </w:p>
    <w:p w14:paraId="394767DE" w14:textId="77777777" w:rsidR="00D94914" w:rsidRPr="00D94914" w:rsidRDefault="00D94914" w:rsidP="00D94914">
      <w:pPr>
        <w:numPr>
          <w:ilvl w:val="0"/>
          <w:numId w:val="10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sz w:val="24"/>
          <w:szCs w:val="24"/>
          <w:lang w:val="en-IN"/>
        </w:rPr>
        <w:t>Admin panel for managing users and sellers</w:t>
      </w:r>
    </w:p>
    <w:p w14:paraId="03687DCD" w14:textId="77777777" w:rsidR="00D94914" w:rsidRPr="00D94914" w:rsidRDefault="00D94914" w:rsidP="00D94914">
      <w:pPr>
        <w:numPr>
          <w:ilvl w:val="0"/>
          <w:numId w:val="10"/>
        </w:num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sz w:val="24"/>
          <w:szCs w:val="24"/>
          <w:lang w:val="en-IN"/>
        </w:rPr>
        <w:t>Image upload for product display</w:t>
      </w:r>
    </w:p>
    <w:p w14:paraId="5AAEE641" w14:textId="77777777" w:rsidR="00D94914" w:rsidRPr="00D94914" w:rsidRDefault="00D94914" w:rsidP="00D9491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b/>
          <w:bCs/>
          <w:sz w:val="24"/>
          <w:szCs w:val="24"/>
          <w:lang w:val="en-IN"/>
        </w:rPr>
        <w:pict w14:anchorId="6C87FDE3">
          <v:rect id="_x0000_i1294" style="width:0;height:1.5pt" o:hralign="center" o:hrstd="t" o:hr="t" fillcolor="#a0a0a0" stroked="f"/>
        </w:pict>
      </w:r>
    </w:p>
    <w:p w14:paraId="02C44214" w14:textId="77777777" w:rsidR="00D94914" w:rsidRPr="00D94914" w:rsidRDefault="00D94914" w:rsidP="00D9491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b/>
          <w:bCs/>
          <w:sz w:val="24"/>
          <w:szCs w:val="24"/>
          <w:lang w:val="en-IN"/>
        </w:rPr>
        <w:t>Idea Grouping</w:t>
      </w:r>
    </w:p>
    <w:p w14:paraId="3E27B369" w14:textId="77777777" w:rsidR="00D94914" w:rsidRPr="00D94914" w:rsidRDefault="00D94914" w:rsidP="00D9491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b/>
          <w:bCs/>
          <w:sz w:val="24"/>
          <w:szCs w:val="24"/>
          <w:lang w:val="en-IN"/>
        </w:rPr>
        <w:t>User Features</w:t>
      </w:r>
    </w:p>
    <w:p w14:paraId="141A9B31" w14:textId="77777777" w:rsidR="00D94914" w:rsidRPr="00D94914" w:rsidRDefault="00D94914" w:rsidP="00D94914">
      <w:pPr>
        <w:numPr>
          <w:ilvl w:val="0"/>
          <w:numId w:val="11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sz w:val="24"/>
          <w:szCs w:val="24"/>
          <w:lang w:val="en-IN"/>
        </w:rPr>
        <w:t>Browse products</w:t>
      </w:r>
    </w:p>
    <w:p w14:paraId="5BC05B53" w14:textId="77777777" w:rsidR="00D94914" w:rsidRPr="00D94914" w:rsidRDefault="00D94914" w:rsidP="00D94914">
      <w:pPr>
        <w:numPr>
          <w:ilvl w:val="0"/>
          <w:numId w:val="11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sz w:val="24"/>
          <w:szCs w:val="24"/>
          <w:lang w:val="en-IN"/>
        </w:rPr>
        <w:lastRenderedPageBreak/>
        <w:t>Add products to cart and wishlist</w:t>
      </w:r>
    </w:p>
    <w:p w14:paraId="7D7C65A7" w14:textId="77777777" w:rsidR="00D94914" w:rsidRPr="00D94914" w:rsidRDefault="00D94914" w:rsidP="00D94914">
      <w:pPr>
        <w:numPr>
          <w:ilvl w:val="0"/>
          <w:numId w:val="11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sz w:val="24"/>
          <w:szCs w:val="24"/>
          <w:lang w:val="en-IN"/>
        </w:rPr>
        <w:t>Place orders</w:t>
      </w:r>
    </w:p>
    <w:p w14:paraId="2854A417" w14:textId="77777777" w:rsidR="00D94914" w:rsidRPr="00D94914" w:rsidRDefault="00D94914" w:rsidP="00D94914">
      <w:pPr>
        <w:numPr>
          <w:ilvl w:val="0"/>
          <w:numId w:val="11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sz w:val="24"/>
          <w:szCs w:val="24"/>
          <w:lang w:val="en-IN"/>
        </w:rPr>
        <w:t>View order history</w:t>
      </w:r>
    </w:p>
    <w:p w14:paraId="5227D9E6" w14:textId="77777777" w:rsidR="00D94914" w:rsidRPr="00D94914" w:rsidRDefault="00D94914" w:rsidP="00D94914">
      <w:pPr>
        <w:numPr>
          <w:ilvl w:val="0"/>
          <w:numId w:val="11"/>
        </w:num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sz w:val="24"/>
          <w:szCs w:val="24"/>
          <w:lang w:val="en-IN"/>
        </w:rPr>
        <w:t>Manage profile</w:t>
      </w:r>
    </w:p>
    <w:p w14:paraId="5DDF3AB3" w14:textId="77777777" w:rsidR="00D94914" w:rsidRPr="00D94914" w:rsidRDefault="00D94914" w:rsidP="00D9491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b/>
          <w:bCs/>
          <w:sz w:val="24"/>
          <w:szCs w:val="24"/>
          <w:lang w:val="en-IN"/>
        </w:rPr>
        <w:t>Seller Features</w:t>
      </w:r>
    </w:p>
    <w:p w14:paraId="57DBBF51" w14:textId="77777777" w:rsidR="00D94914" w:rsidRPr="00D94914" w:rsidRDefault="00D94914" w:rsidP="00D94914">
      <w:pPr>
        <w:numPr>
          <w:ilvl w:val="0"/>
          <w:numId w:val="12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sz w:val="24"/>
          <w:szCs w:val="24"/>
          <w:lang w:val="en-IN"/>
        </w:rPr>
        <w:t>Add, update, and delete products</w:t>
      </w:r>
    </w:p>
    <w:p w14:paraId="24475B8C" w14:textId="77777777" w:rsidR="00D94914" w:rsidRPr="00D94914" w:rsidRDefault="00D94914" w:rsidP="00D94914">
      <w:pPr>
        <w:numPr>
          <w:ilvl w:val="0"/>
          <w:numId w:val="12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sz w:val="24"/>
          <w:szCs w:val="24"/>
          <w:lang w:val="en-IN"/>
        </w:rPr>
        <w:t>View listed products</w:t>
      </w:r>
    </w:p>
    <w:p w14:paraId="608FCA85" w14:textId="77777777" w:rsidR="00D94914" w:rsidRPr="00D94914" w:rsidRDefault="00D94914" w:rsidP="00D94914">
      <w:pPr>
        <w:numPr>
          <w:ilvl w:val="0"/>
          <w:numId w:val="12"/>
        </w:num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sz w:val="24"/>
          <w:szCs w:val="24"/>
          <w:lang w:val="en-IN"/>
        </w:rPr>
        <w:t>Track and manage orders</w:t>
      </w:r>
    </w:p>
    <w:p w14:paraId="07594728" w14:textId="77777777" w:rsidR="00D94914" w:rsidRPr="00D94914" w:rsidRDefault="00D94914" w:rsidP="00D9491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b/>
          <w:bCs/>
          <w:sz w:val="24"/>
          <w:szCs w:val="24"/>
          <w:lang w:val="en-IN"/>
        </w:rPr>
        <w:t>Admin Features</w:t>
      </w:r>
    </w:p>
    <w:p w14:paraId="070B8028" w14:textId="77777777" w:rsidR="00D94914" w:rsidRPr="00D94914" w:rsidRDefault="00D94914" w:rsidP="00D94914">
      <w:pPr>
        <w:numPr>
          <w:ilvl w:val="0"/>
          <w:numId w:val="13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sz w:val="24"/>
          <w:szCs w:val="24"/>
          <w:lang w:val="en-IN"/>
        </w:rPr>
        <w:t>Manage users and sellers</w:t>
      </w:r>
    </w:p>
    <w:p w14:paraId="5F4041F7" w14:textId="77777777" w:rsidR="00D94914" w:rsidRPr="00D94914" w:rsidRDefault="00D94914" w:rsidP="00D94914">
      <w:pPr>
        <w:numPr>
          <w:ilvl w:val="0"/>
          <w:numId w:val="13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sz w:val="24"/>
          <w:szCs w:val="24"/>
          <w:lang w:val="en-IN"/>
        </w:rPr>
        <w:t>Monitor platform activity</w:t>
      </w:r>
    </w:p>
    <w:p w14:paraId="3F2F8CDA" w14:textId="77777777" w:rsidR="00D94914" w:rsidRPr="00D94914" w:rsidRDefault="00D94914" w:rsidP="00D94914">
      <w:pPr>
        <w:numPr>
          <w:ilvl w:val="0"/>
          <w:numId w:val="13"/>
        </w:num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sz w:val="24"/>
          <w:szCs w:val="24"/>
          <w:lang w:val="en-IN"/>
        </w:rPr>
        <w:t>Oversee product listings and orders</w:t>
      </w:r>
    </w:p>
    <w:p w14:paraId="1E3B6528" w14:textId="77777777" w:rsidR="00D94914" w:rsidRPr="00D94914" w:rsidRDefault="00D94914" w:rsidP="00D9491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b/>
          <w:bCs/>
          <w:sz w:val="24"/>
          <w:szCs w:val="24"/>
          <w:lang w:val="en-IN"/>
        </w:rPr>
        <w:pict w14:anchorId="3823EA12">
          <v:rect id="_x0000_i1295" style="width:0;height:1.5pt" o:hralign="center" o:hrstd="t" o:hr="t" fillcolor="#a0a0a0" stroked="f"/>
        </w:pict>
      </w:r>
    </w:p>
    <w:p w14:paraId="67A480D4" w14:textId="77777777" w:rsidR="00D94914" w:rsidRPr="00D94914" w:rsidRDefault="00D94914" w:rsidP="00D9491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b/>
          <w:bCs/>
          <w:sz w:val="24"/>
          <w:szCs w:val="24"/>
          <w:lang w:val="en-IN"/>
        </w:rPr>
        <w:t>Step 3: Idea Prioritization</w:t>
      </w:r>
    </w:p>
    <w:p w14:paraId="2CEF21EE" w14:textId="77777777" w:rsidR="00D94914" w:rsidRPr="00D94914" w:rsidRDefault="00D94914" w:rsidP="00D94914">
      <w:p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sz w:val="24"/>
          <w:szCs w:val="24"/>
          <w:lang w:val="en-IN"/>
        </w:rPr>
        <w:t>After evaluating feasibility, impact, and importance, the ideas were prioritized as follows:</w:t>
      </w:r>
    </w:p>
    <w:p w14:paraId="6CF563ED" w14:textId="77777777" w:rsidR="00D94914" w:rsidRPr="00D94914" w:rsidRDefault="00D94914" w:rsidP="00D9491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b/>
          <w:bCs/>
          <w:sz w:val="24"/>
          <w:szCs w:val="24"/>
          <w:lang w:val="en-IN"/>
        </w:rPr>
        <w:t>High Priority</w:t>
      </w:r>
    </w:p>
    <w:p w14:paraId="1D076B58" w14:textId="77777777" w:rsidR="00D94914" w:rsidRPr="00D94914" w:rsidRDefault="00D94914" w:rsidP="00D94914">
      <w:pPr>
        <w:numPr>
          <w:ilvl w:val="0"/>
          <w:numId w:val="14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sz w:val="24"/>
          <w:szCs w:val="24"/>
          <w:lang w:val="en-IN"/>
        </w:rPr>
        <w:t>User authentication and authorization</w:t>
      </w:r>
    </w:p>
    <w:p w14:paraId="40ADC657" w14:textId="77777777" w:rsidR="00D94914" w:rsidRPr="00D94914" w:rsidRDefault="00D94914" w:rsidP="00D94914">
      <w:pPr>
        <w:numPr>
          <w:ilvl w:val="0"/>
          <w:numId w:val="14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sz w:val="24"/>
          <w:szCs w:val="24"/>
          <w:lang w:val="en-IN"/>
        </w:rPr>
        <w:t>Product listing and browsing</w:t>
      </w:r>
    </w:p>
    <w:p w14:paraId="659EDA5C" w14:textId="77777777" w:rsidR="00D94914" w:rsidRPr="00D94914" w:rsidRDefault="00D94914" w:rsidP="00D94914">
      <w:pPr>
        <w:numPr>
          <w:ilvl w:val="0"/>
          <w:numId w:val="14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sz w:val="24"/>
          <w:szCs w:val="24"/>
          <w:lang w:val="en-IN"/>
        </w:rPr>
        <w:t>Cart and checkout system</w:t>
      </w:r>
    </w:p>
    <w:p w14:paraId="1A2BE4B3" w14:textId="77777777" w:rsidR="00D94914" w:rsidRPr="00D94914" w:rsidRDefault="00D94914" w:rsidP="00D94914">
      <w:pPr>
        <w:numPr>
          <w:ilvl w:val="0"/>
          <w:numId w:val="14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sz w:val="24"/>
          <w:szCs w:val="24"/>
          <w:lang w:val="en-IN"/>
        </w:rPr>
        <w:t>Role-based dashboards</w:t>
      </w:r>
    </w:p>
    <w:p w14:paraId="20F1625F" w14:textId="77777777" w:rsidR="00D94914" w:rsidRPr="00D94914" w:rsidRDefault="00D94914" w:rsidP="00D94914">
      <w:pPr>
        <w:numPr>
          <w:ilvl w:val="0"/>
          <w:numId w:val="14"/>
        </w:num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sz w:val="24"/>
          <w:szCs w:val="24"/>
          <w:lang w:val="en-IN"/>
        </w:rPr>
        <w:t>Order management</w:t>
      </w:r>
    </w:p>
    <w:p w14:paraId="6757AAF4" w14:textId="77777777" w:rsidR="00D94914" w:rsidRPr="00D94914" w:rsidRDefault="00D94914" w:rsidP="00D9491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b/>
          <w:bCs/>
          <w:sz w:val="24"/>
          <w:szCs w:val="24"/>
          <w:lang w:val="en-IN"/>
        </w:rPr>
        <w:t>Medium Priority</w:t>
      </w:r>
    </w:p>
    <w:p w14:paraId="294647AE" w14:textId="77777777" w:rsidR="00D94914" w:rsidRPr="00D94914" w:rsidRDefault="00D94914" w:rsidP="00D94914">
      <w:pPr>
        <w:numPr>
          <w:ilvl w:val="0"/>
          <w:numId w:val="15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sz w:val="24"/>
          <w:szCs w:val="24"/>
          <w:lang w:val="en-IN"/>
        </w:rPr>
        <w:t>Wishlist functionality</w:t>
      </w:r>
    </w:p>
    <w:p w14:paraId="0838AD6A" w14:textId="77777777" w:rsidR="00D94914" w:rsidRPr="00D94914" w:rsidRDefault="00D94914" w:rsidP="00D94914">
      <w:pPr>
        <w:numPr>
          <w:ilvl w:val="0"/>
          <w:numId w:val="15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sz w:val="24"/>
          <w:szCs w:val="24"/>
          <w:lang w:val="en-IN"/>
        </w:rPr>
        <w:t>Product reviews and ratings</w:t>
      </w:r>
    </w:p>
    <w:p w14:paraId="01616EC3" w14:textId="77777777" w:rsidR="00D94914" w:rsidRPr="00D94914" w:rsidRDefault="00D94914" w:rsidP="00D94914">
      <w:pPr>
        <w:numPr>
          <w:ilvl w:val="0"/>
          <w:numId w:val="15"/>
        </w:num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sz w:val="24"/>
          <w:szCs w:val="24"/>
          <w:lang w:val="en-IN"/>
        </w:rPr>
        <w:t>Seller performance analytics</w:t>
      </w:r>
    </w:p>
    <w:p w14:paraId="11E2EB9C" w14:textId="77777777" w:rsidR="00D94914" w:rsidRPr="00D94914" w:rsidRDefault="00D94914" w:rsidP="00D9491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b/>
          <w:bCs/>
          <w:sz w:val="24"/>
          <w:szCs w:val="24"/>
          <w:lang w:val="en-IN"/>
        </w:rPr>
        <w:t>Low Priority / Future Enhancements</w:t>
      </w:r>
    </w:p>
    <w:p w14:paraId="49757F10" w14:textId="77777777" w:rsidR="00D94914" w:rsidRPr="00D94914" w:rsidRDefault="00D94914" w:rsidP="00D94914">
      <w:pPr>
        <w:numPr>
          <w:ilvl w:val="0"/>
          <w:numId w:val="16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sz w:val="24"/>
          <w:szCs w:val="24"/>
          <w:lang w:val="en-IN"/>
        </w:rPr>
        <w:t>Advanced recommendation system</w:t>
      </w:r>
    </w:p>
    <w:p w14:paraId="3B98616A" w14:textId="77777777" w:rsidR="00D94914" w:rsidRPr="00D94914" w:rsidRDefault="00D94914" w:rsidP="00D94914">
      <w:pPr>
        <w:numPr>
          <w:ilvl w:val="0"/>
          <w:numId w:val="16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sz w:val="24"/>
          <w:szCs w:val="24"/>
          <w:lang w:val="en-IN"/>
        </w:rPr>
        <w:t>Online payment gateway integration</w:t>
      </w:r>
    </w:p>
    <w:p w14:paraId="5FDE0482" w14:textId="77777777" w:rsidR="00D94914" w:rsidRPr="00D94914" w:rsidRDefault="00D94914" w:rsidP="00D94914">
      <w:pPr>
        <w:numPr>
          <w:ilvl w:val="0"/>
          <w:numId w:val="16"/>
        </w:num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sz w:val="24"/>
          <w:szCs w:val="24"/>
          <w:lang w:val="en-IN"/>
        </w:rPr>
        <w:t>Real-time notifications</w:t>
      </w:r>
    </w:p>
    <w:p w14:paraId="635FE9BC" w14:textId="77777777" w:rsidR="00D94914" w:rsidRPr="00D94914" w:rsidRDefault="00D94914" w:rsidP="00D9491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b/>
          <w:bCs/>
          <w:sz w:val="24"/>
          <w:szCs w:val="24"/>
          <w:lang w:val="en-IN"/>
        </w:rPr>
        <w:lastRenderedPageBreak/>
        <w:pict w14:anchorId="54D79113">
          <v:rect id="_x0000_i1296" style="width:0;height:1.5pt" o:hralign="center" o:hrstd="t" o:hr="t" fillcolor="#a0a0a0" stroked="f"/>
        </w:pict>
      </w:r>
    </w:p>
    <w:p w14:paraId="7196AA75" w14:textId="77777777" w:rsidR="00D94914" w:rsidRPr="00D94914" w:rsidRDefault="00D94914" w:rsidP="00D9491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b/>
          <w:bCs/>
          <w:sz w:val="24"/>
          <w:szCs w:val="24"/>
          <w:lang w:val="en-IN"/>
        </w:rPr>
        <w:t>Final Outcome</w:t>
      </w:r>
    </w:p>
    <w:p w14:paraId="3C16508D" w14:textId="77777777" w:rsidR="00D94914" w:rsidRPr="00D94914" w:rsidRDefault="00D94914" w:rsidP="00D94914">
      <w:p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sz w:val="24"/>
          <w:szCs w:val="24"/>
          <w:lang w:val="en-IN"/>
        </w:rPr>
        <w:t>The prioritized ideas were used to design and develop SuperBuy, ensuring a balanced focus on usability, scalability, and performance. This structured ideation process enabled the transformation of concepts into a functional and efficient e-commerce platform built using the MERN stack.</w:t>
      </w:r>
    </w:p>
    <w:p w14:paraId="3F1D096A" w14:textId="77777777" w:rsidR="00D94914" w:rsidRPr="00D94914" w:rsidRDefault="00D94914" w:rsidP="00D9491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D94914">
        <w:rPr>
          <w:rFonts w:ascii="Calibri" w:eastAsia="Calibri" w:hAnsi="Calibri" w:cs="Calibri"/>
          <w:b/>
          <w:bCs/>
          <w:sz w:val="24"/>
          <w:szCs w:val="24"/>
          <w:lang w:val="en-IN"/>
        </w:rPr>
        <w:pict w14:anchorId="6CE56C41">
          <v:rect id="_x0000_i1297" style="width:0;height:1.5pt" o:hralign="center" o:hrstd="t" o:hr="t" fillcolor="#a0a0a0" stroked="f"/>
        </w:pict>
      </w:r>
    </w:p>
    <w:p w14:paraId="0C1D2830" w14:textId="63B54634" w:rsidR="00642FE6" w:rsidRPr="00642FE6" w:rsidRDefault="00642FE6" w:rsidP="00642FE6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</w:p>
    <w:p w14:paraId="559B602D" w14:textId="3C5312E1" w:rsidR="00642FE6" w:rsidRPr="00642FE6" w:rsidRDefault="00642FE6" w:rsidP="00642FE6">
      <w:pPr>
        <w:spacing w:after="160" w:line="259" w:lineRule="auto"/>
        <w:rPr>
          <w:rFonts w:ascii="Calibri" w:eastAsia="Calibri" w:hAnsi="Calibri" w:cs="Calibri"/>
          <w:b/>
          <w:sz w:val="24"/>
          <w:szCs w:val="24"/>
          <w:lang w:val="en-IN"/>
        </w:rPr>
      </w:pPr>
    </w:p>
    <w:sectPr w:rsidR="00642FE6" w:rsidRPr="00642FE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472268E"/>
    <w:multiLevelType w:val="multilevel"/>
    <w:tmpl w:val="99AA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80C7E"/>
    <w:multiLevelType w:val="multilevel"/>
    <w:tmpl w:val="E318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7579C"/>
    <w:multiLevelType w:val="multilevel"/>
    <w:tmpl w:val="6548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216E2"/>
    <w:multiLevelType w:val="multilevel"/>
    <w:tmpl w:val="0D2E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F21E3"/>
    <w:multiLevelType w:val="multilevel"/>
    <w:tmpl w:val="8CE2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66F2A"/>
    <w:multiLevelType w:val="multilevel"/>
    <w:tmpl w:val="EA3A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3176C"/>
    <w:multiLevelType w:val="multilevel"/>
    <w:tmpl w:val="61AC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85178"/>
    <w:multiLevelType w:val="multilevel"/>
    <w:tmpl w:val="412E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8A6CDD"/>
    <w:multiLevelType w:val="multilevel"/>
    <w:tmpl w:val="4C4C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B84A61"/>
    <w:multiLevelType w:val="multilevel"/>
    <w:tmpl w:val="60FA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995182"/>
    <w:multiLevelType w:val="multilevel"/>
    <w:tmpl w:val="680E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376995"/>
    <w:multiLevelType w:val="multilevel"/>
    <w:tmpl w:val="852C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8A1014"/>
    <w:multiLevelType w:val="multilevel"/>
    <w:tmpl w:val="04F6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B02087"/>
    <w:multiLevelType w:val="multilevel"/>
    <w:tmpl w:val="1EFC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853F84"/>
    <w:multiLevelType w:val="multilevel"/>
    <w:tmpl w:val="B38C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1A2109"/>
    <w:multiLevelType w:val="multilevel"/>
    <w:tmpl w:val="2F8C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926723">
    <w:abstractNumId w:val="15"/>
  </w:num>
  <w:num w:numId="2" w16cid:durableId="1921910909">
    <w:abstractNumId w:val="9"/>
  </w:num>
  <w:num w:numId="3" w16cid:durableId="1491942465">
    <w:abstractNumId w:val="7"/>
  </w:num>
  <w:num w:numId="4" w16cid:durableId="1658655484">
    <w:abstractNumId w:val="6"/>
  </w:num>
  <w:num w:numId="5" w16cid:durableId="28383222">
    <w:abstractNumId w:val="14"/>
  </w:num>
  <w:num w:numId="6" w16cid:durableId="1212036637">
    <w:abstractNumId w:val="11"/>
  </w:num>
  <w:num w:numId="7" w16cid:durableId="1109591548">
    <w:abstractNumId w:val="3"/>
  </w:num>
  <w:num w:numId="8" w16cid:durableId="607926607">
    <w:abstractNumId w:val="8"/>
  </w:num>
  <w:num w:numId="9" w16cid:durableId="229971614">
    <w:abstractNumId w:val="2"/>
  </w:num>
  <w:num w:numId="10" w16cid:durableId="1140995494">
    <w:abstractNumId w:val="13"/>
  </w:num>
  <w:num w:numId="11" w16cid:durableId="187107155">
    <w:abstractNumId w:val="10"/>
  </w:num>
  <w:num w:numId="12" w16cid:durableId="957568405">
    <w:abstractNumId w:val="5"/>
  </w:num>
  <w:num w:numId="13" w16cid:durableId="1474253676">
    <w:abstractNumId w:val="1"/>
  </w:num>
  <w:num w:numId="14" w16cid:durableId="511531937">
    <w:abstractNumId w:val="4"/>
  </w:num>
  <w:num w:numId="15" w16cid:durableId="1346787603">
    <w:abstractNumId w:val="12"/>
  </w:num>
  <w:num w:numId="16" w16cid:durableId="1720861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0E4"/>
    <w:rsid w:val="00172F3E"/>
    <w:rsid w:val="005210E4"/>
    <w:rsid w:val="00642FE6"/>
    <w:rsid w:val="00645E8E"/>
    <w:rsid w:val="00A24BD8"/>
    <w:rsid w:val="00A44108"/>
    <w:rsid w:val="00A92B8D"/>
    <w:rsid w:val="00D94914"/>
    <w:rsid w:val="00DD4BA0"/>
    <w:rsid w:val="00E81B38"/>
    <w:rsid w:val="00F56C4A"/>
    <w:rsid w:val="00FB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7625B6F"/>
  <w15:docId w15:val="{551D93D8-2C45-42D9-BADE-F2B6257D2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642F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2F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Tharshika ravindran</dc:creator>
  <cp:lastModifiedBy>Tharshika ravindran</cp:lastModifiedBy>
  <cp:revision>6</cp:revision>
  <dcterms:created xsi:type="dcterms:W3CDTF">2026-01-02T09:14:00Z</dcterms:created>
  <dcterms:modified xsi:type="dcterms:W3CDTF">2026-01-02T16:32:00Z</dcterms:modified>
</cp:coreProperties>
</file>