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15895" w14:textId="77777777" w:rsidR="004A2794" w:rsidRDefault="004A279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34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4A2794" w14:paraId="06DB7B41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EE01D93" w14:textId="77777777" w:rsidR="004A2794" w:rsidRDefault="00000000">
            <w:pPr>
              <w:spacing w:after="0"/>
              <w:ind w:right="3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SLACK TO TEAMS MIGRATION FEATURES</w:t>
            </w:r>
          </w:p>
        </w:tc>
      </w:tr>
      <w:tr w:rsidR="004A2794" w14:paraId="493BDCD7" w14:textId="77777777">
        <w:trPr>
          <w:trHeight w:val="6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1420D7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3CA2BB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</w:rPr>
              <w:t>Migration of all files/folders from source to destination in the source cloud at the start of one-time migration.</w:t>
            </w:r>
          </w:p>
        </w:tc>
      </w:tr>
      <w:tr w:rsidR="004A2794" w14:paraId="49759541" w14:textId="77777777">
        <w:trPr>
          <w:trHeight w:val="11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93F628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570C08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If anything is added/modified in the source cloud after one-time migration, these changes would be reflected in the destination in delta migration. Once a channel is visible on the Destination Cloud, further delta migrations are not possible. But we won't delete anything in the destination cloud.  </w:t>
            </w:r>
          </w:p>
        </w:tc>
      </w:tr>
      <w:tr w:rsidR="004A2794" w14:paraId="5E1301AA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EBAC50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Public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3E60C3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public channels from Slack to Teams, including all associated messages, attachments, and other content.</w:t>
            </w:r>
          </w:p>
        </w:tc>
      </w:tr>
      <w:tr w:rsidR="004A2794" w14:paraId="2972FB72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33B518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Private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B7277E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Private Slack channels will be migrated as Standard Channels in MS Teams, preserving message history and content while maintaining the appropriate access restrictions. </w:t>
            </w:r>
          </w:p>
        </w:tc>
      </w:tr>
      <w:tr w:rsidR="004A2794" w14:paraId="6DDC7D08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2502C1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Channel Members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E784C0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Ensuring that all members of the migrated channels are correctly transferred to Teams, maintaining the same membership and permissions.</w:t>
            </w:r>
          </w:p>
        </w:tc>
      </w:tr>
      <w:tr w:rsidR="004A2794" w14:paraId="2787A864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5A074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Message Posted Username</w:t>
            </w:r>
            <w:r>
              <w:rPr>
                <w:rFonts w:ascii="Arial" w:eastAsia="Arial" w:hAnsi="Arial" w:cs="Arial"/>
                <w:sz w:val="21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D9686B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Retaining the information about the user who posted each message during the migration process, enabling proper attribution.</w:t>
            </w:r>
          </w:p>
        </w:tc>
      </w:tr>
      <w:tr w:rsidR="004A2794" w14:paraId="6EF60ADE" w14:textId="77777777">
        <w:trPr>
          <w:trHeight w:val="82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53BDCD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Text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A5212A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regular messages from Slack to Teams, including text-based communication between users.</w:t>
            </w:r>
          </w:p>
        </w:tc>
      </w:tr>
      <w:tr w:rsidR="004A2794" w14:paraId="13D14F4F" w14:textId="77777777">
        <w:trPr>
          <w:trHeight w:val="82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0BD2D8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Threads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A48D66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Preserving threaded conversations within channels, allowing users to follow and participate in ongoing discussions.</w:t>
            </w:r>
          </w:p>
        </w:tc>
      </w:tr>
      <w:tr w:rsidR="004A2794" w14:paraId="18B94D03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DC4797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Attachments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B3470C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Migrating file attachments shared within channels, ensuring that all relevant files are transferred and accessible in Teams.</w:t>
            </w:r>
          </w:p>
        </w:tc>
      </w:tr>
      <w:tr w:rsidR="004A2794" w14:paraId="2A49F7A9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CC21AB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User Mentions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344BBB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Retaining user mentions in messages during the migration, ensuring that notifications and references to specific users are preserved.</w:t>
            </w:r>
          </w:p>
        </w:tc>
      </w:tr>
      <w:tr w:rsidR="004A2794" w14:paraId="7D40FBB2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AEE71B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Emojis: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E4F969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emojis used in Slack to Teams, maintaining the same expressions and visual elements in the migrated content.</w:t>
            </w:r>
          </w:p>
        </w:tc>
      </w:tr>
      <w:tr w:rsidR="004A2794" w14:paraId="55F128E6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04D19A" w14:textId="77777777" w:rsidR="004A27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Migrating slack channels to existing teams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E9D72F" w14:textId="77777777" w:rsidR="004A279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We can't migrate Slack channels into existing teams in the destination. Instead, we need to create a new team during the process and add channels to that new team.</w:t>
            </w:r>
          </w:p>
        </w:tc>
      </w:tr>
    </w:tbl>
    <w:p w14:paraId="1A4B3DDE" w14:textId="59D3C5DE" w:rsidR="004A2794" w:rsidRDefault="004A2794" w:rsidP="007D28A9">
      <w:pPr>
        <w:tabs>
          <w:tab w:val="left" w:pos="2400"/>
        </w:tabs>
        <w:spacing w:after="0"/>
      </w:pPr>
    </w:p>
    <w:sectPr w:rsidR="004A279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794"/>
    <w:rsid w:val="004A2794"/>
    <w:rsid w:val="007D28A9"/>
    <w:rsid w:val="00C6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A"/>
  <w15:docId w15:val="{783CAA75-F6FA-4F72-B9B0-D2416412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294</Words>
  <Characters>1717</Characters>
  <Application>Microsoft Office Word</Application>
  <DocSecurity>0</DocSecurity>
  <Lines>32</Lines>
  <Paragraphs>13</Paragraphs>
  <ScaleCrop>false</ScaleCrop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2025-12-15T12:14:00Z</dcterms:created>
  <dcterms:modified xsi:type="dcterms:W3CDTF">2025-12-15T12:14:00Z</dcterms:modified>
</cp:coreProperties>
</file>