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C242" w14:textId="77777777" w:rsidR="004E0705" w:rsidRDefault="004E0705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82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E0705" w14:paraId="7E1BF51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8DE2AC6" w14:textId="77777777" w:rsidR="004E0705" w:rsidRDefault="00000000">
            <w:pPr>
              <w:ind w:left="19"/>
              <w:jc w:val="center"/>
            </w:pPr>
            <w:r>
              <w:rPr>
                <w:b/>
              </w:rPr>
              <w:t>INCLUDED IN BOX TO SHAREPOINT ONLINE MIGRATION FEATURES</w:t>
            </w:r>
          </w:p>
        </w:tc>
      </w:tr>
      <w:tr w:rsidR="004E0705" w14:paraId="2DE60DAA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96B400" w14:textId="77777777" w:rsidR="004E0705" w:rsidRDefault="00000000">
            <w:pPr>
              <w:ind w:left="3"/>
            </w:pPr>
            <w:r>
              <w:rPr>
                <w:b/>
              </w:rPr>
              <w:t xml:space="preserve">Data </w:t>
            </w:r>
            <w:proofErr w:type="gramStart"/>
            <w:r>
              <w:rPr>
                <w:b/>
              </w:rPr>
              <w:t>Migration(</w:t>
            </w:r>
            <w:proofErr w:type="gramEnd"/>
            <w:r>
              <w:rPr>
                <w:b/>
              </w:rPr>
              <w:t xml:space="preserve">Files &amp; </w:t>
            </w:r>
          </w:p>
          <w:p w14:paraId="5D841779" w14:textId="77777777" w:rsidR="004E0705" w:rsidRDefault="00000000">
            <w:pPr>
              <w:ind w:left="3"/>
            </w:pPr>
            <w:r>
              <w:rPr>
                <w:b/>
              </w:rPr>
              <w:t>Folderswith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8574FE" w14:textId="77777777" w:rsidR="004E0705" w:rsidRDefault="00000000">
            <w:proofErr w:type="spellStart"/>
            <w:r>
              <w:t>CloudFuze</w:t>
            </w:r>
            <w:proofErr w:type="spellEnd"/>
            <w: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E0705" w14:paraId="7ADA97C0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FE4EBD" w14:textId="77777777" w:rsidR="004E0705" w:rsidRDefault="00000000">
            <w:pPr>
              <w:ind w:left="3"/>
            </w:pPr>
            <w:r>
              <w:rPr>
                <w:b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1FA3C6" w14:textId="77777777" w:rsidR="004E0705" w:rsidRDefault="00000000">
            <w:r>
              <w:t>Maintaining the original timestamps, including creation and modification dates and times, when transferring data to the destination cloud.</w:t>
            </w:r>
          </w:p>
        </w:tc>
      </w:tr>
      <w:tr w:rsidR="004E0705" w14:paraId="15090F4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FCA320" w14:textId="77777777" w:rsidR="004E0705" w:rsidRDefault="00000000">
            <w:pPr>
              <w:ind w:left="3"/>
            </w:pPr>
            <w:r>
              <w:rPr>
                <w:b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0ADE90" w14:textId="77777777" w:rsidR="004E0705" w:rsidRDefault="00000000">
            <w:r>
              <w:t>Inline file comments of the box will be migrated to the destination cloud. All the file comments will preserve in the CSV formatted file in the destination.</w:t>
            </w:r>
          </w:p>
        </w:tc>
      </w:tr>
      <w:tr w:rsidR="004E0705" w14:paraId="70DDBB2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9C1640" w14:textId="77777777" w:rsidR="004E0705" w:rsidRDefault="00000000">
            <w:pPr>
              <w:ind w:left="3"/>
            </w:pPr>
            <w:r>
              <w:rPr>
                <w:b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0E479A" w14:textId="77777777" w:rsidR="004E0705" w:rsidRDefault="00000000">
            <w:r>
              <w:t>If the destination cloud has a long folder path limitation, the system automatically adjusts the destination's path as per the limitation.</w:t>
            </w:r>
          </w:p>
        </w:tc>
      </w:tr>
      <w:tr w:rsidR="004E0705" w14:paraId="6619A5C1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62C48F" w14:textId="77777777" w:rsidR="004E0705" w:rsidRDefault="00000000">
            <w:pPr>
              <w:ind w:left="3"/>
            </w:pPr>
            <w:r>
              <w:rPr>
                <w:b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1B4458" w14:textId="77777777" w:rsidR="004E0705" w:rsidRDefault="00000000">
            <w: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E0705" w14:paraId="73E4178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F8C964" w14:textId="77777777" w:rsidR="004E0705" w:rsidRDefault="00000000">
            <w:pPr>
              <w:ind w:left="3"/>
            </w:pPr>
            <w:r>
              <w:rPr>
                <w:b/>
              </w:rPr>
              <w:t xml:space="preserve">Auto-Retry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52A07F" w14:textId="77777777" w:rsidR="004E0705" w:rsidRDefault="00000000">
            <w:r>
              <w:t>While doing migration if any file or folder went into error, our system retries automatically</w:t>
            </w:r>
          </w:p>
        </w:tc>
      </w:tr>
    </w:tbl>
    <w:p w14:paraId="10688BB7" w14:textId="77777777" w:rsidR="007E2F0D" w:rsidRDefault="007E2F0D"/>
    <w:sectPr w:rsidR="007E2F0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705"/>
    <w:rsid w:val="004E0705"/>
    <w:rsid w:val="005E1EE8"/>
    <w:rsid w:val="005F6CBB"/>
    <w:rsid w:val="00733173"/>
    <w:rsid w:val="007E2F0D"/>
    <w:rsid w:val="00924330"/>
    <w:rsid w:val="00F4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AE2A"/>
  <w15:docId w15:val="{3FDFEE45-2268-4C43-A85D-794CA1E7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942</Characters>
  <Application>Microsoft Office Word</Application>
  <DocSecurity>0</DocSecurity>
  <Lines>23</Lines>
  <Paragraphs>18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2026-07-24T15:46:00Z</dcterms:created>
  <dcterms:modified xsi:type="dcterms:W3CDTF">2026-07-24T15:46:00Z</dcterms:modified>
</cp:coreProperties>
</file>