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ct6s84i4b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Grade I — The Guardian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6y9o549cl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3: Hod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9kwr1yw9g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4: Jupiter in Hod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evqzoqiar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4 — KERNEL SET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(Paste this entire document into your canvas. This is the canonical kernel definition for Class 3, Chapter 4.)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ttkg9vgpj6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SPIRIT KERNEL — Conceptual Expansion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lful278tz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Function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Establish awareness of </w:t>
      </w:r>
      <w:r w:rsidDel="00000000" w:rsidR="00000000" w:rsidRPr="00000000">
        <w:rPr>
          <w:b w:val="1"/>
          <w:bCs w:val="1"/>
          <w:rtl w:val="0"/>
        </w:rPr>
        <w:t xml:space="preserve">conceptual expansion in thought</w:t>
      </w:r>
      <w:r w:rsidDel="00000000" w:rsidR="00000000" w:rsidRPr="00000000">
        <w:rPr>
          <w:rtl w:val="0"/>
        </w:rPr>
        <w:t xml:space="preserve">, allowing ideas to widen without inflation, overwhelm, or loss of grounding.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8g91x8i5t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Required Tone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spacious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calm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observant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steady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nlswq4la2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Ideas expand faster than capacity.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Abstraction increases cognitive load.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Expansion requires structure to remain stable.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9qndc3eksc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cfe1fjd1t8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1sv4d2a24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Prohibited Framing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Insight or revelation narratives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Intellectual achievement framing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“Bigger ideas are better”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Philosophical persuasion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910xca1xn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Replayability Parameters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vary: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imagery of space, scale, or widening fields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pacing and pauses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remain invariant:</w:t>
      </w:r>
    </w:p>
    <w:p w:rsidR="00000000" w:rsidDel="00000000" w:rsidP="00000000" w:rsidRDefault="00000000" w:rsidRPr="00000000" w14:paraId="0000002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containment</w:t>
      </w:r>
    </w:p>
    <w:p w:rsidR="00000000" w:rsidDel="00000000" w:rsidP="00000000" w:rsidRDefault="00000000" w:rsidRPr="00000000" w14:paraId="0000002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grounded presence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pg3ij53m1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Completion Condition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remains present with conceptual widening without escalation or dissociation.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zwn4fu1z1h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AIR KERNEL — Abstraction, Ideas &amp; Cognitive Capacity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xfbnc5pk6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Learning Outcome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learns to </w:t>
      </w:r>
      <w:r w:rsidDel="00000000" w:rsidR="00000000" w:rsidRPr="00000000">
        <w:rPr>
          <w:b w:val="1"/>
          <w:bCs w:val="1"/>
          <w:rtl w:val="0"/>
        </w:rPr>
        <w:t xml:space="preserve">recognize abstraction and idea expansion as cognitive processes</w:t>
      </w:r>
      <w:r w:rsidDel="00000000" w:rsidR="00000000" w:rsidRPr="00000000">
        <w:rPr>
          <w:rtl w:val="0"/>
        </w:rPr>
        <w:t xml:space="preserve">, distinguishing growth from overload.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1jrfojg76p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Primary Anatomical Focus</w:t>
      </w:r>
    </w:p>
    <w:p w:rsidR="00000000" w:rsidDel="00000000" w:rsidP="00000000" w:rsidRDefault="00000000" w:rsidRPr="00000000" w14:paraId="0000002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Cognitive Processing Load</w:t>
      </w:r>
    </w:p>
    <w:p w:rsidR="00000000" w:rsidDel="00000000" w:rsidP="00000000" w:rsidRDefault="00000000" w:rsidRPr="00000000" w14:paraId="0000002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Working Memory Capacity</w:t>
      </w:r>
    </w:p>
    <w:p w:rsidR="00000000" w:rsidDel="00000000" w:rsidP="00000000" w:rsidRDefault="00000000" w:rsidRPr="00000000" w14:paraId="0000003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Attention Allocation Systems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fbwvkijc53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Ideas accumulate before they integrate.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Abstraction increases mental demand.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Overthinking is a capacity signal.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Boundaries allow strength to endure.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jxh1tzd3mb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Required Conceptual Moves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Air rendering must: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Frame abstraction as </w:t>
      </w:r>
      <w:r w:rsidDel="00000000" w:rsidR="00000000" w:rsidRPr="00000000">
        <w:rPr>
          <w:b w:val="1"/>
          <w:bCs w:val="1"/>
          <w:rtl w:val="0"/>
        </w:rPr>
        <w:t xml:space="preserve">expansion</w:t>
      </w:r>
      <w:r w:rsidDel="00000000" w:rsidR="00000000" w:rsidRPr="00000000">
        <w:rPr>
          <w:rtl w:val="0"/>
        </w:rPr>
        <w:t xml:space="preserve">, not insight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Distinguish idea quantity from clarity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cognitive saturation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pacing over accumulation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zsxfhug1nm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Prohibited Framing</w:t>
      </w:r>
    </w:p>
    <w:p w:rsidR="00000000" w:rsidDel="00000000" w:rsidP="00000000" w:rsidRDefault="00000000" w:rsidRPr="00000000" w14:paraId="00000040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Intellectual superiority narratives</w:t>
      </w:r>
    </w:p>
    <w:p w:rsidR="00000000" w:rsidDel="00000000" w:rsidP="00000000" w:rsidRDefault="00000000" w:rsidRPr="00000000" w14:paraId="0000004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Encouragement of mental excess</w:t>
      </w:r>
    </w:p>
    <w:p w:rsidR="00000000" w:rsidDel="00000000" w:rsidP="00000000" w:rsidRDefault="00000000" w:rsidRPr="00000000" w14:paraId="0000004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Performance-based cognition</w:t>
      </w:r>
    </w:p>
    <w:p w:rsidR="00000000" w:rsidDel="00000000" w:rsidP="00000000" w:rsidRDefault="00000000" w:rsidRPr="00000000" w14:paraId="0000004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Interpretive explanation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foj9w06oof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Lexicon Anchors (min. 2)</w:t>
      </w:r>
    </w:p>
    <w:p w:rsidR="00000000" w:rsidDel="00000000" w:rsidP="00000000" w:rsidRDefault="00000000" w:rsidRPr="00000000" w14:paraId="0000004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“Boundaries allow strength to endure.”</w:t>
      </w:r>
    </w:p>
    <w:p w:rsidR="00000000" w:rsidDel="00000000" w:rsidP="00000000" w:rsidRDefault="00000000" w:rsidRPr="00000000" w14:paraId="0000004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“Structure is not restriction; it is support.”</w:t>
      </w:r>
    </w:p>
    <w:p w:rsidR="00000000" w:rsidDel="00000000" w:rsidP="00000000" w:rsidRDefault="00000000" w:rsidRPr="00000000" w14:paraId="0000004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“Stability emerges through repetition.”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3qmu31ad2l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Replayability Parameters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vary: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metaphors of space, volume, or layering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pacing of explanation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remain invariant: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capacity-first framing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physiological grounding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non-judgmental tone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zlav8ubz3n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Completion Condition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demonstrates conceptual clarity about capacity versus abstraction.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1tzlop6ph9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FIRE KERNEL — Paced Cognition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pxs3oilve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Function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Activate </w:t>
      </w:r>
      <w:r w:rsidDel="00000000" w:rsidR="00000000" w:rsidRPr="00000000">
        <w:rPr>
          <w:b w:val="1"/>
          <w:bCs w:val="1"/>
          <w:rtl w:val="0"/>
        </w:rPr>
        <w:t xml:space="preserve">confidence in holding ideas lightly</w:t>
      </w:r>
      <w:r w:rsidDel="00000000" w:rsidR="00000000" w:rsidRPr="00000000">
        <w:rPr>
          <w:rtl w:val="0"/>
        </w:rPr>
        <w:t xml:space="preserve">, allowing cognition to expand without urgency or pressure.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4zssr1r4uy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Primary Focus</w:t>
      </w:r>
    </w:p>
    <w:p w:rsidR="00000000" w:rsidDel="00000000" w:rsidP="00000000" w:rsidRDefault="00000000" w:rsidRPr="00000000" w14:paraId="0000005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Will as pacing</w:t>
      </w:r>
    </w:p>
    <w:p w:rsidR="00000000" w:rsidDel="00000000" w:rsidP="00000000" w:rsidRDefault="00000000" w:rsidRPr="00000000" w14:paraId="0000005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Attentional breadth</w:t>
      </w:r>
    </w:p>
    <w:p w:rsidR="00000000" w:rsidDel="00000000" w:rsidP="00000000" w:rsidRDefault="00000000" w:rsidRPr="00000000" w14:paraId="0000005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Cognitive tolerance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dutj5ly1ij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Clarity stabilizes when pace slows.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Holding is more important than accumulating.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Expansion settles through restraint.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9s2q3ee1q1m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Required Conceptual Moves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Invite widening awareness gently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restraint within expansion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relaxed alertness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b975dejwtr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Prohibited Framing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“Think bigger” pressure</w:t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Intellectual challenge framing</w:t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Motivational escalation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6el0h4kisz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Replayability Parameters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vary: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attentional cues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pacing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remain invariant:</w:t>
      </w:r>
    </w:p>
    <w:p w:rsidR="00000000" w:rsidDel="00000000" w:rsidP="00000000" w:rsidRDefault="00000000" w:rsidRPr="00000000" w14:paraId="0000007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calm containment</w:t>
      </w:r>
    </w:p>
    <w:p w:rsidR="00000000" w:rsidDel="00000000" w:rsidP="00000000" w:rsidRDefault="00000000" w:rsidRPr="00000000" w14:paraId="0000007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absence of urgency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iustmpccvh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Completion Condition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enters Earth with steady cognitive openness.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u1zgzacz68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EARTH KERNEL — Grounded Thinking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ljsm8b4lpn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Function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Experience </w:t>
      </w:r>
      <w:r w:rsidDel="00000000" w:rsidR="00000000" w:rsidRPr="00000000">
        <w:rPr>
          <w:b w:val="1"/>
          <w:bCs w:val="1"/>
          <w:rtl w:val="0"/>
        </w:rPr>
        <w:t xml:space="preserve">conceptual activity while remaining physically grounded</w:t>
      </w:r>
      <w:r w:rsidDel="00000000" w:rsidR="00000000" w:rsidRPr="00000000">
        <w:rPr>
          <w:rtl w:val="0"/>
        </w:rPr>
        <w:t xml:space="preserve">, reinforcing separation between ideas and identity.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9cv7cek45e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Primary Anatomical Focus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Postural grounding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Breath regulation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Brain–body synchronization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tftzh20rh6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8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Grounding stabilizes cognition.</w:t>
      </w:r>
    </w:p>
    <w:p w:rsidR="00000000" w:rsidDel="00000000" w:rsidP="00000000" w:rsidRDefault="00000000" w:rsidRPr="00000000" w14:paraId="0000008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body limits cognitive overload.</w:t>
      </w:r>
    </w:p>
    <w:p w:rsidR="00000000" w:rsidDel="00000000" w:rsidP="00000000" w:rsidRDefault="00000000" w:rsidRPr="00000000" w14:paraId="0000008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Presence reduces abstraction drift.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ys5iu51fg0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Required Conceptual Moves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Upright or grounded posture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Breath allowed to regulate naturally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Awareness maintained during conceptual activity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9arsvlv0bd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Verification Semantics</w:t>
      </w:r>
    </w:p>
    <w:p w:rsidR="00000000" w:rsidDel="00000000" w:rsidP="00000000" w:rsidRDefault="00000000" w:rsidRPr="00000000" w14:paraId="0000008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Presence is sufficient</w:t>
      </w:r>
    </w:p>
    <w:p w:rsidR="00000000" w:rsidDel="00000000" w:rsidP="00000000" w:rsidRDefault="00000000" w:rsidRPr="00000000" w14:paraId="0000008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 overflow is valid and informative</w:t>
      </w:r>
    </w:p>
    <w:p w:rsidR="00000000" w:rsidDel="00000000" w:rsidP="00000000" w:rsidRDefault="00000000" w:rsidRPr="00000000" w14:paraId="0000009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Dissociation without awareness is not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uwiwnnqdew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Prohibited Framing</w:t>
      </w:r>
    </w:p>
    <w:p w:rsidR="00000000" w:rsidDel="00000000" w:rsidP="00000000" w:rsidRDefault="00000000" w:rsidRPr="00000000" w14:paraId="0000009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Endurance challenges</w:t>
      </w:r>
    </w:p>
    <w:p w:rsidR="00000000" w:rsidDel="00000000" w:rsidP="00000000" w:rsidRDefault="00000000" w:rsidRPr="00000000" w14:paraId="0000009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Mental performance metrics</w:t>
      </w:r>
    </w:p>
    <w:p w:rsidR="00000000" w:rsidDel="00000000" w:rsidP="00000000" w:rsidRDefault="00000000" w:rsidRPr="00000000" w14:paraId="0000009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“Complete understanding” expectations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suhhxaqal7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Completion Condition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remains present while ideas expand or contract.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q2h4l91gzg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shhwmv3od3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4x2piz275y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WATER KERNEL — Reflection on Conceptual Expansion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0cv5xyc1q6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Function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Integrate awareness of abstraction and capacity through reflection.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y9niqzjjt7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Reflection Medium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Voice → text transcription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Stored for longitudinal reference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ht5irdx6cl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A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Reflection clarifies cognitive limits.</w:t>
      </w:r>
    </w:p>
    <w:p w:rsidR="00000000" w:rsidDel="00000000" w:rsidP="00000000" w:rsidRDefault="00000000" w:rsidRPr="00000000" w14:paraId="000000A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Capacity reveals sustainable thinking.</w:t>
      </w:r>
    </w:p>
    <w:p w:rsidR="00000000" w:rsidDel="00000000" w:rsidP="00000000" w:rsidRDefault="00000000" w:rsidRPr="00000000" w14:paraId="000000A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Expansion stabilizes when acknowledged.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byd6ectyxh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Required Prompts (Adaptive)</w:t>
      </w:r>
    </w:p>
    <w:p w:rsidR="00000000" w:rsidDel="00000000" w:rsidP="00000000" w:rsidRDefault="00000000" w:rsidRPr="00000000" w14:paraId="000000A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Where did ideas feel expansive or heavy?</w:t>
      </w:r>
    </w:p>
    <w:p w:rsidR="00000000" w:rsidDel="00000000" w:rsidP="00000000" w:rsidRDefault="00000000" w:rsidRPr="00000000" w14:paraId="000000A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anything signal a cognitive limit?</w:t>
      </w:r>
    </w:p>
    <w:p w:rsidR="00000000" w:rsidDel="00000000" w:rsidP="00000000" w:rsidRDefault="00000000" w:rsidRPr="00000000" w14:paraId="000000A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did grounding affect abstraction?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z1mrmnhw8c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Failure Semantics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Feeling overwhelmed does not block reflection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Absence of reflection blocks progression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o8ef13db2x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Replayability Parameters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Reflection content is always unique.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4shfupe6e2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0pa0982ntd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Completion Condition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offers sincere reflection on abstraction and capacity.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qdyez5ebh4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4 — INTEGRATION ASSERTION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chapter teaches </w:t>
      </w:r>
      <w:r w:rsidDel="00000000" w:rsidR="00000000" w:rsidRPr="00000000">
        <w:rPr>
          <w:b w:val="1"/>
          <w:bCs w:val="1"/>
          <w:rtl w:val="0"/>
        </w:rPr>
        <w:t xml:space="preserve">clarity through restraint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Ideas expand faster than capacity.</w:t>
        <w:br w:type="textWrapping"/>
        <w:t xml:space="preserve"> Structure preserves coherence.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Chapter 4 Kernel Set — Jupiter in Hod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