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1.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ORACLE_JRE JAXB in Tencent Java 1.8.0_262 on Linux -->
    <w:p>
      <w:pPr>
        <w:pStyle w:val="heading1"/>
        <w:snapToGrid w:val="false"/>
        <w:spacing w:lineRule="auto"/>
        <w:ind/>
        <w:jc w:val="center"/>
        <w:rPr>
          <w:rFonts w:ascii="Open Sans" w:hAnsi="Open Sans" w:eastAsia="Open Sans"/>
          <w:b w:val="true"/>
          <w:bCs w:val="true"/>
          <w:color w:val="333333"/>
          <w:spacing w:val="0"/>
          <w:sz w:val="72"/>
          <w:szCs w:val="72"/>
        </w:rPr>
      </w:pPr>
      <w:r>
        <w:rPr>
          <w:rFonts w:ascii="Open Sans" w:hAnsi="Open Sans" w:eastAsia="Open Sans"/>
          <w:b w:val="true"/>
          <w:bCs w:val="true"/>
          <w:color w:val="333333"/>
          <w:spacing w:val="0"/>
          <w:sz w:val="72"/>
          <w:szCs w:val="72"/>
        </w:rPr>
        <w:t xml:space="preserve">     软件需求说明书</w:t>
      </w:r>
    </w:p>
    <w:p>
      <w:pPr>
        <w:pStyle w:val="heading2"/>
        <w:snapToGrid w:val="false"/>
        <w:spacing w:lineRule="auto"/>
        <w:ind/>
        <w:rPr>
          <w:rFonts w:ascii="微软雅黑" w:hAnsi="微软雅黑" w:eastAsia="微软雅黑"/>
        </w:rPr>
      </w:pPr>
      <w:r>
        <w:rPr>
          <w:rFonts w:ascii="Open Sans" w:hAnsi="Open Sans" w:eastAsia="Open Sans"/>
          <w:b w:val="true"/>
          <w:bCs w:val="true"/>
          <w:color w:val="333333"/>
          <w:spacing w:val="0"/>
          <w:sz w:val="56"/>
          <w:szCs w:val="56"/>
        </w:rPr>
        <w:t>一、引言</w:t>
      </w:r>
    </w:p>
    <w:p>
      <w:pPr>
        <w:pStyle w:val="heading3"/>
        <w:snapToGrid w:val="false"/>
        <w:spacing w:lineRule="auto"/>
        <w:ind/>
        <w:rPr>
          <w:rFonts w:ascii="Open Sans" w:hAnsi="Open Sans" w:eastAsia="Open Sans"/>
          <w:b w:val="true"/>
          <w:bCs w:val="true"/>
          <w:color w:val="333333"/>
          <w:spacing w:val="0"/>
          <w:sz w:val="48"/>
          <w:szCs w:val="48"/>
        </w:rPr>
      </w:pPr>
      <w:r>
        <w:rPr>
          <w:rFonts w:ascii="Open Sans" w:hAnsi="Open Sans" w:eastAsia="Open Sans"/>
          <w:b w:val="true"/>
          <w:bCs w:val="true"/>
          <w:color w:val="333333"/>
          <w:spacing w:val="0"/>
          <w:sz w:val="48"/>
          <w:szCs w:val="48"/>
        </w:rPr>
        <w:t>1.1 项目名称及内涵</w:t>
      </w:r>
    </w:p>
    <w:p>
      <w:pPr>
        <w:snapToGrid w:val="false"/>
        <w:spacing w:before="60" w:after="60" w:line="312" w:lineRule="auto"/>
        <w:ind/>
        <w:jc w:val="left"/>
        <w:rPr>
          <w:rFonts w:ascii="微软雅黑" w:hAnsi="微软雅黑" w:eastAsia="微软雅黑"/>
          <w:b w:val="true"/>
          <w:bCs w:val="true"/>
          <w:i w:val="true"/>
          <w:iCs w:val="true"/>
          <w:color w:val="333333"/>
          <w:sz w:val="32"/>
          <w:szCs w:val="32"/>
        </w:rPr>
      </w:pPr>
      <w:r>
        <w:rPr>
          <w:rFonts w:ascii="微软雅黑" w:hAnsi="微软雅黑" w:eastAsia="微软雅黑"/>
          <w:b w:val="true"/>
          <w:bCs w:val="true"/>
          <w:i w:val="true"/>
          <w:iCs w:val="true"/>
          <w:color w:val="333333"/>
          <w:sz w:val="32"/>
          <w:szCs w:val="32"/>
        </w:rPr>
        <w:t>SOFT Workplace</w:t>
      </w:r>
    </w:p>
    <w:p>
      <w:pPr>
        <w:snapToGrid w:val="false"/>
        <w:spacing w:before="120" w:after="0" w:line="240" w:lineRule="auto"/>
        <w:ind w:left="0" w:right="0" w:firstLine="0"/>
        <w:jc w:val="left"/>
        <w:rPr>
          <w:rFonts w:ascii="Helvetica Neue" w:hAnsi="Helvetica Neue" w:eastAsia="Helvetica Neue"/>
          <w:color w:val="333333"/>
          <w:sz w:val="22"/>
          <w:szCs w:val="22"/>
        </w:rPr>
      </w:pPr>
      <w:r>
        <w:rPr>
          <w:rFonts w:ascii="Helvetica Neue" w:hAnsi="Helvetica Neue" w:eastAsia="Helvetica Neue"/>
          <w:color w:val="3d3d3d"/>
          <w:spacing w:val="0"/>
          <w:sz w:val="27"/>
          <w:szCs w:val="27"/>
          <w:shd w:val="clear" w:fill="ffffff"/>
        </w:rPr>
        <w:t xml:space="preserve"> S(Sharing): 代表共享</w:t>
      </w:r>
    </w:p>
    <w:p>
      <w:pPr>
        <w:snapToGrid w:val="false"/>
        <w:spacing w:before="120" w:after="0" w:line="240" w:lineRule="auto"/>
        <w:ind w:left="0" w:right="0" w:firstLine="0"/>
        <w:jc w:val="left"/>
        <w:rPr>
          <w:rFonts w:ascii="Helvetica Neue" w:hAnsi="Helvetica Neue" w:eastAsia="Helvetica Neue"/>
          <w:color w:val="333333"/>
          <w:sz w:val="22"/>
          <w:szCs w:val="22"/>
        </w:rPr>
      </w:pPr>
      <w:r>
        <w:rPr>
          <w:rFonts w:ascii="Helvetica Neue" w:hAnsi="Helvetica Neue" w:eastAsia="Helvetica Neue"/>
          <w:color w:val="3d3d3d"/>
          <w:spacing w:val="0"/>
          <w:sz w:val="27"/>
          <w:szCs w:val="27"/>
          <w:shd w:val="clear" w:fill="ffffff"/>
        </w:rPr>
        <w:t xml:space="preserve"> O(Open Source): 代表开源</w:t>
      </w:r>
    </w:p>
    <w:p>
      <w:pPr>
        <w:snapToGrid w:val="false"/>
        <w:spacing w:before="120" w:after="0" w:line="240" w:lineRule="auto"/>
        <w:ind w:left="0" w:right="0" w:firstLine="0"/>
        <w:jc w:val="left"/>
        <w:rPr>
          <w:rFonts w:ascii="Helvetica Neue" w:hAnsi="Helvetica Neue" w:eastAsia="Helvetica Neue"/>
          <w:color w:val="333333"/>
          <w:sz w:val="22"/>
          <w:szCs w:val="22"/>
        </w:rPr>
      </w:pPr>
      <w:r>
        <w:rPr>
          <w:rFonts w:ascii="Helvetica Neue" w:hAnsi="Helvetica Neue" w:eastAsia="Helvetica Neue"/>
          <w:color w:val="3d3d3d"/>
          <w:spacing w:val="0"/>
          <w:sz w:val="27"/>
          <w:szCs w:val="27"/>
          <w:shd w:val="clear" w:fill="ffffff"/>
        </w:rPr>
        <w:t xml:space="preserve"> F(Facilitate): 代表便利</w:t>
      </w:r>
    </w:p>
    <w:p>
      <w:pPr>
        <w:snapToGrid w:val="false"/>
        <w:spacing w:before="120" w:after="0" w:line="240" w:lineRule="auto"/>
        <w:ind w:left="0" w:right="0" w:firstLine="0"/>
        <w:jc w:val="left"/>
        <w:rPr>
          <w:rFonts w:ascii="Helvetica Neue" w:hAnsi="Helvetica Neue" w:eastAsia="Helvetica Neue"/>
          <w:color w:val="333333"/>
          <w:sz w:val="22"/>
          <w:szCs w:val="22"/>
        </w:rPr>
      </w:pPr>
      <w:r>
        <w:rPr>
          <w:rFonts w:ascii="Helvetica Neue" w:hAnsi="Helvetica Neue" w:eastAsia="Helvetica Neue"/>
          <w:color w:val="3d3d3d"/>
          <w:spacing w:val="0"/>
          <w:sz w:val="27"/>
          <w:szCs w:val="27"/>
          <w:shd w:val="clear" w:fill="ffffff"/>
        </w:rPr>
        <w:t xml:space="preserve"> T(Team): 代表团队</w:t>
      </w:r>
    </w:p>
    <w:p>
      <w:pPr>
        <w:snapToGrid w:val="false"/>
        <w:spacing w:before="60" w:after="60" w:line="312" w:lineRule="auto"/>
        <w:ind/>
        <w:jc w:val="left"/>
        <w:rPr>
          <w:rFonts w:ascii="Helvetica Neue" w:hAnsi="Helvetica Neue" w:eastAsia="Helvetica Neue"/>
          <w:b w:val="true"/>
          <w:bCs w:val="true"/>
          <w:color w:val="333333"/>
          <w:sz w:val="24"/>
          <w:szCs w:val="24"/>
        </w:rPr>
      </w:pPr>
      <w:r>
        <w:rPr>
          <w:rFonts w:ascii="Helvetica Neue" w:hAnsi="Helvetica Neue" w:eastAsia="Helvetica Neue"/>
          <w:b w:val="true"/>
          <w:bCs w:val="true"/>
          <w:color w:val="3d3d3d"/>
          <w:spacing w:val="0"/>
          <w:sz w:val="24"/>
          <w:szCs w:val="24"/>
          <w:shd w:val="clear" w:fill="ffffff"/>
        </w:rPr>
        <w:t xml:space="preserve"> SOFT 代表着我们设计的是一个让团队开发更为便利的开源合作平台。</w:t>
      </w:r>
    </w:p>
    <w:p>
      <w:pPr>
        <w:pStyle w:val="heading3"/>
        <w:snapToGrid w:val="false"/>
        <w:spacing w:lineRule="auto"/>
        <w:ind/>
        <w:rPr>
          <w:rFonts w:ascii="Open Sans" w:hAnsi="Open Sans" w:eastAsia="Open Sans"/>
          <w:b w:val="true"/>
          <w:bCs w:val="true"/>
          <w:color w:val="333333"/>
          <w:spacing w:val="0"/>
          <w:sz w:val="48"/>
          <w:szCs w:val="48"/>
        </w:rPr>
      </w:pPr>
      <w:r>
        <w:rPr>
          <w:rFonts w:ascii="Open Sans" w:hAnsi="Open Sans" w:eastAsia="Open Sans"/>
          <w:b w:val="true"/>
          <w:bCs w:val="true"/>
          <w:color w:val="333333"/>
          <w:spacing w:val="0"/>
          <w:sz w:val="48"/>
          <w:szCs w:val="48"/>
        </w:rPr>
        <w:t xml:space="preserve">1.2 项目LOGO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4038600" cy="3829050"/>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4038600" cy="3829050"/>
                    </a:xfrm>
                    <a:prstGeom prst="rect">
                      <a:avLst/>
                    </a:prstGeom>
                  </pic:spPr>
                </pic:pic>
              </a:graphicData>
            </a:graphic>
          </wp:inline>
        </w:drawing>
      </w:r>
    </w:p>
    <w:p>
      <w:pPr>
        <w:snapToGrid w:val="false"/>
        <w:spacing w:before="60" w:after="60" w:line="312" w:lineRule="auto"/>
        <w:ind/>
        <w:jc w:val="left"/>
        <w:rPr>
          <w:rFonts w:ascii="微软雅黑" w:hAnsi="微软雅黑" w:eastAsia="微软雅黑"/>
          <w:color w:val="555666"/>
          <w:spacing w:val="0"/>
          <w:sz w:val="24"/>
          <w:szCs w:val="24"/>
          <w:shd w:val="clear" w:fill="ffffff"/>
        </w:rPr>
      </w:pPr>
      <w:r>
        <w:rPr>
          <w:rFonts w:ascii="微软雅黑" w:hAnsi="微软雅黑" w:eastAsia="微软雅黑"/>
          <w:color w:val="555666"/>
          <w:spacing w:val="0"/>
          <w:sz w:val="24"/>
          <w:szCs w:val="24"/>
          <w:shd w:val="clear" w:fill="ffffff"/>
        </w:rPr>
        <w:t>在LOGO中，S是扳手，O是齿轮，F是支架，T是锤子。SOFT组成了一个Workplace</w:t>
      </w:r>
    </w:p>
    <w:p>
      <w:pPr>
        <w:pStyle w:val="heading3"/>
        <w:snapToGrid w:val="false"/>
        <w:spacing w:lineRule="auto"/>
        <w:ind/>
        <w:rPr>
          <w:rFonts w:ascii="微软雅黑" w:hAnsi="微软雅黑" w:eastAsia="微软雅黑"/>
        </w:rPr>
      </w:pPr>
      <w:r>
        <w:rPr>
          <w:rFonts w:ascii="Open Sans" w:hAnsi="Open Sans" w:eastAsia="Open Sans"/>
          <w:b w:val="true"/>
          <w:bCs w:val="true"/>
          <w:color w:val="333333"/>
          <w:spacing w:val="0"/>
          <w:sz w:val="48"/>
          <w:szCs w:val="48"/>
        </w:rPr>
        <w:t>1.3 背景</w:t>
      </w:r>
    </w:p>
    <w:p>
      <w:pPr>
        <w:snapToGrid w:val="false"/>
        <w:spacing w:before="0" w:after="0" w:line="480" w:lineRule="auto"/>
        <w:ind w:left="0" w:firstLine="720"/>
        <w:jc w:val="left"/>
        <w:rPr>
          <w:rFonts w:ascii="Helvetica Neue" w:hAnsi="Helvetica Neue" w:eastAsia="Helvetica Neue"/>
          <w:color w:val="333333"/>
          <w:sz w:val="22"/>
          <w:szCs w:val="22"/>
        </w:rPr>
      </w:pPr>
      <w:r>
        <w:rPr>
          <w:rFonts w:ascii="Helvetica Neue" w:hAnsi="Helvetica Neue" w:eastAsia="Helvetica Neue"/>
          <w:color w:val="677180"/>
          <w:sz w:val="24"/>
          <w:szCs w:val="24"/>
        </w:rPr>
        <w:t>当今社会的工作项目离不开团队协作开发，一个针对团队开发项目并且能够方便使用的平台可以说是令人目盼心思。然而，就市场上已有的平台，并不能很好的满足团队开发的要求，基本上都存在一些问题，例如国内服务器访问国外平台出现网络连接不畅，无法登陆；文件保存时间受限；平台占用大量内存；权限混乱，查看任务不便；使用界面新手不友好等。</w:t>
      </w:r>
    </w:p>
    <w:p>
      <w:pPr>
        <w:pStyle w:val="heading3"/>
        <w:snapToGrid w:val="false"/>
        <w:spacing w:lineRule="auto"/>
        <w:ind/>
        <w:rPr>
          <w:rFonts w:ascii="Open Sans" w:hAnsi="Open Sans" w:eastAsia="Open Sans"/>
          <w:b w:val="true"/>
          <w:bCs w:val="true"/>
          <w:color w:val="333333"/>
          <w:spacing w:val="0"/>
          <w:sz w:val="48"/>
          <w:szCs w:val="48"/>
        </w:rPr>
      </w:pPr>
      <w:r>
        <w:rPr>
          <w:rFonts w:ascii="Open Sans" w:hAnsi="Open Sans" w:eastAsia="Open Sans"/>
          <w:b w:val="true"/>
          <w:bCs w:val="true"/>
          <w:color w:val="333333"/>
          <w:spacing w:val="0"/>
          <w:sz w:val="48"/>
          <w:szCs w:val="48"/>
        </w:rPr>
        <w:t>1.4 项目简介</w:t>
      </w:r>
    </w:p>
    <w:p>
      <w:pPr>
        <w:snapToGrid w:val="false"/>
        <w:spacing w:before="0" w:after="0" w:line="480" w:lineRule="auto"/>
        <w:ind w:left="0" w:firstLine="720"/>
        <w:jc w:val="left"/>
        <w:rPr>
          <w:rFonts w:ascii="Helvetica Neue" w:hAnsi="Helvetica Neue" w:eastAsia="Helvetica Neue"/>
          <w:color w:val="677180"/>
          <w:sz w:val="24"/>
          <w:szCs w:val="24"/>
        </w:rPr>
      </w:pPr>
      <w:r>
        <w:rPr>
          <w:rFonts w:ascii="Helvetica Neue" w:hAnsi="Helvetica Neue" w:eastAsia="Helvetica Neue"/>
          <w:color w:val="677180"/>
          <w:sz w:val="24"/>
          <w:szCs w:val="24"/>
        </w:rPr>
        <w:t>SOFT Workplace主要面向团队项目开发者服务，协助用户设定项目开发目标，实时管理开发项目，附带教程，实现项目开发新手也能快速融入团队进行项目开发。用户在该平台上创建项目，通过链接在社交平台邀请其他成员；同团队成员可以上传、下载、在线编辑团队项目文件；项目管理者有最高权限并可以修改团队其他成员权限。</w:t>
      </w:r>
    </w:p>
    <w:p>
      <w:pPr>
        <w:pStyle w:val="heading3"/>
        <w:snapToGrid w:val="false"/>
        <w:spacing w:lineRule="auto"/>
        <w:ind/>
        <w:rPr>
          <w:rFonts w:ascii="Open Sans" w:hAnsi="Open Sans" w:eastAsia="Open Sans"/>
          <w:b w:val="true"/>
          <w:bCs w:val="true"/>
          <w:color w:val="333333"/>
          <w:spacing w:val="0"/>
          <w:sz w:val="48"/>
          <w:szCs w:val="48"/>
        </w:rPr>
      </w:pPr>
      <w:r>
        <w:rPr>
          <w:rFonts w:ascii="Open Sans" w:hAnsi="Open Sans" w:eastAsia="Open Sans"/>
          <w:b w:val="true"/>
          <w:bCs w:val="true"/>
          <w:color w:val="333333"/>
          <w:spacing w:val="0"/>
          <w:sz w:val="48"/>
          <w:szCs w:val="48"/>
        </w:rPr>
        <w:t>1.5 项目面向用户</w:t>
      </w:r>
    </w:p>
    <w:p>
      <w:pPr>
        <w:snapToGrid w:val="false"/>
        <w:spacing w:before="0" w:after="0" w:line="480" w:lineRule="auto"/>
        <w:ind w:left="0" w:firstLine="720"/>
        <w:jc w:val="left"/>
        <w:rPr>
          <w:rFonts w:ascii="Helvetica Neue" w:hAnsi="Helvetica Neue" w:eastAsia="Helvetica Neue"/>
          <w:color w:val="333333"/>
          <w:sz w:val="22"/>
          <w:szCs w:val="22"/>
        </w:rPr>
      </w:pPr>
      <w:r>
        <w:rPr>
          <w:rFonts w:ascii="Helvetica Neue" w:hAnsi="Helvetica Neue" w:eastAsia="Helvetica Neue"/>
          <w:color w:val="677180"/>
          <w:sz w:val="24"/>
          <w:szCs w:val="24"/>
        </w:rPr>
        <w:t>我们团队预期平台最终用户有一定编程水平，能够熟练使用markdown纯文本格式编写文档，能利用不同格式文件参与团队项目开发，能利用本平台进行项目管理。本平台的亮点在于组织管理系统，日程编写，github查找，格式优化以及自动打包功能，相较于已有平台，大大提升用户使用感。</w:t>
      </w:r>
    </w:p>
    <w:p>
      <w:pPr>
        <w:pStyle w:val="heading3"/>
        <w:snapToGrid w:val="false"/>
        <w:spacing w:lineRule="auto"/>
        <w:ind/>
        <w:rPr>
          <w:rFonts w:ascii="Open Sans" w:hAnsi="Open Sans" w:eastAsia="Open Sans"/>
          <w:b w:val="true"/>
          <w:bCs w:val="true"/>
          <w:color w:val="333333"/>
          <w:spacing w:val="0"/>
          <w:sz w:val="48"/>
          <w:szCs w:val="48"/>
        </w:rPr>
      </w:pPr>
      <w:r>
        <w:rPr>
          <w:rFonts w:ascii="Open Sans" w:hAnsi="Open Sans" w:eastAsia="Open Sans"/>
          <w:b w:val="true"/>
          <w:bCs w:val="true"/>
          <w:color w:val="333333"/>
          <w:spacing w:val="0"/>
          <w:sz w:val="48"/>
          <w:szCs w:val="48"/>
        </w:rPr>
        <w:t>1.6 小组成员简介</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color w:val="333333"/>
          <w:sz w:val="22"/>
          <w:szCs w:val="22"/>
        </w:rPr>
        <w:t>组长：陈彧齐（需求分析，项目规划，项目分配）</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color w:val="333333"/>
          <w:sz w:val="22"/>
          <w:szCs w:val="22"/>
        </w:rPr>
        <w:t>组员：周源韬（后端）     杨啟超（产品测试，视频剪辑）</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color w:val="333333"/>
          <w:sz w:val="22"/>
          <w:szCs w:val="22"/>
        </w:rPr>
        <w:t xml:space="preserve">           罗喆（前端）         黄涛（后端）</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color w:val="333333"/>
          <w:sz w:val="22"/>
          <w:szCs w:val="22"/>
        </w:rPr>
        <w:t xml:space="preserve">           袁帅（软件架构）  胡文静（前端）</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color w:val="333333"/>
          <w:sz w:val="22"/>
          <w:szCs w:val="22"/>
        </w:rPr>
        <w:t xml:space="preserve">           李玮杰（原型设计，用户界面UI）     朱亚城（前端）</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color w:val="333333"/>
          <w:sz w:val="22"/>
          <w:szCs w:val="22"/>
        </w:rPr>
        <w:t xml:space="preserve">           赵睿言（前端）</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2"/>
        <w:snapToGrid w:val="false"/>
        <w:spacing w:lineRule="auto"/>
        <w:ind/>
        <w:rPr>
          <w:rFonts w:ascii="微软雅黑" w:hAnsi="微软雅黑" w:eastAsia="微软雅黑"/>
        </w:rPr>
      </w:pPr>
      <w:r>
        <w:rPr>
          <w:rFonts w:ascii="Open Sans" w:hAnsi="Open Sans" w:eastAsia="Open Sans"/>
          <w:b w:val="true"/>
          <w:bCs w:val="true"/>
          <w:color w:val="333333"/>
          <w:spacing w:val="0"/>
          <w:sz w:val="56"/>
          <w:szCs w:val="56"/>
        </w:rPr>
        <w:t>二、需求分析</w:t>
      </w:r>
    </w:p>
    <w:p>
      <w:pPr>
        <w:pStyle w:val="heading3"/>
        <w:snapToGrid w:val="false"/>
        <w:spacing w:lineRule="auto"/>
        <w:ind/>
        <w:rPr>
          <w:rFonts w:ascii="Open Sans" w:hAnsi="Open Sans" w:eastAsia="Open Sans"/>
          <w:b w:val="true"/>
          <w:bCs w:val="true"/>
          <w:color w:val="333333"/>
          <w:spacing w:val="0"/>
          <w:sz w:val="48"/>
          <w:szCs w:val="48"/>
        </w:rPr>
      </w:pPr>
      <w:r>
        <w:rPr>
          <w:rFonts w:ascii="Open Sans" w:hAnsi="Open Sans" w:eastAsia="Open Sans"/>
          <w:b w:val="true"/>
          <w:bCs w:val="true"/>
          <w:color w:val="333333"/>
          <w:spacing w:val="0"/>
          <w:sz w:val="48"/>
          <w:szCs w:val="48"/>
        </w:rPr>
        <w:t>2.1 目标</w:t>
      </w:r>
    </w:p>
    <w:p>
      <w:pPr>
        <w:snapToGrid w:val="false"/>
        <w:spacing w:before="60" w:after="60" w:line="312" w:lineRule="auto"/>
        <w:ind w:left="0"/>
        <w:jc w:val="left"/>
        <w:rPr>
          <w:rFonts w:ascii="Helvetica Neue" w:hAnsi="Helvetica Neue" w:eastAsia="Helvetica Neue"/>
          <w:b w:val="true"/>
          <w:bCs w:val="true"/>
          <w:color w:val="3d3d3d"/>
          <w:spacing w:val="0"/>
          <w:sz w:val="24"/>
          <w:szCs w:val="24"/>
          <w:shd w:val="clear" w:fill="ffffff"/>
        </w:rPr>
      </w:pPr>
      <w:r>
        <w:rPr>
          <w:rFonts w:ascii="Helvetica Neue" w:hAnsi="Helvetica Neue" w:eastAsia="Helvetica Neue"/>
          <w:b w:val="true"/>
          <w:bCs w:val="true"/>
          <w:color w:val="3d3d3d"/>
          <w:spacing w:val="0"/>
          <w:sz w:val="24"/>
          <w:szCs w:val="24"/>
          <w:shd w:val="clear" w:fill="ffffff"/>
        </w:rPr>
        <w:t>1. 制作一个让团队开发更为便利的开源合作平台。</w:t>
      </w:r>
    </w:p>
    <w:p>
      <w:pPr>
        <w:snapToGrid w:val="false"/>
        <w:spacing w:before="60" w:after="60" w:line="312" w:lineRule="auto"/>
        <w:ind w:left="0"/>
        <w:jc w:val="left"/>
        <w:rPr>
          <w:rFonts w:ascii="Helvetica Neue" w:hAnsi="Helvetica Neue" w:eastAsia="Helvetica Neue"/>
          <w:b w:val="true"/>
          <w:bCs w:val="true"/>
          <w:color w:val="3d3d3d"/>
          <w:spacing w:val="0"/>
          <w:sz w:val="24"/>
          <w:szCs w:val="24"/>
          <w:shd w:val="clear" w:fill="ffffff"/>
        </w:rPr>
      </w:pPr>
      <w:r>
        <w:rPr>
          <w:rFonts w:ascii="Helvetica Neue" w:hAnsi="Helvetica Neue" w:eastAsia="Helvetica Neue"/>
          <w:b w:val="true"/>
          <w:bCs w:val="true"/>
          <w:color w:val="3d3d3d"/>
          <w:spacing w:val="0"/>
          <w:sz w:val="24"/>
          <w:szCs w:val="24"/>
          <w:shd w:val="clear" w:fill="ffffff"/>
        </w:rPr>
        <w:t>2. 实现项目管理，团队管理，文件共享和编码优化功能</w:t>
      </w:r>
    </w:p>
    <w:p>
      <w:pPr>
        <w:snapToGrid w:val="false"/>
        <w:spacing w:before="60" w:after="60" w:line="312" w:lineRule="auto"/>
        <w:ind w:left="0"/>
        <w:jc w:val="left"/>
        <w:rPr>
          <w:rFonts w:ascii="Helvetica Neue" w:hAnsi="Helvetica Neue" w:eastAsia="Helvetica Neue"/>
          <w:b w:val="true"/>
          <w:bCs w:val="true"/>
          <w:color w:val="3d3d3d"/>
          <w:spacing w:val="0"/>
          <w:sz w:val="24"/>
          <w:szCs w:val="24"/>
          <w:shd w:val="clear" w:fill="ffffff"/>
        </w:rPr>
      </w:pPr>
      <w:r>
        <w:rPr>
          <w:rFonts w:ascii="Helvetica Neue" w:hAnsi="Helvetica Neue" w:eastAsia="Helvetica Neue"/>
          <w:b w:val="true"/>
          <w:bCs w:val="true"/>
          <w:color w:val="3d3d3d"/>
          <w:spacing w:val="0"/>
          <w:sz w:val="24"/>
          <w:szCs w:val="24"/>
          <w:shd w:val="clear" w:fill="ffffff"/>
        </w:rPr>
        <w:t>3. 将开发的成果进行小规模测试并投入使用</w:t>
      </w:r>
    </w:p>
    <w:p>
      <w:pPr>
        <w:pStyle w:val="heading3"/>
        <w:snapToGrid w:val="false"/>
        <w:spacing w:lineRule="auto"/>
        <w:ind/>
        <w:rPr>
          <w:rFonts w:ascii="Open Sans" w:hAnsi="Open Sans" w:eastAsia="Open Sans"/>
          <w:b w:val="true"/>
          <w:bCs w:val="true"/>
          <w:color w:val="333333"/>
          <w:spacing w:val="0"/>
          <w:sz w:val="48"/>
          <w:szCs w:val="48"/>
        </w:rPr>
      </w:pPr>
      <w:r>
        <w:rPr>
          <w:rFonts w:ascii="Open Sans" w:hAnsi="Open Sans" w:eastAsia="Open Sans"/>
          <w:b w:val="true"/>
          <w:bCs w:val="true"/>
          <w:color w:val="333333"/>
          <w:spacing w:val="0"/>
          <w:sz w:val="48"/>
          <w:szCs w:val="48"/>
        </w:rPr>
        <w:t>2.2 用户的特点</w:t>
      </w:r>
    </w:p>
    <w:p>
      <w:pPr>
        <w:numPr>
          <w:ilvl w:val="0"/>
          <w:numId w:val="49"/>
        </w:numPr>
        <w:snapToGrid w:val="false"/>
        <w:spacing w:before="60" w:after="60" w:line="312" w:lineRule="auto"/>
        <w:ind w:hangingChars="160"/>
        <w:jc w:val="left"/>
        <w:rPr>
          <w:rFonts w:ascii="微软雅黑" w:hAnsi="微软雅黑" w:eastAsia="微软雅黑"/>
          <w:color w:val="333333"/>
          <w:sz w:val="24"/>
          <w:szCs w:val="24"/>
        </w:rPr>
      </w:pPr>
      <w:r>
        <w:rPr>
          <w:rFonts w:hint="eastAsia"/>
        </w:rPr>
      </w:r>
      <w:r>
        <w:rPr>
          <w:rFonts w:ascii="微软雅黑" w:hAnsi="微软雅黑" w:eastAsia="微软雅黑"/>
          <w:color w:val="333333"/>
          <w:sz w:val="24"/>
          <w:szCs w:val="24"/>
        </w:rPr>
        <w:t>年龄层面为20——40岁</w:t>
      </w:r>
    </w:p>
    <w:p>
      <w:pPr>
        <w:numPr>
          <w:ilvl w:val="0"/>
          <w:numId w:val="49"/>
        </w:numPr>
        <w:snapToGrid w:val="false"/>
        <w:spacing w:before="60" w:after="60" w:line="312" w:lineRule="auto"/>
        <w:ind w:hangingChars="160"/>
        <w:jc w:val="left"/>
        <w:rPr>
          <w:rFonts w:ascii="微软雅黑" w:hAnsi="微软雅黑" w:eastAsia="微软雅黑"/>
          <w:color w:val="333333"/>
          <w:sz w:val="24"/>
          <w:szCs w:val="24"/>
        </w:rPr>
      </w:pPr>
      <w:r>
        <w:rPr>
          <w:rFonts w:hint="eastAsia"/>
        </w:rPr>
      </w:r>
      <w:r>
        <w:rPr>
          <w:rFonts w:ascii="微软雅黑" w:hAnsi="微软雅黑" w:eastAsia="微软雅黑"/>
          <w:color w:val="333333"/>
          <w:sz w:val="24"/>
          <w:szCs w:val="24"/>
        </w:rPr>
        <w:t>有一定的编程水平及项目合作经验</w:t>
      </w:r>
    </w:p>
    <w:p>
      <w:pPr>
        <w:numPr>
          <w:ilvl w:val="0"/>
          <w:numId w:val="49"/>
        </w:numPr>
        <w:snapToGrid w:val="false"/>
        <w:spacing w:before="60" w:after="60" w:line="312" w:lineRule="auto"/>
        <w:ind w:hangingChars="160"/>
        <w:jc w:val="left"/>
        <w:rPr>
          <w:rFonts w:ascii="微软雅黑" w:hAnsi="微软雅黑" w:eastAsia="微软雅黑"/>
          <w:color w:val="333333"/>
          <w:sz w:val="24"/>
          <w:szCs w:val="24"/>
        </w:rPr>
      </w:pPr>
      <w:r>
        <w:rPr>
          <w:rFonts w:hint="eastAsia"/>
        </w:rPr>
      </w:r>
      <w:r>
        <w:rPr>
          <w:rFonts w:ascii="微软雅黑" w:hAnsi="微软雅黑" w:eastAsia="微软雅黑"/>
          <w:color w:val="333333"/>
          <w:sz w:val="24"/>
          <w:szCs w:val="24"/>
        </w:rPr>
        <w:t>能熟练使用markdown纯文本格式文档</w:t>
      </w:r>
    </w:p>
    <w:p>
      <w:pPr>
        <w:numPr>
          <w:ilvl w:val="0"/>
          <w:numId w:val="49"/>
        </w:numPr>
        <w:snapToGrid w:val="false"/>
        <w:spacing w:before="60" w:after="60" w:line="312" w:lineRule="auto"/>
        <w:ind w:hangingChars="160"/>
        <w:jc w:val="left"/>
        <w:rPr>
          <w:rFonts w:ascii="微软雅黑" w:hAnsi="微软雅黑" w:eastAsia="微软雅黑"/>
          <w:color w:val="333333"/>
          <w:sz w:val="24"/>
          <w:szCs w:val="24"/>
        </w:rPr>
      </w:pPr>
      <w:r>
        <w:rPr>
          <w:rFonts w:hint="eastAsia"/>
        </w:rPr>
      </w:r>
      <w:r>
        <w:rPr>
          <w:rFonts w:ascii="微软雅黑" w:hAnsi="微软雅黑" w:eastAsia="微软雅黑"/>
          <w:color w:val="333333"/>
          <w:sz w:val="24"/>
          <w:szCs w:val="24"/>
        </w:rPr>
        <w:t>具有需要上传多种格式文件的需求</w:t>
      </w:r>
    </w:p>
    <w:p>
      <w:pPr>
        <w:numPr>
          <w:ilvl w:val="0"/>
          <w:numId w:val="49"/>
        </w:numPr>
        <w:snapToGrid w:val="false"/>
        <w:spacing w:before="60" w:after="60" w:line="312" w:lineRule="auto"/>
        <w:ind w:hangingChars="160"/>
        <w:jc w:val="left"/>
        <w:rPr>
          <w:rFonts w:ascii="微软雅黑" w:hAnsi="微软雅黑" w:eastAsia="微软雅黑"/>
          <w:color w:val="333333"/>
          <w:sz w:val="24"/>
          <w:szCs w:val="24"/>
        </w:rPr>
      </w:pPr>
      <w:r>
        <w:rPr>
          <w:rFonts w:hint="eastAsia"/>
        </w:rPr>
      </w:r>
      <w:r>
        <w:rPr>
          <w:rFonts w:ascii="微软雅黑" w:hAnsi="微软雅黑" w:eastAsia="微软雅黑"/>
          <w:color w:val="333333"/>
          <w:sz w:val="24"/>
          <w:szCs w:val="24"/>
        </w:rPr>
        <w:t>具有文件管理的需求</w:t>
      </w:r>
    </w:p>
    <w:p>
      <w:pPr>
        <w:pStyle w:val="heading3"/>
        <w:snapToGrid w:val="false"/>
        <w:spacing w:lineRule="auto"/>
        <w:ind/>
        <w:rPr>
          <w:rFonts w:ascii="微软雅黑" w:hAnsi="微软雅黑" w:eastAsia="微软雅黑"/>
        </w:rPr>
      </w:pPr>
      <w:r>
        <w:rPr>
          <w:rFonts w:ascii="Open Sans" w:hAnsi="Open Sans" w:eastAsia="Open Sans"/>
          <w:b w:val="true"/>
          <w:bCs w:val="true"/>
          <w:color w:val="333333"/>
          <w:spacing w:val="0"/>
          <w:sz w:val="48"/>
          <w:szCs w:val="48"/>
        </w:rPr>
        <w:t>2.3 假定与约束</w:t>
      </w:r>
    </w:p>
    <w:p>
      <w:pPr>
        <w:snapToGrid w:val="false"/>
        <w:spacing w:before="256" w:after="256" w:line="240" w:lineRule="auto"/>
        <w:ind w:left="0" w:right="0" w:firstLine="0"/>
        <w:jc w:val="left"/>
        <w:rPr>
          <w:rFonts w:ascii="微软雅黑" w:hAnsi="微软雅黑" w:eastAsia="微软雅黑"/>
          <w:color w:val="333333"/>
          <w:sz w:val="22"/>
          <w:szCs w:val="22"/>
        </w:rPr>
      </w:pPr>
      <w:r>
        <w:rPr>
          <w:rFonts w:ascii="微软雅黑" w:hAnsi="微软雅黑" w:eastAsia="微软雅黑"/>
          <w:color w:val="333333"/>
          <w:sz w:val="22"/>
          <w:szCs w:val="22"/>
        </w:rPr>
        <w:t>时间约束：11.20需要提交α版本软件</w:t>
      </w:r>
    </w:p>
    <w:p>
      <w:pPr>
        <w:pStyle w:val="heading3"/>
        <w:snapToGrid w:val="false"/>
        <w:spacing w:lineRule="auto"/>
        <w:ind/>
        <w:rPr>
          <w:rFonts w:ascii="微软雅黑" w:hAnsi="微软雅黑" w:eastAsia="微软雅黑"/>
        </w:rPr>
      </w:pPr>
      <w:r>
        <w:rPr>
          <w:rFonts w:ascii="Open Sans" w:hAnsi="Open Sans" w:eastAsia="Open Sans"/>
          <w:b w:val="true"/>
          <w:bCs w:val="true"/>
          <w:color w:val="333333"/>
          <w:spacing w:val="0"/>
          <w:sz w:val="48"/>
          <w:szCs w:val="48"/>
        </w:rPr>
        <w:t>2.4 需求分析表</w:t>
      </w:r>
    </w:p>
    <w:p>
      <w:pPr>
        <w:snapToGrid w:val="false"/>
        <w:spacing w:before="200" w:after="0" w:line="216" w:lineRule="auto"/>
        <w:ind w:leftChars="0"/>
        <w:jc w:val="left"/>
        <w:rPr>
          <w:rFonts w:ascii="微软雅黑" w:hAnsi="微软雅黑" w:eastAsia="微软雅黑"/>
          <w:color w:val="333333"/>
          <w:sz w:val="22"/>
          <w:szCs w:val="22"/>
        </w:rPr>
      </w:pPr>
      <w:r>
        <w:rPr>
          <w:rFonts w:ascii="微软雅黑" w:hAnsi="微软雅黑" w:eastAsia="微软雅黑"/>
          <w:color w:val="333333"/>
          <w:sz w:val="22"/>
          <w:szCs w:val="22"/>
        </w:rPr>
        <w:t>项目与团队的建立功能</w:t>
      </w:r>
    </w:p>
    <w:tbl>
      <w:tblPr>
        <w:tblStyle w:val="a7"/>
        <w:tblW w:w="0" w:type="auto"/>
        <w:tblInd w:w="0"/>
        <w:tblLayout w:type="fixed"/>
        <w:tblCellMar>
          <w:top w:w="120"/>
          <w:left w:w="60"/>
          <w:bottom w:w="120"/>
          <w:right w:w="60"/>
        </w:tblCellMar>
        <w:tblLook w:firstRow="1" w:lastRow="0" w:firstColumn="1" w:lastColumn="0" w:noHBand="0" w:noVBand="1" w:val="04A0"/>
      </w:tblPr>
      <w:tblGrid>
        <w:gridCol w:w="675"/>
        <w:gridCol w:w="1950"/>
        <w:gridCol w:w="3765"/>
        <w:gridCol w:w="2730"/>
      </w:tblGrid>
      <w:tr>
        <w:trPr>
          <w:trHeight w:val="480" w:hRule="atLeast"/>
        </w:trPr>
        <w:tc>
          <w:tcPr>
            <w:tcW w:w="675"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编号</w:t>
            </w:r>
          </w:p>
        </w:tc>
        <w:tc>
          <w:tcPr>
            <w:tcW w:w="195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模块名称</w:t>
            </w:r>
          </w:p>
        </w:tc>
        <w:tc>
          <w:tcPr>
            <w:tcW w:w="3765"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功能描述</w:t>
            </w:r>
          </w:p>
        </w:tc>
        <w:tc>
          <w:tcPr>
            <w:tcW w:w="273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操作方法（实现功能）</w:t>
            </w:r>
          </w:p>
        </w:tc>
      </w:tr>
      <w:tr>
        <w:trPr>
          <w:trHeight w:val="480" w:hRule="atLeast"/>
        </w:trPr>
        <w:tc>
          <w:tcPr>
            <w:tcW w:w="675"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w:t>
            </w:r>
          </w:p>
        </w:tc>
        <w:tc>
          <w:tcPr>
            <w:tcW w:w="195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项目与团队的建立</w:t>
            </w:r>
          </w:p>
        </w:tc>
        <w:tc>
          <w:tcPr>
            <w:tcW w:w="3765"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用户可以根据自己的需要建立团队与项目，类似GitHub的organization和repository。</w:t>
            </w:r>
          </w:p>
        </w:tc>
        <w:tc>
          <w:tcPr>
            <w:tcW w:w="2730" w:type="dxa"/>
            <w:tcBorders>
              <w:top w:val="single" w:color="000000" w:sz="8" w:space="0"/>
              <w:left w:val="single" w:color="000000" w:sz="8" w:space="0"/>
              <w:bottom w:val="single" w:color="000000" w:sz="8" w:space="0"/>
              <w:right w:val="single" w:color="000000" w:sz="8" w:space="0"/>
            </w:tcBorders>
            <w:vAlign w:val="center"/>
          </w:tcPr>
          <w:p>
            <w:pPr>
              <w:numPr>
                <w:ilvl w:val="0"/>
                <w:numId w:val="48"/>
              </w:numPr>
              <w:snapToGrid w:val="false"/>
              <w:spacing w:before="200" w:after="0" w:line="216" w:lineRule="auto"/>
              <w:ind w:hangingChars="160"/>
              <w:jc w:val="left"/>
              <w:rPr>
                <w:rFonts w:ascii="微软雅黑" w:hAnsi="微软雅黑" w:eastAsia="微软雅黑"/>
                <w:color w:val="333333"/>
                <w:sz w:val="21"/>
                <w:szCs w:val="21"/>
              </w:rPr>
            </w:pPr>
            <w:r>
              <w:rPr>
                <w:rFonts w:hint="eastAsia"/>
              </w:rPr>
            </w:r>
            <w:r>
              <w:rPr>
                <w:rFonts w:ascii="微软雅黑" w:hAnsi="微软雅黑" w:eastAsia="微软雅黑"/>
                <w:color w:val="333333"/>
                <w:sz w:val="22"/>
                <w:szCs w:val="22"/>
              </w:rPr>
              <w:t>团队与项目的命名与重命名</w:t>
            </w:r>
          </w:p>
          <w:p>
            <w:pPr>
              <w:numPr>
                <w:ilvl w:val="0"/>
                <w:numId w:val="48"/>
              </w:numPr>
              <w:snapToGrid w:val="false"/>
              <w:spacing w:before="200" w:after="0" w:line="216" w:lineRule="auto"/>
              <w:ind w:hangingChars="160"/>
              <w:jc w:val="left"/>
              <w:rPr>
                <w:rFonts w:ascii="微软雅黑" w:hAnsi="微软雅黑" w:eastAsia="微软雅黑"/>
                <w:color w:val="333333"/>
                <w:sz w:val="21"/>
                <w:szCs w:val="21"/>
              </w:rPr>
            </w:pPr>
            <w:r>
              <w:rPr>
                <w:rFonts w:hint="eastAsia"/>
              </w:rPr>
            </w:r>
            <w:r>
              <w:rPr>
                <w:rFonts w:ascii="微软雅黑" w:hAnsi="微软雅黑" w:eastAsia="微软雅黑"/>
                <w:color w:val="333333"/>
                <w:sz w:val="22"/>
                <w:szCs w:val="22"/>
              </w:rPr>
              <w:t>通过QQ微信号邀请团队成员</w:t>
            </w:r>
          </w:p>
        </w:tc>
      </w:tr>
      <w:tr>
        <w:trPr>
          <w:trHeight w:val="480" w:hRule="atLeast"/>
        </w:trPr>
        <w:tc>
          <w:tcPr>
            <w:tcW w:w="675"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2</w:t>
            </w:r>
          </w:p>
        </w:tc>
        <w:tc>
          <w:tcPr>
            <w:tcW w:w="195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对已有团队与项目的查看</w:t>
            </w:r>
          </w:p>
        </w:tc>
        <w:tc>
          <w:tcPr>
            <w:tcW w:w="3765"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用户可以在自己的个人页面寻找到加入或创建的团队项目</w:t>
            </w:r>
          </w:p>
        </w:tc>
        <w:tc>
          <w:tcPr>
            <w:tcW w:w="2730" w:type="dxa"/>
            <w:tcBorders>
              <w:top w:val="single" w:color="000000" w:sz="8" w:space="0"/>
              <w:left w:val="single" w:color="000000" w:sz="8" w:space="0"/>
              <w:bottom w:val="single" w:color="000000" w:sz="8" w:space="0"/>
              <w:right w:val="single" w:color="000000" w:sz="8" w:space="0"/>
            </w:tcBorders>
            <w:vAlign w:val="center"/>
          </w:tcPr>
          <w:p>
            <w:pPr>
              <w:numPr>
                <w:ilvl w:val="0"/>
                <w:numId w:val="47"/>
              </w:numPr>
              <w:snapToGrid w:val="false"/>
              <w:spacing w:before="200" w:after="0" w:line="216" w:lineRule="auto"/>
              <w:ind w:hangingChars="160"/>
              <w:jc w:val="left"/>
              <w:rPr>
                <w:rFonts w:ascii="微软雅黑" w:hAnsi="微软雅黑" w:eastAsia="微软雅黑"/>
                <w:color w:val="333333"/>
                <w:sz w:val="21"/>
                <w:szCs w:val="21"/>
              </w:rPr>
            </w:pPr>
            <w:r>
              <w:rPr>
                <w:rFonts w:hint="eastAsia"/>
              </w:rPr>
            </w:r>
            <w:r>
              <w:rPr>
                <w:rFonts w:ascii="微软雅黑" w:hAnsi="微软雅黑" w:eastAsia="微软雅黑"/>
                <w:color w:val="333333"/>
                <w:sz w:val="22"/>
                <w:szCs w:val="22"/>
              </w:rPr>
              <w:t>根据需要查看团队项目</w:t>
            </w:r>
          </w:p>
          <w:p>
            <w:pPr>
              <w:numPr>
                <w:ilvl w:val="0"/>
                <w:numId w:val="47"/>
              </w:numPr>
              <w:snapToGrid w:val="false"/>
              <w:spacing w:before="200" w:after="0" w:line="216" w:lineRule="auto"/>
              <w:ind w:hangingChars="160"/>
              <w:jc w:val="left"/>
              <w:rPr>
                <w:rFonts w:ascii="微软雅黑" w:hAnsi="微软雅黑" w:eastAsia="微软雅黑"/>
                <w:color w:val="333333"/>
                <w:sz w:val="21"/>
                <w:szCs w:val="21"/>
              </w:rPr>
            </w:pPr>
            <w:r>
              <w:rPr>
                <w:rFonts w:hint="eastAsia"/>
              </w:rPr>
            </w:r>
            <w:r>
              <w:rPr>
                <w:rFonts w:ascii="微软雅黑" w:hAnsi="微软雅黑" w:eastAsia="微软雅黑"/>
                <w:color w:val="333333"/>
                <w:sz w:val="22"/>
                <w:szCs w:val="22"/>
              </w:rPr>
              <w:t>通过搜索框查找项目</w:t>
            </w:r>
          </w:p>
        </w:tc>
      </w:tr>
    </w:tbl>
    <w:p>
      <w:pPr>
        <w:snapToGrid w:val="false"/>
        <w:spacing w:before="200" w:after="0" w:line="216" w:lineRule="auto"/>
        <w:ind w:left="0"/>
        <w:jc w:val="left"/>
        <w:rPr>
          <w:rFonts w:ascii="微软雅黑" w:hAnsi="微软雅黑" w:eastAsia="微软雅黑"/>
          <w:color w:val="333333"/>
          <w:sz w:val="22"/>
          <w:szCs w:val="22"/>
        </w:rPr>
      </w:pPr>
      <w:r>
        <w:rPr>
          <w:rFonts w:ascii="微软雅黑" w:hAnsi="微软雅黑" w:eastAsia="微软雅黑"/>
          <w:color w:val="333333"/>
          <w:sz w:val="22"/>
          <w:szCs w:val="22"/>
        </w:rPr>
        <w:t>文件的共享上传，实时编辑</w:t>
      </w:r>
    </w:p>
    <w:tbl>
      <w:tblPr>
        <w:tblStyle w:val="a7"/>
        <w:tblW w:w="0" w:type="auto"/>
        <w:tblInd w:w="0"/>
        <w:tblLayout w:type="fixed"/>
        <w:tblCellMar>
          <w:top w:w="120"/>
          <w:left w:w="60"/>
          <w:bottom w:w="120"/>
          <w:right w:w="60"/>
        </w:tblCellMar>
        <w:tblLook w:firstRow="1" w:lastRow="0" w:firstColumn="1" w:lastColumn="0" w:noHBand="0" w:noVBand="1" w:val="04A0"/>
      </w:tblPr>
      <w:tblGrid>
        <w:gridCol w:w="690"/>
        <w:gridCol w:w="1950"/>
        <w:gridCol w:w="3765"/>
        <w:gridCol w:w="2730"/>
      </w:tblGrid>
      <w:tr>
        <w:trPr>
          <w:trHeight w:val="480"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编号</w:t>
            </w:r>
          </w:p>
        </w:tc>
        <w:tc>
          <w:tcPr>
            <w:tcW w:w="195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leftChars="160"/>
              <w:jc w:val="both"/>
              <w:rPr>
                <w:rFonts w:ascii="微软雅黑" w:hAnsi="微软雅黑" w:eastAsia="微软雅黑"/>
                <w:color w:val="333333"/>
                <w:sz w:val="21"/>
                <w:szCs w:val="21"/>
              </w:rPr>
            </w:pPr>
            <w:r>
              <w:rPr>
                <w:rFonts w:ascii="微软雅黑" w:hAnsi="微软雅黑" w:eastAsia="微软雅黑"/>
                <w:color w:val="333333"/>
                <w:sz w:val="22"/>
                <w:szCs w:val="22"/>
              </w:rPr>
              <w:t>模块名称</w:t>
            </w:r>
          </w:p>
        </w:tc>
        <w:tc>
          <w:tcPr>
            <w:tcW w:w="3765"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leftChars="160"/>
              <w:jc w:val="both"/>
              <w:rPr>
                <w:rFonts w:ascii="微软雅黑" w:hAnsi="微软雅黑" w:eastAsia="微软雅黑"/>
                <w:color w:val="333333"/>
                <w:sz w:val="21"/>
                <w:szCs w:val="21"/>
              </w:rPr>
            </w:pPr>
            <w:r>
              <w:rPr>
                <w:rFonts w:ascii="微软雅黑" w:hAnsi="微软雅黑" w:eastAsia="微软雅黑"/>
                <w:color w:val="333333"/>
                <w:sz w:val="22"/>
                <w:szCs w:val="22"/>
              </w:rPr>
              <w:t xml:space="preserve">             功能描述</w:t>
            </w:r>
          </w:p>
        </w:tc>
        <w:tc>
          <w:tcPr>
            <w:tcW w:w="273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操作方法（实现功能）</w:t>
            </w:r>
          </w:p>
        </w:tc>
      </w:tr>
      <w:tr>
        <w:trPr>
          <w:trHeight w:val="480"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w:t>
            </w:r>
          </w:p>
        </w:tc>
        <w:tc>
          <w:tcPr>
            <w:tcW w:w="195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文件上传</w:t>
            </w:r>
          </w:p>
        </w:tc>
        <w:tc>
          <w:tcPr>
            <w:tcW w:w="3765"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用户可以根据自身需求上传</w:t>
            </w:r>
            <w:r>
              <w:rPr>
                <w:rFonts w:ascii="微软雅黑" w:hAnsi="微软雅黑" w:eastAsia="微软雅黑"/>
                <w:b w:val="true"/>
                <w:bCs w:val="true"/>
                <w:color w:val="FF0000"/>
                <w:sz w:val="22"/>
                <w:szCs w:val="22"/>
              </w:rPr>
              <w:t>各类格式</w:t>
            </w:r>
            <w:r>
              <w:rPr>
                <w:rFonts w:ascii="微软雅黑" w:hAnsi="微软雅黑" w:eastAsia="微软雅黑"/>
                <w:color w:val="333333"/>
                <w:sz w:val="22"/>
                <w:szCs w:val="22"/>
              </w:rPr>
              <w:t>文档，并创建文件夹保存文档</w:t>
            </w:r>
          </w:p>
        </w:tc>
        <w:tc>
          <w:tcPr>
            <w:tcW w:w="2730" w:type="dxa"/>
            <w:tcBorders>
              <w:top w:val="single" w:color="000000" w:sz="8" w:space="0"/>
              <w:left w:val="single" w:color="000000" w:sz="8" w:space="0"/>
              <w:bottom w:val="single" w:color="000000" w:sz="8" w:space="0"/>
              <w:right w:val="single" w:color="000000" w:sz="8" w:space="0"/>
            </w:tcBorders>
            <w:vAlign w:val="center"/>
          </w:tcPr>
          <w:p>
            <w:pPr>
              <w:numPr>
                <w:ilvl w:val="0"/>
                <w:numId w:val="46"/>
              </w:numPr>
              <w:snapToGrid w:val="false"/>
              <w:spacing w:before="200" w:after="0" w:line="216" w:lineRule="auto"/>
              <w:ind w:hangingChars="160"/>
              <w:jc w:val="left"/>
              <w:rPr>
                <w:rFonts w:ascii="微软雅黑" w:hAnsi="微软雅黑" w:eastAsia="微软雅黑"/>
                <w:color w:val="333333"/>
                <w:sz w:val="21"/>
                <w:szCs w:val="21"/>
              </w:rPr>
            </w:pPr>
            <w:r>
              <w:rPr>
                <w:rFonts w:hint="eastAsia"/>
              </w:rPr>
            </w:r>
            <w:r>
              <w:rPr>
                <w:rFonts w:ascii="微软雅黑" w:hAnsi="微软雅黑" w:eastAsia="微软雅黑"/>
                <w:color w:val="333333"/>
                <w:sz w:val="22"/>
                <w:szCs w:val="22"/>
              </w:rPr>
              <w:t>用户新建文件夹</w:t>
            </w:r>
          </w:p>
          <w:p>
            <w:pPr>
              <w:numPr>
                <w:ilvl w:val="0"/>
                <w:numId w:val="46"/>
              </w:numPr>
              <w:snapToGrid w:val="false"/>
              <w:spacing w:before="200" w:after="0" w:line="216" w:lineRule="auto"/>
              <w:ind w:hangingChars="160"/>
              <w:jc w:val="left"/>
              <w:rPr>
                <w:rFonts w:ascii="微软雅黑" w:hAnsi="微软雅黑" w:eastAsia="微软雅黑"/>
                <w:color w:val="333333"/>
                <w:sz w:val="21"/>
                <w:szCs w:val="21"/>
              </w:rPr>
            </w:pPr>
            <w:r>
              <w:rPr>
                <w:rFonts w:hint="eastAsia"/>
              </w:rPr>
            </w:r>
            <w:r>
              <w:rPr>
                <w:rFonts w:ascii="微软雅黑" w:hAnsi="微软雅黑" w:eastAsia="微软雅黑"/>
                <w:color w:val="333333"/>
                <w:sz w:val="22"/>
                <w:szCs w:val="22"/>
              </w:rPr>
              <w:t>用户上传各类文件</w:t>
            </w:r>
          </w:p>
          <w:p>
            <w:pPr>
              <w:numPr>
                <w:ilvl w:val="0"/>
                <w:numId w:val="46"/>
              </w:numPr>
              <w:snapToGrid w:val="false"/>
              <w:spacing w:before="200" w:after="0" w:line="216" w:lineRule="auto"/>
              <w:ind w:hangingChars="160"/>
              <w:jc w:val="left"/>
              <w:rPr>
                <w:rFonts w:ascii="微软雅黑" w:hAnsi="微软雅黑" w:eastAsia="微软雅黑"/>
                <w:color w:val="333333"/>
                <w:sz w:val="21"/>
                <w:szCs w:val="21"/>
              </w:rPr>
            </w:pPr>
            <w:r>
              <w:rPr>
                <w:rFonts w:hint="eastAsia"/>
              </w:rPr>
            </w:r>
            <w:r>
              <w:rPr>
                <w:rFonts w:ascii="微软雅黑" w:hAnsi="微软雅黑" w:eastAsia="微软雅黑"/>
                <w:color w:val="333333"/>
                <w:sz w:val="22"/>
                <w:szCs w:val="22"/>
              </w:rPr>
              <w:t>文件的命名与重命名</w:t>
            </w:r>
          </w:p>
        </w:tc>
      </w:tr>
      <w:tr>
        <w:trPr>
          <w:trHeight w:val="480"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2</w:t>
            </w:r>
          </w:p>
        </w:tc>
        <w:tc>
          <w:tcPr>
            <w:tcW w:w="195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文件共享</w:t>
            </w:r>
          </w:p>
        </w:tc>
        <w:tc>
          <w:tcPr>
            <w:tcW w:w="3765"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同一项目和团队里的成员能够看见，下载，观看文件内容(暂定只能看代码，文档，表格，PPT)</w:t>
            </w:r>
          </w:p>
        </w:tc>
        <w:tc>
          <w:tcPr>
            <w:tcW w:w="2730" w:type="dxa"/>
            <w:tcBorders>
              <w:top w:val="single" w:color="000000" w:sz="8" w:space="0"/>
              <w:left w:val="single" w:color="000000" w:sz="8" w:space="0"/>
              <w:bottom w:val="single" w:color="000000" w:sz="8" w:space="0"/>
              <w:right w:val="single" w:color="000000" w:sz="8" w:space="0"/>
            </w:tcBorders>
            <w:vAlign w:val="center"/>
          </w:tcPr>
          <w:p>
            <w:pPr>
              <w:numPr>
                <w:ilvl w:val="0"/>
                <w:numId w:val="45"/>
              </w:numPr>
              <w:snapToGrid w:val="false"/>
              <w:spacing w:before="200" w:after="0" w:line="216" w:lineRule="auto"/>
              <w:ind w:hangingChars="160"/>
              <w:jc w:val="left"/>
              <w:rPr>
                <w:rFonts w:ascii="微软雅黑" w:hAnsi="微软雅黑" w:eastAsia="微软雅黑"/>
                <w:color w:val="333333"/>
                <w:sz w:val="21"/>
                <w:szCs w:val="21"/>
              </w:rPr>
            </w:pPr>
            <w:r>
              <w:rPr>
                <w:rFonts w:hint="eastAsia"/>
              </w:rPr>
            </w:r>
            <w:r>
              <w:rPr>
                <w:rFonts w:ascii="微软雅黑" w:hAnsi="微软雅黑" w:eastAsia="微软雅黑"/>
                <w:color w:val="333333"/>
                <w:sz w:val="22"/>
                <w:szCs w:val="22"/>
              </w:rPr>
              <w:t>团队成员下载文件</w:t>
            </w:r>
          </w:p>
          <w:p>
            <w:pPr>
              <w:numPr>
                <w:ilvl w:val="0"/>
                <w:numId w:val="45"/>
              </w:numPr>
              <w:snapToGrid w:val="false"/>
              <w:spacing w:before="200" w:after="0" w:line="216" w:lineRule="auto"/>
              <w:ind w:hangingChars="160"/>
              <w:jc w:val="left"/>
              <w:rPr>
                <w:rFonts w:ascii="微软雅黑" w:hAnsi="微软雅黑" w:eastAsia="微软雅黑"/>
                <w:color w:val="333333"/>
                <w:sz w:val="21"/>
                <w:szCs w:val="21"/>
              </w:rPr>
            </w:pPr>
            <w:r>
              <w:rPr>
                <w:rFonts w:hint="eastAsia"/>
              </w:rPr>
            </w:r>
            <w:r>
              <w:rPr>
                <w:rFonts w:ascii="微软雅黑" w:hAnsi="微软雅黑" w:eastAsia="微软雅黑"/>
                <w:color w:val="333333"/>
                <w:sz w:val="22"/>
                <w:szCs w:val="22"/>
              </w:rPr>
              <w:t>成员在线观看文件内容</w:t>
            </w:r>
          </w:p>
        </w:tc>
      </w:tr>
      <w:tr>
        <w:trPr>
          <w:trHeight w:val="480"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3</w:t>
            </w:r>
          </w:p>
        </w:tc>
        <w:tc>
          <w:tcPr>
            <w:tcW w:w="195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文件实时编辑</w:t>
            </w:r>
          </w:p>
        </w:tc>
        <w:tc>
          <w:tcPr>
            <w:tcW w:w="3765"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用户可以像腾讯文档一样，合作实时编辑文件，系统会对编辑以后的内容实时保存</w:t>
            </w:r>
          </w:p>
        </w:tc>
        <w:tc>
          <w:tcPr>
            <w:tcW w:w="2730" w:type="dxa"/>
            <w:tcBorders>
              <w:top w:val="single" w:color="000000" w:sz="8" w:space="0"/>
              <w:left w:val="single" w:color="000000" w:sz="8" w:space="0"/>
              <w:bottom w:val="single" w:color="000000" w:sz="8" w:space="0"/>
              <w:right w:val="single" w:color="000000" w:sz="8" w:space="0"/>
            </w:tcBorders>
            <w:vAlign w:val="center"/>
          </w:tcPr>
          <w:p>
            <w:pPr>
              <w:numPr>
                <w:ilvl w:val="0"/>
                <w:numId w:val="44"/>
              </w:numPr>
              <w:snapToGrid w:val="false"/>
              <w:spacing w:before="200" w:after="0" w:line="216" w:lineRule="auto"/>
              <w:ind w:hangingChars="160"/>
              <w:jc w:val="left"/>
              <w:rPr>
                <w:rFonts w:ascii="微软雅黑" w:hAnsi="微软雅黑" w:eastAsia="微软雅黑"/>
                <w:color w:val="333333"/>
                <w:sz w:val="21"/>
                <w:szCs w:val="21"/>
              </w:rPr>
            </w:pPr>
            <w:r>
              <w:rPr>
                <w:rFonts w:hint="eastAsia"/>
              </w:rPr>
            </w:r>
            <w:r>
              <w:rPr>
                <w:rFonts w:ascii="微软雅黑" w:hAnsi="微软雅黑" w:eastAsia="微软雅黑"/>
                <w:color w:val="333333"/>
                <w:sz w:val="22"/>
                <w:szCs w:val="22"/>
              </w:rPr>
              <w:t>实时编辑</w:t>
            </w:r>
          </w:p>
          <w:p>
            <w:pPr>
              <w:numPr>
                <w:ilvl w:val="0"/>
                <w:numId w:val="44"/>
              </w:numPr>
              <w:snapToGrid w:val="false"/>
              <w:spacing w:before="200" w:after="0" w:line="216" w:lineRule="auto"/>
              <w:ind w:hangingChars="160"/>
              <w:jc w:val="left"/>
              <w:rPr>
                <w:rFonts w:ascii="微软雅黑" w:hAnsi="微软雅黑" w:eastAsia="微软雅黑"/>
                <w:color w:val="333333"/>
                <w:sz w:val="21"/>
                <w:szCs w:val="21"/>
              </w:rPr>
            </w:pPr>
            <w:r>
              <w:rPr>
                <w:rFonts w:hint="eastAsia"/>
              </w:rPr>
            </w:r>
            <w:r>
              <w:rPr>
                <w:rFonts w:ascii="微软雅黑" w:hAnsi="微软雅黑" w:eastAsia="微软雅黑"/>
                <w:color w:val="333333"/>
                <w:sz w:val="22"/>
                <w:szCs w:val="22"/>
              </w:rPr>
              <w:t>合作编辑</w:t>
            </w:r>
          </w:p>
          <w:p>
            <w:pPr>
              <w:numPr>
                <w:ilvl w:val="0"/>
                <w:numId w:val="44"/>
              </w:numPr>
              <w:snapToGrid w:val="false"/>
              <w:spacing w:before="200" w:after="0" w:line="216" w:lineRule="auto"/>
              <w:ind w:hangingChars="160"/>
              <w:jc w:val="left"/>
              <w:rPr>
                <w:rFonts w:ascii="微软雅黑" w:hAnsi="微软雅黑" w:eastAsia="微软雅黑"/>
                <w:color w:val="333333"/>
                <w:sz w:val="21"/>
                <w:szCs w:val="21"/>
              </w:rPr>
            </w:pPr>
            <w:r>
              <w:rPr>
                <w:rFonts w:hint="eastAsia"/>
              </w:rPr>
            </w:r>
            <w:r>
              <w:rPr>
                <w:rFonts w:ascii="微软雅黑" w:hAnsi="微软雅黑" w:eastAsia="微软雅黑"/>
                <w:color w:val="333333"/>
                <w:sz w:val="22"/>
                <w:szCs w:val="22"/>
              </w:rPr>
              <w:t>自动保存</w:t>
            </w:r>
          </w:p>
        </w:tc>
      </w:tr>
    </w:tbl>
    <w:p>
      <w:pPr>
        <w:snapToGrid w:val="false"/>
        <w:spacing w:before="200" w:after="0" w:line="216" w:lineRule="auto"/>
        <w:ind w:left="0"/>
        <w:jc w:val="left"/>
        <w:rPr>
          <w:rFonts w:ascii="微软雅黑" w:hAnsi="微软雅黑" w:eastAsia="微软雅黑"/>
          <w:color w:val="333333"/>
          <w:sz w:val="22"/>
          <w:szCs w:val="22"/>
        </w:rPr>
      </w:pPr>
      <w:r>
        <w:rPr>
          <w:rFonts w:ascii="微软雅黑" w:hAnsi="微软雅黑" w:eastAsia="微软雅黑"/>
          <w:color w:val="333333"/>
          <w:sz w:val="22"/>
          <w:szCs w:val="22"/>
        </w:rPr>
        <w:t>常用函数的整合，使用教程</w:t>
      </w:r>
    </w:p>
    <w:tbl>
      <w:tblPr>
        <w:tblStyle w:val="a7"/>
        <w:tblW w:w="0" w:type="auto"/>
        <w:tblInd w:w="0"/>
        <w:tblLayout w:type="fixed"/>
        <w:tblCellMar>
          <w:top w:w="120"/>
          <w:left w:w="60"/>
          <w:bottom w:w="120"/>
          <w:right w:w="60"/>
        </w:tblCellMar>
        <w:tblLook w:firstRow="1" w:lastRow="0" w:firstColumn="1" w:lastColumn="0" w:noHBand="0" w:noVBand="1" w:val="04A0"/>
      </w:tblPr>
      <w:tblGrid>
        <w:gridCol w:w="690"/>
        <w:gridCol w:w="1950"/>
        <w:gridCol w:w="3765"/>
        <w:gridCol w:w="2730"/>
      </w:tblGrid>
      <w:tr>
        <w:trPr>
          <w:trHeight w:val="480"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编号</w:t>
            </w:r>
          </w:p>
        </w:tc>
        <w:tc>
          <w:tcPr>
            <w:tcW w:w="195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模块名称</w:t>
            </w:r>
          </w:p>
        </w:tc>
        <w:tc>
          <w:tcPr>
            <w:tcW w:w="3765"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功能描述</w:t>
            </w:r>
          </w:p>
        </w:tc>
        <w:tc>
          <w:tcPr>
            <w:tcW w:w="273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操作方法（实现功能）</w:t>
            </w:r>
          </w:p>
        </w:tc>
      </w:tr>
      <w:tr>
        <w:trPr>
          <w:trHeight w:val="480"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w:t>
            </w:r>
          </w:p>
        </w:tc>
        <w:tc>
          <w:tcPr>
            <w:tcW w:w="195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整合函数</w:t>
            </w:r>
          </w:p>
        </w:tc>
        <w:tc>
          <w:tcPr>
            <w:tcW w:w="3765"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用户可以根据自身需求，将常用的函数整合上传，使用的时候参考vscode的自动补全功能，生成一个函数使用模板</w:t>
            </w:r>
          </w:p>
        </w:tc>
        <w:tc>
          <w:tcPr>
            <w:tcW w:w="2730" w:type="dxa"/>
            <w:tcBorders>
              <w:top w:val="single" w:color="000000" w:sz="8" w:space="0"/>
              <w:left w:val="single" w:color="000000" w:sz="8" w:space="0"/>
              <w:bottom w:val="single" w:color="000000" w:sz="8" w:space="0"/>
              <w:right w:val="single" w:color="000000" w:sz="8" w:space="0"/>
            </w:tcBorders>
            <w:vAlign w:val="center"/>
          </w:tcPr>
          <w:p>
            <w:pPr>
              <w:numPr>
                <w:ilvl w:val="0"/>
                <w:numId w:val="43"/>
              </w:numPr>
              <w:snapToGrid w:val="false"/>
              <w:spacing w:before="200" w:after="0" w:line="216" w:lineRule="auto"/>
              <w:ind w:hangingChars="160"/>
              <w:jc w:val="left"/>
              <w:rPr>
                <w:rFonts w:ascii="微软雅黑" w:hAnsi="微软雅黑" w:eastAsia="微软雅黑"/>
                <w:color w:val="333333"/>
                <w:sz w:val="21"/>
                <w:szCs w:val="21"/>
              </w:rPr>
            </w:pPr>
            <w:r>
              <w:rPr>
                <w:rFonts w:hint="eastAsia"/>
              </w:rPr>
            </w:r>
            <w:r>
              <w:rPr>
                <w:rFonts w:ascii="微软雅黑" w:hAnsi="微软雅黑" w:eastAsia="微软雅黑"/>
                <w:color w:val="333333"/>
                <w:sz w:val="22"/>
                <w:szCs w:val="22"/>
              </w:rPr>
              <w:t>系统自带一部分常用函数</w:t>
            </w:r>
          </w:p>
          <w:p>
            <w:pPr>
              <w:numPr>
                <w:ilvl w:val="0"/>
                <w:numId w:val="43"/>
              </w:numPr>
              <w:snapToGrid w:val="false"/>
              <w:spacing w:before="200" w:after="0" w:line="216" w:lineRule="auto"/>
              <w:ind w:hangingChars="160"/>
              <w:jc w:val="left"/>
              <w:rPr>
                <w:rFonts w:ascii="微软雅黑" w:hAnsi="微软雅黑" w:eastAsia="微软雅黑"/>
                <w:color w:val="333333"/>
                <w:sz w:val="21"/>
                <w:szCs w:val="21"/>
              </w:rPr>
            </w:pPr>
            <w:r>
              <w:rPr>
                <w:rFonts w:hint="eastAsia"/>
              </w:rPr>
            </w:r>
            <w:r>
              <w:rPr>
                <w:rFonts w:ascii="微软雅黑" w:hAnsi="微软雅黑" w:eastAsia="微软雅黑"/>
                <w:color w:val="333333"/>
                <w:sz w:val="22"/>
                <w:szCs w:val="22"/>
              </w:rPr>
              <w:t>用户上传常用函数</w:t>
            </w:r>
          </w:p>
          <w:p>
            <w:pPr>
              <w:numPr>
                <w:ilvl w:val="0"/>
                <w:numId w:val="43"/>
              </w:numPr>
              <w:snapToGrid w:val="false"/>
              <w:spacing w:before="200" w:after="0" w:line="216" w:lineRule="auto"/>
              <w:ind w:hangingChars="160"/>
              <w:jc w:val="left"/>
              <w:rPr>
                <w:rFonts w:ascii="微软雅黑" w:hAnsi="微软雅黑" w:eastAsia="微软雅黑"/>
                <w:color w:val="333333"/>
                <w:sz w:val="21"/>
                <w:szCs w:val="21"/>
              </w:rPr>
            </w:pPr>
            <w:r>
              <w:rPr>
                <w:rFonts w:hint="eastAsia"/>
              </w:rPr>
            </w:r>
            <w:r>
              <w:rPr>
                <w:rFonts w:ascii="微软雅黑" w:hAnsi="微软雅黑" w:eastAsia="微软雅黑"/>
                <w:color w:val="333333"/>
                <w:sz w:val="22"/>
                <w:szCs w:val="22"/>
              </w:rPr>
              <w:t>调用函数时生成模板</w:t>
            </w:r>
          </w:p>
        </w:tc>
      </w:tr>
      <w:tr>
        <w:trPr>
          <w:trHeight w:val="480"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2</w:t>
            </w:r>
          </w:p>
        </w:tc>
        <w:tc>
          <w:tcPr>
            <w:tcW w:w="195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使用教程</w:t>
            </w:r>
          </w:p>
        </w:tc>
        <w:tc>
          <w:tcPr>
            <w:tcW w:w="3765"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对于部分复杂的函数，用户可以自行制作函数的教程，在调用函数时可以参考</w:t>
            </w:r>
          </w:p>
        </w:tc>
        <w:tc>
          <w:tcPr>
            <w:tcW w:w="2730" w:type="dxa"/>
            <w:tcBorders>
              <w:top w:val="single" w:color="000000" w:sz="8" w:space="0"/>
              <w:left w:val="single" w:color="000000" w:sz="8" w:space="0"/>
              <w:bottom w:val="single" w:color="000000" w:sz="8" w:space="0"/>
              <w:right w:val="single" w:color="000000" w:sz="8" w:space="0"/>
            </w:tcBorders>
            <w:vAlign w:val="center"/>
          </w:tcPr>
          <w:p>
            <w:pPr>
              <w:numPr>
                <w:ilvl w:val="0"/>
                <w:numId w:val="42"/>
              </w:numPr>
              <w:snapToGrid w:val="false"/>
              <w:spacing w:before="200" w:after="0" w:line="216" w:lineRule="auto"/>
              <w:ind w:hangingChars="160"/>
              <w:jc w:val="left"/>
              <w:rPr>
                <w:rFonts w:ascii="微软雅黑" w:hAnsi="微软雅黑" w:eastAsia="微软雅黑"/>
                <w:color w:val="333333"/>
                <w:sz w:val="21"/>
                <w:szCs w:val="21"/>
              </w:rPr>
            </w:pPr>
            <w:r>
              <w:rPr>
                <w:rFonts w:hint="eastAsia"/>
              </w:rPr>
            </w:r>
            <w:r>
              <w:rPr>
                <w:rFonts w:ascii="微软雅黑" w:hAnsi="微软雅黑" w:eastAsia="微软雅黑"/>
                <w:color w:val="333333"/>
                <w:sz w:val="22"/>
                <w:szCs w:val="22"/>
              </w:rPr>
              <w:t>用户上传教程</w:t>
            </w:r>
          </w:p>
          <w:p>
            <w:pPr>
              <w:numPr>
                <w:ilvl w:val="0"/>
                <w:numId w:val="42"/>
              </w:numPr>
              <w:snapToGrid w:val="false"/>
              <w:spacing w:before="200" w:after="0" w:line="216" w:lineRule="auto"/>
              <w:ind w:hangingChars="160"/>
              <w:jc w:val="left"/>
              <w:rPr>
                <w:rFonts w:ascii="微软雅黑" w:hAnsi="微软雅黑" w:eastAsia="微软雅黑"/>
                <w:color w:val="333333"/>
                <w:sz w:val="21"/>
                <w:szCs w:val="21"/>
              </w:rPr>
            </w:pPr>
            <w:r>
              <w:rPr>
                <w:rFonts w:hint="eastAsia"/>
              </w:rPr>
            </w:r>
            <w:r>
              <w:rPr>
                <w:rFonts w:ascii="微软雅黑" w:hAnsi="微软雅黑" w:eastAsia="微软雅黑"/>
                <w:color w:val="333333"/>
                <w:sz w:val="22"/>
                <w:szCs w:val="22"/>
              </w:rPr>
              <w:t>使用函数时弹出教程</w:t>
            </w:r>
          </w:p>
        </w:tc>
      </w:tr>
    </w:tbl>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文件的检索</w:t>
      </w:r>
    </w:p>
    <w:tbl>
      <w:tblPr>
        <w:tblStyle w:val="a7"/>
        <w:tblW w:w="0" w:type="auto"/>
        <w:tblInd w:w="0"/>
        <w:tblLayout w:type="fixed"/>
        <w:tblCellMar>
          <w:top w:w="120"/>
          <w:left w:w="60"/>
          <w:bottom w:w="120"/>
          <w:right w:w="60"/>
        </w:tblCellMar>
        <w:tblLook w:firstRow="1" w:lastRow="0" w:firstColumn="1" w:lastColumn="0" w:noHBand="0" w:noVBand="1" w:val="04A0"/>
      </w:tblPr>
      <w:tblGrid>
        <w:gridCol w:w="705"/>
        <w:gridCol w:w="1950"/>
        <w:gridCol w:w="3765"/>
        <w:gridCol w:w="2730"/>
      </w:tblGrid>
      <w:tr>
        <w:trPr>
          <w:trHeight w:val="480" w:hRule="atLeast"/>
        </w:trPr>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编号</w:t>
            </w:r>
          </w:p>
        </w:tc>
        <w:tc>
          <w:tcPr>
            <w:tcW w:w="195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模块名称</w:t>
            </w:r>
          </w:p>
        </w:tc>
        <w:tc>
          <w:tcPr>
            <w:tcW w:w="3765"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功能描述</w:t>
            </w:r>
          </w:p>
        </w:tc>
        <w:tc>
          <w:tcPr>
            <w:tcW w:w="273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操作方法（实现功能）</w:t>
            </w:r>
          </w:p>
        </w:tc>
      </w:tr>
      <w:tr>
        <w:trPr>
          <w:trHeight w:val="480" w:hRule="atLeast"/>
        </w:trPr>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w:t>
            </w:r>
          </w:p>
        </w:tc>
        <w:tc>
          <w:tcPr>
            <w:tcW w:w="195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文件搜索</w:t>
            </w:r>
          </w:p>
        </w:tc>
        <w:tc>
          <w:tcPr>
            <w:tcW w:w="3765"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用户可以通过搜索框进行搜索，用于查找团队项目中的某一个文件</w:t>
            </w:r>
          </w:p>
        </w:tc>
        <w:tc>
          <w:tcPr>
            <w:tcW w:w="273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使用搜索框搜索</w:t>
            </w:r>
          </w:p>
        </w:tc>
      </w:tr>
    </w:tbl>
    <w:p>
      <w:pPr>
        <w:snapToGrid w:val="false"/>
        <w:spacing w:before="200" w:after="0" w:line="216" w:lineRule="auto"/>
        <w:ind w:left="0"/>
        <w:jc w:val="left"/>
        <w:rPr>
          <w:rFonts w:ascii="微软雅黑" w:hAnsi="微软雅黑" w:eastAsia="微软雅黑"/>
          <w:color w:val="333333"/>
          <w:sz w:val="22"/>
          <w:szCs w:val="22"/>
        </w:rPr>
      </w:pPr>
      <w:r>
        <w:rPr>
          <w:rFonts w:ascii="微软雅黑" w:hAnsi="微软雅黑" w:eastAsia="微软雅黑"/>
          <w:color w:val="333333"/>
          <w:sz w:val="22"/>
          <w:szCs w:val="22"/>
        </w:rPr>
        <w:t>项目的管理</w:t>
      </w:r>
    </w:p>
    <w:tbl>
      <w:tblPr>
        <w:tblStyle w:val="a7"/>
        <w:tblW w:w="0" w:type="auto"/>
        <w:tblInd w:w="0"/>
        <w:tblLayout w:type="fixed"/>
        <w:tblCellMar>
          <w:top w:w="120"/>
          <w:left w:w="60"/>
          <w:bottom w:w="120"/>
          <w:right w:w="60"/>
        </w:tblCellMar>
        <w:tblLook w:firstRow="1" w:lastRow="0" w:firstColumn="1" w:lastColumn="0" w:noHBand="0" w:noVBand="1" w:val="04A0"/>
      </w:tblPr>
      <w:tblGrid>
        <w:gridCol w:w="705"/>
        <w:gridCol w:w="1950"/>
        <w:gridCol w:w="3765"/>
        <w:gridCol w:w="2730"/>
      </w:tblGrid>
      <w:tr>
        <w:trPr>
          <w:trHeight w:val="480" w:hRule="atLeast"/>
        </w:trPr>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编号</w:t>
            </w:r>
          </w:p>
        </w:tc>
        <w:tc>
          <w:tcPr>
            <w:tcW w:w="195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模块名称</w:t>
            </w:r>
          </w:p>
        </w:tc>
        <w:tc>
          <w:tcPr>
            <w:tcW w:w="3765"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功能描述</w:t>
            </w:r>
          </w:p>
        </w:tc>
        <w:tc>
          <w:tcPr>
            <w:tcW w:w="273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操作方法（实现功能）</w:t>
            </w:r>
          </w:p>
        </w:tc>
      </w:tr>
      <w:tr>
        <w:trPr>
          <w:trHeight w:val="480" w:hRule="atLeast"/>
        </w:trPr>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w:t>
            </w:r>
          </w:p>
        </w:tc>
        <w:tc>
          <w:tcPr>
            <w:tcW w:w="195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leftChars="0"/>
              <w:jc w:val="left"/>
              <w:rPr>
                <w:rFonts w:ascii="微软雅黑" w:hAnsi="微软雅黑" w:eastAsia="微软雅黑"/>
                <w:color w:val="333333"/>
                <w:sz w:val="21"/>
                <w:szCs w:val="21"/>
              </w:rPr>
            </w:pPr>
            <w:r>
              <w:rPr>
                <w:rFonts w:ascii="微软雅黑" w:hAnsi="微软雅黑" w:eastAsia="微软雅黑"/>
                <w:color w:val="333333"/>
                <w:sz w:val="22"/>
                <w:szCs w:val="22"/>
              </w:rPr>
              <w:t>权限管理</w:t>
            </w:r>
          </w:p>
        </w:tc>
        <w:tc>
          <w:tcPr>
            <w:tcW w:w="3765"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项目创建者拥有最高权限，可以改变团队中其他成员的权限。权限设置为：1.只能观看 2.可以编辑修改 3.可以改变其他成员权限</w:t>
            </w:r>
          </w:p>
        </w:tc>
        <w:tc>
          <w:tcPr>
            <w:tcW w:w="273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待补充</w:t>
            </w:r>
          </w:p>
        </w:tc>
      </w:tr>
      <w:tr>
        <w:trPr>
          <w:trHeight w:val="480" w:hRule="atLeast"/>
        </w:trPr>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 xml:space="preserve">2 </w:t>
            </w:r>
          </w:p>
        </w:tc>
        <w:tc>
          <w:tcPr>
            <w:tcW w:w="195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left="0"/>
              <w:jc w:val="left"/>
              <w:rPr>
                <w:rFonts w:ascii="微软雅黑" w:hAnsi="微软雅黑" w:eastAsia="微软雅黑"/>
                <w:color w:val="333333"/>
                <w:sz w:val="21"/>
                <w:szCs w:val="21"/>
              </w:rPr>
            </w:pPr>
            <w:r>
              <w:rPr>
                <w:rFonts w:ascii="微软雅黑" w:hAnsi="微软雅黑" w:eastAsia="微软雅黑"/>
                <w:color w:val="333333"/>
                <w:sz w:val="22"/>
                <w:szCs w:val="22"/>
              </w:rPr>
              <w:t>日程编写</w:t>
            </w:r>
          </w:p>
        </w:tc>
        <w:tc>
          <w:tcPr>
            <w:tcW w:w="376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Helvetica Neue" w:hAnsi="Helvetica Neue" w:eastAsia="Helvetica Neue"/>
                <w:color w:val="333333"/>
                <w:sz w:val="22"/>
                <w:szCs w:val="22"/>
              </w:rPr>
              <w:t>具有专门的模板进行日程的编写，小组成员可以看到整个团队里的人员日程，包括开会请假等相关事务。同时会设置一个机器人来提醒日程的安排。</w:t>
            </w:r>
          </w:p>
        </w:tc>
        <w:tc>
          <w:tcPr>
            <w:tcW w:w="2730" w:type="dxa"/>
            <w:tcBorders>
              <w:top w:val="single" w:color="000000" w:sz="8" w:space="0"/>
              <w:left w:val="single" w:color="000000" w:sz="8" w:space="0"/>
              <w:bottom w:val="single" w:color="000000" w:sz="8" w:space="0"/>
              <w:right w:val="single" w:color="000000" w:sz="8" w:space="0"/>
            </w:tcBorders>
            <w:vAlign w:val="center"/>
          </w:tcPr>
          <w:p>
            <w:pPr>
              <w:numPr>
                <w:ilvl w:val="0"/>
                <w:numId w:val="41"/>
              </w:numPr>
              <w:snapToGrid w:val="false"/>
              <w:spacing w:before="200" w:after="0" w:line="216" w:lineRule="auto"/>
              <w:ind w:hangingChars="160"/>
              <w:jc w:val="left"/>
              <w:rPr>
                <w:rFonts w:ascii="微软雅黑" w:hAnsi="微软雅黑" w:eastAsia="微软雅黑"/>
                <w:color w:val="333333"/>
                <w:sz w:val="21"/>
                <w:szCs w:val="21"/>
              </w:rPr>
            </w:pPr>
            <w:r>
              <w:rPr>
                <w:rFonts w:hint="eastAsia"/>
              </w:rPr>
            </w:r>
            <w:r>
              <w:rPr>
                <w:rFonts w:ascii="微软雅黑" w:hAnsi="微软雅黑" w:eastAsia="微软雅黑"/>
                <w:color w:val="333333"/>
                <w:sz w:val="22"/>
                <w:szCs w:val="22"/>
              </w:rPr>
              <w:t>提供模板</w:t>
            </w:r>
          </w:p>
          <w:p>
            <w:pPr>
              <w:numPr>
                <w:ilvl w:val="0"/>
                <w:numId w:val="41"/>
              </w:numPr>
              <w:snapToGrid w:val="false"/>
              <w:spacing w:before="200" w:after="0" w:line="216" w:lineRule="auto"/>
              <w:ind w:hangingChars="160"/>
              <w:jc w:val="left"/>
              <w:rPr>
                <w:rFonts w:ascii="微软雅黑" w:hAnsi="微软雅黑" w:eastAsia="微软雅黑"/>
                <w:color w:val="333333"/>
                <w:sz w:val="21"/>
                <w:szCs w:val="21"/>
              </w:rPr>
            </w:pPr>
            <w:r>
              <w:rPr>
                <w:rFonts w:hint="eastAsia"/>
              </w:rPr>
            </w:r>
            <w:r>
              <w:rPr>
                <w:rFonts w:ascii="微软雅黑" w:hAnsi="微软雅黑" w:eastAsia="微软雅黑"/>
                <w:color w:val="333333"/>
                <w:sz w:val="22"/>
                <w:szCs w:val="22"/>
              </w:rPr>
              <w:t>提供一个安排提醒的机器人</w:t>
            </w:r>
          </w:p>
        </w:tc>
      </w:tr>
      <w:tr>
        <w:trPr>
          <w:trHeight w:val="480" w:hRule="atLeast"/>
        </w:trPr>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3</w:t>
            </w:r>
          </w:p>
        </w:tc>
        <w:tc>
          <w:tcPr>
            <w:tcW w:w="195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left="0"/>
              <w:jc w:val="left"/>
              <w:rPr>
                <w:rFonts w:ascii="微软雅黑" w:hAnsi="微软雅黑" w:eastAsia="微软雅黑"/>
                <w:color w:val="333333"/>
                <w:sz w:val="21"/>
                <w:szCs w:val="21"/>
              </w:rPr>
            </w:pPr>
            <w:r>
              <w:rPr>
                <w:rFonts w:ascii="微软雅黑" w:hAnsi="微软雅黑" w:eastAsia="微软雅黑"/>
                <w:color w:val="333333"/>
                <w:sz w:val="22"/>
                <w:szCs w:val="22"/>
              </w:rPr>
              <w:t>组织管理系统</w:t>
            </w:r>
          </w:p>
        </w:tc>
        <w:tc>
          <w:tcPr>
            <w:tcW w:w="3765"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Helvetica Neue" w:hAnsi="Helvetica Neue" w:eastAsia="Helvetica Neue"/>
                <w:color w:val="333333"/>
                <w:sz w:val="21"/>
                <w:szCs w:val="21"/>
              </w:rPr>
            </w:pPr>
            <w:r>
              <w:rPr>
                <w:rFonts w:ascii="Helvetica Neue" w:hAnsi="Helvetica Neue" w:eastAsia="Helvetica Neue"/>
                <w:color w:val="333333"/>
                <w:sz w:val="22"/>
                <w:szCs w:val="22"/>
              </w:rPr>
              <w:t>每个团队成员都可以给自己定目标，自己的目标对齐总目标，用户可以根据自己的需求，定义需要的目标。值得一提的是，目标制定是完全透明的。</w:t>
            </w:r>
          </w:p>
        </w:tc>
        <w:tc>
          <w:tcPr>
            <w:tcW w:w="2730" w:type="dxa"/>
            <w:tcBorders>
              <w:top w:val="single" w:color="000000" w:sz="8" w:space="0"/>
              <w:left w:val="single" w:color="000000" w:sz="8" w:space="0"/>
              <w:bottom w:val="single" w:color="000000" w:sz="8" w:space="0"/>
              <w:right w:val="single" w:color="000000" w:sz="8" w:space="0"/>
            </w:tcBorders>
            <w:vAlign w:val="center"/>
          </w:tcPr>
          <w:p>
            <w:pPr>
              <w:numPr>
                <w:ilvl w:val="0"/>
                <w:numId w:val="40"/>
              </w:numPr>
              <w:snapToGrid w:val="false"/>
              <w:spacing w:before="200" w:after="0" w:line="216" w:lineRule="auto"/>
              <w:ind w:hangingChars="160"/>
              <w:jc w:val="left"/>
              <w:rPr>
                <w:rFonts w:ascii="微软雅黑" w:hAnsi="微软雅黑" w:eastAsia="微软雅黑"/>
                <w:color w:val="333333"/>
                <w:sz w:val="21"/>
                <w:szCs w:val="21"/>
              </w:rPr>
            </w:pPr>
            <w:r>
              <w:rPr>
                <w:rFonts w:hint="eastAsia"/>
              </w:rPr>
            </w:r>
            <w:r>
              <w:rPr>
                <w:rFonts w:ascii="微软雅黑" w:hAnsi="微软雅黑" w:eastAsia="微软雅黑"/>
                <w:color w:val="333333"/>
                <w:sz w:val="22"/>
                <w:szCs w:val="22"/>
              </w:rPr>
              <w:t>提供目标模板</w:t>
            </w:r>
          </w:p>
          <w:p>
            <w:pPr>
              <w:numPr>
                <w:ilvl w:val="0"/>
                <w:numId w:val="40"/>
              </w:numPr>
              <w:snapToGrid w:val="false"/>
              <w:spacing w:before="200" w:after="0" w:line="216" w:lineRule="auto"/>
              <w:ind w:hangingChars="160"/>
              <w:jc w:val="left"/>
              <w:rPr>
                <w:rFonts w:ascii="微软雅黑" w:hAnsi="微软雅黑" w:eastAsia="微软雅黑"/>
                <w:color w:val="333333"/>
                <w:sz w:val="21"/>
                <w:szCs w:val="21"/>
              </w:rPr>
            </w:pPr>
            <w:r>
              <w:rPr>
                <w:rFonts w:hint="eastAsia"/>
              </w:rPr>
            </w:r>
            <w:r>
              <w:rPr>
                <w:rFonts w:ascii="微软雅黑" w:hAnsi="微软雅黑" w:eastAsia="微软雅黑"/>
                <w:color w:val="333333"/>
                <w:sz w:val="22"/>
                <w:szCs w:val="22"/>
              </w:rPr>
              <w:t>目标可视化</w:t>
            </w:r>
          </w:p>
        </w:tc>
      </w:tr>
    </w:tbl>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r>
        <w:rPr>
          <w:rFonts w:ascii="微软雅黑" w:hAnsi="微软雅黑" w:eastAsia="微软雅黑"/>
          <w:color w:val="333333"/>
          <w:sz w:val="22"/>
          <w:szCs w:val="22"/>
        </w:rPr>
        <w:t>后端的实现</w:t>
      </w:r>
    </w:p>
    <w:tbl>
      <w:tblPr>
        <w:tblStyle w:val="a7"/>
        <w:tblW w:w="0" w:type="auto"/>
        <w:tblInd w:w="0"/>
        <w:tblLayout w:type="fixed"/>
        <w:tblCellMar>
          <w:top w:w="120"/>
          <w:left w:w="60"/>
          <w:bottom w:w="120"/>
          <w:right w:w="60"/>
        </w:tblCellMar>
        <w:tblLook w:firstRow="1" w:lastRow="0" w:firstColumn="1" w:lastColumn="0" w:noHBand="0" w:noVBand="1" w:val="04A0"/>
      </w:tblPr>
      <w:tblGrid>
        <w:gridCol w:w="705"/>
        <w:gridCol w:w="1950"/>
        <w:gridCol w:w="3765"/>
        <w:gridCol w:w="2730"/>
      </w:tblGrid>
      <w:tr>
        <w:trPr>
          <w:trHeight w:val="480" w:hRule="atLeast"/>
        </w:trPr>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编号</w:t>
            </w:r>
          </w:p>
        </w:tc>
        <w:tc>
          <w:tcPr>
            <w:tcW w:w="195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模块名称</w:t>
            </w:r>
          </w:p>
        </w:tc>
        <w:tc>
          <w:tcPr>
            <w:tcW w:w="3765"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功能描述</w:t>
            </w:r>
          </w:p>
        </w:tc>
        <w:tc>
          <w:tcPr>
            <w:tcW w:w="273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操作方法（实现功能）</w:t>
            </w:r>
          </w:p>
        </w:tc>
      </w:tr>
      <w:tr>
        <w:trPr>
          <w:trHeight w:val="480" w:hRule="atLeast"/>
        </w:trPr>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w:t>
            </w:r>
          </w:p>
        </w:tc>
        <w:tc>
          <w:tcPr>
            <w:tcW w:w="195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leftChars="0"/>
              <w:jc w:val="left"/>
              <w:rPr>
                <w:rFonts w:ascii="微软雅黑" w:hAnsi="微软雅黑" w:eastAsia="微软雅黑"/>
                <w:color w:val="333333"/>
                <w:sz w:val="21"/>
                <w:szCs w:val="21"/>
              </w:rPr>
            </w:pPr>
            <w:r>
              <w:rPr>
                <w:rFonts w:ascii="微软雅黑" w:hAnsi="微软雅黑" w:eastAsia="微软雅黑"/>
                <w:color w:val="333333"/>
                <w:sz w:val="22"/>
                <w:szCs w:val="22"/>
              </w:rPr>
              <w:t>存储用户信息的数据库</w:t>
            </w:r>
          </w:p>
        </w:tc>
        <w:tc>
          <w:tcPr>
            <w:tcW w:w="3765"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后端具有一个数据库，用于存储用户创建的项目，文件以及收集的教程的信息</w:t>
            </w:r>
          </w:p>
        </w:tc>
        <w:tc>
          <w:tcPr>
            <w:tcW w:w="2730" w:type="dxa"/>
            <w:tcBorders>
              <w:top w:val="single" w:color="000000" w:sz="8" w:space="0"/>
              <w:left w:val="single" w:color="000000" w:sz="8" w:space="0"/>
              <w:bottom w:val="single" w:color="000000" w:sz="8" w:space="0"/>
              <w:right w:val="single" w:color="000000" w:sz="8" w:space="0"/>
            </w:tcBorders>
            <w:vAlign w:val="center"/>
          </w:tcPr>
          <w:p>
            <w:pPr>
              <w:numPr>
                <w:ilvl w:val="0"/>
                <w:numId w:val="39"/>
              </w:numPr>
              <w:snapToGrid w:val="false"/>
              <w:spacing w:before="200" w:after="0" w:line="216" w:lineRule="auto"/>
              <w:ind w:hangingChars="160"/>
              <w:jc w:val="left"/>
              <w:rPr>
                <w:rFonts w:ascii="微软雅黑" w:hAnsi="微软雅黑" w:eastAsia="微软雅黑"/>
                <w:color w:val="333333"/>
                <w:sz w:val="21"/>
                <w:szCs w:val="21"/>
              </w:rPr>
            </w:pPr>
            <w:r>
              <w:rPr>
                <w:rFonts w:hint="eastAsia"/>
              </w:rPr>
            </w:r>
            <w:r>
              <w:rPr>
                <w:rFonts w:ascii="微软雅黑" w:hAnsi="微软雅黑" w:eastAsia="微软雅黑"/>
                <w:color w:val="333333"/>
                <w:sz w:val="22"/>
                <w:szCs w:val="22"/>
              </w:rPr>
              <w:t>创建一个管理信息的应用数据库</w:t>
            </w:r>
          </w:p>
        </w:tc>
      </w:tr>
      <w:tr>
        <w:trPr>
          <w:trHeight w:val="480" w:hRule="atLeast"/>
        </w:trPr>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 xml:space="preserve">2 </w:t>
            </w:r>
          </w:p>
        </w:tc>
        <w:tc>
          <w:tcPr>
            <w:tcW w:w="195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left="0"/>
              <w:jc w:val="left"/>
              <w:rPr>
                <w:rFonts w:ascii="微软雅黑" w:hAnsi="微软雅黑" w:eastAsia="微软雅黑"/>
                <w:color w:val="333333"/>
                <w:sz w:val="21"/>
                <w:szCs w:val="21"/>
              </w:rPr>
            </w:pPr>
            <w:r>
              <w:rPr>
                <w:rFonts w:ascii="微软雅黑" w:hAnsi="微软雅黑" w:eastAsia="微软雅黑"/>
                <w:color w:val="333333"/>
                <w:sz w:val="22"/>
                <w:szCs w:val="22"/>
              </w:rPr>
              <w:t>管理员界面</w:t>
            </w:r>
          </w:p>
        </w:tc>
        <w:tc>
          <w:tcPr>
            <w:tcW w:w="376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安排一个管理员页面，可以删除用户上传的违法违规文件</w:t>
            </w:r>
          </w:p>
        </w:tc>
        <w:tc>
          <w:tcPr>
            <w:tcW w:w="2730" w:type="dxa"/>
            <w:tcBorders>
              <w:top w:val="single" w:color="000000" w:sz="8" w:space="0"/>
              <w:left w:val="single" w:color="000000" w:sz="8" w:space="0"/>
              <w:bottom w:val="single" w:color="000000" w:sz="8" w:space="0"/>
              <w:right w:val="single" w:color="000000" w:sz="8" w:space="0"/>
            </w:tcBorders>
            <w:vAlign w:val="center"/>
          </w:tcPr>
          <w:p>
            <w:pPr>
              <w:numPr>
                <w:ilvl w:val="0"/>
                <w:numId w:val="38"/>
              </w:numPr>
              <w:snapToGrid w:val="false"/>
              <w:spacing w:before="200" w:after="0" w:line="216" w:lineRule="auto"/>
              <w:ind w:hangingChars="160"/>
              <w:jc w:val="left"/>
              <w:rPr>
                <w:rFonts w:ascii="微软雅黑" w:hAnsi="微软雅黑" w:eastAsia="微软雅黑"/>
                <w:color w:val="333333"/>
                <w:sz w:val="21"/>
                <w:szCs w:val="21"/>
              </w:rPr>
            </w:pPr>
            <w:r>
              <w:rPr>
                <w:rFonts w:hint="eastAsia"/>
              </w:rPr>
            </w:r>
            <w:r>
              <w:rPr>
                <w:rFonts w:ascii="微软雅黑" w:hAnsi="微软雅黑" w:eastAsia="微软雅黑"/>
                <w:color w:val="333333"/>
                <w:sz w:val="22"/>
                <w:szCs w:val="22"/>
              </w:rPr>
              <w:t>创建一个管理员登录路口</w:t>
            </w:r>
          </w:p>
          <w:p>
            <w:pPr>
              <w:numPr>
                <w:ilvl w:val="0"/>
                <w:numId w:val="38"/>
              </w:numPr>
              <w:snapToGrid w:val="false"/>
              <w:spacing w:before="200" w:after="0" w:line="216" w:lineRule="auto"/>
              <w:ind w:hangingChars="160"/>
              <w:jc w:val="left"/>
              <w:rPr>
                <w:rFonts w:ascii="微软雅黑" w:hAnsi="微软雅黑" w:eastAsia="微软雅黑"/>
                <w:color w:val="333333"/>
                <w:sz w:val="21"/>
                <w:szCs w:val="21"/>
              </w:rPr>
            </w:pPr>
            <w:r>
              <w:rPr>
                <w:rFonts w:hint="eastAsia"/>
              </w:rPr>
            </w:r>
            <w:r>
              <w:rPr>
                <w:rFonts w:ascii="微软雅黑" w:hAnsi="微软雅黑" w:eastAsia="微软雅黑"/>
                <w:color w:val="333333"/>
                <w:sz w:val="22"/>
                <w:szCs w:val="22"/>
              </w:rPr>
              <w:t>赋予管理员最高权限</w:t>
            </w:r>
          </w:p>
          <w:p>
            <w:pPr>
              <w:numPr>
                <w:ilvl w:val="0"/>
                <w:numId w:val="38"/>
              </w:numPr>
              <w:snapToGrid w:val="false"/>
              <w:spacing w:before="200" w:after="0" w:line="216" w:lineRule="auto"/>
              <w:ind w:hangingChars="160"/>
              <w:jc w:val="left"/>
              <w:rPr>
                <w:rFonts w:ascii="微软雅黑" w:hAnsi="微软雅黑" w:eastAsia="微软雅黑"/>
                <w:color w:val="333333"/>
                <w:sz w:val="21"/>
                <w:szCs w:val="21"/>
              </w:rPr>
            </w:pPr>
            <w:r>
              <w:rPr>
                <w:rFonts w:hint="eastAsia"/>
              </w:rPr>
            </w:r>
            <w:r>
              <w:rPr>
                <w:rFonts w:ascii="微软雅黑" w:hAnsi="微软雅黑" w:eastAsia="微软雅黑"/>
                <w:color w:val="333333"/>
                <w:sz w:val="22"/>
                <w:szCs w:val="22"/>
              </w:rPr>
              <w:t>管理员可以查看加密的项目</w:t>
            </w:r>
          </w:p>
        </w:tc>
      </w:tr>
      <w:tr>
        <w:trPr>
          <w:trHeight w:val="480" w:hRule="atLeast"/>
        </w:trPr>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3</w:t>
            </w:r>
          </w:p>
        </w:tc>
        <w:tc>
          <w:tcPr>
            <w:tcW w:w="195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left="0"/>
              <w:jc w:val="left"/>
              <w:rPr>
                <w:rFonts w:ascii="微软雅黑" w:hAnsi="微软雅黑" w:eastAsia="微软雅黑"/>
                <w:color w:val="333333"/>
                <w:sz w:val="21"/>
                <w:szCs w:val="21"/>
              </w:rPr>
            </w:pPr>
            <w:r>
              <w:rPr>
                <w:rFonts w:ascii="微软雅黑" w:hAnsi="微软雅黑" w:eastAsia="微软雅黑"/>
                <w:color w:val="333333"/>
                <w:sz w:val="22"/>
                <w:szCs w:val="22"/>
              </w:rPr>
              <w:t>接口定义</w:t>
            </w:r>
          </w:p>
        </w:tc>
        <w:tc>
          <w:tcPr>
            <w:tcW w:w="3765"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jc w:val="left"/>
              <w:rPr>
                <w:rFonts w:ascii="Helvetica Neue" w:hAnsi="Helvetica Neue" w:eastAsia="Helvetica Neue"/>
                <w:color w:val="333333"/>
                <w:sz w:val="21"/>
                <w:szCs w:val="21"/>
              </w:rPr>
            </w:pPr>
            <w:r>
              <w:rPr>
                <w:rFonts w:ascii="Helvetica Neue" w:hAnsi="Helvetica Neue" w:eastAsia="Helvetica Neue"/>
                <w:color w:val="333333"/>
                <w:sz w:val="22"/>
                <w:szCs w:val="22"/>
              </w:rPr>
              <w:t>搭建给前端的接口Sever</w:t>
            </w:r>
          </w:p>
        </w:tc>
        <w:tc>
          <w:tcPr>
            <w:tcW w:w="2730" w:type="dxa"/>
            <w:tcBorders>
              <w:top w:val="single" w:color="000000" w:sz="8" w:space="0"/>
              <w:left w:val="single" w:color="000000" w:sz="8" w:space="0"/>
              <w:bottom w:val="single" w:color="000000" w:sz="8" w:space="0"/>
              <w:right w:val="single" w:color="000000" w:sz="8" w:space="0"/>
            </w:tcBorders>
            <w:vAlign w:val="center"/>
          </w:tcPr>
          <w:p>
            <w:pPr>
              <w:snapToGrid w:val="false"/>
              <w:spacing w:before="200" w:after="0" w:line="216" w:lineRule="auto"/>
              <w:ind w:leftChars="0"/>
              <w:jc w:val="left"/>
              <w:rPr>
                <w:rFonts w:ascii="微软雅黑" w:hAnsi="微软雅黑" w:eastAsia="微软雅黑"/>
                <w:color w:val="333333"/>
                <w:sz w:val="21"/>
                <w:szCs w:val="21"/>
              </w:rPr>
            </w:pPr>
            <w:r>
              <w:rPr>
                <w:rFonts w:ascii="微软雅黑" w:hAnsi="微软雅黑" w:eastAsia="微软雅黑"/>
                <w:color w:val="333333"/>
                <w:sz w:val="22"/>
                <w:szCs w:val="22"/>
              </w:rPr>
              <w:t>待补充</w:t>
            </w:r>
          </w:p>
        </w:tc>
      </w:tr>
    </w:tbl>
    <w:p>
      <w:pPr>
        <w:pStyle w:val="heading3"/>
        <w:snapToGrid w:val="false"/>
        <w:spacing w:lineRule="auto"/>
        <w:ind/>
        <w:rPr>
          <w:rFonts w:ascii="微软雅黑" w:hAnsi="微软雅黑" w:eastAsia="微软雅黑"/>
        </w:rPr>
      </w:pPr>
      <w:r>
        <w:rPr>
          <w:rFonts w:ascii="Open Sans" w:hAnsi="Open Sans" w:eastAsia="Open Sans"/>
          <w:b w:val="true"/>
          <w:bCs w:val="true"/>
          <w:color w:val="333333"/>
          <w:spacing w:val="0"/>
          <w:sz w:val="48"/>
          <w:szCs w:val="48"/>
        </w:rPr>
        <w:t>2.5 需求功能思维导图</w:t>
      </w:r>
    </w:p>
    <w:p>
      <w:pPr>
        <w:snapToGrid w:val="false"/>
        <w:spacing w:before="256" w:after="256" w:line="240" w:lineRule="auto"/>
        <w:ind w:left="0" w:right="0" w:firstLine="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760720" cy="3541942"/>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2"/>
                    <a:stretch>
                      <a:fillRect/>
                    </a:stretch>
                  </pic:blipFill>
                  <pic:spPr>
                    <a:xfrm>
                      <a:off x="0" y="0"/>
                      <a:ext cx="5760720" cy="3541942"/>
                    </a:xfrm>
                    <a:prstGeom prst="rect">
                      <a:avLst/>
                    </a:prstGeom>
                  </pic:spPr>
                </pic:pic>
              </a:graphicData>
            </a:graphic>
          </wp:inline>
        </w:drawing>
      </w:r>
    </w:p>
    <w:p>
      <w:pPr>
        <w:pStyle w:val="heading3"/>
        <w:snapToGrid w:val="false"/>
        <w:spacing w:lineRule="auto"/>
        <w:ind/>
        <w:jc w:val="left"/>
        <w:rPr>
          <w:rFonts w:ascii="微软雅黑" w:hAnsi="微软雅黑" w:eastAsia="微软雅黑"/>
          <w:sz w:val="48"/>
          <w:szCs w:val="48"/>
        </w:rPr>
      </w:pPr>
      <w:r>
        <w:rPr>
          <w:rFonts w:ascii="微软雅黑" w:hAnsi="微软雅黑" w:eastAsia="微软雅黑"/>
          <w:sz w:val="48"/>
          <w:szCs w:val="48"/>
        </w:rPr>
        <w:t>2.6 需求功能实现类图</w:t>
      </w:r>
    </w:p>
    <w:p>
      <w:pPr>
        <w:snapToGrid w:val="false"/>
        <w:spacing w:before="256" w:after="256" w:line="240" w:lineRule="auto"/>
        <w:ind w:left="0" w:right="0" w:firstLine="0"/>
        <w:jc w:val="left"/>
        <w:rPr>
          <w:rFonts w:ascii="Open Sans" w:hAnsi="Open Sans" w:eastAsia="Open Sans"/>
          <w:b w:val="true"/>
          <w:bCs w:val="true"/>
          <w:color w:val="333333"/>
          <w:spacing w:val="0"/>
          <w:sz w:val="48"/>
          <w:szCs w:val="48"/>
        </w:rPr>
      </w:pPr>
      <w:r>
        <w:rPr>
          <w:rFonts w:ascii="Open Sans" w:hAnsi="Open Sans" w:eastAsia="Open Sans"/>
          <w:b w:val="true"/>
          <w:bCs w:val="true"/>
          <w:color w:val="333333"/>
          <w:spacing w:val="0"/>
          <w:sz w:val="48"/>
          <w:szCs w:val="48"/>
        </w:rPr>
        <w:drawing>
          <wp:inline distT="0" distB="0" distL="0" distR="0">
            <wp:extent cx="5760720" cy="5143170"/>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3"/>
                    <a:stretch>
                      <a:fillRect/>
                    </a:stretch>
                  </pic:blipFill>
                  <pic:spPr>
                    <a:xfrm>
                      <a:off x="0" y="0"/>
                      <a:ext cx="5760720" cy="5143170"/>
                    </a:xfrm>
                    <a:prstGeom prst="rect">
                      <a:avLst/>
                    </a:prstGeom>
                  </pic:spPr>
                </pic:pic>
              </a:graphicData>
            </a:graphic>
          </wp:inline>
        </w:drawing>
      </w:r>
    </w:p>
    <w:p>
      <w:pPr>
        <w:snapToGrid w:val="false"/>
        <w:spacing w:before="256" w:after="256" w:line="240" w:lineRule="auto"/>
        <w:ind w:left="0" w:right="0"/>
        <w:jc w:val="center"/>
        <w:rPr>
          <w:rFonts w:ascii="Open Sans" w:hAnsi="Open Sans" w:eastAsia="Open Sans"/>
          <w:color w:val="333333"/>
          <w:sz w:val="28"/>
          <w:szCs w:val="28"/>
        </w:rPr>
      </w:pPr>
      <w:r>
        <w:rPr>
          <w:rFonts w:ascii="Open Sans" w:hAnsi="Open Sans" w:eastAsia="Open Sans"/>
          <w:color w:val="333333"/>
          <w:sz w:val="28"/>
          <w:szCs w:val="28"/>
        </w:rPr>
        <w:t>上图为项目与团队管理功能的类图</w:t>
      </w:r>
    </w:p>
    <w:p>
      <w:pPr>
        <w:snapToGrid w:val="false"/>
        <w:spacing w:before="256" w:after="256" w:line="240" w:lineRule="auto"/>
        <w:ind w:left="0" w:right="0"/>
        <w:jc w:val="center"/>
        <w:rPr>
          <w:rFonts w:ascii="微软雅黑" w:hAnsi="微软雅黑" w:eastAsia="微软雅黑"/>
          <w:color w:val="333333"/>
          <w:sz w:val="28"/>
          <w:szCs w:val="28"/>
        </w:rPr>
      </w:pPr>
      <w:r>
        <w:rPr>
          <w:rFonts w:ascii="微软雅黑" w:hAnsi="微软雅黑" w:eastAsia="微软雅黑"/>
          <w:color w:val="333333"/>
          <w:sz w:val="28"/>
          <w:szCs w:val="28"/>
        </w:rPr>
        <w:drawing>
          <wp:inline distT="0" distB="0" distL="0" distR="0">
            <wp:extent cx="5760720" cy="3629118"/>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4"/>
                    <a:stretch>
                      <a:fillRect/>
                    </a:stretch>
                  </pic:blipFill>
                  <pic:spPr>
                    <a:xfrm>
                      <a:off x="0" y="0"/>
                      <a:ext cx="5760720" cy="3629118"/>
                    </a:xfrm>
                    <a:prstGeom prst="rect">
                      <a:avLst/>
                    </a:prstGeom>
                  </pic:spPr>
                </pic:pic>
              </a:graphicData>
            </a:graphic>
          </wp:inline>
        </w:drawing>
      </w:r>
    </w:p>
    <w:p>
      <w:pPr>
        <w:snapToGrid w:val="false"/>
        <w:spacing w:before="256" w:after="256" w:line="240" w:lineRule="auto"/>
        <w:ind w:left="0" w:right="0"/>
        <w:jc w:val="center"/>
        <w:rPr>
          <w:rFonts w:ascii="Helvetica Neue" w:hAnsi="Helvetica Neue" w:eastAsia="Helvetica Neue"/>
          <w:color w:val="333333"/>
          <w:sz w:val="28"/>
          <w:szCs w:val="28"/>
        </w:rPr>
      </w:pPr>
      <w:r>
        <w:rPr>
          <w:rFonts w:ascii="Helvetica Neue" w:hAnsi="Helvetica Neue" w:eastAsia="Helvetica Neue"/>
          <w:color w:val="333333"/>
          <w:sz w:val="28"/>
          <w:szCs w:val="28"/>
        </w:rPr>
        <w:t>上图为编码优化功能的类图</w:t>
      </w:r>
    </w:p>
    <w:p>
      <w:pPr>
        <w:snapToGrid w:val="false"/>
        <w:spacing w:before="256" w:after="256" w:line="240" w:lineRule="auto"/>
        <w:ind w:left="0" w:right="0"/>
        <w:jc w:val="center"/>
        <w:rPr>
          <w:rFonts w:ascii="Helvetica Neue" w:hAnsi="Helvetica Neue" w:eastAsia="Helvetica Neue"/>
          <w:color w:val="333333"/>
          <w:sz w:val="28"/>
          <w:szCs w:val="28"/>
        </w:rPr>
      </w:pPr>
      <w:r>
        <w:rPr>
          <w:rFonts w:ascii="Helvetica Neue" w:hAnsi="Helvetica Neue" w:eastAsia="Helvetica Neue"/>
          <w:color w:val="333333"/>
          <w:sz w:val="28"/>
          <w:szCs w:val="28"/>
        </w:rPr>
        <w:drawing>
          <wp:inline distT="0" distB="0" distL="0" distR="0">
            <wp:extent cx="5760720" cy="4335300"/>
            <wp:effectExtent l="0" t="0" r="0" b="0"/>
            <wp:docPr id="5" name="" descr=""/>
            <wp:cNvGraphicFramePr>
              <a:graphicFrameLocks noChangeAspect="true"/>
            </wp:cNvGraphicFramePr>
            <a:graphic>
              <a:graphicData uri="http://schemas.openxmlformats.org/drawingml/2006/picture">
                <pic:pic>
                  <pic:nvPicPr>
                    <pic:cNvPr id="5" name=""/>
                    <pic:cNvPicPr/>
                  </pic:nvPicPr>
                  <pic:blipFill>
                    <a:blip r:embed="rId15"/>
                    <a:stretch>
                      <a:fillRect/>
                    </a:stretch>
                  </pic:blipFill>
                  <pic:spPr>
                    <a:xfrm>
                      <a:off x="0" y="0"/>
                      <a:ext cx="5760720" cy="4335300"/>
                    </a:xfrm>
                    <a:prstGeom prst="rect">
                      <a:avLst/>
                    </a:prstGeom>
                  </pic:spPr>
                </pic:pic>
              </a:graphicData>
            </a:graphic>
          </wp:inline>
        </w:drawing>
      </w:r>
    </w:p>
    <w:p>
      <w:pPr>
        <w:snapToGrid w:val="false"/>
        <w:spacing w:before="256" w:after="256" w:line="240" w:lineRule="auto"/>
        <w:ind w:left="0" w:right="0"/>
        <w:jc w:val="center"/>
        <w:rPr>
          <w:rFonts w:ascii="Helvetica Neue" w:hAnsi="Helvetica Neue" w:eastAsia="Helvetica Neue"/>
          <w:color w:val="333333"/>
          <w:sz w:val="28"/>
          <w:szCs w:val="28"/>
        </w:rPr>
      </w:pPr>
      <w:r>
        <w:rPr>
          <w:rFonts w:ascii="Helvetica Neue" w:hAnsi="Helvetica Neue" w:eastAsia="Helvetica Neue"/>
          <w:color w:val="333333"/>
          <w:sz w:val="28"/>
          <w:szCs w:val="28"/>
        </w:rPr>
        <w:t>上图为文件共享功能的类图</w:t>
      </w:r>
    </w:p>
    <w:p>
      <w:pPr>
        <w:snapToGrid w:val="false"/>
        <w:spacing w:before="256" w:after="256" w:line="240" w:lineRule="auto"/>
        <w:ind w:left="0" w:right="0"/>
        <w:jc w:val="center"/>
        <w:rPr>
          <w:rFonts w:ascii="微软雅黑" w:hAnsi="微软雅黑" w:eastAsia="微软雅黑"/>
          <w:color w:val="333333"/>
          <w:sz w:val="28"/>
          <w:szCs w:val="28"/>
        </w:rPr>
      </w:pPr>
      <w:r>
        <w:rPr>
          <w:rFonts w:ascii="Helvetica Neue" w:hAnsi="Helvetica Neue" w:eastAsia="Helvetica Neue"/>
          <w:color w:val="333333"/>
          <w:sz w:val="28"/>
          <w:szCs w:val="28"/>
        </w:rPr>
        <w:drawing>
          <wp:inline distT="0" distB="0" distL="0" distR="0">
            <wp:extent cx="5760720" cy="3548331"/>
            <wp:effectExtent l="0" t="0" r="0" b="0"/>
            <wp:docPr id="6" name="" descr=""/>
            <wp:cNvGraphicFramePr>
              <a:graphicFrameLocks noChangeAspect="true"/>
            </wp:cNvGraphicFramePr>
            <a:graphic>
              <a:graphicData uri="http://schemas.openxmlformats.org/drawingml/2006/picture">
                <pic:pic>
                  <pic:nvPicPr>
                    <pic:cNvPr id="6" name=""/>
                    <pic:cNvPicPr/>
                  </pic:nvPicPr>
                  <pic:blipFill>
                    <a:blip r:embed="rId16"/>
                    <a:stretch>
                      <a:fillRect/>
                    </a:stretch>
                  </pic:blipFill>
                  <pic:spPr>
                    <a:xfrm>
                      <a:off x="0" y="0"/>
                      <a:ext cx="5760720" cy="3548331"/>
                    </a:xfrm>
                    <a:prstGeom prst="rect">
                      <a:avLst/>
                    </a:prstGeom>
                  </pic:spPr>
                </pic:pic>
              </a:graphicData>
            </a:graphic>
          </wp:inline>
        </w:drawing>
      </w:r>
      <w:r>
        <w:rPr>
          <w:rFonts w:ascii="Helvetica Neue" w:hAnsi="Helvetica Neue" w:eastAsia="Helvetica Neue"/>
          <w:color w:val="333333"/>
          <w:sz w:val="28"/>
          <w:szCs w:val="28"/>
        </w:rPr>
        <w:t>上图为后端实现的类图</w:t>
      </w:r>
    </w:p>
    <w:p>
      <w:pPr>
        <w:pStyle w:val="heading2"/>
        <w:snapToGrid w:val="false"/>
        <w:spacing w:lineRule="auto"/>
        <w:ind/>
        <w:rPr>
          <w:rFonts w:ascii="微软雅黑" w:hAnsi="微软雅黑" w:eastAsia="微软雅黑"/>
        </w:rPr>
      </w:pPr>
      <w:r>
        <w:rPr>
          <w:rFonts w:ascii="Open Sans" w:hAnsi="Open Sans" w:eastAsia="Open Sans"/>
          <w:b w:val="true"/>
          <w:bCs w:val="true"/>
          <w:color w:val="333333"/>
          <w:spacing w:val="0"/>
          <w:sz w:val="56"/>
          <w:szCs w:val="56"/>
        </w:rPr>
        <w:t>三、需求规定</w:t>
      </w:r>
    </w:p>
    <w:p>
      <w:pPr>
        <w:pStyle w:val="heading3"/>
        <w:snapToGrid w:val="false"/>
        <w:spacing w:lineRule="auto"/>
        <w:ind/>
        <w:rPr>
          <w:rFonts w:ascii="Open Sans" w:hAnsi="Open Sans" w:eastAsia="Open Sans"/>
          <w:b w:val="true"/>
          <w:bCs w:val="true"/>
          <w:color w:val="333333"/>
          <w:spacing w:val="0"/>
          <w:sz w:val="48"/>
          <w:szCs w:val="48"/>
        </w:rPr>
      </w:pPr>
      <w:r>
        <w:rPr>
          <w:rFonts w:ascii="Open Sans" w:hAnsi="Open Sans" w:eastAsia="Open Sans"/>
          <w:b w:val="true"/>
          <w:bCs w:val="true"/>
          <w:color w:val="333333"/>
          <w:spacing w:val="0"/>
          <w:sz w:val="48"/>
          <w:szCs w:val="48"/>
        </w:rPr>
        <w:t>3.1 项目验收标准</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tbl>
      <w:tblPr>
        <w:tblStyle w:val="a7"/>
        <w:tblW w:w="0" w:type="auto"/>
        <w:tblInd w:w="53"/>
        <w:tblLayout w:type="fixed"/>
        <w:tblCellMar>
          <w:top w:w="120"/>
          <w:left w:w="60"/>
          <w:bottom w:w="120"/>
          <w:right w:w="60"/>
        </w:tblCellMar>
        <w:tblLook w:firstRow="1" w:lastRow="0" w:firstColumn="1" w:lastColumn="0" w:noHBand="0" w:noVBand="1" w:val="04A0"/>
      </w:tblPr>
      <w:tblGrid>
        <w:gridCol w:w="675"/>
        <w:gridCol w:w="1755"/>
        <w:gridCol w:w="1920"/>
        <w:gridCol w:w="3720"/>
      </w:tblGrid>
      <w:tr>
        <w:trPr>
          <w:trHeight w:val="315" w:hRule="atLeast"/>
        </w:trPr>
        <w:tc>
          <w:tcPr>
            <w:tcW w:w="675" w:type="dxa"/>
            <w:tcBorders>
              <w:top w:val="single" w:color="999999" w:sz="8" w:space="0"/>
              <w:left w:val="single" w:color="999999" w:sz="8" w:space="0"/>
              <w:bottom w:val="single" w:color="999999" w:sz="8" w:space="0"/>
              <w:right w:val="single" w:color="999999" w:sz="8" w:space="0"/>
            </w:tcBorders>
            <w:shd w:val="clear" w:color="auto" w:fill="auto"/>
            <w:vAlign w:val="center"/>
          </w:tcPr>
          <w:p>
            <w:pPr>
              <w:snapToGrid w:val="false"/>
              <w:spacing w:before="48" w:after="48" w:line="240" w:lineRule="auto"/>
              <w:ind w:left="0" w:right="0"/>
              <w:jc w:val="center"/>
              <w:rPr>
                <w:rFonts w:ascii="Helvetica Neue" w:hAnsi="Helvetica Neue" w:eastAsia="Helvetica Neue"/>
                <w:color w:val="333333"/>
                <w:sz w:val="21"/>
                <w:szCs w:val="21"/>
              </w:rPr>
            </w:pPr>
            <w:r>
              <w:rPr>
                <w:rFonts w:ascii="Helvetica Neue" w:hAnsi="Helvetica Neue" w:eastAsia="Helvetica Neue"/>
                <w:color w:val="333333"/>
                <w:spacing w:val="0"/>
                <w:sz w:val="22"/>
                <w:szCs w:val="22"/>
              </w:rPr>
              <w:t>编号</w:t>
            </w:r>
          </w:p>
        </w:tc>
        <w:tc>
          <w:tcPr>
            <w:tcW w:w="1755" w:type="dxa"/>
            <w:tcBorders>
              <w:top w:val="single" w:color="999999" w:sz="8" w:space="0"/>
              <w:left w:val="single" w:color="999999" w:sz="8" w:space="0"/>
              <w:bottom w:val="single" w:color="999999" w:sz="8" w:space="0"/>
              <w:right w:val="single" w:color="999999" w:sz="8" w:space="0"/>
            </w:tcBorders>
            <w:shd w:val="clear" w:color="auto" w:fill="auto"/>
            <w:vAlign w:val="center"/>
          </w:tcPr>
          <w:p>
            <w:pPr>
              <w:snapToGrid w:val="false"/>
              <w:spacing w:before="48" w:after="48" w:line="240" w:lineRule="auto"/>
              <w:ind w:left="0" w:right="0"/>
              <w:jc w:val="center"/>
              <w:rPr>
                <w:rFonts w:ascii="Helvetica Neue" w:hAnsi="Helvetica Neue" w:eastAsia="Helvetica Neue"/>
                <w:color w:val="333333"/>
                <w:sz w:val="21"/>
                <w:szCs w:val="21"/>
              </w:rPr>
            </w:pPr>
            <w:r>
              <w:rPr>
                <w:rFonts w:ascii="Helvetica Neue" w:hAnsi="Helvetica Neue" w:eastAsia="Helvetica Neue"/>
                <w:color w:val="333333"/>
                <w:spacing w:val="0"/>
                <w:sz w:val="22"/>
                <w:szCs w:val="22"/>
              </w:rPr>
              <w:t>模块功能</w:t>
            </w:r>
          </w:p>
        </w:tc>
        <w:tc>
          <w:tcPr>
            <w:tcW w:w="1920" w:type="dxa"/>
            <w:tcBorders>
              <w:top w:val="single" w:color="999999" w:sz="8" w:space="0"/>
              <w:left w:val="single" w:color="999999" w:sz="8" w:space="0"/>
              <w:bottom w:val="single" w:color="999999" w:sz="8" w:space="0"/>
              <w:right w:val="single" w:color="999999" w:sz="8" w:space="0"/>
            </w:tcBorders>
            <w:shd w:val="clear" w:color="auto" w:fill="auto"/>
            <w:vAlign w:val="center"/>
          </w:tcPr>
          <w:p>
            <w:pPr>
              <w:snapToGrid w:val="false"/>
              <w:spacing w:before="48" w:after="48" w:line="240" w:lineRule="auto"/>
              <w:ind w:left="0" w:right="0"/>
              <w:jc w:val="center"/>
              <w:rPr>
                <w:rFonts w:ascii="Helvetica Neue" w:hAnsi="Helvetica Neue" w:eastAsia="Helvetica Neue"/>
                <w:color w:val="333333"/>
                <w:sz w:val="21"/>
                <w:szCs w:val="21"/>
              </w:rPr>
            </w:pPr>
            <w:r>
              <w:rPr>
                <w:rFonts w:ascii="Helvetica Neue" w:hAnsi="Helvetica Neue" w:eastAsia="Helvetica Neue"/>
                <w:color w:val="333333"/>
                <w:spacing w:val="0"/>
                <w:sz w:val="22"/>
                <w:szCs w:val="22"/>
              </w:rPr>
              <w:t>使用操作</w:t>
            </w:r>
          </w:p>
        </w:tc>
        <w:tc>
          <w:tcPr>
            <w:tcW w:w="3720" w:type="dxa"/>
            <w:tcBorders>
              <w:top w:val="single" w:color="999999" w:sz="8" w:space="0"/>
              <w:left w:val="single" w:color="999999" w:sz="8" w:space="0"/>
              <w:bottom w:val="single" w:color="999999" w:sz="8" w:space="0"/>
              <w:right w:val="single" w:color="999999" w:sz="8" w:space="0"/>
            </w:tcBorders>
            <w:shd w:val="clear" w:color="auto" w:fill="auto"/>
            <w:vAlign w:val="center"/>
          </w:tcPr>
          <w:p>
            <w:pPr>
              <w:snapToGrid w:val="false"/>
              <w:spacing w:before="48" w:after="48" w:line="240" w:lineRule="auto"/>
              <w:ind w:left="0" w:right="0"/>
              <w:jc w:val="center"/>
              <w:rPr>
                <w:rFonts w:ascii="Helvetica Neue" w:hAnsi="Helvetica Neue" w:eastAsia="Helvetica Neue"/>
                <w:color w:val="333333"/>
                <w:sz w:val="21"/>
                <w:szCs w:val="21"/>
              </w:rPr>
            </w:pPr>
            <w:r>
              <w:rPr>
                <w:rFonts w:ascii="Helvetica Neue" w:hAnsi="Helvetica Neue" w:eastAsia="Helvetica Neue"/>
                <w:color w:val="333333"/>
                <w:spacing w:val="0"/>
                <w:sz w:val="22"/>
                <w:szCs w:val="22"/>
              </w:rPr>
              <w:t>预期结果</w:t>
            </w:r>
          </w:p>
        </w:tc>
      </w:tr>
      <w:tr>
        <w:trPr>
          <w:trHeight w:val="765" w:hRule="atLeast"/>
        </w:trPr>
        <w:tc>
          <w:tcPr>
            <w:tcW w:w="675" w:type="dxa"/>
            <w:tcBorders>
              <w:top w:val="single" w:color="999999" w:sz="8" w:space="0"/>
              <w:left w:val="single" w:color="999999" w:sz="8" w:space="0"/>
              <w:bottom w:val="single" w:color="999999" w:sz="8" w:space="0"/>
              <w:right w:val="single" w:color="999999" w:sz="8" w:space="0"/>
            </w:tcBorders>
            <w:shd w:val="clear" w:color="auto" w:fill="auto"/>
            <w:vAlign w:val="center"/>
          </w:tcPr>
          <w:p>
            <w:pPr>
              <w:snapToGrid w:val="false"/>
              <w:spacing w:before="48" w:after="48" w:line="240" w:lineRule="auto"/>
              <w:ind w:left="0" w:right="0"/>
              <w:jc w:val="left"/>
              <w:rPr>
                <w:rFonts w:ascii="Helvetica Neue" w:hAnsi="Helvetica Neue" w:eastAsia="Helvetica Neue"/>
                <w:color w:val="333333"/>
                <w:sz w:val="21"/>
                <w:szCs w:val="21"/>
              </w:rPr>
            </w:pPr>
            <w:r>
              <w:rPr>
                <w:rFonts w:ascii="Helvetica Neue" w:hAnsi="Helvetica Neue" w:eastAsia="Helvetica Neue"/>
                <w:color w:val="333333"/>
                <w:spacing w:val="0"/>
                <w:sz w:val="22"/>
                <w:szCs w:val="22"/>
              </w:rPr>
              <w:t>1</w:t>
            </w:r>
          </w:p>
        </w:tc>
        <w:tc>
          <w:tcPr>
            <w:tcW w:w="1755" w:type="dxa"/>
            <w:tcBorders>
              <w:top w:val="single" w:color="999999" w:sz="8" w:space="0"/>
              <w:left w:val="single" w:color="999999" w:sz="8" w:space="0"/>
              <w:bottom w:val="single" w:color="999999" w:sz="8" w:space="0"/>
              <w:right w:val="single" w:color="999999" w:sz="8" w:space="0"/>
            </w:tcBorders>
            <w:shd w:val="clear" w:color="auto" w:fill="auto"/>
            <w:vAlign w:val="center"/>
          </w:tcPr>
          <w:p>
            <w:pPr>
              <w:snapToGrid w:val="false"/>
              <w:spacing w:before="160" w:after="0" w:line="240" w:lineRule="auto"/>
              <w:ind w:left="0" w:right="0"/>
              <w:jc w:val="left"/>
              <w:rPr>
                <w:rFonts w:ascii="Helvetica Neue" w:hAnsi="Helvetica Neue" w:eastAsia="Helvetica Neue"/>
                <w:color w:val="333333"/>
                <w:sz w:val="21"/>
                <w:szCs w:val="21"/>
              </w:rPr>
            </w:pPr>
            <w:r>
              <w:rPr>
                <w:rFonts w:ascii="Helvetica Neue" w:hAnsi="Helvetica Neue" w:eastAsia="Helvetica Neue"/>
                <w:color w:val="333333"/>
                <w:spacing w:val="0"/>
                <w:sz w:val="22"/>
                <w:szCs w:val="22"/>
              </w:rPr>
              <w:t>项目与团队的建立</w:t>
            </w:r>
          </w:p>
        </w:tc>
        <w:tc>
          <w:tcPr>
            <w:tcW w:w="1920" w:type="dxa"/>
            <w:tcBorders>
              <w:top w:val="single" w:color="999999" w:sz="8" w:space="0"/>
              <w:left w:val="single" w:color="999999" w:sz="8" w:space="0"/>
              <w:bottom w:val="single" w:color="999999" w:sz="8" w:space="0"/>
              <w:right w:val="single" w:color="999999" w:sz="8" w:space="0"/>
            </w:tcBorders>
            <w:shd w:val="clear" w:color="auto" w:fill="auto"/>
            <w:vAlign w:val="center"/>
          </w:tcPr>
          <w:p>
            <w:pPr>
              <w:snapToGrid w:val="false"/>
              <w:spacing w:before="0" w:after="0" w:line="240" w:lineRule="auto"/>
              <w:ind w:left="0" w:right="0"/>
              <w:jc w:val="both"/>
              <w:rPr>
                <w:rFonts w:ascii="Helvetica Neue" w:hAnsi="Helvetica Neue" w:eastAsia="Helvetica Neue"/>
                <w:color w:val="333333"/>
                <w:sz w:val="21"/>
                <w:szCs w:val="21"/>
              </w:rPr>
            </w:pPr>
            <w:r>
              <w:rPr>
                <w:rFonts w:ascii="Helvetica Neue" w:hAnsi="Helvetica Neue" w:eastAsia="Helvetica Neue"/>
                <w:color w:val="000000"/>
                <w:spacing w:val="0"/>
                <w:sz w:val="22"/>
                <w:szCs w:val="22"/>
              </w:rPr>
              <w:t>1. 分享邀请链接邀请成员加入</w:t>
            </w:r>
          </w:p>
          <w:p>
            <w:pPr>
              <w:snapToGrid w:val="false"/>
              <w:spacing w:before="0" w:after="0" w:line="240" w:lineRule="auto"/>
              <w:ind w:left="0" w:right="0"/>
              <w:jc w:val="both"/>
              <w:rPr>
                <w:rFonts w:ascii="Helvetica Neue" w:hAnsi="Helvetica Neue" w:eastAsia="Helvetica Neue"/>
                <w:color w:val="333333"/>
                <w:sz w:val="21"/>
                <w:szCs w:val="21"/>
              </w:rPr>
            </w:pPr>
            <w:r>
              <w:rPr>
                <w:rFonts w:ascii="Helvetica Neue" w:hAnsi="Helvetica Neue" w:eastAsia="Helvetica Neue"/>
                <w:color w:val="000000"/>
                <w:spacing w:val="0"/>
                <w:sz w:val="22"/>
                <w:szCs w:val="22"/>
              </w:rPr>
              <w:t>2. 通过邀请码系统邀请加入</w:t>
            </w:r>
          </w:p>
        </w:tc>
        <w:tc>
          <w:tcPr>
            <w:tcW w:w="3720" w:type="dxa"/>
            <w:tcBorders>
              <w:top w:val="single" w:color="999999" w:sz="8" w:space="0"/>
              <w:left w:val="single" w:color="999999" w:sz="8" w:space="0"/>
              <w:bottom w:val="single" w:color="999999" w:sz="8" w:space="0"/>
              <w:right w:val="single" w:color="999999" w:sz="8" w:space="0"/>
            </w:tcBorders>
            <w:shd w:val="clear" w:color="auto" w:fill="auto"/>
            <w:vAlign w:val="center"/>
          </w:tcPr>
          <w:p>
            <w:pPr>
              <w:snapToGrid w:val="false"/>
              <w:spacing w:before="0" w:after="0" w:line="240" w:lineRule="auto"/>
              <w:ind w:left="0" w:right="0"/>
              <w:jc w:val="both"/>
              <w:rPr>
                <w:rFonts w:ascii="Helvetica Neue" w:hAnsi="Helvetica Neue" w:eastAsia="Helvetica Neue"/>
                <w:color w:val="000000"/>
                <w:spacing w:val="0"/>
                <w:sz w:val="22"/>
                <w:szCs w:val="22"/>
              </w:rPr>
            </w:pPr>
            <w:r>
              <w:rPr>
                <w:rFonts w:ascii="Helvetica Neue" w:hAnsi="Helvetica Neue" w:eastAsia="Helvetica Neue"/>
                <w:color w:val="000000"/>
                <w:spacing w:val="0"/>
                <w:sz w:val="22"/>
                <w:szCs w:val="22"/>
              </w:rPr>
              <w:t>1. 设计出一个较为完整的创建团队与项目的流程</w:t>
            </w:r>
          </w:p>
          <w:p>
            <w:pPr>
              <w:snapToGrid w:val="false"/>
              <w:spacing w:before="0" w:after="0" w:line="240" w:lineRule="auto"/>
              <w:ind w:right="0"/>
              <w:jc w:val="both"/>
              <w:rPr>
                <w:rFonts w:ascii="Helvetica Neue" w:hAnsi="Helvetica Neue" w:eastAsia="Helvetica Neue"/>
                <w:color w:val="333333"/>
                <w:sz w:val="21"/>
                <w:szCs w:val="21"/>
              </w:rPr>
            </w:pPr>
            <w:r>
              <w:rPr>
                <w:rFonts w:ascii="Helvetica Neue" w:hAnsi="Helvetica Neue" w:eastAsia="Helvetica Neue"/>
                <w:color w:val="000000"/>
                <w:spacing w:val="0"/>
                <w:sz w:val="22"/>
                <w:szCs w:val="22"/>
              </w:rPr>
              <w:t>2. 实现通过邀请码加入团队的功能</w:t>
            </w:r>
          </w:p>
        </w:tc>
      </w:tr>
      <w:tr>
        <w:trPr>
          <w:trHeight w:val="315" w:hRule="atLeast"/>
        </w:trPr>
        <w:tc>
          <w:tcPr>
            <w:tcW w:w="675" w:type="dxa"/>
            <w:tcBorders>
              <w:top w:val="single" w:color="999999" w:sz="8" w:space="0"/>
              <w:left w:val="single" w:color="999999" w:sz="8" w:space="0"/>
              <w:bottom w:val="single" w:color="999999" w:sz="8" w:space="0"/>
              <w:right w:val="single" w:color="999999" w:sz="8" w:space="0"/>
            </w:tcBorders>
            <w:shd w:val="clear" w:color="auto" w:fill="auto"/>
            <w:vAlign w:val="center"/>
          </w:tcPr>
          <w:p>
            <w:pPr>
              <w:snapToGrid w:val="false"/>
              <w:spacing w:before="48" w:after="48" w:line="240" w:lineRule="auto"/>
              <w:ind w:left="0" w:right="0"/>
              <w:jc w:val="left"/>
              <w:rPr>
                <w:rFonts w:ascii="Helvetica Neue" w:hAnsi="Helvetica Neue" w:eastAsia="Helvetica Neue"/>
                <w:color w:val="333333"/>
                <w:sz w:val="21"/>
                <w:szCs w:val="21"/>
              </w:rPr>
            </w:pPr>
            <w:r>
              <w:rPr>
                <w:rFonts w:ascii="Helvetica Neue" w:hAnsi="Helvetica Neue" w:eastAsia="Helvetica Neue"/>
                <w:color w:val="333333"/>
                <w:spacing w:val="0"/>
                <w:sz w:val="22"/>
                <w:szCs w:val="22"/>
              </w:rPr>
              <w:t>2</w:t>
            </w:r>
          </w:p>
        </w:tc>
        <w:tc>
          <w:tcPr>
            <w:tcW w:w="1755" w:type="dxa"/>
            <w:tcBorders>
              <w:top w:val="single" w:color="999999" w:sz="8" w:space="0"/>
              <w:left w:val="single" w:color="999999" w:sz="8" w:space="0"/>
              <w:bottom w:val="single" w:color="999999" w:sz="8" w:space="0"/>
              <w:right w:val="single" w:color="999999" w:sz="8" w:space="0"/>
            </w:tcBorders>
            <w:shd w:val="clear" w:color="auto" w:fill="auto"/>
            <w:vAlign w:val="center"/>
          </w:tcPr>
          <w:p>
            <w:pPr>
              <w:snapToGrid w:val="false"/>
              <w:spacing w:before="160" w:after="0" w:line="240" w:lineRule="auto"/>
              <w:ind w:left="0" w:right="0"/>
              <w:jc w:val="left"/>
              <w:rPr>
                <w:rFonts w:ascii="Helvetica Neue" w:hAnsi="Helvetica Neue" w:eastAsia="Helvetica Neue"/>
                <w:color w:val="333333"/>
                <w:sz w:val="21"/>
                <w:szCs w:val="21"/>
              </w:rPr>
            </w:pPr>
            <w:r>
              <w:rPr>
                <w:rFonts w:ascii="Helvetica Neue" w:hAnsi="Helvetica Neue" w:eastAsia="Helvetica Neue"/>
                <w:color w:val="333333"/>
                <w:spacing w:val="0"/>
                <w:sz w:val="22"/>
                <w:szCs w:val="22"/>
              </w:rPr>
              <w:t>文件的共享上传，实时编辑</w:t>
            </w:r>
          </w:p>
        </w:tc>
        <w:tc>
          <w:tcPr>
            <w:tcW w:w="1920" w:type="dxa"/>
            <w:tcBorders>
              <w:top w:val="single" w:color="999999" w:sz="8" w:space="0"/>
              <w:left w:val="single" w:color="999999" w:sz="8" w:space="0"/>
              <w:bottom w:val="single" w:color="999999" w:sz="8" w:space="0"/>
              <w:right w:val="single" w:color="999999" w:sz="8" w:space="0"/>
            </w:tcBorders>
            <w:shd w:val="clear" w:color="auto" w:fill="auto"/>
            <w:vAlign w:val="center"/>
          </w:tcPr>
          <w:p>
            <w:pPr>
              <w:snapToGrid w:val="false"/>
              <w:spacing w:before="0" w:after="0" w:line="240" w:lineRule="auto"/>
              <w:ind w:left="0" w:right="0"/>
              <w:jc w:val="both"/>
              <w:rPr>
                <w:rFonts w:ascii="Helvetica Neue" w:hAnsi="Helvetica Neue" w:eastAsia="Helvetica Neue"/>
                <w:color w:val="333333"/>
                <w:sz w:val="21"/>
                <w:szCs w:val="21"/>
              </w:rPr>
            </w:pPr>
            <w:r>
              <w:rPr>
                <w:rFonts w:ascii="Helvetica Neue" w:hAnsi="Helvetica Neue" w:eastAsia="Helvetica Neue"/>
                <w:color w:val="000000"/>
                <w:spacing w:val="0"/>
                <w:sz w:val="22"/>
                <w:szCs w:val="22"/>
              </w:rPr>
              <w:t>在主界面选择项目，并点击上传按钮进行文件更新</w:t>
            </w:r>
          </w:p>
        </w:tc>
        <w:tc>
          <w:tcPr>
            <w:tcW w:w="3720" w:type="dxa"/>
            <w:tcBorders>
              <w:top w:val="single" w:color="999999" w:sz="8" w:space="0"/>
              <w:left w:val="single" w:color="999999" w:sz="8" w:space="0"/>
              <w:bottom w:val="single" w:color="999999" w:sz="8" w:space="0"/>
              <w:right w:val="single" w:color="999999" w:sz="8" w:space="0"/>
            </w:tcBorders>
            <w:shd w:val="clear" w:color="auto" w:fill="auto"/>
            <w:vAlign w:val="center"/>
          </w:tcPr>
          <w:p>
            <w:pPr>
              <w:snapToGrid w:val="false"/>
              <w:spacing w:before="0" w:after="0" w:line="240" w:lineRule="auto"/>
              <w:ind w:right="0"/>
              <w:jc w:val="both"/>
              <w:rPr>
                <w:rFonts w:ascii="Helvetica Neue" w:hAnsi="Helvetica Neue" w:eastAsia="Helvetica Neue"/>
                <w:color w:val="333333"/>
                <w:sz w:val="21"/>
                <w:szCs w:val="21"/>
              </w:rPr>
            </w:pPr>
            <w:r>
              <w:rPr>
                <w:rFonts w:ascii="Helvetica Neue" w:hAnsi="Helvetica Neue" w:eastAsia="Helvetica Neue"/>
                <w:color w:val="333333"/>
                <w:sz w:val="22"/>
                <w:szCs w:val="22"/>
              </w:rPr>
              <w:t>实现上传功能，并归档</w:t>
            </w:r>
          </w:p>
        </w:tc>
      </w:tr>
      <w:tr>
        <w:trPr>
          <w:trHeight w:val="315" w:hRule="atLeast"/>
        </w:trPr>
        <w:tc>
          <w:tcPr>
            <w:tcW w:w="675" w:type="dxa"/>
            <w:tcBorders>
              <w:top w:val="single" w:color="999999" w:sz="8" w:space="0"/>
              <w:left w:val="single" w:color="999999" w:sz="8" w:space="0"/>
              <w:bottom w:val="single" w:color="999999" w:sz="8" w:space="0"/>
              <w:right w:val="single" w:color="999999" w:sz="8" w:space="0"/>
            </w:tcBorders>
            <w:shd w:val="clear" w:color="auto" w:fill="auto"/>
            <w:vAlign w:val="center"/>
          </w:tcPr>
          <w:p>
            <w:pPr>
              <w:snapToGrid w:val="false"/>
              <w:spacing w:before="48" w:after="48" w:line="240" w:lineRule="auto"/>
              <w:ind w:left="0" w:right="0"/>
              <w:jc w:val="left"/>
              <w:rPr>
                <w:rFonts w:ascii="Helvetica Neue" w:hAnsi="Helvetica Neue" w:eastAsia="Helvetica Neue"/>
                <w:color w:val="333333"/>
                <w:sz w:val="21"/>
                <w:szCs w:val="21"/>
              </w:rPr>
            </w:pPr>
            <w:r>
              <w:rPr>
                <w:rFonts w:ascii="Helvetica Neue" w:hAnsi="Helvetica Neue" w:eastAsia="Helvetica Neue"/>
                <w:color w:val="333333"/>
                <w:spacing w:val="0"/>
                <w:sz w:val="22"/>
                <w:szCs w:val="22"/>
              </w:rPr>
              <w:t>3</w:t>
            </w:r>
          </w:p>
        </w:tc>
        <w:tc>
          <w:tcPr>
            <w:tcW w:w="1755" w:type="dxa"/>
            <w:tcBorders>
              <w:top w:val="single" w:color="999999" w:sz="8" w:space="0"/>
              <w:left w:val="single" w:color="999999" w:sz="8" w:space="0"/>
              <w:bottom w:val="single" w:color="999999" w:sz="8" w:space="0"/>
              <w:right w:val="single" w:color="999999" w:sz="8" w:space="0"/>
            </w:tcBorders>
            <w:shd w:val="clear" w:color="auto" w:fill="auto"/>
            <w:vAlign w:val="center"/>
          </w:tcPr>
          <w:p>
            <w:pPr>
              <w:snapToGrid w:val="false"/>
              <w:spacing w:before="160" w:after="0" w:line="240" w:lineRule="auto"/>
              <w:ind w:left="0" w:right="0"/>
              <w:jc w:val="left"/>
              <w:rPr>
                <w:rFonts w:ascii="Helvetica Neue" w:hAnsi="Helvetica Neue" w:eastAsia="Helvetica Neue"/>
                <w:color w:val="333333"/>
                <w:sz w:val="21"/>
                <w:szCs w:val="21"/>
              </w:rPr>
            </w:pPr>
            <w:r>
              <w:rPr>
                <w:rFonts w:ascii="Helvetica Neue" w:hAnsi="Helvetica Neue" w:eastAsia="Helvetica Neue"/>
                <w:color w:val="333333"/>
                <w:spacing w:val="0"/>
                <w:sz w:val="22"/>
                <w:szCs w:val="22"/>
              </w:rPr>
              <w:t>常用函数的整合，使用教程</w:t>
            </w:r>
          </w:p>
        </w:tc>
        <w:tc>
          <w:tcPr>
            <w:tcW w:w="1920" w:type="dxa"/>
            <w:tcBorders>
              <w:top w:val="single" w:color="999999" w:sz="8" w:space="0"/>
              <w:left w:val="single" w:color="999999" w:sz="8" w:space="0"/>
              <w:bottom w:val="single" w:color="999999" w:sz="8" w:space="0"/>
              <w:right w:val="single" w:color="999999" w:sz="8" w:space="0"/>
            </w:tcBorders>
            <w:shd w:val="clear" w:color="auto" w:fill="auto"/>
            <w:vAlign w:val="center"/>
          </w:tcPr>
          <w:p>
            <w:pPr>
              <w:snapToGrid w:val="false"/>
              <w:spacing w:before="0" w:after="0" w:line="240" w:lineRule="auto"/>
              <w:ind w:left="0" w:right="0"/>
              <w:jc w:val="both"/>
              <w:rPr>
                <w:rFonts w:ascii="Helvetica Neue" w:hAnsi="Helvetica Neue" w:eastAsia="Helvetica Neue"/>
                <w:color w:val="333333"/>
                <w:sz w:val="21"/>
                <w:szCs w:val="21"/>
              </w:rPr>
            </w:pPr>
            <w:r>
              <w:rPr>
                <w:rFonts w:ascii="Helvetica Neue" w:hAnsi="Helvetica Neue" w:eastAsia="Helvetica Neue"/>
                <w:color w:val="000000"/>
                <w:spacing w:val="0"/>
                <w:sz w:val="22"/>
                <w:szCs w:val="22"/>
              </w:rPr>
              <w:t>通过用户自主上传</w:t>
            </w:r>
          </w:p>
        </w:tc>
        <w:tc>
          <w:tcPr>
            <w:tcW w:w="3720" w:type="dxa"/>
            <w:tcBorders>
              <w:top w:val="single" w:color="999999" w:sz="8" w:space="0"/>
              <w:left w:val="single" w:color="999999" w:sz="8" w:space="0"/>
              <w:bottom w:val="single" w:color="999999" w:sz="8" w:space="0"/>
              <w:right w:val="single" w:color="999999" w:sz="8" w:space="0"/>
            </w:tcBorders>
            <w:shd w:val="clear" w:color="auto" w:fill="auto"/>
            <w:vAlign w:val="center"/>
          </w:tcPr>
          <w:p>
            <w:pPr>
              <w:numPr>
                <w:ilvl w:val="0"/>
                <w:numId w:val="33"/>
              </w:numPr>
              <w:snapToGrid w:val="false"/>
              <w:spacing w:before="0" w:after="0" w:line="240" w:lineRule="auto"/>
              <w:ind w:right="0" w:hangingChars="160"/>
              <w:jc w:val="both"/>
              <w:rPr>
                <w:rFonts w:ascii="Helvetica Neue" w:hAnsi="Helvetica Neue" w:eastAsia="Helvetica Neue"/>
                <w:color w:val="333333"/>
                <w:sz w:val="21"/>
                <w:szCs w:val="21"/>
              </w:rPr>
            </w:pPr>
            <w:r>
              <w:rPr>
                <w:rFonts w:hint="eastAsia"/>
              </w:rPr>
            </w:r>
            <w:r>
              <w:rPr>
                <w:rFonts w:ascii="Helvetica Neue" w:hAnsi="Helvetica Neue" w:eastAsia="Helvetica Neue"/>
                <w:color w:val="333333"/>
                <w:sz w:val="22"/>
                <w:szCs w:val="22"/>
              </w:rPr>
              <w:t>要求</w:t>
            </w:r>
            <w:r>
              <w:rPr>
                <w:rFonts w:hint="eastAsia"/>
              </w:rPr>
            </w:r>
            <w:r>
              <w:rPr>
                <w:rFonts w:ascii="Helvetica Neue" w:hAnsi="Helvetica Neue" w:eastAsia="Helvetica Neue"/>
                <w:color w:val="333333"/>
                <w:sz w:val="22"/>
                <w:szCs w:val="22"/>
              </w:rPr>
              <w:t>预置人工审核功能，能对用户上传内容进行过滤</w:t>
            </w:r>
          </w:p>
          <w:p>
            <w:pPr>
              <w:numPr>
                <w:ilvl w:val="0"/>
                <w:numId w:val="33"/>
              </w:numPr>
              <w:snapToGrid w:val="false"/>
              <w:spacing w:before="0" w:after="0" w:line="240" w:lineRule="auto"/>
              <w:ind w:right="0" w:hangingChars="160"/>
              <w:jc w:val="both"/>
              <w:rPr>
                <w:rFonts w:ascii="Helvetica Neue" w:hAnsi="Helvetica Neue" w:eastAsia="Helvetica Neue"/>
                <w:color w:val="333333"/>
                <w:sz w:val="21"/>
                <w:szCs w:val="21"/>
              </w:rPr>
            </w:pPr>
            <w:r>
              <w:rPr>
                <w:rFonts w:hint="eastAsia"/>
              </w:rPr>
            </w:r>
            <w:r>
              <w:rPr>
                <w:rFonts w:ascii="Helvetica Neue" w:hAnsi="Helvetica Neue" w:eastAsia="Helvetica Neue"/>
                <w:color w:val="333333"/>
                <w:sz w:val="22"/>
                <w:szCs w:val="22"/>
              </w:rPr>
              <w:t>要求能实现已上传函数与教程历史记录的保存功能</w:t>
            </w:r>
          </w:p>
          <w:p>
            <w:pPr>
              <w:numPr>
                <w:ilvl w:val="0"/>
                <w:numId w:val="33"/>
              </w:numPr>
              <w:snapToGrid w:val="false"/>
              <w:spacing w:before="0" w:after="0" w:line="240" w:lineRule="auto"/>
              <w:ind w:right="0" w:hangingChars="160"/>
              <w:jc w:val="both"/>
              <w:rPr>
                <w:rFonts w:ascii="Helvetica Neue" w:hAnsi="Helvetica Neue" w:eastAsia="Helvetica Neue"/>
                <w:color w:val="333333"/>
                <w:sz w:val="21"/>
                <w:szCs w:val="21"/>
              </w:rPr>
            </w:pPr>
            <w:r>
              <w:rPr>
                <w:rFonts w:hint="eastAsia"/>
              </w:rPr>
            </w:r>
            <w:r>
              <w:rPr>
                <w:rFonts w:ascii="Helvetica Neue" w:hAnsi="Helvetica Neue" w:eastAsia="Helvetica Neue"/>
                <w:color w:val="333333"/>
                <w:sz w:val="22"/>
                <w:szCs w:val="22"/>
              </w:rPr>
              <w:t>能较为稳定的运行</w:t>
            </w:r>
          </w:p>
        </w:tc>
      </w:tr>
      <w:tr>
        <w:trPr>
          <w:trHeight w:val="315" w:hRule="atLeast"/>
        </w:trPr>
        <w:tc>
          <w:tcPr>
            <w:tcW w:w="675" w:type="dxa"/>
            <w:tcBorders>
              <w:top w:val="single" w:color="999999" w:sz="8" w:space="0"/>
              <w:left w:val="single" w:color="999999" w:sz="8" w:space="0"/>
              <w:bottom w:val="single" w:color="999999" w:sz="8" w:space="0"/>
              <w:right w:val="single" w:color="999999" w:sz="8" w:space="0"/>
            </w:tcBorders>
            <w:shd w:val="clear" w:color="auto" w:fill="auto"/>
            <w:vAlign w:val="center"/>
          </w:tcPr>
          <w:p>
            <w:pPr>
              <w:snapToGrid w:val="false"/>
              <w:spacing w:before="48" w:after="48" w:line="240" w:lineRule="auto"/>
              <w:ind w:left="0" w:right="0"/>
              <w:jc w:val="left"/>
              <w:rPr>
                <w:rFonts w:ascii="Helvetica Neue" w:hAnsi="Helvetica Neue" w:eastAsia="Helvetica Neue"/>
                <w:color w:val="333333"/>
                <w:sz w:val="21"/>
                <w:szCs w:val="21"/>
              </w:rPr>
            </w:pPr>
            <w:r>
              <w:rPr>
                <w:rFonts w:ascii="Helvetica Neue" w:hAnsi="Helvetica Neue" w:eastAsia="Helvetica Neue"/>
                <w:color w:val="333333"/>
                <w:spacing w:val="0"/>
                <w:sz w:val="22"/>
                <w:szCs w:val="22"/>
              </w:rPr>
              <w:t>4</w:t>
            </w:r>
          </w:p>
        </w:tc>
        <w:tc>
          <w:tcPr>
            <w:tcW w:w="1755" w:type="dxa"/>
            <w:tcBorders>
              <w:top w:val="single" w:color="999999" w:sz="8" w:space="0"/>
              <w:left w:val="single" w:color="999999" w:sz="8" w:space="0"/>
              <w:bottom w:val="single" w:color="999999" w:sz="8" w:space="0"/>
              <w:right w:val="single" w:color="999999" w:sz="8" w:space="0"/>
            </w:tcBorders>
            <w:shd w:val="clear" w:color="auto" w:fill="auto"/>
            <w:vAlign w:val="center"/>
          </w:tcPr>
          <w:p>
            <w:pPr>
              <w:snapToGrid w:val="false"/>
              <w:spacing w:before="48" w:after="48" w:line="240" w:lineRule="auto"/>
              <w:ind w:left="0" w:right="0"/>
              <w:jc w:val="left"/>
              <w:rPr>
                <w:rFonts w:ascii="Helvetica Neue" w:hAnsi="Helvetica Neue" w:eastAsia="Helvetica Neue"/>
                <w:color w:val="333333"/>
                <w:sz w:val="21"/>
                <w:szCs w:val="21"/>
              </w:rPr>
            </w:pPr>
            <w:r>
              <w:rPr>
                <w:rFonts w:ascii="Helvetica Neue" w:hAnsi="Helvetica Neue" w:eastAsia="Helvetica Neue"/>
                <w:color w:val="333333"/>
                <w:spacing w:val="0"/>
                <w:sz w:val="22"/>
                <w:szCs w:val="22"/>
              </w:rPr>
              <w:t>文件的检索</w:t>
            </w:r>
          </w:p>
        </w:tc>
        <w:tc>
          <w:tcPr>
            <w:tcW w:w="1920" w:type="dxa"/>
            <w:tcBorders>
              <w:top w:val="single" w:color="999999" w:sz="8" w:space="0"/>
              <w:left w:val="single" w:color="999999" w:sz="8" w:space="0"/>
              <w:bottom w:val="single" w:color="999999" w:sz="8" w:space="0"/>
              <w:right w:val="single" w:color="999999" w:sz="8" w:space="0"/>
            </w:tcBorders>
            <w:shd w:val="clear" w:color="auto" w:fill="auto"/>
            <w:vAlign w:val="center"/>
          </w:tcPr>
          <w:p>
            <w:pPr>
              <w:snapToGrid w:val="false"/>
              <w:spacing w:before="0" w:after="0" w:line="240" w:lineRule="auto"/>
              <w:ind w:left="0" w:right="0"/>
              <w:jc w:val="both"/>
              <w:rPr>
                <w:rFonts w:ascii="Helvetica Neue" w:hAnsi="Helvetica Neue" w:eastAsia="Helvetica Neue"/>
                <w:color w:val="333333"/>
                <w:sz w:val="21"/>
                <w:szCs w:val="21"/>
              </w:rPr>
            </w:pPr>
            <w:r>
              <w:rPr>
                <w:rFonts w:ascii="Helvetica Neue" w:hAnsi="Helvetica Neue" w:eastAsia="Helvetica Neue"/>
                <w:color w:val="000000"/>
                <w:spacing w:val="0"/>
                <w:sz w:val="22"/>
                <w:szCs w:val="22"/>
              </w:rPr>
              <w:t>在各界面的搜索栏进行模糊搜索</w:t>
            </w:r>
          </w:p>
        </w:tc>
        <w:tc>
          <w:tcPr>
            <w:tcW w:w="3720" w:type="dxa"/>
            <w:tcBorders>
              <w:top w:val="single" w:color="999999" w:sz="8" w:space="0"/>
              <w:left w:val="single" w:color="999999" w:sz="8" w:space="0"/>
              <w:bottom w:val="single" w:color="999999" w:sz="8" w:space="0"/>
              <w:right w:val="single" w:color="999999" w:sz="8" w:space="0"/>
            </w:tcBorders>
            <w:shd w:val="clear" w:color="auto" w:fill="auto"/>
            <w:vAlign w:val="center"/>
          </w:tcPr>
          <w:p>
            <w:pPr>
              <w:snapToGrid w:val="false"/>
              <w:spacing w:before="0" w:after="0" w:line="240" w:lineRule="auto"/>
              <w:ind w:left="0" w:right="0"/>
              <w:jc w:val="both"/>
              <w:rPr>
                <w:rFonts w:ascii="Helvetica Neue" w:hAnsi="Helvetica Neue" w:eastAsia="Helvetica Neue"/>
                <w:color w:val="333333"/>
                <w:sz w:val="21"/>
                <w:szCs w:val="21"/>
              </w:rPr>
            </w:pPr>
            <w:r>
              <w:rPr>
                <w:rFonts w:ascii="Helvetica Neue" w:hAnsi="Helvetica Neue" w:eastAsia="Helvetica Neue"/>
                <w:color w:val="333333"/>
                <w:sz w:val="22"/>
                <w:szCs w:val="22"/>
              </w:rPr>
              <w:t>能通过关键词搜索到相应结果</w:t>
            </w:r>
          </w:p>
        </w:tc>
      </w:tr>
      <w:tr>
        <w:trPr>
          <w:trHeight w:val="315" w:hRule="atLeast"/>
        </w:trPr>
        <w:tc>
          <w:tcPr>
            <w:tcW w:w="675" w:type="dxa"/>
            <w:tcBorders>
              <w:top w:val="single" w:color="999999" w:sz="8" w:space="0"/>
              <w:left w:val="single" w:color="999999" w:sz="8" w:space="0"/>
              <w:bottom w:val="single" w:color="999999" w:sz="8" w:space="0"/>
              <w:right w:val="single" w:color="999999" w:sz="8" w:space="0"/>
            </w:tcBorders>
            <w:shd w:val="clear" w:color="auto" w:fill="auto"/>
            <w:vAlign w:val="center"/>
          </w:tcPr>
          <w:p>
            <w:pPr>
              <w:snapToGrid w:val="false"/>
              <w:spacing w:before="48" w:after="48" w:line="240" w:lineRule="auto"/>
              <w:ind w:left="0" w:right="0"/>
              <w:jc w:val="left"/>
              <w:rPr>
                <w:rFonts w:ascii="Helvetica Neue" w:hAnsi="Helvetica Neue" w:eastAsia="Helvetica Neue"/>
                <w:color w:val="333333"/>
                <w:sz w:val="21"/>
                <w:szCs w:val="21"/>
              </w:rPr>
            </w:pPr>
            <w:r>
              <w:rPr>
                <w:rFonts w:ascii="Helvetica Neue" w:hAnsi="Helvetica Neue" w:eastAsia="Helvetica Neue"/>
                <w:color w:val="333333"/>
                <w:spacing w:val="0"/>
                <w:sz w:val="22"/>
                <w:szCs w:val="22"/>
              </w:rPr>
              <w:t>5</w:t>
            </w:r>
          </w:p>
        </w:tc>
        <w:tc>
          <w:tcPr>
            <w:tcW w:w="1755" w:type="dxa"/>
            <w:tcBorders>
              <w:top w:val="single" w:color="999999" w:sz="8" w:space="0"/>
              <w:left w:val="single" w:color="999999" w:sz="8" w:space="0"/>
              <w:bottom w:val="single" w:color="999999" w:sz="8" w:space="0"/>
              <w:right w:val="single" w:color="999999" w:sz="8" w:space="0"/>
            </w:tcBorders>
            <w:shd w:val="clear" w:color="auto" w:fill="auto"/>
            <w:vAlign w:val="center"/>
          </w:tcPr>
          <w:p>
            <w:pPr>
              <w:snapToGrid w:val="false"/>
              <w:spacing w:before="160" w:after="0" w:line="240" w:lineRule="auto"/>
              <w:ind w:left="0" w:right="0"/>
              <w:jc w:val="left"/>
              <w:rPr>
                <w:rFonts w:ascii="Helvetica Neue" w:hAnsi="Helvetica Neue" w:eastAsia="Helvetica Neue"/>
                <w:color w:val="333333"/>
                <w:sz w:val="21"/>
                <w:szCs w:val="21"/>
              </w:rPr>
            </w:pPr>
            <w:r>
              <w:rPr>
                <w:rFonts w:ascii="Helvetica Neue" w:hAnsi="Helvetica Neue" w:eastAsia="Helvetica Neue"/>
                <w:color w:val="333333"/>
                <w:spacing w:val="0"/>
                <w:sz w:val="22"/>
                <w:szCs w:val="22"/>
              </w:rPr>
              <w:t>项目的管理</w:t>
            </w:r>
          </w:p>
        </w:tc>
        <w:tc>
          <w:tcPr>
            <w:tcW w:w="1920" w:type="dxa"/>
            <w:tcBorders>
              <w:top w:val="single" w:color="999999" w:sz="8" w:space="0"/>
              <w:left w:val="single" w:color="999999" w:sz="8" w:space="0"/>
              <w:bottom w:val="single" w:color="999999" w:sz="8" w:space="0"/>
              <w:right w:val="single" w:color="999999" w:sz="8" w:space="0"/>
            </w:tcBorders>
            <w:shd w:val="clear" w:color="auto" w:fill="auto"/>
            <w:vAlign w:val="center"/>
          </w:tcPr>
          <w:p>
            <w:pPr>
              <w:snapToGrid w:val="false"/>
              <w:spacing w:before="0" w:after="0" w:line="240" w:lineRule="auto"/>
              <w:ind w:left="0" w:right="0"/>
              <w:jc w:val="both"/>
              <w:rPr>
                <w:rFonts w:ascii="Helvetica Neue" w:hAnsi="Helvetica Neue" w:eastAsia="Helvetica Neue"/>
                <w:color w:val="333333"/>
                <w:sz w:val="21"/>
                <w:szCs w:val="21"/>
              </w:rPr>
            </w:pPr>
            <w:r>
              <w:rPr>
                <w:rFonts w:ascii="Helvetica Neue" w:hAnsi="Helvetica Neue" w:eastAsia="Helvetica Neue"/>
                <w:color w:val="000000"/>
                <w:spacing w:val="0"/>
                <w:sz w:val="22"/>
                <w:szCs w:val="22"/>
              </w:rPr>
              <w:t>项目的创建者/创建者指定的管理员可以对项目内文件进行增删改操作</w:t>
            </w:r>
          </w:p>
        </w:tc>
        <w:tc>
          <w:tcPr>
            <w:tcW w:w="3720" w:type="dxa"/>
            <w:tcBorders>
              <w:top w:val="single" w:color="999999" w:sz="8" w:space="0"/>
              <w:left w:val="single" w:color="999999" w:sz="8" w:space="0"/>
              <w:bottom w:val="single" w:color="999999" w:sz="8" w:space="0"/>
              <w:right w:val="single" w:color="999999" w:sz="8" w:space="0"/>
            </w:tcBorders>
            <w:shd w:val="clear" w:color="auto" w:fill="auto"/>
            <w:vAlign w:val="center"/>
          </w:tcPr>
          <w:p>
            <w:pPr>
              <w:numPr>
                <w:ilvl w:val="0"/>
                <w:numId w:val="34"/>
              </w:numPr>
              <w:snapToGrid w:val="false"/>
              <w:spacing w:before="0" w:after="0" w:line="240" w:lineRule="auto"/>
              <w:ind w:right="0" w:hangingChars="160"/>
              <w:jc w:val="both"/>
              <w:rPr>
                <w:rFonts w:ascii="Helvetica Neue" w:hAnsi="Helvetica Neue" w:eastAsia="Helvetica Neue"/>
                <w:color w:val="333333"/>
                <w:sz w:val="21"/>
                <w:szCs w:val="21"/>
              </w:rPr>
            </w:pPr>
            <w:r>
              <w:rPr>
                <w:rFonts w:hint="eastAsia"/>
              </w:rPr>
            </w:r>
            <w:r>
              <w:rPr>
                <w:rFonts w:ascii="Helvetica Neue" w:hAnsi="Helvetica Neue" w:eastAsia="Helvetica Neue"/>
                <w:color w:val="333333"/>
                <w:sz w:val="22"/>
                <w:szCs w:val="22"/>
              </w:rPr>
              <w:t>允许创建者对其项目成员发放权限</w:t>
            </w:r>
          </w:p>
          <w:p>
            <w:pPr>
              <w:numPr>
                <w:ilvl w:val="0"/>
                <w:numId w:val="34"/>
              </w:numPr>
              <w:snapToGrid w:val="false"/>
              <w:spacing w:before="0" w:after="0" w:line="240" w:lineRule="auto"/>
              <w:ind w:right="0" w:hangingChars="160"/>
              <w:jc w:val="both"/>
              <w:rPr>
                <w:rFonts w:ascii="Helvetica Neue" w:hAnsi="Helvetica Neue" w:eastAsia="Helvetica Neue"/>
                <w:color w:val="333333"/>
                <w:sz w:val="21"/>
                <w:szCs w:val="21"/>
              </w:rPr>
            </w:pPr>
            <w:r>
              <w:rPr>
                <w:rFonts w:hint="eastAsia"/>
              </w:rPr>
            </w:r>
            <w:r>
              <w:rPr>
                <w:rFonts w:ascii="Helvetica Neue" w:hAnsi="Helvetica Neue" w:eastAsia="Helvetica Neue"/>
                <w:color w:val="333333"/>
                <w:sz w:val="22"/>
                <w:szCs w:val="22"/>
              </w:rPr>
              <w:t>要求设置的</w:t>
            </w:r>
            <w:r>
              <w:rPr>
                <w:rFonts w:hint="eastAsia"/>
              </w:rPr>
            </w:r>
            <w:r>
              <w:rPr>
                <w:rFonts w:ascii="Helvetica Neue" w:hAnsi="Helvetica Neue" w:eastAsia="Helvetica Neue"/>
                <w:color w:val="333333"/>
                <w:sz w:val="22"/>
                <w:szCs w:val="22"/>
              </w:rPr>
              <w:t>权限范围不可逾越至项目外</w:t>
            </w:r>
          </w:p>
        </w:tc>
      </w:tr>
      <w:tr>
        <w:trPr>
          <w:trHeight w:val="315" w:hRule="atLeast"/>
        </w:trPr>
        <w:tc>
          <w:tcPr>
            <w:tcW w:w="675" w:type="dxa"/>
            <w:tcBorders>
              <w:top w:val="single" w:color="999999" w:sz="8" w:space="0"/>
              <w:left w:val="single" w:color="999999" w:sz="8" w:space="0"/>
              <w:bottom w:val="single" w:color="999999" w:sz="8" w:space="0"/>
              <w:right w:val="single" w:color="999999" w:sz="8" w:space="0"/>
            </w:tcBorders>
            <w:shd w:val="clear" w:color="auto" w:fill="auto"/>
            <w:vAlign w:val="center"/>
          </w:tcPr>
          <w:p>
            <w:pPr>
              <w:snapToGrid w:val="false"/>
              <w:spacing w:before="48" w:after="48" w:line="240" w:lineRule="auto"/>
              <w:ind w:left="0" w:right="0"/>
              <w:jc w:val="left"/>
              <w:rPr>
                <w:rFonts w:ascii="Helvetica Neue" w:hAnsi="Helvetica Neue" w:eastAsia="Helvetica Neue"/>
                <w:color w:val="333333"/>
                <w:sz w:val="21"/>
                <w:szCs w:val="21"/>
              </w:rPr>
            </w:pPr>
            <w:r>
              <w:rPr>
                <w:rFonts w:ascii="Helvetica Neue" w:hAnsi="Helvetica Neue" w:eastAsia="Helvetica Neue"/>
                <w:color w:val="333333"/>
                <w:spacing w:val="0"/>
                <w:sz w:val="22"/>
                <w:szCs w:val="22"/>
              </w:rPr>
              <w:t>6</w:t>
            </w:r>
          </w:p>
        </w:tc>
        <w:tc>
          <w:tcPr>
            <w:tcW w:w="1755" w:type="dxa"/>
            <w:tcBorders>
              <w:top w:val="single" w:color="999999" w:sz="8" w:space="0"/>
              <w:left w:val="single" w:color="999999" w:sz="8" w:space="0"/>
              <w:bottom w:val="single" w:color="999999" w:sz="8" w:space="0"/>
              <w:right w:val="single" w:color="999999" w:sz="8" w:space="0"/>
            </w:tcBorders>
            <w:shd w:val="clear" w:color="auto" w:fill="auto"/>
            <w:vAlign w:val="center"/>
          </w:tcPr>
          <w:p>
            <w:pPr>
              <w:snapToGrid w:val="false"/>
              <w:spacing w:before="160" w:after="0" w:line="240" w:lineRule="auto"/>
              <w:ind w:left="0" w:right="0"/>
              <w:jc w:val="left"/>
              <w:rPr>
                <w:rFonts w:ascii="Helvetica Neue" w:hAnsi="Helvetica Neue" w:eastAsia="Helvetica Neue"/>
                <w:color w:val="333333"/>
                <w:sz w:val="21"/>
                <w:szCs w:val="21"/>
              </w:rPr>
            </w:pPr>
            <w:r>
              <w:rPr>
                <w:rFonts w:ascii="Helvetica Neue" w:hAnsi="Helvetica Neue" w:eastAsia="Helvetica Neue"/>
                <w:color w:val="333333"/>
                <w:spacing w:val="0"/>
                <w:sz w:val="22"/>
                <w:szCs w:val="22"/>
              </w:rPr>
              <w:t>后端的实现</w:t>
            </w:r>
          </w:p>
        </w:tc>
        <w:tc>
          <w:tcPr>
            <w:tcW w:w="1920" w:type="dxa"/>
            <w:tcBorders>
              <w:top w:val="single" w:color="999999" w:sz="8" w:space="0"/>
              <w:left w:val="single" w:color="999999" w:sz="8" w:space="0"/>
              <w:bottom w:val="single" w:color="999999" w:sz="8" w:space="0"/>
              <w:right w:val="single" w:color="999999" w:sz="8" w:space="0"/>
            </w:tcBorders>
            <w:shd w:val="clear" w:color="auto" w:fill="auto"/>
            <w:vAlign w:val="center"/>
          </w:tcPr>
          <w:p>
            <w:pPr>
              <w:snapToGrid w:val="false"/>
              <w:spacing w:before="0" w:after="0" w:line="240" w:lineRule="auto"/>
              <w:ind w:left="0" w:right="0"/>
              <w:jc w:val="both"/>
              <w:rPr>
                <w:rFonts w:ascii="Helvetica Neue" w:hAnsi="Helvetica Neue" w:eastAsia="Helvetica Neue"/>
                <w:color w:val="333333"/>
                <w:sz w:val="21"/>
                <w:szCs w:val="21"/>
              </w:rPr>
            </w:pPr>
            <w:r>
              <w:rPr>
                <w:rFonts w:ascii="Helvetica Neue" w:hAnsi="Helvetica Neue" w:eastAsia="Helvetica Neue"/>
                <w:color w:val="333333"/>
                <w:sz w:val="22"/>
                <w:szCs w:val="22"/>
              </w:rPr>
              <w:t>1. 设计一个管理员模块，实现对数据的增删改查</w:t>
            </w:r>
          </w:p>
        </w:tc>
        <w:tc>
          <w:tcPr>
            <w:tcW w:w="3720" w:type="dxa"/>
            <w:tcBorders>
              <w:top w:val="single" w:color="999999" w:sz="8" w:space="0"/>
              <w:left w:val="single" w:color="999999" w:sz="8" w:space="0"/>
              <w:bottom w:val="single" w:color="999999" w:sz="8" w:space="0"/>
              <w:right w:val="single" w:color="999999" w:sz="8" w:space="0"/>
            </w:tcBorders>
            <w:shd w:val="clear" w:color="auto" w:fill="auto"/>
            <w:vAlign w:val="center"/>
          </w:tcPr>
          <w:p>
            <w:pPr>
              <w:numPr>
                <w:ilvl w:val="0"/>
                <w:numId w:val="35"/>
              </w:numPr>
              <w:snapToGrid w:val="false"/>
              <w:spacing w:before="0" w:after="0" w:line="240" w:lineRule="auto"/>
              <w:ind w:hangingChars="160"/>
              <w:jc w:val="left"/>
              <w:rPr>
                <w:rFonts w:ascii="Helvetica Neue" w:hAnsi="Helvetica Neue" w:eastAsia="Helvetica Neue"/>
                <w:color w:val="333333"/>
                <w:sz w:val="21"/>
                <w:szCs w:val="21"/>
              </w:rPr>
            </w:pPr>
            <w:r>
              <w:rPr>
                <w:rFonts w:hint="eastAsia"/>
              </w:rPr>
            </w:r>
            <w:r>
              <w:rPr>
                <w:rFonts w:ascii="Helvetica Neue" w:hAnsi="Helvetica Neue" w:eastAsia="Helvetica Neue"/>
                <w:color w:val="333333"/>
                <w:sz w:val="22"/>
                <w:szCs w:val="22"/>
              </w:rPr>
              <w:t>能用较为稳定的完成前后端数据的传输</w:t>
            </w:r>
          </w:p>
          <w:p>
            <w:pPr>
              <w:numPr>
                <w:ilvl w:val="0"/>
                <w:numId w:val="35"/>
              </w:numPr>
              <w:snapToGrid w:val="false"/>
              <w:spacing w:before="0" w:after="0" w:line="240" w:lineRule="auto"/>
              <w:ind w:hangingChars="160"/>
              <w:jc w:val="left"/>
              <w:rPr>
                <w:rFonts w:ascii="Helvetica Neue" w:hAnsi="Helvetica Neue" w:eastAsia="Helvetica Neue"/>
                <w:color w:val="333333"/>
                <w:sz w:val="21"/>
                <w:szCs w:val="21"/>
              </w:rPr>
            </w:pPr>
            <w:r>
              <w:rPr>
                <w:rFonts w:hint="eastAsia"/>
              </w:rPr>
            </w:r>
            <w:r>
              <w:rPr>
                <w:rFonts w:ascii="Helvetica Neue" w:hAnsi="Helvetica Neue" w:eastAsia="Helvetica Neue"/>
                <w:color w:val="333333"/>
                <w:sz w:val="22"/>
                <w:szCs w:val="22"/>
              </w:rPr>
              <w:t>使管理员具有对数据库内数据增删改查的最高权限</w:t>
            </w:r>
          </w:p>
          <w:p>
            <w:pPr>
              <w:numPr>
                <w:ilvl w:val="0"/>
                <w:numId w:val="35"/>
              </w:numPr>
              <w:snapToGrid w:val="false"/>
              <w:spacing w:before="0" w:after="0" w:line="240" w:lineRule="auto"/>
              <w:ind w:hangingChars="160"/>
              <w:jc w:val="left"/>
              <w:rPr>
                <w:rFonts w:ascii="Helvetica Neue" w:hAnsi="Helvetica Neue" w:eastAsia="Helvetica Neue"/>
                <w:color w:val="333333"/>
                <w:sz w:val="21"/>
                <w:szCs w:val="21"/>
              </w:rPr>
            </w:pPr>
            <w:r>
              <w:rPr>
                <w:rFonts w:hint="eastAsia"/>
              </w:rPr>
            </w:r>
            <w:r>
              <w:rPr>
                <w:rFonts w:ascii="Helvetica Neue" w:hAnsi="Helvetica Neue" w:eastAsia="Helvetica Neue"/>
                <w:color w:val="333333"/>
                <w:sz w:val="22"/>
                <w:szCs w:val="22"/>
              </w:rPr>
              <w:t>前后端的接口应能稳定使用</w:t>
            </w:r>
          </w:p>
        </w:tc>
      </w:tr>
    </w:tbl>
    <w:p>
      <w:pPr>
        <w:pStyle w:val="heading4"/>
        <w:snapToGrid w:val="false"/>
        <w:spacing w:lineRule="auto"/>
        <w:ind/>
        <w:rPr>
          <w:rFonts w:ascii="Open Sans" w:hAnsi="Open Sans" w:eastAsia="Open Sans"/>
          <w:b w:val="true"/>
          <w:bCs w:val="true"/>
          <w:color w:val="333333"/>
          <w:spacing w:val="0"/>
          <w:sz w:val="40"/>
          <w:szCs w:val="40"/>
        </w:rPr>
      </w:pPr>
      <w:r>
        <w:rPr>
          <w:rFonts w:ascii="微软雅黑" w:hAnsi="微软雅黑" w:eastAsia="微软雅黑"/>
        </w:rPr>
      </w:r>
      <w:r>
        <w:rPr>
          <w:rFonts w:ascii="Open Sans" w:hAnsi="Open Sans" w:eastAsia="Open Sans"/>
          <w:b w:val="true"/>
          <w:bCs w:val="true"/>
          <w:color w:val="333333"/>
          <w:spacing w:val="0"/>
          <w:sz w:val="40"/>
          <w:szCs w:val="40"/>
        </w:rPr>
        <w:t>3.1.2 界面效果的验收</w:t>
      </w:r>
    </w:p>
    <w:p>
      <w:pPr>
        <w:numPr>
          <w:ilvl w:val="0"/>
          <w:numId w:val="37"/>
        </w:numPr>
        <w:snapToGrid w:val="false"/>
        <w:spacing w:before="60" w:after="60" w:line="312" w:lineRule="auto"/>
        <w:ind w:hangingChars="320"/>
        <w:jc w:val="left"/>
        <w:rPr>
          <w:rFonts w:ascii="Helvetica Neue" w:hAnsi="Helvetica Neue" w:eastAsia="Helvetica Neue"/>
          <w:color w:val="333333"/>
          <w:sz w:val="22"/>
          <w:szCs w:val="22"/>
        </w:rPr>
      </w:pPr>
      <w:r>
        <w:rPr>
          <w:rFonts w:hint="eastAsia"/>
        </w:rPr>
      </w:r>
      <w:r>
        <w:rPr>
          <w:rFonts w:ascii="Helvetica Neue" w:hAnsi="Helvetica Neue" w:eastAsia="Helvetica Neue"/>
          <w:color w:val="333333"/>
          <w:sz w:val="22"/>
          <w:szCs w:val="22"/>
        </w:rPr>
        <w:t>界面元素的名称、标签应该易懂，用词准确，避免使用模楞两可的字眼，要与同一界面上的其他元素易于区分，能望文知意最好。理想的情况是用户不用查阅教程就能知道该界面的功能并进行相关的正确操作。</w:t>
      </w:r>
    </w:p>
    <w:p>
      <w:pPr>
        <w:numPr>
          <w:ilvl w:val="0"/>
          <w:numId w:val="37"/>
        </w:numPr>
        <w:snapToGrid w:val="false"/>
        <w:spacing w:before="60" w:after="60" w:line="312" w:lineRule="auto"/>
        <w:ind w:hangingChars="320"/>
        <w:jc w:val="left"/>
        <w:rPr>
          <w:rFonts w:ascii="微软雅黑" w:hAnsi="微软雅黑" w:eastAsia="微软雅黑"/>
          <w:color w:val="333333"/>
          <w:sz w:val="22"/>
          <w:szCs w:val="22"/>
        </w:rPr>
      </w:pPr>
      <w:r>
        <w:rPr>
          <w:rFonts w:hint="eastAsia"/>
        </w:rPr>
      </w:r>
      <w:r>
        <w:rPr>
          <w:rFonts w:ascii="Helvetica Neue" w:hAnsi="Helvetica Neue" w:eastAsia="Helvetica Neue"/>
          <w:color w:val="333333"/>
          <w:sz w:val="22"/>
          <w:szCs w:val="22"/>
        </w:rPr>
        <w:t>软件界面在布局上应足够合理;在界面的视觉效果上应尽量简约，以保证软件的方便性，同时对加载的图片和皮肤的处理上也应显得大方整洁。</w:t>
      </w:r>
    </w:p>
    <w:p>
      <w:pPr>
        <w:snapToGrid w:val="false"/>
        <w:spacing w:before="60" w:after="60" w:line="312" w:lineRule="auto"/>
        <w:ind w:left="0"/>
        <w:jc w:val="left"/>
        <w:rPr>
          <w:rFonts w:ascii="Open Sans" w:hAnsi="Open Sans" w:eastAsia="Open Sans"/>
          <w:b w:val="true"/>
          <w:bCs w:val="true"/>
          <w:color w:val="333333"/>
          <w:spacing w:val="0"/>
          <w:sz w:val="40"/>
          <w:szCs w:val="40"/>
        </w:rPr>
      </w:pPr>
      <w:r>
        <w:rPr>
          <w:rFonts w:ascii="Open Sans" w:hAnsi="Open Sans" w:eastAsia="Open Sans"/>
          <w:b w:val="true"/>
          <w:bCs w:val="true"/>
          <w:color w:val="333333"/>
          <w:spacing w:val="0"/>
          <w:sz w:val="40"/>
          <w:szCs w:val="40"/>
        </w:rPr>
        <w:t>3.1.3 界面效果的验收</w:t>
      </w:r>
    </w:p>
    <w:p>
      <w:pPr>
        <w:numPr>
          <w:ilvl w:val="0"/>
          <w:numId w:val="36"/>
        </w:numPr>
        <w:snapToGrid w:val="false"/>
        <w:spacing w:before="60" w:after="60" w:line="312" w:lineRule="auto"/>
        <w:ind w:hangingChars="320"/>
        <w:jc w:val="left"/>
        <w:rPr>
          <w:rFonts w:ascii="Helvetica Neue" w:hAnsi="Helvetica Neue" w:eastAsia="Helvetica Neue"/>
          <w:color w:val="333333"/>
          <w:sz w:val="22"/>
          <w:szCs w:val="22"/>
        </w:rPr>
      </w:pPr>
      <w:r>
        <w:rPr>
          <w:rFonts w:hint="eastAsia"/>
        </w:rPr>
      </w:r>
      <w:r>
        <w:rPr>
          <w:rFonts w:ascii="Helvetica Neue" w:hAnsi="Helvetica Neue" w:eastAsia="Helvetica Neue"/>
          <w:color w:val="333333"/>
          <w:sz w:val="22"/>
          <w:szCs w:val="22"/>
        </w:rPr>
        <w:t>功能上的稳定性:要在保证数据处理准确的同时确保多任务、数据定位和数据查找等功能运行正常且稳定。</w:t>
      </w:r>
    </w:p>
    <w:p>
      <w:pPr>
        <w:numPr>
          <w:ilvl w:val="0"/>
          <w:numId w:val="36"/>
        </w:numPr>
        <w:snapToGrid w:val="false"/>
        <w:spacing w:before="60" w:after="60" w:line="312" w:lineRule="auto"/>
        <w:ind w:hangingChars="320"/>
        <w:jc w:val="left"/>
        <w:rPr>
          <w:rFonts w:ascii="微软雅黑" w:hAnsi="微软雅黑" w:eastAsia="微软雅黑"/>
          <w:color w:val="333333"/>
          <w:sz w:val="22"/>
          <w:szCs w:val="22"/>
        </w:rPr>
      </w:pPr>
      <w:r>
        <w:rPr>
          <w:rFonts w:hint="eastAsia"/>
        </w:rPr>
      </w:r>
      <w:r>
        <w:rPr>
          <w:rFonts w:ascii="Helvetica Neue" w:hAnsi="Helvetica Neue" w:eastAsia="Helvetica Neue"/>
          <w:color w:val="333333"/>
          <w:sz w:val="22"/>
          <w:szCs w:val="22"/>
        </w:rPr>
        <w:t>软件本身的稳定性:要确保软件不出现崩溃、卡死等情况;在对软件窗口进行处理时，软件界面不会出现断纹、控件错位等不统一的情况。</w:t>
      </w:r>
    </w:p>
    <w:p>
      <w:pPr>
        <w:pStyle w:val="heading3"/>
        <w:snapToGrid w:val="false"/>
        <w:spacing w:lineRule="auto"/>
        <w:ind/>
        <w:rPr>
          <w:rFonts w:ascii="微软雅黑" w:hAnsi="微软雅黑" w:eastAsia="微软雅黑"/>
        </w:rPr>
      </w:pPr>
      <w:r>
        <w:rPr>
          <w:rFonts w:ascii="Open Sans" w:hAnsi="Open Sans" w:eastAsia="Open Sans"/>
          <w:b w:val="true"/>
          <w:bCs w:val="true"/>
          <w:color w:val="333333"/>
          <w:spacing w:val="0"/>
          <w:sz w:val="48"/>
          <w:szCs w:val="48"/>
        </w:rPr>
        <w:t>3.2 规范化制定</w:t>
      </w:r>
    </w:p>
    <w:p>
      <w:pPr>
        <w:pStyle w:val="heading4"/>
        <w:snapToGrid w:val="false"/>
        <w:spacing w:lineRule="auto"/>
        <w:ind/>
        <w:rPr>
          <w:rFonts w:ascii="微软雅黑" w:hAnsi="微软雅黑" w:eastAsia="微软雅黑"/>
        </w:rPr>
      </w:pPr>
      <w:r>
        <w:rPr>
          <w:rFonts w:ascii="Open Sans" w:hAnsi="Open Sans" w:eastAsia="Open Sans"/>
          <w:b w:val="true"/>
          <w:bCs w:val="true"/>
          <w:color w:val="333333"/>
          <w:spacing w:val="0"/>
          <w:sz w:val="40"/>
          <w:szCs w:val="40"/>
        </w:rPr>
        <w:t>3.2.1 文档的规范化</w:t>
      </w:r>
    </w:p>
    <w:p>
      <w:pPr>
        <w:snapToGrid w:val="false"/>
        <w:spacing w:before="256" w:after="256" w:line="240" w:lineRule="auto"/>
        <w:ind w:left="0" w:right="0" w:firstLine="0"/>
        <w:jc w:val="left"/>
        <w:rPr>
          <w:rFonts w:ascii="微软雅黑" w:hAnsi="微软雅黑" w:eastAsia="微软雅黑"/>
          <w:color w:val="333333"/>
          <w:sz w:val="22"/>
          <w:szCs w:val="22"/>
        </w:rPr>
      </w:pPr>
      <w:r>
        <w:rPr>
          <w:rFonts w:ascii="Open Sans" w:hAnsi="Open Sans" w:eastAsia="Open Sans"/>
          <w:color w:val="333333"/>
          <w:spacing w:val="0"/>
          <w:sz w:val="24"/>
          <w:szCs w:val="24"/>
        </w:rPr>
        <w:t>本次项目文档需要采用Markdown的自动排版格式书写，通过腾讯文档平台上传，上传者分享给其余组员时应根据实际情况打开观看与编辑权限。</w:t>
      </w:r>
    </w:p>
    <w:p>
      <w:pPr>
        <w:pStyle w:val="heading4"/>
        <w:snapToGrid w:val="false"/>
        <w:spacing w:lineRule="auto"/>
        <w:ind/>
        <w:rPr>
          <w:rFonts w:ascii="Open Sans" w:hAnsi="Open Sans" w:eastAsia="Open Sans"/>
          <w:b w:val="true"/>
          <w:bCs w:val="true"/>
          <w:color w:val="333333"/>
          <w:spacing w:val="0"/>
          <w:sz w:val="40"/>
          <w:szCs w:val="40"/>
        </w:rPr>
      </w:pPr>
      <w:r>
        <w:rPr>
          <w:rFonts w:ascii="Open Sans" w:hAnsi="Open Sans" w:eastAsia="Open Sans"/>
          <w:b w:val="true"/>
          <w:bCs w:val="true"/>
          <w:color w:val="333333"/>
          <w:spacing w:val="0"/>
          <w:sz w:val="40"/>
          <w:szCs w:val="40"/>
        </w:rPr>
        <w:t>3.2.2 迭代/更新日志的规范化</w:t>
      </w:r>
    </w:p>
    <w:p>
      <w:pPr>
        <w:snapToGrid w:val="false"/>
        <w:spacing w:before="256" w:after="256" w:line="240" w:lineRule="auto"/>
        <w:ind w:left="0" w:right="0" w:firstLine="0"/>
        <w:jc w:val="left"/>
        <w:rPr>
          <w:rFonts w:ascii="Open Sans" w:hAnsi="Open Sans" w:eastAsia="Open Sans"/>
          <w:color w:val="333333"/>
          <w:spacing w:val="0"/>
          <w:sz w:val="24"/>
          <w:szCs w:val="24"/>
        </w:rPr>
      </w:pPr>
      <w:r>
        <w:rPr>
          <w:rFonts w:ascii="Open Sans" w:hAnsi="Open Sans" w:eastAsia="Open Sans"/>
          <w:color w:val="333333"/>
          <w:spacing w:val="0"/>
          <w:sz w:val="24"/>
          <w:szCs w:val="24"/>
        </w:rPr>
        <w:t>以天为单位进行撰写，如果当天有版本更新，写上当日最后一个版本的更新日志。需要标记版本号，写明更新内容（如有必要，附上更新该功能的原因）。</w:t>
      </w:r>
    </w:p>
    <w:p>
      <w:pPr>
        <w:snapToGrid w:val="false"/>
        <w:spacing w:before="256" w:after="256" w:line="240" w:lineRule="auto"/>
        <w:ind w:left="0" w:right="0" w:firstLine="0"/>
        <w:jc w:val="left"/>
        <w:rPr>
          <w:rFonts w:ascii="微软雅黑" w:hAnsi="微软雅黑" w:eastAsia="微软雅黑"/>
          <w:color w:val="333333"/>
          <w:sz w:val="22"/>
          <w:szCs w:val="22"/>
        </w:rPr>
      </w:pPr>
      <w:r>
        <w:rPr>
          <w:rFonts w:ascii="Open Sans" w:hAnsi="Open Sans" w:eastAsia="Open Sans"/>
          <w:color w:val="333333"/>
          <w:spacing w:val="0"/>
          <w:sz w:val="24"/>
          <w:szCs w:val="24"/>
        </w:rPr>
        <w:t>关于版本号：测试版以V0.X为准，如V0.3，V0.11，一次更新数字+1。如是通过测验的，可正常运行的版本，以V1.0开始，后续更新编号规则同上。</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迭代更新表的格式如下：</w:t>
      </w:r>
    </w:p>
    <w:tbl>
      <w:tblPr>
        <w:tblStyle w:val="a7"/>
        <w:tblW w:w="0" w:type="auto"/>
        <w:tblInd w:w="0"/>
        <w:tblLayout w:type="fixed"/>
        <w:tblCellMar>
          <w:top w:w="120"/>
          <w:left w:w="60"/>
          <w:bottom w:w="120"/>
          <w:right w:w="60"/>
        </w:tblCellMar>
        <w:tblLook w:firstRow="1" w:lastRow="0" w:firstColumn="1" w:lastColumn="0" w:noHBand="0" w:noVBand="1" w:val="04A0"/>
      </w:tblPr>
      <w:tblGrid>
        <w:gridCol w:w="900"/>
        <w:gridCol w:w="1125"/>
        <w:gridCol w:w="4590"/>
        <w:gridCol w:w="2400"/>
      </w:tblGrid>
      <w:tr>
        <w:trPr>
          <w:trHeight w:val="480" w:hRule="atLeast"/>
        </w:trPr>
        <w:tc>
          <w:tcPr>
            <w:tcW w:w="9015" w:type="dxa"/>
            <w:gridSpan w:val="4"/>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SOFT Workplace 迭代/更新日志</w:t>
            </w:r>
          </w:p>
        </w:tc>
      </w:tr>
      <w:tr>
        <w:trPr>
          <w:trHeight w:val="480" w:hRule="atLeast"/>
        </w:trPr>
        <w:tc>
          <w:tcPr>
            <w:tcW w:w="9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版本号</w:t>
            </w:r>
          </w:p>
        </w:tc>
        <w:tc>
          <w:tcPr>
            <w:tcW w:w="112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更新日期</w:t>
            </w:r>
          </w:p>
        </w:tc>
        <w:tc>
          <w:tcPr>
            <w:tcW w:w="45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迭代内容</w:t>
            </w:r>
          </w:p>
        </w:tc>
        <w:tc>
          <w:tcPr>
            <w:tcW w:w="24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提交人员</w:t>
            </w:r>
          </w:p>
        </w:tc>
      </w:tr>
      <w:tr>
        <w:trPr>
          <w:trHeight w:val="480" w:hRule="atLeast"/>
        </w:trPr>
        <w:tc>
          <w:tcPr>
            <w:tcW w:w="9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v0.3</w:t>
            </w:r>
          </w:p>
        </w:tc>
        <w:tc>
          <w:tcPr>
            <w:tcW w:w="112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11.1</w:t>
            </w:r>
          </w:p>
        </w:tc>
        <w:tc>
          <w:tcPr>
            <w:tcW w:w="45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xxxxx</w:t>
            </w:r>
          </w:p>
        </w:tc>
        <w:tc>
          <w:tcPr>
            <w:tcW w:w="24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xxx,xxx</w:t>
            </w:r>
          </w:p>
        </w:tc>
      </w:tr>
    </w:tbl>
    <w:p>
      <w:pPr>
        <w:pStyle w:val="heading4"/>
        <w:snapToGrid w:val="false"/>
        <w:spacing w:lineRule="auto"/>
        <w:ind/>
        <w:rPr>
          <w:rFonts w:ascii="微软雅黑" w:hAnsi="微软雅黑" w:eastAsia="微软雅黑"/>
        </w:rPr>
      </w:pPr>
      <w:r>
        <w:rPr>
          <w:rFonts w:ascii="微软雅黑" w:hAnsi="微软雅黑" w:eastAsia="微软雅黑"/>
        </w:rPr>
      </w:r>
      <w:r>
        <w:rPr>
          <w:rFonts w:ascii="Open Sans" w:hAnsi="Open Sans" w:eastAsia="Open Sans"/>
          <w:b w:val="true"/>
          <w:bCs w:val="true"/>
          <w:color w:val="333333"/>
          <w:spacing w:val="0"/>
          <w:sz w:val="40"/>
          <w:szCs w:val="40"/>
        </w:rPr>
        <w:t>3.2.3 编码的规范化</w:t>
      </w:r>
    </w:p>
    <w:p>
      <w:pPr>
        <w:snapToGrid w:val="false"/>
        <w:spacing w:before="256" w:after="256" w:line="240" w:lineRule="auto"/>
        <w:ind w:left="0" w:right="0" w:firstLine="0"/>
        <w:jc w:val="left"/>
        <w:rPr>
          <w:rFonts w:ascii="微软雅黑" w:hAnsi="微软雅黑" w:eastAsia="微软雅黑"/>
          <w:color w:val="333333"/>
          <w:sz w:val="22"/>
          <w:szCs w:val="22"/>
        </w:rPr>
      </w:pPr>
      <w:r>
        <w:rPr>
          <w:rFonts w:ascii="Open Sans" w:hAnsi="Open Sans" w:eastAsia="Open Sans"/>
          <w:color w:val="333333"/>
          <w:spacing w:val="0"/>
          <w:sz w:val="24"/>
          <w:szCs w:val="24"/>
        </w:rPr>
        <w:t>为了让不同成员编写的代码便于互相查看，编码需要统一一个书写规范。允许有一定的差异，但大体上尽量保持一致，应具有可读性。超过10行的代码必须按一定规则遵守规范。</w:t>
      </w:r>
    </w:p>
    <w:p>
      <w:pPr>
        <w:pStyle w:val="heading5"/>
        <w:snapToGrid w:val="false"/>
        <w:spacing w:lineRule="auto"/>
        <w:ind/>
        <w:jc w:val="left"/>
        <w:rPr>
          <w:rFonts w:ascii="微软雅黑" w:hAnsi="微软雅黑" w:eastAsia="微软雅黑"/>
        </w:rPr>
      </w:pPr>
      <w:r>
        <w:rPr>
          <w:rFonts w:ascii="微软雅黑" w:hAnsi="微软雅黑" w:eastAsia="微软雅黑"/>
        </w:rPr>
        <w:t>3.2.3.1 缩进</w:t>
      </w:r>
    </w:p>
    <w:p>
      <w:pPr>
        <w:snapToGrid w:val="false"/>
        <w:spacing w:before="256" w:after="256" w:line="240" w:lineRule="auto"/>
        <w:ind w:left="0" w:right="0" w:firstLine="0"/>
        <w:jc w:val="left"/>
        <w:rPr>
          <w:rFonts w:ascii="微软雅黑" w:hAnsi="微软雅黑" w:eastAsia="微软雅黑"/>
          <w:color w:val="333333"/>
          <w:sz w:val="22"/>
          <w:szCs w:val="22"/>
        </w:rPr>
      </w:pPr>
      <w:r>
        <w:rPr>
          <w:rFonts w:ascii="Open Sans" w:hAnsi="Open Sans" w:eastAsia="Open Sans"/>
          <w:color w:val="333333"/>
          <w:spacing w:val="0"/>
          <w:sz w:val="24"/>
          <w:szCs w:val="24"/>
        </w:rPr>
        <w:t>次一级的代码需进行缩进，用tab而不用空格</w:t>
      </w:r>
    </w:p>
    <w:p>
      <w:pPr>
        <w:snapToGrid w:val="false"/>
        <w:spacing w:before="256" w:after="256" w:line="240" w:lineRule="auto"/>
        <w:ind w:left="0" w:right="0" w:firstLine="0"/>
        <w:jc w:val="left"/>
        <w:rPr>
          <w:rFonts w:ascii="Open Sans" w:hAnsi="Open Sans" w:eastAsia="Open Sans"/>
          <w:color w:val="333333"/>
          <w:spacing w:val="0"/>
          <w:sz w:val="24"/>
          <w:szCs w:val="24"/>
        </w:rPr>
      </w:pPr>
      <w:r>
        <w:rPr>
          <w:rFonts w:ascii="Open Sans" w:hAnsi="Open Sans" w:eastAsia="Open Sans"/>
          <w:color w:val="333333"/>
          <w:spacing w:val="0"/>
          <w:sz w:val="24"/>
          <w:szCs w:val="24"/>
        </w:rPr>
        <w:t>例如：</w:t>
      </w:r>
    </w:p>
    <w:p>
      <w:pPr>
        <w:snapToGrid w:val="false"/>
        <w:spacing w:before="256" w:after="256" w:line="240" w:lineRule="auto"/>
        <w:ind w:left="0" w:right="0" w:firstLine="0"/>
        <w:jc w:val="left"/>
        <w:rPr>
          <w:rFonts w:ascii="Open Sans" w:hAnsi="Open Sans" w:eastAsia="Open Sans"/>
          <w:color w:val="333333"/>
          <w:spacing w:val="0"/>
          <w:sz w:val="24"/>
          <w:szCs w:val="24"/>
        </w:rPr>
      </w:pPr>
      <w:r>
        <w:rPr>
          <w:rFonts w:ascii="宋体" w:hAnsi="宋体" w:eastAsia="宋体"/>
          <w:color w:val="000000"/>
          <w:sz w:val="24"/>
          <w:szCs w:val="24"/>
        </w:rPr>
        <w:drawing>
          <wp:inline distT="0" distB="0" distL="0" distR="0">
            <wp:extent cx="2676525" cy="1257300"/>
            <wp:effectExtent l="0" t="0" r="0" b="0"/>
            <wp:docPr id="7" name="" descr=""/>
            <wp:cNvGraphicFramePr>
              <a:graphicFrameLocks noChangeAspect="true"/>
            </wp:cNvGraphicFramePr>
            <a:graphic>
              <a:graphicData uri="http://schemas.openxmlformats.org/drawingml/2006/picture">
                <pic:pic>
                  <pic:nvPicPr>
                    <pic:cNvPr id="7" name=""/>
                    <pic:cNvPicPr/>
                  </pic:nvPicPr>
                  <pic:blipFill>
                    <a:blip r:embed="rId17"/>
                    <a:stretch>
                      <a:fillRect/>
                    </a:stretch>
                  </pic:blipFill>
                  <pic:spPr>
                    <a:xfrm>
                      <a:off x="0" y="0"/>
                      <a:ext cx="2676525" cy="1257300"/>
                    </a:xfrm>
                    <a:prstGeom prst="rect">
                      <a:avLst/>
                    </a:prstGeom>
                  </pic:spPr>
                </pic:pic>
              </a:graphicData>
            </a:graphic>
          </wp:inline>
        </w:drawing>
      </w:r>
    </w:p>
    <w:p>
      <w:pPr>
        <w:pStyle w:val="heading5"/>
        <w:snapToGrid w:val="false"/>
        <w:spacing w:lineRule="auto"/>
        <w:ind/>
        <w:jc w:val="left"/>
        <w:rPr>
          <w:rFonts w:ascii="微软雅黑" w:hAnsi="微软雅黑" w:eastAsia="微软雅黑"/>
        </w:rPr>
      </w:pPr>
      <w:r>
        <w:rPr>
          <w:rFonts w:ascii="微软雅黑" w:hAnsi="微软雅黑" w:eastAsia="微软雅黑"/>
        </w:rPr>
        <w:t>3.2.3.2 括号对齐</w:t>
      </w:r>
    </w:p>
    <w:p>
      <w:pPr>
        <w:snapToGrid w:val="false"/>
        <w:spacing w:before="256" w:after="256" w:line="240" w:lineRule="auto"/>
        <w:ind w:left="0" w:right="0" w:firstLine="0"/>
        <w:jc w:val="left"/>
        <w:rPr>
          <w:rFonts w:ascii="微软雅黑" w:hAnsi="微软雅黑" w:eastAsia="微软雅黑"/>
          <w:color w:val="333333"/>
          <w:sz w:val="22"/>
          <w:szCs w:val="22"/>
        </w:rPr>
      </w:pPr>
      <w:r>
        <w:rPr>
          <w:rFonts w:ascii="Open Sans" w:hAnsi="Open Sans" w:eastAsia="Open Sans"/>
          <w:color w:val="333333"/>
          <w:spacing w:val="0"/>
          <w:sz w:val="24"/>
          <w:szCs w:val="24"/>
        </w:rPr>
        <w:t>后括号须与if/else/while等对齐</w:t>
      </w:r>
    </w:p>
    <w:p>
      <w:pPr>
        <w:snapToGrid w:val="false"/>
        <w:spacing w:before="256" w:after="256" w:line="240" w:lineRule="auto"/>
        <w:ind w:left="0" w:right="0" w:firstLine="0"/>
        <w:jc w:val="left"/>
        <w:rPr>
          <w:rFonts w:ascii="Open Sans" w:hAnsi="Open Sans" w:eastAsia="Open Sans"/>
          <w:color w:val="333333"/>
          <w:spacing w:val="0"/>
          <w:sz w:val="24"/>
          <w:szCs w:val="24"/>
        </w:rPr>
      </w:pPr>
      <w:r>
        <w:rPr>
          <w:rFonts w:ascii="Open Sans" w:hAnsi="Open Sans" w:eastAsia="Open Sans"/>
          <w:color w:val="333333"/>
          <w:spacing w:val="0"/>
          <w:sz w:val="24"/>
          <w:szCs w:val="24"/>
        </w:rPr>
        <w:t xml:space="preserve">例如： </w:t>
      </w:r>
    </w:p>
    <w:p>
      <w:pPr>
        <w:snapToGrid w:val="false"/>
        <w:spacing w:before="256" w:after="256" w:line="240" w:lineRule="auto"/>
        <w:ind w:left="0" w:right="0" w:firstLine="0"/>
        <w:jc w:val="left"/>
        <w:rPr>
          <w:rFonts w:ascii="Open Sans" w:hAnsi="Open Sans" w:eastAsia="Open Sans"/>
          <w:color w:val="333333"/>
          <w:spacing w:val="0"/>
          <w:sz w:val="24"/>
          <w:szCs w:val="24"/>
        </w:rPr>
      </w:pPr>
      <w:r>
        <w:rPr>
          <w:rFonts w:ascii="宋体" w:hAnsi="宋体" w:eastAsia="宋体"/>
          <w:color w:val="000000"/>
          <w:sz w:val="24"/>
          <w:szCs w:val="24"/>
        </w:rPr>
        <w:drawing>
          <wp:inline distT="0" distB="0" distL="0" distR="0">
            <wp:extent cx="2676525" cy="1257300"/>
            <wp:effectExtent l="0" t="0" r="0" b="0"/>
            <wp:docPr id="8" name="" descr=""/>
            <wp:cNvGraphicFramePr>
              <a:graphicFrameLocks noChangeAspect="true"/>
            </wp:cNvGraphicFramePr>
            <a:graphic>
              <a:graphicData uri="http://schemas.openxmlformats.org/drawingml/2006/picture">
                <pic:pic>
                  <pic:nvPicPr>
                    <pic:cNvPr id="8" name=""/>
                    <pic:cNvPicPr/>
                  </pic:nvPicPr>
                  <pic:blipFill>
                    <a:blip r:embed="rId17"/>
                    <a:stretch>
                      <a:fillRect/>
                    </a:stretch>
                  </pic:blipFill>
                  <pic:spPr>
                    <a:xfrm>
                      <a:off x="0" y="0"/>
                      <a:ext cx="2676525" cy="1257300"/>
                    </a:xfrm>
                    <a:prstGeom prst="rect">
                      <a:avLst/>
                    </a:prstGeom>
                  </pic:spPr>
                </pic:pic>
              </a:graphicData>
            </a:graphic>
          </wp:inline>
        </w:drawing>
      </w:r>
      <w:r>
        <w:rPr>
          <w:rFonts w:ascii="Open Sans" w:hAnsi="Open Sans" w:eastAsia="Open Sans"/>
          <w:color w:val="333333"/>
          <w:spacing w:val="0"/>
          <w:sz w:val="24"/>
          <w:szCs w:val="24"/>
        </w:rPr>
        <w:t xml:space="preserve"> </w:t>
      </w:r>
    </w:p>
    <w:p>
      <w:pPr>
        <w:snapToGrid w:val="false"/>
        <w:spacing w:before="256" w:after="256" w:line="240" w:lineRule="auto"/>
        <w:ind w:left="0" w:right="0" w:firstLine="0"/>
        <w:jc w:val="left"/>
        <w:rPr>
          <w:rFonts w:ascii="Open Sans" w:hAnsi="Open Sans" w:eastAsia="Open Sans"/>
          <w:color w:val="333333"/>
          <w:spacing w:val="0"/>
          <w:sz w:val="24"/>
          <w:szCs w:val="24"/>
        </w:rPr>
      </w:pPr>
      <w:r>
        <w:rPr>
          <w:rFonts w:ascii="Open Sans" w:hAnsi="Open Sans" w:eastAsia="Open Sans"/>
          <w:color w:val="333333"/>
          <w:spacing w:val="0"/>
          <w:sz w:val="24"/>
          <w:szCs w:val="24"/>
        </w:rPr>
        <w:t>或</w:t>
      </w:r>
    </w:p>
    <w:p>
      <w:pPr>
        <w:snapToGrid w:val="false"/>
        <w:spacing w:before="256" w:after="256" w:line="240" w:lineRule="auto"/>
        <w:ind w:left="0" w:right="0" w:firstLine="0"/>
        <w:jc w:val="left"/>
        <w:rPr>
          <w:rFonts w:ascii="微软雅黑" w:hAnsi="微软雅黑" w:eastAsia="微软雅黑"/>
          <w:color w:val="333333"/>
          <w:sz w:val="22"/>
          <w:szCs w:val="22"/>
        </w:rPr>
      </w:pPr>
      <w:r>
        <w:rPr>
          <w:rFonts w:ascii="宋体" w:hAnsi="宋体" w:eastAsia="宋体"/>
          <w:color w:val="000000"/>
          <w:sz w:val="24"/>
          <w:szCs w:val="24"/>
        </w:rPr>
        <w:drawing>
          <wp:inline distT="0" distB="0" distL="0" distR="0">
            <wp:extent cx="2676525" cy="1666875"/>
            <wp:effectExtent l="0" t="0" r="0" b="0"/>
            <wp:docPr id="9" name="" descr=""/>
            <wp:cNvGraphicFramePr>
              <a:graphicFrameLocks noChangeAspect="true"/>
            </wp:cNvGraphicFramePr>
            <a:graphic>
              <a:graphicData uri="http://schemas.openxmlformats.org/drawingml/2006/picture">
                <pic:pic>
                  <pic:nvPicPr>
                    <pic:cNvPr id="9" name=""/>
                    <pic:cNvPicPr/>
                  </pic:nvPicPr>
                  <pic:blipFill>
                    <a:blip r:embed="rId18"/>
                    <a:stretch>
                      <a:fillRect/>
                    </a:stretch>
                  </pic:blipFill>
                  <pic:spPr>
                    <a:xfrm>
                      <a:off x="0" y="0"/>
                      <a:ext cx="2676525" cy="1666875"/>
                    </a:xfrm>
                    <a:prstGeom prst="rect">
                      <a:avLst/>
                    </a:prstGeom>
                  </pic:spPr>
                </pic:pic>
              </a:graphicData>
            </a:graphic>
          </wp:inline>
        </w:drawing>
      </w:r>
      <w:r>
        <w:rPr>
          <w:rFonts w:ascii="Open Sans" w:hAnsi="Open Sans" w:eastAsia="Open Sans"/>
          <w:color w:val="333333"/>
          <w:spacing w:val="0"/>
          <w:sz w:val="24"/>
          <w:szCs w:val="24"/>
        </w:rPr>
        <w:t xml:space="preserve">       </w:t>
      </w:r>
    </w:p>
    <w:p>
      <w:pPr>
        <w:pStyle w:val="heading5"/>
        <w:snapToGrid w:val="false"/>
        <w:spacing w:lineRule="auto"/>
        <w:ind/>
        <w:jc w:val="left"/>
        <w:rPr>
          <w:rFonts w:ascii="微软雅黑" w:hAnsi="微软雅黑" w:eastAsia="微软雅黑"/>
        </w:rPr>
      </w:pPr>
      <w:r>
        <w:rPr>
          <w:rFonts w:ascii="微软雅黑" w:hAnsi="微软雅黑" w:eastAsia="微软雅黑"/>
        </w:rPr>
        <w:t>3.2.3.3 函数命名</w:t>
      </w:r>
    </w:p>
    <w:p>
      <w:pPr>
        <w:snapToGrid w:val="false"/>
        <w:spacing w:before="256" w:after="256" w:line="240" w:lineRule="auto"/>
        <w:ind w:left="0" w:right="0" w:firstLine="0"/>
        <w:jc w:val="left"/>
        <w:rPr>
          <w:rFonts w:ascii="微软雅黑" w:hAnsi="微软雅黑" w:eastAsia="微软雅黑"/>
          <w:color w:val="333333"/>
          <w:sz w:val="22"/>
          <w:szCs w:val="22"/>
        </w:rPr>
      </w:pPr>
      <w:r>
        <w:rPr>
          <w:rFonts w:ascii="Open Sans" w:hAnsi="Open Sans" w:eastAsia="Open Sans"/>
          <w:color w:val="333333"/>
          <w:spacing w:val="0"/>
          <w:sz w:val="24"/>
          <w:szCs w:val="24"/>
        </w:rPr>
        <w:t>函数名和类名使用驼峰命名法，每个单词的首字母全部大写</w:t>
      </w:r>
    </w:p>
    <w:p>
      <w:pPr>
        <w:snapToGrid w:val="false"/>
        <w:spacing w:before="256" w:after="256" w:line="240" w:lineRule="auto"/>
        <w:ind w:left="0" w:right="0" w:firstLine="0"/>
        <w:jc w:val="left"/>
        <w:rPr>
          <w:rFonts w:ascii="Open Sans" w:hAnsi="Open Sans" w:eastAsia="Open Sans"/>
          <w:color w:val="333333"/>
          <w:spacing w:val="0"/>
          <w:sz w:val="24"/>
          <w:szCs w:val="24"/>
        </w:rPr>
      </w:pPr>
      <w:r>
        <w:rPr>
          <w:rFonts w:ascii="Open Sans" w:hAnsi="Open Sans" w:eastAsia="Open Sans"/>
          <w:color w:val="333333"/>
          <w:spacing w:val="0"/>
          <w:sz w:val="24"/>
          <w:szCs w:val="24"/>
        </w:rPr>
        <w:t>例如：</w:t>
      </w:r>
    </w:p>
    <w:p>
      <w:pPr>
        <w:snapToGrid w:val="false"/>
        <w:spacing w:before="256" w:after="256" w:line="240" w:lineRule="auto"/>
        <w:ind w:left="0" w:right="0" w:firstLine="0"/>
        <w:jc w:val="left"/>
        <w:rPr>
          <w:rFonts w:ascii="微软雅黑" w:hAnsi="微软雅黑" w:eastAsia="微软雅黑"/>
          <w:color w:val="333333"/>
          <w:sz w:val="22"/>
          <w:szCs w:val="22"/>
        </w:rPr>
      </w:pPr>
      <w:r>
        <w:rPr>
          <w:rFonts w:ascii="宋体" w:hAnsi="宋体" w:eastAsia="宋体"/>
          <w:color w:val="000000"/>
          <w:sz w:val="24"/>
          <w:szCs w:val="24"/>
        </w:rPr>
        <w:drawing>
          <wp:inline distT="0" distB="0" distL="0" distR="0">
            <wp:extent cx="1847850" cy="876300"/>
            <wp:effectExtent l="0" t="0" r="0" b="0"/>
            <wp:docPr id="10" name="" descr=""/>
            <wp:cNvGraphicFramePr>
              <a:graphicFrameLocks noChangeAspect="true"/>
            </wp:cNvGraphicFramePr>
            <a:graphic>
              <a:graphicData uri="http://schemas.openxmlformats.org/drawingml/2006/picture">
                <pic:pic>
                  <pic:nvPicPr>
                    <pic:cNvPr id="10" name=""/>
                    <pic:cNvPicPr/>
                  </pic:nvPicPr>
                  <pic:blipFill>
                    <a:blip r:embed="rId19"/>
                    <a:stretch>
                      <a:fillRect/>
                    </a:stretch>
                  </pic:blipFill>
                  <pic:spPr>
                    <a:xfrm>
                      <a:off x="0" y="0"/>
                      <a:ext cx="1847850" cy="876300"/>
                    </a:xfrm>
                    <a:prstGeom prst="rect">
                      <a:avLst/>
                    </a:prstGeom>
                  </pic:spPr>
                </pic:pic>
              </a:graphicData>
            </a:graphic>
          </wp:inline>
        </w:drawing>
      </w:r>
    </w:p>
    <w:p>
      <w:pPr>
        <w:pStyle w:val="heading5"/>
        <w:snapToGrid w:val="false"/>
        <w:spacing w:lineRule="auto"/>
        <w:ind/>
        <w:jc w:val="left"/>
        <w:rPr>
          <w:rFonts w:ascii="微软雅黑" w:hAnsi="微软雅黑" w:eastAsia="微软雅黑"/>
        </w:rPr>
      </w:pPr>
      <w:r>
        <w:rPr>
          <w:rFonts w:ascii="微软雅黑" w:hAnsi="微软雅黑" w:eastAsia="微软雅黑"/>
        </w:rPr>
        <w:t>3.2.3.4 常量命名</w:t>
      </w:r>
    </w:p>
    <w:p>
      <w:pPr>
        <w:snapToGrid w:val="false"/>
        <w:spacing w:before="256" w:after="256" w:line="240" w:lineRule="auto"/>
        <w:ind w:left="0" w:right="0" w:firstLine="0"/>
        <w:jc w:val="left"/>
        <w:rPr>
          <w:rFonts w:ascii="微软雅黑" w:hAnsi="微软雅黑" w:eastAsia="微软雅黑"/>
          <w:color w:val="333333"/>
          <w:sz w:val="22"/>
          <w:szCs w:val="22"/>
        </w:rPr>
      </w:pPr>
      <w:r>
        <w:rPr>
          <w:rFonts w:ascii="Open Sans" w:hAnsi="Open Sans" w:eastAsia="Open Sans"/>
          <w:color w:val="333333"/>
          <w:spacing w:val="0"/>
          <w:sz w:val="24"/>
          <w:szCs w:val="24"/>
        </w:rPr>
        <w:t>全部小写，单词之间采用下划线连接</w:t>
      </w:r>
    </w:p>
    <w:p>
      <w:pPr>
        <w:snapToGrid w:val="false"/>
        <w:spacing w:before="256" w:after="256" w:line="240" w:lineRule="auto"/>
        <w:ind w:left="0" w:right="0" w:firstLine="0"/>
        <w:jc w:val="left"/>
        <w:rPr>
          <w:rFonts w:ascii="Open Sans" w:hAnsi="Open Sans" w:eastAsia="Open Sans"/>
          <w:color w:val="333333"/>
          <w:spacing w:val="0"/>
          <w:sz w:val="24"/>
          <w:szCs w:val="24"/>
        </w:rPr>
      </w:pPr>
      <w:r>
        <w:rPr>
          <w:rFonts w:ascii="Open Sans" w:hAnsi="Open Sans" w:eastAsia="Open Sans"/>
          <w:color w:val="333333"/>
          <w:spacing w:val="0"/>
          <w:sz w:val="24"/>
          <w:szCs w:val="24"/>
        </w:rPr>
        <w:t>例如：</w:t>
      </w:r>
    </w:p>
    <w:p>
      <w:pPr>
        <w:snapToGrid w:val="false"/>
        <w:spacing w:before="256" w:after="256" w:line="240" w:lineRule="auto"/>
        <w:ind w:left="0" w:right="0" w:firstLine="0"/>
        <w:jc w:val="left"/>
        <w:rPr>
          <w:rFonts w:ascii="微软雅黑" w:hAnsi="微软雅黑" w:eastAsia="微软雅黑"/>
          <w:color w:val="333333"/>
          <w:sz w:val="22"/>
          <w:szCs w:val="22"/>
        </w:rPr>
      </w:pPr>
      <w:r>
        <w:rPr>
          <w:rFonts w:ascii="宋体" w:hAnsi="宋体" w:eastAsia="宋体"/>
          <w:color w:val="000000"/>
          <w:sz w:val="24"/>
          <w:szCs w:val="24"/>
        </w:rPr>
        <w:drawing>
          <wp:inline distT="0" distB="0" distL="0" distR="0">
            <wp:extent cx="1524000" cy="800100"/>
            <wp:effectExtent l="0" t="0" r="0" b="0"/>
            <wp:docPr id="11" name="" descr=""/>
            <wp:cNvGraphicFramePr>
              <a:graphicFrameLocks noChangeAspect="true"/>
            </wp:cNvGraphicFramePr>
            <a:graphic>
              <a:graphicData uri="http://schemas.openxmlformats.org/drawingml/2006/picture">
                <pic:pic>
                  <pic:nvPicPr>
                    <pic:cNvPr id="11" name=""/>
                    <pic:cNvPicPr/>
                  </pic:nvPicPr>
                  <pic:blipFill>
                    <a:blip r:embed="rId20"/>
                    <a:stretch>
                      <a:fillRect/>
                    </a:stretch>
                  </pic:blipFill>
                  <pic:spPr>
                    <a:xfrm>
                      <a:off x="0" y="0"/>
                      <a:ext cx="1524000" cy="800100"/>
                    </a:xfrm>
                    <a:prstGeom prst="rect">
                      <a:avLst/>
                    </a:prstGeom>
                  </pic:spPr>
                </pic:pic>
              </a:graphicData>
            </a:graphic>
          </wp:inline>
        </w:drawing>
      </w:r>
      <w:r>
        <w:rPr>
          <w:rFonts w:ascii="Open Sans" w:hAnsi="Open Sans" w:eastAsia="Open Sans"/>
          <w:color w:val="333333"/>
          <w:spacing w:val="0"/>
          <w:sz w:val="24"/>
          <w:szCs w:val="24"/>
        </w:rPr>
        <w:t xml:space="preserve">       </w:t>
      </w:r>
    </w:p>
    <w:p>
      <w:pPr>
        <w:pStyle w:val="heading5"/>
        <w:snapToGrid w:val="false"/>
        <w:spacing w:lineRule="auto"/>
        <w:ind/>
        <w:jc w:val="left"/>
        <w:rPr>
          <w:rFonts w:ascii="微软雅黑" w:hAnsi="微软雅黑" w:eastAsia="微软雅黑"/>
        </w:rPr>
      </w:pPr>
      <w:r>
        <w:rPr>
          <w:rFonts w:ascii="微软雅黑" w:hAnsi="微软雅黑" w:eastAsia="微软雅黑"/>
        </w:rPr>
        <w:t>3.2.3.5 注释</w:t>
      </w:r>
    </w:p>
    <w:p>
      <w:pPr>
        <w:snapToGrid w:val="false"/>
        <w:spacing w:before="256" w:after="256" w:line="240" w:lineRule="auto"/>
        <w:ind w:left="0" w:right="0" w:firstLine="0"/>
        <w:jc w:val="left"/>
        <w:rPr>
          <w:rFonts w:ascii="微软雅黑" w:hAnsi="微软雅黑" w:eastAsia="微软雅黑"/>
          <w:color w:val="333333"/>
          <w:sz w:val="22"/>
          <w:szCs w:val="22"/>
        </w:rPr>
      </w:pPr>
      <w:r>
        <w:rPr>
          <w:rFonts w:ascii="Open Sans" w:hAnsi="Open Sans" w:eastAsia="Open Sans"/>
          <w:color w:val="333333"/>
          <w:spacing w:val="0"/>
          <w:sz w:val="24"/>
          <w:szCs w:val="24"/>
        </w:rPr>
        <w:t>使用 // 进行注释 在函数声明前一行进行注释表明功能，重要功能与函数需要带注释</w:t>
      </w:r>
    </w:p>
    <w:p>
      <w:pPr>
        <w:snapToGrid w:val="false"/>
        <w:spacing w:before="256" w:after="256" w:line="240" w:lineRule="auto"/>
        <w:ind w:left="0" w:right="0" w:firstLine="0"/>
        <w:jc w:val="left"/>
        <w:rPr>
          <w:rFonts w:ascii="Open Sans" w:hAnsi="Open Sans" w:eastAsia="Open Sans"/>
          <w:color w:val="333333"/>
          <w:spacing w:val="0"/>
          <w:sz w:val="24"/>
          <w:szCs w:val="24"/>
        </w:rPr>
      </w:pPr>
      <w:r>
        <w:rPr>
          <w:rFonts w:ascii="Open Sans" w:hAnsi="Open Sans" w:eastAsia="Open Sans"/>
          <w:color w:val="333333"/>
          <w:spacing w:val="0"/>
          <w:sz w:val="24"/>
          <w:szCs w:val="24"/>
        </w:rPr>
        <w:t>例如：</w:t>
      </w:r>
    </w:p>
    <w:p>
      <w:pPr>
        <w:snapToGrid w:val="false"/>
        <w:spacing w:before="256" w:after="256" w:line="240" w:lineRule="auto"/>
        <w:ind w:left="0" w:right="0" w:firstLine="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1866900" cy="1104900"/>
            <wp:effectExtent l="0" t="0" r="0" b="0"/>
            <wp:docPr id="12" name="" descr=""/>
            <wp:cNvGraphicFramePr>
              <a:graphicFrameLocks noChangeAspect="true"/>
            </wp:cNvGraphicFramePr>
            <a:graphic>
              <a:graphicData uri="http://schemas.openxmlformats.org/drawingml/2006/picture">
                <pic:pic>
                  <pic:nvPicPr>
                    <pic:cNvPr id="12" name=""/>
                    <pic:cNvPicPr/>
                  </pic:nvPicPr>
                  <pic:blipFill>
                    <a:blip r:embed="rId21"/>
                    <a:stretch>
                      <a:fillRect/>
                    </a:stretch>
                  </pic:blipFill>
                  <pic:spPr>
                    <a:xfrm>
                      <a:off x="0" y="0"/>
                      <a:ext cx="1866900" cy="1104900"/>
                    </a:xfrm>
                    <a:prstGeom prst="rect">
                      <a:avLst/>
                    </a:prstGeom>
                  </pic:spPr>
                </pic:pic>
              </a:graphicData>
            </a:graphic>
          </wp:inline>
        </w:drawing>
      </w:r>
    </w:p>
    <w:p>
      <w:pPr>
        <w:pStyle w:val="heading4"/>
        <w:snapToGrid w:val="false"/>
        <w:spacing w:lineRule="auto"/>
        <w:ind/>
        <w:jc w:val="left"/>
        <w:rPr>
          <w:rFonts w:ascii="微软雅黑" w:hAnsi="微软雅黑" w:eastAsia="微软雅黑"/>
          <w:sz w:val="40"/>
          <w:szCs w:val="40"/>
        </w:rPr>
      </w:pPr>
      <w:r>
        <w:rPr>
          <w:rFonts w:ascii="微软雅黑" w:hAnsi="微软雅黑" w:eastAsia="微软雅黑"/>
          <w:sz w:val="40"/>
          <w:szCs w:val="40"/>
        </w:rPr>
        <w:t>3.2.3 接口的规范化</w:t>
      </w:r>
    </w:p>
    <w:p>
      <w:pPr>
        <w:snapToGrid w:val="false"/>
        <w:spacing w:before="256" w:after="256" w:line="240" w:lineRule="auto"/>
        <w:ind w:left="0" w:right="0" w:firstLine="0"/>
        <w:jc w:val="left"/>
        <w:rPr>
          <w:rFonts w:ascii="微软雅黑" w:hAnsi="微软雅黑" w:eastAsia="微软雅黑"/>
          <w:color w:val="333333"/>
          <w:sz w:val="22"/>
          <w:szCs w:val="22"/>
        </w:rPr>
      </w:pPr>
      <w:r>
        <w:rPr>
          <w:rFonts w:ascii="Open Sans" w:hAnsi="Open Sans" w:eastAsia="Open Sans"/>
          <w:color w:val="333333"/>
          <w:spacing w:val="0"/>
          <w:sz w:val="24"/>
          <w:szCs w:val="24"/>
        </w:rPr>
        <w:t>使用接口前，预先和相关负责人交流好命名内容。函数和变量的命名规则按3.2.1《编码的规范化》为准。详细接口名称需要先行交流，并做好记录。</w:t>
      </w:r>
    </w:p>
    <w:p>
      <w:pPr>
        <w:pStyle w:val="heading4"/>
        <w:snapToGrid w:val="false"/>
        <w:spacing w:lineRule="auto"/>
        <w:ind/>
        <w:jc w:val="left"/>
        <w:rPr>
          <w:rFonts w:ascii="微软雅黑" w:hAnsi="微软雅黑" w:eastAsia="微软雅黑"/>
          <w:sz w:val="40"/>
          <w:szCs w:val="40"/>
        </w:rPr>
      </w:pPr>
      <w:r>
        <w:rPr>
          <w:rFonts w:ascii="微软雅黑" w:hAnsi="微软雅黑" w:eastAsia="微软雅黑"/>
          <w:sz w:val="40"/>
          <w:szCs w:val="40"/>
        </w:rPr>
        <w:t>3.2.4 项目文件上传的规范化</w:t>
      </w:r>
    </w:p>
    <w:p>
      <w:pPr>
        <w:snapToGrid w:val="false"/>
        <w:spacing w:before="256" w:after="256" w:line="240" w:lineRule="auto"/>
        <w:ind w:left="0" w:right="0" w:firstLine="0"/>
        <w:jc w:val="left"/>
        <w:rPr>
          <w:rFonts w:ascii="微软雅黑" w:hAnsi="微软雅黑" w:eastAsia="微软雅黑"/>
          <w:color w:val="333333"/>
          <w:sz w:val="22"/>
          <w:szCs w:val="22"/>
        </w:rPr>
      </w:pPr>
      <w:r>
        <w:rPr>
          <w:rFonts w:ascii="Open Sans" w:hAnsi="Open Sans" w:eastAsia="Open Sans"/>
          <w:color w:val="333333"/>
          <w:spacing w:val="0"/>
          <w:sz w:val="24"/>
          <w:szCs w:val="24"/>
        </w:rPr>
        <w:t>保存文件时，选择UTF-8编码格式。上传文件时，上传至Github自己工作项目的文件夹内，并按照文件功能命名（如：随机数发生器V1.0）。发生更新时，在Readme中写上更新日志（修复了什么bug，或是增加了什么功能等），并增加版本号（如：随机数发生器V1.1）</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rPr>
          <w:rFonts w:ascii="Open Sans" w:hAnsi="Open Sans" w:eastAsia="Open Sans"/>
          <w:b w:val="true"/>
          <w:bCs w:val="true"/>
          <w:color w:val="333333"/>
          <w:spacing w:val="0"/>
          <w:sz w:val="48"/>
          <w:szCs w:val="48"/>
        </w:rPr>
      </w:pPr>
      <w:r>
        <w:rPr>
          <w:rFonts w:ascii="Open Sans" w:hAnsi="Open Sans" w:eastAsia="Open Sans"/>
          <w:b w:val="true"/>
          <w:bCs w:val="true"/>
          <w:color w:val="333333"/>
          <w:spacing w:val="0"/>
          <w:sz w:val="48"/>
          <w:szCs w:val="48"/>
        </w:rPr>
        <w:t>3.3 小组工作成绩评定标准</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color w:val="333333"/>
          <w:sz w:val="22"/>
          <w:szCs w:val="22"/>
        </w:rPr>
        <w:t>会议分：</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color w:val="333333"/>
          <w:sz w:val="22"/>
          <w:szCs w:val="22"/>
        </w:rPr>
        <w:t>我们小组采用有事开会，无事不开的原则，但是每次开会原则上都要参加。</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color w:val="333333"/>
          <w:sz w:val="22"/>
          <w:szCs w:val="22"/>
        </w:rPr>
        <w:t>具体计分细则如下：</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color w:val="333333"/>
          <w:sz w:val="22"/>
          <w:szCs w:val="22"/>
        </w:rPr>
        <w:t>（1）无故缺会并未汇报：            参与度0分</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color w:val="333333"/>
          <w:sz w:val="22"/>
          <w:szCs w:val="22"/>
        </w:rPr>
        <w:t>（2）有事请假，有汇报：            参与度1分，贡献度4分</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color w:val="333333"/>
          <w:sz w:val="22"/>
          <w:szCs w:val="22"/>
        </w:rPr>
        <w:t>（3）迟到5分钟以上：                 参与度1分，贡献度5分</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color w:val="333333"/>
          <w:sz w:val="22"/>
          <w:szCs w:val="22"/>
        </w:rPr>
        <w:t>（4）迟到10分钟以上：               参与度1分，贡献度4分</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color w:val="333333"/>
          <w:sz w:val="22"/>
          <w:szCs w:val="22"/>
        </w:rPr>
        <w:t>（5）正常参加：                          参与度1分，贡献度6分</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color w:val="333333"/>
          <w:sz w:val="22"/>
          <w:szCs w:val="22"/>
        </w:rPr>
        <w:t xml:space="preserve">  </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color w:val="333333"/>
          <w:sz w:val="22"/>
          <w:szCs w:val="22"/>
        </w:rPr>
        <w:t>（6）完成会议要求（或会议无要求） 贡献度4分</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color w:val="333333"/>
          <w:sz w:val="22"/>
          <w:szCs w:val="22"/>
        </w:rPr>
        <w:t>（7）部分完成会议要求                     贡献度1~3分</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color w:val="333333"/>
          <w:sz w:val="22"/>
          <w:szCs w:val="22"/>
        </w:rPr>
        <w:t xml:space="preserve">（8）未完成会议要求                        贡献度0分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color w:val="333333"/>
          <w:sz w:val="22"/>
          <w:szCs w:val="22"/>
        </w:rPr>
        <w:t>工作分：</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color w:val="333333"/>
          <w:sz w:val="22"/>
          <w:szCs w:val="22"/>
        </w:rPr>
        <w:t>我们小组采用能者多劳，多劳多得的原则，会给予部分工作量大的小组成员加分补偿（可以超出10分上限，上不封顶）</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color w:val="333333"/>
          <w:sz w:val="22"/>
          <w:szCs w:val="22"/>
        </w:rPr>
        <w:t>具体计分细则如下：</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color w:val="333333"/>
          <w:sz w:val="22"/>
          <w:szCs w:val="22"/>
        </w:rPr>
        <w:t>（1）未在规定时间内完成分配的任务:                                                参与度0分</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color w:val="333333"/>
          <w:sz w:val="22"/>
          <w:szCs w:val="22"/>
        </w:rPr>
        <w:t>（2）完成的工作内容与实际项目不符：                                              参与度1分，贡献度0.5</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color w:val="333333"/>
          <w:sz w:val="22"/>
          <w:szCs w:val="22"/>
        </w:rPr>
        <w:t>（3）在工作截至24小时以上，告知无法完成分配的核心任务             参与度1分，贡献度5分</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color w:val="333333"/>
          <w:sz w:val="22"/>
          <w:szCs w:val="22"/>
        </w:rPr>
        <w:t xml:space="preserve">（4）在工作截止6~24小时中，告知无法完成分配的核心任务             参与度1分，贡献度4分 </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color w:val="333333"/>
          <w:sz w:val="22"/>
          <w:szCs w:val="22"/>
        </w:rPr>
        <w:t xml:space="preserve">  PS.上述两项需提供已完成的部分（编译不通的源代码也可以），工作量过少或无，不加分</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color w:val="333333"/>
          <w:sz w:val="22"/>
          <w:szCs w:val="22"/>
        </w:rPr>
        <w:t xml:space="preserve">（5）只完成了核心部分，其余部分未完成                                           参与度1分，贡献度7分 </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color w:val="333333"/>
          <w:sz w:val="22"/>
          <w:szCs w:val="22"/>
        </w:rPr>
        <w:t>（6）按时完成所有分配的任务                                                             参与度1分，贡献度10分</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color w:val="333333"/>
          <w:sz w:val="22"/>
          <w:szCs w:val="22"/>
        </w:rPr>
        <w:t>（7）在完成自己的任务后，分担别人的任务，每10行代码或者其他相应工作量的，一次加0.3分，上不封顶</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color w:val="333333"/>
          <w:sz w:val="22"/>
          <w:szCs w:val="22"/>
        </w:rPr>
        <w:t>（8）当某位成员被分配的工作量远超其他成员时，该成员在所得分的基础上额外再加2分（可超上限）</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sectPr w:rsidR="00C604EC">
      <w:pgSz w:w="11906" w:h="16838"/>
      <w:pgMar w:top="1361" w:right="1417" w:bottom="1361" w:left="1417" w:header="851" w:footer="992" w:gutter="0"/>
      <w:cols w:space="425"/>
      <w:docGrid w:type="lines" w:linePitch="312"/>
    </w:sectPr>
  </w:body>
</w:document>
</file>

<file path=word/comments.xml><?xml version="1.0" encoding="utf-8"?>
<w:comment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commentsExtended.xml><?xml version="1.0" encoding="utf-8"?>
<w15:commentsEx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5">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6">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7">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8">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9">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0">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1">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2">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4">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5">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6">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7">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8">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9">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50">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51">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52">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5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54">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55">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1">
    <w:name w:val="heading 1"/>
    <w:basedOn w:val="a"/>
    <w:next w:val="a"/>
    <w:uiPriority w:val="9"/>
    <w:qFormat/>
    <w:rsid w:val="001C768A"/>
    <w:pPr>
      <w:keepNext/>
      <w:keepLines/>
      <w:spacing w:before="0" w:after="0" w:line="408" w:lineRule="auto"/>
      <w:jc w:val="left"/>
      <w:outlineLvl w:val="0"/>
    </w:pPr>
    <w:rPr>
      <w:b/>
      <w:bCs/>
      <w:color w:val="#1A1A1A"/>
      <w:kern w:val="44"/>
      <w:sz w:val="36"/>
      <w:szCs w:val="36"/>
    </w:rPr>
  </w:style>
  <w:style w:type="paragraph" w:styleId="heading2">
    <w:name w:val="heading 2"/>
    <w:basedOn w:val="a"/>
    <w:next w:val="a"/>
    <w:uiPriority w:val="9"/>
    <w:unhideWhenUsed/>
    <w:qFormat/>
    <w:rsid w:val="001C768A"/>
    <w:pPr>
      <w:keepNext/>
      <w:keepLines/>
      <w:spacing w:before="0" w:after="0" w:line="408" w:lineRule="auto"/>
      <w:jc w:val="left"/>
      <w:outlineLvl w:val="1"/>
    </w:pPr>
    <w:rPr>
      <w:rFonts w:asciiTheme="majorHAnsi" w:hAnsiTheme="majorHAnsi" w:eastAsiaTheme="majorEastAsia" w:cstheme="majorBidi"/>
      <w:b/>
      <w:bCs/>
      <w:color w:val="#1A1A1A"/>
      <w:sz w:val="32"/>
      <w:szCs w:val="32"/>
    </w:rPr>
  </w:style>
  <w:style w:type="paragraph" w:styleId="heading3">
    <w:name w:val="heading 3"/>
    <w:basedOn w:val="a"/>
    <w:next w:val="a"/>
    <w:uiPriority w:val="9"/>
    <w:unhideWhenUsed/>
    <w:qFormat/>
    <w:rsid w:val="001C768A"/>
    <w:pPr>
      <w:keepNext/>
      <w:keepLines/>
      <w:spacing w:before="0" w:after="0" w:line="408" w:lineRule="auto"/>
      <w:jc w:val="left"/>
      <w:outlineLvl w:val="2"/>
    </w:pPr>
    <w:rPr>
      <w:b/>
      <w:bCs/>
      <w:color w:val="#1A1A1A"/>
      <w:sz w:val="28"/>
      <w:szCs w:val="32"/>
    </w:rPr>
  </w:style>
  <w:style w:type="paragraph" w:styleId="heading4">
    <w:name w:val="heading 4"/>
    <w:basedOn w:val="a"/>
    <w:next w:val="a"/>
    <w:uiPriority w:val="9"/>
    <w:unhideWhenUsed/>
    <w:qFormat/>
    <w:rsid w:val="001C768A"/>
    <w:pPr>
      <w:keepNext/>
      <w:keepLines/>
      <w:spacing w:before="0" w:after="0" w:line="408" w:lineRule="auto"/>
      <w:jc w:val="left"/>
      <w:outlineLvl w:val="3"/>
    </w:pPr>
    <w:rPr>
      <w:rFonts w:asciiTheme="majorHAnsi" w:hAnsiTheme="majorHAnsi" w:eastAsiaTheme="majorEastAsia" w:cstheme="majorBidi"/>
      <w:b/>
      <w:bCs/>
      <w:color w:val="#1A1A1A"/>
      <w:sz w:val="24"/>
      <w:szCs w:val="28"/>
    </w:rPr>
  </w:style>
  <w:style w:type="paragraph" w:styleId="heading5">
    <w:name w:val="heading 5"/>
    <w:basedOn w:val="a"/>
    <w:next w:val="a"/>
    <w:uiPriority w:val="9"/>
    <w:unhideWhenUsed/>
    <w:qFormat/>
    <w:rsid w:val="001C768A"/>
    <w:pPr>
      <w:keepNext/>
      <w:keepLines/>
      <w:spacing w:before="0" w:after="0" w:line="408" w:lineRule="auto"/>
      <w:jc w:val="left"/>
      <w:outlineLvl w:val="4"/>
    </w:pPr>
    <w:rPr>
      <w:b/>
      <w:bCs/>
      <w:color w:val="#1A1A1A"/>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comments.xml" Type="http://schemas.openxmlformats.org/officeDocument/2006/relationships/comments" Id="rId9"/><Relationship Target="commentsExtended.xml" Type="http://schemas.microsoft.com/office/2011/relationships/commentsExtended" Id="rId10"/><Relationship Target="media/document_image_rId11.png" Type="http://schemas.openxmlformats.org/officeDocument/2006/relationships/image" Id="rId11"/><Relationship Target="media/document_image_rId12.png" Type="http://schemas.openxmlformats.org/officeDocument/2006/relationships/image" Id="rId12"/><Relationship Target="media/document_image_rId13.png" Type="http://schemas.openxmlformats.org/officeDocument/2006/relationships/image" Id="rId13"/><Relationship Target="media/document_image_rId14.png" Type="http://schemas.openxmlformats.org/officeDocument/2006/relationships/image" Id="rId14"/><Relationship Target="media/document_image_rId15.png" Type="http://schemas.openxmlformats.org/officeDocument/2006/relationships/image" Id="rId15"/><Relationship Target="media/document_image_rId16.png" Type="http://schemas.openxmlformats.org/officeDocument/2006/relationships/image" Id="rId16"/><Relationship Target="media/document_image_rId17.png" Type="http://schemas.openxmlformats.org/officeDocument/2006/relationships/image" Id="rId17"/><Relationship Target="media/document_image_rId18.png" Type="http://schemas.openxmlformats.org/officeDocument/2006/relationships/image" Id="rId18"/><Relationship Target="media/document_image_rId19.png" Type="http://schemas.openxmlformats.org/officeDocument/2006/relationships/image" Id="rId19"/><Relationship Target="media/document_image_rId20.png" Type="http://schemas.openxmlformats.org/officeDocument/2006/relationships/image" Id="rId20"/><Relationship Target="media/document_image_rId21.png" Type="http://schemas.openxmlformats.org/officeDocument/2006/relationships/image" Id="rId21"/></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