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b/>
          <w:b/>
          <w:iCs/>
          <w:sz w:val="36"/>
          <w:szCs w:val="28"/>
        </w:rPr>
      </w:pPr>
      <w:r>
        <w:rPr>
          <w:rFonts w:cs="Times New Roman" w:ascii="Times New Roman" w:hAnsi="Times New Roman"/>
          <w:b/>
          <w:iCs/>
          <w:sz w:val="36"/>
          <w:szCs w:val="28"/>
        </w:rPr>
        <w:t>Pair and Share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Pair up with a classmate and discuss the following questions. Come to a conclusion and each write your answers on your own paper.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 xml:space="preserve">• </w:t>
      </w:r>
      <w:r>
        <w:rPr>
          <w:rFonts w:cs="Times New Roman" w:ascii="Times New Roman" w:hAnsi="Times New Roman"/>
          <w:iCs/>
          <w:sz w:val="28"/>
          <w:szCs w:val="28"/>
        </w:rPr>
        <w:t xml:space="preserve">What exactly is </w:t>
      </w:r>
      <w:r>
        <w:rPr>
          <w:rFonts w:cs="Times New Roman" w:ascii="Times New Roman" w:hAnsi="Times New Roman"/>
          <w:bCs/>
          <w:iCs/>
          <w:sz w:val="28"/>
          <w:szCs w:val="28"/>
        </w:rPr>
        <w:t>knowledge of God</w:t>
      </w:r>
      <w:r>
        <w:rPr>
          <w:rFonts w:cs="Times New Roman" w:ascii="Times New Roman" w:hAnsi="Times New Roman"/>
          <w:iCs/>
          <w:sz w:val="28"/>
          <w:szCs w:val="28"/>
        </w:rPr>
        <w:t>?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Knowing and growing with god and Jesus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 xml:space="preserve">• </w:t>
      </w:r>
      <w:r>
        <w:rPr>
          <w:rFonts w:cs="Times New Roman" w:ascii="Times New Roman" w:hAnsi="Times New Roman"/>
          <w:iCs/>
          <w:sz w:val="28"/>
          <w:szCs w:val="28"/>
        </w:rPr>
        <w:t xml:space="preserve">Have you ever </w:t>
      </w:r>
      <w:r>
        <w:rPr>
          <w:rFonts w:cs="Times New Roman" w:ascii="Times New Roman" w:hAnsi="Times New Roman"/>
          <w:bCs/>
          <w:iCs/>
          <w:sz w:val="28"/>
          <w:szCs w:val="28"/>
        </w:rPr>
        <w:t xml:space="preserve">rejected </w:t>
      </w:r>
      <w:r>
        <w:rPr>
          <w:rFonts w:cs="Times New Roman" w:ascii="Times New Roman" w:hAnsi="Times New Roman"/>
          <w:iCs/>
          <w:sz w:val="28"/>
          <w:szCs w:val="28"/>
        </w:rPr>
        <w:t>knowledge of God? How do you know?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 xml:space="preserve">Yes because we are human. 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 xml:space="preserve">• </w:t>
      </w:r>
      <w:r>
        <w:rPr>
          <w:rFonts w:cs="Times New Roman" w:ascii="Times New Roman" w:hAnsi="Times New Roman"/>
          <w:iCs/>
          <w:sz w:val="28"/>
          <w:szCs w:val="28"/>
        </w:rPr>
        <w:t xml:space="preserve">What is the difference between </w:t>
      </w:r>
      <w:r>
        <w:rPr>
          <w:rFonts w:cs="Times New Roman" w:ascii="Times New Roman" w:hAnsi="Times New Roman"/>
          <w:bCs/>
          <w:iCs/>
          <w:sz w:val="28"/>
          <w:szCs w:val="28"/>
        </w:rPr>
        <w:t xml:space="preserve">rejecting knowledge of God </w:t>
      </w:r>
      <w:r>
        <w:rPr>
          <w:rFonts w:cs="Times New Roman" w:ascii="Times New Roman" w:hAnsi="Times New Roman"/>
          <w:iCs/>
          <w:sz w:val="28"/>
          <w:szCs w:val="28"/>
        </w:rPr>
        <w:t xml:space="preserve">compared to </w:t>
      </w:r>
      <w:r>
        <w:rPr>
          <w:rFonts w:cs="Times New Roman" w:ascii="Times New Roman" w:hAnsi="Times New Roman"/>
          <w:bCs/>
          <w:iCs/>
          <w:sz w:val="28"/>
          <w:szCs w:val="28"/>
        </w:rPr>
        <w:t xml:space="preserve">rejecting knowledge of another authority figure </w:t>
      </w:r>
      <w:r>
        <w:rPr>
          <w:rFonts w:cs="Times New Roman" w:ascii="Times New Roman" w:hAnsi="Times New Roman"/>
          <w:iCs/>
          <w:sz w:val="28"/>
          <w:szCs w:val="28"/>
        </w:rPr>
        <w:t>in your life?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 xml:space="preserve">The difference is that human authority is fallible while God is sinless and always right. 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 xml:space="preserve">• </w:t>
      </w:r>
      <w:r>
        <w:rPr>
          <w:rFonts w:cs="Times New Roman" w:ascii="Times New Roman" w:hAnsi="Times New Roman"/>
          <w:iCs/>
          <w:sz w:val="28"/>
          <w:szCs w:val="28"/>
        </w:rPr>
        <w:t xml:space="preserve">How does rejecting knowledge </w:t>
      </w:r>
      <w:r>
        <w:rPr>
          <w:rFonts w:cs="Times New Roman" w:ascii="Times New Roman" w:hAnsi="Times New Roman"/>
          <w:bCs/>
          <w:iCs/>
          <w:sz w:val="28"/>
          <w:szCs w:val="28"/>
        </w:rPr>
        <w:t xml:space="preserve">impact your relationship </w:t>
      </w:r>
      <w:r>
        <w:rPr>
          <w:rFonts w:cs="Times New Roman" w:ascii="Times New Roman" w:hAnsi="Times New Roman"/>
          <w:iCs/>
          <w:sz w:val="28"/>
          <w:szCs w:val="28"/>
        </w:rPr>
        <w:t>with that person?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It pushes you away from that person because you clearly do not trust them.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LibreOffice/6.4.6.2$Linux_X86_64 LibreOffice_project/40$Build-2</Application>
  <Pages>1</Pages>
  <Words>118</Words>
  <Characters>561</Characters>
  <CharactersWithSpaces>671</CharactersWithSpaces>
  <Paragraphs>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2020-10-23T16:26:00Z</dcterms:created>
  <dc:creator>Lemar Sandiford</dc:creator>
  <dc:description/>
  <dc:language>en-US</dc:language>
  <cp:lastModifiedBy/>
  <dcterms:modified xsi:type="dcterms:W3CDTF">2020-10-26T11:03:08Z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