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8D7AE" w14:textId="065D7004" w:rsidR="00142707" w:rsidRDefault="00C4497C" w:rsidP="00C4497C">
      <w:pPr>
        <w:pStyle w:val="ListParagraph"/>
        <w:numPr>
          <w:ilvl w:val="0"/>
          <w:numId w:val="2"/>
        </w:numPr>
        <w:rPr>
          <w:sz w:val="28"/>
          <w:lang w:val="en-US"/>
        </w:rPr>
      </w:pPr>
      <w:r>
        <w:rPr>
          <w:sz w:val="28"/>
          <w:lang w:val="en-US"/>
        </w:rPr>
        <w:t>SPA and its benefits</w:t>
      </w:r>
    </w:p>
    <w:p w14:paraId="742EBE8F" w14:textId="2FC299BE" w:rsidR="00C4497C" w:rsidRDefault="00C4497C" w:rsidP="00C4497C">
      <w:pPr>
        <w:ind w:left="360"/>
        <w:rPr>
          <w:sz w:val="28"/>
        </w:rPr>
      </w:pPr>
      <w:r w:rsidRPr="00C4497C">
        <w:rPr>
          <w:sz w:val="28"/>
        </w:rPr>
        <w:t>A web application that dynamically rewrites the current page rather than loading entire new pages from a server</w:t>
      </w:r>
    </w:p>
    <w:p w14:paraId="6AD17556" w14:textId="2C14FA8A" w:rsidR="00C4497C" w:rsidRDefault="00C4497C" w:rsidP="00C4497C">
      <w:pPr>
        <w:ind w:left="360"/>
        <w:rPr>
          <w:sz w:val="28"/>
        </w:rPr>
      </w:pPr>
      <w:r>
        <w:rPr>
          <w:sz w:val="28"/>
        </w:rPr>
        <w:t xml:space="preserve">Benefits -&gt; </w:t>
      </w:r>
    </w:p>
    <w:p w14:paraId="0C1BDDAC" w14:textId="5A92B802" w:rsidR="00C4497C" w:rsidRDefault="00C4497C" w:rsidP="00C4497C">
      <w:pPr>
        <w:ind w:left="360"/>
        <w:rPr>
          <w:sz w:val="28"/>
        </w:rPr>
      </w:pPr>
      <w:r>
        <w:rPr>
          <w:sz w:val="28"/>
        </w:rPr>
        <w:t>//f</w:t>
      </w:r>
      <w:r w:rsidRPr="00C4497C">
        <w:rPr>
          <w:sz w:val="28"/>
        </w:rPr>
        <w:t>ast loading time after initial load</w:t>
      </w:r>
    </w:p>
    <w:p w14:paraId="7F728CC9" w14:textId="1E13E719" w:rsidR="00C4497C" w:rsidRDefault="00C4497C" w:rsidP="00C4497C">
      <w:pPr>
        <w:ind w:left="360"/>
        <w:rPr>
          <w:sz w:val="28"/>
        </w:rPr>
      </w:pPr>
      <w:r>
        <w:rPr>
          <w:sz w:val="28"/>
        </w:rPr>
        <w:t>//better user experience due to no full-page reloads</w:t>
      </w:r>
    </w:p>
    <w:p w14:paraId="0D3DDA11" w14:textId="77777777" w:rsidR="00C4497C" w:rsidRDefault="00C4497C" w:rsidP="00C4497C">
      <w:pPr>
        <w:ind w:left="360"/>
        <w:rPr>
          <w:sz w:val="28"/>
        </w:rPr>
      </w:pPr>
    </w:p>
    <w:p w14:paraId="7767AD43" w14:textId="0EC2F09A" w:rsidR="00C4497C" w:rsidRDefault="00C4497C" w:rsidP="00C4497C">
      <w:pPr>
        <w:pStyle w:val="ListParagraph"/>
        <w:numPr>
          <w:ilvl w:val="0"/>
          <w:numId w:val="2"/>
        </w:numPr>
        <w:rPr>
          <w:sz w:val="28"/>
        </w:rPr>
      </w:pPr>
      <w:r>
        <w:rPr>
          <w:sz w:val="28"/>
        </w:rPr>
        <w:t>React and its working</w:t>
      </w:r>
    </w:p>
    <w:p w14:paraId="7138C021" w14:textId="23593469" w:rsidR="00C4497C" w:rsidRDefault="00C4497C" w:rsidP="00C4497C">
      <w:pPr>
        <w:ind w:left="360"/>
        <w:rPr>
          <w:sz w:val="28"/>
        </w:rPr>
      </w:pPr>
      <w:r w:rsidRPr="00C4497C">
        <w:rPr>
          <w:sz w:val="28"/>
        </w:rPr>
        <w:t>React is a JavaScript library developed by Facebook for building user interfaces, especially SPAs</w:t>
      </w:r>
    </w:p>
    <w:p w14:paraId="1AAD8F65" w14:textId="7AEC615E" w:rsidR="00C4497C" w:rsidRDefault="00C4497C" w:rsidP="00C4497C">
      <w:pPr>
        <w:ind w:left="360"/>
        <w:rPr>
          <w:sz w:val="28"/>
        </w:rPr>
      </w:pPr>
      <w:r>
        <w:rPr>
          <w:sz w:val="28"/>
        </w:rPr>
        <w:t xml:space="preserve">Working -&gt; </w:t>
      </w:r>
    </w:p>
    <w:p w14:paraId="5DB2A94D" w14:textId="1D7E61FC" w:rsidR="00C4497C" w:rsidRDefault="00C4497C" w:rsidP="00C4497C">
      <w:pPr>
        <w:ind w:left="360"/>
        <w:rPr>
          <w:sz w:val="28"/>
        </w:rPr>
      </w:pPr>
      <w:r>
        <w:rPr>
          <w:sz w:val="28"/>
        </w:rPr>
        <w:t>//the UI uses components which are reusable blocks of code</w:t>
      </w:r>
    </w:p>
    <w:p w14:paraId="51E67931" w14:textId="229A46BB" w:rsidR="00C4497C" w:rsidRDefault="00C4497C" w:rsidP="00C4497C">
      <w:pPr>
        <w:ind w:left="360"/>
        <w:rPr>
          <w:sz w:val="28"/>
        </w:rPr>
      </w:pPr>
      <w:r>
        <w:rPr>
          <w:sz w:val="28"/>
        </w:rPr>
        <w:t xml:space="preserve">//uses JSX </w:t>
      </w:r>
    </w:p>
    <w:p w14:paraId="522C3649" w14:textId="6E66F183" w:rsidR="00C4497C" w:rsidRDefault="00C4497C" w:rsidP="00C4497C">
      <w:pPr>
        <w:ind w:left="360"/>
        <w:rPr>
          <w:sz w:val="28"/>
        </w:rPr>
      </w:pPr>
      <w:r>
        <w:rPr>
          <w:sz w:val="28"/>
        </w:rPr>
        <w:t xml:space="preserve">//uses a virtual DOM </w:t>
      </w:r>
    </w:p>
    <w:p w14:paraId="46DDAAD8" w14:textId="77777777" w:rsidR="00C4497C" w:rsidRDefault="00C4497C" w:rsidP="00C4497C">
      <w:pPr>
        <w:ind w:left="360"/>
        <w:rPr>
          <w:sz w:val="28"/>
        </w:rPr>
      </w:pPr>
    </w:p>
    <w:p w14:paraId="66669107" w14:textId="779779F1" w:rsidR="00C4497C" w:rsidRDefault="00C4497C" w:rsidP="00C4497C">
      <w:pPr>
        <w:pStyle w:val="ListParagraph"/>
        <w:numPr>
          <w:ilvl w:val="0"/>
          <w:numId w:val="2"/>
        </w:numPr>
        <w:rPr>
          <w:sz w:val="28"/>
        </w:rPr>
      </w:pPr>
      <w:r>
        <w:rPr>
          <w:sz w:val="28"/>
        </w:rPr>
        <w:t xml:space="preserve">SPA vs MPA </w:t>
      </w:r>
    </w:p>
    <w:p w14:paraId="45B23D62" w14:textId="39246B29" w:rsidR="00C4497C" w:rsidRDefault="00C4497C" w:rsidP="00C4497C">
      <w:pPr>
        <w:ind w:left="360"/>
        <w:rPr>
          <w:sz w:val="28"/>
        </w:rPr>
      </w:pPr>
      <w:r>
        <w:rPr>
          <w:sz w:val="28"/>
        </w:rPr>
        <w:t xml:space="preserve">SPA – single page, faster, no delays </w:t>
      </w:r>
    </w:p>
    <w:p w14:paraId="7151C3F1" w14:textId="5ADE7F03" w:rsidR="00C4497C" w:rsidRDefault="00C4497C" w:rsidP="00C4497C">
      <w:pPr>
        <w:ind w:left="360"/>
        <w:rPr>
          <w:sz w:val="28"/>
        </w:rPr>
      </w:pPr>
      <w:r>
        <w:rPr>
          <w:sz w:val="28"/>
        </w:rPr>
        <w:t>MPA – multi page, slower, longer delays</w:t>
      </w:r>
    </w:p>
    <w:p w14:paraId="5829692B" w14:textId="77777777" w:rsidR="00C4497C" w:rsidRDefault="00C4497C" w:rsidP="00C4497C">
      <w:pPr>
        <w:ind w:left="360"/>
        <w:rPr>
          <w:sz w:val="28"/>
        </w:rPr>
      </w:pPr>
    </w:p>
    <w:p w14:paraId="26CCB9EB" w14:textId="03FBDB14" w:rsidR="00C4497C" w:rsidRDefault="00C4497C" w:rsidP="00C4497C">
      <w:pPr>
        <w:pStyle w:val="ListParagraph"/>
        <w:numPr>
          <w:ilvl w:val="0"/>
          <w:numId w:val="2"/>
        </w:numPr>
        <w:rPr>
          <w:sz w:val="28"/>
        </w:rPr>
      </w:pPr>
      <w:r>
        <w:rPr>
          <w:sz w:val="28"/>
        </w:rPr>
        <w:t>Virtual DOM</w:t>
      </w:r>
    </w:p>
    <w:p w14:paraId="313DE6C2" w14:textId="7AB46E39" w:rsidR="00C4497C" w:rsidRDefault="00C4497C" w:rsidP="00C4497C">
      <w:pPr>
        <w:ind w:left="360"/>
        <w:rPr>
          <w:sz w:val="28"/>
        </w:rPr>
      </w:pPr>
      <w:r w:rsidRPr="00C4497C">
        <w:rPr>
          <w:sz w:val="28"/>
        </w:rPr>
        <w:t>Virtual</w:t>
      </w:r>
      <w:r w:rsidRPr="00C4497C">
        <w:rPr>
          <w:b/>
          <w:bCs/>
          <w:sz w:val="28"/>
        </w:rPr>
        <w:t xml:space="preserve"> </w:t>
      </w:r>
      <w:r w:rsidRPr="00C4497C">
        <w:rPr>
          <w:sz w:val="28"/>
        </w:rPr>
        <w:t>DOM is a lightweight JavaScript representation of the actual DOM. React updates the virtual DOM first, compares it to the previous version (diffing), and updates only the necessary parts of the real DOM. This makes updates efficient</w:t>
      </w:r>
    </w:p>
    <w:p w14:paraId="451FA837" w14:textId="77777777" w:rsidR="00C4497C" w:rsidRDefault="00C4497C" w:rsidP="00C4497C">
      <w:pPr>
        <w:ind w:left="360"/>
        <w:rPr>
          <w:sz w:val="28"/>
        </w:rPr>
      </w:pPr>
    </w:p>
    <w:p w14:paraId="1283F18C" w14:textId="6A4784A6" w:rsidR="00C4497C" w:rsidRDefault="00C4497C" w:rsidP="00C4497C">
      <w:pPr>
        <w:ind w:left="360"/>
        <w:rPr>
          <w:sz w:val="28"/>
        </w:rPr>
      </w:pPr>
      <w:r>
        <w:rPr>
          <w:sz w:val="28"/>
        </w:rPr>
        <w:t>Set Up of React App -&gt;</w:t>
      </w:r>
    </w:p>
    <w:p w14:paraId="024B991B" w14:textId="77777777" w:rsidR="00974D9C" w:rsidRDefault="00974D9C" w:rsidP="00C4497C">
      <w:pPr>
        <w:ind w:left="360"/>
        <w:rPr>
          <w:sz w:val="28"/>
        </w:rPr>
      </w:pPr>
    </w:p>
    <w:p w14:paraId="4FF44576" w14:textId="168F21E7" w:rsidR="00C4497C" w:rsidRPr="00C4497C" w:rsidRDefault="00C4497C" w:rsidP="00C4497C">
      <w:pPr>
        <w:ind w:left="360"/>
        <w:rPr>
          <w:sz w:val="28"/>
        </w:rPr>
      </w:pPr>
      <w:r>
        <w:rPr>
          <w:noProof/>
          <w:sz w:val="28"/>
        </w:rPr>
        <w:lastRenderedPageBreak/>
        <w:drawing>
          <wp:inline distT="0" distB="0" distL="0" distR="0" wp14:anchorId="0C14572A" wp14:editId="41072F79">
            <wp:extent cx="5913120" cy="1485900"/>
            <wp:effectExtent l="0" t="0" r="0" b="0"/>
            <wp:docPr id="213589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94535" name="Picture 2135894535"/>
                    <pic:cNvPicPr/>
                  </pic:nvPicPr>
                  <pic:blipFill>
                    <a:blip r:embed="rId5">
                      <a:extLst>
                        <a:ext uri="{28A0092B-C50C-407E-A947-70E740481C1C}">
                          <a14:useLocalDpi xmlns:a14="http://schemas.microsoft.com/office/drawing/2010/main" val="0"/>
                        </a:ext>
                      </a:extLst>
                    </a:blip>
                    <a:stretch>
                      <a:fillRect/>
                    </a:stretch>
                  </pic:blipFill>
                  <pic:spPr>
                    <a:xfrm>
                      <a:off x="0" y="0"/>
                      <a:ext cx="5913120" cy="1485900"/>
                    </a:xfrm>
                    <a:prstGeom prst="rect">
                      <a:avLst/>
                    </a:prstGeom>
                  </pic:spPr>
                </pic:pic>
              </a:graphicData>
            </a:graphic>
          </wp:inline>
        </w:drawing>
      </w:r>
    </w:p>
    <w:p w14:paraId="4013059D" w14:textId="79660A0E" w:rsidR="00C4497C" w:rsidRPr="00C4497C" w:rsidRDefault="00974D9C" w:rsidP="00C4497C">
      <w:pPr>
        <w:ind w:left="360"/>
        <w:rPr>
          <w:sz w:val="28"/>
        </w:rPr>
      </w:pPr>
      <w:r>
        <w:rPr>
          <w:sz w:val="28"/>
        </w:rPr>
        <w:t>//App.js</w:t>
      </w:r>
    </w:p>
    <w:p w14:paraId="73083CB9" w14:textId="7D80E8B5" w:rsidR="00C4497C" w:rsidRDefault="00974D9C" w:rsidP="00C4497C">
      <w:pPr>
        <w:ind w:left="360"/>
        <w:rPr>
          <w:sz w:val="28"/>
          <w:lang w:val="en-US"/>
        </w:rPr>
      </w:pPr>
      <w:r>
        <w:rPr>
          <w:noProof/>
          <w:sz w:val="28"/>
          <w:lang w:val="en-US"/>
        </w:rPr>
        <w:drawing>
          <wp:inline distT="0" distB="0" distL="0" distR="0" wp14:anchorId="556C609D" wp14:editId="47FEEC02">
            <wp:extent cx="5905500" cy="1693545"/>
            <wp:effectExtent l="0" t="0" r="0" b="1905"/>
            <wp:docPr id="1197983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83601" name="Picture 1197983601"/>
                    <pic:cNvPicPr/>
                  </pic:nvPicPr>
                  <pic:blipFill>
                    <a:blip r:embed="rId6">
                      <a:extLst>
                        <a:ext uri="{28A0092B-C50C-407E-A947-70E740481C1C}">
                          <a14:useLocalDpi xmlns:a14="http://schemas.microsoft.com/office/drawing/2010/main" val="0"/>
                        </a:ext>
                      </a:extLst>
                    </a:blip>
                    <a:stretch>
                      <a:fillRect/>
                    </a:stretch>
                  </pic:blipFill>
                  <pic:spPr>
                    <a:xfrm>
                      <a:off x="0" y="0"/>
                      <a:ext cx="5905500" cy="1693545"/>
                    </a:xfrm>
                    <a:prstGeom prst="rect">
                      <a:avLst/>
                    </a:prstGeom>
                  </pic:spPr>
                </pic:pic>
              </a:graphicData>
            </a:graphic>
          </wp:inline>
        </w:drawing>
      </w:r>
    </w:p>
    <w:p w14:paraId="3274E066" w14:textId="669FB055" w:rsidR="00974D9C" w:rsidRDefault="00974D9C" w:rsidP="00C4497C">
      <w:pPr>
        <w:ind w:left="360"/>
        <w:rPr>
          <w:sz w:val="28"/>
          <w:lang w:val="en-US"/>
        </w:rPr>
      </w:pPr>
      <w:r>
        <w:rPr>
          <w:sz w:val="28"/>
          <w:lang w:val="en-US"/>
        </w:rPr>
        <w:t>//App.css</w:t>
      </w:r>
    </w:p>
    <w:p w14:paraId="28DC59C3" w14:textId="5E6E36F0" w:rsidR="00974D9C" w:rsidRDefault="00974D9C" w:rsidP="00C4497C">
      <w:pPr>
        <w:ind w:left="360"/>
        <w:rPr>
          <w:sz w:val="28"/>
          <w:lang w:val="en-US"/>
        </w:rPr>
      </w:pPr>
      <w:r>
        <w:rPr>
          <w:noProof/>
          <w:sz w:val="28"/>
          <w:lang w:val="en-US"/>
        </w:rPr>
        <w:drawing>
          <wp:inline distT="0" distB="0" distL="0" distR="0" wp14:anchorId="453E7F83" wp14:editId="1923C747">
            <wp:extent cx="2750820" cy="1303649"/>
            <wp:effectExtent l="0" t="0" r="0" b="0"/>
            <wp:docPr id="13727178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17837" name="Picture 1372717837"/>
                    <pic:cNvPicPr/>
                  </pic:nvPicPr>
                  <pic:blipFill>
                    <a:blip r:embed="rId7">
                      <a:extLst>
                        <a:ext uri="{28A0092B-C50C-407E-A947-70E740481C1C}">
                          <a14:useLocalDpi xmlns:a14="http://schemas.microsoft.com/office/drawing/2010/main" val="0"/>
                        </a:ext>
                      </a:extLst>
                    </a:blip>
                    <a:stretch>
                      <a:fillRect/>
                    </a:stretch>
                  </pic:blipFill>
                  <pic:spPr>
                    <a:xfrm>
                      <a:off x="0" y="0"/>
                      <a:ext cx="2768068" cy="1311823"/>
                    </a:xfrm>
                    <a:prstGeom prst="rect">
                      <a:avLst/>
                    </a:prstGeom>
                  </pic:spPr>
                </pic:pic>
              </a:graphicData>
            </a:graphic>
          </wp:inline>
        </w:drawing>
      </w:r>
    </w:p>
    <w:p w14:paraId="0B9A6A6E" w14:textId="77777777" w:rsidR="00974D9C" w:rsidRDefault="00974D9C" w:rsidP="00C4497C">
      <w:pPr>
        <w:ind w:left="360"/>
        <w:rPr>
          <w:sz w:val="28"/>
          <w:lang w:val="en-US"/>
        </w:rPr>
      </w:pPr>
    </w:p>
    <w:p w14:paraId="0BD1C6F0" w14:textId="77777777" w:rsidR="00974D9C" w:rsidRDefault="00974D9C" w:rsidP="00C4497C">
      <w:pPr>
        <w:ind w:left="360"/>
        <w:rPr>
          <w:sz w:val="28"/>
          <w:lang w:val="en-US"/>
        </w:rPr>
      </w:pPr>
    </w:p>
    <w:p w14:paraId="7B003511" w14:textId="003BFD60" w:rsidR="00974D9C" w:rsidRPr="00C4497C" w:rsidRDefault="00974D9C" w:rsidP="00C4497C">
      <w:pPr>
        <w:ind w:left="360"/>
        <w:rPr>
          <w:sz w:val="28"/>
          <w:lang w:val="en-US"/>
        </w:rPr>
      </w:pPr>
      <w:r>
        <w:rPr>
          <w:noProof/>
          <w:sz w:val="28"/>
          <w:lang w:val="en-US"/>
        </w:rPr>
        <w:drawing>
          <wp:inline distT="0" distB="0" distL="0" distR="0" wp14:anchorId="1873EDE5" wp14:editId="09C99080">
            <wp:extent cx="5731510" cy="2532380"/>
            <wp:effectExtent l="0" t="0" r="2540" b="1270"/>
            <wp:docPr id="18284483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48312" name="Picture 18284483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32380"/>
                    </a:xfrm>
                    <a:prstGeom prst="rect">
                      <a:avLst/>
                    </a:prstGeom>
                  </pic:spPr>
                </pic:pic>
              </a:graphicData>
            </a:graphic>
          </wp:inline>
        </w:drawing>
      </w:r>
    </w:p>
    <w:sectPr w:rsidR="00974D9C" w:rsidRPr="00C44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8175D"/>
    <w:multiLevelType w:val="hybridMultilevel"/>
    <w:tmpl w:val="3F0E49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0B0BFD"/>
    <w:multiLevelType w:val="hybridMultilevel"/>
    <w:tmpl w:val="BE9E2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2271861">
    <w:abstractNumId w:val="1"/>
  </w:num>
  <w:num w:numId="2" w16cid:durableId="1424300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7C"/>
    <w:rsid w:val="00142707"/>
    <w:rsid w:val="00246C8E"/>
    <w:rsid w:val="003516C3"/>
    <w:rsid w:val="00655525"/>
    <w:rsid w:val="006B102E"/>
    <w:rsid w:val="007A4AB3"/>
    <w:rsid w:val="00974D9C"/>
    <w:rsid w:val="00C4497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CCAB"/>
  <w15:chartTrackingRefBased/>
  <w15:docId w15:val="{6B22DFC1-FD11-4633-A4A2-B5146E6A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97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C4497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C4497C"/>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C449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49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4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97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C4497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C4497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C449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49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4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97C"/>
    <w:rPr>
      <w:rFonts w:eastAsiaTheme="majorEastAsia" w:cstheme="majorBidi"/>
      <w:color w:val="272727" w:themeColor="text1" w:themeTint="D8"/>
    </w:rPr>
  </w:style>
  <w:style w:type="paragraph" w:styleId="Title">
    <w:name w:val="Title"/>
    <w:basedOn w:val="Normal"/>
    <w:next w:val="Normal"/>
    <w:link w:val="TitleChar"/>
    <w:uiPriority w:val="10"/>
    <w:qFormat/>
    <w:rsid w:val="00C4497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4497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4497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4497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4497C"/>
    <w:pPr>
      <w:spacing w:before="160"/>
      <w:jc w:val="center"/>
    </w:pPr>
    <w:rPr>
      <w:i/>
      <w:iCs/>
      <w:color w:val="404040" w:themeColor="text1" w:themeTint="BF"/>
    </w:rPr>
  </w:style>
  <w:style w:type="character" w:customStyle="1" w:styleId="QuoteChar">
    <w:name w:val="Quote Char"/>
    <w:basedOn w:val="DefaultParagraphFont"/>
    <w:link w:val="Quote"/>
    <w:uiPriority w:val="29"/>
    <w:rsid w:val="00C4497C"/>
    <w:rPr>
      <w:i/>
      <w:iCs/>
      <w:color w:val="404040" w:themeColor="text1" w:themeTint="BF"/>
    </w:rPr>
  </w:style>
  <w:style w:type="paragraph" w:styleId="ListParagraph">
    <w:name w:val="List Paragraph"/>
    <w:basedOn w:val="Normal"/>
    <w:uiPriority w:val="34"/>
    <w:qFormat/>
    <w:rsid w:val="00C4497C"/>
    <w:pPr>
      <w:ind w:left="720"/>
      <w:contextualSpacing/>
    </w:pPr>
  </w:style>
  <w:style w:type="character" w:styleId="IntenseEmphasis">
    <w:name w:val="Intense Emphasis"/>
    <w:basedOn w:val="DefaultParagraphFont"/>
    <w:uiPriority w:val="21"/>
    <w:qFormat/>
    <w:rsid w:val="00C4497C"/>
    <w:rPr>
      <w:i/>
      <w:iCs/>
      <w:color w:val="2F5496" w:themeColor="accent1" w:themeShade="BF"/>
    </w:rPr>
  </w:style>
  <w:style w:type="paragraph" w:styleId="IntenseQuote">
    <w:name w:val="Intense Quote"/>
    <w:basedOn w:val="Normal"/>
    <w:next w:val="Normal"/>
    <w:link w:val="IntenseQuoteChar"/>
    <w:uiPriority w:val="30"/>
    <w:qFormat/>
    <w:rsid w:val="00C449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497C"/>
    <w:rPr>
      <w:i/>
      <w:iCs/>
      <w:color w:val="2F5496" w:themeColor="accent1" w:themeShade="BF"/>
    </w:rPr>
  </w:style>
  <w:style w:type="character" w:styleId="IntenseReference">
    <w:name w:val="Intense Reference"/>
    <w:basedOn w:val="DefaultParagraphFont"/>
    <w:uiPriority w:val="32"/>
    <w:qFormat/>
    <w:rsid w:val="00C449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Sarkar</dc:creator>
  <cp:keywords/>
  <dc:description/>
  <cp:lastModifiedBy>Soham Sarkar</cp:lastModifiedBy>
  <cp:revision>1</cp:revision>
  <dcterms:created xsi:type="dcterms:W3CDTF">2025-07-29T10:25:00Z</dcterms:created>
  <dcterms:modified xsi:type="dcterms:W3CDTF">2025-07-29T10:38:00Z</dcterms:modified>
</cp:coreProperties>
</file>