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Pr="000533C4" w:rsidRDefault="00BB0C15" w:rsidP="00BB0C15">
      <w:pPr>
        <w:jc w:val="center"/>
        <w:rPr>
          <w:sz w:val="32"/>
        </w:rPr>
      </w:pPr>
      <w:r w:rsidRPr="000533C4">
        <w:rPr>
          <w:sz w:val="32"/>
        </w:rPr>
        <w:t>HUT14470469</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pPr>
        <w:jc w:val="both"/>
      </w:pPr>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Table of Contents</w:t>
          </w:r>
        </w:p>
        <w:p w:rsidR="002079A4" w:rsidRDefault="0070419B">
          <w:pPr>
            <w:pStyle w:val="TOC1"/>
            <w:tabs>
              <w:tab w:val="left" w:pos="48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79972596" w:history="1">
            <w:r w:rsidR="002079A4" w:rsidRPr="00D35A8A">
              <w:rPr>
                <w:rStyle w:val="Hyperlink"/>
                <w:noProof/>
              </w:rPr>
              <w:t>1.</w:t>
            </w:r>
            <w:r w:rsidR="002079A4">
              <w:rPr>
                <w:rFonts w:asciiTheme="minorHAnsi" w:eastAsiaTheme="minorEastAsia" w:hAnsiTheme="minorHAnsi"/>
                <w:noProof/>
                <w:sz w:val="22"/>
                <w:lang w:eastAsia="en-GB"/>
              </w:rPr>
              <w:tab/>
            </w:r>
            <w:r w:rsidR="002079A4" w:rsidRPr="00D35A8A">
              <w:rPr>
                <w:rStyle w:val="Hyperlink"/>
                <w:noProof/>
              </w:rPr>
              <w:t>Introduction</w:t>
            </w:r>
            <w:r w:rsidR="002079A4">
              <w:rPr>
                <w:noProof/>
                <w:webHidden/>
              </w:rPr>
              <w:tab/>
            </w:r>
            <w:r w:rsidR="002079A4">
              <w:rPr>
                <w:noProof/>
                <w:webHidden/>
              </w:rPr>
              <w:fldChar w:fldCharType="begin"/>
            </w:r>
            <w:r w:rsidR="002079A4">
              <w:rPr>
                <w:noProof/>
                <w:webHidden/>
              </w:rPr>
              <w:instrText xml:space="preserve"> PAGEREF _Toc479972596 \h </w:instrText>
            </w:r>
            <w:r w:rsidR="002079A4">
              <w:rPr>
                <w:noProof/>
                <w:webHidden/>
              </w:rPr>
            </w:r>
            <w:r w:rsidR="002079A4">
              <w:rPr>
                <w:noProof/>
                <w:webHidden/>
              </w:rPr>
              <w:fldChar w:fldCharType="separate"/>
            </w:r>
            <w:r w:rsidR="002079A4">
              <w:rPr>
                <w:noProof/>
                <w:webHidden/>
              </w:rPr>
              <w:t>5</w:t>
            </w:r>
            <w:r w:rsidR="002079A4">
              <w:rPr>
                <w:noProof/>
                <w:webHidden/>
              </w:rPr>
              <w:fldChar w:fldCharType="end"/>
            </w:r>
          </w:hyperlink>
        </w:p>
        <w:p w:rsidR="002079A4" w:rsidRDefault="002079A4">
          <w:pPr>
            <w:pStyle w:val="TOC2"/>
            <w:tabs>
              <w:tab w:val="left" w:pos="880"/>
              <w:tab w:val="right" w:leader="dot" w:pos="9016"/>
            </w:tabs>
            <w:rPr>
              <w:rFonts w:asciiTheme="minorHAnsi" w:eastAsiaTheme="minorEastAsia" w:hAnsiTheme="minorHAnsi"/>
              <w:noProof/>
              <w:sz w:val="22"/>
              <w:lang w:eastAsia="en-GB"/>
            </w:rPr>
          </w:pPr>
          <w:hyperlink w:anchor="_Toc479972597" w:history="1">
            <w:r w:rsidRPr="00D35A8A">
              <w:rPr>
                <w:rStyle w:val="Hyperlink"/>
                <w:noProof/>
              </w:rPr>
              <w:t>1.1</w:t>
            </w:r>
            <w:r>
              <w:rPr>
                <w:rFonts w:asciiTheme="minorHAnsi" w:eastAsiaTheme="minorEastAsia" w:hAnsiTheme="minorHAnsi"/>
                <w:noProof/>
                <w:sz w:val="22"/>
                <w:lang w:eastAsia="en-GB"/>
              </w:rPr>
              <w:tab/>
            </w:r>
            <w:r w:rsidRPr="00D35A8A">
              <w:rPr>
                <w:rStyle w:val="Hyperlink"/>
                <w:noProof/>
              </w:rPr>
              <w:t>Background</w:t>
            </w:r>
            <w:r>
              <w:rPr>
                <w:noProof/>
                <w:webHidden/>
              </w:rPr>
              <w:tab/>
            </w:r>
            <w:r>
              <w:rPr>
                <w:noProof/>
                <w:webHidden/>
              </w:rPr>
              <w:fldChar w:fldCharType="begin"/>
            </w:r>
            <w:r>
              <w:rPr>
                <w:noProof/>
                <w:webHidden/>
              </w:rPr>
              <w:instrText xml:space="preserve"> PAGEREF _Toc479972597 \h </w:instrText>
            </w:r>
            <w:r>
              <w:rPr>
                <w:noProof/>
                <w:webHidden/>
              </w:rPr>
            </w:r>
            <w:r>
              <w:rPr>
                <w:noProof/>
                <w:webHidden/>
              </w:rPr>
              <w:fldChar w:fldCharType="separate"/>
            </w:r>
            <w:r>
              <w:rPr>
                <w:noProof/>
                <w:webHidden/>
              </w:rPr>
              <w:t>5</w:t>
            </w:r>
            <w:r>
              <w:rPr>
                <w:noProof/>
                <w:webHidden/>
              </w:rPr>
              <w:fldChar w:fldCharType="end"/>
            </w:r>
          </w:hyperlink>
        </w:p>
        <w:p w:rsidR="002079A4" w:rsidRDefault="002079A4">
          <w:pPr>
            <w:pStyle w:val="TOC2"/>
            <w:tabs>
              <w:tab w:val="left" w:pos="880"/>
              <w:tab w:val="right" w:leader="dot" w:pos="9016"/>
            </w:tabs>
            <w:rPr>
              <w:rFonts w:asciiTheme="minorHAnsi" w:eastAsiaTheme="minorEastAsia" w:hAnsiTheme="minorHAnsi"/>
              <w:noProof/>
              <w:sz w:val="22"/>
              <w:lang w:eastAsia="en-GB"/>
            </w:rPr>
          </w:pPr>
          <w:hyperlink w:anchor="_Toc479972598" w:history="1">
            <w:r w:rsidRPr="00D35A8A">
              <w:rPr>
                <w:rStyle w:val="Hyperlink"/>
                <w:noProof/>
              </w:rPr>
              <w:t>1.2</w:t>
            </w:r>
            <w:r>
              <w:rPr>
                <w:rFonts w:asciiTheme="minorHAnsi" w:eastAsiaTheme="minorEastAsia" w:hAnsiTheme="minorHAnsi"/>
                <w:noProof/>
                <w:sz w:val="22"/>
                <w:lang w:eastAsia="en-GB"/>
              </w:rPr>
              <w:tab/>
            </w:r>
            <w:r w:rsidRPr="00D35A8A">
              <w:rPr>
                <w:rStyle w:val="Hyperlink"/>
                <w:noProof/>
              </w:rPr>
              <w:t>Aims &amp; Objectives</w:t>
            </w:r>
            <w:r>
              <w:rPr>
                <w:noProof/>
                <w:webHidden/>
              </w:rPr>
              <w:tab/>
            </w:r>
            <w:r>
              <w:rPr>
                <w:noProof/>
                <w:webHidden/>
              </w:rPr>
              <w:fldChar w:fldCharType="begin"/>
            </w:r>
            <w:r>
              <w:rPr>
                <w:noProof/>
                <w:webHidden/>
              </w:rPr>
              <w:instrText xml:space="preserve"> PAGEREF _Toc479972598 \h </w:instrText>
            </w:r>
            <w:r>
              <w:rPr>
                <w:noProof/>
                <w:webHidden/>
              </w:rPr>
            </w:r>
            <w:r>
              <w:rPr>
                <w:noProof/>
                <w:webHidden/>
              </w:rPr>
              <w:fldChar w:fldCharType="separate"/>
            </w:r>
            <w:r>
              <w:rPr>
                <w:noProof/>
                <w:webHidden/>
              </w:rPr>
              <w:t>6</w:t>
            </w:r>
            <w:r>
              <w:rPr>
                <w:noProof/>
                <w:webHidden/>
              </w:rPr>
              <w:fldChar w:fldCharType="end"/>
            </w:r>
          </w:hyperlink>
        </w:p>
        <w:p w:rsidR="002079A4" w:rsidRDefault="002079A4">
          <w:pPr>
            <w:pStyle w:val="TOC3"/>
            <w:tabs>
              <w:tab w:val="left" w:pos="1320"/>
              <w:tab w:val="right" w:leader="dot" w:pos="9016"/>
            </w:tabs>
            <w:rPr>
              <w:rFonts w:asciiTheme="minorHAnsi" w:eastAsiaTheme="minorEastAsia" w:hAnsiTheme="minorHAnsi"/>
              <w:noProof/>
              <w:sz w:val="22"/>
              <w:lang w:eastAsia="en-GB"/>
            </w:rPr>
          </w:pPr>
          <w:hyperlink w:anchor="_Toc479972599" w:history="1">
            <w:r w:rsidRPr="00D35A8A">
              <w:rPr>
                <w:rStyle w:val="Hyperlink"/>
                <w:noProof/>
              </w:rPr>
              <w:t>1.2.1</w:t>
            </w:r>
            <w:r>
              <w:rPr>
                <w:rFonts w:asciiTheme="minorHAnsi" w:eastAsiaTheme="minorEastAsia" w:hAnsiTheme="minorHAnsi"/>
                <w:noProof/>
                <w:sz w:val="22"/>
                <w:lang w:eastAsia="en-GB"/>
              </w:rPr>
              <w:tab/>
            </w:r>
            <w:r w:rsidRPr="00D35A8A">
              <w:rPr>
                <w:rStyle w:val="Hyperlink"/>
                <w:noProof/>
              </w:rPr>
              <w:t>Aim &amp; Rationale</w:t>
            </w:r>
            <w:r>
              <w:rPr>
                <w:noProof/>
                <w:webHidden/>
              </w:rPr>
              <w:tab/>
            </w:r>
            <w:r>
              <w:rPr>
                <w:noProof/>
                <w:webHidden/>
              </w:rPr>
              <w:fldChar w:fldCharType="begin"/>
            </w:r>
            <w:r>
              <w:rPr>
                <w:noProof/>
                <w:webHidden/>
              </w:rPr>
              <w:instrText xml:space="preserve"> PAGEREF _Toc479972599 \h </w:instrText>
            </w:r>
            <w:r>
              <w:rPr>
                <w:noProof/>
                <w:webHidden/>
              </w:rPr>
            </w:r>
            <w:r>
              <w:rPr>
                <w:noProof/>
                <w:webHidden/>
              </w:rPr>
              <w:fldChar w:fldCharType="separate"/>
            </w:r>
            <w:r>
              <w:rPr>
                <w:noProof/>
                <w:webHidden/>
              </w:rPr>
              <w:t>6</w:t>
            </w:r>
            <w:r>
              <w:rPr>
                <w:noProof/>
                <w:webHidden/>
              </w:rPr>
              <w:fldChar w:fldCharType="end"/>
            </w:r>
          </w:hyperlink>
        </w:p>
        <w:p w:rsidR="002079A4" w:rsidRDefault="002079A4">
          <w:pPr>
            <w:pStyle w:val="TOC3"/>
            <w:tabs>
              <w:tab w:val="left" w:pos="1320"/>
              <w:tab w:val="right" w:leader="dot" w:pos="9016"/>
            </w:tabs>
            <w:rPr>
              <w:rFonts w:asciiTheme="minorHAnsi" w:eastAsiaTheme="minorEastAsia" w:hAnsiTheme="minorHAnsi"/>
              <w:noProof/>
              <w:sz w:val="22"/>
              <w:lang w:eastAsia="en-GB"/>
            </w:rPr>
          </w:pPr>
          <w:hyperlink w:anchor="_Toc479972600" w:history="1">
            <w:r w:rsidRPr="00D35A8A">
              <w:rPr>
                <w:rStyle w:val="Hyperlink"/>
                <w:noProof/>
              </w:rPr>
              <w:t>1.2.2</w:t>
            </w:r>
            <w:r>
              <w:rPr>
                <w:rFonts w:asciiTheme="minorHAnsi" w:eastAsiaTheme="minorEastAsia" w:hAnsiTheme="minorHAnsi"/>
                <w:noProof/>
                <w:sz w:val="22"/>
                <w:lang w:eastAsia="en-GB"/>
              </w:rPr>
              <w:tab/>
            </w:r>
            <w:r w:rsidRPr="00D35A8A">
              <w:rPr>
                <w:rStyle w:val="Hyperlink"/>
                <w:noProof/>
              </w:rPr>
              <w:t>Objectives</w:t>
            </w:r>
            <w:r>
              <w:rPr>
                <w:noProof/>
                <w:webHidden/>
              </w:rPr>
              <w:tab/>
            </w:r>
            <w:r>
              <w:rPr>
                <w:noProof/>
                <w:webHidden/>
              </w:rPr>
              <w:fldChar w:fldCharType="begin"/>
            </w:r>
            <w:r>
              <w:rPr>
                <w:noProof/>
                <w:webHidden/>
              </w:rPr>
              <w:instrText xml:space="preserve"> PAGEREF _Toc479972600 \h </w:instrText>
            </w:r>
            <w:r>
              <w:rPr>
                <w:noProof/>
                <w:webHidden/>
              </w:rPr>
            </w:r>
            <w:r>
              <w:rPr>
                <w:noProof/>
                <w:webHidden/>
              </w:rPr>
              <w:fldChar w:fldCharType="separate"/>
            </w:r>
            <w:r>
              <w:rPr>
                <w:noProof/>
                <w:webHidden/>
              </w:rPr>
              <w:t>6</w:t>
            </w:r>
            <w:r>
              <w:rPr>
                <w:noProof/>
                <w:webHidden/>
              </w:rPr>
              <w:fldChar w:fldCharType="end"/>
            </w:r>
          </w:hyperlink>
        </w:p>
        <w:p w:rsidR="002079A4" w:rsidRDefault="002079A4">
          <w:pPr>
            <w:pStyle w:val="TOC1"/>
            <w:tabs>
              <w:tab w:val="left" w:pos="480"/>
              <w:tab w:val="right" w:leader="dot" w:pos="9016"/>
            </w:tabs>
            <w:rPr>
              <w:rFonts w:asciiTheme="minorHAnsi" w:eastAsiaTheme="minorEastAsia" w:hAnsiTheme="minorHAnsi"/>
              <w:noProof/>
              <w:sz w:val="22"/>
              <w:lang w:eastAsia="en-GB"/>
            </w:rPr>
          </w:pPr>
          <w:hyperlink w:anchor="_Toc479972601" w:history="1">
            <w:r w:rsidRPr="00D35A8A">
              <w:rPr>
                <w:rStyle w:val="Hyperlink"/>
                <w:noProof/>
              </w:rPr>
              <w:t>2.</w:t>
            </w:r>
            <w:r>
              <w:rPr>
                <w:rFonts w:asciiTheme="minorHAnsi" w:eastAsiaTheme="minorEastAsia" w:hAnsiTheme="minorHAnsi"/>
                <w:noProof/>
                <w:sz w:val="22"/>
                <w:lang w:eastAsia="en-GB"/>
              </w:rPr>
              <w:tab/>
            </w:r>
            <w:r w:rsidRPr="00D35A8A">
              <w:rPr>
                <w:rStyle w:val="Hyperlink"/>
                <w:noProof/>
              </w:rPr>
              <w:t>Literature Review</w:t>
            </w:r>
            <w:r>
              <w:rPr>
                <w:noProof/>
                <w:webHidden/>
              </w:rPr>
              <w:tab/>
            </w:r>
            <w:r>
              <w:rPr>
                <w:noProof/>
                <w:webHidden/>
              </w:rPr>
              <w:fldChar w:fldCharType="begin"/>
            </w:r>
            <w:r>
              <w:rPr>
                <w:noProof/>
                <w:webHidden/>
              </w:rPr>
              <w:instrText xml:space="preserve"> PAGEREF _Toc479972601 \h </w:instrText>
            </w:r>
            <w:r>
              <w:rPr>
                <w:noProof/>
                <w:webHidden/>
              </w:rPr>
            </w:r>
            <w:r>
              <w:rPr>
                <w:noProof/>
                <w:webHidden/>
              </w:rPr>
              <w:fldChar w:fldCharType="separate"/>
            </w:r>
            <w:r>
              <w:rPr>
                <w:noProof/>
                <w:webHidden/>
              </w:rPr>
              <w:t>7</w:t>
            </w:r>
            <w:r>
              <w:rPr>
                <w:noProof/>
                <w:webHidden/>
              </w:rPr>
              <w:fldChar w:fldCharType="end"/>
            </w:r>
          </w:hyperlink>
        </w:p>
        <w:p w:rsidR="002079A4" w:rsidRDefault="002079A4">
          <w:pPr>
            <w:pStyle w:val="TOC1"/>
            <w:tabs>
              <w:tab w:val="left" w:pos="480"/>
              <w:tab w:val="right" w:leader="dot" w:pos="9016"/>
            </w:tabs>
            <w:rPr>
              <w:rFonts w:asciiTheme="minorHAnsi" w:eastAsiaTheme="minorEastAsia" w:hAnsiTheme="minorHAnsi"/>
              <w:noProof/>
              <w:sz w:val="22"/>
              <w:lang w:eastAsia="en-GB"/>
            </w:rPr>
          </w:pPr>
          <w:hyperlink w:anchor="_Toc479972602" w:history="1">
            <w:r w:rsidRPr="00D35A8A">
              <w:rPr>
                <w:rStyle w:val="Hyperlink"/>
                <w:noProof/>
              </w:rPr>
              <w:t>3.</w:t>
            </w:r>
            <w:r>
              <w:rPr>
                <w:rFonts w:asciiTheme="minorHAnsi" w:eastAsiaTheme="minorEastAsia" w:hAnsiTheme="minorHAnsi"/>
                <w:noProof/>
                <w:sz w:val="22"/>
                <w:lang w:eastAsia="en-GB"/>
              </w:rPr>
              <w:tab/>
            </w:r>
            <w:r w:rsidRPr="00D35A8A">
              <w:rPr>
                <w:rStyle w:val="Hyperlink"/>
                <w:noProof/>
              </w:rPr>
              <w:t>Methodology</w:t>
            </w:r>
            <w:r>
              <w:rPr>
                <w:noProof/>
                <w:webHidden/>
              </w:rPr>
              <w:tab/>
            </w:r>
            <w:r>
              <w:rPr>
                <w:noProof/>
                <w:webHidden/>
              </w:rPr>
              <w:fldChar w:fldCharType="begin"/>
            </w:r>
            <w:r>
              <w:rPr>
                <w:noProof/>
                <w:webHidden/>
              </w:rPr>
              <w:instrText xml:space="preserve"> PAGEREF _Toc479972602 \h </w:instrText>
            </w:r>
            <w:r>
              <w:rPr>
                <w:noProof/>
                <w:webHidden/>
              </w:rPr>
            </w:r>
            <w:r>
              <w:rPr>
                <w:noProof/>
                <w:webHidden/>
              </w:rPr>
              <w:fldChar w:fldCharType="separate"/>
            </w:r>
            <w:r>
              <w:rPr>
                <w:noProof/>
                <w:webHidden/>
              </w:rPr>
              <w:t>8</w:t>
            </w:r>
            <w:r>
              <w:rPr>
                <w:noProof/>
                <w:webHidden/>
              </w:rPr>
              <w:fldChar w:fldCharType="end"/>
            </w:r>
          </w:hyperlink>
        </w:p>
        <w:p w:rsidR="002079A4" w:rsidRDefault="002079A4">
          <w:pPr>
            <w:pStyle w:val="TOC2"/>
            <w:tabs>
              <w:tab w:val="left" w:pos="880"/>
              <w:tab w:val="right" w:leader="dot" w:pos="9016"/>
            </w:tabs>
            <w:rPr>
              <w:rFonts w:asciiTheme="minorHAnsi" w:eastAsiaTheme="minorEastAsia" w:hAnsiTheme="minorHAnsi"/>
              <w:noProof/>
              <w:sz w:val="22"/>
              <w:lang w:eastAsia="en-GB"/>
            </w:rPr>
          </w:pPr>
          <w:hyperlink w:anchor="_Toc479972603" w:history="1">
            <w:r w:rsidRPr="00D35A8A">
              <w:rPr>
                <w:rStyle w:val="Hyperlink"/>
                <w:noProof/>
              </w:rPr>
              <w:t>3.1</w:t>
            </w:r>
            <w:r>
              <w:rPr>
                <w:rFonts w:asciiTheme="minorHAnsi" w:eastAsiaTheme="minorEastAsia" w:hAnsiTheme="minorHAnsi"/>
                <w:noProof/>
                <w:sz w:val="22"/>
                <w:lang w:eastAsia="en-GB"/>
              </w:rPr>
              <w:tab/>
            </w:r>
            <w:r w:rsidRPr="00D35A8A">
              <w:rPr>
                <w:rStyle w:val="Hyperlink"/>
                <w:noProof/>
              </w:rPr>
              <w:t>Project Management</w:t>
            </w:r>
            <w:r>
              <w:rPr>
                <w:noProof/>
                <w:webHidden/>
              </w:rPr>
              <w:tab/>
            </w:r>
            <w:r>
              <w:rPr>
                <w:noProof/>
                <w:webHidden/>
              </w:rPr>
              <w:fldChar w:fldCharType="begin"/>
            </w:r>
            <w:r>
              <w:rPr>
                <w:noProof/>
                <w:webHidden/>
              </w:rPr>
              <w:instrText xml:space="preserve"> PAGEREF _Toc479972603 \h </w:instrText>
            </w:r>
            <w:r>
              <w:rPr>
                <w:noProof/>
                <w:webHidden/>
              </w:rPr>
            </w:r>
            <w:r>
              <w:rPr>
                <w:noProof/>
                <w:webHidden/>
              </w:rPr>
              <w:fldChar w:fldCharType="separate"/>
            </w:r>
            <w:r>
              <w:rPr>
                <w:noProof/>
                <w:webHidden/>
              </w:rPr>
              <w:t>8</w:t>
            </w:r>
            <w:r>
              <w:rPr>
                <w:noProof/>
                <w:webHidden/>
              </w:rPr>
              <w:fldChar w:fldCharType="end"/>
            </w:r>
          </w:hyperlink>
        </w:p>
        <w:p w:rsidR="002079A4" w:rsidRDefault="002079A4">
          <w:pPr>
            <w:pStyle w:val="TOC3"/>
            <w:tabs>
              <w:tab w:val="left" w:pos="1320"/>
              <w:tab w:val="right" w:leader="dot" w:pos="9016"/>
            </w:tabs>
            <w:rPr>
              <w:rFonts w:asciiTheme="minorHAnsi" w:eastAsiaTheme="minorEastAsia" w:hAnsiTheme="minorHAnsi"/>
              <w:noProof/>
              <w:sz w:val="22"/>
              <w:lang w:eastAsia="en-GB"/>
            </w:rPr>
          </w:pPr>
          <w:hyperlink w:anchor="_Toc479972604" w:history="1">
            <w:r w:rsidRPr="00D35A8A">
              <w:rPr>
                <w:rStyle w:val="Hyperlink"/>
                <w:noProof/>
              </w:rPr>
              <w:t>3.1.1</w:t>
            </w:r>
            <w:r>
              <w:rPr>
                <w:rFonts w:asciiTheme="minorHAnsi" w:eastAsiaTheme="minorEastAsia" w:hAnsiTheme="minorHAnsi"/>
                <w:noProof/>
                <w:sz w:val="22"/>
                <w:lang w:eastAsia="en-GB"/>
              </w:rPr>
              <w:tab/>
            </w:r>
            <w:r w:rsidRPr="00D35A8A">
              <w:rPr>
                <w:rStyle w:val="Hyperlink"/>
                <w:noProof/>
              </w:rPr>
              <w:t>Methodology</w:t>
            </w:r>
            <w:r>
              <w:rPr>
                <w:noProof/>
                <w:webHidden/>
              </w:rPr>
              <w:tab/>
            </w:r>
            <w:r>
              <w:rPr>
                <w:noProof/>
                <w:webHidden/>
              </w:rPr>
              <w:fldChar w:fldCharType="begin"/>
            </w:r>
            <w:r>
              <w:rPr>
                <w:noProof/>
                <w:webHidden/>
              </w:rPr>
              <w:instrText xml:space="preserve"> PAGEREF _Toc479972604 \h </w:instrText>
            </w:r>
            <w:r>
              <w:rPr>
                <w:noProof/>
                <w:webHidden/>
              </w:rPr>
            </w:r>
            <w:r>
              <w:rPr>
                <w:noProof/>
                <w:webHidden/>
              </w:rPr>
              <w:fldChar w:fldCharType="separate"/>
            </w:r>
            <w:r>
              <w:rPr>
                <w:noProof/>
                <w:webHidden/>
              </w:rPr>
              <w:t>8</w:t>
            </w:r>
            <w:r>
              <w:rPr>
                <w:noProof/>
                <w:webHidden/>
              </w:rPr>
              <w:fldChar w:fldCharType="end"/>
            </w:r>
          </w:hyperlink>
        </w:p>
        <w:p w:rsidR="002079A4" w:rsidRDefault="002079A4">
          <w:pPr>
            <w:pStyle w:val="TOC3"/>
            <w:tabs>
              <w:tab w:val="left" w:pos="1320"/>
              <w:tab w:val="right" w:leader="dot" w:pos="9016"/>
            </w:tabs>
            <w:rPr>
              <w:rFonts w:asciiTheme="minorHAnsi" w:eastAsiaTheme="minorEastAsia" w:hAnsiTheme="minorHAnsi"/>
              <w:noProof/>
              <w:sz w:val="22"/>
              <w:lang w:eastAsia="en-GB"/>
            </w:rPr>
          </w:pPr>
          <w:hyperlink w:anchor="_Toc479972605" w:history="1">
            <w:r w:rsidRPr="00D35A8A">
              <w:rPr>
                <w:rStyle w:val="Hyperlink"/>
                <w:noProof/>
              </w:rPr>
              <w:t>3.1.2</w:t>
            </w:r>
            <w:r>
              <w:rPr>
                <w:rFonts w:asciiTheme="minorHAnsi" w:eastAsiaTheme="minorEastAsia" w:hAnsiTheme="minorHAnsi"/>
                <w:noProof/>
                <w:sz w:val="22"/>
                <w:lang w:eastAsia="en-GB"/>
              </w:rPr>
              <w:tab/>
            </w:r>
            <w:r w:rsidRPr="00D35A8A">
              <w:rPr>
                <w:rStyle w:val="Hyperlink"/>
                <w:noProof/>
              </w:rPr>
              <w:t>Time Planning</w:t>
            </w:r>
            <w:r>
              <w:rPr>
                <w:noProof/>
                <w:webHidden/>
              </w:rPr>
              <w:tab/>
            </w:r>
            <w:r>
              <w:rPr>
                <w:noProof/>
                <w:webHidden/>
              </w:rPr>
              <w:fldChar w:fldCharType="begin"/>
            </w:r>
            <w:r>
              <w:rPr>
                <w:noProof/>
                <w:webHidden/>
              </w:rPr>
              <w:instrText xml:space="preserve"> PAGEREF _Toc479972605 \h </w:instrText>
            </w:r>
            <w:r>
              <w:rPr>
                <w:noProof/>
                <w:webHidden/>
              </w:rPr>
            </w:r>
            <w:r>
              <w:rPr>
                <w:noProof/>
                <w:webHidden/>
              </w:rPr>
              <w:fldChar w:fldCharType="separate"/>
            </w:r>
            <w:r>
              <w:rPr>
                <w:noProof/>
                <w:webHidden/>
              </w:rPr>
              <w:t>8</w:t>
            </w:r>
            <w:r>
              <w:rPr>
                <w:noProof/>
                <w:webHidden/>
              </w:rPr>
              <w:fldChar w:fldCharType="end"/>
            </w:r>
          </w:hyperlink>
        </w:p>
        <w:p w:rsidR="002079A4" w:rsidRDefault="002079A4">
          <w:pPr>
            <w:pStyle w:val="TOC3"/>
            <w:tabs>
              <w:tab w:val="left" w:pos="1320"/>
              <w:tab w:val="right" w:leader="dot" w:pos="9016"/>
            </w:tabs>
            <w:rPr>
              <w:rFonts w:asciiTheme="minorHAnsi" w:eastAsiaTheme="minorEastAsia" w:hAnsiTheme="minorHAnsi"/>
              <w:noProof/>
              <w:sz w:val="22"/>
              <w:lang w:eastAsia="en-GB"/>
            </w:rPr>
          </w:pPr>
          <w:hyperlink w:anchor="_Toc479972606" w:history="1">
            <w:r w:rsidRPr="00D35A8A">
              <w:rPr>
                <w:rStyle w:val="Hyperlink"/>
                <w:noProof/>
              </w:rPr>
              <w:t>3.1.3</w:t>
            </w:r>
            <w:r>
              <w:rPr>
                <w:rFonts w:asciiTheme="minorHAnsi" w:eastAsiaTheme="minorEastAsia" w:hAnsiTheme="minorHAnsi"/>
                <w:noProof/>
                <w:sz w:val="22"/>
                <w:lang w:eastAsia="en-GB"/>
              </w:rPr>
              <w:tab/>
            </w:r>
            <w:r w:rsidRPr="00D35A8A">
              <w:rPr>
                <w:rStyle w:val="Hyperlink"/>
                <w:noProof/>
              </w:rPr>
              <w:t>Risk Management</w:t>
            </w:r>
            <w:r>
              <w:rPr>
                <w:noProof/>
                <w:webHidden/>
              </w:rPr>
              <w:tab/>
            </w:r>
            <w:r>
              <w:rPr>
                <w:noProof/>
                <w:webHidden/>
              </w:rPr>
              <w:fldChar w:fldCharType="begin"/>
            </w:r>
            <w:r>
              <w:rPr>
                <w:noProof/>
                <w:webHidden/>
              </w:rPr>
              <w:instrText xml:space="preserve"> PAGEREF _Toc479972606 \h </w:instrText>
            </w:r>
            <w:r>
              <w:rPr>
                <w:noProof/>
                <w:webHidden/>
              </w:rPr>
            </w:r>
            <w:r>
              <w:rPr>
                <w:noProof/>
                <w:webHidden/>
              </w:rPr>
              <w:fldChar w:fldCharType="separate"/>
            </w:r>
            <w:r>
              <w:rPr>
                <w:noProof/>
                <w:webHidden/>
              </w:rPr>
              <w:t>8</w:t>
            </w:r>
            <w:r>
              <w:rPr>
                <w:noProof/>
                <w:webHidden/>
              </w:rPr>
              <w:fldChar w:fldCharType="end"/>
            </w:r>
          </w:hyperlink>
        </w:p>
        <w:p w:rsidR="002079A4" w:rsidRDefault="002079A4">
          <w:pPr>
            <w:pStyle w:val="TOC3"/>
            <w:tabs>
              <w:tab w:val="left" w:pos="1320"/>
              <w:tab w:val="right" w:leader="dot" w:pos="9016"/>
            </w:tabs>
            <w:rPr>
              <w:rFonts w:asciiTheme="minorHAnsi" w:eastAsiaTheme="minorEastAsia" w:hAnsiTheme="minorHAnsi"/>
              <w:noProof/>
              <w:sz w:val="22"/>
              <w:lang w:eastAsia="en-GB"/>
            </w:rPr>
          </w:pPr>
          <w:hyperlink w:anchor="_Toc479972607" w:history="1">
            <w:r w:rsidRPr="00D35A8A">
              <w:rPr>
                <w:rStyle w:val="Hyperlink"/>
                <w:noProof/>
              </w:rPr>
              <w:t>3.1.4</w:t>
            </w:r>
            <w:r>
              <w:rPr>
                <w:rFonts w:asciiTheme="minorHAnsi" w:eastAsiaTheme="minorEastAsia" w:hAnsiTheme="minorHAnsi"/>
                <w:noProof/>
                <w:sz w:val="22"/>
                <w:lang w:eastAsia="en-GB"/>
              </w:rPr>
              <w:tab/>
            </w:r>
            <w:r w:rsidRPr="00D35A8A">
              <w:rPr>
                <w:rStyle w:val="Hyperlink"/>
                <w:noProof/>
              </w:rPr>
              <w:t>Development Tools</w:t>
            </w:r>
            <w:r>
              <w:rPr>
                <w:noProof/>
                <w:webHidden/>
              </w:rPr>
              <w:tab/>
            </w:r>
            <w:r>
              <w:rPr>
                <w:noProof/>
                <w:webHidden/>
              </w:rPr>
              <w:fldChar w:fldCharType="begin"/>
            </w:r>
            <w:r>
              <w:rPr>
                <w:noProof/>
                <w:webHidden/>
              </w:rPr>
              <w:instrText xml:space="preserve"> PAGEREF _Toc479972607 \h </w:instrText>
            </w:r>
            <w:r>
              <w:rPr>
                <w:noProof/>
                <w:webHidden/>
              </w:rPr>
            </w:r>
            <w:r>
              <w:rPr>
                <w:noProof/>
                <w:webHidden/>
              </w:rPr>
              <w:fldChar w:fldCharType="separate"/>
            </w:r>
            <w:r>
              <w:rPr>
                <w:noProof/>
                <w:webHidden/>
              </w:rPr>
              <w:t>8</w:t>
            </w:r>
            <w:r>
              <w:rPr>
                <w:noProof/>
                <w:webHidden/>
              </w:rPr>
              <w:fldChar w:fldCharType="end"/>
            </w:r>
          </w:hyperlink>
        </w:p>
        <w:p w:rsidR="002079A4" w:rsidRDefault="002079A4">
          <w:pPr>
            <w:pStyle w:val="TOC2"/>
            <w:tabs>
              <w:tab w:val="left" w:pos="880"/>
              <w:tab w:val="right" w:leader="dot" w:pos="9016"/>
            </w:tabs>
            <w:rPr>
              <w:rFonts w:asciiTheme="minorHAnsi" w:eastAsiaTheme="minorEastAsia" w:hAnsiTheme="minorHAnsi"/>
              <w:noProof/>
              <w:sz w:val="22"/>
              <w:lang w:eastAsia="en-GB"/>
            </w:rPr>
          </w:pPr>
          <w:hyperlink w:anchor="_Toc479972608" w:history="1">
            <w:r w:rsidRPr="00D35A8A">
              <w:rPr>
                <w:rStyle w:val="Hyperlink"/>
                <w:noProof/>
              </w:rPr>
              <w:t>3.2</w:t>
            </w:r>
            <w:r>
              <w:rPr>
                <w:rFonts w:asciiTheme="minorHAnsi" w:eastAsiaTheme="minorEastAsia" w:hAnsiTheme="minorHAnsi"/>
                <w:noProof/>
                <w:sz w:val="22"/>
                <w:lang w:eastAsia="en-GB"/>
              </w:rPr>
              <w:tab/>
            </w:r>
            <w:r w:rsidRPr="00D35A8A">
              <w:rPr>
                <w:rStyle w:val="Hyperlink"/>
                <w:noProof/>
              </w:rPr>
              <w:t>Software Development</w:t>
            </w:r>
            <w:r>
              <w:rPr>
                <w:noProof/>
                <w:webHidden/>
              </w:rPr>
              <w:tab/>
            </w:r>
            <w:r>
              <w:rPr>
                <w:noProof/>
                <w:webHidden/>
              </w:rPr>
              <w:fldChar w:fldCharType="begin"/>
            </w:r>
            <w:r>
              <w:rPr>
                <w:noProof/>
                <w:webHidden/>
              </w:rPr>
              <w:instrText xml:space="preserve"> PAGEREF _Toc479972608 \h </w:instrText>
            </w:r>
            <w:r>
              <w:rPr>
                <w:noProof/>
                <w:webHidden/>
              </w:rPr>
            </w:r>
            <w:r>
              <w:rPr>
                <w:noProof/>
                <w:webHidden/>
              </w:rPr>
              <w:fldChar w:fldCharType="separate"/>
            </w:r>
            <w:r>
              <w:rPr>
                <w:noProof/>
                <w:webHidden/>
              </w:rPr>
              <w:t>8</w:t>
            </w:r>
            <w:r>
              <w:rPr>
                <w:noProof/>
                <w:webHidden/>
              </w:rPr>
              <w:fldChar w:fldCharType="end"/>
            </w:r>
          </w:hyperlink>
        </w:p>
        <w:p w:rsidR="002079A4" w:rsidRDefault="002079A4">
          <w:pPr>
            <w:pStyle w:val="TOC3"/>
            <w:tabs>
              <w:tab w:val="left" w:pos="1320"/>
              <w:tab w:val="right" w:leader="dot" w:pos="9016"/>
            </w:tabs>
            <w:rPr>
              <w:rFonts w:asciiTheme="minorHAnsi" w:eastAsiaTheme="minorEastAsia" w:hAnsiTheme="minorHAnsi"/>
              <w:noProof/>
              <w:sz w:val="22"/>
              <w:lang w:eastAsia="en-GB"/>
            </w:rPr>
          </w:pPr>
          <w:hyperlink w:anchor="_Toc479972609" w:history="1">
            <w:r w:rsidRPr="00D35A8A">
              <w:rPr>
                <w:rStyle w:val="Hyperlink"/>
                <w:noProof/>
              </w:rPr>
              <w:t>3.2.1</w:t>
            </w:r>
            <w:r>
              <w:rPr>
                <w:rFonts w:asciiTheme="minorHAnsi" w:eastAsiaTheme="minorEastAsia" w:hAnsiTheme="minorHAnsi"/>
                <w:noProof/>
                <w:sz w:val="22"/>
                <w:lang w:eastAsia="en-GB"/>
              </w:rPr>
              <w:tab/>
            </w:r>
            <w:r w:rsidRPr="00D35A8A">
              <w:rPr>
                <w:rStyle w:val="Hyperlink"/>
                <w:noProof/>
              </w:rPr>
              <w:t>Methodology</w:t>
            </w:r>
            <w:r>
              <w:rPr>
                <w:noProof/>
                <w:webHidden/>
              </w:rPr>
              <w:tab/>
            </w:r>
            <w:r>
              <w:rPr>
                <w:noProof/>
                <w:webHidden/>
              </w:rPr>
              <w:fldChar w:fldCharType="begin"/>
            </w:r>
            <w:r>
              <w:rPr>
                <w:noProof/>
                <w:webHidden/>
              </w:rPr>
              <w:instrText xml:space="preserve"> PAGEREF _Toc479972609 \h </w:instrText>
            </w:r>
            <w:r>
              <w:rPr>
                <w:noProof/>
                <w:webHidden/>
              </w:rPr>
            </w:r>
            <w:r>
              <w:rPr>
                <w:noProof/>
                <w:webHidden/>
              </w:rPr>
              <w:fldChar w:fldCharType="separate"/>
            </w:r>
            <w:r>
              <w:rPr>
                <w:noProof/>
                <w:webHidden/>
              </w:rPr>
              <w:t>8</w:t>
            </w:r>
            <w:r>
              <w:rPr>
                <w:noProof/>
                <w:webHidden/>
              </w:rPr>
              <w:fldChar w:fldCharType="end"/>
            </w:r>
          </w:hyperlink>
        </w:p>
        <w:p w:rsidR="002079A4" w:rsidRDefault="002079A4">
          <w:pPr>
            <w:pStyle w:val="TOC1"/>
            <w:tabs>
              <w:tab w:val="left" w:pos="480"/>
              <w:tab w:val="right" w:leader="dot" w:pos="9016"/>
            </w:tabs>
            <w:rPr>
              <w:rFonts w:asciiTheme="minorHAnsi" w:eastAsiaTheme="minorEastAsia" w:hAnsiTheme="minorHAnsi"/>
              <w:noProof/>
              <w:sz w:val="22"/>
              <w:lang w:eastAsia="en-GB"/>
            </w:rPr>
          </w:pPr>
          <w:hyperlink w:anchor="_Toc479972610" w:history="1">
            <w:r w:rsidRPr="00D35A8A">
              <w:rPr>
                <w:rStyle w:val="Hyperlink"/>
                <w:noProof/>
              </w:rPr>
              <w:t>4.</w:t>
            </w:r>
            <w:r>
              <w:rPr>
                <w:rFonts w:asciiTheme="minorHAnsi" w:eastAsiaTheme="minorEastAsia" w:hAnsiTheme="minorHAnsi"/>
                <w:noProof/>
                <w:sz w:val="22"/>
                <w:lang w:eastAsia="en-GB"/>
              </w:rPr>
              <w:tab/>
            </w:r>
            <w:r w:rsidRPr="00D35A8A">
              <w:rPr>
                <w:rStyle w:val="Hyperlink"/>
                <w:noProof/>
              </w:rPr>
              <w:t>References</w:t>
            </w:r>
            <w:r>
              <w:rPr>
                <w:noProof/>
                <w:webHidden/>
              </w:rPr>
              <w:tab/>
            </w:r>
            <w:r>
              <w:rPr>
                <w:noProof/>
                <w:webHidden/>
              </w:rPr>
              <w:fldChar w:fldCharType="begin"/>
            </w:r>
            <w:r>
              <w:rPr>
                <w:noProof/>
                <w:webHidden/>
              </w:rPr>
              <w:instrText xml:space="preserve"> PAGEREF _Toc479972610 \h </w:instrText>
            </w:r>
            <w:r>
              <w:rPr>
                <w:noProof/>
                <w:webHidden/>
              </w:rPr>
            </w:r>
            <w:r>
              <w:rPr>
                <w:noProof/>
                <w:webHidden/>
              </w:rPr>
              <w:fldChar w:fldCharType="separate"/>
            </w:r>
            <w:r>
              <w:rPr>
                <w:noProof/>
                <w:webHidden/>
              </w:rPr>
              <w:t>10</w:t>
            </w:r>
            <w:r>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70419B" w:rsidRDefault="00631E70">
      <w:pPr>
        <w:rPr>
          <w:b/>
          <w:sz w:val="36"/>
        </w:rPr>
      </w:pPr>
      <w:r>
        <w:rPr>
          <w:b/>
          <w:sz w:val="36"/>
        </w:rPr>
        <w:lastRenderedPageBreak/>
        <w:fldChar w:fldCharType="begin"/>
      </w:r>
      <w:r>
        <w:rPr>
          <w:b/>
          <w:sz w:val="36"/>
        </w:rPr>
        <w:instrText xml:space="preserve"> TOC \h \z \c "Figure" </w:instrText>
      </w:r>
      <w:r>
        <w:rPr>
          <w:b/>
          <w:sz w:val="36"/>
        </w:rPr>
        <w:fldChar w:fldCharType="separate"/>
      </w:r>
      <w:r>
        <w:rPr>
          <w:bCs/>
          <w:noProof/>
          <w:sz w:val="36"/>
          <w:lang w:val="en-US"/>
        </w:rPr>
        <w:t>No table of figures entries found.</w:t>
      </w:r>
      <w:r>
        <w:rPr>
          <w:b/>
          <w:sz w:val="36"/>
        </w:rPr>
        <w:fldChar w:fldCharType="end"/>
      </w:r>
      <w:r w:rsidR="0070419B">
        <w:rPr>
          <w:b/>
          <w:sz w:val="36"/>
        </w:rPr>
        <w:br w:type="page"/>
      </w:r>
    </w:p>
    <w:p w:rsidR="000533C4" w:rsidRDefault="0070419B" w:rsidP="0070419B">
      <w:pPr>
        <w:pStyle w:val="Heading1"/>
      </w:pPr>
      <w:bookmarkStart w:id="0" w:name="_Toc479972596"/>
      <w:r>
        <w:lastRenderedPageBreak/>
        <w:t>Introduction</w:t>
      </w:r>
      <w:bookmarkEnd w:id="0"/>
    </w:p>
    <w:p w:rsidR="0070419B" w:rsidRPr="0070419B" w:rsidRDefault="0070419B" w:rsidP="0070419B">
      <w:pPr>
        <w:jc w:val="both"/>
      </w:pPr>
    </w:p>
    <w:p w:rsidR="00F44288" w:rsidRDefault="0070419B" w:rsidP="00071FF2">
      <w:pPr>
        <w:pStyle w:val="Heading2"/>
      </w:pPr>
      <w:bookmarkStart w:id="1" w:name="_Toc479972597"/>
      <w:r>
        <w:t>Background</w:t>
      </w:r>
      <w:bookmarkEnd w:id="1"/>
    </w:p>
    <w:p w:rsidR="00642F84" w:rsidRDefault="00DB5182" w:rsidP="00642F84">
      <w:pPr>
        <w:spacing w:after="0" w:line="240" w:lineRule="auto"/>
        <w:jc w:val="both"/>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jc w:val="both"/>
        <w:rPr>
          <w:rFonts w:cs="Arial"/>
          <w:szCs w:val="18"/>
          <w:bdr w:val="none" w:sz="0" w:space="0" w:color="auto" w:frame="1"/>
          <w:shd w:val="clear" w:color="auto" w:fill="FFFFFF"/>
        </w:rPr>
      </w:pPr>
    </w:p>
    <w:p w:rsidR="00477BE5" w:rsidRDefault="009C109C" w:rsidP="0046698D">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8B529B">
        <w:rPr>
          <w:rFonts w:cs="Arial"/>
          <w:szCs w:val="18"/>
          <w:bdr w:val="none" w:sz="0" w:space="0" w:color="auto" w:frame="1"/>
          <w:shd w:val="clear" w:color="auto" w:fill="FFFFFF"/>
        </w:rPr>
        <w:t xml:space="preserve"> 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DF0604">
        <w:rPr>
          <w:rFonts w:cs="Arial"/>
          <w:szCs w:val="18"/>
          <w:bdr w:val="none" w:sz="0" w:space="0" w:color="auto" w:frame="1"/>
          <w:shd w:val="clear" w:color="auto" w:fill="FFFFFF"/>
        </w:rPr>
        <w:t xml:space="preserve"> </w:t>
      </w:r>
      <w:r w:rsidR="00E27E02">
        <w:rPr>
          <w:rFonts w:cs="Arial"/>
          <w:szCs w:val="18"/>
          <w:bdr w:val="none" w:sz="0" w:space="0" w:color="auto" w:frame="1"/>
          <w:shd w:val="clear" w:color="auto" w:fill="FFFFFF"/>
        </w:rPr>
        <w:t>Markowitz</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theorised</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jc w:val="both"/>
        <w:rPr>
          <w:rFonts w:cs="Arial"/>
          <w:szCs w:val="18"/>
          <w:bdr w:val="none" w:sz="0" w:space="0" w:color="auto" w:frame="1"/>
          <w:shd w:val="clear" w:color="auto" w:fill="FFFFFF"/>
        </w:rPr>
      </w:pPr>
    </w:p>
    <w:p w:rsidR="0021118E" w:rsidRDefault="0021118E" w:rsidP="0021118E">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The main goal of portfolio theory is to distribute your investments between each asset optimally.</w:t>
      </w:r>
      <w:r w:rsidR="00881214">
        <w:rPr>
          <w:rFonts w:cs="Arial"/>
          <w:szCs w:val="18"/>
          <w:bdr w:val="none" w:sz="0" w:space="0" w:color="auto" w:frame="1"/>
          <w:shd w:val="clear" w:color="auto" w:fill="FFFFFF"/>
        </w:rPr>
        <w:t xml:space="preserve"> Markowitz assumes that all investors are risk averse when it comes to choosing portfolios, meaning that if there are two portfolios with the same return, the investor will always go for the one with less risk</w:t>
      </w:r>
      <w:r w:rsidR="00A0490C">
        <w:rPr>
          <w:rFonts w:cs="Arial"/>
          <w:szCs w:val="18"/>
          <w:bdr w:val="none" w:sz="0" w:space="0" w:color="auto" w:frame="1"/>
          <w:shd w:val="clear" w:color="auto" w:fill="FFFFFF"/>
        </w:rPr>
        <w:t xml:space="preserve"> (Kaplan, 1998)</w:t>
      </w:r>
      <w:r w:rsidR="00881214">
        <w:rPr>
          <w:rFonts w:cs="Arial"/>
          <w:szCs w:val="18"/>
          <w:bdr w:val="none" w:sz="0" w:space="0" w:color="auto" w:frame="1"/>
          <w:shd w:val="clear" w:color="auto" w:fill="FFFFFF"/>
        </w:rPr>
        <w:t>.</w:t>
      </w:r>
      <w:r w:rsidR="001859EF">
        <w:rPr>
          <w:rFonts w:cs="Arial"/>
          <w:szCs w:val="18"/>
          <w:bdr w:val="none" w:sz="0" w:space="0" w:color="auto" w:frame="1"/>
          <w:shd w:val="clear" w:color="auto" w:fill="FFFFFF"/>
        </w:rPr>
        <w:t xml:space="preserve"> He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B64AB6">
        <w:rPr>
          <w:rFonts w:cs="Arial"/>
          <w:szCs w:val="18"/>
          <w:bdr w:val="none" w:sz="0" w:space="0" w:color="auto" w:frame="1"/>
          <w:shd w:val="clear" w:color="auto" w:fill="FFFFFF"/>
        </w:rPr>
        <w:t>These “efficient portfolios” formed what Markowitz called the “Efficient Frontier”</w:t>
      </w:r>
      <w:r w:rsidR="004D1BB0">
        <w:rPr>
          <w:rFonts w:cs="Arial"/>
          <w:szCs w:val="18"/>
          <w:bdr w:val="none" w:sz="0" w:space="0" w:color="auto" w:frame="1"/>
          <w:shd w:val="clear" w:color="auto" w:fill="FFFFFF"/>
        </w:rPr>
        <w:t xml:space="preserve"> (Elton et al, 1978)</w:t>
      </w:r>
      <w:r w:rsidR="00B64AB6">
        <w:rPr>
          <w:rFonts w:cs="Arial"/>
          <w:szCs w:val="18"/>
          <w:bdr w:val="none" w:sz="0" w:space="0" w:color="auto" w:frame="1"/>
          <w:shd w:val="clear" w:color="auto" w:fill="FFFFFF"/>
        </w:rPr>
        <w:t>.</w:t>
      </w:r>
      <w:r w:rsidR="001217F6">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ing and calculating</w:t>
      </w:r>
      <w:r w:rsidR="001217F6">
        <w:rPr>
          <w:rFonts w:cs="Arial"/>
          <w:szCs w:val="18"/>
          <w:bdr w:val="none" w:sz="0" w:space="0" w:color="auto" w:frame="1"/>
          <w:shd w:val="clear" w:color="auto" w:fill="FFFFFF"/>
        </w:rPr>
        <w:t xml:space="preserve"> ways to achieve these efficient portfolios </w:t>
      </w:r>
      <w:r w:rsidR="00E27E02">
        <w:rPr>
          <w:rFonts w:cs="Arial"/>
          <w:szCs w:val="18"/>
          <w:bdr w:val="none" w:sz="0" w:space="0" w:color="auto" w:frame="1"/>
          <w:shd w:val="clear" w:color="auto" w:fill="FFFFFF"/>
        </w:rPr>
        <w:t>by</w:t>
      </w:r>
      <w:r w:rsidR="00C7593B">
        <w:rPr>
          <w:rFonts w:cs="Arial"/>
          <w:szCs w:val="18"/>
          <w:bdr w:val="none" w:sz="0" w:space="0" w:color="auto" w:frame="1"/>
          <w:shd w:val="clear" w:color="auto" w:fill="FFFFFF"/>
        </w:rPr>
        <w:t xml:space="preserve"> 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 Portfolios can be optimised to achieve lots of different aims.</w:t>
      </w:r>
      <w:r w:rsidR="001217F6">
        <w:rPr>
          <w:rFonts w:cs="Arial"/>
          <w:szCs w:val="18"/>
          <w:bdr w:val="none" w:sz="0" w:space="0" w:color="auto" w:frame="1"/>
          <w:shd w:val="clear" w:color="auto" w:fill="FFFFFF"/>
        </w:rPr>
        <w:t xml:space="preserve"> Not all investors are the same, </w:t>
      </w:r>
      <w:r w:rsidR="00524612">
        <w:rPr>
          <w:rFonts w:cs="Arial"/>
          <w:szCs w:val="18"/>
          <w:bdr w:val="none" w:sz="0" w:space="0" w:color="auto" w:frame="1"/>
          <w:shd w:val="clear" w:color="auto" w:fill="FFFFFF"/>
        </w:rPr>
        <w:t xml:space="preserve">some </w:t>
      </w:r>
      <w:r w:rsidR="00524612">
        <w:rPr>
          <w:rFonts w:cs="Arial"/>
          <w:szCs w:val="18"/>
          <w:bdr w:val="none" w:sz="0" w:space="0" w:color="auto" w:frame="1"/>
          <w:shd w:val="clear" w:color="auto" w:fill="FFFFFF"/>
        </w:rPr>
        <w:lastRenderedPageBreak/>
        <w:t xml:space="preserve">are a lot more comfortable making higher risk investments to get those </w:t>
      </w:r>
      <w:r w:rsidR="00646452">
        <w:rPr>
          <w:rFonts w:cs="Arial"/>
          <w:szCs w:val="18"/>
          <w:bdr w:val="none" w:sz="0" w:space="0" w:color="auto" w:frame="1"/>
          <w:shd w:val="clear" w:color="auto" w:fill="FFFFFF"/>
        </w:rPr>
        <w:t>bigger</w:t>
      </w:r>
      <w:r w:rsidR="00524612">
        <w:rPr>
          <w:rFonts w:cs="Arial"/>
          <w:szCs w:val="18"/>
          <w:bdr w:val="none" w:sz="0" w:space="0" w:color="auto" w:frame="1"/>
          <w:shd w:val="clear" w:color="auto" w:fill="FFFFFF"/>
        </w:rPr>
        <w:t xml:space="preserve"> returns. </w:t>
      </w:r>
      <w:r w:rsidR="00C06997">
        <w:rPr>
          <w:rFonts w:cs="Arial"/>
          <w:szCs w:val="18"/>
          <w:bdr w:val="none" w:sz="0" w:space="0" w:color="auto" w:frame="1"/>
          <w:shd w:val="clear" w:color="auto" w:fill="FFFFFF"/>
        </w:rPr>
        <w:t>With the introduction of mathematics</w:t>
      </w:r>
      <w:r w:rsidR="00646452">
        <w:rPr>
          <w:rFonts w:cs="Arial"/>
          <w:szCs w:val="18"/>
          <w:bdr w:val="none" w:sz="0" w:space="0" w:color="auto" w:frame="1"/>
          <w:shd w:val="clear" w:color="auto" w:fill="FFFFFF"/>
        </w:rPr>
        <w:t xml:space="preserve"> and computation</w:t>
      </w:r>
      <w:r w:rsidR="00C06997">
        <w:rPr>
          <w:rFonts w:cs="Arial"/>
          <w:szCs w:val="18"/>
          <w:bdr w:val="none" w:sz="0" w:space="0" w:color="auto" w:frame="1"/>
          <w:shd w:val="clear" w:color="auto" w:fill="FFFFFF"/>
        </w:rPr>
        <w:t xml:space="preserve"> into finance, optimisations </w:t>
      </w:r>
      <w:r w:rsidR="00C7593B">
        <w:rPr>
          <w:rFonts w:cs="Arial"/>
          <w:szCs w:val="18"/>
          <w:bdr w:val="none" w:sz="0" w:space="0" w:color="auto" w:frame="1"/>
          <w:shd w:val="clear" w:color="auto" w:fill="FFFFFF"/>
        </w:rPr>
        <w:t>can</w:t>
      </w:r>
      <w:r w:rsidR="00B64AB6">
        <w:rPr>
          <w:rFonts w:cs="Arial"/>
          <w:szCs w:val="18"/>
          <w:bdr w:val="none" w:sz="0" w:space="0" w:color="auto" w:frame="1"/>
          <w:shd w:val="clear" w:color="auto" w:fill="FFFFFF"/>
        </w:rPr>
        <w:t xml:space="preserve"> be quickly performed to </w:t>
      </w:r>
      <w:r w:rsidR="00C7593B">
        <w:rPr>
          <w:rFonts w:cs="Arial"/>
          <w:szCs w:val="18"/>
          <w:bdr w:val="none" w:sz="0" w:space="0" w:color="auto" w:frame="1"/>
          <w:shd w:val="clear" w:color="auto" w:fill="FFFFFF"/>
        </w:rPr>
        <w:t>achieve</w:t>
      </w:r>
      <w:r w:rsidR="004D1BB0">
        <w:rPr>
          <w:rFonts w:cs="Arial"/>
          <w:szCs w:val="18"/>
          <w:bdr w:val="none" w:sz="0" w:space="0" w:color="auto" w:frame="1"/>
          <w:shd w:val="clear" w:color="auto" w:fill="FFFFFF"/>
        </w:rPr>
        <w:t xml:space="preserve"> these efficient</w:t>
      </w:r>
      <w:r w:rsidR="00646452">
        <w:rPr>
          <w:rFonts w:cs="Arial"/>
          <w:szCs w:val="18"/>
          <w:bdr w:val="none" w:sz="0" w:space="0" w:color="auto" w:frame="1"/>
          <w:shd w:val="clear" w:color="auto" w:fill="FFFFFF"/>
        </w:rPr>
        <w:t xml:space="preserve"> portfolio</w:t>
      </w:r>
      <w:r w:rsidR="00C7593B">
        <w:rPr>
          <w:rFonts w:cs="Arial"/>
          <w:szCs w:val="18"/>
          <w:bdr w:val="none" w:sz="0" w:space="0" w:color="auto" w:frame="1"/>
          <w:shd w:val="clear" w:color="auto" w:fill="FFFFFF"/>
        </w:rPr>
        <w:t>s</w:t>
      </w:r>
      <w:r w:rsidR="00646452">
        <w:rPr>
          <w:rFonts w:cs="Arial"/>
          <w:szCs w:val="18"/>
          <w:bdr w:val="none" w:sz="0" w:space="0" w:color="auto" w:frame="1"/>
          <w:shd w:val="clear" w:color="auto" w:fill="FFFFFF"/>
        </w:rPr>
        <w:t xml:space="preserve"> with</w:t>
      </w:r>
      <w:r w:rsidR="00C06997">
        <w:rPr>
          <w:rFonts w:cs="Arial"/>
          <w:szCs w:val="18"/>
          <w:bdr w:val="none" w:sz="0" w:space="0" w:color="auto" w:frame="1"/>
          <w:shd w:val="clear" w:color="auto" w:fill="FFFFFF"/>
        </w:rPr>
        <w:t xml:space="preserve"> minimum varianc</w:t>
      </w:r>
      <w:r w:rsidR="00C7593B">
        <w:rPr>
          <w:rFonts w:cs="Arial"/>
          <w:szCs w:val="18"/>
          <w:bdr w:val="none" w:sz="0" w:space="0" w:color="auto" w:frame="1"/>
          <w:shd w:val="clear" w:color="auto" w:fill="FFFFFF"/>
        </w:rPr>
        <w:t>e,</w:t>
      </w:r>
      <w:r w:rsidR="00C06997">
        <w:rPr>
          <w:rFonts w:cs="Arial"/>
          <w:szCs w:val="18"/>
          <w:bdr w:val="none" w:sz="0" w:space="0" w:color="auto" w:frame="1"/>
          <w:shd w:val="clear" w:color="auto" w:fill="FFFFFF"/>
        </w:rPr>
        <w:t xml:space="preserve"> maximum return</w:t>
      </w:r>
      <w:r w:rsidR="00C7593B">
        <w:rPr>
          <w:rFonts w:cs="Arial"/>
          <w:szCs w:val="18"/>
          <w:bdr w:val="none" w:sz="0" w:space="0" w:color="auto" w:frame="1"/>
          <w:shd w:val="clear" w:color="auto" w:fill="FFFFFF"/>
        </w:rPr>
        <w:t xml:space="preserve"> or somewhere in</w:t>
      </w:r>
      <w:r w:rsidR="00881214">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between.</w:t>
      </w:r>
      <w:r w:rsidR="00954E14">
        <w:rPr>
          <w:rFonts w:cs="Arial"/>
          <w:szCs w:val="18"/>
          <w:bdr w:val="none" w:sz="0" w:space="0" w:color="auto" w:frame="1"/>
          <w:shd w:val="clear" w:color="auto" w:fill="FFFFFF"/>
        </w:rPr>
        <w:t xml:space="preserve"> It is this area in wh</w:t>
      </w:r>
      <w:r w:rsidR="00DB5182">
        <w:rPr>
          <w:rFonts w:cs="Arial"/>
          <w:szCs w:val="18"/>
          <w:bdr w:val="none" w:sz="0" w:space="0" w:color="auto" w:frame="1"/>
          <w:shd w:val="clear" w:color="auto" w:fill="FFFFFF"/>
        </w:rPr>
        <w:t>ich the project will take place;</w:t>
      </w:r>
      <w:r w:rsidR="00954E14">
        <w:rPr>
          <w:rFonts w:cs="Arial"/>
          <w:szCs w:val="18"/>
          <w:bdr w:val="none" w:sz="0" w:space="0" w:color="auto" w:frame="1"/>
          <w:shd w:val="clear" w:color="auto" w:fill="FFFFFF"/>
        </w:rPr>
        <w:t xml:space="preserve"> </w:t>
      </w:r>
      <w:r w:rsidR="00DB5182">
        <w:rPr>
          <w:rFonts w:cs="Arial"/>
          <w:szCs w:val="18"/>
          <w:bdr w:val="none" w:sz="0" w:space="0" w:color="auto" w:frame="1"/>
          <w:shd w:val="clear" w:color="auto" w:fill="FFFFFF"/>
        </w:rPr>
        <w:t>u</w:t>
      </w:r>
      <w:r w:rsidR="00954E14">
        <w:rPr>
          <w:rFonts w:cs="Arial"/>
          <w:szCs w:val="18"/>
          <w:bdr w:val="none" w:sz="0" w:space="0" w:color="auto" w:frame="1"/>
          <w:shd w:val="clear" w:color="auto" w:fill="FFFFFF"/>
        </w:rPr>
        <w:t>sing mean-variance analysis to craft and optimise select portfolios.</w:t>
      </w:r>
    </w:p>
    <w:p w:rsidR="00FB32E9" w:rsidRDefault="00FB32E9" w:rsidP="0016330D"/>
    <w:p w:rsidR="00A0490C" w:rsidRDefault="00A0490C" w:rsidP="00A0490C">
      <w:pPr>
        <w:pStyle w:val="Heading2"/>
      </w:pPr>
      <w:bookmarkStart w:id="2" w:name="_Toc479972598"/>
      <w:r>
        <w:t>Aims &amp; Objectives</w:t>
      </w:r>
      <w:bookmarkEnd w:id="2"/>
    </w:p>
    <w:p w:rsidR="009D6F64" w:rsidRPr="009D6F64" w:rsidRDefault="009D6F64" w:rsidP="009D6F64">
      <w:pPr>
        <w:pStyle w:val="Heading3"/>
      </w:pPr>
      <w:bookmarkStart w:id="3" w:name="_Toc479972599"/>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79972600"/>
      <w:r>
        <w:t>Objectives</w:t>
      </w:r>
      <w:bookmarkEnd w:id="4"/>
    </w:p>
    <w:p w:rsidR="004A6BAC" w:rsidRDefault="004A6BAC" w:rsidP="004A6BAC">
      <w:pPr>
        <w:jc w:val="both"/>
      </w:pPr>
      <w:r>
        <w:t xml:space="preserve">The </w:t>
      </w:r>
      <w:r w:rsidR="00CB636D">
        <w:t>objectives of this project are to:</w:t>
      </w:r>
    </w:p>
    <w:p w:rsidR="002549D9" w:rsidRPr="004A6BAC" w:rsidRDefault="002549D9" w:rsidP="002549D9">
      <w:pPr>
        <w:pStyle w:val="ListParagraph"/>
        <w:numPr>
          <w:ilvl w:val="0"/>
          <w:numId w:val="15"/>
        </w:numPr>
        <w:jc w:val="both"/>
      </w:pPr>
      <w:r>
        <w:t xml:space="preserve">Research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79972601"/>
      <w:r>
        <w:lastRenderedPageBreak/>
        <w:t>Literature Review</w:t>
      </w:r>
      <w:bookmarkEnd w:id="5"/>
    </w:p>
    <w:p w:rsidR="001217F6" w:rsidRDefault="001217F6">
      <w:r>
        <w:br w:type="page"/>
      </w:r>
    </w:p>
    <w:p w:rsidR="001217F6" w:rsidRDefault="001217F6" w:rsidP="001217F6">
      <w:pPr>
        <w:pStyle w:val="Heading1"/>
      </w:pPr>
      <w:bookmarkStart w:id="6" w:name="_Toc479972602"/>
      <w:r>
        <w:lastRenderedPageBreak/>
        <w:t>Methodology</w:t>
      </w:r>
      <w:bookmarkEnd w:id="6"/>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w:t>
      </w:r>
      <w:r w:rsidR="002079A4">
        <w:t>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 Due to the sheer amount of concepts situated within MPT, it is extremely hard at the beginning of the project to fully gauge how many of these concepts were realistically going to be implemented, and in general, how far the artefact could go. This alone would rule out the use of a sequential methodology like Waterfall due to its rigid structure as it tends to benefit from having very well defined requirements, as well as a strong forecast for time and cost (</w:t>
      </w:r>
      <w:proofErr w:type="spellStart"/>
      <w:r>
        <w:t>Balaji</w:t>
      </w:r>
      <w:proofErr w:type="spellEnd"/>
      <w:r>
        <w:t xml:space="preserve"> and </w:t>
      </w:r>
      <w:proofErr w:type="spellStart"/>
      <w:r>
        <w:t>Murugaiyan</w:t>
      </w:r>
      <w:proofErr w:type="spellEnd"/>
      <w:r>
        <w:t>, 2012).</w:t>
      </w:r>
    </w:p>
    <w:p w:rsidR="00D540D1" w:rsidRPr="002079A4" w:rsidRDefault="00D540D1" w:rsidP="00D540D1">
      <w:r>
        <w:t>Going off the exclusion of rigid methodologies such was Waterfall, the obvious choice is something a lot more flexible. Due to the initial lack of knowledge in the chosen field, determination of detailed requirements was not feasible, as well as calculating an accurate time plan for the project.</w:t>
      </w:r>
    </w:p>
    <w:p w:rsidR="004E5810" w:rsidRPr="004E5810" w:rsidRDefault="004E5810" w:rsidP="004E5810"/>
    <w:p w:rsidR="00AC6AB8" w:rsidRPr="00AC6AB8" w:rsidRDefault="00060036" w:rsidP="00F056CB">
      <w:pPr>
        <w:pStyle w:val="Heading2"/>
      </w:pPr>
      <w:bookmarkStart w:id="7" w:name="_Toc479972603"/>
      <w:r>
        <w:t>Project Management</w:t>
      </w:r>
      <w:bookmarkEnd w:id="7"/>
    </w:p>
    <w:p w:rsidR="002079A4" w:rsidRDefault="002079A4" w:rsidP="002079A4">
      <w:pPr>
        <w:pStyle w:val="Heading3"/>
      </w:pPr>
      <w:bookmarkStart w:id="8" w:name="_Toc479972604"/>
      <w:r>
        <w:t>Methodology</w:t>
      </w:r>
      <w:bookmarkEnd w:id="8"/>
    </w:p>
    <w:p w:rsidR="002079A4" w:rsidRDefault="00D8614B" w:rsidP="002079A4">
      <w:r>
        <w:t>When deciding on a project management methodology, it is important to consider the unique characteristics about the project at hand</w:t>
      </w:r>
      <w:r w:rsidR="001A213F">
        <w:t>.</w:t>
      </w:r>
    </w:p>
    <w:p w:rsidR="00AC6AB8" w:rsidRPr="002079A4" w:rsidRDefault="00AC6AB8" w:rsidP="002079A4"/>
    <w:p w:rsidR="00116C6A" w:rsidRDefault="00954E14" w:rsidP="00116C6A">
      <w:pPr>
        <w:pStyle w:val="Heading3"/>
      </w:pPr>
      <w:bookmarkStart w:id="9" w:name="_Toc479972605"/>
      <w:r>
        <w:t>Time Planning</w:t>
      </w:r>
      <w:bookmarkEnd w:id="9"/>
    </w:p>
    <w:p w:rsidR="002079A4" w:rsidRPr="002079A4" w:rsidRDefault="002079A4" w:rsidP="002079A4"/>
    <w:p w:rsidR="0087302F" w:rsidRDefault="00954E14" w:rsidP="004E5810">
      <w:pPr>
        <w:pStyle w:val="Heading3"/>
      </w:pPr>
      <w:bookmarkStart w:id="10" w:name="_Toc479972606"/>
      <w:r>
        <w:t>Risk Management</w:t>
      </w:r>
      <w:bookmarkEnd w:id="10"/>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w:t>
      </w:r>
      <w:r w:rsidR="004A4AF0">
        <w:lastRenderedPageBreak/>
        <w:t xml:space="preserve">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1" w:name="_Toc479972607"/>
      <w:r>
        <w:t>Development Tools</w:t>
      </w:r>
      <w:bookmarkEnd w:id="11"/>
    </w:p>
    <w:p w:rsidR="00EC0512" w:rsidRDefault="00EC0512" w:rsidP="00EC0512">
      <w:r>
        <w:t xml:space="preserve">This section </w:t>
      </w:r>
      <w:r w:rsidR="00A00E0B">
        <w:t>delves into the tools and applications that were used in the process of creating the project’s final artefact. It contains details pertaining to how and why that particular tool was chosen, comparing it to tools of a similar nature and ultimately why it was chosen.</w:t>
      </w:r>
    </w:p>
    <w:p w:rsidR="00EC0512" w:rsidRDefault="00EC0512" w:rsidP="00D540D1">
      <w:pPr>
        <w:pStyle w:val="Heading4"/>
      </w:pPr>
      <w:r>
        <w:t>Programming Language</w:t>
      </w:r>
    </w:p>
    <w:p w:rsidR="00AC6AB8" w:rsidRPr="00AC6AB8" w:rsidRDefault="00AC6AB8" w:rsidP="00AC6AB8">
      <w:bookmarkStart w:id="12" w:name="_GoBack"/>
      <w:bookmarkEnd w:id="12"/>
    </w:p>
    <w:p w:rsidR="002079A4" w:rsidRPr="002079A4" w:rsidRDefault="002079A4" w:rsidP="00AC6AB8">
      <w:pPr>
        <w:pStyle w:val="Heading1"/>
        <w:numPr>
          <w:ilvl w:val="0"/>
          <w:numId w:val="0"/>
        </w:numPr>
      </w:pPr>
    </w:p>
    <w:p w:rsidR="004E5810" w:rsidRPr="004E5810" w:rsidRDefault="002079A4" w:rsidP="00EC0512">
      <w:pPr>
        <w:pStyle w:val="Heading2"/>
        <w:numPr>
          <w:ilvl w:val="1"/>
          <w:numId w:val="19"/>
        </w:numPr>
      </w:pPr>
      <w:bookmarkStart w:id="13" w:name="_Toc479972608"/>
      <w:r>
        <w:t>Software Developme</w:t>
      </w:r>
      <w:bookmarkEnd w:id="13"/>
      <w:r w:rsidR="00EC0512">
        <w:t>nt</w:t>
      </w:r>
    </w:p>
    <w:p w:rsidR="0045399E" w:rsidRDefault="0045399E">
      <w:r>
        <w:br w:type="page"/>
      </w:r>
    </w:p>
    <w:p w:rsidR="00A82CAC" w:rsidRDefault="0045399E" w:rsidP="0045399E">
      <w:pPr>
        <w:pStyle w:val="Heading1"/>
      </w:pPr>
      <w:bookmarkStart w:id="14" w:name="_Toc479972610"/>
      <w:r>
        <w:lastRenderedPageBreak/>
        <w:t>References</w:t>
      </w:r>
      <w:bookmarkEnd w:id="14"/>
    </w:p>
    <w:p w:rsidR="00D178E2" w:rsidRPr="00D178E2" w:rsidRDefault="00D178E2" w:rsidP="0087302F"/>
    <w:sectPr w:rsidR="00D178E2" w:rsidRPr="00D178E2" w:rsidSect="00CE47B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89C" w:rsidRDefault="003D789C" w:rsidP="007F48E4">
      <w:pPr>
        <w:spacing w:after="0" w:line="240" w:lineRule="auto"/>
      </w:pPr>
      <w:r>
        <w:separator/>
      </w:r>
    </w:p>
  </w:endnote>
  <w:endnote w:type="continuationSeparator" w:id="0">
    <w:p w:rsidR="003D789C" w:rsidRDefault="003D789C"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706FA2" w:rsidRDefault="00706FA2">
        <w:pPr>
          <w:pStyle w:val="Footer"/>
          <w:jc w:val="right"/>
        </w:pPr>
        <w:r>
          <w:fldChar w:fldCharType="begin"/>
        </w:r>
        <w:r>
          <w:instrText xml:space="preserve"> PAGE   \* MERGEFORMAT </w:instrText>
        </w:r>
        <w:r>
          <w:fldChar w:fldCharType="separate"/>
        </w:r>
        <w:r w:rsidR="00AC6AB8">
          <w:rPr>
            <w:noProof/>
          </w:rPr>
          <w:t>10</w:t>
        </w:r>
        <w:r>
          <w:rPr>
            <w:noProof/>
          </w:rPr>
          <w:fldChar w:fldCharType="end"/>
        </w:r>
      </w:p>
    </w:sdtContent>
  </w:sdt>
  <w:p w:rsidR="00706FA2" w:rsidRDefault="00706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89C" w:rsidRDefault="003D789C" w:rsidP="007F48E4">
      <w:pPr>
        <w:spacing w:after="0" w:line="240" w:lineRule="auto"/>
      </w:pPr>
      <w:r>
        <w:separator/>
      </w:r>
    </w:p>
  </w:footnote>
  <w:footnote w:type="continuationSeparator" w:id="0">
    <w:p w:rsidR="003D789C" w:rsidRDefault="003D789C"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F325C4"/>
    <w:multiLevelType w:val="multilevel"/>
    <w:tmpl w:val="E594FA98"/>
    <w:numStyleLink w:val="Style1"/>
  </w:abstractNum>
  <w:abstractNum w:abstractNumId="3">
    <w:nsid w:val="17E71DA3"/>
    <w:multiLevelType w:val="multilevel"/>
    <w:tmpl w:val="C61CA11C"/>
    <w:numStyleLink w:val="DissStyle"/>
  </w:abstractNum>
  <w:abstractNum w:abstractNumId="4">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FC5331"/>
    <w:multiLevelType w:val="multilevel"/>
    <w:tmpl w:val="C61CA11C"/>
    <w:numStyleLink w:val="DissStyle"/>
  </w:abstractNum>
  <w:abstractNum w:abstractNumId="7">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3B002E1"/>
    <w:multiLevelType w:val="multilevel"/>
    <w:tmpl w:val="E594FA98"/>
    <w:numStyleLink w:val="Style1"/>
  </w:abstractNum>
  <w:abstractNum w:abstractNumId="11">
    <w:nsid w:val="44193BA6"/>
    <w:multiLevelType w:val="multilevel"/>
    <w:tmpl w:val="E594FA98"/>
    <w:numStyleLink w:val="Style1"/>
  </w:abstractNum>
  <w:abstractNum w:abstractNumId="12">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0A0F15"/>
    <w:multiLevelType w:val="multilevel"/>
    <w:tmpl w:val="C61CA11C"/>
    <w:numStyleLink w:val="DissStyle"/>
  </w:abstractNum>
  <w:abstractNum w:abstractNumId="14">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60F271AC"/>
    <w:multiLevelType w:val="multilevel"/>
    <w:tmpl w:val="C61CA11C"/>
    <w:numStyleLink w:val="DissStyle"/>
  </w:abstractNum>
  <w:abstractNum w:abstractNumId="16">
    <w:nsid w:val="621F0202"/>
    <w:multiLevelType w:val="multilevel"/>
    <w:tmpl w:val="C61CA11C"/>
    <w:numStyleLink w:val="DissStyle"/>
  </w:abstractNum>
  <w:abstractNum w:abstractNumId="17">
    <w:nsid w:val="66E65727"/>
    <w:multiLevelType w:val="multilevel"/>
    <w:tmpl w:val="C61CA11C"/>
    <w:numStyleLink w:val="DissStyle"/>
  </w:abstractNum>
  <w:abstractNum w:abstractNumId="18">
    <w:nsid w:val="671E477A"/>
    <w:multiLevelType w:val="multilevel"/>
    <w:tmpl w:val="E594FA98"/>
    <w:numStyleLink w:val="Style1"/>
  </w:abstractNum>
  <w:abstractNum w:abstractNumId="19">
    <w:nsid w:val="706F27F8"/>
    <w:multiLevelType w:val="multilevel"/>
    <w:tmpl w:val="C61CA11C"/>
    <w:numStyleLink w:val="DissStyle"/>
  </w:abstractNum>
  <w:abstractNum w:abstractNumId="20">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E4D1617"/>
    <w:multiLevelType w:val="multilevel"/>
    <w:tmpl w:val="C61CA11C"/>
    <w:numStyleLink w:val="DissStyle"/>
  </w:abstractNum>
  <w:num w:numId="1">
    <w:abstractNumId w:val="1"/>
  </w:num>
  <w:num w:numId="2">
    <w:abstractNumId w:val="11"/>
  </w:num>
  <w:num w:numId="3">
    <w:abstractNumId w:val="18"/>
  </w:num>
  <w:num w:numId="4">
    <w:abstractNumId w:val="2"/>
  </w:num>
  <w:num w:numId="5">
    <w:abstractNumId w:val="8"/>
  </w:num>
  <w:num w:numId="6">
    <w:abstractNumId w:val="10"/>
  </w:num>
  <w:num w:numId="7">
    <w:abstractNumId w:val="14"/>
  </w:num>
  <w:num w:numId="8">
    <w:abstractNumId w:val="19"/>
  </w:num>
  <w:num w:numId="9">
    <w:abstractNumId w:val="12"/>
  </w:num>
  <w:num w:numId="10">
    <w:abstractNumId w:val="7"/>
  </w:num>
  <w:num w:numId="11">
    <w:abstractNumId w:val="5"/>
  </w:num>
  <w:num w:numId="12">
    <w:abstractNumId w:val="21"/>
  </w:num>
  <w:num w:numId="13">
    <w:abstractNumId w:val="20"/>
  </w:num>
  <w:num w:numId="14">
    <w:abstractNumId w:val="0"/>
  </w:num>
  <w:num w:numId="15">
    <w:abstractNumId w:val="4"/>
  </w:num>
  <w:num w:numId="16">
    <w:abstractNumId w:val="9"/>
  </w:num>
  <w:num w:numId="17">
    <w:abstractNumId w:val="15"/>
  </w:num>
  <w:num w:numId="18">
    <w:abstractNumId w:val="22"/>
  </w:num>
  <w:num w:numId="19">
    <w:abstractNumId w:val="6"/>
  </w:num>
  <w:num w:numId="20">
    <w:abstractNumId w:val="17"/>
  </w:num>
  <w:num w:numId="21">
    <w:abstractNumId w:val="13"/>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74B5"/>
    <w:rsid w:val="00052FEF"/>
    <w:rsid w:val="000533C4"/>
    <w:rsid w:val="00060036"/>
    <w:rsid w:val="00071FF2"/>
    <w:rsid w:val="00091153"/>
    <w:rsid w:val="00094498"/>
    <w:rsid w:val="000B15CB"/>
    <w:rsid w:val="000D55AD"/>
    <w:rsid w:val="00116C6A"/>
    <w:rsid w:val="001217F6"/>
    <w:rsid w:val="00124F70"/>
    <w:rsid w:val="00141EF3"/>
    <w:rsid w:val="00153166"/>
    <w:rsid w:val="00162EC0"/>
    <w:rsid w:val="0016330D"/>
    <w:rsid w:val="001859EF"/>
    <w:rsid w:val="00192086"/>
    <w:rsid w:val="001A213F"/>
    <w:rsid w:val="002079A4"/>
    <w:rsid w:val="0021118E"/>
    <w:rsid w:val="002549D9"/>
    <w:rsid w:val="0028492C"/>
    <w:rsid w:val="00287F8F"/>
    <w:rsid w:val="0029237A"/>
    <w:rsid w:val="00292D7E"/>
    <w:rsid w:val="0029668C"/>
    <w:rsid w:val="002A1CEF"/>
    <w:rsid w:val="002C7C3E"/>
    <w:rsid w:val="002D7823"/>
    <w:rsid w:val="00303F4D"/>
    <w:rsid w:val="0032128D"/>
    <w:rsid w:val="003606E5"/>
    <w:rsid w:val="003D789C"/>
    <w:rsid w:val="0045399E"/>
    <w:rsid w:val="0046698D"/>
    <w:rsid w:val="00477BE5"/>
    <w:rsid w:val="004809EE"/>
    <w:rsid w:val="00485504"/>
    <w:rsid w:val="004A313D"/>
    <w:rsid w:val="004A4AF0"/>
    <w:rsid w:val="004A6BAC"/>
    <w:rsid w:val="004D1BB0"/>
    <w:rsid w:val="004E5810"/>
    <w:rsid w:val="004E769E"/>
    <w:rsid w:val="00504CD4"/>
    <w:rsid w:val="00524612"/>
    <w:rsid w:val="00541453"/>
    <w:rsid w:val="005503FB"/>
    <w:rsid w:val="00570F31"/>
    <w:rsid w:val="00572612"/>
    <w:rsid w:val="005A3CCD"/>
    <w:rsid w:val="005E23AA"/>
    <w:rsid w:val="005F6591"/>
    <w:rsid w:val="00611B6E"/>
    <w:rsid w:val="0062288D"/>
    <w:rsid w:val="00631E70"/>
    <w:rsid w:val="00637359"/>
    <w:rsid w:val="00642F84"/>
    <w:rsid w:val="00646452"/>
    <w:rsid w:val="00663900"/>
    <w:rsid w:val="00680AA1"/>
    <w:rsid w:val="006B10B2"/>
    <w:rsid w:val="0070419B"/>
    <w:rsid w:val="00706FA2"/>
    <w:rsid w:val="00734D88"/>
    <w:rsid w:val="00790A70"/>
    <w:rsid w:val="007E0A01"/>
    <w:rsid w:val="007F48E4"/>
    <w:rsid w:val="0084451A"/>
    <w:rsid w:val="0087302F"/>
    <w:rsid w:val="00881214"/>
    <w:rsid w:val="008B529B"/>
    <w:rsid w:val="008E7DD1"/>
    <w:rsid w:val="00904A63"/>
    <w:rsid w:val="009105C7"/>
    <w:rsid w:val="00916FF1"/>
    <w:rsid w:val="00921B76"/>
    <w:rsid w:val="00924A5A"/>
    <w:rsid w:val="00926359"/>
    <w:rsid w:val="00954E14"/>
    <w:rsid w:val="009A4C43"/>
    <w:rsid w:val="009C109C"/>
    <w:rsid w:val="009D6F64"/>
    <w:rsid w:val="00A00E0B"/>
    <w:rsid w:val="00A0490C"/>
    <w:rsid w:val="00A061BD"/>
    <w:rsid w:val="00A82CAC"/>
    <w:rsid w:val="00A9094A"/>
    <w:rsid w:val="00A96479"/>
    <w:rsid w:val="00AC6AB8"/>
    <w:rsid w:val="00AD0615"/>
    <w:rsid w:val="00B20E07"/>
    <w:rsid w:val="00B3009E"/>
    <w:rsid w:val="00B63D95"/>
    <w:rsid w:val="00B64AB6"/>
    <w:rsid w:val="00B64AE6"/>
    <w:rsid w:val="00B76247"/>
    <w:rsid w:val="00BA1989"/>
    <w:rsid w:val="00BB0C15"/>
    <w:rsid w:val="00BC431D"/>
    <w:rsid w:val="00BD0FE1"/>
    <w:rsid w:val="00BF1546"/>
    <w:rsid w:val="00BF25D8"/>
    <w:rsid w:val="00C06997"/>
    <w:rsid w:val="00C20BCF"/>
    <w:rsid w:val="00C50A46"/>
    <w:rsid w:val="00C7593B"/>
    <w:rsid w:val="00C75BE8"/>
    <w:rsid w:val="00CA5840"/>
    <w:rsid w:val="00CB636D"/>
    <w:rsid w:val="00CC5EAE"/>
    <w:rsid w:val="00CE47B4"/>
    <w:rsid w:val="00D0701A"/>
    <w:rsid w:val="00D10938"/>
    <w:rsid w:val="00D178E2"/>
    <w:rsid w:val="00D539CB"/>
    <w:rsid w:val="00D540D1"/>
    <w:rsid w:val="00D814A6"/>
    <w:rsid w:val="00D8614B"/>
    <w:rsid w:val="00D87A1E"/>
    <w:rsid w:val="00DB5182"/>
    <w:rsid w:val="00DC6FDF"/>
    <w:rsid w:val="00DF0604"/>
    <w:rsid w:val="00E22E17"/>
    <w:rsid w:val="00E27E02"/>
    <w:rsid w:val="00E60D79"/>
    <w:rsid w:val="00E614EC"/>
    <w:rsid w:val="00E6357C"/>
    <w:rsid w:val="00EA4079"/>
    <w:rsid w:val="00EC0512"/>
    <w:rsid w:val="00F25581"/>
    <w:rsid w:val="00F44288"/>
    <w:rsid w:val="00FA3980"/>
    <w:rsid w:val="00FB32E9"/>
    <w:rsid w:val="00FC3D21"/>
    <w:rsid w:val="00FD207B"/>
    <w:rsid w:val="00FE507A"/>
    <w:rsid w:val="00FE6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4D21C-31DA-4458-9D22-3F307EB2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9A4"/>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880A4-C651-4824-BE14-BC7F0FFCA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11</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11541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Computing</cp:lastModifiedBy>
  <cp:revision>13</cp:revision>
  <dcterms:created xsi:type="dcterms:W3CDTF">2017-04-11T15:03:00Z</dcterms:created>
  <dcterms:modified xsi:type="dcterms:W3CDTF">2017-04-15T00:09:00Z</dcterms:modified>
</cp:coreProperties>
</file>