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CDD4" w14:textId="77777777" w:rsidR="008434D7" w:rsidRPr="002D6585" w:rsidRDefault="007D1519" w:rsidP="00C57DAF">
      <w:pPr>
        <w:spacing w:after="0" w:line="360" w:lineRule="auto"/>
        <w:jc w:val="center"/>
        <w:rPr>
          <w:rFonts w:cs="Times New Roman"/>
        </w:rPr>
      </w:pPr>
      <w:r w:rsidRPr="002D6585">
        <w:rPr>
          <w:rFonts w:cs="Times New Roman"/>
          <w:b/>
          <w:noProof/>
          <w:sz w:val="32"/>
          <w:szCs w:val="32"/>
          <w:lang w:eastAsia="hu-HU"/>
        </w:rPr>
        <w:drawing>
          <wp:anchor distT="0" distB="0" distL="114300" distR="114300" simplePos="0" relativeHeight="251661312" behindDoc="1" locked="0" layoutInCell="1" allowOverlap="1" wp14:anchorId="19F65C04" wp14:editId="1B34D554">
            <wp:simplePos x="0" y="0"/>
            <wp:positionH relativeFrom="column">
              <wp:posOffset>-590771</wp:posOffset>
            </wp:positionH>
            <wp:positionV relativeFrom="paragraph">
              <wp:posOffset>0</wp:posOffset>
            </wp:positionV>
            <wp:extent cx="1199515" cy="1208405"/>
            <wp:effectExtent l="0" t="0" r="635" b="0"/>
            <wp:wrapSquare wrapText="bothSides"/>
            <wp:docPr id="4" name="Kép 4" descr="C:\Users\Bálint\AppData\Local\Microsoft\Windows\INetCache\Content.MSO\6648F4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álint\AppData\Local\Microsoft\Windows\INetCache\Content.MSO\6648F4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86906" w14:textId="1B789871" w:rsidR="005715E6" w:rsidRPr="002D6585" w:rsidRDefault="00EE30FB" w:rsidP="00EE30F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Web-programozás I</w:t>
      </w:r>
      <w:r w:rsidR="00377315" w:rsidRPr="002D6585">
        <w:rPr>
          <w:rFonts w:cs="Times New Roman"/>
          <w:b/>
          <w:sz w:val="32"/>
          <w:szCs w:val="32"/>
        </w:rPr>
        <w:t>. beadandó</w:t>
      </w:r>
    </w:p>
    <w:p w14:paraId="47D1CCE4" w14:textId="69C35F88" w:rsidR="005715E6" w:rsidRPr="002D6585" w:rsidRDefault="005715E6" w:rsidP="00C57DAF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2D6585">
        <w:rPr>
          <w:rFonts w:cs="Times New Roman"/>
          <w:b/>
          <w:sz w:val="32"/>
          <w:szCs w:val="32"/>
        </w:rPr>
        <w:t>202</w:t>
      </w:r>
      <w:r w:rsidR="00EE30FB">
        <w:rPr>
          <w:rFonts w:cs="Times New Roman"/>
          <w:b/>
          <w:sz w:val="32"/>
          <w:szCs w:val="32"/>
        </w:rPr>
        <w:t>2</w:t>
      </w:r>
      <w:r w:rsidRPr="002D6585">
        <w:rPr>
          <w:rFonts w:cs="Times New Roman"/>
          <w:b/>
          <w:sz w:val="32"/>
          <w:szCs w:val="32"/>
        </w:rPr>
        <w:t>.április</w:t>
      </w:r>
    </w:p>
    <w:p w14:paraId="56AE2C21" w14:textId="77777777" w:rsidR="008434D7" w:rsidRPr="002D6585" w:rsidRDefault="008434D7" w:rsidP="00C57DAF">
      <w:pPr>
        <w:spacing w:after="10000" w:line="360" w:lineRule="auto"/>
        <w:rPr>
          <w:rFonts w:cs="Times New Roman"/>
          <w:b/>
        </w:rPr>
      </w:pPr>
    </w:p>
    <w:p w14:paraId="72DFDE01" w14:textId="19AAECEE" w:rsidR="008434D7" w:rsidRPr="002D6585" w:rsidRDefault="008434D7" w:rsidP="00EE30FB">
      <w:pPr>
        <w:spacing w:after="0" w:line="360" w:lineRule="auto"/>
        <w:jc w:val="right"/>
        <w:rPr>
          <w:rFonts w:cs="Times New Roman"/>
          <w:b/>
        </w:rPr>
      </w:pPr>
      <w:r w:rsidRPr="002D6585">
        <w:rPr>
          <w:rFonts w:cs="Times New Roman"/>
          <w:b/>
        </w:rPr>
        <w:tab/>
        <w:t xml:space="preserve">Géczi Bálint – Neptun azonosító: GDHQXR </w:t>
      </w:r>
      <w:r w:rsidR="00EE30FB">
        <w:rPr>
          <w:rFonts w:cs="Times New Roman"/>
          <w:b/>
        </w:rPr>
        <w:br/>
        <w:t xml:space="preserve">Rab Péter – Neptun azonosító: </w:t>
      </w:r>
      <w:r w:rsidRPr="002D6585">
        <w:rPr>
          <w:rFonts w:cs="Times New Roman"/>
          <w:b/>
        </w:rPr>
        <w:br/>
        <w:t>mérnökinformatikus alapszak, levelező tagozat</w:t>
      </w:r>
    </w:p>
    <w:p w14:paraId="1154BB69" w14:textId="4D502E9E" w:rsidR="005715E6" w:rsidRPr="002D6585" w:rsidRDefault="008434D7" w:rsidP="00C57DAF">
      <w:pPr>
        <w:spacing w:after="0" w:line="360" w:lineRule="auto"/>
        <w:jc w:val="right"/>
        <w:rPr>
          <w:rFonts w:cs="Times New Roman"/>
          <w:b/>
        </w:rPr>
      </w:pPr>
      <w:r w:rsidRPr="002D6585">
        <w:rPr>
          <w:rFonts w:cs="Times New Roman"/>
          <w:b/>
        </w:rPr>
        <w:t xml:space="preserve">E-mail cím: </w:t>
      </w:r>
      <w:hyperlink r:id="rId9" w:history="1">
        <w:r w:rsidRPr="002D6585">
          <w:rPr>
            <w:rStyle w:val="Hiperhivatkozs"/>
            <w:rFonts w:cs="Times New Roman"/>
            <w:b/>
          </w:rPr>
          <w:t>gbal6565@gmail.com</w:t>
        </w:r>
      </w:hyperlink>
      <w:r w:rsidR="00EE30FB">
        <w:rPr>
          <w:rStyle w:val="Hiperhivatkozs"/>
          <w:rFonts w:cs="Times New Roman"/>
          <w:b/>
        </w:rPr>
        <w:t>;</w:t>
      </w:r>
      <w:r w:rsidRPr="002D6585">
        <w:rPr>
          <w:rFonts w:cs="Times New Roman"/>
          <w:b/>
        </w:rPr>
        <w:t xml:space="preserve"> </w:t>
      </w:r>
    </w:p>
    <w:p w14:paraId="5E005165" w14:textId="77777777" w:rsidR="00EE30FB" w:rsidRDefault="00EE30FB" w:rsidP="007D1519">
      <w:pPr>
        <w:pStyle w:val="TJ1"/>
        <w:rPr>
          <w:rFonts w:cs="Times New Roman"/>
        </w:rPr>
      </w:pPr>
    </w:p>
    <w:p w14:paraId="7AA6661C" w14:textId="7C7CE23E" w:rsidR="007D1519" w:rsidRPr="002D6585" w:rsidRDefault="007D1519" w:rsidP="007D1519">
      <w:pPr>
        <w:pStyle w:val="TJ1"/>
        <w:rPr>
          <w:rFonts w:cs="Times New Roman"/>
        </w:rPr>
      </w:pPr>
      <w:r w:rsidRPr="002D6585">
        <w:rPr>
          <w:rFonts w:cs="Times New Roman"/>
        </w:rPr>
        <w:t>Tartalomjegyzék</w:t>
      </w:r>
    </w:p>
    <w:p w14:paraId="725449E2" w14:textId="2FF19B1F" w:rsidR="00B2764E" w:rsidRDefault="007D1519">
      <w:pPr>
        <w:pStyle w:val="TJ1"/>
        <w:rPr>
          <w:rFonts w:asciiTheme="minorHAnsi" w:hAnsiTheme="minorHAnsi"/>
          <w:b w:val="0"/>
          <w:noProof/>
          <w:sz w:val="22"/>
          <w:szCs w:val="22"/>
          <w:lang w:eastAsia="hu-HU"/>
        </w:rPr>
      </w:pPr>
      <w:r w:rsidRPr="002D6585">
        <w:rPr>
          <w:rFonts w:cs="Times New Roman"/>
        </w:rPr>
        <w:fldChar w:fldCharType="begin"/>
      </w:r>
      <w:r w:rsidRPr="002D6585">
        <w:rPr>
          <w:rFonts w:cs="Times New Roman"/>
        </w:rPr>
        <w:instrText xml:space="preserve"> TOC \o "1-4" \h \z \u </w:instrText>
      </w:r>
      <w:r w:rsidRPr="002D6585">
        <w:rPr>
          <w:rFonts w:cs="Times New Roman"/>
        </w:rPr>
        <w:fldChar w:fldCharType="separate"/>
      </w:r>
      <w:hyperlink w:anchor="_Toc101808800" w:history="1">
        <w:r w:rsidR="00B2764E" w:rsidRPr="00431124">
          <w:rPr>
            <w:rStyle w:val="Hiperhivatkozs"/>
            <w:rFonts w:cs="Times New Roman"/>
            <w:noProof/>
          </w:rPr>
          <w:t>1</w:t>
        </w:r>
        <w:r w:rsidR="00B2764E">
          <w:rPr>
            <w:rFonts w:asciiTheme="minorHAnsi" w:hAnsiTheme="minorHAnsi"/>
            <w:b w:val="0"/>
            <w:noProof/>
            <w:sz w:val="22"/>
            <w:szCs w:val="22"/>
            <w:lang w:eastAsia="hu-HU"/>
          </w:rPr>
          <w:tab/>
        </w:r>
        <w:r w:rsidR="00B2764E" w:rsidRPr="00431124">
          <w:rPr>
            <w:rStyle w:val="Hiperhivatkozs"/>
            <w:rFonts w:cs="Times New Roman"/>
            <w:noProof/>
          </w:rPr>
          <w:t>Bevezetés</w:t>
        </w:r>
        <w:r w:rsidR="00B2764E">
          <w:rPr>
            <w:noProof/>
            <w:webHidden/>
          </w:rPr>
          <w:tab/>
        </w:r>
        <w:r w:rsidR="00B2764E">
          <w:rPr>
            <w:noProof/>
            <w:webHidden/>
          </w:rPr>
          <w:fldChar w:fldCharType="begin"/>
        </w:r>
        <w:r w:rsidR="00B2764E">
          <w:rPr>
            <w:noProof/>
            <w:webHidden/>
          </w:rPr>
          <w:instrText xml:space="preserve"> PAGEREF _Toc101808800 \h </w:instrText>
        </w:r>
        <w:r w:rsidR="00B2764E">
          <w:rPr>
            <w:noProof/>
            <w:webHidden/>
          </w:rPr>
        </w:r>
        <w:r w:rsidR="00B2764E">
          <w:rPr>
            <w:noProof/>
            <w:webHidden/>
          </w:rPr>
          <w:fldChar w:fldCharType="separate"/>
        </w:r>
        <w:r w:rsidR="00B2764E">
          <w:rPr>
            <w:noProof/>
            <w:webHidden/>
          </w:rPr>
          <w:t>2</w:t>
        </w:r>
        <w:r w:rsidR="00B2764E">
          <w:rPr>
            <w:noProof/>
            <w:webHidden/>
          </w:rPr>
          <w:fldChar w:fldCharType="end"/>
        </w:r>
      </w:hyperlink>
    </w:p>
    <w:p w14:paraId="26A36494" w14:textId="5A705475" w:rsidR="00B2764E" w:rsidRDefault="00B2764E">
      <w:pPr>
        <w:pStyle w:val="TJ1"/>
        <w:rPr>
          <w:rFonts w:asciiTheme="minorHAnsi" w:hAnsiTheme="minorHAnsi"/>
          <w:b w:val="0"/>
          <w:noProof/>
          <w:sz w:val="22"/>
          <w:szCs w:val="22"/>
          <w:lang w:eastAsia="hu-HU"/>
        </w:rPr>
      </w:pPr>
      <w:hyperlink w:anchor="_Toc101808801" w:history="1">
        <w:r w:rsidRPr="00431124">
          <w:rPr>
            <w:rStyle w:val="Hiperhivatkozs"/>
            <w:rFonts w:cs="Times New Roman"/>
            <w:noProof/>
          </w:rPr>
          <w:t>2</w:t>
        </w:r>
        <w:r>
          <w:rPr>
            <w:rFonts w:asciiTheme="minorHAnsi" w:hAnsiTheme="minorHAnsi"/>
            <w:b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cs="Times New Roman"/>
            <w:noProof/>
          </w:rPr>
          <w:t>Fejlesztő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5656CF" w14:textId="4D4B059A" w:rsidR="00B2764E" w:rsidRDefault="00B2764E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808802" w:history="1">
        <w:r w:rsidRPr="00431124">
          <w:rPr>
            <w:rStyle w:val="Hiperhivatkozs"/>
            <w:rFonts w:ascii="Times New Roman" w:hAnsi="Times New Roman" w:cs="Times New Roman"/>
            <w:noProof/>
          </w:rPr>
          <w:t>2.1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ascii="Times New Roman" w:hAnsi="Times New Roman" w:cs="Times New Roman"/>
            <w:noProof/>
          </w:rPr>
          <w:t>A webhely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4D2342" w14:textId="39A2859D" w:rsidR="00B2764E" w:rsidRDefault="00B2764E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808803" w:history="1">
        <w:r w:rsidRPr="00431124">
          <w:rPr>
            <w:rStyle w:val="Hiperhivatkozs"/>
            <w:rFonts w:ascii="Times New Roman" w:hAnsi="Times New Roman" w:cs="Times New Roman"/>
            <w:noProof/>
          </w:rPr>
          <w:t>2.2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ascii="Times New Roman" w:hAnsi="Times New Roman" w:cs="Times New Roman"/>
            <w:noProof/>
          </w:rPr>
          <w:t>Webes felület megvalósításának kezdeti lépései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4E6F91" w14:textId="60972330" w:rsidR="00B2764E" w:rsidRDefault="00B2764E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808804" w:history="1">
        <w:r w:rsidRPr="00431124">
          <w:rPr>
            <w:rStyle w:val="Hiperhivatkozs"/>
            <w:rFonts w:ascii="Times New Roman" w:hAnsi="Times New Roman" w:cs="Times New Roman"/>
            <w:noProof/>
          </w:rPr>
          <w:t>2.3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ascii="Times New Roman" w:hAnsi="Times New Roman" w:cs="Times New Roman"/>
            <w:noProof/>
          </w:rPr>
          <w:t>A webes felület megvalósítása Front Controller minta segítségével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1B10A7" w14:textId="1C37ED94" w:rsidR="00B2764E" w:rsidRDefault="00B2764E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808805" w:history="1">
        <w:r w:rsidRPr="00431124">
          <w:rPr>
            <w:rStyle w:val="Hiperhivatkozs"/>
            <w:rFonts w:ascii="Times New Roman" w:hAnsi="Times New Roman" w:cs="Times New Roman"/>
            <w:noProof/>
          </w:rPr>
          <w:t>2.4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ascii="Times New Roman" w:hAnsi="Times New Roman" w:cs="Times New Roman"/>
            <w:noProof/>
          </w:rPr>
          <w:t>A felület rövid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5A9DA0" w14:textId="512D2DEE" w:rsidR="00B2764E" w:rsidRDefault="00B2764E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808806" w:history="1">
        <w:r w:rsidRPr="00431124">
          <w:rPr>
            <w:rStyle w:val="Hiperhivatkozs"/>
            <w:rFonts w:ascii="Times New Roman" w:hAnsi="Times New Roman" w:cs="Times New Roman"/>
            <w:noProof/>
          </w:rPr>
          <w:t>2.5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ascii="Times New Roman" w:hAnsi="Times New Roman" w:cs="Times New Roman"/>
            <w:noProof/>
          </w:rPr>
          <w:t>AZ Index.PHP bemutatása és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5DDD7E" w14:textId="6DA0CC6F" w:rsidR="00B2764E" w:rsidRDefault="00B2764E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808807" w:history="1">
        <w:r w:rsidRPr="00431124">
          <w:rPr>
            <w:rStyle w:val="Hiperhivatkozs"/>
            <w:rFonts w:ascii="Times New Roman" w:hAnsi="Times New Roman" w:cs="Times New Roman"/>
            <w:noProof/>
          </w:rPr>
          <w:t>2.6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ascii="Times New Roman" w:hAnsi="Times New Roman" w:cs="Times New Roman"/>
            <w:noProof/>
          </w:rPr>
          <w:t>A képfeltöltő funkció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06E080" w14:textId="37A3940D" w:rsidR="00B2764E" w:rsidRDefault="00B2764E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808808" w:history="1">
        <w:r w:rsidRPr="00431124">
          <w:rPr>
            <w:rStyle w:val="Hiperhivatkozs"/>
            <w:rFonts w:ascii="Times New Roman" w:hAnsi="Times New Roman" w:cs="Times New Roman"/>
            <w:noProof/>
          </w:rPr>
          <w:t>2.7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ascii="Times New Roman" w:hAnsi="Times New Roman" w:cs="Times New Roman"/>
            <w:noProof/>
          </w:rPr>
          <w:t>Az űrlap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DF4B0B" w14:textId="5A79194D" w:rsidR="00B2764E" w:rsidRDefault="00B2764E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808809" w:history="1">
        <w:r w:rsidRPr="00431124">
          <w:rPr>
            <w:rStyle w:val="Hiperhivatkozs"/>
            <w:rFonts w:ascii="Times New Roman" w:hAnsi="Times New Roman" w:cs="Times New Roman"/>
            <w:noProof/>
          </w:rPr>
          <w:t>2.8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ascii="Times New Roman" w:hAnsi="Times New Roman" w:cs="Times New Roman"/>
            <w:noProof/>
          </w:rPr>
          <w:t>A felhasználók regisztrációja és az üzenetküldés lehetősége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4EB5D9" w14:textId="451A1125" w:rsidR="00B2764E" w:rsidRDefault="00B2764E">
      <w:pPr>
        <w:pStyle w:val="TJ1"/>
        <w:rPr>
          <w:rFonts w:asciiTheme="minorHAnsi" w:hAnsiTheme="minorHAnsi"/>
          <w:b w:val="0"/>
          <w:noProof/>
          <w:sz w:val="22"/>
          <w:szCs w:val="22"/>
          <w:lang w:eastAsia="hu-HU"/>
        </w:rPr>
      </w:pPr>
      <w:hyperlink w:anchor="_Toc101808810" w:history="1">
        <w:r w:rsidRPr="00431124">
          <w:rPr>
            <w:rStyle w:val="Hiperhivatkozs"/>
            <w:rFonts w:cs="Times New Roman"/>
            <w:noProof/>
          </w:rPr>
          <w:t>3</w:t>
        </w:r>
        <w:r>
          <w:rPr>
            <w:rFonts w:asciiTheme="minorHAnsi" w:hAnsiTheme="minorHAnsi"/>
            <w:b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cs="Times New Roman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A2F8EF" w14:textId="02AA2CE2" w:rsidR="00B2764E" w:rsidRDefault="00B2764E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808811" w:history="1">
        <w:r w:rsidRPr="00431124">
          <w:rPr>
            <w:rStyle w:val="Hiperhivatkozs"/>
            <w:rFonts w:ascii="Times New Roman" w:hAnsi="Times New Roman" w:cs="Times New Roman"/>
            <w:noProof/>
          </w:rPr>
          <w:t>3.1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ascii="Times New Roman" w:hAnsi="Times New Roman" w:cs="Times New Roman"/>
            <w:noProof/>
          </w:rPr>
          <w:t>A futtatáshoz szükséges gépigény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34BE04" w14:textId="121923AE" w:rsidR="00B2764E" w:rsidRDefault="00B2764E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808812" w:history="1">
        <w:r w:rsidRPr="00431124">
          <w:rPr>
            <w:rStyle w:val="Hiperhivatkozs"/>
            <w:rFonts w:ascii="Times New Roman" w:hAnsi="Times New Roman" w:cs="Times New Roman"/>
            <w:noProof/>
          </w:rPr>
          <w:t>3.2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ascii="Times New Roman" w:hAnsi="Times New Roman" w:cs="Times New Roman"/>
            <w:noProof/>
          </w:rPr>
          <w:t>A szoftver elindításához szükséges lépések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6A8D72" w14:textId="371AF438" w:rsidR="00B2764E" w:rsidRDefault="00B2764E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808813" w:history="1">
        <w:r w:rsidRPr="00431124">
          <w:rPr>
            <w:rStyle w:val="Hiperhivatkozs"/>
            <w:rFonts w:ascii="Times New Roman" w:hAnsi="Times New Roman" w:cs="Times New Roman"/>
            <w:noProof/>
          </w:rPr>
          <w:t>3.3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ascii="Times New Roman" w:hAnsi="Times New Roman" w:cs="Times New Roman"/>
            <w:noProof/>
          </w:rPr>
          <w:t>Egyéb információ a szoftverrel és fejlesztővel kapcsolatban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C14121" w14:textId="4E1904F5" w:rsidR="00B2764E" w:rsidRDefault="00B2764E">
      <w:pPr>
        <w:pStyle w:val="TJ1"/>
        <w:rPr>
          <w:rFonts w:asciiTheme="minorHAnsi" w:hAnsiTheme="minorHAnsi"/>
          <w:b w:val="0"/>
          <w:noProof/>
          <w:sz w:val="22"/>
          <w:szCs w:val="22"/>
          <w:lang w:eastAsia="hu-HU"/>
        </w:rPr>
      </w:pPr>
      <w:hyperlink w:anchor="_Toc101808814" w:history="1">
        <w:r w:rsidRPr="00431124">
          <w:rPr>
            <w:rStyle w:val="Hiperhivatkozs"/>
            <w:rFonts w:cs="Times New Roman"/>
            <w:noProof/>
          </w:rPr>
          <w:t>4</w:t>
        </w:r>
        <w:r>
          <w:rPr>
            <w:rFonts w:asciiTheme="minorHAnsi" w:hAnsiTheme="minorHAnsi"/>
            <w:b w:val="0"/>
            <w:noProof/>
            <w:sz w:val="22"/>
            <w:szCs w:val="22"/>
            <w:lang w:eastAsia="hu-HU"/>
          </w:rPr>
          <w:tab/>
        </w:r>
        <w:r w:rsidRPr="00431124">
          <w:rPr>
            <w:rStyle w:val="Hiperhivatkozs"/>
            <w:rFonts w:cs="Times New Roman"/>
            <w:noProof/>
          </w:rPr>
          <w:t>Felhasznált források: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2931CD" w14:textId="1EEC6C5A" w:rsidR="006C2CB9" w:rsidRPr="002D6585" w:rsidRDefault="007D1519" w:rsidP="007D1519">
      <w:pPr>
        <w:tabs>
          <w:tab w:val="left" w:pos="5640"/>
        </w:tabs>
        <w:spacing w:after="6000" w:line="360" w:lineRule="auto"/>
        <w:rPr>
          <w:rFonts w:cs="Times New Roman"/>
          <w:b/>
        </w:rPr>
      </w:pPr>
      <w:r w:rsidRPr="002D6585">
        <w:rPr>
          <w:rFonts w:cs="Times New Roman"/>
          <w:b/>
          <w:sz w:val="32"/>
          <w:szCs w:val="32"/>
        </w:rPr>
        <w:fldChar w:fldCharType="end"/>
      </w:r>
    </w:p>
    <w:p w14:paraId="7168435C" w14:textId="77777777" w:rsidR="008434D7" w:rsidRPr="002D6585" w:rsidRDefault="008434D7" w:rsidP="00DE705E">
      <w:pPr>
        <w:pStyle w:val="Cmsor1"/>
        <w:rPr>
          <w:rFonts w:ascii="Times New Roman" w:hAnsi="Times New Roman" w:cs="Times New Roman"/>
        </w:rPr>
      </w:pPr>
      <w:bookmarkStart w:id="0" w:name="_Toc69239373"/>
      <w:bookmarkStart w:id="1" w:name="_Toc101808800"/>
      <w:r w:rsidRPr="002D6585">
        <w:rPr>
          <w:rFonts w:ascii="Times New Roman" w:hAnsi="Times New Roman" w:cs="Times New Roman"/>
        </w:rPr>
        <w:t>Bevezetés</w:t>
      </w:r>
      <w:bookmarkEnd w:id="0"/>
      <w:bookmarkEnd w:id="1"/>
      <w:r w:rsidRPr="002D6585">
        <w:rPr>
          <w:rFonts w:ascii="Times New Roman" w:hAnsi="Times New Roman" w:cs="Times New Roman"/>
        </w:rPr>
        <w:t xml:space="preserve"> </w:t>
      </w:r>
    </w:p>
    <w:p w14:paraId="47ED21F9" w14:textId="3F9CE035" w:rsidR="008434D7" w:rsidRPr="002D6585" w:rsidRDefault="00E50EDC" w:rsidP="00C57DAF">
      <w:pPr>
        <w:spacing w:line="360" w:lineRule="auto"/>
        <w:rPr>
          <w:rFonts w:cs="Times New Roman"/>
        </w:rPr>
      </w:pPr>
      <w:r w:rsidRPr="002D6585">
        <w:rPr>
          <w:rFonts w:cs="Times New Roman"/>
        </w:rPr>
        <w:t xml:space="preserve">Ezen dokumentáció bemutatja részletesen a </w:t>
      </w:r>
      <w:r w:rsidR="00221B8B">
        <w:rPr>
          <w:rFonts w:cs="Times New Roman"/>
        </w:rPr>
        <w:t xml:space="preserve">Web-Programozás I. tárgyhoz kapcsolódó beadandó feladatot és annak fejlesztői leírását, fejlesztési folyamatát. A tervezés során a </w:t>
      </w:r>
      <w:r w:rsidR="00221B8B">
        <w:rPr>
          <w:rFonts w:cs="Times New Roman"/>
        </w:rPr>
        <w:lastRenderedPageBreak/>
        <w:t>megkapott feltételek mentén készült a weboldal, s feladatról feladatra k</w:t>
      </w:r>
      <w:r w:rsidR="00E47105">
        <w:rPr>
          <w:rFonts w:cs="Times New Roman"/>
        </w:rPr>
        <w:t>erül</w:t>
      </w:r>
      <w:r w:rsidR="00221B8B">
        <w:rPr>
          <w:rFonts w:cs="Times New Roman"/>
        </w:rPr>
        <w:t xml:space="preserve"> a bemutatása a</w:t>
      </w:r>
      <w:r w:rsidR="00E47105">
        <w:rPr>
          <w:rFonts w:cs="Times New Roman"/>
        </w:rPr>
        <w:t>z oldal a</w:t>
      </w:r>
      <w:r w:rsidR="00221B8B">
        <w:rPr>
          <w:rFonts w:cs="Times New Roman"/>
        </w:rPr>
        <w:t xml:space="preserve"> program kódokon keresztül.</w:t>
      </w:r>
    </w:p>
    <w:p w14:paraId="6F3D298B" w14:textId="77777777" w:rsidR="006C2CB9" w:rsidRPr="002D6585" w:rsidRDefault="006C2CB9" w:rsidP="00DE705E">
      <w:pPr>
        <w:pStyle w:val="Cmsor1"/>
        <w:rPr>
          <w:rFonts w:ascii="Times New Roman" w:hAnsi="Times New Roman" w:cs="Times New Roman"/>
        </w:rPr>
      </w:pPr>
      <w:bookmarkStart w:id="2" w:name="_Toc69239374"/>
      <w:bookmarkStart w:id="3" w:name="_Toc101808801"/>
      <w:r w:rsidRPr="002D6585">
        <w:rPr>
          <w:rFonts w:ascii="Times New Roman" w:hAnsi="Times New Roman" w:cs="Times New Roman"/>
        </w:rPr>
        <w:t>Fejlesztő dokumentáció</w:t>
      </w:r>
      <w:bookmarkEnd w:id="2"/>
      <w:bookmarkEnd w:id="3"/>
    </w:p>
    <w:p w14:paraId="186F9C67" w14:textId="77777777" w:rsidR="00DE705E" w:rsidRPr="002D6585" w:rsidRDefault="00DE705E" w:rsidP="00DE705E">
      <w:pPr>
        <w:rPr>
          <w:rFonts w:cs="Times New Roman"/>
        </w:rPr>
      </w:pPr>
    </w:p>
    <w:p w14:paraId="4A32955B" w14:textId="77777777" w:rsidR="008E7A25" w:rsidRPr="002D6585" w:rsidRDefault="008E7A25" w:rsidP="008E7A25">
      <w:pPr>
        <w:pStyle w:val="Cmsor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Webes felület megvalósításának kezdeti lépései</w:t>
      </w:r>
    </w:p>
    <w:p w14:paraId="1FA7C62B" w14:textId="3B63BAC0" w:rsidR="002230A9" w:rsidRDefault="00E47105" w:rsidP="00C57DAF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A webhely célja, hogy egy követelményrendszernek megfelelő, alapítvány weboldala készüljön el. </w:t>
      </w:r>
      <w:r w:rsidR="00E647A1">
        <w:rPr>
          <w:rFonts w:cs="Times New Roman"/>
        </w:rPr>
        <w:t xml:space="preserve">A beadandó alapjául a </w:t>
      </w:r>
      <w:hyperlink r:id="rId10" w:history="1">
        <w:r w:rsidR="00E647A1" w:rsidRPr="00E647A1">
          <w:rPr>
            <w:rStyle w:val="Hiperhivatkozs"/>
            <w:rFonts w:cs="Times New Roman"/>
          </w:rPr>
          <w:t>A szülők háza alapítvány</w:t>
        </w:r>
      </w:hyperlink>
      <w:r w:rsidR="00E647A1">
        <w:rPr>
          <w:rFonts w:cs="Times New Roman"/>
        </w:rPr>
        <w:t xml:space="preserve"> oldalt használtuk fel. Az általunk módosított weboldalon az eredeti oldalon látható szövegek és pár kép is megtalálható, s követve a minimalista, de még is megfelelő színvilág</w:t>
      </w:r>
      <w:r w:rsidR="008E7A25">
        <w:rPr>
          <w:rFonts w:cs="Times New Roman"/>
        </w:rPr>
        <w:t>ú</w:t>
      </w:r>
      <w:r w:rsidR="00E647A1">
        <w:rPr>
          <w:rFonts w:cs="Times New Roman"/>
        </w:rPr>
        <w:t xml:space="preserve"> </w:t>
      </w:r>
      <w:r w:rsidR="008E7A25">
        <w:rPr>
          <w:rFonts w:cs="Times New Roman"/>
        </w:rPr>
        <w:t>dizájnt.</w:t>
      </w:r>
    </w:p>
    <w:p w14:paraId="7C001A6F" w14:textId="5F713648" w:rsidR="00B97586" w:rsidRPr="002D6585" w:rsidRDefault="00B97586" w:rsidP="00C57DAF">
      <w:pPr>
        <w:spacing w:line="360" w:lineRule="auto"/>
        <w:rPr>
          <w:rFonts w:cs="Times New Roman"/>
        </w:rPr>
      </w:pPr>
      <w:r>
        <w:rPr>
          <w:rFonts w:cs="Times New Roman"/>
        </w:rPr>
        <w:t>Egy gyakorlati anyag keretén belül kapott Front Controllert használó minta került felhasználásra. Az eredeti weboldal rengeteg menüponttal rendelkezik, ezt leszűkítettük a beadandó követelményeinek megfelelően</w:t>
      </w:r>
      <w:r>
        <w:rPr>
          <w:rFonts w:cs="Times New Roman"/>
        </w:rPr>
        <w:t>.</w:t>
      </w:r>
      <w:r w:rsidR="00656918">
        <w:rPr>
          <w:rFonts w:cs="Times New Roman"/>
        </w:rPr>
        <w:t xml:space="preserve"> További nagy előnye az imént említett technológiának, hogy külső szemlélő semmit nem lát a könyvtárak és fájlok elhelyezkedéséről így nem, vagy csak nehezen hozzáférhető a weboldalunk tartalma egy esetleges támadás esetén.</w:t>
      </w:r>
    </w:p>
    <w:p w14:paraId="26D75343" w14:textId="1A9FA140" w:rsidR="008E7A25" w:rsidRDefault="008E7A25" w:rsidP="008E7A25">
      <w:pPr>
        <w:pStyle w:val="Cmsor2"/>
        <w:spacing w:before="240" w:after="240" w:line="360" w:lineRule="auto"/>
        <w:ind w:left="578" w:hanging="5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webes felület megvalósítása Front</w:t>
      </w:r>
      <w:r w:rsidR="00B9758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Controller minta segítségével</w:t>
      </w:r>
    </w:p>
    <w:p w14:paraId="04F300DA" w14:textId="70D0F6B4" w:rsidR="00B97586" w:rsidRDefault="00B97586" w:rsidP="00B97586">
      <w:r>
        <w:t>Gyakran előfordul, hogy egy nagyobb méretű weblap fejlesztésénél ugyanazok e</w:t>
      </w:r>
      <w:r w:rsidR="001B3D1D">
        <w:t>lemeket kell felhasználni az oldal felületén. Ebben a fejezetben bemutatott tervezési mintát ezért fejlesztették ki, hogy modulárisan felhasználható részek legyenek. Ez azt is jelenti, hogy egy adott elemet (pl.: Footer) ne kelljen minden HTML oldalon külön megvalósítani, újból írni a teljes kódrészt.</w:t>
      </w:r>
      <w:r w:rsidR="00E1661B">
        <w:t xml:space="preserve"> A beadandó során ezt a lehetőséget kihasználtuk</w:t>
      </w:r>
      <w:r w:rsidR="00A038F8">
        <w:t>.</w:t>
      </w:r>
    </w:p>
    <w:p w14:paraId="08279D7D" w14:textId="77777777" w:rsidR="00806735" w:rsidRDefault="00806735" w:rsidP="00806735">
      <w:r>
        <w:t>Főmappa</w:t>
      </w:r>
      <w:r>
        <w:t xml:space="preserve"> tartalma</w:t>
      </w:r>
      <w:r>
        <w:t>: index.php</w:t>
      </w:r>
    </w:p>
    <w:p w14:paraId="28855563" w14:textId="410C41F2" w:rsidR="00806735" w:rsidRDefault="00806735" w:rsidP="002A3C58">
      <w:pPr>
        <w:pStyle w:val="Listaszerbekezds"/>
        <w:numPr>
          <w:ilvl w:val="0"/>
          <w:numId w:val="13"/>
        </w:numPr>
      </w:pPr>
      <w:r>
        <w:t xml:space="preserve">images mappa: </w:t>
      </w:r>
      <w:r w:rsidR="002A3C58">
        <w:t>jpg/png képek</w:t>
      </w:r>
      <w:r>
        <w:t xml:space="preserve"> </w:t>
      </w:r>
    </w:p>
    <w:p w14:paraId="3BD01E92" w14:textId="77777777" w:rsidR="00806735" w:rsidRDefault="00806735" w:rsidP="002A3C58">
      <w:pPr>
        <w:pStyle w:val="Listaszerbekezds"/>
        <w:numPr>
          <w:ilvl w:val="0"/>
          <w:numId w:val="13"/>
        </w:numPr>
      </w:pPr>
      <w:r>
        <w:t>styles mappa: stilus.css, tablazat.css</w:t>
      </w:r>
    </w:p>
    <w:p w14:paraId="2DB3076A" w14:textId="0E4AB968" w:rsidR="00806735" w:rsidRDefault="00806735" w:rsidP="002A3C58">
      <w:pPr>
        <w:pStyle w:val="Listaszerbekezds"/>
        <w:numPr>
          <w:ilvl w:val="0"/>
          <w:numId w:val="13"/>
        </w:numPr>
      </w:pPr>
      <w:r>
        <w:t xml:space="preserve">includes mappa: config.inc.php </w:t>
      </w:r>
    </w:p>
    <w:p w14:paraId="63B7921C" w14:textId="40A802AF" w:rsidR="002A3C58" w:rsidRDefault="002A3C58" w:rsidP="002A3C58">
      <w:pPr>
        <w:pStyle w:val="Listaszerbekezds"/>
        <w:numPr>
          <w:ilvl w:val="0"/>
          <w:numId w:val="13"/>
        </w:numPr>
      </w:pPr>
      <w:r>
        <w:t>js mappa: main.js</w:t>
      </w:r>
    </w:p>
    <w:p w14:paraId="087BCE3E" w14:textId="184BF8F5" w:rsidR="002A3C58" w:rsidRDefault="002A3C58" w:rsidP="002A3C58">
      <w:pPr>
        <w:pStyle w:val="Listaszerbekezds"/>
        <w:numPr>
          <w:ilvl w:val="0"/>
          <w:numId w:val="13"/>
        </w:numPr>
      </w:pPr>
      <w:r>
        <w:t>kepek: feltöltött képek helye</w:t>
      </w:r>
    </w:p>
    <w:p w14:paraId="2CE5618E" w14:textId="359A8CAC" w:rsidR="002A3C58" w:rsidRDefault="00806735" w:rsidP="002A3C58">
      <w:pPr>
        <w:pStyle w:val="Listaszerbekezds"/>
        <w:numPr>
          <w:ilvl w:val="0"/>
          <w:numId w:val="13"/>
        </w:numPr>
      </w:pPr>
      <w:r>
        <w:t xml:space="preserve">logicals mappa: belep.php, kilepes.php, regisztral.php </w:t>
      </w:r>
    </w:p>
    <w:p w14:paraId="051368C5" w14:textId="2F737EAB" w:rsidR="002A3C58" w:rsidRDefault="002A3C58" w:rsidP="002A3C58">
      <w:pPr>
        <w:pStyle w:val="Listaszerbekezds"/>
        <w:numPr>
          <w:ilvl w:val="0"/>
          <w:numId w:val="13"/>
        </w:numPr>
      </w:pPr>
      <w:r>
        <w:t>php: kapcsolat.php</w:t>
      </w:r>
    </w:p>
    <w:p w14:paraId="7F1F4D44" w14:textId="77777777" w:rsidR="002A3C58" w:rsidRDefault="00806735" w:rsidP="002A3C58">
      <w:pPr>
        <w:pStyle w:val="Listaszerbekezds"/>
        <w:numPr>
          <w:ilvl w:val="0"/>
          <w:numId w:val="13"/>
        </w:numPr>
      </w:pPr>
      <w:r>
        <w:t xml:space="preserve">templates mappa: index.tpl.php </w:t>
      </w:r>
    </w:p>
    <w:p w14:paraId="4A5F9EA0" w14:textId="38659E84" w:rsidR="00806735" w:rsidRDefault="00806735" w:rsidP="002A3C58">
      <w:pPr>
        <w:pStyle w:val="Listaszerbekezds"/>
        <w:numPr>
          <w:ilvl w:val="0"/>
          <w:numId w:val="13"/>
        </w:numPr>
      </w:pPr>
      <w:r>
        <w:t xml:space="preserve">templates/pages mappa: cimlap.tpl.php </w:t>
      </w:r>
      <w:r w:rsidR="002A3C58">
        <w:t>(</w:t>
      </w:r>
      <w:r>
        <w:t>címlap oldal</w:t>
      </w:r>
      <w:r w:rsidR="002A3C58">
        <w:t>),</w:t>
      </w:r>
      <w:r>
        <w:t xml:space="preserve"> kapcsolat.tpl.php</w:t>
      </w:r>
      <w:r w:rsidR="002A3C58">
        <w:t xml:space="preserve"> (</w:t>
      </w:r>
      <w:r>
        <w:t>kapcsolat oldal</w:t>
      </w:r>
      <w:r w:rsidR="002A3C58">
        <w:t xml:space="preserve">), </w:t>
      </w:r>
      <w:r>
        <w:t xml:space="preserve">tablazat.tpl.php </w:t>
      </w:r>
      <w:r w:rsidR="002A3C58">
        <w:t>(</w:t>
      </w:r>
      <w:r>
        <w:t>táblázat oldal</w:t>
      </w:r>
      <w:r w:rsidR="002A3C58">
        <w:t>)</w:t>
      </w:r>
      <w:r w:rsidR="007F680F">
        <w:t>,</w:t>
      </w:r>
      <w:r>
        <w:t xml:space="preserve"> 404.tpl.php </w:t>
      </w:r>
      <w:r w:rsidR="007F680F">
        <w:t>(</w:t>
      </w:r>
      <w:r>
        <w:t>hiba oldal</w:t>
      </w:r>
      <w:r w:rsidR="007F680F">
        <w:t>),</w:t>
      </w:r>
      <w:r>
        <w:t xml:space="preserve"> belepes.tpl.php be</w:t>
      </w:r>
      <w:r w:rsidR="007F680F">
        <w:t>lep.tpl.php,</w:t>
      </w:r>
      <w:r>
        <w:t xml:space="preserve"> kilepes.tpl.php regisztral.tpl.php</w:t>
      </w:r>
      <w:r w:rsidR="007F680F">
        <w:t>, képgaleria.tpl.php, kepfeltoltes.tpl.php, regisztral.tpl.php, kapcsolatFeldolgoz.tpl.php ,tegyelJotProgram.tpl.php</w:t>
      </w:r>
    </w:p>
    <w:p w14:paraId="1B955160" w14:textId="77777777" w:rsidR="00806735" w:rsidRDefault="00806735" w:rsidP="00B97586"/>
    <w:p w14:paraId="21802AEE" w14:textId="70684F2C" w:rsidR="00806735" w:rsidRDefault="00A038F8" w:rsidP="00806735">
      <w:r>
        <w:t>A forrás könyvtárban található egy inludes nevezetű mappa, abban pedig egy config.inc.php fájl. Ez a fájl tartalmazza a</w:t>
      </w:r>
      <w:r w:rsidR="00C755AC">
        <w:t xml:space="preserve"> paraméterek</w:t>
      </w:r>
      <w:r w:rsidR="001A528C">
        <w:t>et és változókat, melyek beállítására különböző tömböket használunk. A 2.2.1-es ábrán látható egy ilyen fejléc nevezetű tömb, ahol a fejlécben szereplő képhez rendelt változónevek láthatók. Itt tároljuk, hogy mi a betöltendő kép neve, mi legyen az alternatív felirat, ha nem jelenne meg, továbbá a fejléc címe is itt</w:t>
      </w:r>
      <w:r w:rsidR="00BB2B94">
        <w:t xml:space="preserve"> változtatható </w:t>
      </w:r>
      <w:r w:rsidR="008562DE">
        <w:t>meg.</w:t>
      </w:r>
    </w:p>
    <w:p w14:paraId="6F2FE8B0" w14:textId="6B14829F" w:rsidR="00BB2B94" w:rsidRDefault="00BB2B94" w:rsidP="00B97586"/>
    <w:p w14:paraId="633B8BE5" w14:textId="2F5BECD5" w:rsidR="001A528C" w:rsidRDefault="001A528C" w:rsidP="00B97586"/>
    <w:p w14:paraId="106D6105" w14:textId="53E4784C" w:rsidR="001A528C" w:rsidRDefault="001A528C" w:rsidP="001A528C">
      <w:pPr>
        <w:jc w:val="center"/>
      </w:pPr>
      <w:r>
        <w:rPr>
          <w:noProof/>
        </w:rPr>
        <w:drawing>
          <wp:inline distT="0" distB="0" distL="0" distR="0" wp14:anchorId="3FC373EE" wp14:editId="4843466E">
            <wp:extent cx="3476625" cy="1304925"/>
            <wp:effectExtent l="0" t="0" r="9525" b="952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1558" w14:textId="2EAA8B9E" w:rsidR="00BB2B94" w:rsidRDefault="00BB2B94" w:rsidP="00B97586">
      <w:r w:rsidRPr="002D6585">
        <w:rPr>
          <w:rFonts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4679E2" wp14:editId="41ED6004">
                <wp:simplePos x="0" y="0"/>
                <wp:positionH relativeFrom="margin">
                  <wp:align>left</wp:align>
                </wp:positionH>
                <wp:positionV relativeFrom="paragraph">
                  <wp:posOffset>314960</wp:posOffset>
                </wp:positionV>
                <wp:extent cx="6151880" cy="233680"/>
                <wp:effectExtent l="0" t="0" r="127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188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5BC1A" w14:textId="77777777" w:rsidR="00BB2B94" w:rsidRPr="00352682" w:rsidRDefault="00BB2B94" w:rsidP="00BB2B94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2.2.1</w:t>
                            </w:r>
                            <w:r w:rsidRPr="00352682">
                              <w:rPr>
                                <w:i/>
                                <w:sz w:val="20"/>
                              </w:rPr>
                              <w:t>)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A config fájl egy részlete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679E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24.8pt;width:484.4pt;height:18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" stroked="f">
                <v:textbox>
                  <w:txbxContent>
                    <w:p w14:paraId="7645BC1A" w14:textId="77777777" w:rsidR="00BB2B94" w:rsidRPr="00352682" w:rsidRDefault="00BB2B94" w:rsidP="00BB2B94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2.2.1</w:t>
                      </w:r>
                      <w:r w:rsidRPr="00352682">
                        <w:rPr>
                          <w:i/>
                          <w:sz w:val="20"/>
                        </w:rPr>
                        <w:t>)</w:t>
                      </w:r>
                      <w:r>
                        <w:rPr>
                          <w:i/>
                          <w:sz w:val="20"/>
                        </w:rPr>
                        <w:t xml:space="preserve"> A config fájl egy részlete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F27A2C" w14:textId="3D7BB03D" w:rsidR="00BB2B94" w:rsidRDefault="00BB2B94" w:rsidP="00B97586">
      <w:r>
        <w:t xml:space="preserve">A config fájlban még több ilyen tömb található, </w:t>
      </w:r>
      <w:r w:rsidR="00806735">
        <w:t xml:space="preserve">mint például a fejléc, lábléc és oldalak nevű tömb. </w:t>
      </w:r>
    </w:p>
    <w:p w14:paraId="0186DD24" w14:textId="2C3D773E" w:rsidR="001A528C" w:rsidRDefault="007F680F" w:rsidP="00B97586">
      <w:r>
        <w:t>A styles mappa tartalmazza a formázással kapcsolatos</w:t>
      </w:r>
      <w:r w:rsidR="001E711C">
        <w:t>, beállított tulajdonságokat.</w:t>
      </w:r>
    </w:p>
    <w:p w14:paraId="4D1461AF" w14:textId="6574CF7F" w:rsidR="008562DE" w:rsidRDefault="008562DE" w:rsidP="00B97586">
      <w:r>
        <w:t>A js mappa tartalmazza  aJavascript fájlt, ami a kliens oldali ellenőrzésért felel (függvényeket tartalmaz, eseményeket tudunk rendelni, lekezelni a weboldalon általa).</w:t>
      </w:r>
    </w:p>
    <w:p w14:paraId="4D493784" w14:textId="198DB330" w:rsidR="008562DE" w:rsidRPr="00B97586" w:rsidRDefault="008562DE" w:rsidP="00B97586">
      <w:r>
        <w:t>További magyarázatot igénylő mappa a templates mappa, amely a</w:t>
      </w:r>
      <w:r w:rsidR="004C7938">
        <w:t xml:space="preserve"> weboldalak „törzsét”/tartalmát foglalja magába. Részletesebb kifejtés ezekről a dokumentáció további részében lesz.</w:t>
      </w:r>
    </w:p>
    <w:p w14:paraId="1FA4234E" w14:textId="60BC6729" w:rsidR="005E31B7" w:rsidRPr="002D6585" w:rsidRDefault="004C7938" w:rsidP="00BF18E5">
      <w:pPr>
        <w:pStyle w:val="Cmsor2"/>
        <w:spacing w:before="240" w:after="240" w:line="360" w:lineRule="auto"/>
        <w:ind w:left="578" w:hanging="5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Index.php</w:t>
      </w:r>
    </w:p>
    <w:p w14:paraId="76EB3555" w14:textId="5B12DD6F" w:rsidR="00B7149C" w:rsidRPr="002D6585" w:rsidRDefault="00370DAE" w:rsidP="00C57DAF">
      <w:pPr>
        <w:spacing w:line="360" w:lineRule="auto"/>
        <w:rPr>
          <w:rFonts w:cs="Times New Roman"/>
        </w:rPr>
      </w:pPr>
      <w:r>
        <w:rPr>
          <w:rFonts w:cs="Times New Roman"/>
        </w:rPr>
        <w:t>Az Index.php valósítja meg az oldal elindulását követően, mely oldalt indítsa el a böngésző. Ha a $GET tömb nem tartalmaz adatot</w:t>
      </w:r>
      <w:r w:rsidR="00656918">
        <w:rPr>
          <w:rFonts w:cs="Times New Roman"/>
        </w:rPr>
        <w:t xml:space="preserve"> (az adatok hiányában)</w:t>
      </w:r>
      <w:r>
        <w:rPr>
          <w:rFonts w:cs="Times New Roman"/>
        </w:rPr>
        <w:t xml:space="preserve">, akkor automatikusan a 404-es hiba „oldal” töltődik be. Alapesetben </w:t>
      </w:r>
      <w:r w:rsidR="00FC6F3A">
        <w:rPr>
          <w:rFonts w:cs="Times New Roman"/>
        </w:rPr>
        <w:t xml:space="preserve">a címlap.tpl-t töltjük be az oldal „keretébe”, az index.php-ba. Ilyenkor az URL sávban nem jelenik meg fent a betöltött php oldal neve </w:t>
      </w:r>
      <w:r w:rsidR="00656918">
        <w:rPr>
          <w:rFonts w:cs="Times New Roman"/>
        </w:rPr>
        <w:t>címlap esetén. A menüsávon váltogatva pár megjelennek a betöltött template-k nevei.</w:t>
      </w:r>
    </w:p>
    <w:p w14:paraId="386A0174" w14:textId="5161A693" w:rsidR="00BF71A2" w:rsidRPr="002D6585" w:rsidRDefault="005E31B7" w:rsidP="00C57DAF">
      <w:pPr>
        <w:spacing w:line="360" w:lineRule="auto"/>
        <w:rPr>
          <w:rFonts w:cs="Times New Roman"/>
        </w:rPr>
      </w:pPr>
      <w:r w:rsidRPr="002D6585">
        <w:rPr>
          <w:rFonts w:cs="Times New Roman"/>
          <w:noProof/>
          <w:lang w:eastAsia="hu-HU"/>
        </w:rPr>
        <w:lastRenderedPageBreak/>
        <w:drawing>
          <wp:inline distT="0" distB="0" distL="0" distR="0" wp14:anchorId="04D3851A" wp14:editId="6B23756C">
            <wp:extent cx="5762625" cy="14192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5C6977B" w14:textId="26A573E1" w:rsidR="005E31B7" w:rsidRPr="002D6585" w:rsidRDefault="005E31B7" w:rsidP="00C57DAF">
      <w:pPr>
        <w:spacing w:line="360" w:lineRule="auto"/>
        <w:rPr>
          <w:rFonts w:cs="Times New Roman"/>
        </w:rPr>
      </w:pPr>
    </w:p>
    <w:p w14:paraId="2C2CAF40" w14:textId="0D4E3745" w:rsidR="00B0333E" w:rsidRDefault="00C57DAF" w:rsidP="00BF18E5">
      <w:pPr>
        <w:pStyle w:val="Cmsor2"/>
        <w:spacing w:before="240" w:after="240" w:line="360" w:lineRule="auto"/>
        <w:ind w:left="578" w:hanging="578"/>
        <w:rPr>
          <w:rFonts w:ascii="Times New Roman" w:hAnsi="Times New Roman" w:cs="Times New Roman"/>
        </w:rPr>
      </w:pPr>
      <w:bookmarkStart w:id="4" w:name="_Toc69239378"/>
      <w:bookmarkStart w:id="5" w:name="_Toc101808805"/>
      <w:r w:rsidRPr="002D6585">
        <w:rPr>
          <w:rFonts w:ascii="Times New Roman" w:hAnsi="Times New Roman" w:cs="Times New Roman"/>
        </w:rPr>
        <w:t xml:space="preserve">A </w:t>
      </w:r>
      <w:bookmarkEnd w:id="4"/>
      <w:r w:rsidR="009704EC">
        <w:rPr>
          <w:rFonts w:ascii="Times New Roman" w:hAnsi="Times New Roman" w:cs="Times New Roman"/>
        </w:rPr>
        <w:t>felület bemutatása</w:t>
      </w:r>
      <w:bookmarkEnd w:id="5"/>
      <w:r w:rsidRPr="002D6585">
        <w:rPr>
          <w:rFonts w:ascii="Times New Roman" w:hAnsi="Times New Roman" w:cs="Times New Roman"/>
        </w:rPr>
        <w:t xml:space="preserve"> </w:t>
      </w:r>
    </w:p>
    <w:p w14:paraId="74867262" w14:textId="4C16AC28" w:rsidR="0087497C" w:rsidRDefault="0087497C" w:rsidP="0087497C"/>
    <w:p w14:paraId="1CD76216" w14:textId="3A7CC879" w:rsidR="0087497C" w:rsidRPr="0087497C" w:rsidRDefault="00221B8B" w:rsidP="0087497C">
      <w:r>
        <w:rPr>
          <w:noProof/>
        </w:rPr>
        <w:drawing>
          <wp:inline distT="0" distB="0" distL="0" distR="0" wp14:anchorId="749DD41F" wp14:editId="3F910BC1">
            <wp:extent cx="5756910" cy="168973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7A46" w14:textId="1D0876E8" w:rsidR="00BD4FA2" w:rsidRDefault="00BD4FA2" w:rsidP="0087497C">
      <w:pPr>
        <w:spacing w:line="360" w:lineRule="auto"/>
        <w:rPr>
          <w:rFonts w:cs="Times New Roman"/>
        </w:rPr>
      </w:pPr>
      <w:r w:rsidRPr="002D6585">
        <w:rPr>
          <w:rFonts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C660EB" wp14:editId="1D8111E2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4562475" cy="273050"/>
                <wp:effectExtent l="0" t="0" r="952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8F128" w14:textId="77777777" w:rsidR="00BD4FA2" w:rsidRPr="00352682" w:rsidRDefault="00BD4FA2" w:rsidP="00BD4FA2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2.4</w:t>
                            </w:r>
                            <w:r w:rsidRPr="00352682">
                              <w:rPr>
                                <w:i/>
                                <w:sz w:val="20"/>
                              </w:rPr>
                              <w:t xml:space="preserve">.1.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 betöltődött menüsor látható a képen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60EB" id="_x0000_s1027" type="#_x0000_t202" style="position:absolute;margin-left:0;margin-top:30.1pt;width:359.25pt;height:2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" stroked="f">
                <v:textbox>
                  <w:txbxContent>
                    <w:p w14:paraId="47B8F128" w14:textId="77777777" w:rsidR="00BD4FA2" w:rsidRPr="00352682" w:rsidRDefault="00BD4FA2" w:rsidP="00BD4FA2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2.4</w:t>
                      </w:r>
                      <w:r w:rsidRPr="00352682">
                        <w:rPr>
                          <w:i/>
                          <w:sz w:val="20"/>
                        </w:rPr>
                        <w:t xml:space="preserve">.1. </w:t>
                      </w:r>
                      <w:r>
                        <w:rPr>
                          <w:i/>
                          <w:sz w:val="20"/>
                        </w:rPr>
                        <w:t>A betöltődött menüsor látható a képen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C915CD" w14:textId="7B97BDE6" w:rsidR="007C7226" w:rsidRDefault="007C7226" w:rsidP="0087497C">
      <w:pPr>
        <w:spacing w:line="360" w:lineRule="auto"/>
        <w:rPr>
          <w:rFonts w:cs="Times New Roman"/>
        </w:rPr>
      </w:pPr>
    </w:p>
    <w:p w14:paraId="075D269B" w14:textId="1B9EBA23" w:rsidR="00BD4FA2" w:rsidRDefault="00BD4FA2" w:rsidP="0087497C">
      <w:pPr>
        <w:spacing w:line="360" w:lineRule="auto"/>
        <w:rPr>
          <w:rFonts w:cs="Times New Roman"/>
        </w:rPr>
      </w:pPr>
    </w:p>
    <w:p w14:paraId="3357A28A" w14:textId="20243C3D" w:rsidR="00BD4FA2" w:rsidRDefault="00BD4FA2" w:rsidP="0087497C">
      <w:pPr>
        <w:spacing w:line="360" w:lineRule="auto"/>
        <w:rPr>
          <w:rFonts w:cs="Times New Roman"/>
        </w:rPr>
      </w:pPr>
      <w:r>
        <w:rPr>
          <w:rFonts w:cs="Times New Roman"/>
        </w:rPr>
        <w:t>A fent látható fejléc címet és menüsort láthatjuk a az oldal betöltődése után. Ez az az alapértelmezett eset, miko</w:t>
      </w:r>
      <w:r w:rsidR="00362845">
        <w:rPr>
          <w:rFonts w:cs="Times New Roman"/>
        </w:rPr>
        <w:t>r</w:t>
      </w:r>
      <w:r>
        <w:rPr>
          <w:rFonts w:cs="Times New Roman"/>
        </w:rPr>
        <w:t xml:space="preserve"> az index.tpl.php-t tölti be az index.php nevü fájl. A menüsor segítségével tudjuk elérni azt, hogy a az index.php-be -azaz a keretbe- töltődjenek be a külön megírt tartalmi részek (templatek). </w:t>
      </w:r>
    </w:p>
    <w:p w14:paraId="10C6299C" w14:textId="33EF60BE" w:rsidR="00BD4FA2" w:rsidRDefault="00BD4FA2" w:rsidP="0087497C">
      <w:pPr>
        <w:spacing w:line="360" w:lineRule="auto"/>
        <w:rPr>
          <w:rFonts w:cs="Times New Roman"/>
        </w:rPr>
      </w:pPr>
      <w:r>
        <w:rPr>
          <w:rFonts w:cs="Times New Roman"/>
        </w:rPr>
        <w:t>A címlapon szerepel egy &lt;h1&gt;&lt;/h1&gt; sor közé épített címsor. Ezt követően külön bekezdésekre szedve jelen</w:t>
      </w:r>
      <w:r w:rsidR="00362845">
        <w:rPr>
          <w:rFonts w:cs="Times New Roman"/>
        </w:rPr>
        <w:t>n</w:t>
      </w:r>
      <w:r>
        <w:rPr>
          <w:rFonts w:cs="Times New Roman"/>
        </w:rPr>
        <w:t>k meg a c</w:t>
      </w:r>
      <w:r w:rsidR="00362845">
        <w:rPr>
          <w:rFonts w:cs="Times New Roman"/>
        </w:rPr>
        <w:t>ikkek, melyek &lt;h2&gt;&lt;/h2&gt; címsorok között helyezkednek el. A bemutatkozással kapcsolatos oldal nem hordoz magában bővebb információt.</w:t>
      </w:r>
    </w:p>
    <w:p w14:paraId="740BAA24" w14:textId="77777777" w:rsidR="00BD4FA2" w:rsidRPr="002D6585" w:rsidRDefault="00BD4FA2" w:rsidP="0087497C">
      <w:pPr>
        <w:spacing w:line="360" w:lineRule="auto"/>
        <w:rPr>
          <w:rFonts w:cs="Times New Roman"/>
        </w:rPr>
      </w:pPr>
    </w:p>
    <w:p w14:paraId="3DE71FDE" w14:textId="18BFB002" w:rsidR="00E97C36" w:rsidRPr="002D6585" w:rsidRDefault="00453091" w:rsidP="00BF18E5">
      <w:pPr>
        <w:pStyle w:val="Cmsor2"/>
        <w:spacing w:before="240" w:after="240"/>
        <w:ind w:left="578" w:hanging="5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Tegyél jót program menüpont (template)</w:t>
      </w:r>
    </w:p>
    <w:p w14:paraId="511BE1F7" w14:textId="70EB7D8B" w:rsidR="00453091" w:rsidRDefault="00453091" w:rsidP="00B2764E">
      <w:pPr>
        <w:spacing w:line="360" w:lineRule="auto"/>
        <w:rPr>
          <w:rFonts w:cs="Times New Roman"/>
        </w:rPr>
      </w:pPr>
      <w:r>
        <w:rPr>
          <w:rFonts w:cs="Times New Roman"/>
        </w:rPr>
        <w:t>Ezen menüpont már több érdekességet rejt magában számunkra</w:t>
      </w:r>
      <w:r w:rsidR="00A14B5C">
        <w:rPr>
          <w:rFonts w:cs="Times New Roman"/>
        </w:rPr>
        <w:t xml:space="preserve"> (lásd 2.5.1 ábra)</w:t>
      </w:r>
      <w:r>
        <w:rPr>
          <w:rFonts w:cs="Times New Roman"/>
        </w:rPr>
        <w:t>.</w:t>
      </w:r>
      <w:r w:rsidRPr="00453091">
        <w:rPr>
          <w:rFonts w:cs="Times New Roman"/>
          <w:noProof/>
          <w:lang w:eastAsia="hu-HU"/>
        </w:rPr>
        <w:t xml:space="preserve"> </w:t>
      </w:r>
    </w:p>
    <w:p w14:paraId="08870843" w14:textId="4AC3A22C" w:rsidR="00453091" w:rsidRDefault="00A14B5C" w:rsidP="00B2764E">
      <w:pPr>
        <w:spacing w:line="360" w:lineRule="auto"/>
        <w:rPr>
          <w:rFonts w:cs="Times New Roman"/>
        </w:rPr>
      </w:pPr>
      <w:r w:rsidRPr="002D6585">
        <w:rPr>
          <w:rFonts w:cs="Times New Roman"/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B45313" wp14:editId="5379D5E0">
                <wp:simplePos x="0" y="0"/>
                <wp:positionH relativeFrom="margin">
                  <wp:posOffset>430446</wp:posOffset>
                </wp:positionH>
                <wp:positionV relativeFrom="paragraph">
                  <wp:posOffset>2510155</wp:posOffset>
                </wp:positionV>
                <wp:extent cx="4562475" cy="273050"/>
                <wp:effectExtent l="0" t="0" r="9525" b="0"/>
                <wp:wrapSquare wrapText="bothSides"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40ED2" w14:textId="338E5DB6" w:rsidR="00453091" w:rsidRDefault="00453091" w:rsidP="00A14B5C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2.</w:t>
                            </w:r>
                            <w:r w:rsidR="00A14B5C">
                              <w:rPr>
                                <w:i/>
                                <w:sz w:val="20"/>
                              </w:rPr>
                              <w:t>5</w:t>
                            </w:r>
                            <w:r w:rsidRPr="00352682">
                              <w:rPr>
                                <w:i/>
                                <w:sz w:val="20"/>
                              </w:rPr>
                              <w:t xml:space="preserve">.1.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Tegyél Jót oldal alsó része</w:t>
                            </w:r>
                          </w:p>
                          <w:p w14:paraId="3F54B374" w14:textId="3B0B45DD" w:rsidR="00453091" w:rsidRPr="00352682" w:rsidRDefault="00453091" w:rsidP="00453091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része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5313" id="Szövegdoboz 10" o:spid="_x0000_s1028" type="#_x0000_t202" style="position:absolute;margin-left:33.9pt;margin-top:197.65pt;width:359.25pt;height:2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" stroked="f">
                <v:textbox>
                  <w:txbxContent>
                    <w:p w14:paraId="3A840ED2" w14:textId="338E5DB6" w:rsidR="00453091" w:rsidRDefault="00453091" w:rsidP="00A14B5C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2.</w:t>
                      </w:r>
                      <w:r w:rsidR="00A14B5C">
                        <w:rPr>
                          <w:i/>
                          <w:sz w:val="20"/>
                        </w:rPr>
                        <w:t>5</w:t>
                      </w:r>
                      <w:r w:rsidRPr="00352682">
                        <w:rPr>
                          <w:i/>
                          <w:sz w:val="20"/>
                        </w:rPr>
                        <w:t xml:space="preserve">.1.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i/>
                          <w:sz w:val="20"/>
                        </w:rPr>
                        <w:t>Tegyél Jót oldal alsó része</w:t>
                      </w:r>
                    </w:p>
                    <w:p w14:paraId="3F54B374" w14:textId="3B0B45DD" w:rsidR="00453091" w:rsidRPr="00352682" w:rsidRDefault="00453091" w:rsidP="00453091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 része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43EE2590" wp14:editId="12B3DE9E">
            <wp:simplePos x="0" y="0"/>
            <wp:positionH relativeFrom="column">
              <wp:posOffset>2005833</wp:posOffset>
            </wp:positionH>
            <wp:positionV relativeFrom="paragraph">
              <wp:posOffset>0</wp:posOffset>
            </wp:positionV>
            <wp:extent cx="1690370" cy="2492375"/>
            <wp:effectExtent l="0" t="0" r="5080" b="3175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C9B20" w14:textId="56F4FB5A" w:rsidR="009704EC" w:rsidRDefault="00453091" w:rsidP="00B2764E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 Itt</w:t>
      </w:r>
      <w:r w:rsidR="00981EDE">
        <w:rPr>
          <w:rFonts w:cs="Times New Roman"/>
        </w:rPr>
        <w:t xml:space="preserve"> láthatunk képekkel teletűzdelt szövegrészt, 2 vide</w:t>
      </w:r>
      <w:r w:rsidR="0042542B">
        <w:rPr>
          <w:rFonts w:cs="Times New Roman"/>
        </w:rPr>
        <w:t>ó</w:t>
      </w:r>
      <w:r w:rsidR="00981EDE">
        <w:rPr>
          <w:rFonts w:cs="Times New Roman"/>
        </w:rPr>
        <w:t>ablakot</w:t>
      </w:r>
      <w:r w:rsidR="0042542B">
        <w:rPr>
          <w:rFonts w:cs="Times New Roman"/>
        </w:rPr>
        <w:t xml:space="preserve"> és egy elérhetőséget térképnézettel. </w:t>
      </w:r>
    </w:p>
    <w:p w14:paraId="0F5B8F21" w14:textId="4C235178" w:rsidR="0042542B" w:rsidRDefault="0042542B" w:rsidP="00B2764E">
      <w:pPr>
        <w:spacing w:line="360" w:lineRule="auto"/>
        <w:rPr>
          <w:rFonts w:cs="Times New Roman"/>
        </w:rPr>
      </w:pPr>
      <w:r>
        <w:rPr>
          <w:rFonts w:cs="Times New Roman"/>
        </w:rPr>
        <w:t>Az oldal szövegét és képeit 4 nagyobb div blokkba készítettük el</w:t>
      </w:r>
      <w:r w:rsidR="00C81D88">
        <w:rPr>
          <w:rFonts w:cs="Times New Roman"/>
        </w:rPr>
        <w:t>, melyekben definiáltunk további kisebb div dobozt. Az id=”left” osztályba sorolással ellátott DIV dobozok a bal oldalon található dobozokra vonatkozik</w:t>
      </w:r>
      <w:r w:rsidR="00405A60">
        <w:rPr>
          <w:rFonts w:cs="Times New Roman"/>
        </w:rPr>
        <w:t xml:space="preserve"> a másik id nélkül levő doboz pedig a jobb oldalt.</w:t>
      </w:r>
    </w:p>
    <w:p w14:paraId="01F95013" w14:textId="425B4E67" w:rsidR="00405A60" w:rsidRDefault="00405A60" w:rsidP="00B2764E">
      <w:pPr>
        <w:spacing w:line="360" w:lineRule="auto"/>
        <w:rPr>
          <w:rFonts w:cs="Times New Roman"/>
        </w:rPr>
      </w:pPr>
      <w:r>
        <w:rPr>
          <w:rFonts w:cs="Times New Roman"/>
        </w:rPr>
        <w:t>Tovább görgetve az oldal alja felé</w:t>
      </w:r>
      <w:r w:rsidR="007A6E62">
        <w:rPr>
          <w:rFonts w:cs="Times New Roman"/>
        </w:rPr>
        <w:t xml:space="preserve"> láthatjuk a két, témától eltérő , beágyazott </w:t>
      </w:r>
      <w:r w:rsidR="00536BD1">
        <w:rPr>
          <w:rFonts w:cs="Times New Roman"/>
        </w:rPr>
        <w:t xml:space="preserve">DEMO </w:t>
      </w:r>
      <w:r w:rsidR="007A6E62">
        <w:rPr>
          <w:rFonts w:cs="Times New Roman"/>
        </w:rPr>
        <w:t>videót</w:t>
      </w:r>
      <w:r w:rsidR="00536BD1">
        <w:rPr>
          <w:rFonts w:cs="Times New Roman"/>
        </w:rPr>
        <w:t xml:space="preserve">. A mozgóképeket ismét egy-egy div blokkba helyeztük el vidLeft és vidRight id-val ellátva. Az alábbi kódsor segítségével jelenik meg a felületünkön a videó: </w:t>
      </w:r>
    </w:p>
    <w:p w14:paraId="215B479F" w14:textId="64BE478F" w:rsidR="003B69F9" w:rsidRPr="003B69F9" w:rsidRDefault="003B69F9" w:rsidP="003B69F9">
      <w:pPr>
        <w:spacing w:line="360" w:lineRule="auto"/>
        <w:rPr>
          <w:rFonts w:cs="Times New Roman"/>
          <w:i/>
          <w:iCs/>
          <w:sz w:val="20"/>
        </w:rPr>
      </w:pPr>
      <w:r w:rsidRPr="003B69F9">
        <w:rPr>
          <w:rFonts w:cs="Times New Roman"/>
          <w:i/>
          <w:iCs/>
          <w:sz w:val="20"/>
        </w:rPr>
        <w:t>&lt;video width="100%" height="auto" controls&gt;</w:t>
      </w:r>
    </w:p>
    <w:p w14:paraId="45D75084" w14:textId="72CC2A76" w:rsidR="003B69F9" w:rsidRPr="003B69F9" w:rsidRDefault="003B69F9" w:rsidP="003B69F9">
      <w:pPr>
        <w:spacing w:line="360" w:lineRule="auto"/>
        <w:rPr>
          <w:rFonts w:cs="Times New Roman"/>
          <w:i/>
          <w:iCs/>
          <w:sz w:val="20"/>
        </w:rPr>
      </w:pPr>
      <w:r w:rsidRPr="003B69F9">
        <w:rPr>
          <w:rFonts w:cs="Times New Roman"/>
          <w:i/>
          <w:iCs/>
          <w:sz w:val="20"/>
        </w:rPr>
        <w:t>&lt;source src="https://www.w3schools.com/html/mov_bbb.mp4" type="video/mp4"&gt;</w:t>
      </w:r>
    </w:p>
    <w:p w14:paraId="43DBA6C0" w14:textId="2DD597FF" w:rsidR="003B69F9" w:rsidRDefault="003B69F9" w:rsidP="003B69F9">
      <w:pPr>
        <w:spacing w:line="360" w:lineRule="auto"/>
        <w:rPr>
          <w:rFonts w:cs="Times New Roman"/>
          <w:i/>
          <w:iCs/>
          <w:sz w:val="20"/>
        </w:rPr>
      </w:pPr>
      <w:r w:rsidRPr="003B69F9">
        <w:rPr>
          <w:rFonts w:cs="Times New Roman"/>
          <w:i/>
          <w:iCs/>
          <w:sz w:val="20"/>
        </w:rPr>
        <w:t>&lt;/video&gt;</w:t>
      </w:r>
    </w:p>
    <w:p w14:paraId="7634E8DA" w14:textId="080B287B" w:rsidR="003B69F9" w:rsidRPr="003B69F9" w:rsidRDefault="004975DD" w:rsidP="003B69F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Végezetül a térkép elemet helyeztük el az oldalon, melyet iframe forrás deklarációjával oldottunk meg.</w:t>
      </w:r>
    </w:p>
    <w:p w14:paraId="70CA02E8" w14:textId="726546F7" w:rsidR="00B2764E" w:rsidRDefault="00B2764E" w:rsidP="00B2764E">
      <w:pPr>
        <w:pStyle w:val="Cmsor2"/>
        <w:spacing w:before="240" w:after="240"/>
        <w:ind w:left="578" w:hanging="578"/>
        <w:rPr>
          <w:rFonts w:ascii="Times New Roman" w:hAnsi="Times New Roman" w:cs="Times New Roman"/>
        </w:rPr>
      </w:pPr>
      <w:bookmarkStart w:id="6" w:name="_Toc69239382"/>
      <w:r>
        <w:rPr>
          <w:rFonts w:ascii="Times New Roman" w:hAnsi="Times New Roman" w:cs="Times New Roman"/>
        </w:rPr>
        <w:t xml:space="preserve"> </w:t>
      </w:r>
      <w:r w:rsidR="007F1D06">
        <w:rPr>
          <w:rFonts w:ascii="Times New Roman" w:hAnsi="Times New Roman" w:cs="Times New Roman"/>
        </w:rPr>
        <w:t>Képgaléria és képfeltöltés</w:t>
      </w:r>
    </w:p>
    <w:p w14:paraId="32606F03" w14:textId="1CD33FD5" w:rsidR="007F1D06" w:rsidRDefault="00526786" w:rsidP="007F1D06">
      <w:r>
        <w:t xml:space="preserve">A 3. menüpont alatt a képgaléria és képfeltöltés funkcióját érhetjük el. A megjelenített/feltöltött képek alatt láthatjuk a kép nevét és módosítási dátumát. Kettő darab php fájlra van szükségünk, hogy ezen eredményeket kapjuk az oldalon. A config.inc.php-ban megadjuk a $MAPPA </w:t>
      </w:r>
      <w:r w:rsidR="003338A2">
        <w:t xml:space="preserve">változó segítségével az elérési utat a böngésző számára, ahol a képek vannak. Ezenkívül van 2db tömb definiálva a kiterjesztéseknek és a média típusának. Itt határozzuk még meg a kép maximálisan megjelenített méretét. A képgaléria.tpl részben egy php kódot találunk. </w:t>
      </w:r>
      <w:r w:rsidR="00911814">
        <w:t xml:space="preserve">A while feltételben megnyitjuk a megadott elérési útvonalat, kiválogatjuk a számunkra megfelelő fájl típusokat s lekérjük a megtalálható fájlok neveit. A fájl neve már megvan a kiíráshoz már csak a filetime() függvénnyel kell lekérnünk a képek módosítás </w:t>
      </w:r>
      <w:r w:rsidR="00911814">
        <w:lastRenderedPageBreak/>
        <w:t>idejét. Amint ezzel elkészültünk egy html-php kódrész segítségével megjelenítjük a képeket.</w:t>
      </w:r>
      <w:r w:rsidR="00A2318A">
        <w:t xml:space="preserve"> Ennek a kódnak a „magja” egy foreach ciklus, amivel megjelenítjük a képeket külön div dobozba és kiírjuk a hozzá tartozó információkat.</w:t>
      </w:r>
    </w:p>
    <w:p w14:paraId="6F4494A9" w14:textId="2F306E54" w:rsidR="00051642" w:rsidRPr="007F1D06" w:rsidRDefault="00331A1C" w:rsidP="007F1D06">
      <w:r>
        <w:t>A weboldalunknak van egy képfeltöltés funkcióval rendelkező része. Ezen funkciót a kepfeltoltes.tpl.php fájlban találjuk. A működése az alábbiakban lesz leírva. Először is include paranccsal csatoljuk a config.inc.php-t a kódunkhoz, s létrehozunk egy üzenet nevezetű tömböt. Ezt követően egy IF feltételben lekérdezzük a POST metódussal kapott tömbünket, hogy üres-e (első betöltésnél átugorja a program).</w:t>
      </w:r>
      <w:r w:rsidR="00A17F54">
        <w:t xml:space="preserve"> Foreach ciklussal végigmegyünk a fájlokon. Következő lépésben IF-ELSEIF elágazás segítségével lekérdezzük a fájl típusát ($fajl[’type’]..) egy másik feltétellel pár sorral lentebb a méretét is lekérdezzük ($fajl[’size’]..)</w:t>
      </w:r>
      <w:r w:rsidR="000165D8">
        <w:t>. Legvégül még azt kell leellenőriznünk, hogy a kép már felvan-e töltve. Ezt úgy tesszük, hogy a fájlnevet összehasonlítjuk egy file_exist() függvény segítségével, s ha ez is rendben van, akkor feltölthetjük a képet! Különben hibaüzenet segítéségével tájékoztatjuk a felhasználót a sikertelen műveletről.</w:t>
      </w:r>
      <w:r w:rsidR="00296C28">
        <w:t xml:space="preserve"> Legvégezetül a megjelenítésért felelős html résznél elkészítjük az űrlapot a képfeltöltés.tpl.php meghívásával.</w:t>
      </w:r>
    </w:p>
    <w:p w14:paraId="666DE811" w14:textId="77777777" w:rsidR="00E31A20" w:rsidRPr="002D6585" w:rsidRDefault="00E31A20" w:rsidP="00BF18E5">
      <w:pPr>
        <w:pStyle w:val="Cmsor1"/>
        <w:spacing w:after="320"/>
        <w:ind w:left="431" w:hanging="431"/>
        <w:rPr>
          <w:rFonts w:ascii="Times New Roman" w:hAnsi="Times New Roman" w:cs="Times New Roman"/>
        </w:rPr>
      </w:pPr>
      <w:bookmarkStart w:id="7" w:name="_Toc101808810"/>
      <w:r w:rsidRPr="002D6585">
        <w:rPr>
          <w:rFonts w:ascii="Times New Roman" w:hAnsi="Times New Roman" w:cs="Times New Roman"/>
        </w:rPr>
        <w:t>Felhasználói dokumentáció</w:t>
      </w:r>
      <w:bookmarkEnd w:id="6"/>
      <w:bookmarkEnd w:id="7"/>
    </w:p>
    <w:p w14:paraId="216CD175" w14:textId="7829B1B6" w:rsidR="00E97C36" w:rsidRPr="002D6585" w:rsidRDefault="00E31A20" w:rsidP="00BF18E5">
      <w:pPr>
        <w:spacing w:line="360" w:lineRule="auto"/>
        <w:rPr>
          <w:rFonts w:cs="Times New Roman"/>
        </w:rPr>
      </w:pPr>
      <w:r w:rsidRPr="002D6585">
        <w:rPr>
          <w:rFonts w:cs="Times New Roman"/>
        </w:rPr>
        <w:t xml:space="preserve">. </w:t>
      </w:r>
    </w:p>
    <w:p w14:paraId="66AC43F4" w14:textId="77777777" w:rsidR="00E31A20" w:rsidRPr="002D6585" w:rsidRDefault="00E31A20" w:rsidP="00BF18E5">
      <w:pPr>
        <w:pStyle w:val="Cmsor2"/>
        <w:spacing w:line="360" w:lineRule="auto"/>
        <w:rPr>
          <w:rFonts w:ascii="Times New Roman" w:hAnsi="Times New Roman" w:cs="Times New Roman"/>
        </w:rPr>
      </w:pPr>
      <w:bookmarkStart w:id="8" w:name="_Toc69239383"/>
      <w:bookmarkStart w:id="9" w:name="_Toc69239605"/>
      <w:bookmarkStart w:id="10" w:name="_Toc101808811"/>
      <w:r w:rsidRPr="002D6585">
        <w:rPr>
          <w:rFonts w:ascii="Times New Roman" w:hAnsi="Times New Roman" w:cs="Times New Roman"/>
        </w:rPr>
        <w:t>A futtatáshoz szükséges gépigény</w:t>
      </w:r>
      <w:bookmarkEnd w:id="8"/>
      <w:bookmarkEnd w:id="9"/>
      <w:bookmarkEnd w:id="10"/>
    </w:p>
    <w:p w14:paraId="7230BC7A" w14:textId="77777777" w:rsidR="0030155F" w:rsidRPr="002D6585" w:rsidRDefault="0030155F" w:rsidP="00BF18E5">
      <w:pPr>
        <w:pStyle w:val="Cmsor2"/>
        <w:spacing w:before="240" w:after="240" w:line="360" w:lineRule="auto"/>
        <w:ind w:left="578" w:hanging="578"/>
        <w:rPr>
          <w:rFonts w:ascii="Times New Roman" w:hAnsi="Times New Roman" w:cs="Times New Roman"/>
        </w:rPr>
      </w:pPr>
      <w:bookmarkStart w:id="11" w:name="_Toc69239384"/>
      <w:bookmarkStart w:id="12" w:name="_Toc69239606"/>
      <w:bookmarkStart w:id="13" w:name="_Toc101808812"/>
      <w:r w:rsidRPr="002D6585">
        <w:rPr>
          <w:rFonts w:ascii="Times New Roman" w:hAnsi="Times New Roman" w:cs="Times New Roman"/>
        </w:rPr>
        <w:t>A szoftver elindításához szükséges lépések</w:t>
      </w:r>
      <w:bookmarkEnd w:id="11"/>
      <w:bookmarkEnd w:id="12"/>
      <w:bookmarkEnd w:id="13"/>
    </w:p>
    <w:p w14:paraId="78C49109" w14:textId="491ED5F8" w:rsidR="00A7495D" w:rsidRPr="002D6585" w:rsidRDefault="00A7495D" w:rsidP="00A7495D">
      <w:pPr>
        <w:pStyle w:val="Cmsor2"/>
        <w:spacing w:beforeLines="240" w:before="576" w:afterLines="240" w:after="576" w:line="360" w:lineRule="auto"/>
        <w:rPr>
          <w:rFonts w:ascii="Times New Roman" w:hAnsi="Times New Roman" w:cs="Times New Roman"/>
        </w:rPr>
      </w:pPr>
      <w:bookmarkStart w:id="14" w:name="_Toc69239385"/>
      <w:bookmarkStart w:id="15" w:name="_Toc69239607"/>
      <w:bookmarkStart w:id="16" w:name="_Toc101808813"/>
      <w:r w:rsidRPr="002D6585">
        <w:rPr>
          <w:rFonts w:ascii="Times New Roman" w:hAnsi="Times New Roman" w:cs="Times New Roman"/>
        </w:rPr>
        <w:t>Egyéb információ a szoftverrel és fejlesztővel kapcsolatban</w:t>
      </w:r>
      <w:bookmarkEnd w:id="14"/>
      <w:bookmarkEnd w:id="15"/>
      <w:bookmarkEnd w:id="16"/>
    </w:p>
    <w:p w14:paraId="2FCEAEA3" w14:textId="77777777" w:rsidR="001A62E0" w:rsidRPr="002D6585" w:rsidRDefault="001A62E0" w:rsidP="001A62E0">
      <w:pPr>
        <w:pStyle w:val="Cmsor1"/>
        <w:spacing w:after="400"/>
        <w:ind w:left="431" w:hanging="431"/>
        <w:rPr>
          <w:rFonts w:ascii="Times New Roman" w:hAnsi="Times New Roman" w:cs="Times New Roman"/>
        </w:rPr>
      </w:pPr>
      <w:bookmarkStart w:id="17" w:name="_Toc69239386"/>
      <w:bookmarkStart w:id="18" w:name="_Toc101808814"/>
      <w:r w:rsidRPr="002D6585">
        <w:rPr>
          <w:rFonts w:ascii="Times New Roman" w:hAnsi="Times New Roman" w:cs="Times New Roman"/>
        </w:rPr>
        <w:t>Felhasznált források</w:t>
      </w:r>
      <w:r w:rsidR="005F4DBC" w:rsidRPr="002D6585">
        <w:rPr>
          <w:rFonts w:ascii="Times New Roman" w:hAnsi="Times New Roman" w:cs="Times New Roman"/>
        </w:rPr>
        <w:t>:</w:t>
      </w:r>
      <w:bookmarkEnd w:id="17"/>
      <w:bookmarkEnd w:id="18"/>
    </w:p>
    <w:p w14:paraId="270E79AF" w14:textId="77777777" w:rsidR="004902F0" w:rsidRPr="002D6585" w:rsidRDefault="001A62E0" w:rsidP="002D6585">
      <w:pPr>
        <w:pStyle w:val="Listaszerbekezds"/>
        <w:numPr>
          <w:ilvl w:val="0"/>
          <w:numId w:val="8"/>
        </w:numPr>
        <w:rPr>
          <w:rFonts w:cs="Times New Roman"/>
          <w:sz w:val="20"/>
        </w:rPr>
      </w:pPr>
      <w:r w:rsidRPr="002D6585">
        <w:rPr>
          <w:rFonts w:cs="Times New Roman"/>
          <w:sz w:val="20"/>
        </w:rPr>
        <w:t xml:space="preserve">[1] </w:t>
      </w:r>
      <w:r w:rsidR="005F4DBC" w:rsidRPr="002D6585">
        <w:rPr>
          <w:rFonts w:cs="Times New Roman"/>
          <w:sz w:val="20"/>
        </w:rPr>
        <w:t>dina</w:t>
      </w:r>
      <w:r w:rsidR="004902F0" w:rsidRPr="002D6585">
        <w:rPr>
          <w:rFonts w:cs="Times New Roman"/>
          <w:sz w:val="20"/>
        </w:rPr>
        <w:t>mi</w:t>
      </w:r>
      <w:r w:rsidR="005F4DBC" w:rsidRPr="002D6585">
        <w:rPr>
          <w:rFonts w:cs="Times New Roman"/>
          <w:sz w:val="20"/>
        </w:rPr>
        <w:t xml:space="preserve">kus struktúra tömb létrehozása: </w:t>
      </w:r>
      <w:r w:rsidR="002D6585" w:rsidRPr="002D6585">
        <w:rPr>
          <w:rFonts w:cs="Times New Roman"/>
          <w:sz w:val="20"/>
        </w:rPr>
        <w:t>https://slideplayer.hu/slide/2098622/</w:t>
      </w:r>
      <w:r w:rsidR="002D6585" w:rsidRPr="002D6585">
        <w:rPr>
          <w:rFonts w:cs="Times New Roman"/>
        </w:rPr>
        <w:t xml:space="preserve"> </w:t>
      </w:r>
      <w:r w:rsidR="002D6585">
        <w:rPr>
          <w:rFonts w:cs="Times New Roman"/>
        </w:rPr>
        <w:t xml:space="preserve">[ </w:t>
      </w:r>
      <w:r w:rsidR="002D6585">
        <w:rPr>
          <w:rFonts w:cs="Times New Roman"/>
          <w:sz w:val="20"/>
        </w:rPr>
        <w:t xml:space="preserve">27. dia </w:t>
      </w:r>
      <w:r w:rsidR="002D6585">
        <w:rPr>
          <w:rFonts w:cs="Times New Roman"/>
        </w:rPr>
        <w:t>]</w:t>
      </w:r>
      <w:r w:rsidR="002D6585" w:rsidRPr="002D6585">
        <w:rPr>
          <w:rFonts w:cs="Times New Roman"/>
          <w:sz w:val="20"/>
        </w:rPr>
        <w:t xml:space="preserve"> </w:t>
      </w:r>
    </w:p>
    <w:p w14:paraId="715EF993" w14:textId="77777777" w:rsidR="004902F0" w:rsidRPr="002D6585" w:rsidRDefault="004902F0" w:rsidP="002D6585">
      <w:pPr>
        <w:pStyle w:val="Listaszerbekezds"/>
        <w:numPr>
          <w:ilvl w:val="0"/>
          <w:numId w:val="8"/>
        </w:numPr>
        <w:rPr>
          <w:rFonts w:cs="Times New Roman"/>
          <w:sz w:val="20"/>
        </w:rPr>
      </w:pPr>
      <w:r w:rsidRPr="002D6585">
        <w:rPr>
          <w:rFonts w:cs="Times New Roman"/>
          <w:sz w:val="20"/>
        </w:rPr>
        <w:t xml:space="preserve">karakterek keresés stringben: </w:t>
      </w:r>
    </w:p>
    <w:p w14:paraId="639975C9" w14:textId="77777777" w:rsidR="004902F0" w:rsidRPr="002D6585" w:rsidRDefault="002D6585" w:rsidP="004902F0">
      <w:pPr>
        <w:pStyle w:val="Listaszerbekezds"/>
        <w:ind w:left="426"/>
        <w:rPr>
          <w:rFonts w:cs="Times New Roman"/>
          <w:sz w:val="20"/>
        </w:rPr>
      </w:pPr>
      <w:r>
        <w:rPr>
          <w:rFonts w:cs="Times New Roman"/>
          <w:bCs/>
          <w:color w:val="000000"/>
          <w:sz w:val="18"/>
          <w:szCs w:val="18"/>
        </w:rPr>
        <w:t>[2</w:t>
      </w:r>
      <w:r w:rsidR="001A62E0" w:rsidRPr="002D6585">
        <w:rPr>
          <w:rFonts w:cs="Times New Roman"/>
          <w:bCs/>
          <w:color w:val="000000"/>
          <w:sz w:val="18"/>
          <w:szCs w:val="18"/>
        </w:rPr>
        <w:t xml:space="preserve">] </w:t>
      </w:r>
      <w:r w:rsidR="004902F0" w:rsidRPr="002D6585">
        <w:rPr>
          <w:rFonts w:cs="Times New Roman"/>
          <w:bCs/>
          <w:color w:val="000000"/>
          <w:sz w:val="18"/>
          <w:szCs w:val="18"/>
        </w:rPr>
        <w:t>Pánczél István: A C++ programozási nyelv középiskolásoknak – 8 fejezete</w:t>
      </w:r>
    </w:p>
    <w:p w14:paraId="114883C1" w14:textId="77777777" w:rsidR="004902F0" w:rsidRPr="002D6585" w:rsidRDefault="002D6585" w:rsidP="004902F0">
      <w:pPr>
        <w:pStyle w:val="Listaszerbekezds"/>
        <w:ind w:left="426"/>
        <w:rPr>
          <w:rFonts w:cs="Times New Roman"/>
          <w:sz w:val="20"/>
        </w:rPr>
      </w:pPr>
      <w:r>
        <w:rPr>
          <w:rFonts w:cs="Times New Roman"/>
          <w:sz w:val="20"/>
        </w:rPr>
        <w:t>[3</w:t>
      </w:r>
      <w:r w:rsidR="001A62E0" w:rsidRPr="002D6585">
        <w:rPr>
          <w:rFonts w:cs="Times New Roman"/>
          <w:sz w:val="20"/>
        </w:rPr>
        <w:t xml:space="preserve">] </w:t>
      </w:r>
      <w:hyperlink r:id="rId19" w:history="1">
        <w:r w:rsidR="004902F0" w:rsidRPr="002D6585">
          <w:rPr>
            <w:rStyle w:val="Hiperhivatkozs"/>
            <w:rFonts w:cs="Times New Roman"/>
            <w:sz w:val="20"/>
          </w:rPr>
          <w:t>https://www.webotlet.hu/?p=1841</w:t>
        </w:r>
      </w:hyperlink>
      <w:hyperlink r:id="rId20" w:history="1">
        <w:r w:rsidR="004902F0" w:rsidRPr="002D6585">
          <w:rPr>
            <w:rStyle w:val="Hiperhivatkozs"/>
            <w:rFonts w:cs="Times New Roman"/>
            <w:sz w:val="20"/>
          </w:rPr>
          <w:t>https://gyires.inf.unideb.hu/EFOP344/PythonHTML/strings.html</w:t>
        </w:r>
      </w:hyperlink>
      <w:r w:rsidR="004902F0" w:rsidRPr="002D6585">
        <w:rPr>
          <w:rFonts w:cs="Times New Roman"/>
          <w:sz w:val="20"/>
        </w:rPr>
        <w:t xml:space="preserve"> </w:t>
      </w:r>
    </w:p>
    <w:p w14:paraId="25F32D86" w14:textId="77777777" w:rsidR="004902F0" w:rsidRPr="002D6585" w:rsidRDefault="004902F0" w:rsidP="004902F0">
      <w:pPr>
        <w:pStyle w:val="Listaszerbekezds"/>
        <w:ind w:left="426"/>
        <w:rPr>
          <w:rFonts w:cs="Times New Roman"/>
          <w:sz w:val="20"/>
        </w:rPr>
      </w:pPr>
      <w:r w:rsidRPr="002D6585">
        <w:rPr>
          <w:rFonts w:cs="Times New Roman"/>
          <w:sz w:val="20"/>
        </w:rPr>
        <w:t>[</w:t>
      </w:r>
      <w:r w:rsidRPr="002D6585">
        <w:rPr>
          <w:rFonts w:cs="Times New Roman"/>
          <w:color w:val="000000"/>
          <w:spacing w:val="-2"/>
          <w:sz w:val="20"/>
        </w:rPr>
        <w:t>Egy </w:t>
      </w:r>
      <w:r w:rsidRPr="002D6585">
        <w:rPr>
          <w:rStyle w:val="pre"/>
          <w:rFonts w:cs="Times New Roman"/>
          <w:color w:val="000000"/>
          <w:spacing w:val="2"/>
          <w:sz w:val="20"/>
        </w:rPr>
        <w:t>kereses</w:t>
      </w:r>
      <w:r w:rsidRPr="002D6585">
        <w:rPr>
          <w:rFonts w:cs="Times New Roman"/>
          <w:color w:val="000000"/>
          <w:spacing w:val="-2"/>
          <w:sz w:val="20"/>
        </w:rPr>
        <w:t> függvény</w:t>
      </w:r>
      <w:r w:rsidR="00F317AA" w:rsidRPr="002D6585">
        <w:rPr>
          <w:rFonts w:cs="Times New Roman"/>
          <w:color w:val="000000"/>
          <w:spacing w:val="-2"/>
          <w:sz w:val="20"/>
        </w:rPr>
        <w:t xml:space="preserve"> bekezdés</w:t>
      </w:r>
      <w:r w:rsidRPr="002D6585">
        <w:rPr>
          <w:rFonts w:cs="Times New Roman"/>
          <w:color w:val="000000"/>
          <w:spacing w:val="-2"/>
          <w:sz w:val="20"/>
        </w:rPr>
        <w:t>]</w:t>
      </w:r>
    </w:p>
    <w:p w14:paraId="7D26402C" w14:textId="77777777" w:rsidR="004902F0" w:rsidRPr="002D6585" w:rsidRDefault="002D6585" w:rsidP="004902F0">
      <w:pPr>
        <w:pStyle w:val="Listaszerbekezds"/>
        <w:numPr>
          <w:ilvl w:val="0"/>
          <w:numId w:val="8"/>
        </w:numPr>
        <w:ind w:left="426"/>
        <w:rPr>
          <w:rFonts w:cs="Times New Roman"/>
          <w:sz w:val="20"/>
        </w:rPr>
      </w:pPr>
      <w:r>
        <w:rPr>
          <w:rFonts w:cs="Times New Roman"/>
          <w:sz w:val="20"/>
        </w:rPr>
        <w:t>[4</w:t>
      </w:r>
      <w:r w:rsidR="001A62E0" w:rsidRPr="002D6585">
        <w:rPr>
          <w:rFonts w:cs="Times New Roman"/>
          <w:sz w:val="20"/>
        </w:rPr>
        <w:t xml:space="preserve">] </w:t>
      </w:r>
      <w:r w:rsidR="004902F0" w:rsidRPr="002D6585">
        <w:rPr>
          <w:rFonts w:cs="Times New Roman"/>
          <w:sz w:val="20"/>
        </w:rPr>
        <w:t>Programozás II. gyakorlati anyagok</w:t>
      </w:r>
    </w:p>
    <w:p w14:paraId="3F78D7AA" w14:textId="77777777" w:rsidR="004902F0" w:rsidRPr="002D6585" w:rsidRDefault="004902F0" w:rsidP="005F4DBC">
      <w:pPr>
        <w:rPr>
          <w:rFonts w:cs="Times New Roman"/>
          <w:szCs w:val="24"/>
        </w:rPr>
      </w:pPr>
    </w:p>
    <w:sectPr w:rsidR="004902F0" w:rsidRPr="002D6585" w:rsidSect="009823A3">
      <w:footerReference w:type="default" r:id="rId21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B288" w14:textId="77777777" w:rsidR="00F646F2" w:rsidRDefault="00F646F2" w:rsidP="009823A3">
      <w:pPr>
        <w:spacing w:after="0" w:line="240" w:lineRule="auto"/>
      </w:pPr>
      <w:r>
        <w:separator/>
      </w:r>
    </w:p>
  </w:endnote>
  <w:endnote w:type="continuationSeparator" w:id="0">
    <w:p w14:paraId="5FA158DD" w14:textId="77777777" w:rsidR="00F646F2" w:rsidRDefault="00F646F2" w:rsidP="0098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3160" w14:textId="77777777" w:rsidR="00F317AA" w:rsidRDefault="00F317AA" w:rsidP="009823A3">
    <w:pPr>
      <w:pStyle w:val="llb"/>
      <w:spacing w:line="360" w:lineRule="auto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274AB5">
      <w:rPr>
        <w:caps/>
        <w:noProof/>
        <w:color w:val="4F81BD" w:themeColor="accent1"/>
      </w:rPr>
      <w:t>3</w:t>
    </w:r>
    <w:r>
      <w:rPr>
        <w:caps/>
        <w:color w:val="4F81BD" w:themeColor="accent1"/>
      </w:rPr>
      <w:fldChar w:fldCharType="end"/>
    </w:r>
  </w:p>
  <w:p w14:paraId="437F3DB7" w14:textId="77777777" w:rsidR="00F317AA" w:rsidRDefault="00F317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738E" w14:textId="77777777" w:rsidR="00F646F2" w:rsidRDefault="00F646F2" w:rsidP="009823A3">
      <w:pPr>
        <w:spacing w:after="0" w:line="240" w:lineRule="auto"/>
      </w:pPr>
      <w:r>
        <w:separator/>
      </w:r>
    </w:p>
  </w:footnote>
  <w:footnote w:type="continuationSeparator" w:id="0">
    <w:p w14:paraId="6B1CDE45" w14:textId="77777777" w:rsidR="00F646F2" w:rsidRDefault="00F646F2" w:rsidP="0098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0113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4B766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1F2BD4"/>
    <w:multiLevelType w:val="hybridMultilevel"/>
    <w:tmpl w:val="2926DE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5D7D"/>
    <w:multiLevelType w:val="hybridMultilevel"/>
    <w:tmpl w:val="9C6A1B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A039D"/>
    <w:multiLevelType w:val="hybridMultilevel"/>
    <w:tmpl w:val="898886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F1BAD"/>
    <w:multiLevelType w:val="hybridMultilevel"/>
    <w:tmpl w:val="C25E26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B55AE"/>
    <w:multiLevelType w:val="hybridMultilevel"/>
    <w:tmpl w:val="AF307970"/>
    <w:lvl w:ilvl="0" w:tplc="040E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D8466E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6D552F"/>
    <w:multiLevelType w:val="hybridMultilevel"/>
    <w:tmpl w:val="63D8A9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A5FBA"/>
    <w:multiLevelType w:val="hybridMultilevel"/>
    <w:tmpl w:val="620498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9034B"/>
    <w:multiLevelType w:val="hybridMultilevel"/>
    <w:tmpl w:val="4F66910A"/>
    <w:lvl w:ilvl="0" w:tplc="27FA09F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5256BC3"/>
    <w:multiLevelType w:val="hybridMultilevel"/>
    <w:tmpl w:val="A656E09E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5E1C8A"/>
    <w:multiLevelType w:val="hybridMultilevel"/>
    <w:tmpl w:val="87D0C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3147">
    <w:abstractNumId w:val="2"/>
  </w:num>
  <w:num w:numId="2" w16cid:durableId="1882553350">
    <w:abstractNumId w:val="1"/>
  </w:num>
  <w:num w:numId="3" w16cid:durableId="1064911591">
    <w:abstractNumId w:val="7"/>
  </w:num>
  <w:num w:numId="4" w16cid:durableId="486944928">
    <w:abstractNumId w:val="0"/>
  </w:num>
  <w:num w:numId="5" w16cid:durableId="1909920909">
    <w:abstractNumId w:val="12"/>
  </w:num>
  <w:num w:numId="6" w16cid:durableId="314604192">
    <w:abstractNumId w:val="8"/>
  </w:num>
  <w:num w:numId="7" w16cid:durableId="285279491">
    <w:abstractNumId w:val="9"/>
  </w:num>
  <w:num w:numId="8" w16cid:durableId="1995839369">
    <w:abstractNumId w:val="6"/>
  </w:num>
  <w:num w:numId="9" w16cid:durableId="907812680">
    <w:abstractNumId w:val="3"/>
  </w:num>
  <w:num w:numId="10" w16cid:durableId="1435586906">
    <w:abstractNumId w:val="11"/>
  </w:num>
  <w:num w:numId="11" w16cid:durableId="1053390112">
    <w:abstractNumId w:val="10"/>
  </w:num>
  <w:num w:numId="12" w16cid:durableId="308706630">
    <w:abstractNumId w:val="5"/>
  </w:num>
  <w:num w:numId="13" w16cid:durableId="2054453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60"/>
    <w:rsid w:val="00007DA6"/>
    <w:rsid w:val="000165D8"/>
    <w:rsid w:val="00051642"/>
    <w:rsid w:val="00060E3D"/>
    <w:rsid w:val="00071146"/>
    <w:rsid w:val="000D3199"/>
    <w:rsid w:val="000E5125"/>
    <w:rsid w:val="001258B7"/>
    <w:rsid w:val="001A528C"/>
    <w:rsid w:val="001A62E0"/>
    <w:rsid w:val="001B3D1D"/>
    <w:rsid w:val="001E711C"/>
    <w:rsid w:val="001F69E6"/>
    <w:rsid w:val="00210357"/>
    <w:rsid w:val="00221B8B"/>
    <w:rsid w:val="002230A9"/>
    <w:rsid w:val="00274AB5"/>
    <w:rsid w:val="00281BDC"/>
    <w:rsid w:val="00285A0F"/>
    <w:rsid w:val="00296C28"/>
    <w:rsid w:val="002A0E0D"/>
    <w:rsid w:val="002A3C58"/>
    <w:rsid w:val="002D6585"/>
    <w:rsid w:val="0030155F"/>
    <w:rsid w:val="00331A1C"/>
    <w:rsid w:val="003338A2"/>
    <w:rsid w:val="00352682"/>
    <w:rsid w:val="00362845"/>
    <w:rsid w:val="00370DAE"/>
    <w:rsid w:val="00377315"/>
    <w:rsid w:val="003A65BC"/>
    <w:rsid w:val="003B69F9"/>
    <w:rsid w:val="003E6456"/>
    <w:rsid w:val="003F0364"/>
    <w:rsid w:val="003F6254"/>
    <w:rsid w:val="00405A60"/>
    <w:rsid w:val="004105D3"/>
    <w:rsid w:val="0042542B"/>
    <w:rsid w:val="00453091"/>
    <w:rsid w:val="00467EA2"/>
    <w:rsid w:val="004866A2"/>
    <w:rsid w:val="004902F0"/>
    <w:rsid w:val="004975DD"/>
    <w:rsid w:val="004C7938"/>
    <w:rsid w:val="004E70F4"/>
    <w:rsid w:val="00526786"/>
    <w:rsid w:val="00536BD1"/>
    <w:rsid w:val="005715E6"/>
    <w:rsid w:val="005746DD"/>
    <w:rsid w:val="005E31B7"/>
    <w:rsid w:val="005F1A5B"/>
    <w:rsid w:val="005F4DBC"/>
    <w:rsid w:val="00656918"/>
    <w:rsid w:val="00661860"/>
    <w:rsid w:val="006B4E2B"/>
    <w:rsid w:val="006C2CB9"/>
    <w:rsid w:val="006F00C4"/>
    <w:rsid w:val="00706385"/>
    <w:rsid w:val="00753409"/>
    <w:rsid w:val="00767D23"/>
    <w:rsid w:val="00770743"/>
    <w:rsid w:val="007A6E62"/>
    <w:rsid w:val="007B48FC"/>
    <w:rsid w:val="007B498B"/>
    <w:rsid w:val="007C7226"/>
    <w:rsid w:val="007D1519"/>
    <w:rsid w:val="007E1C85"/>
    <w:rsid w:val="007F1D06"/>
    <w:rsid w:val="007F680F"/>
    <w:rsid w:val="00806735"/>
    <w:rsid w:val="008434D7"/>
    <w:rsid w:val="00845F05"/>
    <w:rsid w:val="008562DE"/>
    <w:rsid w:val="008662A3"/>
    <w:rsid w:val="0087497C"/>
    <w:rsid w:val="008A4967"/>
    <w:rsid w:val="008B637D"/>
    <w:rsid w:val="008C164A"/>
    <w:rsid w:val="008D22A0"/>
    <w:rsid w:val="008E7A25"/>
    <w:rsid w:val="00911814"/>
    <w:rsid w:val="009160DF"/>
    <w:rsid w:val="009704EC"/>
    <w:rsid w:val="00981EDE"/>
    <w:rsid w:val="009823A3"/>
    <w:rsid w:val="009870A0"/>
    <w:rsid w:val="00A038F8"/>
    <w:rsid w:val="00A14B5C"/>
    <w:rsid w:val="00A17F54"/>
    <w:rsid w:val="00A2318A"/>
    <w:rsid w:val="00A53CA5"/>
    <w:rsid w:val="00A63E2B"/>
    <w:rsid w:val="00A7495D"/>
    <w:rsid w:val="00A910FF"/>
    <w:rsid w:val="00AE3ED3"/>
    <w:rsid w:val="00B0333E"/>
    <w:rsid w:val="00B25D5D"/>
    <w:rsid w:val="00B2764E"/>
    <w:rsid w:val="00B31B36"/>
    <w:rsid w:val="00B411A1"/>
    <w:rsid w:val="00B7149C"/>
    <w:rsid w:val="00B83943"/>
    <w:rsid w:val="00B9570A"/>
    <w:rsid w:val="00B97586"/>
    <w:rsid w:val="00BA65EF"/>
    <w:rsid w:val="00BB236E"/>
    <w:rsid w:val="00BB2B94"/>
    <w:rsid w:val="00BD4FA2"/>
    <w:rsid w:val="00BF18E5"/>
    <w:rsid w:val="00BF71A2"/>
    <w:rsid w:val="00C068E5"/>
    <w:rsid w:val="00C069C2"/>
    <w:rsid w:val="00C25550"/>
    <w:rsid w:val="00C32228"/>
    <w:rsid w:val="00C54081"/>
    <w:rsid w:val="00C57DAF"/>
    <w:rsid w:val="00C755AC"/>
    <w:rsid w:val="00C81D88"/>
    <w:rsid w:val="00CA6513"/>
    <w:rsid w:val="00CC3C3B"/>
    <w:rsid w:val="00D36BD0"/>
    <w:rsid w:val="00D47DD0"/>
    <w:rsid w:val="00DC0EFB"/>
    <w:rsid w:val="00DE705E"/>
    <w:rsid w:val="00E1661B"/>
    <w:rsid w:val="00E31A20"/>
    <w:rsid w:val="00E47105"/>
    <w:rsid w:val="00E50EDC"/>
    <w:rsid w:val="00E647A1"/>
    <w:rsid w:val="00E6571C"/>
    <w:rsid w:val="00E97C36"/>
    <w:rsid w:val="00EE30FB"/>
    <w:rsid w:val="00F317AA"/>
    <w:rsid w:val="00F646F2"/>
    <w:rsid w:val="00F9423A"/>
    <w:rsid w:val="00F94A78"/>
    <w:rsid w:val="00FC6F3A"/>
    <w:rsid w:val="00FE0CAD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FD23FD"/>
  <w15:chartTrackingRefBased/>
  <w15:docId w15:val="{B76157AA-6D2D-426D-BADC-BCAA3747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0333E"/>
  </w:style>
  <w:style w:type="paragraph" w:styleId="Cmsor1">
    <w:name w:val="heading 1"/>
    <w:basedOn w:val="Norml"/>
    <w:next w:val="Norml"/>
    <w:link w:val="Cmsor1Char"/>
    <w:uiPriority w:val="9"/>
    <w:qFormat/>
    <w:rsid w:val="00B0333E"/>
    <w:pPr>
      <w:keepNext/>
      <w:keepLines/>
      <w:numPr>
        <w:numId w:val="4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0333E"/>
    <w:pPr>
      <w:keepNext/>
      <w:keepLines/>
      <w:numPr>
        <w:ilvl w:val="1"/>
        <w:numId w:val="4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0333E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0333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0333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0333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333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0333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0333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823A3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982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23A3"/>
  </w:style>
  <w:style w:type="paragraph" w:styleId="llb">
    <w:name w:val="footer"/>
    <w:basedOn w:val="Norml"/>
    <w:link w:val="llbChar"/>
    <w:uiPriority w:val="99"/>
    <w:unhideWhenUsed/>
    <w:rsid w:val="00982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23A3"/>
  </w:style>
  <w:style w:type="paragraph" w:styleId="Vgjegyzetszvege">
    <w:name w:val="endnote text"/>
    <w:basedOn w:val="Norml"/>
    <w:link w:val="VgjegyzetszvegeChar"/>
    <w:uiPriority w:val="99"/>
    <w:semiHidden/>
    <w:unhideWhenUsed/>
    <w:rsid w:val="008434D7"/>
    <w:pPr>
      <w:spacing w:after="0" w:line="240" w:lineRule="auto"/>
    </w:pPr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8434D7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8434D7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B033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0333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33E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D1519"/>
    <w:pPr>
      <w:tabs>
        <w:tab w:val="left" w:pos="480"/>
        <w:tab w:val="right" w:leader="dot" w:pos="9060"/>
      </w:tabs>
      <w:spacing w:before="120"/>
    </w:pPr>
    <w:rPr>
      <w:b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8434D7"/>
    <w:pPr>
      <w:spacing w:after="0"/>
      <w:ind w:left="240"/>
    </w:pPr>
    <w:rPr>
      <w:rFonts w:asciiTheme="minorHAnsi" w:hAnsiTheme="minorHAnsi" w:cstheme="minorHAnsi"/>
      <w:smallCaps/>
      <w:sz w:val="20"/>
    </w:rPr>
  </w:style>
  <w:style w:type="character" w:customStyle="1" w:styleId="Cmsor3Char">
    <w:name w:val="Címsor 3 Char"/>
    <w:basedOn w:val="Bekezdsalapbettpusa"/>
    <w:link w:val="Cmsor3"/>
    <w:uiPriority w:val="9"/>
    <w:rsid w:val="00B0333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0333E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0333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0333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333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0333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0333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istaszerbekezds">
    <w:name w:val="List Paragraph"/>
    <w:basedOn w:val="Norml"/>
    <w:uiPriority w:val="34"/>
    <w:qFormat/>
    <w:rsid w:val="00AE3ED3"/>
    <w:pPr>
      <w:ind w:left="720"/>
      <w:contextualSpacing/>
    </w:pPr>
  </w:style>
  <w:style w:type="paragraph" w:styleId="Kpalrs">
    <w:name w:val="caption"/>
    <w:basedOn w:val="Norml"/>
    <w:next w:val="Norml"/>
    <w:uiPriority w:val="35"/>
    <w:semiHidden/>
    <w:unhideWhenUsed/>
    <w:qFormat/>
    <w:rsid w:val="00B0333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B033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333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0333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0333E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B0333E"/>
    <w:rPr>
      <w:b/>
      <w:bCs/>
    </w:rPr>
  </w:style>
  <w:style w:type="character" w:styleId="Kiemels">
    <w:name w:val="Emphasis"/>
    <w:basedOn w:val="Bekezdsalapbettpusa"/>
    <w:uiPriority w:val="20"/>
    <w:qFormat/>
    <w:rsid w:val="00B0333E"/>
    <w:rPr>
      <w:i/>
      <w:iCs/>
    </w:rPr>
  </w:style>
  <w:style w:type="paragraph" w:styleId="Nincstrkz">
    <w:name w:val="No Spacing"/>
    <w:uiPriority w:val="1"/>
    <w:qFormat/>
    <w:rsid w:val="00B0333E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0333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0333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0333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0333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B0333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B0333E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0333E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B0333E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0333E"/>
    <w:rPr>
      <w:b/>
      <w:bCs/>
      <w:smallCaps/>
    </w:rPr>
  </w:style>
  <w:style w:type="table" w:styleId="Rcsostblzat">
    <w:name w:val="Table Grid"/>
    <w:basedOn w:val="Normltblzat"/>
    <w:uiPriority w:val="59"/>
    <w:rsid w:val="0046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467EA2"/>
    <w:rPr>
      <w:color w:val="800080" w:themeColor="followedHyperlink"/>
      <w:u w:val="single"/>
    </w:rPr>
  </w:style>
  <w:style w:type="character" w:customStyle="1" w:styleId="pre">
    <w:name w:val="pre"/>
    <w:basedOn w:val="Bekezdsalapbettpusa"/>
    <w:rsid w:val="004902F0"/>
  </w:style>
  <w:style w:type="paragraph" w:styleId="TJ3">
    <w:name w:val="toc 3"/>
    <w:basedOn w:val="Norml"/>
    <w:next w:val="Norml"/>
    <w:autoRedefine/>
    <w:uiPriority w:val="39"/>
    <w:unhideWhenUsed/>
    <w:rsid w:val="00DE705E"/>
    <w:pPr>
      <w:spacing w:after="0"/>
      <w:ind w:left="480"/>
    </w:pPr>
    <w:rPr>
      <w:rFonts w:asciiTheme="minorHAnsi" w:hAnsiTheme="minorHAnsi" w:cstheme="minorHAnsi"/>
      <w:i/>
      <w:iCs/>
      <w:sz w:val="20"/>
    </w:rPr>
  </w:style>
  <w:style w:type="paragraph" w:styleId="TJ4">
    <w:name w:val="toc 4"/>
    <w:basedOn w:val="Norml"/>
    <w:next w:val="Norml"/>
    <w:autoRedefine/>
    <w:uiPriority w:val="39"/>
    <w:unhideWhenUsed/>
    <w:rsid w:val="00DE705E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E705E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E705E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E705E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E705E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E705E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E64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yperlink" Target="https://gyires.inf.unideb.hu/EFOP344/PythonHTML/string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hyperlink" Target="https://tegyeljot.hu/szulok-haza-program/" TargetMode="External"/><Relationship Id="rId19" Type="http://schemas.openxmlformats.org/officeDocument/2006/relationships/hyperlink" Target="https://www.webotlet.hu/?p=184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bal6565@gmail.com" TargetMode="External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6A836B-D9AA-4863-B436-453C117E161B}" type="doc">
      <dgm:prSet loTypeId="urn:microsoft.com/office/officeart/2005/8/layout/vList2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hu-HU"/>
        </a:p>
      </dgm:t>
    </dgm:pt>
    <dgm:pt modelId="{B536E207-515B-4F61-B031-19D88C366105}" type="pres">
      <dgm:prSet presAssocID="{7A6A836B-D9AA-4863-B436-453C117E161B}" presName="linear" presStyleCnt="0">
        <dgm:presLayoutVars>
          <dgm:animLvl val="lvl"/>
          <dgm:resizeHandles val="exact"/>
        </dgm:presLayoutVars>
      </dgm:prSet>
      <dgm:spPr/>
    </dgm:pt>
  </dgm:ptLst>
  <dgm:cxnLst>
    <dgm:cxn modelId="{448274C8-8741-4615-8D7D-BD1D664C3A6C}" type="presOf" srcId="{7A6A836B-D9AA-4863-B436-453C117E161B}" destId="{B536E207-515B-4F61-B031-19D88C366105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3BD0-7EC4-4089-BFA0-3270D819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1260</Words>
  <Characters>8697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Géczi Bálint</dc:creator>
  <cp:keywords/>
  <dc:description/>
  <cp:lastModifiedBy>Géczi Bálint László</cp:lastModifiedBy>
  <cp:revision>12</cp:revision>
  <dcterms:created xsi:type="dcterms:W3CDTF">2021-04-13T19:21:00Z</dcterms:created>
  <dcterms:modified xsi:type="dcterms:W3CDTF">2022-04-25T23:20:00Z</dcterms:modified>
</cp:coreProperties>
</file>