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b/>
          <w:bCs/>
          <w:kern w:val="0"/>
          <w:sz w:val="24"/>
          <w:szCs w:val="24"/>
          <w:lang w:val="en-US"/>
        </w:rPr>
        <w:t xml:space="preserve">Birla Institute of Technology &amp; Science, </w:t>
      </w:r>
      <w:proofErr w:type="spellStart"/>
      <w:r w:rsidRPr="003100C1">
        <w:rPr>
          <w:rFonts w:ascii="Times New Roman" w:eastAsia="Times New Roman" w:hAnsi="Times New Roman" w:cs="Times New Roman"/>
          <w:b/>
          <w:bCs/>
          <w:kern w:val="0"/>
          <w:sz w:val="24"/>
          <w:szCs w:val="24"/>
          <w:lang w:val="en-US"/>
        </w:rPr>
        <w:t>Pilani</w:t>
      </w:r>
      <w:proofErr w:type="spellEnd"/>
    </w:p>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b/>
          <w:bCs/>
          <w:kern w:val="0"/>
          <w:sz w:val="24"/>
          <w:szCs w:val="24"/>
          <w:lang w:val="en-US"/>
        </w:rPr>
        <w:t xml:space="preserve">Work Integrated Learning </w:t>
      </w:r>
      <w:proofErr w:type="spellStart"/>
      <w:r w:rsidRPr="003100C1">
        <w:rPr>
          <w:rFonts w:ascii="Times New Roman" w:eastAsia="Times New Roman" w:hAnsi="Times New Roman" w:cs="Times New Roman"/>
          <w:b/>
          <w:bCs/>
          <w:kern w:val="0"/>
          <w:sz w:val="24"/>
          <w:szCs w:val="24"/>
          <w:lang w:val="en-US"/>
        </w:rPr>
        <w:t>Programmes</w:t>
      </w:r>
      <w:proofErr w:type="spellEnd"/>
      <w:r w:rsidRPr="003100C1">
        <w:rPr>
          <w:rFonts w:ascii="Times New Roman" w:eastAsia="Times New Roman" w:hAnsi="Times New Roman" w:cs="Times New Roman"/>
          <w:b/>
          <w:bCs/>
          <w:kern w:val="0"/>
          <w:sz w:val="24"/>
          <w:szCs w:val="24"/>
          <w:lang w:val="en-US"/>
        </w:rPr>
        <w:t xml:space="preserve"> Division</w:t>
      </w:r>
    </w:p>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b/>
          <w:bCs/>
          <w:kern w:val="0"/>
          <w:sz w:val="24"/>
          <w:szCs w:val="24"/>
          <w:lang w:val="en-US"/>
        </w:rPr>
        <w:t>First Semester 2024-2025</w:t>
      </w:r>
    </w:p>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b/>
          <w:bCs/>
          <w:kern w:val="0"/>
          <w:sz w:val="24"/>
          <w:szCs w:val="24"/>
          <w:lang w:val="en-US"/>
        </w:rPr>
        <w:t>Mid-Semester Test</w:t>
      </w:r>
    </w:p>
    <w:p w:rsidR="003100C1" w:rsidRPr="003100C1" w:rsidRDefault="003100C1" w:rsidP="003100C1">
      <w:pPr>
        <w:spacing w:after="0" w:line="240" w:lineRule="auto"/>
        <w:jc w:val="center"/>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b/>
          <w:bCs/>
          <w:kern w:val="0"/>
          <w:sz w:val="24"/>
          <w:szCs w:val="24"/>
          <w:lang w:val="en-US"/>
        </w:rPr>
        <w:t>(EC-2 Make-up)</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Course No. </w:t>
      </w:r>
      <w:r w:rsidRPr="003100C1">
        <w:rPr>
          <w:rFonts w:ascii="Times New Roman" w:eastAsia="Times New Roman" w:hAnsi="Times New Roman" w:cs="Times New Roman"/>
          <w:kern w:val="0"/>
          <w:sz w:val="24"/>
          <w:szCs w:val="24"/>
          <w:lang w:val="en-US"/>
        </w:rPr>
        <w:tab/>
      </w:r>
      <w:r w:rsidRPr="003100C1">
        <w:rPr>
          <w:rFonts w:ascii="Times New Roman" w:eastAsia="Times New Roman" w:hAnsi="Times New Roman" w:cs="Times New Roman"/>
          <w:kern w:val="0"/>
          <w:sz w:val="24"/>
          <w:szCs w:val="24"/>
          <w:lang w:val="en-US"/>
        </w:rPr>
        <w:tab/>
        <w:t>: CSIZG527/SEZG527</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Course Title </w:t>
      </w:r>
      <w:r w:rsidRPr="003100C1">
        <w:rPr>
          <w:rFonts w:ascii="Times New Roman" w:eastAsia="Times New Roman" w:hAnsi="Times New Roman" w:cs="Times New Roman"/>
          <w:kern w:val="0"/>
          <w:sz w:val="24"/>
          <w:szCs w:val="24"/>
          <w:lang w:val="en-US"/>
        </w:rPr>
        <w:tab/>
      </w:r>
      <w:r w:rsidRPr="003100C1">
        <w:rPr>
          <w:rFonts w:ascii="Times New Roman" w:eastAsia="Times New Roman" w:hAnsi="Times New Roman" w:cs="Times New Roman"/>
          <w:kern w:val="0"/>
          <w:sz w:val="24"/>
          <w:szCs w:val="24"/>
          <w:lang w:val="en-US"/>
        </w:rPr>
        <w:tab/>
        <w:t>: Cloud Computing</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Nature of Exam </w:t>
      </w:r>
      <w:r w:rsidRPr="003100C1">
        <w:rPr>
          <w:rFonts w:ascii="Times New Roman" w:eastAsia="Times New Roman" w:hAnsi="Times New Roman" w:cs="Times New Roman"/>
          <w:kern w:val="0"/>
          <w:sz w:val="24"/>
          <w:szCs w:val="24"/>
          <w:lang w:val="en-US"/>
        </w:rPr>
        <w:tab/>
        <w:t xml:space="preserve">: </w:t>
      </w:r>
      <w:proofErr w:type="gramStart"/>
      <w:r w:rsidRPr="003100C1">
        <w:rPr>
          <w:rFonts w:ascii="Times New Roman" w:eastAsia="Times New Roman" w:hAnsi="Times New Roman" w:cs="Times New Roman"/>
          <w:kern w:val="0"/>
          <w:sz w:val="24"/>
          <w:szCs w:val="24"/>
          <w:lang w:val="en-US"/>
        </w:rPr>
        <w:t>Closed  Book</w:t>
      </w:r>
      <w:proofErr w:type="gramEnd"/>
      <w:r w:rsidRPr="003100C1">
        <w:rPr>
          <w:rFonts w:ascii="Times New Roman" w:eastAsia="Times New Roman" w:hAnsi="Times New Roman" w:cs="Times New Roman"/>
          <w:kern w:val="0"/>
          <w:sz w:val="24"/>
          <w:szCs w:val="24"/>
          <w:lang w:val="en-US"/>
        </w:rPr>
        <w:t xml:space="preserve"> </w:t>
      </w:r>
    </w:p>
    <w:p w:rsidR="003100C1" w:rsidRPr="003100C1" w:rsidRDefault="003B694C" w:rsidP="003100C1">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pict>
          <v:shapetype id="_x0000_t202" coordsize="21600,21600" o:spt="202" path="m,l,21600r21600,l21600,xe">
            <v:stroke joinstyle="miter"/>
            <v:path gradientshapeok="t" o:connecttype="rect"/>
          </v:shapetype>
          <v:shape id="_x0000_s1027" type="#_x0000_t202" style="position:absolute;margin-left:342.15pt;margin-top:2.85pt;width:136.35pt;height:36pt;z-index:251660288">
            <v:shadow on="t"/>
            <v:textbox>
              <w:txbxContent>
                <w:p w:rsidR="003100C1" w:rsidRPr="00F91015" w:rsidRDefault="003100C1" w:rsidP="003100C1">
                  <w:pPr>
                    <w:rPr>
                      <w:bCs/>
                    </w:rPr>
                  </w:pPr>
                  <w:r w:rsidRPr="00F91015">
                    <w:rPr>
                      <w:bCs/>
                    </w:rPr>
                    <w:t xml:space="preserve">No. of Pages        </w:t>
                  </w:r>
                  <w:proofErr w:type="gramStart"/>
                  <w:r w:rsidRPr="00F91015">
                    <w:rPr>
                      <w:bCs/>
                    </w:rPr>
                    <w:t xml:space="preserve">= </w:t>
                  </w:r>
                  <w:r>
                    <w:rPr>
                      <w:bCs/>
                    </w:rPr>
                    <w:t xml:space="preserve"> 02</w:t>
                  </w:r>
                  <w:proofErr w:type="gramEnd"/>
                </w:p>
                <w:p w:rsidR="003100C1" w:rsidRPr="00F91015" w:rsidRDefault="003100C1" w:rsidP="003100C1">
                  <w:pPr>
                    <w:pStyle w:val="Heading1"/>
                    <w:rPr>
                      <w:b w:val="0"/>
                      <w:i/>
                      <w:iCs/>
                      <w:sz w:val="22"/>
                    </w:rPr>
                  </w:pPr>
                  <w:r w:rsidRPr="00F91015">
                    <w:rPr>
                      <w:b w:val="0"/>
                      <w:i/>
                      <w:iCs/>
                      <w:sz w:val="22"/>
                    </w:rPr>
                    <w:t xml:space="preserve">No. of Questions </w:t>
                  </w:r>
                  <w:proofErr w:type="gramStart"/>
                  <w:r w:rsidRPr="00F91015">
                    <w:rPr>
                      <w:b w:val="0"/>
                      <w:i/>
                      <w:iCs/>
                      <w:sz w:val="22"/>
                    </w:rPr>
                    <w:t xml:space="preserve">= </w:t>
                  </w:r>
                  <w:r>
                    <w:rPr>
                      <w:b w:val="0"/>
                      <w:i/>
                      <w:iCs/>
                      <w:sz w:val="22"/>
                    </w:rPr>
                    <w:t xml:space="preserve"> 06</w:t>
                  </w:r>
                  <w:proofErr w:type="gramEnd"/>
                </w:p>
              </w:txbxContent>
            </v:textbox>
          </v:shape>
        </w:pict>
      </w:r>
      <w:proofErr w:type="spellStart"/>
      <w:r w:rsidR="003100C1" w:rsidRPr="003100C1">
        <w:rPr>
          <w:rFonts w:ascii="Times New Roman" w:eastAsia="Times New Roman" w:hAnsi="Times New Roman" w:cs="Times New Roman"/>
          <w:kern w:val="0"/>
          <w:sz w:val="24"/>
          <w:szCs w:val="24"/>
          <w:lang w:val="en-US"/>
        </w:rPr>
        <w:t>Weightage</w:t>
      </w:r>
      <w:proofErr w:type="spellEnd"/>
      <w:r w:rsidR="003100C1" w:rsidRPr="003100C1">
        <w:rPr>
          <w:rFonts w:ascii="Times New Roman" w:eastAsia="Times New Roman" w:hAnsi="Times New Roman" w:cs="Times New Roman"/>
          <w:kern w:val="0"/>
          <w:sz w:val="24"/>
          <w:szCs w:val="24"/>
          <w:lang w:val="en-US"/>
        </w:rPr>
        <w:t xml:space="preserve"> </w:t>
      </w:r>
      <w:r w:rsidR="003100C1" w:rsidRPr="003100C1">
        <w:rPr>
          <w:rFonts w:ascii="Times New Roman" w:eastAsia="Times New Roman" w:hAnsi="Times New Roman" w:cs="Times New Roman"/>
          <w:kern w:val="0"/>
          <w:sz w:val="24"/>
          <w:szCs w:val="24"/>
          <w:lang w:val="en-US"/>
        </w:rPr>
        <w:tab/>
      </w:r>
      <w:r w:rsidR="003100C1" w:rsidRPr="003100C1">
        <w:rPr>
          <w:rFonts w:ascii="Times New Roman" w:eastAsia="Times New Roman" w:hAnsi="Times New Roman" w:cs="Times New Roman"/>
          <w:kern w:val="0"/>
          <w:sz w:val="24"/>
          <w:szCs w:val="24"/>
          <w:lang w:val="en-US"/>
        </w:rPr>
        <w:tab/>
        <w:t xml:space="preserve">: 35% (As per Course Handout) </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Duration </w:t>
      </w:r>
      <w:r w:rsidRPr="003100C1">
        <w:rPr>
          <w:rFonts w:ascii="Times New Roman" w:eastAsia="Times New Roman" w:hAnsi="Times New Roman" w:cs="Times New Roman"/>
          <w:kern w:val="0"/>
          <w:sz w:val="24"/>
          <w:szCs w:val="24"/>
          <w:lang w:val="en-US"/>
        </w:rPr>
        <w:tab/>
      </w:r>
      <w:r w:rsidRPr="003100C1">
        <w:rPr>
          <w:rFonts w:ascii="Times New Roman" w:eastAsia="Times New Roman" w:hAnsi="Times New Roman" w:cs="Times New Roman"/>
          <w:kern w:val="0"/>
          <w:sz w:val="24"/>
          <w:szCs w:val="24"/>
          <w:lang w:val="en-US"/>
        </w:rPr>
        <w:tab/>
        <w:t xml:space="preserve">: 2 Hours  </w:t>
      </w:r>
    </w:p>
    <w:p w:rsidR="003100C1" w:rsidRPr="003100C1" w:rsidRDefault="003100C1" w:rsidP="003100C1">
      <w:pPr>
        <w:pBdr>
          <w:bottom w:val="single" w:sz="4" w:space="1" w:color="auto"/>
        </w:pBd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Date of Exam </w:t>
      </w:r>
      <w:r w:rsidRPr="003100C1">
        <w:rPr>
          <w:rFonts w:ascii="Times New Roman" w:eastAsia="Times New Roman" w:hAnsi="Times New Roman" w:cs="Times New Roman"/>
          <w:kern w:val="0"/>
          <w:sz w:val="24"/>
          <w:szCs w:val="24"/>
          <w:lang w:val="en-US"/>
        </w:rPr>
        <w:tab/>
      </w:r>
      <w:r w:rsidRPr="003100C1">
        <w:rPr>
          <w:rFonts w:ascii="Times New Roman" w:eastAsia="Times New Roman" w:hAnsi="Times New Roman" w:cs="Times New Roman"/>
          <w:kern w:val="0"/>
          <w:sz w:val="24"/>
          <w:szCs w:val="24"/>
          <w:lang w:val="en-US"/>
        </w:rPr>
        <w:tab/>
        <w:t xml:space="preserve">: 05/10/2024 (FN/AN) </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Note to Students: </w:t>
      </w:r>
    </w:p>
    <w:p w:rsidR="003100C1" w:rsidRPr="003100C1" w:rsidRDefault="003100C1" w:rsidP="003100C1">
      <w:pPr>
        <w:numPr>
          <w:ilvl w:val="0"/>
          <w:numId w:val="22"/>
        </w:num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Please follow all the </w:t>
      </w:r>
      <w:r w:rsidRPr="003100C1">
        <w:rPr>
          <w:rFonts w:ascii="Times New Roman" w:eastAsia="Times New Roman" w:hAnsi="Times New Roman" w:cs="Times New Roman"/>
          <w:i/>
          <w:iCs/>
          <w:kern w:val="0"/>
          <w:sz w:val="24"/>
          <w:szCs w:val="24"/>
          <w:lang w:val="en-US"/>
        </w:rPr>
        <w:t>Instructions to Candidates</w:t>
      </w:r>
      <w:r w:rsidRPr="003100C1">
        <w:rPr>
          <w:rFonts w:ascii="Times New Roman" w:eastAsia="Times New Roman" w:hAnsi="Times New Roman" w:cs="Times New Roman"/>
          <w:kern w:val="0"/>
          <w:sz w:val="24"/>
          <w:szCs w:val="24"/>
          <w:lang w:val="en-US"/>
        </w:rPr>
        <w:t xml:space="preserve"> given on the cover page of the answer book.</w:t>
      </w:r>
    </w:p>
    <w:p w:rsidR="003100C1" w:rsidRPr="003100C1" w:rsidRDefault="003100C1" w:rsidP="003100C1">
      <w:pPr>
        <w:numPr>
          <w:ilvl w:val="0"/>
          <w:numId w:val="22"/>
        </w:num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All parts of a question should be answered consecutively. Each answer should start from a fresh page.  </w:t>
      </w:r>
    </w:p>
    <w:p w:rsidR="003100C1" w:rsidRPr="003100C1" w:rsidRDefault="003100C1" w:rsidP="003100C1">
      <w:pPr>
        <w:numPr>
          <w:ilvl w:val="0"/>
          <w:numId w:val="22"/>
        </w:numPr>
        <w:spacing w:after="0" w:line="240" w:lineRule="auto"/>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Assumptions made if any, should be stated clearly at the beginning of your answer. </w:t>
      </w:r>
    </w:p>
    <w:p w:rsidR="003100C1" w:rsidRPr="003100C1" w:rsidRDefault="003100C1" w:rsidP="003100C1">
      <w:pPr>
        <w:pBdr>
          <w:top w:val="single" w:sz="4" w:space="1" w:color="auto"/>
        </w:pBdr>
        <w:spacing w:after="0" w:line="240" w:lineRule="auto"/>
        <w:jc w:val="both"/>
        <w:rPr>
          <w:rFonts w:ascii="Times New Roman" w:eastAsia="Times New Roman" w:hAnsi="Times New Roman" w:cs="Times New Roman"/>
          <w:kern w:val="0"/>
          <w:sz w:val="24"/>
          <w:szCs w:val="24"/>
          <w:lang w:val="en-US"/>
        </w:rPr>
      </w:pPr>
    </w:p>
    <w:p w:rsidR="003100C1" w:rsidRPr="003100C1" w:rsidRDefault="003100C1" w:rsidP="003100C1">
      <w:pPr>
        <w:pBdr>
          <w:top w:val="single" w:sz="4" w:space="1" w:color="auto"/>
        </w:pBdr>
        <w:spacing w:after="0" w:line="240" w:lineRule="auto"/>
        <w:jc w:val="both"/>
        <w:rPr>
          <w:rFonts w:ascii="Times New Roman" w:eastAsia="Times New Roman" w:hAnsi="Times New Roman" w:cs="Times New Roman"/>
          <w:b/>
          <w:color w:val="0070C0"/>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kern w:val="0"/>
          <w:sz w:val="24"/>
          <w:szCs w:val="24"/>
          <w:lang w:val="en-US"/>
        </w:rPr>
        <w:t>An international retail company is worried about potential data loss and downtime due to disasters such as natural calamities or cyber-attacks. The company is considering using cloud-based disaster recovery solutions. What type of cloud deployment model and disaster recovery strategy would you recommend? How would you ensure minimal downtime and data loss? Provide a detailed justification for your recommendations.</w:t>
      </w:r>
      <w:r w:rsidRPr="003100C1">
        <w:rPr>
          <w:rFonts w:ascii="Times New Roman" w:eastAsia="Times New Roman" w:hAnsi="Times New Roman" w:cs="Times New Roman"/>
          <w:b/>
          <w:bCs/>
          <w:kern w:val="0"/>
          <w:sz w:val="24"/>
          <w:szCs w:val="24"/>
          <w:lang w:val="en-US"/>
        </w:rPr>
        <w:t xml:space="preserve">6 Marks  </w:t>
      </w:r>
    </w:p>
    <w:p w:rsidR="003100C1" w:rsidRPr="003100C1" w:rsidRDefault="003100C1" w:rsidP="003100C1">
      <w:pPr>
        <w:spacing w:after="0" w:line="240" w:lineRule="auto"/>
        <w:ind w:left="648"/>
        <w:jc w:val="both"/>
        <w:rPr>
          <w:rFonts w:ascii="Times New Roman" w:eastAsia="Times New Roman" w:hAnsi="Times New Roman" w:cs="Times New Roman"/>
          <w:b/>
          <w:bCs/>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A financial institution is considering using virtualization to enhance its disaster recovery plan. By implementing virtualization, they aim to achieve quicker recovery times and reduce downtime. What virtualization techniques should they adopt, and how would these techniques improve their disaster recovery capabilities? Discuss any limitations or challenges they might face. </w:t>
      </w:r>
      <w:r w:rsidRPr="003100C1">
        <w:rPr>
          <w:rFonts w:ascii="Times New Roman" w:eastAsia="Times New Roman" w:hAnsi="Times New Roman" w:cs="Times New Roman"/>
          <w:b/>
          <w:bCs/>
          <w:kern w:val="0"/>
          <w:sz w:val="24"/>
          <w:szCs w:val="24"/>
          <w:lang w:val="en-US"/>
        </w:rPr>
        <w:t>6 Marks</w:t>
      </w:r>
      <w:r w:rsidRPr="003100C1">
        <w:rPr>
          <w:rFonts w:ascii="Times New Roman" w:eastAsia="Times New Roman" w:hAnsi="Times New Roman" w:cs="Times New Roman"/>
          <w:kern w:val="0"/>
          <w:sz w:val="24"/>
          <w:szCs w:val="24"/>
          <w:lang w:val="en-US"/>
        </w:rPr>
        <w:t xml:space="preserve"> </w:t>
      </w:r>
    </w:p>
    <w:p w:rsidR="003100C1" w:rsidRPr="003100C1" w:rsidRDefault="003100C1" w:rsidP="003100C1">
      <w:pPr>
        <w:spacing w:after="0" w:line="240" w:lineRule="auto"/>
        <w:jc w:val="both"/>
        <w:rPr>
          <w:rFonts w:ascii="Times New Roman" w:eastAsia="Times New Roman" w:hAnsi="Times New Roman" w:cs="Times New Roman"/>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 </w:t>
      </w:r>
      <w:r w:rsidRPr="003100C1">
        <w:rPr>
          <w:rFonts w:ascii="Times New Roman" w:eastAsia="Times New Roman" w:hAnsi="Times New Roman" w:cs="Times New Roman"/>
          <w:kern w:val="0"/>
          <w:sz w:val="24"/>
          <w:szCs w:val="24"/>
          <w:lang w:val="en-US"/>
        </w:rPr>
        <w:tab/>
        <w:t>Consider the QEMU/KVM VMM that implements hardware-assisted virtualization.</w:t>
      </w:r>
    </w:p>
    <w:p w:rsidR="003100C1" w:rsidRPr="003100C1" w:rsidRDefault="003100C1" w:rsidP="003100C1">
      <w:pPr>
        <w:spacing w:after="0" w:line="240" w:lineRule="auto"/>
        <w:ind w:left="648"/>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(a) A QEMU process has memory-mapped a guest OS image into its address space, and is scheduled by the host OS scheduler on a certain CPU core. Once the guest VM has been suitably configured using the KVM APIs, which system call(s) does QEMU use to begin the execution of the guest VM code on the CPU core? Be Brief                    </w:t>
      </w:r>
    </w:p>
    <w:p w:rsidR="003100C1" w:rsidRPr="003100C1" w:rsidRDefault="003100C1" w:rsidP="003100C1">
      <w:pPr>
        <w:spacing w:after="0" w:line="240" w:lineRule="auto"/>
        <w:ind w:left="648"/>
        <w:rPr>
          <w:rFonts w:ascii="Times New Roman" w:eastAsia="Times New Roman" w:hAnsi="Times New Roman" w:cs="Times New Roman"/>
          <w:b/>
          <w:bCs/>
          <w:kern w:val="0"/>
          <w:sz w:val="24"/>
          <w:szCs w:val="24"/>
          <w:lang w:val="en-US"/>
        </w:rPr>
      </w:pPr>
      <w:r w:rsidRPr="003100C1">
        <w:rPr>
          <w:rFonts w:ascii="Times New Roman" w:eastAsia="Times New Roman" w:hAnsi="Times New Roman" w:cs="Times New Roman"/>
          <w:kern w:val="0"/>
          <w:sz w:val="24"/>
          <w:szCs w:val="24"/>
          <w:lang w:val="en-US"/>
        </w:rPr>
        <w:t xml:space="preserve">(b) When QEMU invokes the system call(s) in part (a) above, which CPU instruction(s) are used by KVM to begin execution of the guest VM on the CPU core? Be Brief </w:t>
      </w:r>
      <w:r w:rsidRPr="003100C1">
        <w:rPr>
          <w:rFonts w:ascii="Times New Roman" w:eastAsia="Times New Roman" w:hAnsi="Times New Roman" w:cs="Times New Roman"/>
          <w:b/>
          <w:bCs/>
          <w:kern w:val="0"/>
          <w:sz w:val="24"/>
          <w:szCs w:val="24"/>
          <w:lang w:val="en-US"/>
        </w:rPr>
        <w:t xml:space="preserve">3 </w:t>
      </w:r>
      <w:r>
        <w:rPr>
          <w:rFonts w:ascii="Times New Roman" w:eastAsia="Times New Roman" w:hAnsi="Times New Roman" w:cs="Times New Roman"/>
          <w:b/>
          <w:bCs/>
          <w:kern w:val="0"/>
          <w:sz w:val="24"/>
          <w:szCs w:val="24"/>
          <w:lang w:val="en-US"/>
        </w:rPr>
        <w:t>+ 3</w:t>
      </w:r>
      <w:r w:rsidRPr="003100C1">
        <w:rPr>
          <w:rFonts w:ascii="Times New Roman" w:eastAsia="Times New Roman" w:hAnsi="Times New Roman" w:cs="Times New Roman"/>
          <w:b/>
          <w:bCs/>
          <w:kern w:val="0"/>
          <w:sz w:val="24"/>
          <w:szCs w:val="24"/>
          <w:lang w:val="en-US"/>
        </w:rPr>
        <w:t xml:space="preserve">(6 </w:t>
      </w:r>
      <w:proofErr w:type="gramStart"/>
      <w:r w:rsidRPr="003100C1">
        <w:rPr>
          <w:rFonts w:ascii="Times New Roman" w:eastAsia="Times New Roman" w:hAnsi="Times New Roman" w:cs="Times New Roman"/>
          <w:b/>
          <w:bCs/>
          <w:kern w:val="0"/>
          <w:sz w:val="24"/>
          <w:szCs w:val="24"/>
          <w:lang w:val="en-US"/>
        </w:rPr>
        <w:t>Marks )</w:t>
      </w:r>
      <w:proofErr w:type="gramEnd"/>
    </w:p>
    <w:p w:rsidR="003100C1" w:rsidRPr="003100C1" w:rsidRDefault="003100C1" w:rsidP="003100C1">
      <w:pPr>
        <w:spacing w:after="0" w:line="240" w:lineRule="auto"/>
        <w:ind w:left="648"/>
        <w:jc w:val="both"/>
        <w:rPr>
          <w:rFonts w:ascii="Times New Roman" w:eastAsia="Times New Roman" w:hAnsi="Times New Roman" w:cs="Times New Roman"/>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Given the need to optimize performance and resource utilization in a cloud-based data center, analyze the differences between Full Virtualization and Para-Virtualization. How would the choice between these two approaches impact the overall efficiency, performance, and management of the data center? Consider aspects such as hypervisor overhead, guest operating system compatibility, and system security in your analysis. Provide a well-reasoned argument for which virtualization method you would recommend in this scenario, supported by examples and justification.</w:t>
      </w:r>
      <w:r>
        <w:rPr>
          <w:rFonts w:ascii="Times New Roman" w:eastAsia="Times New Roman" w:hAnsi="Times New Roman" w:cs="Times New Roman"/>
          <w:kern w:val="0"/>
          <w:sz w:val="24"/>
          <w:szCs w:val="24"/>
          <w:lang w:val="en-US"/>
        </w:rPr>
        <w:t xml:space="preserve"> </w:t>
      </w:r>
      <w:r w:rsidRPr="003100C1">
        <w:rPr>
          <w:rFonts w:ascii="Times New Roman" w:eastAsia="Times New Roman" w:hAnsi="Times New Roman" w:cs="Times New Roman"/>
          <w:b/>
          <w:bCs/>
          <w:kern w:val="0"/>
          <w:sz w:val="24"/>
          <w:szCs w:val="24"/>
          <w:lang w:val="en-US"/>
        </w:rPr>
        <w:t>6 Marks</w:t>
      </w:r>
    </w:p>
    <w:p w:rsidR="003100C1" w:rsidRPr="003100C1" w:rsidRDefault="003100C1" w:rsidP="003100C1">
      <w:pPr>
        <w:spacing w:after="0" w:line="240" w:lineRule="auto"/>
        <w:jc w:val="both"/>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both"/>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both"/>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both"/>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both"/>
        <w:rPr>
          <w:rFonts w:ascii="Times New Roman" w:eastAsia="Times New Roman" w:hAnsi="Times New Roman" w:cs="Times New Roman"/>
          <w:b/>
          <w:bCs/>
          <w:kern w:val="0"/>
          <w:sz w:val="24"/>
          <w:szCs w:val="24"/>
          <w:lang w:val="en-US"/>
        </w:rPr>
      </w:pPr>
    </w:p>
    <w:p w:rsidR="003100C1" w:rsidRPr="003100C1" w:rsidRDefault="003100C1" w:rsidP="003100C1">
      <w:pPr>
        <w:spacing w:after="0" w:line="240" w:lineRule="auto"/>
        <w:jc w:val="both"/>
        <w:rPr>
          <w:rFonts w:ascii="Times New Roman" w:eastAsia="Times New Roman" w:hAnsi="Times New Roman" w:cs="Times New Roman"/>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Explain the relationship between </w:t>
      </w:r>
      <w:proofErr w:type="spellStart"/>
      <w:r w:rsidRPr="003100C1">
        <w:rPr>
          <w:rFonts w:ascii="Times New Roman" w:eastAsia="Times New Roman" w:hAnsi="Times New Roman" w:cs="Times New Roman"/>
          <w:kern w:val="0"/>
          <w:sz w:val="24"/>
          <w:szCs w:val="24"/>
          <w:lang w:val="en-US"/>
        </w:rPr>
        <w:t>Docker</w:t>
      </w:r>
      <w:proofErr w:type="spellEnd"/>
      <w:r w:rsidRPr="003100C1">
        <w:rPr>
          <w:rFonts w:ascii="Times New Roman" w:eastAsia="Times New Roman" w:hAnsi="Times New Roman" w:cs="Times New Roman"/>
          <w:kern w:val="0"/>
          <w:sz w:val="24"/>
          <w:szCs w:val="24"/>
          <w:lang w:val="en-US"/>
        </w:rPr>
        <w:t xml:space="preserve"> images and </w:t>
      </w:r>
      <w:proofErr w:type="spellStart"/>
      <w:r w:rsidRPr="003100C1">
        <w:rPr>
          <w:rFonts w:ascii="Times New Roman" w:eastAsia="Times New Roman" w:hAnsi="Times New Roman" w:cs="Times New Roman"/>
          <w:kern w:val="0"/>
          <w:sz w:val="24"/>
          <w:szCs w:val="24"/>
          <w:lang w:val="en-US"/>
        </w:rPr>
        <w:t>Docker</w:t>
      </w:r>
      <w:proofErr w:type="spellEnd"/>
      <w:r w:rsidRPr="003100C1">
        <w:rPr>
          <w:rFonts w:ascii="Times New Roman" w:eastAsia="Times New Roman" w:hAnsi="Times New Roman" w:cs="Times New Roman"/>
          <w:kern w:val="0"/>
          <w:sz w:val="24"/>
          <w:szCs w:val="24"/>
          <w:lang w:val="en-US"/>
        </w:rPr>
        <w:t xml:space="preserve"> containers. How does a </w:t>
      </w:r>
      <w:proofErr w:type="spellStart"/>
      <w:r w:rsidRPr="003100C1">
        <w:rPr>
          <w:rFonts w:ascii="Times New Roman" w:eastAsia="Times New Roman" w:hAnsi="Times New Roman" w:cs="Times New Roman"/>
          <w:kern w:val="0"/>
          <w:sz w:val="24"/>
          <w:szCs w:val="24"/>
          <w:lang w:val="en-US"/>
        </w:rPr>
        <w:t>Docker</w:t>
      </w:r>
      <w:proofErr w:type="spellEnd"/>
      <w:r w:rsidRPr="003100C1">
        <w:rPr>
          <w:rFonts w:ascii="Times New Roman" w:eastAsia="Times New Roman" w:hAnsi="Times New Roman" w:cs="Times New Roman"/>
          <w:kern w:val="0"/>
          <w:sz w:val="24"/>
          <w:szCs w:val="24"/>
          <w:lang w:val="en-US"/>
        </w:rPr>
        <w:t xml:space="preserve"> image become a running container? Provide an example to illustrate your explanation</w:t>
      </w:r>
      <w:r>
        <w:rPr>
          <w:rFonts w:ascii="Times New Roman" w:eastAsia="Times New Roman" w:hAnsi="Times New Roman" w:cs="Times New Roman"/>
          <w:kern w:val="0"/>
          <w:sz w:val="24"/>
          <w:szCs w:val="24"/>
          <w:lang w:val="en-US"/>
        </w:rPr>
        <w:t>(</w:t>
      </w:r>
      <w:r w:rsidRPr="003100C1">
        <w:rPr>
          <w:rFonts w:ascii="Times New Roman" w:eastAsia="Times New Roman" w:hAnsi="Times New Roman" w:cs="Times New Roman"/>
          <w:b/>
          <w:bCs/>
          <w:kern w:val="0"/>
          <w:sz w:val="24"/>
          <w:szCs w:val="24"/>
          <w:lang w:val="en-US"/>
        </w:rPr>
        <w:t>6 Marks</w:t>
      </w:r>
      <w:r>
        <w:rPr>
          <w:rFonts w:ascii="Times New Roman" w:eastAsia="Times New Roman" w:hAnsi="Times New Roman" w:cs="Times New Roman"/>
          <w:b/>
          <w:bCs/>
          <w:kern w:val="0"/>
          <w:sz w:val="24"/>
          <w:szCs w:val="24"/>
          <w:lang w:val="en-US"/>
        </w:rPr>
        <w:t>)</w:t>
      </w:r>
    </w:p>
    <w:p w:rsidR="003100C1" w:rsidRPr="003100C1" w:rsidRDefault="003100C1" w:rsidP="003100C1">
      <w:pPr>
        <w:spacing w:after="0" w:line="240" w:lineRule="auto"/>
        <w:jc w:val="both"/>
        <w:rPr>
          <w:rFonts w:ascii="Times New Roman" w:eastAsia="Times New Roman" w:hAnsi="Times New Roman" w:cs="Times New Roman"/>
          <w:kern w:val="0"/>
          <w:sz w:val="24"/>
          <w:szCs w:val="24"/>
          <w:lang w:val="en-US"/>
        </w:rPr>
      </w:pPr>
    </w:p>
    <w:p w:rsidR="003100C1" w:rsidRPr="003100C1" w:rsidRDefault="003100C1" w:rsidP="003100C1">
      <w:pPr>
        <w:numPr>
          <w:ilvl w:val="0"/>
          <w:numId w:val="23"/>
        </w:numPr>
        <w:spacing w:after="0" w:line="240" w:lineRule="auto"/>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A) Describe the primary differences between Amazon EC2 (Elastic Compute Cloud), Amazon RDS (Relational Database Service), and Amazon S3 (Simple Storage Service). What are the main use cases for each of these services?</w:t>
      </w:r>
    </w:p>
    <w:p w:rsidR="003100C1" w:rsidRPr="003100C1" w:rsidRDefault="003100C1" w:rsidP="003100C1">
      <w:pPr>
        <w:spacing w:after="0" w:line="240" w:lineRule="auto"/>
        <w:ind w:left="648"/>
        <w:jc w:val="both"/>
        <w:rPr>
          <w:rFonts w:ascii="Times New Roman" w:eastAsia="Times New Roman" w:hAnsi="Times New Roman" w:cs="Times New Roman"/>
          <w:kern w:val="0"/>
          <w:sz w:val="24"/>
          <w:szCs w:val="24"/>
          <w:lang w:val="en-US"/>
        </w:rPr>
      </w:pPr>
      <w:r w:rsidRPr="003100C1">
        <w:rPr>
          <w:rFonts w:ascii="Times New Roman" w:eastAsia="Times New Roman" w:hAnsi="Times New Roman" w:cs="Times New Roman"/>
          <w:kern w:val="0"/>
          <w:sz w:val="24"/>
          <w:szCs w:val="24"/>
          <w:lang w:val="en-US"/>
        </w:rPr>
        <w:t xml:space="preserve">B) Explain the difference between an AWS Region and an Availability Zone. How does AWS use these concepts to enhance the reliability and fault tolerance of its services?                                                                                            </w:t>
      </w:r>
      <w:r w:rsidRPr="003100C1">
        <w:rPr>
          <w:rFonts w:ascii="Times New Roman" w:eastAsia="Times New Roman" w:hAnsi="Times New Roman" w:cs="Times New Roman"/>
          <w:b/>
          <w:bCs/>
          <w:kern w:val="0"/>
          <w:sz w:val="24"/>
          <w:szCs w:val="24"/>
          <w:lang w:val="en-US"/>
        </w:rPr>
        <w:t>3+2</w:t>
      </w:r>
      <w:r w:rsidRPr="003100C1">
        <w:rPr>
          <w:rFonts w:ascii="Times New Roman" w:eastAsia="Times New Roman" w:hAnsi="Times New Roman" w:cs="Times New Roman"/>
          <w:kern w:val="0"/>
          <w:sz w:val="24"/>
          <w:szCs w:val="24"/>
          <w:lang w:val="en-US"/>
        </w:rPr>
        <w:t xml:space="preserve"> (</w:t>
      </w:r>
      <w:r w:rsidRPr="003100C1">
        <w:rPr>
          <w:rFonts w:ascii="Times New Roman" w:eastAsia="Times New Roman" w:hAnsi="Times New Roman" w:cs="Times New Roman"/>
          <w:b/>
          <w:bCs/>
          <w:kern w:val="0"/>
          <w:sz w:val="24"/>
          <w:szCs w:val="24"/>
          <w:lang w:val="en-US"/>
        </w:rPr>
        <w:t>5 Marks)</w:t>
      </w: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p>
    <w:p w:rsidR="003100C1" w:rsidRPr="003100C1" w:rsidRDefault="003100C1" w:rsidP="003100C1">
      <w:pPr>
        <w:spacing w:after="0" w:line="240" w:lineRule="auto"/>
        <w:rPr>
          <w:rFonts w:ascii="Times New Roman" w:eastAsia="Times New Roman" w:hAnsi="Times New Roman" w:cs="Times New Roman"/>
          <w:kern w:val="0"/>
          <w:sz w:val="24"/>
          <w:szCs w:val="24"/>
          <w:lang w:val="en-US"/>
        </w:rPr>
      </w:pPr>
    </w:p>
    <w:p w:rsidR="00A978DC" w:rsidRDefault="00BB26FA" w:rsidP="003C52C1">
      <w:pPr>
        <w:pStyle w:val="PlainText"/>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Answer Key </w:t>
      </w:r>
    </w:p>
    <w:p w:rsidR="00054D00" w:rsidRDefault="00054D00" w:rsidP="003C52C1">
      <w:pPr>
        <w:pStyle w:val="PlainText"/>
        <w:spacing w:line="276" w:lineRule="auto"/>
        <w:jc w:val="center"/>
        <w:rPr>
          <w:rFonts w:ascii="Times New Roman" w:hAnsi="Times New Roman" w:cs="Times New Roman"/>
          <w:b/>
          <w:sz w:val="24"/>
          <w:szCs w:val="24"/>
          <w:lang w:val="en-US"/>
        </w:rPr>
      </w:pPr>
    </w:p>
    <w:p w:rsidR="00D46F76" w:rsidRPr="00D46F76" w:rsidRDefault="00D46F76" w:rsidP="00D46F76">
      <w:pPr>
        <w:spacing w:line="276" w:lineRule="auto"/>
        <w:rPr>
          <w:rFonts w:ascii="Times New Roman" w:hAnsi="Times New Roman" w:cs="Times New Roman"/>
          <w:sz w:val="24"/>
          <w:szCs w:val="24"/>
        </w:rPr>
      </w:pPr>
      <w:r w:rsidRPr="00D46F76">
        <w:rPr>
          <w:rFonts w:ascii="Times New Roman" w:hAnsi="Times New Roman" w:cs="Times New Roman"/>
          <w:b/>
          <w:sz w:val="24"/>
          <w:szCs w:val="24"/>
        </w:rPr>
        <w:t>Q.1</w:t>
      </w:r>
      <w:r w:rsidRPr="00D46F76">
        <w:rPr>
          <w:rFonts w:ascii="Times New Roman" w:hAnsi="Times New Roman" w:cs="Times New Roman"/>
          <w:sz w:val="24"/>
          <w:szCs w:val="24"/>
        </w:rPr>
        <w:t xml:space="preserve"> An international retail company is worried about potential data loss and downtime due to disasters such as natural calamities or cyber-attacks. The company is considering using cloud-based disaster recovery solutions. What type of cloud deployment model and disaster recovery strategy would you recommend? How would you ensure minimal downtime and data loss? Provide a detailed justification for your recommendations. </w:t>
      </w:r>
      <w:r w:rsidRPr="00D46F76">
        <w:rPr>
          <w:rFonts w:ascii="Times New Roman" w:hAnsi="Times New Roman" w:cs="Times New Roman"/>
          <w:b/>
          <w:bCs/>
          <w:sz w:val="24"/>
          <w:szCs w:val="24"/>
        </w:rPr>
        <w:t>6 Marks</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Answer:</w:t>
      </w:r>
    </w:p>
    <w:p w:rsidR="00D46F76" w:rsidRPr="00D46F76" w:rsidRDefault="00D46F76" w:rsidP="00D46F76">
      <w:pPr>
        <w:spacing w:line="276" w:lineRule="auto"/>
        <w:rPr>
          <w:rFonts w:ascii="Times New Roman" w:hAnsi="Times New Roman" w:cs="Times New Roman"/>
          <w:sz w:val="24"/>
          <w:szCs w:val="24"/>
        </w:rPr>
      </w:pPr>
      <w:r w:rsidRPr="00D46F76">
        <w:rPr>
          <w:rFonts w:ascii="Times New Roman" w:hAnsi="Times New Roman" w:cs="Times New Roman"/>
          <w:sz w:val="24"/>
          <w:szCs w:val="24"/>
        </w:rPr>
        <w:t xml:space="preserve">A </w:t>
      </w:r>
      <w:r w:rsidRPr="00D46F76">
        <w:rPr>
          <w:rFonts w:ascii="Times New Roman" w:hAnsi="Times New Roman" w:cs="Times New Roman"/>
          <w:b/>
          <w:bCs/>
          <w:sz w:val="24"/>
          <w:szCs w:val="24"/>
        </w:rPr>
        <w:t>Hybrid Cloud</w:t>
      </w:r>
      <w:r w:rsidRPr="00D46F76">
        <w:rPr>
          <w:rFonts w:ascii="Times New Roman" w:hAnsi="Times New Roman" w:cs="Times New Roman"/>
          <w:sz w:val="24"/>
          <w:szCs w:val="24"/>
        </w:rPr>
        <w:t xml:space="preserve"> deployment model is ideal for an international retail company concerned with data loss and downtime due to disasters. This model combines the advantages of both public and private clouds. Critical and sensitive business data can be stored in the private cloud, while less sensitive data or recovery environments can be hosted in the public cloud, providing flexibility, cost savings, and scalability.</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Recommended Disaster Recovery Strategy: Disaster Recovery as a Service (</w:t>
      </w:r>
      <w:proofErr w:type="spellStart"/>
      <w:r w:rsidRPr="00D46F76">
        <w:rPr>
          <w:rFonts w:ascii="Times New Roman" w:hAnsi="Times New Roman" w:cs="Times New Roman"/>
          <w:b/>
          <w:bCs/>
          <w:sz w:val="24"/>
          <w:szCs w:val="24"/>
        </w:rPr>
        <w:t>DRaaS</w:t>
      </w:r>
      <w:proofErr w:type="spellEnd"/>
      <w:r w:rsidRPr="00D46F76">
        <w:rPr>
          <w:rFonts w:ascii="Times New Roman" w:hAnsi="Times New Roman" w:cs="Times New Roman"/>
          <w:b/>
          <w:bCs/>
          <w:sz w:val="24"/>
          <w:szCs w:val="24"/>
        </w:rPr>
        <w:t>)</w:t>
      </w:r>
    </w:p>
    <w:p w:rsidR="00D46F76" w:rsidRPr="00D46F76" w:rsidRDefault="00D46F76" w:rsidP="00D46F76">
      <w:pPr>
        <w:spacing w:line="276" w:lineRule="auto"/>
        <w:rPr>
          <w:rFonts w:ascii="Times New Roman" w:hAnsi="Times New Roman" w:cs="Times New Roman"/>
          <w:sz w:val="24"/>
          <w:szCs w:val="24"/>
        </w:rPr>
      </w:pPr>
      <w:r w:rsidRPr="00D46F76">
        <w:rPr>
          <w:rFonts w:ascii="Times New Roman" w:hAnsi="Times New Roman" w:cs="Times New Roman"/>
          <w:b/>
          <w:bCs/>
          <w:sz w:val="24"/>
          <w:szCs w:val="24"/>
        </w:rPr>
        <w:t>Disaster Recovery as a Service (</w:t>
      </w:r>
      <w:proofErr w:type="spellStart"/>
      <w:r w:rsidRPr="00D46F76">
        <w:rPr>
          <w:rFonts w:ascii="Times New Roman" w:hAnsi="Times New Roman" w:cs="Times New Roman"/>
          <w:b/>
          <w:bCs/>
          <w:sz w:val="24"/>
          <w:szCs w:val="24"/>
        </w:rPr>
        <w:t>DRaaS</w:t>
      </w:r>
      <w:proofErr w:type="spellEnd"/>
      <w:r w:rsidRPr="00D46F76">
        <w:rPr>
          <w:rFonts w:ascii="Times New Roman" w:hAnsi="Times New Roman" w:cs="Times New Roman"/>
          <w:b/>
          <w:bCs/>
          <w:sz w:val="24"/>
          <w:szCs w:val="24"/>
        </w:rPr>
        <w:t>)</w:t>
      </w:r>
      <w:r w:rsidRPr="00D46F76">
        <w:rPr>
          <w:rFonts w:ascii="Times New Roman" w:hAnsi="Times New Roman" w:cs="Times New Roman"/>
          <w:sz w:val="24"/>
          <w:szCs w:val="24"/>
        </w:rPr>
        <w:t xml:space="preserve"> is a cloud-based solution that replicates and hosts physical or virtual servers in a secondary data </w:t>
      </w:r>
      <w:proofErr w:type="spellStart"/>
      <w:r w:rsidRPr="00D46F76">
        <w:rPr>
          <w:rFonts w:ascii="Times New Roman" w:hAnsi="Times New Roman" w:cs="Times New Roman"/>
          <w:sz w:val="24"/>
          <w:szCs w:val="24"/>
        </w:rPr>
        <w:t>center</w:t>
      </w:r>
      <w:proofErr w:type="spellEnd"/>
      <w:r w:rsidRPr="00D46F76">
        <w:rPr>
          <w:rFonts w:ascii="Times New Roman" w:hAnsi="Times New Roman" w:cs="Times New Roman"/>
          <w:sz w:val="24"/>
          <w:szCs w:val="24"/>
        </w:rPr>
        <w:t xml:space="preserve">, offering failover in the event of a disaster. </w:t>
      </w:r>
      <w:proofErr w:type="spellStart"/>
      <w:r w:rsidRPr="00D46F76">
        <w:rPr>
          <w:rFonts w:ascii="Times New Roman" w:hAnsi="Times New Roman" w:cs="Times New Roman"/>
          <w:sz w:val="24"/>
          <w:szCs w:val="24"/>
        </w:rPr>
        <w:t>DRaaS</w:t>
      </w:r>
      <w:proofErr w:type="spellEnd"/>
      <w:r w:rsidRPr="00D46F76">
        <w:rPr>
          <w:rFonts w:ascii="Times New Roman" w:hAnsi="Times New Roman" w:cs="Times New Roman"/>
          <w:sz w:val="24"/>
          <w:szCs w:val="24"/>
        </w:rPr>
        <w:t xml:space="preserve"> is efficient for organizations that do not want to maintain a fully redundant on-premise data </w:t>
      </w:r>
      <w:proofErr w:type="spellStart"/>
      <w:r w:rsidRPr="00D46F76">
        <w:rPr>
          <w:rFonts w:ascii="Times New Roman" w:hAnsi="Times New Roman" w:cs="Times New Roman"/>
          <w:sz w:val="24"/>
          <w:szCs w:val="24"/>
        </w:rPr>
        <w:t>center</w:t>
      </w:r>
      <w:proofErr w:type="spellEnd"/>
      <w:r w:rsidRPr="00D46F76">
        <w:rPr>
          <w:rFonts w:ascii="Times New Roman" w:hAnsi="Times New Roman" w:cs="Times New Roman"/>
          <w:sz w:val="24"/>
          <w:szCs w:val="24"/>
        </w:rPr>
        <w:t xml:space="preserve"> but need robust recovery options.</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Key Components of the Strategy:</w:t>
      </w:r>
    </w:p>
    <w:p w:rsidR="00D46F76" w:rsidRPr="00D46F76" w:rsidRDefault="00D46F76" w:rsidP="00D46F76">
      <w:pPr>
        <w:numPr>
          <w:ilvl w:val="0"/>
          <w:numId w:val="24"/>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Cloud Backup and Replication</w:t>
      </w:r>
      <w:r w:rsidRPr="00D46F76">
        <w:rPr>
          <w:rFonts w:ascii="Times New Roman" w:hAnsi="Times New Roman" w:cs="Times New Roman"/>
          <w:sz w:val="24"/>
          <w:szCs w:val="24"/>
        </w:rPr>
        <w:t>:</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Regular backups and real-time replication of critical data to the cloud minimize the risk of data loss.</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Replication ensures that data is always up-to-date, even during a disaster.</w:t>
      </w:r>
    </w:p>
    <w:p w:rsidR="00D46F76" w:rsidRPr="00D46F76" w:rsidRDefault="00D46F76" w:rsidP="00D46F76">
      <w:pPr>
        <w:numPr>
          <w:ilvl w:val="0"/>
          <w:numId w:val="24"/>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 xml:space="preserve">Geographically Dispersed Data </w:t>
      </w:r>
      <w:proofErr w:type="spellStart"/>
      <w:r w:rsidRPr="00D46F76">
        <w:rPr>
          <w:rFonts w:ascii="Times New Roman" w:hAnsi="Times New Roman" w:cs="Times New Roman"/>
          <w:b/>
          <w:bCs/>
          <w:sz w:val="24"/>
          <w:szCs w:val="24"/>
        </w:rPr>
        <w:t>Centers</w:t>
      </w:r>
      <w:proofErr w:type="spellEnd"/>
      <w:r w:rsidRPr="00D46F76">
        <w:rPr>
          <w:rFonts w:ascii="Times New Roman" w:hAnsi="Times New Roman" w:cs="Times New Roman"/>
          <w:sz w:val="24"/>
          <w:szCs w:val="24"/>
        </w:rPr>
        <w:t>:</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 xml:space="preserve">Cloud providers often maintain data </w:t>
      </w:r>
      <w:proofErr w:type="spellStart"/>
      <w:r w:rsidRPr="00D46F76">
        <w:rPr>
          <w:rFonts w:ascii="Times New Roman" w:hAnsi="Times New Roman" w:cs="Times New Roman"/>
          <w:sz w:val="24"/>
          <w:szCs w:val="24"/>
        </w:rPr>
        <w:t>centers</w:t>
      </w:r>
      <w:proofErr w:type="spellEnd"/>
      <w:r w:rsidRPr="00D46F76">
        <w:rPr>
          <w:rFonts w:ascii="Times New Roman" w:hAnsi="Times New Roman" w:cs="Times New Roman"/>
          <w:sz w:val="24"/>
          <w:szCs w:val="24"/>
        </w:rPr>
        <w:t xml:space="preserve"> in various regions. Replicating data to geographically separated data </w:t>
      </w:r>
      <w:proofErr w:type="spellStart"/>
      <w:r w:rsidRPr="00D46F76">
        <w:rPr>
          <w:rFonts w:ascii="Times New Roman" w:hAnsi="Times New Roman" w:cs="Times New Roman"/>
          <w:sz w:val="24"/>
          <w:szCs w:val="24"/>
        </w:rPr>
        <w:t>centers</w:t>
      </w:r>
      <w:proofErr w:type="spellEnd"/>
      <w:r w:rsidRPr="00D46F76">
        <w:rPr>
          <w:rFonts w:ascii="Times New Roman" w:hAnsi="Times New Roman" w:cs="Times New Roman"/>
          <w:sz w:val="24"/>
          <w:szCs w:val="24"/>
        </w:rPr>
        <w:t xml:space="preserve"> ensures availability even if one location is affected by a disaster.</w:t>
      </w:r>
    </w:p>
    <w:p w:rsidR="00D46F76" w:rsidRPr="00D46F76" w:rsidRDefault="00D46F76" w:rsidP="00D46F76">
      <w:pPr>
        <w:numPr>
          <w:ilvl w:val="0"/>
          <w:numId w:val="24"/>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Failover and Failback</w:t>
      </w:r>
      <w:r w:rsidRPr="00D46F76">
        <w:rPr>
          <w:rFonts w:ascii="Times New Roman" w:hAnsi="Times New Roman" w:cs="Times New Roman"/>
          <w:sz w:val="24"/>
          <w:szCs w:val="24"/>
        </w:rPr>
        <w:t>:</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 xml:space="preserve">In the event of an outage, </w:t>
      </w:r>
      <w:r w:rsidRPr="00D46F76">
        <w:rPr>
          <w:rFonts w:ascii="Times New Roman" w:hAnsi="Times New Roman" w:cs="Times New Roman"/>
          <w:b/>
          <w:bCs/>
          <w:sz w:val="24"/>
          <w:szCs w:val="24"/>
        </w:rPr>
        <w:t>automatic failover</w:t>
      </w:r>
      <w:r w:rsidRPr="00D46F76">
        <w:rPr>
          <w:rFonts w:ascii="Times New Roman" w:hAnsi="Times New Roman" w:cs="Times New Roman"/>
          <w:sz w:val="24"/>
          <w:szCs w:val="24"/>
        </w:rPr>
        <w:t xml:space="preserve"> to a secondary cloud environment ensures minimal downtime.</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lastRenderedPageBreak/>
        <w:t xml:space="preserve">Once the primary systems are restored, </w:t>
      </w:r>
      <w:r w:rsidRPr="00D46F76">
        <w:rPr>
          <w:rFonts w:ascii="Times New Roman" w:hAnsi="Times New Roman" w:cs="Times New Roman"/>
          <w:b/>
          <w:bCs/>
          <w:sz w:val="24"/>
          <w:szCs w:val="24"/>
        </w:rPr>
        <w:t>failback</w:t>
      </w:r>
      <w:r w:rsidRPr="00D46F76">
        <w:rPr>
          <w:rFonts w:ascii="Times New Roman" w:hAnsi="Times New Roman" w:cs="Times New Roman"/>
          <w:sz w:val="24"/>
          <w:szCs w:val="24"/>
        </w:rPr>
        <w:t xml:space="preserve"> to the original environment can be performed without data loss.</w:t>
      </w:r>
    </w:p>
    <w:p w:rsidR="00D46F76" w:rsidRPr="00D46F76" w:rsidRDefault="00D46F76" w:rsidP="00D46F76">
      <w:pPr>
        <w:numPr>
          <w:ilvl w:val="0"/>
          <w:numId w:val="24"/>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Business Continuity Planning</w:t>
      </w:r>
      <w:r w:rsidRPr="00D46F76">
        <w:rPr>
          <w:rFonts w:ascii="Times New Roman" w:hAnsi="Times New Roman" w:cs="Times New Roman"/>
          <w:sz w:val="24"/>
          <w:szCs w:val="24"/>
        </w:rPr>
        <w:t>:</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 xml:space="preserve">A detailed </w:t>
      </w:r>
      <w:r w:rsidRPr="00D46F76">
        <w:rPr>
          <w:rFonts w:ascii="Times New Roman" w:hAnsi="Times New Roman" w:cs="Times New Roman"/>
          <w:b/>
          <w:bCs/>
          <w:sz w:val="24"/>
          <w:szCs w:val="24"/>
        </w:rPr>
        <w:t>business continuity plan (BCP)</w:t>
      </w:r>
      <w:r w:rsidRPr="00D46F76">
        <w:rPr>
          <w:rFonts w:ascii="Times New Roman" w:hAnsi="Times New Roman" w:cs="Times New Roman"/>
          <w:sz w:val="24"/>
          <w:szCs w:val="24"/>
        </w:rPr>
        <w:t xml:space="preserve"> is crucial to ensure that both cloud and on-premises systems work in tandem.</w:t>
      </w:r>
    </w:p>
    <w:p w:rsidR="00D46F76" w:rsidRPr="00D46F76" w:rsidRDefault="00D46F76" w:rsidP="00D46F76">
      <w:pPr>
        <w:numPr>
          <w:ilvl w:val="1"/>
          <w:numId w:val="24"/>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The hybrid approach allows the company to operate critical services via private cloud infrastructure while leveraging public cloud resources for rapid recovery in the event of downtime.</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Justification for Recommendations:</w:t>
      </w:r>
    </w:p>
    <w:p w:rsidR="00D46F76" w:rsidRPr="00D46F76" w:rsidRDefault="00D46F76" w:rsidP="00D46F76">
      <w:pPr>
        <w:numPr>
          <w:ilvl w:val="0"/>
          <w:numId w:val="25"/>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Minimal Downtime</w:t>
      </w:r>
      <w:r w:rsidRPr="00D46F76">
        <w:rPr>
          <w:rFonts w:ascii="Times New Roman" w:hAnsi="Times New Roman" w:cs="Times New Roman"/>
          <w:sz w:val="24"/>
          <w:szCs w:val="24"/>
        </w:rPr>
        <w:t>:</w:t>
      </w:r>
    </w:p>
    <w:p w:rsidR="00D46F76" w:rsidRPr="00D46F76" w:rsidRDefault="00D46F76" w:rsidP="00D46F76">
      <w:pPr>
        <w:numPr>
          <w:ilvl w:val="1"/>
          <w:numId w:val="25"/>
        </w:numPr>
        <w:spacing w:after="0" w:line="276" w:lineRule="auto"/>
        <w:rPr>
          <w:rFonts w:ascii="Times New Roman" w:hAnsi="Times New Roman" w:cs="Times New Roman"/>
          <w:sz w:val="24"/>
          <w:szCs w:val="24"/>
        </w:rPr>
      </w:pPr>
      <w:proofErr w:type="spellStart"/>
      <w:r w:rsidRPr="00D46F76">
        <w:rPr>
          <w:rFonts w:ascii="Times New Roman" w:hAnsi="Times New Roman" w:cs="Times New Roman"/>
          <w:sz w:val="24"/>
          <w:szCs w:val="24"/>
        </w:rPr>
        <w:t>DRaaS</w:t>
      </w:r>
      <w:proofErr w:type="spellEnd"/>
      <w:r w:rsidRPr="00D46F76">
        <w:rPr>
          <w:rFonts w:ascii="Times New Roman" w:hAnsi="Times New Roman" w:cs="Times New Roman"/>
          <w:sz w:val="24"/>
          <w:szCs w:val="24"/>
        </w:rPr>
        <w:t xml:space="preserve"> and hybrid cloud ensure fast failover and quick recovery. This can bring downtime to near-zero, ensuring the company continues operations even during a disaster.</w:t>
      </w:r>
    </w:p>
    <w:p w:rsidR="00D46F76" w:rsidRPr="00D46F76" w:rsidRDefault="00D46F76" w:rsidP="00D46F76">
      <w:pPr>
        <w:numPr>
          <w:ilvl w:val="0"/>
          <w:numId w:val="25"/>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Scalability and Cost-Effectiveness</w:t>
      </w:r>
      <w:r w:rsidRPr="00D46F76">
        <w:rPr>
          <w:rFonts w:ascii="Times New Roman" w:hAnsi="Times New Roman" w:cs="Times New Roman"/>
          <w:sz w:val="24"/>
          <w:szCs w:val="24"/>
        </w:rPr>
        <w:t>:</w:t>
      </w:r>
    </w:p>
    <w:p w:rsidR="00D46F76" w:rsidRPr="00D46F76" w:rsidRDefault="00D46F76" w:rsidP="00D46F76">
      <w:pPr>
        <w:numPr>
          <w:ilvl w:val="1"/>
          <w:numId w:val="25"/>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 xml:space="preserve">Using public cloud services for disaster recovery allows the company to pay for resources only when needed, avoiding the high costs of maintaining a secondary physical data </w:t>
      </w:r>
      <w:proofErr w:type="spellStart"/>
      <w:r w:rsidRPr="00D46F76">
        <w:rPr>
          <w:rFonts w:ascii="Times New Roman" w:hAnsi="Times New Roman" w:cs="Times New Roman"/>
          <w:sz w:val="24"/>
          <w:szCs w:val="24"/>
        </w:rPr>
        <w:t>center</w:t>
      </w:r>
      <w:proofErr w:type="spellEnd"/>
      <w:r w:rsidRPr="00D46F76">
        <w:rPr>
          <w:rFonts w:ascii="Times New Roman" w:hAnsi="Times New Roman" w:cs="Times New Roman"/>
          <w:sz w:val="24"/>
          <w:szCs w:val="24"/>
        </w:rPr>
        <w:t>.</w:t>
      </w:r>
    </w:p>
    <w:p w:rsidR="00D46F76" w:rsidRPr="00D46F76" w:rsidRDefault="00D46F76" w:rsidP="00D46F76">
      <w:pPr>
        <w:numPr>
          <w:ilvl w:val="0"/>
          <w:numId w:val="25"/>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Global Availability</w:t>
      </w:r>
      <w:r w:rsidRPr="00D46F76">
        <w:rPr>
          <w:rFonts w:ascii="Times New Roman" w:hAnsi="Times New Roman" w:cs="Times New Roman"/>
          <w:sz w:val="24"/>
          <w:szCs w:val="24"/>
        </w:rPr>
        <w:t>:</w:t>
      </w:r>
    </w:p>
    <w:p w:rsidR="00D46F76" w:rsidRPr="00D46F76" w:rsidRDefault="00D46F76" w:rsidP="00D46F76">
      <w:pPr>
        <w:numPr>
          <w:ilvl w:val="1"/>
          <w:numId w:val="25"/>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As an international company, the retail chain would benefit from the global footprint of major cloud providers, ensuring that data and recovery environments are always close to operational regions, minimizing latency and downtime.</w:t>
      </w:r>
    </w:p>
    <w:p w:rsidR="00D46F76" w:rsidRPr="00D46F76" w:rsidRDefault="00D46F76" w:rsidP="00D46F76">
      <w:pPr>
        <w:numPr>
          <w:ilvl w:val="0"/>
          <w:numId w:val="25"/>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Security</w:t>
      </w:r>
      <w:r w:rsidRPr="00D46F76">
        <w:rPr>
          <w:rFonts w:ascii="Times New Roman" w:hAnsi="Times New Roman" w:cs="Times New Roman"/>
          <w:sz w:val="24"/>
          <w:szCs w:val="24"/>
        </w:rPr>
        <w:t>:</w:t>
      </w:r>
    </w:p>
    <w:p w:rsidR="00D46F76" w:rsidRPr="00D46F76" w:rsidRDefault="00D46F76" w:rsidP="00D46F76">
      <w:pPr>
        <w:numPr>
          <w:ilvl w:val="1"/>
          <w:numId w:val="25"/>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Hybrid cloud ensures that sensitive data remains under the company's control in a private cloud, reducing the risk of cyber-attacks, while using public cloud resources for disaster recovery to minimize costs.</w:t>
      </w:r>
    </w:p>
    <w:p w:rsidR="00D46F76" w:rsidRPr="00D46F76" w:rsidRDefault="00D46F76" w:rsidP="00D46F76">
      <w:pPr>
        <w:numPr>
          <w:ilvl w:val="0"/>
          <w:numId w:val="25"/>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Data Integrity and Redundancy</w:t>
      </w:r>
      <w:r w:rsidRPr="00D46F76">
        <w:rPr>
          <w:rFonts w:ascii="Times New Roman" w:hAnsi="Times New Roman" w:cs="Times New Roman"/>
          <w:sz w:val="24"/>
          <w:szCs w:val="24"/>
        </w:rPr>
        <w:t>:</w:t>
      </w:r>
    </w:p>
    <w:p w:rsidR="00D46F76" w:rsidRPr="00D46F76" w:rsidRDefault="00D46F76" w:rsidP="00D46F76">
      <w:pPr>
        <w:numPr>
          <w:ilvl w:val="1"/>
          <w:numId w:val="25"/>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Regular backups, coupled with real-time replication to the cloud, ensure that no data is lost in the event of a failure. Data integrity is maintained across different regions and environments.</w:t>
      </w:r>
    </w:p>
    <w:p w:rsidR="00D46F76" w:rsidRDefault="00D46F76" w:rsidP="00D46F76">
      <w:pPr>
        <w:spacing w:line="276" w:lineRule="auto"/>
        <w:rPr>
          <w:rFonts w:ascii="Times New Roman" w:hAnsi="Times New Roman" w:cs="Times New Roman"/>
          <w:sz w:val="24"/>
          <w:szCs w:val="24"/>
        </w:rPr>
      </w:pPr>
    </w:p>
    <w:p w:rsidR="00D46F76" w:rsidRDefault="00D46F76" w:rsidP="00D46F76">
      <w:pPr>
        <w:spacing w:line="276" w:lineRule="auto"/>
        <w:rPr>
          <w:rFonts w:ascii="Times New Roman" w:hAnsi="Times New Roman" w:cs="Times New Roman"/>
          <w:sz w:val="24"/>
          <w:szCs w:val="24"/>
        </w:rPr>
      </w:pPr>
    </w:p>
    <w:p w:rsidR="00D46F76" w:rsidRPr="00D46F76" w:rsidRDefault="00D46F76" w:rsidP="00D46F76">
      <w:pPr>
        <w:spacing w:line="276" w:lineRule="auto"/>
        <w:rPr>
          <w:rFonts w:ascii="Times New Roman" w:hAnsi="Times New Roman" w:cs="Times New Roman"/>
          <w:sz w:val="24"/>
          <w:szCs w:val="24"/>
        </w:rPr>
      </w:pPr>
      <w:r w:rsidRPr="00D46F76">
        <w:rPr>
          <w:rFonts w:ascii="Times New Roman" w:hAnsi="Times New Roman" w:cs="Times New Roman"/>
          <w:b/>
          <w:sz w:val="24"/>
          <w:szCs w:val="24"/>
        </w:rPr>
        <w:t xml:space="preserve">Q.2 </w:t>
      </w:r>
      <w:r w:rsidRPr="00D46F76">
        <w:rPr>
          <w:rFonts w:ascii="Times New Roman" w:hAnsi="Times New Roman" w:cs="Times New Roman"/>
          <w:sz w:val="24"/>
          <w:szCs w:val="24"/>
        </w:rPr>
        <w:t xml:space="preserve">A financial institution is considering using virtualization to enhance its disaster recovery plan. By implementing virtualization, they aim to achieve quicker recovery times and reduce downtime. What virtualization techniques should they adopt, and how would these techniques improve their disaster recovery capabilities? Discuss any limitations or challenges they might face. </w:t>
      </w:r>
      <w:r w:rsidRPr="00D46F76">
        <w:rPr>
          <w:rFonts w:ascii="Times New Roman" w:hAnsi="Times New Roman" w:cs="Times New Roman"/>
          <w:b/>
          <w:bCs/>
          <w:sz w:val="24"/>
          <w:szCs w:val="24"/>
        </w:rPr>
        <w:t>6 Marks</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Answer:</w:t>
      </w:r>
    </w:p>
    <w:p w:rsidR="00D46F76" w:rsidRPr="00D46F76" w:rsidRDefault="00D46F76" w:rsidP="00D46F76">
      <w:pPr>
        <w:numPr>
          <w:ilvl w:val="0"/>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Virtual Machine Replication (VM Replication)</w:t>
      </w:r>
      <w:r w:rsidRPr="00D46F76">
        <w:rPr>
          <w:rFonts w:ascii="Times New Roman" w:hAnsi="Times New Roman" w:cs="Times New Roman"/>
          <w:sz w:val="24"/>
          <w:szCs w:val="24"/>
        </w:rPr>
        <w:t>:</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 xml:space="preserve">VM replication involves creating real-time or scheduled copies of virtual machines (VMs) and storing them in a separate physical location or data </w:t>
      </w:r>
      <w:proofErr w:type="spellStart"/>
      <w:r w:rsidRPr="00D46F76">
        <w:rPr>
          <w:rFonts w:ascii="Times New Roman" w:hAnsi="Times New Roman" w:cs="Times New Roman"/>
          <w:sz w:val="24"/>
          <w:szCs w:val="24"/>
        </w:rPr>
        <w:t>center</w:t>
      </w:r>
      <w:proofErr w:type="spellEnd"/>
      <w:r w:rsidRPr="00D46F76">
        <w:rPr>
          <w:rFonts w:ascii="Times New Roman" w:hAnsi="Times New Roman" w:cs="Times New Roman"/>
          <w:sz w:val="24"/>
          <w:szCs w:val="24"/>
        </w:rPr>
        <w:t>. This ensures that the institution has ready-to-use copies of its critical systems in the event of a disaster.</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How it improves DR</w:t>
      </w:r>
      <w:r w:rsidRPr="00D46F76">
        <w:rPr>
          <w:rFonts w:ascii="Times New Roman" w:hAnsi="Times New Roman" w:cs="Times New Roman"/>
          <w:sz w:val="24"/>
          <w:szCs w:val="24"/>
        </w:rPr>
        <w:t xml:space="preserve">: In the case of an outage, VMs can be instantly switched to the replicated versions, ensuring minimal downtime and data loss. The recovery time </w:t>
      </w:r>
      <w:r w:rsidRPr="00D46F76">
        <w:rPr>
          <w:rFonts w:ascii="Times New Roman" w:hAnsi="Times New Roman" w:cs="Times New Roman"/>
          <w:sz w:val="24"/>
          <w:szCs w:val="24"/>
        </w:rPr>
        <w:lastRenderedPageBreak/>
        <w:t>objective (RTO) is reduced as the secondary VMs can be activated almost immediately.</w:t>
      </w:r>
    </w:p>
    <w:p w:rsidR="00D46F76" w:rsidRPr="00D46F76" w:rsidRDefault="00D46F76" w:rsidP="00D46F76">
      <w:pPr>
        <w:numPr>
          <w:ilvl w:val="0"/>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Snapshot Technology</w:t>
      </w:r>
      <w:r w:rsidRPr="00D46F76">
        <w:rPr>
          <w:rFonts w:ascii="Times New Roman" w:hAnsi="Times New Roman" w:cs="Times New Roman"/>
          <w:sz w:val="24"/>
          <w:szCs w:val="24"/>
        </w:rPr>
        <w:t>:</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Snapshots capture the state of a VM at specific points in time, enabling quick restoration to a previous version in case of data corruption or system failure.</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How it improves DR</w:t>
      </w:r>
      <w:r w:rsidRPr="00D46F76">
        <w:rPr>
          <w:rFonts w:ascii="Times New Roman" w:hAnsi="Times New Roman" w:cs="Times New Roman"/>
          <w:sz w:val="24"/>
          <w:szCs w:val="24"/>
        </w:rPr>
        <w:t>: If a disaster or a failure occurs, the institution can revert to the last known good state of the VM quickly, reducing downtime and providing greater recovery flexibility.</w:t>
      </w:r>
    </w:p>
    <w:p w:rsidR="00D46F76" w:rsidRPr="00D46F76" w:rsidRDefault="00D46F76" w:rsidP="00D46F76">
      <w:pPr>
        <w:numPr>
          <w:ilvl w:val="0"/>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Live Migration</w:t>
      </w:r>
      <w:r w:rsidRPr="00D46F76">
        <w:rPr>
          <w:rFonts w:ascii="Times New Roman" w:hAnsi="Times New Roman" w:cs="Times New Roman"/>
          <w:sz w:val="24"/>
          <w:szCs w:val="24"/>
        </w:rPr>
        <w:t>:</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Live migration allows the institution to move VMs between physical hosts without shutting them down. This feature is typically used for load balancing or maintenance but can also be utilized for disaster recovery purposes.</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How it improves DR</w:t>
      </w:r>
      <w:r w:rsidRPr="00D46F76">
        <w:rPr>
          <w:rFonts w:ascii="Times New Roman" w:hAnsi="Times New Roman" w:cs="Times New Roman"/>
          <w:sz w:val="24"/>
          <w:szCs w:val="24"/>
        </w:rPr>
        <w:t>: During a potential failure or scheduled maintenance, VMs can be migrated to other hosts, avoiding service interruptions and improving availability.</w:t>
      </w:r>
    </w:p>
    <w:p w:rsidR="00D46F76" w:rsidRPr="00D46F76" w:rsidRDefault="00D46F76" w:rsidP="00D46F76">
      <w:pPr>
        <w:numPr>
          <w:ilvl w:val="0"/>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Disaster Recovery as a Service (</w:t>
      </w:r>
      <w:proofErr w:type="spellStart"/>
      <w:r w:rsidRPr="00D46F76">
        <w:rPr>
          <w:rFonts w:ascii="Times New Roman" w:hAnsi="Times New Roman" w:cs="Times New Roman"/>
          <w:b/>
          <w:bCs/>
          <w:sz w:val="24"/>
          <w:szCs w:val="24"/>
        </w:rPr>
        <w:t>DRaaS</w:t>
      </w:r>
      <w:proofErr w:type="spellEnd"/>
      <w:r w:rsidRPr="00D46F76">
        <w:rPr>
          <w:rFonts w:ascii="Times New Roman" w:hAnsi="Times New Roman" w:cs="Times New Roman"/>
          <w:b/>
          <w:bCs/>
          <w:sz w:val="24"/>
          <w:szCs w:val="24"/>
        </w:rPr>
        <w:t>) with Virtualization</w:t>
      </w:r>
      <w:r w:rsidRPr="00D46F76">
        <w:rPr>
          <w:rFonts w:ascii="Times New Roman" w:hAnsi="Times New Roman" w:cs="Times New Roman"/>
          <w:sz w:val="24"/>
          <w:szCs w:val="24"/>
        </w:rPr>
        <w:t>:</w:t>
      </w:r>
    </w:p>
    <w:p w:rsidR="00D46F76" w:rsidRPr="00D46F76" w:rsidRDefault="00D46F76" w:rsidP="00D46F76">
      <w:pPr>
        <w:numPr>
          <w:ilvl w:val="1"/>
          <w:numId w:val="26"/>
        </w:numPr>
        <w:spacing w:after="0" w:line="276" w:lineRule="auto"/>
        <w:rPr>
          <w:rFonts w:ascii="Times New Roman" w:hAnsi="Times New Roman" w:cs="Times New Roman"/>
          <w:sz w:val="24"/>
          <w:szCs w:val="24"/>
        </w:rPr>
      </w:pPr>
      <w:proofErr w:type="spellStart"/>
      <w:r w:rsidRPr="00D46F76">
        <w:rPr>
          <w:rFonts w:ascii="Times New Roman" w:hAnsi="Times New Roman" w:cs="Times New Roman"/>
          <w:sz w:val="24"/>
          <w:szCs w:val="24"/>
        </w:rPr>
        <w:t>DRaaS</w:t>
      </w:r>
      <w:proofErr w:type="spellEnd"/>
      <w:r w:rsidRPr="00D46F76">
        <w:rPr>
          <w:rFonts w:ascii="Times New Roman" w:hAnsi="Times New Roman" w:cs="Times New Roman"/>
          <w:sz w:val="24"/>
          <w:szCs w:val="24"/>
        </w:rPr>
        <w:t xml:space="preserve"> often relies on virtualized infrastructure to back up and restore VMs to a cloud environment. This eliminates the need for an on-premise disaster recovery site.</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How it improves DR</w:t>
      </w:r>
      <w:r w:rsidRPr="00D46F76">
        <w:rPr>
          <w:rFonts w:ascii="Times New Roman" w:hAnsi="Times New Roman" w:cs="Times New Roman"/>
          <w:sz w:val="24"/>
          <w:szCs w:val="24"/>
        </w:rPr>
        <w:t xml:space="preserve">: </w:t>
      </w:r>
      <w:proofErr w:type="spellStart"/>
      <w:r w:rsidRPr="00D46F76">
        <w:rPr>
          <w:rFonts w:ascii="Times New Roman" w:hAnsi="Times New Roman" w:cs="Times New Roman"/>
          <w:sz w:val="24"/>
          <w:szCs w:val="24"/>
        </w:rPr>
        <w:t>DRaaS</w:t>
      </w:r>
      <w:proofErr w:type="spellEnd"/>
      <w:r w:rsidRPr="00D46F76">
        <w:rPr>
          <w:rFonts w:ascii="Times New Roman" w:hAnsi="Times New Roman" w:cs="Times New Roman"/>
          <w:sz w:val="24"/>
          <w:szCs w:val="24"/>
        </w:rPr>
        <w:t xml:space="preserve"> leverages virtualized resources in the cloud for quick failover, allowing the financial institution to recover services almost instantly from a remote location, improving recovery time objectives (RTO) and recovery point objectives (RPO).</w:t>
      </w:r>
    </w:p>
    <w:p w:rsidR="00D46F76" w:rsidRPr="00D46F76" w:rsidRDefault="00D46F76" w:rsidP="00D46F76">
      <w:pPr>
        <w:numPr>
          <w:ilvl w:val="0"/>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High Availability (HA) Clusters</w:t>
      </w:r>
      <w:r w:rsidRPr="00D46F76">
        <w:rPr>
          <w:rFonts w:ascii="Times New Roman" w:hAnsi="Times New Roman" w:cs="Times New Roman"/>
          <w:sz w:val="24"/>
          <w:szCs w:val="24"/>
        </w:rPr>
        <w:t>:</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HA clusters ensure that if one physical host fails, VMs are automatically restarted on another host in the cluster without manual intervention.</w:t>
      </w:r>
    </w:p>
    <w:p w:rsidR="00D46F76" w:rsidRPr="00D46F76" w:rsidRDefault="00D46F76" w:rsidP="00D46F76">
      <w:pPr>
        <w:numPr>
          <w:ilvl w:val="1"/>
          <w:numId w:val="26"/>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How it improves DR</w:t>
      </w:r>
      <w:r w:rsidRPr="00D46F76">
        <w:rPr>
          <w:rFonts w:ascii="Times New Roman" w:hAnsi="Times New Roman" w:cs="Times New Roman"/>
          <w:sz w:val="24"/>
          <w:szCs w:val="24"/>
        </w:rPr>
        <w:t>: This reduces downtime because the VMs can recover from hardware failure automatically, providing continuous availability for critical financial services.</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How These Techniques Improve Disaster Recovery:</w:t>
      </w:r>
    </w:p>
    <w:p w:rsidR="00D46F76" w:rsidRPr="00D46F76" w:rsidRDefault="00D46F76" w:rsidP="00D46F76">
      <w:pPr>
        <w:numPr>
          <w:ilvl w:val="0"/>
          <w:numId w:val="27"/>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Faster Recovery Times</w:t>
      </w:r>
      <w:r w:rsidRPr="00D46F76">
        <w:rPr>
          <w:rFonts w:ascii="Times New Roman" w:hAnsi="Times New Roman" w:cs="Times New Roman"/>
          <w:sz w:val="24"/>
          <w:szCs w:val="24"/>
        </w:rPr>
        <w:t>: Virtual machines can be replicated and restored much faster than physical servers. This means the institution can recover critical systems quickly, reducing both downtime and the risk of financial loss.</w:t>
      </w:r>
    </w:p>
    <w:p w:rsidR="00D46F76" w:rsidRPr="00D46F76" w:rsidRDefault="00D46F76" w:rsidP="00D46F76">
      <w:pPr>
        <w:numPr>
          <w:ilvl w:val="0"/>
          <w:numId w:val="27"/>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Reduced Costs</w:t>
      </w:r>
      <w:r w:rsidRPr="00D46F76">
        <w:rPr>
          <w:rFonts w:ascii="Times New Roman" w:hAnsi="Times New Roman" w:cs="Times New Roman"/>
          <w:sz w:val="24"/>
          <w:szCs w:val="24"/>
        </w:rPr>
        <w:t xml:space="preserve">: Virtualized environments eliminate the need for maintaining separate physical servers for disaster recovery, leading to cost savings. Resources can be dynamically allocated and used only when needed, especially when paired with </w:t>
      </w:r>
      <w:proofErr w:type="spellStart"/>
      <w:r w:rsidRPr="00D46F76">
        <w:rPr>
          <w:rFonts w:ascii="Times New Roman" w:hAnsi="Times New Roman" w:cs="Times New Roman"/>
          <w:sz w:val="24"/>
          <w:szCs w:val="24"/>
        </w:rPr>
        <w:t>DRaaS</w:t>
      </w:r>
      <w:proofErr w:type="spellEnd"/>
      <w:r w:rsidRPr="00D46F76">
        <w:rPr>
          <w:rFonts w:ascii="Times New Roman" w:hAnsi="Times New Roman" w:cs="Times New Roman"/>
          <w:sz w:val="24"/>
          <w:szCs w:val="24"/>
        </w:rPr>
        <w:t>.</w:t>
      </w:r>
    </w:p>
    <w:p w:rsidR="00D46F76" w:rsidRPr="00D46F76" w:rsidRDefault="00D46F76" w:rsidP="00D46F76">
      <w:pPr>
        <w:numPr>
          <w:ilvl w:val="0"/>
          <w:numId w:val="27"/>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Scalability</w:t>
      </w:r>
      <w:r w:rsidRPr="00D46F76">
        <w:rPr>
          <w:rFonts w:ascii="Times New Roman" w:hAnsi="Times New Roman" w:cs="Times New Roman"/>
          <w:sz w:val="24"/>
          <w:szCs w:val="24"/>
        </w:rPr>
        <w:t>: Virtualization allows the financial institution to scale its disaster recovery plan easily. As workloads grow, more VMs can be added, and replication policies can be adjusted accordingly.</w:t>
      </w:r>
    </w:p>
    <w:p w:rsidR="00D46F76" w:rsidRPr="00D46F76" w:rsidRDefault="00D46F76" w:rsidP="00D46F76">
      <w:pPr>
        <w:numPr>
          <w:ilvl w:val="0"/>
          <w:numId w:val="27"/>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Flexibility</w:t>
      </w:r>
      <w:r w:rsidRPr="00D46F76">
        <w:rPr>
          <w:rFonts w:ascii="Times New Roman" w:hAnsi="Times New Roman" w:cs="Times New Roman"/>
          <w:sz w:val="24"/>
          <w:szCs w:val="24"/>
        </w:rPr>
        <w:t>: Virtualization provides the flexibility to restore services in different locations, including in the cloud, which ensures a higher level of resilience for financial operations.</w:t>
      </w:r>
    </w:p>
    <w:p w:rsidR="00D46F76" w:rsidRPr="00D46F76" w:rsidRDefault="00D46F76" w:rsidP="00D46F76">
      <w:pPr>
        <w:spacing w:line="276" w:lineRule="auto"/>
        <w:rPr>
          <w:rFonts w:ascii="Times New Roman" w:hAnsi="Times New Roman" w:cs="Times New Roman"/>
          <w:b/>
          <w:bCs/>
          <w:sz w:val="24"/>
          <w:szCs w:val="24"/>
        </w:rPr>
      </w:pPr>
      <w:r w:rsidRPr="00D46F76">
        <w:rPr>
          <w:rFonts w:ascii="Times New Roman" w:hAnsi="Times New Roman" w:cs="Times New Roman"/>
          <w:b/>
          <w:bCs/>
          <w:sz w:val="24"/>
          <w:szCs w:val="24"/>
        </w:rPr>
        <w:t>Limitations and Challenges:</w:t>
      </w:r>
    </w:p>
    <w:p w:rsidR="00D46F76" w:rsidRPr="00D46F76" w:rsidRDefault="00D46F76" w:rsidP="00D46F76">
      <w:pPr>
        <w:numPr>
          <w:ilvl w:val="0"/>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Network Bandwidth</w:t>
      </w:r>
      <w:r w:rsidRPr="00D46F76">
        <w:rPr>
          <w:rFonts w:ascii="Times New Roman" w:hAnsi="Times New Roman" w:cs="Times New Roman"/>
          <w:sz w:val="24"/>
          <w:szCs w:val="24"/>
        </w:rPr>
        <w:t>:</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High-speed network connections are critical for continuous VM replication and live migration. Insufficient bandwidth may result in slow replication or migration times, affecting recovery performance.</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lastRenderedPageBreak/>
        <w:t>Challenge</w:t>
      </w:r>
      <w:r w:rsidRPr="00D46F76">
        <w:rPr>
          <w:rFonts w:ascii="Times New Roman" w:hAnsi="Times New Roman" w:cs="Times New Roman"/>
          <w:sz w:val="24"/>
          <w:szCs w:val="24"/>
        </w:rPr>
        <w:t>: A financial institution would need to invest in high-quality network infrastructure to support efficient replication and disaster recovery, particularly for real-time replication.</w:t>
      </w:r>
    </w:p>
    <w:p w:rsidR="00D46F76" w:rsidRPr="00D46F76" w:rsidRDefault="00D46F76" w:rsidP="00D46F76">
      <w:pPr>
        <w:numPr>
          <w:ilvl w:val="0"/>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Data Consistency</w:t>
      </w:r>
      <w:r w:rsidRPr="00D46F76">
        <w:rPr>
          <w:rFonts w:ascii="Times New Roman" w:hAnsi="Times New Roman" w:cs="Times New Roman"/>
          <w:sz w:val="24"/>
          <w:szCs w:val="24"/>
        </w:rPr>
        <w:t>:</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Virtualized environments must ensure that replicated VMs or snapshots are consistent, especially for transactional systems like databases used in financial services.</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Challenge</w:t>
      </w:r>
      <w:r w:rsidRPr="00D46F76">
        <w:rPr>
          <w:rFonts w:ascii="Times New Roman" w:hAnsi="Times New Roman" w:cs="Times New Roman"/>
          <w:sz w:val="24"/>
          <w:szCs w:val="24"/>
        </w:rPr>
        <w:t>: Maintaining data consistency across replicated VMs is complex, particularly in environments where transactions occur rapidly. Snapshot or replication failures can lead to data corruption.</w:t>
      </w:r>
    </w:p>
    <w:p w:rsidR="00D46F76" w:rsidRPr="00D46F76" w:rsidRDefault="00D46F76" w:rsidP="00D46F76">
      <w:pPr>
        <w:numPr>
          <w:ilvl w:val="0"/>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Resource Overhead</w:t>
      </w:r>
      <w:r w:rsidRPr="00D46F76">
        <w:rPr>
          <w:rFonts w:ascii="Times New Roman" w:hAnsi="Times New Roman" w:cs="Times New Roman"/>
          <w:sz w:val="24"/>
          <w:szCs w:val="24"/>
        </w:rPr>
        <w:t>:</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Virtualization platforms may introduce resource overheads, such as CPU and memory consumption. These overheads can affect the performance of both production and recovery environments.</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Challenge</w:t>
      </w:r>
      <w:r w:rsidRPr="00D46F76">
        <w:rPr>
          <w:rFonts w:ascii="Times New Roman" w:hAnsi="Times New Roman" w:cs="Times New Roman"/>
          <w:sz w:val="24"/>
          <w:szCs w:val="24"/>
        </w:rPr>
        <w:t>: The financial institution must carefully allocate resources to balance both performance and disaster recovery capabilities, which might increase costs or complexity.</w:t>
      </w:r>
    </w:p>
    <w:p w:rsidR="00D46F76" w:rsidRPr="00D46F76" w:rsidRDefault="00D46F76" w:rsidP="00D46F76">
      <w:pPr>
        <w:numPr>
          <w:ilvl w:val="0"/>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Licensing and Compliance</w:t>
      </w:r>
      <w:r w:rsidRPr="00D46F76">
        <w:rPr>
          <w:rFonts w:ascii="Times New Roman" w:hAnsi="Times New Roman" w:cs="Times New Roman"/>
          <w:sz w:val="24"/>
          <w:szCs w:val="24"/>
        </w:rPr>
        <w:t>:</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Virtualized environments may require additional licenses for DR software, virtualization platforms, or cloud services.</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Challenge</w:t>
      </w:r>
      <w:r w:rsidRPr="00D46F76">
        <w:rPr>
          <w:rFonts w:ascii="Times New Roman" w:hAnsi="Times New Roman" w:cs="Times New Roman"/>
          <w:sz w:val="24"/>
          <w:szCs w:val="24"/>
        </w:rPr>
        <w:t>: Financial institutions must ensure that their disaster recovery solutions comply with stringent regulatory standards (e.g., PCI DSS, GDPR) while managing the additional licensing costs for virtualization tools.</w:t>
      </w:r>
    </w:p>
    <w:p w:rsidR="00D46F76" w:rsidRPr="00D46F76" w:rsidRDefault="00D46F76" w:rsidP="00D46F76">
      <w:pPr>
        <w:numPr>
          <w:ilvl w:val="0"/>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Complexity of Configuration</w:t>
      </w:r>
      <w:r w:rsidRPr="00D46F76">
        <w:rPr>
          <w:rFonts w:ascii="Times New Roman" w:hAnsi="Times New Roman" w:cs="Times New Roman"/>
          <w:sz w:val="24"/>
          <w:szCs w:val="24"/>
        </w:rPr>
        <w:t>:</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sz w:val="24"/>
          <w:szCs w:val="24"/>
        </w:rPr>
        <w:t>Configuring virtualized disaster recovery solutions, such as live migration and VM replication, can be complex and may require specialized skills.</w:t>
      </w:r>
    </w:p>
    <w:p w:rsidR="00D46F76" w:rsidRPr="00D46F76" w:rsidRDefault="00D46F76" w:rsidP="00D46F76">
      <w:pPr>
        <w:numPr>
          <w:ilvl w:val="1"/>
          <w:numId w:val="28"/>
        </w:numPr>
        <w:spacing w:after="0" w:line="276" w:lineRule="auto"/>
        <w:rPr>
          <w:rFonts w:ascii="Times New Roman" w:hAnsi="Times New Roman" w:cs="Times New Roman"/>
          <w:sz w:val="24"/>
          <w:szCs w:val="24"/>
        </w:rPr>
      </w:pPr>
      <w:r w:rsidRPr="00D46F76">
        <w:rPr>
          <w:rFonts w:ascii="Times New Roman" w:hAnsi="Times New Roman" w:cs="Times New Roman"/>
          <w:b/>
          <w:bCs/>
          <w:sz w:val="24"/>
          <w:szCs w:val="24"/>
        </w:rPr>
        <w:t>Challenge</w:t>
      </w:r>
      <w:r w:rsidRPr="00D46F76">
        <w:rPr>
          <w:rFonts w:ascii="Times New Roman" w:hAnsi="Times New Roman" w:cs="Times New Roman"/>
          <w:sz w:val="24"/>
          <w:szCs w:val="24"/>
        </w:rPr>
        <w:t>: The institution might face challenges related to the configuration and ongoing management of virtualized disaster recovery environments, potentially requiring skilled IT personnel and significant planning.</w:t>
      </w:r>
    </w:p>
    <w:p w:rsidR="00D46F76" w:rsidRDefault="00D46F76" w:rsidP="00D46F76">
      <w:pPr>
        <w:spacing w:after="0" w:line="276" w:lineRule="auto"/>
        <w:ind w:left="360"/>
        <w:jc w:val="both"/>
        <w:rPr>
          <w:rFonts w:ascii="Times New Roman" w:eastAsia="Times New Roman" w:hAnsi="Times New Roman" w:cs="Times New Roman"/>
          <w:kern w:val="0"/>
          <w:sz w:val="24"/>
          <w:szCs w:val="24"/>
          <w:lang w:eastAsia="en-IN"/>
        </w:rPr>
      </w:pPr>
    </w:p>
    <w:p w:rsidR="00D46F76" w:rsidRDefault="00D46F76" w:rsidP="00D46F76">
      <w:pPr>
        <w:spacing w:after="0" w:line="276" w:lineRule="auto"/>
        <w:ind w:left="360"/>
        <w:jc w:val="both"/>
        <w:rPr>
          <w:rFonts w:ascii="Times New Roman" w:eastAsia="Times New Roman" w:hAnsi="Times New Roman" w:cs="Times New Roman"/>
          <w:kern w:val="0"/>
          <w:sz w:val="24"/>
          <w:szCs w:val="24"/>
          <w:lang w:eastAsia="en-IN"/>
        </w:rPr>
      </w:pPr>
    </w:p>
    <w:p w:rsidR="00D46F76" w:rsidRPr="00D46F76" w:rsidRDefault="00D46F76" w:rsidP="00D46F76">
      <w:pPr>
        <w:spacing w:after="0" w:line="276" w:lineRule="auto"/>
        <w:jc w:val="both"/>
        <w:rPr>
          <w:rFonts w:ascii="Times New Roman" w:eastAsia="Times New Roman" w:hAnsi="Times New Roman" w:cs="Times New Roman"/>
          <w:kern w:val="0"/>
          <w:sz w:val="24"/>
          <w:szCs w:val="24"/>
          <w:lang w:eastAsia="en-IN"/>
        </w:rPr>
      </w:pPr>
      <w:proofErr w:type="gramStart"/>
      <w:r w:rsidRPr="00D46F76">
        <w:rPr>
          <w:rFonts w:ascii="Times New Roman" w:eastAsia="Times New Roman" w:hAnsi="Times New Roman" w:cs="Times New Roman"/>
          <w:kern w:val="0"/>
          <w:sz w:val="24"/>
          <w:szCs w:val="24"/>
          <w:lang w:eastAsia="en-IN"/>
        </w:rPr>
        <w:t>Q.3  Consider</w:t>
      </w:r>
      <w:proofErr w:type="gramEnd"/>
      <w:r w:rsidRPr="00D46F76">
        <w:rPr>
          <w:rFonts w:ascii="Times New Roman" w:eastAsia="Times New Roman" w:hAnsi="Times New Roman" w:cs="Times New Roman"/>
          <w:kern w:val="0"/>
          <w:sz w:val="24"/>
          <w:szCs w:val="24"/>
          <w:lang w:eastAsia="en-IN"/>
        </w:rPr>
        <w:t xml:space="preserve"> the QEMU/KVM VMM that implements hardware-assisted virtualization. (a) A QEMU process has memory-mapped a guest OS image into its address space, and is scheduled by the host OS scheduler on a certain CPU core. Once the guest VM has been suitably configured using the KVM APIs, which system call(s) does QEMU use to begin the execution of the guest VM code on the CPU core? Be Brief (b) When QEMU invokes the system call(s) in part (a) above, which CPU instruction(s) are used by KVM to begin execution of the guest VM on the CPU core? Be Brief </w:t>
      </w:r>
      <w:r w:rsidRPr="00D46F76">
        <w:rPr>
          <w:rFonts w:ascii="Times New Roman" w:eastAsia="Times New Roman" w:hAnsi="Times New Roman" w:cs="Times New Roman"/>
          <w:b/>
          <w:bCs/>
          <w:kern w:val="0"/>
          <w:sz w:val="24"/>
          <w:szCs w:val="24"/>
          <w:lang w:eastAsia="en-IN"/>
        </w:rPr>
        <w:t xml:space="preserve">3 + 3 </w:t>
      </w:r>
      <w:proofErr w:type="gramStart"/>
      <w:r w:rsidRPr="00D46F76">
        <w:rPr>
          <w:rFonts w:ascii="Times New Roman" w:eastAsia="Times New Roman" w:hAnsi="Times New Roman" w:cs="Times New Roman"/>
          <w:b/>
          <w:bCs/>
          <w:kern w:val="0"/>
          <w:sz w:val="24"/>
          <w:szCs w:val="24"/>
          <w:lang w:eastAsia="en-IN"/>
        </w:rPr>
        <w:t>( 6</w:t>
      </w:r>
      <w:proofErr w:type="gramEnd"/>
      <w:r w:rsidRPr="00D46F76">
        <w:rPr>
          <w:rFonts w:ascii="Times New Roman" w:eastAsia="Times New Roman" w:hAnsi="Times New Roman" w:cs="Times New Roman"/>
          <w:b/>
          <w:bCs/>
          <w:kern w:val="0"/>
          <w:sz w:val="24"/>
          <w:szCs w:val="24"/>
          <w:lang w:eastAsia="en-IN"/>
        </w:rPr>
        <w:t xml:space="preserve"> Marks ) </w:t>
      </w:r>
    </w:p>
    <w:p w:rsidR="00D46F76" w:rsidRPr="00D46F76" w:rsidRDefault="00D46F76" w:rsidP="00D46F76">
      <w:pPr>
        <w:spacing w:after="0" w:line="276" w:lineRule="auto"/>
        <w:ind w:left="360"/>
        <w:jc w:val="both"/>
        <w:rPr>
          <w:rFonts w:ascii="Times New Roman" w:eastAsia="Times New Roman" w:hAnsi="Times New Roman" w:cs="Times New Roman"/>
          <w:b/>
          <w:bCs/>
          <w:kern w:val="0"/>
          <w:sz w:val="24"/>
          <w:szCs w:val="24"/>
          <w:lang w:eastAsia="en-IN"/>
        </w:rPr>
      </w:pPr>
    </w:p>
    <w:p w:rsidR="00D46F76" w:rsidRPr="00D46F76" w:rsidRDefault="00D46F76" w:rsidP="00D46F76">
      <w:pPr>
        <w:spacing w:after="0" w:line="276" w:lineRule="auto"/>
        <w:jc w:val="both"/>
        <w:rPr>
          <w:rFonts w:ascii="Times New Roman" w:eastAsia="Times New Roman" w:hAnsi="Times New Roman" w:cs="Times New Roman"/>
          <w:b/>
          <w:bCs/>
          <w:kern w:val="0"/>
          <w:sz w:val="24"/>
          <w:szCs w:val="24"/>
          <w:lang w:eastAsia="en-IN"/>
        </w:rPr>
      </w:pPr>
      <w:r w:rsidRPr="00D46F76">
        <w:rPr>
          <w:rFonts w:ascii="Times New Roman" w:eastAsia="Times New Roman" w:hAnsi="Times New Roman" w:cs="Times New Roman"/>
          <w:b/>
          <w:bCs/>
          <w:kern w:val="0"/>
          <w:sz w:val="24"/>
          <w:szCs w:val="24"/>
          <w:lang w:eastAsia="en-IN"/>
        </w:rPr>
        <w:t>Answer:</w:t>
      </w:r>
    </w:p>
    <w:p w:rsidR="00D46F76" w:rsidRPr="00D46F76" w:rsidRDefault="00D46F76" w:rsidP="00D46F76">
      <w:pPr>
        <w:spacing w:after="0" w:line="276" w:lineRule="auto"/>
        <w:ind w:left="360"/>
        <w:jc w:val="both"/>
        <w:rPr>
          <w:rFonts w:ascii="Times New Roman" w:eastAsia="Times New Roman" w:hAnsi="Times New Roman" w:cs="Times New Roman"/>
          <w:b/>
          <w:bCs/>
          <w:kern w:val="0"/>
          <w:sz w:val="24"/>
          <w:szCs w:val="24"/>
          <w:lang w:eastAsia="en-IN"/>
        </w:rPr>
      </w:pPr>
    </w:p>
    <w:p w:rsidR="00D46F76" w:rsidRPr="00D46F76" w:rsidRDefault="00D46F76" w:rsidP="00D46F76">
      <w:pPr>
        <w:spacing w:after="0" w:line="276" w:lineRule="auto"/>
        <w:jc w:val="both"/>
        <w:rPr>
          <w:rFonts w:ascii="Times New Roman" w:eastAsia="Times New Roman" w:hAnsi="Times New Roman" w:cs="Times New Roman"/>
          <w:b/>
          <w:bCs/>
          <w:kern w:val="0"/>
          <w:sz w:val="24"/>
          <w:szCs w:val="24"/>
          <w:lang w:eastAsia="en-IN"/>
        </w:rPr>
      </w:pPr>
      <w:r w:rsidRPr="00D46F76">
        <w:rPr>
          <w:rFonts w:ascii="Times New Roman" w:eastAsia="Times New Roman" w:hAnsi="Times New Roman" w:cs="Times New Roman"/>
          <w:b/>
          <w:bCs/>
          <w:kern w:val="0"/>
          <w:sz w:val="24"/>
          <w:szCs w:val="24"/>
          <w:lang w:eastAsia="en-IN"/>
        </w:rPr>
        <w:t>(a) System Call(s) Used by QEMU to Begin Guest VM Execution (3 Marks):</w:t>
      </w:r>
    </w:p>
    <w:p w:rsidR="00D46F76" w:rsidRPr="00D46F76" w:rsidRDefault="00D46F76" w:rsidP="00D46F76">
      <w:p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kern w:val="0"/>
          <w:sz w:val="24"/>
          <w:szCs w:val="24"/>
          <w:lang w:eastAsia="en-IN"/>
        </w:rPr>
        <w:t xml:space="preserve">After QEMU has set up the guest VM using KVM APIs, it invokes the </w:t>
      </w:r>
      <w:proofErr w:type="spellStart"/>
      <w:r w:rsidRPr="00D46F76">
        <w:rPr>
          <w:rFonts w:ascii="Times New Roman" w:eastAsia="Times New Roman" w:hAnsi="Times New Roman" w:cs="Times New Roman"/>
          <w:b/>
          <w:bCs/>
          <w:kern w:val="0"/>
          <w:sz w:val="24"/>
          <w:szCs w:val="24"/>
          <w:lang w:eastAsia="en-IN"/>
        </w:rPr>
        <w:t>ioctl</w:t>
      </w:r>
      <w:proofErr w:type="spellEnd"/>
      <w:r w:rsidRPr="00D46F76">
        <w:rPr>
          <w:rFonts w:ascii="Times New Roman" w:eastAsia="Times New Roman" w:hAnsi="Times New Roman" w:cs="Times New Roman"/>
          <w:kern w:val="0"/>
          <w:sz w:val="24"/>
          <w:szCs w:val="24"/>
          <w:lang w:eastAsia="en-IN"/>
        </w:rPr>
        <w:t xml:space="preserve"> system call to interact with the KVM module. Specifically, QEMU uses the </w:t>
      </w:r>
      <w:proofErr w:type="spellStart"/>
      <w:proofErr w:type="gramStart"/>
      <w:r w:rsidRPr="00D46F76">
        <w:rPr>
          <w:rFonts w:ascii="Times New Roman" w:eastAsia="Times New Roman" w:hAnsi="Times New Roman" w:cs="Times New Roman"/>
          <w:b/>
          <w:bCs/>
          <w:kern w:val="0"/>
          <w:sz w:val="24"/>
          <w:szCs w:val="24"/>
          <w:lang w:eastAsia="en-IN"/>
        </w:rPr>
        <w:t>ioctl</w:t>
      </w:r>
      <w:proofErr w:type="spellEnd"/>
      <w:r w:rsidRPr="00D46F76">
        <w:rPr>
          <w:rFonts w:ascii="Times New Roman" w:eastAsia="Times New Roman" w:hAnsi="Times New Roman" w:cs="Times New Roman"/>
          <w:b/>
          <w:bCs/>
          <w:kern w:val="0"/>
          <w:sz w:val="24"/>
          <w:szCs w:val="24"/>
          <w:lang w:eastAsia="en-IN"/>
        </w:rPr>
        <w:t>(</w:t>
      </w:r>
      <w:proofErr w:type="gramEnd"/>
      <w:r w:rsidRPr="00D46F76">
        <w:rPr>
          <w:rFonts w:ascii="Times New Roman" w:eastAsia="Times New Roman" w:hAnsi="Times New Roman" w:cs="Times New Roman"/>
          <w:b/>
          <w:bCs/>
          <w:kern w:val="0"/>
          <w:sz w:val="24"/>
          <w:szCs w:val="24"/>
          <w:lang w:eastAsia="en-IN"/>
        </w:rPr>
        <w:t>KVM_RUN)</w:t>
      </w:r>
      <w:r w:rsidRPr="00D46F76">
        <w:rPr>
          <w:rFonts w:ascii="Times New Roman" w:eastAsia="Times New Roman" w:hAnsi="Times New Roman" w:cs="Times New Roman"/>
          <w:kern w:val="0"/>
          <w:sz w:val="24"/>
          <w:szCs w:val="24"/>
          <w:lang w:eastAsia="en-IN"/>
        </w:rPr>
        <w:t xml:space="preserve"> command to start the execution of the guest VM. This system call triggers the transfer of control from the QEMU process in user space to the KVM kernel module, which runs the guest VM on the designated CPU core.</w:t>
      </w:r>
    </w:p>
    <w:p w:rsidR="00D46F76" w:rsidRPr="00D46F76" w:rsidRDefault="00D46F76" w:rsidP="00D46F76">
      <w:pPr>
        <w:numPr>
          <w:ilvl w:val="0"/>
          <w:numId w:val="29"/>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b/>
          <w:bCs/>
          <w:kern w:val="0"/>
          <w:sz w:val="24"/>
          <w:szCs w:val="24"/>
          <w:lang w:eastAsia="en-IN"/>
        </w:rPr>
        <w:t>System Call</w:t>
      </w:r>
      <w:r w:rsidRPr="00D46F76">
        <w:rPr>
          <w:rFonts w:ascii="Times New Roman" w:eastAsia="Times New Roman" w:hAnsi="Times New Roman" w:cs="Times New Roman"/>
          <w:kern w:val="0"/>
          <w:sz w:val="24"/>
          <w:szCs w:val="24"/>
          <w:lang w:eastAsia="en-IN"/>
        </w:rPr>
        <w:t xml:space="preserve">: </w:t>
      </w:r>
      <w:proofErr w:type="spellStart"/>
      <w:r w:rsidRPr="00D46F76">
        <w:rPr>
          <w:rFonts w:ascii="Times New Roman" w:eastAsia="Times New Roman" w:hAnsi="Times New Roman" w:cs="Times New Roman"/>
          <w:kern w:val="0"/>
          <w:sz w:val="24"/>
          <w:szCs w:val="24"/>
          <w:lang w:eastAsia="en-IN"/>
        </w:rPr>
        <w:t>ioctl</w:t>
      </w:r>
      <w:proofErr w:type="spellEnd"/>
      <w:r w:rsidRPr="00D46F76">
        <w:rPr>
          <w:rFonts w:ascii="Times New Roman" w:eastAsia="Times New Roman" w:hAnsi="Times New Roman" w:cs="Times New Roman"/>
          <w:kern w:val="0"/>
          <w:sz w:val="24"/>
          <w:szCs w:val="24"/>
          <w:lang w:eastAsia="en-IN"/>
        </w:rPr>
        <w:t>(KVM_RUN)</w:t>
      </w:r>
    </w:p>
    <w:p w:rsidR="00D46F76" w:rsidRPr="00D46F76" w:rsidRDefault="00D46F76" w:rsidP="00D46F76">
      <w:pPr>
        <w:spacing w:after="0" w:line="276" w:lineRule="auto"/>
        <w:jc w:val="both"/>
        <w:rPr>
          <w:rFonts w:ascii="Times New Roman" w:eastAsia="Times New Roman" w:hAnsi="Times New Roman" w:cs="Times New Roman"/>
          <w:b/>
          <w:bCs/>
          <w:kern w:val="0"/>
          <w:sz w:val="24"/>
          <w:szCs w:val="24"/>
          <w:lang w:eastAsia="en-IN"/>
        </w:rPr>
      </w:pPr>
      <w:r w:rsidRPr="00D46F76">
        <w:rPr>
          <w:rFonts w:ascii="Times New Roman" w:eastAsia="Times New Roman" w:hAnsi="Times New Roman" w:cs="Times New Roman"/>
          <w:b/>
          <w:bCs/>
          <w:kern w:val="0"/>
          <w:sz w:val="24"/>
          <w:szCs w:val="24"/>
          <w:lang w:eastAsia="en-IN"/>
        </w:rPr>
        <w:lastRenderedPageBreak/>
        <w:t>Explanation:</w:t>
      </w:r>
    </w:p>
    <w:p w:rsidR="00D46F76" w:rsidRPr="00D46F76" w:rsidRDefault="00D46F76" w:rsidP="00D46F76">
      <w:pPr>
        <w:numPr>
          <w:ilvl w:val="0"/>
          <w:numId w:val="30"/>
        </w:numPr>
        <w:spacing w:after="0" w:line="276" w:lineRule="auto"/>
        <w:jc w:val="both"/>
        <w:rPr>
          <w:rFonts w:ascii="Times New Roman" w:eastAsia="Times New Roman" w:hAnsi="Times New Roman" w:cs="Times New Roman"/>
          <w:kern w:val="0"/>
          <w:sz w:val="24"/>
          <w:szCs w:val="24"/>
          <w:lang w:eastAsia="en-IN"/>
        </w:rPr>
      </w:pPr>
      <w:proofErr w:type="spellStart"/>
      <w:proofErr w:type="gramStart"/>
      <w:r w:rsidRPr="00D46F76">
        <w:rPr>
          <w:rFonts w:ascii="Times New Roman" w:eastAsia="Times New Roman" w:hAnsi="Times New Roman" w:cs="Times New Roman"/>
          <w:b/>
          <w:bCs/>
          <w:kern w:val="0"/>
          <w:sz w:val="24"/>
          <w:szCs w:val="24"/>
          <w:lang w:eastAsia="en-IN"/>
        </w:rPr>
        <w:t>ioctl</w:t>
      </w:r>
      <w:proofErr w:type="spellEnd"/>
      <w:r w:rsidRPr="00D46F76">
        <w:rPr>
          <w:rFonts w:ascii="Times New Roman" w:eastAsia="Times New Roman" w:hAnsi="Times New Roman" w:cs="Times New Roman"/>
          <w:b/>
          <w:bCs/>
          <w:kern w:val="0"/>
          <w:sz w:val="24"/>
          <w:szCs w:val="24"/>
          <w:lang w:eastAsia="en-IN"/>
        </w:rPr>
        <w:t>(</w:t>
      </w:r>
      <w:proofErr w:type="gramEnd"/>
      <w:r w:rsidRPr="00D46F76">
        <w:rPr>
          <w:rFonts w:ascii="Times New Roman" w:eastAsia="Times New Roman" w:hAnsi="Times New Roman" w:cs="Times New Roman"/>
          <w:b/>
          <w:bCs/>
          <w:kern w:val="0"/>
          <w:sz w:val="24"/>
          <w:szCs w:val="24"/>
          <w:lang w:eastAsia="en-IN"/>
        </w:rPr>
        <w:t>KVM_RUN)</w:t>
      </w:r>
      <w:r w:rsidRPr="00D46F76">
        <w:rPr>
          <w:rFonts w:ascii="Times New Roman" w:eastAsia="Times New Roman" w:hAnsi="Times New Roman" w:cs="Times New Roman"/>
          <w:kern w:val="0"/>
          <w:sz w:val="24"/>
          <w:szCs w:val="24"/>
          <w:lang w:eastAsia="en-IN"/>
        </w:rPr>
        <w:t>: This is the key system call used by QEMU to start running the guest VM on the CPU core. It transitions the execution from QEMU to the guest virtual machine, using the KVM hypervisor's capabilities.</w:t>
      </w:r>
    </w:p>
    <w:p w:rsidR="00D46F76" w:rsidRPr="00D46F76" w:rsidRDefault="00D46F76" w:rsidP="00D46F76">
      <w:pPr>
        <w:spacing w:after="0" w:line="276" w:lineRule="auto"/>
        <w:jc w:val="both"/>
        <w:rPr>
          <w:rFonts w:ascii="Times New Roman" w:eastAsia="Times New Roman" w:hAnsi="Times New Roman" w:cs="Times New Roman"/>
          <w:b/>
          <w:bCs/>
          <w:kern w:val="0"/>
          <w:sz w:val="24"/>
          <w:szCs w:val="24"/>
          <w:lang w:eastAsia="en-IN"/>
        </w:rPr>
      </w:pPr>
      <w:r w:rsidRPr="00D46F76">
        <w:rPr>
          <w:rFonts w:ascii="Times New Roman" w:eastAsia="Times New Roman" w:hAnsi="Times New Roman" w:cs="Times New Roman"/>
          <w:b/>
          <w:bCs/>
          <w:kern w:val="0"/>
          <w:sz w:val="24"/>
          <w:szCs w:val="24"/>
          <w:lang w:eastAsia="en-IN"/>
        </w:rPr>
        <w:t>(b) CPU Instruction(s) Used by KVM to Start Guest VM Execution (3 Marks):</w:t>
      </w:r>
    </w:p>
    <w:p w:rsidR="00D46F76" w:rsidRPr="00D46F76" w:rsidRDefault="00D46F76" w:rsidP="00D46F76">
      <w:p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kern w:val="0"/>
          <w:sz w:val="24"/>
          <w:szCs w:val="24"/>
          <w:lang w:eastAsia="en-IN"/>
        </w:rPr>
        <w:t xml:space="preserve">Once QEMU invokes </w:t>
      </w:r>
      <w:proofErr w:type="spellStart"/>
      <w:proofErr w:type="gramStart"/>
      <w:r w:rsidRPr="00D46F76">
        <w:rPr>
          <w:rFonts w:ascii="Times New Roman" w:eastAsia="Times New Roman" w:hAnsi="Times New Roman" w:cs="Times New Roman"/>
          <w:b/>
          <w:bCs/>
          <w:kern w:val="0"/>
          <w:sz w:val="24"/>
          <w:szCs w:val="24"/>
          <w:lang w:eastAsia="en-IN"/>
        </w:rPr>
        <w:t>ioctl</w:t>
      </w:r>
      <w:proofErr w:type="spellEnd"/>
      <w:r w:rsidRPr="00D46F76">
        <w:rPr>
          <w:rFonts w:ascii="Times New Roman" w:eastAsia="Times New Roman" w:hAnsi="Times New Roman" w:cs="Times New Roman"/>
          <w:b/>
          <w:bCs/>
          <w:kern w:val="0"/>
          <w:sz w:val="24"/>
          <w:szCs w:val="24"/>
          <w:lang w:eastAsia="en-IN"/>
        </w:rPr>
        <w:t>(</w:t>
      </w:r>
      <w:proofErr w:type="gramEnd"/>
      <w:r w:rsidRPr="00D46F76">
        <w:rPr>
          <w:rFonts w:ascii="Times New Roman" w:eastAsia="Times New Roman" w:hAnsi="Times New Roman" w:cs="Times New Roman"/>
          <w:b/>
          <w:bCs/>
          <w:kern w:val="0"/>
          <w:sz w:val="24"/>
          <w:szCs w:val="24"/>
          <w:lang w:eastAsia="en-IN"/>
        </w:rPr>
        <w:t>KVM_RUN)</w:t>
      </w:r>
      <w:r w:rsidRPr="00D46F76">
        <w:rPr>
          <w:rFonts w:ascii="Times New Roman" w:eastAsia="Times New Roman" w:hAnsi="Times New Roman" w:cs="Times New Roman"/>
          <w:kern w:val="0"/>
          <w:sz w:val="24"/>
          <w:szCs w:val="24"/>
          <w:lang w:eastAsia="en-IN"/>
        </w:rPr>
        <w:t>, the KVM kernel module takes over and uses CPU instructions that support hardware-assisted virtualization to execute the guest VM. The specific instructions used depend on the processor architecture:</w:t>
      </w:r>
    </w:p>
    <w:p w:rsidR="00D46F76" w:rsidRPr="00D46F76" w:rsidRDefault="00D46F76" w:rsidP="00D46F76">
      <w:pPr>
        <w:numPr>
          <w:ilvl w:val="0"/>
          <w:numId w:val="31"/>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kern w:val="0"/>
          <w:sz w:val="24"/>
          <w:szCs w:val="24"/>
          <w:lang w:eastAsia="en-IN"/>
        </w:rPr>
        <w:t xml:space="preserve">On </w:t>
      </w:r>
      <w:r w:rsidRPr="00D46F76">
        <w:rPr>
          <w:rFonts w:ascii="Times New Roman" w:eastAsia="Times New Roman" w:hAnsi="Times New Roman" w:cs="Times New Roman"/>
          <w:b/>
          <w:bCs/>
          <w:kern w:val="0"/>
          <w:sz w:val="24"/>
          <w:szCs w:val="24"/>
          <w:lang w:eastAsia="en-IN"/>
        </w:rPr>
        <w:t>Intel processors</w:t>
      </w:r>
      <w:r w:rsidRPr="00D46F76">
        <w:rPr>
          <w:rFonts w:ascii="Times New Roman" w:eastAsia="Times New Roman" w:hAnsi="Times New Roman" w:cs="Times New Roman"/>
          <w:kern w:val="0"/>
          <w:sz w:val="24"/>
          <w:szCs w:val="24"/>
          <w:lang w:eastAsia="en-IN"/>
        </w:rPr>
        <w:t xml:space="preserve"> (with Intel VT-x), KVM uses the </w:t>
      </w:r>
      <w:r w:rsidRPr="00D46F76">
        <w:rPr>
          <w:rFonts w:ascii="Times New Roman" w:eastAsia="Times New Roman" w:hAnsi="Times New Roman" w:cs="Times New Roman"/>
          <w:b/>
          <w:bCs/>
          <w:kern w:val="0"/>
          <w:sz w:val="24"/>
          <w:szCs w:val="24"/>
          <w:lang w:eastAsia="en-IN"/>
        </w:rPr>
        <w:t>VMLAUNCH</w:t>
      </w:r>
      <w:r w:rsidRPr="00D46F76">
        <w:rPr>
          <w:rFonts w:ascii="Times New Roman" w:eastAsia="Times New Roman" w:hAnsi="Times New Roman" w:cs="Times New Roman"/>
          <w:kern w:val="0"/>
          <w:sz w:val="24"/>
          <w:szCs w:val="24"/>
          <w:lang w:eastAsia="en-IN"/>
        </w:rPr>
        <w:t xml:space="preserve"> or </w:t>
      </w:r>
      <w:r w:rsidRPr="00D46F76">
        <w:rPr>
          <w:rFonts w:ascii="Times New Roman" w:eastAsia="Times New Roman" w:hAnsi="Times New Roman" w:cs="Times New Roman"/>
          <w:b/>
          <w:bCs/>
          <w:kern w:val="0"/>
          <w:sz w:val="24"/>
          <w:szCs w:val="24"/>
          <w:lang w:eastAsia="en-IN"/>
        </w:rPr>
        <w:t>VMRESUME</w:t>
      </w:r>
      <w:r w:rsidRPr="00D46F76">
        <w:rPr>
          <w:rFonts w:ascii="Times New Roman" w:eastAsia="Times New Roman" w:hAnsi="Times New Roman" w:cs="Times New Roman"/>
          <w:kern w:val="0"/>
          <w:sz w:val="24"/>
          <w:szCs w:val="24"/>
          <w:lang w:eastAsia="en-IN"/>
        </w:rPr>
        <w:t xml:space="preserve"> instructions to start or resume the guest VM execution.</w:t>
      </w:r>
    </w:p>
    <w:p w:rsidR="00D46F76" w:rsidRPr="00D46F76" w:rsidRDefault="00D46F76" w:rsidP="00D46F76">
      <w:pPr>
        <w:numPr>
          <w:ilvl w:val="0"/>
          <w:numId w:val="31"/>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kern w:val="0"/>
          <w:sz w:val="24"/>
          <w:szCs w:val="24"/>
          <w:lang w:eastAsia="en-IN"/>
        </w:rPr>
        <w:t xml:space="preserve">On </w:t>
      </w:r>
      <w:r w:rsidRPr="00D46F76">
        <w:rPr>
          <w:rFonts w:ascii="Times New Roman" w:eastAsia="Times New Roman" w:hAnsi="Times New Roman" w:cs="Times New Roman"/>
          <w:b/>
          <w:bCs/>
          <w:kern w:val="0"/>
          <w:sz w:val="24"/>
          <w:szCs w:val="24"/>
          <w:lang w:eastAsia="en-IN"/>
        </w:rPr>
        <w:t>AMD processors</w:t>
      </w:r>
      <w:r w:rsidRPr="00D46F76">
        <w:rPr>
          <w:rFonts w:ascii="Times New Roman" w:eastAsia="Times New Roman" w:hAnsi="Times New Roman" w:cs="Times New Roman"/>
          <w:kern w:val="0"/>
          <w:sz w:val="24"/>
          <w:szCs w:val="24"/>
          <w:lang w:eastAsia="en-IN"/>
        </w:rPr>
        <w:t xml:space="preserve"> (with AMD-V), the </w:t>
      </w:r>
      <w:r w:rsidRPr="00D46F76">
        <w:rPr>
          <w:rFonts w:ascii="Times New Roman" w:eastAsia="Times New Roman" w:hAnsi="Times New Roman" w:cs="Times New Roman"/>
          <w:b/>
          <w:bCs/>
          <w:kern w:val="0"/>
          <w:sz w:val="24"/>
          <w:szCs w:val="24"/>
          <w:lang w:eastAsia="en-IN"/>
        </w:rPr>
        <w:t>VMRUN</w:t>
      </w:r>
      <w:r w:rsidRPr="00D46F76">
        <w:rPr>
          <w:rFonts w:ascii="Times New Roman" w:eastAsia="Times New Roman" w:hAnsi="Times New Roman" w:cs="Times New Roman"/>
          <w:kern w:val="0"/>
          <w:sz w:val="24"/>
          <w:szCs w:val="24"/>
          <w:lang w:eastAsia="en-IN"/>
        </w:rPr>
        <w:t xml:space="preserve"> instruction is used.</w:t>
      </w:r>
    </w:p>
    <w:p w:rsidR="00D46F76" w:rsidRPr="00D46F76" w:rsidRDefault="00D46F76" w:rsidP="00D46F76">
      <w:pPr>
        <w:numPr>
          <w:ilvl w:val="0"/>
          <w:numId w:val="31"/>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b/>
          <w:bCs/>
          <w:kern w:val="0"/>
          <w:sz w:val="24"/>
          <w:szCs w:val="24"/>
          <w:lang w:eastAsia="en-IN"/>
        </w:rPr>
        <w:t>For Intel processors</w:t>
      </w:r>
      <w:r w:rsidRPr="00D46F76">
        <w:rPr>
          <w:rFonts w:ascii="Times New Roman" w:eastAsia="Times New Roman" w:hAnsi="Times New Roman" w:cs="Times New Roman"/>
          <w:kern w:val="0"/>
          <w:sz w:val="24"/>
          <w:szCs w:val="24"/>
          <w:lang w:eastAsia="en-IN"/>
        </w:rPr>
        <w:t>: VMLAUNCH (to start the VM) or VMRESUME (to resume a paused VM).</w:t>
      </w:r>
    </w:p>
    <w:p w:rsidR="00D46F76" w:rsidRPr="00D46F76" w:rsidRDefault="00D46F76" w:rsidP="00D46F76">
      <w:pPr>
        <w:numPr>
          <w:ilvl w:val="0"/>
          <w:numId w:val="31"/>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b/>
          <w:bCs/>
          <w:kern w:val="0"/>
          <w:sz w:val="24"/>
          <w:szCs w:val="24"/>
          <w:lang w:eastAsia="en-IN"/>
        </w:rPr>
        <w:t>For AMD processors</w:t>
      </w:r>
      <w:r w:rsidRPr="00D46F76">
        <w:rPr>
          <w:rFonts w:ascii="Times New Roman" w:eastAsia="Times New Roman" w:hAnsi="Times New Roman" w:cs="Times New Roman"/>
          <w:kern w:val="0"/>
          <w:sz w:val="24"/>
          <w:szCs w:val="24"/>
          <w:lang w:eastAsia="en-IN"/>
        </w:rPr>
        <w:t>: VMRUN (to start/resume the VM).</w:t>
      </w:r>
    </w:p>
    <w:p w:rsidR="00D46F76" w:rsidRPr="00D46F76" w:rsidRDefault="00D46F76" w:rsidP="00D46F76">
      <w:pPr>
        <w:spacing w:after="0" w:line="276" w:lineRule="auto"/>
        <w:ind w:left="360"/>
        <w:jc w:val="both"/>
        <w:rPr>
          <w:rFonts w:ascii="Times New Roman" w:eastAsia="Times New Roman" w:hAnsi="Times New Roman" w:cs="Times New Roman"/>
          <w:b/>
          <w:bCs/>
          <w:kern w:val="0"/>
          <w:sz w:val="24"/>
          <w:szCs w:val="24"/>
          <w:lang w:eastAsia="en-IN"/>
        </w:rPr>
      </w:pPr>
    </w:p>
    <w:p w:rsidR="00D46F76" w:rsidRPr="00D46F76" w:rsidRDefault="00D46F76" w:rsidP="00D46F76">
      <w:pPr>
        <w:spacing w:after="0" w:line="276" w:lineRule="auto"/>
        <w:jc w:val="both"/>
        <w:rPr>
          <w:rFonts w:ascii="Times New Roman" w:eastAsia="Times New Roman" w:hAnsi="Times New Roman" w:cs="Times New Roman"/>
          <w:b/>
          <w:bCs/>
          <w:kern w:val="0"/>
          <w:sz w:val="24"/>
          <w:szCs w:val="24"/>
          <w:lang w:eastAsia="en-IN"/>
        </w:rPr>
      </w:pPr>
      <w:r w:rsidRPr="00D46F76">
        <w:rPr>
          <w:rFonts w:ascii="Times New Roman" w:eastAsia="Times New Roman" w:hAnsi="Times New Roman" w:cs="Times New Roman"/>
          <w:b/>
          <w:bCs/>
          <w:kern w:val="0"/>
          <w:sz w:val="24"/>
          <w:szCs w:val="24"/>
          <w:lang w:eastAsia="en-IN"/>
        </w:rPr>
        <w:t>Explanation:</w:t>
      </w:r>
    </w:p>
    <w:p w:rsidR="00D46F76" w:rsidRPr="00D46F76" w:rsidRDefault="00D46F76" w:rsidP="00D46F76">
      <w:pPr>
        <w:numPr>
          <w:ilvl w:val="0"/>
          <w:numId w:val="32"/>
        </w:numPr>
        <w:spacing w:after="0" w:line="276" w:lineRule="auto"/>
        <w:jc w:val="both"/>
        <w:rPr>
          <w:rFonts w:ascii="Times New Roman" w:eastAsia="Times New Roman" w:hAnsi="Times New Roman" w:cs="Times New Roman"/>
          <w:kern w:val="0"/>
          <w:sz w:val="24"/>
          <w:szCs w:val="24"/>
          <w:lang w:eastAsia="en-IN"/>
        </w:rPr>
      </w:pPr>
      <w:r w:rsidRPr="00D46F76">
        <w:rPr>
          <w:rFonts w:ascii="Times New Roman" w:eastAsia="Times New Roman" w:hAnsi="Times New Roman" w:cs="Times New Roman"/>
          <w:kern w:val="0"/>
          <w:sz w:val="24"/>
          <w:szCs w:val="24"/>
          <w:lang w:eastAsia="en-IN"/>
        </w:rPr>
        <w:t>These instructions transition the CPU from executing host code to running the guest VM in a virtualized environment with hardware support. The CPU operates in a special mode where it can execute the guest OS directly, while the KVM module handles transitions between host and guest contexts.</w:t>
      </w:r>
    </w:p>
    <w:p w:rsidR="00D46F76" w:rsidRPr="00D46F76" w:rsidRDefault="00D46F76" w:rsidP="00D46F76">
      <w:pPr>
        <w:spacing w:after="0" w:line="276" w:lineRule="auto"/>
        <w:ind w:left="360"/>
        <w:jc w:val="both"/>
        <w:rPr>
          <w:rFonts w:ascii="Times New Roman" w:eastAsia="Times New Roman" w:hAnsi="Times New Roman" w:cs="Times New Roman"/>
          <w:b/>
          <w:bCs/>
          <w:kern w:val="0"/>
          <w:sz w:val="24"/>
          <w:szCs w:val="24"/>
          <w:lang w:eastAsia="en-IN"/>
        </w:rPr>
      </w:pPr>
    </w:p>
    <w:p w:rsidR="00A978DC" w:rsidRDefault="00A978DC" w:rsidP="003C52C1">
      <w:pPr>
        <w:pStyle w:val="PlainText"/>
        <w:spacing w:line="276" w:lineRule="auto"/>
        <w:jc w:val="both"/>
        <w:rPr>
          <w:rFonts w:ascii="Times New Roman" w:hAnsi="Times New Roman" w:cs="Times New Roman"/>
          <w:b/>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proofErr w:type="gramStart"/>
      <w:r w:rsidRPr="003428C0">
        <w:rPr>
          <w:rFonts w:ascii="Times New Roman" w:hAnsi="Times New Roman" w:cs="Times New Roman"/>
          <w:b/>
          <w:sz w:val="24"/>
          <w:szCs w:val="24"/>
        </w:rPr>
        <w:t>4</w:t>
      </w:r>
      <w:r w:rsidR="00AB0AAE" w:rsidRPr="003428C0">
        <w:rPr>
          <w:rFonts w:ascii="Times New Roman" w:hAnsi="Times New Roman" w:cs="Times New Roman"/>
          <w:b/>
          <w:sz w:val="24"/>
          <w:szCs w:val="24"/>
        </w:rPr>
        <w:t>.Q</w:t>
      </w:r>
      <w:proofErr w:type="gramEnd"/>
      <w:r w:rsidR="00AB0AAE" w:rsidRPr="003428C0">
        <w:rPr>
          <w:rFonts w:ascii="Times New Roman" w:hAnsi="Times New Roman" w:cs="Times New Roman"/>
          <w:b/>
          <w:sz w:val="24"/>
          <w:szCs w:val="24"/>
        </w:rPr>
        <w:t>.</w:t>
      </w:r>
      <w:r w:rsidR="00AB0AAE" w:rsidRPr="00AB0AAE">
        <w:rPr>
          <w:rFonts w:ascii="Times New Roman" w:hAnsi="Times New Roman" w:cs="Times New Roman"/>
          <w:sz w:val="24"/>
          <w:szCs w:val="24"/>
        </w:rPr>
        <w:t xml:space="preserve"> </w:t>
      </w:r>
      <w:r w:rsidRPr="00AB0AAE">
        <w:rPr>
          <w:rFonts w:ascii="Times New Roman" w:hAnsi="Times New Roman" w:cs="Times New Roman"/>
          <w:sz w:val="24"/>
          <w:szCs w:val="24"/>
        </w:rPr>
        <w:t xml:space="preserve"> Given the need to optimize performance and resource utilization in a cloud-based data </w:t>
      </w:r>
      <w:proofErr w:type="spellStart"/>
      <w:r w:rsidRPr="00AB0AAE">
        <w:rPr>
          <w:rFonts w:ascii="Times New Roman" w:hAnsi="Times New Roman" w:cs="Times New Roman"/>
          <w:sz w:val="24"/>
          <w:szCs w:val="24"/>
        </w:rPr>
        <w:t>center</w:t>
      </w:r>
      <w:proofErr w:type="spellEnd"/>
      <w:r w:rsidRPr="00AB0AAE">
        <w:rPr>
          <w:rFonts w:ascii="Times New Roman" w:hAnsi="Times New Roman" w:cs="Times New Roman"/>
          <w:sz w:val="24"/>
          <w:szCs w:val="24"/>
        </w:rPr>
        <w:t xml:space="preserve">, analyze the differences between Full Virtualization and Para-Virtualization. How would the choice between these two approaches impact the overall efficiency, performance, and management of the data </w:t>
      </w:r>
      <w:proofErr w:type="spellStart"/>
      <w:r w:rsidRPr="00AB0AAE">
        <w:rPr>
          <w:rFonts w:ascii="Times New Roman" w:hAnsi="Times New Roman" w:cs="Times New Roman"/>
          <w:sz w:val="24"/>
          <w:szCs w:val="24"/>
        </w:rPr>
        <w:t>center</w:t>
      </w:r>
      <w:proofErr w:type="spellEnd"/>
      <w:r w:rsidRPr="00AB0AAE">
        <w:rPr>
          <w:rFonts w:ascii="Times New Roman" w:hAnsi="Times New Roman" w:cs="Times New Roman"/>
          <w:sz w:val="24"/>
          <w:szCs w:val="24"/>
        </w:rPr>
        <w:t>? Consider aspects such as hypervisor overhead, guest operating system compatibility, and system security in your analysis. Provide a well-reasoned argument for which virtualization method you would recommend in this scenario, supported by examples and justification. (6 Marks)</w:t>
      </w:r>
    </w:p>
    <w:p w:rsidR="00A978DC" w:rsidRPr="00AB0AAE" w:rsidRDefault="00A978DC" w:rsidP="003C52C1">
      <w:pPr>
        <w:pStyle w:val="PlainText"/>
        <w:spacing w:line="276" w:lineRule="auto"/>
        <w:jc w:val="both"/>
        <w:rPr>
          <w:rFonts w:ascii="Times New Roman" w:hAnsi="Times New Roman" w:cs="Times New Roman"/>
          <w:sz w:val="24"/>
          <w:szCs w:val="24"/>
        </w:rPr>
      </w:pPr>
    </w:p>
    <w:p w:rsidR="00D46F76" w:rsidRPr="00D46F76" w:rsidRDefault="00BB26FA"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Answer:</w:t>
      </w:r>
    </w:p>
    <w:p w:rsidR="00D46F76" w:rsidRDefault="00D46F76"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bCs/>
          <w:sz w:val="24"/>
          <w:szCs w:val="24"/>
        </w:rPr>
      </w:pPr>
      <w:r w:rsidRPr="00AB0AAE">
        <w:rPr>
          <w:rFonts w:ascii="Times New Roman" w:hAnsi="Times New Roman" w:cs="Times New Roman"/>
          <w:sz w:val="24"/>
          <w:szCs w:val="24"/>
        </w:rPr>
        <w:t xml:space="preserve">In the context of cloud-based data </w:t>
      </w:r>
      <w:proofErr w:type="spellStart"/>
      <w:r w:rsidRPr="00AB0AAE">
        <w:rPr>
          <w:rFonts w:ascii="Times New Roman" w:hAnsi="Times New Roman" w:cs="Times New Roman"/>
          <w:sz w:val="24"/>
          <w:szCs w:val="24"/>
        </w:rPr>
        <w:t>centers</w:t>
      </w:r>
      <w:proofErr w:type="spellEnd"/>
      <w:r w:rsidRPr="00AB0AAE">
        <w:rPr>
          <w:rFonts w:ascii="Times New Roman" w:hAnsi="Times New Roman" w:cs="Times New Roman"/>
          <w:sz w:val="24"/>
          <w:szCs w:val="24"/>
        </w:rPr>
        <w:t xml:space="preserve">, virtualization enables multiple operating systems to run on a single physical server by abstracting the hardware resources. The two prominent approaches to virtualization are Full Virtualization and Para-Virtualization. </w:t>
      </w:r>
      <w:r w:rsidRPr="00AB0AAE">
        <w:rPr>
          <w:rFonts w:ascii="Times New Roman" w:hAnsi="Times New Roman" w:cs="Times New Roman"/>
          <w:bCs/>
          <w:sz w:val="24"/>
          <w:szCs w:val="24"/>
        </w:rPr>
        <w:t xml:space="preserve">Each has specific advantages and challenges when it comes to performance, efficiency, and management. </w:t>
      </w:r>
      <w:r w:rsidRPr="00AB0AAE">
        <w:rPr>
          <w:rFonts w:ascii="Times New Roman" w:hAnsi="Times New Roman" w:cs="Times New Roman"/>
          <w:sz w:val="24"/>
          <w:szCs w:val="24"/>
        </w:rPr>
        <w:t xml:space="preserve">Below, we analyze their differences and implications for cloud data </w:t>
      </w:r>
      <w:proofErr w:type="spellStart"/>
      <w:r w:rsidRPr="00AB0AAE">
        <w:rPr>
          <w:rFonts w:ascii="Times New Roman" w:hAnsi="Times New Roman" w:cs="Times New Roman"/>
          <w:sz w:val="24"/>
          <w:szCs w:val="24"/>
        </w:rPr>
        <w:t>center</w:t>
      </w:r>
      <w:proofErr w:type="spellEnd"/>
      <w:r w:rsidRPr="00AB0AAE">
        <w:rPr>
          <w:rFonts w:ascii="Times New Roman" w:hAnsi="Times New Roman" w:cs="Times New Roman"/>
          <w:sz w:val="24"/>
          <w:szCs w:val="24"/>
        </w:rPr>
        <w:t xml:space="preserve"> operations.</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D46F76">
        <w:rPr>
          <w:rFonts w:ascii="Times New Roman" w:hAnsi="Times New Roman" w:cs="Times New Roman"/>
          <w:b/>
          <w:sz w:val="24"/>
          <w:szCs w:val="24"/>
        </w:rPr>
        <w:t>Full Virtualization:</w:t>
      </w:r>
      <w:r w:rsidRPr="00AB0AAE">
        <w:rPr>
          <w:rFonts w:ascii="Times New Roman" w:hAnsi="Times New Roman" w:cs="Times New Roman"/>
          <w:sz w:val="24"/>
          <w:szCs w:val="24"/>
        </w:rPr>
        <w:t xml:space="preserve"> It creates a complete virtual environment where guest operating systems run as if they were on dedicated hardware. A hypervisor, or Virtual Machine Monitor (VMM), emulates the entire hardware architecture.</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Hypervisor Overhead: Full virtualization typically incurs more overhead because the hypervisor must simulate the hardware environment for each VM. This emulation slows down performance since every request from the guest OS goes through the hypervisor.</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lastRenderedPageBreak/>
        <w:t>Guest OS Compatibility: One of the strengths of full virtualization is that the guest OS requires no modifications. This makes it suitable for a broad range of operating systems, providing flexibility in multi-tenant cloud environments.</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Performance: Due to the hypervisor's emulation layer, full virtualization can experience degraded performance, especially during I/O-intensive operations. However, modern hardware-assisted virtualization (e.g., Intel VT-x, AMD-V) can mitigate some of this performance overhead.</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System Security: Full virtualization offers strong isolation between VMs, making it highly secure. Since the VMs operate independently, they do not interfere with each other, which is ideal for multi-tenant cloud systems.</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8C07A2" w:rsidP="003C52C1">
      <w:pPr>
        <w:pStyle w:val="PlainText"/>
        <w:spacing w:line="276" w:lineRule="auto"/>
        <w:jc w:val="both"/>
        <w:rPr>
          <w:rFonts w:ascii="Times New Roman" w:hAnsi="Times New Roman" w:cs="Times New Roman"/>
          <w:sz w:val="24"/>
          <w:szCs w:val="24"/>
        </w:rPr>
      </w:pPr>
      <w:r w:rsidRPr="00D46F76">
        <w:rPr>
          <w:rFonts w:ascii="Times New Roman" w:hAnsi="Times New Roman" w:cs="Times New Roman"/>
          <w:b/>
          <w:sz w:val="24"/>
          <w:szCs w:val="24"/>
        </w:rPr>
        <w:t>Para-Virtualization:</w:t>
      </w:r>
      <w:r w:rsidRPr="00AB0AAE">
        <w:rPr>
          <w:rFonts w:ascii="Times New Roman" w:hAnsi="Times New Roman" w:cs="Times New Roman"/>
          <w:sz w:val="24"/>
          <w:szCs w:val="24"/>
        </w:rPr>
        <w:t xml:space="preserve"> It </w:t>
      </w:r>
      <w:r w:rsidR="000800DA" w:rsidRPr="00AB0AAE">
        <w:rPr>
          <w:rFonts w:ascii="Times New Roman" w:hAnsi="Times New Roman" w:cs="Times New Roman"/>
          <w:sz w:val="24"/>
          <w:szCs w:val="24"/>
        </w:rPr>
        <w:t>modifies the guest operating system to make it aware that it is running in a virtualized environment. The hypervisor interacts with the guest OS more directly, bypassing certain hardware emulation processes.</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Hypervisor Overhead: Para-virtualization reduces the overhead significantly compared to full virtualization. Since the guest OS cooperates with the hypervisor, tasks such as memory management and I/O processing are more efficient.</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Guest OS Compatibility: The main drawback of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 xml:space="preserve">-virtualization is that the guest OS must be modified, which restricts the number of compatible operating systems. Only those specifically designed or adapted for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(e.g., certain Linux distributions) can be used.</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Performance: Due to the reduced overhead,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generally offers better performance than full virtualization, especially in environments where resource-intensive operations occur. I/O operations, in particular, benefit from this approach.</w:t>
      </w:r>
    </w:p>
    <w:p w:rsidR="000800DA" w:rsidRPr="00AB0AAE" w:rsidRDefault="000800DA" w:rsidP="003C52C1">
      <w:pPr>
        <w:pStyle w:val="PlainText"/>
        <w:spacing w:line="276" w:lineRule="auto"/>
        <w:jc w:val="both"/>
        <w:rPr>
          <w:rFonts w:ascii="Times New Roman" w:hAnsi="Times New Roman" w:cs="Times New Roman"/>
          <w:sz w:val="24"/>
          <w:szCs w:val="24"/>
        </w:rPr>
      </w:pPr>
    </w:p>
    <w:p w:rsidR="000800DA" w:rsidRPr="00AB0AAE" w:rsidRDefault="000800D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System Security: While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can also provide isolation between VMs, the direct interaction between the guest OS and the hypervisor presents potential security vulnerabilities. Additional security measures are required to prevent hypervisor attacks or breaches.</w:t>
      </w:r>
    </w:p>
    <w:p w:rsidR="000800DA" w:rsidRPr="00AB0AAE" w:rsidRDefault="000800DA" w:rsidP="003C52C1">
      <w:pPr>
        <w:pStyle w:val="PlainText"/>
        <w:spacing w:line="276" w:lineRule="auto"/>
        <w:jc w:val="both"/>
        <w:rPr>
          <w:rFonts w:ascii="Times New Roman" w:hAnsi="Times New Roman" w:cs="Times New Roman"/>
          <w:sz w:val="24"/>
          <w:szCs w:val="24"/>
        </w:rPr>
      </w:pPr>
    </w:p>
    <w:p w:rsidR="00061EE9" w:rsidRPr="00D46F76" w:rsidRDefault="00061EE9"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 xml:space="preserve">Impact on Cloud Data </w:t>
      </w:r>
      <w:proofErr w:type="spellStart"/>
      <w:r w:rsidRPr="00D46F76">
        <w:rPr>
          <w:rFonts w:ascii="Times New Roman" w:hAnsi="Times New Roman" w:cs="Times New Roman"/>
          <w:b/>
          <w:sz w:val="24"/>
          <w:szCs w:val="24"/>
        </w:rPr>
        <w:t>Centers</w:t>
      </w:r>
      <w:proofErr w:type="spellEnd"/>
    </w:p>
    <w:p w:rsidR="003C52C1" w:rsidRPr="00AB0AAE" w:rsidRDefault="003C52C1" w:rsidP="003C52C1">
      <w:pPr>
        <w:pStyle w:val="PlainText"/>
        <w:spacing w:line="276" w:lineRule="auto"/>
        <w:jc w:val="both"/>
        <w:rPr>
          <w:rFonts w:ascii="Times New Roman" w:hAnsi="Times New Roman" w:cs="Times New Roman"/>
          <w:sz w:val="18"/>
          <w:szCs w:val="24"/>
        </w:rPr>
      </w:pPr>
    </w:p>
    <w:p w:rsidR="00061EE9" w:rsidRPr="00AB0AAE" w:rsidRDefault="00061E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1. Efficiency: Para-virtualization offers reduced overhead and improved resource utilization, making it more efficient in environments with demanding computational workloads. Its ability to directly interact with the hardware (with some assistance from the hypervisor) minimizes the overhead seen in traditional virtualization techniques. This makes it ideal for cloud data </w:t>
      </w:r>
      <w:proofErr w:type="spellStart"/>
      <w:r w:rsidRPr="00AB0AAE">
        <w:rPr>
          <w:rFonts w:ascii="Times New Roman" w:hAnsi="Times New Roman" w:cs="Times New Roman"/>
          <w:sz w:val="24"/>
          <w:szCs w:val="24"/>
        </w:rPr>
        <w:t>centers</w:t>
      </w:r>
      <w:proofErr w:type="spellEnd"/>
      <w:r w:rsidRPr="00AB0AAE">
        <w:rPr>
          <w:rFonts w:ascii="Times New Roman" w:hAnsi="Times New Roman" w:cs="Times New Roman"/>
          <w:sz w:val="24"/>
          <w:szCs w:val="24"/>
        </w:rPr>
        <w:t xml:space="preserve"> where performance is prioritized. In contrast, full virtualization tends to introduce more overhead as it relies on emulating hardware completely, making it slightly less efficient but more versatile. This versatility can be beneficial for cloud data </w:t>
      </w:r>
      <w:proofErr w:type="spellStart"/>
      <w:r w:rsidRPr="00AB0AAE">
        <w:rPr>
          <w:rFonts w:ascii="Times New Roman" w:hAnsi="Times New Roman" w:cs="Times New Roman"/>
          <w:sz w:val="24"/>
          <w:szCs w:val="24"/>
        </w:rPr>
        <w:t>centers</w:t>
      </w:r>
      <w:proofErr w:type="spellEnd"/>
      <w:r w:rsidRPr="00AB0AAE">
        <w:rPr>
          <w:rFonts w:ascii="Times New Roman" w:hAnsi="Times New Roman" w:cs="Times New Roman"/>
          <w:sz w:val="24"/>
          <w:szCs w:val="24"/>
        </w:rPr>
        <w:t xml:space="preserve"> that support a wide range of operating systems and applications, where flexibility and compatibility are key concerns.</w:t>
      </w:r>
    </w:p>
    <w:p w:rsidR="00061EE9" w:rsidRPr="00AB0AAE" w:rsidRDefault="00061EE9" w:rsidP="003C52C1">
      <w:pPr>
        <w:pStyle w:val="PlainText"/>
        <w:spacing w:line="276" w:lineRule="auto"/>
        <w:jc w:val="both"/>
        <w:rPr>
          <w:rFonts w:ascii="Times New Roman" w:hAnsi="Times New Roman" w:cs="Times New Roman"/>
          <w:sz w:val="24"/>
          <w:szCs w:val="24"/>
        </w:rPr>
      </w:pPr>
    </w:p>
    <w:p w:rsidR="00061EE9" w:rsidRPr="00AB0AAE" w:rsidRDefault="00061E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2. Performance: For cloud data </w:t>
      </w:r>
      <w:proofErr w:type="spellStart"/>
      <w:r w:rsidRPr="00AB0AAE">
        <w:rPr>
          <w:rFonts w:ascii="Times New Roman" w:hAnsi="Times New Roman" w:cs="Times New Roman"/>
          <w:sz w:val="24"/>
          <w:szCs w:val="24"/>
        </w:rPr>
        <w:t>centers</w:t>
      </w:r>
      <w:proofErr w:type="spellEnd"/>
      <w:r w:rsidRPr="00AB0AAE">
        <w:rPr>
          <w:rFonts w:ascii="Times New Roman" w:hAnsi="Times New Roman" w:cs="Times New Roman"/>
          <w:sz w:val="24"/>
          <w:szCs w:val="24"/>
        </w:rPr>
        <w:t xml:space="preserve"> dealing with high-frequency I/O operations or compute-heavy applications,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 xml:space="preserve">-virtualization is the optimal choice because it introduces less latency. Para-virtualized environments have closer-to-native performance since there is no need to emulate the </w:t>
      </w:r>
      <w:r w:rsidRPr="00AB0AAE">
        <w:rPr>
          <w:rFonts w:ascii="Times New Roman" w:hAnsi="Times New Roman" w:cs="Times New Roman"/>
          <w:sz w:val="24"/>
          <w:szCs w:val="24"/>
        </w:rPr>
        <w:lastRenderedPageBreak/>
        <w:t>entire hardware stack. Full virtualization, by comparison, adds layers of abstraction and emulation, which results in higher latency, making it less suitable for performance-critical tasks.</w:t>
      </w:r>
    </w:p>
    <w:p w:rsidR="00061EE9" w:rsidRPr="00AB0AAE" w:rsidRDefault="00061EE9" w:rsidP="003C52C1">
      <w:pPr>
        <w:pStyle w:val="PlainText"/>
        <w:spacing w:line="276" w:lineRule="auto"/>
        <w:jc w:val="both"/>
        <w:rPr>
          <w:rFonts w:ascii="Times New Roman" w:hAnsi="Times New Roman" w:cs="Times New Roman"/>
          <w:sz w:val="24"/>
          <w:szCs w:val="24"/>
        </w:rPr>
      </w:pPr>
    </w:p>
    <w:p w:rsidR="00061EE9" w:rsidRPr="00AB0AAE" w:rsidRDefault="00061E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3. Management: Full virtualization excels in ease of management, largely due to its support for a wide variety of guest operating systems. This flexibility makes it easier for cloud administrators to scale and manage diverse workloads. As new clients or applications are introduced, full virtualization allows seamless integration without requiring extensive system changes. On the other hand,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may require more specialized configurations and management, particularly because it often necessitates guest OS modifications. This increases the complexity of managing a cloud environment, but it can also offer greater opportunities for fine-tuning and performance optimization.</w:t>
      </w:r>
    </w:p>
    <w:p w:rsidR="00061EE9" w:rsidRPr="00AB0AAE" w:rsidRDefault="00061EE9" w:rsidP="003C52C1">
      <w:pPr>
        <w:pStyle w:val="PlainText"/>
        <w:spacing w:line="276" w:lineRule="auto"/>
        <w:jc w:val="both"/>
        <w:rPr>
          <w:rFonts w:ascii="Times New Roman" w:hAnsi="Times New Roman" w:cs="Times New Roman"/>
          <w:sz w:val="24"/>
          <w:szCs w:val="24"/>
        </w:rPr>
      </w:pPr>
    </w:p>
    <w:p w:rsidR="00061EE9" w:rsidRPr="00AB0AAE" w:rsidRDefault="00061E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4. Security: In cloud data </w:t>
      </w:r>
      <w:proofErr w:type="spellStart"/>
      <w:r w:rsidRPr="00AB0AAE">
        <w:rPr>
          <w:rFonts w:ascii="Times New Roman" w:hAnsi="Times New Roman" w:cs="Times New Roman"/>
          <w:sz w:val="24"/>
          <w:szCs w:val="24"/>
        </w:rPr>
        <w:t>centers</w:t>
      </w:r>
      <w:proofErr w:type="spellEnd"/>
      <w:r w:rsidRPr="00AB0AAE">
        <w:rPr>
          <w:rFonts w:ascii="Times New Roman" w:hAnsi="Times New Roman" w:cs="Times New Roman"/>
          <w:sz w:val="24"/>
          <w:szCs w:val="24"/>
        </w:rPr>
        <w:t xml:space="preserve">, security is a paramount concern, particularly for providers handling sensitive or critical data. Full virtualization generally provides better isolation between virtual machines (VMs), which </w:t>
      </w:r>
      <w:proofErr w:type="gramStart"/>
      <w:r w:rsidRPr="00AB0AAE">
        <w:rPr>
          <w:rFonts w:ascii="Times New Roman" w:hAnsi="Times New Roman" w:cs="Times New Roman"/>
          <w:sz w:val="24"/>
          <w:szCs w:val="24"/>
        </w:rPr>
        <w:t>strengthens</w:t>
      </w:r>
      <w:proofErr w:type="gramEnd"/>
      <w:r w:rsidRPr="00AB0AAE">
        <w:rPr>
          <w:rFonts w:ascii="Times New Roman" w:hAnsi="Times New Roman" w:cs="Times New Roman"/>
          <w:sz w:val="24"/>
          <w:szCs w:val="24"/>
        </w:rPr>
        <w:t xml:space="preserve"> security by ensuring that breaches or compromises in one VM don't affect others. Para-virtualization, while offering superior performance, may not provide the same level of isolation out of the box. Additional security configurations, such as more advanced access controls and monitoring, may be required to match the isolation provided by full virtualization.</w:t>
      </w:r>
    </w:p>
    <w:p w:rsidR="00061EE9" w:rsidRPr="00AB0AAE" w:rsidRDefault="00061EE9" w:rsidP="003C52C1">
      <w:pPr>
        <w:pStyle w:val="PlainText"/>
        <w:spacing w:line="276" w:lineRule="auto"/>
        <w:jc w:val="both"/>
        <w:rPr>
          <w:rFonts w:ascii="Times New Roman" w:hAnsi="Times New Roman" w:cs="Times New Roman"/>
          <w:sz w:val="24"/>
          <w:szCs w:val="24"/>
        </w:rPr>
      </w:pPr>
    </w:p>
    <w:p w:rsidR="00061EE9" w:rsidRPr="00AB0AAE" w:rsidRDefault="00061E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Therefore, for a cloud data </w:t>
      </w:r>
      <w:proofErr w:type="spellStart"/>
      <w:r w:rsidRPr="00AB0AAE">
        <w:rPr>
          <w:rFonts w:ascii="Times New Roman" w:hAnsi="Times New Roman" w:cs="Times New Roman"/>
          <w:sz w:val="24"/>
          <w:szCs w:val="24"/>
        </w:rPr>
        <w:t>center</w:t>
      </w:r>
      <w:proofErr w:type="spellEnd"/>
      <w:r w:rsidRPr="00AB0AAE">
        <w:rPr>
          <w:rFonts w:ascii="Times New Roman" w:hAnsi="Times New Roman" w:cs="Times New Roman"/>
          <w:sz w:val="24"/>
          <w:szCs w:val="24"/>
        </w:rPr>
        <w:t xml:space="preserve"> focused on maximizing performance and resource efficiency,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is the recommended approach. Its low overhead and optimized hardware utilization can significantly improve performance in high-demand environments, such as those with intensive computational or I/O tasks. However, if the flexibility to run a wide variety of guest operating systems and the need for robust security are more important, then full virtualization is a better fit. Full virtualization offers better isolation between VMs, making it ideal for environments where data sensitivity or compliance with strict security regulations is crucial.</w:t>
      </w:r>
    </w:p>
    <w:p w:rsidR="00061EE9" w:rsidRPr="00AB0AAE" w:rsidRDefault="00061EE9" w:rsidP="003C52C1">
      <w:pPr>
        <w:pStyle w:val="PlainText"/>
        <w:spacing w:line="276" w:lineRule="auto"/>
        <w:jc w:val="both"/>
        <w:rPr>
          <w:rFonts w:ascii="Times New Roman" w:hAnsi="Times New Roman" w:cs="Times New Roman"/>
          <w:sz w:val="24"/>
          <w:szCs w:val="24"/>
        </w:rPr>
      </w:pPr>
    </w:p>
    <w:p w:rsidR="000800DA" w:rsidRPr="00AB0AAE" w:rsidRDefault="00061EE9" w:rsidP="003C52C1">
      <w:pPr>
        <w:pStyle w:val="PlainText"/>
        <w:spacing w:line="276" w:lineRule="auto"/>
        <w:jc w:val="both"/>
        <w:rPr>
          <w:rFonts w:ascii="Times New Roman" w:hAnsi="Times New Roman" w:cs="Times New Roman"/>
          <w:sz w:val="24"/>
          <w:szCs w:val="24"/>
        </w:rPr>
      </w:pPr>
      <w:r w:rsidRPr="00D46F76">
        <w:rPr>
          <w:rFonts w:ascii="Times New Roman" w:hAnsi="Times New Roman" w:cs="Times New Roman"/>
          <w:b/>
          <w:sz w:val="24"/>
          <w:szCs w:val="24"/>
        </w:rPr>
        <w:t>Example:</w:t>
      </w:r>
      <w:r w:rsidRPr="00AB0AAE">
        <w:rPr>
          <w:rFonts w:ascii="Times New Roman" w:hAnsi="Times New Roman" w:cs="Times New Roman"/>
          <w:sz w:val="24"/>
          <w:szCs w:val="24"/>
        </w:rPr>
        <w:t xml:space="preserve"> Major cloud providers, such as Amazon Web Services (AWS), often adopt a hybrid virtualization model. They use </w:t>
      </w:r>
      <w:proofErr w:type="spellStart"/>
      <w:r w:rsidRPr="00AB0AAE">
        <w:rPr>
          <w:rFonts w:ascii="Times New Roman" w:hAnsi="Times New Roman" w:cs="Times New Roman"/>
          <w:sz w:val="24"/>
          <w:szCs w:val="24"/>
        </w:rPr>
        <w:t>para</w:t>
      </w:r>
      <w:proofErr w:type="spellEnd"/>
      <w:r w:rsidRPr="00AB0AAE">
        <w:rPr>
          <w:rFonts w:ascii="Times New Roman" w:hAnsi="Times New Roman" w:cs="Times New Roman"/>
          <w:sz w:val="24"/>
          <w:szCs w:val="24"/>
        </w:rPr>
        <w:t>-virtualization for workloads that require higher performance, such as high-throughput computing or large-scale data processing. At the same time, full virtualization is employed where OS flexibility or enhanced security isolation is required. This approach allows cloud providers to optimize both resource utilization and security, adapting to the specific needs of different applications and workloads.</w:t>
      </w:r>
    </w:p>
    <w:p w:rsidR="00061EE9" w:rsidRDefault="00061EE9" w:rsidP="003C52C1">
      <w:pPr>
        <w:pStyle w:val="PlainText"/>
        <w:spacing w:line="276" w:lineRule="auto"/>
        <w:jc w:val="both"/>
        <w:rPr>
          <w:rFonts w:ascii="Times New Roman" w:hAnsi="Times New Roman" w:cs="Times New Roman"/>
          <w:sz w:val="24"/>
          <w:szCs w:val="24"/>
        </w:rPr>
      </w:pPr>
    </w:p>
    <w:p w:rsidR="00D46F76" w:rsidRPr="00AB0AAE" w:rsidRDefault="00D46F76" w:rsidP="003C52C1">
      <w:pPr>
        <w:pStyle w:val="PlainText"/>
        <w:spacing w:line="276" w:lineRule="auto"/>
        <w:jc w:val="both"/>
        <w:rPr>
          <w:rFonts w:ascii="Times New Roman" w:hAnsi="Times New Roman" w:cs="Times New Roman"/>
          <w:sz w:val="24"/>
          <w:szCs w:val="24"/>
        </w:rPr>
      </w:pPr>
    </w:p>
    <w:p w:rsidR="00C035E9" w:rsidRPr="00AB0AAE" w:rsidRDefault="00C035E9" w:rsidP="003C52C1">
      <w:pPr>
        <w:pStyle w:val="PlainText"/>
        <w:spacing w:line="276" w:lineRule="auto"/>
        <w:jc w:val="both"/>
        <w:rPr>
          <w:rFonts w:ascii="Times New Roman" w:hAnsi="Times New Roman" w:cs="Times New Roman"/>
          <w:sz w:val="24"/>
          <w:szCs w:val="24"/>
        </w:rPr>
      </w:pPr>
      <w:r w:rsidRPr="003428C0">
        <w:rPr>
          <w:rFonts w:ascii="Times New Roman" w:hAnsi="Times New Roman" w:cs="Times New Roman"/>
          <w:b/>
          <w:sz w:val="24"/>
          <w:szCs w:val="24"/>
        </w:rPr>
        <w:t>5</w:t>
      </w:r>
      <w:r w:rsidR="00AB0AAE" w:rsidRPr="003428C0">
        <w:rPr>
          <w:rFonts w:ascii="Times New Roman" w:hAnsi="Times New Roman" w:cs="Times New Roman"/>
          <w:b/>
          <w:sz w:val="24"/>
          <w:szCs w:val="24"/>
        </w:rPr>
        <w:t>.Q.</w:t>
      </w:r>
      <w:r w:rsidRPr="00AB0AAE">
        <w:rPr>
          <w:rFonts w:ascii="Times New Roman" w:hAnsi="Times New Roman" w:cs="Times New Roman"/>
          <w:sz w:val="24"/>
          <w:szCs w:val="24"/>
        </w:rPr>
        <w:t xml:space="preserve"> Explain the relationship between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and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containers. How does a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 become a running container? Provide an example to illustrate your explanation.</w:t>
      </w:r>
      <w:r w:rsidR="00002B26" w:rsidRPr="00AB0AAE">
        <w:rPr>
          <w:rFonts w:ascii="Times New Roman" w:hAnsi="Times New Roman" w:cs="Times New Roman"/>
          <w:sz w:val="24"/>
          <w:szCs w:val="24"/>
        </w:rPr>
        <w:t xml:space="preserve"> </w:t>
      </w:r>
      <w:r w:rsidRPr="00AB0AAE">
        <w:rPr>
          <w:rFonts w:ascii="Times New Roman" w:hAnsi="Times New Roman" w:cs="Times New Roman"/>
          <w:sz w:val="24"/>
          <w:szCs w:val="24"/>
        </w:rPr>
        <w:t>(6 Marks)</w:t>
      </w:r>
    </w:p>
    <w:p w:rsidR="00C035E9" w:rsidRPr="00AB0AAE" w:rsidRDefault="00C035E9" w:rsidP="003C52C1">
      <w:pPr>
        <w:pStyle w:val="PlainText"/>
        <w:spacing w:line="276" w:lineRule="auto"/>
        <w:jc w:val="both"/>
        <w:rPr>
          <w:rFonts w:ascii="Times New Roman" w:hAnsi="Times New Roman" w:cs="Times New Roman"/>
          <w:sz w:val="24"/>
          <w:szCs w:val="24"/>
        </w:rPr>
      </w:pPr>
    </w:p>
    <w:p w:rsidR="00D46F76" w:rsidRPr="00D46F76" w:rsidRDefault="00C035E9"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Answer:</w:t>
      </w:r>
      <w:r w:rsidR="003C52C1" w:rsidRPr="00D46F76">
        <w:rPr>
          <w:rFonts w:ascii="Times New Roman" w:hAnsi="Times New Roman" w:cs="Times New Roman"/>
          <w:b/>
          <w:sz w:val="24"/>
          <w:szCs w:val="24"/>
        </w:rPr>
        <w:t xml:space="preserve"> </w:t>
      </w:r>
    </w:p>
    <w:p w:rsidR="00D46F76" w:rsidRDefault="00D46F76" w:rsidP="003C52C1">
      <w:pPr>
        <w:pStyle w:val="PlainText"/>
        <w:spacing w:line="276" w:lineRule="auto"/>
        <w:jc w:val="both"/>
        <w:rPr>
          <w:rFonts w:ascii="Times New Roman" w:hAnsi="Times New Roman" w:cs="Times New Roman"/>
          <w:sz w:val="24"/>
          <w:szCs w:val="24"/>
        </w:rPr>
      </w:pPr>
    </w:p>
    <w:p w:rsidR="00C035E9" w:rsidRPr="00AB0AAE" w:rsidRDefault="00C035E9" w:rsidP="003C52C1">
      <w:pPr>
        <w:pStyle w:val="PlainText"/>
        <w:spacing w:line="276" w:lineRule="auto"/>
        <w:jc w:val="both"/>
        <w:rPr>
          <w:rFonts w:ascii="Times New Roman" w:hAnsi="Times New Roman" w:cs="Times New Roman"/>
          <w:sz w:val="24"/>
          <w:szCs w:val="24"/>
        </w:rPr>
      </w:pP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and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containers are fundamental components in the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ecosystem, each serving distinct but closely related purposes. To fully grasp their relationship, let's break it down step by step, focusing on their roles, how they interact, and the process by which an image becomes a running container.</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C035E9" w:rsidP="003C52C1">
      <w:pPr>
        <w:pStyle w:val="PlainText"/>
        <w:spacing w:line="276" w:lineRule="auto"/>
        <w:jc w:val="both"/>
        <w:rPr>
          <w:rFonts w:ascii="Times New Roman" w:hAnsi="Times New Roman" w:cs="Times New Roman"/>
          <w:sz w:val="24"/>
          <w:szCs w:val="24"/>
        </w:rPr>
      </w:pPr>
      <w:proofErr w:type="spellStart"/>
      <w:r w:rsidRPr="00D46F76">
        <w:rPr>
          <w:rFonts w:ascii="Times New Roman" w:hAnsi="Times New Roman" w:cs="Times New Roman"/>
          <w:b/>
          <w:sz w:val="24"/>
          <w:szCs w:val="24"/>
        </w:rPr>
        <w:lastRenderedPageBreak/>
        <w:t>Docker</w:t>
      </w:r>
      <w:proofErr w:type="spellEnd"/>
      <w:r w:rsidRPr="00D46F76">
        <w:rPr>
          <w:rFonts w:ascii="Times New Roman" w:hAnsi="Times New Roman" w:cs="Times New Roman"/>
          <w:b/>
          <w:sz w:val="24"/>
          <w:szCs w:val="24"/>
        </w:rPr>
        <w:t xml:space="preserve"> Images:</w:t>
      </w:r>
      <w:r w:rsidR="00E736A9" w:rsidRPr="00AB0AAE">
        <w:rPr>
          <w:rFonts w:ascii="Times New Roman" w:hAnsi="Times New Roman" w:cs="Times New Roman"/>
          <w:sz w:val="24"/>
          <w:szCs w:val="24"/>
        </w:rPr>
        <w:t xml:space="preserve"> </w:t>
      </w:r>
      <w:r w:rsidRPr="00AB0AAE">
        <w:rPr>
          <w:rFonts w:ascii="Times New Roman" w:hAnsi="Times New Roman" w:cs="Times New Roman"/>
          <w:sz w:val="24"/>
          <w:szCs w:val="24"/>
        </w:rPr>
        <w:t xml:space="preserve">A </w:t>
      </w:r>
      <w:proofErr w:type="spellStart"/>
      <w:r w:rsidR="00E736A9" w:rsidRPr="00AB0AAE">
        <w:rPr>
          <w:rFonts w:ascii="Times New Roman" w:hAnsi="Times New Roman" w:cs="Times New Roman"/>
          <w:sz w:val="24"/>
          <w:szCs w:val="24"/>
        </w:rPr>
        <w:t>Docker</w:t>
      </w:r>
      <w:proofErr w:type="spellEnd"/>
      <w:r w:rsidR="00E736A9" w:rsidRPr="00AB0AAE">
        <w:rPr>
          <w:rFonts w:ascii="Times New Roman" w:hAnsi="Times New Roman" w:cs="Times New Roman"/>
          <w:sz w:val="24"/>
          <w:szCs w:val="24"/>
        </w:rPr>
        <w:t xml:space="preserve"> image is essentially a </w:t>
      </w:r>
      <w:r w:rsidRPr="00AB0AAE">
        <w:rPr>
          <w:rFonts w:ascii="Times New Roman" w:hAnsi="Times New Roman" w:cs="Times New Roman"/>
          <w:sz w:val="24"/>
          <w:szCs w:val="24"/>
        </w:rPr>
        <w:t>blueprint</w:t>
      </w:r>
      <w:r w:rsidR="00E736A9" w:rsidRPr="00AB0AAE">
        <w:rPr>
          <w:rFonts w:ascii="Times New Roman" w:hAnsi="Times New Roman" w:cs="Times New Roman"/>
          <w:sz w:val="24"/>
          <w:szCs w:val="24"/>
        </w:rPr>
        <w:t xml:space="preserve"> or template</w:t>
      </w:r>
      <w:r w:rsidRPr="00AB0AAE">
        <w:rPr>
          <w:rFonts w:ascii="Times New Roman" w:hAnsi="Times New Roman" w:cs="Times New Roman"/>
          <w:sz w:val="24"/>
          <w:szCs w:val="24"/>
        </w:rPr>
        <w:t xml:space="preserve"> used to crea</w:t>
      </w:r>
      <w:r w:rsidR="00E736A9" w:rsidRPr="00AB0AAE">
        <w:rPr>
          <w:rFonts w:ascii="Times New Roman" w:hAnsi="Times New Roman" w:cs="Times New Roman"/>
          <w:sz w:val="24"/>
          <w:szCs w:val="24"/>
        </w:rPr>
        <w:t xml:space="preserve">te </w:t>
      </w:r>
      <w:proofErr w:type="spellStart"/>
      <w:r w:rsidR="00E736A9" w:rsidRPr="00AB0AAE">
        <w:rPr>
          <w:rFonts w:ascii="Times New Roman" w:hAnsi="Times New Roman" w:cs="Times New Roman"/>
          <w:sz w:val="24"/>
          <w:szCs w:val="24"/>
        </w:rPr>
        <w:t>Docker</w:t>
      </w:r>
      <w:proofErr w:type="spellEnd"/>
      <w:r w:rsidR="00E736A9" w:rsidRPr="00AB0AAE">
        <w:rPr>
          <w:rFonts w:ascii="Times New Roman" w:hAnsi="Times New Roman" w:cs="Times New Roman"/>
          <w:sz w:val="24"/>
          <w:szCs w:val="24"/>
        </w:rPr>
        <w:t xml:space="preserve"> containers. It is a read-only</w:t>
      </w:r>
      <w:r w:rsidRPr="00AB0AAE">
        <w:rPr>
          <w:rFonts w:ascii="Times New Roman" w:hAnsi="Times New Roman" w:cs="Times New Roman"/>
          <w:sz w:val="24"/>
          <w:szCs w:val="24"/>
        </w:rPr>
        <w:t xml:space="preserve"> package that contains everythin</w:t>
      </w:r>
      <w:r w:rsidR="00E736A9" w:rsidRPr="00AB0AAE">
        <w:rPr>
          <w:rFonts w:ascii="Times New Roman" w:hAnsi="Times New Roman" w:cs="Times New Roman"/>
          <w:sz w:val="24"/>
          <w:szCs w:val="24"/>
        </w:rPr>
        <w:t xml:space="preserve">g needed to run an application such as </w:t>
      </w:r>
      <w:r w:rsidRPr="00AB0AAE">
        <w:rPr>
          <w:rFonts w:ascii="Times New Roman" w:hAnsi="Times New Roman" w:cs="Times New Roman"/>
          <w:sz w:val="24"/>
          <w:szCs w:val="24"/>
        </w:rPr>
        <w:t xml:space="preserve">the application code, libraries, dependencies, environment variables, configuration files, and other essential settings.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are built in layers, with each layer representing a change or addition to the previous one. These layers ensure that the image is lightweight and that changes are efficient, as only modified layers need to be updated rather than the entire image.</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D46F76" w:rsidRDefault="00E736A9"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 xml:space="preserve">The </w:t>
      </w:r>
      <w:r w:rsidR="00C035E9" w:rsidRPr="00D46F76">
        <w:rPr>
          <w:rFonts w:ascii="Times New Roman" w:hAnsi="Times New Roman" w:cs="Times New Roman"/>
          <w:b/>
          <w:sz w:val="24"/>
          <w:szCs w:val="24"/>
        </w:rPr>
        <w:t xml:space="preserve">characteristics of </w:t>
      </w:r>
      <w:proofErr w:type="spellStart"/>
      <w:r w:rsidR="00C035E9" w:rsidRPr="00D46F76">
        <w:rPr>
          <w:rFonts w:ascii="Times New Roman" w:hAnsi="Times New Roman" w:cs="Times New Roman"/>
          <w:b/>
          <w:sz w:val="24"/>
          <w:szCs w:val="24"/>
        </w:rPr>
        <w:t>Docker</w:t>
      </w:r>
      <w:proofErr w:type="spellEnd"/>
      <w:r w:rsidR="00C035E9" w:rsidRPr="00D46F76">
        <w:rPr>
          <w:rFonts w:ascii="Times New Roman" w:hAnsi="Times New Roman" w:cs="Times New Roman"/>
          <w:b/>
          <w:sz w:val="24"/>
          <w:szCs w:val="24"/>
        </w:rPr>
        <w:t xml:space="preserve"> images</w:t>
      </w:r>
      <w:r w:rsidRPr="00D46F76">
        <w:rPr>
          <w:rFonts w:ascii="Times New Roman" w:hAnsi="Times New Roman" w:cs="Times New Roman"/>
          <w:b/>
          <w:sz w:val="24"/>
          <w:szCs w:val="24"/>
        </w:rPr>
        <w:t xml:space="preserve"> are</w:t>
      </w:r>
      <w:r w:rsidR="00D64191" w:rsidRPr="00D46F76">
        <w:rPr>
          <w:rFonts w:ascii="Times New Roman" w:hAnsi="Times New Roman" w:cs="Times New Roman"/>
          <w:b/>
          <w:sz w:val="24"/>
          <w:szCs w:val="24"/>
        </w:rPr>
        <w:t xml:space="preserve"> as follows</w:t>
      </w:r>
      <w:r w:rsidR="00C035E9" w:rsidRPr="00D46F76">
        <w:rPr>
          <w:rFonts w:ascii="Times New Roman" w:hAnsi="Times New Roman" w:cs="Times New Roman"/>
          <w:b/>
          <w:sz w:val="24"/>
          <w:szCs w:val="24"/>
        </w:rPr>
        <w:t>:</w:t>
      </w:r>
    </w:p>
    <w:p w:rsidR="00C035E9" w:rsidRPr="00AB0AAE" w:rsidRDefault="00E736A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Static - </w:t>
      </w:r>
      <w:r w:rsidR="00C035E9" w:rsidRPr="00AB0AAE">
        <w:rPr>
          <w:rFonts w:ascii="Times New Roman" w:hAnsi="Times New Roman" w:cs="Times New Roman"/>
          <w:sz w:val="24"/>
          <w:szCs w:val="24"/>
        </w:rPr>
        <w:t xml:space="preserve">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image is unchangeable (read-only). It remains the same after being created.</w:t>
      </w: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Versioned</w:t>
      </w:r>
      <w:r w:rsidR="00E736A9" w:rsidRPr="00AB0AAE">
        <w:rPr>
          <w:rFonts w:ascii="Times New Roman" w:hAnsi="Times New Roman" w:cs="Times New Roman"/>
          <w:sz w:val="24"/>
          <w:szCs w:val="24"/>
        </w:rPr>
        <w:t xml:space="preserve"> - </w:t>
      </w:r>
      <w:r w:rsidRPr="00AB0AAE">
        <w:rPr>
          <w:rFonts w:ascii="Times New Roman" w:hAnsi="Times New Roman" w:cs="Times New Roman"/>
          <w:sz w:val="24"/>
          <w:szCs w:val="24"/>
        </w:rPr>
        <w:t>Images can be tagged to represent different versions of the same application, making it easy to roll back to a previous version if needed.</w:t>
      </w:r>
    </w:p>
    <w:p w:rsidR="00C035E9" w:rsidRPr="00AB0AAE" w:rsidRDefault="00E736A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Portable -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images can be shared across environments, ensuring consistency whether they are deployed on a developer's local machine or in a production environment.</w:t>
      </w: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In simple terms</w:t>
      </w:r>
      <w:r w:rsidR="00E736A9" w:rsidRPr="00AB0AAE">
        <w:rPr>
          <w:rFonts w:ascii="Times New Roman" w:hAnsi="Times New Roman" w:cs="Times New Roman"/>
          <w:sz w:val="24"/>
          <w:szCs w:val="24"/>
        </w:rPr>
        <w:t xml:space="preserve">, a </w:t>
      </w:r>
      <w:proofErr w:type="spellStart"/>
      <w:r w:rsidR="00E736A9" w:rsidRPr="00AB0AAE">
        <w:rPr>
          <w:rFonts w:ascii="Times New Roman" w:hAnsi="Times New Roman" w:cs="Times New Roman"/>
          <w:sz w:val="24"/>
          <w:szCs w:val="24"/>
        </w:rPr>
        <w:t>Docker</w:t>
      </w:r>
      <w:proofErr w:type="spellEnd"/>
      <w:r w:rsidR="00E736A9" w:rsidRPr="00AB0AAE">
        <w:rPr>
          <w:rFonts w:ascii="Times New Roman" w:hAnsi="Times New Roman" w:cs="Times New Roman"/>
          <w:sz w:val="24"/>
          <w:szCs w:val="24"/>
        </w:rPr>
        <w:t xml:space="preserve"> image is akin to a </w:t>
      </w:r>
      <w:r w:rsidRPr="00AB0AAE">
        <w:rPr>
          <w:rFonts w:ascii="Times New Roman" w:hAnsi="Times New Roman" w:cs="Times New Roman"/>
          <w:sz w:val="24"/>
          <w:szCs w:val="24"/>
        </w:rPr>
        <w:t>snaps</w:t>
      </w:r>
      <w:r w:rsidR="00E736A9" w:rsidRPr="00AB0AAE">
        <w:rPr>
          <w:rFonts w:ascii="Times New Roman" w:hAnsi="Times New Roman" w:cs="Times New Roman"/>
          <w:sz w:val="24"/>
          <w:szCs w:val="24"/>
        </w:rPr>
        <w:t xml:space="preserve">hot </w:t>
      </w:r>
      <w:r w:rsidRPr="00AB0AAE">
        <w:rPr>
          <w:rFonts w:ascii="Times New Roman" w:hAnsi="Times New Roman" w:cs="Times New Roman"/>
          <w:sz w:val="24"/>
          <w:szCs w:val="24"/>
        </w:rPr>
        <w:t>of an application's environment, capturing all the necessary components for that application to run correctly.</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E736A9" w:rsidP="003C52C1">
      <w:pPr>
        <w:pStyle w:val="PlainText"/>
        <w:spacing w:line="276" w:lineRule="auto"/>
        <w:jc w:val="both"/>
        <w:rPr>
          <w:rFonts w:ascii="Times New Roman" w:hAnsi="Times New Roman" w:cs="Times New Roman"/>
          <w:sz w:val="24"/>
          <w:szCs w:val="24"/>
        </w:rPr>
      </w:pPr>
      <w:proofErr w:type="spellStart"/>
      <w:r w:rsidRPr="00D46F76">
        <w:rPr>
          <w:rFonts w:ascii="Times New Roman" w:hAnsi="Times New Roman" w:cs="Times New Roman"/>
          <w:b/>
          <w:sz w:val="24"/>
          <w:szCs w:val="24"/>
        </w:rPr>
        <w:t>Docker</w:t>
      </w:r>
      <w:proofErr w:type="spellEnd"/>
      <w:r w:rsidRPr="00D46F76">
        <w:rPr>
          <w:rFonts w:ascii="Times New Roman" w:hAnsi="Times New Roman" w:cs="Times New Roman"/>
          <w:b/>
          <w:sz w:val="24"/>
          <w:szCs w:val="24"/>
        </w:rPr>
        <w:t xml:space="preserve"> Containers:</w:t>
      </w:r>
      <w:r w:rsidRPr="00AB0AAE">
        <w:rPr>
          <w:rFonts w:ascii="Times New Roman" w:hAnsi="Times New Roman" w:cs="Times New Roman"/>
          <w:sz w:val="24"/>
          <w:szCs w:val="24"/>
        </w:rPr>
        <w:t xml:space="preserve"> </w:t>
      </w:r>
      <w:r w:rsidR="00C035E9" w:rsidRPr="00AB0AAE">
        <w:rPr>
          <w:rFonts w:ascii="Times New Roman" w:hAnsi="Times New Roman" w:cs="Times New Roman"/>
          <w:sz w:val="24"/>
          <w:szCs w:val="24"/>
        </w:rPr>
        <w:t xml:space="preserve">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conta</w:t>
      </w:r>
      <w:r w:rsidRPr="00AB0AAE">
        <w:rPr>
          <w:rFonts w:ascii="Times New Roman" w:hAnsi="Times New Roman" w:cs="Times New Roman"/>
          <w:sz w:val="24"/>
          <w:szCs w:val="24"/>
        </w:rPr>
        <w:t xml:space="preserve">iner, on the other hand, is a runtime instance </w:t>
      </w:r>
      <w:r w:rsidR="00C035E9" w:rsidRPr="00AB0AAE">
        <w:rPr>
          <w:rFonts w:ascii="Times New Roman" w:hAnsi="Times New Roman" w:cs="Times New Roman"/>
          <w:sz w:val="24"/>
          <w:szCs w:val="24"/>
        </w:rPr>
        <w:t xml:space="preserve">of 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image. It is an active, running environment based on the image, where the application code is executed. When a container is created</w:t>
      </w:r>
      <w:r w:rsidRPr="00AB0AAE">
        <w:rPr>
          <w:rFonts w:ascii="Times New Roman" w:hAnsi="Times New Roman" w:cs="Times New Roman"/>
          <w:sz w:val="24"/>
          <w:szCs w:val="24"/>
        </w:rPr>
        <w:t xml:space="preserve"> from an image,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adds a writable layer </w:t>
      </w:r>
      <w:r w:rsidR="00C035E9" w:rsidRPr="00AB0AAE">
        <w:rPr>
          <w:rFonts w:ascii="Times New Roman" w:hAnsi="Times New Roman" w:cs="Times New Roman"/>
          <w:sz w:val="24"/>
          <w:szCs w:val="24"/>
        </w:rPr>
        <w:t xml:space="preserve">on top of the read-only image, allowing the container to make changes (like creating files, logs, or modifying configurations) without altering the underlying image. </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In this</w:t>
      </w:r>
      <w:r w:rsidR="00E736A9" w:rsidRPr="00AB0AAE">
        <w:rPr>
          <w:rFonts w:ascii="Times New Roman" w:hAnsi="Times New Roman" w:cs="Times New Roman"/>
          <w:sz w:val="24"/>
          <w:szCs w:val="24"/>
        </w:rPr>
        <w:t xml:space="preserve"> sense, a container is like a living, breathing entity</w:t>
      </w:r>
      <w:r w:rsidRPr="00AB0AAE">
        <w:rPr>
          <w:rFonts w:ascii="Times New Roman" w:hAnsi="Times New Roman" w:cs="Times New Roman"/>
          <w:sz w:val="24"/>
          <w:szCs w:val="24"/>
        </w:rPr>
        <w:t xml:space="preserve"> built from the static image. It includes all the components from the image but also has the capability to run processes, interact with the outside world, and persist data.</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D46F76" w:rsidRDefault="00D64191"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 xml:space="preserve">The </w:t>
      </w:r>
      <w:r w:rsidR="00C035E9" w:rsidRPr="00D46F76">
        <w:rPr>
          <w:rFonts w:ascii="Times New Roman" w:hAnsi="Times New Roman" w:cs="Times New Roman"/>
          <w:b/>
          <w:sz w:val="24"/>
          <w:szCs w:val="24"/>
        </w:rPr>
        <w:t xml:space="preserve">characteristics of </w:t>
      </w:r>
      <w:proofErr w:type="spellStart"/>
      <w:r w:rsidR="00C035E9" w:rsidRPr="00D46F76">
        <w:rPr>
          <w:rFonts w:ascii="Times New Roman" w:hAnsi="Times New Roman" w:cs="Times New Roman"/>
          <w:b/>
          <w:sz w:val="24"/>
          <w:szCs w:val="24"/>
        </w:rPr>
        <w:t>Docker</w:t>
      </w:r>
      <w:proofErr w:type="spellEnd"/>
      <w:r w:rsidR="00C035E9" w:rsidRPr="00D46F76">
        <w:rPr>
          <w:rFonts w:ascii="Times New Roman" w:hAnsi="Times New Roman" w:cs="Times New Roman"/>
          <w:b/>
          <w:sz w:val="24"/>
          <w:szCs w:val="24"/>
        </w:rPr>
        <w:t xml:space="preserve"> containers</w:t>
      </w:r>
      <w:r w:rsidRPr="00D46F76">
        <w:rPr>
          <w:rFonts w:ascii="Times New Roman" w:hAnsi="Times New Roman" w:cs="Times New Roman"/>
          <w:b/>
          <w:sz w:val="24"/>
          <w:szCs w:val="24"/>
        </w:rPr>
        <w:t xml:space="preserve"> are as follows</w:t>
      </w:r>
      <w:r w:rsidR="00C035E9" w:rsidRPr="00D46F76">
        <w:rPr>
          <w:rFonts w:ascii="Times New Roman" w:hAnsi="Times New Roman" w:cs="Times New Roman"/>
          <w:b/>
          <w:sz w:val="24"/>
          <w:szCs w:val="24"/>
        </w:rPr>
        <w:t>:</w:t>
      </w:r>
    </w:p>
    <w:p w:rsidR="00C035E9" w:rsidRPr="00AB0AAE" w:rsidRDefault="002845D6"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Dynamic -</w:t>
      </w:r>
      <w:r w:rsidR="00C035E9" w:rsidRPr="00AB0AAE">
        <w:rPr>
          <w:rFonts w:ascii="Times New Roman" w:hAnsi="Times New Roman" w:cs="Times New Roman"/>
          <w:sz w:val="24"/>
          <w:szCs w:val="24"/>
        </w:rPr>
        <w:t xml:space="preserve"> Containers are running instances that can be started, stopped, or destroyed. They are temporary but can persist as long as they are needed.</w:t>
      </w: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Isolated</w:t>
      </w:r>
      <w:r w:rsidR="002845D6" w:rsidRPr="00AB0AAE">
        <w:rPr>
          <w:rFonts w:ascii="Times New Roman" w:hAnsi="Times New Roman" w:cs="Times New Roman"/>
          <w:sz w:val="24"/>
          <w:szCs w:val="24"/>
        </w:rPr>
        <w:t xml:space="preserve"> -</w:t>
      </w:r>
      <w:r w:rsidRPr="00AB0AAE">
        <w:rPr>
          <w:rFonts w:ascii="Times New Roman" w:hAnsi="Times New Roman" w:cs="Times New Roman"/>
          <w:sz w:val="24"/>
          <w:szCs w:val="24"/>
        </w:rPr>
        <w:t xml:space="preserve"> Containers are isolated from each other and the host machine, ensuring that changes made within one container do not affect others. This isolation is one of the core benefits of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w:t>
      </w:r>
    </w:p>
    <w:p w:rsidR="00C035E9"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Lightweight</w:t>
      </w:r>
      <w:r w:rsidR="002845D6" w:rsidRPr="00AB0AAE">
        <w:rPr>
          <w:rFonts w:ascii="Times New Roman" w:hAnsi="Times New Roman" w:cs="Times New Roman"/>
          <w:sz w:val="24"/>
          <w:szCs w:val="24"/>
        </w:rPr>
        <w:t xml:space="preserve"> -</w:t>
      </w:r>
      <w:r w:rsidRPr="00AB0AAE">
        <w:rPr>
          <w:rFonts w:ascii="Times New Roman" w:hAnsi="Times New Roman" w:cs="Times New Roman"/>
          <w:sz w:val="24"/>
          <w:szCs w:val="24"/>
        </w:rPr>
        <w:t xml:space="preserve"> Unlike virtual machines, which require entire operating systems, containers share the host OS kernel, making them much more lightweight and faster to deploy.</w:t>
      </w:r>
    </w:p>
    <w:p w:rsidR="00C035E9" w:rsidRPr="00AB0AAE" w:rsidRDefault="00C035E9" w:rsidP="003C52C1">
      <w:pPr>
        <w:pStyle w:val="PlainText"/>
        <w:spacing w:line="276" w:lineRule="auto"/>
        <w:jc w:val="both"/>
        <w:rPr>
          <w:rFonts w:ascii="Times New Roman" w:hAnsi="Times New Roman" w:cs="Times New Roman"/>
          <w:sz w:val="24"/>
          <w:szCs w:val="24"/>
        </w:rPr>
      </w:pPr>
    </w:p>
    <w:p w:rsidR="002845D6" w:rsidRPr="00AB0AAE" w:rsidRDefault="00C035E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The relationship between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and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containers can be summarized as follows: </w:t>
      </w:r>
    </w:p>
    <w:p w:rsidR="00C035E9" w:rsidRPr="00AB0AAE" w:rsidRDefault="002845D6"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 is the </w:t>
      </w:r>
      <w:r w:rsidR="00C035E9" w:rsidRPr="00AB0AAE">
        <w:rPr>
          <w:rFonts w:ascii="Times New Roman" w:hAnsi="Times New Roman" w:cs="Times New Roman"/>
          <w:sz w:val="24"/>
          <w:szCs w:val="24"/>
        </w:rPr>
        <w:t xml:space="preserve">blueprint from which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containers are created,</w:t>
      </w:r>
      <w:r w:rsidRPr="00AB0AAE">
        <w:rPr>
          <w:rFonts w:ascii="Times New Roman" w:hAnsi="Times New Roman" w:cs="Times New Roman"/>
          <w:sz w:val="24"/>
          <w:szCs w:val="24"/>
        </w:rPr>
        <w:t xml:space="preserve"> and a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container is the running instance </w:t>
      </w:r>
      <w:r w:rsidR="00C035E9" w:rsidRPr="00AB0AAE">
        <w:rPr>
          <w:rFonts w:ascii="Times New Roman" w:hAnsi="Times New Roman" w:cs="Times New Roman"/>
          <w:sz w:val="24"/>
          <w:szCs w:val="24"/>
        </w:rPr>
        <w:t xml:space="preserve">of that image. </w:t>
      </w:r>
      <w:r w:rsidRPr="00AB0AAE">
        <w:rPr>
          <w:rFonts w:ascii="Times New Roman" w:hAnsi="Times New Roman" w:cs="Times New Roman"/>
          <w:sz w:val="24"/>
          <w:szCs w:val="24"/>
        </w:rPr>
        <w:t xml:space="preserve"> When you run </w:t>
      </w:r>
      <w:r w:rsidR="00C035E9" w:rsidRPr="00AB0AAE">
        <w:rPr>
          <w:rFonts w:ascii="Times New Roman" w:hAnsi="Times New Roman" w:cs="Times New Roman"/>
          <w:sz w:val="24"/>
          <w:szCs w:val="24"/>
        </w:rPr>
        <w:t xml:space="preserve">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image,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converts that static image into a running container by adding a writable layer and initiating the processes defined in the image (such as starting the application, running commands, etc.). </w:t>
      </w:r>
      <w:r w:rsidRPr="00AB0AAE">
        <w:rPr>
          <w:rFonts w:ascii="Times New Roman" w:hAnsi="Times New Roman" w:cs="Times New Roman"/>
          <w:sz w:val="24"/>
          <w:szCs w:val="24"/>
        </w:rPr>
        <w:t xml:space="preserve">In other words, </w:t>
      </w:r>
      <w:r w:rsidR="00C035E9" w:rsidRPr="00AB0AAE">
        <w:rPr>
          <w:rFonts w:ascii="Times New Roman" w:hAnsi="Times New Roman" w:cs="Times New Roman"/>
          <w:sz w:val="24"/>
          <w:szCs w:val="24"/>
        </w:rPr>
        <w:t>cont</w:t>
      </w:r>
      <w:r w:rsidRPr="00AB0AAE">
        <w:rPr>
          <w:rFonts w:ascii="Times New Roman" w:hAnsi="Times New Roman" w:cs="Times New Roman"/>
          <w:sz w:val="24"/>
          <w:szCs w:val="24"/>
        </w:rPr>
        <w:t>ainers are spawned from images</w:t>
      </w:r>
      <w:r w:rsidR="00C035E9" w:rsidRPr="00AB0AAE">
        <w:rPr>
          <w:rFonts w:ascii="Times New Roman" w:hAnsi="Times New Roman" w:cs="Times New Roman"/>
          <w:sz w:val="24"/>
          <w:szCs w:val="24"/>
        </w:rPr>
        <w:t>. The image serves as the immutable foundation, while the container is the mutable environment where the application lives and operates.</w:t>
      </w:r>
    </w:p>
    <w:p w:rsidR="002845D6" w:rsidRPr="00D46F76" w:rsidRDefault="002845D6" w:rsidP="003C52C1">
      <w:pPr>
        <w:pStyle w:val="PlainText"/>
        <w:spacing w:line="276" w:lineRule="auto"/>
        <w:jc w:val="both"/>
        <w:rPr>
          <w:rFonts w:ascii="Times New Roman" w:hAnsi="Times New Roman" w:cs="Times New Roman"/>
          <w:b/>
          <w:sz w:val="24"/>
          <w:szCs w:val="24"/>
        </w:rPr>
      </w:pPr>
    </w:p>
    <w:p w:rsidR="00C035E9" w:rsidRPr="00AB0AAE" w:rsidRDefault="002845D6" w:rsidP="003C52C1">
      <w:pPr>
        <w:pStyle w:val="PlainText"/>
        <w:spacing w:line="276" w:lineRule="auto"/>
        <w:jc w:val="both"/>
        <w:rPr>
          <w:rFonts w:ascii="Times New Roman" w:hAnsi="Times New Roman" w:cs="Times New Roman"/>
          <w:sz w:val="24"/>
          <w:szCs w:val="24"/>
        </w:rPr>
      </w:pPr>
      <w:r w:rsidRPr="00D46F76">
        <w:rPr>
          <w:rFonts w:ascii="Times New Roman" w:hAnsi="Times New Roman" w:cs="Times New Roman"/>
          <w:b/>
          <w:sz w:val="24"/>
          <w:szCs w:val="24"/>
        </w:rPr>
        <w:t xml:space="preserve">Explaining how a </w:t>
      </w:r>
      <w:proofErr w:type="spellStart"/>
      <w:r w:rsidR="00C035E9" w:rsidRPr="00D46F76">
        <w:rPr>
          <w:rFonts w:ascii="Times New Roman" w:hAnsi="Times New Roman" w:cs="Times New Roman"/>
          <w:b/>
          <w:sz w:val="24"/>
          <w:szCs w:val="24"/>
        </w:rPr>
        <w:t>Docker</w:t>
      </w:r>
      <w:proofErr w:type="spellEnd"/>
      <w:r w:rsidR="00C035E9" w:rsidRPr="00D46F76">
        <w:rPr>
          <w:rFonts w:ascii="Times New Roman" w:hAnsi="Times New Roman" w:cs="Times New Roman"/>
          <w:b/>
          <w:sz w:val="24"/>
          <w:szCs w:val="24"/>
        </w:rPr>
        <w:t xml:space="preserve"> Ima</w:t>
      </w:r>
      <w:r w:rsidRPr="00D46F76">
        <w:rPr>
          <w:rFonts w:ascii="Times New Roman" w:hAnsi="Times New Roman" w:cs="Times New Roman"/>
          <w:b/>
          <w:sz w:val="24"/>
          <w:szCs w:val="24"/>
        </w:rPr>
        <w:t>ge becomes a Running Container:</w:t>
      </w:r>
      <w:r w:rsidRPr="00AB0AAE">
        <w:rPr>
          <w:rFonts w:ascii="Times New Roman" w:hAnsi="Times New Roman" w:cs="Times New Roman"/>
          <w:sz w:val="24"/>
          <w:szCs w:val="24"/>
        </w:rPr>
        <w:t xml:space="preserve"> </w:t>
      </w:r>
      <w:r w:rsidR="00C035E9" w:rsidRPr="00AB0AAE">
        <w:rPr>
          <w:rFonts w:ascii="Times New Roman" w:hAnsi="Times New Roman" w:cs="Times New Roman"/>
          <w:sz w:val="24"/>
          <w:szCs w:val="24"/>
        </w:rPr>
        <w:t xml:space="preserve">The process of turning 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image into a running containe</w:t>
      </w:r>
      <w:r w:rsidRPr="00AB0AAE">
        <w:rPr>
          <w:rFonts w:ascii="Times New Roman" w:hAnsi="Times New Roman" w:cs="Times New Roman"/>
          <w:sz w:val="24"/>
          <w:szCs w:val="24"/>
        </w:rPr>
        <w:t>r involves several steps.</w:t>
      </w:r>
    </w:p>
    <w:p w:rsidR="00D46F76" w:rsidRDefault="00D46F76" w:rsidP="003C52C1">
      <w:pPr>
        <w:pStyle w:val="PlainText"/>
        <w:spacing w:line="276" w:lineRule="auto"/>
        <w:jc w:val="both"/>
        <w:rPr>
          <w:rFonts w:ascii="Times New Roman" w:hAnsi="Times New Roman" w:cs="Times New Roman"/>
          <w:sz w:val="24"/>
          <w:szCs w:val="24"/>
        </w:rPr>
      </w:pPr>
    </w:p>
    <w:p w:rsidR="00C035E9" w:rsidRPr="00AB0AAE" w:rsidRDefault="002845D6"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lastRenderedPageBreak/>
        <w:t xml:space="preserve">1. </w:t>
      </w:r>
      <w:r w:rsidR="008F5695" w:rsidRPr="00AB0AAE">
        <w:rPr>
          <w:rFonts w:ascii="Times New Roman" w:hAnsi="Times New Roman" w:cs="Times New Roman"/>
          <w:sz w:val="24"/>
          <w:szCs w:val="24"/>
        </w:rPr>
        <w:t xml:space="preserve">Pull the </w:t>
      </w:r>
      <w:proofErr w:type="gramStart"/>
      <w:r w:rsidR="008F5695" w:rsidRPr="00AB0AAE">
        <w:rPr>
          <w:rFonts w:ascii="Times New Roman" w:hAnsi="Times New Roman" w:cs="Times New Roman"/>
          <w:sz w:val="24"/>
          <w:szCs w:val="24"/>
        </w:rPr>
        <w:t xml:space="preserve">Image </w:t>
      </w:r>
      <w:r w:rsidR="00C035E9" w:rsidRPr="00AB0AAE">
        <w:rPr>
          <w:rFonts w:ascii="Times New Roman" w:hAnsi="Times New Roman" w:cs="Times New Roman"/>
          <w:sz w:val="24"/>
          <w:szCs w:val="24"/>
        </w:rPr>
        <w:t>:</w:t>
      </w:r>
      <w:proofErr w:type="gramEnd"/>
      <w:r w:rsidR="00C035E9" w:rsidRPr="00AB0AAE">
        <w:rPr>
          <w:rFonts w:ascii="Times New Roman" w:hAnsi="Times New Roman" w:cs="Times New Roman"/>
          <w:sz w:val="24"/>
          <w:szCs w:val="24"/>
        </w:rPr>
        <w:t xml:space="preserve"> When you attempt to run 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container,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first checks whether the image already exists on the local machine. If the image is no</w:t>
      </w:r>
      <w:r w:rsidRPr="00AB0AAE">
        <w:rPr>
          <w:rFonts w:ascii="Times New Roman" w:hAnsi="Times New Roman" w:cs="Times New Roman"/>
          <w:sz w:val="24"/>
          <w:szCs w:val="24"/>
        </w:rPr>
        <w:t xml:space="preserve">t present,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will pull </w:t>
      </w:r>
      <w:r w:rsidR="00C035E9" w:rsidRPr="00AB0AAE">
        <w:rPr>
          <w:rFonts w:ascii="Times New Roman" w:hAnsi="Times New Roman" w:cs="Times New Roman"/>
          <w:sz w:val="24"/>
          <w:szCs w:val="24"/>
        </w:rPr>
        <w:t xml:space="preserve">the image from a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registry like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Hub.</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2845D6"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2. Create a Container</w:t>
      </w:r>
      <w:r w:rsidR="00C035E9" w:rsidRPr="00AB0AAE">
        <w:rPr>
          <w:rFonts w:ascii="Times New Roman" w:hAnsi="Times New Roman" w:cs="Times New Roman"/>
          <w:sz w:val="24"/>
          <w:szCs w:val="24"/>
        </w:rPr>
        <w:t xml:space="preserve">: Once the image is available,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cr</w:t>
      </w:r>
      <w:r w:rsidRPr="00AB0AAE">
        <w:rPr>
          <w:rFonts w:ascii="Times New Roman" w:hAnsi="Times New Roman" w:cs="Times New Roman"/>
          <w:sz w:val="24"/>
          <w:szCs w:val="24"/>
        </w:rPr>
        <w:t xml:space="preserve">eates a container by adding a writable layer </w:t>
      </w:r>
      <w:r w:rsidR="00C035E9" w:rsidRPr="00AB0AAE">
        <w:rPr>
          <w:rFonts w:ascii="Times New Roman" w:hAnsi="Times New Roman" w:cs="Times New Roman"/>
          <w:sz w:val="24"/>
          <w:szCs w:val="24"/>
        </w:rPr>
        <w:t>on top of the read-only image. This writable layer allows the container to handle temporary changes (such as logs, temporary files, or changes to configurations) while keeping the original image intact.</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2845D6"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3. </w:t>
      </w:r>
      <w:r w:rsidR="00C035E9" w:rsidRPr="00AB0AAE">
        <w:rPr>
          <w:rFonts w:ascii="Times New Roman" w:hAnsi="Times New Roman" w:cs="Times New Roman"/>
          <w:sz w:val="24"/>
          <w:szCs w:val="24"/>
        </w:rPr>
        <w:t xml:space="preserve">Start the Container: </w:t>
      </w:r>
      <w:proofErr w:type="spellStart"/>
      <w:r w:rsidR="00C035E9" w:rsidRPr="00AB0AAE">
        <w:rPr>
          <w:rFonts w:ascii="Times New Roman" w:hAnsi="Times New Roman" w:cs="Times New Roman"/>
          <w:sz w:val="24"/>
          <w:szCs w:val="24"/>
        </w:rPr>
        <w:t>Docker</w:t>
      </w:r>
      <w:proofErr w:type="spellEnd"/>
      <w:r w:rsidR="00C035E9" w:rsidRPr="00AB0AAE">
        <w:rPr>
          <w:rFonts w:ascii="Times New Roman" w:hAnsi="Times New Roman" w:cs="Times New Roman"/>
          <w:sz w:val="24"/>
          <w:szCs w:val="24"/>
        </w:rPr>
        <w:t xml:space="preserve"> then starts t</w:t>
      </w:r>
      <w:r w:rsidR="008F5695" w:rsidRPr="00AB0AAE">
        <w:rPr>
          <w:rFonts w:ascii="Times New Roman" w:hAnsi="Times New Roman" w:cs="Times New Roman"/>
          <w:sz w:val="24"/>
          <w:szCs w:val="24"/>
        </w:rPr>
        <w:t xml:space="preserve">he container by launching the </w:t>
      </w:r>
      <w:r w:rsidR="00C035E9" w:rsidRPr="00AB0AAE">
        <w:rPr>
          <w:rFonts w:ascii="Times New Roman" w:hAnsi="Times New Roman" w:cs="Times New Roman"/>
          <w:sz w:val="24"/>
          <w:szCs w:val="24"/>
        </w:rPr>
        <w:t xml:space="preserve">entry point defined in the image. This entry point is often a command or script that starts the main process of the application inside the container. </w:t>
      </w:r>
      <w:r w:rsidR="008F5695" w:rsidRPr="00AB0AAE">
        <w:rPr>
          <w:rFonts w:ascii="Times New Roman" w:hAnsi="Times New Roman" w:cs="Times New Roman"/>
          <w:sz w:val="24"/>
          <w:szCs w:val="24"/>
        </w:rPr>
        <w:t>And a</w:t>
      </w:r>
      <w:r w:rsidR="00C035E9" w:rsidRPr="00AB0AAE">
        <w:rPr>
          <w:rFonts w:ascii="Times New Roman" w:hAnsi="Times New Roman" w:cs="Times New Roman"/>
          <w:sz w:val="24"/>
          <w:szCs w:val="24"/>
        </w:rPr>
        <w:t xml:space="preserve">t this point, </w:t>
      </w:r>
      <w:r w:rsidR="008F5695" w:rsidRPr="00AB0AAE">
        <w:rPr>
          <w:rFonts w:ascii="Times New Roman" w:hAnsi="Times New Roman" w:cs="Times New Roman"/>
          <w:sz w:val="24"/>
          <w:szCs w:val="24"/>
        </w:rPr>
        <w:t xml:space="preserve">the </w:t>
      </w:r>
      <w:proofErr w:type="spellStart"/>
      <w:r w:rsidR="008F5695" w:rsidRPr="00AB0AAE">
        <w:rPr>
          <w:rFonts w:ascii="Times New Roman" w:hAnsi="Times New Roman" w:cs="Times New Roman"/>
          <w:sz w:val="24"/>
          <w:szCs w:val="24"/>
        </w:rPr>
        <w:t>Docker</w:t>
      </w:r>
      <w:proofErr w:type="spellEnd"/>
      <w:r w:rsidR="008F5695" w:rsidRPr="00AB0AAE">
        <w:rPr>
          <w:rFonts w:ascii="Times New Roman" w:hAnsi="Times New Roman" w:cs="Times New Roman"/>
          <w:sz w:val="24"/>
          <w:szCs w:val="24"/>
        </w:rPr>
        <w:t xml:space="preserve"> image has become a live, running container</w:t>
      </w:r>
      <w:r w:rsidR="00C035E9" w:rsidRPr="00AB0AAE">
        <w:rPr>
          <w:rFonts w:ascii="Times New Roman" w:hAnsi="Times New Roman" w:cs="Times New Roman"/>
          <w:sz w:val="24"/>
          <w:szCs w:val="24"/>
        </w:rPr>
        <w:t>.</w:t>
      </w:r>
    </w:p>
    <w:p w:rsidR="00C035E9" w:rsidRPr="00AB0AAE" w:rsidRDefault="00C035E9" w:rsidP="003C52C1">
      <w:pPr>
        <w:pStyle w:val="PlainText"/>
        <w:spacing w:line="276" w:lineRule="auto"/>
        <w:jc w:val="both"/>
        <w:rPr>
          <w:rFonts w:ascii="Times New Roman" w:hAnsi="Times New Roman" w:cs="Times New Roman"/>
          <w:sz w:val="24"/>
          <w:szCs w:val="24"/>
        </w:rPr>
      </w:pPr>
    </w:p>
    <w:p w:rsidR="00C035E9" w:rsidRPr="00AB0AAE" w:rsidRDefault="008F5695"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4. </w:t>
      </w:r>
      <w:r w:rsidR="00C035E9" w:rsidRPr="00AB0AAE">
        <w:rPr>
          <w:rFonts w:ascii="Times New Roman" w:hAnsi="Times New Roman" w:cs="Times New Roman"/>
          <w:sz w:val="24"/>
          <w:szCs w:val="24"/>
        </w:rPr>
        <w:t>Execution and Interaction: While the container is running, users can interact with it, view logs, or even execute commands inside the container. However, when the container is stopped or destroyed, any changes made inside the container (in its writable layer) will be lost unless they were saved to a persistent storage volume.</w:t>
      </w:r>
    </w:p>
    <w:p w:rsidR="00C035E9" w:rsidRPr="00AB0AAE" w:rsidRDefault="00C035E9" w:rsidP="003C52C1">
      <w:pPr>
        <w:pStyle w:val="PlainText"/>
        <w:spacing w:line="276" w:lineRule="auto"/>
        <w:jc w:val="both"/>
        <w:rPr>
          <w:rFonts w:ascii="Times New Roman" w:hAnsi="Times New Roman" w:cs="Times New Roman"/>
          <w:sz w:val="24"/>
          <w:szCs w:val="24"/>
        </w:rPr>
      </w:pPr>
    </w:p>
    <w:p w:rsidR="00F10A85" w:rsidRPr="00AB0AAE" w:rsidRDefault="00C035E9" w:rsidP="003C52C1">
      <w:pPr>
        <w:pStyle w:val="PlainText"/>
        <w:spacing w:line="276" w:lineRule="auto"/>
        <w:jc w:val="both"/>
        <w:rPr>
          <w:rFonts w:ascii="Times New Roman" w:hAnsi="Times New Roman" w:cs="Times New Roman"/>
          <w:sz w:val="24"/>
          <w:szCs w:val="24"/>
        </w:rPr>
      </w:pPr>
      <w:r w:rsidRPr="00D46F76">
        <w:rPr>
          <w:rFonts w:ascii="Times New Roman" w:hAnsi="Times New Roman" w:cs="Times New Roman"/>
          <w:b/>
          <w:sz w:val="24"/>
          <w:szCs w:val="24"/>
        </w:rPr>
        <w:t>Example:</w:t>
      </w:r>
      <w:r w:rsidR="008F5695" w:rsidRPr="00AB0AAE">
        <w:rPr>
          <w:rFonts w:ascii="Times New Roman" w:hAnsi="Times New Roman" w:cs="Times New Roman"/>
          <w:sz w:val="24"/>
          <w:szCs w:val="24"/>
        </w:rPr>
        <w:t xml:space="preserve"> </w:t>
      </w:r>
      <w:r w:rsidR="00F10A85" w:rsidRPr="00AB0AAE">
        <w:rPr>
          <w:rFonts w:ascii="Times New Roman" w:hAnsi="Times New Roman" w:cs="Times New Roman"/>
          <w:sz w:val="24"/>
          <w:szCs w:val="24"/>
        </w:rPr>
        <w:t xml:space="preserve">Let’s walk through a simple </w:t>
      </w:r>
      <w:r w:rsidRPr="00AB0AAE">
        <w:rPr>
          <w:rFonts w:ascii="Times New Roman" w:hAnsi="Times New Roman" w:cs="Times New Roman"/>
          <w:sz w:val="24"/>
          <w:szCs w:val="24"/>
        </w:rPr>
        <w:t>exa</w:t>
      </w:r>
      <w:r w:rsidR="008F5695" w:rsidRPr="00AB0AAE">
        <w:rPr>
          <w:rFonts w:ascii="Times New Roman" w:hAnsi="Times New Roman" w:cs="Times New Roman"/>
          <w:sz w:val="24"/>
          <w:szCs w:val="24"/>
        </w:rPr>
        <w:t xml:space="preserve">mple to </w:t>
      </w:r>
      <w:r w:rsidR="00F10A85" w:rsidRPr="00AB0AAE">
        <w:rPr>
          <w:rFonts w:ascii="Times New Roman" w:hAnsi="Times New Roman" w:cs="Times New Roman"/>
          <w:sz w:val="24"/>
          <w:szCs w:val="24"/>
        </w:rPr>
        <w:t xml:space="preserve">explain the relationship between </w:t>
      </w:r>
      <w:proofErr w:type="spellStart"/>
      <w:r w:rsidR="00F10A85" w:rsidRPr="00AB0AAE">
        <w:rPr>
          <w:rFonts w:ascii="Times New Roman" w:hAnsi="Times New Roman" w:cs="Times New Roman"/>
          <w:sz w:val="24"/>
          <w:szCs w:val="24"/>
        </w:rPr>
        <w:t>Docker</w:t>
      </w:r>
      <w:proofErr w:type="spellEnd"/>
      <w:r w:rsidR="00F10A85" w:rsidRPr="00AB0AAE">
        <w:rPr>
          <w:rFonts w:ascii="Times New Roman" w:hAnsi="Times New Roman" w:cs="Times New Roman"/>
          <w:sz w:val="24"/>
          <w:szCs w:val="24"/>
        </w:rPr>
        <w:t xml:space="preserve"> images and </w:t>
      </w:r>
      <w:proofErr w:type="gramStart"/>
      <w:r w:rsidR="00F10A85" w:rsidRPr="00AB0AAE">
        <w:rPr>
          <w:rFonts w:ascii="Times New Roman" w:hAnsi="Times New Roman" w:cs="Times New Roman"/>
          <w:sz w:val="24"/>
          <w:szCs w:val="24"/>
        </w:rPr>
        <w:t>containers,</w:t>
      </w:r>
      <w:proofErr w:type="gramEnd"/>
      <w:r w:rsidR="00F10A85" w:rsidRPr="00AB0AAE">
        <w:rPr>
          <w:rFonts w:ascii="Times New Roman" w:hAnsi="Times New Roman" w:cs="Times New Roman"/>
          <w:sz w:val="24"/>
          <w:szCs w:val="24"/>
        </w:rPr>
        <w:t xml:space="preserve"> Imagine you are baking a cake. </w:t>
      </w:r>
    </w:p>
    <w:p w:rsidR="005E1179" w:rsidRPr="00AB0AAE" w:rsidRDefault="005E1179" w:rsidP="003C52C1">
      <w:pPr>
        <w:pStyle w:val="PlainText"/>
        <w:spacing w:line="276" w:lineRule="auto"/>
        <w:jc w:val="both"/>
        <w:rPr>
          <w:rFonts w:ascii="Times New Roman" w:hAnsi="Times New Roman" w:cs="Times New Roman"/>
          <w:sz w:val="24"/>
          <w:szCs w:val="24"/>
        </w:rPr>
      </w:pPr>
    </w:p>
    <w:p w:rsidR="00AA6883" w:rsidRPr="00AB0AAE" w:rsidRDefault="0029316F"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1. </w:t>
      </w:r>
      <w:proofErr w:type="spellStart"/>
      <w:r w:rsidR="00AA6883"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 The Recipe (Blueprint)</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 </w:t>
      </w:r>
      <w:proofErr w:type="spellStart"/>
      <w:r w:rsidRPr="00AB0AAE">
        <w:rPr>
          <w:rFonts w:ascii="Times New Roman" w:hAnsi="Times New Roman" w:cs="Times New Roman"/>
          <w:sz w:val="24"/>
          <w:szCs w:val="24"/>
        </w:rPr>
        <w:t>Dock</w:t>
      </w:r>
      <w:r w:rsidR="0029316F" w:rsidRPr="00AB0AAE">
        <w:rPr>
          <w:rFonts w:ascii="Times New Roman" w:hAnsi="Times New Roman" w:cs="Times New Roman"/>
          <w:sz w:val="24"/>
          <w:szCs w:val="24"/>
        </w:rPr>
        <w:t>er</w:t>
      </w:r>
      <w:proofErr w:type="spellEnd"/>
      <w:r w:rsidR="0029316F" w:rsidRPr="00AB0AAE">
        <w:rPr>
          <w:rFonts w:ascii="Times New Roman" w:hAnsi="Times New Roman" w:cs="Times New Roman"/>
          <w:sz w:val="24"/>
          <w:szCs w:val="24"/>
        </w:rPr>
        <w:t xml:space="preserve"> image is like a cake recipe</w:t>
      </w:r>
      <w:r w:rsidRPr="00AB0AAE">
        <w:rPr>
          <w:rFonts w:ascii="Times New Roman" w:hAnsi="Times New Roman" w:cs="Times New Roman"/>
          <w:sz w:val="24"/>
          <w:szCs w:val="24"/>
        </w:rPr>
        <w:t>. It contains all the instructions and ingredients (software, libraries, dependencies, etc.) needed to make the cake (the container).</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The recipe tells you exactly how to make the cake, but by itself, it’s not edible. Similarly, a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 contains everything needed to run an application, but it is not in a running state.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are stored in a repository (like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Hub), much like recipes are stored in a cookbook or a recipe website. To use the recipe, you need to pull it out from this storage.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Command i</w:t>
      </w:r>
      <w:r w:rsidR="0029316F" w:rsidRPr="00AB0AAE">
        <w:rPr>
          <w:rFonts w:ascii="Times New Roman" w:hAnsi="Times New Roman" w:cs="Times New Roman"/>
          <w:sz w:val="24"/>
          <w:szCs w:val="24"/>
        </w:rPr>
        <w:t xml:space="preserve">n </w:t>
      </w:r>
      <w:proofErr w:type="spellStart"/>
      <w:r w:rsidR="0029316F" w:rsidRPr="00AB0AAE">
        <w:rPr>
          <w:rFonts w:ascii="Times New Roman" w:hAnsi="Times New Roman" w:cs="Times New Roman"/>
          <w:sz w:val="24"/>
          <w:szCs w:val="24"/>
        </w:rPr>
        <w:t>Docker</w:t>
      </w:r>
      <w:proofErr w:type="spellEnd"/>
      <w:r w:rsidR="0029316F" w:rsidRPr="00AB0AAE">
        <w:rPr>
          <w:rFonts w:ascii="Times New Roman" w:hAnsi="Times New Roman" w:cs="Times New Roman"/>
          <w:sz w:val="24"/>
          <w:szCs w:val="24"/>
        </w:rPr>
        <w:t xml:space="preserve"> (Getting the Recipe):   </w:t>
      </w:r>
      <w:proofErr w:type="spellStart"/>
      <w:proofErr w:type="gram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pull</w:t>
      </w:r>
      <w:proofErr w:type="gramEnd"/>
      <w:r w:rsidRPr="00AB0AAE">
        <w:rPr>
          <w:rFonts w:ascii="Times New Roman" w:hAnsi="Times New Roman" w:cs="Times New Roman"/>
          <w:sz w:val="24"/>
          <w:szCs w:val="24"/>
        </w:rPr>
        <w:t xml:space="preserve"> </w:t>
      </w:r>
      <w:proofErr w:type="spellStart"/>
      <w:r w:rsidRPr="00AB0AAE">
        <w:rPr>
          <w:rFonts w:ascii="Times New Roman" w:hAnsi="Times New Roman" w:cs="Times New Roman"/>
          <w:sz w:val="24"/>
          <w:szCs w:val="24"/>
        </w:rPr>
        <w:t>ubuntu</w:t>
      </w:r>
      <w:proofErr w:type="spellEnd"/>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This command downloads the “recipe” (in this case, the </w:t>
      </w:r>
      <w:proofErr w:type="spellStart"/>
      <w:r w:rsidRPr="00AB0AAE">
        <w:rPr>
          <w:rFonts w:ascii="Times New Roman" w:hAnsi="Times New Roman" w:cs="Times New Roman"/>
          <w:sz w:val="24"/>
          <w:szCs w:val="24"/>
        </w:rPr>
        <w:t>Ubuntu</w:t>
      </w:r>
      <w:proofErr w:type="spellEnd"/>
      <w:r w:rsidRPr="00AB0AAE">
        <w:rPr>
          <w:rFonts w:ascii="Times New Roman" w:hAnsi="Times New Roman" w:cs="Times New Roman"/>
          <w:sz w:val="24"/>
          <w:szCs w:val="24"/>
        </w:rPr>
        <w:t xml:space="preserve"> image) from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Hub, just like copying a recipe from a cookbook.</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29316F"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2. </w:t>
      </w:r>
      <w:r w:rsidR="00AA6883" w:rsidRPr="00AB0AAE">
        <w:rPr>
          <w:rFonts w:ascii="Times New Roman" w:hAnsi="Times New Roman" w:cs="Times New Roman"/>
          <w:sz w:val="24"/>
          <w:szCs w:val="24"/>
        </w:rPr>
        <w:t xml:space="preserve">Creating a </w:t>
      </w:r>
      <w:proofErr w:type="spellStart"/>
      <w:r w:rsidR="00AA6883" w:rsidRPr="00AB0AAE">
        <w:rPr>
          <w:rFonts w:ascii="Times New Roman" w:hAnsi="Times New Roman" w:cs="Times New Roman"/>
          <w:sz w:val="24"/>
          <w:szCs w:val="24"/>
        </w:rPr>
        <w:t>Docker</w:t>
      </w:r>
      <w:proofErr w:type="spellEnd"/>
      <w:r w:rsidR="00AA6883" w:rsidRPr="00AB0AAE">
        <w:rPr>
          <w:rFonts w:ascii="Times New Roman" w:hAnsi="Times New Roman" w:cs="Times New Roman"/>
          <w:sz w:val="24"/>
          <w:szCs w:val="24"/>
        </w:rPr>
        <w:t xml:space="preserve"> Container: Baking the Cake</w:t>
      </w:r>
    </w:p>
    <w:p w:rsidR="00AA6883" w:rsidRPr="00AB0AAE" w:rsidRDefault="0029316F"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When you want to create</w:t>
      </w:r>
      <w:r w:rsidR="00AA6883" w:rsidRPr="00AB0AAE">
        <w:rPr>
          <w:rFonts w:ascii="Times New Roman" w:hAnsi="Times New Roman" w:cs="Times New Roman"/>
          <w:sz w:val="24"/>
          <w:szCs w:val="24"/>
        </w:rPr>
        <w:t xml:space="preserve"> a cake, you follow the instructions in the recipe and gather the ingredients (run the </w:t>
      </w:r>
      <w:proofErr w:type="spellStart"/>
      <w:r w:rsidR="00AA6883" w:rsidRPr="00AB0AAE">
        <w:rPr>
          <w:rFonts w:ascii="Times New Roman" w:hAnsi="Times New Roman" w:cs="Times New Roman"/>
          <w:sz w:val="24"/>
          <w:szCs w:val="24"/>
        </w:rPr>
        <w:t>Docker</w:t>
      </w:r>
      <w:proofErr w:type="spellEnd"/>
      <w:r w:rsidR="00AA6883" w:rsidRPr="00AB0AAE">
        <w:rPr>
          <w:rFonts w:ascii="Times New Roman" w:hAnsi="Times New Roman" w:cs="Times New Roman"/>
          <w:sz w:val="24"/>
          <w:szCs w:val="24"/>
        </w:rPr>
        <w:t xml:space="preserve"> image).</w:t>
      </w:r>
    </w:p>
    <w:p w:rsidR="00AA6883" w:rsidRPr="00AB0AAE" w:rsidRDefault="0029316F"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A container</w:t>
      </w:r>
      <w:r w:rsidR="00AA6883" w:rsidRPr="00AB0AAE">
        <w:rPr>
          <w:rFonts w:ascii="Times New Roman" w:hAnsi="Times New Roman" w:cs="Times New Roman"/>
          <w:sz w:val="24"/>
          <w:szCs w:val="24"/>
        </w:rPr>
        <w:t xml:space="preserve"> is like the finished cake that you can interact with. It is the actual running instance of the image, just like the baked cake is a product of following the recipe.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You can make as many cakes (containers) as you like from the same recipe (image), and each cake can be slightly different (depending on the environment or additional customizations), but all are based on the same recipe.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Command in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(Baking t</w:t>
      </w:r>
      <w:r w:rsidR="005E1179" w:rsidRPr="00AB0AAE">
        <w:rPr>
          <w:rFonts w:ascii="Times New Roman" w:hAnsi="Times New Roman" w:cs="Times New Roman"/>
          <w:sz w:val="24"/>
          <w:szCs w:val="24"/>
        </w:rPr>
        <w:t>he Cake):</w:t>
      </w:r>
      <w:r w:rsidRPr="00AB0AAE">
        <w:rPr>
          <w:rFonts w:ascii="Times New Roman" w:hAnsi="Times New Roman" w:cs="Times New Roman"/>
          <w:sz w:val="24"/>
          <w:szCs w:val="24"/>
        </w:rPr>
        <w:t xml:space="preserv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run -it </w:t>
      </w:r>
      <w:proofErr w:type="spellStart"/>
      <w:r w:rsidRPr="00AB0AAE">
        <w:rPr>
          <w:rFonts w:ascii="Times New Roman" w:hAnsi="Times New Roman" w:cs="Times New Roman"/>
          <w:sz w:val="24"/>
          <w:szCs w:val="24"/>
        </w:rPr>
        <w:t>ubuntu</w:t>
      </w:r>
      <w:proofErr w:type="spellEnd"/>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run` creates and runs a new container from the </w:t>
      </w:r>
      <w:proofErr w:type="spellStart"/>
      <w:r w:rsidRPr="00AB0AAE">
        <w:rPr>
          <w:rFonts w:ascii="Times New Roman" w:hAnsi="Times New Roman" w:cs="Times New Roman"/>
          <w:sz w:val="24"/>
          <w:szCs w:val="24"/>
        </w:rPr>
        <w:t>Ubuntu</w:t>
      </w:r>
      <w:proofErr w:type="spellEnd"/>
      <w:r w:rsidRPr="00AB0AAE">
        <w:rPr>
          <w:rFonts w:ascii="Times New Roman" w:hAnsi="Times New Roman" w:cs="Times New Roman"/>
          <w:sz w:val="24"/>
          <w:szCs w:val="24"/>
        </w:rPr>
        <w:t xml:space="preserve"> image (just like following the recipe and baking a cake). The `-it` flag allows you to interact with the container (baked cake) through the terminal.</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3. </w:t>
      </w:r>
      <w:r w:rsidR="00AA6883" w:rsidRPr="00AB0AAE">
        <w:rPr>
          <w:rFonts w:ascii="Times New Roman" w:hAnsi="Times New Roman" w:cs="Times New Roman"/>
          <w:sz w:val="24"/>
          <w:szCs w:val="24"/>
        </w:rPr>
        <w:t>Multiple Con</w:t>
      </w:r>
      <w:r w:rsidRPr="00AB0AAE">
        <w:rPr>
          <w:rFonts w:ascii="Times New Roman" w:hAnsi="Times New Roman" w:cs="Times New Roman"/>
          <w:sz w:val="24"/>
          <w:szCs w:val="24"/>
        </w:rPr>
        <w:t>tainers: Baking Multiple Cakes</w:t>
      </w:r>
    </w:p>
    <w:p w:rsidR="005E1179"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With the same recipe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 you can bake multiple cakes (containers). Each cake is an independent entity, but they</w:t>
      </w:r>
      <w:r w:rsidR="005E1179" w:rsidRPr="00AB0AAE">
        <w:rPr>
          <w:rFonts w:ascii="Times New Roman" w:hAnsi="Times New Roman" w:cs="Times New Roman"/>
          <w:sz w:val="24"/>
          <w:szCs w:val="24"/>
        </w:rPr>
        <w:t xml:space="preserve"> all come from the same recipe.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For instance, you might bake one cake with vanilla frosting and another with chocolate frosting. Similarly, you can run multiple containers from the same image, and each container can be modified or customized differently.</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Command in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(Multiple Cakes):</w:t>
      </w: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run --name cake1 -d </w:t>
      </w:r>
      <w:proofErr w:type="spellStart"/>
      <w:r w:rsidRPr="00AB0AAE">
        <w:rPr>
          <w:rFonts w:ascii="Times New Roman" w:hAnsi="Times New Roman" w:cs="Times New Roman"/>
          <w:sz w:val="24"/>
          <w:szCs w:val="24"/>
        </w:rPr>
        <w:t>ubuntu</w:t>
      </w:r>
      <w:proofErr w:type="spellEnd"/>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run --name cake2 -d </w:t>
      </w:r>
      <w:proofErr w:type="spellStart"/>
      <w:r w:rsidRPr="00AB0AAE">
        <w:rPr>
          <w:rFonts w:ascii="Times New Roman" w:hAnsi="Times New Roman" w:cs="Times New Roman"/>
          <w:sz w:val="24"/>
          <w:szCs w:val="24"/>
        </w:rPr>
        <w:t>ubuntu</w:t>
      </w:r>
      <w:proofErr w:type="spellEnd"/>
    </w:p>
    <w:p w:rsidR="005E1179" w:rsidRPr="00AB0AAE" w:rsidRDefault="005E1179"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These commands create two containers (`cake1` and `cake2`) from the same </w:t>
      </w:r>
      <w:proofErr w:type="spellStart"/>
      <w:r w:rsidRPr="00AB0AAE">
        <w:rPr>
          <w:rFonts w:ascii="Times New Roman" w:hAnsi="Times New Roman" w:cs="Times New Roman"/>
          <w:sz w:val="24"/>
          <w:szCs w:val="24"/>
        </w:rPr>
        <w:t>Ubuntu</w:t>
      </w:r>
      <w:proofErr w:type="spellEnd"/>
      <w:r w:rsidRPr="00AB0AAE">
        <w:rPr>
          <w:rFonts w:ascii="Times New Roman" w:hAnsi="Times New Roman" w:cs="Times New Roman"/>
          <w:sz w:val="24"/>
          <w:szCs w:val="24"/>
        </w:rPr>
        <w:t xml:space="preserve"> image, similar to baking two cakes from one recipe. Each container runs independently, just like each cake can be served or decorated separately.</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4. </w:t>
      </w:r>
      <w:r w:rsidR="00AA6883" w:rsidRPr="00AB0AAE">
        <w:rPr>
          <w:rFonts w:ascii="Times New Roman" w:hAnsi="Times New Roman" w:cs="Times New Roman"/>
          <w:sz w:val="24"/>
          <w:szCs w:val="24"/>
        </w:rPr>
        <w:t>Container Lifecycle: Eating,</w:t>
      </w:r>
      <w:r w:rsidRPr="00AB0AAE">
        <w:rPr>
          <w:rFonts w:ascii="Times New Roman" w:hAnsi="Times New Roman" w:cs="Times New Roman"/>
          <w:sz w:val="24"/>
          <w:szCs w:val="24"/>
        </w:rPr>
        <w:t xml:space="preserve"> Freezing, or Storing the Cake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After baking the cake (creating a container), you can decide what to do with it: eat it right away, freeze it for later, or even throw it away once you’re done.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Similarly,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allows you to start, stop, or remove containers. You can also make changes to a running container, just as you could add frosting or decorations to a baked cake.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Commands </w:t>
      </w:r>
      <w:r w:rsidR="005E1179" w:rsidRPr="00AB0AAE">
        <w:rPr>
          <w:rFonts w:ascii="Times New Roman" w:hAnsi="Times New Roman" w:cs="Times New Roman"/>
          <w:sz w:val="24"/>
          <w:szCs w:val="24"/>
        </w:rPr>
        <w:t xml:space="preserve">in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(Managing the Cake):</w:t>
      </w: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r w:rsidR="00AA6883" w:rsidRPr="00AB0AAE">
        <w:rPr>
          <w:rFonts w:ascii="Times New Roman" w:hAnsi="Times New Roman" w:cs="Times New Roman"/>
          <w:sz w:val="24"/>
          <w:szCs w:val="24"/>
        </w:rPr>
        <w:t>Start/Stop (Eating the Ca</w:t>
      </w:r>
      <w:r w:rsidRPr="00AB0AAE">
        <w:rPr>
          <w:rFonts w:ascii="Times New Roman" w:hAnsi="Times New Roman" w:cs="Times New Roman"/>
          <w:sz w:val="24"/>
          <w:szCs w:val="24"/>
        </w:rPr>
        <w:t>ke/Putting it in the Freezer):</w:t>
      </w: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stop cake1</w:t>
      </w: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start cake1</w:t>
      </w:r>
    </w:p>
    <w:p w:rsidR="005E1179" w:rsidRPr="00AB0AAE" w:rsidRDefault="005E1179"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These commands stop and start a container, much like eating part of a cake and then storing it for later use.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Remove the Container (Throwing Away the Cake):</w:t>
      </w:r>
      <w:r w:rsidR="005E1179" w:rsidRPr="00AB0AAE">
        <w:rPr>
          <w:rFonts w:ascii="Times New Roman" w:hAnsi="Times New Roman" w:cs="Times New Roman"/>
          <w:sz w:val="24"/>
          <w:szCs w:val="24"/>
        </w:rPr>
        <w:t xml:space="preserve">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w:t>
      </w:r>
      <w:proofErr w:type="spellStart"/>
      <w:r w:rsidRPr="00AB0AAE">
        <w:rPr>
          <w:rFonts w:ascii="Times New Roman" w:hAnsi="Times New Roman" w:cs="Times New Roman"/>
          <w:sz w:val="24"/>
          <w:szCs w:val="24"/>
        </w:rPr>
        <w:t>rm</w:t>
      </w:r>
      <w:proofErr w:type="spellEnd"/>
      <w:r w:rsidRPr="00AB0AAE">
        <w:rPr>
          <w:rFonts w:ascii="Times New Roman" w:hAnsi="Times New Roman" w:cs="Times New Roman"/>
          <w:sz w:val="24"/>
          <w:szCs w:val="24"/>
        </w:rPr>
        <w:t xml:space="preserve"> cake1</w:t>
      </w: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This command removes the container, similar to discarding a cake when it’s no longer needed.</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5. </w:t>
      </w:r>
      <w:proofErr w:type="spellStart"/>
      <w:r w:rsidR="00AA6883" w:rsidRPr="00AB0AAE">
        <w:rPr>
          <w:rFonts w:ascii="Times New Roman" w:hAnsi="Times New Roman" w:cs="Times New Roman"/>
          <w:sz w:val="24"/>
          <w:szCs w:val="24"/>
        </w:rPr>
        <w:t>Docker</w:t>
      </w:r>
      <w:proofErr w:type="spellEnd"/>
      <w:r w:rsidR="00AA6883" w:rsidRPr="00AB0AAE">
        <w:rPr>
          <w:rFonts w:ascii="Times New Roman" w:hAnsi="Times New Roman" w:cs="Times New Roman"/>
          <w:sz w:val="24"/>
          <w:szCs w:val="24"/>
        </w:rPr>
        <w:t xml:space="preserve"> Layers</w:t>
      </w:r>
      <w:r w:rsidRPr="00AB0AAE">
        <w:rPr>
          <w:rFonts w:ascii="Times New Roman" w:hAnsi="Times New Roman" w:cs="Times New Roman"/>
          <w:sz w:val="24"/>
          <w:szCs w:val="24"/>
        </w:rPr>
        <w:t>: Adding Frosting and Toppings</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 container has layers, just like a cake can have layers (base cake, frosting, toppings). In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when a container is created from an image, a writable layer is added on top of the image, allowing changes to be made (like adding frosting).</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The original image (recipe) remains unchanged, just like you can bake multiple cakes with different toppings while the base recipe stays the same.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r w:rsidR="00AA6883" w:rsidRPr="00AB0AAE">
        <w:rPr>
          <w:rFonts w:ascii="Times New Roman" w:hAnsi="Times New Roman" w:cs="Times New Roman"/>
          <w:sz w:val="24"/>
          <w:szCs w:val="24"/>
        </w:rPr>
        <w:t xml:space="preserve">Example of Adding </w:t>
      </w:r>
      <w:r w:rsidRPr="00AB0AAE">
        <w:rPr>
          <w:rFonts w:ascii="Times New Roman" w:hAnsi="Times New Roman" w:cs="Times New Roman"/>
          <w:sz w:val="24"/>
          <w:szCs w:val="24"/>
        </w:rPr>
        <w:t>Frosting (Modifying the Cake):</w:t>
      </w:r>
    </w:p>
    <w:p w:rsidR="00AA6883" w:rsidRPr="00AB0AAE" w:rsidRDefault="00AA6883" w:rsidP="003C52C1">
      <w:pPr>
        <w:pStyle w:val="PlainText"/>
        <w:numPr>
          <w:ilvl w:val="0"/>
          <w:numId w:val="16"/>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If you want to install software or change configurations in the running container, you can do it without affecting the original image:</w:t>
      </w:r>
    </w:p>
    <w:p w:rsidR="00AA6883" w:rsidRPr="00AB0AAE" w:rsidRDefault="00AA6883" w:rsidP="003C52C1">
      <w:pPr>
        <w:pStyle w:val="PlainText"/>
        <w:spacing w:line="276" w:lineRule="auto"/>
        <w:ind w:left="720"/>
        <w:jc w:val="both"/>
        <w:rPr>
          <w:rFonts w:ascii="Times New Roman" w:hAnsi="Times New Roman" w:cs="Times New Roman"/>
          <w:sz w:val="24"/>
          <w:szCs w:val="24"/>
        </w:rPr>
      </w:pP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exec -it cake1 bash</w:t>
      </w:r>
    </w:p>
    <w:p w:rsidR="00AA6883" w:rsidRPr="00AB0AAE" w:rsidRDefault="00AA6883" w:rsidP="003C52C1">
      <w:pPr>
        <w:pStyle w:val="PlainText"/>
        <w:spacing w:line="276" w:lineRule="auto"/>
        <w:ind w:left="720"/>
        <w:jc w:val="both"/>
        <w:rPr>
          <w:rFonts w:ascii="Times New Roman" w:hAnsi="Times New Roman" w:cs="Times New Roman"/>
          <w:sz w:val="24"/>
          <w:szCs w:val="24"/>
        </w:rPr>
      </w:pPr>
      <w:proofErr w:type="gramStart"/>
      <w:r w:rsidRPr="00AB0AAE">
        <w:rPr>
          <w:rFonts w:ascii="Times New Roman" w:hAnsi="Times New Roman" w:cs="Times New Roman"/>
          <w:sz w:val="24"/>
          <w:szCs w:val="24"/>
        </w:rPr>
        <w:t>apt-get</w:t>
      </w:r>
      <w:proofErr w:type="gramEnd"/>
      <w:r w:rsidRPr="00AB0AAE">
        <w:rPr>
          <w:rFonts w:ascii="Times New Roman" w:hAnsi="Times New Roman" w:cs="Times New Roman"/>
          <w:sz w:val="24"/>
          <w:szCs w:val="24"/>
        </w:rPr>
        <w:t xml:space="preserve"> install curl</w:t>
      </w:r>
    </w:p>
    <w:p w:rsidR="00AA6883" w:rsidRPr="00AB0AAE" w:rsidRDefault="00AA6883" w:rsidP="003C52C1">
      <w:pPr>
        <w:pStyle w:val="PlainText"/>
        <w:numPr>
          <w:ilvl w:val="0"/>
          <w:numId w:val="21"/>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lastRenderedPageBreak/>
        <w:t>Here, you are adding “frosting” to the container (i.e., making changes inside it) by installing additional software like `curl`. This modification only affects the container (cake) and not the image (recipe).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6. </w:t>
      </w:r>
      <w:r w:rsidR="00AA6883" w:rsidRPr="00AB0AAE">
        <w:rPr>
          <w:rFonts w:ascii="Times New Roman" w:hAnsi="Times New Roman" w:cs="Times New Roman"/>
          <w:sz w:val="24"/>
          <w:szCs w:val="24"/>
        </w:rPr>
        <w:t>Saving Changes: Creating a New Recipe from a Modified Cake</w:t>
      </w:r>
    </w:p>
    <w:p w:rsidR="00AA6883" w:rsidRPr="00AB0AAE" w:rsidRDefault="00AA6883" w:rsidP="003C52C1">
      <w:pPr>
        <w:pStyle w:val="PlainText"/>
        <w:numPr>
          <w:ilvl w:val="0"/>
          <w:numId w:val="21"/>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If you’ve baked a cake and added some amazing decorations, you might want to save this version of the cake as a new recipe for future use. In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if you modify a running container and want to save it as a new image, you can “commit” the changes.</w:t>
      </w:r>
    </w:p>
    <w:p w:rsidR="00AA6883" w:rsidRPr="00AB0AAE" w:rsidRDefault="00AA6883" w:rsidP="003C52C1">
      <w:pPr>
        <w:pStyle w:val="PlainText"/>
        <w:numPr>
          <w:ilvl w:val="0"/>
          <w:numId w:val="21"/>
        </w:num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This is like writing down your changes to the original recipe so you can bake the modified version in the future.</w:t>
      </w:r>
    </w:p>
    <w:p w:rsidR="00AA6883" w:rsidRPr="00AB0AAE" w:rsidRDefault="00AA6883" w:rsidP="003C52C1">
      <w:pPr>
        <w:pStyle w:val="PlainText"/>
        <w:spacing w:line="276" w:lineRule="auto"/>
        <w:jc w:val="both"/>
        <w:rPr>
          <w:rFonts w:ascii="Times New Roman" w:hAnsi="Times New Roman" w:cs="Times New Roman"/>
          <w:sz w:val="24"/>
          <w:szCs w:val="24"/>
        </w:rPr>
      </w:pPr>
    </w:p>
    <w:p w:rsidR="005E1179"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Command in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(Saving the Modified Cake as a New Recipe):</w:t>
      </w: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w:t>
      </w:r>
      <w:proofErr w:type="spellStart"/>
      <w:proofErr w:type="gramStart"/>
      <w:r w:rsidRPr="00AB0AAE">
        <w:rPr>
          <w:rFonts w:ascii="Times New Roman" w:hAnsi="Times New Roman" w:cs="Times New Roman"/>
          <w:sz w:val="24"/>
          <w:szCs w:val="24"/>
        </w:rPr>
        <w:t>docker</w:t>
      </w:r>
      <w:proofErr w:type="spellEnd"/>
      <w:proofErr w:type="gramEnd"/>
      <w:r w:rsidRPr="00AB0AAE">
        <w:rPr>
          <w:rFonts w:ascii="Times New Roman" w:hAnsi="Times New Roman" w:cs="Times New Roman"/>
          <w:sz w:val="24"/>
          <w:szCs w:val="24"/>
        </w:rPr>
        <w:t xml:space="preserve"> commit cake1 </w:t>
      </w:r>
      <w:proofErr w:type="spellStart"/>
      <w:r w:rsidRPr="00AB0AAE">
        <w:rPr>
          <w:rFonts w:ascii="Times New Roman" w:hAnsi="Times New Roman" w:cs="Times New Roman"/>
          <w:sz w:val="24"/>
          <w:szCs w:val="24"/>
        </w:rPr>
        <w:t>my_custom_cake_image</w:t>
      </w:r>
      <w:proofErr w:type="spellEnd"/>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This command saves the current state of the `cake1` container as a new image called `</w:t>
      </w:r>
      <w:proofErr w:type="spellStart"/>
      <w:r w:rsidRPr="00AB0AAE">
        <w:rPr>
          <w:rFonts w:ascii="Times New Roman" w:hAnsi="Times New Roman" w:cs="Times New Roman"/>
          <w:sz w:val="24"/>
          <w:szCs w:val="24"/>
        </w:rPr>
        <w:t>my_custom_cake_image</w:t>
      </w:r>
      <w:proofErr w:type="spellEnd"/>
      <w:r w:rsidRPr="00AB0AAE">
        <w:rPr>
          <w:rFonts w:ascii="Times New Roman" w:hAnsi="Times New Roman" w:cs="Times New Roman"/>
          <w:sz w:val="24"/>
          <w:szCs w:val="24"/>
        </w:rPr>
        <w:t>`, just like creating a new recipe based on your modifications to the original cake.</w:t>
      </w:r>
    </w:p>
    <w:p w:rsidR="005E1179" w:rsidRPr="00AB0AAE" w:rsidRDefault="005E1179"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Using this cake analogy, we can see that </w:t>
      </w:r>
      <w:proofErr w:type="spellStart"/>
      <w:r w:rsidRPr="00AB0AAE">
        <w:rPr>
          <w:rFonts w:ascii="Times New Roman" w:hAnsi="Times New Roman" w:cs="Times New Roman"/>
          <w:sz w:val="24"/>
          <w:szCs w:val="24"/>
        </w:rPr>
        <w:t>Docker</w:t>
      </w:r>
      <w:proofErr w:type="spellEnd"/>
      <w:r w:rsidRPr="00AB0AAE">
        <w:rPr>
          <w:rFonts w:ascii="Times New Roman" w:hAnsi="Times New Roman" w:cs="Times New Roman"/>
          <w:sz w:val="24"/>
          <w:szCs w:val="24"/>
        </w:rPr>
        <w:t xml:space="preserve"> images and containers have a clear relationship:</w:t>
      </w: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A </w:t>
      </w:r>
      <w:proofErr w:type="spellStart"/>
      <w:r w:rsidR="00AA6883" w:rsidRPr="00AB0AAE">
        <w:rPr>
          <w:rFonts w:ascii="Times New Roman" w:hAnsi="Times New Roman" w:cs="Times New Roman"/>
          <w:sz w:val="24"/>
          <w:szCs w:val="24"/>
        </w:rPr>
        <w:t>Docker</w:t>
      </w:r>
      <w:proofErr w:type="spellEnd"/>
      <w:r w:rsidR="00AA6883" w:rsidRPr="00AB0AAE">
        <w:rPr>
          <w:rFonts w:ascii="Times New Roman" w:hAnsi="Times New Roman" w:cs="Times New Roman"/>
          <w:sz w:val="24"/>
          <w:szCs w:val="24"/>
        </w:rPr>
        <w:t xml:space="preserve"> image</w:t>
      </w:r>
      <w:r w:rsidRPr="00AB0AAE">
        <w:rPr>
          <w:rFonts w:ascii="Times New Roman" w:hAnsi="Times New Roman" w:cs="Times New Roman"/>
          <w:sz w:val="24"/>
          <w:szCs w:val="24"/>
        </w:rPr>
        <w:t xml:space="preserve"> is the immutable </w:t>
      </w:r>
      <w:r w:rsidR="00AA6883" w:rsidRPr="00AB0AAE">
        <w:rPr>
          <w:rFonts w:ascii="Times New Roman" w:hAnsi="Times New Roman" w:cs="Times New Roman"/>
          <w:sz w:val="24"/>
          <w:szCs w:val="24"/>
        </w:rPr>
        <w:t>recipe that defines how to create a container (cake).</w:t>
      </w:r>
    </w:p>
    <w:p w:rsidR="00AA6883" w:rsidRPr="00AB0AAE" w:rsidRDefault="005E1179"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A </w:t>
      </w:r>
      <w:proofErr w:type="spellStart"/>
      <w:r w:rsidR="00AA6883" w:rsidRPr="00AB0AAE">
        <w:rPr>
          <w:rFonts w:ascii="Times New Roman" w:hAnsi="Times New Roman" w:cs="Times New Roman"/>
          <w:sz w:val="24"/>
          <w:szCs w:val="24"/>
        </w:rPr>
        <w:t>Docker</w:t>
      </w:r>
      <w:proofErr w:type="spellEnd"/>
      <w:r w:rsidR="00AA6883" w:rsidRPr="00AB0AAE">
        <w:rPr>
          <w:rFonts w:ascii="Times New Roman" w:hAnsi="Times New Roman" w:cs="Times New Roman"/>
          <w:sz w:val="24"/>
          <w:szCs w:val="24"/>
        </w:rPr>
        <w:t xml:space="preserve"> container is the running instance of that image, like a freshly baked cake, which you can interact with, modify, or remove.</w:t>
      </w:r>
    </w:p>
    <w:p w:rsidR="00AA6883" w:rsidRPr="00AB0AAE" w:rsidRDefault="00AA6883" w:rsidP="003C52C1">
      <w:pPr>
        <w:pStyle w:val="PlainText"/>
        <w:spacing w:line="276" w:lineRule="auto"/>
        <w:jc w:val="both"/>
        <w:rPr>
          <w:rFonts w:ascii="Times New Roman" w:hAnsi="Times New Roman" w:cs="Times New Roman"/>
          <w:sz w:val="24"/>
          <w:szCs w:val="24"/>
        </w:rPr>
      </w:pPr>
    </w:p>
    <w:p w:rsidR="00AA6883" w:rsidRPr="00AB0AAE" w:rsidRDefault="00AA6883"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Just as you can bake multiple cakes from a single recipe, you can create multiple containers from a single image. Containers are lightweight and </w:t>
      </w:r>
      <w:proofErr w:type="gramStart"/>
      <w:r w:rsidRPr="00AB0AAE">
        <w:rPr>
          <w:rFonts w:ascii="Times New Roman" w:hAnsi="Times New Roman" w:cs="Times New Roman"/>
          <w:sz w:val="24"/>
          <w:szCs w:val="24"/>
        </w:rPr>
        <w:t>efficient,</w:t>
      </w:r>
      <w:proofErr w:type="gramEnd"/>
      <w:r w:rsidRPr="00AB0AAE">
        <w:rPr>
          <w:rFonts w:ascii="Times New Roman" w:hAnsi="Times New Roman" w:cs="Times New Roman"/>
          <w:sz w:val="24"/>
          <w:szCs w:val="24"/>
        </w:rPr>
        <w:t xml:space="preserve"> sharing resources while remaining isolated from one another, just like multiple cakes baked from the same recipe can be served and decorated differently.</w:t>
      </w:r>
    </w:p>
    <w:p w:rsidR="005E1179" w:rsidRPr="00AB0AAE" w:rsidRDefault="005E1179" w:rsidP="003C52C1">
      <w:pPr>
        <w:pStyle w:val="PlainText"/>
        <w:spacing w:line="276" w:lineRule="auto"/>
        <w:jc w:val="both"/>
        <w:rPr>
          <w:rFonts w:ascii="Times New Roman" w:hAnsi="Times New Roman" w:cs="Times New Roman"/>
          <w:sz w:val="24"/>
          <w:szCs w:val="24"/>
        </w:rPr>
      </w:pPr>
    </w:p>
    <w:p w:rsidR="005E1179" w:rsidRPr="00AB0AAE" w:rsidRDefault="009F0A0C" w:rsidP="003C52C1">
      <w:pPr>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In conclusion, </w:t>
      </w:r>
      <w:r w:rsidR="005E1179" w:rsidRPr="00AB0AAE">
        <w:rPr>
          <w:rFonts w:ascii="Times New Roman" w:hAnsi="Times New Roman" w:cs="Times New Roman"/>
          <w:sz w:val="24"/>
          <w:szCs w:val="24"/>
        </w:rPr>
        <w:t xml:space="preserve">the relationship between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images and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containers is foundational in containerized environments.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images provide a static definition of the environment, while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containers represent dynamic, running instances of these images. A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image becomes a running container through the </w:t>
      </w:r>
      <w:proofErr w:type="spellStart"/>
      <w:r w:rsidR="005E1179" w:rsidRPr="00AB0AAE">
        <w:rPr>
          <w:rFonts w:ascii="Times New Roman" w:hAnsi="Times New Roman" w:cs="Times New Roman"/>
          <w:sz w:val="24"/>
          <w:szCs w:val="24"/>
        </w:rPr>
        <w:t>docker</w:t>
      </w:r>
      <w:proofErr w:type="spellEnd"/>
      <w:r w:rsidR="005E1179" w:rsidRPr="00AB0AAE">
        <w:rPr>
          <w:rFonts w:ascii="Times New Roman" w:hAnsi="Times New Roman" w:cs="Times New Roman"/>
          <w:sz w:val="24"/>
          <w:szCs w:val="24"/>
        </w:rPr>
        <w:t xml:space="preserve"> run command, which sets up the containerized environment, executes the application, and provides isolation and efficiency.</w:t>
      </w:r>
    </w:p>
    <w:p w:rsidR="005E1179" w:rsidRPr="00AB0AAE" w:rsidRDefault="005E1179" w:rsidP="003C52C1">
      <w:pPr>
        <w:pStyle w:val="PlainText"/>
        <w:spacing w:line="276" w:lineRule="auto"/>
        <w:jc w:val="both"/>
        <w:rPr>
          <w:rFonts w:ascii="Times New Roman" w:hAnsi="Times New Roman" w:cs="Times New Roman"/>
          <w:sz w:val="24"/>
          <w:szCs w:val="24"/>
        </w:rPr>
      </w:pPr>
    </w:p>
    <w:p w:rsidR="00896D92" w:rsidRPr="00AB0AAE" w:rsidRDefault="00BB26FA" w:rsidP="003C52C1">
      <w:pPr>
        <w:pStyle w:val="PlainText"/>
        <w:spacing w:line="276" w:lineRule="auto"/>
        <w:jc w:val="both"/>
        <w:rPr>
          <w:rFonts w:ascii="Times New Roman" w:hAnsi="Times New Roman" w:cs="Times New Roman"/>
          <w:sz w:val="24"/>
          <w:szCs w:val="24"/>
        </w:rPr>
      </w:pPr>
      <w:proofErr w:type="gramStart"/>
      <w:r w:rsidRPr="003428C0">
        <w:rPr>
          <w:rFonts w:ascii="Times New Roman" w:hAnsi="Times New Roman" w:cs="Times New Roman"/>
          <w:b/>
          <w:sz w:val="24"/>
          <w:szCs w:val="24"/>
        </w:rPr>
        <w:t>6</w:t>
      </w:r>
      <w:r w:rsidR="00AB0AAE" w:rsidRPr="003428C0">
        <w:rPr>
          <w:rFonts w:ascii="Times New Roman" w:hAnsi="Times New Roman" w:cs="Times New Roman"/>
          <w:b/>
          <w:sz w:val="24"/>
          <w:szCs w:val="24"/>
        </w:rPr>
        <w:t>.Q</w:t>
      </w:r>
      <w:proofErr w:type="gramEnd"/>
      <w:r w:rsidRPr="003428C0">
        <w:rPr>
          <w:rFonts w:ascii="Times New Roman" w:hAnsi="Times New Roman" w:cs="Times New Roman"/>
          <w:b/>
          <w:sz w:val="24"/>
          <w:szCs w:val="24"/>
        </w:rPr>
        <w:t>.</w:t>
      </w:r>
      <w:r w:rsidR="003C52C1" w:rsidRPr="00AB0AAE">
        <w:rPr>
          <w:rFonts w:ascii="Times New Roman" w:hAnsi="Times New Roman" w:cs="Times New Roman"/>
          <w:sz w:val="24"/>
          <w:szCs w:val="24"/>
        </w:rPr>
        <w:t xml:space="preserve"> </w:t>
      </w:r>
      <w:r w:rsidRPr="00AB0AAE">
        <w:rPr>
          <w:rFonts w:ascii="Times New Roman" w:hAnsi="Times New Roman" w:cs="Times New Roman"/>
          <w:sz w:val="24"/>
          <w:szCs w:val="24"/>
        </w:rPr>
        <w:t>(A) Describe the primary differences between Amazon EC2 (Elastic Compute Cloud), Amazon RDS (Relational Database Service), and Amazon S3 (Simple Storage Service). What are the main use cases for each of these services?</w:t>
      </w:r>
    </w:p>
    <w:p w:rsidR="00A978DC" w:rsidRPr="00AB0AAE" w:rsidRDefault="00BB26FA"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(B) Explain the difference between an AWS Region and an Availability Zone. How does AWS use these concepts to enhance the reliability and fault tolerance of its services?</w:t>
      </w:r>
      <w:r w:rsidR="008E3176" w:rsidRPr="00AB0AAE">
        <w:rPr>
          <w:rFonts w:ascii="Times New Roman" w:hAnsi="Times New Roman" w:cs="Times New Roman"/>
          <w:sz w:val="24"/>
          <w:szCs w:val="24"/>
        </w:rPr>
        <w:t xml:space="preserve"> (3+2= 5 Marks)</w:t>
      </w:r>
      <w:r w:rsidRPr="00AB0AAE">
        <w:rPr>
          <w:rFonts w:ascii="Times New Roman" w:hAnsi="Times New Roman" w:cs="Times New Roman"/>
          <w:sz w:val="24"/>
          <w:szCs w:val="24"/>
        </w:rPr>
        <w:t xml:space="preserve">            </w:t>
      </w:r>
    </w:p>
    <w:p w:rsidR="00A978DC" w:rsidRPr="00AB0AAE" w:rsidRDefault="00A978DC" w:rsidP="003C52C1">
      <w:pPr>
        <w:pStyle w:val="PlainText"/>
        <w:spacing w:line="276" w:lineRule="auto"/>
        <w:jc w:val="both"/>
        <w:rPr>
          <w:rFonts w:ascii="Times New Roman" w:hAnsi="Times New Roman" w:cs="Times New Roman"/>
          <w:sz w:val="14"/>
          <w:szCs w:val="24"/>
        </w:rPr>
      </w:pPr>
    </w:p>
    <w:p w:rsidR="00A978DC" w:rsidRPr="00D46F76" w:rsidRDefault="00BB26FA" w:rsidP="003C52C1">
      <w:pPr>
        <w:pStyle w:val="PlainText"/>
        <w:spacing w:line="276" w:lineRule="auto"/>
        <w:jc w:val="both"/>
        <w:rPr>
          <w:rFonts w:ascii="Times New Roman" w:hAnsi="Times New Roman" w:cs="Times New Roman"/>
          <w:b/>
          <w:sz w:val="24"/>
          <w:szCs w:val="24"/>
        </w:rPr>
      </w:pPr>
      <w:r w:rsidRPr="00D46F76">
        <w:rPr>
          <w:rFonts w:ascii="Times New Roman" w:hAnsi="Times New Roman" w:cs="Times New Roman"/>
          <w:b/>
          <w:sz w:val="24"/>
          <w:szCs w:val="24"/>
        </w:rPr>
        <w:t>Answer:</w:t>
      </w:r>
    </w:p>
    <w:p w:rsidR="00D46F76" w:rsidRPr="00AB0AAE" w:rsidRDefault="00D46F76"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 Primary Differences Between Amazon EC2, Amazon RDS, and Amazon S3 </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Amazon EC2 (Elastic Compute Cloud):  </w:t>
      </w:r>
      <w:r w:rsidR="00AD7D1D" w:rsidRPr="00AB0AAE">
        <w:rPr>
          <w:rFonts w:ascii="Times New Roman" w:hAnsi="Times New Roman" w:cs="Times New Roman"/>
          <w:sz w:val="24"/>
          <w:szCs w:val="24"/>
        </w:rPr>
        <w:t>It</w:t>
      </w:r>
      <w:r w:rsidRPr="00AB0AAE">
        <w:rPr>
          <w:rFonts w:ascii="Times New Roman" w:hAnsi="Times New Roman" w:cs="Times New Roman"/>
          <w:sz w:val="24"/>
          <w:szCs w:val="24"/>
        </w:rPr>
        <w:t xml:space="preserve"> provides scalable computing capacity in the cloud. It allows users to run virtual servers, known as instances, to deploy and manage applications without needing to invest in physical hardware. Users have full control over the operating system, network </w:t>
      </w:r>
      <w:r w:rsidRPr="00AB0AAE">
        <w:rPr>
          <w:rFonts w:ascii="Times New Roman" w:hAnsi="Times New Roman" w:cs="Times New Roman"/>
          <w:sz w:val="24"/>
          <w:szCs w:val="24"/>
        </w:rPr>
        <w:lastRenderedPageBreak/>
        <w:t xml:space="preserve">configuration, and storage associated with each instance, offering flexibility for a wide range of applications.  </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 Use Case: Hosting web servers, running applications, batch processing, high-performance computing, and deploying </w:t>
      </w:r>
      <w:proofErr w:type="spellStart"/>
      <w:r w:rsidRPr="00AB0AAE">
        <w:rPr>
          <w:rFonts w:ascii="Times New Roman" w:hAnsi="Times New Roman" w:cs="Times New Roman"/>
          <w:sz w:val="24"/>
          <w:szCs w:val="24"/>
        </w:rPr>
        <w:t>microservices</w:t>
      </w:r>
      <w:proofErr w:type="spellEnd"/>
      <w:r w:rsidRPr="00AB0AAE">
        <w:rPr>
          <w:rFonts w:ascii="Times New Roman" w:hAnsi="Times New Roman" w:cs="Times New Roman"/>
          <w:sz w:val="24"/>
          <w:szCs w:val="24"/>
        </w:rPr>
        <w:t xml:space="preserve"> architectures.</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Amazon RDS (Relational Database Service):  </w:t>
      </w:r>
      <w:r w:rsidR="00AD7D1D" w:rsidRPr="00AB0AAE">
        <w:rPr>
          <w:rFonts w:ascii="Times New Roman" w:hAnsi="Times New Roman" w:cs="Times New Roman"/>
          <w:sz w:val="24"/>
          <w:szCs w:val="24"/>
        </w:rPr>
        <w:t>It</w:t>
      </w:r>
      <w:r w:rsidRPr="00AB0AAE">
        <w:rPr>
          <w:rFonts w:ascii="Times New Roman" w:hAnsi="Times New Roman" w:cs="Times New Roman"/>
          <w:sz w:val="24"/>
          <w:szCs w:val="24"/>
        </w:rPr>
        <w:t xml:space="preserve"> is a managed relational database service that simplifies database administration tasks like backups, patching, scaling, and replication. RDS supports various database engines such as </w:t>
      </w:r>
      <w:proofErr w:type="spellStart"/>
      <w:r w:rsidRPr="00AB0AAE">
        <w:rPr>
          <w:rFonts w:ascii="Times New Roman" w:hAnsi="Times New Roman" w:cs="Times New Roman"/>
          <w:sz w:val="24"/>
          <w:szCs w:val="24"/>
        </w:rPr>
        <w:t>MySQL</w:t>
      </w:r>
      <w:proofErr w:type="spellEnd"/>
      <w:r w:rsidRPr="00AB0AAE">
        <w:rPr>
          <w:rFonts w:ascii="Times New Roman" w:hAnsi="Times New Roman" w:cs="Times New Roman"/>
          <w:sz w:val="24"/>
          <w:szCs w:val="24"/>
        </w:rPr>
        <w:t xml:space="preserve">, </w:t>
      </w:r>
      <w:proofErr w:type="spellStart"/>
      <w:r w:rsidRPr="00AB0AAE">
        <w:rPr>
          <w:rFonts w:ascii="Times New Roman" w:hAnsi="Times New Roman" w:cs="Times New Roman"/>
          <w:sz w:val="24"/>
          <w:szCs w:val="24"/>
        </w:rPr>
        <w:t>PostgreSQL</w:t>
      </w:r>
      <w:proofErr w:type="spellEnd"/>
      <w:r w:rsidRPr="00AB0AAE">
        <w:rPr>
          <w:rFonts w:ascii="Times New Roman" w:hAnsi="Times New Roman" w:cs="Times New Roman"/>
          <w:sz w:val="24"/>
          <w:szCs w:val="24"/>
        </w:rPr>
        <w:t>, Oracle, and SQL Server, allowing users to focus on optimizing their application instead of managing the underlying database infrastructure.</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Use Case: Running and managing relational databases for transactional workloads, CRM systems, and ERP systems, without needing to manage the database hardware and software directly.</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Amazon S3 (Simple Storage Service):  </w:t>
      </w:r>
      <w:r w:rsidR="00AD7D1D" w:rsidRPr="00AB0AAE">
        <w:rPr>
          <w:rFonts w:ascii="Times New Roman" w:hAnsi="Times New Roman" w:cs="Times New Roman"/>
          <w:sz w:val="24"/>
          <w:szCs w:val="24"/>
        </w:rPr>
        <w:t xml:space="preserve">It </w:t>
      </w:r>
      <w:r w:rsidRPr="00AB0AAE">
        <w:rPr>
          <w:rFonts w:ascii="Times New Roman" w:hAnsi="Times New Roman" w:cs="Times New Roman"/>
          <w:sz w:val="24"/>
          <w:szCs w:val="24"/>
        </w:rPr>
        <w:t>is an object storage service designed to store and retrieve any amount of data from anywhere on the web. It provides highly durable and scalable storage with easy integration for backup, disaster recovery, data archiving, and big data analytics.</w:t>
      </w:r>
      <w:r w:rsidRPr="00AB0AAE">
        <w:rPr>
          <w:rFonts w:ascii="Times New Roman" w:hAnsi="Times New Roman" w:cs="Times New Roman"/>
          <w:sz w:val="24"/>
          <w:szCs w:val="24"/>
        </w:rPr>
        <w:cr/>
        <w:t xml:space="preserve">- </w:t>
      </w:r>
      <w:r w:rsidR="00AD7D1D" w:rsidRPr="00AB0AAE">
        <w:rPr>
          <w:rFonts w:ascii="Times New Roman" w:hAnsi="Times New Roman" w:cs="Times New Roman"/>
          <w:sz w:val="24"/>
          <w:szCs w:val="24"/>
        </w:rPr>
        <w:t>Use Case</w:t>
      </w:r>
      <w:r w:rsidRPr="00AB0AAE">
        <w:rPr>
          <w:rFonts w:ascii="Times New Roman" w:hAnsi="Times New Roman" w:cs="Times New Roman"/>
          <w:sz w:val="24"/>
          <w:szCs w:val="24"/>
        </w:rPr>
        <w:t>: Storing large amounts of unstructured data such as files, images, videos, and backups. S3 is also widely used for hosting static websites and providing storage for big data applications.</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Di</w:t>
      </w:r>
      <w:r w:rsidR="00AD7D1D" w:rsidRPr="00AB0AAE">
        <w:rPr>
          <w:rFonts w:ascii="Times New Roman" w:hAnsi="Times New Roman" w:cs="Times New Roman"/>
          <w:sz w:val="24"/>
          <w:szCs w:val="24"/>
        </w:rPr>
        <w:t>fferences</w:t>
      </w:r>
      <w:r w:rsidRPr="00AB0AAE">
        <w:rPr>
          <w:rFonts w:ascii="Times New Roman" w:hAnsi="Times New Roman" w:cs="Times New Roman"/>
          <w:sz w:val="24"/>
          <w:szCs w:val="24"/>
        </w:rPr>
        <w:t xml:space="preserve">:  </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Functionality: EC2 is focused on compute resources, RDS on managed databases, and S3 on object </w:t>
      </w:r>
      <w:proofErr w:type="gramStart"/>
      <w:r w:rsidRPr="00AB0AAE">
        <w:rPr>
          <w:rFonts w:ascii="Times New Roman" w:hAnsi="Times New Roman" w:cs="Times New Roman"/>
          <w:sz w:val="24"/>
          <w:szCs w:val="24"/>
        </w:rPr>
        <w:t>storage</w:t>
      </w:r>
      <w:proofErr w:type="gramEnd"/>
      <w:r w:rsidRPr="00AB0AAE">
        <w:rPr>
          <w:rFonts w:ascii="Times New Roman" w:hAnsi="Times New Roman" w:cs="Times New Roman"/>
          <w:sz w:val="24"/>
          <w:szCs w:val="24"/>
        </w:rPr>
        <w:t>.</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User Control: EC2 offers maximum control with infrastructure </w:t>
      </w:r>
      <w:proofErr w:type="gramStart"/>
      <w:r w:rsidRPr="00AB0AAE">
        <w:rPr>
          <w:rFonts w:ascii="Times New Roman" w:hAnsi="Times New Roman" w:cs="Times New Roman"/>
          <w:sz w:val="24"/>
          <w:szCs w:val="24"/>
        </w:rPr>
        <w:t>management,</w:t>
      </w:r>
      <w:proofErr w:type="gramEnd"/>
      <w:r w:rsidRPr="00AB0AAE">
        <w:rPr>
          <w:rFonts w:ascii="Times New Roman" w:hAnsi="Times New Roman" w:cs="Times New Roman"/>
          <w:sz w:val="24"/>
          <w:szCs w:val="24"/>
        </w:rPr>
        <w:t xml:space="preserve"> RDS simplifies database management, while S3 provides a fully managed storage solution.</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Use Case: EC2 is for running applications, RDS is for database management, and S3 is for storage and retrieval of large data sets.</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(B) Difference </w:t>
      </w:r>
      <w:r w:rsidR="00AD7D1D" w:rsidRPr="00AB0AAE">
        <w:rPr>
          <w:rFonts w:ascii="Times New Roman" w:hAnsi="Times New Roman" w:cs="Times New Roman"/>
          <w:sz w:val="24"/>
          <w:szCs w:val="24"/>
        </w:rPr>
        <w:t>between</w:t>
      </w:r>
      <w:r w:rsidRPr="00AB0AAE">
        <w:rPr>
          <w:rFonts w:ascii="Times New Roman" w:hAnsi="Times New Roman" w:cs="Times New Roman"/>
          <w:sz w:val="24"/>
          <w:szCs w:val="24"/>
        </w:rPr>
        <w:t xml:space="preserve"> an AWS R</w:t>
      </w:r>
      <w:r w:rsidR="00AD7D1D" w:rsidRPr="00AB0AAE">
        <w:rPr>
          <w:rFonts w:ascii="Times New Roman" w:hAnsi="Times New Roman" w:cs="Times New Roman"/>
          <w:sz w:val="24"/>
          <w:szCs w:val="24"/>
        </w:rPr>
        <w:t>egion and an Availability Zone</w:t>
      </w: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AWS Region:  </w:t>
      </w:r>
      <w:r w:rsidR="00AD7D1D" w:rsidRPr="00AB0AAE">
        <w:rPr>
          <w:rFonts w:ascii="Times New Roman" w:hAnsi="Times New Roman" w:cs="Times New Roman"/>
          <w:sz w:val="24"/>
          <w:szCs w:val="24"/>
        </w:rPr>
        <w:t>It</w:t>
      </w:r>
      <w:r w:rsidRPr="00AB0AAE">
        <w:rPr>
          <w:rFonts w:ascii="Times New Roman" w:hAnsi="Times New Roman" w:cs="Times New Roman"/>
          <w:sz w:val="24"/>
          <w:szCs w:val="24"/>
        </w:rPr>
        <w:t xml:space="preserve"> is a geographic area that contains multiple isolated Availability Zones (AZs). Each region is completely independent and provides low-</w:t>
      </w:r>
      <w:proofErr w:type="gramStart"/>
      <w:r w:rsidRPr="00AB0AAE">
        <w:rPr>
          <w:rFonts w:ascii="Times New Roman" w:hAnsi="Times New Roman" w:cs="Times New Roman"/>
          <w:sz w:val="24"/>
          <w:szCs w:val="24"/>
        </w:rPr>
        <w:t>latency,</w:t>
      </w:r>
      <w:proofErr w:type="gramEnd"/>
      <w:r w:rsidRPr="00AB0AAE">
        <w:rPr>
          <w:rFonts w:ascii="Times New Roman" w:hAnsi="Times New Roman" w:cs="Times New Roman"/>
          <w:sz w:val="24"/>
          <w:szCs w:val="24"/>
        </w:rPr>
        <w:t xml:space="preserve"> secure cloud computing services to customers in that specific area. AWS currently has numerous regions worldwide, and data is not automatically replicated across regions unless explicitly configured.</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 xml:space="preserve">Availability Zone (AZ):  </w:t>
      </w:r>
      <w:r w:rsidR="00AD7D1D" w:rsidRPr="00AB0AAE">
        <w:rPr>
          <w:rFonts w:ascii="Times New Roman" w:hAnsi="Times New Roman" w:cs="Times New Roman"/>
          <w:sz w:val="24"/>
          <w:szCs w:val="24"/>
        </w:rPr>
        <w:t>It</w:t>
      </w:r>
      <w:r w:rsidRPr="00AB0AAE">
        <w:rPr>
          <w:rFonts w:ascii="Times New Roman" w:hAnsi="Times New Roman" w:cs="Times New Roman"/>
          <w:sz w:val="24"/>
          <w:szCs w:val="24"/>
        </w:rPr>
        <w:t xml:space="preserve"> is a physical data </w:t>
      </w:r>
      <w:proofErr w:type="spellStart"/>
      <w:r w:rsidRPr="00AB0AAE">
        <w:rPr>
          <w:rFonts w:ascii="Times New Roman" w:hAnsi="Times New Roman" w:cs="Times New Roman"/>
          <w:sz w:val="24"/>
          <w:szCs w:val="24"/>
        </w:rPr>
        <w:t>center</w:t>
      </w:r>
      <w:proofErr w:type="spellEnd"/>
      <w:r w:rsidRPr="00AB0AAE">
        <w:rPr>
          <w:rFonts w:ascii="Times New Roman" w:hAnsi="Times New Roman" w:cs="Times New Roman"/>
          <w:sz w:val="24"/>
          <w:szCs w:val="24"/>
        </w:rPr>
        <w:t xml:space="preserve"> located within a region. Each region typically has multiple AZs, which are isolated from one another but connected with low-latency, high-bandwidth networks. This ensures redundancy and enables applications to remain available even if one AZ experiences an issue.</w:t>
      </w:r>
    </w:p>
    <w:p w:rsidR="00896D92" w:rsidRPr="00AB0AAE" w:rsidRDefault="00896D92" w:rsidP="003C52C1">
      <w:pPr>
        <w:pStyle w:val="PlainText"/>
        <w:spacing w:line="276" w:lineRule="auto"/>
        <w:jc w:val="both"/>
        <w:rPr>
          <w:rFonts w:ascii="Times New Roman" w:hAnsi="Times New Roman" w:cs="Times New Roman"/>
          <w:sz w:val="24"/>
          <w:szCs w:val="24"/>
        </w:rPr>
      </w:pPr>
    </w:p>
    <w:p w:rsidR="00896D92" w:rsidRPr="00AB0AAE" w:rsidRDefault="00896D92" w:rsidP="003C52C1">
      <w:pPr>
        <w:pStyle w:val="PlainText"/>
        <w:spacing w:line="276" w:lineRule="auto"/>
        <w:jc w:val="both"/>
        <w:rPr>
          <w:rFonts w:ascii="Times New Roman" w:hAnsi="Times New Roman" w:cs="Times New Roman"/>
          <w:sz w:val="24"/>
          <w:szCs w:val="24"/>
        </w:rPr>
      </w:pPr>
      <w:r w:rsidRPr="00AB0AAE">
        <w:rPr>
          <w:rFonts w:ascii="Times New Roman" w:hAnsi="Times New Roman" w:cs="Times New Roman"/>
          <w:sz w:val="24"/>
          <w:szCs w:val="24"/>
        </w:rPr>
        <w:t>Enhancing Reliability and Fault Tolerance:  AWS leverages the concept of multiple regions and AZs to enhance reliability and fault tolerance. By deploying resources across different AZs or regions, AWS customers can create highly available and resilient architectures. If one AZ goes down, applications can failover to another AZ, ensuring minimal downtime. Similarly, by replicating data across multiple regions, organizations can safeguard against regional outages, ensuring data and services remain available even in the event of major failures in a specific geographic area.</w:t>
      </w:r>
    </w:p>
    <w:p w:rsidR="008D7363" w:rsidRPr="00AB0AAE" w:rsidRDefault="008D7363" w:rsidP="003C52C1">
      <w:pPr>
        <w:pStyle w:val="PlainText"/>
        <w:spacing w:line="276" w:lineRule="auto"/>
        <w:rPr>
          <w:rFonts w:ascii="Times New Roman" w:hAnsi="Times New Roman" w:cs="Times New Roman"/>
          <w:sz w:val="24"/>
          <w:szCs w:val="24"/>
        </w:rPr>
      </w:pPr>
    </w:p>
    <w:sectPr w:rsidR="008D7363" w:rsidRPr="00AB0AAE" w:rsidSect="003C52C1">
      <w:pgSz w:w="11906" w:h="16838"/>
      <w:pgMar w:top="993" w:right="991" w:bottom="1276" w:left="1134"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752E80C"/>
    <w:lvl w:ilvl="0" w:tplc="F3EC5D20">
      <w:start w:val="1"/>
      <w:numFmt w:val="bullet"/>
      <w:lvlText w:val="-"/>
      <w:lvlJc w:val="left"/>
      <w:pPr>
        <w:ind w:left="862" w:hanging="360"/>
      </w:pPr>
      <w:rPr>
        <w:rFonts w:ascii="Times New Roman" w:eastAsia="Calibr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0000002"/>
    <w:multiLevelType w:val="hybridMultilevel"/>
    <w:tmpl w:val="B030D5BC"/>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9FA81CA"/>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C08FF64"/>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38E850C"/>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F0DE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A403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E7D0BFB6"/>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66E9E9A"/>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9B081CAC"/>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9B6AB14E"/>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5476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D48C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1D17CE"/>
    <w:multiLevelType w:val="multilevel"/>
    <w:tmpl w:val="E8C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1A24C2"/>
    <w:multiLevelType w:val="hybridMultilevel"/>
    <w:tmpl w:val="2236D8A8"/>
    <w:lvl w:ilvl="0" w:tplc="4F2A6D5A">
      <w:start w:val="1"/>
      <w:numFmt w:val="decimal"/>
      <w:lvlText w:val="Q.%1 "/>
      <w:lvlJc w:val="left"/>
      <w:pPr>
        <w:tabs>
          <w:tab w:val="num" w:pos="648"/>
        </w:tabs>
        <w:ind w:left="648" w:hanging="648"/>
      </w:pPr>
      <w:rPr>
        <w:rFonts w:ascii="Times New Roman" w:hAnsi="Times New Roman" w:cs="Times New Roman" w:hint="default"/>
        <w:b w:val="0"/>
        <w:bCs w:val="0"/>
        <w:i w:val="0"/>
        <w:iCs w:val="0"/>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95A7B72"/>
    <w:multiLevelType w:val="hybridMultilevel"/>
    <w:tmpl w:val="A614CB9C"/>
    <w:lvl w:ilvl="0" w:tplc="5EF2E0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774D0"/>
    <w:multiLevelType w:val="hybridMultilevel"/>
    <w:tmpl w:val="9AC4C59A"/>
    <w:lvl w:ilvl="0" w:tplc="5EF2E01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8DC601C"/>
    <w:multiLevelType w:val="hybridMultilevel"/>
    <w:tmpl w:val="AC746D06"/>
    <w:lvl w:ilvl="0" w:tplc="5EF2E0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B4520"/>
    <w:multiLevelType w:val="multilevel"/>
    <w:tmpl w:val="391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1F5858"/>
    <w:multiLevelType w:val="hybridMultilevel"/>
    <w:tmpl w:val="C734BFC6"/>
    <w:lvl w:ilvl="0" w:tplc="5EF2E0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A85631"/>
    <w:multiLevelType w:val="hybridMultilevel"/>
    <w:tmpl w:val="6450B366"/>
    <w:lvl w:ilvl="0" w:tplc="F3EC5D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A13BDF"/>
    <w:multiLevelType w:val="multilevel"/>
    <w:tmpl w:val="4018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CD300A"/>
    <w:multiLevelType w:val="hybridMultilevel"/>
    <w:tmpl w:val="646055FC"/>
    <w:lvl w:ilvl="0" w:tplc="5EF2E0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E66BCB"/>
    <w:multiLevelType w:val="multilevel"/>
    <w:tmpl w:val="539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655F1D"/>
    <w:multiLevelType w:val="multilevel"/>
    <w:tmpl w:val="6150B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73505A"/>
    <w:multiLevelType w:val="multilevel"/>
    <w:tmpl w:val="BAA02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923286"/>
    <w:multiLevelType w:val="multilevel"/>
    <w:tmpl w:val="E99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8A2E5F"/>
    <w:multiLevelType w:val="hybridMultilevel"/>
    <w:tmpl w:val="4E743CBC"/>
    <w:lvl w:ilvl="0" w:tplc="5EF2E0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A6FD2"/>
    <w:multiLevelType w:val="multilevel"/>
    <w:tmpl w:val="26C24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7B435B"/>
    <w:multiLevelType w:val="multilevel"/>
    <w:tmpl w:val="9BA8F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EA6A55"/>
    <w:multiLevelType w:val="hybridMultilevel"/>
    <w:tmpl w:val="19C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0"/>
  </w:num>
  <w:num w:numId="6">
    <w:abstractNumId w:val="0"/>
  </w:num>
  <w:num w:numId="7">
    <w:abstractNumId w:val="6"/>
  </w:num>
  <w:num w:numId="8">
    <w:abstractNumId w:val="11"/>
  </w:num>
  <w:num w:numId="9">
    <w:abstractNumId w:val="21"/>
  </w:num>
  <w:num w:numId="10">
    <w:abstractNumId w:val="12"/>
  </w:num>
  <w:num w:numId="11">
    <w:abstractNumId w:val="9"/>
  </w:num>
  <w:num w:numId="12">
    <w:abstractNumId w:val="4"/>
  </w:num>
  <w:num w:numId="13">
    <w:abstractNumId w:val="8"/>
  </w:num>
  <w:num w:numId="14">
    <w:abstractNumId w:val="1"/>
  </w:num>
  <w:num w:numId="15">
    <w:abstractNumId w:val="31"/>
  </w:num>
  <w:num w:numId="16">
    <w:abstractNumId w:val="16"/>
  </w:num>
  <w:num w:numId="17">
    <w:abstractNumId w:val="20"/>
  </w:num>
  <w:num w:numId="18">
    <w:abstractNumId w:val="28"/>
  </w:num>
  <w:num w:numId="19">
    <w:abstractNumId w:val="23"/>
  </w:num>
  <w:num w:numId="20">
    <w:abstractNumId w:val="17"/>
  </w:num>
  <w:num w:numId="21">
    <w:abstractNumId w:val="15"/>
  </w:num>
  <w:num w:numId="22">
    <w:abstractNumId w:val="18"/>
  </w:num>
  <w:num w:numId="23">
    <w:abstractNumId w:val="14"/>
  </w:num>
  <w:num w:numId="24">
    <w:abstractNumId w:val="30"/>
  </w:num>
  <w:num w:numId="25">
    <w:abstractNumId w:val="25"/>
  </w:num>
  <w:num w:numId="26">
    <w:abstractNumId w:val="26"/>
  </w:num>
  <w:num w:numId="27">
    <w:abstractNumId w:val="27"/>
  </w:num>
  <w:num w:numId="28">
    <w:abstractNumId w:val="29"/>
  </w:num>
  <w:num w:numId="29">
    <w:abstractNumId w:val="19"/>
  </w:num>
  <w:num w:numId="30">
    <w:abstractNumId w:val="13"/>
  </w:num>
  <w:num w:numId="31">
    <w:abstractNumId w:val="24"/>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doNotExpandShiftReturn/>
    <w:useFELayout/>
  </w:compat>
  <w:rsids>
    <w:rsidRoot w:val="00A978DC"/>
    <w:rsid w:val="00002B26"/>
    <w:rsid w:val="00054D00"/>
    <w:rsid w:val="00061EE9"/>
    <w:rsid w:val="000665FB"/>
    <w:rsid w:val="000800DA"/>
    <w:rsid w:val="0014014A"/>
    <w:rsid w:val="00153FA9"/>
    <w:rsid w:val="00194DD9"/>
    <w:rsid w:val="00282A0C"/>
    <w:rsid w:val="002845D6"/>
    <w:rsid w:val="0029316F"/>
    <w:rsid w:val="003100C1"/>
    <w:rsid w:val="003428C0"/>
    <w:rsid w:val="003B694C"/>
    <w:rsid w:val="003C52C1"/>
    <w:rsid w:val="00421B04"/>
    <w:rsid w:val="00586DB7"/>
    <w:rsid w:val="005E1179"/>
    <w:rsid w:val="0089447D"/>
    <w:rsid w:val="00896D92"/>
    <w:rsid w:val="008C07A2"/>
    <w:rsid w:val="008D7363"/>
    <w:rsid w:val="008E3176"/>
    <w:rsid w:val="008F5695"/>
    <w:rsid w:val="009F0A0C"/>
    <w:rsid w:val="00A978DC"/>
    <w:rsid w:val="00AA6883"/>
    <w:rsid w:val="00AB0AAE"/>
    <w:rsid w:val="00AD7D1D"/>
    <w:rsid w:val="00BB26FA"/>
    <w:rsid w:val="00C035E9"/>
    <w:rsid w:val="00C050C3"/>
    <w:rsid w:val="00C45330"/>
    <w:rsid w:val="00D46F76"/>
    <w:rsid w:val="00D64191"/>
    <w:rsid w:val="00DA5022"/>
    <w:rsid w:val="00DA6C1C"/>
    <w:rsid w:val="00E61A7E"/>
    <w:rsid w:val="00E736A9"/>
    <w:rsid w:val="00EB0929"/>
    <w:rsid w:val="00ED4425"/>
    <w:rsid w:val="00F10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DC"/>
    <w:pPr>
      <w:spacing w:after="160" w:line="259" w:lineRule="auto"/>
    </w:pPr>
    <w:rPr>
      <w:rFonts w:ascii="Calibri" w:eastAsia="Calibri" w:hAnsi="Calibri" w:cs="Arial"/>
      <w:kern w:val="2"/>
      <w:sz w:val="22"/>
      <w:szCs w:val="22"/>
      <w:lang w:val="en-IN"/>
    </w:rPr>
  </w:style>
  <w:style w:type="paragraph" w:styleId="Heading1">
    <w:name w:val="heading 1"/>
    <w:basedOn w:val="Normal"/>
    <w:next w:val="Normal"/>
    <w:link w:val="Heading1Char"/>
    <w:uiPriority w:val="9"/>
    <w:qFormat/>
    <w:rsid w:val="00A978DC"/>
    <w:pPr>
      <w:keepNext/>
      <w:keepLines/>
      <w:spacing w:before="480" w:after="0"/>
      <w:outlineLvl w:val="0"/>
    </w:pPr>
    <w:rPr>
      <w:rFonts w:ascii="Calibri Light" w:eastAsia="SimSun" w:hAnsi="Calibri Light" w:cs="Times New Roman"/>
      <w:b/>
      <w:bCs/>
      <w:color w:val="2F549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978DC"/>
    <w:rPr>
      <w:sz w:val="24"/>
      <w:szCs w:val="24"/>
    </w:rPr>
  </w:style>
  <w:style w:type="paragraph" w:styleId="PlainText">
    <w:name w:val="Plain Text"/>
    <w:basedOn w:val="Normal"/>
    <w:link w:val="PlainTextChar"/>
    <w:uiPriority w:val="99"/>
    <w:rsid w:val="00A978DC"/>
    <w:pPr>
      <w:spacing w:after="0" w:line="240" w:lineRule="auto"/>
    </w:pPr>
    <w:rPr>
      <w:rFonts w:ascii="Consolas" w:hAnsi="Consolas"/>
      <w:sz w:val="21"/>
      <w:szCs w:val="21"/>
    </w:rPr>
  </w:style>
  <w:style w:type="character" w:styleId="Strong">
    <w:name w:val="Strong"/>
    <w:basedOn w:val="DefaultParagraphFont"/>
    <w:uiPriority w:val="22"/>
    <w:qFormat/>
    <w:rsid w:val="00A978DC"/>
    <w:rPr>
      <w:b/>
      <w:bCs/>
    </w:rPr>
  </w:style>
  <w:style w:type="character" w:customStyle="1" w:styleId="PlainTextChar">
    <w:name w:val="Plain Text Char"/>
    <w:basedOn w:val="DefaultParagraphFont"/>
    <w:link w:val="PlainText"/>
    <w:uiPriority w:val="99"/>
    <w:rsid w:val="00A978DC"/>
    <w:rPr>
      <w:rFonts w:ascii="Consolas" w:hAnsi="Consolas"/>
      <w:sz w:val="21"/>
      <w:szCs w:val="21"/>
    </w:rPr>
  </w:style>
  <w:style w:type="character" w:customStyle="1" w:styleId="Heading1Char">
    <w:name w:val="Heading 1 Char"/>
    <w:basedOn w:val="DefaultParagraphFont"/>
    <w:link w:val="Heading1"/>
    <w:uiPriority w:val="9"/>
    <w:rsid w:val="00A978DC"/>
    <w:rPr>
      <w:rFonts w:ascii="Calibri Light" w:eastAsia="SimSun" w:hAnsi="Calibri Light" w:cs="Times New Roman"/>
      <w:b/>
      <w:bCs/>
      <w:color w:val="2F5496"/>
      <w:kern w:val="2"/>
      <w:sz w:val="28"/>
      <w:szCs w:val="28"/>
      <w:lang w:val="en-IN"/>
    </w:rPr>
  </w:style>
</w:styles>
</file>

<file path=word/webSettings.xml><?xml version="1.0" encoding="utf-8"?>
<w:webSettings xmlns:r="http://schemas.openxmlformats.org/officeDocument/2006/relationships" xmlns:w="http://schemas.openxmlformats.org/wordprocessingml/2006/main">
  <w:divs>
    <w:div w:id="352804589">
      <w:bodyDiv w:val="1"/>
      <w:marLeft w:val="0"/>
      <w:marRight w:val="0"/>
      <w:marTop w:val="0"/>
      <w:marBottom w:val="0"/>
      <w:divBdr>
        <w:top w:val="none" w:sz="0" w:space="0" w:color="auto"/>
        <w:left w:val="none" w:sz="0" w:space="0" w:color="auto"/>
        <w:bottom w:val="none" w:sz="0" w:space="0" w:color="auto"/>
        <w:right w:val="none" w:sz="0" w:space="0" w:color="auto"/>
      </w:divBdr>
    </w:div>
    <w:div w:id="730038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13</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Chakradhar Reddy</dc:creator>
  <cp:lastModifiedBy>Sarika Lal</cp:lastModifiedBy>
  <cp:revision>22</cp:revision>
  <dcterms:created xsi:type="dcterms:W3CDTF">2024-10-09T04:56:00Z</dcterms:created>
  <dcterms:modified xsi:type="dcterms:W3CDTF">2024-10-16T06:47:00Z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A2B07FF137204E50879B8C2C23868EDD_12</vt:lpwstr>
  </property>
</Properties>
</file>